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81" w:rsidRDefault="00BB6481" w:rsidP="00BB6481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B6481" w:rsidRPr="009B364D" w:rsidRDefault="00BB6481" w:rsidP="00BB6481">
      <w:pPr>
        <w:pStyle w:val="a5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ТЕХНИЧЕСКОЕ ЗАДАНИЕ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7458"/>
        <w:gridCol w:w="1843"/>
      </w:tblGrid>
      <w:tr w:rsidR="00BB6481" w:rsidRPr="00434BAF" w:rsidTr="00076DC8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481" w:rsidRPr="00434BAF" w:rsidRDefault="00BB6481" w:rsidP="00076DC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34BAF">
              <w:rPr>
                <w:b/>
                <w:bCs/>
                <w:sz w:val="24"/>
                <w:szCs w:val="24"/>
              </w:rPr>
              <w:t>№</w:t>
            </w:r>
          </w:p>
          <w:p w:rsidR="00BB6481" w:rsidRPr="00434BAF" w:rsidRDefault="00BB6481" w:rsidP="00076DC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34BAF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34BAF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434BAF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481" w:rsidRPr="00434BAF" w:rsidRDefault="00BB6481" w:rsidP="00076DC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481" w:rsidRPr="00434BAF" w:rsidRDefault="00BB6481" w:rsidP="00076DC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34BAF">
              <w:rPr>
                <w:b/>
                <w:bCs/>
                <w:sz w:val="24"/>
                <w:szCs w:val="24"/>
              </w:rPr>
              <w:t>Кол-во</w:t>
            </w:r>
          </w:p>
          <w:p w:rsidR="00BB6481" w:rsidRPr="00434BAF" w:rsidRDefault="00BB6481" w:rsidP="00076DC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34BAF">
              <w:rPr>
                <w:b/>
                <w:bCs/>
                <w:sz w:val="24"/>
                <w:szCs w:val="24"/>
              </w:rPr>
              <w:t>(шт.)</w:t>
            </w:r>
          </w:p>
        </w:tc>
      </w:tr>
      <w:tr w:rsidR="00BB6481" w:rsidRPr="00434BAF" w:rsidTr="00076DC8">
        <w:trPr>
          <w:trHeight w:val="3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81" w:rsidRPr="00434BAF" w:rsidRDefault="00BB6481" w:rsidP="00076DC8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4"/>
                <w:szCs w:val="24"/>
              </w:rPr>
            </w:pPr>
            <w:r w:rsidRPr="00434B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481" w:rsidRPr="0035642F" w:rsidRDefault="00BB6481" w:rsidP="00076D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Поставка газонокосилки бензиновой самоходной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481" w:rsidRPr="00434BAF" w:rsidRDefault="00BB6481" w:rsidP="00076D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</w:tbl>
    <w:p w:rsidR="00BB6481" w:rsidRPr="00434BAF" w:rsidRDefault="00BB6481" w:rsidP="00BB6481">
      <w:pPr>
        <w:keepNext/>
        <w:keepLines/>
        <w:widowControl w:val="0"/>
        <w:ind w:left="-540" w:firstLine="540"/>
        <w:jc w:val="center"/>
        <w:rPr>
          <w:b/>
          <w:sz w:val="24"/>
          <w:szCs w:val="24"/>
        </w:rPr>
      </w:pPr>
    </w:p>
    <w:p w:rsidR="00BB6481" w:rsidRPr="00434BAF" w:rsidRDefault="00BB6481" w:rsidP="00BB6481">
      <w:pPr>
        <w:pStyle w:val="a4"/>
        <w:numPr>
          <w:ilvl w:val="1"/>
          <w:numId w:val="1"/>
        </w:numPr>
        <w:autoSpaceDE/>
        <w:autoSpaceDN/>
        <w:spacing w:after="200" w:line="276" w:lineRule="auto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434BAF">
        <w:rPr>
          <w:rFonts w:ascii="Times New Roman" w:hAnsi="Times New Roman" w:cs="Times New Roman"/>
          <w:b/>
          <w:sz w:val="24"/>
          <w:szCs w:val="24"/>
        </w:rPr>
        <w:t>Технические характеристики, поставляемого товара</w:t>
      </w:r>
    </w:p>
    <w:tbl>
      <w:tblPr>
        <w:tblW w:w="9851" w:type="dxa"/>
        <w:tblInd w:w="65" w:type="dxa"/>
        <w:tblCellMar>
          <w:top w:w="15" w:type="dxa"/>
        </w:tblCellMar>
        <w:tblLook w:val="04A0"/>
      </w:tblPr>
      <w:tblGrid>
        <w:gridCol w:w="458"/>
        <w:gridCol w:w="2379"/>
        <w:gridCol w:w="3590"/>
        <w:gridCol w:w="3424"/>
      </w:tblGrid>
      <w:tr w:rsidR="00BB6481" w:rsidRPr="00434BAF" w:rsidTr="00076DC8">
        <w:trPr>
          <w:trHeight w:val="82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434BAF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4BAF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4BAF">
              <w:rPr>
                <w:b/>
                <w:bCs/>
                <w:color w:val="000000"/>
                <w:sz w:val="24"/>
                <w:szCs w:val="24"/>
              </w:rPr>
              <w:t xml:space="preserve">Основные технические характеристики товара </w:t>
            </w:r>
          </w:p>
        </w:tc>
      </w:tr>
      <w:tr w:rsidR="00BB6481" w:rsidRPr="00434BAF" w:rsidTr="00076DC8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4BAF">
              <w:rPr>
                <w:b/>
                <w:bCs/>
                <w:color w:val="000000"/>
                <w:sz w:val="24"/>
                <w:szCs w:val="24"/>
              </w:rPr>
              <w:t xml:space="preserve">Параметр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4BAF">
              <w:rPr>
                <w:b/>
                <w:bCs/>
                <w:color w:val="000000"/>
                <w:sz w:val="24"/>
                <w:szCs w:val="24"/>
              </w:rPr>
              <w:t xml:space="preserve">Значение </w:t>
            </w:r>
          </w:p>
        </w:tc>
      </w:tr>
      <w:tr w:rsidR="00BB6481" w:rsidRPr="00434BAF" w:rsidTr="00076DC8">
        <w:trPr>
          <w:trHeight w:val="56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  <w:r w:rsidRPr="00434BA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7A24E6" w:rsidRDefault="00BB6481" w:rsidP="00076DC8">
            <w:pPr>
              <w:spacing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Газонокосилка бензиновая самоходная</w:t>
            </w:r>
          </w:p>
          <w:p w:rsidR="00BB6481" w:rsidRPr="00434BAF" w:rsidRDefault="00BB6481" w:rsidP="00076DC8">
            <w:pPr>
              <w:spacing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12A19" w:rsidRDefault="00BB6481" w:rsidP="00076DC8">
            <w:pPr>
              <w:spacing w:after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721B82">
              <w:rPr>
                <w:color w:val="000000"/>
                <w:sz w:val="24"/>
                <w:szCs w:val="24"/>
              </w:rPr>
              <w:t>Тип газонокосилки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9F4A01">
              <w:rPr>
                <w:color w:val="000000"/>
                <w:sz w:val="24"/>
                <w:szCs w:val="24"/>
              </w:rPr>
              <w:t>амоходная</w:t>
            </w:r>
          </w:p>
        </w:tc>
      </w:tr>
      <w:tr w:rsidR="00BB6481" w:rsidRPr="00434BAF" w:rsidTr="00076DC8">
        <w:trPr>
          <w:trHeight w:val="5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Default="00BB6481" w:rsidP="00076DC8">
            <w:pPr>
              <w:spacing w:after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721B82" w:rsidRDefault="00BB6481" w:rsidP="00076DC8">
            <w:pPr>
              <w:spacing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двигателя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9F4A01" w:rsidRDefault="00BB6481" w:rsidP="00076DC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0F5D4E">
              <w:rPr>
                <w:color w:val="000000"/>
                <w:sz w:val="24"/>
                <w:szCs w:val="24"/>
              </w:rPr>
              <w:t xml:space="preserve">4-х-тактный </w:t>
            </w:r>
            <w:r>
              <w:rPr>
                <w:color w:val="000000"/>
                <w:sz w:val="24"/>
                <w:szCs w:val="24"/>
              </w:rPr>
              <w:t>бензиновый</w:t>
            </w:r>
          </w:p>
        </w:tc>
      </w:tr>
      <w:tr w:rsidR="00BB6481" w:rsidRPr="00434BAF" w:rsidTr="00076DC8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Мощность двигателя, л.</w:t>
            </w: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862A8">
              <w:rPr>
                <w:color w:val="000000"/>
                <w:sz w:val="24"/>
                <w:szCs w:val="24"/>
              </w:rPr>
              <w:t>≥</w:t>
            </w:r>
            <w:r>
              <w:rPr>
                <w:color w:val="000000"/>
                <w:sz w:val="24"/>
                <w:szCs w:val="24"/>
              </w:rPr>
              <w:t xml:space="preserve"> 5 и </w:t>
            </w:r>
            <w:r w:rsidRPr="009862A8">
              <w:rPr>
                <w:color w:val="000000"/>
                <w:sz w:val="24"/>
                <w:szCs w:val="24"/>
              </w:rPr>
              <w:t>≤</w:t>
            </w:r>
            <w:r>
              <w:rPr>
                <w:color w:val="000000"/>
                <w:sz w:val="24"/>
                <w:szCs w:val="24"/>
              </w:rPr>
              <w:t xml:space="preserve"> 10</w:t>
            </w:r>
          </w:p>
        </w:tc>
      </w:tr>
      <w:tr w:rsidR="00BB6481" w:rsidRPr="00434BAF" w:rsidTr="00076DC8">
        <w:trPr>
          <w:trHeight w:val="6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двигателя, см</w:t>
            </w:r>
            <w:r w:rsidRPr="009E6C5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862A8">
              <w:rPr>
                <w:color w:val="000000"/>
                <w:sz w:val="24"/>
                <w:szCs w:val="24"/>
              </w:rPr>
              <w:t>≥</w:t>
            </w:r>
            <w:r w:rsidRPr="0035642F">
              <w:rPr>
                <w:color w:val="000000"/>
                <w:sz w:val="24"/>
                <w:szCs w:val="24"/>
              </w:rPr>
              <w:t xml:space="preserve">190 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9862A8">
              <w:rPr>
                <w:color w:val="000000"/>
                <w:sz w:val="24"/>
                <w:szCs w:val="24"/>
              </w:rPr>
              <w:t>≤</w:t>
            </w:r>
            <w:r>
              <w:rPr>
                <w:color w:val="000000"/>
                <w:sz w:val="24"/>
                <w:szCs w:val="24"/>
              </w:rPr>
              <w:t xml:space="preserve"> 225</w:t>
            </w:r>
          </w:p>
        </w:tc>
      </w:tr>
      <w:tr w:rsidR="00BB6481" w:rsidRPr="00434BAF" w:rsidTr="00076DC8">
        <w:trPr>
          <w:trHeight w:val="5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Охлаждение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воздушное</w:t>
            </w:r>
          </w:p>
        </w:tc>
      </w:tr>
      <w:tr w:rsidR="00BB6481" w:rsidRPr="00434BAF" w:rsidTr="00076DC8">
        <w:trPr>
          <w:trHeight w:val="5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задние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колоса</w:t>
            </w:r>
          </w:p>
        </w:tc>
      </w:tr>
      <w:tr w:rsidR="00BB6481" w:rsidRPr="00434BAF" w:rsidTr="00076DC8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965879" w:rsidRDefault="00BB6481" w:rsidP="00076DC8">
            <w:pPr>
              <w:spacing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Объем </w:t>
            </w:r>
            <w:proofErr w:type="spellStart"/>
            <w:r>
              <w:rPr>
                <w:color w:val="000000"/>
                <w:sz w:val="24"/>
                <w:szCs w:val="24"/>
              </w:rPr>
              <w:t>травосборника</w:t>
            </w:r>
            <w:proofErr w:type="spellEnd"/>
            <w:r>
              <w:rPr>
                <w:color w:val="000000"/>
                <w:sz w:val="24"/>
                <w:szCs w:val="24"/>
              </w:rPr>
              <w:t>, 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9F4A01" w:rsidRDefault="00BB6481" w:rsidP="00076DC8">
            <w:pPr>
              <w:jc w:val="center"/>
              <w:rPr>
                <w:color w:val="000000"/>
                <w:sz w:val="24"/>
                <w:szCs w:val="24"/>
              </w:rPr>
            </w:pPr>
            <w:r w:rsidRPr="009862A8">
              <w:rPr>
                <w:color w:val="000000"/>
                <w:sz w:val="24"/>
                <w:szCs w:val="24"/>
              </w:rPr>
              <w:t>≥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F4A01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B6481" w:rsidRPr="00434BAF" w:rsidTr="00076DC8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Ширина скашивания, </w:t>
            </w:r>
            <w:proofErr w:type="gramStart"/>
            <w:r>
              <w:rPr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jc w:val="center"/>
              <w:rPr>
                <w:color w:val="000000"/>
                <w:sz w:val="24"/>
                <w:szCs w:val="24"/>
              </w:rPr>
            </w:pPr>
            <w:r w:rsidRPr="009862A8">
              <w:rPr>
                <w:color w:val="000000"/>
                <w:sz w:val="24"/>
                <w:szCs w:val="24"/>
              </w:rPr>
              <w:t>≥</w:t>
            </w:r>
            <w:r>
              <w:rPr>
                <w:color w:val="000000"/>
                <w:sz w:val="24"/>
                <w:szCs w:val="24"/>
              </w:rPr>
              <w:t xml:space="preserve"> 40 и </w:t>
            </w:r>
            <w:r w:rsidRPr="009862A8">
              <w:rPr>
                <w:color w:val="000000"/>
                <w:sz w:val="24"/>
                <w:szCs w:val="24"/>
              </w:rPr>
              <w:t>≤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F4A01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BB6481" w:rsidRPr="00434BAF" w:rsidTr="00076DC8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Default="00BB6481" w:rsidP="00076DC8">
            <w:pPr>
              <w:jc w:val="left"/>
              <w:rPr>
                <w:color w:val="000000"/>
                <w:sz w:val="24"/>
                <w:szCs w:val="24"/>
              </w:rPr>
            </w:pPr>
            <w:r w:rsidRPr="009862A8">
              <w:rPr>
                <w:color w:val="000000"/>
                <w:sz w:val="24"/>
                <w:szCs w:val="24"/>
              </w:rPr>
              <w:t>Высота скашивания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color w:val="000000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9F4A01" w:rsidRDefault="00BB6481" w:rsidP="00076DC8">
            <w:pPr>
              <w:jc w:val="center"/>
              <w:rPr>
                <w:color w:val="000000"/>
                <w:sz w:val="24"/>
                <w:szCs w:val="24"/>
              </w:rPr>
            </w:pPr>
            <w:r w:rsidRPr="009862A8">
              <w:rPr>
                <w:color w:val="000000"/>
                <w:sz w:val="24"/>
                <w:szCs w:val="24"/>
              </w:rPr>
              <w:t>≥</w:t>
            </w:r>
            <w:r>
              <w:rPr>
                <w:color w:val="000000"/>
                <w:sz w:val="24"/>
                <w:szCs w:val="24"/>
              </w:rPr>
              <w:t xml:space="preserve"> 25 и </w:t>
            </w:r>
            <w:r w:rsidRPr="009862A8">
              <w:rPr>
                <w:color w:val="000000"/>
                <w:sz w:val="24"/>
                <w:szCs w:val="24"/>
              </w:rPr>
              <w:t>≤</w:t>
            </w:r>
            <w:r>
              <w:rPr>
                <w:color w:val="000000"/>
                <w:sz w:val="24"/>
                <w:szCs w:val="24"/>
              </w:rPr>
              <w:t xml:space="preserve"> 75</w:t>
            </w:r>
          </w:p>
        </w:tc>
      </w:tr>
      <w:tr w:rsidR="00BB6481" w:rsidRPr="00434BAF" w:rsidTr="00076DC8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9862A8" w:rsidRDefault="00BB6481" w:rsidP="00076DC8">
            <w:pPr>
              <w:jc w:val="left"/>
              <w:rPr>
                <w:color w:val="000000"/>
                <w:sz w:val="24"/>
                <w:szCs w:val="24"/>
              </w:rPr>
            </w:pPr>
            <w:r w:rsidRPr="00A07148">
              <w:rPr>
                <w:color w:val="000000"/>
                <w:sz w:val="24"/>
                <w:szCs w:val="24"/>
              </w:rPr>
              <w:t>Материал режущей деки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9862A8" w:rsidRDefault="00BB6481" w:rsidP="00076DC8">
            <w:pPr>
              <w:jc w:val="center"/>
              <w:rPr>
                <w:color w:val="000000"/>
                <w:sz w:val="24"/>
                <w:szCs w:val="24"/>
              </w:rPr>
            </w:pPr>
            <w:r w:rsidRPr="00A07148">
              <w:rPr>
                <w:color w:val="000000"/>
                <w:sz w:val="24"/>
                <w:szCs w:val="24"/>
              </w:rPr>
              <w:t>Металл</w:t>
            </w:r>
          </w:p>
        </w:tc>
      </w:tr>
      <w:tr w:rsidR="00BB6481" w:rsidRPr="00434BAF" w:rsidTr="00076DC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spacing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Регулировка высоты скашивания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центральная</w:t>
            </w:r>
          </w:p>
        </w:tc>
      </w:tr>
      <w:tr w:rsidR="00BB6481" w:rsidRPr="00434BAF" w:rsidTr="00076DC8">
        <w:trPr>
          <w:trHeight w:val="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481" w:rsidRDefault="00BB6481" w:rsidP="00076DC8">
            <w:pPr>
              <w:spacing w:after="0"/>
              <w:jc w:val="left"/>
              <w:rPr>
                <w:color w:val="000000"/>
                <w:sz w:val="24"/>
                <w:szCs w:val="24"/>
              </w:rPr>
            </w:pPr>
            <w:r w:rsidRPr="009862A8">
              <w:rPr>
                <w:color w:val="000000"/>
                <w:sz w:val="24"/>
                <w:szCs w:val="24"/>
              </w:rPr>
              <w:t>Тип ручки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481" w:rsidRDefault="00BB6481" w:rsidP="00076DC8">
            <w:pPr>
              <w:jc w:val="center"/>
              <w:rPr>
                <w:color w:val="000000"/>
                <w:sz w:val="24"/>
                <w:szCs w:val="24"/>
              </w:rPr>
            </w:pPr>
            <w:r w:rsidRPr="009862A8">
              <w:rPr>
                <w:color w:val="000000"/>
                <w:sz w:val="24"/>
                <w:szCs w:val="24"/>
              </w:rPr>
              <w:t>Складная</w:t>
            </w:r>
          </w:p>
        </w:tc>
      </w:tr>
      <w:tr w:rsidR="00BB6481" w:rsidRPr="00434BAF" w:rsidTr="00076DC8">
        <w:trPr>
          <w:trHeight w:val="5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Выброс травы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B7506C" w:rsidRDefault="00BB6481" w:rsidP="00076DC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боковой/задний/в </w:t>
            </w:r>
            <w:proofErr w:type="spellStart"/>
            <w:r>
              <w:rPr>
                <w:color w:val="000000"/>
                <w:sz w:val="24"/>
                <w:szCs w:val="24"/>
              </w:rPr>
              <w:t>травосборник</w:t>
            </w:r>
            <w:proofErr w:type="spellEnd"/>
          </w:p>
        </w:tc>
      </w:tr>
      <w:tr w:rsidR="00BB6481" w:rsidRPr="00434BAF" w:rsidTr="00076DC8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Мульчирование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481" w:rsidRPr="00434BAF" w:rsidRDefault="00BB6481" w:rsidP="00076DC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BB6481" w:rsidRPr="00434BAF" w:rsidTr="00076DC8">
        <w:trPr>
          <w:trHeight w:val="5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BB6481" w:rsidRPr="009F4A01" w:rsidRDefault="00BB6481" w:rsidP="00076DC8">
            <w:pPr>
              <w:spacing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Заглушка для мульчирования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481" w:rsidRPr="00434BAF" w:rsidRDefault="00BB6481" w:rsidP="00076DC8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</w:t>
            </w:r>
          </w:p>
        </w:tc>
      </w:tr>
    </w:tbl>
    <w:p w:rsidR="00BB6481" w:rsidRPr="00FE6331" w:rsidRDefault="00BB6481" w:rsidP="00BB6481">
      <w:pPr>
        <w:numPr>
          <w:ilvl w:val="0"/>
          <w:numId w:val="1"/>
        </w:numPr>
        <w:spacing w:after="0"/>
        <w:ind w:left="0" w:firstLine="709"/>
        <w:rPr>
          <w:b/>
          <w:sz w:val="24"/>
          <w:szCs w:val="24"/>
        </w:rPr>
      </w:pPr>
      <w:r w:rsidRPr="00FE6331">
        <w:rPr>
          <w:b/>
          <w:sz w:val="24"/>
          <w:szCs w:val="24"/>
        </w:rPr>
        <w:t>Общие требования</w:t>
      </w:r>
    </w:p>
    <w:p w:rsidR="00BB6481" w:rsidRPr="00FE6331" w:rsidRDefault="00BB6481" w:rsidP="00BB6481">
      <w:pPr>
        <w:numPr>
          <w:ilvl w:val="1"/>
          <w:numId w:val="2"/>
        </w:numPr>
        <w:spacing w:after="0"/>
        <w:ind w:left="0" w:firstLine="709"/>
        <w:rPr>
          <w:sz w:val="24"/>
          <w:szCs w:val="24"/>
        </w:rPr>
      </w:pPr>
      <w:r w:rsidRPr="00FE6331">
        <w:rPr>
          <w:sz w:val="24"/>
          <w:szCs w:val="24"/>
        </w:rPr>
        <w:t>Поставляемы</w:t>
      </w:r>
      <w:bookmarkStart w:id="0" w:name="_GoBack"/>
      <w:bookmarkEnd w:id="0"/>
      <w:r w:rsidRPr="00FE6331">
        <w:rPr>
          <w:sz w:val="24"/>
          <w:szCs w:val="24"/>
        </w:rPr>
        <w:t xml:space="preserve">й товар должен быть новым товаром, который не был в употреблении, в ремонте, в том </w:t>
      </w:r>
      <w:proofErr w:type="gramStart"/>
      <w:r w:rsidRPr="00FE6331">
        <w:rPr>
          <w:sz w:val="24"/>
          <w:szCs w:val="24"/>
        </w:rPr>
        <w:t>числе</w:t>
      </w:r>
      <w:proofErr w:type="gramEnd"/>
      <w:r w:rsidRPr="00FE6331">
        <w:rPr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свойства, свободными от прав третьих лиц.</w:t>
      </w:r>
    </w:p>
    <w:p w:rsidR="00BB6481" w:rsidRPr="00FE6331" w:rsidRDefault="00BB6481" w:rsidP="00BB6481">
      <w:pPr>
        <w:numPr>
          <w:ilvl w:val="1"/>
          <w:numId w:val="2"/>
        </w:numPr>
        <w:spacing w:after="0"/>
        <w:ind w:left="0" w:firstLine="709"/>
        <w:rPr>
          <w:sz w:val="24"/>
          <w:szCs w:val="24"/>
        </w:rPr>
      </w:pPr>
      <w:r w:rsidRPr="00FE6331">
        <w:rPr>
          <w:sz w:val="24"/>
          <w:szCs w:val="24"/>
        </w:rPr>
        <w:t>В цену товара должны быть включены все расходы Поставщика по доставке, упаковке, маркировке, погрузке, транспортировке, а также прочие расходы и налоги, уплаченные или подлежащие уплате.</w:t>
      </w:r>
    </w:p>
    <w:p w:rsidR="00BB6481" w:rsidRPr="00FE6331" w:rsidRDefault="00BB6481" w:rsidP="00BB6481">
      <w:pPr>
        <w:numPr>
          <w:ilvl w:val="1"/>
          <w:numId w:val="2"/>
        </w:numPr>
        <w:spacing w:after="0"/>
        <w:ind w:left="0" w:firstLine="709"/>
        <w:rPr>
          <w:sz w:val="24"/>
          <w:szCs w:val="24"/>
        </w:rPr>
      </w:pPr>
      <w:r w:rsidRPr="00FE6331">
        <w:rPr>
          <w:sz w:val="24"/>
          <w:szCs w:val="24"/>
        </w:rPr>
        <w:t xml:space="preserve">Срок поставки товара: в течение </w:t>
      </w:r>
      <w:r>
        <w:rPr>
          <w:sz w:val="24"/>
          <w:szCs w:val="24"/>
        </w:rPr>
        <w:t>20 (двадцати) рабочих дней</w:t>
      </w:r>
      <w:r w:rsidRPr="00FE6331">
        <w:rPr>
          <w:sz w:val="24"/>
          <w:szCs w:val="24"/>
        </w:rPr>
        <w:t xml:space="preserve"> </w:t>
      </w:r>
      <w:proofErr w:type="gramStart"/>
      <w:r w:rsidRPr="00FE6331">
        <w:rPr>
          <w:sz w:val="24"/>
          <w:szCs w:val="24"/>
        </w:rPr>
        <w:t>с даты подписания</w:t>
      </w:r>
      <w:proofErr w:type="gramEnd"/>
      <w:r w:rsidRPr="00FE6331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контракта</w:t>
      </w:r>
      <w:r w:rsidRPr="00FE6331">
        <w:rPr>
          <w:sz w:val="24"/>
          <w:szCs w:val="24"/>
        </w:rPr>
        <w:t>.</w:t>
      </w:r>
    </w:p>
    <w:p w:rsidR="00BB6481" w:rsidRPr="00FE6331" w:rsidRDefault="00BB6481" w:rsidP="00BB6481">
      <w:pPr>
        <w:numPr>
          <w:ilvl w:val="1"/>
          <w:numId w:val="2"/>
        </w:numPr>
        <w:spacing w:after="0"/>
        <w:ind w:left="0" w:firstLine="709"/>
        <w:rPr>
          <w:sz w:val="24"/>
          <w:szCs w:val="24"/>
        </w:rPr>
      </w:pPr>
      <w:r w:rsidRPr="00FE6331">
        <w:rPr>
          <w:sz w:val="24"/>
          <w:szCs w:val="24"/>
        </w:rPr>
        <w:t>Поставка товара осуществляется единовременно силами и средствами Поставщика по адресу: 119333, г. Москва, Ленинский проспект, д. 59</w:t>
      </w:r>
      <w:r>
        <w:rPr>
          <w:sz w:val="24"/>
          <w:szCs w:val="24"/>
        </w:rPr>
        <w:t>, стр. 1</w:t>
      </w:r>
      <w:r w:rsidRPr="00FE6331">
        <w:rPr>
          <w:sz w:val="24"/>
          <w:szCs w:val="24"/>
        </w:rPr>
        <w:t>.</w:t>
      </w:r>
    </w:p>
    <w:p w:rsidR="00BB6481" w:rsidRPr="00FE6331" w:rsidRDefault="00BB6481" w:rsidP="00BB6481">
      <w:pPr>
        <w:numPr>
          <w:ilvl w:val="1"/>
          <w:numId w:val="2"/>
        </w:numPr>
        <w:spacing w:after="0"/>
        <w:ind w:left="0" w:firstLine="709"/>
        <w:rPr>
          <w:sz w:val="24"/>
          <w:szCs w:val="24"/>
        </w:rPr>
      </w:pPr>
      <w:r w:rsidRPr="00FE6331">
        <w:rPr>
          <w:sz w:val="24"/>
          <w:szCs w:val="24"/>
        </w:rPr>
        <w:t>Гарантийный срок</w:t>
      </w:r>
      <w:r>
        <w:rPr>
          <w:sz w:val="24"/>
          <w:szCs w:val="24"/>
        </w:rPr>
        <w:t xml:space="preserve"> эксплуатации</w:t>
      </w:r>
      <w:r w:rsidRPr="00FE6331">
        <w:rPr>
          <w:sz w:val="24"/>
          <w:szCs w:val="24"/>
        </w:rPr>
        <w:t xml:space="preserve"> составляет не менее </w:t>
      </w:r>
      <w:r>
        <w:rPr>
          <w:sz w:val="24"/>
          <w:szCs w:val="24"/>
        </w:rPr>
        <w:t>12</w:t>
      </w:r>
      <w:r w:rsidRPr="00FE6331">
        <w:rPr>
          <w:sz w:val="24"/>
          <w:szCs w:val="24"/>
        </w:rPr>
        <w:t xml:space="preserve"> месяцев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 даты приемки</w:t>
      </w:r>
      <w:proofErr w:type="gramEnd"/>
      <w:r w:rsidRPr="00FE6331">
        <w:rPr>
          <w:sz w:val="24"/>
          <w:szCs w:val="24"/>
        </w:rPr>
        <w:t xml:space="preserve">. </w:t>
      </w:r>
    </w:p>
    <w:p w:rsidR="00BB6481" w:rsidRPr="00FE6331" w:rsidRDefault="00BB6481" w:rsidP="00BB6481">
      <w:pPr>
        <w:spacing w:after="0"/>
        <w:ind w:firstLine="709"/>
        <w:rPr>
          <w:sz w:val="24"/>
          <w:szCs w:val="24"/>
        </w:rPr>
      </w:pPr>
    </w:p>
    <w:p w:rsidR="00BB6481" w:rsidRPr="00FE6331" w:rsidRDefault="00BB6481" w:rsidP="00BB6481">
      <w:pPr>
        <w:spacing w:after="0"/>
        <w:ind w:firstLine="709"/>
        <w:rPr>
          <w:sz w:val="24"/>
          <w:szCs w:val="24"/>
        </w:rPr>
      </w:pPr>
    </w:p>
    <w:p w:rsidR="00E40012" w:rsidRDefault="00E40012" w:rsidP="00BB6481">
      <w:pPr>
        <w:ind w:firstLine="709"/>
      </w:pPr>
    </w:p>
    <w:sectPr w:rsidR="00E40012" w:rsidSect="00E4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315F9"/>
    <w:multiLevelType w:val="multilevel"/>
    <w:tmpl w:val="55E25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A875920"/>
    <w:multiLevelType w:val="multilevel"/>
    <w:tmpl w:val="3FA29D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6481"/>
    <w:rsid w:val="00091EC2"/>
    <w:rsid w:val="001809DD"/>
    <w:rsid w:val="00395BB0"/>
    <w:rsid w:val="003B6116"/>
    <w:rsid w:val="004D2385"/>
    <w:rsid w:val="004F66F7"/>
    <w:rsid w:val="008947F2"/>
    <w:rsid w:val="009350EC"/>
    <w:rsid w:val="00A7212F"/>
    <w:rsid w:val="00A75595"/>
    <w:rsid w:val="00B855C9"/>
    <w:rsid w:val="00BB6481"/>
    <w:rsid w:val="00C03FFC"/>
    <w:rsid w:val="00C94A86"/>
    <w:rsid w:val="00DF0602"/>
    <w:rsid w:val="00E40012"/>
    <w:rsid w:val="00F0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81"/>
    <w:pPr>
      <w:spacing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BB6481"/>
    <w:rPr>
      <w:rFonts w:ascii="Arial" w:eastAsia="Times New Roman" w:hAnsi="Arial" w:cs="Arial"/>
    </w:rPr>
  </w:style>
  <w:style w:type="paragraph" w:styleId="a4">
    <w:name w:val="List Paragraph"/>
    <w:basedOn w:val="a"/>
    <w:link w:val="a3"/>
    <w:uiPriority w:val="34"/>
    <w:qFormat/>
    <w:rsid w:val="00BB6481"/>
    <w:pPr>
      <w:autoSpaceDE w:val="0"/>
      <w:autoSpaceDN w:val="0"/>
      <w:spacing w:after="0"/>
      <w:ind w:left="708"/>
      <w:jc w:val="left"/>
    </w:pPr>
    <w:rPr>
      <w:rFonts w:ascii="Arial" w:eastAsia="Times New Roman" w:hAnsi="Arial" w:cs="Arial"/>
      <w:sz w:val="22"/>
    </w:rPr>
  </w:style>
  <w:style w:type="paragraph" w:styleId="a5">
    <w:name w:val="Normal (Web)"/>
    <w:basedOn w:val="a"/>
    <w:uiPriority w:val="99"/>
    <w:unhideWhenUsed/>
    <w:rsid w:val="00BB648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Afanasev_VN</dc:creator>
  <cp:keywords/>
  <dc:description/>
  <cp:lastModifiedBy>Afanasev_VN</cp:lastModifiedBy>
  <cp:revision>2</cp:revision>
  <dcterms:created xsi:type="dcterms:W3CDTF">2026-05-22T13:35:00Z</dcterms:created>
  <dcterms:modified xsi:type="dcterms:W3CDTF">2026-05-22T13:36:00Z</dcterms:modified>
</cp:coreProperties>
</file>