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F2A" w:rsidRPr="00F015DA" w:rsidRDefault="00B847DF" w:rsidP="00DC3F2A">
      <w:pPr>
        <w:ind w:left="5103"/>
        <w:jc w:val="center"/>
        <w:rPr>
          <w:rFonts w:ascii="PT Astra Serif" w:hAnsi="PT Astra Serif"/>
          <w:sz w:val="24"/>
          <w:szCs w:val="24"/>
        </w:rPr>
      </w:pPr>
      <w:r w:rsidRPr="00F015DA">
        <w:rPr>
          <w:rFonts w:ascii="PT Astra Serif" w:hAnsi="PT Astra Serif"/>
          <w:sz w:val="24"/>
          <w:szCs w:val="24"/>
        </w:rPr>
        <w:t xml:space="preserve">                                          </w:t>
      </w:r>
      <w:r w:rsidR="00176E07" w:rsidRPr="00F015DA">
        <w:rPr>
          <w:rFonts w:ascii="PT Astra Serif" w:hAnsi="PT Astra Serif"/>
          <w:sz w:val="24"/>
          <w:szCs w:val="24"/>
        </w:rPr>
        <w:t>ПРОЕКТ</w:t>
      </w:r>
    </w:p>
    <w:p w:rsidR="003724A9" w:rsidRPr="00F015DA" w:rsidRDefault="003724A9">
      <w:pPr>
        <w:widowControl w:val="0"/>
        <w:autoSpaceDE w:val="0"/>
        <w:autoSpaceDN w:val="0"/>
        <w:adjustRightInd w:val="0"/>
        <w:jc w:val="right"/>
        <w:rPr>
          <w:rFonts w:ascii="PT Astra Serif" w:hAnsi="PT Astra Serif"/>
          <w:sz w:val="24"/>
          <w:szCs w:val="24"/>
        </w:rPr>
      </w:pPr>
    </w:p>
    <w:p w:rsidR="00230A32" w:rsidRPr="00F015DA" w:rsidRDefault="00B847DF" w:rsidP="00230A32">
      <w:pPr>
        <w:pStyle w:val="ConsPlusNonformat"/>
        <w:jc w:val="center"/>
        <w:rPr>
          <w:rFonts w:ascii="PT Astra Serif" w:hAnsi="PT Astra Serif" w:cs="Times New Roman"/>
          <w:sz w:val="24"/>
          <w:szCs w:val="24"/>
        </w:rPr>
      </w:pPr>
      <w:bookmarkStart w:id="0" w:name="Par36"/>
      <w:bookmarkEnd w:id="0"/>
      <w:r w:rsidRPr="00F015DA">
        <w:rPr>
          <w:rFonts w:ascii="PT Astra Serif" w:hAnsi="PT Astra Serif" w:cs="Times New Roman"/>
          <w:sz w:val="24"/>
          <w:szCs w:val="24"/>
        </w:rPr>
        <w:t xml:space="preserve">    </w:t>
      </w:r>
      <w:r w:rsidR="00230A32" w:rsidRPr="00F015DA">
        <w:rPr>
          <w:rFonts w:ascii="PT Astra Serif" w:hAnsi="PT Astra Serif" w:cs="Times New Roman"/>
          <w:sz w:val="24"/>
          <w:szCs w:val="24"/>
        </w:rPr>
        <w:t>Государственный контракт №__________________</w:t>
      </w:r>
    </w:p>
    <w:p w:rsidR="00230A32" w:rsidRPr="00F015DA" w:rsidRDefault="00230A32" w:rsidP="00230A32">
      <w:pPr>
        <w:pStyle w:val="21"/>
        <w:spacing w:after="0" w:line="240" w:lineRule="auto"/>
        <w:ind w:left="-284"/>
        <w:jc w:val="center"/>
        <w:rPr>
          <w:rFonts w:ascii="PT Astra Serif" w:hAnsi="PT Astra Serif"/>
          <w:sz w:val="24"/>
          <w:szCs w:val="24"/>
        </w:rPr>
      </w:pPr>
      <w:r w:rsidRPr="00F015DA">
        <w:rPr>
          <w:rFonts w:ascii="PT Astra Serif" w:hAnsi="PT Astra Serif"/>
          <w:sz w:val="24"/>
          <w:szCs w:val="24"/>
        </w:rPr>
        <w:t>на оказание образовательных услуг</w:t>
      </w:r>
    </w:p>
    <w:p w:rsidR="00230A32" w:rsidRPr="00F015DA" w:rsidRDefault="00230A32" w:rsidP="00176E07">
      <w:pPr>
        <w:pStyle w:val="21"/>
        <w:spacing w:after="0" w:line="240" w:lineRule="auto"/>
        <w:ind w:left="-284"/>
        <w:jc w:val="center"/>
        <w:rPr>
          <w:rFonts w:ascii="PT Astra Serif" w:hAnsi="PT Astra Serif"/>
          <w:sz w:val="24"/>
          <w:szCs w:val="24"/>
        </w:rPr>
      </w:pPr>
      <w:r w:rsidRPr="00F015DA">
        <w:rPr>
          <w:rFonts w:ascii="PT Astra Serif" w:hAnsi="PT Astra Serif"/>
          <w:sz w:val="24"/>
          <w:szCs w:val="24"/>
        </w:rPr>
        <w:t xml:space="preserve">по </w:t>
      </w:r>
      <w:r w:rsidR="00176E07" w:rsidRPr="00F015DA">
        <w:rPr>
          <w:rFonts w:ascii="PT Astra Serif" w:hAnsi="PT Astra Serif"/>
          <w:sz w:val="24"/>
          <w:szCs w:val="24"/>
        </w:rPr>
        <w:t xml:space="preserve">дополнительному профессиональному образованию </w:t>
      </w:r>
    </w:p>
    <w:p w:rsidR="00176E07" w:rsidRPr="00F015DA" w:rsidRDefault="00C221DC" w:rsidP="00230A32">
      <w:pPr>
        <w:pStyle w:val="ConsPlusNonformat"/>
        <w:jc w:val="center"/>
        <w:rPr>
          <w:rFonts w:ascii="PT Astra Serif" w:hAnsi="PT Astra Serif" w:cs="Times New Roman"/>
          <w:sz w:val="24"/>
          <w:szCs w:val="24"/>
        </w:rPr>
      </w:pPr>
      <w:r w:rsidRPr="00F015DA">
        <w:rPr>
          <w:rFonts w:ascii="PT Astra Serif" w:hAnsi="PT Astra Serif" w:cs="Times New Roman"/>
          <w:sz w:val="24"/>
          <w:szCs w:val="24"/>
        </w:rPr>
        <w:t xml:space="preserve">ИКЗ </w:t>
      </w:r>
      <w:r w:rsidR="00F97C3C" w:rsidRPr="00940FB3">
        <w:rPr>
          <w:rFonts w:ascii="Times New Roman" w:hAnsi="Times New Roman"/>
          <w:sz w:val="24"/>
          <w:szCs w:val="24"/>
        </w:rPr>
        <w:t>26 1 4027020178 402701001 0010 000 0000 000</w:t>
      </w:r>
    </w:p>
    <w:p w:rsidR="00230A32" w:rsidRPr="00F015DA" w:rsidRDefault="00230A32" w:rsidP="005E0682">
      <w:pPr>
        <w:pStyle w:val="ConsPlusNonformat"/>
        <w:rPr>
          <w:rFonts w:ascii="PT Astra Serif" w:hAnsi="PT Astra Serif" w:cs="Times New Roman"/>
          <w:sz w:val="24"/>
          <w:szCs w:val="24"/>
        </w:rPr>
      </w:pPr>
      <w:r w:rsidRPr="00F015DA">
        <w:rPr>
          <w:rFonts w:ascii="PT Astra Serif" w:hAnsi="PT Astra Serif" w:cs="Times New Roman"/>
          <w:sz w:val="24"/>
          <w:szCs w:val="24"/>
        </w:rPr>
        <w:t xml:space="preserve">г. </w:t>
      </w:r>
      <w:r w:rsidR="00176E07" w:rsidRPr="00F015DA">
        <w:rPr>
          <w:rFonts w:ascii="PT Astra Serif" w:hAnsi="PT Astra Serif" w:cs="Times New Roman"/>
          <w:sz w:val="24"/>
          <w:szCs w:val="24"/>
        </w:rPr>
        <w:t xml:space="preserve">Калуга                                                                </w:t>
      </w:r>
      <w:r w:rsidR="00A86C0D" w:rsidRPr="00F015DA">
        <w:rPr>
          <w:rFonts w:ascii="PT Astra Serif" w:hAnsi="PT Astra Serif" w:cs="Times New Roman"/>
          <w:sz w:val="24"/>
          <w:szCs w:val="24"/>
        </w:rPr>
        <w:t xml:space="preserve">      </w:t>
      </w:r>
      <w:r w:rsidR="00DC3F2A" w:rsidRPr="00F015DA">
        <w:rPr>
          <w:rFonts w:ascii="PT Astra Serif" w:hAnsi="PT Astra Serif" w:cs="Times New Roman"/>
          <w:sz w:val="24"/>
          <w:szCs w:val="24"/>
        </w:rPr>
        <w:t xml:space="preserve">          </w:t>
      </w:r>
      <w:r w:rsidR="005E0682">
        <w:rPr>
          <w:rFonts w:ascii="PT Astra Serif" w:hAnsi="PT Astra Serif" w:cs="Times New Roman"/>
          <w:sz w:val="24"/>
          <w:szCs w:val="24"/>
        </w:rPr>
        <w:t xml:space="preserve">                            </w:t>
      </w:r>
      <w:r w:rsidR="00DC3F2A" w:rsidRPr="00F015DA">
        <w:rPr>
          <w:rFonts w:ascii="PT Astra Serif" w:hAnsi="PT Astra Serif" w:cs="Times New Roman"/>
          <w:sz w:val="24"/>
          <w:szCs w:val="24"/>
        </w:rPr>
        <w:t xml:space="preserve"> </w:t>
      </w:r>
      <w:r w:rsidRPr="00F015DA">
        <w:rPr>
          <w:rFonts w:ascii="PT Astra Serif" w:hAnsi="PT Astra Serif" w:cs="Times New Roman"/>
          <w:sz w:val="24"/>
          <w:szCs w:val="24"/>
        </w:rPr>
        <w:t xml:space="preserve">«__» </w:t>
      </w:r>
      <w:r w:rsidR="00A86C0D" w:rsidRPr="00F015DA">
        <w:rPr>
          <w:rFonts w:ascii="PT Astra Serif" w:hAnsi="PT Astra Serif" w:cs="Times New Roman"/>
          <w:sz w:val="24"/>
          <w:szCs w:val="24"/>
        </w:rPr>
        <w:t>_</w:t>
      </w:r>
      <w:r w:rsidR="00176E07" w:rsidRPr="00F015DA">
        <w:rPr>
          <w:rFonts w:ascii="PT Astra Serif" w:hAnsi="PT Astra Serif" w:cs="Times New Roman"/>
          <w:sz w:val="24"/>
          <w:szCs w:val="24"/>
        </w:rPr>
        <w:t>____</w:t>
      </w:r>
      <w:r w:rsidR="00A86C0D" w:rsidRPr="00F015DA">
        <w:rPr>
          <w:rFonts w:ascii="PT Astra Serif" w:hAnsi="PT Astra Serif" w:cs="Times New Roman"/>
          <w:sz w:val="24"/>
          <w:szCs w:val="24"/>
        </w:rPr>
        <w:t>__</w:t>
      </w:r>
      <w:r w:rsidRPr="00F015DA">
        <w:rPr>
          <w:rFonts w:ascii="PT Astra Serif" w:hAnsi="PT Astra Serif" w:cs="Times New Roman"/>
          <w:sz w:val="24"/>
          <w:szCs w:val="24"/>
        </w:rPr>
        <w:t xml:space="preserve"> 20</w:t>
      </w:r>
      <w:r w:rsidR="00F97C3C">
        <w:rPr>
          <w:rFonts w:ascii="PT Astra Serif" w:hAnsi="PT Astra Serif" w:cs="Times New Roman"/>
          <w:sz w:val="24"/>
          <w:szCs w:val="24"/>
        </w:rPr>
        <w:t>26</w:t>
      </w:r>
      <w:r w:rsidRPr="00F015DA">
        <w:rPr>
          <w:rFonts w:ascii="PT Astra Serif" w:hAnsi="PT Astra Serif" w:cs="Times New Roman"/>
          <w:sz w:val="24"/>
          <w:szCs w:val="24"/>
        </w:rPr>
        <w:t>г.</w:t>
      </w:r>
    </w:p>
    <w:p w:rsidR="00720C13" w:rsidRPr="00F015DA" w:rsidRDefault="00720C13">
      <w:pPr>
        <w:pStyle w:val="ConsPlusNonformat"/>
        <w:jc w:val="both"/>
        <w:rPr>
          <w:rFonts w:ascii="PT Astra Serif" w:hAnsi="PT Astra Serif" w:cs="Times New Roman"/>
          <w:sz w:val="24"/>
          <w:szCs w:val="24"/>
        </w:rPr>
      </w:pPr>
    </w:p>
    <w:p w:rsidR="00230A32" w:rsidRPr="00F015DA" w:rsidRDefault="00176E07" w:rsidP="007A07F1">
      <w:pPr>
        <w:pStyle w:val="ConsPlusNonformat"/>
        <w:jc w:val="both"/>
        <w:rPr>
          <w:rFonts w:ascii="PT Astra Serif" w:hAnsi="PT Astra Serif" w:cs="Times New Roman"/>
          <w:sz w:val="24"/>
          <w:szCs w:val="24"/>
        </w:rPr>
      </w:pPr>
      <w:r w:rsidRPr="00F015DA">
        <w:rPr>
          <w:rFonts w:ascii="PT Astra Serif" w:hAnsi="PT Astra Serif"/>
          <w:b/>
          <w:bCs/>
          <w:sz w:val="24"/>
          <w:szCs w:val="24"/>
        </w:rPr>
        <w:tab/>
        <w:t xml:space="preserve">УПРАВЛЕНИЕ ФЕДЕРАЛЬНОЙ СЛУЖБЫ ИСПОЛНЕНИЯ НАКАЗАНИЙ ПО КАЛУЖСКОЙ ОБЛАСТИ </w:t>
      </w:r>
      <w:r w:rsidRPr="00F015DA">
        <w:rPr>
          <w:rFonts w:ascii="PT Astra Serif" w:hAnsi="PT Astra Serif"/>
          <w:iCs/>
          <w:sz w:val="24"/>
          <w:szCs w:val="24"/>
        </w:rPr>
        <w:t>(</w:t>
      </w:r>
      <w:r w:rsidRPr="00F015DA">
        <w:rPr>
          <w:rFonts w:ascii="PT Astra Serif" w:hAnsi="PT Astra Serif"/>
          <w:sz w:val="24"/>
          <w:szCs w:val="24"/>
        </w:rPr>
        <w:t>УФСИН РОССИИ ПО КАЛУЖСКОЙ ОБЛАСТИ</w:t>
      </w:r>
      <w:r w:rsidRPr="00F015DA">
        <w:rPr>
          <w:rFonts w:ascii="PT Astra Serif" w:hAnsi="PT Astra Serif"/>
          <w:iCs/>
          <w:sz w:val="24"/>
          <w:szCs w:val="24"/>
        </w:rPr>
        <w:t>)</w:t>
      </w:r>
      <w:r w:rsidRPr="00F015DA">
        <w:rPr>
          <w:rFonts w:ascii="PT Astra Serif" w:hAnsi="PT Astra Serif"/>
          <w:sz w:val="24"/>
          <w:szCs w:val="24"/>
        </w:rPr>
        <w:t xml:space="preserve">, выступающее от имени Российской Федерации, именуемое  в дальнейшем «Заказчик», в лице </w:t>
      </w:r>
      <w:proofErr w:type="gramStart"/>
      <w:r w:rsidRPr="00F015DA">
        <w:rPr>
          <w:rFonts w:ascii="PT Astra Serif" w:hAnsi="PT Astra Serif"/>
          <w:sz w:val="24"/>
          <w:szCs w:val="24"/>
        </w:rPr>
        <w:t xml:space="preserve">заместителя начальника управления </w:t>
      </w:r>
      <w:r w:rsidR="00F97C3C">
        <w:rPr>
          <w:rFonts w:ascii="PT Astra Serif" w:hAnsi="PT Astra Serif"/>
          <w:sz w:val="24"/>
          <w:szCs w:val="24"/>
        </w:rPr>
        <w:t>Борисова Михаила</w:t>
      </w:r>
      <w:proofErr w:type="gramEnd"/>
      <w:r w:rsidR="00F97C3C">
        <w:rPr>
          <w:rFonts w:ascii="PT Astra Serif" w:hAnsi="PT Astra Serif"/>
          <w:sz w:val="24"/>
          <w:szCs w:val="24"/>
        </w:rPr>
        <w:t xml:space="preserve"> Викторовича</w:t>
      </w:r>
      <w:r w:rsidRPr="00F015DA">
        <w:rPr>
          <w:rFonts w:ascii="PT Astra Serif" w:hAnsi="PT Astra Serif"/>
          <w:sz w:val="24"/>
          <w:szCs w:val="24"/>
        </w:rPr>
        <w:t xml:space="preserve">, действующего на основании Положения и Доверенности от </w:t>
      </w:r>
      <w:r w:rsidR="00F97C3C" w:rsidRPr="000E651D">
        <w:rPr>
          <w:rFonts w:ascii="PT Astra Serif" w:hAnsi="PT Astra Serif"/>
          <w:sz w:val="24"/>
          <w:szCs w:val="24"/>
        </w:rPr>
        <w:t>28.11.2025 № 35</w:t>
      </w:r>
      <w:r w:rsidRPr="00F015DA">
        <w:rPr>
          <w:rFonts w:ascii="PT Astra Serif" w:hAnsi="PT Astra Serif"/>
          <w:sz w:val="24"/>
          <w:szCs w:val="24"/>
        </w:rPr>
        <w:t>, с одной стороны</w:t>
      </w:r>
      <w:r w:rsidR="003702CF" w:rsidRPr="00F015DA">
        <w:rPr>
          <w:rFonts w:ascii="PT Astra Serif" w:hAnsi="PT Astra Serif" w:cs="Times New Roman"/>
          <w:sz w:val="24"/>
          <w:szCs w:val="24"/>
        </w:rPr>
        <w:t>,</w:t>
      </w:r>
    </w:p>
    <w:p w:rsidR="00002A14" w:rsidRPr="00F015DA" w:rsidRDefault="00230A32" w:rsidP="007A07F1">
      <w:pPr>
        <w:pStyle w:val="ConsPlusNonformat"/>
        <w:jc w:val="both"/>
        <w:rPr>
          <w:rFonts w:ascii="PT Astra Serif" w:hAnsi="PT Astra Serif" w:cs="Times New Roman"/>
          <w:sz w:val="24"/>
          <w:szCs w:val="24"/>
        </w:rPr>
      </w:pPr>
      <w:r w:rsidRPr="00F015DA">
        <w:rPr>
          <w:rFonts w:ascii="PT Astra Serif" w:hAnsi="PT Astra Serif" w:cs="Times New Roman"/>
          <w:sz w:val="24"/>
          <w:szCs w:val="24"/>
        </w:rPr>
        <w:t>и _________</w:t>
      </w:r>
      <w:r w:rsidR="00967A1B" w:rsidRPr="00F015DA">
        <w:rPr>
          <w:rFonts w:ascii="PT Astra Serif" w:hAnsi="PT Astra Serif" w:cs="Times New Roman"/>
          <w:sz w:val="24"/>
          <w:szCs w:val="24"/>
        </w:rPr>
        <w:t>___________________</w:t>
      </w:r>
      <w:r w:rsidR="00002A14" w:rsidRPr="00F015DA">
        <w:rPr>
          <w:rFonts w:ascii="PT Astra Serif" w:hAnsi="PT Astra Serif" w:cs="Times New Roman"/>
          <w:sz w:val="24"/>
          <w:szCs w:val="24"/>
        </w:rPr>
        <w:t>__</w:t>
      </w:r>
      <w:r w:rsidR="00967A1B" w:rsidRPr="00F015DA">
        <w:rPr>
          <w:rFonts w:ascii="PT Astra Serif" w:hAnsi="PT Astra Serif" w:cs="Times New Roman"/>
          <w:sz w:val="24"/>
          <w:szCs w:val="24"/>
        </w:rPr>
        <w:t>_________</w:t>
      </w:r>
      <w:r w:rsidR="00002A14" w:rsidRPr="00F015DA">
        <w:rPr>
          <w:rFonts w:ascii="PT Astra Serif" w:hAnsi="PT Astra Serif" w:cs="Times New Roman"/>
          <w:sz w:val="24"/>
          <w:szCs w:val="24"/>
        </w:rPr>
        <w:t>_</w:t>
      </w:r>
      <w:r w:rsidR="00967A1B" w:rsidRPr="00F015DA">
        <w:rPr>
          <w:rFonts w:ascii="PT Astra Serif" w:hAnsi="PT Astra Serif" w:cs="Times New Roman"/>
          <w:sz w:val="24"/>
          <w:szCs w:val="24"/>
        </w:rPr>
        <w:t xml:space="preserve">, </w:t>
      </w:r>
      <w:r w:rsidR="004F498D" w:rsidRPr="00F015DA">
        <w:rPr>
          <w:rFonts w:ascii="PT Astra Serif" w:hAnsi="PT Astra Serif" w:cs="Times New Roman"/>
          <w:sz w:val="24"/>
          <w:szCs w:val="24"/>
        </w:rPr>
        <w:t>лицензия от _____</w:t>
      </w:r>
      <w:r w:rsidR="00967A1B" w:rsidRPr="00F015DA">
        <w:rPr>
          <w:rFonts w:ascii="PT Astra Serif" w:hAnsi="PT Astra Serif" w:cs="Times New Roman"/>
          <w:sz w:val="24"/>
          <w:szCs w:val="24"/>
        </w:rPr>
        <w:t xml:space="preserve"> </w:t>
      </w:r>
      <w:proofErr w:type="gramStart"/>
      <w:r w:rsidR="00967A1B" w:rsidRPr="00F015DA">
        <w:rPr>
          <w:rFonts w:ascii="PT Astra Serif" w:hAnsi="PT Astra Serif" w:cs="Times New Roman"/>
          <w:sz w:val="24"/>
          <w:szCs w:val="24"/>
        </w:rPr>
        <w:t>г</w:t>
      </w:r>
      <w:proofErr w:type="gramEnd"/>
      <w:r w:rsidR="00967A1B" w:rsidRPr="00F015DA">
        <w:rPr>
          <w:rFonts w:ascii="PT Astra Serif" w:hAnsi="PT Astra Serif" w:cs="Times New Roman"/>
          <w:sz w:val="24"/>
          <w:szCs w:val="24"/>
        </w:rPr>
        <w:t>.</w:t>
      </w:r>
      <w:r w:rsidR="004F498D" w:rsidRPr="00F015DA">
        <w:rPr>
          <w:rFonts w:ascii="PT Astra Serif" w:hAnsi="PT Astra Serif" w:cs="Times New Roman"/>
          <w:sz w:val="24"/>
          <w:szCs w:val="24"/>
        </w:rPr>
        <w:t xml:space="preserve"> серия _____ № _____</w:t>
      </w:r>
      <w:r w:rsidR="00002A14" w:rsidRPr="00F015DA">
        <w:rPr>
          <w:rFonts w:ascii="PT Astra Serif" w:hAnsi="PT Astra Serif" w:cs="Times New Roman"/>
          <w:sz w:val="24"/>
          <w:szCs w:val="24"/>
        </w:rPr>
        <w:t>,</w:t>
      </w:r>
    </w:p>
    <w:p w:rsidR="00230A32" w:rsidRPr="00F015DA" w:rsidRDefault="00002A14" w:rsidP="007A07F1">
      <w:pPr>
        <w:pStyle w:val="ConsPlusNonformat"/>
        <w:jc w:val="both"/>
        <w:rPr>
          <w:rFonts w:ascii="PT Astra Serif" w:hAnsi="PT Astra Serif" w:cs="Times New Roman"/>
          <w:sz w:val="24"/>
          <w:szCs w:val="24"/>
        </w:rPr>
      </w:pPr>
      <w:r w:rsidRPr="00F015DA">
        <w:rPr>
          <w:rFonts w:ascii="PT Astra Serif" w:hAnsi="PT Astra Serif" w:cs="Times New Roman"/>
          <w:sz w:val="24"/>
          <w:szCs w:val="24"/>
        </w:rPr>
        <w:t xml:space="preserve">в лице __________________________________, </w:t>
      </w:r>
      <w:proofErr w:type="gramStart"/>
      <w:r w:rsidR="00230A32" w:rsidRPr="00F015DA">
        <w:rPr>
          <w:rFonts w:ascii="PT Astra Serif" w:hAnsi="PT Astra Serif" w:cs="Times New Roman"/>
          <w:sz w:val="24"/>
          <w:szCs w:val="24"/>
        </w:rPr>
        <w:t>действующего</w:t>
      </w:r>
      <w:proofErr w:type="gramEnd"/>
      <w:r w:rsidR="00230A32" w:rsidRPr="00F015DA">
        <w:rPr>
          <w:rFonts w:ascii="PT Astra Serif" w:hAnsi="PT Astra Serif" w:cs="Times New Roman"/>
          <w:sz w:val="24"/>
          <w:szCs w:val="24"/>
        </w:rPr>
        <w:t xml:space="preserve"> на основании</w:t>
      </w:r>
    </w:p>
    <w:p w:rsidR="003702CF" w:rsidRPr="00F015DA" w:rsidRDefault="00002A14" w:rsidP="003702CF">
      <w:pPr>
        <w:pStyle w:val="ConsPlusNonformat"/>
        <w:jc w:val="both"/>
        <w:rPr>
          <w:rFonts w:ascii="PT Astra Serif" w:hAnsi="PT Astra Serif" w:cs="Times New Roman"/>
          <w:sz w:val="24"/>
          <w:szCs w:val="24"/>
        </w:rPr>
      </w:pPr>
      <w:r w:rsidRPr="00F015DA">
        <w:rPr>
          <w:rFonts w:ascii="PT Astra Serif" w:hAnsi="PT Astra Serif" w:cs="Times New Roman"/>
          <w:sz w:val="24"/>
          <w:szCs w:val="24"/>
        </w:rPr>
        <w:t xml:space="preserve">                                   </w:t>
      </w:r>
    </w:p>
    <w:p w:rsidR="003702CF" w:rsidRPr="00F015DA" w:rsidRDefault="00002A14" w:rsidP="00176E07">
      <w:pPr>
        <w:pStyle w:val="ConsPlusNonformat"/>
        <w:jc w:val="both"/>
        <w:rPr>
          <w:rFonts w:ascii="PT Astra Serif" w:hAnsi="PT Astra Serif" w:cs="Times New Roman"/>
          <w:sz w:val="24"/>
          <w:szCs w:val="24"/>
        </w:rPr>
      </w:pPr>
      <w:proofErr w:type="gramStart"/>
      <w:r w:rsidRPr="00F015DA">
        <w:rPr>
          <w:rFonts w:ascii="PT Astra Serif" w:hAnsi="PT Astra Serif" w:cs="Times New Roman"/>
          <w:sz w:val="24"/>
          <w:szCs w:val="24"/>
        </w:rPr>
        <w:t>____</w:t>
      </w:r>
      <w:r w:rsidR="00176E07" w:rsidRPr="00F015DA">
        <w:rPr>
          <w:rFonts w:ascii="PT Astra Serif" w:hAnsi="PT Astra Serif" w:cs="Times New Roman"/>
          <w:sz w:val="24"/>
          <w:szCs w:val="24"/>
        </w:rPr>
        <w:t>______________________</w:t>
      </w:r>
      <w:r w:rsidRPr="00F015DA">
        <w:rPr>
          <w:rFonts w:ascii="PT Astra Serif" w:hAnsi="PT Astra Serif" w:cs="Times New Roman"/>
          <w:sz w:val="24"/>
          <w:szCs w:val="24"/>
        </w:rPr>
        <w:t>,</w:t>
      </w:r>
      <w:r w:rsidR="00176E07" w:rsidRPr="00F015DA">
        <w:rPr>
          <w:rFonts w:ascii="PT Astra Serif" w:hAnsi="PT Astra Serif" w:cs="Times New Roman"/>
          <w:sz w:val="24"/>
          <w:szCs w:val="24"/>
        </w:rPr>
        <w:t xml:space="preserve"> </w:t>
      </w:r>
      <w:r w:rsidR="003364F8" w:rsidRPr="00F015DA">
        <w:rPr>
          <w:rFonts w:ascii="PT Astra Serif" w:hAnsi="PT Astra Serif" w:cs="Times New Roman"/>
          <w:sz w:val="24"/>
          <w:szCs w:val="24"/>
        </w:rPr>
        <w:t>именуемая</w:t>
      </w:r>
      <w:r w:rsidR="00C221DC" w:rsidRPr="00F015DA">
        <w:rPr>
          <w:rFonts w:ascii="PT Astra Serif" w:hAnsi="PT Astra Serif" w:cs="Times New Roman"/>
          <w:sz w:val="24"/>
          <w:szCs w:val="24"/>
        </w:rPr>
        <w:t xml:space="preserve"> </w:t>
      </w:r>
      <w:r w:rsidR="00AC5D0B" w:rsidRPr="00F015DA">
        <w:rPr>
          <w:rFonts w:ascii="PT Astra Serif" w:hAnsi="PT Astra Serif" w:cs="Times New Roman"/>
          <w:sz w:val="24"/>
          <w:szCs w:val="24"/>
        </w:rPr>
        <w:t>(</w:t>
      </w:r>
      <w:proofErr w:type="spellStart"/>
      <w:r w:rsidR="00AC5D0B" w:rsidRPr="00F015DA">
        <w:rPr>
          <w:rFonts w:ascii="PT Astra Serif" w:hAnsi="PT Astra Serif" w:cs="Times New Roman"/>
          <w:sz w:val="24"/>
          <w:szCs w:val="24"/>
        </w:rPr>
        <w:t>ый</w:t>
      </w:r>
      <w:proofErr w:type="spellEnd"/>
      <w:r w:rsidR="00AC5D0B" w:rsidRPr="00F015DA">
        <w:rPr>
          <w:rFonts w:ascii="PT Astra Serif" w:hAnsi="PT Astra Serif" w:cs="Times New Roman"/>
          <w:sz w:val="24"/>
          <w:szCs w:val="24"/>
        </w:rPr>
        <w:t>)</w:t>
      </w:r>
      <w:r w:rsidR="00230A32" w:rsidRPr="00F015DA">
        <w:rPr>
          <w:rFonts w:ascii="PT Astra Serif" w:hAnsi="PT Astra Serif" w:cs="Times New Roman"/>
          <w:sz w:val="24"/>
          <w:szCs w:val="24"/>
        </w:rPr>
        <w:t xml:space="preserve"> в дальнейшем</w:t>
      </w:r>
      <w:r w:rsidR="003702CF" w:rsidRPr="00F015DA">
        <w:rPr>
          <w:rFonts w:ascii="PT Astra Serif" w:hAnsi="PT Astra Serif" w:cs="Times New Roman"/>
          <w:sz w:val="24"/>
          <w:szCs w:val="24"/>
        </w:rPr>
        <w:t xml:space="preserve"> </w:t>
      </w:r>
      <w:r w:rsidR="004C0D85" w:rsidRPr="00F015DA">
        <w:rPr>
          <w:rFonts w:ascii="PT Astra Serif" w:hAnsi="PT Astra Serif" w:cs="Times New Roman"/>
          <w:sz w:val="24"/>
          <w:szCs w:val="24"/>
        </w:rPr>
        <w:t xml:space="preserve">«Исполнитель», </w:t>
      </w:r>
      <w:r w:rsidR="00EC6341" w:rsidRPr="00F015DA">
        <w:rPr>
          <w:rFonts w:ascii="PT Astra Serif" w:hAnsi="PT Astra Serif" w:cs="Times New Roman"/>
          <w:sz w:val="24"/>
          <w:szCs w:val="24"/>
        </w:rPr>
        <w:br/>
      </w:r>
      <w:r w:rsidR="00230A32" w:rsidRPr="00F015DA">
        <w:rPr>
          <w:rFonts w:ascii="PT Astra Serif" w:hAnsi="PT Astra Serif" w:cs="Times New Roman"/>
          <w:sz w:val="24"/>
          <w:szCs w:val="24"/>
        </w:rPr>
        <w:t xml:space="preserve">с другой стороны, именуемые </w:t>
      </w:r>
      <w:r w:rsidR="004C0D85" w:rsidRPr="00F015DA">
        <w:rPr>
          <w:rFonts w:ascii="PT Astra Serif" w:hAnsi="PT Astra Serif" w:cs="Times New Roman"/>
          <w:sz w:val="24"/>
          <w:szCs w:val="24"/>
        </w:rPr>
        <w:t xml:space="preserve">в дальнейшем «Стороны», </w:t>
      </w:r>
      <w:r w:rsidR="00176E07" w:rsidRPr="00F015DA">
        <w:rPr>
          <w:rFonts w:ascii="PT Astra Serif" w:hAnsi="PT Astra Serif" w:cs="Times New Roman"/>
          <w:sz w:val="24"/>
          <w:szCs w:val="24"/>
        </w:rPr>
        <w:t>руководствуясь пунктом 4 части 1 статьи 93 Федеральног</w:t>
      </w:r>
      <w:r w:rsidR="002464C2" w:rsidRPr="00F015DA">
        <w:rPr>
          <w:rFonts w:ascii="PT Astra Serif" w:hAnsi="PT Astra Serif" w:cs="Times New Roman"/>
          <w:sz w:val="24"/>
          <w:szCs w:val="24"/>
        </w:rPr>
        <w:t xml:space="preserve">о закона  от 05.04.2013 №44-ФЗ </w:t>
      </w:r>
      <w:r w:rsidR="00176E07" w:rsidRPr="00F015DA">
        <w:rPr>
          <w:rFonts w:ascii="PT Astra Serif" w:hAnsi="PT Astra Serif" w:cs="Times New Roman"/>
          <w:sz w:val="24"/>
          <w:szCs w:val="24"/>
        </w:rPr>
        <w:t xml:space="preserve">«О контрактной системе в сфере закупок товаров, работ, услуг для обеспечения государственных </w:t>
      </w:r>
      <w:r w:rsidR="00EC6341" w:rsidRPr="00F015DA">
        <w:rPr>
          <w:rFonts w:ascii="PT Astra Serif" w:hAnsi="PT Astra Serif" w:cs="Times New Roman"/>
          <w:sz w:val="24"/>
          <w:szCs w:val="24"/>
        </w:rPr>
        <w:br/>
      </w:r>
      <w:r w:rsidR="00176E07" w:rsidRPr="00F015DA">
        <w:rPr>
          <w:rFonts w:ascii="PT Astra Serif" w:hAnsi="PT Astra Serif" w:cs="Times New Roman"/>
          <w:sz w:val="24"/>
          <w:szCs w:val="24"/>
        </w:rPr>
        <w:t>и муниципальных нужд», приказом Министерства труда и социальной защиты Российской Федерации от 29.10.2015 № №797н «Об утверждении типового контракта на оказание образовательных услуг по профессиональной</w:t>
      </w:r>
      <w:proofErr w:type="gramEnd"/>
      <w:r w:rsidR="00176E07" w:rsidRPr="00F015DA">
        <w:rPr>
          <w:rFonts w:ascii="PT Astra Serif" w:hAnsi="PT Astra Serif" w:cs="Times New Roman"/>
          <w:sz w:val="24"/>
          <w:szCs w:val="24"/>
        </w:rPr>
        <w:t xml:space="preserve"> </w:t>
      </w:r>
      <w:proofErr w:type="gramStart"/>
      <w:r w:rsidR="00176E07" w:rsidRPr="00F015DA">
        <w:rPr>
          <w:rFonts w:ascii="PT Astra Serif" w:hAnsi="PT Astra Serif" w:cs="Times New Roman"/>
          <w:sz w:val="24"/>
          <w:szCs w:val="24"/>
        </w:rPr>
        <w:t>переподготовке (повышению квалификации) федеральных государственных гражданских служащих</w:t>
      </w:r>
      <w:r w:rsidR="00EC6341" w:rsidRPr="00F015DA">
        <w:rPr>
          <w:rFonts w:ascii="PT Astra Serif" w:hAnsi="PT Astra Serif" w:cs="Times New Roman"/>
          <w:sz w:val="24"/>
          <w:szCs w:val="24"/>
        </w:rPr>
        <w:br/>
      </w:r>
      <w:r w:rsidR="00176E07" w:rsidRPr="00F015DA">
        <w:rPr>
          <w:rFonts w:ascii="PT Astra Serif" w:hAnsi="PT Astra Serif" w:cs="Times New Roman"/>
          <w:sz w:val="24"/>
          <w:szCs w:val="24"/>
        </w:rPr>
        <w:t xml:space="preserve"> и информационной карты типового контракта» заключили настоящий контракт (далее</w:t>
      </w:r>
      <w:proofErr w:type="gramEnd"/>
      <w:r w:rsidR="00176E07" w:rsidRPr="00F015DA">
        <w:rPr>
          <w:rFonts w:ascii="PT Astra Serif" w:hAnsi="PT Astra Serif" w:cs="Times New Roman"/>
          <w:sz w:val="24"/>
          <w:szCs w:val="24"/>
        </w:rPr>
        <w:t xml:space="preserve"> - </w:t>
      </w:r>
      <w:proofErr w:type="gramStart"/>
      <w:r w:rsidR="00176E07" w:rsidRPr="00F015DA">
        <w:rPr>
          <w:rFonts w:ascii="PT Astra Serif" w:hAnsi="PT Astra Serif" w:cs="Times New Roman"/>
          <w:sz w:val="24"/>
          <w:szCs w:val="24"/>
        </w:rPr>
        <w:t>Контракт) о нижеследующем</w:t>
      </w:r>
      <w:r w:rsidR="00540877" w:rsidRPr="00F015DA">
        <w:rPr>
          <w:rFonts w:ascii="PT Astra Serif" w:hAnsi="PT Astra Serif" w:cs="Times New Roman"/>
          <w:sz w:val="24"/>
          <w:szCs w:val="24"/>
        </w:rPr>
        <w:t>.</w:t>
      </w:r>
      <w:proofErr w:type="gramEnd"/>
    </w:p>
    <w:p w:rsidR="00230A32" w:rsidRPr="00F015DA" w:rsidRDefault="0094165F" w:rsidP="002A0645">
      <w:pPr>
        <w:pStyle w:val="ConsPlusNonformat"/>
        <w:jc w:val="center"/>
        <w:rPr>
          <w:rFonts w:ascii="PT Astra Serif" w:hAnsi="PT Astra Serif" w:cs="Times New Roman"/>
          <w:b/>
          <w:sz w:val="24"/>
          <w:szCs w:val="24"/>
        </w:rPr>
      </w:pPr>
      <w:r w:rsidRPr="00F015DA">
        <w:rPr>
          <w:rFonts w:ascii="PT Astra Serif" w:hAnsi="PT Astra Serif" w:cs="Times New Roman"/>
          <w:b/>
          <w:sz w:val="24"/>
          <w:szCs w:val="24"/>
        </w:rPr>
        <w:t>1. ПРЕДМЕТ КОНТРАКТА</w:t>
      </w:r>
    </w:p>
    <w:p w:rsidR="009D6BED" w:rsidRPr="00F015DA" w:rsidRDefault="005C4963" w:rsidP="00176E07">
      <w:pPr>
        <w:pStyle w:val="ConsPlusNonformat"/>
        <w:ind w:firstLine="708"/>
        <w:jc w:val="both"/>
        <w:rPr>
          <w:rFonts w:ascii="PT Astra Serif" w:hAnsi="PT Astra Serif" w:cs="Times New Roman"/>
          <w:sz w:val="24"/>
          <w:szCs w:val="24"/>
        </w:rPr>
      </w:pPr>
      <w:r w:rsidRPr="00F015DA">
        <w:rPr>
          <w:rFonts w:ascii="PT Astra Serif" w:hAnsi="PT Astra Serif" w:cs="Times New Roman"/>
          <w:sz w:val="24"/>
          <w:szCs w:val="24"/>
        </w:rPr>
        <w:t>1.</w:t>
      </w:r>
      <w:r w:rsidR="005147A1" w:rsidRPr="00F015DA">
        <w:rPr>
          <w:rFonts w:ascii="PT Astra Serif" w:hAnsi="PT Astra Serif" w:cs="Times New Roman"/>
          <w:sz w:val="24"/>
          <w:szCs w:val="24"/>
        </w:rPr>
        <w:t>1.</w:t>
      </w:r>
      <w:r w:rsidRPr="00F015DA">
        <w:rPr>
          <w:rFonts w:ascii="PT Astra Serif" w:hAnsi="PT Astra Serif" w:cs="Times New Roman"/>
          <w:sz w:val="24"/>
          <w:szCs w:val="24"/>
        </w:rPr>
        <w:t xml:space="preserve"> </w:t>
      </w:r>
      <w:r w:rsidR="00230A32" w:rsidRPr="00F015DA">
        <w:rPr>
          <w:rFonts w:ascii="PT Astra Serif" w:hAnsi="PT Astra Serif" w:cs="Times New Roman"/>
          <w:sz w:val="24"/>
          <w:szCs w:val="24"/>
        </w:rPr>
        <w:t>Заказчик поручает, а Исполнитель принимает на себя обязательства по</w:t>
      </w:r>
      <w:r w:rsidRPr="00F015DA">
        <w:rPr>
          <w:rFonts w:ascii="PT Astra Serif" w:hAnsi="PT Astra Serif" w:cs="Times New Roman"/>
          <w:sz w:val="24"/>
          <w:szCs w:val="24"/>
        </w:rPr>
        <w:t xml:space="preserve"> оказанию </w:t>
      </w:r>
      <w:r w:rsidR="00230A32" w:rsidRPr="00F015DA">
        <w:rPr>
          <w:rFonts w:ascii="PT Astra Serif" w:hAnsi="PT Astra Serif" w:cs="Times New Roman"/>
          <w:sz w:val="24"/>
          <w:szCs w:val="24"/>
        </w:rPr>
        <w:t>образовател</w:t>
      </w:r>
      <w:r w:rsidRPr="00F015DA">
        <w:rPr>
          <w:rFonts w:ascii="PT Astra Serif" w:hAnsi="PT Astra Serif" w:cs="Times New Roman"/>
          <w:sz w:val="24"/>
          <w:szCs w:val="24"/>
        </w:rPr>
        <w:t>ьных услуг по допо</w:t>
      </w:r>
      <w:r w:rsidR="00176E07" w:rsidRPr="00F015DA">
        <w:rPr>
          <w:rFonts w:ascii="PT Astra Serif" w:hAnsi="PT Astra Serif" w:cs="Times New Roman"/>
          <w:sz w:val="24"/>
          <w:szCs w:val="24"/>
        </w:rPr>
        <w:t>лнительным профессиональным</w:t>
      </w:r>
      <w:r w:rsidR="002464C2" w:rsidRPr="00F015DA">
        <w:rPr>
          <w:rFonts w:ascii="PT Astra Serif" w:hAnsi="PT Astra Serif"/>
          <w:sz w:val="24"/>
          <w:szCs w:val="24"/>
        </w:rPr>
        <w:t xml:space="preserve"> программам</w:t>
      </w:r>
      <w:r w:rsidR="00176E07" w:rsidRPr="00F015DA">
        <w:rPr>
          <w:rFonts w:ascii="PT Astra Serif" w:hAnsi="PT Astra Serif" w:cs="Times New Roman"/>
          <w:sz w:val="24"/>
          <w:szCs w:val="24"/>
        </w:rPr>
        <w:t xml:space="preserve"> </w:t>
      </w:r>
      <w:r w:rsidR="00230A32" w:rsidRPr="00F015DA">
        <w:rPr>
          <w:rFonts w:ascii="PT Astra Serif" w:hAnsi="PT Astra Serif" w:cs="Times New Roman"/>
          <w:sz w:val="24"/>
          <w:szCs w:val="24"/>
        </w:rPr>
        <w:t xml:space="preserve">(далее </w:t>
      </w:r>
      <w:r w:rsidRPr="00F015DA">
        <w:rPr>
          <w:rFonts w:ascii="PT Astra Serif" w:hAnsi="PT Astra Serif" w:cs="Times New Roman"/>
          <w:sz w:val="24"/>
          <w:szCs w:val="24"/>
        </w:rPr>
        <w:t>–</w:t>
      </w:r>
      <w:r w:rsidR="00230A32" w:rsidRPr="00F015DA">
        <w:rPr>
          <w:rFonts w:ascii="PT Astra Serif" w:hAnsi="PT Astra Serif" w:cs="Times New Roman"/>
          <w:sz w:val="24"/>
          <w:szCs w:val="24"/>
        </w:rPr>
        <w:t xml:space="preserve"> </w:t>
      </w:r>
      <w:r w:rsidR="00176E07" w:rsidRPr="00F015DA">
        <w:rPr>
          <w:rFonts w:ascii="PT Astra Serif" w:hAnsi="PT Astra Serif" w:cs="Times New Roman"/>
          <w:sz w:val="24"/>
          <w:szCs w:val="24"/>
        </w:rPr>
        <w:t>Програм</w:t>
      </w:r>
      <w:r w:rsidRPr="00F015DA">
        <w:rPr>
          <w:rFonts w:ascii="PT Astra Serif" w:hAnsi="PT Astra Serif" w:cs="Times New Roman"/>
          <w:sz w:val="24"/>
          <w:szCs w:val="24"/>
        </w:rPr>
        <w:t>мы)</w:t>
      </w:r>
      <w:r w:rsidR="002464C2" w:rsidRPr="00F015DA">
        <w:rPr>
          <w:rFonts w:ascii="PT Astra Serif" w:hAnsi="PT Astra Serif" w:cs="Times New Roman"/>
          <w:sz w:val="24"/>
          <w:szCs w:val="24"/>
        </w:rPr>
        <w:t xml:space="preserve">, указанным </w:t>
      </w:r>
      <w:r w:rsidR="00176E07" w:rsidRPr="00F015DA">
        <w:rPr>
          <w:rFonts w:ascii="PT Astra Serif" w:hAnsi="PT Astra Serif" w:cs="Times New Roman"/>
          <w:sz w:val="24"/>
          <w:szCs w:val="24"/>
        </w:rPr>
        <w:t xml:space="preserve">в </w:t>
      </w:r>
      <w:r w:rsidR="009D6BED" w:rsidRPr="00F015DA">
        <w:rPr>
          <w:rFonts w:ascii="PT Astra Serif" w:hAnsi="PT Astra Serif" w:cs="Times New Roman"/>
          <w:sz w:val="24"/>
          <w:szCs w:val="24"/>
        </w:rPr>
        <w:t>прилож</w:t>
      </w:r>
      <w:r w:rsidR="009655FC" w:rsidRPr="00F015DA">
        <w:rPr>
          <w:rFonts w:ascii="PT Astra Serif" w:hAnsi="PT Astra Serif" w:cs="Times New Roman"/>
          <w:sz w:val="24"/>
          <w:szCs w:val="24"/>
        </w:rPr>
        <w:t>ени</w:t>
      </w:r>
      <w:r w:rsidR="00176E07" w:rsidRPr="00F015DA">
        <w:rPr>
          <w:rFonts w:ascii="PT Astra Serif" w:hAnsi="PT Astra Serif" w:cs="Times New Roman"/>
          <w:sz w:val="24"/>
          <w:szCs w:val="24"/>
        </w:rPr>
        <w:t>и</w:t>
      </w:r>
      <w:r w:rsidR="009655FC" w:rsidRPr="00F015DA">
        <w:rPr>
          <w:rFonts w:ascii="PT Astra Serif" w:hAnsi="PT Astra Serif" w:cs="Times New Roman"/>
          <w:sz w:val="24"/>
          <w:szCs w:val="24"/>
        </w:rPr>
        <w:t xml:space="preserve"> № </w:t>
      </w:r>
      <w:r w:rsidR="009D6BED" w:rsidRPr="00F015DA">
        <w:rPr>
          <w:rFonts w:ascii="PT Astra Serif" w:hAnsi="PT Astra Serif" w:cs="Times New Roman"/>
          <w:sz w:val="24"/>
          <w:szCs w:val="24"/>
        </w:rPr>
        <w:t>1 к Контракту (далее – Услуги)</w:t>
      </w:r>
      <w:r w:rsidR="005147A1" w:rsidRPr="00F015DA">
        <w:rPr>
          <w:rFonts w:ascii="PT Astra Serif" w:hAnsi="PT Astra Serif"/>
          <w:sz w:val="24"/>
          <w:szCs w:val="24"/>
        </w:rPr>
        <w:t xml:space="preserve"> </w:t>
      </w:r>
    </w:p>
    <w:p w:rsidR="009D6BED" w:rsidRPr="00F015DA" w:rsidRDefault="005147A1" w:rsidP="009D6BED">
      <w:pPr>
        <w:pStyle w:val="ConsPlusNonformat"/>
        <w:ind w:firstLine="708"/>
        <w:jc w:val="both"/>
        <w:rPr>
          <w:rFonts w:ascii="PT Astra Serif" w:hAnsi="PT Astra Serif" w:cs="Times New Roman"/>
          <w:sz w:val="24"/>
          <w:szCs w:val="24"/>
        </w:rPr>
      </w:pPr>
      <w:r w:rsidRPr="00F015DA">
        <w:rPr>
          <w:rFonts w:ascii="PT Astra Serif" w:hAnsi="PT Astra Serif" w:cs="Times New Roman"/>
          <w:sz w:val="24"/>
          <w:szCs w:val="24"/>
        </w:rPr>
        <w:t xml:space="preserve">1.2. </w:t>
      </w:r>
      <w:r w:rsidR="009D6BED" w:rsidRPr="00F015DA">
        <w:rPr>
          <w:rFonts w:ascii="PT Astra Serif" w:hAnsi="PT Astra Serif" w:cs="Times New Roman"/>
          <w:sz w:val="24"/>
          <w:szCs w:val="24"/>
        </w:rPr>
        <w:t xml:space="preserve">Количество </w:t>
      </w:r>
      <w:r w:rsidR="00176E07" w:rsidRPr="00F015DA">
        <w:rPr>
          <w:rFonts w:ascii="PT Astra Serif" w:hAnsi="PT Astra Serif" w:cs="Times New Roman"/>
          <w:sz w:val="24"/>
          <w:szCs w:val="24"/>
        </w:rPr>
        <w:t>сотрудников</w:t>
      </w:r>
      <w:r w:rsidR="002464C2" w:rsidRPr="00F015DA">
        <w:rPr>
          <w:rFonts w:ascii="PT Astra Serif" w:hAnsi="PT Astra Serif" w:cs="Times New Roman"/>
          <w:sz w:val="24"/>
          <w:szCs w:val="24"/>
        </w:rPr>
        <w:t xml:space="preserve"> Заказчика</w:t>
      </w:r>
      <w:r w:rsidR="009D6BED" w:rsidRPr="00F015DA">
        <w:rPr>
          <w:rFonts w:ascii="PT Astra Serif" w:hAnsi="PT Astra Serif" w:cs="Times New Roman"/>
          <w:sz w:val="24"/>
          <w:szCs w:val="24"/>
        </w:rPr>
        <w:t xml:space="preserve">, подлежащих </w:t>
      </w:r>
      <w:proofErr w:type="gramStart"/>
      <w:r w:rsidR="009D6BED" w:rsidRPr="00F015DA">
        <w:rPr>
          <w:rFonts w:ascii="PT Astra Serif" w:hAnsi="PT Astra Serif" w:cs="Times New Roman"/>
          <w:sz w:val="24"/>
          <w:szCs w:val="24"/>
        </w:rPr>
        <w:t>обучению</w:t>
      </w:r>
      <w:r w:rsidR="00230A32" w:rsidRPr="00F015DA">
        <w:rPr>
          <w:rFonts w:ascii="PT Astra Serif" w:hAnsi="PT Astra Serif" w:cs="Times New Roman"/>
          <w:sz w:val="24"/>
          <w:szCs w:val="24"/>
        </w:rPr>
        <w:t xml:space="preserve"> </w:t>
      </w:r>
      <w:r w:rsidR="009D6BED" w:rsidRPr="00F015DA">
        <w:rPr>
          <w:rFonts w:ascii="PT Astra Serif" w:hAnsi="PT Astra Serif" w:cs="Times New Roman"/>
          <w:sz w:val="24"/>
          <w:szCs w:val="24"/>
        </w:rPr>
        <w:t>по Программ</w:t>
      </w:r>
      <w:r w:rsidR="00176E07" w:rsidRPr="00F015DA">
        <w:rPr>
          <w:rFonts w:ascii="PT Astra Serif" w:hAnsi="PT Astra Serif" w:cs="Times New Roman"/>
          <w:sz w:val="24"/>
          <w:szCs w:val="24"/>
        </w:rPr>
        <w:t>а</w:t>
      </w:r>
      <w:r w:rsidR="009D6BED" w:rsidRPr="00F015DA">
        <w:rPr>
          <w:rFonts w:ascii="PT Astra Serif" w:hAnsi="PT Astra Serif" w:cs="Times New Roman"/>
          <w:sz w:val="24"/>
          <w:szCs w:val="24"/>
        </w:rPr>
        <w:t>м</w:t>
      </w:r>
      <w:proofErr w:type="gramEnd"/>
      <w:r w:rsidR="00230A32" w:rsidRPr="00F015DA">
        <w:rPr>
          <w:rFonts w:ascii="PT Astra Serif" w:hAnsi="PT Astra Serif" w:cs="Times New Roman"/>
          <w:sz w:val="24"/>
          <w:szCs w:val="24"/>
        </w:rPr>
        <w:t>-</w:t>
      </w:r>
      <w:r w:rsidR="00176E07" w:rsidRPr="00F015DA">
        <w:rPr>
          <w:rFonts w:ascii="PT Astra Serif" w:hAnsi="PT Astra Serif" w:cs="Times New Roman"/>
          <w:sz w:val="24"/>
          <w:szCs w:val="24"/>
        </w:rPr>
        <w:t xml:space="preserve"> </w:t>
      </w:r>
      <w:r w:rsidR="00EC6341" w:rsidRPr="00F015DA">
        <w:rPr>
          <w:rFonts w:ascii="PT Astra Serif" w:hAnsi="PT Astra Serif" w:cs="Times New Roman"/>
          <w:sz w:val="24"/>
          <w:szCs w:val="24"/>
        </w:rPr>
        <w:t>2</w:t>
      </w:r>
      <w:r w:rsidR="009D6BED" w:rsidRPr="00F015DA">
        <w:rPr>
          <w:rFonts w:ascii="PT Astra Serif" w:hAnsi="PT Astra Serif" w:cs="Times New Roman"/>
          <w:sz w:val="24"/>
          <w:szCs w:val="24"/>
        </w:rPr>
        <w:t xml:space="preserve"> </w:t>
      </w:r>
      <w:r w:rsidR="00176E07" w:rsidRPr="00F015DA">
        <w:rPr>
          <w:rFonts w:ascii="PT Astra Serif" w:hAnsi="PT Astra Serif" w:cs="Times New Roman"/>
          <w:sz w:val="24"/>
          <w:szCs w:val="24"/>
        </w:rPr>
        <w:t>(</w:t>
      </w:r>
      <w:r w:rsidR="00EC6341" w:rsidRPr="00F015DA">
        <w:rPr>
          <w:rFonts w:ascii="PT Astra Serif" w:hAnsi="PT Astra Serif" w:cs="Times New Roman"/>
          <w:sz w:val="24"/>
          <w:szCs w:val="24"/>
        </w:rPr>
        <w:t>два</w:t>
      </w:r>
      <w:r w:rsidR="00230A32" w:rsidRPr="00F015DA">
        <w:rPr>
          <w:rFonts w:ascii="PT Astra Serif" w:hAnsi="PT Astra Serif" w:cs="Times New Roman"/>
          <w:sz w:val="24"/>
          <w:szCs w:val="24"/>
        </w:rPr>
        <w:t xml:space="preserve">) </w:t>
      </w:r>
      <w:r w:rsidR="009D6BED" w:rsidRPr="00F015DA">
        <w:rPr>
          <w:rFonts w:ascii="PT Astra Serif" w:hAnsi="PT Astra Serif" w:cs="Times New Roman"/>
          <w:sz w:val="24"/>
          <w:szCs w:val="24"/>
        </w:rPr>
        <w:t>человек</w:t>
      </w:r>
      <w:r w:rsidR="00176E07" w:rsidRPr="00F015DA">
        <w:rPr>
          <w:rFonts w:ascii="PT Astra Serif" w:hAnsi="PT Astra Serif" w:cs="Times New Roman"/>
          <w:sz w:val="24"/>
          <w:szCs w:val="24"/>
        </w:rPr>
        <w:t>а</w:t>
      </w:r>
      <w:r w:rsidR="009D6BED" w:rsidRPr="00F015DA">
        <w:rPr>
          <w:rFonts w:ascii="PT Astra Serif" w:hAnsi="PT Astra Serif" w:cs="Times New Roman"/>
          <w:sz w:val="24"/>
          <w:szCs w:val="24"/>
        </w:rPr>
        <w:t>.</w:t>
      </w:r>
    </w:p>
    <w:p w:rsidR="005147A1" w:rsidRPr="00F015DA" w:rsidRDefault="005147A1" w:rsidP="005147A1">
      <w:pPr>
        <w:ind w:firstLine="709"/>
        <w:rPr>
          <w:rFonts w:ascii="PT Astra Serif" w:hAnsi="PT Astra Serif"/>
          <w:sz w:val="24"/>
          <w:szCs w:val="24"/>
        </w:rPr>
      </w:pPr>
      <w:r w:rsidRPr="00F015DA">
        <w:rPr>
          <w:rFonts w:ascii="PT Astra Serif" w:hAnsi="PT Astra Serif"/>
          <w:sz w:val="24"/>
          <w:szCs w:val="24"/>
        </w:rPr>
        <w:t>1.3. Требования к содержанию и объему оказываемых Услуг, а также иные условия оказания Услуг определяются Заказом на оказание услуг (Приложение № 1</w:t>
      </w:r>
      <w:bookmarkStart w:id="1" w:name="OLE_LINK3"/>
      <w:r w:rsidRPr="00F015DA">
        <w:rPr>
          <w:rFonts w:ascii="PT Astra Serif" w:hAnsi="PT Astra Serif"/>
          <w:sz w:val="24"/>
          <w:szCs w:val="24"/>
        </w:rPr>
        <w:t xml:space="preserve"> к Контракт</w:t>
      </w:r>
      <w:bookmarkEnd w:id="1"/>
      <w:r w:rsidRPr="00F015DA">
        <w:rPr>
          <w:rFonts w:ascii="PT Astra Serif" w:hAnsi="PT Astra Serif"/>
          <w:sz w:val="24"/>
          <w:szCs w:val="24"/>
        </w:rPr>
        <w:t>у).</w:t>
      </w:r>
    </w:p>
    <w:p w:rsidR="005147A1" w:rsidRPr="00F015DA" w:rsidRDefault="005147A1" w:rsidP="005147A1">
      <w:pPr>
        <w:ind w:firstLine="709"/>
        <w:rPr>
          <w:rFonts w:ascii="PT Astra Serif" w:hAnsi="PT Astra Serif"/>
          <w:sz w:val="24"/>
          <w:szCs w:val="24"/>
        </w:rPr>
      </w:pPr>
      <w:r w:rsidRPr="00F015DA">
        <w:rPr>
          <w:rFonts w:ascii="PT Astra Serif" w:hAnsi="PT Astra Serif"/>
          <w:sz w:val="24"/>
          <w:szCs w:val="24"/>
        </w:rPr>
        <w:t xml:space="preserve">1.4. Сроки оказания Услуг: </w:t>
      </w:r>
    </w:p>
    <w:p w:rsidR="005147A1" w:rsidRPr="00F015DA" w:rsidRDefault="005147A1" w:rsidP="005147A1">
      <w:pPr>
        <w:ind w:firstLine="709"/>
        <w:rPr>
          <w:rFonts w:ascii="PT Astra Serif" w:hAnsi="PT Astra Serif"/>
          <w:sz w:val="24"/>
          <w:szCs w:val="24"/>
        </w:rPr>
      </w:pPr>
      <w:r w:rsidRPr="00F015DA">
        <w:rPr>
          <w:rFonts w:ascii="PT Astra Serif" w:hAnsi="PT Astra Serif"/>
          <w:sz w:val="24"/>
          <w:szCs w:val="24"/>
        </w:rPr>
        <w:t>Начальный срок оказания Услуг: с момента заключения Контракта.</w:t>
      </w:r>
    </w:p>
    <w:p w:rsidR="005147A1" w:rsidRPr="00F015DA" w:rsidRDefault="005147A1" w:rsidP="005147A1">
      <w:pPr>
        <w:ind w:firstLine="709"/>
        <w:rPr>
          <w:rFonts w:ascii="PT Astra Serif" w:hAnsi="PT Astra Serif"/>
          <w:sz w:val="24"/>
          <w:szCs w:val="24"/>
        </w:rPr>
      </w:pPr>
      <w:r w:rsidRPr="00F015DA">
        <w:rPr>
          <w:rFonts w:ascii="PT Astra Serif" w:hAnsi="PT Astra Serif"/>
          <w:sz w:val="24"/>
          <w:szCs w:val="24"/>
        </w:rPr>
        <w:t xml:space="preserve">Конечный срок оказания Услуг: не позднее </w:t>
      </w:r>
      <w:r w:rsidR="00176E07" w:rsidRPr="00F015DA">
        <w:rPr>
          <w:rFonts w:ascii="PT Astra Serif" w:hAnsi="PT Astra Serif"/>
          <w:sz w:val="24"/>
          <w:szCs w:val="24"/>
        </w:rPr>
        <w:t xml:space="preserve"> </w:t>
      </w:r>
      <w:r w:rsidR="005E0682">
        <w:rPr>
          <w:rFonts w:ascii="PT Astra Serif" w:hAnsi="PT Astra Serif"/>
          <w:sz w:val="24"/>
          <w:szCs w:val="24"/>
        </w:rPr>
        <w:t>01.07.</w:t>
      </w:r>
      <w:r w:rsidRPr="00F015DA">
        <w:rPr>
          <w:rFonts w:ascii="PT Astra Serif" w:hAnsi="PT Astra Serif"/>
          <w:sz w:val="24"/>
          <w:szCs w:val="24"/>
        </w:rPr>
        <w:t>20</w:t>
      </w:r>
      <w:r w:rsidR="00176E07" w:rsidRPr="00F015DA">
        <w:rPr>
          <w:rFonts w:ascii="PT Astra Serif" w:hAnsi="PT Astra Serif"/>
          <w:sz w:val="24"/>
          <w:szCs w:val="24"/>
        </w:rPr>
        <w:t>2</w:t>
      </w:r>
      <w:r w:rsidR="000859D1" w:rsidRPr="00F015DA">
        <w:rPr>
          <w:rFonts w:ascii="PT Astra Serif" w:hAnsi="PT Astra Serif"/>
          <w:sz w:val="24"/>
          <w:szCs w:val="24"/>
        </w:rPr>
        <w:t>6</w:t>
      </w:r>
      <w:r w:rsidRPr="00F015DA">
        <w:rPr>
          <w:rFonts w:ascii="PT Astra Serif" w:hAnsi="PT Astra Serif"/>
          <w:sz w:val="24"/>
          <w:szCs w:val="24"/>
        </w:rPr>
        <w:t xml:space="preserve"> года.</w:t>
      </w:r>
    </w:p>
    <w:p w:rsidR="00230A32" w:rsidRPr="00F015DA" w:rsidRDefault="005147A1" w:rsidP="009D6BED">
      <w:pPr>
        <w:pStyle w:val="ConsPlusNonformat"/>
        <w:ind w:firstLine="708"/>
        <w:jc w:val="both"/>
        <w:rPr>
          <w:rFonts w:ascii="PT Astra Serif" w:hAnsi="PT Astra Serif" w:cs="Times New Roman"/>
          <w:sz w:val="24"/>
          <w:szCs w:val="24"/>
        </w:rPr>
      </w:pPr>
      <w:r w:rsidRPr="00F015DA">
        <w:rPr>
          <w:rFonts w:ascii="PT Astra Serif" w:hAnsi="PT Astra Serif" w:cs="Times New Roman"/>
          <w:sz w:val="24"/>
          <w:szCs w:val="24"/>
        </w:rPr>
        <w:t xml:space="preserve">1.5. </w:t>
      </w:r>
      <w:r w:rsidR="009D6BED" w:rsidRPr="00F015DA">
        <w:rPr>
          <w:rFonts w:ascii="PT Astra Serif" w:hAnsi="PT Astra Serif" w:cs="Times New Roman"/>
          <w:sz w:val="24"/>
          <w:szCs w:val="24"/>
        </w:rPr>
        <w:t>Место оказания</w:t>
      </w:r>
      <w:r w:rsidR="00230A32" w:rsidRPr="00F015DA">
        <w:rPr>
          <w:rFonts w:ascii="PT Astra Serif" w:hAnsi="PT Astra Serif" w:cs="Times New Roman"/>
          <w:sz w:val="24"/>
          <w:szCs w:val="24"/>
        </w:rPr>
        <w:t xml:space="preserve"> </w:t>
      </w:r>
      <w:r w:rsidRPr="00F015DA">
        <w:rPr>
          <w:rFonts w:ascii="PT Astra Serif" w:hAnsi="PT Astra Serif" w:cs="Times New Roman"/>
          <w:sz w:val="24"/>
          <w:szCs w:val="24"/>
        </w:rPr>
        <w:t>Услуг</w:t>
      </w:r>
      <w:r w:rsidR="003357DF" w:rsidRPr="00F015DA">
        <w:rPr>
          <w:rFonts w:ascii="PT Astra Serif" w:hAnsi="PT Astra Serif" w:cs="Times New Roman"/>
          <w:sz w:val="24"/>
          <w:szCs w:val="24"/>
        </w:rPr>
        <w:t xml:space="preserve"> </w:t>
      </w:r>
      <w:r w:rsidR="00230A32" w:rsidRPr="00F015DA">
        <w:rPr>
          <w:rFonts w:ascii="PT Astra Serif" w:hAnsi="PT Astra Serif" w:cs="Times New Roman"/>
          <w:sz w:val="24"/>
          <w:szCs w:val="24"/>
        </w:rPr>
        <w:t xml:space="preserve">- </w:t>
      </w:r>
      <w:r w:rsidR="00176E07" w:rsidRPr="00F015DA">
        <w:rPr>
          <w:rFonts w:ascii="PT Astra Serif" w:hAnsi="PT Astra Serif"/>
          <w:sz w:val="24"/>
          <w:szCs w:val="24"/>
        </w:rPr>
        <w:t>Исполнитель оказывает услуги по дополнительному профессиональному образованию по месту своего нахождения на территории Российской Федерации</w:t>
      </w:r>
      <w:r w:rsidRPr="00F015DA">
        <w:rPr>
          <w:rFonts w:ascii="PT Astra Serif" w:hAnsi="PT Astra Serif" w:cs="Times New Roman"/>
          <w:sz w:val="24"/>
          <w:szCs w:val="24"/>
        </w:rPr>
        <w:t>.</w:t>
      </w:r>
    </w:p>
    <w:p w:rsidR="005147A1" w:rsidRPr="00F015DA" w:rsidRDefault="0094165F" w:rsidP="005147A1">
      <w:pPr>
        <w:pStyle w:val="ConsPlusNonformat"/>
        <w:jc w:val="center"/>
        <w:rPr>
          <w:rFonts w:ascii="PT Astra Serif" w:hAnsi="PT Astra Serif" w:cs="Times New Roman"/>
          <w:b/>
          <w:sz w:val="24"/>
          <w:szCs w:val="24"/>
        </w:rPr>
      </w:pPr>
      <w:r w:rsidRPr="00F015DA">
        <w:rPr>
          <w:rFonts w:ascii="PT Astra Serif" w:hAnsi="PT Astra Serif" w:cs="Times New Roman"/>
          <w:b/>
          <w:sz w:val="24"/>
          <w:szCs w:val="24"/>
        </w:rPr>
        <w:t>2. ЦЕНА КОНТРАКТА И ПОРЯДОК РАСЧЁТОВ</w:t>
      </w:r>
    </w:p>
    <w:p w:rsidR="005147A1" w:rsidRPr="00F015DA" w:rsidRDefault="005147A1" w:rsidP="005147A1">
      <w:pPr>
        <w:ind w:firstLine="720"/>
        <w:rPr>
          <w:rFonts w:ascii="PT Astra Serif" w:hAnsi="PT Astra Serif"/>
          <w:sz w:val="24"/>
          <w:szCs w:val="24"/>
        </w:rPr>
      </w:pPr>
      <w:bookmarkStart w:id="2" w:name="_Ref103457699"/>
      <w:r w:rsidRPr="00F015DA">
        <w:rPr>
          <w:rFonts w:ascii="PT Astra Serif" w:hAnsi="PT Astra Serif"/>
          <w:sz w:val="24"/>
          <w:szCs w:val="24"/>
        </w:rPr>
        <w:t>2.1.</w:t>
      </w:r>
      <w:bookmarkEnd w:id="2"/>
      <w:r w:rsidRPr="00F015DA">
        <w:rPr>
          <w:rFonts w:ascii="PT Astra Serif" w:hAnsi="PT Astra Serif"/>
          <w:sz w:val="24"/>
          <w:szCs w:val="24"/>
        </w:rPr>
        <w:t> Цена Контракта устанавливается в российских рублях.</w:t>
      </w:r>
    </w:p>
    <w:p w:rsidR="001975F8" w:rsidRPr="00F015DA" w:rsidRDefault="005147A1" w:rsidP="005147A1">
      <w:pPr>
        <w:ind w:firstLine="720"/>
        <w:rPr>
          <w:rFonts w:ascii="PT Astra Serif" w:hAnsi="PT Astra Serif"/>
          <w:sz w:val="24"/>
          <w:szCs w:val="24"/>
        </w:rPr>
      </w:pPr>
      <w:r w:rsidRPr="00F015DA">
        <w:rPr>
          <w:rFonts w:ascii="PT Astra Serif" w:hAnsi="PT Astra Serif"/>
          <w:sz w:val="24"/>
          <w:szCs w:val="24"/>
        </w:rPr>
        <w:t xml:space="preserve">2.2. Цена Контракта </w:t>
      </w:r>
      <w:r w:rsidR="00A8221E" w:rsidRPr="00F015DA">
        <w:rPr>
          <w:rFonts w:ascii="PT Astra Serif" w:hAnsi="PT Astra Serif"/>
          <w:sz w:val="24"/>
          <w:szCs w:val="24"/>
        </w:rPr>
        <w:t xml:space="preserve">в соответствии с расчетом (Приложение № 2 к Контракту) </w:t>
      </w:r>
      <w:r w:rsidRPr="00F015DA">
        <w:rPr>
          <w:rFonts w:ascii="PT Astra Serif" w:hAnsi="PT Astra Serif"/>
          <w:sz w:val="24"/>
          <w:szCs w:val="24"/>
        </w:rPr>
        <w:t>составляет _______________ (_______________) руб. __ коп</w:t>
      </w:r>
      <w:proofErr w:type="gramStart"/>
      <w:r w:rsidRPr="00F015DA">
        <w:rPr>
          <w:rFonts w:ascii="PT Astra Serif" w:hAnsi="PT Astra Serif"/>
          <w:sz w:val="24"/>
          <w:szCs w:val="24"/>
        </w:rPr>
        <w:t>.</w:t>
      </w:r>
      <w:proofErr w:type="gramEnd"/>
      <w:r w:rsidRPr="00F015DA">
        <w:rPr>
          <w:rFonts w:ascii="PT Astra Serif" w:hAnsi="PT Astra Serif"/>
          <w:sz w:val="24"/>
          <w:szCs w:val="24"/>
        </w:rPr>
        <w:t xml:space="preserve"> </w:t>
      </w:r>
      <w:proofErr w:type="gramStart"/>
      <w:r w:rsidRPr="00F015DA">
        <w:rPr>
          <w:rFonts w:ascii="PT Astra Serif" w:hAnsi="PT Astra Serif"/>
          <w:sz w:val="24"/>
          <w:szCs w:val="24"/>
        </w:rPr>
        <w:t>и</w:t>
      </w:r>
      <w:proofErr w:type="gramEnd"/>
      <w:r w:rsidRPr="00F015DA">
        <w:rPr>
          <w:rFonts w:ascii="PT Astra Serif" w:hAnsi="PT Astra Serif"/>
          <w:sz w:val="24"/>
          <w:szCs w:val="24"/>
        </w:rPr>
        <w:t xml:space="preserve"> в соответствии с подпунктом 14 пункта 2 статьи 149 Налогового кодекса Российской Федерации налогом на добавленную стоимость не облагается. </w:t>
      </w:r>
    </w:p>
    <w:p w:rsidR="005147A1" w:rsidRPr="00F015DA" w:rsidRDefault="005147A1" w:rsidP="005147A1">
      <w:pPr>
        <w:ind w:firstLine="720"/>
        <w:rPr>
          <w:rFonts w:ascii="PT Astra Serif" w:hAnsi="PT Astra Serif"/>
          <w:sz w:val="24"/>
          <w:szCs w:val="24"/>
        </w:rPr>
      </w:pPr>
      <w:r w:rsidRPr="00F015DA">
        <w:rPr>
          <w:rFonts w:ascii="PT Astra Serif" w:hAnsi="PT Astra Serif"/>
          <w:sz w:val="24"/>
          <w:szCs w:val="24"/>
        </w:rPr>
        <w:t xml:space="preserve">2.3. </w:t>
      </w:r>
      <w:proofErr w:type="gramStart"/>
      <w:r w:rsidRPr="00F015DA">
        <w:rPr>
          <w:rFonts w:ascii="PT Astra Serif" w:hAnsi="PT Astra Serif"/>
          <w:sz w:val="24"/>
          <w:szCs w:val="24"/>
        </w:rPr>
        <w:t>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00620E27" w:rsidRPr="00F015DA">
        <w:rPr>
          <w:rFonts w:ascii="PT Astra Serif" w:hAnsi="PT Astra Serif"/>
          <w:sz w:val="24"/>
          <w:szCs w:val="24"/>
        </w:rPr>
        <w:t xml:space="preserve"> (далее – Федеральный закон </w:t>
      </w:r>
      <w:r w:rsidR="004D7AB5" w:rsidRPr="00F015DA">
        <w:rPr>
          <w:rFonts w:ascii="PT Astra Serif" w:hAnsi="PT Astra Serif"/>
          <w:sz w:val="24"/>
          <w:szCs w:val="24"/>
        </w:rPr>
        <w:t>от 5 апреля 2013 г.</w:t>
      </w:r>
      <w:r w:rsidR="000F0279" w:rsidRPr="00F015DA">
        <w:rPr>
          <w:rFonts w:ascii="PT Astra Serif" w:hAnsi="PT Astra Serif"/>
          <w:sz w:val="24"/>
          <w:szCs w:val="24"/>
        </w:rPr>
        <w:t xml:space="preserve"> </w:t>
      </w:r>
      <w:r w:rsidR="00620E27" w:rsidRPr="00F015DA">
        <w:rPr>
          <w:rFonts w:ascii="PT Astra Serif" w:hAnsi="PT Astra Serif"/>
          <w:sz w:val="24"/>
          <w:szCs w:val="24"/>
        </w:rPr>
        <w:t>№ 44-ФЗ)</w:t>
      </w:r>
      <w:r w:rsidRPr="00F015DA">
        <w:rPr>
          <w:rFonts w:ascii="PT Astra Serif" w:hAnsi="PT Astra Serif"/>
          <w:sz w:val="24"/>
          <w:szCs w:val="24"/>
        </w:rPr>
        <w:t>, в том числе цена Контракта может быть увеличена или уменьшена не</w:t>
      </w:r>
      <w:proofErr w:type="gramEnd"/>
      <w:r w:rsidRPr="00F015DA">
        <w:rPr>
          <w:rFonts w:ascii="PT Astra Serif" w:hAnsi="PT Astra Serif"/>
          <w:sz w:val="24"/>
          <w:szCs w:val="24"/>
        </w:rPr>
        <w:t xml:space="preserve">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rsidR="005147A1" w:rsidRPr="00F015DA" w:rsidRDefault="005147A1" w:rsidP="005147A1">
      <w:pPr>
        <w:ind w:firstLine="600"/>
        <w:rPr>
          <w:rFonts w:ascii="PT Astra Serif" w:hAnsi="PT Astra Serif"/>
          <w:sz w:val="24"/>
          <w:szCs w:val="24"/>
        </w:rPr>
      </w:pPr>
      <w:r w:rsidRPr="00F015DA">
        <w:rPr>
          <w:rFonts w:ascii="PT Astra Serif" w:hAnsi="PT Astra Serif"/>
          <w:sz w:val="24"/>
          <w:szCs w:val="24"/>
        </w:rPr>
        <w:lastRenderedPageBreak/>
        <w:t xml:space="preserve">2.4. В цену Контракта входят все расходы, связанные с выполнением Исполнителем обязательств по Контракту, включая расходы на учебно-методические материалы, </w:t>
      </w:r>
      <w:r w:rsidR="001975F8" w:rsidRPr="00F015DA">
        <w:rPr>
          <w:rFonts w:ascii="PT Astra Serif" w:hAnsi="PT Astra Serif"/>
          <w:sz w:val="24"/>
          <w:szCs w:val="24"/>
        </w:rPr>
        <w:t>уплату</w:t>
      </w:r>
      <w:r w:rsidRPr="00F015DA">
        <w:rPr>
          <w:rFonts w:ascii="PT Astra Serif" w:hAnsi="PT Astra Serif"/>
          <w:sz w:val="24"/>
          <w:szCs w:val="24"/>
        </w:rPr>
        <w:t xml:space="preserve"> налогов</w:t>
      </w:r>
      <w:r w:rsidR="001975F8" w:rsidRPr="00F015DA">
        <w:rPr>
          <w:rFonts w:ascii="PT Astra Serif" w:hAnsi="PT Astra Serif"/>
          <w:sz w:val="24"/>
          <w:szCs w:val="24"/>
        </w:rPr>
        <w:t xml:space="preserve"> </w:t>
      </w:r>
      <w:r w:rsidRPr="00F015DA">
        <w:rPr>
          <w:rFonts w:ascii="PT Astra Serif" w:hAnsi="PT Astra Serif"/>
          <w:sz w:val="24"/>
          <w:szCs w:val="24"/>
        </w:rPr>
        <w:t>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1975F8" w:rsidRPr="00F015DA" w:rsidRDefault="005147A1" w:rsidP="005147A1">
      <w:pPr>
        <w:autoSpaceDE w:val="0"/>
        <w:autoSpaceDN w:val="0"/>
        <w:adjustRightInd w:val="0"/>
        <w:ind w:firstLine="540"/>
        <w:rPr>
          <w:rFonts w:ascii="PT Astra Serif" w:hAnsi="PT Astra Serif"/>
          <w:sz w:val="24"/>
          <w:szCs w:val="24"/>
        </w:rPr>
      </w:pPr>
      <w:r w:rsidRPr="00F015DA">
        <w:rPr>
          <w:rFonts w:ascii="PT Astra Serif" w:hAnsi="PT Astra Serif"/>
          <w:sz w:val="24"/>
          <w:szCs w:val="24"/>
        </w:rPr>
        <w:t>2.</w:t>
      </w:r>
      <w:r w:rsidR="00AA348F" w:rsidRPr="00F015DA">
        <w:rPr>
          <w:rFonts w:ascii="PT Astra Serif" w:hAnsi="PT Astra Serif"/>
          <w:sz w:val="24"/>
          <w:szCs w:val="24"/>
        </w:rPr>
        <w:t>5</w:t>
      </w:r>
      <w:r w:rsidRPr="00F015DA">
        <w:rPr>
          <w:rFonts w:ascii="PT Astra Serif" w:hAnsi="PT Astra Serif"/>
          <w:sz w:val="24"/>
          <w:szCs w:val="24"/>
        </w:rPr>
        <w:t xml:space="preserve">. Оплата Услуг по Контракту осуществляется за счет средств федерального бюджета, предусмотренных на указанные цели </w:t>
      </w:r>
      <w:r w:rsidR="001975F8" w:rsidRPr="00F015DA">
        <w:rPr>
          <w:rFonts w:ascii="PT Astra Serif" w:hAnsi="PT Astra Serif"/>
          <w:sz w:val="24"/>
          <w:szCs w:val="24"/>
        </w:rPr>
        <w:t>на 20</w:t>
      </w:r>
      <w:r w:rsidR="003357DF" w:rsidRPr="00F015DA">
        <w:rPr>
          <w:rFonts w:ascii="PT Astra Serif" w:hAnsi="PT Astra Serif"/>
          <w:sz w:val="24"/>
          <w:szCs w:val="24"/>
        </w:rPr>
        <w:t>2</w:t>
      </w:r>
      <w:r w:rsidR="00EC6341" w:rsidRPr="00F015DA">
        <w:rPr>
          <w:rFonts w:ascii="PT Astra Serif" w:hAnsi="PT Astra Serif"/>
          <w:sz w:val="24"/>
          <w:szCs w:val="24"/>
        </w:rPr>
        <w:t>6</w:t>
      </w:r>
      <w:r w:rsidR="001975F8" w:rsidRPr="00F015DA">
        <w:rPr>
          <w:rFonts w:ascii="PT Astra Serif" w:hAnsi="PT Astra Serif"/>
          <w:sz w:val="24"/>
          <w:szCs w:val="24"/>
        </w:rPr>
        <w:t xml:space="preserve"> год по </w:t>
      </w:r>
      <w:proofErr w:type="spellStart"/>
      <w:r w:rsidR="00B2486B" w:rsidRPr="00F015DA">
        <w:rPr>
          <w:rFonts w:ascii="PT Astra Serif" w:eastAsia="Calibri" w:hAnsi="PT Astra Serif"/>
          <w:sz w:val="24"/>
          <w:szCs w:val="24"/>
        </w:rPr>
        <w:t>Рз-Пр</w:t>
      </w:r>
      <w:proofErr w:type="spellEnd"/>
      <w:r w:rsidR="00B2486B" w:rsidRPr="00F015DA">
        <w:rPr>
          <w:rFonts w:ascii="PT Astra Serif" w:eastAsia="Calibri" w:hAnsi="PT Astra Serif"/>
          <w:sz w:val="24"/>
          <w:szCs w:val="24"/>
        </w:rPr>
        <w:t xml:space="preserve"> 0705 ЦС 4240690059 ВР 244</w:t>
      </w:r>
      <w:r w:rsidR="003357DF" w:rsidRPr="00F015DA">
        <w:rPr>
          <w:rFonts w:ascii="PT Astra Serif" w:hAnsi="PT Astra Serif"/>
          <w:color w:val="000000" w:themeColor="text1"/>
          <w:sz w:val="24"/>
          <w:szCs w:val="24"/>
        </w:rPr>
        <w:t>.</w:t>
      </w:r>
    </w:p>
    <w:p w:rsidR="005147A1" w:rsidRPr="00F015DA" w:rsidRDefault="003357DF" w:rsidP="003357DF">
      <w:pPr>
        <w:autoSpaceDE w:val="0"/>
        <w:autoSpaceDN w:val="0"/>
        <w:adjustRightInd w:val="0"/>
        <w:rPr>
          <w:rFonts w:ascii="PT Astra Serif" w:hAnsi="PT Astra Serif"/>
          <w:sz w:val="24"/>
          <w:szCs w:val="24"/>
        </w:rPr>
      </w:pPr>
      <w:r w:rsidRPr="00F015DA">
        <w:rPr>
          <w:rFonts w:ascii="PT Astra Serif" w:hAnsi="PT Astra Serif"/>
          <w:sz w:val="24"/>
          <w:szCs w:val="24"/>
        </w:rPr>
        <w:t xml:space="preserve">        </w:t>
      </w:r>
      <w:r w:rsidR="005147A1" w:rsidRPr="00F015DA">
        <w:rPr>
          <w:rFonts w:ascii="PT Astra Serif" w:hAnsi="PT Astra Serif"/>
          <w:sz w:val="24"/>
          <w:szCs w:val="24"/>
        </w:rPr>
        <w:t>2.</w:t>
      </w:r>
      <w:r w:rsidR="00AA348F" w:rsidRPr="00F015DA">
        <w:rPr>
          <w:rFonts w:ascii="PT Astra Serif" w:hAnsi="PT Astra Serif"/>
          <w:sz w:val="24"/>
          <w:szCs w:val="24"/>
        </w:rPr>
        <w:t>6</w:t>
      </w:r>
      <w:r w:rsidR="005147A1" w:rsidRPr="00F015DA">
        <w:rPr>
          <w:rFonts w:ascii="PT Astra Serif" w:hAnsi="PT Astra Serif"/>
          <w:sz w:val="24"/>
          <w:szCs w:val="24"/>
        </w:rPr>
        <w:t>. Оплата Услуг производится в форме безналичных расчетов.</w:t>
      </w:r>
    </w:p>
    <w:p w:rsidR="005147A1" w:rsidRPr="00F015DA" w:rsidRDefault="005147A1" w:rsidP="005147A1">
      <w:pPr>
        <w:ind w:firstLine="540"/>
        <w:rPr>
          <w:rFonts w:ascii="PT Astra Serif" w:hAnsi="PT Astra Serif"/>
          <w:sz w:val="24"/>
          <w:szCs w:val="24"/>
        </w:rPr>
      </w:pPr>
      <w:r w:rsidRPr="00F015DA">
        <w:rPr>
          <w:rFonts w:ascii="PT Astra Serif" w:hAnsi="PT Astra Serif"/>
          <w:sz w:val="24"/>
          <w:szCs w:val="24"/>
        </w:rPr>
        <w:t>2.</w:t>
      </w:r>
      <w:r w:rsidR="00AA348F" w:rsidRPr="00F015DA">
        <w:rPr>
          <w:rFonts w:ascii="PT Astra Serif" w:hAnsi="PT Astra Serif"/>
          <w:sz w:val="24"/>
          <w:szCs w:val="24"/>
        </w:rPr>
        <w:t>7</w:t>
      </w:r>
      <w:r w:rsidRPr="00F015DA">
        <w:rPr>
          <w:rFonts w:ascii="PT Astra Serif" w:hAnsi="PT Astra Serif"/>
          <w:sz w:val="24"/>
          <w:szCs w:val="24"/>
        </w:rPr>
        <w:t>. Оплата оказанных Исполнителем Услуг осуществляется Заказчиком в следующем порядке:</w:t>
      </w:r>
    </w:p>
    <w:p w:rsidR="005147A1" w:rsidRPr="00F015DA" w:rsidRDefault="005147A1" w:rsidP="005147A1">
      <w:pPr>
        <w:ind w:firstLine="567"/>
        <w:rPr>
          <w:rFonts w:ascii="PT Astra Serif" w:hAnsi="PT Astra Serif"/>
          <w:sz w:val="24"/>
          <w:szCs w:val="24"/>
        </w:rPr>
      </w:pPr>
      <w:r w:rsidRPr="00F015DA">
        <w:rPr>
          <w:rFonts w:ascii="PT Astra Serif" w:hAnsi="PT Astra Serif"/>
          <w:sz w:val="24"/>
          <w:szCs w:val="24"/>
        </w:rPr>
        <w:t xml:space="preserve">- оплата Услуг, оказанных Исполнителем по Контракту, </w:t>
      </w:r>
      <w:r w:rsidR="00952782" w:rsidRPr="00F015DA">
        <w:rPr>
          <w:rFonts w:ascii="PT Astra Serif" w:hAnsi="PT Astra Serif"/>
          <w:sz w:val="24"/>
          <w:szCs w:val="24"/>
        </w:rPr>
        <w:t xml:space="preserve">осуществляется Заказчиком  по факту оказания Услуг </w:t>
      </w:r>
      <w:r w:rsidR="00A8221E" w:rsidRPr="00F015DA">
        <w:rPr>
          <w:rFonts w:ascii="PT Astra Serif" w:hAnsi="PT Astra Serif"/>
          <w:sz w:val="24"/>
          <w:szCs w:val="24"/>
        </w:rPr>
        <w:t xml:space="preserve"> в течение </w:t>
      </w:r>
      <w:r w:rsidR="003357DF" w:rsidRPr="00F015DA">
        <w:rPr>
          <w:rFonts w:ascii="PT Astra Serif" w:hAnsi="PT Astra Serif"/>
          <w:sz w:val="24"/>
          <w:szCs w:val="24"/>
        </w:rPr>
        <w:t>10</w:t>
      </w:r>
      <w:r w:rsidR="00A8221E" w:rsidRPr="00F015DA">
        <w:rPr>
          <w:rFonts w:ascii="PT Astra Serif" w:hAnsi="PT Astra Serif"/>
          <w:sz w:val="24"/>
          <w:szCs w:val="24"/>
        </w:rPr>
        <w:t xml:space="preserve"> (</w:t>
      </w:r>
      <w:r w:rsidR="003357DF" w:rsidRPr="00F015DA">
        <w:rPr>
          <w:rFonts w:ascii="PT Astra Serif" w:hAnsi="PT Astra Serif"/>
          <w:sz w:val="24"/>
          <w:szCs w:val="24"/>
        </w:rPr>
        <w:t>десяти</w:t>
      </w:r>
      <w:r w:rsidRPr="00F015DA">
        <w:rPr>
          <w:rFonts w:ascii="PT Astra Serif" w:hAnsi="PT Astra Serif"/>
          <w:sz w:val="24"/>
          <w:szCs w:val="24"/>
        </w:rPr>
        <w:t>) рабочих дней после подписанного Сторонами Акта</w:t>
      </w:r>
      <w:r w:rsidR="00A8221E" w:rsidRPr="00F015DA">
        <w:rPr>
          <w:rFonts w:ascii="PT Astra Serif" w:hAnsi="PT Astra Serif"/>
          <w:sz w:val="24"/>
          <w:szCs w:val="24"/>
        </w:rPr>
        <w:t xml:space="preserve"> сдачи-приемки оказанных услуг</w:t>
      </w:r>
      <w:r w:rsidR="009655FC" w:rsidRPr="00F015DA">
        <w:rPr>
          <w:rFonts w:ascii="PT Astra Serif" w:hAnsi="PT Astra Serif"/>
          <w:sz w:val="24"/>
          <w:szCs w:val="24"/>
        </w:rPr>
        <w:t xml:space="preserve"> (Приложение № 3 к Контракту)</w:t>
      </w:r>
      <w:r w:rsidR="002464C2" w:rsidRPr="00F015DA">
        <w:rPr>
          <w:rFonts w:ascii="PT Astra Serif" w:hAnsi="PT Astra Serif"/>
          <w:sz w:val="24"/>
          <w:szCs w:val="24"/>
        </w:rPr>
        <w:t>, и представления Исполнителем счета на оплату</w:t>
      </w:r>
      <w:r w:rsidR="00C221DC" w:rsidRPr="00F015DA">
        <w:rPr>
          <w:rFonts w:ascii="PT Astra Serif" w:hAnsi="PT Astra Serif"/>
          <w:sz w:val="24"/>
          <w:szCs w:val="24"/>
        </w:rPr>
        <w:t xml:space="preserve"> </w:t>
      </w:r>
      <w:r w:rsidR="002464C2" w:rsidRPr="00F015DA">
        <w:rPr>
          <w:rFonts w:ascii="PT Astra Serif" w:hAnsi="PT Astra Serif"/>
          <w:sz w:val="24"/>
          <w:szCs w:val="24"/>
        </w:rPr>
        <w:t>Услуг</w:t>
      </w:r>
      <w:r w:rsidR="00A8221E" w:rsidRPr="00F015DA">
        <w:rPr>
          <w:rFonts w:ascii="PT Astra Serif" w:hAnsi="PT Astra Serif"/>
          <w:sz w:val="24"/>
          <w:szCs w:val="24"/>
        </w:rPr>
        <w:t>.</w:t>
      </w:r>
      <w:r w:rsidRPr="00F015DA">
        <w:rPr>
          <w:rFonts w:ascii="PT Astra Serif" w:hAnsi="PT Astra Serif"/>
          <w:sz w:val="24"/>
          <w:szCs w:val="24"/>
        </w:rPr>
        <w:t xml:space="preserve"> </w:t>
      </w:r>
    </w:p>
    <w:p w:rsidR="00251834" w:rsidRPr="00F015DA" w:rsidRDefault="00AA348F" w:rsidP="00251834">
      <w:pPr>
        <w:ind w:firstLine="567"/>
        <w:rPr>
          <w:rFonts w:ascii="PT Astra Serif" w:hAnsi="PT Astra Serif"/>
          <w:sz w:val="24"/>
          <w:szCs w:val="24"/>
        </w:rPr>
      </w:pPr>
      <w:r w:rsidRPr="00F015DA">
        <w:rPr>
          <w:rFonts w:ascii="PT Astra Serif" w:hAnsi="PT Astra Serif"/>
          <w:sz w:val="24"/>
          <w:szCs w:val="24"/>
        </w:rPr>
        <w:t>2.8</w:t>
      </w:r>
      <w:r w:rsidR="00251834" w:rsidRPr="00F015DA">
        <w:rPr>
          <w:rFonts w:ascii="PT Astra Serif" w:hAnsi="PT Astra Serif"/>
          <w:sz w:val="24"/>
          <w:szCs w:val="24"/>
        </w:rPr>
        <w:t>. В случае невозможности исполнения по вине Заказчика, оплате подлежат только фактически оказанные Исполнителем по Контракту Услуги.</w:t>
      </w:r>
    </w:p>
    <w:p w:rsidR="0047753C" w:rsidRPr="00F015DA" w:rsidRDefault="0047753C" w:rsidP="006A1C5E">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2.</w:t>
      </w:r>
      <w:r w:rsidR="00AA348F" w:rsidRPr="00F015DA">
        <w:rPr>
          <w:rFonts w:ascii="PT Astra Serif" w:hAnsi="PT Astra Serif" w:cs="Times New Roman"/>
          <w:sz w:val="24"/>
          <w:szCs w:val="24"/>
        </w:rPr>
        <w:t>9</w:t>
      </w:r>
      <w:r w:rsidRPr="00F015DA">
        <w:rPr>
          <w:rFonts w:ascii="PT Astra Serif" w:hAnsi="PT Astra Serif" w:cs="Times New Roman"/>
          <w:sz w:val="24"/>
          <w:szCs w:val="24"/>
        </w:rPr>
        <w:t xml:space="preserve">. В случае отчисления </w:t>
      </w:r>
      <w:r w:rsidR="003357DF" w:rsidRPr="00F015DA">
        <w:rPr>
          <w:rFonts w:ascii="PT Astra Serif" w:hAnsi="PT Astra Serif" w:cs="Times New Roman"/>
          <w:sz w:val="24"/>
          <w:szCs w:val="24"/>
        </w:rPr>
        <w:t>сотрудника</w:t>
      </w:r>
      <w:r w:rsidRPr="00F015DA">
        <w:rPr>
          <w:rFonts w:ascii="PT Astra Serif" w:hAnsi="PT Astra Serif" w:cs="Times New Roman"/>
          <w:sz w:val="24"/>
          <w:szCs w:val="24"/>
        </w:rPr>
        <w:t xml:space="preserve"> по причинам, указанным в </w:t>
      </w:r>
      <w:r w:rsidR="00F714B5" w:rsidRPr="00F015DA">
        <w:rPr>
          <w:rFonts w:ascii="PT Astra Serif" w:hAnsi="PT Astra Serif" w:cs="Times New Roman"/>
          <w:sz w:val="24"/>
          <w:szCs w:val="24"/>
        </w:rPr>
        <w:t xml:space="preserve">подпункте «б» пункта </w:t>
      </w:r>
      <w:hyperlink w:anchor="Par125" w:history="1">
        <w:r w:rsidR="00F714B5" w:rsidRPr="00F015DA">
          <w:rPr>
            <w:rFonts w:ascii="PT Astra Serif" w:hAnsi="PT Astra Serif" w:cs="Times New Roman"/>
            <w:sz w:val="24"/>
            <w:szCs w:val="24"/>
          </w:rPr>
          <w:t>3.4.</w:t>
        </w:r>
      </w:hyperlink>
      <w:r w:rsidRPr="00F015DA">
        <w:rPr>
          <w:rFonts w:ascii="PT Astra Serif" w:hAnsi="PT Astra Serif" w:cs="Times New Roman"/>
          <w:sz w:val="24"/>
          <w:szCs w:val="24"/>
        </w:rPr>
        <w:t xml:space="preserve"> Контракта, услуги Исполнителя оплачиваются в объеме, равном фактически оказанным Услугам.</w:t>
      </w:r>
    </w:p>
    <w:p w:rsidR="005147A1" w:rsidRPr="00F015DA" w:rsidRDefault="00A8221E" w:rsidP="005147A1">
      <w:pPr>
        <w:ind w:firstLine="540"/>
        <w:rPr>
          <w:rFonts w:ascii="PT Astra Serif" w:hAnsi="PT Astra Serif"/>
          <w:sz w:val="24"/>
          <w:szCs w:val="24"/>
        </w:rPr>
      </w:pPr>
      <w:r w:rsidRPr="00F015DA">
        <w:rPr>
          <w:rFonts w:ascii="PT Astra Serif" w:hAnsi="PT Astra Serif"/>
          <w:sz w:val="24"/>
          <w:szCs w:val="24"/>
        </w:rPr>
        <w:t>2.</w:t>
      </w:r>
      <w:r w:rsidR="00773DBB" w:rsidRPr="00F015DA">
        <w:rPr>
          <w:rFonts w:ascii="PT Astra Serif" w:hAnsi="PT Astra Serif"/>
          <w:sz w:val="24"/>
          <w:szCs w:val="24"/>
        </w:rPr>
        <w:t>1</w:t>
      </w:r>
      <w:r w:rsidR="00AA348F" w:rsidRPr="00F015DA">
        <w:rPr>
          <w:rFonts w:ascii="PT Astra Serif" w:hAnsi="PT Astra Serif"/>
          <w:sz w:val="24"/>
          <w:szCs w:val="24"/>
        </w:rPr>
        <w:t>0</w:t>
      </w:r>
      <w:r w:rsidRPr="00F015DA">
        <w:rPr>
          <w:rFonts w:ascii="PT Astra Serif" w:hAnsi="PT Astra Serif"/>
          <w:sz w:val="24"/>
          <w:szCs w:val="24"/>
        </w:rPr>
        <w:t xml:space="preserve">. </w:t>
      </w:r>
      <w:r w:rsidR="005147A1" w:rsidRPr="00F015DA">
        <w:rPr>
          <w:rFonts w:ascii="PT Astra Serif" w:hAnsi="PT Astra Serif"/>
          <w:sz w:val="24"/>
          <w:szCs w:val="24"/>
        </w:rPr>
        <w:t xml:space="preserve">Датой оплаты оказанных Услуг считается дата списания денежных средств со счета Заказчика (лицевого счета получателя средств федерального бюджета). </w:t>
      </w:r>
    </w:p>
    <w:p w:rsidR="00230A32" w:rsidRPr="00F015DA" w:rsidRDefault="00893C77" w:rsidP="005147A1">
      <w:pPr>
        <w:pStyle w:val="ConsPlusNonformat"/>
        <w:jc w:val="center"/>
        <w:rPr>
          <w:rFonts w:ascii="PT Astra Serif" w:hAnsi="PT Astra Serif" w:cs="Times New Roman"/>
          <w:b/>
          <w:sz w:val="24"/>
          <w:szCs w:val="24"/>
        </w:rPr>
      </w:pPr>
      <w:r w:rsidRPr="00F015DA">
        <w:rPr>
          <w:rFonts w:ascii="PT Astra Serif" w:hAnsi="PT Astra Serif" w:cs="Times New Roman"/>
          <w:b/>
          <w:sz w:val="24"/>
          <w:szCs w:val="24"/>
        </w:rPr>
        <w:t>3. ВЗАИМОДЕЙСТВИЕ</w:t>
      </w:r>
      <w:r w:rsidR="0094165F" w:rsidRPr="00F015DA">
        <w:rPr>
          <w:rFonts w:ascii="PT Astra Serif" w:hAnsi="PT Astra Serif" w:cs="Times New Roman"/>
          <w:b/>
          <w:sz w:val="24"/>
          <w:szCs w:val="24"/>
        </w:rPr>
        <w:t xml:space="preserve"> СТОРОН</w:t>
      </w:r>
    </w:p>
    <w:p w:rsidR="00230A32" w:rsidRPr="00F015DA" w:rsidRDefault="0047753C" w:rsidP="0047753C">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3.1</w:t>
      </w:r>
      <w:r w:rsidR="00230A32" w:rsidRPr="00F015DA">
        <w:rPr>
          <w:rFonts w:ascii="PT Astra Serif" w:hAnsi="PT Astra Serif" w:cs="Times New Roman"/>
          <w:sz w:val="24"/>
          <w:szCs w:val="24"/>
        </w:rPr>
        <w:t>. Заказчик обязуется:</w:t>
      </w:r>
    </w:p>
    <w:p w:rsidR="00230A32" w:rsidRPr="00F015DA" w:rsidRDefault="0047753C" w:rsidP="00773DBB">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 xml:space="preserve">а) </w:t>
      </w:r>
      <w:r w:rsidR="003357DF" w:rsidRPr="00F015DA">
        <w:rPr>
          <w:rFonts w:ascii="PT Astra Serif" w:hAnsi="PT Astra Serif" w:cs="Times New Roman"/>
          <w:sz w:val="24"/>
          <w:szCs w:val="24"/>
        </w:rPr>
        <w:t>с</w:t>
      </w:r>
      <w:r w:rsidRPr="00F015DA">
        <w:rPr>
          <w:rFonts w:ascii="PT Astra Serif" w:hAnsi="PT Astra Serif" w:cs="Times New Roman"/>
          <w:sz w:val="24"/>
          <w:szCs w:val="24"/>
        </w:rPr>
        <w:t xml:space="preserve">формировать состав </w:t>
      </w:r>
      <w:r w:rsidR="00230A32" w:rsidRPr="00F015DA">
        <w:rPr>
          <w:rFonts w:ascii="PT Astra Serif" w:hAnsi="PT Astra Serif" w:cs="Times New Roman"/>
          <w:sz w:val="24"/>
          <w:szCs w:val="24"/>
        </w:rPr>
        <w:t>учебн</w:t>
      </w:r>
      <w:r w:rsidR="003357DF" w:rsidRPr="00F015DA">
        <w:rPr>
          <w:rFonts w:ascii="PT Astra Serif" w:hAnsi="PT Astra Serif" w:cs="Times New Roman"/>
          <w:sz w:val="24"/>
          <w:szCs w:val="24"/>
        </w:rPr>
        <w:t>ой</w:t>
      </w:r>
      <w:r w:rsidR="00230A32" w:rsidRPr="00F015DA">
        <w:rPr>
          <w:rFonts w:ascii="PT Astra Serif" w:hAnsi="PT Astra Serif" w:cs="Times New Roman"/>
          <w:sz w:val="24"/>
          <w:szCs w:val="24"/>
        </w:rPr>
        <w:t xml:space="preserve"> групп</w:t>
      </w:r>
      <w:r w:rsidR="003357DF" w:rsidRPr="00F015DA">
        <w:rPr>
          <w:rFonts w:ascii="PT Astra Serif" w:hAnsi="PT Astra Serif" w:cs="Times New Roman"/>
          <w:sz w:val="24"/>
          <w:szCs w:val="24"/>
        </w:rPr>
        <w:t>ы</w:t>
      </w:r>
      <w:r w:rsidR="00230A32" w:rsidRPr="00F015DA">
        <w:rPr>
          <w:rFonts w:ascii="PT Astra Serif" w:hAnsi="PT Astra Serif" w:cs="Times New Roman"/>
          <w:sz w:val="24"/>
          <w:szCs w:val="24"/>
        </w:rPr>
        <w:t xml:space="preserve"> </w:t>
      </w:r>
      <w:r w:rsidR="003357DF" w:rsidRPr="00F015DA">
        <w:rPr>
          <w:rFonts w:ascii="PT Astra Serif" w:hAnsi="PT Astra Serif" w:cs="Times New Roman"/>
          <w:sz w:val="24"/>
          <w:szCs w:val="24"/>
        </w:rPr>
        <w:t>из числа сотрудников</w:t>
      </w:r>
      <w:r w:rsidR="002464C2" w:rsidRPr="00F015DA">
        <w:rPr>
          <w:rFonts w:ascii="PT Astra Serif" w:hAnsi="PT Astra Serif" w:cs="Times New Roman"/>
          <w:sz w:val="24"/>
          <w:szCs w:val="24"/>
        </w:rPr>
        <w:t xml:space="preserve"> Заказчика</w:t>
      </w:r>
      <w:r w:rsidR="003357DF" w:rsidRPr="00F015DA">
        <w:rPr>
          <w:rFonts w:ascii="PT Astra Serif" w:hAnsi="PT Astra Serif" w:cs="Times New Roman"/>
          <w:sz w:val="24"/>
          <w:szCs w:val="24"/>
        </w:rPr>
        <w:t>, подлежащих прохождению обучения</w:t>
      </w:r>
      <w:r w:rsidR="00230A32" w:rsidRPr="00F015DA">
        <w:rPr>
          <w:rFonts w:ascii="PT Astra Serif" w:hAnsi="PT Astra Serif" w:cs="Times New Roman"/>
          <w:sz w:val="24"/>
          <w:szCs w:val="24"/>
        </w:rPr>
        <w:t>;</w:t>
      </w:r>
    </w:p>
    <w:p w:rsidR="00230A32" w:rsidRPr="00F015DA" w:rsidRDefault="0047753C" w:rsidP="0047753C">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б) своевременно направ</w:t>
      </w:r>
      <w:r w:rsidR="003357DF" w:rsidRPr="00F015DA">
        <w:rPr>
          <w:rFonts w:ascii="PT Astra Serif" w:hAnsi="PT Astra Serif" w:cs="Times New Roman"/>
          <w:sz w:val="24"/>
          <w:szCs w:val="24"/>
        </w:rPr>
        <w:t>ить</w:t>
      </w:r>
      <w:r w:rsidRPr="00F015DA">
        <w:rPr>
          <w:rFonts w:ascii="PT Astra Serif" w:hAnsi="PT Astra Serif" w:cs="Times New Roman"/>
          <w:sz w:val="24"/>
          <w:szCs w:val="24"/>
        </w:rPr>
        <w:t xml:space="preserve"> </w:t>
      </w:r>
      <w:r w:rsidR="003357DF" w:rsidRPr="00F015DA">
        <w:rPr>
          <w:rFonts w:ascii="PT Astra Serif" w:hAnsi="PT Astra Serif" w:cs="Times New Roman"/>
          <w:sz w:val="24"/>
          <w:szCs w:val="24"/>
        </w:rPr>
        <w:t>сотрудников</w:t>
      </w:r>
      <w:r w:rsidRPr="00F015DA">
        <w:rPr>
          <w:rFonts w:ascii="PT Astra Serif" w:hAnsi="PT Astra Serif" w:cs="Times New Roman"/>
          <w:sz w:val="24"/>
          <w:szCs w:val="24"/>
        </w:rPr>
        <w:t xml:space="preserve"> на обучение </w:t>
      </w:r>
      <w:r w:rsidR="00230A32" w:rsidRPr="00F015DA">
        <w:rPr>
          <w:rFonts w:ascii="PT Astra Serif" w:hAnsi="PT Astra Serif" w:cs="Times New Roman"/>
          <w:sz w:val="24"/>
          <w:szCs w:val="24"/>
        </w:rPr>
        <w:t>и</w:t>
      </w:r>
      <w:r w:rsidRPr="00F015DA">
        <w:rPr>
          <w:rFonts w:ascii="PT Astra Serif" w:hAnsi="PT Astra Serif" w:cs="Times New Roman"/>
          <w:sz w:val="24"/>
          <w:szCs w:val="24"/>
        </w:rPr>
        <w:t xml:space="preserve"> </w:t>
      </w:r>
      <w:r w:rsidR="00230A32" w:rsidRPr="00F015DA">
        <w:rPr>
          <w:rFonts w:ascii="PT Astra Serif" w:hAnsi="PT Astra Serif" w:cs="Times New Roman"/>
          <w:sz w:val="24"/>
          <w:szCs w:val="24"/>
        </w:rPr>
        <w:t>прохождение итоговой аттестации;</w:t>
      </w:r>
    </w:p>
    <w:p w:rsidR="00230A32" w:rsidRPr="00F015DA" w:rsidRDefault="0047753C" w:rsidP="0047753C">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 xml:space="preserve">в) </w:t>
      </w:r>
      <w:r w:rsidR="00652D88" w:rsidRPr="00F015DA">
        <w:rPr>
          <w:rFonts w:ascii="PT Astra Serif" w:hAnsi="PT Astra Serif" w:cs="Times New Roman"/>
          <w:sz w:val="24"/>
          <w:szCs w:val="24"/>
        </w:rPr>
        <w:t>обеспечить приемку</w:t>
      </w:r>
      <w:r w:rsidRPr="00F015DA">
        <w:rPr>
          <w:rFonts w:ascii="PT Astra Serif" w:hAnsi="PT Astra Serif" w:cs="Times New Roman"/>
          <w:sz w:val="24"/>
          <w:szCs w:val="24"/>
        </w:rPr>
        <w:t xml:space="preserve"> Услуг</w:t>
      </w:r>
      <w:r w:rsidR="00652D88" w:rsidRPr="00F015DA">
        <w:rPr>
          <w:rFonts w:ascii="PT Astra Serif" w:hAnsi="PT Astra Serif" w:cs="Times New Roman"/>
          <w:sz w:val="24"/>
          <w:szCs w:val="24"/>
        </w:rPr>
        <w:t>, оказанных</w:t>
      </w:r>
      <w:r w:rsidRPr="00F015DA">
        <w:rPr>
          <w:rFonts w:ascii="PT Astra Serif" w:hAnsi="PT Astra Serif" w:cs="Times New Roman"/>
          <w:sz w:val="24"/>
          <w:szCs w:val="24"/>
        </w:rPr>
        <w:t xml:space="preserve"> Исполнителем, </w:t>
      </w:r>
      <w:r w:rsidR="00230A32" w:rsidRPr="00F015DA">
        <w:rPr>
          <w:rFonts w:ascii="PT Astra Serif" w:hAnsi="PT Astra Serif" w:cs="Times New Roman"/>
          <w:sz w:val="24"/>
          <w:szCs w:val="24"/>
        </w:rPr>
        <w:t>в</w:t>
      </w:r>
      <w:r w:rsidRPr="00F015DA">
        <w:rPr>
          <w:rFonts w:ascii="PT Astra Serif" w:hAnsi="PT Astra Serif" w:cs="Times New Roman"/>
          <w:sz w:val="24"/>
          <w:szCs w:val="24"/>
        </w:rPr>
        <w:t xml:space="preserve"> </w:t>
      </w:r>
      <w:r w:rsidR="00230A32" w:rsidRPr="00F015DA">
        <w:rPr>
          <w:rFonts w:ascii="PT Astra Serif" w:hAnsi="PT Astra Serif" w:cs="Times New Roman"/>
          <w:sz w:val="24"/>
          <w:szCs w:val="24"/>
        </w:rPr>
        <w:t>соотв</w:t>
      </w:r>
      <w:r w:rsidRPr="00F015DA">
        <w:rPr>
          <w:rFonts w:ascii="PT Astra Serif" w:hAnsi="PT Astra Serif" w:cs="Times New Roman"/>
          <w:sz w:val="24"/>
          <w:szCs w:val="24"/>
        </w:rPr>
        <w:t xml:space="preserve">етствии </w:t>
      </w:r>
      <w:r w:rsidR="00230A32" w:rsidRPr="00F015DA">
        <w:rPr>
          <w:rFonts w:ascii="PT Astra Serif" w:hAnsi="PT Astra Serif" w:cs="Times New Roman"/>
          <w:sz w:val="24"/>
          <w:szCs w:val="24"/>
        </w:rPr>
        <w:t xml:space="preserve">с </w:t>
      </w:r>
      <w:r w:rsidRPr="00F015DA">
        <w:rPr>
          <w:rFonts w:ascii="PT Astra Serif" w:hAnsi="PT Astra Serif" w:cs="Times New Roman"/>
          <w:sz w:val="24"/>
          <w:szCs w:val="24"/>
        </w:rPr>
        <w:t xml:space="preserve">разделом </w:t>
      </w:r>
      <w:r w:rsidR="00652D88" w:rsidRPr="00F015DA">
        <w:rPr>
          <w:rFonts w:ascii="PT Astra Serif" w:hAnsi="PT Astra Serif" w:cs="Times New Roman"/>
          <w:sz w:val="24"/>
          <w:szCs w:val="24"/>
        </w:rPr>
        <w:t>4</w:t>
      </w:r>
      <w:r w:rsidR="00230A32" w:rsidRPr="00F015DA">
        <w:rPr>
          <w:rFonts w:ascii="PT Astra Serif" w:hAnsi="PT Astra Serif" w:cs="Times New Roman"/>
          <w:sz w:val="24"/>
          <w:szCs w:val="24"/>
        </w:rPr>
        <w:t xml:space="preserve"> </w:t>
      </w:r>
      <w:r w:rsidRPr="00F015DA">
        <w:rPr>
          <w:rFonts w:ascii="PT Astra Serif" w:hAnsi="PT Astra Serif" w:cs="Times New Roman"/>
          <w:sz w:val="24"/>
          <w:szCs w:val="24"/>
        </w:rPr>
        <w:t xml:space="preserve">Контракта и </w:t>
      </w:r>
      <w:r w:rsidR="00230A32" w:rsidRPr="00F015DA">
        <w:rPr>
          <w:rFonts w:ascii="PT Astra Serif" w:hAnsi="PT Astra Serif" w:cs="Times New Roman"/>
          <w:sz w:val="24"/>
          <w:szCs w:val="24"/>
        </w:rPr>
        <w:t>при</w:t>
      </w:r>
      <w:r w:rsidRPr="00F015DA">
        <w:rPr>
          <w:rFonts w:ascii="PT Astra Serif" w:hAnsi="PT Astra Serif" w:cs="Times New Roman"/>
          <w:sz w:val="24"/>
          <w:szCs w:val="24"/>
        </w:rPr>
        <w:t xml:space="preserve"> отсутствии претензий относительно их объема, качества и </w:t>
      </w:r>
      <w:r w:rsidR="00230A32" w:rsidRPr="00F015DA">
        <w:rPr>
          <w:rFonts w:ascii="PT Astra Serif" w:hAnsi="PT Astra Serif" w:cs="Times New Roman"/>
          <w:sz w:val="24"/>
          <w:szCs w:val="24"/>
        </w:rPr>
        <w:t>соблюдения</w:t>
      </w:r>
      <w:r w:rsidRPr="00F015DA">
        <w:rPr>
          <w:rFonts w:ascii="PT Astra Serif" w:hAnsi="PT Astra Serif" w:cs="Times New Roman"/>
          <w:sz w:val="24"/>
          <w:szCs w:val="24"/>
        </w:rPr>
        <w:t xml:space="preserve"> </w:t>
      </w:r>
      <w:r w:rsidR="00230A32" w:rsidRPr="00F015DA">
        <w:rPr>
          <w:rFonts w:ascii="PT Astra Serif" w:hAnsi="PT Astra Serif" w:cs="Times New Roman"/>
          <w:sz w:val="24"/>
          <w:szCs w:val="24"/>
        </w:rPr>
        <w:t xml:space="preserve">сроков их оказания подписать </w:t>
      </w:r>
      <w:r w:rsidR="009655FC" w:rsidRPr="00F015DA">
        <w:rPr>
          <w:rFonts w:ascii="PT Astra Serif" w:hAnsi="PT Astra Serif" w:cs="Times New Roman"/>
          <w:sz w:val="24"/>
          <w:szCs w:val="24"/>
        </w:rPr>
        <w:t>Акт сдачи-приемки оказанных услуг (Приложение № 3 к Контракту)</w:t>
      </w:r>
      <w:r w:rsidR="00230A32" w:rsidRPr="00F015DA">
        <w:rPr>
          <w:rFonts w:ascii="PT Astra Serif" w:hAnsi="PT Astra Serif" w:cs="Times New Roman"/>
          <w:sz w:val="24"/>
          <w:szCs w:val="24"/>
        </w:rPr>
        <w:t>;</w:t>
      </w:r>
    </w:p>
    <w:p w:rsidR="00230A32" w:rsidRPr="00F015DA" w:rsidRDefault="00230A32" w:rsidP="0047753C">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 xml:space="preserve">г) оплатить оказанные Исполнителем </w:t>
      </w:r>
      <w:r w:rsidR="0047753C" w:rsidRPr="00F015DA">
        <w:rPr>
          <w:rFonts w:ascii="PT Astra Serif" w:hAnsi="PT Astra Serif" w:cs="Times New Roman"/>
          <w:sz w:val="24"/>
          <w:szCs w:val="24"/>
        </w:rPr>
        <w:t xml:space="preserve">Услуги в течение </w:t>
      </w:r>
      <w:r w:rsidR="003357DF" w:rsidRPr="00F015DA">
        <w:rPr>
          <w:rFonts w:ascii="PT Astra Serif" w:hAnsi="PT Astra Serif" w:cs="Times New Roman"/>
          <w:sz w:val="24"/>
          <w:szCs w:val="24"/>
        </w:rPr>
        <w:t>10</w:t>
      </w:r>
      <w:r w:rsidR="0047753C" w:rsidRPr="00F015DA">
        <w:rPr>
          <w:rFonts w:ascii="PT Astra Serif" w:hAnsi="PT Astra Serif" w:cs="Times New Roman"/>
          <w:sz w:val="24"/>
          <w:szCs w:val="24"/>
        </w:rPr>
        <w:t xml:space="preserve"> </w:t>
      </w:r>
      <w:r w:rsidR="00A9582A" w:rsidRPr="00F015DA">
        <w:rPr>
          <w:rFonts w:ascii="PT Astra Serif" w:hAnsi="PT Astra Serif" w:cs="Times New Roman"/>
          <w:sz w:val="24"/>
          <w:szCs w:val="24"/>
        </w:rPr>
        <w:t xml:space="preserve">рабочих </w:t>
      </w:r>
      <w:r w:rsidR="0047753C" w:rsidRPr="00F015DA">
        <w:rPr>
          <w:rFonts w:ascii="PT Astra Serif" w:hAnsi="PT Astra Serif" w:cs="Times New Roman"/>
          <w:sz w:val="24"/>
          <w:szCs w:val="24"/>
        </w:rPr>
        <w:t xml:space="preserve">дней </w:t>
      </w:r>
      <w:r w:rsidR="00A9582A" w:rsidRPr="00F015DA">
        <w:rPr>
          <w:rFonts w:ascii="PT Astra Serif" w:hAnsi="PT Astra Serif" w:cs="Times New Roman"/>
          <w:sz w:val="24"/>
          <w:szCs w:val="24"/>
        </w:rPr>
        <w:t xml:space="preserve">на основании </w:t>
      </w:r>
      <w:r w:rsidR="0047753C" w:rsidRPr="00F015DA">
        <w:rPr>
          <w:rFonts w:ascii="PT Astra Serif" w:hAnsi="PT Astra Serif" w:cs="Times New Roman"/>
          <w:sz w:val="24"/>
          <w:szCs w:val="24"/>
        </w:rPr>
        <w:t>подписан</w:t>
      </w:r>
      <w:r w:rsidR="00A9582A" w:rsidRPr="00F015DA">
        <w:rPr>
          <w:rFonts w:ascii="PT Astra Serif" w:hAnsi="PT Astra Serif" w:cs="Times New Roman"/>
          <w:sz w:val="24"/>
          <w:szCs w:val="24"/>
        </w:rPr>
        <w:t>ного</w:t>
      </w:r>
      <w:r w:rsidR="0047753C" w:rsidRPr="00F015DA">
        <w:rPr>
          <w:rFonts w:ascii="PT Astra Serif" w:hAnsi="PT Astra Serif" w:cs="Times New Roman"/>
          <w:sz w:val="24"/>
          <w:szCs w:val="24"/>
        </w:rPr>
        <w:t xml:space="preserve"> С</w:t>
      </w:r>
      <w:r w:rsidRPr="00F015DA">
        <w:rPr>
          <w:rFonts w:ascii="PT Astra Serif" w:hAnsi="PT Astra Serif" w:cs="Times New Roman"/>
          <w:sz w:val="24"/>
          <w:szCs w:val="24"/>
        </w:rPr>
        <w:t xml:space="preserve">торонами </w:t>
      </w:r>
      <w:r w:rsidR="009655FC" w:rsidRPr="00F015DA">
        <w:rPr>
          <w:rFonts w:ascii="PT Astra Serif" w:hAnsi="PT Astra Serif" w:cs="Times New Roman"/>
          <w:sz w:val="24"/>
          <w:szCs w:val="24"/>
        </w:rPr>
        <w:t>Акта сдачи-приемки оказанных услуг (Приложение № 3 к Контракту)</w:t>
      </w:r>
      <w:r w:rsidRPr="00F015DA">
        <w:rPr>
          <w:rFonts w:ascii="PT Astra Serif" w:hAnsi="PT Astra Serif" w:cs="Times New Roman"/>
          <w:sz w:val="24"/>
          <w:szCs w:val="24"/>
        </w:rPr>
        <w:t>.</w:t>
      </w:r>
    </w:p>
    <w:p w:rsidR="00230A32" w:rsidRPr="00F015DA" w:rsidRDefault="00230A32" w:rsidP="0047753C">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3.</w:t>
      </w:r>
      <w:r w:rsidR="0047753C" w:rsidRPr="00F015DA">
        <w:rPr>
          <w:rFonts w:ascii="PT Astra Serif" w:hAnsi="PT Astra Serif" w:cs="Times New Roman"/>
          <w:sz w:val="24"/>
          <w:szCs w:val="24"/>
        </w:rPr>
        <w:t xml:space="preserve">2. </w:t>
      </w:r>
      <w:r w:rsidRPr="00F015DA">
        <w:rPr>
          <w:rFonts w:ascii="PT Astra Serif" w:hAnsi="PT Astra Serif" w:cs="Times New Roman"/>
          <w:sz w:val="24"/>
          <w:szCs w:val="24"/>
        </w:rPr>
        <w:t xml:space="preserve"> Заказчик имеет право:</w:t>
      </w:r>
    </w:p>
    <w:p w:rsidR="00230A32" w:rsidRPr="00F015DA" w:rsidRDefault="0047753C" w:rsidP="0047753C">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 xml:space="preserve">а) контролировать качество образовательных услуг, </w:t>
      </w:r>
      <w:r w:rsidR="00230A32" w:rsidRPr="00F015DA">
        <w:rPr>
          <w:rFonts w:ascii="PT Astra Serif" w:hAnsi="PT Astra Serif" w:cs="Times New Roman"/>
          <w:sz w:val="24"/>
          <w:szCs w:val="24"/>
        </w:rPr>
        <w:t>оказываемых</w:t>
      </w:r>
      <w:r w:rsidRPr="00F015DA">
        <w:rPr>
          <w:rFonts w:ascii="PT Astra Serif" w:hAnsi="PT Astra Serif" w:cs="Times New Roman"/>
          <w:sz w:val="24"/>
          <w:szCs w:val="24"/>
        </w:rPr>
        <w:t xml:space="preserve"> Исполнителем в </w:t>
      </w:r>
      <w:r w:rsidR="00230A32" w:rsidRPr="00F015DA">
        <w:rPr>
          <w:rFonts w:ascii="PT Astra Serif" w:hAnsi="PT Astra Serif" w:cs="Times New Roman"/>
          <w:sz w:val="24"/>
          <w:szCs w:val="24"/>
        </w:rPr>
        <w:t xml:space="preserve">соответствии с </w:t>
      </w:r>
      <w:r w:rsidRPr="00F015DA">
        <w:rPr>
          <w:rFonts w:ascii="PT Astra Serif" w:hAnsi="PT Astra Serif" w:cs="Times New Roman"/>
          <w:sz w:val="24"/>
          <w:szCs w:val="24"/>
        </w:rPr>
        <w:t>Заказом на оказание услуг</w:t>
      </w:r>
      <w:r w:rsidR="00230A32" w:rsidRPr="00F015DA">
        <w:rPr>
          <w:rFonts w:ascii="PT Astra Serif" w:hAnsi="PT Astra Serif" w:cs="Times New Roman"/>
          <w:sz w:val="24"/>
          <w:szCs w:val="24"/>
        </w:rPr>
        <w:t>, в</w:t>
      </w:r>
      <w:r w:rsidRPr="00F015DA">
        <w:rPr>
          <w:rFonts w:ascii="PT Astra Serif" w:hAnsi="PT Astra Serif" w:cs="Times New Roman"/>
          <w:sz w:val="24"/>
          <w:szCs w:val="24"/>
        </w:rPr>
        <w:t xml:space="preserve"> том числе путем участия в работе соответствующей </w:t>
      </w:r>
      <w:r w:rsidR="00230A32" w:rsidRPr="00F015DA">
        <w:rPr>
          <w:rFonts w:ascii="PT Astra Serif" w:hAnsi="PT Astra Serif" w:cs="Times New Roman"/>
          <w:sz w:val="24"/>
          <w:szCs w:val="24"/>
        </w:rPr>
        <w:t>аттестационной комиссии, формируемой Исполнителем;</w:t>
      </w:r>
    </w:p>
    <w:p w:rsidR="00245FDE" w:rsidRPr="00F015DA" w:rsidRDefault="00230A32" w:rsidP="0047753C">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 xml:space="preserve">б) при исполнении </w:t>
      </w:r>
      <w:r w:rsidR="0047753C" w:rsidRPr="00F015DA">
        <w:rPr>
          <w:rFonts w:ascii="PT Astra Serif" w:hAnsi="PT Astra Serif" w:cs="Times New Roman"/>
          <w:sz w:val="24"/>
          <w:szCs w:val="24"/>
        </w:rPr>
        <w:t>К</w:t>
      </w:r>
      <w:r w:rsidRPr="00F015DA">
        <w:rPr>
          <w:rFonts w:ascii="PT Astra Serif" w:hAnsi="PT Astra Serif" w:cs="Times New Roman"/>
          <w:sz w:val="24"/>
          <w:szCs w:val="24"/>
        </w:rPr>
        <w:t>онтракта по согласованию</w:t>
      </w:r>
      <w:r w:rsidR="0047753C" w:rsidRPr="00F015DA">
        <w:rPr>
          <w:rFonts w:ascii="PT Astra Serif" w:hAnsi="PT Astra Serif" w:cs="Times New Roman"/>
          <w:sz w:val="24"/>
          <w:szCs w:val="24"/>
        </w:rPr>
        <w:t xml:space="preserve"> с Исполнителем изменять объем </w:t>
      </w:r>
      <w:r w:rsidRPr="00F015DA">
        <w:rPr>
          <w:rFonts w:ascii="PT Astra Serif" w:hAnsi="PT Astra Serif" w:cs="Times New Roman"/>
          <w:sz w:val="24"/>
          <w:szCs w:val="24"/>
        </w:rPr>
        <w:t xml:space="preserve">предусмотренных </w:t>
      </w:r>
      <w:r w:rsidR="0047753C" w:rsidRPr="00F015DA">
        <w:rPr>
          <w:rFonts w:ascii="PT Astra Serif" w:hAnsi="PT Astra Serif" w:cs="Times New Roman"/>
          <w:sz w:val="24"/>
          <w:szCs w:val="24"/>
        </w:rPr>
        <w:t xml:space="preserve">Контрактом Услуг не более чем на 10 процентов </w:t>
      </w:r>
      <w:r w:rsidRPr="00F015DA">
        <w:rPr>
          <w:rFonts w:ascii="PT Astra Serif" w:hAnsi="PT Astra Serif" w:cs="Times New Roman"/>
          <w:sz w:val="24"/>
          <w:szCs w:val="24"/>
        </w:rPr>
        <w:t>с</w:t>
      </w:r>
      <w:r w:rsidR="0047753C" w:rsidRPr="00F015DA">
        <w:rPr>
          <w:rFonts w:ascii="PT Astra Serif" w:hAnsi="PT Astra Serif" w:cs="Times New Roman"/>
          <w:sz w:val="24"/>
          <w:szCs w:val="24"/>
        </w:rPr>
        <w:t xml:space="preserve"> соответствующим изменением цены, </w:t>
      </w:r>
      <w:r w:rsidRPr="00F015DA">
        <w:rPr>
          <w:rFonts w:ascii="PT Astra Serif" w:hAnsi="PT Astra Serif" w:cs="Times New Roman"/>
          <w:sz w:val="24"/>
          <w:szCs w:val="24"/>
        </w:rPr>
        <w:t xml:space="preserve">установленной </w:t>
      </w:r>
      <w:r w:rsidR="0047753C" w:rsidRPr="00F015DA">
        <w:rPr>
          <w:rFonts w:ascii="PT Astra Serif" w:hAnsi="PT Astra Serif" w:cs="Times New Roman"/>
          <w:sz w:val="24"/>
          <w:szCs w:val="24"/>
        </w:rPr>
        <w:t>Контрактом</w:t>
      </w:r>
      <w:r w:rsidR="00381DF6" w:rsidRPr="00F015DA">
        <w:rPr>
          <w:rFonts w:ascii="PT Astra Serif" w:hAnsi="PT Astra Serif" w:cs="Times New Roman"/>
          <w:sz w:val="24"/>
          <w:szCs w:val="24"/>
        </w:rPr>
        <w:t>, не более чем на 10 процентов</w:t>
      </w:r>
      <w:r w:rsidR="00245FDE" w:rsidRPr="00F015DA">
        <w:rPr>
          <w:rFonts w:ascii="PT Astra Serif" w:hAnsi="PT Astra Serif" w:cs="Times New Roman"/>
          <w:sz w:val="24"/>
          <w:szCs w:val="24"/>
        </w:rPr>
        <w:t>;</w:t>
      </w:r>
    </w:p>
    <w:p w:rsidR="00230A32" w:rsidRPr="00F015DA" w:rsidRDefault="00245FDE" w:rsidP="00245FDE">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 xml:space="preserve">в) направлять </w:t>
      </w:r>
      <w:r w:rsidR="00230A32" w:rsidRPr="00F015DA">
        <w:rPr>
          <w:rFonts w:ascii="PT Astra Serif" w:hAnsi="PT Astra Serif" w:cs="Times New Roman"/>
          <w:sz w:val="24"/>
          <w:szCs w:val="24"/>
        </w:rPr>
        <w:t>Исп</w:t>
      </w:r>
      <w:r w:rsidRPr="00F015DA">
        <w:rPr>
          <w:rFonts w:ascii="PT Astra Serif" w:hAnsi="PT Astra Serif" w:cs="Times New Roman"/>
          <w:sz w:val="24"/>
          <w:szCs w:val="24"/>
        </w:rPr>
        <w:t xml:space="preserve">олнителю запросы о ходе исполнения </w:t>
      </w:r>
      <w:r w:rsidR="00230A32" w:rsidRPr="00F015DA">
        <w:rPr>
          <w:rFonts w:ascii="PT Astra Serif" w:hAnsi="PT Astra Serif" w:cs="Times New Roman"/>
          <w:sz w:val="24"/>
          <w:szCs w:val="24"/>
        </w:rPr>
        <w:t>настоящего</w:t>
      </w:r>
      <w:r w:rsidRPr="00F015DA">
        <w:rPr>
          <w:rFonts w:ascii="PT Astra Serif" w:hAnsi="PT Astra Serif" w:cs="Times New Roman"/>
          <w:sz w:val="24"/>
          <w:szCs w:val="24"/>
        </w:rPr>
        <w:t xml:space="preserve"> Контракта с целью </w:t>
      </w:r>
      <w:r w:rsidR="00230A32" w:rsidRPr="00F015DA">
        <w:rPr>
          <w:rFonts w:ascii="PT Astra Serif" w:hAnsi="PT Astra Serif" w:cs="Times New Roman"/>
          <w:sz w:val="24"/>
          <w:szCs w:val="24"/>
        </w:rPr>
        <w:t xml:space="preserve">контроля оказываемых </w:t>
      </w:r>
      <w:r w:rsidRPr="00F015DA">
        <w:rPr>
          <w:rFonts w:ascii="PT Astra Serif" w:hAnsi="PT Astra Serif" w:cs="Times New Roman"/>
          <w:sz w:val="24"/>
          <w:szCs w:val="24"/>
        </w:rPr>
        <w:t>Услуг</w:t>
      </w:r>
      <w:r w:rsidR="00230A32" w:rsidRPr="00F015DA">
        <w:rPr>
          <w:rFonts w:ascii="PT Astra Serif" w:hAnsi="PT Astra Serif" w:cs="Times New Roman"/>
          <w:sz w:val="24"/>
          <w:szCs w:val="24"/>
        </w:rPr>
        <w:t>.</w:t>
      </w:r>
    </w:p>
    <w:p w:rsidR="00230A32" w:rsidRPr="00F015DA" w:rsidRDefault="00C468A8" w:rsidP="00245FDE">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3.3</w:t>
      </w:r>
      <w:r w:rsidR="00230A32" w:rsidRPr="00F015DA">
        <w:rPr>
          <w:rFonts w:ascii="PT Astra Serif" w:hAnsi="PT Astra Serif" w:cs="Times New Roman"/>
          <w:sz w:val="24"/>
          <w:szCs w:val="24"/>
        </w:rPr>
        <w:t>. Исполнитель обязуется:</w:t>
      </w:r>
    </w:p>
    <w:p w:rsidR="00EA26B8" w:rsidRPr="00F015DA" w:rsidRDefault="00EA26B8" w:rsidP="00245FDE">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а) оказать Услуги в соответствии с требованиями законодательства Российской Федерации в сфере дополнительного профессионального образования;</w:t>
      </w:r>
    </w:p>
    <w:p w:rsidR="00230A32" w:rsidRPr="00F015DA" w:rsidRDefault="00EA26B8" w:rsidP="00245FDE">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б</w:t>
      </w:r>
      <w:r w:rsidR="00245FDE" w:rsidRPr="00F015DA">
        <w:rPr>
          <w:rFonts w:ascii="PT Astra Serif" w:hAnsi="PT Astra Serif" w:cs="Times New Roman"/>
          <w:sz w:val="24"/>
          <w:szCs w:val="24"/>
        </w:rPr>
        <w:t>)</w:t>
      </w:r>
      <w:r w:rsidR="0094165F" w:rsidRPr="00F015DA">
        <w:rPr>
          <w:rFonts w:ascii="PT Astra Serif" w:hAnsi="PT Astra Serif" w:cs="Times New Roman"/>
          <w:sz w:val="24"/>
          <w:szCs w:val="24"/>
        </w:rPr>
        <w:t> </w:t>
      </w:r>
      <w:r w:rsidR="00230A32" w:rsidRPr="00F015DA">
        <w:rPr>
          <w:rFonts w:ascii="PT Astra Serif" w:hAnsi="PT Astra Serif" w:cs="Times New Roman"/>
          <w:sz w:val="24"/>
          <w:szCs w:val="24"/>
        </w:rPr>
        <w:t xml:space="preserve">организовать учебный процесс </w:t>
      </w:r>
      <w:r w:rsidR="00251834" w:rsidRPr="00F015DA">
        <w:rPr>
          <w:rFonts w:ascii="PT Astra Serif" w:hAnsi="PT Astra Serif" w:cs="Times New Roman"/>
          <w:sz w:val="24"/>
          <w:szCs w:val="24"/>
        </w:rPr>
        <w:t xml:space="preserve">в соответствии с Заказом на оказание услуг </w:t>
      </w:r>
      <w:r w:rsidR="00230A32" w:rsidRPr="00F015DA">
        <w:rPr>
          <w:rFonts w:ascii="PT Astra Serif" w:hAnsi="PT Astra Serif" w:cs="Times New Roman"/>
          <w:sz w:val="24"/>
          <w:szCs w:val="24"/>
        </w:rPr>
        <w:t>и обеспечивать необходимые условия для</w:t>
      </w:r>
      <w:r w:rsidR="00245FDE" w:rsidRPr="00F015DA">
        <w:rPr>
          <w:rFonts w:ascii="PT Astra Serif" w:hAnsi="PT Astra Serif" w:cs="Times New Roman"/>
          <w:sz w:val="24"/>
          <w:szCs w:val="24"/>
        </w:rPr>
        <w:t xml:space="preserve"> </w:t>
      </w:r>
      <w:r w:rsidR="00230A32" w:rsidRPr="00F015DA">
        <w:rPr>
          <w:rFonts w:ascii="PT Astra Serif" w:hAnsi="PT Astra Serif" w:cs="Times New Roman"/>
          <w:sz w:val="24"/>
          <w:szCs w:val="24"/>
        </w:rPr>
        <w:t xml:space="preserve">освоения </w:t>
      </w:r>
      <w:r w:rsidR="00831DC1" w:rsidRPr="00F015DA">
        <w:rPr>
          <w:rFonts w:ascii="PT Astra Serif" w:hAnsi="PT Astra Serif" w:cs="Times New Roman"/>
          <w:sz w:val="24"/>
          <w:szCs w:val="24"/>
        </w:rPr>
        <w:t>сотрудниками</w:t>
      </w:r>
      <w:r w:rsidR="00230A32" w:rsidRPr="00F015DA">
        <w:rPr>
          <w:rFonts w:ascii="PT Astra Serif" w:hAnsi="PT Astra Serif" w:cs="Times New Roman"/>
          <w:sz w:val="24"/>
          <w:szCs w:val="24"/>
        </w:rPr>
        <w:t xml:space="preserve"> </w:t>
      </w:r>
      <w:r w:rsidR="00245FDE" w:rsidRPr="00F015DA">
        <w:rPr>
          <w:rFonts w:ascii="PT Astra Serif" w:hAnsi="PT Astra Serif" w:cs="Times New Roman"/>
          <w:sz w:val="24"/>
          <w:szCs w:val="24"/>
        </w:rPr>
        <w:t>П</w:t>
      </w:r>
      <w:r w:rsidR="00831DC1" w:rsidRPr="00F015DA">
        <w:rPr>
          <w:rFonts w:ascii="PT Astra Serif" w:hAnsi="PT Astra Serif" w:cs="Times New Roman"/>
          <w:sz w:val="24"/>
          <w:szCs w:val="24"/>
        </w:rPr>
        <w:t>рограмм</w:t>
      </w:r>
      <w:r w:rsidR="00230A32" w:rsidRPr="00F015DA">
        <w:rPr>
          <w:rFonts w:ascii="PT Astra Serif" w:hAnsi="PT Astra Serif" w:cs="Times New Roman"/>
          <w:sz w:val="24"/>
          <w:szCs w:val="24"/>
        </w:rPr>
        <w:t>;</w:t>
      </w:r>
    </w:p>
    <w:p w:rsidR="00230A32" w:rsidRPr="00F015DA" w:rsidRDefault="00EA26B8" w:rsidP="00251834">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в</w:t>
      </w:r>
      <w:r w:rsidR="0094165F" w:rsidRPr="00F015DA">
        <w:rPr>
          <w:rFonts w:ascii="PT Astra Serif" w:hAnsi="PT Astra Serif" w:cs="Times New Roman"/>
          <w:sz w:val="24"/>
          <w:szCs w:val="24"/>
        </w:rPr>
        <w:t>) </w:t>
      </w:r>
      <w:r w:rsidR="00251834" w:rsidRPr="00F015DA">
        <w:rPr>
          <w:rFonts w:ascii="PT Astra Serif" w:hAnsi="PT Astra Serif" w:cs="Times New Roman"/>
          <w:sz w:val="24"/>
          <w:szCs w:val="24"/>
        </w:rPr>
        <w:t xml:space="preserve">обеспечить принимаемых на обучение </w:t>
      </w:r>
      <w:r w:rsidR="00831DC1" w:rsidRPr="00F015DA">
        <w:rPr>
          <w:rFonts w:ascii="PT Astra Serif" w:hAnsi="PT Astra Serif" w:cs="Times New Roman"/>
          <w:sz w:val="24"/>
          <w:szCs w:val="24"/>
        </w:rPr>
        <w:t>сотрудников</w:t>
      </w:r>
      <w:r w:rsidR="00251834" w:rsidRPr="00F015DA">
        <w:rPr>
          <w:rFonts w:ascii="PT Astra Serif" w:hAnsi="PT Astra Serif" w:cs="Times New Roman"/>
          <w:sz w:val="24"/>
          <w:szCs w:val="24"/>
        </w:rPr>
        <w:t xml:space="preserve"> </w:t>
      </w:r>
      <w:r w:rsidR="00230A32" w:rsidRPr="00F015DA">
        <w:rPr>
          <w:rFonts w:ascii="PT Astra Serif" w:hAnsi="PT Astra Serif" w:cs="Times New Roman"/>
          <w:sz w:val="24"/>
          <w:szCs w:val="24"/>
        </w:rPr>
        <w:t>учебно-методическими материалами, необходимыми для учебного процесса;</w:t>
      </w:r>
    </w:p>
    <w:p w:rsidR="00251834" w:rsidRPr="00F015DA" w:rsidRDefault="00831DC1" w:rsidP="00251834">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г</w:t>
      </w:r>
      <w:r w:rsidR="0094165F" w:rsidRPr="00F015DA">
        <w:rPr>
          <w:rFonts w:ascii="PT Astra Serif" w:hAnsi="PT Astra Serif" w:cs="Times New Roman"/>
          <w:sz w:val="24"/>
          <w:szCs w:val="24"/>
        </w:rPr>
        <w:t>) </w:t>
      </w:r>
      <w:r w:rsidR="008A42E7" w:rsidRPr="00F015DA">
        <w:rPr>
          <w:rFonts w:ascii="PT Astra Serif" w:hAnsi="PT Astra Serif" w:cs="Times New Roman"/>
          <w:sz w:val="24"/>
          <w:szCs w:val="24"/>
        </w:rPr>
        <w:t xml:space="preserve">сформировать аттестационную комиссию и провести по итогам обучения итоговую аттестацию </w:t>
      </w:r>
      <w:r w:rsidRPr="00F015DA">
        <w:rPr>
          <w:rFonts w:ascii="PT Astra Serif" w:hAnsi="PT Astra Serif" w:cs="Times New Roman"/>
          <w:sz w:val="24"/>
          <w:szCs w:val="24"/>
        </w:rPr>
        <w:t>сотрудников</w:t>
      </w:r>
      <w:r w:rsidR="008A42E7" w:rsidRPr="00F015DA">
        <w:rPr>
          <w:rFonts w:ascii="PT Astra Serif" w:hAnsi="PT Astra Serif" w:cs="Times New Roman"/>
          <w:sz w:val="24"/>
          <w:szCs w:val="24"/>
        </w:rPr>
        <w:t>, прошедших обучение.</w:t>
      </w:r>
    </w:p>
    <w:p w:rsidR="008A42E7" w:rsidRPr="00F015DA" w:rsidRDefault="00831DC1" w:rsidP="00831DC1">
      <w:pPr>
        <w:pStyle w:val="ConsPlusNonformat"/>
        <w:ind w:firstLine="567"/>
        <w:jc w:val="both"/>
        <w:rPr>
          <w:rFonts w:ascii="PT Astra Serif" w:hAnsi="PT Astra Serif" w:cs="Times New Roman"/>
          <w:bCs/>
          <w:spacing w:val="-3"/>
          <w:sz w:val="24"/>
          <w:szCs w:val="24"/>
        </w:rPr>
      </w:pPr>
      <w:r w:rsidRPr="00F015DA">
        <w:rPr>
          <w:rFonts w:ascii="PT Astra Serif" w:hAnsi="PT Astra Serif" w:cs="Times New Roman"/>
          <w:sz w:val="24"/>
          <w:szCs w:val="24"/>
        </w:rPr>
        <w:t>Сотрудникам</w:t>
      </w:r>
      <w:r w:rsidR="008A42E7" w:rsidRPr="00F015DA">
        <w:rPr>
          <w:rFonts w:ascii="PT Astra Serif" w:hAnsi="PT Astra Serif" w:cs="Times New Roman"/>
          <w:sz w:val="24"/>
          <w:szCs w:val="24"/>
        </w:rPr>
        <w:t xml:space="preserve">, прошедшим итоговую аттестацию, выдать </w:t>
      </w:r>
      <w:r w:rsidRPr="00F015DA">
        <w:rPr>
          <w:rFonts w:ascii="PT Astra Serif" w:hAnsi="PT Astra Serif"/>
          <w:sz w:val="24"/>
          <w:szCs w:val="24"/>
        </w:rPr>
        <w:t>документы установленного образца (удостоверения, свидетельства)</w:t>
      </w:r>
      <w:r w:rsidR="008A42E7" w:rsidRPr="00F015DA">
        <w:rPr>
          <w:rFonts w:ascii="PT Astra Serif" w:hAnsi="PT Astra Serif" w:cs="Times New Roman"/>
          <w:sz w:val="24"/>
          <w:szCs w:val="24"/>
        </w:rPr>
        <w:t xml:space="preserve">, </w:t>
      </w:r>
      <w:r w:rsidR="008A42E7" w:rsidRPr="00F015DA">
        <w:rPr>
          <w:rFonts w:ascii="PT Astra Serif" w:hAnsi="PT Astra Serif" w:cs="Times New Roman"/>
          <w:bCs/>
          <w:spacing w:val="-3"/>
          <w:sz w:val="24"/>
          <w:szCs w:val="24"/>
        </w:rPr>
        <w:t>самостоятельно устанавливаемого Исполнителем</w:t>
      </w:r>
      <w:r w:rsidR="00762D76" w:rsidRPr="00F015DA">
        <w:rPr>
          <w:rFonts w:ascii="PT Astra Serif" w:hAnsi="PT Astra Serif" w:cs="Times New Roman"/>
          <w:bCs/>
          <w:spacing w:val="-3"/>
          <w:sz w:val="24"/>
          <w:szCs w:val="24"/>
        </w:rPr>
        <w:t>;</w:t>
      </w:r>
    </w:p>
    <w:p w:rsidR="00762D76" w:rsidRPr="00F015DA" w:rsidRDefault="00762D76" w:rsidP="00762D76">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lastRenderedPageBreak/>
        <w:t>е) своими силами и за свой счет устранять допущенные по его вине в оказанных Услугах недостатки;</w:t>
      </w:r>
    </w:p>
    <w:p w:rsidR="00762D76" w:rsidRPr="00F015DA" w:rsidRDefault="00762D76" w:rsidP="00762D76">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ж)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rsidR="00230A32" w:rsidRPr="00F015DA" w:rsidRDefault="00C468A8" w:rsidP="008A42E7">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3.4</w:t>
      </w:r>
      <w:r w:rsidR="00230A32" w:rsidRPr="00F015DA">
        <w:rPr>
          <w:rFonts w:ascii="PT Astra Serif" w:hAnsi="PT Astra Serif" w:cs="Times New Roman"/>
          <w:sz w:val="24"/>
          <w:szCs w:val="24"/>
        </w:rPr>
        <w:t>. Исполнитель имеет право:</w:t>
      </w:r>
    </w:p>
    <w:p w:rsidR="00230A32" w:rsidRPr="00F015DA" w:rsidRDefault="008A42E7" w:rsidP="00C468A8">
      <w:pPr>
        <w:pStyle w:val="ConsPlusNonformat"/>
        <w:ind w:firstLine="567"/>
        <w:jc w:val="both"/>
        <w:rPr>
          <w:rFonts w:ascii="PT Astra Serif" w:hAnsi="PT Astra Serif" w:cs="Times New Roman"/>
          <w:sz w:val="24"/>
          <w:szCs w:val="24"/>
        </w:rPr>
      </w:pPr>
      <w:r w:rsidRPr="00F015DA">
        <w:rPr>
          <w:rFonts w:ascii="PT Astra Serif" w:hAnsi="PT Astra Serif" w:cs="Times New Roman"/>
          <w:sz w:val="24"/>
          <w:szCs w:val="24"/>
        </w:rPr>
        <w:t xml:space="preserve">а) привлекать для преподавания дисциплин, </w:t>
      </w:r>
      <w:r w:rsidR="00230A32" w:rsidRPr="00F015DA">
        <w:rPr>
          <w:rFonts w:ascii="PT Astra Serif" w:hAnsi="PT Astra Serif" w:cs="Times New Roman"/>
          <w:sz w:val="24"/>
          <w:szCs w:val="24"/>
        </w:rPr>
        <w:t>предусмотренных</w:t>
      </w:r>
      <w:r w:rsidRPr="00F015DA">
        <w:rPr>
          <w:rFonts w:ascii="PT Astra Serif" w:hAnsi="PT Astra Serif" w:cs="Times New Roman"/>
          <w:sz w:val="24"/>
          <w:szCs w:val="24"/>
        </w:rPr>
        <w:t xml:space="preserve"> </w:t>
      </w:r>
      <w:r w:rsidR="00C468A8" w:rsidRPr="00F015DA">
        <w:rPr>
          <w:rFonts w:ascii="PT Astra Serif" w:hAnsi="PT Astra Serif" w:cs="Times New Roman"/>
          <w:sz w:val="24"/>
          <w:szCs w:val="24"/>
        </w:rPr>
        <w:t>П</w:t>
      </w:r>
      <w:r w:rsidR="00831DC1" w:rsidRPr="00F015DA">
        <w:rPr>
          <w:rFonts w:ascii="PT Astra Serif" w:hAnsi="PT Astra Serif" w:cs="Times New Roman"/>
          <w:sz w:val="24"/>
          <w:szCs w:val="24"/>
        </w:rPr>
        <w:t>рограмм</w:t>
      </w:r>
      <w:r w:rsidR="00492156" w:rsidRPr="00F015DA">
        <w:rPr>
          <w:rFonts w:ascii="PT Astra Serif" w:hAnsi="PT Astra Serif" w:cs="Times New Roman"/>
          <w:sz w:val="24"/>
          <w:szCs w:val="24"/>
        </w:rPr>
        <w:t>ами</w:t>
      </w:r>
      <w:r w:rsidR="00C468A8" w:rsidRPr="00F015DA">
        <w:rPr>
          <w:rFonts w:ascii="PT Astra Serif" w:hAnsi="PT Astra Serif" w:cs="Times New Roman"/>
          <w:sz w:val="24"/>
          <w:szCs w:val="24"/>
        </w:rPr>
        <w:t xml:space="preserve">, на </w:t>
      </w:r>
      <w:r w:rsidR="00230A32" w:rsidRPr="00F015DA">
        <w:rPr>
          <w:rFonts w:ascii="PT Astra Serif" w:hAnsi="PT Astra Serif" w:cs="Times New Roman"/>
          <w:sz w:val="24"/>
          <w:szCs w:val="24"/>
        </w:rPr>
        <w:t>договорной основе высококвалифицированных</w:t>
      </w:r>
      <w:r w:rsidR="00C468A8" w:rsidRPr="00F015DA">
        <w:rPr>
          <w:rFonts w:ascii="PT Astra Serif" w:hAnsi="PT Astra Serif" w:cs="Times New Roman"/>
          <w:sz w:val="24"/>
          <w:szCs w:val="24"/>
        </w:rPr>
        <w:t xml:space="preserve"> специалистов </w:t>
      </w:r>
      <w:r w:rsidR="00230A32" w:rsidRPr="00F015DA">
        <w:rPr>
          <w:rFonts w:ascii="PT Astra Serif" w:hAnsi="PT Astra Serif" w:cs="Times New Roman"/>
          <w:sz w:val="24"/>
          <w:szCs w:val="24"/>
        </w:rPr>
        <w:t>из числа руководителей и ведущих специалистов государственных</w:t>
      </w:r>
      <w:r w:rsidR="00C468A8" w:rsidRPr="00F015DA">
        <w:rPr>
          <w:rFonts w:ascii="PT Astra Serif" w:hAnsi="PT Astra Serif" w:cs="Times New Roman"/>
          <w:sz w:val="24"/>
          <w:szCs w:val="24"/>
        </w:rPr>
        <w:t xml:space="preserve"> органов, а также </w:t>
      </w:r>
      <w:r w:rsidR="00230A32" w:rsidRPr="00F015DA">
        <w:rPr>
          <w:rFonts w:ascii="PT Astra Serif" w:hAnsi="PT Astra Serif" w:cs="Times New Roman"/>
          <w:sz w:val="24"/>
          <w:szCs w:val="24"/>
        </w:rPr>
        <w:t>преподавателей российских и иностранных образовательных</w:t>
      </w:r>
      <w:r w:rsidR="00C468A8" w:rsidRPr="00F015DA">
        <w:rPr>
          <w:rFonts w:ascii="PT Astra Serif" w:hAnsi="PT Astra Serif" w:cs="Times New Roman"/>
          <w:sz w:val="24"/>
          <w:szCs w:val="24"/>
        </w:rPr>
        <w:t xml:space="preserve"> организаций</w:t>
      </w:r>
      <w:r w:rsidR="00230A32" w:rsidRPr="00F015DA">
        <w:rPr>
          <w:rFonts w:ascii="PT Astra Serif" w:hAnsi="PT Astra Serif" w:cs="Times New Roman"/>
          <w:sz w:val="24"/>
          <w:szCs w:val="24"/>
        </w:rPr>
        <w:t>;</w:t>
      </w:r>
    </w:p>
    <w:p w:rsidR="00C468A8" w:rsidRPr="00F015DA" w:rsidRDefault="00C468A8" w:rsidP="00F714B5">
      <w:pPr>
        <w:pStyle w:val="ConsPlusNonformat"/>
        <w:ind w:firstLine="567"/>
        <w:jc w:val="both"/>
        <w:rPr>
          <w:rFonts w:ascii="PT Astra Serif" w:hAnsi="PT Astra Serif" w:cs="Times New Roman"/>
          <w:sz w:val="24"/>
          <w:szCs w:val="24"/>
        </w:rPr>
      </w:pPr>
      <w:bookmarkStart w:id="3" w:name="Par125"/>
      <w:bookmarkEnd w:id="3"/>
      <w:proofErr w:type="gramStart"/>
      <w:r w:rsidRPr="00F015DA">
        <w:rPr>
          <w:rFonts w:ascii="PT Astra Serif" w:hAnsi="PT Astra Serif" w:cs="Times New Roman"/>
          <w:sz w:val="24"/>
          <w:szCs w:val="24"/>
        </w:rPr>
        <w:t xml:space="preserve">б) </w:t>
      </w:r>
      <w:r w:rsidR="00230A32" w:rsidRPr="00F015DA">
        <w:rPr>
          <w:rFonts w:ascii="PT Astra Serif" w:hAnsi="PT Astra Serif" w:cs="Times New Roman"/>
          <w:sz w:val="24"/>
          <w:szCs w:val="24"/>
        </w:rPr>
        <w:t xml:space="preserve">отчислять </w:t>
      </w:r>
      <w:r w:rsidR="00831DC1" w:rsidRPr="00F015DA">
        <w:rPr>
          <w:rFonts w:ascii="PT Astra Serif" w:hAnsi="PT Astra Serif" w:cs="Times New Roman"/>
          <w:sz w:val="24"/>
          <w:szCs w:val="24"/>
        </w:rPr>
        <w:t>сотрудников</w:t>
      </w:r>
      <w:r w:rsidR="00230A32" w:rsidRPr="00F015DA">
        <w:rPr>
          <w:rFonts w:ascii="PT Astra Serif" w:hAnsi="PT Astra Serif" w:cs="Times New Roman"/>
          <w:sz w:val="24"/>
          <w:szCs w:val="24"/>
        </w:rPr>
        <w:t>, проходящих обучение, по основаниям,</w:t>
      </w:r>
      <w:r w:rsidRPr="00F015DA">
        <w:rPr>
          <w:rFonts w:ascii="PT Astra Serif" w:hAnsi="PT Astra Serif" w:cs="Times New Roman"/>
          <w:sz w:val="24"/>
          <w:szCs w:val="24"/>
        </w:rPr>
        <w:t xml:space="preserve"> предусмотренным </w:t>
      </w:r>
      <w:r w:rsidR="00230A32" w:rsidRPr="00F015DA">
        <w:rPr>
          <w:rFonts w:ascii="PT Astra Serif" w:hAnsi="PT Astra Serif" w:cs="Times New Roman"/>
          <w:sz w:val="24"/>
          <w:szCs w:val="24"/>
        </w:rPr>
        <w:t>в ус</w:t>
      </w:r>
      <w:r w:rsidRPr="00F015DA">
        <w:rPr>
          <w:rFonts w:ascii="PT Astra Serif" w:hAnsi="PT Astra Serif" w:cs="Times New Roman"/>
          <w:sz w:val="24"/>
          <w:szCs w:val="24"/>
        </w:rPr>
        <w:t>таве образовательной организации</w:t>
      </w:r>
      <w:r w:rsidR="00230A32" w:rsidRPr="00F015DA">
        <w:rPr>
          <w:rFonts w:ascii="PT Astra Serif" w:hAnsi="PT Astra Serif" w:cs="Times New Roman"/>
          <w:sz w:val="24"/>
          <w:szCs w:val="24"/>
        </w:rPr>
        <w:t>, в том числе в случае</w:t>
      </w:r>
      <w:r w:rsidRPr="00F015DA">
        <w:rPr>
          <w:rFonts w:ascii="PT Astra Serif" w:hAnsi="PT Astra Serif" w:cs="Times New Roman"/>
          <w:sz w:val="24"/>
          <w:szCs w:val="24"/>
        </w:rPr>
        <w:t xml:space="preserve"> грубых или систематических нарушений </w:t>
      </w:r>
      <w:r w:rsidR="00230A32" w:rsidRPr="00F015DA">
        <w:rPr>
          <w:rFonts w:ascii="PT Astra Serif" w:hAnsi="PT Astra Serif" w:cs="Times New Roman"/>
          <w:sz w:val="24"/>
          <w:szCs w:val="24"/>
        </w:rPr>
        <w:t>им</w:t>
      </w:r>
      <w:r w:rsidRPr="00F015DA">
        <w:rPr>
          <w:rFonts w:ascii="PT Astra Serif" w:hAnsi="PT Astra Serif" w:cs="Times New Roman"/>
          <w:sz w:val="24"/>
          <w:szCs w:val="24"/>
        </w:rPr>
        <w:t xml:space="preserve">и </w:t>
      </w:r>
      <w:r w:rsidR="00230A32" w:rsidRPr="00F015DA">
        <w:rPr>
          <w:rFonts w:ascii="PT Astra Serif" w:hAnsi="PT Astra Serif" w:cs="Times New Roman"/>
          <w:sz w:val="24"/>
          <w:szCs w:val="24"/>
        </w:rPr>
        <w:t>правил внутреннего распорядка</w:t>
      </w:r>
      <w:r w:rsidRPr="00F015DA">
        <w:rPr>
          <w:rFonts w:ascii="PT Astra Serif" w:hAnsi="PT Astra Serif" w:cs="Times New Roman"/>
          <w:sz w:val="24"/>
          <w:szCs w:val="24"/>
        </w:rPr>
        <w:t xml:space="preserve"> образовательной организации, а также за неуспеваемость в </w:t>
      </w:r>
      <w:r w:rsidR="00230A32" w:rsidRPr="00F015DA">
        <w:rPr>
          <w:rFonts w:ascii="PT Astra Serif" w:hAnsi="PT Astra Serif" w:cs="Times New Roman"/>
          <w:sz w:val="24"/>
          <w:szCs w:val="24"/>
        </w:rPr>
        <w:t>случае</w:t>
      </w:r>
      <w:r w:rsidRPr="00F015DA">
        <w:rPr>
          <w:rFonts w:ascii="PT Astra Serif" w:hAnsi="PT Astra Serif" w:cs="Times New Roman"/>
          <w:sz w:val="24"/>
          <w:szCs w:val="24"/>
        </w:rPr>
        <w:t xml:space="preserve"> невыполнения ими контрольных заданий, предусмотренных Заказом на оказание услуг, о чем Заказчик</w:t>
      </w:r>
      <w:r w:rsidRPr="00F015DA">
        <w:rPr>
          <w:rFonts w:ascii="PT Astra Serif" w:hAnsi="PT Astra Serif"/>
          <w:sz w:val="24"/>
          <w:szCs w:val="24"/>
        </w:rPr>
        <w:t xml:space="preserve"> </w:t>
      </w:r>
      <w:r w:rsidRPr="00F015DA">
        <w:rPr>
          <w:rFonts w:ascii="PT Astra Serif" w:hAnsi="PT Astra Serif" w:cs="Times New Roman"/>
          <w:sz w:val="24"/>
          <w:szCs w:val="24"/>
        </w:rPr>
        <w:t xml:space="preserve">информируется в </w:t>
      </w:r>
      <w:r w:rsidR="004D3916" w:rsidRPr="00F015DA">
        <w:rPr>
          <w:rFonts w:ascii="PT Astra Serif" w:hAnsi="PT Astra Serif" w:cs="Times New Roman"/>
          <w:sz w:val="24"/>
          <w:szCs w:val="24"/>
        </w:rPr>
        <w:t>трех</w:t>
      </w:r>
      <w:r w:rsidRPr="00F015DA">
        <w:rPr>
          <w:rFonts w:ascii="PT Astra Serif" w:hAnsi="PT Astra Serif" w:cs="Times New Roman"/>
          <w:sz w:val="24"/>
          <w:szCs w:val="24"/>
        </w:rPr>
        <w:t>дневный срок.</w:t>
      </w:r>
      <w:proofErr w:type="gramEnd"/>
    </w:p>
    <w:p w:rsidR="00230A32" w:rsidRPr="00F015DA" w:rsidRDefault="0094165F" w:rsidP="00FD6AD7">
      <w:pPr>
        <w:pStyle w:val="ConsPlusNonformat"/>
        <w:jc w:val="center"/>
        <w:rPr>
          <w:rFonts w:ascii="PT Astra Serif" w:hAnsi="PT Astra Serif" w:cs="Times New Roman"/>
          <w:b/>
          <w:sz w:val="24"/>
          <w:szCs w:val="24"/>
        </w:rPr>
      </w:pPr>
      <w:bookmarkStart w:id="4" w:name="Par188"/>
      <w:bookmarkEnd w:id="4"/>
      <w:r w:rsidRPr="00F015DA">
        <w:rPr>
          <w:rFonts w:ascii="PT Astra Serif" w:hAnsi="PT Astra Serif" w:cs="Times New Roman"/>
          <w:b/>
          <w:sz w:val="24"/>
          <w:szCs w:val="24"/>
        </w:rPr>
        <w:t>4. ПОРЯДОК СДАЧИ И ПРИЕМКИ ОКАЗАННЫХ УСЛУГ</w:t>
      </w:r>
    </w:p>
    <w:p w:rsidR="003E6BFC" w:rsidRPr="00F015DA" w:rsidRDefault="003E6BFC" w:rsidP="00FD6AD7">
      <w:pPr>
        <w:widowControl w:val="0"/>
        <w:autoSpaceDE w:val="0"/>
        <w:autoSpaceDN w:val="0"/>
        <w:adjustRightInd w:val="0"/>
        <w:ind w:firstLine="708"/>
        <w:rPr>
          <w:rFonts w:ascii="PT Astra Serif" w:hAnsi="PT Astra Serif"/>
          <w:sz w:val="24"/>
          <w:szCs w:val="24"/>
        </w:rPr>
      </w:pPr>
      <w:r w:rsidRPr="00F015DA">
        <w:rPr>
          <w:rFonts w:ascii="PT Astra Serif" w:eastAsiaTheme="minorEastAsia" w:hAnsi="PT Astra Serif"/>
          <w:sz w:val="24"/>
          <w:szCs w:val="24"/>
          <w:lang w:eastAsia="ru-RU"/>
        </w:rPr>
        <w:t xml:space="preserve">4.1. </w:t>
      </w:r>
      <w:proofErr w:type="gramStart"/>
      <w:r w:rsidRPr="00F015DA">
        <w:rPr>
          <w:rFonts w:ascii="PT Astra Serif" w:eastAsiaTheme="minorEastAsia" w:hAnsi="PT Astra Serif"/>
          <w:sz w:val="24"/>
          <w:szCs w:val="24"/>
          <w:lang w:eastAsia="ru-RU"/>
        </w:rPr>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законом </w:t>
      </w:r>
      <w:r w:rsidRPr="00F015DA">
        <w:rPr>
          <w:rFonts w:ascii="PT Astra Serif" w:hAnsi="PT Astra Serif"/>
          <w:sz w:val="24"/>
          <w:szCs w:val="24"/>
        </w:rPr>
        <w:t>от 5 апреля 2013 г. № 44-ФЗ.</w:t>
      </w:r>
      <w:proofErr w:type="gramEnd"/>
    </w:p>
    <w:p w:rsidR="00FD6AD7" w:rsidRPr="00F015DA" w:rsidRDefault="0094165F" w:rsidP="00FD6AD7">
      <w:pPr>
        <w:widowControl w:val="0"/>
        <w:autoSpaceDE w:val="0"/>
        <w:autoSpaceDN w:val="0"/>
        <w:adjustRightInd w:val="0"/>
        <w:ind w:firstLine="708"/>
        <w:rPr>
          <w:rFonts w:ascii="PT Astra Serif" w:hAnsi="PT Astra Serif"/>
          <w:sz w:val="24"/>
          <w:szCs w:val="24"/>
        </w:rPr>
      </w:pPr>
      <w:r w:rsidRPr="00F015DA">
        <w:rPr>
          <w:rFonts w:ascii="PT Astra Serif" w:hAnsi="PT Astra Serif"/>
          <w:sz w:val="24"/>
          <w:szCs w:val="24"/>
        </w:rPr>
        <w:t>4</w:t>
      </w:r>
      <w:r w:rsidR="00FD6AD7" w:rsidRPr="00F015DA">
        <w:rPr>
          <w:rFonts w:ascii="PT Astra Serif" w:hAnsi="PT Astra Serif"/>
          <w:sz w:val="24"/>
          <w:szCs w:val="24"/>
        </w:rPr>
        <w:t>.2. Для проверки предоставленных Исполнителе</w:t>
      </w:r>
      <w:r w:rsidR="00376CCD" w:rsidRPr="00F015DA">
        <w:rPr>
          <w:rFonts w:ascii="PT Astra Serif" w:hAnsi="PT Astra Serif"/>
          <w:sz w:val="24"/>
          <w:szCs w:val="24"/>
        </w:rPr>
        <w:t>м результатов обучения</w:t>
      </w:r>
      <w:r w:rsidR="00FD6AD7" w:rsidRPr="00F015DA">
        <w:rPr>
          <w:rFonts w:ascii="PT Astra Serif" w:hAnsi="PT Astra Serif"/>
          <w:sz w:val="24"/>
          <w:szCs w:val="24"/>
        </w:rPr>
        <w:t xml:space="preserve">, в части их соответствия условиям </w:t>
      </w:r>
      <w:r w:rsidR="00376CCD" w:rsidRPr="00F015DA">
        <w:rPr>
          <w:rFonts w:ascii="PT Astra Serif" w:hAnsi="PT Astra Serif"/>
          <w:sz w:val="24"/>
          <w:szCs w:val="24"/>
        </w:rPr>
        <w:t>К</w:t>
      </w:r>
      <w:r w:rsidR="00FD6AD7" w:rsidRPr="00F015DA">
        <w:rPr>
          <w:rFonts w:ascii="PT Astra Serif" w:hAnsi="PT Astra Serif"/>
          <w:sz w:val="24"/>
          <w:szCs w:val="24"/>
        </w:rPr>
        <w:t xml:space="preserve">онтракта Заказчик проводит экспертизу. Экспертиза результатов, предусмотренных </w:t>
      </w:r>
      <w:r w:rsidR="00376CCD" w:rsidRPr="00F015DA">
        <w:rPr>
          <w:rFonts w:ascii="PT Astra Serif" w:hAnsi="PT Astra Serif"/>
          <w:sz w:val="24"/>
          <w:szCs w:val="24"/>
        </w:rPr>
        <w:t>К</w:t>
      </w:r>
      <w:r w:rsidR="00FD6AD7" w:rsidRPr="00F015DA">
        <w:rPr>
          <w:rFonts w:ascii="PT Astra Serif" w:hAnsi="PT Astra Serif"/>
          <w:sz w:val="24"/>
          <w:szCs w:val="24"/>
        </w:rPr>
        <w:t>онтрактом, может проводиться Заказчиком своими силами или к ее проведению могут привлекаться эксперты, экспертные организации</w:t>
      </w:r>
      <w:r w:rsidR="00996B49" w:rsidRPr="00F015DA">
        <w:rPr>
          <w:rFonts w:ascii="PT Astra Serif" w:hAnsi="PT Astra Serif"/>
          <w:sz w:val="24"/>
          <w:szCs w:val="24"/>
        </w:rPr>
        <w:t>.</w:t>
      </w:r>
      <w:r w:rsidR="00FD6AD7" w:rsidRPr="00F015DA">
        <w:rPr>
          <w:rFonts w:ascii="PT Astra Serif" w:hAnsi="PT Astra Serif"/>
          <w:sz w:val="24"/>
          <w:szCs w:val="24"/>
        </w:rPr>
        <w:t xml:space="preserve"> </w:t>
      </w:r>
    </w:p>
    <w:p w:rsidR="00FD6AD7" w:rsidRPr="00F015DA" w:rsidRDefault="0094165F" w:rsidP="00FD6AD7">
      <w:pPr>
        <w:autoSpaceDE w:val="0"/>
        <w:autoSpaceDN w:val="0"/>
        <w:adjustRightInd w:val="0"/>
        <w:ind w:firstLine="709"/>
        <w:rPr>
          <w:rFonts w:ascii="PT Astra Serif" w:hAnsi="PT Astra Serif"/>
          <w:sz w:val="24"/>
          <w:szCs w:val="24"/>
        </w:rPr>
      </w:pPr>
      <w:r w:rsidRPr="00F015DA">
        <w:rPr>
          <w:rFonts w:ascii="PT Astra Serif" w:hAnsi="PT Astra Serif"/>
          <w:sz w:val="24"/>
          <w:szCs w:val="24"/>
        </w:rPr>
        <w:t>4.3. </w:t>
      </w:r>
      <w:r w:rsidR="00FD6AD7" w:rsidRPr="00F015DA">
        <w:rPr>
          <w:rFonts w:ascii="PT Astra Serif" w:hAnsi="PT Astra Serif"/>
          <w:sz w:val="24"/>
          <w:szCs w:val="24"/>
        </w:rPr>
        <w:t xml:space="preserve">Для проведения экспертизы результатов, предусмотренных </w:t>
      </w:r>
      <w:r w:rsidR="00376CCD" w:rsidRPr="00F015DA">
        <w:rPr>
          <w:rFonts w:ascii="PT Astra Serif" w:hAnsi="PT Astra Serif"/>
          <w:sz w:val="24"/>
          <w:szCs w:val="24"/>
        </w:rPr>
        <w:t>К</w:t>
      </w:r>
      <w:r w:rsidR="00FD6AD7" w:rsidRPr="00F015DA">
        <w:rPr>
          <w:rFonts w:ascii="PT Astra Serif" w:hAnsi="PT Astra Serif"/>
          <w:sz w:val="24"/>
          <w:szCs w:val="24"/>
        </w:rPr>
        <w:t xml:space="preserve">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376CCD" w:rsidRPr="00F015DA">
        <w:rPr>
          <w:rFonts w:ascii="PT Astra Serif" w:hAnsi="PT Astra Serif"/>
          <w:sz w:val="24"/>
          <w:szCs w:val="24"/>
        </w:rPr>
        <w:t>К</w:t>
      </w:r>
      <w:r w:rsidR="00FD6AD7" w:rsidRPr="00F015DA">
        <w:rPr>
          <w:rFonts w:ascii="PT Astra Serif" w:hAnsi="PT Astra Serif"/>
          <w:sz w:val="24"/>
          <w:szCs w:val="24"/>
        </w:rPr>
        <w:t xml:space="preserve">онтракта и отдельным этапам исполнения </w:t>
      </w:r>
      <w:r w:rsidR="00376CCD" w:rsidRPr="00F015DA">
        <w:rPr>
          <w:rFonts w:ascii="PT Astra Serif" w:hAnsi="PT Astra Serif"/>
          <w:sz w:val="24"/>
          <w:szCs w:val="24"/>
        </w:rPr>
        <w:t>К</w:t>
      </w:r>
      <w:r w:rsidR="00FD6AD7" w:rsidRPr="00F015DA">
        <w:rPr>
          <w:rFonts w:ascii="PT Astra Serif" w:hAnsi="PT Astra Serif"/>
          <w:sz w:val="24"/>
          <w:szCs w:val="24"/>
        </w:rPr>
        <w:t>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w:t>
      </w:r>
      <w:r w:rsidR="00996B49" w:rsidRPr="00F015DA">
        <w:rPr>
          <w:rFonts w:ascii="PT Astra Serif" w:hAnsi="PT Astra Serif"/>
          <w:sz w:val="24"/>
          <w:szCs w:val="24"/>
        </w:rPr>
        <w:t>.</w:t>
      </w:r>
      <w:r w:rsidR="00FD6AD7" w:rsidRPr="00F015DA">
        <w:rPr>
          <w:rFonts w:ascii="PT Astra Serif" w:hAnsi="PT Astra Serif"/>
          <w:sz w:val="24"/>
          <w:szCs w:val="24"/>
        </w:rPr>
        <w:t xml:space="preserve"> В случае, если по результатам такой экспертизы установлены нарушения требований </w:t>
      </w:r>
      <w:r w:rsidR="00376CCD" w:rsidRPr="00F015DA">
        <w:rPr>
          <w:rFonts w:ascii="PT Astra Serif" w:hAnsi="PT Astra Serif"/>
          <w:sz w:val="24"/>
          <w:szCs w:val="24"/>
        </w:rPr>
        <w:t>К</w:t>
      </w:r>
      <w:r w:rsidR="00FD6AD7" w:rsidRPr="00F015DA">
        <w:rPr>
          <w:rFonts w:ascii="PT Astra Serif" w:hAnsi="PT Astra Serif"/>
          <w:sz w:val="24"/>
          <w:szCs w:val="24"/>
        </w:rPr>
        <w:t xml:space="preserve">онтракта, не препятствующие приемке услуг, оказанных в соответствии с </w:t>
      </w:r>
      <w:r w:rsidR="00376CCD" w:rsidRPr="00F015DA">
        <w:rPr>
          <w:rFonts w:ascii="PT Astra Serif" w:hAnsi="PT Astra Serif"/>
          <w:sz w:val="24"/>
          <w:szCs w:val="24"/>
        </w:rPr>
        <w:t>К</w:t>
      </w:r>
      <w:r w:rsidR="00FD6AD7" w:rsidRPr="00F015DA">
        <w:rPr>
          <w:rFonts w:ascii="PT Astra Serif" w:hAnsi="PT Astra Serif"/>
          <w:sz w:val="24"/>
          <w:szCs w:val="24"/>
        </w:rPr>
        <w:t>онтрактом, в заключени</w:t>
      </w:r>
      <w:proofErr w:type="gramStart"/>
      <w:r w:rsidR="00FD6AD7" w:rsidRPr="00F015DA">
        <w:rPr>
          <w:rFonts w:ascii="PT Astra Serif" w:hAnsi="PT Astra Serif"/>
          <w:sz w:val="24"/>
          <w:szCs w:val="24"/>
        </w:rPr>
        <w:t>и</w:t>
      </w:r>
      <w:proofErr w:type="gramEnd"/>
      <w:r w:rsidR="00FD6AD7" w:rsidRPr="00F015DA">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996B49" w:rsidRPr="00F015DA" w:rsidRDefault="0094165F" w:rsidP="00FD6AD7">
      <w:pPr>
        <w:autoSpaceDE w:val="0"/>
        <w:autoSpaceDN w:val="0"/>
        <w:adjustRightInd w:val="0"/>
        <w:ind w:firstLine="709"/>
        <w:rPr>
          <w:rFonts w:ascii="PT Astra Serif" w:hAnsi="PT Astra Serif"/>
          <w:sz w:val="24"/>
          <w:szCs w:val="24"/>
        </w:rPr>
      </w:pPr>
      <w:r w:rsidRPr="00F015DA">
        <w:rPr>
          <w:rFonts w:ascii="PT Astra Serif" w:hAnsi="PT Astra Serif"/>
          <w:sz w:val="24"/>
          <w:szCs w:val="24"/>
        </w:rPr>
        <w:t>4.4. </w:t>
      </w:r>
      <w:r w:rsidR="00FD6AD7" w:rsidRPr="00F015DA">
        <w:rPr>
          <w:rFonts w:ascii="PT Astra Serif" w:hAnsi="PT Astra Serif"/>
          <w:sz w:val="24"/>
          <w:szCs w:val="24"/>
        </w:rPr>
        <w:t xml:space="preserve">По решению Заказчика для приемки услуг, оказанных в соответствии с </w:t>
      </w:r>
      <w:r w:rsidR="00376CCD" w:rsidRPr="00F015DA">
        <w:rPr>
          <w:rFonts w:ascii="PT Astra Serif" w:hAnsi="PT Astra Serif"/>
          <w:sz w:val="24"/>
          <w:szCs w:val="24"/>
        </w:rPr>
        <w:t>К</w:t>
      </w:r>
      <w:r w:rsidR="00FD6AD7" w:rsidRPr="00F015DA">
        <w:rPr>
          <w:rFonts w:ascii="PT Astra Serif" w:hAnsi="PT Astra Serif"/>
          <w:sz w:val="24"/>
          <w:szCs w:val="24"/>
        </w:rPr>
        <w:t>онтрактом, может создаваться приемочная комиссия</w:t>
      </w:r>
      <w:r w:rsidR="00996B49" w:rsidRPr="00F015DA">
        <w:rPr>
          <w:rFonts w:ascii="PT Astra Serif" w:hAnsi="PT Astra Serif"/>
          <w:sz w:val="24"/>
          <w:szCs w:val="24"/>
        </w:rPr>
        <w:t>.</w:t>
      </w:r>
    </w:p>
    <w:p w:rsidR="00FD6AD7" w:rsidRPr="00F015DA" w:rsidRDefault="00652D88" w:rsidP="00FD6AD7">
      <w:pPr>
        <w:autoSpaceDE w:val="0"/>
        <w:autoSpaceDN w:val="0"/>
        <w:adjustRightInd w:val="0"/>
        <w:ind w:firstLine="709"/>
        <w:rPr>
          <w:rFonts w:ascii="PT Astra Serif" w:hAnsi="PT Astra Serif"/>
          <w:sz w:val="24"/>
          <w:szCs w:val="24"/>
        </w:rPr>
      </w:pPr>
      <w:r w:rsidRPr="00F015DA">
        <w:rPr>
          <w:rFonts w:ascii="PT Astra Serif" w:hAnsi="PT Astra Serif"/>
          <w:sz w:val="24"/>
          <w:szCs w:val="24"/>
        </w:rPr>
        <w:t>4.5. </w:t>
      </w:r>
      <w:proofErr w:type="gramStart"/>
      <w:r w:rsidR="00FD6AD7" w:rsidRPr="00F015DA">
        <w:rPr>
          <w:rFonts w:ascii="PT Astra Serif" w:hAnsi="PT Astra Serif"/>
          <w:sz w:val="24"/>
          <w:szCs w:val="24"/>
        </w:rPr>
        <w:t xml:space="preserve">Приемка результатов оказанных в соответствии с </w:t>
      </w:r>
      <w:r w:rsidR="00376CCD" w:rsidRPr="00F015DA">
        <w:rPr>
          <w:rFonts w:ascii="PT Astra Serif" w:hAnsi="PT Astra Serif"/>
          <w:sz w:val="24"/>
          <w:szCs w:val="24"/>
        </w:rPr>
        <w:t>К</w:t>
      </w:r>
      <w:r w:rsidR="00FD6AD7" w:rsidRPr="00F015DA">
        <w:rPr>
          <w:rFonts w:ascii="PT Astra Serif" w:hAnsi="PT Astra Serif"/>
          <w:sz w:val="24"/>
          <w:szCs w:val="24"/>
        </w:rPr>
        <w:t>онтрактом услуг осуществляется Заказчиком в течение</w:t>
      </w:r>
      <w:r w:rsidR="00831DC1" w:rsidRPr="00F015DA">
        <w:rPr>
          <w:rFonts w:ascii="PT Astra Serif" w:hAnsi="PT Astra Serif"/>
          <w:sz w:val="24"/>
          <w:szCs w:val="24"/>
        </w:rPr>
        <w:t xml:space="preserve"> 10 </w:t>
      </w:r>
      <w:r w:rsidR="00376CCD" w:rsidRPr="00F015DA">
        <w:rPr>
          <w:rFonts w:ascii="PT Astra Serif" w:hAnsi="PT Astra Serif"/>
          <w:sz w:val="24"/>
          <w:szCs w:val="24"/>
        </w:rPr>
        <w:t>(</w:t>
      </w:r>
      <w:r w:rsidR="00831DC1" w:rsidRPr="00F015DA">
        <w:rPr>
          <w:rFonts w:ascii="PT Astra Serif" w:hAnsi="PT Astra Serif"/>
          <w:sz w:val="24"/>
          <w:szCs w:val="24"/>
        </w:rPr>
        <w:t>десяти</w:t>
      </w:r>
      <w:r w:rsidR="00FD6AD7" w:rsidRPr="00F015DA">
        <w:rPr>
          <w:rFonts w:ascii="PT Astra Serif" w:hAnsi="PT Astra Serif"/>
          <w:sz w:val="24"/>
          <w:szCs w:val="24"/>
        </w:rPr>
        <w:t xml:space="preserve">) рабочих дней со дня получения </w:t>
      </w:r>
      <w:r w:rsidR="009655FC" w:rsidRPr="00F015DA">
        <w:rPr>
          <w:rFonts w:ascii="PT Astra Serif" w:hAnsi="PT Astra Serif"/>
          <w:sz w:val="24"/>
          <w:szCs w:val="24"/>
        </w:rPr>
        <w:t>Акта сдачи-приемки оказанных услуг (Приложение № 3 к Контракту)</w:t>
      </w:r>
      <w:r w:rsidR="00FD6AD7" w:rsidRPr="00F015DA">
        <w:rPr>
          <w:rFonts w:ascii="PT Astra Serif" w:hAnsi="PT Astra Serif"/>
          <w:sz w:val="24"/>
          <w:szCs w:val="24"/>
        </w:rPr>
        <w:t>, который подписывается Заказчиком (в случае создания приемочной комиссии подписывается всеми членами приемочной комиссии и утверждается Заказчико</w:t>
      </w:r>
      <w:r w:rsidR="00376CCD" w:rsidRPr="00F015DA">
        <w:rPr>
          <w:rFonts w:ascii="PT Astra Serif" w:hAnsi="PT Astra Serif"/>
          <w:sz w:val="24"/>
          <w:szCs w:val="24"/>
        </w:rPr>
        <w:t xml:space="preserve">м), либо Исполнителю в течение </w:t>
      </w:r>
      <w:r w:rsidR="00831DC1" w:rsidRPr="00F015DA">
        <w:rPr>
          <w:rFonts w:ascii="PT Astra Serif" w:hAnsi="PT Astra Serif"/>
          <w:sz w:val="24"/>
          <w:szCs w:val="24"/>
        </w:rPr>
        <w:t>10</w:t>
      </w:r>
      <w:r w:rsidR="00376CCD" w:rsidRPr="00F015DA">
        <w:rPr>
          <w:rFonts w:ascii="PT Astra Serif" w:hAnsi="PT Astra Serif"/>
          <w:sz w:val="24"/>
          <w:szCs w:val="24"/>
        </w:rPr>
        <w:t xml:space="preserve"> (</w:t>
      </w:r>
      <w:r w:rsidR="00831DC1" w:rsidRPr="00F015DA">
        <w:rPr>
          <w:rFonts w:ascii="PT Astra Serif" w:hAnsi="PT Astra Serif"/>
          <w:sz w:val="24"/>
          <w:szCs w:val="24"/>
        </w:rPr>
        <w:t>десяти</w:t>
      </w:r>
      <w:r w:rsidR="00FD6AD7" w:rsidRPr="00F015DA">
        <w:rPr>
          <w:rFonts w:ascii="PT Astra Serif" w:hAnsi="PT Astra Serif"/>
          <w:sz w:val="24"/>
          <w:szCs w:val="24"/>
        </w:rPr>
        <w:t>) рабочих дней Заказчиком направляется в письменной форме мотивированный отказ от подписания</w:t>
      </w:r>
      <w:proofErr w:type="gramEnd"/>
      <w:r w:rsidR="00FD6AD7" w:rsidRPr="00F015DA">
        <w:rPr>
          <w:rFonts w:ascii="PT Astra Serif" w:hAnsi="PT Astra Serif"/>
          <w:sz w:val="24"/>
          <w:szCs w:val="24"/>
        </w:rPr>
        <w:t xml:space="preserve"> </w:t>
      </w:r>
      <w:r w:rsidR="009655FC" w:rsidRPr="00F015DA">
        <w:rPr>
          <w:rFonts w:ascii="PT Astra Serif" w:hAnsi="PT Astra Serif"/>
          <w:sz w:val="24"/>
          <w:szCs w:val="24"/>
        </w:rPr>
        <w:t>Акта сдачи-приемки оказанных услуг</w:t>
      </w:r>
      <w:r w:rsidR="00996B49" w:rsidRPr="00F015DA">
        <w:rPr>
          <w:rFonts w:ascii="PT Astra Serif" w:hAnsi="PT Astra Serif"/>
          <w:sz w:val="24"/>
          <w:szCs w:val="24"/>
        </w:rPr>
        <w:t>.</w:t>
      </w:r>
      <w:r w:rsidR="009655FC" w:rsidRPr="00F015DA">
        <w:rPr>
          <w:rFonts w:ascii="PT Astra Serif" w:hAnsi="PT Astra Serif"/>
          <w:sz w:val="24"/>
          <w:szCs w:val="24"/>
        </w:rPr>
        <w:t xml:space="preserve"> </w:t>
      </w:r>
      <w:proofErr w:type="gramStart"/>
      <w:r w:rsidR="00FD6AD7" w:rsidRPr="00F015DA">
        <w:rPr>
          <w:rFonts w:ascii="PT Astra Serif" w:hAnsi="PT Astra Serif"/>
          <w:sz w:val="24"/>
          <w:szCs w:val="24"/>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государственным контрактом,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FD6AD7" w:rsidRPr="00F015DA" w:rsidRDefault="00652D88" w:rsidP="00FD6AD7">
      <w:pPr>
        <w:autoSpaceDE w:val="0"/>
        <w:autoSpaceDN w:val="0"/>
        <w:adjustRightInd w:val="0"/>
        <w:ind w:firstLine="709"/>
        <w:rPr>
          <w:rFonts w:ascii="PT Astra Serif" w:hAnsi="PT Astra Serif"/>
          <w:sz w:val="24"/>
          <w:szCs w:val="24"/>
        </w:rPr>
      </w:pPr>
      <w:r w:rsidRPr="00F015DA">
        <w:rPr>
          <w:rFonts w:ascii="PT Astra Serif" w:hAnsi="PT Astra Serif"/>
          <w:sz w:val="24"/>
          <w:szCs w:val="24"/>
        </w:rPr>
        <w:t>4.6. </w:t>
      </w:r>
      <w:r w:rsidR="00FD6AD7" w:rsidRPr="00F015DA">
        <w:rPr>
          <w:rFonts w:ascii="PT Astra Serif" w:hAnsi="PT Astra Serif"/>
          <w:sz w:val="24"/>
          <w:szCs w:val="24"/>
        </w:rPr>
        <w:t xml:space="preserve">Заказчик вправе не отказывать в приемке результатов услуг, предусмотренных </w:t>
      </w:r>
      <w:r w:rsidR="00376CCD" w:rsidRPr="00F015DA">
        <w:rPr>
          <w:rFonts w:ascii="PT Astra Serif" w:hAnsi="PT Astra Serif"/>
          <w:sz w:val="24"/>
          <w:szCs w:val="24"/>
        </w:rPr>
        <w:t>К</w:t>
      </w:r>
      <w:r w:rsidR="00FD6AD7" w:rsidRPr="00F015DA">
        <w:rPr>
          <w:rFonts w:ascii="PT Astra Serif" w:hAnsi="PT Astra Serif"/>
          <w:sz w:val="24"/>
          <w:szCs w:val="24"/>
        </w:rPr>
        <w:t xml:space="preserve">онтрактом, в случае выявления несоответствия этих результатов условиям </w:t>
      </w:r>
      <w:r w:rsidR="00376CCD" w:rsidRPr="00F015DA">
        <w:rPr>
          <w:rFonts w:ascii="PT Astra Serif" w:hAnsi="PT Astra Serif"/>
          <w:sz w:val="24"/>
          <w:szCs w:val="24"/>
        </w:rPr>
        <w:t>К</w:t>
      </w:r>
      <w:r w:rsidR="00FD6AD7" w:rsidRPr="00F015DA">
        <w:rPr>
          <w:rFonts w:ascii="PT Astra Serif" w:hAnsi="PT Astra Serif"/>
          <w:sz w:val="24"/>
          <w:szCs w:val="24"/>
        </w:rPr>
        <w:t>онтракта, если выявленное несоответствие не препятствует приемке результатов указанных услуг и устранено Исполнителем.</w:t>
      </w:r>
    </w:p>
    <w:p w:rsidR="00FD6AD7" w:rsidRPr="00F015DA" w:rsidRDefault="00652D88" w:rsidP="00FD6AD7">
      <w:pPr>
        <w:shd w:val="clear" w:color="auto" w:fill="FFFFFF"/>
        <w:tabs>
          <w:tab w:val="left" w:pos="567"/>
          <w:tab w:val="left" w:pos="709"/>
          <w:tab w:val="left" w:pos="1219"/>
        </w:tabs>
        <w:ind w:firstLine="709"/>
        <w:rPr>
          <w:rFonts w:ascii="PT Astra Serif" w:hAnsi="PT Astra Serif"/>
          <w:sz w:val="24"/>
          <w:szCs w:val="24"/>
        </w:rPr>
      </w:pPr>
      <w:r w:rsidRPr="00F015DA">
        <w:rPr>
          <w:rFonts w:ascii="PT Astra Serif" w:hAnsi="PT Astra Serif"/>
          <w:sz w:val="24"/>
          <w:szCs w:val="24"/>
        </w:rPr>
        <w:lastRenderedPageBreak/>
        <w:t>4.7. </w:t>
      </w:r>
      <w:r w:rsidR="00FD6AD7" w:rsidRPr="00F015DA">
        <w:rPr>
          <w:rFonts w:ascii="PT Astra Serif" w:hAnsi="PT Astra Serif"/>
          <w:sz w:val="24"/>
          <w:szCs w:val="24"/>
        </w:rPr>
        <w:t xml:space="preserve">Услуги, предусмотренные </w:t>
      </w:r>
      <w:r w:rsidR="00376CCD" w:rsidRPr="00F015DA">
        <w:rPr>
          <w:rFonts w:ascii="PT Astra Serif" w:hAnsi="PT Astra Serif"/>
          <w:sz w:val="24"/>
          <w:szCs w:val="24"/>
        </w:rPr>
        <w:t>К</w:t>
      </w:r>
      <w:r w:rsidR="00FD6AD7" w:rsidRPr="00F015DA">
        <w:rPr>
          <w:rFonts w:ascii="PT Astra Serif" w:hAnsi="PT Astra Serif"/>
          <w:sz w:val="24"/>
          <w:szCs w:val="24"/>
        </w:rPr>
        <w:t>онтрактом, считаются оказанными с момента подписани</w:t>
      </w:r>
      <w:r w:rsidR="00376CCD" w:rsidRPr="00F015DA">
        <w:rPr>
          <w:rFonts w:ascii="PT Astra Serif" w:hAnsi="PT Astra Serif"/>
          <w:sz w:val="24"/>
          <w:szCs w:val="24"/>
        </w:rPr>
        <w:t xml:space="preserve">я Сторонами </w:t>
      </w:r>
      <w:r w:rsidR="009655FC" w:rsidRPr="00F015DA">
        <w:rPr>
          <w:rFonts w:ascii="PT Astra Serif" w:hAnsi="PT Astra Serif"/>
          <w:sz w:val="24"/>
          <w:szCs w:val="24"/>
        </w:rPr>
        <w:t>Акта сдачи-приемки оказанных услуг (Приложение № 3 к Контракту)</w:t>
      </w:r>
      <w:r w:rsidR="00FD6AD7" w:rsidRPr="00F015DA">
        <w:rPr>
          <w:rFonts w:ascii="PT Astra Serif" w:hAnsi="PT Astra Serif"/>
          <w:sz w:val="24"/>
          <w:szCs w:val="24"/>
        </w:rPr>
        <w:t>.</w:t>
      </w:r>
    </w:p>
    <w:p w:rsidR="00230A32" w:rsidRPr="00F015DA" w:rsidRDefault="00344D58" w:rsidP="00595134">
      <w:pPr>
        <w:pStyle w:val="ConsPlusNonformat"/>
        <w:jc w:val="center"/>
        <w:rPr>
          <w:rFonts w:ascii="PT Astra Serif" w:hAnsi="PT Astra Serif" w:cs="Times New Roman"/>
          <w:b/>
          <w:sz w:val="24"/>
          <w:szCs w:val="24"/>
        </w:rPr>
      </w:pPr>
      <w:r w:rsidRPr="00F015DA">
        <w:rPr>
          <w:rFonts w:ascii="PT Astra Serif" w:hAnsi="PT Astra Serif" w:cs="Times New Roman"/>
          <w:b/>
          <w:sz w:val="24"/>
          <w:szCs w:val="24"/>
        </w:rPr>
        <w:t>5. ОТВЕТСТВЕННОСТЬ СТОРОН</w:t>
      </w:r>
    </w:p>
    <w:p w:rsidR="00831DC1" w:rsidRPr="00F015DA" w:rsidRDefault="00831DC1" w:rsidP="00831DC1">
      <w:pPr>
        <w:pStyle w:val="afc"/>
        <w:ind w:firstLine="708"/>
        <w:jc w:val="both"/>
        <w:rPr>
          <w:rFonts w:ascii="PT Astra Serif" w:hAnsi="PT Astra Serif"/>
          <w:sz w:val="24"/>
          <w:szCs w:val="24"/>
        </w:rPr>
      </w:pPr>
      <w:r w:rsidRPr="00F015DA">
        <w:rPr>
          <w:rFonts w:ascii="PT Astra Serif" w:hAnsi="PT Astra Serif"/>
          <w:sz w:val="24"/>
          <w:szCs w:val="24"/>
        </w:rPr>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831DC1" w:rsidRPr="00F015DA" w:rsidRDefault="00831DC1" w:rsidP="00831DC1">
      <w:pPr>
        <w:pStyle w:val="afc"/>
        <w:ind w:firstLine="708"/>
        <w:jc w:val="both"/>
        <w:rPr>
          <w:rFonts w:ascii="PT Astra Serif" w:hAnsi="PT Astra Serif"/>
          <w:sz w:val="24"/>
          <w:szCs w:val="24"/>
        </w:rPr>
      </w:pPr>
      <w:r w:rsidRPr="00F015DA">
        <w:rPr>
          <w:rFonts w:ascii="PT Astra Serif" w:hAnsi="PT Astra Serif"/>
          <w:sz w:val="24"/>
          <w:szCs w:val="24"/>
        </w:rPr>
        <w:t>5.2. </w:t>
      </w:r>
      <w:proofErr w:type="gramStart"/>
      <w:r w:rsidRPr="00F015DA">
        <w:rPr>
          <w:rFonts w:ascii="PT Astra Serif" w:hAnsi="PT Astra Serif"/>
          <w:sz w:val="24"/>
          <w:szCs w:val="24"/>
        </w:rPr>
        <w:t xml:space="preserve">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Правилами </w:t>
      </w:r>
      <w:r w:rsidRPr="00F015DA">
        <w:rPr>
          <w:rFonts w:ascii="PT Astra Serif" w:hAnsi="PT Astra Serif"/>
          <w:bCs/>
          <w:sz w:val="24"/>
          <w:szCs w:val="2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w:t>
      </w:r>
      <w:proofErr w:type="gramEnd"/>
      <w:r w:rsidRPr="00F015DA">
        <w:rPr>
          <w:rFonts w:ascii="PT Astra Serif" w:hAnsi="PT Astra Serif"/>
          <w:bCs/>
          <w:sz w:val="24"/>
          <w:szCs w:val="24"/>
        </w:rPr>
        <w:t>, предусмотренного контрактом</w:t>
      </w:r>
      <w:r w:rsidRPr="00F015DA">
        <w:rPr>
          <w:rFonts w:ascii="PT Astra Serif" w:hAnsi="PT Astra Serif"/>
          <w:sz w:val="24"/>
          <w:szCs w:val="24"/>
        </w:rPr>
        <w:t>, утвержденными постановлением Правительства Российской Федерации от   30 августа 2017 г. № 1042 (далее – Правила).</w:t>
      </w:r>
    </w:p>
    <w:p w:rsidR="00831DC1" w:rsidRPr="00F015DA" w:rsidRDefault="00831DC1" w:rsidP="00831DC1">
      <w:pPr>
        <w:autoSpaceDE w:val="0"/>
        <w:autoSpaceDN w:val="0"/>
        <w:adjustRightInd w:val="0"/>
        <w:ind w:firstLine="708"/>
        <w:rPr>
          <w:rFonts w:ascii="PT Astra Serif" w:eastAsia="Calibri" w:hAnsi="PT Astra Serif"/>
          <w:bCs/>
          <w:sz w:val="24"/>
          <w:szCs w:val="24"/>
          <w:lang w:eastAsia="ru-RU"/>
        </w:rPr>
      </w:pPr>
      <w:proofErr w:type="gramStart"/>
      <w:r w:rsidRPr="00F015DA">
        <w:rPr>
          <w:rFonts w:ascii="PT Astra Serif" w:eastAsia="Calibri" w:hAnsi="PT Astra Serif"/>
          <w:bCs/>
          <w:sz w:val="24"/>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F015DA">
        <w:rPr>
          <w:rFonts w:ascii="PT Astra Serif" w:eastAsia="Calibri" w:hAnsi="PT Astra Serif"/>
          <w:bCs/>
          <w:sz w:val="24"/>
          <w:szCs w:val="24"/>
          <w:lang w:eastAsia="ru-RU"/>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31DC1" w:rsidRPr="00F015DA" w:rsidRDefault="00831DC1" w:rsidP="00831DC1">
      <w:pPr>
        <w:pStyle w:val="afc"/>
        <w:ind w:firstLine="708"/>
        <w:jc w:val="both"/>
        <w:rPr>
          <w:rFonts w:ascii="PT Astra Serif" w:hAnsi="PT Astra Serif"/>
          <w:sz w:val="24"/>
          <w:szCs w:val="24"/>
        </w:rPr>
      </w:pPr>
      <w:r w:rsidRPr="00F015DA">
        <w:rPr>
          <w:rFonts w:ascii="PT Astra Serif" w:hAnsi="PT Astra Serif"/>
          <w:sz w:val="24"/>
          <w:szCs w:val="24"/>
        </w:rPr>
        <w:t>5.3.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rsidR="00831DC1" w:rsidRPr="00F015DA" w:rsidRDefault="00831DC1" w:rsidP="00831DC1">
      <w:pPr>
        <w:pStyle w:val="afc"/>
        <w:ind w:firstLine="708"/>
        <w:jc w:val="both"/>
        <w:rPr>
          <w:rFonts w:ascii="PT Astra Serif" w:hAnsi="PT Astra Serif"/>
          <w:sz w:val="24"/>
          <w:szCs w:val="24"/>
        </w:rPr>
      </w:pPr>
      <w:r w:rsidRPr="00F015DA">
        <w:rPr>
          <w:rFonts w:ascii="PT Astra Serif" w:hAnsi="PT Astra Serif"/>
          <w:sz w:val="24"/>
          <w:szCs w:val="24"/>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определяется в соответствии с Правилами:</w:t>
      </w:r>
    </w:p>
    <w:p w:rsidR="00831DC1" w:rsidRPr="00F015DA" w:rsidRDefault="00831DC1" w:rsidP="00831DC1">
      <w:pPr>
        <w:autoSpaceDE w:val="0"/>
        <w:autoSpaceDN w:val="0"/>
        <w:adjustRightInd w:val="0"/>
        <w:rPr>
          <w:rFonts w:ascii="PT Astra Serif" w:hAnsi="PT Astra Serif"/>
          <w:sz w:val="24"/>
          <w:szCs w:val="24"/>
        </w:rPr>
      </w:pPr>
      <w:r w:rsidRPr="00F015DA">
        <w:rPr>
          <w:rFonts w:ascii="PT Astra Serif" w:hAnsi="PT Astra Serif"/>
          <w:sz w:val="24"/>
          <w:szCs w:val="24"/>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(этапа).</w:t>
      </w:r>
    </w:p>
    <w:p w:rsidR="00831DC1" w:rsidRPr="00F015DA" w:rsidRDefault="00831DC1" w:rsidP="00831DC1">
      <w:pPr>
        <w:pStyle w:val="afc"/>
        <w:ind w:firstLine="708"/>
        <w:jc w:val="both"/>
        <w:rPr>
          <w:rFonts w:ascii="PT Astra Serif" w:hAnsi="PT Astra Serif"/>
          <w:bCs/>
          <w:sz w:val="24"/>
          <w:szCs w:val="24"/>
        </w:rPr>
      </w:pPr>
      <w:r w:rsidRPr="00F015DA">
        <w:rPr>
          <w:rFonts w:ascii="PT Astra Serif" w:hAnsi="PT Astra Serif"/>
          <w:sz w:val="24"/>
          <w:szCs w:val="24"/>
        </w:rPr>
        <w:t>5.5.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ответственность, установленную настоящим пунктом Контракта.</w:t>
      </w:r>
    </w:p>
    <w:p w:rsidR="00831DC1" w:rsidRPr="00F015DA" w:rsidRDefault="00831DC1" w:rsidP="00831DC1">
      <w:pPr>
        <w:pStyle w:val="afc"/>
        <w:ind w:firstLine="708"/>
        <w:jc w:val="both"/>
        <w:rPr>
          <w:rFonts w:ascii="PT Astra Serif" w:hAnsi="PT Astra Serif"/>
          <w:sz w:val="24"/>
          <w:szCs w:val="24"/>
        </w:rPr>
      </w:pPr>
      <w:r w:rsidRPr="00F015DA">
        <w:rPr>
          <w:rFonts w:ascii="PT Astra Serif" w:hAnsi="PT Astra Serif"/>
          <w:sz w:val="24"/>
          <w:szCs w:val="24"/>
        </w:rPr>
        <w:t>5.6. В случае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Исполнитель вправе потребовать уплаты штрафа. За каждый факт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размер штрафа устанавливается в соответствии с Правилами, и составляет 1 000 (одна тысяча) руб. 00 коп.</w:t>
      </w:r>
    </w:p>
    <w:p w:rsidR="00831DC1" w:rsidRPr="00F015DA" w:rsidRDefault="00831DC1" w:rsidP="00831DC1">
      <w:pPr>
        <w:pStyle w:val="afc"/>
        <w:ind w:firstLine="708"/>
        <w:jc w:val="both"/>
        <w:rPr>
          <w:rFonts w:ascii="PT Astra Serif" w:hAnsi="PT Astra Serif"/>
          <w:sz w:val="24"/>
          <w:szCs w:val="24"/>
        </w:rPr>
      </w:pPr>
      <w:r w:rsidRPr="00F015DA">
        <w:rPr>
          <w:rFonts w:ascii="PT Astra Serif" w:hAnsi="PT Astra Serif"/>
          <w:sz w:val="24"/>
          <w:szCs w:val="24"/>
        </w:rPr>
        <w:lastRenderedPageBreak/>
        <w:t>5.7.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цены Контракта.</w:t>
      </w:r>
    </w:p>
    <w:p w:rsidR="00831DC1" w:rsidRPr="00F015DA" w:rsidRDefault="00831DC1" w:rsidP="00831DC1">
      <w:pPr>
        <w:pStyle w:val="afc"/>
        <w:ind w:firstLine="708"/>
        <w:jc w:val="both"/>
        <w:rPr>
          <w:rFonts w:ascii="PT Astra Serif" w:hAnsi="PT Astra Serif"/>
          <w:sz w:val="24"/>
          <w:szCs w:val="24"/>
        </w:rPr>
      </w:pPr>
      <w:r w:rsidRPr="00F015DA">
        <w:rPr>
          <w:rFonts w:ascii="PT Astra Serif" w:hAnsi="PT Astra Serif"/>
          <w:sz w:val="24"/>
          <w:szCs w:val="24"/>
        </w:rPr>
        <w:t>5.8. Общая сумма начисленной неустойки (штрафов, пени) за ненадлежащим исполнением Заказчиком обязательств, предусмотренных Контрактом, не может превышать цены Контракта.</w:t>
      </w:r>
    </w:p>
    <w:p w:rsidR="00831DC1" w:rsidRPr="00F015DA" w:rsidRDefault="00831DC1" w:rsidP="00831DC1">
      <w:pPr>
        <w:pStyle w:val="afc"/>
        <w:ind w:firstLine="708"/>
        <w:jc w:val="both"/>
        <w:rPr>
          <w:rFonts w:ascii="PT Astra Serif" w:hAnsi="PT Astra Serif"/>
          <w:sz w:val="24"/>
          <w:szCs w:val="24"/>
        </w:rPr>
      </w:pPr>
      <w:r w:rsidRPr="00F015DA">
        <w:rPr>
          <w:rFonts w:ascii="PT Astra Serif" w:hAnsi="PT Astra Serif"/>
          <w:sz w:val="24"/>
          <w:szCs w:val="24"/>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1DC1" w:rsidRPr="00F015DA" w:rsidRDefault="00831DC1" w:rsidP="00831DC1">
      <w:pPr>
        <w:pStyle w:val="afc"/>
        <w:ind w:firstLine="708"/>
        <w:jc w:val="both"/>
        <w:rPr>
          <w:rFonts w:ascii="PT Astra Serif" w:hAnsi="PT Astra Serif"/>
          <w:sz w:val="24"/>
          <w:szCs w:val="24"/>
        </w:rPr>
      </w:pPr>
      <w:r w:rsidRPr="00F015DA">
        <w:rPr>
          <w:rFonts w:ascii="PT Astra Serif" w:hAnsi="PT Astra Serif"/>
          <w:sz w:val="24"/>
          <w:szCs w:val="24"/>
        </w:rPr>
        <w:t>5.10.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соответствии с Правилами, и составляет 1 000 (одна тысяча) руб. 00 коп.</w:t>
      </w:r>
    </w:p>
    <w:p w:rsidR="00FA7BD8" w:rsidRPr="00F015DA" w:rsidRDefault="00831DC1" w:rsidP="00831DC1">
      <w:pPr>
        <w:ind w:firstLine="709"/>
        <w:rPr>
          <w:rFonts w:ascii="PT Astra Serif" w:hAnsi="PT Astra Serif"/>
          <w:sz w:val="24"/>
          <w:szCs w:val="24"/>
        </w:rPr>
      </w:pPr>
      <w:r w:rsidRPr="00F015DA">
        <w:rPr>
          <w:rFonts w:ascii="PT Astra Serif" w:hAnsi="PT Astra Serif"/>
          <w:sz w:val="24"/>
          <w:szCs w:val="24"/>
        </w:rPr>
        <w:t>5.11.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Государственный заказчик вправе произвести  оплату по контракту за вычетом</w:t>
      </w:r>
    </w:p>
    <w:p w:rsidR="000C66A3" w:rsidRPr="00F015DA" w:rsidRDefault="00902715" w:rsidP="00F651CF">
      <w:pPr>
        <w:jc w:val="center"/>
        <w:rPr>
          <w:rFonts w:ascii="PT Astra Serif" w:hAnsi="PT Astra Serif"/>
          <w:sz w:val="24"/>
          <w:szCs w:val="24"/>
        </w:rPr>
      </w:pPr>
      <w:r w:rsidRPr="00F015DA">
        <w:rPr>
          <w:rFonts w:ascii="PT Astra Serif" w:hAnsi="PT Astra Serif"/>
          <w:b/>
          <w:sz w:val="24"/>
          <w:szCs w:val="24"/>
        </w:rPr>
        <w:t>6. ОБЕСПЕЧЕНИЕ ИСПОЛНЕНИЯ КОНТРАКТА</w:t>
      </w:r>
      <w:r w:rsidR="000C66A3" w:rsidRPr="00F015DA">
        <w:rPr>
          <w:rFonts w:ascii="PT Astra Serif" w:hAnsi="PT Astra Serif"/>
          <w:sz w:val="24"/>
          <w:szCs w:val="24"/>
        </w:rPr>
        <w:t xml:space="preserve"> </w:t>
      </w:r>
    </w:p>
    <w:p w:rsidR="00831DC1" w:rsidRPr="00F015DA" w:rsidRDefault="00831DC1" w:rsidP="00831DC1">
      <w:pPr>
        <w:pStyle w:val="afc"/>
        <w:ind w:firstLine="708"/>
        <w:jc w:val="both"/>
        <w:rPr>
          <w:rFonts w:ascii="PT Astra Serif" w:hAnsi="PT Astra Serif"/>
          <w:sz w:val="24"/>
          <w:szCs w:val="24"/>
        </w:rPr>
      </w:pPr>
      <w:r w:rsidRPr="00F015DA">
        <w:rPr>
          <w:rFonts w:ascii="PT Astra Serif" w:hAnsi="PT Astra Serif"/>
          <w:sz w:val="24"/>
          <w:szCs w:val="24"/>
        </w:rPr>
        <w:t>6.1. Обеспечение исполнения Контракта не устанавливается</w:t>
      </w:r>
    </w:p>
    <w:p w:rsidR="00905595" w:rsidRPr="00F015DA" w:rsidRDefault="00905595" w:rsidP="00905595">
      <w:pPr>
        <w:autoSpaceDE w:val="0"/>
        <w:autoSpaceDN w:val="0"/>
        <w:adjustRightInd w:val="0"/>
        <w:ind w:firstLine="539"/>
        <w:jc w:val="center"/>
        <w:rPr>
          <w:rFonts w:ascii="PT Astra Serif" w:hAnsi="PT Astra Serif"/>
          <w:b/>
          <w:sz w:val="24"/>
          <w:szCs w:val="24"/>
        </w:rPr>
      </w:pPr>
      <w:r w:rsidRPr="00F015DA">
        <w:rPr>
          <w:rFonts w:ascii="PT Astra Serif" w:hAnsi="PT Astra Serif"/>
          <w:b/>
          <w:sz w:val="24"/>
          <w:szCs w:val="24"/>
        </w:rPr>
        <w:t>7. ОБСТОЯТЕЛЬСТВА НЕПРЕОДОЛИМОЙ СИЛЫ</w:t>
      </w:r>
    </w:p>
    <w:p w:rsidR="00905595" w:rsidRPr="00F015DA" w:rsidRDefault="00905595" w:rsidP="00905595">
      <w:pPr>
        <w:ind w:firstLine="708"/>
        <w:rPr>
          <w:rFonts w:ascii="PT Astra Serif" w:hAnsi="PT Astra Serif"/>
          <w:sz w:val="24"/>
          <w:szCs w:val="24"/>
        </w:rPr>
      </w:pPr>
      <w:r w:rsidRPr="00F015DA">
        <w:rPr>
          <w:rFonts w:ascii="PT Astra Serif" w:hAnsi="PT Astra Serif"/>
          <w:sz w:val="24"/>
          <w:szCs w:val="24"/>
        </w:rPr>
        <w:t>7.1.</w:t>
      </w:r>
      <w:r w:rsidR="00344D58" w:rsidRPr="00F015DA">
        <w:rPr>
          <w:rFonts w:ascii="PT Astra Serif" w:hAnsi="PT Astra Serif"/>
          <w:sz w:val="24"/>
          <w:szCs w:val="24"/>
        </w:rPr>
        <w:t> </w:t>
      </w:r>
      <w:r w:rsidRPr="00F015DA">
        <w:rPr>
          <w:rFonts w:ascii="PT Astra Serif" w:hAnsi="PT Astra Serif"/>
          <w:sz w:val="24"/>
          <w:szCs w:val="24"/>
        </w:rPr>
        <w:t>Стороны освобождаются от ответственности за неисполнение либо ненадлежащее исполнение обязатель</w:t>
      </w:r>
      <w:proofErr w:type="gramStart"/>
      <w:r w:rsidRPr="00F015DA">
        <w:rPr>
          <w:rFonts w:ascii="PT Astra Serif" w:hAnsi="PT Astra Serif"/>
          <w:sz w:val="24"/>
          <w:szCs w:val="24"/>
        </w:rPr>
        <w:t>ств в сл</w:t>
      </w:r>
      <w:proofErr w:type="gramEnd"/>
      <w:r w:rsidRPr="00F015DA">
        <w:rPr>
          <w:rFonts w:ascii="PT Astra Serif" w:hAnsi="PT Astra Serif"/>
          <w:sz w:val="24"/>
          <w:szCs w:val="24"/>
        </w:rPr>
        <w:t xml:space="preserve">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w:t>
      </w:r>
      <w:proofErr w:type="gramStart"/>
      <w:r w:rsidRPr="00F015DA">
        <w:rPr>
          <w:rFonts w:ascii="PT Astra Serif" w:hAnsi="PT Astra Serif"/>
          <w:sz w:val="24"/>
          <w:szCs w:val="24"/>
        </w:rPr>
        <w:t>предоставив документы</w:t>
      </w:r>
      <w:proofErr w:type="gramEnd"/>
      <w:r w:rsidRPr="00F015DA">
        <w:rPr>
          <w:rFonts w:ascii="PT Astra Serif" w:hAnsi="PT Astra Serif"/>
          <w:sz w:val="24"/>
          <w:szCs w:val="24"/>
        </w:rPr>
        <w:t>,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831DC1" w:rsidRPr="00F015DA" w:rsidRDefault="00344D58" w:rsidP="00344D58">
      <w:pPr>
        <w:pStyle w:val="ConsPlusNonformat"/>
        <w:ind w:firstLine="708"/>
        <w:jc w:val="both"/>
        <w:rPr>
          <w:rFonts w:ascii="PT Astra Serif" w:hAnsi="PT Astra Serif" w:cs="Times New Roman"/>
          <w:sz w:val="24"/>
          <w:szCs w:val="24"/>
        </w:rPr>
      </w:pPr>
      <w:r w:rsidRPr="00F015DA">
        <w:rPr>
          <w:rFonts w:ascii="PT Astra Serif" w:hAnsi="PT Astra Serif" w:cs="Times New Roman"/>
          <w:sz w:val="24"/>
          <w:szCs w:val="24"/>
        </w:rPr>
        <w:t>7.</w:t>
      </w:r>
      <w:r w:rsidR="007B3056" w:rsidRPr="00F015DA">
        <w:rPr>
          <w:rFonts w:ascii="PT Astra Serif" w:hAnsi="PT Astra Serif" w:cs="Times New Roman"/>
          <w:sz w:val="24"/>
          <w:szCs w:val="24"/>
        </w:rPr>
        <w:t>2</w:t>
      </w:r>
      <w:r w:rsidRPr="00F015DA">
        <w:rPr>
          <w:rFonts w:ascii="PT Astra Serif" w:hAnsi="PT Astra Serif" w:cs="Times New Roman"/>
          <w:sz w:val="24"/>
          <w:szCs w:val="24"/>
        </w:rPr>
        <w:t>. </w:t>
      </w:r>
      <w:r w:rsidR="005B0441" w:rsidRPr="00F015DA">
        <w:rPr>
          <w:rFonts w:ascii="PT Astra Serif" w:hAnsi="PT Astra Serif" w:cs="Times New Roman"/>
          <w:sz w:val="24"/>
          <w:szCs w:val="24"/>
        </w:rPr>
        <w:t>В случае прекращения указанных обстоятель</w:t>
      </w:r>
      <w:proofErr w:type="gramStart"/>
      <w:r w:rsidR="005B0441" w:rsidRPr="00F015DA">
        <w:rPr>
          <w:rFonts w:ascii="PT Astra Serif" w:hAnsi="PT Astra Serif" w:cs="Times New Roman"/>
          <w:sz w:val="24"/>
          <w:szCs w:val="24"/>
        </w:rPr>
        <w:t>ств Ст</w:t>
      </w:r>
      <w:proofErr w:type="gramEnd"/>
      <w:r w:rsidR="005B0441" w:rsidRPr="00F015DA">
        <w:rPr>
          <w:rFonts w:ascii="PT Astra Serif" w:hAnsi="PT Astra Serif" w:cs="Times New Roman"/>
          <w:sz w:val="24"/>
          <w:szCs w:val="24"/>
        </w:rPr>
        <w:t>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344D58" w:rsidRPr="00F015DA" w:rsidRDefault="00344D58" w:rsidP="00344D58">
      <w:pPr>
        <w:pStyle w:val="ConsPlusNonformat"/>
        <w:ind w:firstLine="708"/>
        <w:jc w:val="both"/>
        <w:rPr>
          <w:rFonts w:ascii="PT Astra Serif" w:hAnsi="PT Astra Serif" w:cs="Times New Roman"/>
          <w:sz w:val="24"/>
          <w:szCs w:val="24"/>
        </w:rPr>
      </w:pPr>
      <w:r w:rsidRPr="00F015DA">
        <w:rPr>
          <w:rFonts w:ascii="PT Astra Serif" w:hAnsi="PT Astra Serif" w:cs="Times New Roman"/>
          <w:sz w:val="24"/>
          <w:szCs w:val="24"/>
        </w:rPr>
        <w:t>7.</w:t>
      </w:r>
      <w:r w:rsidR="007B3056" w:rsidRPr="00F015DA">
        <w:rPr>
          <w:rFonts w:ascii="PT Astra Serif" w:hAnsi="PT Astra Serif" w:cs="Times New Roman"/>
          <w:sz w:val="24"/>
          <w:szCs w:val="24"/>
        </w:rPr>
        <w:t>3</w:t>
      </w:r>
      <w:r w:rsidRPr="00F015DA">
        <w:rPr>
          <w:rFonts w:ascii="PT Astra Serif" w:hAnsi="PT Astra Serif" w:cs="Times New Roman"/>
          <w:sz w:val="24"/>
          <w:szCs w:val="24"/>
        </w:rPr>
        <w:t>. </w:t>
      </w:r>
      <w:proofErr w:type="spellStart"/>
      <w:r w:rsidRPr="00F015DA">
        <w:rPr>
          <w:rFonts w:ascii="PT Astra Serif" w:hAnsi="PT Astra Serif" w:cs="Times New Roman"/>
          <w:sz w:val="24"/>
          <w:szCs w:val="24"/>
        </w:rPr>
        <w:t>Неизвещение</w:t>
      </w:r>
      <w:proofErr w:type="spellEnd"/>
      <w:r w:rsidRPr="00F015DA">
        <w:rPr>
          <w:rFonts w:ascii="PT Astra Serif" w:hAnsi="PT Astra Serif" w:cs="Times New Roman"/>
          <w:sz w:val="24"/>
          <w:szCs w:val="24"/>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02715" w:rsidRPr="00F015DA" w:rsidRDefault="00902715" w:rsidP="00902715">
      <w:pPr>
        <w:ind w:left="393"/>
        <w:jc w:val="center"/>
        <w:rPr>
          <w:rFonts w:ascii="PT Astra Serif" w:hAnsi="PT Astra Serif"/>
          <w:b/>
          <w:sz w:val="24"/>
          <w:szCs w:val="24"/>
        </w:rPr>
      </w:pPr>
      <w:r w:rsidRPr="00F015DA">
        <w:rPr>
          <w:rFonts w:ascii="PT Astra Serif" w:hAnsi="PT Astra Serif"/>
          <w:b/>
          <w:sz w:val="24"/>
          <w:szCs w:val="24"/>
        </w:rPr>
        <w:t>8. СРОК ДЕЙСТВИЯ КОНТРАКТА</w:t>
      </w:r>
    </w:p>
    <w:p w:rsidR="00902715" w:rsidRPr="00F015DA" w:rsidRDefault="00902715" w:rsidP="00902715">
      <w:pPr>
        <w:ind w:firstLine="708"/>
        <w:rPr>
          <w:rFonts w:ascii="PT Astra Serif" w:hAnsi="PT Astra Serif"/>
          <w:sz w:val="24"/>
          <w:szCs w:val="24"/>
        </w:rPr>
      </w:pPr>
      <w:r w:rsidRPr="00F015DA">
        <w:rPr>
          <w:rFonts w:ascii="PT Astra Serif" w:hAnsi="PT Astra Serif"/>
          <w:sz w:val="24"/>
          <w:szCs w:val="24"/>
        </w:rPr>
        <w:t>8.1. Контра</w:t>
      </w:r>
      <w:proofErr w:type="gramStart"/>
      <w:r w:rsidRPr="00F015DA">
        <w:rPr>
          <w:rFonts w:ascii="PT Astra Serif" w:hAnsi="PT Astra Serif"/>
          <w:sz w:val="24"/>
          <w:szCs w:val="24"/>
        </w:rPr>
        <w:t>кт вст</w:t>
      </w:r>
      <w:proofErr w:type="gramEnd"/>
      <w:r w:rsidRPr="00F015DA">
        <w:rPr>
          <w:rFonts w:ascii="PT Astra Serif" w:hAnsi="PT Astra Serif"/>
          <w:sz w:val="24"/>
          <w:szCs w:val="24"/>
        </w:rPr>
        <w:t>упает в силу и становится обязательным для Сторон с момента подписания и действует до «</w:t>
      </w:r>
      <w:r w:rsidR="00831DC1" w:rsidRPr="00F015DA">
        <w:rPr>
          <w:rFonts w:ascii="PT Astra Serif" w:hAnsi="PT Astra Serif"/>
          <w:sz w:val="24"/>
          <w:szCs w:val="24"/>
        </w:rPr>
        <w:t>30</w:t>
      </w:r>
      <w:r w:rsidRPr="00F015DA">
        <w:rPr>
          <w:rFonts w:ascii="PT Astra Serif" w:hAnsi="PT Astra Serif"/>
          <w:sz w:val="24"/>
          <w:szCs w:val="24"/>
        </w:rPr>
        <w:t>»</w:t>
      </w:r>
      <w:r w:rsidR="00831DC1" w:rsidRPr="00F015DA">
        <w:rPr>
          <w:rFonts w:ascii="PT Astra Serif" w:hAnsi="PT Astra Serif"/>
          <w:sz w:val="24"/>
          <w:szCs w:val="24"/>
        </w:rPr>
        <w:t xml:space="preserve"> декабря </w:t>
      </w:r>
      <w:r w:rsidRPr="00F015DA">
        <w:rPr>
          <w:rFonts w:ascii="PT Astra Serif" w:hAnsi="PT Astra Serif"/>
          <w:sz w:val="24"/>
          <w:szCs w:val="24"/>
        </w:rPr>
        <w:t xml:space="preserve"> </w:t>
      </w:r>
      <w:r w:rsidR="00EC6341" w:rsidRPr="00F015DA">
        <w:rPr>
          <w:rFonts w:ascii="PT Astra Serif" w:hAnsi="PT Astra Serif"/>
          <w:sz w:val="24"/>
          <w:szCs w:val="24"/>
        </w:rPr>
        <w:t>2026</w:t>
      </w:r>
      <w:r w:rsidRPr="00F015DA">
        <w:rPr>
          <w:rFonts w:ascii="PT Astra Serif" w:hAnsi="PT Astra Serif"/>
          <w:sz w:val="24"/>
          <w:szCs w:val="24"/>
        </w:rPr>
        <w:t xml:space="preserve"> года. Окончание срока действия Контракта влечет прекращение взаимных обязатель</w:t>
      </w:r>
      <w:proofErr w:type="gramStart"/>
      <w:r w:rsidRPr="00F015DA">
        <w:rPr>
          <w:rFonts w:ascii="PT Astra Serif" w:hAnsi="PT Astra Serif"/>
          <w:sz w:val="24"/>
          <w:szCs w:val="24"/>
        </w:rPr>
        <w:t>ств  Ст</w:t>
      </w:r>
      <w:proofErr w:type="gramEnd"/>
      <w:r w:rsidRPr="00F015DA">
        <w:rPr>
          <w:rFonts w:ascii="PT Astra Serif" w:hAnsi="PT Astra Serif"/>
          <w:sz w:val="24"/>
          <w:szCs w:val="24"/>
        </w:rPr>
        <w:t>орон по Контракту.</w:t>
      </w:r>
    </w:p>
    <w:p w:rsidR="00902715" w:rsidRPr="00F015DA" w:rsidRDefault="00902715" w:rsidP="00902715">
      <w:pPr>
        <w:ind w:firstLine="708"/>
        <w:rPr>
          <w:rFonts w:ascii="PT Astra Serif" w:hAnsi="PT Astra Serif"/>
          <w:sz w:val="24"/>
          <w:szCs w:val="24"/>
        </w:rPr>
      </w:pPr>
      <w:r w:rsidRPr="00F015DA">
        <w:rPr>
          <w:rFonts w:ascii="PT Astra Serif" w:hAnsi="PT Astra Serif"/>
          <w:sz w:val="24"/>
          <w:szCs w:val="24"/>
        </w:rPr>
        <w:t xml:space="preserve">8.2. </w:t>
      </w:r>
      <w:proofErr w:type="gramStart"/>
      <w:r w:rsidRPr="00F015DA">
        <w:rPr>
          <w:rFonts w:ascii="PT Astra Serif" w:hAnsi="PT Astra Serif"/>
          <w:sz w:val="24"/>
          <w:szCs w:val="24"/>
        </w:rPr>
        <w:t>Контракт</w:t>
      </w:r>
      <w:proofErr w:type="gramEnd"/>
      <w:r w:rsidRPr="00F015DA">
        <w:rPr>
          <w:rFonts w:ascii="PT Astra Serif" w:hAnsi="PT Astra Serif"/>
          <w:sz w:val="24"/>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02715" w:rsidRPr="00F015DA" w:rsidRDefault="00902715" w:rsidP="00902715">
      <w:pPr>
        <w:jc w:val="center"/>
        <w:rPr>
          <w:rFonts w:ascii="PT Astra Serif" w:hAnsi="PT Astra Serif"/>
          <w:b/>
          <w:sz w:val="24"/>
          <w:szCs w:val="24"/>
        </w:rPr>
      </w:pPr>
      <w:r w:rsidRPr="00F015DA">
        <w:rPr>
          <w:rFonts w:ascii="PT Astra Serif" w:hAnsi="PT Astra Serif"/>
          <w:b/>
          <w:sz w:val="24"/>
          <w:szCs w:val="24"/>
        </w:rPr>
        <w:t>9. ПРОЧИЕ УСЛОВИЯ</w:t>
      </w:r>
    </w:p>
    <w:p w:rsidR="00902715" w:rsidRPr="00F015DA" w:rsidRDefault="00902715" w:rsidP="00902715">
      <w:pPr>
        <w:ind w:firstLine="708"/>
        <w:rPr>
          <w:rFonts w:ascii="PT Astra Serif" w:hAnsi="PT Astra Serif"/>
          <w:sz w:val="24"/>
          <w:szCs w:val="24"/>
        </w:rPr>
      </w:pPr>
      <w:r w:rsidRPr="00F015DA">
        <w:rPr>
          <w:rFonts w:ascii="PT Astra Serif" w:hAnsi="PT Astra Serif"/>
          <w:sz w:val="24"/>
          <w:szCs w:val="24"/>
        </w:rPr>
        <w:t>9.1. Контракт составлен в 2-х экземплярах, идентичных по содержанию и имеющих равную юридическую силу, по одному для каждой из Сторон.</w:t>
      </w:r>
    </w:p>
    <w:p w:rsidR="00775B35" w:rsidRPr="00F015DA" w:rsidRDefault="00775B35" w:rsidP="00775B35">
      <w:pPr>
        <w:pStyle w:val="ConsPlusNonformat"/>
        <w:ind w:firstLine="708"/>
        <w:jc w:val="both"/>
        <w:rPr>
          <w:rFonts w:ascii="PT Astra Serif" w:hAnsi="PT Astra Serif" w:cs="Times New Roman"/>
          <w:sz w:val="24"/>
          <w:szCs w:val="24"/>
        </w:rPr>
      </w:pPr>
      <w:r w:rsidRPr="00F015DA">
        <w:rPr>
          <w:rFonts w:ascii="PT Astra Serif" w:hAnsi="PT Astra Serif" w:cs="Times New Roman"/>
          <w:sz w:val="24"/>
          <w:szCs w:val="24"/>
        </w:rPr>
        <w:t xml:space="preserve">9.2. Вопросы, связанные с изменением персонального состава </w:t>
      </w:r>
      <w:r w:rsidR="00831DC1" w:rsidRPr="00F015DA">
        <w:rPr>
          <w:rFonts w:ascii="PT Astra Serif" w:hAnsi="PT Astra Serif" w:cs="Times New Roman"/>
          <w:sz w:val="24"/>
          <w:szCs w:val="24"/>
        </w:rPr>
        <w:t>сотрудников</w:t>
      </w:r>
      <w:r w:rsidRPr="00F015DA">
        <w:rPr>
          <w:rFonts w:ascii="PT Astra Serif" w:hAnsi="PT Astra Serif" w:cs="Times New Roman"/>
          <w:sz w:val="24"/>
          <w:szCs w:val="24"/>
        </w:rPr>
        <w:t>,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902715" w:rsidRPr="00F015DA" w:rsidRDefault="00225B70" w:rsidP="00902715">
      <w:pPr>
        <w:ind w:firstLine="708"/>
        <w:rPr>
          <w:rFonts w:ascii="PT Astra Serif" w:hAnsi="PT Astra Serif"/>
          <w:sz w:val="24"/>
          <w:szCs w:val="24"/>
        </w:rPr>
      </w:pPr>
      <w:r w:rsidRPr="00F015DA">
        <w:rPr>
          <w:rFonts w:ascii="PT Astra Serif" w:hAnsi="PT Astra Serif"/>
          <w:sz w:val="24"/>
          <w:szCs w:val="24"/>
        </w:rPr>
        <w:t>9.3</w:t>
      </w:r>
      <w:r w:rsidR="00902715" w:rsidRPr="00F015DA">
        <w:rPr>
          <w:rFonts w:ascii="PT Astra Serif" w:hAnsi="PT Astra Serif"/>
          <w:sz w:val="24"/>
          <w:szCs w:val="24"/>
        </w:rPr>
        <w:t>. Во всем, что не предусмотрено Контрактом, Стороны руководствуются законодательством Российской Федерации.</w:t>
      </w:r>
    </w:p>
    <w:p w:rsidR="00902715" w:rsidRPr="00F015DA" w:rsidRDefault="00225B70" w:rsidP="00902715">
      <w:pPr>
        <w:ind w:firstLine="708"/>
        <w:rPr>
          <w:rFonts w:ascii="PT Astra Serif" w:hAnsi="PT Astra Serif"/>
          <w:sz w:val="24"/>
          <w:szCs w:val="24"/>
        </w:rPr>
      </w:pPr>
      <w:r w:rsidRPr="00F015DA">
        <w:rPr>
          <w:rFonts w:ascii="PT Astra Serif" w:hAnsi="PT Astra Serif"/>
          <w:sz w:val="24"/>
          <w:szCs w:val="24"/>
        </w:rPr>
        <w:lastRenderedPageBreak/>
        <w:t>9.4</w:t>
      </w:r>
      <w:r w:rsidR="00902715" w:rsidRPr="00F015DA">
        <w:rPr>
          <w:rFonts w:ascii="PT Astra Serif" w:hAnsi="PT Astra Serif"/>
          <w:sz w:val="24"/>
          <w:szCs w:val="24"/>
        </w:rPr>
        <w:t>.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902715" w:rsidRPr="00F015DA" w:rsidRDefault="00225B70" w:rsidP="00902715">
      <w:pPr>
        <w:ind w:firstLine="708"/>
        <w:rPr>
          <w:rFonts w:ascii="PT Astra Serif" w:hAnsi="PT Astra Serif"/>
          <w:sz w:val="24"/>
          <w:szCs w:val="24"/>
        </w:rPr>
      </w:pPr>
      <w:r w:rsidRPr="00F015DA">
        <w:rPr>
          <w:rFonts w:ascii="PT Astra Serif" w:hAnsi="PT Astra Serif"/>
          <w:sz w:val="24"/>
          <w:szCs w:val="24"/>
        </w:rPr>
        <w:t>9.5</w:t>
      </w:r>
      <w:r w:rsidR="00902715" w:rsidRPr="00F015DA">
        <w:rPr>
          <w:rFonts w:ascii="PT Astra Serif" w:hAnsi="PT Astra Serif"/>
          <w:sz w:val="24"/>
          <w:szCs w:val="24"/>
        </w:rPr>
        <w:t xml:space="preserve">.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w:t>
      </w:r>
      <w:r w:rsidR="0016234C" w:rsidRPr="00F015DA">
        <w:rPr>
          <w:rFonts w:ascii="PT Astra Serif" w:hAnsi="PT Astra Serif"/>
          <w:sz w:val="24"/>
          <w:szCs w:val="24"/>
        </w:rPr>
        <w:t>соответствии с законодательством Российской Федерации</w:t>
      </w:r>
      <w:r w:rsidR="00902715" w:rsidRPr="00F015DA">
        <w:rPr>
          <w:rFonts w:ascii="PT Astra Serif" w:hAnsi="PT Astra Serif"/>
          <w:sz w:val="24"/>
          <w:szCs w:val="24"/>
        </w:rPr>
        <w:t>.</w:t>
      </w:r>
    </w:p>
    <w:p w:rsidR="00902715" w:rsidRPr="00F015DA" w:rsidRDefault="00225B70" w:rsidP="00902715">
      <w:pPr>
        <w:ind w:firstLine="708"/>
        <w:rPr>
          <w:rFonts w:ascii="PT Astra Serif" w:hAnsi="PT Astra Serif"/>
          <w:sz w:val="24"/>
          <w:szCs w:val="24"/>
        </w:rPr>
      </w:pPr>
      <w:r w:rsidRPr="00F015DA">
        <w:rPr>
          <w:rFonts w:ascii="PT Astra Serif" w:hAnsi="PT Astra Serif"/>
          <w:sz w:val="24"/>
          <w:szCs w:val="24"/>
        </w:rPr>
        <w:t>9.6</w:t>
      </w:r>
      <w:r w:rsidR="00902715" w:rsidRPr="00F015DA">
        <w:rPr>
          <w:rFonts w:ascii="PT Astra Serif" w:hAnsi="PT Astra Serif"/>
          <w:sz w:val="24"/>
          <w:szCs w:val="24"/>
        </w:rPr>
        <w:t>. Все перечисленные ниже Приложения являются неотъемлемой частью Контракта:</w:t>
      </w:r>
    </w:p>
    <w:p w:rsidR="00902715" w:rsidRPr="00F015DA" w:rsidRDefault="00902715" w:rsidP="00902715">
      <w:pPr>
        <w:suppressAutoHyphens/>
        <w:spacing w:line="276" w:lineRule="auto"/>
        <w:ind w:right="57" w:firstLine="652"/>
        <w:rPr>
          <w:rFonts w:ascii="PT Astra Serif" w:hAnsi="PT Astra Serif"/>
          <w:sz w:val="24"/>
          <w:szCs w:val="24"/>
        </w:rPr>
      </w:pPr>
      <w:r w:rsidRPr="00F015DA">
        <w:rPr>
          <w:rFonts w:ascii="PT Astra Serif" w:hAnsi="PT Astra Serif"/>
          <w:sz w:val="24"/>
          <w:szCs w:val="24"/>
        </w:rPr>
        <w:t>Приложение № 1 – Заказ на оказание услуг;</w:t>
      </w:r>
    </w:p>
    <w:p w:rsidR="009655FC" w:rsidRPr="00F015DA" w:rsidRDefault="009655FC" w:rsidP="009655FC">
      <w:pPr>
        <w:suppressAutoHyphens/>
        <w:spacing w:line="276" w:lineRule="auto"/>
        <w:ind w:right="57" w:firstLine="652"/>
        <w:rPr>
          <w:rFonts w:ascii="PT Astra Serif" w:hAnsi="PT Astra Serif"/>
          <w:sz w:val="24"/>
          <w:szCs w:val="24"/>
        </w:rPr>
      </w:pPr>
      <w:r w:rsidRPr="00F015DA">
        <w:rPr>
          <w:rFonts w:ascii="PT Astra Serif" w:hAnsi="PT Astra Serif"/>
          <w:sz w:val="24"/>
          <w:szCs w:val="24"/>
        </w:rPr>
        <w:t>Приложение № 2 – Расчет стоимости услуг;</w:t>
      </w:r>
    </w:p>
    <w:p w:rsidR="00902715" w:rsidRPr="00F015DA" w:rsidRDefault="00902715" w:rsidP="00902715">
      <w:pPr>
        <w:suppressAutoHyphens/>
        <w:spacing w:line="276" w:lineRule="auto"/>
        <w:ind w:right="57" w:firstLine="652"/>
        <w:rPr>
          <w:rFonts w:ascii="PT Astra Serif" w:hAnsi="PT Astra Serif"/>
          <w:sz w:val="24"/>
          <w:szCs w:val="24"/>
        </w:rPr>
      </w:pPr>
      <w:r w:rsidRPr="00F015DA">
        <w:rPr>
          <w:rFonts w:ascii="PT Astra Serif" w:hAnsi="PT Astra Serif"/>
          <w:sz w:val="24"/>
          <w:szCs w:val="24"/>
        </w:rPr>
        <w:t xml:space="preserve">Приложение № </w:t>
      </w:r>
      <w:r w:rsidR="009655FC" w:rsidRPr="00F015DA">
        <w:rPr>
          <w:rFonts w:ascii="PT Astra Serif" w:hAnsi="PT Astra Serif"/>
          <w:sz w:val="24"/>
          <w:szCs w:val="24"/>
        </w:rPr>
        <w:t>3</w:t>
      </w:r>
      <w:r w:rsidRPr="00F015DA">
        <w:rPr>
          <w:rFonts w:ascii="PT Astra Serif" w:hAnsi="PT Astra Serif"/>
          <w:sz w:val="24"/>
          <w:szCs w:val="24"/>
        </w:rPr>
        <w:t xml:space="preserve"> – Акт сдачи-приемки оказанных услуг (образец)</w:t>
      </w:r>
      <w:r w:rsidR="00C94ED2" w:rsidRPr="00F015DA">
        <w:rPr>
          <w:rFonts w:ascii="PT Astra Serif" w:hAnsi="PT Astra Serif"/>
          <w:sz w:val="24"/>
          <w:szCs w:val="24"/>
        </w:rPr>
        <w:t>.</w:t>
      </w:r>
    </w:p>
    <w:p w:rsidR="00595134" w:rsidRPr="00F015DA" w:rsidRDefault="00381DF6" w:rsidP="007B3056">
      <w:pPr>
        <w:pStyle w:val="ConsPlusNonformat"/>
        <w:jc w:val="center"/>
        <w:rPr>
          <w:rFonts w:ascii="PT Astra Serif" w:hAnsi="PT Astra Serif" w:cs="Times New Roman"/>
          <w:b/>
          <w:sz w:val="24"/>
          <w:szCs w:val="24"/>
        </w:rPr>
      </w:pPr>
      <w:r w:rsidRPr="00F015DA">
        <w:rPr>
          <w:rFonts w:ascii="PT Astra Serif" w:hAnsi="PT Astra Serif" w:cs="Times New Roman"/>
          <w:b/>
          <w:sz w:val="24"/>
          <w:szCs w:val="24"/>
        </w:rPr>
        <w:t>10</w:t>
      </w:r>
      <w:r w:rsidR="00B3716A" w:rsidRPr="00F015DA">
        <w:rPr>
          <w:rFonts w:ascii="PT Astra Serif" w:hAnsi="PT Astra Serif" w:cs="Times New Roman"/>
          <w:b/>
          <w:sz w:val="24"/>
          <w:szCs w:val="24"/>
        </w:rPr>
        <w:t>. МЕСТО НАХОЖДЕНИЯ</w:t>
      </w:r>
      <w:r w:rsidR="00775B35" w:rsidRPr="00F015DA">
        <w:rPr>
          <w:rFonts w:ascii="PT Astra Serif" w:hAnsi="PT Astra Serif" w:cs="Times New Roman"/>
          <w:b/>
          <w:sz w:val="24"/>
          <w:szCs w:val="24"/>
        </w:rPr>
        <w:t xml:space="preserve"> И БАНКОВСКИЕ РЕКВИЗИТЫ СТОРОН</w:t>
      </w:r>
    </w:p>
    <w:p w:rsidR="00534F16" w:rsidRPr="00F015DA" w:rsidRDefault="00534F16" w:rsidP="00595134">
      <w:pPr>
        <w:pStyle w:val="ConsPlusNonformat"/>
        <w:ind w:firstLine="708"/>
        <w:jc w:val="both"/>
        <w:rPr>
          <w:rFonts w:ascii="PT Astra Serif" w:hAnsi="PT Astra Serif" w:cs="Times New Roman"/>
          <w:sz w:val="24"/>
          <w:szCs w:val="24"/>
        </w:rPr>
      </w:pPr>
    </w:p>
    <w:p w:rsidR="00775B35" w:rsidRPr="00F015DA" w:rsidRDefault="00775B35" w:rsidP="00775B35">
      <w:pPr>
        <w:pStyle w:val="ConsPlusNonformat"/>
        <w:jc w:val="both"/>
        <w:rPr>
          <w:rFonts w:ascii="PT Astra Serif" w:hAnsi="PT Astra Serif" w:cs="Times New Roman"/>
          <w:sz w:val="24"/>
          <w:szCs w:val="24"/>
        </w:rPr>
      </w:pPr>
      <w:r w:rsidRPr="00F015DA">
        <w:rPr>
          <w:rFonts w:ascii="PT Astra Serif" w:hAnsi="PT Astra Serif" w:cs="Times New Roman"/>
          <w:sz w:val="24"/>
          <w:szCs w:val="24"/>
        </w:rPr>
        <w:t xml:space="preserve">                      Заказчик                                                      Исполнитель</w:t>
      </w:r>
    </w:p>
    <w:p w:rsidR="00831DC1" w:rsidRPr="00F015DA" w:rsidRDefault="00831DC1" w:rsidP="00831DC1">
      <w:pPr>
        <w:pStyle w:val="afc"/>
        <w:rPr>
          <w:rFonts w:ascii="PT Astra Serif" w:hAnsi="PT Astra Serif"/>
          <w:b/>
          <w:sz w:val="24"/>
          <w:szCs w:val="24"/>
        </w:rPr>
      </w:pPr>
      <w:r w:rsidRPr="00F015DA">
        <w:rPr>
          <w:rFonts w:ascii="PT Astra Serif" w:hAnsi="PT Astra Serif"/>
          <w:b/>
          <w:sz w:val="24"/>
          <w:szCs w:val="24"/>
        </w:rPr>
        <w:t>УФСИН России по Калужской области</w:t>
      </w:r>
    </w:p>
    <w:p w:rsidR="00831DC1" w:rsidRPr="00F015DA" w:rsidRDefault="00831DC1" w:rsidP="00831DC1">
      <w:pPr>
        <w:pStyle w:val="afc"/>
        <w:rPr>
          <w:rFonts w:ascii="PT Astra Serif" w:hAnsi="PT Astra Serif"/>
          <w:sz w:val="24"/>
          <w:szCs w:val="24"/>
        </w:rPr>
      </w:pPr>
      <w:r w:rsidRPr="00F015DA">
        <w:rPr>
          <w:rFonts w:ascii="PT Astra Serif" w:hAnsi="PT Astra Serif"/>
          <w:sz w:val="24"/>
          <w:szCs w:val="24"/>
        </w:rPr>
        <w:t xml:space="preserve">Адрес юридический/почтовый: 248002, </w:t>
      </w:r>
    </w:p>
    <w:p w:rsidR="00831DC1" w:rsidRPr="00F015DA" w:rsidRDefault="00831DC1" w:rsidP="00831DC1">
      <w:pPr>
        <w:pStyle w:val="afc"/>
        <w:rPr>
          <w:rFonts w:ascii="PT Astra Serif" w:hAnsi="PT Astra Serif"/>
          <w:sz w:val="24"/>
          <w:szCs w:val="24"/>
        </w:rPr>
      </w:pPr>
      <w:r w:rsidRPr="00F015DA">
        <w:rPr>
          <w:rFonts w:ascii="PT Astra Serif" w:hAnsi="PT Astra Serif"/>
          <w:sz w:val="24"/>
          <w:szCs w:val="24"/>
        </w:rPr>
        <w:t xml:space="preserve">г. Калуга,  ул. Николо – </w:t>
      </w:r>
      <w:proofErr w:type="spellStart"/>
      <w:r w:rsidRPr="00F015DA">
        <w:rPr>
          <w:rFonts w:ascii="PT Astra Serif" w:hAnsi="PT Astra Serif"/>
          <w:sz w:val="24"/>
          <w:szCs w:val="24"/>
        </w:rPr>
        <w:t>Козинская</w:t>
      </w:r>
      <w:proofErr w:type="spellEnd"/>
      <w:r w:rsidRPr="00F015DA">
        <w:rPr>
          <w:rFonts w:ascii="PT Astra Serif" w:hAnsi="PT Astra Serif"/>
          <w:sz w:val="24"/>
          <w:szCs w:val="24"/>
        </w:rPr>
        <w:t>, 110</w:t>
      </w:r>
    </w:p>
    <w:p w:rsidR="00831DC1" w:rsidRPr="00F015DA" w:rsidRDefault="00831DC1" w:rsidP="00831DC1">
      <w:pPr>
        <w:pStyle w:val="afc"/>
        <w:rPr>
          <w:rFonts w:ascii="PT Astra Serif" w:hAnsi="PT Astra Serif"/>
          <w:sz w:val="24"/>
          <w:szCs w:val="24"/>
        </w:rPr>
      </w:pPr>
      <w:r w:rsidRPr="00F015DA">
        <w:rPr>
          <w:rFonts w:ascii="PT Astra Serif" w:hAnsi="PT Astra Serif"/>
          <w:sz w:val="24"/>
          <w:szCs w:val="24"/>
        </w:rPr>
        <w:t>Тел./ факс: (4842) 27-15-26</w:t>
      </w:r>
    </w:p>
    <w:p w:rsidR="00F97C3C" w:rsidRPr="00DF4A74" w:rsidRDefault="00F97C3C" w:rsidP="00F97C3C">
      <w:pPr>
        <w:pStyle w:val="afc"/>
        <w:rPr>
          <w:rFonts w:ascii="Times New Roman" w:hAnsi="Times New Roman"/>
          <w:sz w:val="26"/>
          <w:szCs w:val="26"/>
        </w:rPr>
      </w:pPr>
      <w:r w:rsidRPr="00DF4A74">
        <w:rPr>
          <w:rFonts w:ascii="Times New Roman" w:hAnsi="Times New Roman"/>
          <w:sz w:val="26"/>
          <w:szCs w:val="26"/>
        </w:rPr>
        <w:t xml:space="preserve">ОКЦ № 1 ВВГУ БАНКА РОССИИ//УФК </w:t>
      </w:r>
    </w:p>
    <w:p w:rsidR="00831DC1" w:rsidRPr="00F015DA" w:rsidRDefault="00F97C3C" w:rsidP="00F97C3C">
      <w:pPr>
        <w:pStyle w:val="afc"/>
        <w:rPr>
          <w:rFonts w:ascii="PT Astra Serif" w:hAnsi="PT Astra Serif"/>
          <w:sz w:val="24"/>
          <w:szCs w:val="24"/>
        </w:rPr>
      </w:pPr>
      <w:r w:rsidRPr="00DF4A74">
        <w:rPr>
          <w:rFonts w:ascii="Times New Roman" w:hAnsi="Times New Roman"/>
          <w:sz w:val="26"/>
          <w:szCs w:val="26"/>
        </w:rPr>
        <w:t xml:space="preserve">по Нижегородской области, </w:t>
      </w:r>
      <w:proofErr w:type="gramStart"/>
      <w:r w:rsidRPr="00DF4A74">
        <w:rPr>
          <w:rFonts w:ascii="Times New Roman" w:hAnsi="Times New Roman"/>
          <w:sz w:val="26"/>
          <w:szCs w:val="26"/>
        </w:rPr>
        <w:t>г</w:t>
      </w:r>
      <w:proofErr w:type="gramEnd"/>
      <w:r w:rsidRPr="00DF4A74">
        <w:rPr>
          <w:rFonts w:ascii="Times New Roman" w:hAnsi="Times New Roman"/>
          <w:sz w:val="26"/>
          <w:szCs w:val="26"/>
        </w:rPr>
        <w:t>. Нижний Новгород</w:t>
      </w:r>
      <w:r w:rsidR="00831DC1" w:rsidRPr="00F015DA">
        <w:rPr>
          <w:rFonts w:ascii="PT Astra Serif" w:hAnsi="PT Astra Serif"/>
          <w:sz w:val="24"/>
          <w:szCs w:val="24"/>
        </w:rPr>
        <w:t xml:space="preserve">, </w:t>
      </w:r>
    </w:p>
    <w:p w:rsidR="00831DC1" w:rsidRPr="00F015DA" w:rsidRDefault="00831DC1" w:rsidP="00831DC1">
      <w:pPr>
        <w:pStyle w:val="afc"/>
        <w:rPr>
          <w:rFonts w:ascii="PT Astra Serif" w:hAnsi="PT Astra Serif"/>
          <w:sz w:val="24"/>
          <w:szCs w:val="24"/>
        </w:rPr>
      </w:pPr>
      <w:proofErr w:type="gramStart"/>
      <w:r w:rsidRPr="00F015DA">
        <w:rPr>
          <w:rFonts w:ascii="PT Astra Serif" w:hAnsi="PT Astra Serif"/>
          <w:sz w:val="24"/>
          <w:szCs w:val="24"/>
        </w:rPr>
        <w:t>л</w:t>
      </w:r>
      <w:proofErr w:type="gramEnd"/>
      <w:r w:rsidRPr="00F015DA">
        <w:rPr>
          <w:rFonts w:ascii="PT Astra Serif" w:hAnsi="PT Astra Serif"/>
          <w:sz w:val="24"/>
          <w:szCs w:val="24"/>
        </w:rPr>
        <w:t>/с 03371119610</w:t>
      </w:r>
    </w:p>
    <w:p w:rsidR="00831DC1" w:rsidRPr="00F015DA" w:rsidRDefault="00831DC1" w:rsidP="00831DC1">
      <w:pPr>
        <w:pStyle w:val="afc"/>
        <w:rPr>
          <w:rFonts w:ascii="PT Astra Serif" w:hAnsi="PT Astra Serif"/>
          <w:sz w:val="24"/>
          <w:szCs w:val="24"/>
        </w:rPr>
      </w:pPr>
      <w:r w:rsidRPr="00F015DA">
        <w:rPr>
          <w:rFonts w:ascii="PT Astra Serif" w:hAnsi="PT Astra Serif"/>
          <w:sz w:val="24"/>
          <w:szCs w:val="24"/>
        </w:rPr>
        <w:t>БИК 012202102</w:t>
      </w:r>
    </w:p>
    <w:p w:rsidR="00831DC1" w:rsidRPr="00F015DA" w:rsidRDefault="00831DC1" w:rsidP="00831DC1">
      <w:pPr>
        <w:pStyle w:val="afc"/>
        <w:rPr>
          <w:rFonts w:ascii="PT Astra Serif" w:hAnsi="PT Astra Serif"/>
          <w:sz w:val="24"/>
          <w:szCs w:val="24"/>
        </w:rPr>
      </w:pPr>
      <w:r w:rsidRPr="00F015DA">
        <w:rPr>
          <w:rFonts w:ascii="PT Astra Serif" w:hAnsi="PT Astra Serif"/>
          <w:sz w:val="24"/>
          <w:szCs w:val="24"/>
        </w:rPr>
        <w:t>кс 03211643000000013209</w:t>
      </w:r>
    </w:p>
    <w:p w:rsidR="00831DC1" w:rsidRPr="00F015DA" w:rsidRDefault="00831DC1" w:rsidP="00831DC1">
      <w:pPr>
        <w:pStyle w:val="afc"/>
        <w:rPr>
          <w:rFonts w:ascii="PT Astra Serif" w:hAnsi="PT Astra Serif"/>
          <w:sz w:val="24"/>
          <w:szCs w:val="24"/>
        </w:rPr>
      </w:pPr>
      <w:proofErr w:type="spellStart"/>
      <w:r w:rsidRPr="00F015DA">
        <w:rPr>
          <w:rFonts w:ascii="PT Astra Serif" w:hAnsi="PT Astra Serif"/>
          <w:sz w:val="24"/>
          <w:szCs w:val="24"/>
        </w:rPr>
        <w:t>екс</w:t>
      </w:r>
      <w:proofErr w:type="spellEnd"/>
      <w:r w:rsidRPr="00F015DA">
        <w:rPr>
          <w:rFonts w:ascii="PT Astra Serif" w:hAnsi="PT Astra Serif"/>
          <w:sz w:val="24"/>
          <w:szCs w:val="24"/>
        </w:rPr>
        <w:t xml:space="preserve"> 40102810745370000024</w:t>
      </w:r>
    </w:p>
    <w:p w:rsidR="00831DC1" w:rsidRPr="00F015DA" w:rsidRDefault="00831DC1" w:rsidP="00831DC1">
      <w:pPr>
        <w:pStyle w:val="afc"/>
        <w:rPr>
          <w:rFonts w:ascii="PT Astra Serif" w:hAnsi="PT Astra Serif"/>
          <w:sz w:val="24"/>
          <w:szCs w:val="24"/>
        </w:rPr>
      </w:pPr>
      <w:r w:rsidRPr="00F015DA">
        <w:rPr>
          <w:rFonts w:ascii="PT Astra Serif" w:hAnsi="PT Astra Serif"/>
          <w:sz w:val="24"/>
          <w:szCs w:val="24"/>
        </w:rPr>
        <w:t>ОКТМО 29701000 ОКПО 08554100</w:t>
      </w:r>
    </w:p>
    <w:p w:rsidR="00831DC1" w:rsidRPr="00F015DA" w:rsidRDefault="00831DC1" w:rsidP="00831DC1">
      <w:pPr>
        <w:pStyle w:val="afc"/>
        <w:rPr>
          <w:rFonts w:ascii="PT Astra Serif" w:hAnsi="PT Astra Serif"/>
          <w:sz w:val="24"/>
          <w:szCs w:val="24"/>
        </w:rPr>
      </w:pPr>
      <w:r w:rsidRPr="00F015DA">
        <w:rPr>
          <w:rFonts w:ascii="PT Astra Serif" w:hAnsi="PT Astra Serif"/>
          <w:sz w:val="24"/>
          <w:szCs w:val="24"/>
        </w:rPr>
        <w:t>ОКОПФ 20903</w:t>
      </w:r>
    </w:p>
    <w:p w:rsidR="00831DC1" w:rsidRPr="00F015DA" w:rsidRDefault="00831DC1" w:rsidP="00831DC1">
      <w:pPr>
        <w:pStyle w:val="afc"/>
        <w:rPr>
          <w:rFonts w:ascii="PT Astra Serif" w:hAnsi="PT Astra Serif"/>
          <w:sz w:val="24"/>
          <w:szCs w:val="24"/>
        </w:rPr>
      </w:pPr>
      <w:r w:rsidRPr="00F015DA">
        <w:rPr>
          <w:rFonts w:ascii="PT Astra Serif" w:hAnsi="PT Astra Serif"/>
          <w:sz w:val="24"/>
          <w:szCs w:val="24"/>
        </w:rPr>
        <w:t xml:space="preserve">ИНН 4027020178  </w:t>
      </w:r>
    </w:p>
    <w:p w:rsidR="00831DC1" w:rsidRPr="00F015DA" w:rsidRDefault="00831DC1" w:rsidP="00831DC1">
      <w:pPr>
        <w:pStyle w:val="afc"/>
        <w:rPr>
          <w:rFonts w:ascii="PT Astra Serif" w:hAnsi="PT Astra Serif"/>
          <w:sz w:val="24"/>
          <w:szCs w:val="24"/>
        </w:rPr>
      </w:pPr>
      <w:r w:rsidRPr="00F015DA">
        <w:rPr>
          <w:rFonts w:ascii="PT Astra Serif" w:hAnsi="PT Astra Serif"/>
          <w:sz w:val="24"/>
          <w:szCs w:val="24"/>
        </w:rPr>
        <w:t xml:space="preserve">КПП 402701001 </w:t>
      </w:r>
    </w:p>
    <w:p w:rsidR="00F97C3C" w:rsidRDefault="00831DC1" w:rsidP="00F97C3C">
      <w:pPr>
        <w:pStyle w:val="afc"/>
        <w:rPr>
          <w:rFonts w:ascii="PT Astra Serif" w:hAnsi="PT Astra Serif"/>
          <w:sz w:val="24"/>
          <w:szCs w:val="24"/>
        </w:rPr>
      </w:pPr>
      <w:r w:rsidRPr="00F015DA">
        <w:rPr>
          <w:rFonts w:ascii="PT Astra Serif" w:hAnsi="PT Astra Serif"/>
          <w:sz w:val="24"/>
          <w:szCs w:val="24"/>
        </w:rPr>
        <w:t xml:space="preserve">Адрес электронной почты: </w:t>
      </w:r>
    </w:p>
    <w:p w:rsidR="003D0D18" w:rsidRPr="00F015DA" w:rsidRDefault="00F97C3C" w:rsidP="00F97C3C">
      <w:pPr>
        <w:pStyle w:val="afc"/>
        <w:rPr>
          <w:rFonts w:ascii="PT Astra Serif" w:hAnsi="PT Astra Serif"/>
          <w:sz w:val="24"/>
          <w:szCs w:val="24"/>
        </w:rPr>
      </w:pPr>
      <w:proofErr w:type="spellStart"/>
      <w:r w:rsidRPr="00F97C3C">
        <w:rPr>
          <w:rFonts w:ascii="PT Astra Serif" w:eastAsiaTheme="minorHAnsi" w:hAnsi="PT Astra Serif"/>
          <w:sz w:val="24"/>
          <w:szCs w:val="24"/>
          <w:lang w:val="en-US"/>
        </w:rPr>
        <w:t>kalugaoto</w:t>
      </w:r>
      <w:proofErr w:type="spellEnd"/>
      <w:r w:rsidRPr="00F97C3C">
        <w:rPr>
          <w:rFonts w:ascii="PT Astra Serif" w:eastAsiaTheme="minorHAnsi" w:hAnsi="PT Astra Serif"/>
          <w:sz w:val="24"/>
          <w:szCs w:val="24"/>
        </w:rPr>
        <w:t>@</w:t>
      </w:r>
      <w:proofErr w:type="spellStart"/>
      <w:r w:rsidRPr="00F97C3C">
        <w:rPr>
          <w:rFonts w:ascii="PT Astra Serif" w:eastAsiaTheme="minorHAnsi" w:hAnsi="PT Astra Serif"/>
          <w:sz w:val="24"/>
          <w:szCs w:val="24"/>
          <w:lang w:val="en-US"/>
        </w:rPr>
        <w:t>ro</w:t>
      </w:r>
      <w:proofErr w:type="spellEnd"/>
      <w:r w:rsidRPr="00F97C3C">
        <w:rPr>
          <w:rFonts w:ascii="PT Astra Serif" w:eastAsiaTheme="minorHAnsi" w:hAnsi="PT Astra Serif"/>
          <w:sz w:val="24"/>
          <w:szCs w:val="24"/>
        </w:rPr>
        <w:t>.</w:t>
      </w:r>
      <w:proofErr w:type="spellStart"/>
      <w:r w:rsidRPr="00F97C3C">
        <w:rPr>
          <w:rFonts w:ascii="PT Astra Serif" w:eastAsiaTheme="minorHAnsi" w:hAnsi="PT Astra Serif"/>
          <w:sz w:val="24"/>
          <w:szCs w:val="24"/>
          <w:lang w:val="en-US"/>
        </w:rPr>
        <w:t>ru</w:t>
      </w:r>
      <w:proofErr w:type="spellEnd"/>
    </w:p>
    <w:p w:rsidR="00534F16" w:rsidRPr="00F015DA" w:rsidRDefault="00775B35" w:rsidP="007B3056">
      <w:pPr>
        <w:pStyle w:val="ConsPlusNonformat"/>
        <w:jc w:val="center"/>
        <w:rPr>
          <w:rFonts w:ascii="PT Astra Serif" w:hAnsi="PT Astra Serif" w:cs="Times New Roman"/>
          <w:b/>
          <w:sz w:val="24"/>
          <w:szCs w:val="24"/>
        </w:rPr>
      </w:pPr>
      <w:r w:rsidRPr="00F015DA">
        <w:rPr>
          <w:rFonts w:ascii="PT Astra Serif" w:hAnsi="PT Astra Serif" w:cs="Times New Roman"/>
          <w:b/>
          <w:sz w:val="24"/>
          <w:szCs w:val="24"/>
        </w:rPr>
        <w:t>ПОДПИСИ СТОРОН</w:t>
      </w:r>
    </w:p>
    <w:p w:rsidR="00230A32" w:rsidRPr="00F015DA" w:rsidRDefault="00230A32">
      <w:pPr>
        <w:pStyle w:val="ConsPlusNonformat"/>
        <w:jc w:val="both"/>
        <w:rPr>
          <w:rFonts w:ascii="PT Astra Serif" w:hAnsi="PT Astra Serif" w:cs="Times New Roman"/>
          <w:sz w:val="24"/>
          <w:szCs w:val="24"/>
        </w:rPr>
      </w:pPr>
      <w:r w:rsidRPr="00F015DA">
        <w:rPr>
          <w:rFonts w:ascii="PT Astra Serif" w:hAnsi="PT Astra Serif" w:cs="Times New Roman"/>
          <w:sz w:val="24"/>
          <w:szCs w:val="24"/>
        </w:rPr>
        <w:t xml:space="preserve">         </w:t>
      </w:r>
      <w:r w:rsidR="00775B35" w:rsidRPr="00F015DA">
        <w:rPr>
          <w:rFonts w:ascii="PT Astra Serif" w:hAnsi="PT Astra Serif" w:cs="Times New Roman"/>
          <w:sz w:val="24"/>
          <w:szCs w:val="24"/>
        </w:rPr>
        <w:t xml:space="preserve">        </w:t>
      </w:r>
      <w:r w:rsidRPr="00F015DA">
        <w:rPr>
          <w:rFonts w:ascii="PT Astra Serif" w:hAnsi="PT Astra Serif" w:cs="Times New Roman"/>
          <w:sz w:val="24"/>
          <w:szCs w:val="24"/>
        </w:rPr>
        <w:t xml:space="preserve">     Заказчик                               </w:t>
      </w:r>
      <w:r w:rsidR="00595134" w:rsidRPr="00F015DA">
        <w:rPr>
          <w:rFonts w:ascii="PT Astra Serif" w:hAnsi="PT Astra Serif" w:cs="Times New Roman"/>
          <w:sz w:val="24"/>
          <w:szCs w:val="24"/>
        </w:rPr>
        <w:t xml:space="preserve">                       </w:t>
      </w:r>
      <w:r w:rsidRPr="00F015DA">
        <w:rPr>
          <w:rFonts w:ascii="PT Astra Serif" w:hAnsi="PT Astra Serif" w:cs="Times New Roman"/>
          <w:sz w:val="24"/>
          <w:szCs w:val="24"/>
        </w:rPr>
        <w:t>Исполнитель</w:t>
      </w:r>
    </w:p>
    <w:p w:rsidR="00230A32" w:rsidRPr="00F015DA" w:rsidRDefault="00775B35">
      <w:pPr>
        <w:pStyle w:val="ConsPlusNonformat"/>
        <w:jc w:val="both"/>
        <w:rPr>
          <w:rFonts w:ascii="PT Astra Serif" w:hAnsi="PT Astra Serif" w:cs="Times New Roman"/>
          <w:sz w:val="24"/>
          <w:szCs w:val="24"/>
        </w:rPr>
      </w:pPr>
      <w:proofErr w:type="spellStart"/>
      <w:r w:rsidRPr="00F015DA">
        <w:rPr>
          <w:rFonts w:ascii="PT Astra Serif" w:hAnsi="PT Astra Serif" w:cs="Times New Roman"/>
          <w:sz w:val="24"/>
          <w:szCs w:val="24"/>
        </w:rPr>
        <w:t>____</w:t>
      </w:r>
      <w:r w:rsidR="00595134" w:rsidRPr="00F015DA">
        <w:rPr>
          <w:rFonts w:ascii="PT Astra Serif" w:hAnsi="PT Astra Serif" w:cs="Times New Roman"/>
          <w:sz w:val="24"/>
          <w:szCs w:val="24"/>
        </w:rPr>
        <w:t>_____________________</w:t>
      </w:r>
      <w:r w:rsidR="00F97C3C">
        <w:rPr>
          <w:rFonts w:ascii="PT Astra Serif" w:hAnsi="PT Astra Serif" w:cs="Times New Roman"/>
          <w:sz w:val="24"/>
          <w:szCs w:val="24"/>
        </w:rPr>
        <w:t>М.В.Борисов</w:t>
      </w:r>
      <w:proofErr w:type="spellEnd"/>
      <w:r w:rsidR="00230A32" w:rsidRPr="00F015DA">
        <w:rPr>
          <w:rFonts w:ascii="PT Astra Serif" w:hAnsi="PT Astra Serif" w:cs="Times New Roman"/>
          <w:sz w:val="24"/>
          <w:szCs w:val="24"/>
        </w:rPr>
        <w:t xml:space="preserve">        </w:t>
      </w:r>
      <w:r w:rsidRPr="00F015DA">
        <w:rPr>
          <w:rFonts w:ascii="PT Astra Serif" w:hAnsi="PT Astra Serif" w:cs="Times New Roman"/>
          <w:sz w:val="24"/>
          <w:szCs w:val="24"/>
        </w:rPr>
        <w:t xml:space="preserve">        </w:t>
      </w:r>
      <w:r w:rsidR="00230A32" w:rsidRPr="00F015DA">
        <w:rPr>
          <w:rFonts w:ascii="PT Astra Serif" w:hAnsi="PT Astra Serif" w:cs="Times New Roman"/>
          <w:sz w:val="24"/>
          <w:szCs w:val="24"/>
        </w:rPr>
        <w:t>_____________________________</w:t>
      </w:r>
    </w:p>
    <w:p w:rsidR="00775B35" w:rsidRPr="00F015DA" w:rsidRDefault="00775B35" w:rsidP="00775B35">
      <w:pPr>
        <w:pStyle w:val="ConsPlusNonformat"/>
        <w:jc w:val="both"/>
        <w:rPr>
          <w:rFonts w:ascii="PT Astra Serif" w:hAnsi="PT Astra Serif" w:cs="Times New Roman"/>
          <w:sz w:val="24"/>
          <w:szCs w:val="24"/>
        </w:rPr>
      </w:pPr>
      <w:r w:rsidRPr="00F015DA">
        <w:rPr>
          <w:rFonts w:ascii="PT Astra Serif" w:hAnsi="PT Astra Serif" w:cs="Times New Roman"/>
          <w:sz w:val="24"/>
          <w:szCs w:val="24"/>
        </w:rPr>
        <w:t xml:space="preserve">   (подпись)                                                      М.П.                              (подпись)                                                       М.П.</w:t>
      </w:r>
    </w:p>
    <w:p w:rsidR="00230A32" w:rsidRPr="00F015DA" w:rsidRDefault="00595134" w:rsidP="007B3056">
      <w:pPr>
        <w:pStyle w:val="ConsPlusNonformat"/>
        <w:jc w:val="both"/>
        <w:rPr>
          <w:rFonts w:ascii="PT Astra Serif" w:hAnsi="PT Astra Serif"/>
          <w:sz w:val="24"/>
          <w:szCs w:val="24"/>
        </w:rPr>
      </w:pPr>
      <w:r w:rsidRPr="00F015DA">
        <w:rPr>
          <w:rFonts w:ascii="PT Astra Serif" w:hAnsi="PT Astra Serif" w:cs="Times New Roman"/>
          <w:sz w:val="24"/>
          <w:szCs w:val="24"/>
        </w:rPr>
        <w:t>«__</w:t>
      </w:r>
      <w:r w:rsidR="00775B35" w:rsidRPr="00F015DA">
        <w:rPr>
          <w:rFonts w:ascii="PT Astra Serif" w:hAnsi="PT Astra Serif" w:cs="Times New Roman"/>
          <w:sz w:val="24"/>
          <w:szCs w:val="24"/>
        </w:rPr>
        <w:t>__</w:t>
      </w:r>
      <w:r w:rsidRPr="00F015DA">
        <w:rPr>
          <w:rFonts w:ascii="PT Astra Serif" w:hAnsi="PT Astra Serif" w:cs="Times New Roman"/>
          <w:sz w:val="24"/>
          <w:szCs w:val="24"/>
        </w:rPr>
        <w:t>»</w:t>
      </w:r>
      <w:r w:rsidR="00230A32" w:rsidRPr="00F015DA">
        <w:rPr>
          <w:rFonts w:ascii="PT Astra Serif" w:hAnsi="PT Astra Serif" w:cs="Times New Roman"/>
          <w:sz w:val="24"/>
          <w:szCs w:val="24"/>
        </w:rPr>
        <w:t xml:space="preserve"> _</w:t>
      </w:r>
      <w:r w:rsidRPr="00F015DA">
        <w:rPr>
          <w:rFonts w:ascii="PT Astra Serif" w:hAnsi="PT Astra Serif" w:cs="Times New Roman"/>
          <w:sz w:val="24"/>
          <w:szCs w:val="24"/>
        </w:rPr>
        <w:t>_________</w:t>
      </w:r>
      <w:r w:rsidR="00775B35" w:rsidRPr="00F015DA">
        <w:rPr>
          <w:rFonts w:ascii="PT Astra Serif" w:hAnsi="PT Astra Serif" w:cs="Times New Roman"/>
          <w:sz w:val="24"/>
          <w:szCs w:val="24"/>
        </w:rPr>
        <w:t>__</w:t>
      </w:r>
      <w:r w:rsidRPr="00F015DA">
        <w:rPr>
          <w:rFonts w:ascii="PT Astra Serif" w:hAnsi="PT Astra Serif" w:cs="Times New Roman"/>
          <w:sz w:val="24"/>
          <w:szCs w:val="24"/>
        </w:rPr>
        <w:t xml:space="preserve">______ 20__ г.     </w:t>
      </w:r>
      <w:r w:rsidR="00775B35" w:rsidRPr="00F015DA">
        <w:rPr>
          <w:rFonts w:ascii="PT Astra Serif" w:hAnsi="PT Astra Serif" w:cs="Times New Roman"/>
          <w:sz w:val="24"/>
          <w:szCs w:val="24"/>
        </w:rPr>
        <w:t xml:space="preserve">       </w:t>
      </w:r>
      <w:r w:rsidRPr="00F015DA">
        <w:rPr>
          <w:rFonts w:ascii="PT Astra Serif" w:hAnsi="PT Astra Serif" w:cs="Times New Roman"/>
          <w:sz w:val="24"/>
          <w:szCs w:val="24"/>
        </w:rPr>
        <w:t xml:space="preserve">   «____»</w:t>
      </w:r>
      <w:r w:rsidR="00230A32" w:rsidRPr="00F015DA">
        <w:rPr>
          <w:rFonts w:ascii="PT Astra Serif" w:hAnsi="PT Astra Serif" w:cs="Times New Roman"/>
          <w:sz w:val="24"/>
          <w:szCs w:val="24"/>
        </w:rPr>
        <w:t>_________________ 20__ г.</w:t>
      </w:r>
    </w:p>
    <w:p w:rsidR="00230A32" w:rsidRPr="00F015DA" w:rsidRDefault="00EA2617" w:rsidP="009655FC">
      <w:pPr>
        <w:pageBreakBefore/>
        <w:widowControl w:val="0"/>
        <w:autoSpaceDE w:val="0"/>
        <w:autoSpaceDN w:val="0"/>
        <w:adjustRightInd w:val="0"/>
        <w:jc w:val="right"/>
        <w:outlineLvl w:val="0"/>
        <w:rPr>
          <w:rFonts w:ascii="PT Astra Serif" w:hAnsi="PT Astra Serif"/>
          <w:sz w:val="24"/>
          <w:szCs w:val="24"/>
        </w:rPr>
      </w:pPr>
      <w:r w:rsidRPr="00F015DA">
        <w:rPr>
          <w:rFonts w:ascii="PT Astra Serif" w:hAnsi="PT Astra Serif"/>
          <w:sz w:val="24"/>
          <w:szCs w:val="24"/>
        </w:rPr>
        <w:lastRenderedPageBreak/>
        <w:t>Приложение №</w:t>
      </w:r>
      <w:r w:rsidR="00230A32" w:rsidRPr="00F015DA">
        <w:rPr>
          <w:rFonts w:ascii="PT Astra Serif" w:hAnsi="PT Astra Serif"/>
          <w:sz w:val="24"/>
          <w:szCs w:val="24"/>
        </w:rPr>
        <w:t xml:space="preserve"> 1</w:t>
      </w:r>
      <w:r w:rsidR="009655FC" w:rsidRPr="00F015DA">
        <w:rPr>
          <w:rFonts w:ascii="PT Astra Serif" w:hAnsi="PT Astra Serif"/>
          <w:sz w:val="24"/>
          <w:szCs w:val="24"/>
        </w:rPr>
        <w:t xml:space="preserve"> </w:t>
      </w:r>
      <w:r w:rsidR="00230A32" w:rsidRPr="00F015DA">
        <w:rPr>
          <w:rFonts w:ascii="PT Astra Serif" w:hAnsi="PT Astra Serif"/>
          <w:sz w:val="24"/>
          <w:szCs w:val="24"/>
        </w:rPr>
        <w:t xml:space="preserve">к </w:t>
      </w:r>
      <w:r w:rsidR="009655FC" w:rsidRPr="00F015DA">
        <w:rPr>
          <w:rFonts w:ascii="PT Astra Serif" w:hAnsi="PT Astra Serif"/>
          <w:sz w:val="24"/>
          <w:szCs w:val="24"/>
        </w:rPr>
        <w:t>К</w:t>
      </w:r>
      <w:r w:rsidR="00230A32" w:rsidRPr="00F015DA">
        <w:rPr>
          <w:rFonts w:ascii="PT Astra Serif" w:hAnsi="PT Astra Serif"/>
          <w:sz w:val="24"/>
          <w:szCs w:val="24"/>
        </w:rPr>
        <w:t>онтракту</w:t>
      </w:r>
    </w:p>
    <w:p w:rsidR="00230A32" w:rsidRPr="00F015DA" w:rsidRDefault="00EA2617">
      <w:pPr>
        <w:widowControl w:val="0"/>
        <w:autoSpaceDE w:val="0"/>
        <w:autoSpaceDN w:val="0"/>
        <w:adjustRightInd w:val="0"/>
        <w:jc w:val="right"/>
        <w:rPr>
          <w:rFonts w:ascii="PT Astra Serif" w:hAnsi="PT Astra Serif"/>
          <w:sz w:val="24"/>
          <w:szCs w:val="24"/>
        </w:rPr>
      </w:pPr>
      <w:r w:rsidRPr="00F015DA">
        <w:rPr>
          <w:rFonts w:ascii="PT Astra Serif" w:hAnsi="PT Astra Serif"/>
          <w:sz w:val="24"/>
          <w:szCs w:val="24"/>
        </w:rPr>
        <w:t>от «____»</w:t>
      </w:r>
      <w:r w:rsidR="00230A32" w:rsidRPr="00F015DA">
        <w:rPr>
          <w:rFonts w:ascii="PT Astra Serif" w:hAnsi="PT Astra Serif"/>
          <w:sz w:val="24"/>
          <w:szCs w:val="24"/>
        </w:rPr>
        <w:t xml:space="preserve"> ________ 20</w:t>
      </w:r>
      <w:r w:rsidR="00F97C3C">
        <w:rPr>
          <w:rFonts w:ascii="PT Astra Serif" w:hAnsi="PT Astra Serif"/>
          <w:sz w:val="24"/>
          <w:szCs w:val="24"/>
        </w:rPr>
        <w:t>26</w:t>
      </w:r>
      <w:r w:rsidR="00230A32" w:rsidRPr="00F015DA">
        <w:rPr>
          <w:rFonts w:ascii="PT Astra Serif" w:hAnsi="PT Astra Serif"/>
          <w:sz w:val="24"/>
          <w:szCs w:val="24"/>
        </w:rPr>
        <w:t xml:space="preserve"> г.</w:t>
      </w:r>
      <w:r w:rsidR="009655FC" w:rsidRPr="00F015DA">
        <w:rPr>
          <w:rFonts w:ascii="PT Astra Serif" w:hAnsi="PT Astra Serif"/>
          <w:sz w:val="24"/>
          <w:szCs w:val="24"/>
        </w:rPr>
        <w:t xml:space="preserve"> № ____________</w:t>
      </w:r>
    </w:p>
    <w:p w:rsidR="00EA2617" w:rsidRPr="00F015DA" w:rsidRDefault="00EA2617">
      <w:pPr>
        <w:widowControl w:val="0"/>
        <w:autoSpaceDE w:val="0"/>
        <w:autoSpaceDN w:val="0"/>
        <w:adjustRightInd w:val="0"/>
        <w:jc w:val="right"/>
        <w:rPr>
          <w:rFonts w:ascii="PT Astra Serif" w:hAnsi="PT Astra Serif"/>
          <w:sz w:val="24"/>
          <w:szCs w:val="24"/>
        </w:rPr>
      </w:pPr>
    </w:p>
    <w:p w:rsidR="00EA2617" w:rsidRPr="00F015DA" w:rsidRDefault="00EA2617" w:rsidP="00EA2617">
      <w:pPr>
        <w:jc w:val="center"/>
        <w:rPr>
          <w:rFonts w:ascii="PT Astra Serif" w:hAnsi="PT Astra Serif"/>
          <w:b/>
          <w:sz w:val="24"/>
          <w:szCs w:val="24"/>
        </w:rPr>
      </w:pPr>
      <w:r w:rsidRPr="00F015DA">
        <w:rPr>
          <w:rFonts w:ascii="PT Astra Serif" w:hAnsi="PT Astra Serif"/>
          <w:b/>
          <w:sz w:val="24"/>
          <w:szCs w:val="24"/>
        </w:rPr>
        <w:t>Заказ на оказание услуг</w:t>
      </w:r>
    </w:p>
    <w:p w:rsidR="00EA2617" w:rsidRPr="00F015DA" w:rsidRDefault="00EA2617" w:rsidP="008F3FDA">
      <w:pPr>
        <w:jc w:val="center"/>
        <w:rPr>
          <w:rFonts w:ascii="PT Astra Serif" w:hAnsi="PT Astra Serif"/>
          <w:b/>
          <w:sz w:val="24"/>
          <w:szCs w:val="24"/>
        </w:rPr>
      </w:pPr>
      <w:r w:rsidRPr="00F015DA">
        <w:rPr>
          <w:rFonts w:ascii="PT Astra Serif" w:hAnsi="PT Astra Serif"/>
          <w:b/>
          <w:sz w:val="24"/>
          <w:szCs w:val="24"/>
        </w:rPr>
        <w:t xml:space="preserve">по </w:t>
      </w:r>
      <w:r w:rsidR="008F3FDA" w:rsidRPr="00F015DA">
        <w:rPr>
          <w:rFonts w:ascii="PT Astra Serif" w:hAnsi="PT Astra Serif"/>
          <w:b/>
          <w:sz w:val="24"/>
          <w:szCs w:val="24"/>
        </w:rPr>
        <w:t>дополнительному профессиональному образованию</w:t>
      </w:r>
    </w:p>
    <w:p w:rsidR="00B2486B" w:rsidRPr="00F015DA" w:rsidRDefault="008F3FDA" w:rsidP="00B2486B">
      <w:pPr>
        <w:ind w:firstLine="567"/>
        <w:contextualSpacing/>
        <w:rPr>
          <w:rFonts w:ascii="PT Astra Serif" w:hAnsi="PT Astra Serif"/>
          <w:sz w:val="24"/>
          <w:szCs w:val="24"/>
        </w:rPr>
      </w:pPr>
      <w:r w:rsidRPr="00F015DA">
        <w:rPr>
          <w:rFonts w:ascii="PT Astra Serif" w:hAnsi="PT Astra Serif"/>
          <w:b/>
          <w:sz w:val="24"/>
          <w:szCs w:val="24"/>
        </w:rPr>
        <w:t>Наименование и описание Услуг</w:t>
      </w:r>
      <w:r w:rsidRPr="00F015DA">
        <w:rPr>
          <w:rFonts w:ascii="PT Astra Serif" w:hAnsi="PT Astra Serif"/>
          <w:sz w:val="24"/>
          <w:szCs w:val="24"/>
        </w:rPr>
        <w:t>:</w:t>
      </w:r>
      <w:r w:rsidRPr="00F015DA">
        <w:rPr>
          <w:rFonts w:ascii="PT Astra Serif" w:hAnsi="PT Astra Serif"/>
          <w:bCs/>
          <w:kern w:val="32"/>
          <w:sz w:val="24"/>
          <w:szCs w:val="24"/>
        </w:rPr>
        <w:t xml:space="preserve">  Услуги </w:t>
      </w:r>
      <w:r w:rsidRPr="00F015DA">
        <w:rPr>
          <w:rFonts w:ascii="PT Astra Serif" w:hAnsi="PT Astra Serif"/>
          <w:sz w:val="24"/>
          <w:szCs w:val="24"/>
        </w:rPr>
        <w:t>по дополнительному профессиональному образованию (далее – Услуги) по программам:</w:t>
      </w:r>
    </w:p>
    <w:p w:rsidR="00B2486B" w:rsidRPr="00F015DA" w:rsidRDefault="00B2486B" w:rsidP="00B2486B">
      <w:pPr>
        <w:ind w:firstLine="567"/>
        <w:contextualSpacing/>
        <w:rPr>
          <w:rFonts w:ascii="PT Astra Serif" w:hAnsi="PT Astra Serif"/>
          <w:color w:val="000000" w:themeColor="text1"/>
          <w:sz w:val="24"/>
          <w:szCs w:val="24"/>
        </w:rPr>
      </w:pPr>
      <w:r w:rsidRPr="00F015DA">
        <w:rPr>
          <w:rFonts w:ascii="PT Astra Serif" w:hAnsi="PT Astra Serif"/>
          <w:sz w:val="24"/>
          <w:szCs w:val="24"/>
        </w:rPr>
        <w:t xml:space="preserve"> </w:t>
      </w:r>
      <w:r w:rsidRPr="00F015DA">
        <w:rPr>
          <w:sz w:val="24"/>
          <w:szCs w:val="24"/>
        </w:rPr>
        <w:t>Обеспечение экологической безопасности в области сбора, транспортирования, обработки, утилизации, обезвреживания, размещения отходов I-IV классов опасности</w:t>
      </w:r>
      <w:r w:rsidRPr="00F015DA">
        <w:rPr>
          <w:rFonts w:ascii="PT Astra Serif" w:hAnsi="PT Astra Serif"/>
          <w:color w:val="000000" w:themeColor="text1"/>
          <w:sz w:val="24"/>
          <w:szCs w:val="24"/>
        </w:rPr>
        <w:t>;</w:t>
      </w:r>
    </w:p>
    <w:p w:rsidR="00B2486B" w:rsidRPr="00F015DA" w:rsidRDefault="00B2486B" w:rsidP="00B2486B">
      <w:pPr>
        <w:autoSpaceDE w:val="0"/>
        <w:autoSpaceDN w:val="0"/>
        <w:adjustRightInd w:val="0"/>
        <w:rPr>
          <w:rFonts w:ascii="PT Astra Serif" w:hAnsi="PT Astra Serif"/>
          <w:sz w:val="24"/>
          <w:szCs w:val="24"/>
        </w:rPr>
      </w:pPr>
      <w:r w:rsidRPr="00F015DA">
        <w:rPr>
          <w:rFonts w:ascii="PT Astra Serif" w:hAnsi="PT Astra Serif"/>
          <w:sz w:val="24"/>
          <w:szCs w:val="24"/>
        </w:rPr>
        <w:t xml:space="preserve">      О</w:t>
      </w:r>
      <w:r w:rsidRPr="00F015DA">
        <w:rPr>
          <w:sz w:val="24"/>
          <w:szCs w:val="24"/>
        </w:rPr>
        <w:t>беспечение экологической безопасности руководителями и специалистами общехозяйственных систем управления.</w:t>
      </w:r>
      <w:r w:rsidRPr="00F015DA">
        <w:rPr>
          <w:rFonts w:ascii="PT Astra Serif" w:hAnsi="PT Astra Serif"/>
          <w:sz w:val="24"/>
          <w:szCs w:val="24"/>
        </w:rPr>
        <w:t xml:space="preserve"> </w:t>
      </w:r>
    </w:p>
    <w:p w:rsidR="008F3FDA" w:rsidRPr="00F015DA" w:rsidRDefault="008F3FDA" w:rsidP="00C221DC">
      <w:pPr>
        <w:numPr>
          <w:ilvl w:val="0"/>
          <w:numId w:val="3"/>
        </w:numPr>
        <w:ind w:left="0" w:firstLine="567"/>
        <w:contextualSpacing/>
        <w:rPr>
          <w:rFonts w:ascii="PT Astra Serif" w:hAnsi="PT Astra Serif"/>
          <w:sz w:val="24"/>
          <w:szCs w:val="24"/>
        </w:rPr>
      </w:pPr>
      <w:r w:rsidRPr="00F015DA">
        <w:rPr>
          <w:rFonts w:ascii="PT Astra Serif" w:hAnsi="PT Astra Serif"/>
          <w:b/>
          <w:sz w:val="24"/>
          <w:szCs w:val="24"/>
        </w:rPr>
        <w:t>Форма обучения:</w:t>
      </w:r>
      <w:r w:rsidRPr="00F015DA">
        <w:rPr>
          <w:rFonts w:ascii="PT Astra Serif" w:hAnsi="PT Astra Serif"/>
          <w:sz w:val="24"/>
          <w:szCs w:val="24"/>
        </w:rPr>
        <w:t xml:space="preserve"> заочная с использованием дистанционных образовательных технологий и электронного обучения.</w:t>
      </w:r>
    </w:p>
    <w:p w:rsidR="008F3FDA" w:rsidRPr="00F015DA" w:rsidRDefault="008F3FDA" w:rsidP="008F3FDA">
      <w:pPr>
        <w:numPr>
          <w:ilvl w:val="0"/>
          <w:numId w:val="3"/>
        </w:numPr>
        <w:ind w:left="0" w:firstLine="567"/>
        <w:contextualSpacing/>
        <w:rPr>
          <w:rFonts w:ascii="PT Astra Serif" w:hAnsi="PT Astra Serif"/>
          <w:sz w:val="24"/>
          <w:szCs w:val="24"/>
        </w:rPr>
      </w:pPr>
      <w:r w:rsidRPr="00F015DA">
        <w:rPr>
          <w:rFonts w:ascii="PT Astra Serif" w:hAnsi="PT Astra Serif"/>
          <w:b/>
          <w:sz w:val="24"/>
          <w:szCs w:val="24"/>
        </w:rPr>
        <w:t>Характеристики и объем (содержание) и требования</w:t>
      </w:r>
      <w:r w:rsidR="00C221DC" w:rsidRPr="00F015DA">
        <w:rPr>
          <w:rFonts w:ascii="PT Astra Serif" w:hAnsi="PT Astra Serif"/>
          <w:b/>
          <w:sz w:val="24"/>
          <w:szCs w:val="24"/>
        </w:rPr>
        <w:t xml:space="preserve"> </w:t>
      </w:r>
      <w:r w:rsidRPr="00F015DA">
        <w:rPr>
          <w:rFonts w:ascii="PT Astra Serif" w:hAnsi="PT Astra Serif"/>
          <w:b/>
          <w:sz w:val="24"/>
          <w:szCs w:val="24"/>
        </w:rPr>
        <w:t>к оказываемым Услугам</w:t>
      </w:r>
      <w:r w:rsidRPr="00F015DA">
        <w:rPr>
          <w:rFonts w:ascii="PT Astra Serif" w:hAnsi="PT Astra Serif"/>
          <w:sz w:val="24"/>
          <w:szCs w:val="24"/>
        </w:rPr>
        <w:t>:</w:t>
      </w:r>
    </w:p>
    <w:p w:rsidR="008F3FDA" w:rsidRPr="00F015DA" w:rsidRDefault="008F3FDA" w:rsidP="008F3FDA">
      <w:pPr>
        <w:ind w:firstLine="567"/>
        <w:contextualSpacing/>
        <w:rPr>
          <w:rFonts w:ascii="PT Astra Serif" w:hAnsi="PT Astra Serif"/>
          <w:color w:val="000000" w:themeColor="text1"/>
          <w:sz w:val="24"/>
          <w:szCs w:val="24"/>
        </w:rPr>
      </w:pPr>
      <w:r w:rsidRPr="00F015DA">
        <w:rPr>
          <w:rFonts w:ascii="PT Astra Serif" w:hAnsi="PT Astra Serif"/>
          <w:color w:val="000000" w:themeColor="text1"/>
          <w:sz w:val="24"/>
          <w:szCs w:val="24"/>
        </w:rPr>
        <w:t xml:space="preserve">Количество </w:t>
      </w:r>
      <w:r w:rsidR="00C221DC" w:rsidRPr="00F015DA">
        <w:rPr>
          <w:rFonts w:ascii="PT Astra Serif" w:hAnsi="PT Astra Serif"/>
          <w:color w:val="000000" w:themeColor="text1"/>
          <w:sz w:val="24"/>
          <w:szCs w:val="24"/>
        </w:rPr>
        <w:t>сотрудников</w:t>
      </w:r>
      <w:r w:rsidRPr="00F015DA">
        <w:rPr>
          <w:rFonts w:ascii="PT Astra Serif" w:hAnsi="PT Astra Serif"/>
          <w:color w:val="000000" w:themeColor="text1"/>
          <w:sz w:val="24"/>
          <w:szCs w:val="24"/>
        </w:rPr>
        <w:t xml:space="preserve">, подлежащих </w:t>
      </w:r>
      <w:proofErr w:type="gramStart"/>
      <w:r w:rsidRPr="00F015DA">
        <w:rPr>
          <w:rFonts w:ascii="PT Astra Serif" w:hAnsi="PT Astra Serif"/>
          <w:color w:val="000000" w:themeColor="text1"/>
          <w:sz w:val="24"/>
          <w:szCs w:val="24"/>
        </w:rPr>
        <w:t>обучению по Программам</w:t>
      </w:r>
      <w:proofErr w:type="gramEnd"/>
      <w:r w:rsidRPr="00F015DA">
        <w:rPr>
          <w:rFonts w:ascii="PT Astra Serif" w:hAnsi="PT Astra Serif"/>
          <w:color w:val="000000" w:themeColor="text1"/>
          <w:sz w:val="24"/>
          <w:szCs w:val="24"/>
        </w:rPr>
        <w:t xml:space="preserve">: </w:t>
      </w:r>
      <w:r w:rsidR="00EC6341" w:rsidRPr="00F015DA">
        <w:rPr>
          <w:rFonts w:ascii="PT Astra Serif" w:hAnsi="PT Astra Serif"/>
          <w:color w:val="000000" w:themeColor="text1"/>
          <w:sz w:val="24"/>
          <w:szCs w:val="24"/>
        </w:rPr>
        <w:t>2</w:t>
      </w:r>
      <w:r w:rsidRPr="00F015DA">
        <w:rPr>
          <w:rFonts w:ascii="PT Astra Serif" w:hAnsi="PT Astra Serif"/>
          <w:color w:val="000000" w:themeColor="text1"/>
          <w:sz w:val="24"/>
          <w:szCs w:val="24"/>
        </w:rPr>
        <w:t xml:space="preserve"> (</w:t>
      </w:r>
      <w:r w:rsidR="00EC6341" w:rsidRPr="00F015DA">
        <w:rPr>
          <w:rFonts w:ascii="PT Astra Serif" w:hAnsi="PT Astra Serif"/>
          <w:color w:val="000000" w:themeColor="text1"/>
          <w:sz w:val="24"/>
          <w:szCs w:val="24"/>
        </w:rPr>
        <w:t>два</w:t>
      </w:r>
      <w:r w:rsidRPr="00F015DA">
        <w:rPr>
          <w:rFonts w:ascii="PT Astra Serif" w:hAnsi="PT Astra Serif"/>
          <w:color w:val="000000" w:themeColor="text1"/>
          <w:sz w:val="24"/>
          <w:szCs w:val="24"/>
        </w:rPr>
        <w:t>) человека.</w:t>
      </w:r>
    </w:p>
    <w:p w:rsidR="008F3FDA" w:rsidRPr="00F015DA" w:rsidRDefault="008F3FDA" w:rsidP="008F3FDA">
      <w:pPr>
        <w:ind w:firstLine="567"/>
        <w:contextualSpacing/>
        <w:rPr>
          <w:rFonts w:ascii="PT Astra Serif" w:hAnsi="PT Astra Serif"/>
          <w:b/>
          <w:color w:val="000000" w:themeColor="text1"/>
          <w:sz w:val="24"/>
          <w:szCs w:val="24"/>
        </w:rPr>
      </w:pPr>
      <w:r w:rsidRPr="00F015DA">
        <w:rPr>
          <w:rFonts w:ascii="PT Astra Serif" w:hAnsi="PT Astra Serif"/>
          <w:b/>
          <w:color w:val="000000" w:themeColor="text1"/>
          <w:sz w:val="24"/>
          <w:szCs w:val="24"/>
        </w:rPr>
        <w:t>Объем программы:</w:t>
      </w:r>
    </w:p>
    <w:p w:rsidR="008F3FDA" w:rsidRPr="00F015DA" w:rsidRDefault="00B2486B" w:rsidP="008F3FDA">
      <w:pPr>
        <w:ind w:firstLine="567"/>
        <w:contextualSpacing/>
        <w:rPr>
          <w:rFonts w:ascii="PT Astra Serif" w:hAnsi="PT Astra Serif"/>
          <w:color w:val="000000" w:themeColor="text1"/>
          <w:sz w:val="24"/>
          <w:szCs w:val="24"/>
        </w:rPr>
      </w:pPr>
      <w:r w:rsidRPr="00F015DA">
        <w:rPr>
          <w:sz w:val="24"/>
          <w:szCs w:val="24"/>
        </w:rPr>
        <w:t xml:space="preserve">Обеспечение экологической безопасности </w:t>
      </w:r>
      <w:r w:rsidR="00B847DF" w:rsidRPr="00F015DA">
        <w:rPr>
          <w:sz w:val="24"/>
          <w:szCs w:val="24"/>
        </w:rPr>
        <w:t xml:space="preserve">в области сбора, транспортирования, обработки, утилизации, обезвреживания, размещения отходов I-IV классов опасности </w:t>
      </w:r>
      <w:r w:rsidR="008F3FDA" w:rsidRPr="00F015DA">
        <w:rPr>
          <w:rFonts w:ascii="PT Astra Serif" w:hAnsi="PT Astra Serif"/>
          <w:color w:val="000000" w:themeColor="text1"/>
          <w:sz w:val="24"/>
          <w:szCs w:val="24"/>
        </w:rPr>
        <w:t xml:space="preserve">не менее </w:t>
      </w:r>
      <w:r w:rsidR="00B847DF" w:rsidRPr="00F015DA">
        <w:rPr>
          <w:rFonts w:ascii="PT Astra Serif" w:hAnsi="PT Astra Serif"/>
          <w:color w:val="000000" w:themeColor="text1"/>
          <w:sz w:val="24"/>
          <w:szCs w:val="24"/>
        </w:rPr>
        <w:t>40</w:t>
      </w:r>
      <w:r w:rsidR="008F3FDA" w:rsidRPr="00F015DA">
        <w:rPr>
          <w:rFonts w:ascii="PT Astra Serif" w:hAnsi="PT Astra Serif"/>
          <w:color w:val="000000" w:themeColor="text1"/>
          <w:sz w:val="24"/>
          <w:szCs w:val="24"/>
        </w:rPr>
        <w:t xml:space="preserve"> академических часов;</w:t>
      </w:r>
    </w:p>
    <w:p w:rsidR="009631F3" w:rsidRPr="00F015DA" w:rsidRDefault="008F3FDA" w:rsidP="008F3FDA">
      <w:pPr>
        <w:autoSpaceDE w:val="0"/>
        <w:autoSpaceDN w:val="0"/>
        <w:adjustRightInd w:val="0"/>
        <w:rPr>
          <w:rFonts w:ascii="PT Astra Serif" w:hAnsi="PT Astra Serif"/>
          <w:sz w:val="24"/>
          <w:szCs w:val="24"/>
        </w:rPr>
      </w:pPr>
      <w:r w:rsidRPr="00F015DA">
        <w:rPr>
          <w:rFonts w:ascii="PT Astra Serif" w:hAnsi="PT Astra Serif"/>
          <w:sz w:val="24"/>
          <w:szCs w:val="24"/>
        </w:rPr>
        <w:t xml:space="preserve">       </w:t>
      </w:r>
      <w:r w:rsidR="00B847DF" w:rsidRPr="00F015DA">
        <w:rPr>
          <w:rFonts w:ascii="PT Astra Serif" w:hAnsi="PT Astra Serif"/>
          <w:sz w:val="24"/>
          <w:szCs w:val="24"/>
        </w:rPr>
        <w:t>О</w:t>
      </w:r>
      <w:r w:rsidR="00B847DF" w:rsidRPr="00F015DA">
        <w:rPr>
          <w:sz w:val="24"/>
          <w:szCs w:val="24"/>
        </w:rPr>
        <w:t>беспечение экологической безопасности руководителями и специалистами обще</w:t>
      </w:r>
      <w:r w:rsidR="00B2486B" w:rsidRPr="00F015DA">
        <w:rPr>
          <w:sz w:val="24"/>
          <w:szCs w:val="24"/>
        </w:rPr>
        <w:t>хозяйственных систем управления</w:t>
      </w:r>
      <w:r w:rsidR="00B847DF" w:rsidRPr="00F015DA">
        <w:rPr>
          <w:sz w:val="24"/>
          <w:szCs w:val="24"/>
        </w:rPr>
        <w:t xml:space="preserve"> не менее 40 </w:t>
      </w:r>
      <w:r w:rsidR="000859D1" w:rsidRPr="00F015DA">
        <w:rPr>
          <w:sz w:val="24"/>
          <w:szCs w:val="24"/>
        </w:rPr>
        <w:t xml:space="preserve">академических </w:t>
      </w:r>
      <w:r w:rsidR="00B847DF" w:rsidRPr="00F015DA">
        <w:rPr>
          <w:sz w:val="24"/>
          <w:szCs w:val="24"/>
        </w:rPr>
        <w:t>часов.</w:t>
      </w:r>
      <w:r w:rsidRPr="00F015DA">
        <w:rPr>
          <w:rFonts w:ascii="PT Astra Serif" w:hAnsi="PT Astra Serif"/>
          <w:sz w:val="24"/>
          <w:szCs w:val="24"/>
        </w:rPr>
        <w:t xml:space="preserve"> </w:t>
      </w:r>
    </w:p>
    <w:p w:rsidR="008F3FDA" w:rsidRPr="00F015DA" w:rsidRDefault="008F3FDA" w:rsidP="008F3FDA">
      <w:pPr>
        <w:ind w:firstLine="567"/>
        <w:contextualSpacing/>
        <w:rPr>
          <w:rFonts w:ascii="PT Astra Serif" w:hAnsi="PT Astra Serif"/>
          <w:b/>
          <w:sz w:val="24"/>
          <w:szCs w:val="24"/>
        </w:rPr>
      </w:pPr>
      <w:r w:rsidRPr="00F015DA">
        <w:rPr>
          <w:rFonts w:ascii="PT Astra Serif" w:hAnsi="PT Astra Serif"/>
          <w:b/>
          <w:sz w:val="24"/>
          <w:szCs w:val="24"/>
        </w:rPr>
        <w:t>Требования к Исполнителю:</w:t>
      </w:r>
    </w:p>
    <w:p w:rsidR="008F3FDA" w:rsidRPr="00F015DA" w:rsidRDefault="008F3FDA" w:rsidP="008F3FDA">
      <w:pPr>
        <w:ind w:firstLine="567"/>
        <w:contextualSpacing/>
        <w:rPr>
          <w:rFonts w:ascii="PT Astra Serif" w:hAnsi="PT Astra Serif"/>
          <w:sz w:val="24"/>
          <w:szCs w:val="24"/>
        </w:rPr>
      </w:pPr>
      <w:r w:rsidRPr="00F015DA">
        <w:rPr>
          <w:rFonts w:ascii="PT Astra Serif" w:hAnsi="PT Astra Serif"/>
          <w:sz w:val="24"/>
          <w:szCs w:val="24"/>
        </w:rPr>
        <w:t xml:space="preserve">Наличие действующей лицензии на </w:t>
      </w:r>
      <w:proofErr w:type="gramStart"/>
      <w:r w:rsidRPr="00F015DA">
        <w:rPr>
          <w:rFonts w:ascii="PT Astra Serif" w:hAnsi="PT Astra Serif"/>
          <w:sz w:val="24"/>
          <w:szCs w:val="24"/>
        </w:rPr>
        <w:t>право ведения</w:t>
      </w:r>
      <w:proofErr w:type="gramEnd"/>
      <w:r w:rsidRPr="00F015DA">
        <w:rPr>
          <w:rFonts w:ascii="PT Astra Serif" w:hAnsi="PT Astra Serif"/>
          <w:sz w:val="24"/>
          <w:szCs w:val="24"/>
        </w:rPr>
        <w:t xml:space="preserve"> образовательной деятельности в сфере дополнительного профессионального образования.</w:t>
      </w:r>
    </w:p>
    <w:p w:rsidR="008F3FDA" w:rsidRPr="00F015DA" w:rsidRDefault="008F3FDA" w:rsidP="008F3FDA">
      <w:pPr>
        <w:numPr>
          <w:ilvl w:val="0"/>
          <w:numId w:val="3"/>
        </w:numPr>
        <w:ind w:left="0" w:firstLine="567"/>
        <w:rPr>
          <w:rFonts w:ascii="PT Astra Serif" w:hAnsi="PT Astra Serif"/>
          <w:sz w:val="24"/>
          <w:szCs w:val="24"/>
        </w:rPr>
      </w:pPr>
      <w:r w:rsidRPr="00F015DA">
        <w:rPr>
          <w:rFonts w:ascii="PT Astra Serif" w:hAnsi="PT Astra Serif"/>
          <w:b/>
          <w:sz w:val="24"/>
          <w:szCs w:val="24"/>
        </w:rPr>
        <w:t>Место оказания Услуг</w:t>
      </w:r>
      <w:r w:rsidRPr="00F015DA">
        <w:rPr>
          <w:rFonts w:ascii="PT Astra Serif" w:hAnsi="PT Astra Serif"/>
          <w:sz w:val="24"/>
          <w:szCs w:val="24"/>
        </w:rPr>
        <w:t xml:space="preserve">: Исполнитель оказывает услуги </w:t>
      </w:r>
      <w:proofErr w:type="gramStart"/>
      <w:r w:rsidRPr="00F015DA">
        <w:rPr>
          <w:rFonts w:ascii="PT Astra Serif" w:hAnsi="PT Astra Serif"/>
          <w:sz w:val="24"/>
          <w:szCs w:val="24"/>
        </w:rPr>
        <w:t>по дополнительному профессиональному образованию по месту своего нахождения на территории Российской Федерации дистанционно с выходом через Интернет</w:t>
      </w:r>
      <w:proofErr w:type="gramEnd"/>
      <w:r w:rsidRPr="00F015DA">
        <w:rPr>
          <w:rFonts w:ascii="PT Astra Serif" w:hAnsi="PT Astra Serif"/>
          <w:sz w:val="24"/>
          <w:szCs w:val="24"/>
        </w:rPr>
        <w:t xml:space="preserve"> обучающимися с рабочих мест.</w:t>
      </w:r>
    </w:p>
    <w:p w:rsidR="008F3FDA" w:rsidRPr="00F015DA" w:rsidRDefault="008F3FDA" w:rsidP="008F3FDA">
      <w:pPr>
        <w:pStyle w:val="af4"/>
        <w:numPr>
          <w:ilvl w:val="0"/>
          <w:numId w:val="3"/>
        </w:numPr>
        <w:spacing w:after="0" w:line="240" w:lineRule="auto"/>
        <w:ind w:left="0" w:firstLine="567"/>
        <w:rPr>
          <w:rFonts w:ascii="PT Astra Serif" w:hAnsi="PT Astra Serif"/>
          <w:b/>
          <w:sz w:val="24"/>
          <w:szCs w:val="24"/>
        </w:rPr>
      </w:pPr>
      <w:r w:rsidRPr="00F015DA">
        <w:rPr>
          <w:rFonts w:ascii="PT Astra Serif" w:hAnsi="PT Astra Serif"/>
          <w:b/>
          <w:sz w:val="24"/>
          <w:szCs w:val="24"/>
        </w:rPr>
        <w:t xml:space="preserve">Условия оказания Услуг: </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 xml:space="preserve">1.Услуги должны оказываться в соответствии с требованиями законодательства Российской Федерации и утвержденными программами. </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 xml:space="preserve">2. Все оказываемые услуги и оформление их результатов должны отвечать требованиям соответствующих стандартов и технических условий. </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 xml:space="preserve">3. Учебный процесс должен быть организован с широким применением современных образовательных методов и технологий, включая презентации и </w:t>
      </w:r>
      <w:proofErr w:type="spellStart"/>
      <w:r w:rsidRPr="00F015DA">
        <w:rPr>
          <w:rFonts w:ascii="PT Astra Serif" w:hAnsi="PT Astra Serif"/>
          <w:sz w:val="24"/>
          <w:szCs w:val="24"/>
        </w:rPr>
        <w:t>видеолекции</w:t>
      </w:r>
      <w:proofErr w:type="spellEnd"/>
      <w:r w:rsidRPr="00F015DA">
        <w:rPr>
          <w:rFonts w:ascii="PT Astra Serif" w:hAnsi="PT Astra Serif"/>
          <w:sz w:val="24"/>
          <w:szCs w:val="24"/>
        </w:rPr>
        <w:t xml:space="preserve"> по теме курса.</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 xml:space="preserve">4. Исполнителем должны быть созданы условия для функционирования электронной информационно-образовательной среды. </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Исполнителем должны быть выполнены следующие требования:</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 xml:space="preserve">- предоставляет Заказчику и представителю Заказчика инструкцию по работе в системе дистанционного обучения, а также организует тестовый доступ к личному кабинету </w:t>
      </w:r>
      <w:r w:rsidR="00C221DC" w:rsidRPr="00F015DA">
        <w:rPr>
          <w:rFonts w:ascii="PT Astra Serif" w:hAnsi="PT Astra Serif"/>
          <w:sz w:val="24"/>
          <w:szCs w:val="24"/>
        </w:rPr>
        <w:t>сотрудника</w:t>
      </w:r>
      <w:r w:rsidRPr="00F015DA">
        <w:rPr>
          <w:rFonts w:ascii="PT Astra Serif" w:hAnsi="PT Astra Serif"/>
          <w:sz w:val="24"/>
          <w:szCs w:val="24"/>
        </w:rPr>
        <w:t xml:space="preserve"> до начала обучения;</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 xml:space="preserve">- предоставляет </w:t>
      </w:r>
      <w:r w:rsidR="00C221DC" w:rsidRPr="00F015DA">
        <w:rPr>
          <w:rFonts w:ascii="PT Astra Serif" w:hAnsi="PT Astra Serif"/>
          <w:sz w:val="24"/>
          <w:szCs w:val="24"/>
        </w:rPr>
        <w:t>сотрудникам</w:t>
      </w:r>
      <w:r w:rsidRPr="00F015DA">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 xml:space="preserve">Исполнитель организует учебно-методическую помощь </w:t>
      </w:r>
      <w:r w:rsidR="00C221DC" w:rsidRPr="00F015DA">
        <w:rPr>
          <w:rFonts w:ascii="PT Astra Serif" w:hAnsi="PT Astra Serif"/>
          <w:sz w:val="24"/>
          <w:szCs w:val="24"/>
        </w:rPr>
        <w:t>сотрудникам Заказчика</w:t>
      </w:r>
      <w:r w:rsidRPr="00F015DA">
        <w:rPr>
          <w:rFonts w:ascii="PT Astra Serif" w:hAnsi="PT Astra Serif"/>
          <w:sz w:val="24"/>
          <w:szCs w:val="24"/>
        </w:rPr>
        <w:t>,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Методическое обеспечение программы должно быть на русском языке, включать учебно-методическую и профильную литературу, подборку актуальных нормативных правовых и иных актов Российской Федерации в сфере охраны труда.</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lastRenderedPageBreak/>
        <w:t>Методическое обеспечение должно быть актуально на момент освоения программы, т.е. документы и материалы должны быть в последней актуальной редакции, действующей на дату начала обучения.</w:t>
      </w:r>
    </w:p>
    <w:p w:rsidR="008F3FDA" w:rsidRPr="00F015DA" w:rsidRDefault="008F3FDA" w:rsidP="008F3FDA">
      <w:pPr>
        <w:pStyle w:val="af4"/>
        <w:numPr>
          <w:ilvl w:val="0"/>
          <w:numId w:val="3"/>
        </w:numPr>
        <w:spacing w:after="0" w:line="240" w:lineRule="auto"/>
        <w:ind w:left="0" w:firstLine="567"/>
        <w:jc w:val="both"/>
        <w:rPr>
          <w:rFonts w:ascii="PT Astra Serif" w:hAnsi="PT Astra Serif"/>
          <w:b/>
          <w:sz w:val="24"/>
          <w:szCs w:val="24"/>
        </w:rPr>
      </w:pPr>
      <w:r w:rsidRPr="00F015DA">
        <w:rPr>
          <w:rFonts w:ascii="PT Astra Serif" w:hAnsi="PT Astra Serif"/>
          <w:b/>
          <w:sz w:val="24"/>
          <w:szCs w:val="24"/>
        </w:rPr>
        <w:t>Основание для оказания Услуг:</w:t>
      </w:r>
    </w:p>
    <w:p w:rsidR="008F3FDA" w:rsidRPr="00F015DA" w:rsidRDefault="00F97C3C" w:rsidP="000859D1">
      <w:pPr>
        <w:rPr>
          <w:rFonts w:ascii="PT Astra Serif" w:eastAsia="Calibri" w:hAnsi="PT Astra Serif"/>
          <w:sz w:val="24"/>
          <w:szCs w:val="24"/>
        </w:rPr>
      </w:pPr>
      <w:r>
        <w:rPr>
          <w:rFonts w:ascii="PT Astra Serif" w:eastAsia="Calibri" w:hAnsi="PT Astra Serif"/>
          <w:sz w:val="24"/>
          <w:szCs w:val="24"/>
        </w:rPr>
        <w:tab/>
      </w:r>
      <w:r w:rsidR="008F3FDA" w:rsidRPr="00F015DA">
        <w:rPr>
          <w:rFonts w:ascii="PT Astra Serif" w:eastAsia="Calibri" w:hAnsi="PT Astra Serif"/>
          <w:sz w:val="24"/>
          <w:szCs w:val="24"/>
        </w:rPr>
        <w:t>Федеральн</w:t>
      </w:r>
      <w:r w:rsidR="008F3FDA" w:rsidRPr="00F015DA">
        <w:rPr>
          <w:rFonts w:ascii="PT Astra Serif" w:hAnsi="PT Astra Serif"/>
          <w:sz w:val="24"/>
          <w:szCs w:val="24"/>
        </w:rPr>
        <w:t>ый закон</w:t>
      </w:r>
      <w:r w:rsidR="008F3FDA" w:rsidRPr="00F015DA">
        <w:rPr>
          <w:rFonts w:ascii="PT Astra Serif" w:eastAsia="Calibri" w:hAnsi="PT Astra Serif"/>
          <w:sz w:val="24"/>
          <w:szCs w:val="24"/>
        </w:rPr>
        <w:t xml:space="preserve"> от 29.12.2012 № 273-ФЗ «Об образовании в Российской Федерации»;</w:t>
      </w:r>
    </w:p>
    <w:p w:rsidR="000859D1" w:rsidRPr="00F015DA" w:rsidRDefault="00F97C3C" w:rsidP="000859D1">
      <w:pPr>
        <w:autoSpaceDE w:val="0"/>
        <w:autoSpaceDN w:val="0"/>
        <w:adjustRightInd w:val="0"/>
        <w:rPr>
          <w:rFonts w:ascii="PT Astra Serif" w:hAnsi="PT Astra Serif" w:cs="PT Astra Serif"/>
          <w:bCs/>
          <w:sz w:val="24"/>
          <w:szCs w:val="24"/>
        </w:rPr>
      </w:pPr>
      <w:r>
        <w:rPr>
          <w:rFonts w:ascii="PT Astra Serif" w:hAnsi="PT Astra Serif" w:cs="PT Astra Serif"/>
          <w:bCs/>
          <w:sz w:val="24"/>
          <w:szCs w:val="24"/>
        </w:rPr>
        <w:tab/>
      </w:r>
      <w:r w:rsidR="000859D1" w:rsidRPr="00F015DA">
        <w:rPr>
          <w:rFonts w:ascii="PT Astra Serif" w:hAnsi="PT Astra Serif" w:cs="PT Astra Serif"/>
          <w:bCs/>
          <w:sz w:val="24"/>
          <w:szCs w:val="24"/>
        </w:rPr>
        <w:t>Федеральный закон от 10.01.2002 № 7-ФЗ «Об охране окружающей среды»;</w:t>
      </w:r>
    </w:p>
    <w:p w:rsidR="000859D1" w:rsidRPr="00F015DA" w:rsidRDefault="00F97C3C" w:rsidP="000859D1">
      <w:pPr>
        <w:autoSpaceDE w:val="0"/>
        <w:autoSpaceDN w:val="0"/>
        <w:adjustRightInd w:val="0"/>
        <w:rPr>
          <w:rFonts w:ascii="PT Astra Serif" w:hAnsi="PT Astra Serif" w:cs="PT Astra Serif"/>
          <w:sz w:val="24"/>
          <w:szCs w:val="24"/>
        </w:rPr>
      </w:pPr>
      <w:r>
        <w:rPr>
          <w:rFonts w:ascii="PT Astra Serif" w:hAnsi="PT Astra Serif" w:cs="PT Astra Serif"/>
          <w:sz w:val="24"/>
          <w:szCs w:val="24"/>
        </w:rPr>
        <w:tab/>
      </w:r>
      <w:r w:rsidR="000859D1" w:rsidRPr="00F015DA">
        <w:rPr>
          <w:rFonts w:ascii="PT Astra Serif" w:hAnsi="PT Astra Serif" w:cs="PT Astra Serif"/>
          <w:sz w:val="24"/>
          <w:szCs w:val="24"/>
        </w:rPr>
        <w:t>Федеральный закон от 24.06.1998 № 89-ФЗ «Об отходах производства и потребления»</w:t>
      </w:r>
    </w:p>
    <w:p w:rsidR="002A40BA" w:rsidRPr="002A40BA" w:rsidRDefault="00F97C3C" w:rsidP="002A40BA">
      <w:pPr>
        <w:autoSpaceDE w:val="0"/>
        <w:autoSpaceDN w:val="0"/>
        <w:adjustRightInd w:val="0"/>
        <w:rPr>
          <w:rFonts w:ascii="PT Astra Serif" w:hAnsi="PT Astra Serif" w:cs="Tahoma"/>
          <w:sz w:val="24"/>
          <w:szCs w:val="24"/>
        </w:rPr>
      </w:pPr>
      <w:r>
        <w:rPr>
          <w:rFonts w:ascii="PT Astra Serif" w:hAnsi="PT Astra Serif" w:cs="Tahoma"/>
          <w:sz w:val="24"/>
          <w:szCs w:val="24"/>
        </w:rPr>
        <w:tab/>
      </w:r>
      <w:r w:rsidR="002A40BA" w:rsidRPr="002A40BA">
        <w:rPr>
          <w:rFonts w:ascii="PT Astra Serif" w:hAnsi="PT Astra Serif" w:cs="Tahoma"/>
          <w:sz w:val="24"/>
          <w:szCs w:val="24"/>
        </w:rPr>
        <w:t xml:space="preserve">Приказ </w:t>
      </w:r>
      <w:proofErr w:type="spellStart"/>
      <w:r w:rsidR="002A40BA" w:rsidRPr="002A40BA">
        <w:rPr>
          <w:rFonts w:ascii="PT Astra Serif" w:hAnsi="PT Astra Serif" w:cs="Tahoma"/>
          <w:sz w:val="24"/>
          <w:szCs w:val="24"/>
        </w:rPr>
        <w:t>Ми</w:t>
      </w:r>
      <w:r w:rsidR="002A40BA">
        <w:rPr>
          <w:rFonts w:ascii="PT Astra Serif" w:hAnsi="PT Astra Serif" w:cs="Tahoma"/>
          <w:sz w:val="24"/>
          <w:szCs w:val="24"/>
        </w:rPr>
        <w:t>нобрнауки</w:t>
      </w:r>
      <w:proofErr w:type="spellEnd"/>
      <w:r w:rsidR="002A40BA">
        <w:rPr>
          <w:rFonts w:ascii="PT Astra Serif" w:hAnsi="PT Astra Serif" w:cs="Tahoma"/>
          <w:sz w:val="24"/>
          <w:szCs w:val="24"/>
        </w:rPr>
        <w:t xml:space="preserve"> России от 24.03.2025 №</w:t>
      </w:r>
      <w:r w:rsidR="002A40BA" w:rsidRPr="002A40BA">
        <w:rPr>
          <w:rFonts w:ascii="PT Astra Serif" w:hAnsi="PT Astra Serif" w:cs="Tahoma"/>
          <w:sz w:val="24"/>
          <w:szCs w:val="24"/>
        </w:rPr>
        <w:t xml:space="preserve"> 266 </w:t>
      </w:r>
      <w:r w:rsidR="002A40BA">
        <w:rPr>
          <w:rFonts w:ascii="PT Astra Serif" w:hAnsi="PT Astra Serif" w:cs="Tahoma"/>
          <w:sz w:val="24"/>
          <w:szCs w:val="24"/>
        </w:rPr>
        <w:t>«</w:t>
      </w:r>
      <w:r w:rsidR="002A40BA" w:rsidRPr="002A40BA">
        <w:rPr>
          <w:rFonts w:ascii="PT Astra Serif" w:hAnsi="PT Astra Serif" w:cs="Tahoma"/>
          <w:sz w:val="24"/>
          <w:szCs w:val="24"/>
        </w:rPr>
        <w:t>Об утверждении Порядка организации и осуществления образовательной деятельности по дополнитель</w:t>
      </w:r>
      <w:r w:rsidR="002A40BA">
        <w:rPr>
          <w:rFonts w:ascii="PT Astra Serif" w:hAnsi="PT Astra Serif" w:cs="Tahoma"/>
          <w:sz w:val="24"/>
          <w:szCs w:val="24"/>
        </w:rPr>
        <w:t>ным профессиональным программам».</w:t>
      </w:r>
    </w:p>
    <w:p w:rsidR="008F3FDA" w:rsidRPr="00F015DA" w:rsidRDefault="008F3FDA" w:rsidP="008F3FDA">
      <w:pPr>
        <w:pStyle w:val="af4"/>
        <w:numPr>
          <w:ilvl w:val="0"/>
          <w:numId w:val="3"/>
        </w:numPr>
        <w:spacing w:after="0" w:line="240" w:lineRule="auto"/>
        <w:ind w:left="0" w:firstLine="567"/>
        <w:jc w:val="both"/>
        <w:rPr>
          <w:rFonts w:ascii="PT Astra Serif" w:hAnsi="PT Astra Serif"/>
          <w:b/>
          <w:sz w:val="24"/>
          <w:szCs w:val="24"/>
        </w:rPr>
      </w:pPr>
      <w:r w:rsidRPr="00F015DA">
        <w:rPr>
          <w:rFonts w:ascii="PT Astra Serif" w:hAnsi="PT Astra Serif"/>
          <w:b/>
          <w:sz w:val="24"/>
          <w:szCs w:val="24"/>
        </w:rPr>
        <w:t>Порядок оказания Услуг</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 xml:space="preserve">Исполнитель обязан: </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1. Направить Заказчику дополнительные профессиональные программы и учебный план не позднее 3 рабочих дней после заключения контракта;</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2. Согласовать с Заказчиком даты проведения курса по дополнительному профессиональному образованию;</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3. Подготовить учебно-методический материал и обеспечить им слушателей;</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4. Организовать современный уровень ведения учебного процесса, с применением современных методических и информационных учебных технологий;</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 xml:space="preserve">5. Закрепить ответственное лицо для взаимодействия с Заказчиком и кураторства по отношению к </w:t>
      </w:r>
      <w:r w:rsidR="00C221DC" w:rsidRPr="00F015DA">
        <w:rPr>
          <w:rFonts w:ascii="PT Astra Serif" w:hAnsi="PT Astra Serif"/>
          <w:sz w:val="24"/>
          <w:szCs w:val="24"/>
        </w:rPr>
        <w:t>сотрудникам</w:t>
      </w:r>
      <w:r w:rsidRPr="00F015DA">
        <w:rPr>
          <w:rFonts w:ascii="PT Astra Serif" w:hAnsi="PT Astra Serif"/>
          <w:sz w:val="24"/>
          <w:szCs w:val="24"/>
        </w:rPr>
        <w:t xml:space="preserve"> на весь период обучения, а также для решения оперативных вопросов, включая контроль посещаемости системы дистанционного обучения, сбора необходимых документов для организации обучения (согласия на обработку персональных данных </w:t>
      </w:r>
      <w:r w:rsidR="00C221DC" w:rsidRPr="00F015DA">
        <w:rPr>
          <w:rFonts w:ascii="PT Astra Serif" w:hAnsi="PT Astra Serif"/>
          <w:sz w:val="24"/>
          <w:szCs w:val="24"/>
        </w:rPr>
        <w:t>сотрудников</w:t>
      </w:r>
      <w:r w:rsidRPr="00F015DA">
        <w:rPr>
          <w:rFonts w:ascii="PT Astra Serif" w:hAnsi="PT Astra Serif"/>
          <w:sz w:val="24"/>
          <w:szCs w:val="24"/>
        </w:rPr>
        <w:t>, копии СНИЛС, копии дипломов, паспортов (при необходимости) и др.).</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 xml:space="preserve">6. Обеспечить возможность получения </w:t>
      </w:r>
      <w:r w:rsidR="00C221DC" w:rsidRPr="00F015DA">
        <w:rPr>
          <w:rFonts w:ascii="PT Astra Serif" w:hAnsi="PT Astra Serif"/>
          <w:sz w:val="24"/>
          <w:szCs w:val="24"/>
        </w:rPr>
        <w:t>сотрудниками Заказчика</w:t>
      </w:r>
      <w:r w:rsidRPr="00F015DA">
        <w:rPr>
          <w:rFonts w:ascii="PT Astra Serif" w:hAnsi="PT Astra Serif"/>
          <w:sz w:val="24"/>
          <w:szCs w:val="24"/>
        </w:rPr>
        <w:t xml:space="preserve"> консультаций по вопросам, рассматриваемым в ходе обучения.</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 xml:space="preserve">7. Не </w:t>
      </w:r>
      <w:proofErr w:type="gramStart"/>
      <w:r w:rsidRPr="00F015DA">
        <w:rPr>
          <w:rFonts w:ascii="PT Astra Serif" w:hAnsi="PT Astra Serif"/>
          <w:sz w:val="24"/>
          <w:szCs w:val="24"/>
        </w:rPr>
        <w:t>позднее</w:t>
      </w:r>
      <w:proofErr w:type="gramEnd"/>
      <w:r w:rsidRPr="00F015DA">
        <w:rPr>
          <w:rFonts w:ascii="PT Astra Serif" w:hAnsi="PT Astra Serif"/>
          <w:sz w:val="24"/>
          <w:szCs w:val="24"/>
        </w:rPr>
        <w:t xml:space="preserve"> чем за </w:t>
      </w:r>
      <w:r w:rsidR="005E0682">
        <w:rPr>
          <w:rFonts w:ascii="PT Astra Serif" w:hAnsi="PT Astra Serif"/>
          <w:sz w:val="24"/>
          <w:szCs w:val="24"/>
        </w:rPr>
        <w:t>5</w:t>
      </w:r>
      <w:r w:rsidRPr="00F015DA">
        <w:rPr>
          <w:rFonts w:ascii="PT Astra Serif" w:hAnsi="PT Astra Serif"/>
          <w:sz w:val="24"/>
          <w:szCs w:val="24"/>
        </w:rPr>
        <w:t xml:space="preserve"> рабочих дня до начала обучения направить </w:t>
      </w:r>
      <w:r w:rsidR="00C221DC" w:rsidRPr="00F015DA">
        <w:rPr>
          <w:rFonts w:ascii="PT Astra Serif" w:hAnsi="PT Astra Serif"/>
          <w:sz w:val="24"/>
          <w:szCs w:val="24"/>
        </w:rPr>
        <w:t>сотрудникам</w:t>
      </w:r>
      <w:r w:rsidRPr="00F015DA">
        <w:rPr>
          <w:rFonts w:ascii="PT Astra Serif" w:hAnsi="PT Astra Serif"/>
          <w:sz w:val="24"/>
          <w:szCs w:val="24"/>
        </w:rPr>
        <w:t xml:space="preserve"> и представителю Заказчика ссылку на обучающий ресурс, предоставить логин и пароль для входа в личный кабинет. За один день до начала обучения Исполнитель направляет </w:t>
      </w:r>
      <w:r w:rsidR="00C221DC" w:rsidRPr="00F015DA">
        <w:rPr>
          <w:rFonts w:ascii="PT Astra Serif" w:hAnsi="PT Astra Serif"/>
          <w:sz w:val="24"/>
          <w:szCs w:val="24"/>
        </w:rPr>
        <w:t>сотруднику</w:t>
      </w:r>
      <w:r w:rsidRPr="00F015DA">
        <w:rPr>
          <w:rFonts w:ascii="PT Astra Serif" w:hAnsi="PT Astra Serif"/>
          <w:sz w:val="24"/>
          <w:szCs w:val="24"/>
        </w:rPr>
        <w:t xml:space="preserve"> прямую ссылку на участие в мероприятии.</w:t>
      </w:r>
    </w:p>
    <w:p w:rsidR="008F3FDA" w:rsidRPr="00F015DA" w:rsidRDefault="008F3FDA" w:rsidP="008F3FDA">
      <w:pPr>
        <w:pStyle w:val="af4"/>
        <w:ind w:left="0" w:firstLine="567"/>
        <w:jc w:val="both"/>
        <w:rPr>
          <w:rFonts w:ascii="PT Astra Serif" w:hAnsi="PT Astra Serif"/>
          <w:sz w:val="24"/>
          <w:szCs w:val="24"/>
        </w:rPr>
      </w:pPr>
      <w:r w:rsidRPr="00F015DA">
        <w:rPr>
          <w:rFonts w:ascii="PT Astra Serif" w:hAnsi="PT Astra Serif"/>
          <w:sz w:val="24"/>
          <w:szCs w:val="24"/>
        </w:rPr>
        <w:t>8. Определить учебный план, подготовить учебно-материальную базу, предоставить Заказчику учебную программу, методические рекомендации по предмету курса, расписание занятий, информационное письмо о начале обучения и прямые ссылки на участие в мероприятии для всех участников;</w:t>
      </w:r>
    </w:p>
    <w:p w:rsidR="00C366BA" w:rsidRPr="00F015DA" w:rsidRDefault="008F3FDA" w:rsidP="008F3FDA">
      <w:pPr>
        <w:pStyle w:val="af4"/>
        <w:ind w:left="0" w:firstLine="567"/>
        <w:jc w:val="both"/>
        <w:rPr>
          <w:rFonts w:ascii="Times New Roman" w:hAnsi="Times New Roman" w:cs="Times New Roman"/>
          <w:sz w:val="24"/>
          <w:szCs w:val="24"/>
        </w:rPr>
      </w:pPr>
      <w:r w:rsidRPr="00F015DA">
        <w:rPr>
          <w:rFonts w:ascii="PT Astra Serif" w:hAnsi="PT Astra Serif"/>
          <w:sz w:val="24"/>
          <w:szCs w:val="24"/>
        </w:rPr>
        <w:t xml:space="preserve">9. </w:t>
      </w:r>
      <w:r w:rsidR="00C366BA" w:rsidRPr="00F015DA">
        <w:rPr>
          <w:rFonts w:ascii="Times New Roman" w:hAnsi="Times New Roman" w:cs="Times New Roman"/>
          <w:sz w:val="24"/>
          <w:szCs w:val="24"/>
        </w:rPr>
        <w:t xml:space="preserve">По окончании выдается удостоверение о повышении квалификации установленного образца. Сведения о выданных </w:t>
      </w:r>
      <w:proofErr w:type="gramStart"/>
      <w:r w:rsidR="00C366BA" w:rsidRPr="00F015DA">
        <w:rPr>
          <w:rFonts w:ascii="Times New Roman" w:hAnsi="Times New Roman" w:cs="Times New Roman"/>
          <w:sz w:val="24"/>
          <w:szCs w:val="24"/>
        </w:rPr>
        <w:t>удостоверениях</w:t>
      </w:r>
      <w:proofErr w:type="gramEnd"/>
      <w:r w:rsidR="00C366BA" w:rsidRPr="00F015DA">
        <w:rPr>
          <w:rFonts w:ascii="Times New Roman" w:hAnsi="Times New Roman" w:cs="Times New Roman"/>
          <w:sz w:val="24"/>
          <w:szCs w:val="24"/>
        </w:rPr>
        <w:t xml:space="preserve"> о повышении квалификации в  вносятся в федеральную информационную систему «Федеральный реестр сведений о документах об образовании или о квалификации».</w:t>
      </w:r>
    </w:p>
    <w:p w:rsidR="008F3FDA" w:rsidRPr="00F015DA" w:rsidRDefault="00C366BA" w:rsidP="008F3FDA">
      <w:pPr>
        <w:pStyle w:val="af4"/>
        <w:ind w:left="0" w:firstLine="567"/>
        <w:jc w:val="both"/>
        <w:rPr>
          <w:rFonts w:ascii="PT Astra Serif" w:hAnsi="PT Astra Serif"/>
          <w:sz w:val="24"/>
          <w:szCs w:val="24"/>
        </w:rPr>
      </w:pPr>
      <w:r w:rsidRPr="00F015DA">
        <w:rPr>
          <w:rFonts w:ascii="PT Astra Serif" w:hAnsi="PT Astra Serif"/>
          <w:sz w:val="24"/>
          <w:szCs w:val="24"/>
        </w:rPr>
        <w:t xml:space="preserve"> </w:t>
      </w:r>
      <w:r w:rsidR="008F3FDA" w:rsidRPr="00F015DA">
        <w:rPr>
          <w:rFonts w:ascii="PT Astra Serif" w:hAnsi="PT Astra Serif"/>
          <w:sz w:val="24"/>
          <w:szCs w:val="24"/>
        </w:rPr>
        <w:t>Заказчик обязан:</w:t>
      </w:r>
    </w:p>
    <w:p w:rsidR="00775B35" w:rsidRPr="005E0682" w:rsidRDefault="008F3FDA" w:rsidP="005E0682">
      <w:pPr>
        <w:pStyle w:val="af4"/>
        <w:ind w:left="0" w:firstLine="567"/>
        <w:jc w:val="both"/>
        <w:rPr>
          <w:rFonts w:ascii="PT Astra Serif" w:hAnsi="PT Astra Serif"/>
          <w:sz w:val="24"/>
          <w:szCs w:val="24"/>
        </w:rPr>
      </w:pPr>
      <w:r w:rsidRPr="00F015DA">
        <w:rPr>
          <w:rFonts w:ascii="PT Astra Serif" w:hAnsi="PT Astra Serif"/>
          <w:sz w:val="24"/>
          <w:szCs w:val="24"/>
        </w:rPr>
        <w:t xml:space="preserve">1. Не позднее 2  рабочих дней до начала обучения обеспечить формирование списка обучаемых с указанием ФИО и электронных адресов и направить его Исполнителю. В случае необходимости произвести замену </w:t>
      </w:r>
      <w:r w:rsidR="00C221DC" w:rsidRPr="00F015DA">
        <w:rPr>
          <w:rFonts w:ascii="PT Astra Serif" w:hAnsi="PT Astra Serif"/>
          <w:sz w:val="24"/>
          <w:szCs w:val="24"/>
        </w:rPr>
        <w:t>сотрудника</w:t>
      </w:r>
      <w:r w:rsidRPr="00F015DA">
        <w:rPr>
          <w:rFonts w:ascii="PT Astra Serif" w:hAnsi="PT Astra Serif"/>
          <w:sz w:val="24"/>
          <w:szCs w:val="24"/>
        </w:rPr>
        <w:t>, согласовав ее с Исполнителем.</w:t>
      </w:r>
    </w:p>
    <w:p w:rsidR="00775B35" w:rsidRPr="005E0682" w:rsidRDefault="00775B35" w:rsidP="00775B35">
      <w:pPr>
        <w:pStyle w:val="ConsPlusNonformat"/>
        <w:jc w:val="both"/>
        <w:rPr>
          <w:rFonts w:ascii="PT Astra Serif" w:hAnsi="PT Astra Serif" w:cs="Times New Roman"/>
        </w:rPr>
      </w:pPr>
      <w:r w:rsidRPr="00F015DA">
        <w:rPr>
          <w:rFonts w:ascii="PT Astra Serif" w:hAnsi="PT Astra Serif" w:cs="Times New Roman"/>
          <w:sz w:val="24"/>
          <w:szCs w:val="24"/>
        </w:rPr>
        <w:t xml:space="preserve">                      </w:t>
      </w:r>
      <w:r w:rsidRPr="005E0682">
        <w:rPr>
          <w:rFonts w:ascii="PT Astra Serif" w:hAnsi="PT Astra Serif" w:cs="Times New Roman"/>
        </w:rPr>
        <w:t xml:space="preserve">Заказчик                                                      </w:t>
      </w:r>
      <w:r w:rsidR="00FC56B7">
        <w:rPr>
          <w:rFonts w:ascii="PT Astra Serif" w:hAnsi="PT Astra Serif" w:cs="Times New Roman"/>
        </w:rPr>
        <w:t xml:space="preserve">                                       </w:t>
      </w:r>
      <w:r w:rsidRPr="005E0682">
        <w:rPr>
          <w:rFonts w:ascii="PT Astra Serif" w:hAnsi="PT Astra Serif" w:cs="Times New Roman"/>
        </w:rPr>
        <w:t>Исполнитель</w:t>
      </w:r>
    </w:p>
    <w:p w:rsidR="00775B35" w:rsidRPr="005E0682" w:rsidRDefault="00FC56B7" w:rsidP="00775B35">
      <w:pPr>
        <w:pStyle w:val="ConsPlusNonformat"/>
        <w:jc w:val="both"/>
        <w:rPr>
          <w:rFonts w:ascii="PT Astra Serif" w:hAnsi="PT Astra Serif" w:cs="Times New Roman"/>
        </w:rPr>
      </w:pPr>
      <w:r>
        <w:rPr>
          <w:rFonts w:ascii="PT Astra Serif" w:hAnsi="PT Astra Serif" w:cs="Times New Roman"/>
        </w:rPr>
        <w:t xml:space="preserve">           </w:t>
      </w:r>
      <w:r w:rsidR="00C221DC" w:rsidRPr="005E0682">
        <w:rPr>
          <w:rFonts w:ascii="PT Astra Serif" w:hAnsi="PT Astra Serif" w:cs="Times New Roman"/>
        </w:rPr>
        <w:t>_____________________</w:t>
      </w:r>
      <w:r w:rsidR="00775B35" w:rsidRPr="005E0682">
        <w:rPr>
          <w:rFonts w:ascii="PT Astra Serif" w:hAnsi="PT Astra Serif" w:cs="Times New Roman"/>
        </w:rPr>
        <w:t xml:space="preserve">  </w:t>
      </w:r>
      <w:r w:rsidR="00F97C3C">
        <w:rPr>
          <w:rFonts w:ascii="PT Astra Serif" w:hAnsi="PT Astra Serif" w:cs="Times New Roman"/>
        </w:rPr>
        <w:t>М.В.Борисов</w:t>
      </w:r>
      <w:r w:rsidR="00775B35" w:rsidRPr="005E0682">
        <w:rPr>
          <w:rFonts w:ascii="PT Astra Serif" w:hAnsi="PT Astra Serif" w:cs="Times New Roman"/>
        </w:rPr>
        <w:t xml:space="preserve">           </w:t>
      </w:r>
      <w:r w:rsidR="00C221DC" w:rsidRPr="005E0682">
        <w:rPr>
          <w:rFonts w:ascii="PT Astra Serif" w:hAnsi="PT Astra Serif" w:cs="Times New Roman"/>
        </w:rPr>
        <w:t xml:space="preserve">   </w:t>
      </w:r>
      <w:r>
        <w:rPr>
          <w:rFonts w:ascii="PT Astra Serif" w:hAnsi="PT Astra Serif" w:cs="Times New Roman"/>
        </w:rPr>
        <w:t xml:space="preserve">                                        </w:t>
      </w:r>
      <w:r w:rsidR="00C221DC" w:rsidRPr="005E0682">
        <w:rPr>
          <w:rFonts w:ascii="PT Astra Serif" w:hAnsi="PT Astra Serif" w:cs="Times New Roman"/>
        </w:rPr>
        <w:t xml:space="preserve">  ______________</w:t>
      </w:r>
    </w:p>
    <w:p w:rsidR="00775B35" w:rsidRPr="005E0682" w:rsidRDefault="00775B35" w:rsidP="00775B35">
      <w:pPr>
        <w:pStyle w:val="ConsPlusNonformat"/>
        <w:jc w:val="both"/>
        <w:rPr>
          <w:rFonts w:ascii="PT Astra Serif" w:hAnsi="PT Astra Serif" w:cs="Times New Roman"/>
        </w:rPr>
      </w:pPr>
      <w:r w:rsidRPr="005E0682">
        <w:rPr>
          <w:rFonts w:ascii="PT Astra Serif" w:hAnsi="PT Astra Serif" w:cs="Times New Roman"/>
        </w:rPr>
        <w:t xml:space="preserve">   </w:t>
      </w:r>
      <w:r w:rsidR="00FC56B7">
        <w:rPr>
          <w:rFonts w:ascii="PT Astra Serif" w:hAnsi="PT Astra Serif" w:cs="Times New Roman"/>
        </w:rPr>
        <w:t xml:space="preserve">          </w:t>
      </w:r>
      <w:r w:rsidRPr="005E0682">
        <w:rPr>
          <w:rFonts w:ascii="PT Astra Serif" w:hAnsi="PT Astra Serif" w:cs="Times New Roman"/>
        </w:rPr>
        <w:t>(</w:t>
      </w:r>
      <w:r w:rsidR="00C221DC" w:rsidRPr="005E0682">
        <w:rPr>
          <w:rFonts w:ascii="PT Astra Serif" w:hAnsi="PT Astra Serif" w:cs="Times New Roman"/>
        </w:rPr>
        <w:t xml:space="preserve">подпись)                  </w:t>
      </w:r>
      <w:r w:rsidRPr="005E0682">
        <w:rPr>
          <w:rFonts w:ascii="PT Astra Serif" w:hAnsi="PT Astra Serif" w:cs="Times New Roman"/>
        </w:rPr>
        <w:t xml:space="preserve"> М.</w:t>
      </w:r>
      <w:r w:rsidR="00C221DC" w:rsidRPr="005E0682">
        <w:rPr>
          <w:rFonts w:ascii="PT Astra Serif" w:hAnsi="PT Astra Serif" w:cs="Times New Roman"/>
        </w:rPr>
        <w:t xml:space="preserve">П.                                                                     </w:t>
      </w:r>
      <w:r w:rsidR="00FC56B7">
        <w:rPr>
          <w:rFonts w:ascii="PT Astra Serif" w:hAnsi="PT Astra Serif" w:cs="Times New Roman"/>
        </w:rPr>
        <w:t xml:space="preserve">             </w:t>
      </w:r>
      <w:r w:rsidRPr="005E0682">
        <w:rPr>
          <w:rFonts w:ascii="PT Astra Serif" w:hAnsi="PT Astra Serif" w:cs="Times New Roman"/>
        </w:rPr>
        <w:t>(подпись)                            М.П.</w:t>
      </w:r>
    </w:p>
    <w:p w:rsidR="00775B35" w:rsidRPr="005E0682" w:rsidRDefault="00775B35" w:rsidP="00775B35">
      <w:pPr>
        <w:pStyle w:val="ConsPlusNonformat"/>
        <w:jc w:val="both"/>
        <w:rPr>
          <w:rFonts w:ascii="PT Astra Serif" w:hAnsi="PT Astra Serif" w:cs="Times New Roman"/>
        </w:rPr>
      </w:pPr>
      <w:r w:rsidRPr="005E0682">
        <w:rPr>
          <w:rFonts w:ascii="PT Astra Serif" w:hAnsi="PT Astra Serif" w:cs="Times New Roman"/>
        </w:rPr>
        <w:t>«____» __________________ 20</w:t>
      </w:r>
      <w:r w:rsidR="00F97C3C">
        <w:rPr>
          <w:rFonts w:ascii="PT Astra Serif" w:hAnsi="PT Astra Serif" w:cs="Times New Roman"/>
        </w:rPr>
        <w:t>26</w:t>
      </w:r>
      <w:r w:rsidRPr="005E0682">
        <w:rPr>
          <w:rFonts w:ascii="PT Astra Serif" w:hAnsi="PT Astra Serif" w:cs="Times New Roman"/>
        </w:rPr>
        <w:t xml:space="preserve"> г.               </w:t>
      </w:r>
      <w:r w:rsidR="00FC56B7">
        <w:rPr>
          <w:rFonts w:ascii="PT Astra Serif" w:hAnsi="PT Astra Serif" w:cs="Times New Roman"/>
        </w:rPr>
        <w:t xml:space="preserve">                                                         </w:t>
      </w:r>
      <w:r w:rsidRPr="005E0682">
        <w:rPr>
          <w:rFonts w:ascii="PT Astra Serif" w:hAnsi="PT Astra Serif" w:cs="Times New Roman"/>
        </w:rPr>
        <w:t>«____»_________________ 20__ г.</w:t>
      </w:r>
    </w:p>
    <w:p w:rsidR="00632E28" w:rsidRPr="00F015DA" w:rsidRDefault="00632E28" w:rsidP="009655FC">
      <w:pPr>
        <w:pageBreakBefore/>
        <w:widowControl w:val="0"/>
        <w:autoSpaceDE w:val="0"/>
        <w:autoSpaceDN w:val="0"/>
        <w:adjustRightInd w:val="0"/>
        <w:jc w:val="right"/>
        <w:outlineLvl w:val="0"/>
        <w:rPr>
          <w:rFonts w:ascii="PT Astra Serif" w:hAnsi="PT Astra Serif"/>
          <w:sz w:val="24"/>
          <w:szCs w:val="24"/>
        </w:rPr>
      </w:pPr>
      <w:r w:rsidRPr="00F015DA">
        <w:rPr>
          <w:rFonts w:ascii="PT Astra Serif" w:hAnsi="PT Astra Serif"/>
          <w:sz w:val="24"/>
          <w:szCs w:val="24"/>
        </w:rPr>
        <w:lastRenderedPageBreak/>
        <w:t>Приложение № 2</w:t>
      </w:r>
      <w:r w:rsidR="009655FC" w:rsidRPr="00F015DA">
        <w:rPr>
          <w:rFonts w:ascii="PT Astra Serif" w:hAnsi="PT Astra Serif"/>
          <w:sz w:val="24"/>
          <w:szCs w:val="24"/>
        </w:rPr>
        <w:t xml:space="preserve"> к</w:t>
      </w:r>
      <w:r w:rsidRPr="00F015DA">
        <w:rPr>
          <w:rFonts w:ascii="PT Astra Serif" w:hAnsi="PT Astra Serif"/>
          <w:sz w:val="24"/>
          <w:szCs w:val="24"/>
        </w:rPr>
        <w:t xml:space="preserve"> </w:t>
      </w:r>
      <w:r w:rsidR="009655FC" w:rsidRPr="00F015DA">
        <w:rPr>
          <w:rFonts w:ascii="PT Astra Serif" w:hAnsi="PT Astra Serif"/>
          <w:sz w:val="24"/>
          <w:szCs w:val="24"/>
        </w:rPr>
        <w:t>К</w:t>
      </w:r>
      <w:r w:rsidRPr="00F015DA">
        <w:rPr>
          <w:rFonts w:ascii="PT Astra Serif" w:hAnsi="PT Astra Serif"/>
          <w:sz w:val="24"/>
          <w:szCs w:val="24"/>
        </w:rPr>
        <w:t>онтракту</w:t>
      </w:r>
    </w:p>
    <w:p w:rsidR="00632E28" w:rsidRPr="00F015DA" w:rsidRDefault="00632E28" w:rsidP="00632E28">
      <w:pPr>
        <w:widowControl w:val="0"/>
        <w:autoSpaceDE w:val="0"/>
        <w:autoSpaceDN w:val="0"/>
        <w:adjustRightInd w:val="0"/>
        <w:jc w:val="right"/>
        <w:rPr>
          <w:rFonts w:ascii="PT Astra Serif" w:hAnsi="PT Astra Serif"/>
          <w:sz w:val="24"/>
          <w:szCs w:val="24"/>
        </w:rPr>
      </w:pPr>
      <w:r w:rsidRPr="00F015DA">
        <w:rPr>
          <w:rFonts w:ascii="PT Astra Serif" w:hAnsi="PT Astra Serif"/>
          <w:sz w:val="24"/>
          <w:szCs w:val="24"/>
        </w:rPr>
        <w:t>от «____» ________ 20</w:t>
      </w:r>
      <w:r w:rsidR="00F97C3C">
        <w:rPr>
          <w:rFonts w:ascii="PT Astra Serif" w:hAnsi="PT Astra Serif"/>
          <w:sz w:val="24"/>
          <w:szCs w:val="24"/>
        </w:rPr>
        <w:t>26</w:t>
      </w:r>
      <w:r w:rsidRPr="00F015DA">
        <w:rPr>
          <w:rFonts w:ascii="PT Astra Serif" w:hAnsi="PT Astra Serif"/>
          <w:sz w:val="24"/>
          <w:szCs w:val="24"/>
        </w:rPr>
        <w:t xml:space="preserve"> г.</w:t>
      </w:r>
      <w:r w:rsidR="009655FC" w:rsidRPr="00F015DA">
        <w:rPr>
          <w:rFonts w:ascii="PT Astra Serif" w:hAnsi="PT Astra Serif"/>
          <w:sz w:val="24"/>
          <w:szCs w:val="24"/>
        </w:rPr>
        <w:t xml:space="preserve"> № ____________</w:t>
      </w:r>
    </w:p>
    <w:p w:rsidR="00230A32" w:rsidRPr="00F015DA" w:rsidRDefault="00230A32">
      <w:pPr>
        <w:widowControl w:val="0"/>
        <w:autoSpaceDE w:val="0"/>
        <w:autoSpaceDN w:val="0"/>
        <w:adjustRightInd w:val="0"/>
        <w:rPr>
          <w:rFonts w:ascii="PT Astra Serif" w:hAnsi="PT Astra Serif"/>
          <w:sz w:val="24"/>
          <w:szCs w:val="24"/>
        </w:rPr>
      </w:pPr>
    </w:p>
    <w:p w:rsidR="003874C5" w:rsidRPr="00F015DA" w:rsidRDefault="003874C5">
      <w:pPr>
        <w:widowControl w:val="0"/>
        <w:autoSpaceDE w:val="0"/>
        <w:autoSpaceDN w:val="0"/>
        <w:adjustRightInd w:val="0"/>
        <w:rPr>
          <w:rFonts w:ascii="PT Astra Serif" w:hAnsi="PT Astra Serif"/>
          <w:sz w:val="24"/>
          <w:szCs w:val="24"/>
        </w:rPr>
      </w:pPr>
    </w:p>
    <w:p w:rsidR="003874C5" w:rsidRPr="00F015DA" w:rsidRDefault="003874C5">
      <w:pPr>
        <w:widowControl w:val="0"/>
        <w:autoSpaceDE w:val="0"/>
        <w:autoSpaceDN w:val="0"/>
        <w:adjustRightInd w:val="0"/>
        <w:rPr>
          <w:rFonts w:ascii="PT Astra Serif" w:hAnsi="PT Astra Serif"/>
          <w:sz w:val="24"/>
          <w:szCs w:val="24"/>
        </w:rPr>
      </w:pPr>
    </w:p>
    <w:p w:rsidR="00CD317A" w:rsidRPr="00F015DA" w:rsidRDefault="00CD317A">
      <w:pPr>
        <w:widowControl w:val="0"/>
        <w:autoSpaceDE w:val="0"/>
        <w:autoSpaceDN w:val="0"/>
        <w:adjustRightInd w:val="0"/>
        <w:rPr>
          <w:rFonts w:ascii="PT Astra Serif" w:hAnsi="PT Astra Serif"/>
          <w:sz w:val="24"/>
          <w:szCs w:val="24"/>
        </w:rPr>
      </w:pPr>
    </w:p>
    <w:p w:rsidR="00E63D36" w:rsidRPr="00F015DA" w:rsidRDefault="00E63D36" w:rsidP="00811B3D">
      <w:pPr>
        <w:jc w:val="center"/>
        <w:rPr>
          <w:rFonts w:ascii="PT Astra Serif" w:hAnsi="PT Astra Serif"/>
          <w:b/>
          <w:sz w:val="24"/>
          <w:szCs w:val="24"/>
        </w:rPr>
      </w:pPr>
      <w:bookmarkStart w:id="5" w:name="Par348"/>
      <w:bookmarkEnd w:id="5"/>
      <w:r w:rsidRPr="00F015DA">
        <w:rPr>
          <w:rFonts w:ascii="PT Astra Serif" w:hAnsi="PT Astra Serif"/>
          <w:b/>
          <w:sz w:val="24"/>
          <w:szCs w:val="24"/>
        </w:rPr>
        <w:t xml:space="preserve">Расчет стоимости услуг </w:t>
      </w:r>
    </w:p>
    <w:p w:rsidR="00E63D36" w:rsidRPr="00F015DA" w:rsidRDefault="00E63D36" w:rsidP="00811B3D">
      <w:pPr>
        <w:jc w:val="center"/>
        <w:rPr>
          <w:rFonts w:ascii="PT Astra Serif" w:hAnsi="PT Astra Serif"/>
          <w:b/>
          <w:sz w:val="24"/>
          <w:szCs w:val="24"/>
        </w:rPr>
      </w:pPr>
      <w:r w:rsidRPr="00F015DA">
        <w:rPr>
          <w:rFonts w:ascii="PT Astra Serif" w:hAnsi="PT Astra Serif"/>
          <w:b/>
          <w:sz w:val="24"/>
          <w:szCs w:val="24"/>
        </w:rPr>
        <w:t xml:space="preserve">по </w:t>
      </w:r>
      <w:r w:rsidR="00C221DC" w:rsidRPr="00F015DA">
        <w:rPr>
          <w:rFonts w:ascii="PT Astra Serif" w:hAnsi="PT Astra Serif"/>
          <w:b/>
          <w:sz w:val="24"/>
          <w:szCs w:val="24"/>
        </w:rPr>
        <w:t>дополнительному профессиональному образованию</w:t>
      </w:r>
    </w:p>
    <w:p w:rsidR="00534F16" w:rsidRPr="00F015DA" w:rsidRDefault="00534F16" w:rsidP="00E63D36">
      <w:pPr>
        <w:jc w:val="center"/>
        <w:rPr>
          <w:rFonts w:ascii="PT Astra Serif" w:hAnsi="PT Astra Serif"/>
          <w:b/>
          <w:sz w:val="24"/>
          <w:szCs w:val="24"/>
        </w:rPr>
      </w:pPr>
    </w:p>
    <w:tbl>
      <w:tblPr>
        <w:tblStyle w:val="af6"/>
        <w:tblW w:w="10031" w:type="dxa"/>
        <w:tblLayout w:type="fixed"/>
        <w:tblLook w:val="04A0"/>
      </w:tblPr>
      <w:tblGrid>
        <w:gridCol w:w="541"/>
        <w:gridCol w:w="1835"/>
        <w:gridCol w:w="1843"/>
        <w:gridCol w:w="1843"/>
        <w:gridCol w:w="1843"/>
        <w:gridCol w:w="2126"/>
      </w:tblGrid>
      <w:tr w:rsidR="00811B3D" w:rsidRPr="00F015DA" w:rsidTr="00CB70E5">
        <w:tc>
          <w:tcPr>
            <w:tcW w:w="541" w:type="dxa"/>
          </w:tcPr>
          <w:p w:rsidR="00811B3D" w:rsidRPr="00F015DA" w:rsidRDefault="00811B3D" w:rsidP="00CB70E5">
            <w:pPr>
              <w:widowControl w:val="0"/>
              <w:autoSpaceDE w:val="0"/>
              <w:autoSpaceDN w:val="0"/>
              <w:adjustRightInd w:val="0"/>
              <w:rPr>
                <w:rFonts w:ascii="PT Astra Serif" w:hAnsi="PT Astra Serif"/>
                <w:sz w:val="24"/>
                <w:szCs w:val="24"/>
              </w:rPr>
            </w:pPr>
            <w:r w:rsidRPr="00F015DA">
              <w:rPr>
                <w:rFonts w:ascii="PT Astra Serif" w:hAnsi="PT Astra Serif"/>
                <w:sz w:val="24"/>
                <w:szCs w:val="24"/>
              </w:rPr>
              <w:t xml:space="preserve">№ </w:t>
            </w:r>
            <w:proofErr w:type="spellStart"/>
            <w:proofErr w:type="gramStart"/>
            <w:r w:rsidRPr="00F015DA">
              <w:rPr>
                <w:rFonts w:ascii="PT Astra Serif" w:hAnsi="PT Astra Serif"/>
                <w:sz w:val="24"/>
                <w:szCs w:val="24"/>
              </w:rPr>
              <w:t>п</w:t>
            </w:r>
            <w:proofErr w:type="spellEnd"/>
            <w:proofErr w:type="gramEnd"/>
            <w:r w:rsidRPr="00F015DA">
              <w:rPr>
                <w:rFonts w:ascii="PT Astra Serif" w:hAnsi="PT Astra Serif"/>
                <w:sz w:val="24"/>
                <w:szCs w:val="24"/>
              </w:rPr>
              <w:t>/</w:t>
            </w:r>
            <w:proofErr w:type="spellStart"/>
            <w:r w:rsidRPr="00F015DA">
              <w:rPr>
                <w:rFonts w:ascii="PT Astra Serif" w:hAnsi="PT Astra Serif"/>
                <w:sz w:val="24"/>
                <w:szCs w:val="24"/>
              </w:rPr>
              <w:t>п</w:t>
            </w:r>
            <w:proofErr w:type="spellEnd"/>
          </w:p>
        </w:tc>
        <w:tc>
          <w:tcPr>
            <w:tcW w:w="1835" w:type="dxa"/>
          </w:tcPr>
          <w:p w:rsidR="00811B3D" w:rsidRPr="00F015DA" w:rsidRDefault="00811B3D" w:rsidP="00CB70E5">
            <w:pPr>
              <w:widowControl w:val="0"/>
              <w:autoSpaceDE w:val="0"/>
              <w:autoSpaceDN w:val="0"/>
              <w:adjustRightInd w:val="0"/>
              <w:jc w:val="center"/>
              <w:rPr>
                <w:rFonts w:ascii="PT Astra Serif" w:hAnsi="PT Astra Serif"/>
                <w:sz w:val="24"/>
                <w:szCs w:val="24"/>
              </w:rPr>
            </w:pPr>
            <w:r w:rsidRPr="00F015DA">
              <w:rPr>
                <w:rFonts w:ascii="PT Astra Serif" w:hAnsi="PT Astra Serif"/>
                <w:sz w:val="24"/>
                <w:szCs w:val="24"/>
              </w:rPr>
              <w:t xml:space="preserve">Название </w:t>
            </w:r>
            <w:proofErr w:type="spellStart"/>
            <w:proofErr w:type="gramStart"/>
            <w:r w:rsidRPr="00F015DA">
              <w:rPr>
                <w:rFonts w:ascii="PT Astra Serif" w:hAnsi="PT Astra Serif"/>
                <w:sz w:val="24"/>
                <w:szCs w:val="24"/>
              </w:rPr>
              <w:t>дополнитель-ной</w:t>
            </w:r>
            <w:proofErr w:type="spellEnd"/>
            <w:proofErr w:type="gramEnd"/>
            <w:r w:rsidRPr="00F015DA">
              <w:rPr>
                <w:rFonts w:ascii="PT Astra Serif" w:hAnsi="PT Astra Serif"/>
                <w:sz w:val="24"/>
                <w:szCs w:val="24"/>
              </w:rPr>
              <w:t xml:space="preserve"> </w:t>
            </w:r>
            <w:proofErr w:type="spellStart"/>
            <w:r w:rsidRPr="00F015DA">
              <w:rPr>
                <w:rFonts w:ascii="PT Astra Serif" w:hAnsi="PT Astra Serif"/>
                <w:sz w:val="24"/>
                <w:szCs w:val="24"/>
              </w:rPr>
              <w:t>профессио-нальной</w:t>
            </w:r>
            <w:proofErr w:type="spellEnd"/>
            <w:r w:rsidRPr="00F015DA">
              <w:rPr>
                <w:rFonts w:ascii="PT Astra Serif" w:hAnsi="PT Astra Serif"/>
                <w:sz w:val="24"/>
                <w:szCs w:val="24"/>
              </w:rPr>
              <w:t xml:space="preserve"> программы</w:t>
            </w:r>
          </w:p>
        </w:tc>
        <w:tc>
          <w:tcPr>
            <w:tcW w:w="1843" w:type="dxa"/>
          </w:tcPr>
          <w:p w:rsidR="00811B3D" w:rsidRPr="00F015DA" w:rsidRDefault="00811B3D" w:rsidP="00C221DC">
            <w:pPr>
              <w:widowControl w:val="0"/>
              <w:autoSpaceDE w:val="0"/>
              <w:autoSpaceDN w:val="0"/>
              <w:adjustRightInd w:val="0"/>
              <w:jc w:val="center"/>
              <w:rPr>
                <w:rFonts w:ascii="PT Astra Serif" w:hAnsi="PT Astra Serif"/>
                <w:sz w:val="24"/>
                <w:szCs w:val="24"/>
              </w:rPr>
            </w:pPr>
            <w:r w:rsidRPr="00F015DA">
              <w:rPr>
                <w:rFonts w:ascii="PT Astra Serif" w:hAnsi="PT Astra Serif"/>
                <w:sz w:val="24"/>
                <w:szCs w:val="24"/>
              </w:rPr>
              <w:t xml:space="preserve">Объем </w:t>
            </w:r>
            <w:proofErr w:type="spellStart"/>
            <w:proofErr w:type="gramStart"/>
            <w:r w:rsidRPr="00F015DA">
              <w:rPr>
                <w:rFonts w:ascii="PT Astra Serif" w:hAnsi="PT Astra Serif"/>
                <w:sz w:val="24"/>
                <w:szCs w:val="24"/>
              </w:rPr>
              <w:t>дополнитель-ной</w:t>
            </w:r>
            <w:proofErr w:type="spellEnd"/>
            <w:proofErr w:type="gramEnd"/>
            <w:r w:rsidRPr="00F015DA">
              <w:rPr>
                <w:rFonts w:ascii="PT Astra Serif" w:hAnsi="PT Astra Serif"/>
                <w:sz w:val="24"/>
                <w:szCs w:val="24"/>
              </w:rPr>
              <w:t xml:space="preserve"> </w:t>
            </w:r>
            <w:proofErr w:type="spellStart"/>
            <w:r w:rsidRPr="00F015DA">
              <w:rPr>
                <w:rFonts w:ascii="PT Astra Serif" w:hAnsi="PT Astra Serif"/>
                <w:sz w:val="24"/>
                <w:szCs w:val="24"/>
              </w:rPr>
              <w:t>профессио-нальной</w:t>
            </w:r>
            <w:proofErr w:type="spellEnd"/>
            <w:r w:rsidRPr="00F015DA">
              <w:rPr>
                <w:rFonts w:ascii="PT Astra Serif" w:hAnsi="PT Astra Serif"/>
                <w:sz w:val="24"/>
                <w:szCs w:val="24"/>
              </w:rPr>
              <w:t xml:space="preserve"> программы</w:t>
            </w:r>
            <w:r w:rsidR="00C221DC" w:rsidRPr="00F015DA">
              <w:rPr>
                <w:rFonts w:ascii="PT Astra Serif" w:hAnsi="PT Astra Serif"/>
                <w:sz w:val="24"/>
                <w:szCs w:val="24"/>
              </w:rPr>
              <w:t>,</w:t>
            </w:r>
          </w:p>
          <w:p w:rsidR="00811B3D" w:rsidRPr="00F015DA" w:rsidRDefault="00B847DF" w:rsidP="00B847DF">
            <w:pPr>
              <w:widowControl w:val="0"/>
              <w:autoSpaceDE w:val="0"/>
              <w:autoSpaceDN w:val="0"/>
              <w:adjustRightInd w:val="0"/>
              <w:jc w:val="center"/>
              <w:rPr>
                <w:rFonts w:ascii="PT Astra Serif" w:hAnsi="PT Astra Serif"/>
                <w:sz w:val="24"/>
                <w:szCs w:val="24"/>
              </w:rPr>
            </w:pPr>
            <w:r w:rsidRPr="00F015DA">
              <w:rPr>
                <w:rFonts w:ascii="PT Astra Serif" w:hAnsi="PT Astra Serif"/>
                <w:sz w:val="24"/>
                <w:szCs w:val="24"/>
              </w:rPr>
              <w:t xml:space="preserve">не менее 40 </w:t>
            </w:r>
            <w:r w:rsidR="00811B3D" w:rsidRPr="00F015DA">
              <w:rPr>
                <w:rFonts w:ascii="PT Astra Serif" w:hAnsi="PT Astra Serif"/>
                <w:sz w:val="24"/>
                <w:szCs w:val="24"/>
              </w:rPr>
              <w:t>(часов)</w:t>
            </w:r>
          </w:p>
        </w:tc>
        <w:tc>
          <w:tcPr>
            <w:tcW w:w="1843" w:type="dxa"/>
          </w:tcPr>
          <w:p w:rsidR="00811B3D" w:rsidRPr="00F015DA" w:rsidRDefault="00811B3D" w:rsidP="00811B3D">
            <w:pPr>
              <w:widowControl w:val="0"/>
              <w:autoSpaceDE w:val="0"/>
              <w:autoSpaceDN w:val="0"/>
              <w:adjustRightInd w:val="0"/>
              <w:jc w:val="center"/>
              <w:rPr>
                <w:rFonts w:ascii="PT Astra Serif" w:hAnsi="PT Astra Serif"/>
                <w:sz w:val="24"/>
                <w:szCs w:val="24"/>
              </w:rPr>
            </w:pPr>
            <w:r w:rsidRPr="00F015DA">
              <w:rPr>
                <w:rFonts w:ascii="PT Astra Serif" w:hAnsi="PT Astra Serif"/>
                <w:sz w:val="24"/>
                <w:szCs w:val="24"/>
              </w:rPr>
              <w:t xml:space="preserve">Количество </w:t>
            </w:r>
            <w:r w:rsidR="00C221DC" w:rsidRPr="00F015DA">
              <w:rPr>
                <w:rFonts w:ascii="PT Astra Serif" w:hAnsi="PT Astra Serif"/>
                <w:sz w:val="24"/>
                <w:szCs w:val="24"/>
              </w:rPr>
              <w:t>сотрудников</w:t>
            </w:r>
            <w:r w:rsidRPr="00F015DA">
              <w:rPr>
                <w:rFonts w:ascii="PT Astra Serif" w:hAnsi="PT Astra Serif"/>
                <w:sz w:val="24"/>
                <w:szCs w:val="24"/>
              </w:rPr>
              <w:t>, подлежащих обучению</w:t>
            </w:r>
            <w:r w:rsidR="00C221DC" w:rsidRPr="00F015DA">
              <w:rPr>
                <w:rFonts w:ascii="PT Astra Serif" w:hAnsi="PT Astra Serif"/>
                <w:sz w:val="24"/>
                <w:szCs w:val="24"/>
              </w:rPr>
              <w:t>,</w:t>
            </w:r>
          </w:p>
          <w:p w:rsidR="00811B3D" w:rsidRPr="00F015DA" w:rsidRDefault="00811B3D" w:rsidP="00CB70E5">
            <w:pPr>
              <w:widowControl w:val="0"/>
              <w:autoSpaceDE w:val="0"/>
              <w:autoSpaceDN w:val="0"/>
              <w:adjustRightInd w:val="0"/>
              <w:jc w:val="right"/>
              <w:rPr>
                <w:rFonts w:ascii="PT Astra Serif" w:hAnsi="PT Astra Serif"/>
                <w:sz w:val="24"/>
                <w:szCs w:val="24"/>
              </w:rPr>
            </w:pPr>
            <w:r w:rsidRPr="00F015DA">
              <w:rPr>
                <w:rFonts w:ascii="PT Astra Serif" w:hAnsi="PT Astra Serif"/>
                <w:sz w:val="24"/>
                <w:szCs w:val="24"/>
              </w:rPr>
              <w:t>(человек)</w:t>
            </w:r>
          </w:p>
        </w:tc>
        <w:tc>
          <w:tcPr>
            <w:tcW w:w="1843" w:type="dxa"/>
          </w:tcPr>
          <w:p w:rsidR="00811B3D" w:rsidRPr="00F015DA" w:rsidRDefault="00811B3D" w:rsidP="00CB70E5">
            <w:pPr>
              <w:widowControl w:val="0"/>
              <w:autoSpaceDE w:val="0"/>
              <w:autoSpaceDN w:val="0"/>
              <w:adjustRightInd w:val="0"/>
              <w:rPr>
                <w:rFonts w:ascii="PT Astra Serif" w:hAnsi="PT Astra Serif"/>
                <w:sz w:val="24"/>
                <w:szCs w:val="24"/>
              </w:rPr>
            </w:pPr>
            <w:r w:rsidRPr="00F015DA">
              <w:rPr>
                <w:rFonts w:ascii="PT Astra Serif" w:hAnsi="PT Astra Serif"/>
                <w:sz w:val="24"/>
                <w:szCs w:val="24"/>
              </w:rPr>
              <w:t xml:space="preserve">Стоимость </w:t>
            </w:r>
            <w:r w:rsidR="00C221DC" w:rsidRPr="00F015DA">
              <w:rPr>
                <w:rFonts w:ascii="PT Astra Serif" w:hAnsi="PT Astra Serif"/>
                <w:sz w:val="24"/>
                <w:szCs w:val="24"/>
              </w:rPr>
              <w:t xml:space="preserve">обучения за </w:t>
            </w:r>
            <w:r w:rsidRPr="00F015DA">
              <w:rPr>
                <w:rFonts w:ascii="PT Astra Serif" w:hAnsi="PT Astra Serif"/>
                <w:sz w:val="24"/>
                <w:szCs w:val="24"/>
              </w:rPr>
              <w:t>1 человек</w:t>
            </w:r>
            <w:r w:rsidR="00C221DC" w:rsidRPr="00F015DA">
              <w:rPr>
                <w:rFonts w:ascii="PT Astra Serif" w:hAnsi="PT Astra Serif"/>
                <w:sz w:val="24"/>
                <w:szCs w:val="24"/>
              </w:rPr>
              <w:t>а,</w:t>
            </w:r>
          </w:p>
          <w:p w:rsidR="00811B3D" w:rsidRPr="00F015DA" w:rsidRDefault="00811B3D" w:rsidP="00CB70E5">
            <w:pPr>
              <w:widowControl w:val="0"/>
              <w:autoSpaceDE w:val="0"/>
              <w:autoSpaceDN w:val="0"/>
              <w:adjustRightInd w:val="0"/>
              <w:jc w:val="right"/>
              <w:rPr>
                <w:rFonts w:ascii="PT Astra Serif" w:hAnsi="PT Astra Serif"/>
                <w:sz w:val="24"/>
                <w:szCs w:val="24"/>
              </w:rPr>
            </w:pPr>
            <w:r w:rsidRPr="00F015DA">
              <w:rPr>
                <w:rFonts w:ascii="PT Astra Serif" w:hAnsi="PT Astra Serif"/>
                <w:sz w:val="24"/>
                <w:szCs w:val="24"/>
              </w:rPr>
              <w:t>(рублей)</w:t>
            </w:r>
          </w:p>
        </w:tc>
        <w:tc>
          <w:tcPr>
            <w:tcW w:w="2126" w:type="dxa"/>
          </w:tcPr>
          <w:p w:rsidR="00811B3D" w:rsidRPr="00F015DA" w:rsidRDefault="00811B3D" w:rsidP="00C221DC">
            <w:pPr>
              <w:widowControl w:val="0"/>
              <w:autoSpaceDE w:val="0"/>
              <w:autoSpaceDN w:val="0"/>
              <w:adjustRightInd w:val="0"/>
              <w:jc w:val="center"/>
              <w:rPr>
                <w:rFonts w:ascii="PT Astra Serif" w:hAnsi="PT Astra Serif"/>
                <w:sz w:val="24"/>
                <w:szCs w:val="24"/>
              </w:rPr>
            </w:pPr>
            <w:r w:rsidRPr="00F015DA">
              <w:rPr>
                <w:rFonts w:ascii="PT Astra Serif" w:hAnsi="PT Astra Serif"/>
                <w:sz w:val="24"/>
                <w:szCs w:val="24"/>
              </w:rPr>
              <w:t xml:space="preserve">Общая стоимость обучения по дополнительной </w:t>
            </w:r>
            <w:proofErr w:type="spellStart"/>
            <w:proofErr w:type="gramStart"/>
            <w:r w:rsidRPr="00F015DA">
              <w:rPr>
                <w:rFonts w:ascii="PT Astra Serif" w:hAnsi="PT Astra Serif"/>
                <w:sz w:val="24"/>
                <w:szCs w:val="24"/>
              </w:rPr>
              <w:t>профессиональ-ной</w:t>
            </w:r>
            <w:proofErr w:type="spellEnd"/>
            <w:proofErr w:type="gramEnd"/>
            <w:r w:rsidRPr="00F015DA">
              <w:rPr>
                <w:rFonts w:ascii="PT Astra Serif" w:hAnsi="PT Astra Serif"/>
                <w:sz w:val="24"/>
                <w:szCs w:val="24"/>
              </w:rPr>
              <w:t xml:space="preserve"> программе</w:t>
            </w:r>
            <w:r w:rsidR="00C221DC" w:rsidRPr="00F015DA">
              <w:rPr>
                <w:rFonts w:ascii="PT Astra Serif" w:hAnsi="PT Astra Serif"/>
                <w:sz w:val="24"/>
                <w:szCs w:val="24"/>
              </w:rPr>
              <w:t>,</w:t>
            </w:r>
          </w:p>
          <w:p w:rsidR="00811B3D" w:rsidRPr="00F015DA" w:rsidRDefault="00811B3D" w:rsidP="00CB70E5">
            <w:pPr>
              <w:widowControl w:val="0"/>
              <w:autoSpaceDE w:val="0"/>
              <w:autoSpaceDN w:val="0"/>
              <w:adjustRightInd w:val="0"/>
              <w:jc w:val="right"/>
              <w:rPr>
                <w:rFonts w:ascii="PT Astra Serif" w:hAnsi="PT Astra Serif"/>
                <w:sz w:val="24"/>
                <w:szCs w:val="24"/>
              </w:rPr>
            </w:pPr>
            <w:r w:rsidRPr="00F015DA">
              <w:rPr>
                <w:rFonts w:ascii="PT Astra Serif" w:hAnsi="PT Astra Serif"/>
                <w:sz w:val="24"/>
                <w:szCs w:val="24"/>
              </w:rPr>
              <w:t>(рублей)</w:t>
            </w:r>
          </w:p>
        </w:tc>
      </w:tr>
      <w:tr w:rsidR="00811B3D" w:rsidRPr="00F015DA" w:rsidTr="00CB70E5">
        <w:tc>
          <w:tcPr>
            <w:tcW w:w="541" w:type="dxa"/>
          </w:tcPr>
          <w:p w:rsidR="00811B3D" w:rsidRPr="00F015DA" w:rsidRDefault="009631F3" w:rsidP="00CB70E5">
            <w:pPr>
              <w:widowControl w:val="0"/>
              <w:autoSpaceDE w:val="0"/>
              <w:autoSpaceDN w:val="0"/>
              <w:adjustRightInd w:val="0"/>
              <w:rPr>
                <w:rFonts w:ascii="PT Astra Serif" w:hAnsi="PT Astra Serif"/>
                <w:sz w:val="24"/>
                <w:szCs w:val="24"/>
              </w:rPr>
            </w:pPr>
            <w:r w:rsidRPr="00F015DA">
              <w:rPr>
                <w:rFonts w:ascii="PT Astra Serif" w:hAnsi="PT Astra Serif"/>
                <w:sz w:val="24"/>
                <w:szCs w:val="24"/>
              </w:rPr>
              <w:t>1</w:t>
            </w:r>
          </w:p>
        </w:tc>
        <w:tc>
          <w:tcPr>
            <w:tcW w:w="1835" w:type="dxa"/>
          </w:tcPr>
          <w:p w:rsidR="00811B3D" w:rsidRPr="00F015DA" w:rsidRDefault="00811B3D" w:rsidP="00FA061E">
            <w:pPr>
              <w:widowControl w:val="0"/>
              <w:autoSpaceDE w:val="0"/>
              <w:autoSpaceDN w:val="0"/>
              <w:adjustRightInd w:val="0"/>
              <w:rPr>
                <w:rFonts w:ascii="PT Astra Serif" w:hAnsi="PT Astra Serif"/>
                <w:sz w:val="24"/>
                <w:szCs w:val="24"/>
              </w:rPr>
            </w:pPr>
          </w:p>
        </w:tc>
        <w:tc>
          <w:tcPr>
            <w:tcW w:w="1843" w:type="dxa"/>
          </w:tcPr>
          <w:p w:rsidR="00811B3D" w:rsidRPr="00F015DA" w:rsidRDefault="00811B3D" w:rsidP="00CB70E5">
            <w:pPr>
              <w:widowControl w:val="0"/>
              <w:autoSpaceDE w:val="0"/>
              <w:autoSpaceDN w:val="0"/>
              <w:adjustRightInd w:val="0"/>
              <w:rPr>
                <w:rFonts w:ascii="PT Astra Serif" w:hAnsi="PT Astra Serif"/>
                <w:sz w:val="24"/>
                <w:szCs w:val="24"/>
              </w:rPr>
            </w:pPr>
          </w:p>
        </w:tc>
        <w:tc>
          <w:tcPr>
            <w:tcW w:w="1843" w:type="dxa"/>
          </w:tcPr>
          <w:p w:rsidR="00811B3D" w:rsidRPr="00F015DA" w:rsidRDefault="00811B3D" w:rsidP="00CB70E5">
            <w:pPr>
              <w:widowControl w:val="0"/>
              <w:autoSpaceDE w:val="0"/>
              <w:autoSpaceDN w:val="0"/>
              <w:adjustRightInd w:val="0"/>
              <w:rPr>
                <w:rFonts w:ascii="PT Astra Serif" w:hAnsi="PT Astra Serif"/>
                <w:sz w:val="24"/>
                <w:szCs w:val="24"/>
              </w:rPr>
            </w:pPr>
          </w:p>
        </w:tc>
        <w:tc>
          <w:tcPr>
            <w:tcW w:w="1843" w:type="dxa"/>
          </w:tcPr>
          <w:p w:rsidR="00811B3D" w:rsidRPr="00F015DA" w:rsidRDefault="00811B3D" w:rsidP="00CB70E5">
            <w:pPr>
              <w:widowControl w:val="0"/>
              <w:autoSpaceDE w:val="0"/>
              <w:autoSpaceDN w:val="0"/>
              <w:adjustRightInd w:val="0"/>
              <w:jc w:val="center"/>
              <w:rPr>
                <w:rFonts w:ascii="PT Astra Serif" w:hAnsi="PT Astra Serif"/>
                <w:sz w:val="24"/>
                <w:szCs w:val="24"/>
              </w:rPr>
            </w:pPr>
          </w:p>
        </w:tc>
        <w:tc>
          <w:tcPr>
            <w:tcW w:w="2126" w:type="dxa"/>
          </w:tcPr>
          <w:p w:rsidR="00811B3D" w:rsidRPr="00F015DA" w:rsidRDefault="00811B3D" w:rsidP="00CB70E5">
            <w:pPr>
              <w:widowControl w:val="0"/>
              <w:autoSpaceDE w:val="0"/>
              <w:autoSpaceDN w:val="0"/>
              <w:adjustRightInd w:val="0"/>
              <w:rPr>
                <w:rFonts w:ascii="PT Astra Serif" w:hAnsi="PT Astra Serif"/>
                <w:sz w:val="24"/>
                <w:szCs w:val="24"/>
              </w:rPr>
            </w:pPr>
          </w:p>
        </w:tc>
      </w:tr>
      <w:tr w:rsidR="00C221DC" w:rsidRPr="00F015DA" w:rsidTr="00CB70E5">
        <w:tc>
          <w:tcPr>
            <w:tcW w:w="541" w:type="dxa"/>
          </w:tcPr>
          <w:p w:rsidR="00C221DC" w:rsidRPr="00F015DA" w:rsidRDefault="009631F3" w:rsidP="00CB70E5">
            <w:pPr>
              <w:widowControl w:val="0"/>
              <w:autoSpaceDE w:val="0"/>
              <w:autoSpaceDN w:val="0"/>
              <w:adjustRightInd w:val="0"/>
              <w:rPr>
                <w:rFonts w:ascii="PT Astra Serif" w:hAnsi="PT Astra Serif"/>
                <w:sz w:val="24"/>
                <w:szCs w:val="24"/>
              </w:rPr>
            </w:pPr>
            <w:r w:rsidRPr="00F015DA">
              <w:rPr>
                <w:rFonts w:ascii="PT Astra Serif" w:hAnsi="PT Astra Serif"/>
                <w:sz w:val="24"/>
                <w:szCs w:val="24"/>
              </w:rPr>
              <w:t>2</w:t>
            </w:r>
          </w:p>
        </w:tc>
        <w:tc>
          <w:tcPr>
            <w:tcW w:w="1835" w:type="dxa"/>
          </w:tcPr>
          <w:p w:rsidR="00C221DC" w:rsidRPr="00F015DA" w:rsidRDefault="00C221DC" w:rsidP="00B847DF">
            <w:pPr>
              <w:widowControl w:val="0"/>
              <w:autoSpaceDE w:val="0"/>
              <w:autoSpaceDN w:val="0"/>
              <w:adjustRightInd w:val="0"/>
              <w:rPr>
                <w:rFonts w:ascii="PT Astra Serif" w:hAnsi="PT Astra Serif"/>
                <w:sz w:val="24"/>
                <w:szCs w:val="24"/>
              </w:rPr>
            </w:pPr>
          </w:p>
        </w:tc>
        <w:tc>
          <w:tcPr>
            <w:tcW w:w="1843" w:type="dxa"/>
          </w:tcPr>
          <w:p w:rsidR="00C221DC" w:rsidRPr="00F015DA" w:rsidRDefault="00C221DC" w:rsidP="00CB70E5">
            <w:pPr>
              <w:widowControl w:val="0"/>
              <w:autoSpaceDE w:val="0"/>
              <w:autoSpaceDN w:val="0"/>
              <w:adjustRightInd w:val="0"/>
              <w:rPr>
                <w:rFonts w:ascii="PT Astra Serif" w:hAnsi="PT Astra Serif"/>
                <w:sz w:val="24"/>
                <w:szCs w:val="24"/>
              </w:rPr>
            </w:pPr>
          </w:p>
        </w:tc>
        <w:tc>
          <w:tcPr>
            <w:tcW w:w="1843" w:type="dxa"/>
          </w:tcPr>
          <w:p w:rsidR="00C221DC" w:rsidRPr="00F015DA" w:rsidRDefault="00C221DC" w:rsidP="00CB70E5">
            <w:pPr>
              <w:widowControl w:val="0"/>
              <w:autoSpaceDE w:val="0"/>
              <w:autoSpaceDN w:val="0"/>
              <w:adjustRightInd w:val="0"/>
              <w:rPr>
                <w:rFonts w:ascii="PT Astra Serif" w:hAnsi="PT Astra Serif"/>
                <w:sz w:val="24"/>
                <w:szCs w:val="24"/>
              </w:rPr>
            </w:pPr>
          </w:p>
        </w:tc>
        <w:tc>
          <w:tcPr>
            <w:tcW w:w="1843" w:type="dxa"/>
          </w:tcPr>
          <w:p w:rsidR="00C221DC" w:rsidRPr="00F015DA" w:rsidRDefault="00C221DC" w:rsidP="00CB70E5">
            <w:pPr>
              <w:widowControl w:val="0"/>
              <w:autoSpaceDE w:val="0"/>
              <w:autoSpaceDN w:val="0"/>
              <w:adjustRightInd w:val="0"/>
              <w:jc w:val="center"/>
              <w:rPr>
                <w:rFonts w:ascii="PT Astra Serif" w:hAnsi="PT Astra Serif"/>
                <w:sz w:val="24"/>
                <w:szCs w:val="24"/>
              </w:rPr>
            </w:pPr>
          </w:p>
        </w:tc>
        <w:tc>
          <w:tcPr>
            <w:tcW w:w="2126" w:type="dxa"/>
          </w:tcPr>
          <w:p w:rsidR="00C221DC" w:rsidRPr="00F015DA" w:rsidRDefault="00C221DC" w:rsidP="00CB70E5">
            <w:pPr>
              <w:widowControl w:val="0"/>
              <w:autoSpaceDE w:val="0"/>
              <w:autoSpaceDN w:val="0"/>
              <w:adjustRightInd w:val="0"/>
              <w:rPr>
                <w:rFonts w:ascii="PT Astra Serif" w:hAnsi="PT Astra Serif"/>
                <w:sz w:val="24"/>
                <w:szCs w:val="24"/>
              </w:rPr>
            </w:pPr>
          </w:p>
        </w:tc>
      </w:tr>
      <w:tr w:rsidR="00811B3D" w:rsidRPr="00F015DA" w:rsidTr="00CB70E5">
        <w:tc>
          <w:tcPr>
            <w:tcW w:w="541" w:type="dxa"/>
          </w:tcPr>
          <w:p w:rsidR="00811B3D" w:rsidRPr="00F015DA" w:rsidRDefault="00811B3D" w:rsidP="00CB70E5">
            <w:pPr>
              <w:widowControl w:val="0"/>
              <w:autoSpaceDE w:val="0"/>
              <w:autoSpaceDN w:val="0"/>
              <w:adjustRightInd w:val="0"/>
              <w:rPr>
                <w:rFonts w:ascii="PT Astra Serif" w:hAnsi="PT Astra Serif"/>
                <w:sz w:val="24"/>
                <w:szCs w:val="24"/>
              </w:rPr>
            </w:pPr>
          </w:p>
        </w:tc>
        <w:tc>
          <w:tcPr>
            <w:tcW w:w="7364" w:type="dxa"/>
            <w:gridSpan w:val="4"/>
          </w:tcPr>
          <w:p w:rsidR="00811B3D" w:rsidRPr="00F015DA" w:rsidRDefault="00811B3D" w:rsidP="00CB70E5">
            <w:pPr>
              <w:widowControl w:val="0"/>
              <w:autoSpaceDE w:val="0"/>
              <w:autoSpaceDN w:val="0"/>
              <w:adjustRightInd w:val="0"/>
              <w:jc w:val="center"/>
              <w:rPr>
                <w:rFonts w:ascii="PT Astra Serif" w:hAnsi="PT Astra Serif"/>
                <w:sz w:val="24"/>
                <w:szCs w:val="24"/>
              </w:rPr>
            </w:pPr>
            <w:r w:rsidRPr="00F015DA">
              <w:rPr>
                <w:rFonts w:ascii="PT Astra Serif" w:hAnsi="PT Astra Serif"/>
                <w:sz w:val="24"/>
                <w:szCs w:val="24"/>
              </w:rPr>
              <w:t>Итого:</w:t>
            </w:r>
          </w:p>
        </w:tc>
        <w:tc>
          <w:tcPr>
            <w:tcW w:w="2126" w:type="dxa"/>
          </w:tcPr>
          <w:p w:rsidR="00811B3D" w:rsidRPr="00F015DA" w:rsidRDefault="00811B3D" w:rsidP="00CB70E5">
            <w:pPr>
              <w:widowControl w:val="0"/>
              <w:autoSpaceDE w:val="0"/>
              <w:autoSpaceDN w:val="0"/>
              <w:adjustRightInd w:val="0"/>
              <w:rPr>
                <w:rFonts w:ascii="PT Astra Serif" w:hAnsi="PT Astra Serif"/>
                <w:sz w:val="24"/>
                <w:szCs w:val="24"/>
              </w:rPr>
            </w:pPr>
          </w:p>
        </w:tc>
      </w:tr>
    </w:tbl>
    <w:p w:rsidR="00811B3D" w:rsidRPr="00F015DA" w:rsidRDefault="00811B3D" w:rsidP="00E63D36">
      <w:pPr>
        <w:jc w:val="center"/>
        <w:rPr>
          <w:rFonts w:ascii="PT Astra Serif" w:hAnsi="PT Astra Serif"/>
          <w:b/>
          <w:sz w:val="24"/>
          <w:szCs w:val="24"/>
        </w:rPr>
      </w:pPr>
    </w:p>
    <w:p w:rsidR="00E63D36" w:rsidRPr="00F015DA" w:rsidRDefault="00E63D36">
      <w:pPr>
        <w:pStyle w:val="ConsPlusNonformat"/>
        <w:jc w:val="both"/>
        <w:rPr>
          <w:rFonts w:ascii="PT Astra Serif" w:hAnsi="PT Astra Serif"/>
          <w:sz w:val="24"/>
          <w:szCs w:val="24"/>
        </w:rPr>
      </w:pPr>
    </w:p>
    <w:p w:rsidR="00775B35" w:rsidRPr="00F015DA" w:rsidRDefault="00775B35" w:rsidP="00775B35">
      <w:pPr>
        <w:jc w:val="center"/>
        <w:rPr>
          <w:rFonts w:ascii="PT Astra Serif" w:hAnsi="PT Astra Serif"/>
          <w:b/>
          <w:sz w:val="24"/>
          <w:szCs w:val="24"/>
        </w:rPr>
      </w:pPr>
    </w:p>
    <w:p w:rsidR="00775B35" w:rsidRPr="00F015DA" w:rsidRDefault="00775B35" w:rsidP="00775B35">
      <w:pPr>
        <w:pStyle w:val="ConsPlusNonformat"/>
        <w:jc w:val="both"/>
        <w:rPr>
          <w:rFonts w:ascii="PT Astra Serif" w:hAnsi="PT Astra Serif" w:cs="Times New Roman"/>
          <w:sz w:val="24"/>
          <w:szCs w:val="24"/>
        </w:rPr>
      </w:pPr>
      <w:r w:rsidRPr="00F015DA">
        <w:rPr>
          <w:rFonts w:ascii="PT Astra Serif" w:hAnsi="PT Astra Serif" w:cs="Times New Roman"/>
          <w:sz w:val="24"/>
          <w:szCs w:val="24"/>
        </w:rPr>
        <w:t xml:space="preserve">                      Заказчик                                                      Исполнитель</w:t>
      </w:r>
    </w:p>
    <w:p w:rsidR="00775B35" w:rsidRPr="00F015DA" w:rsidRDefault="00C221DC" w:rsidP="00775B35">
      <w:pPr>
        <w:pStyle w:val="ConsPlusNonformat"/>
        <w:jc w:val="both"/>
        <w:rPr>
          <w:rFonts w:ascii="PT Astra Serif" w:hAnsi="PT Astra Serif" w:cs="Times New Roman"/>
          <w:sz w:val="24"/>
          <w:szCs w:val="24"/>
        </w:rPr>
      </w:pPr>
      <w:r w:rsidRPr="00F015DA">
        <w:rPr>
          <w:rFonts w:ascii="PT Astra Serif" w:hAnsi="PT Astra Serif" w:cs="Times New Roman"/>
          <w:sz w:val="24"/>
          <w:szCs w:val="24"/>
        </w:rPr>
        <w:t>___________________</w:t>
      </w:r>
      <w:r w:rsidR="00F97C3C" w:rsidRPr="00F97C3C">
        <w:t xml:space="preserve"> </w:t>
      </w:r>
      <w:r w:rsidR="00F97C3C" w:rsidRPr="00F97C3C">
        <w:rPr>
          <w:rFonts w:ascii="PT Astra Serif" w:hAnsi="PT Astra Serif" w:cs="Times New Roman"/>
          <w:sz w:val="24"/>
          <w:szCs w:val="24"/>
        </w:rPr>
        <w:t>М.В.Борисов</w:t>
      </w:r>
      <w:r w:rsidR="00775B35" w:rsidRPr="00F015DA">
        <w:rPr>
          <w:rFonts w:ascii="PT Astra Serif" w:hAnsi="PT Astra Serif" w:cs="Times New Roman"/>
          <w:sz w:val="24"/>
          <w:szCs w:val="24"/>
        </w:rPr>
        <w:t xml:space="preserve">                _____________________________</w:t>
      </w:r>
    </w:p>
    <w:p w:rsidR="00775B35" w:rsidRPr="00F015DA" w:rsidRDefault="00775B35" w:rsidP="00775B35">
      <w:pPr>
        <w:pStyle w:val="ConsPlusNonformat"/>
        <w:jc w:val="both"/>
        <w:rPr>
          <w:rFonts w:ascii="PT Astra Serif" w:hAnsi="PT Astra Serif" w:cs="Times New Roman"/>
          <w:sz w:val="24"/>
          <w:szCs w:val="24"/>
        </w:rPr>
      </w:pPr>
      <w:r w:rsidRPr="00F015DA">
        <w:rPr>
          <w:rFonts w:ascii="PT Astra Serif" w:hAnsi="PT Astra Serif" w:cs="Times New Roman"/>
          <w:sz w:val="24"/>
          <w:szCs w:val="24"/>
        </w:rPr>
        <w:t xml:space="preserve">   (подпись)                                                      М.П.                             </w:t>
      </w:r>
      <w:r w:rsidR="00C221DC" w:rsidRPr="00F015DA">
        <w:rPr>
          <w:rFonts w:ascii="PT Astra Serif" w:hAnsi="PT Astra Serif" w:cs="Times New Roman"/>
          <w:sz w:val="24"/>
          <w:szCs w:val="24"/>
        </w:rPr>
        <w:t xml:space="preserve">            </w:t>
      </w:r>
      <w:r w:rsidRPr="00F015DA">
        <w:rPr>
          <w:rFonts w:ascii="PT Astra Serif" w:hAnsi="PT Astra Serif" w:cs="Times New Roman"/>
          <w:sz w:val="24"/>
          <w:szCs w:val="24"/>
        </w:rPr>
        <w:t xml:space="preserve"> (подпись)                                                       М.П.</w:t>
      </w:r>
    </w:p>
    <w:p w:rsidR="00775B35" w:rsidRPr="00F015DA" w:rsidRDefault="00775B35" w:rsidP="00775B35">
      <w:pPr>
        <w:pStyle w:val="ConsPlusNonformat"/>
        <w:jc w:val="both"/>
        <w:rPr>
          <w:rFonts w:ascii="PT Astra Serif" w:hAnsi="PT Astra Serif" w:cs="Times New Roman"/>
          <w:sz w:val="24"/>
          <w:szCs w:val="24"/>
        </w:rPr>
      </w:pPr>
    </w:p>
    <w:p w:rsidR="00775B35" w:rsidRPr="00F015DA" w:rsidRDefault="00775B35" w:rsidP="00775B35">
      <w:pPr>
        <w:pStyle w:val="ConsPlusNonformat"/>
        <w:jc w:val="both"/>
        <w:rPr>
          <w:rFonts w:ascii="PT Astra Serif" w:hAnsi="PT Astra Serif" w:cs="Times New Roman"/>
          <w:sz w:val="24"/>
          <w:szCs w:val="24"/>
        </w:rPr>
      </w:pPr>
    </w:p>
    <w:p w:rsidR="00775B35" w:rsidRPr="00F015DA" w:rsidRDefault="00775B35" w:rsidP="00775B35">
      <w:pPr>
        <w:pStyle w:val="ConsPlusNonformat"/>
        <w:jc w:val="both"/>
        <w:rPr>
          <w:rFonts w:ascii="PT Astra Serif" w:hAnsi="PT Astra Serif" w:cs="Times New Roman"/>
          <w:sz w:val="24"/>
          <w:szCs w:val="24"/>
        </w:rPr>
      </w:pPr>
      <w:r w:rsidRPr="00F015DA">
        <w:rPr>
          <w:rFonts w:ascii="PT Astra Serif" w:hAnsi="PT Astra Serif" w:cs="Times New Roman"/>
          <w:sz w:val="24"/>
          <w:szCs w:val="24"/>
        </w:rPr>
        <w:t>«____» __________________ 20__ г.               «____»_________________ 20__ г.</w:t>
      </w:r>
    </w:p>
    <w:p w:rsidR="00775B35" w:rsidRPr="00F015DA" w:rsidRDefault="00775B35" w:rsidP="00775B35">
      <w:pPr>
        <w:jc w:val="center"/>
        <w:rPr>
          <w:rFonts w:ascii="PT Astra Serif" w:hAnsi="PT Astra Serif"/>
          <w:b/>
          <w:sz w:val="24"/>
          <w:szCs w:val="24"/>
        </w:rPr>
      </w:pPr>
    </w:p>
    <w:p w:rsidR="00775B35" w:rsidRPr="00F015DA" w:rsidRDefault="00775B35" w:rsidP="00775B35">
      <w:pPr>
        <w:jc w:val="center"/>
        <w:rPr>
          <w:rFonts w:ascii="PT Astra Serif" w:hAnsi="PT Astra Serif"/>
          <w:b/>
          <w:sz w:val="24"/>
          <w:szCs w:val="24"/>
        </w:rPr>
      </w:pPr>
    </w:p>
    <w:p w:rsidR="005F2F90" w:rsidRPr="00F015DA" w:rsidRDefault="005F2F90" w:rsidP="005F2F90">
      <w:pPr>
        <w:pageBreakBefore/>
        <w:widowControl w:val="0"/>
        <w:autoSpaceDE w:val="0"/>
        <w:autoSpaceDN w:val="0"/>
        <w:adjustRightInd w:val="0"/>
        <w:jc w:val="right"/>
        <w:outlineLvl w:val="0"/>
        <w:rPr>
          <w:rFonts w:ascii="PT Astra Serif" w:hAnsi="PT Astra Serif"/>
          <w:sz w:val="24"/>
          <w:szCs w:val="24"/>
        </w:rPr>
      </w:pPr>
      <w:r w:rsidRPr="00F015DA">
        <w:rPr>
          <w:rFonts w:ascii="PT Astra Serif" w:hAnsi="PT Astra Serif"/>
          <w:sz w:val="24"/>
          <w:szCs w:val="24"/>
        </w:rPr>
        <w:lastRenderedPageBreak/>
        <w:t>Приложение № 3 к Контракту</w:t>
      </w:r>
    </w:p>
    <w:p w:rsidR="005F2F90" w:rsidRPr="00F015DA" w:rsidRDefault="005F2F90" w:rsidP="005F2F90">
      <w:pPr>
        <w:widowControl w:val="0"/>
        <w:autoSpaceDE w:val="0"/>
        <w:autoSpaceDN w:val="0"/>
        <w:adjustRightInd w:val="0"/>
        <w:jc w:val="right"/>
        <w:rPr>
          <w:rFonts w:ascii="PT Astra Serif" w:hAnsi="PT Astra Serif"/>
          <w:sz w:val="24"/>
          <w:szCs w:val="24"/>
        </w:rPr>
      </w:pPr>
      <w:r w:rsidRPr="00F015DA">
        <w:rPr>
          <w:rFonts w:ascii="PT Astra Serif" w:hAnsi="PT Astra Serif"/>
          <w:sz w:val="24"/>
          <w:szCs w:val="24"/>
        </w:rPr>
        <w:t>от «____» ________ 20__ г. № ____________</w:t>
      </w:r>
    </w:p>
    <w:p w:rsidR="005F2F90" w:rsidRPr="00F015DA" w:rsidRDefault="005F2F90" w:rsidP="005F2F90">
      <w:pPr>
        <w:suppressAutoHyphens/>
        <w:rPr>
          <w:rFonts w:ascii="PT Astra Serif" w:hAnsi="PT Astra Serif"/>
          <w:sz w:val="24"/>
          <w:szCs w:val="24"/>
        </w:rPr>
      </w:pPr>
    </w:p>
    <w:p w:rsidR="005F2F90" w:rsidRPr="00F015DA" w:rsidRDefault="005F2F90" w:rsidP="005F2F90">
      <w:pPr>
        <w:suppressAutoHyphens/>
        <w:rPr>
          <w:rFonts w:ascii="PT Astra Serif" w:hAnsi="PT Astra Serif"/>
          <w:sz w:val="24"/>
          <w:szCs w:val="24"/>
        </w:rPr>
      </w:pPr>
      <w:r w:rsidRPr="00F015DA">
        <w:rPr>
          <w:rFonts w:ascii="PT Astra Serif" w:hAnsi="PT Astra Serif"/>
          <w:sz w:val="24"/>
          <w:szCs w:val="24"/>
        </w:rPr>
        <w:t>ОБРАЗЕЦ</w:t>
      </w:r>
    </w:p>
    <w:p w:rsidR="005F2F90" w:rsidRPr="00F015DA" w:rsidRDefault="005F2F90" w:rsidP="005F2F90">
      <w:pPr>
        <w:suppressAutoHyphens/>
        <w:jc w:val="center"/>
        <w:rPr>
          <w:rFonts w:ascii="PT Astra Serif" w:hAnsi="PT Astra Serif"/>
          <w:sz w:val="24"/>
          <w:szCs w:val="24"/>
        </w:rPr>
      </w:pPr>
    </w:p>
    <w:tbl>
      <w:tblPr>
        <w:tblW w:w="1045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5"/>
      </w:tblGrid>
      <w:tr w:rsidR="005F2F90" w:rsidRPr="00F015DA" w:rsidTr="005F2F90">
        <w:trPr>
          <w:trHeight w:val="5714"/>
        </w:trPr>
        <w:tc>
          <w:tcPr>
            <w:tcW w:w="10455" w:type="dxa"/>
          </w:tcPr>
          <w:p w:rsidR="005F2F90" w:rsidRPr="00F015DA" w:rsidRDefault="005F2F90" w:rsidP="00381DF6">
            <w:pPr>
              <w:suppressAutoHyphens/>
              <w:jc w:val="center"/>
              <w:rPr>
                <w:rFonts w:ascii="PT Astra Serif" w:hAnsi="PT Astra Serif"/>
                <w:b/>
                <w:sz w:val="24"/>
                <w:szCs w:val="24"/>
              </w:rPr>
            </w:pPr>
          </w:p>
          <w:p w:rsidR="005F2F90" w:rsidRPr="00F015DA" w:rsidRDefault="005F2F90" w:rsidP="005F2F90">
            <w:pPr>
              <w:suppressAutoHyphens/>
              <w:jc w:val="center"/>
              <w:rPr>
                <w:rFonts w:ascii="PT Astra Serif" w:hAnsi="PT Astra Serif"/>
                <w:b/>
                <w:sz w:val="24"/>
                <w:szCs w:val="24"/>
              </w:rPr>
            </w:pPr>
            <w:r w:rsidRPr="00F015DA">
              <w:rPr>
                <w:rFonts w:ascii="PT Astra Serif" w:hAnsi="PT Astra Serif"/>
                <w:b/>
                <w:sz w:val="24"/>
                <w:szCs w:val="24"/>
              </w:rPr>
              <w:t xml:space="preserve">АКТ </w:t>
            </w:r>
          </w:p>
          <w:p w:rsidR="005F2F90" w:rsidRPr="00F015DA" w:rsidRDefault="005F2F90" w:rsidP="005F2F90">
            <w:pPr>
              <w:suppressAutoHyphens/>
              <w:jc w:val="center"/>
              <w:rPr>
                <w:rFonts w:ascii="PT Astra Serif" w:hAnsi="PT Astra Serif"/>
                <w:sz w:val="24"/>
                <w:szCs w:val="24"/>
              </w:rPr>
            </w:pPr>
            <w:r w:rsidRPr="00F015DA">
              <w:rPr>
                <w:rFonts w:ascii="PT Astra Serif" w:hAnsi="PT Astra Serif"/>
                <w:sz w:val="24"/>
                <w:szCs w:val="24"/>
              </w:rPr>
              <w:t xml:space="preserve">сдачи-приемки оказанных услуг </w:t>
            </w:r>
          </w:p>
          <w:p w:rsidR="005F2F90" w:rsidRPr="00F015DA" w:rsidRDefault="005F2F90" w:rsidP="005F2F90">
            <w:pPr>
              <w:suppressAutoHyphens/>
              <w:jc w:val="center"/>
              <w:rPr>
                <w:rFonts w:ascii="PT Astra Serif" w:hAnsi="PT Astra Serif"/>
                <w:sz w:val="24"/>
                <w:szCs w:val="24"/>
              </w:rPr>
            </w:pPr>
            <w:r w:rsidRPr="00F015DA">
              <w:rPr>
                <w:rFonts w:ascii="PT Astra Serif" w:hAnsi="PT Astra Serif"/>
                <w:sz w:val="24"/>
                <w:szCs w:val="24"/>
              </w:rPr>
              <w:t xml:space="preserve">по Государственному контракту </w:t>
            </w:r>
            <w:proofErr w:type="gramStart"/>
            <w:r w:rsidRPr="00F015DA">
              <w:rPr>
                <w:rFonts w:ascii="PT Astra Serif" w:hAnsi="PT Astra Serif"/>
                <w:sz w:val="24"/>
                <w:szCs w:val="24"/>
              </w:rPr>
              <w:t>от</w:t>
            </w:r>
            <w:proofErr w:type="gramEnd"/>
            <w:r w:rsidRPr="00F015DA">
              <w:rPr>
                <w:rFonts w:ascii="PT Astra Serif" w:hAnsi="PT Astra Serif"/>
                <w:sz w:val="24"/>
                <w:szCs w:val="24"/>
              </w:rPr>
              <w:t xml:space="preserve"> ___________№  ___________</w:t>
            </w:r>
          </w:p>
          <w:p w:rsidR="005F2F90" w:rsidRPr="00F015DA" w:rsidRDefault="005F2F90" w:rsidP="005F2F90">
            <w:pPr>
              <w:pStyle w:val="ab"/>
              <w:suppressAutoHyphens/>
              <w:spacing w:after="0"/>
              <w:ind w:left="148"/>
              <w:rPr>
                <w:rFonts w:ascii="PT Astra Serif" w:hAnsi="PT Astra Serif"/>
                <w:sz w:val="24"/>
                <w:szCs w:val="24"/>
              </w:rPr>
            </w:pPr>
          </w:p>
          <w:p w:rsidR="005F2F90" w:rsidRPr="00F015DA" w:rsidRDefault="005F2F90" w:rsidP="005F2F90">
            <w:pPr>
              <w:pStyle w:val="ab"/>
              <w:suppressAutoHyphens/>
              <w:spacing w:after="0"/>
              <w:ind w:left="148" w:firstLine="468"/>
              <w:rPr>
                <w:rFonts w:ascii="PT Astra Serif" w:hAnsi="PT Astra Serif"/>
                <w:sz w:val="24"/>
                <w:szCs w:val="24"/>
              </w:rPr>
            </w:pPr>
            <w:r w:rsidRPr="00F015DA">
              <w:rPr>
                <w:rFonts w:ascii="PT Astra Serif" w:hAnsi="PT Astra Serif"/>
                <w:sz w:val="24"/>
                <w:szCs w:val="24"/>
              </w:rPr>
              <w:t>Мы, нижеподписавшиеся, от лица «Исполнителя» ______</w:t>
            </w:r>
            <w:r w:rsidR="00731443" w:rsidRPr="00F015DA">
              <w:rPr>
                <w:rFonts w:ascii="PT Astra Serif" w:hAnsi="PT Astra Serif"/>
                <w:sz w:val="24"/>
                <w:szCs w:val="24"/>
              </w:rPr>
              <w:t xml:space="preserve">_______________________________, </w:t>
            </w:r>
            <w:r w:rsidRPr="00F015DA">
              <w:rPr>
                <w:rFonts w:ascii="PT Astra Serif" w:hAnsi="PT Astra Serif"/>
                <w:sz w:val="24"/>
                <w:szCs w:val="24"/>
              </w:rPr>
              <w:t>с одной стороны</w:t>
            </w:r>
            <w:r w:rsidR="00731443" w:rsidRPr="00F015DA">
              <w:rPr>
                <w:rFonts w:ascii="PT Astra Serif" w:hAnsi="PT Astra Serif"/>
                <w:sz w:val="24"/>
                <w:szCs w:val="24"/>
              </w:rPr>
              <w:t>,</w:t>
            </w:r>
            <w:r w:rsidRPr="00F015DA">
              <w:rPr>
                <w:rFonts w:ascii="PT Astra Serif" w:hAnsi="PT Astra Serif"/>
                <w:sz w:val="24"/>
                <w:szCs w:val="24"/>
              </w:rPr>
              <w:t xml:space="preserve"> и от лица «Заказчика» ________________________, с другой стороны</w:t>
            </w:r>
            <w:r w:rsidR="00731443" w:rsidRPr="00F015DA">
              <w:rPr>
                <w:rFonts w:ascii="PT Astra Serif" w:hAnsi="PT Astra Serif"/>
                <w:sz w:val="24"/>
                <w:szCs w:val="24"/>
              </w:rPr>
              <w:t>,</w:t>
            </w:r>
            <w:r w:rsidRPr="00F015DA">
              <w:rPr>
                <w:rFonts w:ascii="PT Astra Serif" w:hAnsi="PT Astra Serif"/>
                <w:sz w:val="24"/>
                <w:szCs w:val="24"/>
              </w:rPr>
              <w:t xml:space="preserve"> составили настоящий Акт о том, что  оказанные услуги удовлетворяют требованиям Государственного контракта и надлежащим образом исполнены.</w:t>
            </w:r>
          </w:p>
          <w:p w:rsidR="005F2F90" w:rsidRPr="00F015DA" w:rsidRDefault="005F2F90" w:rsidP="005F2F90">
            <w:pPr>
              <w:pStyle w:val="ab"/>
              <w:suppressAutoHyphens/>
              <w:spacing w:after="0"/>
              <w:ind w:left="148"/>
              <w:rPr>
                <w:rFonts w:ascii="PT Astra Serif" w:hAnsi="PT Astra Serif"/>
                <w:sz w:val="24"/>
                <w:szCs w:val="24"/>
              </w:rPr>
            </w:pPr>
          </w:p>
          <w:p w:rsidR="005F2F90" w:rsidRPr="00F015DA" w:rsidRDefault="005F2F90" w:rsidP="005F2F90">
            <w:pPr>
              <w:pStyle w:val="ab"/>
              <w:suppressAutoHyphens/>
              <w:spacing w:after="0"/>
              <w:ind w:left="148"/>
              <w:rPr>
                <w:rFonts w:ascii="PT Astra Serif" w:hAnsi="PT Astra Serif"/>
                <w:sz w:val="24"/>
                <w:szCs w:val="24"/>
              </w:rPr>
            </w:pPr>
            <w:r w:rsidRPr="00F015DA">
              <w:rPr>
                <w:rFonts w:ascii="PT Astra Serif" w:hAnsi="PT Astra Serif"/>
                <w:sz w:val="24"/>
                <w:szCs w:val="24"/>
              </w:rPr>
              <w:t>Описание оказанных услуг (с указанием объема и качества): ____________________________________________________________________________</w:t>
            </w:r>
          </w:p>
          <w:p w:rsidR="005F2F90" w:rsidRPr="00F015DA" w:rsidRDefault="005F2F90" w:rsidP="005F2F90">
            <w:pPr>
              <w:pStyle w:val="ab"/>
              <w:suppressAutoHyphens/>
              <w:spacing w:after="0"/>
              <w:ind w:left="148"/>
              <w:rPr>
                <w:rFonts w:ascii="PT Astra Serif" w:hAnsi="PT Astra Serif"/>
                <w:sz w:val="24"/>
                <w:szCs w:val="24"/>
              </w:rPr>
            </w:pPr>
          </w:p>
          <w:p w:rsidR="005F2F90" w:rsidRPr="00F015DA" w:rsidRDefault="005F2F90" w:rsidP="005F2F90">
            <w:pPr>
              <w:pStyle w:val="ab"/>
              <w:suppressAutoHyphens/>
              <w:spacing w:after="0"/>
              <w:ind w:left="148"/>
              <w:rPr>
                <w:rFonts w:ascii="PT Astra Serif" w:hAnsi="PT Astra Serif"/>
                <w:sz w:val="24"/>
                <w:szCs w:val="24"/>
              </w:rPr>
            </w:pPr>
            <w:r w:rsidRPr="00F015DA">
              <w:rPr>
                <w:rFonts w:ascii="PT Astra Serif" w:hAnsi="PT Astra Serif"/>
                <w:sz w:val="24"/>
                <w:szCs w:val="24"/>
              </w:rPr>
              <w:t>Представлены следующие отчетные документы (в соответствии с Государственным контрактом):</w:t>
            </w:r>
          </w:p>
          <w:p w:rsidR="005F2F90" w:rsidRPr="00F015DA" w:rsidRDefault="005F2F90" w:rsidP="005F2F90">
            <w:pPr>
              <w:pStyle w:val="ab"/>
              <w:suppressAutoHyphens/>
              <w:spacing w:after="0"/>
              <w:ind w:left="148"/>
              <w:rPr>
                <w:rFonts w:ascii="PT Astra Serif" w:hAnsi="PT Astra Serif"/>
                <w:sz w:val="24"/>
                <w:szCs w:val="24"/>
              </w:rPr>
            </w:pPr>
            <w:r w:rsidRPr="00F015DA">
              <w:rPr>
                <w:rFonts w:ascii="PT Astra Serif" w:hAnsi="PT Astra Serif"/>
                <w:sz w:val="24"/>
                <w:szCs w:val="24"/>
              </w:rPr>
              <w:t>____________________________________________________________________________</w:t>
            </w:r>
          </w:p>
          <w:p w:rsidR="005F2F90" w:rsidRPr="00F015DA" w:rsidRDefault="005F2F90" w:rsidP="005F2F90">
            <w:pPr>
              <w:pStyle w:val="ab"/>
              <w:suppressAutoHyphens/>
              <w:spacing w:after="0"/>
              <w:ind w:left="148"/>
              <w:rPr>
                <w:rFonts w:ascii="PT Astra Serif" w:hAnsi="PT Astra Serif"/>
                <w:sz w:val="24"/>
                <w:szCs w:val="24"/>
              </w:rPr>
            </w:pPr>
          </w:p>
          <w:p w:rsidR="005F2F90" w:rsidRPr="00F015DA" w:rsidRDefault="005F2F90" w:rsidP="005F2F90">
            <w:pPr>
              <w:pStyle w:val="ab"/>
              <w:suppressAutoHyphens/>
              <w:spacing w:after="0"/>
              <w:ind w:left="148"/>
              <w:rPr>
                <w:rFonts w:ascii="PT Astra Serif" w:hAnsi="PT Astra Serif"/>
                <w:i/>
                <w:sz w:val="24"/>
                <w:szCs w:val="24"/>
              </w:rPr>
            </w:pPr>
            <w:r w:rsidRPr="00F015DA">
              <w:rPr>
                <w:rFonts w:ascii="PT Astra Serif" w:hAnsi="PT Astra Serif"/>
                <w:sz w:val="24"/>
                <w:szCs w:val="24"/>
              </w:rPr>
              <w:t xml:space="preserve">На основании раздела 4 Государственного контракта экспертиза оказанных услуг проведена Заказчиком </w:t>
            </w:r>
            <w:r w:rsidRPr="00F015DA">
              <w:rPr>
                <w:rFonts w:ascii="PT Astra Serif" w:hAnsi="PT Astra Serif"/>
                <w:i/>
                <w:sz w:val="24"/>
                <w:szCs w:val="24"/>
              </w:rPr>
              <w:t>(указывается в случае проведения экспертизы силами Заказчика).</w:t>
            </w:r>
          </w:p>
          <w:p w:rsidR="005F2F90" w:rsidRPr="00F015DA" w:rsidRDefault="005F2F90" w:rsidP="005F2F90">
            <w:pPr>
              <w:pStyle w:val="ab"/>
              <w:suppressAutoHyphens/>
              <w:spacing w:after="0"/>
              <w:ind w:left="148"/>
              <w:rPr>
                <w:rFonts w:ascii="PT Astra Serif" w:hAnsi="PT Astra Serif"/>
                <w:sz w:val="24"/>
                <w:szCs w:val="24"/>
              </w:rPr>
            </w:pPr>
          </w:p>
          <w:p w:rsidR="005F2F90" w:rsidRPr="00F015DA" w:rsidRDefault="005F2F90" w:rsidP="005F2F90">
            <w:pPr>
              <w:pStyle w:val="ab"/>
              <w:suppressAutoHyphens/>
              <w:spacing w:after="0"/>
              <w:ind w:left="148"/>
              <w:rPr>
                <w:rFonts w:ascii="PT Astra Serif" w:hAnsi="PT Astra Serif"/>
                <w:sz w:val="24"/>
                <w:szCs w:val="24"/>
              </w:rPr>
            </w:pPr>
            <w:r w:rsidRPr="00F015DA">
              <w:rPr>
                <w:rFonts w:ascii="PT Astra Serif" w:hAnsi="PT Astra Serif"/>
                <w:sz w:val="24"/>
                <w:szCs w:val="24"/>
              </w:rPr>
              <w:t>Цена Государственного контракта составляет</w:t>
            </w:r>
            <w:proofErr w:type="gramStart"/>
            <w:r w:rsidRPr="00F015DA">
              <w:rPr>
                <w:rFonts w:ascii="PT Astra Serif" w:hAnsi="PT Astra Serif"/>
                <w:sz w:val="24"/>
                <w:szCs w:val="24"/>
              </w:rPr>
              <w:t xml:space="preserve"> ________________  (___________________) </w:t>
            </w:r>
            <w:proofErr w:type="gramEnd"/>
            <w:r w:rsidRPr="00F015DA">
              <w:rPr>
                <w:rFonts w:ascii="PT Astra Serif" w:hAnsi="PT Astra Serif"/>
                <w:sz w:val="24"/>
                <w:szCs w:val="24"/>
              </w:rPr>
              <w:t>рублей</w:t>
            </w:r>
          </w:p>
          <w:p w:rsidR="005F2F90" w:rsidRPr="00F015DA" w:rsidRDefault="005F2F90" w:rsidP="005F2F90">
            <w:pPr>
              <w:pStyle w:val="ab"/>
              <w:suppressAutoHyphens/>
              <w:spacing w:after="0"/>
              <w:ind w:left="148"/>
              <w:rPr>
                <w:rFonts w:ascii="PT Astra Serif" w:hAnsi="PT Astra Serif"/>
                <w:sz w:val="24"/>
                <w:szCs w:val="24"/>
              </w:rPr>
            </w:pPr>
            <w:r w:rsidRPr="00F015DA">
              <w:rPr>
                <w:rFonts w:ascii="PT Astra Serif" w:hAnsi="PT Astra Serif"/>
                <w:sz w:val="24"/>
                <w:szCs w:val="24"/>
              </w:rPr>
              <w:t xml:space="preserve">                                                                                 (сумма цифрами)                 (сумма прописью)</w:t>
            </w:r>
          </w:p>
          <w:p w:rsidR="005F2F90" w:rsidRPr="00F015DA" w:rsidRDefault="005F2F90" w:rsidP="005F2F90">
            <w:pPr>
              <w:pStyle w:val="ab"/>
              <w:suppressAutoHyphens/>
              <w:spacing w:after="0"/>
              <w:ind w:left="148"/>
              <w:rPr>
                <w:rFonts w:ascii="PT Astra Serif" w:hAnsi="PT Astra Serif"/>
                <w:sz w:val="24"/>
                <w:szCs w:val="24"/>
              </w:rPr>
            </w:pPr>
            <w:r w:rsidRPr="00F015DA">
              <w:rPr>
                <w:rFonts w:ascii="PT Astra Serif" w:hAnsi="PT Astra Serif"/>
                <w:sz w:val="24"/>
                <w:szCs w:val="24"/>
              </w:rPr>
              <w:t>Следует к перечислению</w:t>
            </w:r>
            <w:proofErr w:type="gramStart"/>
            <w:r w:rsidRPr="00F015DA">
              <w:rPr>
                <w:rFonts w:ascii="PT Astra Serif" w:hAnsi="PT Astra Serif"/>
                <w:sz w:val="24"/>
                <w:szCs w:val="24"/>
              </w:rPr>
              <w:t xml:space="preserve">________________  (_____________________) </w:t>
            </w:r>
            <w:proofErr w:type="gramEnd"/>
            <w:r w:rsidRPr="00F015DA">
              <w:rPr>
                <w:rFonts w:ascii="PT Astra Serif" w:hAnsi="PT Astra Serif"/>
                <w:sz w:val="24"/>
                <w:szCs w:val="24"/>
              </w:rPr>
              <w:t xml:space="preserve">рублей </w:t>
            </w:r>
          </w:p>
          <w:p w:rsidR="005F2F90" w:rsidRPr="00F015DA" w:rsidRDefault="005F2F90" w:rsidP="005F2F90">
            <w:pPr>
              <w:pStyle w:val="ab"/>
              <w:suppressAutoHyphens/>
              <w:spacing w:after="0"/>
              <w:ind w:left="148"/>
              <w:rPr>
                <w:rFonts w:ascii="PT Astra Serif" w:hAnsi="PT Astra Serif"/>
                <w:sz w:val="24"/>
                <w:szCs w:val="24"/>
              </w:rPr>
            </w:pPr>
            <w:r w:rsidRPr="00F015DA">
              <w:rPr>
                <w:rFonts w:ascii="PT Astra Serif" w:hAnsi="PT Astra Serif"/>
                <w:sz w:val="24"/>
                <w:szCs w:val="24"/>
              </w:rPr>
              <w:t xml:space="preserve">                                                    (сумма цифрами)                        (сумма прописью) </w:t>
            </w:r>
          </w:p>
          <w:p w:rsidR="005F2F90" w:rsidRPr="00F015DA" w:rsidRDefault="005F2F90" w:rsidP="005F2F90">
            <w:pPr>
              <w:pStyle w:val="ab"/>
              <w:suppressAutoHyphens/>
              <w:spacing w:after="0"/>
              <w:ind w:left="148"/>
              <w:rPr>
                <w:rFonts w:ascii="PT Astra Serif" w:hAnsi="PT Astra Serif"/>
                <w:b/>
                <w:sz w:val="24"/>
                <w:szCs w:val="24"/>
              </w:rPr>
            </w:pPr>
          </w:p>
          <w:tbl>
            <w:tblPr>
              <w:tblW w:w="0" w:type="auto"/>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0"/>
              <w:gridCol w:w="4650"/>
            </w:tblGrid>
            <w:tr w:rsidR="005F2F90" w:rsidRPr="00F015DA" w:rsidTr="005F2F90">
              <w:trPr>
                <w:trHeight w:val="288"/>
                <w:jc w:val="center"/>
              </w:trPr>
              <w:tc>
                <w:tcPr>
                  <w:tcW w:w="4410" w:type="dxa"/>
                  <w:tcBorders>
                    <w:top w:val="nil"/>
                    <w:left w:val="nil"/>
                    <w:bottom w:val="nil"/>
                    <w:right w:val="nil"/>
                  </w:tcBorders>
                </w:tcPr>
                <w:p w:rsidR="006F6757" w:rsidRPr="00F015DA" w:rsidRDefault="006F6757" w:rsidP="005F2F90">
                  <w:pPr>
                    <w:pStyle w:val="ab"/>
                    <w:suppressAutoHyphens/>
                    <w:spacing w:after="0"/>
                    <w:ind w:left="148"/>
                    <w:jc w:val="center"/>
                    <w:rPr>
                      <w:rFonts w:ascii="PT Astra Serif" w:hAnsi="PT Astra Serif"/>
                      <w:sz w:val="24"/>
                      <w:szCs w:val="24"/>
                    </w:rPr>
                  </w:pPr>
                  <w:r w:rsidRPr="00F015DA">
                    <w:rPr>
                      <w:rFonts w:ascii="PT Astra Serif" w:hAnsi="PT Astra Serif"/>
                      <w:sz w:val="24"/>
                      <w:szCs w:val="24"/>
                    </w:rPr>
                    <w:t xml:space="preserve">Услуги принял: </w:t>
                  </w:r>
                </w:p>
                <w:p w:rsidR="006F6757" w:rsidRPr="00F015DA" w:rsidRDefault="006F6757" w:rsidP="006F6757">
                  <w:pPr>
                    <w:pStyle w:val="ab"/>
                    <w:suppressAutoHyphens/>
                    <w:spacing w:after="0"/>
                    <w:ind w:left="148"/>
                    <w:jc w:val="center"/>
                    <w:rPr>
                      <w:rFonts w:ascii="PT Astra Serif" w:hAnsi="PT Astra Serif"/>
                      <w:sz w:val="24"/>
                      <w:szCs w:val="24"/>
                    </w:rPr>
                  </w:pPr>
                  <w:r w:rsidRPr="00F015DA">
                    <w:rPr>
                      <w:rFonts w:ascii="PT Astra Serif" w:hAnsi="PT Astra Serif"/>
                      <w:sz w:val="24"/>
                      <w:szCs w:val="24"/>
                    </w:rPr>
                    <w:t>От Заказчика</w:t>
                  </w:r>
                </w:p>
                <w:p w:rsidR="005F2F90" w:rsidRPr="00F015DA" w:rsidRDefault="005F2F90" w:rsidP="005F2F90">
                  <w:pPr>
                    <w:pStyle w:val="ab"/>
                    <w:suppressAutoHyphens/>
                    <w:spacing w:after="0"/>
                    <w:ind w:left="148"/>
                    <w:jc w:val="center"/>
                    <w:rPr>
                      <w:rFonts w:ascii="PT Astra Serif" w:hAnsi="PT Astra Serif"/>
                      <w:sz w:val="24"/>
                      <w:szCs w:val="24"/>
                    </w:rPr>
                  </w:pPr>
                </w:p>
                <w:p w:rsidR="005F2F90" w:rsidRPr="00F015DA" w:rsidRDefault="005F2F90" w:rsidP="005F2F90">
                  <w:pPr>
                    <w:pStyle w:val="ab"/>
                    <w:suppressAutoHyphens/>
                    <w:spacing w:after="0"/>
                    <w:ind w:left="148"/>
                    <w:jc w:val="center"/>
                    <w:rPr>
                      <w:rFonts w:ascii="PT Astra Serif" w:hAnsi="PT Astra Serif"/>
                      <w:sz w:val="24"/>
                      <w:szCs w:val="24"/>
                    </w:rPr>
                  </w:pPr>
                  <w:r w:rsidRPr="00F015DA">
                    <w:rPr>
                      <w:rFonts w:ascii="PT Astra Serif" w:hAnsi="PT Astra Serif"/>
                      <w:sz w:val="24"/>
                      <w:szCs w:val="24"/>
                    </w:rPr>
                    <w:t>_______________________________</w:t>
                  </w:r>
                </w:p>
                <w:p w:rsidR="005F2F90" w:rsidRPr="00F015DA" w:rsidRDefault="005F2F90" w:rsidP="005F2F90">
                  <w:pPr>
                    <w:pStyle w:val="ab"/>
                    <w:suppressAutoHyphens/>
                    <w:spacing w:after="0"/>
                    <w:ind w:left="148"/>
                    <w:jc w:val="center"/>
                    <w:rPr>
                      <w:rFonts w:ascii="PT Astra Serif" w:hAnsi="PT Astra Serif"/>
                      <w:sz w:val="24"/>
                      <w:szCs w:val="24"/>
                    </w:rPr>
                  </w:pPr>
                  <w:r w:rsidRPr="00F015DA">
                    <w:rPr>
                      <w:rFonts w:ascii="PT Astra Serif" w:hAnsi="PT Astra Serif"/>
                      <w:sz w:val="24"/>
                      <w:szCs w:val="24"/>
                    </w:rPr>
                    <w:t>(подпись)    М.П.</w:t>
                  </w:r>
                </w:p>
                <w:p w:rsidR="005F2F90" w:rsidRPr="00F015DA" w:rsidRDefault="005F2F90" w:rsidP="005F2F90">
                  <w:pPr>
                    <w:pStyle w:val="ab"/>
                    <w:suppressAutoHyphens/>
                    <w:spacing w:after="0"/>
                    <w:ind w:left="148"/>
                    <w:jc w:val="center"/>
                    <w:rPr>
                      <w:rFonts w:ascii="PT Astra Serif" w:hAnsi="PT Astra Serif"/>
                      <w:sz w:val="24"/>
                      <w:szCs w:val="24"/>
                    </w:rPr>
                  </w:pPr>
                  <w:r w:rsidRPr="00F015DA">
                    <w:rPr>
                      <w:rFonts w:ascii="PT Astra Serif" w:hAnsi="PT Astra Serif"/>
                      <w:sz w:val="24"/>
                      <w:szCs w:val="24"/>
                    </w:rPr>
                    <w:t>«___» ________   20__ г.</w:t>
                  </w:r>
                </w:p>
              </w:tc>
              <w:tc>
                <w:tcPr>
                  <w:tcW w:w="4650" w:type="dxa"/>
                  <w:tcBorders>
                    <w:top w:val="nil"/>
                    <w:left w:val="nil"/>
                    <w:bottom w:val="nil"/>
                    <w:right w:val="nil"/>
                  </w:tcBorders>
                </w:tcPr>
                <w:p w:rsidR="005F2F90" w:rsidRPr="00F015DA" w:rsidRDefault="005F2F90" w:rsidP="005F2F90">
                  <w:pPr>
                    <w:pStyle w:val="ab"/>
                    <w:suppressAutoHyphens/>
                    <w:spacing w:after="0"/>
                    <w:ind w:left="148"/>
                    <w:jc w:val="center"/>
                    <w:rPr>
                      <w:rFonts w:ascii="PT Astra Serif" w:hAnsi="PT Astra Serif"/>
                      <w:sz w:val="24"/>
                      <w:szCs w:val="24"/>
                    </w:rPr>
                  </w:pPr>
                  <w:r w:rsidRPr="00F015DA">
                    <w:rPr>
                      <w:rFonts w:ascii="PT Astra Serif" w:hAnsi="PT Astra Serif"/>
                      <w:sz w:val="24"/>
                      <w:szCs w:val="24"/>
                    </w:rPr>
                    <w:t>Услуги сдал:</w:t>
                  </w:r>
                </w:p>
                <w:p w:rsidR="005F2F90" w:rsidRPr="00F015DA" w:rsidRDefault="005F2F90" w:rsidP="005F2F90">
                  <w:pPr>
                    <w:pStyle w:val="ab"/>
                    <w:suppressAutoHyphens/>
                    <w:spacing w:after="0"/>
                    <w:ind w:left="148"/>
                    <w:jc w:val="center"/>
                    <w:rPr>
                      <w:rFonts w:ascii="PT Astra Serif" w:hAnsi="PT Astra Serif"/>
                      <w:sz w:val="24"/>
                      <w:szCs w:val="24"/>
                    </w:rPr>
                  </w:pPr>
                  <w:r w:rsidRPr="00F015DA">
                    <w:rPr>
                      <w:rFonts w:ascii="PT Astra Serif" w:hAnsi="PT Astra Serif"/>
                      <w:sz w:val="24"/>
                      <w:szCs w:val="24"/>
                    </w:rPr>
                    <w:t>От Исполнителя</w:t>
                  </w:r>
                </w:p>
                <w:p w:rsidR="005F2F90" w:rsidRPr="00F015DA" w:rsidRDefault="005F2F90" w:rsidP="005F2F90">
                  <w:pPr>
                    <w:pStyle w:val="ab"/>
                    <w:suppressAutoHyphens/>
                    <w:spacing w:after="0"/>
                    <w:ind w:left="148"/>
                    <w:jc w:val="center"/>
                    <w:rPr>
                      <w:rFonts w:ascii="PT Astra Serif" w:hAnsi="PT Astra Serif"/>
                      <w:sz w:val="24"/>
                      <w:szCs w:val="24"/>
                    </w:rPr>
                  </w:pPr>
                </w:p>
                <w:p w:rsidR="005F2F90" w:rsidRPr="00F015DA" w:rsidRDefault="005F2F90" w:rsidP="005F2F90">
                  <w:pPr>
                    <w:pStyle w:val="ab"/>
                    <w:suppressAutoHyphens/>
                    <w:spacing w:after="0"/>
                    <w:ind w:left="148"/>
                    <w:jc w:val="center"/>
                    <w:rPr>
                      <w:rFonts w:ascii="PT Astra Serif" w:hAnsi="PT Astra Serif"/>
                      <w:sz w:val="24"/>
                      <w:szCs w:val="24"/>
                    </w:rPr>
                  </w:pPr>
                  <w:r w:rsidRPr="00F015DA">
                    <w:rPr>
                      <w:rFonts w:ascii="PT Astra Serif" w:hAnsi="PT Astra Serif"/>
                      <w:sz w:val="24"/>
                      <w:szCs w:val="24"/>
                    </w:rPr>
                    <w:t>______________________________</w:t>
                  </w:r>
                </w:p>
                <w:p w:rsidR="005F2F90" w:rsidRPr="00F015DA" w:rsidRDefault="005F2F90" w:rsidP="005F2F90">
                  <w:pPr>
                    <w:pStyle w:val="ab"/>
                    <w:suppressAutoHyphens/>
                    <w:spacing w:after="0"/>
                    <w:ind w:left="148"/>
                    <w:jc w:val="center"/>
                    <w:rPr>
                      <w:rFonts w:ascii="PT Astra Serif" w:hAnsi="PT Astra Serif"/>
                      <w:sz w:val="24"/>
                      <w:szCs w:val="24"/>
                    </w:rPr>
                  </w:pPr>
                  <w:r w:rsidRPr="00F015DA">
                    <w:rPr>
                      <w:rFonts w:ascii="PT Astra Serif" w:hAnsi="PT Astra Serif"/>
                      <w:sz w:val="24"/>
                      <w:szCs w:val="24"/>
                    </w:rPr>
                    <w:t>(подпись)    М.П.</w:t>
                  </w:r>
                </w:p>
                <w:p w:rsidR="005F2F90" w:rsidRPr="00F015DA" w:rsidRDefault="005F2F90" w:rsidP="005F2F90">
                  <w:pPr>
                    <w:pStyle w:val="ab"/>
                    <w:suppressAutoHyphens/>
                    <w:spacing w:after="0"/>
                    <w:ind w:left="148"/>
                    <w:jc w:val="center"/>
                    <w:rPr>
                      <w:rFonts w:ascii="PT Astra Serif" w:hAnsi="PT Astra Serif"/>
                      <w:sz w:val="24"/>
                      <w:szCs w:val="24"/>
                    </w:rPr>
                  </w:pPr>
                  <w:r w:rsidRPr="00F015DA">
                    <w:rPr>
                      <w:rFonts w:ascii="PT Astra Serif" w:hAnsi="PT Astra Serif"/>
                      <w:sz w:val="24"/>
                      <w:szCs w:val="24"/>
                    </w:rPr>
                    <w:t>«___» ________   20__ г.</w:t>
                  </w:r>
                </w:p>
              </w:tc>
            </w:tr>
          </w:tbl>
          <w:p w:rsidR="005F2F90" w:rsidRPr="00F015DA" w:rsidRDefault="005F2F90" w:rsidP="005F2F90">
            <w:pPr>
              <w:pStyle w:val="ab"/>
              <w:suppressAutoHyphens/>
              <w:rPr>
                <w:rFonts w:ascii="PT Astra Serif" w:hAnsi="PT Astra Serif"/>
                <w:b/>
                <w:sz w:val="24"/>
                <w:szCs w:val="24"/>
              </w:rPr>
            </w:pPr>
          </w:p>
          <w:p w:rsidR="005F2F90" w:rsidRPr="00F015DA" w:rsidRDefault="005F2F90" w:rsidP="00381DF6">
            <w:pPr>
              <w:pStyle w:val="ab"/>
              <w:suppressAutoHyphens/>
              <w:ind w:left="540"/>
              <w:rPr>
                <w:rFonts w:ascii="PT Astra Serif" w:hAnsi="PT Astra Serif"/>
                <w:b/>
                <w:sz w:val="24"/>
                <w:szCs w:val="24"/>
              </w:rPr>
            </w:pPr>
          </w:p>
        </w:tc>
      </w:tr>
    </w:tbl>
    <w:p w:rsidR="005F2F90" w:rsidRPr="00F015DA" w:rsidRDefault="005F2F90" w:rsidP="005F2F90">
      <w:pPr>
        <w:pStyle w:val="ab"/>
        <w:suppressAutoHyphens/>
        <w:rPr>
          <w:rFonts w:ascii="PT Astra Serif" w:hAnsi="PT Astra Serif"/>
          <w:sz w:val="24"/>
          <w:szCs w:val="24"/>
        </w:rPr>
      </w:pPr>
    </w:p>
    <w:p w:rsidR="005F2F90" w:rsidRPr="00F015DA" w:rsidRDefault="005F2F90" w:rsidP="005F2F90">
      <w:pPr>
        <w:jc w:val="center"/>
        <w:rPr>
          <w:rFonts w:ascii="PT Astra Serif" w:hAnsi="PT Astra Serif"/>
          <w:b/>
          <w:sz w:val="24"/>
          <w:szCs w:val="24"/>
        </w:rPr>
      </w:pPr>
    </w:p>
    <w:p w:rsidR="005F2F90" w:rsidRPr="00F015DA" w:rsidRDefault="005F2F90" w:rsidP="005F2F90">
      <w:pPr>
        <w:pStyle w:val="ConsPlusNonformat"/>
        <w:jc w:val="both"/>
        <w:rPr>
          <w:rFonts w:ascii="PT Astra Serif" w:hAnsi="PT Astra Serif" w:cs="Times New Roman"/>
          <w:sz w:val="24"/>
          <w:szCs w:val="24"/>
        </w:rPr>
      </w:pPr>
      <w:r w:rsidRPr="00F015DA">
        <w:rPr>
          <w:rFonts w:ascii="PT Astra Serif" w:hAnsi="PT Astra Serif" w:cs="Times New Roman"/>
          <w:sz w:val="24"/>
          <w:szCs w:val="24"/>
        </w:rPr>
        <w:t xml:space="preserve">                      Заказчик                                                      Исполнитель</w:t>
      </w:r>
    </w:p>
    <w:p w:rsidR="005F2F90" w:rsidRPr="00F015DA" w:rsidRDefault="00C221DC" w:rsidP="005F2F90">
      <w:pPr>
        <w:pStyle w:val="ConsPlusNonformat"/>
        <w:jc w:val="both"/>
        <w:rPr>
          <w:rFonts w:ascii="PT Astra Serif" w:hAnsi="PT Astra Serif" w:cs="Times New Roman"/>
          <w:sz w:val="24"/>
          <w:szCs w:val="24"/>
        </w:rPr>
      </w:pPr>
      <w:r w:rsidRPr="00F015DA">
        <w:rPr>
          <w:rFonts w:ascii="PT Astra Serif" w:hAnsi="PT Astra Serif" w:cs="Times New Roman"/>
          <w:sz w:val="24"/>
          <w:szCs w:val="24"/>
        </w:rPr>
        <w:t>___________________</w:t>
      </w:r>
      <w:r w:rsidR="00F97C3C" w:rsidRPr="00F97C3C">
        <w:t xml:space="preserve"> </w:t>
      </w:r>
      <w:r w:rsidR="00F97C3C" w:rsidRPr="00F97C3C">
        <w:rPr>
          <w:rFonts w:ascii="PT Astra Serif" w:hAnsi="PT Astra Serif" w:cs="Times New Roman"/>
          <w:sz w:val="24"/>
          <w:szCs w:val="24"/>
        </w:rPr>
        <w:t>М.В.Борисов</w:t>
      </w:r>
      <w:r w:rsidR="005F2F90" w:rsidRPr="00F015DA">
        <w:rPr>
          <w:rFonts w:ascii="PT Astra Serif" w:hAnsi="PT Astra Serif" w:cs="Times New Roman"/>
          <w:sz w:val="24"/>
          <w:szCs w:val="24"/>
        </w:rPr>
        <w:t xml:space="preserve">                _____________________________</w:t>
      </w:r>
    </w:p>
    <w:p w:rsidR="005F2F90" w:rsidRPr="00F015DA" w:rsidRDefault="005F2F90" w:rsidP="005F2F90">
      <w:pPr>
        <w:pStyle w:val="ConsPlusNonformat"/>
        <w:jc w:val="both"/>
        <w:rPr>
          <w:rFonts w:ascii="PT Astra Serif" w:hAnsi="PT Astra Serif" w:cs="Times New Roman"/>
          <w:sz w:val="24"/>
          <w:szCs w:val="24"/>
        </w:rPr>
      </w:pPr>
      <w:r w:rsidRPr="00F015DA">
        <w:rPr>
          <w:rFonts w:ascii="PT Astra Serif" w:hAnsi="PT Astra Serif" w:cs="Times New Roman"/>
          <w:sz w:val="24"/>
          <w:szCs w:val="24"/>
        </w:rPr>
        <w:t xml:space="preserve">   (подпись)                                                      М.П.                              (подпись)                                                       М.П.</w:t>
      </w:r>
    </w:p>
    <w:p w:rsidR="005F2F90" w:rsidRPr="00F015DA" w:rsidRDefault="005F2F90" w:rsidP="005F2F90">
      <w:pPr>
        <w:pStyle w:val="ConsPlusNonformat"/>
        <w:jc w:val="both"/>
        <w:rPr>
          <w:rFonts w:ascii="PT Astra Serif" w:hAnsi="PT Astra Serif" w:cs="Times New Roman"/>
          <w:sz w:val="24"/>
          <w:szCs w:val="24"/>
        </w:rPr>
      </w:pPr>
    </w:p>
    <w:p w:rsidR="005F2F90" w:rsidRPr="00F015DA" w:rsidRDefault="005F2F90" w:rsidP="005F2F90">
      <w:pPr>
        <w:pStyle w:val="ConsPlusNonformat"/>
        <w:jc w:val="both"/>
        <w:rPr>
          <w:rFonts w:ascii="PT Astra Serif" w:hAnsi="PT Astra Serif" w:cs="Times New Roman"/>
          <w:sz w:val="24"/>
          <w:szCs w:val="24"/>
        </w:rPr>
      </w:pPr>
      <w:r w:rsidRPr="00F015DA">
        <w:rPr>
          <w:rFonts w:ascii="PT Astra Serif" w:hAnsi="PT Astra Serif" w:cs="Times New Roman"/>
          <w:sz w:val="24"/>
          <w:szCs w:val="24"/>
        </w:rPr>
        <w:t>«____» __________________ 20__ г.               «____»_________________ 20__ г.</w:t>
      </w:r>
    </w:p>
    <w:p w:rsidR="005F2F90" w:rsidRPr="00F015DA" w:rsidRDefault="005F2F90" w:rsidP="005F2F90">
      <w:pPr>
        <w:jc w:val="center"/>
        <w:rPr>
          <w:rFonts w:ascii="PT Astra Serif" w:hAnsi="PT Astra Serif"/>
          <w:b/>
          <w:sz w:val="24"/>
          <w:szCs w:val="24"/>
        </w:rPr>
      </w:pPr>
    </w:p>
    <w:p w:rsidR="005F2F90" w:rsidRPr="00F015DA" w:rsidRDefault="005F2F90" w:rsidP="005F2F90">
      <w:pPr>
        <w:jc w:val="center"/>
        <w:rPr>
          <w:rFonts w:ascii="PT Astra Serif" w:hAnsi="PT Astra Serif"/>
          <w:b/>
          <w:sz w:val="24"/>
          <w:szCs w:val="24"/>
        </w:rPr>
      </w:pPr>
    </w:p>
    <w:p w:rsidR="006F6757" w:rsidRPr="00F015DA" w:rsidRDefault="006F6757" w:rsidP="006F6757">
      <w:pPr>
        <w:jc w:val="center"/>
        <w:rPr>
          <w:rFonts w:ascii="PT Astra Serif" w:hAnsi="PT Astra Serif"/>
          <w:b/>
          <w:sz w:val="24"/>
          <w:szCs w:val="24"/>
        </w:rPr>
      </w:pPr>
    </w:p>
    <w:p w:rsidR="005F2F90" w:rsidRPr="00F015DA" w:rsidRDefault="005F2F90" w:rsidP="007865F0">
      <w:pPr>
        <w:widowControl w:val="0"/>
        <w:autoSpaceDE w:val="0"/>
        <w:autoSpaceDN w:val="0"/>
        <w:adjustRightInd w:val="0"/>
        <w:rPr>
          <w:rFonts w:ascii="PT Astra Serif" w:hAnsi="PT Astra Serif"/>
          <w:sz w:val="24"/>
          <w:szCs w:val="24"/>
        </w:rPr>
        <w:sectPr w:rsidR="005F2F90" w:rsidRPr="00F015DA" w:rsidSect="00FA7BD8">
          <w:headerReference w:type="default" r:id="rId8"/>
          <w:pgSz w:w="11906" w:h="16838"/>
          <w:pgMar w:top="851" w:right="849" w:bottom="851" w:left="1418" w:header="567" w:footer="0" w:gutter="0"/>
          <w:cols w:space="708"/>
          <w:titlePg/>
          <w:docGrid w:linePitch="381"/>
        </w:sectPr>
      </w:pPr>
    </w:p>
    <w:p w:rsidR="003724A9" w:rsidRPr="00F015DA" w:rsidRDefault="003724A9">
      <w:pPr>
        <w:widowControl w:val="0"/>
        <w:autoSpaceDE w:val="0"/>
        <w:autoSpaceDN w:val="0"/>
        <w:adjustRightInd w:val="0"/>
        <w:jc w:val="right"/>
        <w:rPr>
          <w:rFonts w:ascii="PT Astra Serif" w:hAnsi="PT Astra Serif"/>
          <w:sz w:val="24"/>
          <w:szCs w:val="24"/>
        </w:rPr>
      </w:pPr>
    </w:p>
    <w:p w:rsidR="00206257" w:rsidRPr="00F015DA" w:rsidRDefault="00206257">
      <w:pPr>
        <w:widowControl w:val="0"/>
        <w:autoSpaceDE w:val="0"/>
        <w:autoSpaceDN w:val="0"/>
        <w:adjustRightInd w:val="0"/>
        <w:jc w:val="right"/>
        <w:rPr>
          <w:rFonts w:ascii="PT Astra Serif" w:hAnsi="PT Astra Serif"/>
          <w:sz w:val="24"/>
          <w:szCs w:val="24"/>
        </w:rPr>
      </w:pPr>
    </w:p>
    <w:p w:rsidR="00206257" w:rsidRPr="00F015DA" w:rsidRDefault="00206257">
      <w:pPr>
        <w:widowControl w:val="0"/>
        <w:autoSpaceDE w:val="0"/>
        <w:autoSpaceDN w:val="0"/>
        <w:adjustRightInd w:val="0"/>
        <w:jc w:val="right"/>
        <w:rPr>
          <w:rFonts w:ascii="PT Astra Serif" w:hAnsi="PT Astra Serif"/>
          <w:sz w:val="24"/>
          <w:szCs w:val="24"/>
        </w:rPr>
      </w:pPr>
    </w:p>
    <w:tbl>
      <w:tblPr>
        <w:tblW w:w="0" w:type="auto"/>
        <w:tblInd w:w="62" w:type="dxa"/>
        <w:tblLayout w:type="fixed"/>
        <w:tblCellMar>
          <w:top w:w="75" w:type="dxa"/>
          <w:left w:w="0" w:type="dxa"/>
          <w:bottom w:w="75" w:type="dxa"/>
          <w:right w:w="0" w:type="dxa"/>
        </w:tblCellMar>
        <w:tblLook w:val="0000"/>
      </w:tblPr>
      <w:tblGrid>
        <w:gridCol w:w="843"/>
        <w:gridCol w:w="4507"/>
        <w:gridCol w:w="4669"/>
      </w:tblGrid>
      <w:tr w:rsidR="003724A9" w:rsidRPr="00F015DA">
        <w:tc>
          <w:tcPr>
            <w:tcW w:w="843" w:type="dxa"/>
            <w:tcMar>
              <w:top w:w="102" w:type="dxa"/>
              <w:left w:w="62" w:type="dxa"/>
              <w:bottom w:w="102" w:type="dxa"/>
              <w:right w:w="62" w:type="dxa"/>
            </w:tcMar>
          </w:tcPr>
          <w:p w:rsidR="003724A9" w:rsidRPr="00F015DA" w:rsidRDefault="003724A9" w:rsidP="00C94ED2">
            <w:pPr>
              <w:spacing w:after="200" w:line="276" w:lineRule="auto"/>
              <w:jc w:val="left"/>
              <w:rPr>
                <w:rFonts w:ascii="PT Astra Serif" w:hAnsi="PT Astra Serif"/>
                <w:sz w:val="24"/>
                <w:szCs w:val="24"/>
              </w:rPr>
            </w:pPr>
          </w:p>
        </w:tc>
        <w:tc>
          <w:tcPr>
            <w:tcW w:w="4507" w:type="dxa"/>
            <w:tcMar>
              <w:top w:w="102" w:type="dxa"/>
              <w:left w:w="62" w:type="dxa"/>
              <w:bottom w:w="102" w:type="dxa"/>
              <w:right w:w="62" w:type="dxa"/>
            </w:tcMar>
          </w:tcPr>
          <w:p w:rsidR="003724A9" w:rsidRPr="00F015DA" w:rsidRDefault="003724A9">
            <w:pPr>
              <w:widowControl w:val="0"/>
              <w:autoSpaceDE w:val="0"/>
              <w:autoSpaceDN w:val="0"/>
              <w:adjustRightInd w:val="0"/>
              <w:rPr>
                <w:rFonts w:ascii="PT Astra Serif" w:hAnsi="PT Astra Serif"/>
                <w:sz w:val="24"/>
                <w:szCs w:val="24"/>
              </w:rPr>
            </w:pPr>
          </w:p>
        </w:tc>
        <w:tc>
          <w:tcPr>
            <w:tcW w:w="4669" w:type="dxa"/>
            <w:tcMar>
              <w:top w:w="102" w:type="dxa"/>
              <w:left w:w="62" w:type="dxa"/>
              <w:bottom w:w="102" w:type="dxa"/>
              <w:right w:w="62" w:type="dxa"/>
            </w:tcMar>
          </w:tcPr>
          <w:p w:rsidR="003724A9" w:rsidRPr="00F015DA" w:rsidRDefault="003724A9">
            <w:pPr>
              <w:widowControl w:val="0"/>
              <w:autoSpaceDE w:val="0"/>
              <w:autoSpaceDN w:val="0"/>
              <w:adjustRightInd w:val="0"/>
              <w:jc w:val="center"/>
              <w:rPr>
                <w:rFonts w:ascii="PT Astra Serif" w:hAnsi="PT Astra Serif"/>
                <w:sz w:val="24"/>
                <w:szCs w:val="24"/>
              </w:rPr>
            </w:pPr>
          </w:p>
        </w:tc>
      </w:tr>
      <w:tr w:rsidR="003724A9" w:rsidRPr="00F015DA">
        <w:tc>
          <w:tcPr>
            <w:tcW w:w="843" w:type="dxa"/>
            <w:tcMar>
              <w:top w:w="102" w:type="dxa"/>
              <w:left w:w="62" w:type="dxa"/>
              <w:bottom w:w="102" w:type="dxa"/>
              <w:right w:w="62" w:type="dxa"/>
            </w:tcMar>
          </w:tcPr>
          <w:p w:rsidR="003724A9" w:rsidRPr="00F015DA" w:rsidRDefault="003724A9">
            <w:pPr>
              <w:widowControl w:val="0"/>
              <w:autoSpaceDE w:val="0"/>
              <w:autoSpaceDN w:val="0"/>
              <w:adjustRightInd w:val="0"/>
              <w:jc w:val="center"/>
              <w:rPr>
                <w:rFonts w:ascii="PT Astra Serif" w:hAnsi="PT Astra Serif"/>
                <w:sz w:val="24"/>
                <w:szCs w:val="24"/>
              </w:rPr>
            </w:pPr>
          </w:p>
        </w:tc>
        <w:tc>
          <w:tcPr>
            <w:tcW w:w="4507" w:type="dxa"/>
            <w:tcMar>
              <w:top w:w="102" w:type="dxa"/>
              <w:left w:w="62" w:type="dxa"/>
              <w:bottom w:w="102" w:type="dxa"/>
              <w:right w:w="62" w:type="dxa"/>
            </w:tcMar>
          </w:tcPr>
          <w:p w:rsidR="003724A9" w:rsidRPr="00F015DA" w:rsidRDefault="003724A9">
            <w:pPr>
              <w:widowControl w:val="0"/>
              <w:autoSpaceDE w:val="0"/>
              <w:autoSpaceDN w:val="0"/>
              <w:adjustRightInd w:val="0"/>
              <w:rPr>
                <w:rFonts w:ascii="PT Astra Serif" w:hAnsi="PT Astra Serif"/>
                <w:sz w:val="24"/>
                <w:szCs w:val="24"/>
              </w:rPr>
            </w:pPr>
          </w:p>
        </w:tc>
        <w:tc>
          <w:tcPr>
            <w:tcW w:w="4669" w:type="dxa"/>
            <w:tcMar>
              <w:top w:w="102" w:type="dxa"/>
              <w:left w:w="62" w:type="dxa"/>
              <w:bottom w:w="102" w:type="dxa"/>
              <w:right w:w="62" w:type="dxa"/>
            </w:tcMar>
          </w:tcPr>
          <w:p w:rsidR="003724A9" w:rsidRPr="00F015DA" w:rsidRDefault="003724A9" w:rsidP="00067BAC">
            <w:pPr>
              <w:widowControl w:val="0"/>
              <w:autoSpaceDE w:val="0"/>
              <w:autoSpaceDN w:val="0"/>
              <w:adjustRightInd w:val="0"/>
              <w:jc w:val="center"/>
              <w:rPr>
                <w:rFonts w:ascii="PT Astra Serif" w:hAnsi="PT Astra Serif"/>
                <w:sz w:val="24"/>
                <w:szCs w:val="24"/>
              </w:rPr>
            </w:pPr>
          </w:p>
        </w:tc>
      </w:tr>
      <w:tr w:rsidR="003724A9" w:rsidRPr="00F015DA">
        <w:tc>
          <w:tcPr>
            <w:tcW w:w="843" w:type="dxa"/>
            <w:tcMar>
              <w:top w:w="102" w:type="dxa"/>
              <w:left w:w="62" w:type="dxa"/>
              <w:bottom w:w="102" w:type="dxa"/>
              <w:right w:w="62" w:type="dxa"/>
            </w:tcMar>
          </w:tcPr>
          <w:p w:rsidR="003724A9" w:rsidRPr="00F015DA" w:rsidRDefault="003724A9">
            <w:pPr>
              <w:widowControl w:val="0"/>
              <w:autoSpaceDE w:val="0"/>
              <w:autoSpaceDN w:val="0"/>
              <w:adjustRightInd w:val="0"/>
              <w:jc w:val="center"/>
              <w:rPr>
                <w:rFonts w:ascii="PT Astra Serif" w:hAnsi="PT Astra Serif"/>
                <w:sz w:val="24"/>
                <w:szCs w:val="24"/>
              </w:rPr>
            </w:pPr>
          </w:p>
        </w:tc>
        <w:tc>
          <w:tcPr>
            <w:tcW w:w="4507" w:type="dxa"/>
            <w:tcMar>
              <w:top w:w="102" w:type="dxa"/>
              <w:left w:w="62" w:type="dxa"/>
              <w:bottom w:w="102" w:type="dxa"/>
              <w:right w:w="62" w:type="dxa"/>
            </w:tcMar>
          </w:tcPr>
          <w:p w:rsidR="003724A9" w:rsidRPr="00F015DA" w:rsidRDefault="003724A9" w:rsidP="00AB117D">
            <w:pPr>
              <w:widowControl w:val="0"/>
              <w:autoSpaceDE w:val="0"/>
              <w:autoSpaceDN w:val="0"/>
              <w:adjustRightInd w:val="0"/>
              <w:rPr>
                <w:rFonts w:ascii="PT Astra Serif" w:hAnsi="PT Astra Serif"/>
                <w:sz w:val="24"/>
                <w:szCs w:val="24"/>
              </w:rPr>
            </w:pPr>
          </w:p>
        </w:tc>
        <w:tc>
          <w:tcPr>
            <w:tcW w:w="4669" w:type="dxa"/>
            <w:tcMar>
              <w:top w:w="102" w:type="dxa"/>
              <w:left w:w="62" w:type="dxa"/>
              <w:bottom w:w="102" w:type="dxa"/>
              <w:right w:w="62" w:type="dxa"/>
            </w:tcMar>
          </w:tcPr>
          <w:p w:rsidR="009B569D" w:rsidRPr="00F015DA" w:rsidRDefault="009B569D">
            <w:pPr>
              <w:widowControl w:val="0"/>
              <w:autoSpaceDE w:val="0"/>
              <w:autoSpaceDN w:val="0"/>
              <w:adjustRightInd w:val="0"/>
              <w:jc w:val="center"/>
              <w:rPr>
                <w:rFonts w:ascii="PT Astra Serif" w:hAnsi="PT Astra Serif"/>
                <w:sz w:val="24"/>
                <w:szCs w:val="24"/>
              </w:rPr>
            </w:pPr>
          </w:p>
        </w:tc>
      </w:tr>
      <w:tr w:rsidR="003724A9" w:rsidRPr="00F015DA">
        <w:tc>
          <w:tcPr>
            <w:tcW w:w="843" w:type="dxa"/>
            <w:tcMar>
              <w:top w:w="102" w:type="dxa"/>
              <w:left w:w="62" w:type="dxa"/>
              <w:bottom w:w="102" w:type="dxa"/>
              <w:right w:w="62" w:type="dxa"/>
            </w:tcMar>
          </w:tcPr>
          <w:p w:rsidR="003724A9" w:rsidRPr="00F015DA" w:rsidRDefault="003724A9">
            <w:pPr>
              <w:widowControl w:val="0"/>
              <w:autoSpaceDE w:val="0"/>
              <w:autoSpaceDN w:val="0"/>
              <w:adjustRightInd w:val="0"/>
              <w:jc w:val="center"/>
              <w:rPr>
                <w:rFonts w:ascii="PT Astra Serif" w:hAnsi="PT Astra Serif"/>
                <w:sz w:val="24"/>
                <w:szCs w:val="24"/>
              </w:rPr>
            </w:pPr>
          </w:p>
        </w:tc>
        <w:tc>
          <w:tcPr>
            <w:tcW w:w="4507" w:type="dxa"/>
            <w:tcMar>
              <w:top w:w="102" w:type="dxa"/>
              <w:left w:w="62" w:type="dxa"/>
              <w:bottom w:w="102" w:type="dxa"/>
              <w:right w:w="62" w:type="dxa"/>
            </w:tcMar>
          </w:tcPr>
          <w:p w:rsidR="003724A9" w:rsidRPr="00F015DA" w:rsidRDefault="003724A9">
            <w:pPr>
              <w:widowControl w:val="0"/>
              <w:autoSpaceDE w:val="0"/>
              <w:autoSpaceDN w:val="0"/>
              <w:adjustRightInd w:val="0"/>
              <w:rPr>
                <w:rFonts w:ascii="PT Astra Serif" w:hAnsi="PT Astra Serif"/>
                <w:sz w:val="24"/>
                <w:szCs w:val="24"/>
              </w:rPr>
            </w:pPr>
          </w:p>
        </w:tc>
        <w:tc>
          <w:tcPr>
            <w:tcW w:w="4669" w:type="dxa"/>
            <w:tcMar>
              <w:top w:w="102" w:type="dxa"/>
              <w:left w:w="62" w:type="dxa"/>
              <w:bottom w:w="102" w:type="dxa"/>
              <w:right w:w="62" w:type="dxa"/>
            </w:tcMar>
          </w:tcPr>
          <w:p w:rsidR="003724A9" w:rsidRPr="00F015DA" w:rsidRDefault="003724A9">
            <w:pPr>
              <w:widowControl w:val="0"/>
              <w:autoSpaceDE w:val="0"/>
              <w:autoSpaceDN w:val="0"/>
              <w:adjustRightInd w:val="0"/>
              <w:jc w:val="center"/>
              <w:rPr>
                <w:rFonts w:ascii="PT Astra Serif" w:hAnsi="PT Astra Serif"/>
                <w:sz w:val="24"/>
                <w:szCs w:val="24"/>
              </w:rPr>
            </w:pPr>
          </w:p>
        </w:tc>
      </w:tr>
      <w:tr w:rsidR="003724A9" w:rsidRPr="00F015DA">
        <w:tc>
          <w:tcPr>
            <w:tcW w:w="843" w:type="dxa"/>
            <w:tcMar>
              <w:top w:w="102" w:type="dxa"/>
              <w:left w:w="62" w:type="dxa"/>
              <w:bottom w:w="102" w:type="dxa"/>
              <w:right w:w="62" w:type="dxa"/>
            </w:tcMar>
          </w:tcPr>
          <w:p w:rsidR="003724A9" w:rsidRPr="00F015DA" w:rsidRDefault="003724A9">
            <w:pPr>
              <w:widowControl w:val="0"/>
              <w:autoSpaceDE w:val="0"/>
              <w:autoSpaceDN w:val="0"/>
              <w:adjustRightInd w:val="0"/>
              <w:jc w:val="center"/>
              <w:rPr>
                <w:rFonts w:ascii="PT Astra Serif" w:hAnsi="PT Astra Serif"/>
                <w:sz w:val="24"/>
                <w:szCs w:val="24"/>
              </w:rPr>
            </w:pPr>
          </w:p>
        </w:tc>
        <w:tc>
          <w:tcPr>
            <w:tcW w:w="4507" w:type="dxa"/>
            <w:tcMar>
              <w:top w:w="102" w:type="dxa"/>
              <w:left w:w="62" w:type="dxa"/>
              <w:bottom w:w="102" w:type="dxa"/>
              <w:right w:w="62" w:type="dxa"/>
            </w:tcMar>
          </w:tcPr>
          <w:p w:rsidR="003724A9" w:rsidRPr="00F015DA" w:rsidRDefault="003724A9">
            <w:pPr>
              <w:widowControl w:val="0"/>
              <w:autoSpaceDE w:val="0"/>
              <w:autoSpaceDN w:val="0"/>
              <w:adjustRightInd w:val="0"/>
              <w:rPr>
                <w:rFonts w:ascii="PT Astra Serif" w:hAnsi="PT Astra Serif"/>
                <w:sz w:val="24"/>
                <w:szCs w:val="24"/>
              </w:rPr>
            </w:pPr>
          </w:p>
        </w:tc>
        <w:tc>
          <w:tcPr>
            <w:tcW w:w="4669" w:type="dxa"/>
            <w:tcMar>
              <w:top w:w="102" w:type="dxa"/>
              <w:left w:w="62" w:type="dxa"/>
              <w:bottom w:w="102" w:type="dxa"/>
              <w:right w:w="62" w:type="dxa"/>
            </w:tcMar>
          </w:tcPr>
          <w:p w:rsidR="003724A9" w:rsidRPr="00F015DA" w:rsidRDefault="003724A9">
            <w:pPr>
              <w:widowControl w:val="0"/>
              <w:autoSpaceDE w:val="0"/>
              <w:autoSpaceDN w:val="0"/>
              <w:adjustRightInd w:val="0"/>
              <w:rPr>
                <w:rFonts w:ascii="PT Astra Serif" w:hAnsi="PT Astra Serif"/>
                <w:sz w:val="24"/>
                <w:szCs w:val="24"/>
              </w:rPr>
            </w:pPr>
          </w:p>
        </w:tc>
      </w:tr>
    </w:tbl>
    <w:p w:rsidR="0056505C" w:rsidRPr="00F015DA" w:rsidRDefault="0056505C" w:rsidP="003D0D18">
      <w:pPr>
        <w:widowControl w:val="0"/>
        <w:autoSpaceDE w:val="0"/>
        <w:autoSpaceDN w:val="0"/>
        <w:adjustRightInd w:val="0"/>
        <w:rPr>
          <w:rFonts w:ascii="PT Astra Serif" w:hAnsi="PT Astra Serif"/>
          <w:sz w:val="24"/>
          <w:szCs w:val="24"/>
        </w:rPr>
      </w:pPr>
    </w:p>
    <w:sectPr w:rsidR="0056505C" w:rsidRPr="00F015DA" w:rsidSect="00206257">
      <w:pgSz w:w="16838" w:h="11905" w:orient="landscape"/>
      <w:pgMar w:top="1272" w:right="1134" w:bottom="850" w:left="1134" w:header="567" w:footer="0"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E6F" w:rsidRDefault="00317E6F" w:rsidP="0020390B">
      <w:r>
        <w:separator/>
      </w:r>
    </w:p>
  </w:endnote>
  <w:endnote w:type="continuationSeparator" w:id="1">
    <w:p w:rsidR="00317E6F" w:rsidRDefault="00317E6F" w:rsidP="002039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E6F" w:rsidRDefault="00317E6F" w:rsidP="0020390B">
      <w:r>
        <w:separator/>
      </w:r>
    </w:p>
  </w:footnote>
  <w:footnote w:type="continuationSeparator" w:id="1">
    <w:p w:rsidR="00317E6F" w:rsidRDefault="00317E6F" w:rsidP="002039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034391"/>
      <w:docPartObj>
        <w:docPartGallery w:val="Page Numbers (Top of Page)"/>
        <w:docPartUnique/>
      </w:docPartObj>
    </w:sdtPr>
    <w:sdtContent>
      <w:p w:rsidR="009631F3" w:rsidRDefault="00F40CC3" w:rsidP="00DC3F2A">
        <w:pPr>
          <w:pStyle w:val="ad"/>
          <w:spacing w:line="360" w:lineRule="auto"/>
          <w:jc w:val="center"/>
        </w:pPr>
        <w:fldSimple w:instr=" PAGE   \* MERGEFORMAT ">
          <w:r w:rsidR="00F97C3C">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2087"/>
    <w:multiLevelType w:val="multilevel"/>
    <w:tmpl w:val="83060B3A"/>
    <w:lvl w:ilvl="0">
      <w:start w:val="1"/>
      <w:numFmt w:val="decimal"/>
      <w:lvlText w:val="%1."/>
      <w:lvlJc w:val="left"/>
      <w:pPr>
        <w:ind w:left="1068" w:hanging="360"/>
      </w:pPr>
      <w:rPr>
        <w:rFonts w:ascii="Times New Roman" w:eastAsiaTheme="minorHAnsi" w:hAnsi="Times New Roman" w:cs="Times New Roman"/>
        <w:b/>
      </w:rPr>
    </w:lvl>
    <w:lvl w:ilvl="1">
      <w:start w:val="1"/>
      <w:numFmt w:val="decimal"/>
      <w:isLgl/>
      <w:lvlText w:val="%1.%2."/>
      <w:lvlJc w:val="left"/>
      <w:pPr>
        <w:ind w:left="1211"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17E135CD"/>
    <w:multiLevelType w:val="multilevel"/>
    <w:tmpl w:val="6240A614"/>
    <w:lvl w:ilvl="0">
      <w:start w:val="1"/>
      <w:numFmt w:val="decimal"/>
      <w:lvlText w:val="%1."/>
      <w:lvlJc w:val="left"/>
      <w:pPr>
        <w:tabs>
          <w:tab w:val="num" w:pos="432"/>
        </w:tabs>
        <w:ind w:left="432" w:hanging="432"/>
      </w:pPr>
      <w:rPr>
        <w:rFonts w:ascii="Times New Roman" w:hAnsi="Times New Roman" w:hint="default"/>
        <w:b/>
        <w:i w:val="0"/>
        <w:sz w:val="28"/>
        <w:szCs w:val="28"/>
      </w:rPr>
    </w:lvl>
    <w:lvl w:ilvl="1">
      <w:start w:val="1"/>
      <w:numFmt w:val="decimal"/>
      <w:lvlText w:val="%1.%2"/>
      <w:lvlJc w:val="left"/>
      <w:pPr>
        <w:tabs>
          <w:tab w:val="num" w:pos="648"/>
        </w:tabs>
        <w:ind w:left="576" w:hanging="288"/>
      </w:pPr>
      <w:rPr>
        <w:rFonts w:ascii="Times New Roman" w:hAnsi="Times New Roman" w:hint="default"/>
        <w:b w:val="0"/>
        <w:i w:val="0"/>
        <w:sz w:val="28"/>
        <w:szCs w:val="26"/>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10725"/>
        </w:tabs>
        <w:ind w:left="10725"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1E571AD9"/>
    <w:multiLevelType w:val="multilevel"/>
    <w:tmpl w:val="AE3A9014"/>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418"/>
        </w:tabs>
        <w:ind w:left="0" w:firstLine="567"/>
      </w:pPr>
      <w:rPr>
        <w:rFonts w:hint="default"/>
        <w:b w:val="0"/>
        <w:bCs w:val="0"/>
        <w:i w:val="0"/>
        <w:iCs w:val="0"/>
      </w:rPr>
    </w:lvl>
    <w:lvl w:ilvl="3">
      <w:start w:val="1"/>
      <w:numFmt w:val="russianLower"/>
      <w:pStyle w:val="-2"/>
      <w:lvlText w:val="%4)"/>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1F8F580F"/>
    <w:multiLevelType w:val="hybridMultilevel"/>
    <w:tmpl w:val="957C5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AA20E5"/>
    <w:multiLevelType w:val="hybridMultilevel"/>
    <w:tmpl w:val="00224FC8"/>
    <w:lvl w:ilvl="0" w:tplc="BE52CE26">
      <w:start w:val="1"/>
      <w:numFmt w:val="decimal"/>
      <w:lvlText w:val="%1."/>
      <w:lvlJc w:val="left"/>
      <w:pPr>
        <w:tabs>
          <w:tab w:val="num" w:pos="1752"/>
        </w:tabs>
        <w:ind w:left="1752" w:hanging="1032"/>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4"/>
  </w:num>
  <w:num w:numId="2">
    <w:abstractNumId w:val="2"/>
  </w:num>
  <w:num w:numId="3">
    <w:abstractNumId w:val="0"/>
  </w:num>
  <w:num w:numId="4">
    <w:abstractNumId w:val="1"/>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3724A9"/>
    <w:rsid w:val="00002A14"/>
    <w:rsid w:val="000034C4"/>
    <w:rsid w:val="00067BAC"/>
    <w:rsid w:val="000859D1"/>
    <w:rsid w:val="00096152"/>
    <w:rsid w:val="00097F22"/>
    <w:rsid w:val="000B5698"/>
    <w:rsid w:val="000C01D0"/>
    <w:rsid w:val="000C66A3"/>
    <w:rsid w:val="000D7F97"/>
    <w:rsid w:val="000E07D5"/>
    <w:rsid w:val="000E49C8"/>
    <w:rsid w:val="000E6D4B"/>
    <w:rsid w:val="000E792D"/>
    <w:rsid w:val="000F0279"/>
    <w:rsid w:val="000F0C1C"/>
    <w:rsid w:val="000F3DE1"/>
    <w:rsid w:val="001144F3"/>
    <w:rsid w:val="00122362"/>
    <w:rsid w:val="00152713"/>
    <w:rsid w:val="0016234C"/>
    <w:rsid w:val="00176E07"/>
    <w:rsid w:val="001975F8"/>
    <w:rsid w:val="001A7685"/>
    <w:rsid w:val="001B1839"/>
    <w:rsid w:val="001B64A4"/>
    <w:rsid w:val="001C625A"/>
    <w:rsid w:val="001C7009"/>
    <w:rsid w:val="001E7581"/>
    <w:rsid w:val="0020390B"/>
    <w:rsid w:val="00206257"/>
    <w:rsid w:val="00225B70"/>
    <w:rsid w:val="00230A32"/>
    <w:rsid w:val="00245FDE"/>
    <w:rsid w:val="002464C2"/>
    <w:rsid w:val="00251834"/>
    <w:rsid w:val="002540D9"/>
    <w:rsid w:val="00266EEA"/>
    <w:rsid w:val="0027089F"/>
    <w:rsid w:val="00272E6E"/>
    <w:rsid w:val="0029758C"/>
    <w:rsid w:val="002A0645"/>
    <w:rsid w:val="002A40BA"/>
    <w:rsid w:val="002A4C7C"/>
    <w:rsid w:val="002B2B84"/>
    <w:rsid w:val="002D3A7B"/>
    <w:rsid w:val="002E1C4F"/>
    <w:rsid w:val="00317E6F"/>
    <w:rsid w:val="00323888"/>
    <w:rsid w:val="003357DF"/>
    <w:rsid w:val="003364F8"/>
    <w:rsid w:val="00344D58"/>
    <w:rsid w:val="00351289"/>
    <w:rsid w:val="003702CF"/>
    <w:rsid w:val="003724A9"/>
    <w:rsid w:val="00376CCD"/>
    <w:rsid w:val="00381DF6"/>
    <w:rsid w:val="0038239A"/>
    <w:rsid w:val="003874C5"/>
    <w:rsid w:val="00391FD4"/>
    <w:rsid w:val="003B1EA9"/>
    <w:rsid w:val="003C1039"/>
    <w:rsid w:val="003D0D18"/>
    <w:rsid w:val="003D78A6"/>
    <w:rsid w:val="003E6BFC"/>
    <w:rsid w:val="003F71F5"/>
    <w:rsid w:val="004030A8"/>
    <w:rsid w:val="0041610B"/>
    <w:rsid w:val="004269EC"/>
    <w:rsid w:val="004307E6"/>
    <w:rsid w:val="0047753C"/>
    <w:rsid w:val="0048542F"/>
    <w:rsid w:val="00486E6B"/>
    <w:rsid w:val="00492156"/>
    <w:rsid w:val="00493142"/>
    <w:rsid w:val="00494C9B"/>
    <w:rsid w:val="00494F26"/>
    <w:rsid w:val="004A5BD0"/>
    <w:rsid w:val="004B0F75"/>
    <w:rsid w:val="004B415E"/>
    <w:rsid w:val="004C0D85"/>
    <w:rsid w:val="004C45FA"/>
    <w:rsid w:val="004D3916"/>
    <w:rsid w:val="004D7AB5"/>
    <w:rsid w:val="004E1A7F"/>
    <w:rsid w:val="004F498D"/>
    <w:rsid w:val="005147A1"/>
    <w:rsid w:val="005272EB"/>
    <w:rsid w:val="00534F16"/>
    <w:rsid w:val="00540877"/>
    <w:rsid w:val="005510C1"/>
    <w:rsid w:val="005561FE"/>
    <w:rsid w:val="005635DA"/>
    <w:rsid w:val="0056505C"/>
    <w:rsid w:val="00593425"/>
    <w:rsid w:val="00595134"/>
    <w:rsid w:val="00596955"/>
    <w:rsid w:val="005A08BD"/>
    <w:rsid w:val="005B0441"/>
    <w:rsid w:val="005B55E6"/>
    <w:rsid w:val="005C4963"/>
    <w:rsid w:val="005E0682"/>
    <w:rsid w:val="005E1A5A"/>
    <w:rsid w:val="005F2F90"/>
    <w:rsid w:val="00620E27"/>
    <w:rsid w:val="006302EB"/>
    <w:rsid w:val="00632E28"/>
    <w:rsid w:val="00652D88"/>
    <w:rsid w:val="006600A4"/>
    <w:rsid w:val="0069564D"/>
    <w:rsid w:val="006A0FA5"/>
    <w:rsid w:val="006A1C5E"/>
    <w:rsid w:val="006B1CE8"/>
    <w:rsid w:val="006B1FE7"/>
    <w:rsid w:val="006B4C2B"/>
    <w:rsid w:val="006B7B8E"/>
    <w:rsid w:val="006F6757"/>
    <w:rsid w:val="00720C13"/>
    <w:rsid w:val="00724E76"/>
    <w:rsid w:val="00727E0F"/>
    <w:rsid w:val="007312CB"/>
    <w:rsid w:val="00731443"/>
    <w:rsid w:val="00756D4D"/>
    <w:rsid w:val="00762D76"/>
    <w:rsid w:val="0076731A"/>
    <w:rsid w:val="00773DBB"/>
    <w:rsid w:val="00775B35"/>
    <w:rsid w:val="007865F0"/>
    <w:rsid w:val="00791A79"/>
    <w:rsid w:val="007A07F1"/>
    <w:rsid w:val="007B3056"/>
    <w:rsid w:val="007D0F00"/>
    <w:rsid w:val="007E76B4"/>
    <w:rsid w:val="007F3CC1"/>
    <w:rsid w:val="008078B4"/>
    <w:rsid w:val="00810701"/>
    <w:rsid w:val="00811B3D"/>
    <w:rsid w:val="00813841"/>
    <w:rsid w:val="00820CCD"/>
    <w:rsid w:val="0082600B"/>
    <w:rsid w:val="00831DC1"/>
    <w:rsid w:val="00877837"/>
    <w:rsid w:val="00882D9C"/>
    <w:rsid w:val="008844A6"/>
    <w:rsid w:val="0088568F"/>
    <w:rsid w:val="00893C77"/>
    <w:rsid w:val="008A42E7"/>
    <w:rsid w:val="008F3FDA"/>
    <w:rsid w:val="00902715"/>
    <w:rsid w:val="00904E23"/>
    <w:rsid w:val="00905595"/>
    <w:rsid w:val="00926A2C"/>
    <w:rsid w:val="00933D9E"/>
    <w:rsid w:val="0094165F"/>
    <w:rsid w:val="00950601"/>
    <w:rsid w:val="00952782"/>
    <w:rsid w:val="009631F3"/>
    <w:rsid w:val="00965438"/>
    <w:rsid w:val="009655FC"/>
    <w:rsid w:val="00967A1B"/>
    <w:rsid w:val="00971A90"/>
    <w:rsid w:val="00975A42"/>
    <w:rsid w:val="009773B7"/>
    <w:rsid w:val="00991679"/>
    <w:rsid w:val="00996B49"/>
    <w:rsid w:val="009A2C4F"/>
    <w:rsid w:val="009A6A24"/>
    <w:rsid w:val="009B08FF"/>
    <w:rsid w:val="009B32BE"/>
    <w:rsid w:val="009B569D"/>
    <w:rsid w:val="009D6BED"/>
    <w:rsid w:val="00A01000"/>
    <w:rsid w:val="00A12DEB"/>
    <w:rsid w:val="00A41208"/>
    <w:rsid w:val="00A44A27"/>
    <w:rsid w:val="00A45BE0"/>
    <w:rsid w:val="00A462EE"/>
    <w:rsid w:val="00A70229"/>
    <w:rsid w:val="00A8221E"/>
    <w:rsid w:val="00A836E0"/>
    <w:rsid w:val="00A86C0D"/>
    <w:rsid w:val="00A915F4"/>
    <w:rsid w:val="00A9582A"/>
    <w:rsid w:val="00AA2D00"/>
    <w:rsid w:val="00AA348F"/>
    <w:rsid w:val="00AB117D"/>
    <w:rsid w:val="00AC5D0B"/>
    <w:rsid w:val="00AD3B99"/>
    <w:rsid w:val="00AF7D7D"/>
    <w:rsid w:val="00B2486B"/>
    <w:rsid w:val="00B32608"/>
    <w:rsid w:val="00B3716A"/>
    <w:rsid w:val="00B41968"/>
    <w:rsid w:val="00B46990"/>
    <w:rsid w:val="00B479BF"/>
    <w:rsid w:val="00B769F3"/>
    <w:rsid w:val="00B847DF"/>
    <w:rsid w:val="00B8640B"/>
    <w:rsid w:val="00B90780"/>
    <w:rsid w:val="00B976ED"/>
    <w:rsid w:val="00BD32A3"/>
    <w:rsid w:val="00BF7929"/>
    <w:rsid w:val="00C221DC"/>
    <w:rsid w:val="00C2643E"/>
    <w:rsid w:val="00C264BD"/>
    <w:rsid w:val="00C366BA"/>
    <w:rsid w:val="00C468A8"/>
    <w:rsid w:val="00C52392"/>
    <w:rsid w:val="00C539C4"/>
    <w:rsid w:val="00C65E06"/>
    <w:rsid w:val="00C72DFD"/>
    <w:rsid w:val="00C75215"/>
    <w:rsid w:val="00C752DD"/>
    <w:rsid w:val="00C83498"/>
    <w:rsid w:val="00C94ED2"/>
    <w:rsid w:val="00CA7E93"/>
    <w:rsid w:val="00CB23BF"/>
    <w:rsid w:val="00CB70E5"/>
    <w:rsid w:val="00CC74B0"/>
    <w:rsid w:val="00CD2EFF"/>
    <w:rsid w:val="00CD317A"/>
    <w:rsid w:val="00CD48CB"/>
    <w:rsid w:val="00CE52ED"/>
    <w:rsid w:val="00CF0B8B"/>
    <w:rsid w:val="00CF46ED"/>
    <w:rsid w:val="00D257C3"/>
    <w:rsid w:val="00D344C1"/>
    <w:rsid w:val="00D37E7E"/>
    <w:rsid w:val="00D516FE"/>
    <w:rsid w:val="00D6060B"/>
    <w:rsid w:val="00D7771D"/>
    <w:rsid w:val="00D925DB"/>
    <w:rsid w:val="00DA5432"/>
    <w:rsid w:val="00DC3F2A"/>
    <w:rsid w:val="00DC45A3"/>
    <w:rsid w:val="00DD3352"/>
    <w:rsid w:val="00DE4BCA"/>
    <w:rsid w:val="00DF023E"/>
    <w:rsid w:val="00E009C5"/>
    <w:rsid w:val="00E07B78"/>
    <w:rsid w:val="00E1197A"/>
    <w:rsid w:val="00E11C92"/>
    <w:rsid w:val="00E32578"/>
    <w:rsid w:val="00E4631C"/>
    <w:rsid w:val="00E474BB"/>
    <w:rsid w:val="00E624F8"/>
    <w:rsid w:val="00E63D36"/>
    <w:rsid w:val="00E67B0C"/>
    <w:rsid w:val="00E75063"/>
    <w:rsid w:val="00EA2617"/>
    <w:rsid w:val="00EA26B8"/>
    <w:rsid w:val="00EB007C"/>
    <w:rsid w:val="00EB5A40"/>
    <w:rsid w:val="00EC42C4"/>
    <w:rsid w:val="00EC6341"/>
    <w:rsid w:val="00ED6B2D"/>
    <w:rsid w:val="00EE556C"/>
    <w:rsid w:val="00F00D93"/>
    <w:rsid w:val="00F015DA"/>
    <w:rsid w:val="00F05CC2"/>
    <w:rsid w:val="00F104EB"/>
    <w:rsid w:val="00F40CC3"/>
    <w:rsid w:val="00F54E86"/>
    <w:rsid w:val="00F560BE"/>
    <w:rsid w:val="00F649F3"/>
    <w:rsid w:val="00F651CF"/>
    <w:rsid w:val="00F714B5"/>
    <w:rsid w:val="00F75258"/>
    <w:rsid w:val="00F933C4"/>
    <w:rsid w:val="00F95361"/>
    <w:rsid w:val="00F97C3C"/>
    <w:rsid w:val="00FA061E"/>
    <w:rsid w:val="00FA7BD8"/>
    <w:rsid w:val="00FC56B7"/>
    <w:rsid w:val="00FC6792"/>
    <w:rsid w:val="00FD6AD7"/>
    <w:rsid w:val="00FE3165"/>
    <w:rsid w:val="00FF5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B2D"/>
    <w:pPr>
      <w:spacing w:after="0" w:line="240" w:lineRule="auto"/>
      <w:jc w:val="both"/>
    </w:pPr>
    <w:rPr>
      <w:rFonts w:ascii="Times New Roman" w:hAnsi="Times New Roman" w:cs="Times New Roman"/>
      <w:sz w:val="28"/>
      <w:szCs w:val="28"/>
    </w:rPr>
  </w:style>
  <w:style w:type="paragraph" w:styleId="2">
    <w:name w:val="heading 2"/>
    <w:aliases w:val="H2"/>
    <w:basedOn w:val="a"/>
    <w:next w:val="a"/>
    <w:link w:val="20"/>
    <w:qFormat/>
    <w:rsid w:val="00596955"/>
    <w:pPr>
      <w:keepNext/>
      <w:outlineLvl w:val="1"/>
    </w:pPr>
    <w:rPr>
      <w:rFonts w:eastAsia="Times New Roman"/>
      <w:szCs w:val="24"/>
      <w:lang w:eastAsia="ru-RU"/>
    </w:rPr>
  </w:style>
  <w:style w:type="paragraph" w:styleId="3">
    <w:name w:val="heading 3"/>
    <w:aliases w:val="H3"/>
    <w:basedOn w:val="a"/>
    <w:next w:val="a"/>
    <w:link w:val="30"/>
    <w:qFormat/>
    <w:rsid w:val="00EA2617"/>
    <w:pPr>
      <w:keepNext/>
      <w:numPr>
        <w:ilvl w:val="2"/>
        <w:numId w:val="4"/>
      </w:numPr>
      <w:jc w:val="center"/>
      <w:outlineLvl w:val="2"/>
    </w:pPr>
    <w:rPr>
      <w:rFonts w:eastAsia="Times New Roman"/>
      <w:b/>
      <w:bCs/>
      <w:sz w:val="40"/>
      <w:szCs w:val="40"/>
      <w:lang w:eastAsia="ru-RU"/>
    </w:rPr>
  </w:style>
  <w:style w:type="paragraph" w:styleId="4">
    <w:name w:val="heading 4"/>
    <w:aliases w:val="H4"/>
    <w:basedOn w:val="a"/>
    <w:next w:val="a"/>
    <w:link w:val="40"/>
    <w:qFormat/>
    <w:rsid w:val="00EA2617"/>
    <w:pPr>
      <w:keepNext/>
      <w:numPr>
        <w:ilvl w:val="3"/>
        <w:numId w:val="4"/>
      </w:numPr>
      <w:jc w:val="center"/>
      <w:outlineLvl w:val="3"/>
    </w:pPr>
    <w:rPr>
      <w:rFonts w:eastAsia="Times New Roman"/>
      <w:b/>
      <w:bCs/>
      <w:lang w:eastAsia="ru-RU"/>
    </w:rPr>
  </w:style>
  <w:style w:type="paragraph" w:styleId="5">
    <w:name w:val="heading 5"/>
    <w:aliases w:val="H5"/>
    <w:basedOn w:val="a"/>
    <w:next w:val="a"/>
    <w:link w:val="50"/>
    <w:qFormat/>
    <w:rsid w:val="00EA2617"/>
    <w:pPr>
      <w:numPr>
        <w:ilvl w:val="4"/>
        <w:numId w:val="4"/>
      </w:numPr>
      <w:spacing w:before="240" w:after="60"/>
      <w:jc w:val="left"/>
      <w:outlineLvl w:val="4"/>
    </w:pPr>
    <w:rPr>
      <w:rFonts w:eastAsia="Times New Roman"/>
      <w:b/>
      <w:bCs/>
      <w:i/>
      <w:iCs/>
      <w:sz w:val="26"/>
      <w:szCs w:val="26"/>
      <w:lang w:eastAsia="ru-RU"/>
    </w:rPr>
  </w:style>
  <w:style w:type="paragraph" w:styleId="6">
    <w:name w:val="heading 6"/>
    <w:basedOn w:val="a"/>
    <w:next w:val="a"/>
    <w:link w:val="60"/>
    <w:qFormat/>
    <w:rsid w:val="00EA2617"/>
    <w:pPr>
      <w:numPr>
        <w:ilvl w:val="5"/>
        <w:numId w:val="4"/>
      </w:numPr>
      <w:spacing w:before="240" w:after="60"/>
      <w:jc w:val="left"/>
      <w:outlineLvl w:val="5"/>
    </w:pPr>
    <w:rPr>
      <w:rFonts w:eastAsia="Times New Roman"/>
      <w:b/>
      <w:bCs/>
      <w:sz w:val="22"/>
      <w:szCs w:val="22"/>
      <w:lang w:eastAsia="ru-RU"/>
    </w:rPr>
  </w:style>
  <w:style w:type="paragraph" w:styleId="7">
    <w:name w:val="heading 7"/>
    <w:basedOn w:val="a"/>
    <w:next w:val="a"/>
    <w:link w:val="70"/>
    <w:qFormat/>
    <w:rsid w:val="00EA2617"/>
    <w:pPr>
      <w:keepNext/>
      <w:numPr>
        <w:ilvl w:val="6"/>
        <w:numId w:val="4"/>
      </w:numPr>
      <w:jc w:val="center"/>
      <w:outlineLvl w:val="6"/>
    </w:pPr>
    <w:rPr>
      <w:rFonts w:eastAsia="Times New Roman"/>
      <w:b/>
      <w:bCs/>
      <w:lang w:eastAsia="ru-RU"/>
    </w:rPr>
  </w:style>
  <w:style w:type="paragraph" w:styleId="8">
    <w:name w:val="heading 8"/>
    <w:basedOn w:val="a"/>
    <w:next w:val="a"/>
    <w:link w:val="80"/>
    <w:qFormat/>
    <w:rsid w:val="00EA2617"/>
    <w:pPr>
      <w:keepNext/>
      <w:numPr>
        <w:ilvl w:val="7"/>
        <w:numId w:val="4"/>
      </w:numPr>
      <w:outlineLvl w:val="7"/>
    </w:pPr>
    <w:rPr>
      <w:rFonts w:eastAsia="Times New Roman"/>
      <w:i/>
      <w:iCs/>
      <w:lang w:eastAsia="ru-RU"/>
    </w:rPr>
  </w:style>
  <w:style w:type="paragraph" w:styleId="9">
    <w:name w:val="heading 9"/>
    <w:basedOn w:val="a"/>
    <w:next w:val="a"/>
    <w:link w:val="90"/>
    <w:qFormat/>
    <w:rsid w:val="00EA2617"/>
    <w:pPr>
      <w:numPr>
        <w:ilvl w:val="8"/>
        <w:numId w:val="4"/>
      </w:numPr>
      <w:spacing w:before="240" w:after="60"/>
      <w:jc w:val="left"/>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724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20">
    <w:name w:val="Заголовок 2 Знак"/>
    <w:aliases w:val="H2 Знак"/>
    <w:basedOn w:val="a0"/>
    <w:link w:val="2"/>
    <w:rsid w:val="00596955"/>
    <w:rPr>
      <w:rFonts w:ascii="Times New Roman" w:eastAsia="Times New Roman" w:hAnsi="Times New Roman" w:cs="Times New Roman"/>
      <w:sz w:val="28"/>
      <w:szCs w:val="24"/>
      <w:lang w:eastAsia="ru-RU"/>
    </w:rPr>
  </w:style>
  <w:style w:type="paragraph" w:styleId="a3">
    <w:name w:val="Body Text Indent"/>
    <w:basedOn w:val="a"/>
    <w:link w:val="a4"/>
    <w:rsid w:val="00596955"/>
    <w:pPr>
      <w:ind w:firstLine="1080"/>
    </w:pPr>
    <w:rPr>
      <w:rFonts w:eastAsia="Times New Roman"/>
      <w:szCs w:val="24"/>
      <w:lang w:eastAsia="ru-RU"/>
    </w:rPr>
  </w:style>
  <w:style w:type="character" w:customStyle="1" w:styleId="a4">
    <w:name w:val="Основной текст с отступом Знак"/>
    <w:basedOn w:val="a0"/>
    <w:link w:val="a3"/>
    <w:rsid w:val="00596955"/>
    <w:rPr>
      <w:rFonts w:ascii="Times New Roman" w:eastAsia="Times New Roman" w:hAnsi="Times New Roman" w:cs="Times New Roman"/>
      <w:sz w:val="28"/>
      <w:szCs w:val="24"/>
      <w:lang w:eastAsia="ru-RU"/>
    </w:rPr>
  </w:style>
  <w:style w:type="paragraph" w:styleId="a5">
    <w:name w:val="endnote text"/>
    <w:basedOn w:val="a"/>
    <w:link w:val="a6"/>
    <w:uiPriority w:val="99"/>
    <w:semiHidden/>
    <w:unhideWhenUsed/>
    <w:rsid w:val="0020390B"/>
    <w:rPr>
      <w:sz w:val="20"/>
      <w:szCs w:val="20"/>
    </w:rPr>
  </w:style>
  <w:style w:type="character" w:customStyle="1" w:styleId="a6">
    <w:name w:val="Текст концевой сноски Знак"/>
    <w:basedOn w:val="a0"/>
    <w:link w:val="a5"/>
    <w:uiPriority w:val="99"/>
    <w:semiHidden/>
    <w:rsid w:val="0020390B"/>
    <w:rPr>
      <w:rFonts w:ascii="Times New Roman" w:hAnsi="Times New Roman" w:cs="Times New Roman"/>
      <w:sz w:val="20"/>
      <w:szCs w:val="20"/>
    </w:rPr>
  </w:style>
  <w:style w:type="character" w:styleId="a7">
    <w:name w:val="endnote reference"/>
    <w:basedOn w:val="a0"/>
    <w:uiPriority w:val="99"/>
    <w:semiHidden/>
    <w:unhideWhenUsed/>
    <w:rsid w:val="0020390B"/>
    <w:rPr>
      <w:vertAlign w:val="superscript"/>
    </w:rPr>
  </w:style>
  <w:style w:type="paragraph" w:styleId="31">
    <w:name w:val="Body Text Indent 3"/>
    <w:basedOn w:val="a"/>
    <w:link w:val="32"/>
    <w:rsid w:val="003D78A6"/>
    <w:pPr>
      <w:spacing w:after="120"/>
      <w:ind w:left="283"/>
      <w:jc w:val="left"/>
    </w:pPr>
    <w:rPr>
      <w:rFonts w:eastAsia="Times New Roman"/>
      <w:sz w:val="16"/>
      <w:szCs w:val="16"/>
      <w:lang w:eastAsia="ru-RU"/>
    </w:rPr>
  </w:style>
  <w:style w:type="character" w:customStyle="1" w:styleId="32">
    <w:name w:val="Основной текст с отступом 3 Знак"/>
    <w:basedOn w:val="a0"/>
    <w:link w:val="31"/>
    <w:rsid w:val="003D78A6"/>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C539C4"/>
    <w:pPr>
      <w:keepNext/>
      <w:numPr>
        <w:numId w:val="2"/>
      </w:numPr>
      <w:tabs>
        <w:tab w:val="left" w:pos="540"/>
      </w:tabs>
      <w:suppressAutoHyphens/>
      <w:spacing w:before="360" w:after="120"/>
      <w:jc w:val="center"/>
      <w:outlineLvl w:val="1"/>
    </w:pPr>
    <w:rPr>
      <w:rFonts w:eastAsia="Times New Roman"/>
      <w:b/>
      <w:bCs/>
      <w:caps/>
      <w:smallCaps/>
      <w:sz w:val="24"/>
      <w:szCs w:val="24"/>
      <w:lang w:eastAsia="ru-RU"/>
    </w:rPr>
  </w:style>
  <w:style w:type="paragraph" w:customStyle="1" w:styleId="-0">
    <w:name w:val="Контракт-пункт"/>
    <w:basedOn w:val="a"/>
    <w:rsid w:val="00C539C4"/>
    <w:pPr>
      <w:numPr>
        <w:ilvl w:val="1"/>
        <w:numId w:val="2"/>
      </w:numPr>
    </w:pPr>
    <w:rPr>
      <w:rFonts w:eastAsia="Times New Roman"/>
      <w:sz w:val="24"/>
      <w:szCs w:val="24"/>
      <w:lang w:eastAsia="ru-RU"/>
    </w:rPr>
  </w:style>
  <w:style w:type="paragraph" w:customStyle="1" w:styleId="-1">
    <w:name w:val="Контракт-подпункт"/>
    <w:basedOn w:val="a"/>
    <w:link w:val="-3"/>
    <w:rsid w:val="00C539C4"/>
    <w:pPr>
      <w:numPr>
        <w:ilvl w:val="2"/>
        <w:numId w:val="2"/>
      </w:numPr>
    </w:pPr>
    <w:rPr>
      <w:rFonts w:eastAsia="Times New Roman"/>
      <w:sz w:val="24"/>
      <w:szCs w:val="24"/>
      <w:lang w:eastAsia="ru-RU"/>
    </w:rPr>
  </w:style>
  <w:style w:type="paragraph" w:customStyle="1" w:styleId="-2">
    <w:name w:val="Контракт-подподпункт"/>
    <w:basedOn w:val="a"/>
    <w:rsid w:val="00C539C4"/>
    <w:pPr>
      <w:numPr>
        <w:ilvl w:val="3"/>
        <w:numId w:val="2"/>
      </w:numPr>
    </w:pPr>
    <w:rPr>
      <w:rFonts w:eastAsia="Times New Roman"/>
      <w:sz w:val="24"/>
      <w:szCs w:val="24"/>
      <w:lang w:eastAsia="ru-RU"/>
    </w:rPr>
  </w:style>
  <w:style w:type="character" w:customStyle="1" w:styleId="-3">
    <w:name w:val="Контракт-подпункт Знак"/>
    <w:link w:val="-1"/>
    <w:rsid w:val="00C539C4"/>
    <w:rPr>
      <w:rFonts w:ascii="Times New Roman" w:eastAsia="Times New Roman" w:hAnsi="Times New Roman" w:cs="Times New Roman"/>
      <w:sz w:val="24"/>
      <w:szCs w:val="24"/>
      <w:lang w:eastAsia="ru-RU"/>
    </w:rPr>
  </w:style>
  <w:style w:type="character" w:styleId="a8">
    <w:name w:val="Hyperlink"/>
    <w:basedOn w:val="a0"/>
    <w:rsid w:val="00E07B78"/>
    <w:rPr>
      <w:color w:val="0000FF"/>
      <w:u w:val="single"/>
    </w:rPr>
  </w:style>
  <w:style w:type="paragraph" w:styleId="a9">
    <w:name w:val="Balloon Text"/>
    <w:basedOn w:val="a"/>
    <w:link w:val="aa"/>
    <w:uiPriority w:val="99"/>
    <w:semiHidden/>
    <w:unhideWhenUsed/>
    <w:rsid w:val="00E07B78"/>
    <w:rPr>
      <w:rFonts w:ascii="Tahoma" w:hAnsi="Tahoma" w:cs="Tahoma"/>
      <w:sz w:val="16"/>
      <w:szCs w:val="16"/>
    </w:rPr>
  </w:style>
  <w:style w:type="character" w:customStyle="1" w:styleId="aa">
    <w:name w:val="Текст выноски Знак"/>
    <w:basedOn w:val="a0"/>
    <w:link w:val="a9"/>
    <w:uiPriority w:val="99"/>
    <w:semiHidden/>
    <w:rsid w:val="00E07B78"/>
    <w:rPr>
      <w:rFonts w:ascii="Tahoma" w:hAnsi="Tahoma" w:cs="Tahoma"/>
      <w:sz w:val="16"/>
      <w:szCs w:val="16"/>
    </w:rPr>
  </w:style>
  <w:style w:type="paragraph" w:styleId="ab">
    <w:name w:val="Body Text"/>
    <w:basedOn w:val="a"/>
    <w:link w:val="ac"/>
    <w:uiPriority w:val="99"/>
    <w:semiHidden/>
    <w:unhideWhenUsed/>
    <w:rsid w:val="00067BAC"/>
    <w:pPr>
      <w:spacing w:after="120"/>
    </w:pPr>
  </w:style>
  <w:style w:type="character" w:customStyle="1" w:styleId="ac">
    <w:name w:val="Основной текст Знак"/>
    <w:basedOn w:val="a0"/>
    <w:link w:val="ab"/>
    <w:uiPriority w:val="99"/>
    <w:semiHidden/>
    <w:rsid w:val="00067BAC"/>
    <w:rPr>
      <w:rFonts w:ascii="Times New Roman" w:hAnsi="Times New Roman" w:cs="Times New Roman"/>
      <w:sz w:val="28"/>
      <w:szCs w:val="28"/>
    </w:rPr>
  </w:style>
  <w:style w:type="paragraph" w:customStyle="1" w:styleId="ConsPlusCell">
    <w:name w:val="ConsPlusCell"/>
    <w:uiPriority w:val="99"/>
    <w:rsid w:val="009B569D"/>
    <w:pPr>
      <w:autoSpaceDE w:val="0"/>
      <w:autoSpaceDN w:val="0"/>
      <w:adjustRightInd w:val="0"/>
      <w:spacing w:after="0" w:line="240" w:lineRule="auto"/>
    </w:pPr>
    <w:rPr>
      <w:rFonts w:ascii="Times New Roman" w:hAnsi="Times New Roman" w:cs="Times New Roman"/>
      <w:sz w:val="24"/>
      <w:szCs w:val="24"/>
    </w:rPr>
  </w:style>
  <w:style w:type="paragraph" w:styleId="21">
    <w:name w:val="Body Text 2"/>
    <w:basedOn w:val="a"/>
    <w:link w:val="22"/>
    <w:uiPriority w:val="99"/>
    <w:unhideWhenUsed/>
    <w:rsid w:val="00230A32"/>
    <w:pPr>
      <w:spacing w:after="120" w:line="480" w:lineRule="auto"/>
    </w:pPr>
  </w:style>
  <w:style w:type="character" w:customStyle="1" w:styleId="22">
    <w:name w:val="Основной текст 2 Знак"/>
    <w:basedOn w:val="a0"/>
    <w:link w:val="21"/>
    <w:uiPriority w:val="99"/>
    <w:rsid w:val="00230A32"/>
    <w:rPr>
      <w:rFonts w:ascii="Times New Roman" w:hAnsi="Times New Roman" w:cs="Times New Roman"/>
      <w:sz w:val="28"/>
      <w:szCs w:val="28"/>
    </w:rPr>
  </w:style>
  <w:style w:type="paragraph" w:styleId="ad">
    <w:name w:val="header"/>
    <w:basedOn w:val="a"/>
    <w:link w:val="ae"/>
    <w:uiPriority w:val="99"/>
    <w:unhideWhenUsed/>
    <w:rsid w:val="00AA2D00"/>
    <w:pPr>
      <w:tabs>
        <w:tab w:val="center" w:pos="4677"/>
        <w:tab w:val="right" w:pos="9355"/>
      </w:tabs>
    </w:pPr>
  </w:style>
  <w:style w:type="character" w:customStyle="1" w:styleId="ae">
    <w:name w:val="Верхний колонтитул Знак"/>
    <w:basedOn w:val="a0"/>
    <w:link w:val="ad"/>
    <w:uiPriority w:val="99"/>
    <w:rsid w:val="00AA2D00"/>
    <w:rPr>
      <w:rFonts w:ascii="Times New Roman" w:hAnsi="Times New Roman" w:cs="Times New Roman"/>
      <w:sz w:val="28"/>
      <w:szCs w:val="28"/>
    </w:rPr>
  </w:style>
  <w:style w:type="paragraph" w:styleId="af">
    <w:name w:val="footer"/>
    <w:basedOn w:val="a"/>
    <w:link w:val="af0"/>
    <w:uiPriority w:val="99"/>
    <w:semiHidden/>
    <w:unhideWhenUsed/>
    <w:rsid w:val="00AA2D00"/>
    <w:pPr>
      <w:tabs>
        <w:tab w:val="center" w:pos="4677"/>
        <w:tab w:val="right" w:pos="9355"/>
      </w:tabs>
    </w:pPr>
  </w:style>
  <w:style w:type="character" w:customStyle="1" w:styleId="af0">
    <w:name w:val="Нижний колонтитул Знак"/>
    <w:basedOn w:val="a0"/>
    <w:link w:val="af"/>
    <w:uiPriority w:val="99"/>
    <w:semiHidden/>
    <w:rsid w:val="00AA2D00"/>
    <w:rPr>
      <w:rFonts w:ascii="Times New Roman" w:hAnsi="Times New Roman" w:cs="Times New Roman"/>
      <w:sz w:val="28"/>
      <w:szCs w:val="28"/>
    </w:rPr>
  </w:style>
  <w:style w:type="paragraph" w:styleId="af1">
    <w:name w:val="footnote text"/>
    <w:basedOn w:val="a"/>
    <w:link w:val="af2"/>
    <w:uiPriority w:val="99"/>
    <w:unhideWhenUsed/>
    <w:rsid w:val="00245FDE"/>
    <w:rPr>
      <w:sz w:val="20"/>
      <w:szCs w:val="20"/>
    </w:rPr>
  </w:style>
  <w:style w:type="character" w:customStyle="1" w:styleId="af2">
    <w:name w:val="Текст сноски Знак"/>
    <w:basedOn w:val="a0"/>
    <w:link w:val="af1"/>
    <w:uiPriority w:val="99"/>
    <w:rsid w:val="00245FDE"/>
    <w:rPr>
      <w:rFonts w:ascii="Times New Roman" w:hAnsi="Times New Roman" w:cs="Times New Roman"/>
      <w:sz w:val="20"/>
      <w:szCs w:val="20"/>
    </w:rPr>
  </w:style>
  <w:style w:type="character" w:styleId="af3">
    <w:name w:val="footnote reference"/>
    <w:basedOn w:val="a0"/>
    <w:uiPriority w:val="99"/>
    <w:semiHidden/>
    <w:unhideWhenUsed/>
    <w:rsid w:val="00245FDE"/>
    <w:rPr>
      <w:vertAlign w:val="superscript"/>
    </w:rPr>
  </w:style>
  <w:style w:type="paragraph" w:styleId="af4">
    <w:name w:val="List Paragraph"/>
    <w:basedOn w:val="a"/>
    <w:uiPriority w:val="34"/>
    <w:qFormat/>
    <w:rsid w:val="00376CCD"/>
    <w:pPr>
      <w:spacing w:after="200" w:line="276" w:lineRule="auto"/>
      <w:ind w:left="720"/>
      <w:contextualSpacing/>
      <w:jc w:val="left"/>
    </w:pPr>
    <w:rPr>
      <w:rFonts w:asciiTheme="minorHAnsi" w:hAnsiTheme="minorHAnsi" w:cstheme="minorBidi"/>
      <w:sz w:val="22"/>
      <w:szCs w:val="22"/>
    </w:rPr>
  </w:style>
  <w:style w:type="character" w:customStyle="1" w:styleId="30">
    <w:name w:val="Заголовок 3 Знак"/>
    <w:aliases w:val="H3 Знак"/>
    <w:basedOn w:val="a0"/>
    <w:link w:val="3"/>
    <w:rsid w:val="00EA2617"/>
    <w:rPr>
      <w:rFonts w:ascii="Times New Roman" w:eastAsia="Times New Roman" w:hAnsi="Times New Roman" w:cs="Times New Roman"/>
      <w:b/>
      <w:bCs/>
      <w:sz w:val="40"/>
      <w:szCs w:val="40"/>
      <w:lang w:eastAsia="ru-RU"/>
    </w:rPr>
  </w:style>
  <w:style w:type="character" w:customStyle="1" w:styleId="40">
    <w:name w:val="Заголовок 4 Знак"/>
    <w:aliases w:val="H4 Знак"/>
    <w:basedOn w:val="a0"/>
    <w:link w:val="4"/>
    <w:rsid w:val="00EA2617"/>
    <w:rPr>
      <w:rFonts w:ascii="Times New Roman" w:eastAsia="Times New Roman" w:hAnsi="Times New Roman" w:cs="Times New Roman"/>
      <w:b/>
      <w:bCs/>
      <w:sz w:val="28"/>
      <w:szCs w:val="28"/>
      <w:lang w:eastAsia="ru-RU"/>
    </w:rPr>
  </w:style>
  <w:style w:type="character" w:customStyle="1" w:styleId="50">
    <w:name w:val="Заголовок 5 Знак"/>
    <w:aliases w:val="H5 Знак"/>
    <w:basedOn w:val="a0"/>
    <w:link w:val="5"/>
    <w:rsid w:val="00EA261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A2617"/>
    <w:rPr>
      <w:rFonts w:ascii="Times New Roman" w:eastAsia="Times New Roman" w:hAnsi="Times New Roman" w:cs="Times New Roman"/>
      <w:b/>
      <w:bCs/>
      <w:lang w:eastAsia="ru-RU"/>
    </w:rPr>
  </w:style>
  <w:style w:type="character" w:customStyle="1" w:styleId="70">
    <w:name w:val="Заголовок 7 Знак"/>
    <w:basedOn w:val="a0"/>
    <w:link w:val="7"/>
    <w:rsid w:val="00EA2617"/>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EA2617"/>
    <w:rPr>
      <w:rFonts w:ascii="Times New Roman" w:eastAsia="Times New Roman" w:hAnsi="Times New Roman" w:cs="Times New Roman"/>
      <w:i/>
      <w:iCs/>
      <w:sz w:val="28"/>
      <w:szCs w:val="28"/>
      <w:lang w:eastAsia="ru-RU"/>
    </w:rPr>
  </w:style>
  <w:style w:type="character" w:customStyle="1" w:styleId="90">
    <w:name w:val="Заголовок 9 Знак"/>
    <w:basedOn w:val="a0"/>
    <w:link w:val="9"/>
    <w:rsid w:val="00EA2617"/>
    <w:rPr>
      <w:rFonts w:ascii="Arial" w:eastAsia="Times New Roman" w:hAnsi="Arial" w:cs="Arial"/>
      <w:lang w:eastAsia="ru-RU"/>
    </w:rPr>
  </w:style>
  <w:style w:type="paragraph" w:customStyle="1" w:styleId="af5">
    <w:name w:val="Подподпункт"/>
    <w:basedOn w:val="a"/>
    <w:rsid w:val="00EA2617"/>
    <w:pPr>
      <w:tabs>
        <w:tab w:val="num" w:pos="5585"/>
      </w:tabs>
    </w:pPr>
    <w:rPr>
      <w:rFonts w:eastAsia="Times New Roman"/>
      <w:sz w:val="24"/>
      <w:lang w:eastAsia="ru-RU"/>
    </w:rPr>
  </w:style>
  <w:style w:type="table" w:styleId="af6">
    <w:name w:val="Table Grid"/>
    <w:basedOn w:val="a1"/>
    <w:uiPriority w:val="59"/>
    <w:rsid w:val="00E63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basedOn w:val="a0"/>
    <w:uiPriority w:val="99"/>
    <w:semiHidden/>
    <w:unhideWhenUsed/>
    <w:rsid w:val="00D516FE"/>
    <w:rPr>
      <w:sz w:val="16"/>
      <w:szCs w:val="16"/>
    </w:rPr>
  </w:style>
  <w:style w:type="paragraph" w:styleId="af8">
    <w:name w:val="annotation text"/>
    <w:basedOn w:val="a"/>
    <w:link w:val="af9"/>
    <w:uiPriority w:val="99"/>
    <w:semiHidden/>
    <w:unhideWhenUsed/>
    <w:rsid w:val="00D516FE"/>
    <w:rPr>
      <w:sz w:val="20"/>
      <w:szCs w:val="20"/>
    </w:rPr>
  </w:style>
  <w:style w:type="character" w:customStyle="1" w:styleId="af9">
    <w:name w:val="Текст примечания Знак"/>
    <w:basedOn w:val="a0"/>
    <w:link w:val="af8"/>
    <w:uiPriority w:val="99"/>
    <w:semiHidden/>
    <w:rsid w:val="00D516FE"/>
    <w:rPr>
      <w:rFonts w:ascii="Times New Roman" w:hAnsi="Times New Roman" w:cs="Times New Roman"/>
      <w:sz w:val="20"/>
      <w:szCs w:val="20"/>
    </w:rPr>
  </w:style>
  <w:style w:type="paragraph" w:styleId="afa">
    <w:name w:val="annotation subject"/>
    <w:basedOn w:val="af8"/>
    <w:next w:val="af8"/>
    <w:link w:val="afb"/>
    <w:uiPriority w:val="99"/>
    <w:semiHidden/>
    <w:unhideWhenUsed/>
    <w:rsid w:val="00D516FE"/>
    <w:rPr>
      <w:b/>
      <w:bCs/>
    </w:rPr>
  </w:style>
  <w:style w:type="character" w:customStyle="1" w:styleId="afb">
    <w:name w:val="Тема примечания Знак"/>
    <w:basedOn w:val="af9"/>
    <w:link w:val="afa"/>
    <w:uiPriority w:val="99"/>
    <w:semiHidden/>
    <w:rsid w:val="00D516FE"/>
    <w:rPr>
      <w:b/>
      <w:bCs/>
    </w:rPr>
  </w:style>
  <w:style w:type="paragraph" w:styleId="afc">
    <w:name w:val="No Spacing"/>
    <w:link w:val="afd"/>
    <w:uiPriority w:val="1"/>
    <w:qFormat/>
    <w:rsid w:val="00831DC1"/>
    <w:pPr>
      <w:spacing w:after="0" w:line="240" w:lineRule="auto"/>
    </w:pPr>
    <w:rPr>
      <w:rFonts w:ascii="Calibri" w:eastAsia="Calibri" w:hAnsi="Calibri" w:cs="Times New Roman"/>
    </w:rPr>
  </w:style>
  <w:style w:type="character" w:customStyle="1" w:styleId="afd">
    <w:name w:val="Без интервала Знак"/>
    <w:link w:val="afc"/>
    <w:uiPriority w:val="1"/>
    <w:rsid w:val="00831DC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492A2-670A-41F4-8C47-300FC50E0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11</Pages>
  <Words>4293</Words>
  <Characters>24474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Parshutkina</dc:creator>
  <cp:lastModifiedBy>Луконена В.В.</cp:lastModifiedBy>
  <cp:revision>10</cp:revision>
  <cp:lastPrinted>2026-05-12T13:54:00Z</cp:lastPrinted>
  <dcterms:created xsi:type="dcterms:W3CDTF">2025-09-17T15:00:00Z</dcterms:created>
  <dcterms:modified xsi:type="dcterms:W3CDTF">2026-05-14T11:59:00Z</dcterms:modified>
</cp:coreProperties>
</file>