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77AC58" w14:textId="585DA91B" w:rsidR="003E4239" w:rsidRPr="003E4239" w:rsidRDefault="003E4239" w:rsidP="003E4239">
      <w:pPr>
        <w:pStyle w:val="1"/>
        <w:spacing w:before="0" w:after="0"/>
        <w:rPr>
          <w:lang w:val="ru-RU"/>
        </w:rPr>
      </w:pPr>
      <w:r w:rsidRPr="003E4239">
        <w:rPr>
          <w:rFonts w:ascii="Times New Roman" w:hAnsi="Times New Roman"/>
          <w:sz w:val="24"/>
          <w:szCs w:val="24"/>
          <w:lang w:val="ru-RU"/>
        </w:rPr>
        <w:t xml:space="preserve">ДОГОВОР </w:t>
      </w:r>
      <w:r w:rsidRPr="007B38C1">
        <w:rPr>
          <w:rFonts w:ascii="Times New Roman" w:hAnsi="Times New Roman"/>
          <w:sz w:val="24"/>
          <w:szCs w:val="24"/>
          <w:lang w:val="ru-RU"/>
        </w:rPr>
        <w:t xml:space="preserve">№ </w:t>
      </w:r>
      <w:r w:rsidR="001C185B">
        <w:rPr>
          <w:rFonts w:ascii="Times New Roman" w:hAnsi="Times New Roman"/>
          <w:color w:val="000000"/>
          <w:sz w:val="24"/>
          <w:szCs w:val="24"/>
          <w:lang w:val="ru-RU"/>
        </w:rPr>
        <w:t>____________________________</w:t>
      </w:r>
    </w:p>
    <w:p w14:paraId="281B87FC" w14:textId="77777777" w:rsidR="003E4239" w:rsidRPr="003E4239" w:rsidRDefault="003E4239" w:rsidP="003E4239">
      <w:pPr>
        <w:pStyle w:val="1"/>
        <w:spacing w:before="0" w:after="0"/>
        <w:rPr>
          <w:lang w:val="ru-RU"/>
        </w:rPr>
      </w:pPr>
      <w:r w:rsidRPr="007B38C1">
        <w:rPr>
          <w:rFonts w:ascii="Times New Roman" w:hAnsi="Times New Roman"/>
          <w:sz w:val="24"/>
          <w:szCs w:val="24"/>
          <w:lang w:val="ru-RU"/>
        </w:rPr>
        <w:t>возмездного оказания услуг</w:t>
      </w:r>
    </w:p>
    <w:p w14:paraId="433C841F" w14:textId="77777777" w:rsidR="003E4239" w:rsidRPr="003E4239" w:rsidRDefault="003E4239" w:rsidP="003E4239">
      <w:pPr>
        <w:rPr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82"/>
        <w:gridCol w:w="3282"/>
        <w:gridCol w:w="3892"/>
      </w:tblGrid>
      <w:tr w:rsidR="003E4239" w:rsidRPr="00683E1A" w14:paraId="6A626DED" w14:textId="77777777">
        <w:tc>
          <w:tcPr>
            <w:tcW w:w="3282" w:type="dxa"/>
          </w:tcPr>
          <w:p w14:paraId="03A56E3C" w14:textId="2F9072D2" w:rsidR="003E4239" w:rsidRPr="002B578E" w:rsidRDefault="00683E1A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="002B57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E4239" w:rsidRPr="002B57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Санкт-Петербург</w:t>
            </w:r>
          </w:p>
        </w:tc>
        <w:tc>
          <w:tcPr>
            <w:tcW w:w="3282" w:type="dxa"/>
          </w:tcPr>
          <w:p w14:paraId="7C82A685" w14:textId="77777777" w:rsidR="003E4239" w:rsidRPr="002B578E" w:rsidRDefault="003E4239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892" w:type="dxa"/>
          </w:tcPr>
          <w:p w14:paraId="3B3B3B65" w14:textId="37FB5140" w:rsidR="003E4239" w:rsidRPr="002B578E" w:rsidRDefault="003E4239" w:rsidP="001C185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7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«__</w:t>
            </w:r>
            <w:r w:rsidR="00EC4F04" w:rsidRPr="002B57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_»</w:t>
            </w:r>
            <w:r w:rsidR="00EC4F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____________ </w:t>
            </w:r>
            <w:r w:rsidRPr="002B57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</w:t>
            </w:r>
            <w:r w:rsidR="001C18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</w:tbl>
    <w:p w14:paraId="5D200DF0" w14:textId="77777777" w:rsidR="003E4239" w:rsidRPr="002B578E" w:rsidRDefault="003E4239" w:rsidP="003E4239">
      <w:pPr>
        <w:jc w:val="both"/>
        <w:rPr>
          <w:lang w:val="ru-RU"/>
        </w:rPr>
      </w:pPr>
    </w:p>
    <w:p w14:paraId="31C39F28" w14:textId="2BEDDF3E" w:rsidR="003E4239" w:rsidRPr="003E4239" w:rsidRDefault="003E4239" w:rsidP="003E4239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4239">
        <w:rPr>
          <w:rFonts w:ascii="Times New Roman" w:hAnsi="Times New Roman" w:cs="Times New Roman"/>
          <w:b/>
          <w:bCs/>
          <w:sz w:val="24"/>
          <w:szCs w:val="24"/>
          <w:lang w:val="ru-RU"/>
        </w:rPr>
        <w:t>Федеральное государственное унитарное предприятие «Паспортно-визовый сервис» Министерства внутренних дел Российской Федерации</w:t>
      </w:r>
      <w:r w:rsidRPr="003E4239">
        <w:rPr>
          <w:rFonts w:ascii="Times New Roman" w:hAnsi="Times New Roman" w:cs="Times New Roman"/>
          <w:sz w:val="24"/>
          <w:szCs w:val="24"/>
          <w:lang w:val="ru-RU"/>
        </w:rPr>
        <w:t>, именуемое в дальнейшем «</w:t>
      </w:r>
      <w:r w:rsidRPr="003E4239">
        <w:rPr>
          <w:rFonts w:ascii="Times New Roman" w:hAnsi="Times New Roman" w:cs="Times New Roman"/>
          <w:b/>
          <w:sz w:val="24"/>
          <w:szCs w:val="24"/>
          <w:lang w:val="ru-RU"/>
        </w:rPr>
        <w:t>Исполнитель</w:t>
      </w:r>
      <w:r w:rsidRPr="003E4239">
        <w:rPr>
          <w:rFonts w:ascii="Times New Roman" w:hAnsi="Times New Roman" w:cs="Times New Roman"/>
          <w:sz w:val="24"/>
          <w:szCs w:val="24"/>
          <w:lang w:val="ru-RU"/>
        </w:rPr>
        <w:t xml:space="preserve">», </w:t>
      </w:r>
      <w:r w:rsidRPr="003E4239">
        <w:rPr>
          <w:rStyle w:val="100"/>
          <w:rFonts w:ascii="Times New Roman" w:hAnsi="Times New Roman" w:cs="Times New Roman"/>
          <w:sz w:val="24"/>
          <w:szCs w:val="24"/>
          <w:lang w:val="ru-RU"/>
        </w:rPr>
        <w:t xml:space="preserve">в лице </w:t>
      </w:r>
      <w:r w:rsidRPr="003E423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начальника </w:t>
      </w:r>
      <w:r w:rsidRPr="003E4239">
        <w:rPr>
          <w:rStyle w:val="100"/>
          <w:rFonts w:ascii="Times New Roman" w:eastAsia="Times New Roman" w:hAnsi="Times New Roman" w:cs="Times New Roman"/>
          <w:sz w:val="24"/>
          <w:szCs w:val="24"/>
          <w:lang w:val="ru-RU"/>
        </w:rPr>
        <w:t xml:space="preserve">отдела договорной работы и клиентского обслуживания филиала </w:t>
      </w:r>
      <w:r w:rsidR="004D7CB5">
        <w:rPr>
          <w:rStyle w:val="100"/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</w:t>
      </w:r>
      <w:r w:rsidRPr="003E4239">
        <w:rPr>
          <w:rStyle w:val="100"/>
          <w:rFonts w:ascii="Times New Roman" w:hAnsi="Times New Roman" w:cs="Times New Roman"/>
          <w:sz w:val="24"/>
          <w:szCs w:val="24"/>
          <w:lang w:val="ru-RU"/>
        </w:rPr>
        <w:t xml:space="preserve">по г. Санкт-Петербургу и Ленинградской области ФГУП «ПВС» МВД России </w:t>
      </w:r>
      <w:proofErr w:type="spellStart"/>
      <w:r w:rsidRPr="003E4239">
        <w:rPr>
          <w:rStyle w:val="100"/>
          <w:rFonts w:ascii="Times New Roman" w:eastAsia="Times New Roman" w:hAnsi="Times New Roman" w:cs="Times New Roman"/>
          <w:sz w:val="24"/>
          <w:szCs w:val="24"/>
          <w:lang w:val="ru-RU"/>
        </w:rPr>
        <w:t>Малькова</w:t>
      </w:r>
      <w:proofErr w:type="spellEnd"/>
      <w:r w:rsidRPr="003E4239">
        <w:rPr>
          <w:rStyle w:val="100"/>
          <w:rFonts w:ascii="Times New Roman" w:eastAsia="Times New Roman" w:hAnsi="Times New Roman" w:cs="Times New Roman"/>
          <w:sz w:val="24"/>
          <w:szCs w:val="24"/>
          <w:lang w:val="ru-RU"/>
        </w:rPr>
        <w:t xml:space="preserve"> Ивана Николаевича</w:t>
      </w:r>
      <w:r w:rsidRPr="003E4239">
        <w:rPr>
          <w:rStyle w:val="100"/>
          <w:rFonts w:ascii="Times New Roman" w:hAnsi="Times New Roman" w:cs="Times New Roman"/>
          <w:sz w:val="24"/>
          <w:szCs w:val="24"/>
          <w:lang w:val="ru-RU"/>
        </w:rPr>
        <w:t>, действующего на основании доверенности от</w:t>
      </w:r>
      <w:r w:rsidR="009F387A">
        <w:rPr>
          <w:rStyle w:val="100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F387A" w:rsidRPr="009F387A">
        <w:rPr>
          <w:rFonts w:ascii="Times New Roman" w:hAnsi="Times New Roman" w:cs="Times New Roman"/>
          <w:sz w:val="24"/>
          <w:szCs w:val="24"/>
          <w:lang w:val="ru-RU"/>
        </w:rPr>
        <w:t xml:space="preserve">19.03.2025 № 312/47, </w:t>
      </w:r>
      <w:r w:rsidRPr="003E4239">
        <w:rPr>
          <w:rFonts w:ascii="Times New Roman" w:hAnsi="Times New Roman" w:cs="Times New Roman"/>
          <w:sz w:val="24"/>
          <w:szCs w:val="24"/>
          <w:lang w:val="ru-RU"/>
        </w:rPr>
        <w:t>с одной стороны, и</w:t>
      </w:r>
    </w:p>
    <w:p w14:paraId="38BD9BBF" w14:textId="76EDCD34" w:rsidR="003E4239" w:rsidRPr="008C2385" w:rsidRDefault="004D7CB5" w:rsidP="00B60698">
      <w:pPr>
        <w:pStyle w:val="a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D7CB5">
        <w:rPr>
          <w:rFonts w:ascii="Times New Roman" w:hAnsi="Times New Roman" w:cs="Times New Roman"/>
          <w:b/>
          <w:bCs/>
          <w:color w:val="1A1A1A"/>
          <w:sz w:val="24"/>
          <w:szCs w:val="24"/>
        </w:rPr>
        <w:t>Федеральное государственное бюджетное образовательное учреждение высшего образования «Академия Русского балета имени А.Я. Вагановой»</w:t>
      </w:r>
      <w:r>
        <w:rPr>
          <w:rFonts w:ascii="Times New Roman" w:hAnsi="Times New Roman" w:cs="Times New Roman"/>
          <w:b/>
          <w:bCs/>
          <w:color w:val="1A1A1A"/>
          <w:sz w:val="24"/>
          <w:szCs w:val="24"/>
        </w:rPr>
        <w:t xml:space="preserve">, </w:t>
      </w:r>
      <w:r w:rsidR="003E4239" w:rsidRPr="008C2385">
        <w:rPr>
          <w:rStyle w:val="6"/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</w:rPr>
        <w:t>именуемое</w:t>
      </w:r>
      <w:r w:rsidR="009F387A" w:rsidRPr="008C2385">
        <w:rPr>
          <w:rStyle w:val="6"/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</w:rPr>
        <w:t xml:space="preserve"> </w:t>
      </w:r>
      <w:r w:rsidR="003E4239" w:rsidRPr="008C2385">
        <w:rPr>
          <w:rStyle w:val="6"/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</w:rPr>
        <w:t>в дальнейшем «</w:t>
      </w:r>
      <w:r w:rsidR="003E4239" w:rsidRPr="008C2385">
        <w:rPr>
          <w:rStyle w:val="6"/>
          <w:rFonts w:ascii="Times New Roman" w:eastAsia="Times New Roman" w:hAnsi="Times New Roman" w:cs="Times New Roman"/>
          <w:b/>
          <w:color w:val="000000"/>
          <w:spacing w:val="2"/>
          <w:kern w:val="0"/>
          <w:sz w:val="24"/>
          <w:szCs w:val="24"/>
        </w:rPr>
        <w:t>Заказчик</w:t>
      </w:r>
      <w:r w:rsidR="003E4239" w:rsidRPr="008C2385">
        <w:rPr>
          <w:rStyle w:val="6"/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</w:rPr>
        <w:t xml:space="preserve">», </w:t>
      </w:r>
      <w:r w:rsidR="008C2385" w:rsidRPr="00DE3256">
        <w:rPr>
          <w:b/>
          <w:i/>
          <w:sz w:val="24"/>
          <w:szCs w:val="24"/>
        </w:rPr>
        <w:t xml:space="preserve">в лице </w:t>
      </w:r>
      <w:r w:rsidR="008C2385" w:rsidRPr="00DE3256">
        <w:rPr>
          <w:rFonts w:ascii="Times New Roman" w:hAnsi="Times New Roman" w:cs="Times New Roman"/>
          <w:b/>
          <w:i/>
          <w:sz w:val="24"/>
          <w:szCs w:val="24"/>
        </w:rPr>
        <w:t xml:space="preserve">проректора по административно-хозяйственной работе </w:t>
      </w:r>
      <w:proofErr w:type="spellStart"/>
      <w:r w:rsidR="008C2385" w:rsidRPr="00DE3256">
        <w:rPr>
          <w:rFonts w:ascii="Times New Roman" w:hAnsi="Times New Roman" w:cs="Times New Roman"/>
          <w:b/>
          <w:i/>
          <w:sz w:val="24"/>
          <w:szCs w:val="24"/>
        </w:rPr>
        <w:t>Пузанова</w:t>
      </w:r>
      <w:proofErr w:type="spellEnd"/>
      <w:r w:rsidR="008C2385" w:rsidRPr="00DE3256">
        <w:rPr>
          <w:rFonts w:ascii="Times New Roman" w:hAnsi="Times New Roman" w:cs="Times New Roman"/>
          <w:b/>
          <w:i/>
          <w:sz w:val="24"/>
          <w:szCs w:val="24"/>
        </w:rPr>
        <w:t xml:space="preserve"> Александра Олеговича, действующего на основании Доверенности № 322 от 08.10.2025</w:t>
      </w:r>
      <w:r w:rsidR="008C2385" w:rsidRPr="008C2385">
        <w:rPr>
          <w:rFonts w:ascii="Times New Roman" w:hAnsi="Times New Roman" w:cs="Times New Roman"/>
          <w:sz w:val="24"/>
          <w:szCs w:val="24"/>
        </w:rPr>
        <w:t xml:space="preserve">, </w:t>
      </w:r>
      <w:r w:rsidR="00B60698" w:rsidRPr="00DC62C7">
        <w:rPr>
          <w:rFonts w:ascii="Times New Roman" w:hAnsi="Times New Roman" w:cs="Times New Roman"/>
          <w:b/>
          <w:i/>
          <w:sz w:val="24"/>
          <w:szCs w:val="24"/>
        </w:rPr>
        <w:t>в соответствии с п.</w:t>
      </w:r>
      <w:r w:rsidR="00DE3256" w:rsidRPr="00DC62C7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B60698" w:rsidRPr="00DC62C7">
        <w:rPr>
          <w:rFonts w:ascii="Times New Roman" w:hAnsi="Times New Roman" w:cs="Times New Roman"/>
          <w:b/>
          <w:i/>
          <w:sz w:val="24"/>
          <w:szCs w:val="24"/>
        </w:rPr>
        <w:t xml:space="preserve"> части 1 ст.</w:t>
      </w:r>
      <w:r w:rsidR="00EC4F04" w:rsidRPr="00DC62C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60698" w:rsidRPr="00DC62C7">
        <w:rPr>
          <w:rFonts w:ascii="Times New Roman" w:hAnsi="Times New Roman" w:cs="Times New Roman"/>
          <w:b/>
          <w:i/>
          <w:sz w:val="24"/>
          <w:szCs w:val="24"/>
        </w:rPr>
        <w:t>93</w:t>
      </w:r>
      <w:r w:rsidR="00B60698" w:rsidRPr="00DC62C7">
        <w:rPr>
          <w:rFonts w:ascii="Times New Roman" w:hAnsi="Times New Roman" w:cs="Times New Roman"/>
          <w:sz w:val="24"/>
          <w:szCs w:val="24"/>
        </w:rPr>
        <w:t xml:space="preserve"> </w:t>
      </w:r>
      <w:r w:rsidR="00B60698" w:rsidRPr="001C185B">
        <w:rPr>
          <w:rFonts w:ascii="Times New Roman" w:hAnsi="Times New Roman" w:cs="Times New Roman"/>
          <w:sz w:val="24"/>
          <w:szCs w:val="24"/>
        </w:rPr>
        <w:t>Федерального закона от 05.04.2013 №</w:t>
      </w:r>
      <w:r w:rsidR="00EC4F04" w:rsidRPr="001C185B">
        <w:rPr>
          <w:rFonts w:ascii="Times New Roman" w:hAnsi="Times New Roman" w:cs="Times New Roman"/>
          <w:sz w:val="24"/>
          <w:szCs w:val="24"/>
        </w:rPr>
        <w:t xml:space="preserve"> </w:t>
      </w:r>
      <w:r w:rsidR="00B60698" w:rsidRPr="001C185B">
        <w:rPr>
          <w:rFonts w:ascii="Times New Roman" w:hAnsi="Times New Roman" w:cs="Times New Roman"/>
          <w:sz w:val="24"/>
          <w:szCs w:val="24"/>
        </w:rPr>
        <w:t>44-ФЗ «О контрактной системе в сфере закупок товаров, работ, услуг для обеспечения государственных и муниципальных нужд»</w:t>
      </w:r>
      <w:r w:rsidR="00B60698" w:rsidRPr="008C2385">
        <w:rPr>
          <w:rFonts w:ascii="Times New Roman" w:hAnsi="Times New Roman" w:cs="Times New Roman"/>
          <w:sz w:val="24"/>
          <w:szCs w:val="24"/>
        </w:rPr>
        <w:t xml:space="preserve">, </w:t>
      </w:r>
      <w:r w:rsidR="003E4239" w:rsidRPr="008C2385">
        <w:rPr>
          <w:rStyle w:val="6"/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</w:rPr>
        <w:t>с другой стороны, совместно именуемые «Стороны»,</w:t>
      </w:r>
      <w:r w:rsidR="003E4239" w:rsidRPr="008C2385">
        <w:rPr>
          <w:rStyle w:val="100"/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E4239" w:rsidRPr="008C2385">
        <w:rPr>
          <w:rFonts w:ascii="Times New Roman" w:hAnsi="Times New Roman" w:cs="Times New Roman"/>
          <w:color w:val="000000"/>
          <w:sz w:val="24"/>
          <w:szCs w:val="24"/>
        </w:rPr>
        <w:t>заключили настоящий договор возмездного оказания услуг (далее – Договор) о нижеследующем:</w:t>
      </w:r>
    </w:p>
    <w:p w14:paraId="207236F2" w14:textId="77777777" w:rsidR="004D7CB5" w:rsidRPr="008C2385" w:rsidRDefault="004D7CB5" w:rsidP="004D7CB5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5D0CBC89" w14:textId="77777777" w:rsidR="003E4239" w:rsidRPr="003E4239" w:rsidRDefault="003E4239" w:rsidP="003E4239">
      <w:pPr>
        <w:jc w:val="center"/>
        <w:rPr>
          <w:lang w:val="ru-RU"/>
        </w:rPr>
      </w:pPr>
      <w:r w:rsidRPr="003E42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1. </w:t>
      </w:r>
      <w:bookmarkStart w:id="0" w:name="sub_100"/>
      <w:r w:rsidRPr="003E4239">
        <w:rPr>
          <w:rFonts w:ascii="Times New Roman" w:hAnsi="Times New Roman" w:cs="Times New Roman"/>
          <w:b/>
          <w:sz w:val="24"/>
          <w:szCs w:val="24"/>
          <w:lang w:val="ru-RU"/>
        </w:rPr>
        <w:t>Предмет Договора.</w:t>
      </w:r>
    </w:p>
    <w:bookmarkEnd w:id="0"/>
    <w:p w14:paraId="4CA9BEEB" w14:textId="77777777" w:rsidR="003E4239" w:rsidRPr="007B38C1" w:rsidRDefault="003E4239" w:rsidP="003E4239">
      <w:pPr>
        <w:pStyle w:val="ConsPlusNormal"/>
        <w:tabs>
          <w:tab w:val="left" w:pos="426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B38C1">
        <w:rPr>
          <w:rFonts w:ascii="Times New Roman" w:hAnsi="Times New Roman" w:cs="Times New Roman"/>
          <w:sz w:val="24"/>
          <w:szCs w:val="24"/>
        </w:rPr>
        <w:t>1.1. Исполнитель оказывает услуги, а Заказчик принимает и оплачивает оказанные услуги, указанные в приложении № 1 к Договору (далее – Услуги).</w:t>
      </w:r>
    </w:p>
    <w:p w14:paraId="270E0D79" w14:textId="77777777" w:rsidR="003E4239" w:rsidRPr="007B38C1" w:rsidRDefault="003E4239" w:rsidP="003E4239">
      <w:pPr>
        <w:pStyle w:val="ConsPlusNormal"/>
        <w:tabs>
          <w:tab w:val="left" w:pos="426"/>
          <w:tab w:val="left" w:pos="567"/>
        </w:tabs>
        <w:jc w:val="both"/>
      </w:pPr>
      <w:r w:rsidRPr="007B38C1">
        <w:rPr>
          <w:rFonts w:ascii="Times New Roman" w:hAnsi="Times New Roman" w:cs="Times New Roman"/>
          <w:sz w:val="24"/>
          <w:szCs w:val="24"/>
        </w:rPr>
        <w:t>1.2. Услуги между собой не взаимосвязаны и могут быть оказаны в объеме и количестве, определяемых Заказчиком.</w:t>
      </w:r>
    </w:p>
    <w:p w14:paraId="6127951A" w14:textId="77777777" w:rsidR="003E4239" w:rsidRPr="003E4239" w:rsidRDefault="003E4239" w:rsidP="003E4239">
      <w:pPr>
        <w:tabs>
          <w:tab w:val="left" w:pos="426"/>
          <w:tab w:val="left" w:pos="567"/>
        </w:tabs>
        <w:jc w:val="both"/>
        <w:rPr>
          <w:lang w:val="ru-RU"/>
        </w:rPr>
      </w:pPr>
      <w:r w:rsidRPr="003E4239">
        <w:rPr>
          <w:rFonts w:ascii="Times New Roman" w:hAnsi="Times New Roman" w:cs="Times New Roman"/>
          <w:sz w:val="24"/>
          <w:szCs w:val="24"/>
          <w:lang w:val="ru-RU"/>
        </w:rPr>
        <w:t>1.3. Стороны подтверждают, что реализация Договора напрямую связана с осуществлением ими уставной деятельности.</w:t>
      </w:r>
    </w:p>
    <w:p w14:paraId="468FDE7C" w14:textId="77777777" w:rsidR="003E4239" w:rsidRPr="003E4239" w:rsidRDefault="003E4239" w:rsidP="003E4239">
      <w:pPr>
        <w:tabs>
          <w:tab w:val="left" w:pos="426"/>
          <w:tab w:val="left" w:pos="567"/>
        </w:tabs>
        <w:jc w:val="both"/>
        <w:rPr>
          <w:lang w:val="ru-RU"/>
        </w:rPr>
      </w:pPr>
      <w:r w:rsidRPr="003E4239">
        <w:rPr>
          <w:rFonts w:ascii="Times New Roman" w:hAnsi="Times New Roman" w:cs="Times New Roman"/>
          <w:sz w:val="24"/>
          <w:lang w:val="ru-RU"/>
        </w:rPr>
        <w:t>1.4. В соответствии с частью 3 статьи 6 Федерального закона от 27.07.2006 № 152-ФЗ</w:t>
      </w:r>
      <w:r w:rsidRPr="003E4239">
        <w:rPr>
          <w:rFonts w:ascii="Times New Roman" w:hAnsi="Times New Roman" w:cs="Times New Roman"/>
          <w:sz w:val="24"/>
          <w:lang w:val="ru-RU"/>
        </w:rPr>
        <w:br/>
        <w:t>«О персональных данных» Заказчик</w:t>
      </w:r>
      <w:r w:rsidRPr="003E423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поручает обработку персональных данных Исполнителю</w:t>
      </w:r>
      <w:r w:rsidRPr="003E4239">
        <w:rPr>
          <w:rFonts w:ascii="Times New Roman" w:hAnsi="Times New Roman" w:cs="Times New Roman"/>
          <w:sz w:val="24"/>
          <w:szCs w:val="24"/>
          <w:lang w:val="ru-RU" w:eastAsia="ru-RU"/>
        </w:rPr>
        <w:br/>
        <w:t xml:space="preserve">с согласия субъекта персональных данных. </w:t>
      </w:r>
    </w:p>
    <w:p w14:paraId="1857254C" w14:textId="77777777" w:rsidR="003E4239" w:rsidRPr="003E4239" w:rsidRDefault="003E4239" w:rsidP="003E423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23E9DD0" w14:textId="77777777" w:rsidR="003E4239" w:rsidRPr="003E4239" w:rsidRDefault="003E4239" w:rsidP="003E4239">
      <w:pPr>
        <w:ind w:left="720"/>
        <w:jc w:val="center"/>
        <w:rPr>
          <w:lang w:val="ru-RU"/>
        </w:rPr>
      </w:pPr>
      <w:r w:rsidRPr="003E423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 Порядок предоставления Услуг.</w:t>
      </w:r>
    </w:p>
    <w:p w14:paraId="1739202A" w14:textId="77777777" w:rsidR="003E4239" w:rsidRPr="003E4239" w:rsidRDefault="003E4239" w:rsidP="003E4239">
      <w:pPr>
        <w:pStyle w:val="Standard"/>
        <w:jc w:val="both"/>
        <w:rPr>
          <w:rFonts w:ascii="Times New Roman" w:hAnsi="Times New Roman" w:cs="Times New Roman"/>
          <w:lang w:val="ru-RU"/>
        </w:rPr>
      </w:pPr>
      <w:r w:rsidRPr="003E4239">
        <w:rPr>
          <w:rFonts w:ascii="Times New Roman" w:hAnsi="Times New Roman" w:cs="Times New Roman"/>
          <w:lang w:val="ru-RU"/>
        </w:rPr>
        <w:t>2.1. Для получения Услуг Заказчик должен:</w:t>
      </w:r>
    </w:p>
    <w:p w14:paraId="05939872" w14:textId="77777777" w:rsidR="003E4239" w:rsidRPr="003E4239" w:rsidRDefault="003E4239" w:rsidP="003E4239">
      <w:pPr>
        <w:pStyle w:val="Standard"/>
        <w:jc w:val="both"/>
        <w:rPr>
          <w:rFonts w:ascii="Times New Roman" w:hAnsi="Times New Roman" w:cs="Times New Roman"/>
          <w:lang w:val="ru-RU"/>
        </w:rPr>
      </w:pPr>
      <w:r w:rsidRPr="003E4239">
        <w:rPr>
          <w:rFonts w:ascii="Times New Roman" w:hAnsi="Times New Roman" w:cs="Times New Roman"/>
          <w:lang w:val="ru-RU"/>
        </w:rPr>
        <w:t>2.1.1. Обратиться к Исполнителю за оформлением заявки (приложение № 2 к Договору) по месту оказания Услуг.</w:t>
      </w:r>
    </w:p>
    <w:p w14:paraId="0A4BEED6" w14:textId="77777777" w:rsidR="003E4239" w:rsidRPr="003E4239" w:rsidRDefault="003E4239" w:rsidP="003E4239">
      <w:pPr>
        <w:pStyle w:val="Standard"/>
        <w:jc w:val="both"/>
        <w:rPr>
          <w:rFonts w:ascii="Times New Roman" w:hAnsi="Times New Roman" w:cs="Times New Roman"/>
          <w:lang w:val="ru-RU"/>
        </w:rPr>
      </w:pPr>
      <w:r w:rsidRPr="003E4239">
        <w:rPr>
          <w:rFonts w:ascii="Times New Roman" w:hAnsi="Times New Roman" w:cs="Times New Roman"/>
          <w:lang w:val="ru-RU"/>
        </w:rPr>
        <w:t>2.1.2. Согласившись с объемом и количеством Услуг, указанных в заявке, представитель Заказчика должен подписать ее и подать на бумажном носителе Исполнителю.</w:t>
      </w:r>
    </w:p>
    <w:p w14:paraId="1E163BAB" w14:textId="77777777" w:rsidR="003E4239" w:rsidRPr="003E4239" w:rsidRDefault="003E4239" w:rsidP="003E4239">
      <w:pPr>
        <w:pStyle w:val="Standard"/>
        <w:jc w:val="both"/>
        <w:rPr>
          <w:rFonts w:ascii="Times New Roman" w:hAnsi="Times New Roman" w:cs="Times New Roman"/>
          <w:lang w:val="ru-RU"/>
        </w:rPr>
      </w:pPr>
      <w:r w:rsidRPr="003E4239">
        <w:rPr>
          <w:rFonts w:ascii="Times New Roman" w:hAnsi="Times New Roman" w:cs="Times New Roman"/>
          <w:lang w:val="ru-RU"/>
        </w:rPr>
        <w:t>2.2. Подача заявки и получение результатов оказания Услуг осуществляется полномочным представителем Заказчика, давшим согласие на обработку его персональных данных.</w:t>
      </w:r>
    </w:p>
    <w:p w14:paraId="55FBE43D" w14:textId="77777777" w:rsidR="003E4239" w:rsidRPr="003E4239" w:rsidRDefault="003E4239" w:rsidP="003E4239">
      <w:pPr>
        <w:pStyle w:val="Standard"/>
        <w:jc w:val="both"/>
        <w:rPr>
          <w:rFonts w:ascii="Times New Roman" w:hAnsi="Times New Roman" w:cs="Times New Roman"/>
          <w:lang w:val="ru-RU"/>
        </w:rPr>
      </w:pPr>
      <w:r w:rsidRPr="003E4239">
        <w:rPr>
          <w:rFonts w:ascii="Times New Roman" w:hAnsi="Times New Roman" w:cs="Times New Roman"/>
          <w:lang w:val="ru-RU"/>
        </w:rPr>
        <w:t>2.3. Отсутствие поданной заявки является основанием для отказа в оказании Услуг.</w:t>
      </w:r>
    </w:p>
    <w:p w14:paraId="3B6FDF30" w14:textId="2BDF9283" w:rsidR="003E4239" w:rsidRPr="003E4239" w:rsidRDefault="003E4239" w:rsidP="003E4239">
      <w:pPr>
        <w:pStyle w:val="Standard"/>
        <w:jc w:val="both"/>
        <w:rPr>
          <w:rFonts w:ascii="Times New Roman" w:hAnsi="Times New Roman" w:cs="Times New Roman"/>
          <w:lang w:val="ru-RU"/>
        </w:rPr>
      </w:pPr>
      <w:r w:rsidRPr="003E4239">
        <w:rPr>
          <w:rFonts w:ascii="Times New Roman" w:hAnsi="Times New Roman" w:cs="Times New Roman"/>
          <w:lang w:val="ru-RU"/>
        </w:rPr>
        <w:t xml:space="preserve">2.4. Исполнитель оказывает Услуги в установленные им часы приема с учетом своих </w:t>
      </w:r>
      <w:r>
        <w:rPr>
          <w:rFonts w:ascii="Times New Roman" w:hAnsi="Times New Roman" w:cs="Times New Roman"/>
          <w:lang w:val="ru-RU"/>
        </w:rPr>
        <w:t xml:space="preserve">                                </w:t>
      </w:r>
      <w:r w:rsidRPr="003E4239">
        <w:rPr>
          <w:rFonts w:ascii="Times New Roman" w:hAnsi="Times New Roman" w:cs="Times New Roman"/>
          <w:lang w:val="ru-RU"/>
        </w:rPr>
        <w:t>условно-нормативных показателей продолжительности оказания Услуг.</w:t>
      </w:r>
    </w:p>
    <w:p w14:paraId="4DD204E9" w14:textId="77777777" w:rsidR="003E4239" w:rsidRPr="003E4239" w:rsidRDefault="003E4239" w:rsidP="003E4239">
      <w:pPr>
        <w:pStyle w:val="Standard"/>
        <w:jc w:val="both"/>
        <w:rPr>
          <w:rFonts w:ascii="Times New Roman" w:hAnsi="Times New Roman" w:cs="Times New Roman"/>
          <w:lang w:val="ru-RU"/>
        </w:rPr>
      </w:pPr>
      <w:r w:rsidRPr="003E4239">
        <w:rPr>
          <w:rFonts w:ascii="Times New Roman" w:hAnsi="Times New Roman" w:cs="Times New Roman"/>
          <w:lang w:val="ru-RU"/>
        </w:rPr>
        <w:t>2.5. Завершение оказания Услуг по заявке и принятие их результатов в полном объеме подтверждается подписью представителя Заказчика в соответствующем месте бланка заявки.</w:t>
      </w:r>
    </w:p>
    <w:p w14:paraId="0D133BA2" w14:textId="77777777" w:rsidR="003E4239" w:rsidRPr="003E4239" w:rsidRDefault="003E4239" w:rsidP="003E423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35E3794A" w14:textId="77777777" w:rsidR="003E4239" w:rsidRPr="003E4239" w:rsidRDefault="003E4239" w:rsidP="003E4239">
      <w:pPr>
        <w:pStyle w:val="1"/>
        <w:spacing w:before="0" w:after="0"/>
        <w:rPr>
          <w:lang w:val="ru-RU"/>
        </w:rPr>
      </w:pPr>
      <w:bookmarkStart w:id="1" w:name="sub_200"/>
      <w:r w:rsidRPr="007B38C1">
        <w:rPr>
          <w:rFonts w:ascii="Times New Roman" w:hAnsi="Times New Roman"/>
          <w:sz w:val="24"/>
          <w:szCs w:val="24"/>
          <w:lang w:val="ru-RU"/>
        </w:rPr>
        <w:t>3</w:t>
      </w:r>
      <w:r w:rsidRPr="003E4239">
        <w:rPr>
          <w:rFonts w:ascii="Times New Roman" w:hAnsi="Times New Roman"/>
          <w:sz w:val="24"/>
          <w:szCs w:val="24"/>
          <w:lang w:val="ru-RU"/>
        </w:rPr>
        <w:t>.</w:t>
      </w:r>
      <w:bookmarkEnd w:id="1"/>
      <w:r w:rsidRPr="007B38C1">
        <w:rPr>
          <w:rFonts w:ascii="Times New Roman" w:hAnsi="Times New Roman"/>
          <w:sz w:val="24"/>
          <w:szCs w:val="24"/>
          <w:lang w:val="ru-RU"/>
        </w:rPr>
        <w:t xml:space="preserve"> Порядок расчетов.</w:t>
      </w:r>
    </w:p>
    <w:p w14:paraId="0EE34827" w14:textId="68363A8E" w:rsidR="00B733D4" w:rsidRDefault="003E4239" w:rsidP="00B733D4">
      <w:pPr>
        <w:pStyle w:val="af"/>
        <w:tabs>
          <w:tab w:val="left" w:pos="993"/>
          <w:tab w:val="left" w:pos="1134"/>
        </w:tabs>
        <w:jc w:val="both"/>
        <w:rPr>
          <w:sz w:val="24"/>
          <w:szCs w:val="24"/>
        </w:rPr>
      </w:pPr>
      <w:bookmarkStart w:id="2" w:name="sub_201"/>
      <w:r w:rsidRPr="001C185B">
        <w:rPr>
          <w:sz w:val="24"/>
          <w:szCs w:val="24"/>
        </w:rPr>
        <w:t xml:space="preserve">3.1. </w:t>
      </w:r>
      <w:r w:rsidR="002B578E" w:rsidRPr="001C185B">
        <w:rPr>
          <w:sz w:val="24"/>
          <w:szCs w:val="24"/>
        </w:rPr>
        <w:t>Оплата услуг производится Заказчиком путем перечисл</w:t>
      </w:r>
      <w:r w:rsidR="00B733D4" w:rsidRPr="001C185B">
        <w:rPr>
          <w:sz w:val="24"/>
          <w:szCs w:val="24"/>
        </w:rPr>
        <w:t>ения денежных средств на расчетный</w:t>
      </w:r>
      <w:r w:rsidR="002B578E" w:rsidRPr="001C185B">
        <w:rPr>
          <w:sz w:val="24"/>
          <w:szCs w:val="24"/>
        </w:rPr>
        <w:t xml:space="preserve"> счет Исполнителя </w:t>
      </w:r>
      <w:r w:rsidR="002B578E" w:rsidRPr="001C185B">
        <w:rPr>
          <w:b/>
          <w:i/>
          <w:sz w:val="24"/>
          <w:szCs w:val="24"/>
        </w:rPr>
        <w:t>в течение</w:t>
      </w:r>
      <w:r w:rsidR="002B578E" w:rsidRPr="001C185B">
        <w:rPr>
          <w:i/>
          <w:sz w:val="24"/>
          <w:szCs w:val="24"/>
        </w:rPr>
        <w:t xml:space="preserve"> </w:t>
      </w:r>
      <w:r w:rsidR="00B733D4" w:rsidRPr="001C185B">
        <w:rPr>
          <w:b/>
          <w:i/>
          <w:sz w:val="24"/>
          <w:szCs w:val="24"/>
        </w:rPr>
        <w:t>7</w:t>
      </w:r>
      <w:r w:rsidR="002B578E" w:rsidRPr="001C185B">
        <w:rPr>
          <w:b/>
          <w:i/>
          <w:sz w:val="24"/>
          <w:szCs w:val="24"/>
        </w:rPr>
        <w:t xml:space="preserve"> (</w:t>
      </w:r>
      <w:r w:rsidR="00B733D4" w:rsidRPr="001C185B">
        <w:rPr>
          <w:b/>
          <w:i/>
          <w:sz w:val="24"/>
          <w:szCs w:val="24"/>
        </w:rPr>
        <w:t>семи</w:t>
      </w:r>
      <w:r w:rsidR="002B578E" w:rsidRPr="001C185B">
        <w:rPr>
          <w:b/>
          <w:i/>
          <w:sz w:val="24"/>
          <w:szCs w:val="24"/>
        </w:rPr>
        <w:t>) рабочих дней</w:t>
      </w:r>
      <w:r w:rsidR="002B578E" w:rsidRPr="001C185B">
        <w:rPr>
          <w:sz w:val="24"/>
          <w:szCs w:val="24"/>
        </w:rPr>
        <w:t xml:space="preserve"> </w:t>
      </w:r>
      <w:r w:rsidR="00B733D4" w:rsidRPr="001C185B">
        <w:rPr>
          <w:color w:val="000000"/>
          <w:sz w:val="24"/>
          <w:szCs w:val="24"/>
        </w:rPr>
        <w:t>с даты подписания УПД или истечения срока его</w:t>
      </w:r>
      <w:r w:rsidR="00B733D4" w:rsidRPr="003E4239">
        <w:rPr>
          <w:color w:val="000000"/>
          <w:sz w:val="24"/>
          <w:szCs w:val="24"/>
        </w:rPr>
        <w:t xml:space="preserve"> подписания при отсутствии мотивированного отказа. </w:t>
      </w:r>
    </w:p>
    <w:p w14:paraId="04675E8B" w14:textId="4053C195" w:rsidR="003E4239" w:rsidRPr="003E4239" w:rsidRDefault="003E4239" w:rsidP="00B733D4">
      <w:pPr>
        <w:pStyle w:val="af"/>
        <w:tabs>
          <w:tab w:val="left" w:pos="993"/>
          <w:tab w:val="left" w:pos="1134"/>
        </w:tabs>
        <w:jc w:val="both"/>
      </w:pPr>
      <w:r w:rsidRPr="003E4239">
        <w:rPr>
          <w:color w:val="000000"/>
          <w:sz w:val="24"/>
          <w:szCs w:val="24"/>
        </w:rPr>
        <w:t>3.2. Оплата Услуг лицом, не являющимся Стороной Договора, не допускается.</w:t>
      </w:r>
    </w:p>
    <w:p w14:paraId="0CA2A595" w14:textId="77777777" w:rsidR="003E4239" w:rsidRPr="003E4239" w:rsidRDefault="003E4239" w:rsidP="003E4239">
      <w:pPr>
        <w:jc w:val="both"/>
        <w:rPr>
          <w:lang w:val="ru-RU"/>
        </w:rPr>
      </w:pPr>
      <w:r w:rsidRPr="003E42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3E4239">
        <w:rPr>
          <w:rFonts w:ascii="Times New Roman" w:hAnsi="Times New Roman" w:cs="Times New Roman"/>
          <w:sz w:val="24"/>
          <w:szCs w:val="24"/>
          <w:lang w:val="ru-RU"/>
        </w:rPr>
        <w:t>Размер вознаграждения Исполнителя рассчитывается исходя из объемов (количества) оказанных Услуг и стоимости Услуг</w:t>
      </w:r>
      <w:r w:rsidRPr="003E4239">
        <w:rPr>
          <w:rStyle w:val="aa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>.</w:t>
      </w:r>
    </w:p>
    <w:p w14:paraId="56B7099D" w14:textId="77777777" w:rsidR="003E4239" w:rsidRPr="003E4239" w:rsidRDefault="003E4239" w:rsidP="003E4239">
      <w:pPr>
        <w:jc w:val="both"/>
        <w:rPr>
          <w:lang w:val="ru-RU"/>
        </w:rPr>
      </w:pPr>
      <w:bookmarkStart w:id="3" w:name="sub_400"/>
      <w:bookmarkEnd w:id="2"/>
      <w:r w:rsidRPr="003E4239">
        <w:rPr>
          <w:rFonts w:ascii="Times New Roman" w:hAnsi="Times New Roman" w:cs="Times New Roman"/>
          <w:sz w:val="24"/>
          <w:szCs w:val="24"/>
          <w:lang w:val="ru-RU"/>
        </w:rPr>
        <w:lastRenderedPageBreak/>
        <w:t>3.4. Все расчеты производятся в национальной валюте Российской Федерации (рубль)</w:t>
      </w:r>
      <w:r w:rsidRPr="003E4239">
        <w:rPr>
          <w:rFonts w:ascii="Times New Roman" w:hAnsi="Times New Roman" w:cs="Times New Roman"/>
          <w:sz w:val="24"/>
          <w:szCs w:val="24"/>
          <w:lang w:val="ru-RU"/>
        </w:rPr>
        <w:br/>
        <w:t>в безналичной форме путем перечисления денежных средств на расчетный счет Исполнителя.</w:t>
      </w:r>
    </w:p>
    <w:p w14:paraId="46F8A6A0" w14:textId="35ECEE0B" w:rsidR="003E4239" w:rsidRPr="003E4239" w:rsidRDefault="00B733D4" w:rsidP="003E4239">
      <w:pPr>
        <w:jc w:val="both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3.5. </w:t>
      </w:r>
      <w:r w:rsidR="003E4239" w:rsidRPr="003E423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Обязательство Заказчика по оплате Услуг считается исполненным с даты поступления денежных средств на счет Исполнителя</w:t>
      </w:r>
      <w:r w:rsidR="003E4239" w:rsidRPr="003E423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C1D12C1" w14:textId="77777777" w:rsidR="003E4239" w:rsidRPr="003E4239" w:rsidRDefault="003E4239" w:rsidP="003E4239">
      <w:pPr>
        <w:jc w:val="both"/>
        <w:rPr>
          <w:lang w:val="ru-RU"/>
        </w:rPr>
      </w:pPr>
      <w:r w:rsidRPr="003E4239">
        <w:rPr>
          <w:rFonts w:ascii="Times New Roman" w:hAnsi="Times New Roman" w:cs="Times New Roman"/>
          <w:sz w:val="24"/>
          <w:szCs w:val="24"/>
          <w:lang w:val="ru-RU"/>
        </w:rPr>
        <w:t xml:space="preserve">3.6. Исполнитель ежемесячно, </w:t>
      </w:r>
      <w:r w:rsidRPr="001C185B">
        <w:rPr>
          <w:rFonts w:ascii="Times New Roman" w:hAnsi="Times New Roman" w:cs="Times New Roman"/>
          <w:b/>
          <w:i/>
          <w:sz w:val="24"/>
          <w:szCs w:val="24"/>
          <w:lang w:val="ru-RU"/>
        </w:rPr>
        <w:t>н</w:t>
      </w:r>
      <w:r w:rsidRPr="001C185B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е позднее 10 числа месяца</w:t>
      </w:r>
      <w:r w:rsidRPr="003E42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следующего за отчетным (прошедшим календарным месяцем), в случае если Услуги оказывались, предоставляет Заказчику два экземпляра УПД с указанием объема и стоимости оказанных Услуг. </w:t>
      </w:r>
    </w:p>
    <w:p w14:paraId="12654CA9" w14:textId="52E178C7" w:rsidR="003E4239" w:rsidRPr="003E4239" w:rsidRDefault="003E4239" w:rsidP="003E4239">
      <w:pPr>
        <w:jc w:val="both"/>
        <w:rPr>
          <w:lang w:val="ru-RU"/>
        </w:rPr>
      </w:pPr>
      <w:r w:rsidRPr="001C185B">
        <w:rPr>
          <w:rFonts w:ascii="Times New Roman" w:hAnsi="Times New Roman" w:cs="Times New Roman"/>
          <w:color w:val="000000"/>
          <w:sz w:val="24"/>
          <w:szCs w:val="24"/>
          <w:lang w:val="ru-RU"/>
        </w:rPr>
        <w:t>3.7. Заказчик обя</w:t>
      </w:r>
      <w:r w:rsidR="00B733D4" w:rsidRPr="001C18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зуется подписать УПД </w:t>
      </w:r>
      <w:r w:rsidR="00B733D4" w:rsidRPr="001C185B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в течение </w:t>
      </w:r>
      <w:r w:rsidR="007B6280" w:rsidRPr="001C185B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10</w:t>
      </w:r>
      <w:r w:rsidR="00B733D4" w:rsidRPr="001C185B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(</w:t>
      </w:r>
      <w:r w:rsidR="007B6280" w:rsidRPr="001C185B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десяти</w:t>
      </w:r>
      <w:r w:rsidRPr="001C185B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) рабочих дней</w:t>
      </w:r>
      <w:r w:rsidRPr="001C18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даты получения</w:t>
      </w:r>
      <w:r w:rsidRPr="003E4239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>и вернуть один экземпляр Исполнителю либо направить мотивирова</w:t>
      </w:r>
      <w:r w:rsidRPr="003E4239">
        <w:rPr>
          <w:rFonts w:ascii="Times New Roman" w:hAnsi="Times New Roman" w:cs="Times New Roman"/>
          <w:sz w:val="24"/>
          <w:szCs w:val="24"/>
          <w:lang w:val="ru-RU"/>
        </w:rPr>
        <w:t xml:space="preserve">нный отказ от его подписания (разногласия по объему и/или стоимости Услуг). Если Заказчик не направил мотивированный отказ в установленный срок, Услуги считаются принятыми Заказчиком в полном объеме, то есть без претензий по количеству, стоимости, качеству. </w:t>
      </w:r>
    </w:p>
    <w:p w14:paraId="533A9B01" w14:textId="77777777" w:rsidR="003E4239" w:rsidRPr="003E4239" w:rsidRDefault="003E4239" w:rsidP="003E4239">
      <w:pPr>
        <w:jc w:val="both"/>
        <w:rPr>
          <w:lang w:val="ru-RU"/>
        </w:rPr>
      </w:pPr>
      <w:r w:rsidRPr="003E4239">
        <w:rPr>
          <w:rFonts w:ascii="Times New Roman" w:hAnsi="Times New Roman" w:cs="Times New Roman"/>
          <w:sz w:val="24"/>
          <w:szCs w:val="24"/>
          <w:lang w:val="ru-RU"/>
        </w:rPr>
        <w:t>3.8. При необходимости по инициативе любой из Сторон Стороны осуществляют сверку взаиморасчетов по оказанным Услугам.</w:t>
      </w:r>
    </w:p>
    <w:p w14:paraId="0A594444" w14:textId="162B363C" w:rsidR="003E4239" w:rsidRPr="003E4239" w:rsidRDefault="003E4239" w:rsidP="003E4239">
      <w:pPr>
        <w:jc w:val="both"/>
        <w:rPr>
          <w:lang w:val="ru-RU"/>
        </w:rPr>
      </w:pPr>
      <w:bookmarkStart w:id="4" w:name="_Hlk154758036"/>
      <w:r w:rsidRPr="003E4239">
        <w:rPr>
          <w:rFonts w:ascii="Times New Roman" w:hAnsi="Times New Roman" w:cs="Times New Roman"/>
          <w:sz w:val="24"/>
          <w:szCs w:val="24"/>
          <w:lang w:val="ru-RU"/>
        </w:rPr>
        <w:t xml:space="preserve">3.9. При наличии технической возможности Заказчика Стороны обмениваются первичными документами (счет на оплату, УПД, акт сверки взаиморасчетов) посредством электронного документооборота с использованием только квалифицированной электронной подписи через оператора </w:t>
      </w:r>
      <w:r w:rsidRPr="001C185B">
        <w:rPr>
          <w:rFonts w:ascii="Times New Roman" w:hAnsi="Times New Roman" w:cs="Times New Roman"/>
          <w:sz w:val="24"/>
          <w:szCs w:val="24"/>
          <w:lang w:val="ru-RU"/>
        </w:rPr>
        <w:t xml:space="preserve">электронного документооборота </w:t>
      </w:r>
      <w:r w:rsidR="00342829" w:rsidRPr="001C185B">
        <w:rPr>
          <w:rFonts w:ascii="Times New Roman" w:hAnsi="Times New Roman" w:cs="Times New Roman"/>
          <w:sz w:val="24"/>
          <w:szCs w:val="24"/>
          <w:lang w:val="ru-RU"/>
        </w:rPr>
        <w:t xml:space="preserve">ООО «Компания Тензор» (СБИС) </w:t>
      </w:r>
      <w:r w:rsidRPr="001C185B">
        <w:rPr>
          <w:rFonts w:ascii="Times New Roman" w:hAnsi="Times New Roman" w:cs="Times New Roman"/>
          <w:sz w:val="24"/>
          <w:szCs w:val="24"/>
          <w:lang w:val="ru-RU"/>
        </w:rPr>
        <w:t>(далее – Оператор). В этом случае</w:t>
      </w:r>
      <w:r w:rsidRPr="003E4239">
        <w:rPr>
          <w:rFonts w:ascii="Times New Roman" w:hAnsi="Times New Roman" w:cs="Times New Roman"/>
          <w:sz w:val="24"/>
          <w:szCs w:val="24"/>
          <w:lang w:val="ru-RU"/>
        </w:rPr>
        <w:t xml:space="preserve"> Заказчик соглашается получать от Исполнителя документы в электронном виде, подписанные квалифицированной электронной подписью (далее – ЭД), по телекоммуникационным каналам связи через Оператора, а также обязуется обеспечить техническую возможность для приема</w:t>
      </w:r>
      <w:r w:rsidR="00815CC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4239">
        <w:rPr>
          <w:rFonts w:ascii="Times New Roman" w:hAnsi="Times New Roman" w:cs="Times New Roman"/>
          <w:sz w:val="24"/>
          <w:szCs w:val="24"/>
          <w:lang w:val="ru-RU"/>
        </w:rPr>
        <w:t>и обработки им ЭД и осуществить иные необходимые действия в соответствии с Регламентом использования СБИС, размещенным на официальном сайте Оператора. ЭД признается документом равнозначным документу на бумажном носителе, подписанному собственноручно</w:t>
      </w:r>
      <w:r w:rsidR="00815CC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4239">
        <w:rPr>
          <w:rFonts w:ascii="Times New Roman" w:hAnsi="Times New Roman" w:cs="Times New Roman"/>
          <w:sz w:val="24"/>
          <w:szCs w:val="24"/>
          <w:lang w:val="ru-RU"/>
        </w:rPr>
        <w:t>и заверенному печатью. Выставление и получение ЭД по телекоммуникационным каналам связи допускается при обязательном использовании Сторонами, сертифицированных, в соответствии</w:t>
      </w:r>
      <w:r w:rsidR="00815CC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4239">
        <w:rPr>
          <w:rFonts w:ascii="Times New Roman" w:hAnsi="Times New Roman" w:cs="Times New Roman"/>
          <w:sz w:val="24"/>
          <w:szCs w:val="24"/>
          <w:lang w:val="ru-RU"/>
        </w:rPr>
        <w:t>с законодательством Российской Федерации, средств криптографической защиты информации, позволяющих однозначно идентифицировать владельца сертификат ключа проверки квалифицированной электронной подписи. Сроки создания, направления, рассмотрения и ответа для ЭД аналогичны срокам для документа на бумажном носителе.</w:t>
      </w:r>
    </w:p>
    <w:p w14:paraId="1AE11048" w14:textId="3552591E" w:rsidR="003E4239" w:rsidRPr="003E4239" w:rsidRDefault="003E4239" w:rsidP="007B628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4239">
        <w:rPr>
          <w:rFonts w:ascii="Times New Roman" w:hAnsi="Times New Roman" w:cs="Times New Roman"/>
          <w:sz w:val="24"/>
          <w:szCs w:val="24"/>
          <w:lang w:val="ru-RU"/>
        </w:rPr>
        <w:t xml:space="preserve">3.10. Стороны определили, что при реализации Договора ими используется </w:t>
      </w:r>
      <w:r w:rsidRPr="001C185B">
        <w:rPr>
          <w:rFonts w:ascii="Times New Roman" w:hAnsi="Times New Roman" w:cs="Times New Roman"/>
          <w:sz w:val="24"/>
          <w:szCs w:val="24"/>
          <w:lang w:val="ru-RU"/>
        </w:rPr>
        <w:t>Электронный документооборот через Оператора – ООО «Компания Тензор» (СБИС).</w:t>
      </w:r>
    </w:p>
    <w:bookmarkEnd w:id="4"/>
    <w:p w14:paraId="1FAF4710" w14:textId="4726B736" w:rsidR="00034E45" w:rsidRPr="001C185B" w:rsidRDefault="003E4239" w:rsidP="003E4239">
      <w:pPr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8C2385">
        <w:rPr>
          <w:rFonts w:ascii="Times New Roman" w:hAnsi="Times New Roman" w:cs="Times New Roman"/>
          <w:sz w:val="24"/>
          <w:szCs w:val="24"/>
          <w:lang w:val="ru-RU"/>
        </w:rPr>
        <w:t xml:space="preserve">3.11. Максимальная общая стоимость Услуг, оказываемых за весь период действия Договора </w:t>
      </w:r>
      <w:r w:rsidR="009F387A" w:rsidRPr="008C2385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</w:t>
      </w:r>
      <w:proofErr w:type="gramStart"/>
      <w:r w:rsidR="009F387A" w:rsidRPr="008C2385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C2385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gramEnd"/>
      <w:r w:rsidRPr="008C2385">
        <w:rPr>
          <w:rFonts w:ascii="Times New Roman" w:hAnsi="Times New Roman" w:cs="Times New Roman"/>
          <w:sz w:val="24"/>
          <w:szCs w:val="24"/>
          <w:lang w:val="ru-RU"/>
        </w:rPr>
        <w:t xml:space="preserve">далее - Цена Договора) (максимальное значение Цены Договора) составляет </w:t>
      </w:r>
      <w:r w:rsidR="004149F6">
        <w:rPr>
          <w:rFonts w:ascii="Times New Roman" w:hAnsi="Times New Roman" w:cs="Times New Roman"/>
          <w:b/>
          <w:i/>
          <w:sz w:val="24"/>
          <w:szCs w:val="24"/>
          <w:lang w:val="ru-RU"/>
        </w:rPr>
        <w:t>294 000</w:t>
      </w:r>
      <w:r w:rsidR="000249F6" w:rsidRPr="000249F6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(</w:t>
      </w:r>
      <w:r w:rsidR="004149F6">
        <w:rPr>
          <w:rFonts w:ascii="Times New Roman" w:hAnsi="Times New Roman" w:cs="Times New Roman"/>
          <w:b/>
          <w:i/>
          <w:sz w:val="24"/>
          <w:szCs w:val="24"/>
          <w:lang w:val="ru-RU"/>
        </w:rPr>
        <w:t>двести девяносто четыре тысячи</w:t>
      </w:r>
      <w:r w:rsidR="000249F6" w:rsidRPr="000249F6">
        <w:rPr>
          <w:rFonts w:ascii="Times New Roman" w:hAnsi="Times New Roman" w:cs="Times New Roman"/>
          <w:b/>
          <w:i/>
          <w:sz w:val="24"/>
          <w:szCs w:val="24"/>
          <w:lang w:val="ru-RU"/>
        </w:rPr>
        <w:t>) рублей 00 копеек</w:t>
      </w:r>
      <w:r w:rsidRPr="001C185B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, </w:t>
      </w:r>
      <w:r w:rsidR="00034E45" w:rsidRPr="001C185B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включая НДС (22 %), что составляет </w:t>
      </w:r>
      <w:r w:rsidR="004149F6" w:rsidRPr="004149F6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ru-RU"/>
        </w:rPr>
        <w:t xml:space="preserve">53016 </w:t>
      </w:r>
      <w:r w:rsidR="00034E45" w:rsidRPr="001C185B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ru-RU"/>
        </w:rPr>
        <w:t>(</w:t>
      </w:r>
      <w:r w:rsidR="004149F6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ru-RU"/>
        </w:rPr>
        <w:t>п</w:t>
      </w:r>
      <w:r w:rsidR="004149F6" w:rsidRPr="004149F6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ru-RU"/>
        </w:rPr>
        <w:t>ятьдесят три тысячи шестнадцать рублей 39 копеек</w:t>
      </w:r>
      <w:r w:rsidR="00034E45" w:rsidRPr="001C185B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ru-RU"/>
        </w:rPr>
        <w:t>)</w:t>
      </w:r>
      <w:r w:rsidR="000249F6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ru-RU"/>
        </w:rPr>
        <w:t xml:space="preserve"> рублей</w:t>
      </w:r>
      <w:r w:rsidR="00034E45" w:rsidRPr="001C185B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4149F6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ru-RU"/>
        </w:rPr>
        <w:t>39</w:t>
      </w:r>
      <w:r w:rsidR="00034E45" w:rsidRPr="001C185B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ru-RU"/>
        </w:rPr>
        <w:t xml:space="preserve"> копе</w:t>
      </w:r>
      <w:r w:rsidR="004149F6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ru-RU"/>
        </w:rPr>
        <w:t>е</w:t>
      </w:r>
      <w:r w:rsidR="00034E45" w:rsidRPr="001C185B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ru-RU"/>
        </w:rPr>
        <w:t>к</w:t>
      </w:r>
      <w:r w:rsidR="001C185B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ru-RU"/>
        </w:rPr>
        <w:t>.</w:t>
      </w:r>
    </w:p>
    <w:p w14:paraId="473A4FCE" w14:textId="22E16D61" w:rsidR="003E4239" w:rsidRPr="001C185B" w:rsidRDefault="007B6280" w:rsidP="003E423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185B">
        <w:rPr>
          <w:rFonts w:ascii="Times New Roman" w:hAnsi="Times New Roman" w:cs="Times New Roman"/>
          <w:sz w:val="24"/>
          <w:szCs w:val="24"/>
          <w:lang w:val="ru-RU"/>
        </w:rPr>
        <w:t>Стоимость единиц оказываемых услуг указана</w:t>
      </w:r>
      <w:r w:rsidR="007D5833" w:rsidRPr="001C185B">
        <w:rPr>
          <w:rFonts w:ascii="Times New Roman" w:hAnsi="Times New Roman" w:cs="Times New Roman"/>
          <w:sz w:val="24"/>
          <w:szCs w:val="24"/>
          <w:lang w:val="ru-RU"/>
        </w:rPr>
        <w:t xml:space="preserve"> в Приложении №1.</w:t>
      </w:r>
      <w:r w:rsidR="009A466A" w:rsidRPr="001C185B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14:paraId="3A65A872" w14:textId="2284250C" w:rsidR="002B578E" w:rsidRPr="00DC62C7" w:rsidRDefault="002B578E" w:rsidP="003E423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2C7">
        <w:rPr>
          <w:rFonts w:ascii="Times New Roman" w:hAnsi="Times New Roman" w:cs="Times New Roman"/>
          <w:sz w:val="24"/>
          <w:szCs w:val="24"/>
          <w:lang w:val="ru-RU"/>
        </w:rPr>
        <w:t xml:space="preserve">3.12. Источник финансирования: </w:t>
      </w:r>
      <w:r w:rsidRPr="00DC62C7">
        <w:rPr>
          <w:rFonts w:ascii="Times New Roman" w:hAnsi="Times New Roman" w:cs="Times New Roman"/>
          <w:b/>
          <w:i/>
          <w:sz w:val="24"/>
          <w:szCs w:val="24"/>
          <w:lang w:val="ru-RU"/>
        </w:rPr>
        <w:t>средства от приносящей доход деятельности, КВР - 244, КОСГУ - 226.</w:t>
      </w:r>
    </w:p>
    <w:p w14:paraId="23146DC6" w14:textId="2D4A5E26" w:rsidR="003E4239" w:rsidRPr="003E4239" w:rsidRDefault="002B578E" w:rsidP="003E4239">
      <w:pPr>
        <w:jc w:val="both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3.13</w:t>
      </w:r>
      <w:r w:rsidR="003E4239" w:rsidRPr="003E4239">
        <w:rPr>
          <w:rFonts w:ascii="Times New Roman" w:hAnsi="Times New Roman" w:cs="Times New Roman"/>
          <w:sz w:val="24"/>
          <w:szCs w:val="24"/>
          <w:lang w:val="ru-RU"/>
        </w:rPr>
        <w:t>. В случае, если общая совокупная стоимость Услуг, оказанных по Договору, достигает максимального значения Цены Договора ранее истечения срока его действия, оказание Услуг прекращается.</w:t>
      </w:r>
    </w:p>
    <w:p w14:paraId="61C419E6" w14:textId="5345438A" w:rsidR="003E4239" w:rsidRPr="003E4239" w:rsidRDefault="002B578E" w:rsidP="003E4239">
      <w:pPr>
        <w:jc w:val="both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3.14</w:t>
      </w:r>
      <w:r w:rsidR="003E4239" w:rsidRPr="003E4239">
        <w:rPr>
          <w:rFonts w:ascii="Times New Roman" w:hAnsi="Times New Roman" w:cs="Times New Roman"/>
          <w:sz w:val="24"/>
          <w:szCs w:val="24"/>
          <w:lang w:val="ru-RU"/>
        </w:rPr>
        <w:t>. Если к окончанию срока действия Договора общая совокупная стоимость оказанных Услуг будет менее максимального значения Цены Договора, то оказание Услуг прекращается, а общий совокупный размер оплаты Заказчика по Договору ограничивается стоимостью фактически оказанных Услуг.</w:t>
      </w:r>
    </w:p>
    <w:p w14:paraId="3B2265A5" w14:textId="77777777" w:rsidR="003E4239" w:rsidRPr="003E4239" w:rsidRDefault="003E4239" w:rsidP="003E423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1A243A8" w14:textId="77777777" w:rsidR="003E4239" w:rsidRPr="003E4239" w:rsidRDefault="003E4239" w:rsidP="003E4239">
      <w:pPr>
        <w:pStyle w:val="10"/>
        <w:tabs>
          <w:tab w:val="left" w:pos="426"/>
        </w:tabs>
        <w:spacing w:before="0" w:after="0"/>
        <w:ind w:left="1080"/>
        <w:jc w:val="center"/>
        <w:rPr>
          <w:lang w:val="ru-RU"/>
        </w:rPr>
      </w:pPr>
      <w:r w:rsidRPr="003E4239">
        <w:rPr>
          <w:b/>
          <w:lang w:val="ru-RU"/>
        </w:rPr>
        <w:t>4. Права и обязанности Сторон</w:t>
      </w:r>
      <w:bookmarkEnd w:id="3"/>
      <w:r w:rsidRPr="003E4239">
        <w:rPr>
          <w:b/>
          <w:lang w:val="ru-RU"/>
        </w:rPr>
        <w:t>.</w:t>
      </w:r>
    </w:p>
    <w:p w14:paraId="390A6045" w14:textId="77777777" w:rsidR="003E4239" w:rsidRPr="003E4239" w:rsidRDefault="003E4239" w:rsidP="003E4239">
      <w:pPr>
        <w:jc w:val="both"/>
        <w:rPr>
          <w:lang w:val="ru-RU"/>
        </w:rPr>
      </w:pPr>
      <w:r w:rsidRPr="003E4239">
        <w:rPr>
          <w:rFonts w:ascii="Times New Roman" w:hAnsi="Times New Roman" w:cs="Times New Roman"/>
          <w:sz w:val="24"/>
          <w:szCs w:val="24"/>
          <w:lang w:val="ru-RU"/>
        </w:rPr>
        <w:t>4.1. Исполнитель обязуется:</w:t>
      </w:r>
    </w:p>
    <w:p w14:paraId="5E1C018B" w14:textId="77777777" w:rsidR="003E4239" w:rsidRPr="003E4239" w:rsidRDefault="003E4239" w:rsidP="003E4239">
      <w:pPr>
        <w:jc w:val="both"/>
        <w:rPr>
          <w:lang w:val="ru-RU"/>
        </w:rPr>
      </w:pPr>
      <w:r w:rsidRPr="003E4239">
        <w:rPr>
          <w:rFonts w:ascii="Times New Roman" w:hAnsi="Times New Roman" w:cs="Times New Roman"/>
          <w:sz w:val="24"/>
          <w:szCs w:val="24"/>
          <w:lang w:val="ru-RU"/>
        </w:rPr>
        <w:t>4.1.1. Надлежащим образом оказать Услуги и передать их результаты.</w:t>
      </w:r>
    </w:p>
    <w:p w14:paraId="73742076" w14:textId="77777777" w:rsidR="003E4239" w:rsidRPr="003E4239" w:rsidRDefault="003E4239" w:rsidP="003E4239">
      <w:pPr>
        <w:jc w:val="both"/>
        <w:rPr>
          <w:lang w:val="ru-RU"/>
        </w:rPr>
      </w:pPr>
      <w:r w:rsidRPr="003E4239">
        <w:rPr>
          <w:rFonts w:ascii="Times New Roman" w:hAnsi="Times New Roman" w:cs="Times New Roman"/>
          <w:sz w:val="24"/>
          <w:szCs w:val="24"/>
          <w:lang w:val="ru-RU"/>
        </w:rPr>
        <w:t>4.1.2. Своевременно направлять Заказчику соответствующие уведомления.</w:t>
      </w:r>
    </w:p>
    <w:p w14:paraId="490E4F72" w14:textId="77777777" w:rsidR="003E4239" w:rsidRPr="003E4239" w:rsidRDefault="003E4239" w:rsidP="003E4239">
      <w:pPr>
        <w:jc w:val="both"/>
        <w:rPr>
          <w:lang w:val="ru-RU"/>
        </w:rPr>
      </w:pPr>
      <w:r w:rsidRPr="003E4239">
        <w:rPr>
          <w:rFonts w:ascii="Times New Roman" w:hAnsi="Times New Roman" w:cs="Times New Roman"/>
          <w:sz w:val="24"/>
          <w:szCs w:val="24"/>
          <w:lang w:val="ru-RU"/>
        </w:rPr>
        <w:t>4.2. Исполнитель вправе:</w:t>
      </w:r>
    </w:p>
    <w:p w14:paraId="325F90EE" w14:textId="10D35799" w:rsidR="00E23757" w:rsidRDefault="003E4239" w:rsidP="003E4239">
      <w:pPr>
        <w:jc w:val="both"/>
        <w:rPr>
          <w:rStyle w:val="aa"/>
          <w:rFonts w:ascii="Times New Roman" w:hAnsi="Times New Roman" w:cs="Times New Roman"/>
          <w:b w:val="0"/>
          <w:bCs w:val="0"/>
          <w:sz w:val="24"/>
          <w:szCs w:val="24"/>
          <w:lang w:val="ru-RU"/>
        </w:rPr>
      </w:pPr>
      <w:r w:rsidRPr="001C185B">
        <w:rPr>
          <w:rStyle w:val="aa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4.2.1. </w:t>
      </w:r>
      <w:r w:rsidR="00E23757" w:rsidRPr="001C185B">
        <w:rPr>
          <w:rStyle w:val="aa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Обращаться к Заказчику с намерением внести изменения в условия Договора.</w:t>
      </w:r>
    </w:p>
    <w:p w14:paraId="423EFD76" w14:textId="5AF739CF" w:rsidR="003E4239" w:rsidRPr="003E4239" w:rsidRDefault="003E4239" w:rsidP="003E4239">
      <w:pPr>
        <w:jc w:val="both"/>
        <w:rPr>
          <w:sz w:val="24"/>
          <w:szCs w:val="24"/>
          <w:lang w:val="ru-RU"/>
        </w:rPr>
      </w:pPr>
      <w:r w:rsidRPr="003E4239">
        <w:rPr>
          <w:rFonts w:ascii="Times New Roman" w:hAnsi="Times New Roman" w:cs="Times New Roman"/>
          <w:sz w:val="24"/>
          <w:szCs w:val="24"/>
          <w:lang w:val="ru-RU"/>
        </w:rPr>
        <w:t>4.2.2. Отказать в предоставлении Услуг в случае отсутствия необходимых документов среди предоставленных Заказчиком в соответствии с пунктом 4.3.5. Договора или их несоответствия, или отказа в их предоставлении</w:t>
      </w:r>
      <w:r w:rsidR="005C1DB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58E67F8" w14:textId="77777777" w:rsidR="003E4239" w:rsidRPr="003E4239" w:rsidRDefault="003E4239" w:rsidP="003E4239">
      <w:pPr>
        <w:jc w:val="both"/>
        <w:rPr>
          <w:lang w:val="ru-RU"/>
        </w:rPr>
      </w:pPr>
      <w:r w:rsidRPr="003E4239">
        <w:rPr>
          <w:rFonts w:ascii="Times New Roman" w:hAnsi="Times New Roman" w:cs="Times New Roman"/>
          <w:sz w:val="24"/>
          <w:szCs w:val="24"/>
          <w:lang w:val="ru-RU"/>
        </w:rPr>
        <w:t xml:space="preserve">4.2.3. Приостановить оказание Услуг в случае просрочки оплаты оказанных Услуг до момента поступления этих денежных средств на расчетный счет Исполнителя. </w:t>
      </w:r>
    </w:p>
    <w:p w14:paraId="43374F3D" w14:textId="77777777" w:rsidR="003E4239" w:rsidRPr="003E4239" w:rsidRDefault="003E4239" w:rsidP="003E423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4239">
        <w:rPr>
          <w:rFonts w:ascii="Times New Roman" w:hAnsi="Times New Roman" w:cs="Times New Roman"/>
          <w:sz w:val="24"/>
          <w:szCs w:val="24"/>
          <w:lang w:val="ru-RU"/>
        </w:rPr>
        <w:t>4.2.4. Приостановить оказание Услуг в случае невозвращения Заказчиком экземпляров УПД, актов сверок взаиморасчетов, дополнительных соглашений и иных документов, причитающихся Исполнителю, до момента возврата названных документов.</w:t>
      </w:r>
    </w:p>
    <w:p w14:paraId="3BE7AF34" w14:textId="07197C62" w:rsidR="003E4239" w:rsidRPr="003E4239" w:rsidRDefault="003E4239" w:rsidP="003E423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4239">
        <w:rPr>
          <w:rFonts w:ascii="Times New Roman" w:hAnsi="Times New Roman" w:cs="Times New Roman"/>
          <w:sz w:val="24"/>
          <w:szCs w:val="24"/>
          <w:lang w:val="ru-RU"/>
        </w:rPr>
        <w:t xml:space="preserve">4.2.5. Исходя из своих возможностей, ограничить количество Услуг и физических лиц, указываемых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</w:t>
      </w:r>
      <w:r w:rsidRPr="003E4239">
        <w:rPr>
          <w:rFonts w:ascii="Times New Roman" w:hAnsi="Times New Roman" w:cs="Times New Roman"/>
          <w:sz w:val="24"/>
          <w:szCs w:val="24"/>
          <w:lang w:val="ru-RU"/>
        </w:rPr>
        <w:t>в одной заявке, а также количество заявок, подаваемых Заказчиком в течение одного дня.</w:t>
      </w:r>
    </w:p>
    <w:p w14:paraId="423921C7" w14:textId="77777777" w:rsidR="003E4239" w:rsidRPr="003E4239" w:rsidRDefault="003E4239" w:rsidP="003E4239">
      <w:pPr>
        <w:jc w:val="both"/>
        <w:rPr>
          <w:lang w:val="ru-RU"/>
        </w:rPr>
      </w:pPr>
      <w:r w:rsidRPr="003E4239">
        <w:rPr>
          <w:rFonts w:ascii="Times New Roman" w:hAnsi="Times New Roman" w:cs="Times New Roman"/>
          <w:sz w:val="24"/>
          <w:szCs w:val="24"/>
          <w:lang w:val="ru-RU"/>
        </w:rPr>
        <w:t>4.3. Заказчик обязуется:</w:t>
      </w:r>
    </w:p>
    <w:p w14:paraId="24D19880" w14:textId="77777777" w:rsidR="003E4239" w:rsidRPr="003E4239" w:rsidRDefault="003E4239" w:rsidP="003E4239">
      <w:pPr>
        <w:jc w:val="both"/>
        <w:rPr>
          <w:lang w:val="ru-RU"/>
        </w:rPr>
      </w:pPr>
      <w:r w:rsidRPr="003E4239">
        <w:rPr>
          <w:rFonts w:ascii="Times New Roman" w:hAnsi="Times New Roman" w:cs="Times New Roman"/>
          <w:sz w:val="24"/>
          <w:szCs w:val="24"/>
          <w:lang w:val="ru-RU"/>
        </w:rPr>
        <w:t>4.3.1. Лично оплачивать Исполнителю оказанные Услуги по стоимости, определенной Исполнителем, и в соответствии с условиями Договора.</w:t>
      </w:r>
    </w:p>
    <w:p w14:paraId="17D42BBD" w14:textId="77777777" w:rsidR="003E4239" w:rsidRPr="003E4239" w:rsidRDefault="003E4239" w:rsidP="003E4239">
      <w:pPr>
        <w:jc w:val="both"/>
        <w:rPr>
          <w:lang w:val="ru-RU"/>
        </w:rPr>
      </w:pPr>
      <w:r w:rsidRPr="003E4239">
        <w:rPr>
          <w:rFonts w:ascii="Times New Roman" w:hAnsi="Times New Roman" w:cs="Times New Roman"/>
          <w:sz w:val="24"/>
          <w:szCs w:val="24"/>
          <w:lang w:val="ru-RU"/>
        </w:rPr>
        <w:t>4.3.2. Принять от Исполнителя оказанные им Услуги.</w:t>
      </w:r>
    </w:p>
    <w:p w14:paraId="419E9ED8" w14:textId="50BFE42C" w:rsidR="003E4239" w:rsidRPr="003E4239" w:rsidRDefault="003E4239" w:rsidP="003E4239">
      <w:pPr>
        <w:jc w:val="both"/>
        <w:rPr>
          <w:lang w:val="ru-RU"/>
        </w:rPr>
      </w:pPr>
      <w:r w:rsidRPr="003E4239">
        <w:rPr>
          <w:rFonts w:ascii="Times New Roman" w:hAnsi="Times New Roman" w:cs="Times New Roman"/>
          <w:sz w:val="24"/>
          <w:szCs w:val="24"/>
          <w:lang w:val="ru-RU"/>
        </w:rPr>
        <w:t>4.3.3. Получать УПД, подготовленные Исполнителем в соответствии с пунктом 3.6. Договора,</w:t>
      </w:r>
      <w:r w:rsidRPr="003E4239">
        <w:rPr>
          <w:rFonts w:ascii="Times New Roman" w:hAnsi="Times New Roman" w:cs="Times New Roman"/>
          <w:sz w:val="24"/>
          <w:szCs w:val="24"/>
          <w:lang w:val="ru-RU"/>
        </w:rPr>
        <w:br/>
      </w:r>
      <w:r w:rsidR="00342829" w:rsidRPr="001C185B">
        <w:rPr>
          <w:rFonts w:ascii="Times New Roman" w:hAnsi="Times New Roman" w:cs="Times New Roman"/>
          <w:sz w:val="24"/>
          <w:szCs w:val="24"/>
          <w:lang w:val="ru-RU"/>
        </w:rPr>
        <w:t>с использованием Электронного документооборота через Оператора – ООО «Компания Тензор» (СБИС)</w:t>
      </w:r>
      <w:r w:rsidRPr="003E423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C185B">
        <w:rPr>
          <w:rFonts w:ascii="Times New Roman" w:hAnsi="Times New Roman" w:cs="Times New Roman"/>
          <w:b/>
          <w:i/>
          <w:sz w:val="24"/>
          <w:szCs w:val="24"/>
          <w:lang w:val="ru-RU"/>
        </w:rPr>
        <w:t>не позднее 5 (пяти) рабочих дней</w:t>
      </w:r>
      <w:r w:rsidRPr="003E4239">
        <w:rPr>
          <w:rFonts w:ascii="Times New Roman" w:hAnsi="Times New Roman" w:cs="Times New Roman"/>
          <w:sz w:val="24"/>
          <w:szCs w:val="24"/>
          <w:lang w:val="ru-RU"/>
        </w:rPr>
        <w:t xml:space="preserve"> с даты истечения срока, определенного для их изготовления.</w:t>
      </w:r>
    </w:p>
    <w:p w14:paraId="7D408C3F" w14:textId="77777777" w:rsidR="003E4239" w:rsidRPr="003E4239" w:rsidRDefault="003E4239" w:rsidP="003E4239">
      <w:pPr>
        <w:jc w:val="both"/>
        <w:rPr>
          <w:lang w:val="ru-RU"/>
        </w:rPr>
      </w:pPr>
      <w:r w:rsidRPr="003E4239">
        <w:rPr>
          <w:rFonts w:ascii="Times New Roman" w:hAnsi="Times New Roman" w:cs="Times New Roman"/>
          <w:sz w:val="24"/>
          <w:szCs w:val="24"/>
          <w:lang w:val="ru-RU"/>
        </w:rPr>
        <w:t>4.3.4. Не осуществлять в отношении и с помощью предоставляемых Услуг следующие запрещенные действия:</w:t>
      </w:r>
    </w:p>
    <w:p w14:paraId="30514D8A" w14:textId="77777777" w:rsidR="003E4239" w:rsidRPr="003E4239" w:rsidRDefault="003E4239" w:rsidP="003E4239">
      <w:pPr>
        <w:tabs>
          <w:tab w:val="left" w:pos="993"/>
        </w:tabs>
        <w:rPr>
          <w:lang w:val="ru-RU"/>
        </w:rPr>
      </w:pPr>
      <w:r w:rsidRPr="003E4239">
        <w:rPr>
          <w:rFonts w:ascii="Times New Roman" w:hAnsi="Times New Roman" w:cs="Times New Roman"/>
          <w:sz w:val="24"/>
          <w:szCs w:val="24"/>
          <w:lang w:val="ru-RU"/>
        </w:rPr>
        <w:t>- использовать результаты оказания Услуг в противоправных целях;</w:t>
      </w:r>
    </w:p>
    <w:p w14:paraId="3A187C54" w14:textId="77777777" w:rsidR="003E4239" w:rsidRPr="003E4239" w:rsidRDefault="003E4239" w:rsidP="003E4239">
      <w:pPr>
        <w:tabs>
          <w:tab w:val="left" w:pos="993"/>
        </w:tabs>
        <w:jc w:val="both"/>
        <w:rPr>
          <w:lang w:val="ru-RU"/>
        </w:rPr>
      </w:pPr>
      <w:r w:rsidRPr="003E4239">
        <w:rPr>
          <w:rFonts w:ascii="Times New Roman" w:hAnsi="Times New Roman" w:cs="Times New Roman"/>
          <w:sz w:val="24"/>
          <w:szCs w:val="24"/>
          <w:lang w:val="ru-RU"/>
        </w:rPr>
        <w:t>- публиковать или создавать любые информационные материалы, которые нарушают условия Договора, любые права Исполнителя и/или третьих лиц;</w:t>
      </w:r>
    </w:p>
    <w:p w14:paraId="58666A25" w14:textId="77777777" w:rsidR="003E4239" w:rsidRPr="003E4239" w:rsidRDefault="003E4239" w:rsidP="003E4239">
      <w:pPr>
        <w:tabs>
          <w:tab w:val="left" w:pos="993"/>
        </w:tabs>
        <w:jc w:val="both"/>
        <w:rPr>
          <w:lang w:val="ru-RU"/>
        </w:rPr>
      </w:pPr>
      <w:r w:rsidRPr="003E4239">
        <w:rPr>
          <w:rFonts w:ascii="Times New Roman" w:hAnsi="Times New Roman" w:cs="Times New Roman"/>
          <w:sz w:val="24"/>
          <w:szCs w:val="24"/>
          <w:lang w:val="ru-RU"/>
        </w:rPr>
        <w:t>- совершать действия, направленные на введение в заблуждение Исполнителя и/или третьих лиц.</w:t>
      </w:r>
    </w:p>
    <w:p w14:paraId="6C030027" w14:textId="0D5B3AC0" w:rsidR="003E4239" w:rsidRPr="003E4239" w:rsidRDefault="003E4239" w:rsidP="003E4239">
      <w:pPr>
        <w:tabs>
          <w:tab w:val="left" w:pos="738"/>
        </w:tabs>
        <w:jc w:val="both"/>
        <w:rPr>
          <w:rFonts w:ascii="Times New Roman" w:hAnsi="Times New Roman" w:cs="Times New Roman"/>
          <w:color w:val="000000"/>
          <w:kern w:val="2"/>
          <w:sz w:val="24"/>
          <w:szCs w:val="24"/>
          <w:lang w:val="ru-RU" w:eastAsia="ru-RU"/>
        </w:rPr>
      </w:pPr>
      <w:r w:rsidRPr="003E4239">
        <w:rPr>
          <w:rFonts w:ascii="Times New Roman" w:hAnsi="Times New Roman" w:cs="Times New Roman"/>
          <w:sz w:val="24"/>
          <w:szCs w:val="24"/>
          <w:lang w:val="ru-RU"/>
        </w:rPr>
        <w:t>4.3.5. Документально подтвердить владение всеми необходимыми правами и полномочиями, в том числе договорами (соглашениями, иными актами и документами), и согласием каждого физического лица, чьи сведения обрабатываются в рамках Договора,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4239">
        <w:rPr>
          <w:rFonts w:ascii="Times New Roman" w:hAnsi="Times New Roman" w:cs="Times New Roman"/>
          <w:sz w:val="24"/>
          <w:szCs w:val="24"/>
          <w:lang w:val="ru-RU"/>
        </w:rPr>
        <w:t xml:space="preserve">на обработку и передачу персональных данных </w:t>
      </w:r>
      <w:r w:rsidRPr="003E42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соответствии с требованиями Федерального закона от 27.07.2006 № 152-ФЗ </w:t>
      </w:r>
      <w:r w:rsidRPr="003E4239">
        <w:rPr>
          <w:rFonts w:ascii="Times New Roman" w:hAnsi="Times New Roman" w:cs="Times New Roman"/>
          <w:color w:val="000000"/>
          <w:kern w:val="2"/>
          <w:sz w:val="24"/>
          <w:szCs w:val="22"/>
          <w:lang w:val="ru-RU" w:eastAsia="ru-RU"/>
        </w:rPr>
        <w:t xml:space="preserve">«О </w:t>
      </w:r>
      <w:r w:rsidRPr="003E4239">
        <w:rPr>
          <w:rFonts w:ascii="Times New Roman" w:hAnsi="Times New Roman" w:cs="Times New Roman"/>
          <w:color w:val="000000"/>
          <w:kern w:val="2"/>
          <w:sz w:val="24"/>
          <w:szCs w:val="24"/>
          <w:lang w:val="ru-RU" w:eastAsia="ru-RU"/>
        </w:rPr>
        <w:t>персональных данных».</w:t>
      </w:r>
    </w:p>
    <w:p w14:paraId="4A29DBE4" w14:textId="77777777" w:rsidR="003E4239" w:rsidRPr="003E4239" w:rsidRDefault="003E4239" w:rsidP="003E4239">
      <w:pPr>
        <w:tabs>
          <w:tab w:val="left" w:pos="738"/>
        </w:tabs>
        <w:jc w:val="both"/>
        <w:rPr>
          <w:lang w:val="ru-RU"/>
        </w:rPr>
      </w:pPr>
      <w:r w:rsidRPr="003E4239">
        <w:rPr>
          <w:rFonts w:ascii="Times New Roman" w:hAnsi="Times New Roman" w:cs="Times New Roman"/>
          <w:color w:val="000000"/>
          <w:sz w:val="24"/>
          <w:szCs w:val="24"/>
          <w:lang w:val="ru-RU"/>
        </w:rPr>
        <w:t>4.3.6. Гарантировать достоверность подаваемой Исполнителю информации и документов, а также соблюдение им и третьими лицами, в интересах которых действует Заказчик, требований миграционного законодательства Российской Федерации.</w:t>
      </w:r>
    </w:p>
    <w:p w14:paraId="42E5A041" w14:textId="77777777" w:rsidR="003E4239" w:rsidRPr="003E4239" w:rsidRDefault="003E4239" w:rsidP="003E4239">
      <w:pPr>
        <w:jc w:val="both"/>
        <w:rPr>
          <w:lang w:val="ru-RU"/>
        </w:rPr>
      </w:pPr>
      <w:r w:rsidRPr="003E4239">
        <w:rPr>
          <w:rFonts w:ascii="Times New Roman" w:hAnsi="Times New Roman" w:cs="Times New Roman"/>
          <w:color w:val="000000"/>
          <w:sz w:val="24"/>
          <w:szCs w:val="24"/>
          <w:lang w:val="ru-RU"/>
        </w:rPr>
        <w:t>4.3.7. Совершать все действия по Договору в лице своего представителя, уполномоченного действовать от имени Заказчика без доверенности, либо через представителя, действующего</w:t>
      </w:r>
      <w:r w:rsidRPr="003E4239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>на основании доверенности.</w:t>
      </w:r>
      <w:r w:rsidRPr="003E42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E41C310" w14:textId="77777777" w:rsidR="003E4239" w:rsidRPr="003E4239" w:rsidRDefault="003E4239" w:rsidP="003E4239">
      <w:pPr>
        <w:jc w:val="both"/>
        <w:rPr>
          <w:lang w:val="ru-RU"/>
        </w:rPr>
      </w:pPr>
      <w:r w:rsidRPr="003E4239">
        <w:rPr>
          <w:rFonts w:ascii="Times New Roman" w:hAnsi="Times New Roman" w:cs="Times New Roman"/>
          <w:sz w:val="24"/>
          <w:szCs w:val="24"/>
          <w:lang w:val="ru-RU"/>
        </w:rPr>
        <w:t>4.3.8. Не передавать любые права и обязанности, полученные по Договору, кому-либо</w:t>
      </w:r>
      <w:r w:rsidRPr="003E4239">
        <w:rPr>
          <w:rFonts w:ascii="Times New Roman" w:hAnsi="Times New Roman" w:cs="Times New Roman"/>
          <w:sz w:val="24"/>
          <w:szCs w:val="24"/>
          <w:lang w:val="ru-RU"/>
        </w:rPr>
        <w:br/>
        <w:t>без согласия на это Исполнителя.</w:t>
      </w:r>
    </w:p>
    <w:p w14:paraId="3BE53AC4" w14:textId="77777777" w:rsidR="003E4239" w:rsidRPr="003E4239" w:rsidRDefault="003E4239" w:rsidP="003E4239">
      <w:pPr>
        <w:tabs>
          <w:tab w:val="left" w:pos="738"/>
        </w:tabs>
        <w:jc w:val="both"/>
        <w:rPr>
          <w:lang w:val="ru-RU"/>
        </w:rPr>
      </w:pPr>
      <w:r w:rsidRPr="003E4239">
        <w:rPr>
          <w:rFonts w:ascii="Times New Roman" w:hAnsi="Times New Roman" w:cs="Times New Roman"/>
          <w:sz w:val="24"/>
          <w:szCs w:val="24"/>
          <w:lang w:val="ru-RU"/>
        </w:rPr>
        <w:t>4.4. Заказчик вправе:</w:t>
      </w:r>
    </w:p>
    <w:p w14:paraId="640C5814" w14:textId="77777777" w:rsidR="003E4239" w:rsidRPr="003E4239" w:rsidRDefault="003E4239" w:rsidP="003E4239">
      <w:pPr>
        <w:tabs>
          <w:tab w:val="left" w:pos="738"/>
        </w:tabs>
        <w:jc w:val="both"/>
        <w:rPr>
          <w:lang w:val="ru-RU"/>
        </w:rPr>
      </w:pPr>
      <w:r w:rsidRPr="003E4239">
        <w:rPr>
          <w:rFonts w:ascii="Times New Roman" w:hAnsi="Times New Roman" w:cs="Times New Roman"/>
          <w:sz w:val="24"/>
          <w:szCs w:val="24"/>
          <w:lang w:val="ru-RU"/>
        </w:rPr>
        <w:t>4.4.1. Определять, путем подачи заявки Исполнителю, количество и объем необходимых для получения Услуг.</w:t>
      </w:r>
    </w:p>
    <w:p w14:paraId="489BE02A" w14:textId="77777777" w:rsidR="003E4239" w:rsidRPr="003E4239" w:rsidRDefault="003E4239" w:rsidP="003E4239">
      <w:pPr>
        <w:tabs>
          <w:tab w:val="left" w:pos="738"/>
        </w:tabs>
        <w:jc w:val="both"/>
        <w:rPr>
          <w:lang w:val="ru-RU"/>
        </w:rPr>
      </w:pPr>
      <w:r w:rsidRPr="003E4239">
        <w:rPr>
          <w:rFonts w:ascii="Times New Roman" w:hAnsi="Times New Roman" w:cs="Times New Roman"/>
          <w:sz w:val="24"/>
          <w:szCs w:val="24"/>
          <w:lang w:val="ru-RU"/>
        </w:rPr>
        <w:t>4.4.2. Запрашивать у Исполнителя сведения о ходе исполнения Договора.</w:t>
      </w:r>
    </w:p>
    <w:p w14:paraId="1EF3907D" w14:textId="77777777" w:rsidR="003E4239" w:rsidRPr="003E4239" w:rsidRDefault="003E4239" w:rsidP="003E4239">
      <w:pPr>
        <w:tabs>
          <w:tab w:val="left" w:pos="738"/>
        </w:tabs>
        <w:jc w:val="both"/>
        <w:rPr>
          <w:lang w:val="ru-RU"/>
        </w:rPr>
      </w:pPr>
      <w:r w:rsidRPr="003E4239">
        <w:rPr>
          <w:rFonts w:ascii="Times New Roman" w:hAnsi="Times New Roman" w:cs="Times New Roman"/>
          <w:sz w:val="24"/>
          <w:szCs w:val="24"/>
          <w:lang w:val="ru-RU"/>
        </w:rPr>
        <w:t>4.4.3. Потребовать от Исполнителя возврата излишне перечисленных денежных средств.</w:t>
      </w:r>
    </w:p>
    <w:p w14:paraId="00FACE1A" w14:textId="77777777" w:rsidR="003E4239" w:rsidRPr="003E4239" w:rsidRDefault="003E4239" w:rsidP="003E4239">
      <w:pPr>
        <w:tabs>
          <w:tab w:val="left" w:pos="738"/>
        </w:tabs>
        <w:jc w:val="both"/>
        <w:rPr>
          <w:lang w:val="ru-RU"/>
        </w:rPr>
      </w:pPr>
      <w:r w:rsidRPr="003E4239">
        <w:rPr>
          <w:rFonts w:ascii="Times New Roman" w:hAnsi="Times New Roman" w:cs="Times New Roman"/>
          <w:sz w:val="24"/>
          <w:szCs w:val="24"/>
          <w:lang w:val="ru-RU"/>
        </w:rPr>
        <w:t>4.4.4. Перечислить на расчетный счет Исполнителя сумму денежных средств, превышающую рассчитанную стоимость Услуг, для получения Услуг в последующем в течение срока действия Договора.</w:t>
      </w:r>
    </w:p>
    <w:p w14:paraId="30C161E3" w14:textId="77777777" w:rsidR="003E4239" w:rsidRPr="003E4239" w:rsidRDefault="003E4239" w:rsidP="003E4239">
      <w:pPr>
        <w:tabs>
          <w:tab w:val="left" w:pos="738"/>
        </w:tabs>
        <w:jc w:val="both"/>
        <w:rPr>
          <w:lang w:val="ru-RU"/>
        </w:rPr>
      </w:pPr>
      <w:r w:rsidRPr="003E4239">
        <w:rPr>
          <w:rFonts w:ascii="Times New Roman" w:hAnsi="Times New Roman" w:cs="Times New Roman"/>
          <w:sz w:val="24"/>
          <w:szCs w:val="24"/>
          <w:lang w:val="ru-RU"/>
        </w:rPr>
        <w:t>4.4.5. Потребовать от Исполнителя заключения в письменной форме дополнительного соглашения, подтверждающего изменение стоимости Услуг.</w:t>
      </w:r>
    </w:p>
    <w:p w14:paraId="05D4FBEA" w14:textId="77777777" w:rsidR="003E4239" w:rsidRPr="003E4239" w:rsidRDefault="003E4239" w:rsidP="003E4239">
      <w:pPr>
        <w:tabs>
          <w:tab w:val="left" w:pos="738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sub_500"/>
    </w:p>
    <w:p w14:paraId="56D0F2B2" w14:textId="77777777" w:rsidR="003E4239" w:rsidRPr="003E4239" w:rsidRDefault="003E4239" w:rsidP="003E4239">
      <w:pPr>
        <w:pStyle w:val="1"/>
        <w:spacing w:before="0" w:after="0"/>
        <w:rPr>
          <w:lang w:val="ru-RU"/>
        </w:rPr>
      </w:pPr>
      <w:r w:rsidRPr="007B38C1">
        <w:rPr>
          <w:rFonts w:ascii="Times New Roman" w:hAnsi="Times New Roman"/>
          <w:sz w:val="24"/>
          <w:szCs w:val="24"/>
          <w:lang w:val="ru-RU"/>
        </w:rPr>
        <w:t>5</w:t>
      </w:r>
      <w:r w:rsidRPr="003E4239">
        <w:rPr>
          <w:rFonts w:ascii="Times New Roman" w:hAnsi="Times New Roman"/>
          <w:sz w:val="24"/>
          <w:szCs w:val="24"/>
          <w:lang w:val="ru-RU"/>
        </w:rPr>
        <w:t>. Ответственность Сторон</w:t>
      </w:r>
      <w:bookmarkEnd w:id="5"/>
      <w:r w:rsidRPr="003E4239">
        <w:rPr>
          <w:rFonts w:ascii="Times New Roman" w:hAnsi="Times New Roman"/>
          <w:sz w:val="24"/>
          <w:szCs w:val="24"/>
          <w:lang w:val="ru-RU"/>
        </w:rPr>
        <w:t>.</w:t>
      </w:r>
    </w:p>
    <w:p w14:paraId="28FB7F14" w14:textId="77777777" w:rsidR="003E4239" w:rsidRPr="003E4239" w:rsidRDefault="003E4239" w:rsidP="003E4239">
      <w:pPr>
        <w:jc w:val="both"/>
        <w:rPr>
          <w:lang w:val="ru-RU"/>
        </w:rPr>
      </w:pPr>
      <w:r w:rsidRPr="003E4239">
        <w:rPr>
          <w:rFonts w:ascii="Times New Roman" w:hAnsi="Times New Roman" w:cs="Times New Roman"/>
          <w:sz w:val="24"/>
          <w:szCs w:val="24"/>
          <w:lang w:val="ru-RU"/>
        </w:rPr>
        <w:t>5.1. За неисполнение или ненадлежащее исполнение обязате</w:t>
      </w:r>
      <w:r w:rsidRPr="003E42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льств по Договору Стороны несут ответственность в соответствии с </w:t>
      </w:r>
      <w:hyperlink r:id="rId7" w:history="1">
        <w:r w:rsidRPr="003E4239">
          <w:rPr>
            <w:rStyle w:val="ab"/>
            <w:rFonts w:ascii="Times New Roman" w:hAnsi="Times New Roman" w:cs="Times New Roman"/>
            <w:bCs/>
            <w:color w:val="000000"/>
            <w:sz w:val="24"/>
            <w:szCs w:val="24"/>
            <w:u w:val="none"/>
            <w:lang w:val="ru-RU"/>
          </w:rPr>
          <w:t>законодательством</w:t>
        </w:r>
      </w:hyperlink>
      <w:r w:rsidRPr="003E42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Российской Федерации.</w:t>
      </w:r>
    </w:p>
    <w:p w14:paraId="5346ED58" w14:textId="77777777" w:rsidR="003E4239" w:rsidRPr="003E4239" w:rsidRDefault="003E4239" w:rsidP="003E423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4239">
        <w:rPr>
          <w:rFonts w:ascii="Times New Roman" w:hAnsi="Times New Roman" w:cs="Times New Roman"/>
          <w:sz w:val="24"/>
          <w:szCs w:val="24"/>
          <w:lang w:val="ru-RU"/>
        </w:rPr>
        <w:t>5.2. Ответственность Исполнителя ограничена:</w:t>
      </w:r>
    </w:p>
    <w:p w14:paraId="630C22F5" w14:textId="77777777" w:rsidR="003E4239" w:rsidRPr="003E4239" w:rsidRDefault="003E4239" w:rsidP="003E423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4239">
        <w:rPr>
          <w:rFonts w:ascii="Times New Roman" w:hAnsi="Times New Roman" w:cs="Times New Roman"/>
          <w:sz w:val="24"/>
          <w:szCs w:val="24"/>
          <w:lang w:val="ru-RU"/>
        </w:rPr>
        <w:t>- Исполнитель не предоставляет государственных услуг и не участвует в их предоставлении,</w:t>
      </w:r>
      <w:r w:rsidRPr="003E4239">
        <w:rPr>
          <w:rFonts w:ascii="Times New Roman" w:hAnsi="Times New Roman" w:cs="Times New Roman"/>
          <w:sz w:val="24"/>
          <w:szCs w:val="24"/>
          <w:lang w:val="ru-RU"/>
        </w:rPr>
        <w:br/>
        <w:t>не исполняет государственных функций и не участвует в их исполнении.</w:t>
      </w:r>
    </w:p>
    <w:p w14:paraId="63A5F09C" w14:textId="77777777" w:rsidR="003E4239" w:rsidRPr="003E4239" w:rsidRDefault="003E4239" w:rsidP="003E423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4239">
        <w:rPr>
          <w:rFonts w:ascii="Times New Roman" w:hAnsi="Times New Roman" w:cs="Times New Roman"/>
          <w:sz w:val="24"/>
          <w:szCs w:val="24"/>
          <w:lang w:val="ru-RU"/>
        </w:rPr>
        <w:t>- Исполнитель не несет ответственность за отказ территориальных органов МВД России</w:t>
      </w:r>
      <w:r w:rsidRPr="003E4239">
        <w:rPr>
          <w:rFonts w:ascii="Times New Roman" w:hAnsi="Times New Roman" w:cs="Times New Roman"/>
          <w:sz w:val="24"/>
          <w:szCs w:val="24"/>
          <w:lang w:val="ru-RU"/>
        </w:rPr>
        <w:br/>
        <w:t>в оказании государственной услуги Заказчику и/или третьим лицам, являющимся выгодоприобретателями из условий договорных отношений между ними и Заказчиком, Исполнителем и Заказчиком.</w:t>
      </w:r>
    </w:p>
    <w:p w14:paraId="700C882E" w14:textId="77777777" w:rsidR="003E4239" w:rsidRPr="003E4239" w:rsidRDefault="003E4239" w:rsidP="003E4239">
      <w:pPr>
        <w:pStyle w:val="a5"/>
        <w:spacing w:after="0" w:line="240" w:lineRule="auto"/>
        <w:ind w:left="0"/>
        <w:jc w:val="both"/>
        <w:rPr>
          <w:lang w:val="ru-RU"/>
        </w:rPr>
      </w:pPr>
      <w:r w:rsidRPr="003E4239">
        <w:rPr>
          <w:rFonts w:ascii="Times New Roman" w:hAnsi="Times New Roman"/>
          <w:sz w:val="24"/>
          <w:szCs w:val="24"/>
          <w:lang w:val="ru-RU"/>
        </w:rPr>
        <w:t xml:space="preserve">5.3. Стороны освобождаются от ответственности за неисполнение или ненадлежащее исполнение своих обязательств по Договору в случае наступления обстоятельств непреодолимой силы. Под обстоятельствами непреодолимой силы понимаются чрезвычайные и непредотвратимые при данных условиях обстоятельства, которые возникли после заключения Договора и которые Стороны не могли предвидеть или предотвратить. </w:t>
      </w:r>
    </w:p>
    <w:p w14:paraId="2BD1420D" w14:textId="77777777" w:rsidR="003E4239" w:rsidRPr="003E4239" w:rsidRDefault="003E4239" w:rsidP="003E4239">
      <w:pPr>
        <w:pStyle w:val="a5"/>
        <w:tabs>
          <w:tab w:val="left" w:pos="738"/>
        </w:tabs>
        <w:spacing w:after="0" w:line="240" w:lineRule="auto"/>
        <w:ind w:left="0"/>
        <w:jc w:val="both"/>
        <w:rPr>
          <w:lang w:val="ru-RU"/>
        </w:rPr>
      </w:pPr>
      <w:r w:rsidRPr="003E4239">
        <w:rPr>
          <w:rFonts w:ascii="Times New Roman" w:hAnsi="Times New Roman"/>
          <w:sz w:val="24"/>
          <w:szCs w:val="24"/>
          <w:lang w:val="ru-RU"/>
        </w:rPr>
        <w:t>5.4. При наступлении обстоятельств непреодолимой силы, Сторона, в отношении которой такие обстоятельства возникли, должна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</w:t>
      </w:r>
      <w:r w:rsidRPr="003E4239">
        <w:rPr>
          <w:rFonts w:ascii="Times New Roman" w:hAnsi="Times New Roman"/>
          <w:sz w:val="24"/>
          <w:szCs w:val="24"/>
          <w:lang w:val="ru-RU"/>
        </w:rPr>
        <w:br/>
        <w:t>на возможность исполнения Стороной своих обязательств по Договору. Если соответствующая Сторона не направит извещение, то она обязана возместить другой Стороне понесенные ею убытки.</w:t>
      </w:r>
    </w:p>
    <w:p w14:paraId="15DFB196" w14:textId="77777777" w:rsidR="003E4239" w:rsidRPr="003E4239" w:rsidRDefault="003E4239" w:rsidP="003E4239">
      <w:pPr>
        <w:pStyle w:val="a5"/>
        <w:spacing w:after="0" w:line="240" w:lineRule="auto"/>
        <w:ind w:left="0"/>
        <w:jc w:val="both"/>
        <w:rPr>
          <w:lang w:val="ru-RU"/>
        </w:rPr>
      </w:pPr>
      <w:r w:rsidRPr="003E4239">
        <w:rPr>
          <w:rFonts w:ascii="Times New Roman" w:hAnsi="Times New Roman"/>
          <w:sz w:val="24"/>
          <w:szCs w:val="24"/>
          <w:lang w:val="ru-RU"/>
        </w:rPr>
        <w:t>5.5. В случае наступления обстоятельств непреодолимой силы срок выполнения Стороной обязательств по Договору отодвигается соразмерно времени, в течение которого действуют эти обстоятельства и их последствия.</w:t>
      </w:r>
    </w:p>
    <w:p w14:paraId="41AC7832" w14:textId="77777777" w:rsidR="003E4239" w:rsidRPr="003E4239" w:rsidRDefault="003E4239" w:rsidP="003E4239">
      <w:pPr>
        <w:jc w:val="both"/>
        <w:rPr>
          <w:lang w:val="ru-RU"/>
        </w:rPr>
      </w:pPr>
      <w:r w:rsidRPr="003E4239">
        <w:rPr>
          <w:rFonts w:ascii="Times New Roman" w:hAnsi="Times New Roman" w:cs="Times New Roman"/>
          <w:sz w:val="24"/>
          <w:szCs w:val="24"/>
          <w:lang w:val="ru-RU"/>
        </w:rPr>
        <w:t>5.6. Если наступившие обстоятельства непреодолимой силы и их последствия продолжают действовать более двух недель, Стороны проведут дополнительные переговоры для выявления приемлемых альтернативных способов исполнения Договора или расторжения договорных отношений.</w:t>
      </w:r>
      <w:bookmarkStart w:id="6" w:name="sub_600"/>
    </w:p>
    <w:p w14:paraId="108BF28E" w14:textId="77777777" w:rsidR="003E4239" w:rsidRPr="003E4239" w:rsidRDefault="003E4239" w:rsidP="003E423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4239">
        <w:rPr>
          <w:rFonts w:ascii="Times New Roman" w:hAnsi="Times New Roman" w:cs="Times New Roman"/>
          <w:sz w:val="24"/>
          <w:szCs w:val="24"/>
          <w:lang w:val="ru-RU"/>
        </w:rPr>
        <w:t>5.7. Заказчик принимает на себя всю ответственность за нарушения миграционного законодательства Российской Федерации, допущенные по его вине и/или третьих лиц, чьи документы предоставлялись Исполнителю.</w:t>
      </w:r>
    </w:p>
    <w:p w14:paraId="63E4E3A3" w14:textId="77777777" w:rsidR="003E4239" w:rsidRPr="003E4239" w:rsidRDefault="003E4239" w:rsidP="003E4239">
      <w:pPr>
        <w:jc w:val="both"/>
        <w:rPr>
          <w:lang w:val="ru-RU"/>
        </w:rPr>
      </w:pPr>
      <w:r w:rsidRPr="003E4239">
        <w:rPr>
          <w:rFonts w:ascii="Times New Roman" w:hAnsi="Times New Roman" w:cs="Times New Roman"/>
          <w:sz w:val="24"/>
          <w:szCs w:val="24"/>
          <w:lang w:val="ru-RU"/>
        </w:rPr>
        <w:t>5.8. Стороны принимают условие, что Исполнитель, обладая правами уполномоченного МВД России и находящегося в его ведении, может обоснованно отказать в приеме документов для их передачи в подразделение по вопросам миграции территориального органа МВД России. При этом Услуги считаются оказанными надлежащим образом и подлежат оплате в полном объеме.</w:t>
      </w:r>
    </w:p>
    <w:p w14:paraId="5EFDCAF1" w14:textId="77777777" w:rsidR="003E4239" w:rsidRPr="003E4239" w:rsidRDefault="003E4239" w:rsidP="003E423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95F5A83" w14:textId="77777777" w:rsidR="003E4239" w:rsidRPr="003E4239" w:rsidRDefault="003E4239" w:rsidP="003E4239">
      <w:pPr>
        <w:tabs>
          <w:tab w:val="left" w:pos="426"/>
        </w:tabs>
        <w:ind w:left="1080"/>
        <w:jc w:val="center"/>
        <w:rPr>
          <w:lang w:val="ru-RU"/>
        </w:rPr>
      </w:pPr>
      <w:r w:rsidRPr="003E4239">
        <w:rPr>
          <w:rFonts w:ascii="Times New Roman" w:hAnsi="Times New Roman" w:cs="Times New Roman"/>
          <w:b/>
          <w:sz w:val="24"/>
          <w:szCs w:val="24"/>
          <w:lang w:val="ru-RU"/>
        </w:rPr>
        <w:t>6. Порядок урегулирования споров</w:t>
      </w:r>
      <w:bookmarkEnd w:id="6"/>
      <w:r w:rsidRPr="003E4239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14:paraId="6A20410F" w14:textId="77777777" w:rsidR="003E4239" w:rsidRPr="003E4239" w:rsidRDefault="003E4239" w:rsidP="003E4239">
      <w:pPr>
        <w:jc w:val="both"/>
        <w:rPr>
          <w:lang w:val="ru-RU"/>
        </w:rPr>
      </w:pPr>
      <w:r w:rsidRPr="003E4239">
        <w:rPr>
          <w:rFonts w:ascii="Times New Roman" w:hAnsi="Times New Roman" w:cs="Times New Roman"/>
          <w:sz w:val="24"/>
          <w:szCs w:val="24"/>
          <w:lang w:val="ru-RU"/>
        </w:rPr>
        <w:t>6.1. В случае возникновения любых противоречий и разногласий, а также споров, связанных</w:t>
      </w:r>
      <w:r w:rsidRPr="003E4239">
        <w:rPr>
          <w:rFonts w:ascii="Times New Roman" w:hAnsi="Times New Roman" w:cs="Times New Roman"/>
          <w:sz w:val="24"/>
          <w:szCs w:val="24"/>
          <w:lang w:val="ru-RU"/>
        </w:rPr>
        <w:br/>
        <w:t>с исполнением Договора, его изменением, расторжением или признанием недействительным, Стороны предпринимают усилия для урегулирования таких противоречий и разногласий</w:t>
      </w:r>
      <w:r w:rsidRPr="003E4239">
        <w:rPr>
          <w:rFonts w:ascii="Times New Roman" w:hAnsi="Times New Roman" w:cs="Times New Roman"/>
          <w:sz w:val="24"/>
          <w:szCs w:val="24"/>
          <w:lang w:val="ru-RU"/>
        </w:rPr>
        <w:br/>
        <w:t xml:space="preserve">в добровольном порядке путем переговоров. </w:t>
      </w:r>
    </w:p>
    <w:p w14:paraId="726CC4BF" w14:textId="77777777" w:rsidR="003E4239" w:rsidRPr="003E4239" w:rsidRDefault="003E4239" w:rsidP="003E4239">
      <w:pPr>
        <w:jc w:val="both"/>
        <w:rPr>
          <w:lang w:val="ru-RU"/>
        </w:rPr>
      </w:pPr>
      <w:r w:rsidRPr="003E4239">
        <w:rPr>
          <w:rFonts w:ascii="Times New Roman" w:hAnsi="Times New Roman" w:cs="Times New Roman"/>
          <w:sz w:val="24"/>
          <w:szCs w:val="24"/>
          <w:lang w:val="ru-RU"/>
        </w:rPr>
        <w:t>6.2. В своих взаимоотношениях Стороны руководствуются законодательством Российской Федерации.</w:t>
      </w:r>
    </w:p>
    <w:p w14:paraId="51C4CD98" w14:textId="77777777" w:rsidR="003E4239" w:rsidRPr="003E4239" w:rsidRDefault="003E4239" w:rsidP="003E4239">
      <w:pPr>
        <w:jc w:val="both"/>
        <w:rPr>
          <w:lang w:val="ru-RU"/>
        </w:rPr>
      </w:pPr>
      <w:r w:rsidRPr="003E4239">
        <w:rPr>
          <w:rFonts w:ascii="Times New Roman" w:hAnsi="Times New Roman" w:cs="Times New Roman"/>
          <w:sz w:val="24"/>
          <w:szCs w:val="24"/>
          <w:lang w:val="ru-RU"/>
        </w:rPr>
        <w:t>6.3. Претензии рассматриваются Сторонами в срок, не превышающий 10 (десять) календарных дней.</w:t>
      </w:r>
    </w:p>
    <w:p w14:paraId="061023F4" w14:textId="77777777" w:rsidR="003E4239" w:rsidRPr="003E4239" w:rsidRDefault="003E4239" w:rsidP="003E4239">
      <w:pPr>
        <w:jc w:val="both"/>
        <w:rPr>
          <w:lang w:val="ru-RU"/>
        </w:rPr>
      </w:pPr>
      <w:r w:rsidRPr="003E4239">
        <w:rPr>
          <w:rFonts w:ascii="Times New Roman" w:hAnsi="Times New Roman" w:cs="Times New Roman"/>
          <w:sz w:val="24"/>
          <w:szCs w:val="24"/>
          <w:lang w:val="ru-RU"/>
        </w:rPr>
        <w:t>6.4. В случае невозможности урегулирования споров путем переговоров или не достижения согласия между Сторонами, споры будут переданы на рассмотрение и разрешение в Арбитражный суд города Санкт-Петербурга и Ленинградской области.</w:t>
      </w:r>
    </w:p>
    <w:p w14:paraId="343FF20D" w14:textId="77777777" w:rsidR="003E4239" w:rsidRPr="003E4239" w:rsidRDefault="003E4239" w:rsidP="003E4239">
      <w:pPr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sub_700"/>
    </w:p>
    <w:bookmarkEnd w:id="7"/>
    <w:p w14:paraId="1435AF39" w14:textId="77777777" w:rsidR="003E4239" w:rsidRPr="003E4239" w:rsidRDefault="003E4239" w:rsidP="003E4239">
      <w:pPr>
        <w:tabs>
          <w:tab w:val="left" w:pos="426"/>
        </w:tabs>
        <w:ind w:left="1080"/>
        <w:jc w:val="center"/>
        <w:rPr>
          <w:lang w:val="ru-RU"/>
        </w:rPr>
      </w:pPr>
      <w:r w:rsidRPr="003E4239">
        <w:rPr>
          <w:rFonts w:ascii="Times New Roman" w:hAnsi="Times New Roman" w:cs="Times New Roman"/>
          <w:b/>
          <w:sz w:val="24"/>
          <w:szCs w:val="24"/>
          <w:lang w:val="ru-RU"/>
        </w:rPr>
        <w:t xml:space="preserve">7. </w:t>
      </w:r>
      <w:bookmarkStart w:id="8" w:name="sub_800"/>
      <w:r w:rsidRPr="003E4239">
        <w:rPr>
          <w:rFonts w:ascii="Times New Roman" w:hAnsi="Times New Roman" w:cs="Times New Roman"/>
          <w:b/>
          <w:sz w:val="24"/>
          <w:szCs w:val="24"/>
          <w:lang w:val="ru-RU"/>
        </w:rPr>
        <w:t>Прекращение Договора</w:t>
      </w:r>
      <w:bookmarkEnd w:id="8"/>
      <w:r w:rsidRPr="003E4239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14:paraId="2D8D32F8" w14:textId="22D4A741" w:rsidR="006D3425" w:rsidRPr="00326D7B" w:rsidRDefault="006D3425" w:rsidP="006D3425">
      <w:pPr>
        <w:pStyle w:val="Standard"/>
        <w:jc w:val="both"/>
        <w:rPr>
          <w:rFonts w:ascii="Times New Roman" w:hAnsi="Times New Roman" w:cs="Times New Roman"/>
          <w:lang w:val="ru-RU"/>
        </w:rPr>
      </w:pPr>
      <w:r w:rsidRPr="001C185B">
        <w:rPr>
          <w:rFonts w:ascii="Times New Roman" w:hAnsi="Times New Roman" w:cs="Times New Roman"/>
          <w:lang w:val="ru-RU"/>
        </w:rPr>
        <w:t xml:space="preserve">7.1. Договор вступает в силу </w:t>
      </w:r>
      <w:r w:rsidRPr="001C185B">
        <w:rPr>
          <w:rFonts w:ascii="Times New Roman" w:hAnsi="Times New Roman" w:cs="Times New Roman"/>
          <w:b/>
          <w:i/>
          <w:lang w:val="ru-RU"/>
        </w:rPr>
        <w:t>с мом</w:t>
      </w:r>
      <w:r w:rsidR="001C185B" w:rsidRPr="001C185B">
        <w:rPr>
          <w:rFonts w:ascii="Times New Roman" w:hAnsi="Times New Roman" w:cs="Times New Roman"/>
          <w:b/>
          <w:i/>
          <w:lang w:val="ru-RU"/>
        </w:rPr>
        <w:t xml:space="preserve">ента его подписания Сторонами </w:t>
      </w:r>
      <w:r w:rsidRPr="001C185B">
        <w:rPr>
          <w:rFonts w:ascii="Times New Roman" w:hAnsi="Times New Roman" w:cs="Times New Roman"/>
          <w:b/>
          <w:i/>
          <w:lang w:val="ru-RU"/>
        </w:rPr>
        <w:t>и действует до 31.12.2026.</w:t>
      </w:r>
    </w:p>
    <w:p w14:paraId="3EDB7418" w14:textId="6F81AEB1" w:rsidR="009F387A" w:rsidRPr="009F387A" w:rsidRDefault="009F387A" w:rsidP="009F387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4F04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7.2.</w:t>
      </w:r>
      <w:r w:rsidRPr="00EC4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F387A">
        <w:rPr>
          <w:rFonts w:ascii="Times New Roman" w:hAnsi="Times New Roman" w:cs="Times New Roman"/>
          <w:sz w:val="24"/>
          <w:szCs w:val="24"/>
          <w:lang w:val="ru-RU"/>
        </w:rPr>
        <w:t>Договор может быть расторгнут по соглашению Сторон и в одностороннем внесудебном порядке по письменному требованию любой из Сторон.</w:t>
      </w:r>
    </w:p>
    <w:p w14:paraId="04019CB5" w14:textId="7162A14C" w:rsidR="009F387A" w:rsidRPr="009F387A" w:rsidRDefault="009F387A" w:rsidP="009F387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387A">
        <w:rPr>
          <w:rFonts w:ascii="Times New Roman" w:hAnsi="Times New Roman" w:cs="Times New Roman"/>
          <w:sz w:val="24"/>
          <w:szCs w:val="24"/>
          <w:lang w:val="ru-RU"/>
        </w:rPr>
        <w:t>7.</w:t>
      </w:r>
      <w:r w:rsidR="00EC4F04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9F387A">
        <w:rPr>
          <w:rFonts w:ascii="Times New Roman" w:hAnsi="Times New Roman" w:cs="Times New Roman"/>
          <w:sz w:val="24"/>
          <w:szCs w:val="24"/>
          <w:lang w:val="ru-RU"/>
        </w:rPr>
        <w:t xml:space="preserve">. Расторжение Договора в одностороннем порядке производится на основании письменного уведомления, направленному </w:t>
      </w:r>
      <w:r w:rsidRPr="001C185B">
        <w:rPr>
          <w:rFonts w:ascii="Times New Roman" w:hAnsi="Times New Roman" w:cs="Times New Roman"/>
          <w:b/>
          <w:i/>
          <w:sz w:val="24"/>
          <w:szCs w:val="24"/>
          <w:lang w:val="ru-RU"/>
        </w:rPr>
        <w:t>не менее чем за 10 (десять) календарных дней</w:t>
      </w:r>
      <w:r w:rsidRPr="009F387A">
        <w:rPr>
          <w:rFonts w:ascii="Times New Roman" w:hAnsi="Times New Roman" w:cs="Times New Roman"/>
          <w:sz w:val="24"/>
          <w:szCs w:val="24"/>
          <w:lang w:val="ru-RU"/>
        </w:rPr>
        <w:t xml:space="preserve"> до предполагаемой даты расторжения Договора.</w:t>
      </w:r>
    </w:p>
    <w:p w14:paraId="4CE58A05" w14:textId="05191F24" w:rsidR="009F387A" w:rsidRPr="009F387A" w:rsidRDefault="009F387A" w:rsidP="009F387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387A">
        <w:rPr>
          <w:rFonts w:ascii="Times New Roman" w:hAnsi="Times New Roman" w:cs="Times New Roman"/>
          <w:sz w:val="24"/>
          <w:szCs w:val="24"/>
          <w:lang w:val="ru-RU"/>
        </w:rPr>
        <w:t>7.</w:t>
      </w:r>
      <w:r w:rsidR="00EC4F04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9F387A">
        <w:rPr>
          <w:rFonts w:ascii="Times New Roman" w:hAnsi="Times New Roman" w:cs="Times New Roman"/>
          <w:sz w:val="24"/>
          <w:szCs w:val="24"/>
          <w:lang w:val="ru-RU"/>
        </w:rPr>
        <w:t>. Отказ или уклонение Заказчика от подписания дополнений или изменений в Договор, предлагаемых Исполнителем, признается достаточным основанием для расторжения Договора</w:t>
      </w:r>
      <w:r w:rsidRPr="009F387A">
        <w:rPr>
          <w:rFonts w:ascii="Times New Roman" w:hAnsi="Times New Roman" w:cs="Times New Roman"/>
          <w:sz w:val="24"/>
          <w:szCs w:val="24"/>
          <w:lang w:val="ru-RU"/>
        </w:rPr>
        <w:br/>
        <w:t xml:space="preserve">в одностороннем внесудебном порядке. </w:t>
      </w:r>
    </w:p>
    <w:p w14:paraId="73E21B7C" w14:textId="77777777" w:rsidR="003E4239" w:rsidRPr="003E4239" w:rsidRDefault="003E4239" w:rsidP="003E423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4454D2C" w14:textId="77777777" w:rsidR="003E4239" w:rsidRPr="003E4239" w:rsidRDefault="003E4239" w:rsidP="003E4239">
      <w:pPr>
        <w:pStyle w:val="1"/>
        <w:spacing w:before="0" w:after="0"/>
        <w:rPr>
          <w:lang w:val="ru-RU"/>
        </w:rPr>
      </w:pPr>
      <w:bookmarkStart w:id="9" w:name="sub_900"/>
      <w:r w:rsidRPr="007B38C1">
        <w:rPr>
          <w:rFonts w:ascii="Times New Roman" w:hAnsi="Times New Roman"/>
          <w:sz w:val="24"/>
          <w:szCs w:val="24"/>
          <w:lang w:val="ru-RU"/>
        </w:rPr>
        <w:t>8</w:t>
      </w:r>
      <w:r w:rsidRPr="003E4239">
        <w:rPr>
          <w:rFonts w:ascii="Times New Roman" w:hAnsi="Times New Roman"/>
          <w:sz w:val="24"/>
          <w:szCs w:val="24"/>
          <w:lang w:val="ru-RU"/>
        </w:rPr>
        <w:t>. Заключительные положения</w:t>
      </w:r>
      <w:bookmarkEnd w:id="9"/>
      <w:r w:rsidRPr="007B38C1">
        <w:rPr>
          <w:rFonts w:ascii="Times New Roman" w:hAnsi="Times New Roman"/>
          <w:sz w:val="24"/>
          <w:szCs w:val="24"/>
          <w:lang w:val="ru-RU"/>
        </w:rPr>
        <w:t>.</w:t>
      </w:r>
    </w:p>
    <w:p w14:paraId="31AE64D5" w14:textId="5EB58C7A" w:rsidR="003E4239" w:rsidRPr="00683E1A" w:rsidRDefault="003E4239" w:rsidP="003E4239">
      <w:pPr>
        <w:jc w:val="both"/>
        <w:rPr>
          <w:lang w:val="ru-RU"/>
        </w:rPr>
      </w:pPr>
      <w:r w:rsidRPr="003E4239">
        <w:rPr>
          <w:rFonts w:ascii="Times New Roman" w:hAnsi="Times New Roman" w:cs="Times New Roman"/>
          <w:sz w:val="24"/>
          <w:szCs w:val="24"/>
          <w:lang w:val="ru-RU"/>
        </w:rPr>
        <w:t xml:space="preserve">8.1. Изменение условий Договора, принятие новых банковских реквизитов и адресов электронной почты (если данный адрес не внесен в ЕГРЮЛ/ЕГРИП) Сторон осуществляется путем подписания дополнительных соглашений. </w:t>
      </w:r>
    </w:p>
    <w:p w14:paraId="0A5EFCAD" w14:textId="0455F977" w:rsidR="003E4239" w:rsidRPr="003E4239" w:rsidRDefault="00E23757" w:rsidP="003E4239">
      <w:pPr>
        <w:jc w:val="both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8.2. Уведомление </w:t>
      </w:r>
      <w:r w:rsidRPr="001C185B">
        <w:rPr>
          <w:rFonts w:ascii="Times New Roman" w:hAnsi="Times New Roman" w:cs="Times New Roman"/>
          <w:sz w:val="24"/>
          <w:szCs w:val="24"/>
          <w:lang w:val="ru-RU"/>
        </w:rPr>
        <w:t>о намерении внести изменен</w:t>
      </w:r>
      <w:r w:rsidR="003E4239" w:rsidRPr="001C185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1C185B">
        <w:rPr>
          <w:rFonts w:ascii="Times New Roman" w:hAnsi="Times New Roman" w:cs="Times New Roman"/>
          <w:sz w:val="24"/>
          <w:szCs w:val="24"/>
          <w:lang w:val="ru-RU"/>
        </w:rPr>
        <w:t>я в условия</w:t>
      </w:r>
      <w:r w:rsidR="003E4239" w:rsidRPr="003E4239">
        <w:rPr>
          <w:rFonts w:ascii="Times New Roman" w:hAnsi="Times New Roman" w:cs="Times New Roman"/>
          <w:sz w:val="24"/>
          <w:szCs w:val="24"/>
          <w:lang w:val="ru-RU"/>
        </w:rPr>
        <w:t xml:space="preserve"> Договора направляется Исполнителем на адрес электронной почты Заказчика, указанный в Договоре, и считается полученным Заказчиком в день отправления. </w:t>
      </w:r>
    </w:p>
    <w:p w14:paraId="79101C49" w14:textId="77777777" w:rsidR="003E4239" w:rsidRPr="003E4239" w:rsidRDefault="003E4239" w:rsidP="003E4239">
      <w:pPr>
        <w:jc w:val="both"/>
        <w:rPr>
          <w:lang w:val="ru-RU"/>
        </w:rPr>
      </w:pPr>
      <w:r w:rsidRPr="003E4239">
        <w:rPr>
          <w:rFonts w:ascii="Times New Roman" w:hAnsi="Times New Roman" w:cs="Times New Roman"/>
          <w:sz w:val="24"/>
          <w:szCs w:val="24"/>
          <w:lang w:val="ru-RU"/>
        </w:rPr>
        <w:t>8.3. Письма и сообщения, в том числе, уведомления и претензии, могут быть направлены Сторонами любым из перечисленных способов:</w:t>
      </w:r>
    </w:p>
    <w:p w14:paraId="7A1A197F" w14:textId="7FEBB3E1" w:rsidR="003E4239" w:rsidRPr="0065657B" w:rsidRDefault="00E23757" w:rsidP="003E4239">
      <w:pPr>
        <w:jc w:val="both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заказным </w:t>
      </w:r>
      <w:r w:rsidRPr="0065657B">
        <w:rPr>
          <w:rFonts w:ascii="Times New Roman" w:hAnsi="Times New Roman" w:cs="Times New Roman"/>
          <w:sz w:val="24"/>
          <w:szCs w:val="24"/>
          <w:lang w:val="ru-RU"/>
        </w:rPr>
        <w:t>письмом;</w:t>
      </w:r>
      <w:r w:rsidR="003E4239" w:rsidRPr="006565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6511C70" w14:textId="78853092" w:rsidR="003E4239" w:rsidRPr="003E4239" w:rsidRDefault="00E23757" w:rsidP="003E4239">
      <w:pPr>
        <w:jc w:val="both"/>
        <w:rPr>
          <w:lang w:val="ru-RU"/>
        </w:rPr>
      </w:pPr>
      <w:r w:rsidRPr="0065657B">
        <w:rPr>
          <w:rFonts w:ascii="Times New Roman" w:hAnsi="Times New Roman" w:cs="Times New Roman"/>
          <w:sz w:val="24"/>
          <w:szCs w:val="24"/>
          <w:lang w:val="ru-RU"/>
        </w:rPr>
        <w:t>- доставкой нарочным;</w:t>
      </w:r>
    </w:p>
    <w:p w14:paraId="2642EB7D" w14:textId="72AAD587" w:rsidR="00E23757" w:rsidRDefault="003E4239" w:rsidP="003E423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4239">
        <w:rPr>
          <w:rFonts w:ascii="Times New Roman" w:hAnsi="Times New Roman" w:cs="Times New Roman"/>
          <w:sz w:val="24"/>
          <w:szCs w:val="24"/>
          <w:lang w:val="ru-RU"/>
        </w:rPr>
        <w:t>- на адрес электронной почты, указанный в Договоре</w:t>
      </w:r>
      <w:r w:rsidR="00E23757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0BCE5E9" w14:textId="3AAE32CC" w:rsidR="003E4239" w:rsidRPr="00E23757" w:rsidRDefault="00E23757" w:rsidP="003E423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185B">
        <w:rPr>
          <w:rFonts w:ascii="Times New Roman" w:hAnsi="Times New Roman" w:cs="Times New Roman"/>
          <w:sz w:val="24"/>
          <w:szCs w:val="24"/>
          <w:lang w:val="ru-RU"/>
        </w:rPr>
        <w:t>- с использованием Электронного документооборота через Оператора – ООО «Компания Тензор» (СБИС).</w:t>
      </w:r>
    </w:p>
    <w:p w14:paraId="69CCBA5D" w14:textId="77777777" w:rsidR="003E4239" w:rsidRPr="003E4239" w:rsidRDefault="003E4239" w:rsidP="003E4239">
      <w:pPr>
        <w:jc w:val="both"/>
        <w:rPr>
          <w:lang w:val="ru-RU"/>
        </w:rPr>
      </w:pPr>
      <w:r w:rsidRPr="003E4239">
        <w:rPr>
          <w:rFonts w:ascii="Times New Roman" w:hAnsi="Times New Roman" w:cs="Times New Roman"/>
          <w:sz w:val="24"/>
          <w:szCs w:val="24"/>
          <w:lang w:val="ru-RU"/>
        </w:rPr>
        <w:t>Ответы на полученные письма и сообщения направляются Сторонами в течение 10 (десяти) рабочих дней с даты их получения.</w:t>
      </w:r>
    </w:p>
    <w:p w14:paraId="6E166DC1" w14:textId="77777777" w:rsidR="003E4239" w:rsidRPr="003E4239" w:rsidRDefault="003E4239" w:rsidP="003E4239">
      <w:pPr>
        <w:jc w:val="both"/>
        <w:rPr>
          <w:lang w:val="ru-RU"/>
        </w:rPr>
      </w:pPr>
      <w:r w:rsidRPr="003E4239">
        <w:rPr>
          <w:rFonts w:ascii="Times New Roman" w:hAnsi="Times New Roman" w:cs="Times New Roman"/>
          <w:sz w:val="24"/>
          <w:szCs w:val="24"/>
          <w:lang w:val="ru-RU"/>
        </w:rPr>
        <w:t>8.4. Изменение сведений о Стороне, регистрируемых в ЕГРЮЛ/ЕГРИП, не требует оформления дополнительного соглашения, принимается Сторонами безоговорочно и отражается</w:t>
      </w:r>
      <w:r w:rsidRPr="003E4239">
        <w:rPr>
          <w:rFonts w:ascii="Times New Roman" w:hAnsi="Times New Roman" w:cs="Times New Roman"/>
          <w:sz w:val="24"/>
          <w:szCs w:val="24"/>
          <w:lang w:val="ru-RU"/>
        </w:rPr>
        <w:br/>
        <w:t>в оформляемых документах в последующем.</w:t>
      </w:r>
    </w:p>
    <w:p w14:paraId="6D7D86F6" w14:textId="77777777" w:rsidR="003E4239" w:rsidRPr="003E4239" w:rsidRDefault="003E4239" w:rsidP="003E4239">
      <w:pPr>
        <w:jc w:val="both"/>
        <w:rPr>
          <w:lang w:val="ru-RU"/>
        </w:rPr>
      </w:pPr>
      <w:r w:rsidRPr="003E4239">
        <w:rPr>
          <w:rFonts w:ascii="Times New Roman" w:hAnsi="Times New Roman" w:cs="Times New Roman"/>
          <w:sz w:val="24"/>
          <w:szCs w:val="24"/>
          <w:lang w:val="ru-RU"/>
        </w:rPr>
        <w:t>8.5. Стороны обязаны заблаговременно уведомлять другу друга обо всех изменениях в своей деятельности, влияющих на исполнение Договора.</w:t>
      </w:r>
    </w:p>
    <w:p w14:paraId="03AF8355" w14:textId="77777777" w:rsidR="003E4239" w:rsidRPr="003E4239" w:rsidRDefault="003E4239" w:rsidP="003E4239">
      <w:pPr>
        <w:jc w:val="both"/>
        <w:rPr>
          <w:lang w:val="ru-RU"/>
        </w:rPr>
      </w:pPr>
      <w:r w:rsidRPr="003E4239">
        <w:rPr>
          <w:rFonts w:ascii="Times New Roman" w:hAnsi="Times New Roman" w:cs="Times New Roman"/>
          <w:sz w:val="24"/>
          <w:szCs w:val="24"/>
          <w:lang w:val="ru-RU"/>
        </w:rPr>
        <w:t>8.6. Получение уведомлений и сообщений (работоспособность электронной почты; получение/выемка корреспонденции, направляемой заказным письмом; прием доставки нарочным</w:t>
      </w:r>
      <w:r w:rsidRPr="003E4239">
        <w:rPr>
          <w:rFonts w:ascii="Times New Roman" w:hAnsi="Times New Roman" w:cs="Times New Roman"/>
          <w:sz w:val="24"/>
          <w:szCs w:val="24"/>
          <w:lang w:val="ru-RU"/>
        </w:rPr>
        <w:br/>
        <w:t>с подтверждением о вручении) относится к ответственности каждой из Сторон соответственно.</w:t>
      </w:r>
    </w:p>
    <w:p w14:paraId="7F4E0002" w14:textId="77777777" w:rsidR="003E4239" w:rsidRPr="003E4239" w:rsidRDefault="003E4239" w:rsidP="003E4239">
      <w:pPr>
        <w:jc w:val="both"/>
        <w:rPr>
          <w:lang w:val="ru-RU"/>
        </w:rPr>
      </w:pPr>
      <w:r w:rsidRPr="003E4239">
        <w:rPr>
          <w:rFonts w:ascii="Times New Roman" w:hAnsi="Times New Roman" w:cs="Times New Roman"/>
          <w:sz w:val="24"/>
          <w:szCs w:val="24"/>
          <w:lang w:val="ru-RU"/>
        </w:rPr>
        <w:t>8.7. Стороны гарантируют соблюдение запрета на трансграничную передачу информации, используемой при реализации Договора.</w:t>
      </w:r>
    </w:p>
    <w:p w14:paraId="6E634C67" w14:textId="77777777" w:rsidR="003E4239" w:rsidRPr="003E4239" w:rsidRDefault="003E4239" w:rsidP="003E4239">
      <w:pPr>
        <w:jc w:val="both"/>
        <w:rPr>
          <w:lang w:val="ru-RU"/>
        </w:rPr>
      </w:pPr>
      <w:r w:rsidRPr="003E4239">
        <w:rPr>
          <w:rFonts w:ascii="Times New Roman" w:hAnsi="Times New Roman" w:cs="Times New Roman"/>
          <w:sz w:val="24"/>
          <w:szCs w:val="24"/>
          <w:lang w:val="ru-RU"/>
        </w:rPr>
        <w:t>8.8. Со дня подписания Договора все предшествующие ему переговоры, переписка, соглашения</w:t>
      </w:r>
      <w:r w:rsidRPr="003E4239">
        <w:rPr>
          <w:rFonts w:ascii="Times New Roman" w:hAnsi="Times New Roman" w:cs="Times New Roman"/>
          <w:sz w:val="24"/>
          <w:szCs w:val="24"/>
          <w:lang w:val="ru-RU"/>
        </w:rPr>
        <w:br/>
        <w:t>и протоколы о намерениях теряют юридическую силу.</w:t>
      </w:r>
    </w:p>
    <w:p w14:paraId="7276F909" w14:textId="77777777" w:rsidR="003E4239" w:rsidRPr="003E4239" w:rsidRDefault="003E4239" w:rsidP="003E4239">
      <w:pPr>
        <w:jc w:val="both"/>
        <w:rPr>
          <w:lang w:val="ru-RU"/>
        </w:rPr>
      </w:pPr>
      <w:r w:rsidRPr="003E4239">
        <w:rPr>
          <w:rFonts w:ascii="Times New Roman" w:hAnsi="Times New Roman" w:cs="Times New Roman"/>
          <w:sz w:val="24"/>
          <w:szCs w:val="24"/>
          <w:lang w:val="ru-RU"/>
        </w:rPr>
        <w:t>8.9. В случаях, не предусмотренных Договором, Стороны руководствуются нормами законодательства Российской Федерации.</w:t>
      </w:r>
    </w:p>
    <w:p w14:paraId="593CC495" w14:textId="77777777" w:rsidR="003E4239" w:rsidRDefault="003E4239" w:rsidP="003E423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E4239">
        <w:rPr>
          <w:rFonts w:ascii="Times New Roman" w:hAnsi="Times New Roman" w:cs="Times New Roman"/>
          <w:sz w:val="24"/>
          <w:szCs w:val="24"/>
          <w:lang w:val="ru-RU"/>
        </w:rPr>
        <w:t>8.10. Договор составлен на русском языке, в двух экземплярах, имеющих равную юридическую силу.</w:t>
      </w:r>
    </w:p>
    <w:p w14:paraId="20DC04FA" w14:textId="77777777" w:rsidR="00250011" w:rsidRDefault="00250011" w:rsidP="00250011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val="ru-RU" w:eastAsia="ru-RU" w:bidi="ar-SA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8.11.  </w:t>
      </w:r>
      <w:r w:rsidRPr="002500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val="ru-RU" w:eastAsia="ru-RU" w:bidi="ar-SA"/>
        </w:rPr>
        <w:t>Представители Сторон, обеспечивающие ведение Договора и контроль исполнения его условий:</w:t>
      </w:r>
    </w:p>
    <w:p w14:paraId="754AFBBF" w14:textId="023D3F41" w:rsidR="00250011" w:rsidRPr="001C185B" w:rsidRDefault="00250011" w:rsidP="00250011">
      <w:pPr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u w:color="000000"/>
          <w:lang w:val="ru-RU" w:eastAsia="ru-RU" w:bidi="ar-SA"/>
        </w:rPr>
      </w:pPr>
      <w:r w:rsidRPr="006565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val="ru-RU" w:eastAsia="ru-RU" w:bidi="ar-SA"/>
        </w:rPr>
        <w:t>от Заказчика:</w:t>
      </w:r>
      <w:r w:rsidR="00EF7D73" w:rsidRPr="006565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val="ru-RU" w:eastAsia="ru-RU" w:bidi="ar-SA"/>
        </w:rPr>
        <w:t xml:space="preserve"> </w:t>
      </w:r>
      <w:r w:rsidR="00EF7D73" w:rsidRPr="001C185B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u w:color="000000"/>
          <w:lang w:val="ru-RU" w:eastAsia="ru-RU" w:bidi="ar-SA"/>
        </w:rPr>
        <w:t>начальник международного отдела Гаранин Игорь Сергеевич, т. +78124560765 доб. 623,</w:t>
      </w:r>
    </w:p>
    <w:p w14:paraId="02B06268" w14:textId="448A5600" w:rsidR="00EF7D73" w:rsidRPr="0065657B" w:rsidRDefault="00EF7D73" w:rsidP="00250011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val="ru-RU" w:eastAsia="ru-RU" w:bidi="ar-SA"/>
        </w:rPr>
      </w:pPr>
      <w:proofErr w:type="gramStart"/>
      <w:r w:rsidRPr="001C185B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u w:color="000000"/>
          <w:lang w:eastAsia="ru-RU" w:bidi="ar-SA"/>
        </w:rPr>
        <w:t>e</w:t>
      </w:r>
      <w:r w:rsidRPr="001C185B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u w:color="000000"/>
          <w:lang w:val="ru-RU" w:eastAsia="ru-RU" w:bidi="ar-SA"/>
        </w:rPr>
        <w:t>-</w:t>
      </w:r>
      <w:r w:rsidRPr="001C185B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u w:color="000000"/>
          <w:lang w:eastAsia="ru-RU" w:bidi="ar-SA"/>
        </w:rPr>
        <w:t>mail</w:t>
      </w:r>
      <w:proofErr w:type="gramEnd"/>
      <w:r w:rsidRPr="001C185B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u w:color="000000"/>
          <w:lang w:val="ru-RU" w:eastAsia="ru-RU" w:bidi="ar-SA"/>
        </w:rPr>
        <w:t xml:space="preserve">: </w:t>
      </w:r>
      <w:proofErr w:type="spellStart"/>
      <w:r w:rsidRPr="001C185B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u w:color="000000"/>
          <w:lang w:eastAsia="ru-RU" w:bidi="ar-SA"/>
        </w:rPr>
        <w:t>intercontact</w:t>
      </w:r>
      <w:proofErr w:type="spellEnd"/>
      <w:r w:rsidRPr="001C185B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u w:color="000000"/>
          <w:lang w:val="ru-RU" w:eastAsia="ru-RU" w:bidi="ar-SA"/>
        </w:rPr>
        <w:t>@</w:t>
      </w:r>
      <w:proofErr w:type="spellStart"/>
      <w:r w:rsidRPr="001C185B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u w:color="000000"/>
          <w:lang w:eastAsia="ru-RU" w:bidi="ar-SA"/>
        </w:rPr>
        <w:t>vaganovaacademy</w:t>
      </w:r>
      <w:proofErr w:type="spellEnd"/>
      <w:r w:rsidRPr="001C185B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u w:color="000000"/>
          <w:lang w:val="ru-RU" w:eastAsia="ru-RU" w:bidi="ar-SA"/>
        </w:rPr>
        <w:t>.</w:t>
      </w:r>
      <w:proofErr w:type="spellStart"/>
      <w:r w:rsidRPr="001C185B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u w:color="000000"/>
          <w:lang w:eastAsia="ru-RU" w:bidi="ar-SA"/>
        </w:rPr>
        <w:t>ru</w:t>
      </w:r>
      <w:proofErr w:type="spellEnd"/>
    </w:p>
    <w:p w14:paraId="3EC3B130" w14:textId="5D96FC54" w:rsidR="00250011" w:rsidRPr="001C185B" w:rsidRDefault="00250011" w:rsidP="00250011">
      <w:pPr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u w:color="000000"/>
          <w:lang w:val="ru-RU" w:eastAsia="ru-RU" w:bidi="ar-SA"/>
        </w:rPr>
      </w:pPr>
      <w:r w:rsidRPr="001C18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val="ru-RU" w:eastAsia="ru-RU" w:bidi="ar-SA"/>
        </w:rPr>
        <w:t>от Исполнителя:</w:t>
      </w:r>
      <w:r w:rsidR="00034E45" w:rsidRPr="001C18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val="ru-RU" w:eastAsia="ru-RU" w:bidi="ar-SA"/>
        </w:rPr>
        <w:t xml:space="preserve"> </w:t>
      </w:r>
      <w:r w:rsidR="00034E45" w:rsidRPr="001C185B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u w:color="000000"/>
          <w:lang w:val="ru-RU" w:eastAsia="ru-RU" w:bidi="ar-SA"/>
        </w:rPr>
        <w:t>начальник договорного отдела Мальков Иван Николаевич +7 8127036878 доб. 1049.</w:t>
      </w:r>
    </w:p>
    <w:p w14:paraId="193898E4" w14:textId="2CF56306" w:rsidR="00034E45" w:rsidRPr="0099734F" w:rsidRDefault="00034E45" w:rsidP="00250011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val="ru-RU" w:eastAsia="ru-RU" w:bidi="ar-SA"/>
        </w:rPr>
      </w:pPr>
      <w:proofErr w:type="gramStart"/>
      <w:r w:rsidRPr="001C185B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u w:color="000000"/>
          <w:lang w:eastAsia="ru-RU" w:bidi="ar-SA"/>
        </w:rPr>
        <w:t>e</w:t>
      </w:r>
      <w:r w:rsidRPr="001C185B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u w:color="000000"/>
          <w:lang w:val="ru-RU" w:eastAsia="ru-RU" w:bidi="ar-SA"/>
        </w:rPr>
        <w:t>-</w:t>
      </w:r>
      <w:r w:rsidRPr="001C185B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u w:color="000000"/>
          <w:lang w:eastAsia="ru-RU" w:bidi="ar-SA"/>
        </w:rPr>
        <w:t>mail</w:t>
      </w:r>
      <w:proofErr w:type="gramEnd"/>
      <w:r w:rsidRPr="001C185B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u w:color="000000"/>
          <w:lang w:val="ru-RU" w:eastAsia="ru-RU" w:bidi="ar-SA"/>
        </w:rPr>
        <w:t>:</w:t>
      </w:r>
      <w:r w:rsidRPr="001C185B">
        <w:rPr>
          <w:rStyle w:val="Internetlink"/>
          <w:rFonts w:ascii="Times New Roman" w:hAnsi="Times New Roman" w:cs="Times New Roman"/>
          <w:b/>
          <w:i/>
          <w:color w:val="000000"/>
          <w:sz w:val="24"/>
          <w:szCs w:val="24"/>
          <w:u w:val="none"/>
          <w:lang w:val="ru-RU"/>
        </w:rPr>
        <w:t xml:space="preserve"> </w:t>
      </w:r>
      <w:r w:rsidRPr="001C185B">
        <w:rPr>
          <w:rStyle w:val="Internetlink"/>
          <w:rFonts w:ascii="Times New Roman" w:hAnsi="Times New Roman" w:cs="Times New Roman"/>
          <w:b/>
          <w:i/>
          <w:color w:val="000000"/>
          <w:sz w:val="24"/>
          <w:szCs w:val="24"/>
          <w:u w:val="none"/>
        </w:rPr>
        <w:t>op</w:t>
      </w:r>
      <w:r w:rsidRPr="001C185B">
        <w:rPr>
          <w:rStyle w:val="Internetlink"/>
          <w:rFonts w:ascii="Times New Roman" w:hAnsi="Times New Roman" w:cs="Times New Roman"/>
          <w:b/>
          <w:i/>
          <w:color w:val="000000"/>
          <w:sz w:val="24"/>
          <w:szCs w:val="24"/>
          <w:u w:val="none"/>
          <w:lang w:val="ru-RU"/>
        </w:rPr>
        <w:t>@</w:t>
      </w:r>
      <w:proofErr w:type="spellStart"/>
      <w:r w:rsidRPr="001C185B">
        <w:rPr>
          <w:rStyle w:val="Internetlink"/>
          <w:rFonts w:ascii="Times New Roman" w:hAnsi="Times New Roman" w:cs="Times New Roman"/>
          <w:b/>
          <w:i/>
          <w:color w:val="000000"/>
          <w:sz w:val="24"/>
          <w:szCs w:val="24"/>
          <w:u w:val="none"/>
        </w:rPr>
        <w:t>pvsmvd</w:t>
      </w:r>
      <w:proofErr w:type="spellEnd"/>
      <w:r w:rsidRPr="001C185B">
        <w:rPr>
          <w:rStyle w:val="Internetlink"/>
          <w:rFonts w:ascii="Times New Roman" w:hAnsi="Times New Roman" w:cs="Times New Roman"/>
          <w:b/>
          <w:i/>
          <w:color w:val="000000"/>
          <w:sz w:val="24"/>
          <w:szCs w:val="24"/>
          <w:u w:val="none"/>
          <w:lang w:val="ru-RU"/>
        </w:rPr>
        <w:t>.</w:t>
      </w:r>
      <w:proofErr w:type="spellStart"/>
      <w:r w:rsidRPr="001C185B">
        <w:rPr>
          <w:rStyle w:val="Internetlink"/>
          <w:rFonts w:ascii="Times New Roman" w:hAnsi="Times New Roman" w:cs="Times New Roman"/>
          <w:b/>
          <w:i/>
          <w:color w:val="000000"/>
          <w:sz w:val="24"/>
          <w:szCs w:val="24"/>
          <w:u w:val="none"/>
        </w:rPr>
        <w:t>ru</w:t>
      </w:r>
      <w:proofErr w:type="spellEnd"/>
    </w:p>
    <w:p w14:paraId="0B4E5AC7" w14:textId="36D68F91" w:rsidR="003E4239" w:rsidRPr="003E4239" w:rsidRDefault="003E4239" w:rsidP="0080676E">
      <w:pPr>
        <w:jc w:val="center"/>
        <w:rPr>
          <w:lang w:val="ru-RU"/>
        </w:rPr>
      </w:pPr>
      <w:r w:rsidRPr="003E423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9. Антикоррупционная оговорка.</w:t>
      </w:r>
    </w:p>
    <w:p w14:paraId="57FD452E" w14:textId="77777777" w:rsidR="003E4239" w:rsidRPr="003E4239" w:rsidRDefault="003E4239" w:rsidP="003E4239">
      <w:pPr>
        <w:jc w:val="both"/>
        <w:rPr>
          <w:lang w:val="ru-RU"/>
        </w:rPr>
      </w:pPr>
      <w:r w:rsidRPr="003E4239">
        <w:rPr>
          <w:rFonts w:ascii="Times New Roman" w:hAnsi="Times New Roman" w:cs="Times New Roman"/>
          <w:sz w:val="24"/>
          <w:szCs w:val="24"/>
          <w:lang w:val="ru-RU"/>
        </w:rPr>
        <w:t>9.1. При заключении, исполнении, изменении и расторжении Договора Стороны принимают</w:t>
      </w:r>
      <w:r w:rsidRPr="003E4239">
        <w:rPr>
          <w:rFonts w:ascii="Times New Roman" w:hAnsi="Times New Roman" w:cs="Times New Roman"/>
          <w:sz w:val="24"/>
          <w:szCs w:val="24"/>
          <w:lang w:val="ru-RU"/>
        </w:rPr>
        <w:br/>
        <w:t>на себя следующие обязательства:</w:t>
      </w:r>
    </w:p>
    <w:p w14:paraId="2A53DB17" w14:textId="77777777" w:rsidR="003E4239" w:rsidRPr="003E4239" w:rsidRDefault="003E4239" w:rsidP="003E4239">
      <w:pPr>
        <w:jc w:val="both"/>
        <w:rPr>
          <w:lang w:val="ru-RU"/>
        </w:rPr>
      </w:pPr>
      <w:r w:rsidRPr="003E4239">
        <w:rPr>
          <w:rFonts w:ascii="Times New Roman" w:hAnsi="Times New Roman" w:cs="Times New Roman"/>
          <w:sz w:val="24"/>
          <w:szCs w:val="24"/>
          <w:lang w:val="ru-RU"/>
        </w:rPr>
        <w:t>9.1.1. Стороны, их работники, уполномоченные представители и посредники по Договору</w:t>
      </w:r>
      <w:r w:rsidRPr="003E4239">
        <w:rPr>
          <w:rFonts w:ascii="Times New Roman" w:hAnsi="Times New Roman" w:cs="Times New Roman"/>
          <w:sz w:val="24"/>
          <w:szCs w:val="24"/>
          <w:lang w:val="ru-RU"/>
        </w:rPr>
        <w:br/>
        <w:t>не предлагают, не обещают, не требуют, не разрешают предоставление, не предоставляют каких-либо денег, ценных бумаг, иного имущества, не оказывают услуги имущественного характера,</w:t>
      </w:r>
      <w:r w:rsidRPr="003E4239">
        <w:rPr>
          <w:rFonts w:ascii="Times New Roman" w:hAnsi="Times New Roman" w:cs="Times New Roman"/>
          <w:sz w:val="24"/>
          <w:szCs w:val="24"/>
          <w:lang w:val="ru-RU"/>
        </w:rPr>
        <w:br/>
        <w:t>не выполняют работы, не предоставляют какие-либо имущественные права, прямо или косвенно, лично или через посредников любым лицам для оказания влияния на действия (бездействие)</w:t>
      </w:r>
      <w:r w:rsidRPr="003E4239">
        <w:rPr>
          <w:rFonts w:ascii="Times New Roman" w:hAnsi="Times New Roman" w:cs="Times New Roman"/>
          <w:sz w:val="24"/>
          <w:szCs w:val="24"/>
          <w:lang w:val="ru-RU"/>
        </w:rPr>
        <w:br/>
        <w:t>и/или решения этих и/или других лиц с целью получения каких-либо выгод (преимуществ)</w:t>
      </w:r>
      <w:r w:rsidRPr="003E4239">
        <w:rPr>
          <w:rFonts w:ascii="Times New Roman" w:hAnsi="Times New Roman" w:cs="Times New Roman"/>
          <w:sz w:val="24"/>
          <w:szCs w:val="24"/>
          <w:lang w:val="ru-RU"/>
        </w:rPr>
        <w:br/>
        <w:t>или для достижения иных целей.</w:t>
      </w:r>
    </w:p>
    <w:p w14:paraId="6E08D1FA" w14:textId="77777777" w:rsidR="003E4239" w:rsidRPr="003E4239" w:rsidRDefault="003E4239" w:rsidP="003E4239">
      <w:pPr>
        <w:jc w:val="both"/>
        <w:rPr>
          <w:lang w:val="ru-RU"/>
        </w:rPr>
      </w:pPr>
      <w:r w:rsidRPr="003E4239">
        <w:rPr>
          <w:rFonts w:ascii="Times New Roman" w:hAnsi="Times New Roman" w:cs="Times New Roman"/>
          <w:sz w:val="24"/>
          <w:szCs w:val="24"/>
          <w:lang w:val="ru-RU"/>
        </w:rPr>
        <w:t>9.1.2. Стороны, их работники, уполномоченные представители и посредники по Договору</w:t>
      </w:r>
      <w:r w:rsidRPr="003E4239">
        <w:rPr>
          <w:rFonts w:ascii="Times New Roman" w:hAnsi="Times New Roman" w:cs="Times New Roman"/>
          <w:sz w:val="24"/>
          <w:szCs w:val="24"/>
          <w:lang w:val="ru-RU"/>
        </w:rPr>
        <w:br/>
        <w:t>не осуществляют действия (бездействие), квалифицируемые применимым законодательством</w:t>
      </w:r>
      <w:r w:rsidRPr="003E4239">
        <w:rPr>
          <w:rFonts w:ascii="Times New Roman" w:hAnsi="Times New Roman" w:cs="Times New Roman"/>
          <w:sz w:val="24"/>
          <w:szCs w:val="24"/>
          <w:lang w:val="ru-RU"/>
        </w:rPr>
        <w:br/>
        <w:t>как дача/получение взятки, коммерческий подкуп, посредничество</w:t>
      </w:r>
      <w:r w:rsidRPr="003E4239">
        <w:rPr>
          <w:rFonts w:ascii="Times New Roman" w:hAnsi="Times New Roman" w:cs="Times New Roman"/>
          <w:sz w:val="24"/>
          <w:szCs w:val="24"/>
          <w:lang w:val="ru-RU"/>
        </w:rPr>
        <w:br/>
        <w:t>во взяточничестве/коммерческом подкупе, злоупотребление полномочиями, незаконное вознаграждение от имени юридического лица, а также иные действия (бездействие), нарушающие требования применимого законодательства и применимых норм международного права в области противодействия коррупции.</w:t>
      </w:r>
    </w:p>
    <w:p w14:paraId="636C4EBE" w14:textId="77777777" w:rsidR="003E4239" w:rsidRPr="003E4239" w:rsidRDefault="003E4239" w:rsidP="003E4239">
      <w:pPr>
        <w:jc w:val="both"/>
        <w:rPr>
          <w:lang w:val="ru-RU"/>
        </w:rPr>
      </w:pPr>
      <w:r w:rsidRPr="003E4239">
        <w:rPr>
          <w:rFonts w:ascii="Times New Roman" w:hAnsi="Times New Roman" w:cs="Times New Roman"/>
          <w:sz w:val="24"/>
          <w:szCs w:val="24"/>
          <w:lang w:val="ru-RU"/>
        </w:rPr>
        <w:t>9.1.3. Стороны уведомляют друг друга о ставших известными им обстоятельствах, которые являются или могут явиться основанием для возникновения конфликта интересов; воздерживаются от совершения действий (бездействия), влекущих за собой возникновение</w:t>
      </w:r>
      <w:r w:rsidRPr="003E4239">
        <w:rPr>
          <w:rFonts w:ascii="Times New Roman" w:hAnsi="Times New Roman" w:cs="Times New Roman"/>
          <w:sz w:val="24"/>
          <w:szCs w:val="24"/>
          <w:lang w:val="ru-RU"/>
        </w:rPr>
        <w:br/>
        <w:t>или создающих угрозу возникновения конфликта интересов; оказывают иное содействие друг другу в целях выявления, предупреждения и предотвращения коррупционных правонарушений</w:t>
      </w:r>
      <w:r w:rsidRPr="003E4239">
        <w:rPr>
          <w:rFonts w:ascii="Times New Roman" w:hAnsi="Times New Roman" w:cs="Times New Roman"/>
          <w:sz w:val="24"/>
          <w:szCs w:val="24"/>
          <w:lang w:val="ru-RU"/>
        </w:rPr>
        <w:br/>
        <w:t>и конфликтов интересов в рамках и в связи с отношениями Сторон по Договору.</w:t>
      </w:r>
    </w:p>
    <w:p w14:paraId="4D15B0A8" w14:textId="77777777" w:rsidR="003E4239" w:rsidRPr="003E4239" w:rsidRDefault="003E4239" w:rsidP="003E4239">
      <w:pPr>
        <w:jc w:val="both"/>
        <w:rPr>
          <w:lang w:val="ru-RU"/>
        </w:rPr>
      </w:pPr>
      <w:r w:rsidRPr="003E4239">
        <w:rPr>
          <w:rFonts w:ascii="Times New Roman" w:hAnsi="Times New Roman" w:cs="Times New Roman"/>
          <w:sz w:val="24"/>
          <w:szCs w:val="24"/>
          <w:lang w:val="ru-RU"/>
        </w:rPr>
        <w:t>9.2. В случае появления у Стороны сведений о фактическом или возможном нарушении другой Стороной, ее работниками, представителями по Договору каких-либо коррупционных правонарушений или конфликтов интересов, такая Сторона обязуется незамедлительно письменно уведомить другую Сторону об этом. Такое уведомление должно содержать указание на реквизиты Договора, описание фактических обстоятельств, связанных с нарушением коррупционной направленности, которые послужили основанием для направления уведомления. К уведомлению должны быть приложены подтверждающие документы и/или материалы.</w:t>
      </w:r>
    </w:p>
    <w:p w14:paraId="5426EA82" w14:textId="77777777" w:rsidR="003E4239" w:rsidRPr="003E4239" w:rsidRDefault="003E4239" w:rsidP="003E4239">
      <w:pPr>
        <w:jc w:val="both"/>
        <w:rPr>
          <w:lang w:val="ru-RU"/>
        </w:rPr>
      </w:pPr>
      <w:r w:rsidRPr="003E4239">
        <w:rPr>
          <w:rFonts w:ascii="Times New Roman" w:hAnsi="Times New Roman" w:cs="Times New Roman"/>
          <w:sz w:val="24"/>
          <w:szCs w:val="24"/>
          <w:lang w:val="ru-RU"/>
        </w:rPr>
        <w:t>9.3. Сторона, получившая уведомление, обеспечивает его конфиденциальное рассмотрение,</w:t>
      </w:r>
      <w:r w:rsidRPr="003E4239">
        <w:rPr>
          <w:rFonts w:ascii="Times New Roman" w:hAnsi="Times New Roman" w:cs="Times New Roman"/>
          <w:sz w:val="24"/>
          <w:szCs w:val="24"/>
          <w:lang w:val="ru-RU"/>
        </w:rPr>
        <w:br/>
        <w:t>а также направляет другой Стороне мотивированный ответ в течение 30 (тридцати) календарных дней с даты получения уведомления. В случае несогласия Стороны, получившей уведомление,</w:t>
      </w:r>
      <w:r w:rsidRPr="003E423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B38C1">
        <w:rPr>
          <w:rFonts w:ascii="Times New Roman" w:hAnsi="Times New Roman" w:cs="Times New Roman"/>
          <w:sz w:val="24"/>
          <w:szCs w:val="24"/>
        </w:rPr>
        <w:t>c</w:t>
      </w:r>
      <w:r w:rsidRPr="003E4239">
        <w:rPr>
          <w:rFonts w:ascii="Times New Roman" w:hAnsi="Times New Roman" w:cs="Times New Roman"/>
          <w:sz w:val="24"/>
          <w:szCs w:val="24"/>
          <w:lang w:val="ru-RU"/>
        </w:rPr>
        <w:t xml:space="preserve"> предоставленными в уведомлении обстоятельствами, связанными с нарушением коррупционной направленности, которые послужили основанием для направления уведомления</w:t>
      </w:r>
      <w:r w:rsidRPr="003E4239">
        <w:rPr>
          <w:rFonts w:ascii="Times New Roman" w:hAnsi="Times New Roman" w:cs="Times New Roman"/>
          <w:sz w:val="24"/>
          <w:szCs w:val="24"/>
          <w:lang w:val="ru-RU"/>
        </w:rPr>
        <w:br/>
        <w:t>и/или подтверждающими документами и/или материалами, в своем ответе она должна привести возражения в отношении направленных сведений о нарушении коррупционной направленности.</w:t>
      </w:r>
    </w:p>
    <w:p w14:paraId="73FF5005" w14:textId="77777777" w:rsidR="003E4239" w:rsidRPr="003E4239" w:rsidRDefault="003E4239" w:rsidP="003E4239">
      <w:pPr>
        <w:jc w:val="both"/>
        <w:rPr>
          <w:lang w:val="ru-RU"/>
        </w:rPr>
      </w:pPr>
      <w:r w:rsidRPr="003E4239">
        <w:rPr>
          <w:rFonts w:ascii="Times New Roman" w:hAnsi="Times New Roman" w:cs="Times New Roman"/>
          <w:sz w:val="24"/>
          <w:szCs w:val="24"/>
          <w:lang w:val="ru-RU"/>
        </w:rPr>
        <w:t>9.4. В случаях получения Стороной от другой Стороны ответа, подтверждающего нарушение коррупционной направленности, или отсутствия в полученном Стороной ответе от другой Стороны возражений в отношении направленных сведений о нарушении коррупционной направленности, Сторона вправе расторгнуть Договор в одностороннем внесудебном порядке, направив письменное уведомление о расторжении.</w:t>
      </w:r>
    </w:p>
    <w:p w14:paraId="24ADC502" w14:textId="77777777" w:rsidR="003E4239" w:rsidRPr="003E4239" w:rsidRDefault="003E4239" w:rsidP="003E4239">
      <w:pPr>
        <w:jc w:val="both"/>
        <w:rPr>
          <w:lang w:val="ru-RU"/>
        </w:rPr>
      </w:pPr>
      <w:r w:rsidRPr="003E4239">
        <w:rPr>
          <w:rFonts w:ascii="Times New Roman" w:hAnsi="Times New Roman" w:cs="Times New Roman"/>
          <w:sz w:val="24"/>
          <w:szCs w:val="24"/>
          <w:lang w:val="ru-RU"/>
        </w:rPr>
        <w:t xml:space="preserve">9.5. Договор считается расторгнутым </w:t>
      </w:r>
      <w:r w:rsidRPr="001C185B">
        <w:rPr>
          <w:rFonts w:ascii="Times New Roman" w:hAnsi="Times New Roman" w:cs="Times New Roman"/>
          <w:b/>
          <w:i/>
          <w:sz w:val="24"/>
          <w:szCs w:val="24"/>
          <w:lang w:val="ru-RU"/>
        </w:rPr>
        <w:t>по истечении 10 (десяти) календарных дней</w:t>
      </w:r>
      <w:r w:rsidRPr="003E4239">
        <w:rPr>
          <w:rFonts w:ascii="Times New Roman" w:hAnsi="Times New Roman" w:cs="Times New Roman"/>
          <w:sz w:val="24"/>
          <w:szCs w:val="24"/>
          <w:lang w:val="ru-RU"/>
        </w:rPr>
        <w:t xml:space="preserve"> с даты получения другой Стороной соответствующего письменного уведомления о расторжении Договора. Сторона, по инициативе которой был расторгнут Договор, в соответствии</w:t>
      </w:r>
      <w:r w:rsidRPr="003E4239">
        <w:rPr>
          <w:rFonts w:ascii="Times New Roman" w:hAnsi="Times New Roman" w:cs="Times New Roman"/>
          <w:sz w:val="24"/>
          <w:szCs w:val="24"/>
          <w:lang w:val="ru-RU"/>
        </w:rPr>
        <w:br/>
        <w:t>с положениями настоящего пункта, вправе требовать возмещения реального ущерба, возникшего</w:t>
      </w:r>
      <w:r w:rsidRPr="003E4239">
        <w:rPr>
          <w:rFonts w:ascii="Times New Roman" w:hAnsi="Times New Roman" w:cs="Times New Roman"/>
          <w:sz w:val="24"/>
          <w:szCs w:val="24"/>
          <w:lang w:val="ru-RU"/>
        </w:rPr>
        <w:br/>
        <w:t>в результате такого расторжения Договора</w:t>
      </w:r>
      <w:r w:rsidRPr="003E4239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</w:p>
    <w:p w14:paraId="396B9480" w14:textId="77777777" w:rsidR="003E4239" w:rsidRPr="003E4239" w:rsidRDefault="003E4239" w:rsidP="003E4239">
      <w:pPr>
        <w:jc w:val="both"/>
        <w:rPr>
          <w:lang w:val="ru-RU"/>
        </w:rPr>
      </w:pPr>
    </w:p>
    <w:p w14:paraId="6F2CC3DF" w14:textId="77777777" w:rsidR="003E4239" w:rsidRPr="003E4239" w:rsidRDefault="003E4239" w:rsidP="003E4239">
      <w:pPr>
        <w:jc w:val="center"/>
        <w:rPr>
          <w:lang w:val="ru-RU"/>
        </w:rPr>
      </w:pPr>
      <w:r w:rsidRPr="003E4239">
        <w:rPr>
          <w:rFonts w:ascii="Times New Roman" w:hAnsi="Times New Roman" w:cs="Times New Roman"/>
          <w:b/>
          <w:bCs/>
          <w:sz w:val="24"/>
          <w:szCs w:val="24"/>
          <w:lang w:val="ru-RU"/>
        </w:rPr>
        <w:t>10. Обработка персональных данных.</w:t>
      </w:r>
    </w:p>
    <w:p w14:paraId="236325E5" w14:textId="4F3AFC6C" w:rsidR="003E4239" w:rsidRPr="003E4239" w:rsidRDefault="003E4239" w:rsidP="003E4239">
      <w:pPr>
        <w:pStyle w:val="a5"/>
        <w:suppressAutoHyphens w:val="0"/>
        <w:spacing w:after="0" w:line="240" w:lineRule="auto"/>
        <w:ind w:left="0"/>
        <w:jc w:val="both"/>
        <w:rPr>
          <w:lang w:val="ru-RU"/>
        </w:rPr>
      </w:pPr>
      <w:r w:rsidRPr="003E4239">
        <w:rPr>
          <w:rFonts w:ascii="Times New Roman" w:hAnsi="Times New Roman"/>
          <w:sz w:val="24"/>
          <w:szCs w:val="24"/>
          <w:lang w:val="ru-RU"/>
        </w:rPr>
        <w:t xml:space="preserve">10.1. Обработка персональных данных, переданных Исполнителю Заказчиком, осуществляется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</w:t>
      </w:r>
      <w:r w:rsidRPr="003E4239">
        <w:rPr>
          <w:rFonts w:ascii="Times New Roman" w:hAnsi="Times New Roman"/>
          <w:sz w:val="24"/>
          <w:szCs w:val="24"/>
          <w:lang w:val="ru-RU"/>
        </w:rPr>
        <w:t>Исполнителем по поручению Заказчика.</w:t>
      </w:r>
    </w:p>
    <w:p w14:paraId="2DB17A9D" w14:textId="77777777" w:rsidR="003E4239" w:rsidRPr="003E4239" w:rsidRDefault="003E4239" w:rsidP="003E4239">
      <w:pPr>
        <w:pStyle w:val="a5"/>
        <w:suppressAutoHyphens w:val="0"/>
        <w:spacing w:after="0" w:line="240" w:lineRule="auto"/>
        <w:ind w:left="0"/>
        <w:jc w:val="both"/>
        <w:rPr>
          <w:lang w:val="ru-RU"/>
        </w:rPr>
      </w:pPr>
      <w:r w:rsidRPr="003E4239">
        <w:rPr>
          <w:rFonts w:ascii="Times New Roman" w:hAnsi="Times New Roman"/>
          <w:sz w:val="24"/>
          <w:szCs w:val="24"/>
          <w:lang w:val="ru-RU"/>
        </w:rPr>
        <w:t xml:space="preserve">10.2. Поручение на обработку персональных данных дано в рамках взаимодействия между Заказчиком и Исполнителем в следующих целях (включая, но не ограничиваясь): оказание Исполнителем Заказчику Услуг, указанных в Приложении № 1, в пользу физических лиц (субъектов персональных данных).  </w:t>
      </w:r>
    </w:p>
    <w:p w14:paraId="0CB9AA43" w14:textId="653B0EA7" w:rsidR="003E4239" w:rsidRPr="003E4239" w:rsidRDefault="003E4239" w:rsidP="003E4239">
      <w:pPr>
        <w:pStyle w:val="a5"/>
        <w:suppressAutoHyphens w:val="0"/>
        <w:spacing w:after="0" w:line="240" w:lineRule="auto"/>
        <w:ind w:left="0"/>
        <w:jc w:val="both"/>
        <w:rPr>
          <w:lang w:val="ru-RU"/>
        </w:rPr>
      </w:pPr>
      <w:r w:rsidRPr="003E4239">
        <w:rPr>
          <w:rFonts w:ascii="Times New Roman" w:hAnsi="Times New Roman"/>
          <w:sz w:val="24"/>
          <w:szCs w:val="24"/>
          <w:lang w:val="ru-RU"/>
        </w:rPr>
        <w:t xml:space="preserve">10.3. В рамках указанного поручения Заказчик гарантирует, что он получил (или получит до начала обработки Исполнителем передаваемых ему персональных данных) в порядке, установленном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</w:t>
      </w:r>
      <w:r w:rsidRPr="003E4239">
        <w:rPr>
          <w:rFonts w:ascii="Times New Roman" w:hAnsi="Times New Roman"/>
          <w:sz w:val="24"/>
          <w:szCs w:val="24"/>
          <w:lang w:val="ru-RU"/>
        </w:rPr>
        <w:t xml:space="preserve">применимым законодательством, все необходимые согласия субъектов персональных данных на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</w:t>
      </w:r>
      <w:r w:rsidRPr="003E4239">
        <w:rPr>
          <w:rFonts w:ascii="Times New Roman" w:hAnsi="Times New Roman"/>
          <w:sz w:val="24"/>
          <w:szCs w:val="24"/>
          <w:lang w:val="ru-RU"/>
        </w:rPr>
        <w:t>обработку Исполнителем их персональных данных, на совершение Исполнителем действий, указанных в пункте 10.5. Договора.</w:t>
      </w:r>
    </w:p>
    <w:p w14:paraId="49C57BEB" w14:textId="30E5E787" w:rsidR="003E4239" w:rsidRPr="003E4239" w:rsidRDefault="003E4239" w:rsidP="003E4239">
      <w:pPr>
        <w:pStyle w:val="a5"/>
        <w:suppressAutoHyphens w:val="0"/>
        <w:spacing w:after="0" w:line="240" w:lineRule="auto"/>
        <w:ind w:left="0"/>
        <w:jc w:val="both"/>
        <w:rPr>
          <w:lang w:val="ru-RU"/>
        </w:rPr>
      </w:pPr>
      <w:r w:rsidRPr="003E4239">
        <w:rPr>
          <w:rFonts w:ascii="Times New Roman" w:hAnsi="Times New Roman"/>
          <w:sz w:val="24"/>
          <w:szCs w:val="24"/>
          <w:lang w:val="ru-RU"/>
        </w:rPr>
        <w:t xml:space="preserve">10.4. Заказчик обязуется уведомлять субъектов персональных данных об осуществлении обработки </w:t>
      </w:r>
      <w:r>
        <w:rPr>
          <w:rFonts w:ascii="Times New Roman" w:hAnsi="Times New Roman"/>
          <w:sz w:val="24"/>
          <w:szCs w:val="24"/>
          <w:lang w:val="ru-RU"/>
        </w:rPr>
        <w:t xml:space="preserve">           </w:t>
      </w:r>
      <w:r w:rsidRPr="003E4239">
        <w:rPr>
          <w:rFonts w:ascii="Times New Roman" w:hAnsi="Times New Roman"/>
          <w:sz w:val="24"/>
          <w:szCs w:val="24"/>
          <w:lang w:val="ru-RU"/>
        </w:rPr>
        <w:t>Исполнителем их персональных данных.</w:t>
      </w:r>
    </w:p>
    <w:p w14:paraId="382FCD53" w14:textId="77777777" w:rsidR="003E4239" w:rsidRPr="003E4239" w:rsidRDefault="003E4239" w:rsidP="003E4239">
      <w:pPr>
        <w:pStyle w:val="a5"/>
        <w:suppressAutoHyphens w:val="0"/>
        <w:spacing w:after="0" w:line="240" w:lineRule="auto"/>
        <w:ind w:left="0"/>
        <w:jc w:val="both"/>
        <w:rPr>
          <w:lang w:val="ru-RU"/>
        </w:rPr>
      </w:pPr>
      <w:r w:rsidRPr="003E4239">
        <w:rPr>
          <w:rFonts w:ascii="Times New Roman" w:hAnsi="Times New Roman"/>
          <w:sz w:val="24"/>
          <w:szCs w:val="24"/>
          <w:lang w:val="ru-RU"/>
        </w:rPr>
        <w:t xml:space="preserve">10.5. Исполнитель вправе осуществлять следующие действия (операции) с персональными данными, поручение на обработку которых дается Заказчиком: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данных, предоставление в Управление по вопросам миграции Главного управления МВД России по г. Санкт-Петербургу и Ленинградской области (включая его структурные подразделения) для предоставления государственных услуг. </w:t>
      </w:r>
    </w:p>
    <w:p w14:paraId="1CE4B2A9" w14:textId="77777777" w:rsidR="003E4239" w:rsidRPr="003E4239" w:rsidRDefault="003E4239" w:rsidP="003E4239">
      <w:pPr>
        <w:pStyle w:val="a5"/>
        <w:suppressAutoHyphens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3E4239">
        <w:rPr>
          <w:rFonts w:ascii="Times New Roman" w:hAnsi="Times New Roman"/>
          <w:sz w:val="24"/>
          <w:szCs w:val="24"/>
          <w:lang w:val="ru-RU"/>
        </w:rPr>
        <w:t>10.6. Исполнитель обязуется соблюдать конфиденциальность переданных ему персональных данных и обеспечивать безопасность персональных данных при их обработке.</w:t>
      </w:r>
    </w:p>
    <w:p w14:paraId="72F30023" w14:textId="64265969" w:rsidR="003E4239" w:rsidRPr="003E4239" w:rsidRDefault="003E4239" w:rsidP="003E4239">
      <w:pPr>
        <w:pStyle w:val="a5"/>
        <w:suppressAutoHyphens w:val="0"/>
        <w:spacing w:after="0" w:line="240" w:lineRule="auto"/>
        <w:ind w:left="0"/>
        <w:jc w:val="both"/>
        <w:rPr>
          <w:lang w:val="ru-RU"/>
        </w:rPr>
      </w:pPr>
      <w:r w:rsidRPr="003E4239">
        <w:rPr>
          <w:rFonts w:ascii="Times New Roman" w:hAnsi="Times New Roman"/>
          <w:sz w:val="24"/>
          <w:szCs w:val="24"/>
          <w:lang w:val="ru-RU"/>
        </w:rPr>
        <w:t xml:space="preserve">10.7. Исполнитель при обработке персональных данных по поручению Заказчика обязан принимать </w:t>
      </w:r>
      <w:r>
        <w:rPr>
          <w:rFonts w:ascii="Times New Roman" w:hAnsi="Times New Roman"/>
          <w:sz w:val="24"/>
          <w:szCs w:val="24"/>
          <w:lang w:val="ru-RU"/>
        </w:rPr>
        <w:t xml:space="preserve">           </w:t>
      </w:r>
      <w:r w:rsidRPr="003E4239">
        <w:rPr>
          <w:rFonts w:ascii="Times New Roman" w:hAnsi="Times New Roman"/>
          <w:sz w:val="24"/>
          <w:szCs w:val="24"/>
          <w:lang w:val="ru-RU"/>
        </w:rPr>
        <w:t xml:space="preserve">необходимые правовые, организационные и технические меры или обеспечивать их принятие для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</w:t>
      </w:r>
      <w:r w:rsidRPr="003E4239">
        <w:rPr>
          <w:rFonts w:ascii="Times New Roman" w:hAnsi="Times New Roman"/>
          <w:sz w:val="24"/>
          <w:szCs w:val="24"/>
          <w:lang w:val="ru-RU"/>
        </w:rPr>
        <w:t xml:space="preserve">защиты персональных данных от неправомерного или случайного доступа к ним, </w:t>
      </w:r>
      <w:proofErr w:type="gramStart"/>
      <w:r w:rsidRPr="003E4239">
        <w:rPr>
          <w:rFonts w:ascii="Times New Roman" w:hAnsi="Times New Roman"/>
          <w:sz w:val="24"/>
          <w:szCs w:val="24"/>
          <w:lang w:val="ru-RU"/>
        </w:rPr>
        <w:t xml:space="preserve">уничтожения, </w:t>
      </w:r>
      <w:r>
        <w:rPr>
          <w:rFonts w:ascii="Times New Roman" w:hAnsi="Times New Roman"/>
          <w:sz w:val="24"/>
          <w:szCs w:val="24"/>
          <w:lang w:val="ru-RU"/>
        </w:rPr>
        <w:t xml:space="preserve">  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                   </w:t>
      </w:r>
      <w:r w:rsidRPr="003E4239">
        <w:rPr>
          <w:rFonts w:ascii="Times New Roman" w:hAnsi="Times New Roman"/>
          <w:sz w:val="24"/>
          <w:szCs w:val="24"/>
          <w:lang w:val="ru-RU"/>
        </w:rPr>
        <w:t>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14:paraId="6F592E5B" w14:textId="5949124C" w:rsidR="003E4239" w:rsidRPr="003E4239" w:rsidRDefault="003E4239" w:rsidP="003E4239">
      <w:pPr>
        <w:pStyle w:val="a5"/>
        <w:suppressAutoHyphens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3E4239">
        <w:rPr>
          <w:rFonts w:ascii="Times New Roman" w:hAnsi="Times New Roman"/>
          <w:sz w:val="24"/>
          <w:szCs w:val="24"/>
          <w:lang w:val="ru-RU"/>
        </w:rPr>
        <w:t xml:space="preserve">10.8. Ответственность за действия Исполнителя при обработке персональных данных несет Заказчик. Исполнитель, осуществляя обработку персональных данных по поручению Заказчика, несет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</w:t>
      </w:r>
      <w:r w:rsidRPr="003E4239">
        <w:rPr>
          <w:rFonts w:ascii="Times New Roman" w:hAnsi="Times New Roman"/>
          <w:sz w:val="24"/>
          <w:szCs w:val="24"/>
          <w:lang w:val="ru-RU"/>
        </w:rPr>
        <w:t>ответственность перед Заказчиком.</w:t>
      </w:r>
    </w:p>
    <w:p w14:paraId="7BEBC85D" w14:textId="77777777" w:rsidR="003E4239" w:rsidRPr="003E4239" w:rsidRDefault="003E4239" w:rsidP="003E4239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E4239">
        <w:rPr>
          <w:rFonts w:ascii="Times New Roman" w:hAnsi="Times New Roman" w:cs="Times New Roman"/>
          <w:b/>
          <w:sz w:val="24"/>
          <w:szCs w:val="24"/>
          <w:lang w:val="ru-RU"/>
        </w:rPr>
        <w:t>11. Адреса, реквизиты и подписи Сторон.</w:t>
      </w:r>
    </w:p>
    <w:p w14:paraId="1F728508" w14:textId="77777777" w:rsidR="003E4239" w:rsidRPr="003E4239" w:rsidRDefault="003E4239" w:rsidP="003E4239">
      <w:pPr>
        <w:jc w:val="center"/>
        <w:rPr>
          <w:lang w:val="ru-RU"/>
        </w:rPr>
      </w:pPr>
    </w:p>
    <w:tbl>
      <w:tblPr>
        <w:tblW w:w="1077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422"/>
        <w:gridCol w:w="2903"/>
        <w:gridCol w:w="2756"/>
        <w:gridCol w:w="2093"/>
        <w:gridCol w:w="600"/>
      </w:tblGrid>
      <w:tr w:rsidR="003E4239" w:rsidRPr="007B38C1" w14:paraId="35D06C06" w14:textId="77777777" w:rsidTr="00D723D6">
        <w:trPr>
          <w:gridAfter w:val="1"/>
          <w:wAfter w:w="600" w:type="dxa"/>
          <w:trHeight w:val="271"/>
        </w:trPr>
        <w:tc>
          <w:tcPr>
            <w:tcW w:w="5325" w:type="dxa"/>
            <w:gridSpan w:val="2"/>
          </w:tcPr>
          <w:p w14:paraId="07665774" w14:textId="77777777" w:rsidR="003E4239" w:rsidRPr="007B38C1" w:rsidRDefault="003E42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38C1">
              <w:rPr>
                <w:rFonts w:ascii="Times New Roman" w:hAnsi="Times New Roman" w:cs="Times New Roman"/>
                <w:b/>
                <w:u w:val="single"/>
              </w:rPr>
              <w:t>Заказчик</w:t>
            </w:r>
            <w:proofErr w:type="spellEnd"/>
            <w:r w:rsidRPr="007B38C1">
              <w:rPr>
                <w:rFonts w:ascii="Times New Roman" w:hAnsi="Times New Roman" w:cs="Times New Roman"/>
                <w:b/>
                <w:u w:val="single"/>
              </w:rPr>
              <w:t>:</w:t>
            </w:r>
          </w:p>
        </w:tc>
        <w:tc>
          <w:tcPr>
            <w:tcW w:w="4849" w:type="dxa"/>
            <w:gridSpan w:val="2"/>
          </w:tcPr>
          <w:p w14:paraId="7C35C4EB" w14:textId="77777777" w:rsidR="003E4239" w:rsidRPr="007B38C1" w:rsidRDefault="003E42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38C1">
              <w:rPr>
                <w:rFonts w:ascii="Times New Roman" w:hAnsi="Times New Roman" w:cs="Times New Roman"/>
                <w:b/>
                <w:u w:val="single"/>
              </w:rPr>
              <w:t>Исполнитель</w:t>
            </w:r>
            <w:proofErr w:type="spellEnd"/>
            <w:r w:rsidRPr="007B38C1">
              <w:rPr>
                <w:rFonts w:ascii="Times New Roman" w:hAnsi="Times New Roman" w:cs="Times New Roman"/>
                <w:u w:val="single"/>
              </w:rPr>
              <w:t>:</w:t>
            </w:r>
          </w:p>
        </w:tc>
      </w:tr>
      <w:tr w:rsidR="003E4239" w:rsidRPr="004149F6" w14:paraId="76D6BD6E" w14:textId="77777777" w:rsidTr="00D723D6">
        <w:trPr>
          <w:trHeight w:val="258"/>
        </w:trPr>
        <w:tc>
          <w:tcPr>
            <w:tcW w:w="5325" w:type="dxa"/>
            <w:gridSpan w:val="2"/>
          </w:tcPr>
          <w:p w14:paraId="19B5A321" w14:textId="165B2D0E" w:rsidR="003E4239" w:rsidRPr="004D7CB5" w:rsidRDefault="004D7CB5" w:rsidP="004D7CB5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  <w:r w:rsidRPr="004D7CB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lang w:val="ru-RU"/>
              </w:rPr>
              <w:t>Федеральное государственное бюджетное образовательное учреждение высшего образования «Академия Русского балета имени А.Я. Вагановой»</w:t>
            </w:r>
          </w:p>
        </w:tc>
        <w:tc>
          <w:tcPr>
            <w:tcW w:w="5024" w:type="dxa"/>
            <w:gridSpan w:val="3"/>
            <w:tcBorders>
              <w:left w:val="nil"/>
            </w:tcBorders>
            <w:shd w:val="clear" w:color="auto" w:fill="FFFFFF"/>
          </w:tcPr>
          <w:p w14:paraId="683FE8E6" w14:textId="77777777" w:rsidR="003E4239" w:rsidRPr="00D723D6" w:rsidRDefault="003E4239">
            <w:pPr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23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Федеральное государственное унитарное предприятие «Паспортно-визовый сервис» Министерства внутренних дел Российской Федерации</w:t>
            </w:r>
          </w:p>
        </w:tc>
      </w:tr>
      <w:tr w:rsidR="003E4239" w:rsidRPr="004149F6" w14:paraId="78C76485" w14:textId="77777777" w:rsidTr="00D723D6">
        <w:trPr>
          <w:trHeight w:val="4139"/>
        </w:trPr>
        <w:tc>
          <w:tcPr>
            <w:tcW w:w="5325" w:type="dxa"/>
            <w:gridSpan w:val="2"/>
          </w:tcPr>
          <w:p w14:paraId="4D3201C2" w14:textId="77777777" w:rsidR="00FE55F5" w:rsidRPr="00FE55F5" w:rsidRDefault="00FE55F5" w:rsidP="00FE55F5">
            <w:pPr>
              <w:shd w:val="clear" w:color="auto" w:fill="FFFFFF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FE55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en-US"/>
              </w:rPr>
              <w:t>Юр. адрес: г. Санкт-Петербург, ул. Зодчего Росси, д. 2, лит. А</w:t>
            </w:r>
          </w:p>
          <w:p w14:paraId="127A4114" w14:textId="77777777" w:rsidR="00FE55F5" w:rsidRPr="00FE55F5" w:rsidRDefault="00FE55F5" w:rsidP="00FE55F5">
            <w:pPr>
              <w:shd w:val="clear" w:color="auto" w:fill="FFFFFF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FE55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en-US"/>
              </w:rPr>
              <w:t>Почтовый адрес: г. Санкт-Петербург, ул. Зодчего Росси, д. 2, лит. А</w:t>
            </w:r>
          </w:p>
          <w:p w14:paraId="771F4852" w14:textId="77777777" w:rsidR="00FE55F5" w:rsidRPr="00FE55F5" w:rsidRDefault="00FE55F5" w:rsidP="00FE55F5">
            <w:pPr>
              <w:shd w:val="clear" w:color="auto" w:fill="FFFFFF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FE55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en-US"/>
              </w:rPr>
              <w:t>ИНН 7830002092, КПП 784001001</w:t>
            </w:r>
          </w:p>
          <w:p w14:paraId="06266A81" w14:textId="77777777" w:rsidR="00FE55F5" w:rsidRPr="00FE55F5" w:rsidRDefault="00FE55F5" w:rsidP="00FE55F5">
            <w:pPr>
              <w:shd w:val="clear" w:color="auto" w:fill="FFFFFF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FE55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en-US"/>
              </w:rPr>
              <w:t>БИК 012202102</w:t>
            </w:r>
          </w:p>
          <w:p w14:paraId="0AD07BF5" w14:textId="77777777" w:rsidR="00FE55F5" w:rsidRPr="00FE55F5" w:rsidRDefault="00FE55F5" w:rsidP="00FE55F5">
            <w:pPr>
              <w:shd w:val="clear" w:color="auto" w:fill="FFFFFF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FE55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ОКЦ № 1 ВВГУ Банка России//УФК по Нижегородской области, </w:t>
            </w:r>
          </w:p>
          <w:p w14:paraId="7B30161B" w14:textId="77777777" w:rsidR="00FE55F5" w:rsidRPr="00FE55F5" w:rsidRDefault="00FE55F5" w:rsidP="00FE55F5">
            <w:pPr>
              <w:shd w:val="clear" w:color="auto" w:fill="FFFFFF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FE55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г Нижний Новгород </w:t>
            </w:r>
          </w:p>
          <w:p w14:paraId="7ECCFB2C" w14:textId="77777777" w:rsidR="00FE55F5" w:rsidRPr="00FE55F5" w:rsidRDefault="00FE55F5" w:rsidP="00FE55F5">
            <w:pPr>
              <w:shd w:val="clear" w:color="auto" w:fill="FFFFFF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FE55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en-US"/>
              </w:rPr>
              <w:t>УФК по г. Санкт-Петербургу (Академия Русского балета имени А.Я. Вагановой, л/с 20726U92870)</w:t>
            </w:r>
          </w:p>
          <w:p w14:paraId="18CCC072" w14:textId="77777777" w:rsidR="00FE55F5" w:rsidRPr="00FE55F5" w:rsidRDefault="00FE55F5" w:rsidP="00FE55F5">
            <w:pPr>
              <w:shd w:val="clear" w:color="auto" w:fill="FFFFFF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FE55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en-US"/>
              </w:rPr>
              <w:t>р/с 03214643000000013225</w:t>
            </w:r>
          </w:p>
          <w:p w14:paraId="5DE8AE79" w14:textId="01FF99D4" w:rsidR="004D7CB5" w:rsidRPr="0065657B" w:rsidRDefault="00FE55F5" w:rsidP="00FE55F5">
            <w:pPr>
              <w:shd w:val="clear" w:color="auto" w:fill="FFFFFF"/>
              <w:snapToGrid w:val="0"/>
              <w:rPr>
                <w:rStyle w:val="100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55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en-US"/>
              </w:rPr>
              <w:t>к/с 40102810745370000024</w:t>
            </w:r>
          </w:p>
          <w:p w14:paraId="6C47D0F5" w14:textId="76E5833D" w:rsidR="0054294C" w:rsidRPr="005D30EE" w:rsidRDefault="0054294C">
            <w:pPr>
              <w:shd w:val="clear" w:color="auto" w:fill="FFFFFF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  <w:lang w:val="ru-RU" w:eastAsia="en-US"/>
              </w:rPr>
            </w:pPr>
          </w:p>
        </w:tc>
        <w:tc>
          <w:tcPr>
            <w:tcW w:w="5024" w:type="dxa"/>
            <w:gridSpan w:val="3"/>
            <w:tcBorders>
              <w:left w:val="nil"/>
            </w:tcBorders>
            <w:shd w:val="clear" w:color="auto" w:fill="FFFFFF"/>
          </w:tcPr>
          <w:p w14:paraId="1A2845C9" w14:textId="77777777" w:rsidR="003E4239" w:rsidRPr="00D723D6" w:rsidRDefault="003E4239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 w:rsidRPr="00D723D6">
              <w:rPr>
                <w:rFonts w:ascii="Times New Roman" w:hAnsi="Times New Roman" w:cs="Times New Roman"/>
                <w:lang w:val="ru-RU"/>
              </w:rPr>
              <w:t>Юридический адрес: 125167, город Москва, Ленинградский проспект, дом 37, корпус 11.</w:t>
            </w:r>
          </w:p>
          <w:p w14:paraId="10675849" w14:textId="77777777" w:rsidR="009A466A" w:rsidRPr="00D723D6" w:rsidRDefault="003E4239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 w:rsidRPr="00D723D6">
              <w:rPr>
                <w:rFonts w:ascii="Times New Roman" w:hAnsi="Times New Roman" w:cs="Times New Roman"/>
                <w:lang w:val="ru-RU"/>
              </w:rPr>
              <w:t>Адрес филиала: 191124, город Санкт-Петербург, улица Красного Текстильщика, дом 15,</w:t>
            </w:r>
          </w:p>
          <w:p w14:paraId="1609F063" w14:textId="67B29EEA" w:rsidR="003E4239" w:rsidRPr="00D723D6" w:rsidRDefault="003E4239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 w:rsidRPr="00D723D6">
              <w:rPr>
                <w:rFonts w:ascii="Times New Roman" w:hAnsi="Times New Roman" w:cs="Times New Roman"/>
                <w:lang w:val="ru-RU"/>
              </w:rPr>
              <w:t>литера А.</w:t>
            </w:r>
          </w:p>
          <w:p w14:paraId="1657BA91" w14:textId="77777777" w:rsidR="003E4239" w:rsidRPr="00D723D6" w:rsidRDefault="003E4239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 w:rsidRPr="00D723D6">
              <w:rPr>
                <w:rFonts w:ascii="Times New Roman" w:hAnsi="Times New Roman" w:cs="Times New Roman"/>
                <w:lang w:val="ru-RU"/>
              </w:rPr>
              <w:t>ИНН 7715790751, КПП 784243001,</w:t>
            </w:r>
          </w:p>
          <w:p w14:paraId="3E9D13C8" w14:textId="77777777" w:rsidR="003E4239" w:rsidRPr="00D723D6" w:rsidRDefault="003E4239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 w:rsidRPr="00D723D6">
              <w:rPr>
                <w:rFonts w:ascii="Times New Roman" w:hAnsi="Times New Roman" w:cs="Times New Roman"/>
                <w:lang w:val="ru-RU"/>
              </w:rPr>
              <w:t>ОГРН 1097746856679, ОКПО 90879065</w:t>
            </w:r>
          </w:p>
          <w:p w14:paraId="2B0CC7F5" w14:textId="77777777" w:rsidR="003E4239" w:rsidRPr="00D723D6" w:rsidRDefault="003E4239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 w:rsidRPr="00D723D6">
              <w:rPr>
                <w:rFonts w:ascii="Times New Roman" w:hAnsi="Times New Roman" w:cs="Times New Roman"/>
                <w:lang w:val="ru-RU"/>
              </w:rPr>
              <w:t>р/с 405 028 102 000 000 002 18</w:t>
            </w:r>
          </w:p>
          <w:p w14:paraId="245FD5DA" w14:textId="77777777" w:rsidR="003E4239" w:rsidRPr="00D723D6" w:rsidRDefault="003E4239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 w:rsidRPr="00D723D6">
              <w:rPr>
                <w:rFonts w:ascii="Times New Roman" w:hAnsi="Times New Roman" w:cs="Times New Roman"/>
                <w:lang w:val="ru-RU"/>
              </w:rPr>
              <w:t>Банк ГПБ (АО), г. Москва, БИК 044525823</w:t>
            </w:r>
          </w:p>
          <w:p w14:paraId="0B9BC97D" w14:textId="77777777" w:rsidR="003E4239" w:rsidRPr="00D723D6" w:rsidRDefault="003E4239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 w:rsidRPr="00D723D6">
              <w:rPr>
                <w:rFonts w:ascii="Times New Roman" w:hAnsi="Times New Roman" w:cs="Times New Roman"/>
                <w:lang w:val="ru-RU"/>
              </w:rPr>
              <w:t>к/с 301 018 102 000 000 008 23</w:t>
            </w:r>
          </w:p>
          <w:p w14:paraId="728D8A36" w14:textId="77777777" w:rsidR="003E4239" w:rsidRPr="00D723D6" w:rsidRDefault="003E4239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 w:rsidRPr="00D723D6">
              <w:rPr>
                <w:rFonts w:ascii="Times New Roman" w:hAnsi="Times New Roman" w:cs="Times New Roman"/>
                <w:lang w:val="ru-RU"/>
              </w:rPr>
              <w:t>тел.: 8 (812) 7036878</w:t>
            </w:r>
          </w:p>
          <w:p w14:paraId="3AFC3699" w14:textId="77777777" w:rsidR="003E4239" w:rsidRPr="00D723D6" w:rsidRDefault="003E423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D723D6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t>e</w:t>
            </w:r>
            <w:r w:rsidRPr="00D723D6">
              <w:rPr>
                <w:rStyle w:val="100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723D6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t>mail</w:t>
            </w:r>
            <w:r w:rsidRPr="00D723D6">
              <w:rPr>
                <w:rStyle w:val="100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D723D6">
              <w:rPr>
                <w:rStyle w:val="Internetlink"/>
                <w:rFonts w:ascii="Times New Roman" w:hAnsi="Times New Roman" w:cs="Times New Roman"/>
                <w:color w:val="000000"/>
                <w:sz w:val="24"/>
                <w:szCs w:val="24"/>
                <w:u w:val="none"/>
              </w:rPr>
              <w:t>spb</w:t>
            </w:r>
            <w:proofErr w:type="spellEnd"/>
            <w:r w:rsidRPr="00D723D6">
              <w:rPr>
                <w:rStyle w:val="Internetlink"/>
                <w:rFonts w:ascii="Times New Roman" w:hAnsi="Times New Roman" w:cs="Times New Roman"/>
                <w:color w:val="000000"/>
                <w:sz w:val="24"/>
                <w:szCs w:val="24"/>
                <w:u w:val="none"/>
                <w:lang w:val="ru-RU"/>
              </w:rPr>
              <w:t>@</w:t>
            </w:r>
            <w:proofErr w:type="spellStart"/>
            <w:r w:rsidRPr="00D723D6">
              <w:rPr>
                <w:rStyle w:val="Internetlink"/>
                <w:rFonts w:ascii="Times New Roman" w:hAnsi="Times New Roman" w:cs="Times New Roman"/>
                <w:color w:val="000000"/>
                <w:sz w:val="24"/>
                <w:szCs w:val="24"/>
                <w:u w:val="none"/>
              </w:rPr>
              <w:t>pvsmvd</w:t>
            </w:r>
            <w:proofErr w:type="spellEnd"/>
            <w:r w:rsidRPr="00D723D6">
              <w:rPr>
                <w:rStyle w:val="Internetlink"/>
                <w:rFonts w:ascii="Times New Roman" w:hAnsi="Times New Roman" w:cs="Times New Roman"/>
                <w:color w:val="000000"/>
                <w:sz w:val="24"/>
                <w:szCs w:val="24"/>
                <w:u w:val="none"/>
                <w:lang w:val="ru-RU"/>
              </w:rPr>
              <w:t>.</w:t>
            </w:r>
            <w:proofErr w:type="spellStart"/>
            <w:r w:rsidRPr="00D723D6">
              <w:rPr>
                <w:rStyle w:val="Internetlink"/>
                <w:rFonts w:ascii="Times New Roman" w:hAnsi="Times New Roman" w:cs="Times New Roman"/>
                <w:color w:val="000000"/>
                <w:sz w:val="24"/>
                <w:szCs w:val="24"/>
                <w:u w:val="none"/>
              </w:rPr>
              <w:t>ru</w:t>
            </w:r>
            <w:proofErr w:type="spellEnd"/>
          </w:p>
        </w:tc>
      </w:tr>
      <w:tr w:rsidR="003E4239" w:rsidRPr="004149F6" w14:paraId="79C49404" w14:textId="77777777" w:rsidTr="00D723D6">
        <w:trPr>
          <w:gridAfter w:val="1"/>
          <w:wAfter w:w="600" w:type="dxa"/>
          <w:trHeight w:val="1045"/>
        </w:trPr>
        <w:tc>
          <w:tcPr>
            <w:tcW w:w="5325" w:type="dxa"/>
            <w:gridSpan w:val="2"/>
          </w:tcPr>
          <w:p w14:paraId="00034907" w14:textId="77777777" w:rsidR="003E4239" w:rsidRPr="0065657B" w:rsidRDefault="00957D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565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Проректор по АХР</w:t>
            </w:r>
          </w:p>
          <w:p w14:paraId="4203AAD9" w14:textId="77777777" w:rsidR="0054294C" w:rsidRPr="0065657B" w:rsidRDefault="00542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565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Академии Русского балета</w:t>
            </w:r>
          </w:p>
          <w:p w14:paraId="14683376" w14:textId="6B0D4988" w:rsidR="0054294C" w:rsidRPr="0065657B" w:rsidRDefault="005429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5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имени А.Я. Вагановой</w:t>
            </w:r>
          </w:p>
        </w:tc>
        <w:tc>
          <w:tcPr>
            <w:tcW w:w="4849" w:type="dxa"/>
            <w:gridSpan w:val="2"/>
          </w:tcPr>
          <w:p w14:paraId="7C8AF421" w14:textId="77777777" w:rsidR="003E4239" w:rsidRPr="0065657B" w:rsidRDefault="003E4239">
            <w:pPr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Начальник отдела договорной работы и клиентского обслуживания</w:t>
            </w:r>
            <w:r w:rsidRPr="0065657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филиала</w:t>
            </w:r>
            <w:r w:rsidRPr="00656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5657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 г. Санкт-Петербургу и Ленинградской области</w:t>
            </w:r>
          </w:p>
        </w:tc>
      </w:tr>
      <w:tr w:rsidR="003E4239" w:rsidRPr="0065657B" w14:paraId="561DA31A" w14:textId="77777777">
        <w:trPr>
          <w:gridAfter w:val="1"/>
          <w:wAfter w:w="600" w:type="dxa"/>
          <w:trHeight w:val="258"/>
        </w:trPr>
        <w:tc>
          <w:tcPr>
            <w:tcW w:w="2422" w:type="dxa"/>
            <w:tcBorders>
              <w:bottom w:val="single" w:sz="2" w:space="0" w:color="000000"/>
            </w:tcBorders>
          </w:tcPr>
          <w:p w14:paraId="056F4B60" w14:textId="77777777" w:rsidR="003E4239" w:rsidRPr="0065657B" w:rsidRDefault="003E4239">
            <w:pPr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03" w:type="dxa"/>
            <w:vAlign w:val="center"/>
          </w:tcPr>
          <w:p w14:paraId="19AB6756" w14:textId="77777777" w:rsidR="003E4239" w:rsidRPr="0065657B" w:rsidRDefault="003E423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FA81054" w14:textId="0A2F8E5F" w:rsidR="003E4239" w:rsidRPr="0065657B" w:rsidRDefault="003E4239" w:rsidP="00957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7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6565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57D9D" w:rsidRPr="006565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А.О. Пузанов</w:t>
            </w:r>
            <w:r w:rsidRPr="0065657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2756" w:type="dxa"/>
            <w:tcBorders>
              <w:bottom w:val="single" w:sz="2" w:space="0" w:color="000000"/>
            </w:tcBorders>
          </w:tcPr>
          <w:p w14:paraId="4D87484C" w14:textId="77777777" w:rsidR="003E4239" w:rsidRPr="0065657B" w:rsidRDefault="003E4239">
            <w:pPr>
              <w:widowControl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ED6705" w14:textId="77777777" w:rsidR="003E4239" w:rsidRPr="0065657B" w:rsidRDefault="003E4239">
            <w:pPr>
              <w:widowControl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3" w:type="dxa"/>
            <w:vAlign w:val="center"/>
          </w:tcPr>
          <w:p w14:paraId="03961BBD" w14:textId="77777777" w:rsidR="003E4239" w:rsidRPr="0065657B" w:rsidRDefault="003E4239">
            <w:pPr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B2CADF" w14:textId="77777777" w:rsidR="003E4239" w:rsidRPr="0065657B" w:rsidRDefault="003E42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65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 </w:t>
            </w:r>
            <w:r w:rsidRPr="006565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И.Н. </w:t>
            </w:r>
            <w:proofErr w:type="spellStart"/>
            <w:r w:rsidRPr="006565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Мальков</w:t>
            </w:r>
            <w:proofErr w:type="spellEnd"/>
            <w:r w:rsidRPr="006565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565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3E4239" w:rsidRPr="007B38C1" w14:paraId="7B8A7380" w14:textId="77777777">
        <w:trPr>
          <w:gridAfter w:val="1"/>
          <w:wAfter w:w="600" w:type="dxa"/>
          <w:trHeight w:val="466"/>
        </w:trPr>
        <w:tc>
          <w:tcPr>
            <w:tcW w:w="2422" w:type="dxa"/>
            <w:tcBorders>
              <w:top w:val="single" w:sz="2" w:space="0" w:color="000000"/>
            </w:tcBorders>
            <w:vAlign w:val="bottom"/>
          </w:tcPr>
          <w:p w14:paraId="4A071155" w14:textId="77777777" w:rsidR="003E4239" w:rsidRPr="0065657B" w:rsidRDefault="003E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7B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2903" w:type="dxa"/>
            <w:vAlign w:val="bottom"/>
          </w:tcPr>
          <w:p w14:paraId="0C30D182" w14:textId="77777777" w:rsidR="003E4239" w:rsidRPr="0065657B" w:rsidRDefault="003E4239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2" w:space="0" w:color="000000"/>
            </w:tcBorders>
            <w:vAlign w:val="bottom"/>
          </w:tcPr>
          <w:p w14:paraId="47E223B8" w14:textId="77777777" w:rsidR="003E4239" w:rsidRPr="0065657B" w:rsidRDefault="003E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7B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2093" w:type="dxa"/>
            <w:vAlign w:val="bottom"/>
          </w:tcPr>
          <w:p w14:paraId="49812C39" w14:textId="77777777" w:rsidR="003E4239" w:rsidRPr="007B38C1" w:rsidRDefault="003E4239">
            <w:pPr>
              <w:widowControl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E1F8C67" w14:textId="77777777" w:rsidR="00BF5C8B" w:rsidRDefault="00BF5C8B">
      <w:pPr>
        <w:pageBreakBefore/>
        <w:widowControl/>
        <w:suppressAutoHyphens w:val="0"/>
        <w:autoSpaceDE/>
        <w:rPr>
          <w:rFonts w:ascii="Times New Roman" w:hAnsi="Times New Roman" w:cs="Times New Roman"/>
          <w:sz w:val="23"/>
          <w:szCs w:val="23"/>
        </w:rPr>
      </w:pPr>
    </w:p>
    <w:tbl>
      <w:tblPr>
        <w:tblW w:w="1059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4"/>
        <w:gridCol w:w="2211"/>
        <w:gridCol w:w="5103"/>
      </w:tblGrid>
      <w:tr w:rsidR="00BF5C8B" w:rsidRPr="003E4239" w14:paraId="18BF4207" w14:textId="77777777" w:rsidTr="003E4239">
        <w:trPr>
          <w:trHeight w:val="1128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A3166" w14:textId="77777777" w:rsidR="00BF5C8B" w:rsidRPr="003E4239" w:rsidRDefault="00BF5C8B">
            <w:pPr>
              <w:pStyle w:val="Standard"/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5D1B3" w14:textId="77777777" w:rsidR="00BF5C8B" w:rsidRPr="003E4239" w:rsidRDefault="00BF5C8B">
            <w:pPr>
              <w:pStyle w:val="Standard"/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A89FB" w14:textId="77777777" w:rsidR="00BF5C8B" w:rsidRPr="003E4239" w:rsidRDefault="009A466A" w:rsidP="00730734">
            <w:pPr>
              <w:pStyle w:val="Standard"/>
              <w:jc w:val="right"/>
              <w:rPr>
                <w:rFonts w:ascii="Times New Roman" w:hAnsi="Times New Roman" w:cs="Times New Roman"/>
                <w:lang w:val="ru-RU"/>
              </w:rPr>
            </w:pPr>
            <w:r w:rsidRPr="003E4239">
              <w:rPr>
                <w:rFonts w:ascii="Times New Roman" w:hAnsi="Times New Roman" w:cs="Times New Roman"/>
                <w:lang w:val="ru-RU"/>
              </w:rPr>
              <w:t>Приложение № 1</w:t>
            </w:r>
          </w:p>
          <w:p w14:paraId="7FBC46BC" w14:textId="77777777" w:rsidR="00BF5C8B" w:rsidRPr="003E4239" w:rsidRDefault="009A466A" w:rsidP="00730734">
            <w:pPr>
              <w:pStyle w:val="Standard"/>
              <w:jc w:val="right"/>
              <w:rPr>
                <w:rFonts w:ascii="Times New Roman" w:hAnsi="Times New Roman" w:cs="Times New Roman"/>
                <w:lang w:val="ru-RU"/>
              </w:rPr>
            </w:pPr>
            <w:r w:rsidRPr="003E4239">
              <w:rPr>
                <w:rFonts w:ascii="Times New Roman" w:hAnsi="Times New Roman" w:cs="Times New Roman"/>
                <w:lang w:val="ru-RU"/>
              </w:rPr>
              <w:t>к договору возмездного оказания услуг</w:t>
            </w:r>
          </w:p>
          <w:p w14:paraId="74F2915B" w14:textId="7E7A489B" w:rsidR="00BF5C8B" w:rsidRPr="001C185B" w:rsidRDefault="003E4239" w:rsidP="001C185B">
            <w:pPr>
              <w:pStyle w:val="Standard"/>
              <w:jc w:val="right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E4239">
              <w:rPr>
                <w:rFonts w:ascii="Times New Roman" w:hAnsi="Times New Roman" w:cs="Times New Roman"/>
                <w:bCs/>
                <w:spacing w:val="-3"/>
              </w:rPr>
              <w:t>от</w:t>
            </w:r>
            <w:proofErr w:type="spellEnd"/>
            <w:r w:rsidRPr="003E4239">
              <w:rPr>
                <w:rFonts w:ascii="Times New Roman" w:hAnsi="Times New Roman" w:cs="Times New Roman"/>
                <w:bCs/>
                <w:spacing w:val="-3"/>
              </w:rPr>
              <w:t xml:space="preserve"> </w:t>
            </w:r>
            <w:r w:rsidR="007B6280">
              <w:rPr>
                <w:rFonts w:ascii="Times New Roman" w:hAnsi="Times New Roman" w:cs="Times New Roman"/>
                <w:bCs/>
                <w:spacing w:val="-3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3"/>
                <w:lang w:val="ru-RU"/>
              </w:rPr>
              <w:t>«___»</w:t>
            </w:r>
            <w:r w:rsidR="00D846E5">
              <w:rPr>
                <w:rFonts w:ascii="Times New Roman" w:hAnsi="Times New Roman" w:cs="Times New Roman"/>
                <w:bCs/>
                <w:spacing w:val="-3"/>
                <w:lang w:val="ru-RU"/>
              </w:rPr>
              <w:t xml:space="preserve">__________ </w:t>
            </w:r>
            <w:r w:rsidR="001C185B">
              <w:rPr>
                <w:rFonts w:ascii="Times New Roman" w:hAnsi="Times New Roman" w:cs="Times New Roman"/>
                <w:bCs/>
                <w:spacing w:val="-3"/>
                <w:lang w:val="ru-RU"/>
              </w:rPr>
              <w:t>№___________________</w:t>
            </w:r>
          </w:p>
        </w:tc>
      </w:tr>
    </w:tbl>
    <w:p w14:paraId="5B09511F" w14:textId="77777777" w:rsidR="00BF5C8B" w:rsidRPr="003E4239" w:rsidRDefault="009A466A">
      <w:pPr>
        <w:pStyle w:val="Standard"/>
        <w:shd w:val="clear" w:color="auto" w:fill="FFFFFF"/>
        <w:jc w:val="center"/>
        <w:rPr>
          <w:rFonts w:ascii="Times New Roman" w:hAnsi="Times New Roman" w:cs="Times New Roman"/>
          <w:b/>
          <w:bCs/>
          <w:spacing w:val="-3"/>
          <w:lang w:val="ru-RU"/>
        </w:rPr>
      </w:pPr>
      <w:r w:rsidRPr="003E4239">
        <w:rPr>
          <w:rFonts w:ascii="Times New Roman" w:hAnsi="Times New Roman" w:cs="Times New Roman"/>
          <w:b/>
          <w:bCs/>
          <w:spacing w:val="-3"/>
          <w:lang w:val="ru-RU"/>
        </w:rPr>
        <w:t xml:space="preserve">Наименование услуг, оказываемых Исполнителем, соответствующих тарифам, утвержденным </w:t>
      </w:r>
      <w:r w:rsidRPr="003E4239">
        <w:rPr>
          <w:rFonts w:ascii="Times New Roman" w:hAnsi="Times New Roman" w:cs="Times New Roman"/>
          <w:b/>
          <w:bCs/>
          <w:spacing w:val="-3"/>
          <w:lang w:val="ru-RU"/>
        </w:rPr>
        <w:br/>
        <w:t>для филиала по г. Санкт-Петербургу и Ленинградской области ФГУП «ПВС» МВД России</w:t>
      </w:r>
    </w:p>
    <w:p w14:paraId="0F7A0847" w14:textId="77777777" w:rsidR="00BF5C8B" w:rsidRPr="003E4239" w:rsidRDefault="00BF5C8B">
      <w:pPr>
        <w:pStyle w:val="Standard"/>
        <w:shd w:val="clear" w:color="auto" w:fill="FFFFFF"/>
        <w:ind w:firstLine="720"/>
        <w:jc w:val="both"/>
        <w:rPr>
          <w:rFonts w:ascii="Times New Roman" w:hAnsi="Times New Roman" w:cs="Times New Roman"/>
          <w:bCs/>
          <w:spacing w:val="-3"/>
          <w:lang w:val="ru-RU"/>
        </w:rPr>
      </w:pPr>
    </w:p>
    <w:tbl>
      <w:tblPr>
        <w:tblW w:w="10609" w:type="dxa"/>
        <w:tblInd w:w="-2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3"/>
        <w:gridCol w:w="7952"/>
        <w:gridCol w:w="1984"/>
      </w:tblGrid>
      <w:tr w:rsidR="007B6280" w:rsidRPr="004149F6" w14:paraId="668C70DC" w14:textId="44677203" w:rsidTr="00EF7D73">
        <w:trPr>
          <w:trHeight w:val="8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C427D" w14:textId="77777777" w:rsidR="007B6280" w:rsidRPr="0065657B" w:rsidRDefault="007B6280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hi-IN"/>
              </w:rPr>
            </w:pPr>
            <w:r w:rsidRPr="0065657B">
              <w:rPr>
                <w:rFonts w:ascii="Times New Roman" w:hAnsi="Times New Roman" w:cs="Times New Roman"/>
                <w:b/>
                <w:sz w:val="24"/>
                <w:szCs w:val="24"/>
                <w:lang w:val="en-US" w:bidi="hi-IN"/>
              </w:rPr>
              <w:t>№</w:t>
            </w:r>
          </w:p>
        </w:tc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FA62E" w14:textId="77777777" w:rsidR="007B6280" w:rsidRPr="0065657B" w:rsidRDefault="007B628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57B">
              <w:rPr>
                <w:rFonts w:ascii="Times New Roman" w:hAnsi="Times New Roman" w:cs="Times New Roman"/>
                <w:b/>
                <w:sz w:val="24"/>
                <w:szCs w:val="24"/>
                <w:lang w:bidi="hi-IN"/>
              </w:rPr>
              <w:t>Наименование услуги в соответствии с Тарифами Филиала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6F45A" w14:textId="77777777" w:rsidR="007B6280" w:rsidRPr="0065657B" w:rsidRDefault="007B62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5657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Стоимость</w:t>
            </w:r>
          </w:p>
          <w:p w14:paraId="0D58D8AC" w14:textId="77777777" w:rsidR="007B6280" w:rsidRPr="0065657B" w:rsidRDefault="007B62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57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ед. услуги</w:t>
            </w:r>
          </w:p>
          <w:p w14:paraId="247CE5E6" w14:textId="77777777" w:rsidR="007B6280" w:rsidRPr="0065657B" w:rsidRDefault="007B62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57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(в </w:t>
            </w:r>
            <w:proofErr w:type="spellStart"/>
            <w:r w:rsidRPr="0065657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т.ч</w:t>
            </w:r>
            <w:proofErr w:type="spellEnd"/>
            <w:r w:rsidRPr="0065657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 НДС)</w:t>
            </w:r>
          </w:p>
        </w:tc>
      </w:tr>
      <w:tr w:rsidR="007B6280" w:rsidRPr="0065657B" w14:paraId="4BCC4ECE" w14:textId="77777777" w:rsidTr="00EF7D73">
        <w:trPr>
          <w:trHeight w:val="123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60258" w14:textId="11955307" w:rsidR="007B6280" w:rsidRPr="0065657B" w:rsidRDefault="00FE55F5" w:rsidP="00D12ADD">
            <w:pPr>
              <w:pStyle w:val="Standard"/>
              <w:snapToGrid w:val="0"/>
              <w:spacing w:after="12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 w:rsidR="007B6280" w:rsidRPr="0065657B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7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4BDBD" w14:textId="6B3C9171" w:rsidR="007B6280" w:rsidRPr="0065657B" w:rsidRDefault="007B6280" w:rsidP="00D12ADD">
            <w:pPr>
              <w:pStyle w:val="TableContents"/>
              <w:jc w:val="both"/>
              <w:rPr>
                <w:rFonts w:ascii="Times New Roman" w:hAnsi="Times New Roman" w:cs="Times New Roman"/>
                <w:kern w:val="3"/>
                <w:sz w:val="23"/>
                <w:szCs w:val="23"/>
                <w:lang w:bidi="hi-IN"/>
              </w:rPr>
            </w:pPr>
            <w:r w:rsidRPr="0065657B">
              <w:rPr>
                <w:rFonts w:ascii="Times New Roman" w:hAnsi="Times New Roman" w:cs="Times New Roman"/>
                <w:kern w:val="3"/>
                <w:sz w:val="23"/>
                <w:szCs w:val="23"/>
                <w:lang w:bidi="hi-IN"/>
              </w:rPr>
              <w:t>17.2.1. Фотографирование (для иных категорий граждан, за исключением получающих услуги, необходимых для оформления/переоформления патента для осуществления трудовой деятельности на территории Российской Федерации).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FD858" w14:textId="66C90616" w:rsidR="007B6280" w:rsidRPr="0065657B" w:rsidRDefault="00FE55F5" w:rsidP="00D12ADD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 w:rsidR="007B6280" w:rsidRPr="0065657B">
              <w:rPr>
                <w:rFonts w:ascii="Times New Roman" w:hAnsi="Times New Roman" w:cs="Times New Roman"/>
                <w:sz w:val="23"/>
                <w:szCs w:val="23"/>
              </w:rPr>
              <w:t>00 рублей</w:t>
            </w:r>
          </w:p>
        </w:tc>
      </w:tr>
      <w:tr w:rsidR="007B6280" w:rsidRPr="0065657B" w14:paraId="56E22E46" w14:textId="77777777" w:rsidTr="00EF7D73">
        <w:trPr>
          <w:trHeight w:val="123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58CC3" w14:textId="6BAC4367" w:rsidR="007B6280" w:rsidRPr="0065657B" w:rsidRDefault="00FE55F5" w:rsidP="00D12ADD">
            <w:pPr>
              <w:pStyle w:val="Standard"/>
              <w:snapToGrid w:val="0"/>
              <w:spacing w:after="12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  <w:r w:rsidR="007B6280" w:rsidRPr="0065657B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7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5BE0D" w14:textId="7E0886FF" w:rsidR="007B6280" w:rsidRPr="0065657B" w:rsidRDefault="007B6280" w:rsidP="00D12ADD">
            <w:pPr>
              <w:pStyle w:val="TableContents"/>
              <w:jc w:val="both"/>
              <w:rPr>
                <w:rFonts w:ascii="Times New Roman" w:hAnsi="Times New Roman" w:cs="Times New Roman"/>
                <w:kern w:val="3"/>
                <w:sz w:val="23"/>
                <w:szCs w:val="23"/>
                <w:lang w:bidi="hi-IN"/>
              </w:rPr>
            </w:pPr>
            <w:r w:rsidRPr="0065657B">
              <w:rPr>
                <w:rFonts w:ascii="Times New Roman" w:hAnsi="Times New Roman" w:cs="Times New Roman"/>
                <w:kern w:val="3"/>
                <w:sz w:val="23"/>
                <w:szCs w:val="23"/>
                <w:lang w:bidi="hi-IN"/>
              </w:rPr>
              <w:t>17.8. Проверка на соответствие требованиям нормативных правовых актов РФ принимаемых медицинских документов, выдача справки о получении медицинских документов и передача их копий в подразделение по вопросам миграции территориального органа МВД России (при соответствии документов требованиям нормативных правовых актов РФ). Услуга оказывается лицам, не являющимся получателями услуг 7.2.,7.3.,7.6.,7.7.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8CED1" w14:textId="282FDE9F" w:rsidR="007B6280" w:rsidRPr="0065657B" w:rsidRDefault="007B6280" w:rsidP="00D12ADD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5657B">
              <w:rPr>
                <w:rFonts w:ascii="Times New Roman" w:hAnsi="Times New Roman" w:cs="Times New Roman"/>
                <w:sz w:val="23"/>
                <w:szCs w:val="23"/>
              </w:rPr>
              <w:t>2200 рублей</w:t>
            </w:r>
          </w:p>
        </w:tc>
      </w:tr>
      <w:tr w:rsidR="007B6280" w:rsidRPr="003E4239" w14:paraId="61B36F25" w14:textId="77777777" w:rsidTr="00EF7D73">
        <w:trPr>
          <w:trHeight w:val="123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153D1" w14:textId="2811A02A" w:rsidR="007B6280" w:rsidRPr="0065657B" w:rsidRDefault="00FE55F5" w:rsidP="00D12ADD">
            <w:pPr>
              <w:pStyle w:val="Standard"/>
              <w:snapToGrid w:val="0"/>
              <w:spacing w:after="12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  <w:r w:rsidR="007B6280" w:rsidRPr="0065657B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7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9474C" w14:textId="4F7C4883" w:rsidR="007B6280" w:rsidRPr="0065657B" w:rsidRDefault="007B6280" w:rsidP="00D12ADD">
            <w:pPr>
              <w:pStyle w:val="TableContents"/>
              <w:jc w:val="both"/>
              <w:rPr>
                <w:rFonts w:ascii="Times New Roman" w:hAnsi="Times New Roman" w:cs="Times New Roman"/>
                <w:kern w:val="3"/>
                <w:sz w:val="23"/>
                <w:szCs w:val="23"/>
                <w:lang w:bidi="hi-IN"/>
              </w:rPr>
            </w:pPr>
            <w:r w:rsidRPr="0065657B">
              <w:rPr>
                <w:rFonts w:ascii="Times New Roman" w:hAnsi="Times New Roman" w:cs="Times New Roman"/>
                <w:kern w:val="3"/>
                <w:sz w:val="23"/>
                <w:szCs w:val="23"/>
                <w:lang w:bidi="hi-IN"/>
              </w:rPr>
              <w:t>17.9. Получение и передача дактилоскопической и фотографической информации в подразделение по вопросам миграции территориального органа МВД России в целях дальнейшего прохождения иностранным гражданином обязательной государственной дактилоскопической регистрации и фотографирования.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12EAA" w14:textId="231BB64C" w:rsidR="007B6280" w:rsidRPr="0065657B" w:rsidRDefault="00FE55F5" w:rsidP="00D12ADD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</w:t>
            </w:r>
            <w:r w:rsidR="007B6280" w:rsidRPr="0065657B">
              <w:rPr>
                <w:rFonts w:ascii="Times New Roman" w:hAnsi="Times New Roman" w:cs="Times New Roman"/>
                <w:sz w:val="23"/>
                <w:szCs w:val="23"/>
              </w:rPr>
              <w:t>00 рублей</w:t>
            </w:r>
          </w:p>
        </w:tc>
      </w:tr>
    </w:tbl>
    <w:p w14:paraId="42F4B93B" w14:textId="4A09E9B4" w:rsidR="00790418" w:rsidRDefault="00790418" w:rsidP="0099734F">
      <w:pPr>
        <w:pStyle w:val="Standard"/>
        <w:overflowPunct w:val="0"/>
        <w:jc w:val="center"/>
        <w:rPr>
          <w:rFonts w:ascii="Times New Roman" w:hAnsi="Times New Roman" w:cs="Times New Roman"/>
          <w:b/>
          <w:bCs/>
          <w:sz w:val="23"/>
          <w:szCs w:val="23"/>
          <w:lang w:val="ru-RU" w:eastAsia="ru-RU"/>
        </w:rPr>
      </w:pPr>
    </w:p>
    <w:p w14:paraId="79578BB5" w14:textId="77777777" w:rsidR="0054294C" w:rsidRDefault="0054294C" w:rsidP="0099734F">
      <w:pPr>
        <w:pStyle w:val="Standard"/>
        <w:overflowPunct w:val="0"/>
        <w:jc w:val="center"/>
        <w:rPr>
          <w:rFonts w:ascii="Times New Roman" w:hAnsi="Times New Roman" w:cs="Times New Roman"/>
          <w:b/>
          <w:bCs/>
          <w:sz w:val="23"/>
          <w:szCs w:val="23"/>
          <w:lang w:val="ru-RU" w:eastAsia="ru-RU"/>
        </w:rPr>
      </w:pPr>
    </w:p>
    <w:tbl>
      <w:tblPr>
        <w:tblW w:w="1077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565"/>
        <w:gridCol w:w="3074"/>
        <w:gridCol w:w="2919"/>
        <w:gridCol w:w="2216"/>
      </w:tblGrid>
      <w:tr w:rsidR="0054294C" w:rsidRPr="004149F6" w14:paraId="06F7FFCC" w14:textId="77777777" w:rsidTr="00DF6438">
        <w:trPr>
          <w:trHeight w:val="1045"/>
        </w:trPr>
        <w:tc>
          <w:tcPr>
            <w:tcW w:w="5325" w:type="dxa"/>
            <w:gridSpan w:val="2"/>
          </w:tcPr>
          <w:p w14:paraId="494F8741" w14:textId="77777777" w:rsidR="0054294C" w:rsidRDefault="0054294C" w:rsidP="009973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Проректор по АХР</w:t>
            </w:r>
          </w:p>
          <w:p w14:paraId="0B04AB4C" w14:textId="77777777" w:rsidR="0054294C" w:rsidRDefault="0054294C" w:rsidP="009973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Академии Русского балета</w:t>
            </w:r>
          </w:p>
          <w:p w14:paraId="4D2C3E8D" w14:textId="77777777" w:rsidR="0054294C" w:rsidRPr="0054294C" w:rsidRDefault="0054294C" w:rsidP="009973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имени А.Я. Вагановой</w:t>
            </w:r>
          </w:p>
        </w:tc>
        <w:tc>
          <w:tcPr>
            <w:tcW w:w="4849" w:type="dxa"/>
            <w:gridSpan w:val="2"/>
          </w:tcPr>
          <w:p w14:paraId="35688D0D" w14:textId="77777777" w:rsidR="0054294C" w:rsidRPr="003E4239" w:rsidRDefault="0054294C" w:rsidP="0099734F">
            <w:pPr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4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Начальник отдела договорной работы и клиентского обслуживания</w:t>
            </w:r>
            <w:r w:rsidRPr="003E423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филиала</w:t>
            </w:r>
            <w:r w:rsidRPr="003E4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3E423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 г. Санкт-Петербургу и Ленинградской области</w:t>
            </w:r>
          </w:p>
        </w:tc>
      </w:tr>
      <w:tr w:rsidR="0054294C" w:rsidRPr="007B38C1" w14:paraId="1FD6A5A2" w14:textId="77777777" w:rsidTr="00DF6438">
        <w:trPr>
          <w:trHeight w:val="258"/>
        </w:trPr>
        <w:tc>
          <w:tcPr>
            <w:tcW w:w="2422" w:type="dxa"/>
            <w:tcBorders>
              <w:bottom w:val="single" w:sz="2" w:space="0" w:color="000000"/>
            </w:tcBorders>
          </w:tcPr>
          <w:p w14:paraId="731CE0F1" w14:textId="77777777" w:rsidR="0054294C" w:rsidRPr="003E4239" w:rsidRDefault="0054294C" w:rsidP="00DF6438">
            <w:pPr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03" w:type="dxa"/>
            <w:vAlign w:val="center"/>
          </w:tcPr>
          <w:p w14:paraId="35EE615B" w14:textId="77777777" w:rsidR="0054294C" w:rsidRPr="003E4239" w:rsidRDefault="0054294C" w:rsidP="00DF643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519B7CD" w14:textId="77777777" w:rsidR="0054294C" w:rsidRPr="007B38C1" w:rsidRDefault="0054294C" w:rsidP="00DF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8C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7B38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А.О. Пузанов</w:t>
            </w:r>
            <w:r w:rsidRPr="007B38C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2756" w:type="dxa"/>
            <w:tcBorders>
              <w:bottom w:val="single" w:sz="2" w:space="0" w:color="000000"/>
            </w:tcBorders>
          </w:tcPr>
          <w:p w14:paraId="16AD01DA" w14:textId="77777777" w:rsidR="0054294C" w:rsidRPr="007B38C1" w:rsidRDefault="0054294C" w:rsidP="00DF6438">
            <w:pPr>
              <w:widowControl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2CBB86" w14:textId="77777777" w:rsidR="0054294C" w:rsidRPr="007B38C1" w:rsidRDefault="0054294C" w:rsidP="00DF6438">
            <w:pPr>
              <w:widowControl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3" w:type="dxa"/>
            <w:vAlign w:val="center"/>
          </w:tcPr>
          <w:p w14:paraId="7D22C769" w14:textId="77777777" w:rsidR="0054294C" w:rsidRPr="007B38C1" w:rsidRDefault="0054294C" w:rsidP="00DF6438">
            <w:pPr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490F24" w14:textId="77777777" w:rsidR="0054294C" w:rsidRPr="007B38C1" w:rsidRDefault="0054294C" w:rsidP="00DF6438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B38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 </w:t>
            </w:r>
            <w:r w:rsidRPr="007B38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И.Н. </w:t>
            </w:r>
            <w:proofErr w:type="spellStart"/>
            <w:r w:rsidRPr="007B38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Мальков</w:t>
            </w:r>
            <w:proofErr w:type="spellEnd"/>
            <w:r w:rsidRPr="007B38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B38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54294C" w:rsidRPr="007B38C1" w14:paraId="38FE62E8" w14:textId="77777777" w:rsidTr="00DF6438">
        <w:trPr>
          <w:trHeight w:val="466"/>
        </w:trPr>
        <w:tc>
          <w:tcPr>
            <w:tcW w:w="2422" w:type="dxa"/>
            <w:tcBorders>
              <w:top w:val="single" w:sz="2" w:space="0" w:color="000000"/>
            </w:tcBorders>
            <w:vAlign w:val="bottom"/>
          </w:tcPr>
          <w:p w14:paraId="089CEB42" w14:textId="77777777" w:rsidR="0054294C" w:rsidRPr="007B38C1" w:rsidRDefault="0054294C" w:rsidP="00DF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8C1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2903" w:type="dxa"/>
            <w:vAlign w:val="bottom"/>
          </w:tcPr>
          <w:p w14:paraId="06F9E752" w14:textId="77777777" w:rsidR="0054294C" w:rsidRPr="007B38C1" w:rsidRDefault="0054294C" w:rsidP="00DF6438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2" w:space="0" w:color="000000"/>
            </w:tcBorders>
            <w:vAlign w:val="bottom"/>
          </w:tcPr>
          <w:p w14:paraId="3C2BEBF0" w14:textId="77777777" w:rsidR="0054294C" w:rsidRPr="007B38C1" w:rsidRDefault="0054294C" w:rsidP="00DF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8C1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2093" w:type="dxa"/>
            <w:vAlign w:val="bottom"/>
          </w:tcPr>
          <w:p w14:paraId="7C072409" w14:textId="77777777" w:rsidR="0054294C" w:rsidRPr="007B38C1" w:rsidRDefault="0054294C" w:rsidP="00DF6438">
            <w:pPr>
              <w:widowControl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8066A41" w14:textId="77777777" w:rsidR="0054294C" w:rsidRDefault="0054294C" w:rsidP="007D5833">
      <w:pPr>
        <w:pStyle w:val="Standard"/>
        <w:pBdr>
          <w:bottom w:val="single" w:sz="12" w:space="1" w:color="000000"/>
        </w:pBdr>
        <w:overflowPunct w:val="0"/>
        <w:jc w:val="center"/>
        <w:rPr>
          <w:rFonts w:ascii="Times New Roman" w:hAnsi="Times New Roman" w:cs="Times New Roman"/>
          <w:b/>
          <w:bCs/>
          <w:sz w:val="23"/>
          <w:szCs w:val="23"/>
          <w:lang w:val="ru-RU" w:eastAsia="ru-RU"/>
        </w:rPr>
      </w:pPr>
    </w:p>
    <w:p w14:paraId="71F88614" w14:textId="77777777" w:rsidR="00790418" w:rsidRDefault="00790418" w:rsidP="007D5833">
      <w:pPr>
        <w:pStyle w:val="Standard"/>
        <w:pBdr>
          <w:bottom w:val="single" w:sz="12" w:space="1" w:color="000000"/>
        </w:pBdr>
        <w:overflowPunct w:val="0"/>
        <w:jc w:val="center"/>
        <w:rPr>
          <w:rFonts w:ascii="Times New Roman" w:hAnsi="Times New Roman" w:cs="Times New Roman"/>
          <w:b/>
          <w:bCs/>
          <w:sz w:val="23"/>
          <w:szCs w:val="23"/>
          <w:lang w:val="ru-RU" w:eastAsia="ru-RU"/>
        </w:rPr>
      </w:pPr>
    </w:p>
    <w:p w14:paraId="40142F23" w14:textId="77777777" w:rsidR="00790418" w:rsidRDefault="00790418" w:rsidP="007D5833">
      <w:pPr>
        <w:pStyle w:val="Standard"/>
        <w:pBdr>
          <w:bottom w:val="single" w:sz="12" w:space="1" w:color="000000"/>
        </w:pBdr>
        <w:overflowPunct w:val="0"/>
        <w:jc w:val="center"/>
        <w:rPr>
          <w:rFonts w:ascii="Times New Roman" w:hAnsi="Times New Roman" w:cs="Times New Roman"/>
          <w:b/>
          <w:bCs/>
          <w:sz w:val="23"/>
          <w:szCs w:val="23"/>
          <w:lang w:val="ru-RU" w:eastAsia="ru-RU"/>
        </w:rPr>
      </w:pPr>
    </w:p>
    <w:p w14:paraId="64CB7B0B" w14:textId="77777777" w:rsidR="00790418" w:rsidRDefault="00790418" w:rsidP="007D5833">
      <w:pPr>
        <w:pStyle w:val="Standard"/>
        <w:pBdr>
          <w:bottom w:val="single" w:sz="12" w:space="1" w:color="000000"/>
        </w:pBdr>
        <w:overflowPunct w:val="0"/>
        <w:jc w:val="center"/>
        <w:rPr>
          <w:rFonts w:ascii="Times New Roman" w:hAnsi="Times New Roman" w:cs="Times New Roman"/>
          <w:b/>
          <w:bCs/>
          <w:sz w:val="23"/>
          <w:szCs w:val="23"/>
          <w:lang w:val="ru-RU" w:eastAsia="ru-RU"/>
        </w:rPr>
      </w:pPr>
    </w:p>
    <w:p w14:paraId="3DF3BED4" w14:textId="77777777" w:rsidR="00790418" w:rsidRDefault="00790418" w:rsidP="007D5833">
      <w:pPr>
        <w:pStyle w:val="Standard"/>
        <w:pBdr>
          <w:bottom w:val="single" w:sz="12" w:space="1" w:color="000000"/>
        </w:pBdr>
        <w:overflowPunct w:val="0"/>
        <w:jc w:val="center"/>
        <w:rPr>
          <w:rFonts w:ascii="Times New Roman" w:hAnsi="Times New Roman" w:cs="Times New Roman"/>
          <w:b/>
          <w:bCs/>
          <w:sz w:val="23"/>
          <w:szCs w:val="23"/>
          <w:lang w:val="ru-RU" w:eastAsia="ru-RU"/>
        </w:rPr>
      </w:pPr>
    </w:p>
    <w:p w14:paraId="75602180" w14:textId="77777777" w:rsidR="00790418" w:rsidRDefault="00790418" w:rsidP="007D5833">
      <w:pPr>
        <w:pStyle w:val="Standard"/>
        <w:pBdr>
          <w:bottom w:val="single" w:sz="12" w:space="1" w:color="000000"/>
        </w:pBdr>
        <w:overflowPunct w:val="0"/>
        <w:jc w:val="center"/>
        <w:rPr>
          <w:rFonts w:ascii="Times New Roman" w:hAnsi="Times New Roman" w:cs="Times New Roman"/>
          <w:b/>
          <w:bCs/>
          <w:sz w:val="23"/>
          <w:szCs w:val="23"/>
          <w:lang w:val="ru-RU" w:eastAsia="ru-RU"/>
        </w:rPr>
      </w:pPr>
    </w:p>
    <w:p w14:paraId="7C2D2E04" w14:textId="77777777" w:rsidR="00790418" w:rsidRDefault="00790418" w:rsidP="007D5833">
      <w:pPr>
        <w:pStyle w:val="Standard"/>
        <w:pBdr>
          <w:bottom w:val="single" w:sz="12" w:space="1" w:color="000000"/>
        </w:pBdr>
        <w:overflowPunct w:val="0"/>
        <w:jc w:val="center"/>
        <w:rPr>
          <w:rFonts w:ascii="Times New Roman" w:hAnsi="Times New Roman" w:cs="Times New Roman"/>
          <w:b/>
          <w:bCs/>
          <w:sz w:val="23"/>
          <w:szCs w:val="23"/>
          <w:lang w:val="ru-RU" w:eastAsia="ru-RU"/>
        </w:rPr>
      </w:pPr>
    </w:p>
    <w:p w14:paraId="1CBDB9ED" w14:textId="77777777" w:rsidR="00790418" w:rsidRDefault="00790418" w:rsidP="007D5833">
      <w:pPr>
        <w:pStyle w:val="Standard"/>
        <w:pBdr>
          <w:bottom w:val="single" w:sz="12" w:space="1" w:color="000000"/>
        </w:pBdr>
        <w:overflowPunct w:val="0"/>
        <w:jc w:val="center"/>
        <w:rPr>
          <w:rFonts w:ascii="Times New Roman" w:hAnsi="Times New Roman" w:cs="Times New Roman"/>
          <w:b/>
          <w:bCs/>
          <w:sz w:val="23"/>
          <w:szCs w:val="23"/>
          <w:lang w:val="ru-RU" w:eastAsia="ru-RU"/>
        </w:rPr>
      </w:pPr>
    </w:p>
    <w:p w14:paraId="4FA67AB1" w14:textId="77777777" w:rsidR="00790418" w:rsidRDefault="00790418" w:rsidP="007D5833">
      <w:pPr>
        <w:pStyle w:val="Standard"/>
        <w:pBdr>
          <w:bottom w:val="single" w:sz="12" w:space="1" w:color="000000"/>
        </w:pBdr>
        <w:overflowPunct w:val="0"/>
        <w:jc w:val="center"/>
        <w:rPr>
          <w:rFonts w:ascii="Times New Roman" w:hAnsi="Times New Roman" w:cs="Times New Roman"/>
          <w:b/>
          <w:bCs/>
          <w:sz w:val="23"/>
          <w:szCs w:val="23"/>
          <w:lang w:val="ru-RU" w:eastAsia="ru-RU"/>
        </w:rPr>
      </w:pPr>
    </w:p>
    <w:p w14:paraId="48D51BD6" w14:textId="77777777" w:rsidR="00790418" w:rsidRDefault="00790418" w:rsidP="007D5833">
      <w:pPr>
        <w:pStyle w:val="Standard"/>
        <w:pBdr>
          <w:bottom w:val="single" w:sz="12" w:space="1" w:color="000000"/>
        </w:pBdr>
        <w:overflowPunct w:val="0"/>
        <w:jc w:val="center"/>
        <w:rPr>
          <w:rFonts w:ascii="Times New Roman" w:hAnsi="Times New Roman" w:cs="Times New Roman"/>
          <w:b/>
          <w:bCs/>
          <w:sz w:val="23"/>
          <w:szCs w:val="23"/>
          <w:lang w:val="ru-RU" w:eastAsia="ru-RU"/>
        </w:rPr>
      </w:pPr>
    </w:p>
    <w:p w14:paraId="54DE4889" w14:textId="77777777" w:rsidR="00E306A4" w:rsidRDefault="00E306A4" w:rsidP="007D5833">
      <w:pPr>
        <w:pStyle w:val="Standard"/>
        <w:pBdr>
          <w:bottom w:val="single" w:sz="12" w:space="1" w:color="000000"/>
        </w:pBdr>
        <w:overflowPunct w:val="0"/>
        <w:jc w:val="center"/>
        <w:rPr>
          <w:rFonts w:ascii="Times New Roman" w:hAnsi="Times New Roman" w:cs="Times New Roman"/>
          <w:b/>
          <w:bCs/>
          <w:sz w:val="23"/>
          <w:szCs w:val="23"/>
          <w:lang w:val="ru-RU" w:eastAsia="ru-RU"/>
        </w:rPr>
      </w:pPr>
    </w:p>
    <w:p w14:paraId="60111A93" w14:textId="77777777" w:rsidR="00E306A4" w:rsidRDefault="00E306A4" w:rsidP="007D5833">
      <w:pPr>
        <w:pStyle w:val="Standard"/>
        <w:pBdr>
          <w:bottom w:val="single" w:sz="12" w:space="1" w:color="000000"/>
        </w:pBdr>
        <w:overflowPunct w:val="0"/>
        <w:jc w:val="center"/>
        <w:rPr>
          <w:rFonts w:ascii="Times New Roman" w:hAnsi="Times New Roman" w:cs="Times New Roman"/>
          <w:b/>
          <w:bCs/>
          <w:sz w:val="23"/>
          <w:szCs w:val="23"/>
          <w:lang w:val="ru-RU" w:eastAsia="ru-RU"/>
        </w:rPr>
      </w:pPr>
    </w:p>
    <w:p w14:paraId="1BA9D673" w14:textId="77777777" w:rsidR="00E306A4" w:rsidRDefault="00E306A4" w:rsidP="007D5833">
      <w:pPr>
        <w:pStyle w:val="Standard"/>
        <w:pBdr>
          <w:bottom w:val="single" w:sz="12" w:space="1" w:color="000000"/>
        </w:pBdr>
        <w:overflowPunct w:val="0"/>
        <w:jc w:val="center"/>
        <w:rPr>
          <w:rFonts w:ascii="Times New Roman" w:hAnsi="Times New Roman" w:cs="Times New Roman"/>
          <w:b/>
          <w:bCs/>
          <w:sz w:val="23"/>
          <w:szCs w:val="23"/>
          <w:lang w:val="ru-RU" w:eastAsia="ru-RU"/>
        </w:rPr>
      </w:pPr>
    </w:p>
    <w:p w14:paraId="307EB1F8" w14:textId="77777777" w:rsidR="00E306A4" w:rsidRDefault="00E306A4" w:rsidP="007D5833">
      <w:pPr>
        <w:pStyle w:val="Standard"/>
        <w:pBdr>
          <w:bottom w:val="single" w:sz="12" w:space="1" w:color="000000"/>
        </w:pBdr>
        <w:overflowPunct w:val="0"/>
        <w:jc w:val="center"/>
        <w:rPr>
          <w:rFonts w:ascii="Times New Roman" w:hAnsi="Times New Roman" w:cs="Times New Roman"/>
          <w:b/>
          <w:bCs/>
          <w:sz w:val="23"/>
          <w:szCs w:val="23"/>
          <w:lang w:val="ru-RU" w:eastAsia="ru-RU"/>
        </w:rPr>
      </w:pPr>
    </w:p>
    <w:p w14:paraId="1335FB09" w14:textId="77777777" w:rsidR="00E306A4" w:rsidRDefault="00E306A4" w:rsidP="007D5833">
      <w:pPr>
        <w:pStyle w:val="Standard"/>
        <w:pBdr>
          <w:bottom w:val="single" w:sz="12" w:space="1" w:color="000000"/>
        </w:pBdr>
        <w:overflowPunct w:val="0"/>
        <w:jc w:val="center"/>
        <w:rPr>
          <w:rFonts w:ascii="Times New Roman" w:hAnsi="Times New Roman" w:cs="Times New Roman"/>
          <w:b/>
          <w:bCs/>
          <w:sz w:val="23"/>
          <w:szCs w:val="23"/>
          <w:lang w:val="ru-RU" w:eastAsia="ru-RU"/>
        </w:rPr>
      </w:pPr>
    </w:p>
    <w:p w14:paraId="3A2FDAE3" w14:textId="77777777" w:rsidR="00E306A4" w:rsidRDefault="00E306A4" w:rsidP="007D5833">
      <w:pPr>
        <w:pStyle w:val="Standard"/>
        <w:pBdr>
          <w:bottom w:val="single" w:sz="12" w:space="1" w:color="000000"/>
        </w:pBdr>
        <w:overflowPunct w:val="0"/>
        <w:jc w:val="center"/>
        <w:rPr>
          <w:rFonts w:ascii="Times New Roman" w:hAnsi="Times New Roman" w:cs="Times New Roman"/>
          <w:b/>
          <w:bCs/>
          <w:sz w:val="23"/>
          <w:szCs w:val="23"/>
          <w:lang w:val="ru-RU" w:eastAsia="ru-RU"/>
        </w:rPr>
      </w:pPr>
    </w:p>
    <w:p w14:paraId="17D12672" w14:textId="77777777" w:rsidR="00E306A4" w:rsidRDefault="00E306A4" w:rsidP="007D5833">
      <w:pPr>
        <w:pStyle w:val="Standard"/>
        <w:pBdr>
          <w:bottom w:val="single" w:sz="12" w:space="1" w:color="000000"/>
        </w:pBdr>
        <w:overflowPunct w:val="0"/>
        <w:jc w:val="center"/>
        <w:rPr>
          <w:rFonts w:ascii="Times New Roman" w:hAnsi="Times New Roman" w:cs="Times New Roman"/>
          <w:b/>
          <w:bCs/>
          <w:sz w:val="23"/>
          <w:szCs w:val="23"/>
          <w:lang w:val="ru-RU" w:eastAsia="ru-RU"/>
        </w:rPr>
      </w:pPr>
    </w:p>
    <w:p w14:paraId="6A6D1349" w14:textId="77777777" w:rsidR="00E306A4" w:rsidRDefault="00E306A4" w:rsidP="007D5833">
      <w:pPr>
        <w:pStyle w:val="Standard"/>
        <w:pBdr>
          <w:bottom w:val="single" w:sz="12" w:space="1" w:color="000000"/>
        </w:pBdr>
        <w:overflowPunct w:val="0"/>
        <w:jc w:val="center"/>
        <w:rPr>
          <w:rFonts w:ascii="Times New Roman" w:hAnsi="Times New Roman" w:cs="Times New Roman"/>
          <w:b/>
          <w:bCs/>
          <w:sz w:val="23"/>
          <w:szCs w:val="23"/>
          <w:lang w:val="ru-RU" w:eastAsia="ru-RU"/>
        </w:rPr>
      </w:pPr>
      <w:bookmarkStart w:id="10" w:name="_GoBack"/>
      <w:bookmarkEnd w:id="10"/>
    </w:p>
    <w:p w14:paraId="575A482D" w14:textId="77777777" w:rsidR="00730734" w:rsidRDefault="00730734" w:rsidP="00730734">
      <w:pPr>
        <w:widowControl/>
        <w:pBdr>
          <w:bottom w:val="single" w:sz="12" w:space="1" w:color="000000"/>
        </w:pBdr>
        <w:overflowPunct w:val="0"/>
        <w:autoSpaceDE/>
        <w:jc w:val="right"/>
        <w:rPr>
          <w:rFonts w:ascii="Times New Roman" w:eastAsia="SimSun" w:hAnsi="Times New Roman" w:cs="Times New Roman"/>
          <w:sz w:val="24"/>
          <w:szCs w:val="24"/>
          <w:lang w:val="ru-RU" w:eastAsia="ru-RU"/>
        </w:rPr>
      </w:pPr>
      <w:r w:rsidRPr="00730734">
        <w:rPr>
          <w:rFonts w:ascii="Times New Roman" w:eastAsia="SimSun" w:hAnsi="Times New Roman" w:cs="Times New Roman"/>
          <w:sz w:val="24"/>
          <w:szCs w:val="24"/>
          <w:lang w:val="ru-RU" w:eastAsia="ru-RU"/>
        </w:rPr>
        <w:t>Приложение</w:t>
      </w:r>
      <w:r>
        <w:rPr>
          <w:rFonts w:ascii="Times New Roman" w:eastAsia="SimSun" w:hAnsi="Times New Roman" w:cs="Times New Roman"/>
          <w:sz w:val="24"/>
          <w:szCs w:val="24"/>
          <w:lang w:val="ru-RU" w:eastAsia="ru-RU"/>
        </w:rPr>
        <w:t xml:space="preserve"> № 2</w:t>
      </w:r>
    </w:p>
    <w:p w14:paraId="7F89D550" w14:textId="2FD146F0" w:rsidR="00730734" w:rsidRPr="00730734" w:rsidRDefault="00730734" w:rsidP="00730734">
      <w:pPr>
        <w:widowControl/>
        <w:pBdr>
          <w:bottom w:val="single" w:sz="12" w:space="1" w:color="000000"/>
        </w:pBdr>
        <w:overflowPunct w:val="0"/>
        <w:autoSpaceDE/>
        <w:jc w:val="right"/>
        <w:rPr>
          <w:rFonts w:ascii="Times New Roman" w:eastAsia="SimSun" w:hAnsi="Times New Roman" w:cs="Times New Roman"/>
          <w:sz w:val="24"/>
          <w:szCs w:val="24"/>
          <w:lang w:val="ru-RU" w:eastAsia="ru-RU"/>
        </w:rPr>
      </w:pPr>
      <w:r w:rsidRPr="00730734">
        <w:rPr>
          <w:rFonts w:ascii="Times New Roman" w:eastAsia="SimSun" w:hAnsi="Times New Roman" w:cs="Times New Roman"/>
          <w:sz w:val="24"/>
          <w:szCs w:val="24"/>
          <w:lang w:val="ru-RU" w:eastAsia="ru-RU"/>
        </w:rPr>
        <w:t>к договору возмездного оказания услуг</w:t>
      </w:r>
    </w:p>
    <w:p w14:paraId="056DE106" w14:textId="57BA920B" w:rsidR="00730734" w:rsidRPr="00730734" w:rsidRDefault="00730734" w:rsidP="00730734">
      <w:pPr>
        <w:widowControl/>
        <w:pBdr>
          <w:bottom w:val="single" w:sz="12" w:space="1" w:color="000000"/>
        </w:pBdr>
        <w:overflowPunct w:val="0"/>
        <w:autoSpaceDE/>
        <w:jc w:val="right"/>
        <w:rPr>
          <w:rFonts w:ascii="Times New Roman" w:eastAsia="SimSu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SimSun" w:hAnsi="Times New Roman" w:cs="Times New Roman"/>
          <w:sz w:val="24"/>
          <w:szCs w:val="24"/>
          <w:lang w:val="ru-RU" w:eastAsia="ru-RU"/>
        </w:rPr>
        <w:t>от «____» __________</w:t>
      </w:r>
      <w:r w:rsidR="001C185B">
        <w:rPr>
          <w:rFonts w:ascii="Times New Roman" w:eastAsia="SimSu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ru-RU" w:eastAsia="ru-RU"/>
        </w:rPr>
        <w:t xml:space="preserve">№ </w:t>
      </w:r>
      <w:r w:rsidR="001C185B">
        <w:rPr>
          <w:rFonts w:ascii="Times New Roman" w:eastAsia="SimSun" w:hAnsi="Times New Roman" w:cs="Times New Roman"/>
          <w:sz w:val="24"/>
          <w:szCs w:val="24"/>
          <w:lang w:val="ru-RU" w:eastAsia="ru-RU"/>
        </w:rPr>
        <w:t>_________________</w:t>
      </w:r>
    </w:p>
    <w:p w14:paraId="349CA34D" w14:textId="77777777" w:rsidR="00730734" w:rsidRDefault="00730734" w:rsidP="00730734">
      <w:pPr>
        <w:widowControl/>
        <w:pBdr>
          <w:bottom w:val="single" w:sz="12" w:space="1" w:color="000000"/>
        </w:pBdr>
        <w:overflowPunct w:val="0"/>
        <w:autoSpaceDE/>
        <w:rPr>
          <w:rFonts w:ascii="Times New Roman" w:eastAsia="SimSun" w:hAnsi="Times New Roman" w:cs="Times New Roman"/>
          <w:b/>
          <w:bCs/>
          <w:sz w:val="23"/>
          <w:szCs w:val="23"/>
          <w:lang w:val="ru-RU" w:eastAsia="ru-RU"/>
        </w:rPr>
      </w:pPr>
    </w:p>
    <w:p w14:paraId="1EFC328B" w14:textId="77777777" w:rsidR="00730734" w:rsidRDefault="00730734" w:rsidP="00730734">
      <w:pPr>
        <w:widowControl/>
        <w:pBdr>
          <w:bottom w:val="single" w:sz="12" w:space="1" w:color="000000"/>
        </w:pBdr>
        <w:overflowPunct w:val="0"/>
        <w:autoSpaceDE/>
        <w:rPr>
          <w:rFonts w:ascii="Times New Roman" w:eastAsia="SimSun" w:hAnsi="Times New Roman" w:cs="Times New Roman"/>
          <w:b/>
          <w:bCs/>
          <w:sz w:val="23"/>
          <w:szCs w:val="23"/>
          <w:lang w:val="ru-RU" w:eastAsia="ru-RU"/>
        </w:rPr>
      </w:pPr>
    </w:p>
    <w:p w14:paraId="7D06DEB0" w14:textId="7831865A" w:rsidR="00730734" w:rsidRPr="00730734" w:rsidRDefault="00730734" w:rsidP="00730734">
      <w:pPr>
        <w:widowControl/>
        <w:pBdr>
          <w:bottom w:val="single" w:sz="12" w:space="1" w:color="000000"/>
        </w:pBdr>
        <w:overflowPunct w:val="0"/>
        <w:autoSpaceDE/>
        <w:rPr>
          <w:rFonts w:ascii="Times New Roman" w:eastAsia="SimSun" w:hAnsi="Times New Roman" w:cs="Times New Roman"/>
          <w:b/>
          <w:bCs/>
          <w:sz w:val="23"/>
          <w:szCs w:val="23"/>
          <w:lang w:val="ru-RU" w:eastAsia="ru-RU"/>
        </w:rPr>
      </w:pPr>
      <w:r w:rsidRPr="00730734">
        <w:rPr>
          <w:rFonts w:ascii="Times New Roman" w:eastAsia="SimSun" w:hAnsi="Times New Roman" w:cs="Times New Roman"/>
          <w:b/>
          <w:bCs/>
          <w:sz w:val="23"/>
          <w:szCs w:val="23"/>
          <w:lang w:val="ru-RU" w:eastAsia="ru-RU"/>
        </w:rPr>
        <w:t>Форма документа</w:t>
      </w:r>
    </w:p>
    <w:p w14:paraId="0B99F4AF" w14:textId="77777777" w:rsidR="00730734" w:rsidRPr="00730734" w:rsidRDefault="00730734" w:rsidP="00730734">
      <w:pPr>
        <w:widowControl/>
        <w:overflowPunct w:val="0"/>
        <w:autoSpaceDE/>
        <w:jc w:val="center"/>
        <w:rPr>
          <w:rFonts w:ascii="Times New Roman" w:eastAsia="SimSun" w:hAnsi="Times New Roman" w:cs="Times New Roman"/>
          <w:b/>
          <w:bCs/>
          <w:sz w:val="23"/>
          <w:szCs w:val="23"/>
          <w:lang w:val="ru-RU" w:eastAsia="ru-RU"/>
        </w:rPr>
      </w:pPr>
    </w:p>
    <w:p w14:paraId="2C4CA309" w14:textId="77777777" w:rsidR="00730734" w:rsidRPr="00730734" w:rsidRDefault="00730734" w:rsidP="00730734">
      <w:pPr>
        <w:widowControl/>
        <w:overflowPunct w:val="0"/>
        <w:autoSpaceDE/>
        <w:rPr>
          <w:rFonts w:ascii="Times New Roman" w:eastAsia="SimSun" w:hAnsi="Times New Roman" w:cs="Times New Roman"/>
          <w:sz w:val="23"/>
          <w:szCs w:val="23"/>
          <w:lang w:val="ru-RU" w:eastAsia="ru-RU"/>
        </w:rPr>
      </w:pPr>
    </w:p>
    <w:p w14:paraId="1317525C" w14:textId="77777777" w:rsidR="00730734" w:rsidRPr="00730734" w:rsidRDefault="00730734" w:rsidP="00730734">
      <w:pPr>
        <w:shd w:val="clear" w:color="auto" w:fill="FFFFFF"/>
        <w:jc w:val="center"/>
        <w:rPr>
          <w:rFonts w:ascii="Times New Roman" w:hAnsi="Times New Roman" w:cs="Times New Roman"/>
          <w:spacing w:val="-3"/>
          <w:sz w:val="23"/>
          <w:szCs w:val="23"/>
          <w:lang w:val="ru-RU"/>
        </w:rPr>
      </w:pPr>
      <w:r w:rsidRPr="00730734">
        <w:rPr>
          <w:rFonts w:ascii="Times New Roman" w:hAnsi="Times New Roman" w:cs="Times New Roman"/>
          <w:spacing w:val="-3"/>
          <w:sz w:val="23"/>
          <w:szCs w:val="23"/>
          <w:lang w:val="ru-RU"/>
        </w:rPr>
        <w:t xml:space="preserve">Заявка на оказание услуг № __________ </w:t>
      </w:r>
      <w:proofErr w:type="gramStart"/>
      <w:r w:rsidRPr="00730734">
        <w:rPr>
          <w:rFonts w:ascii="Times New Roman" w:hAnsi="Times New Roman" w:cs="Times New Roman"/>
          <w:spacing w:val="-3"/>
          <w:sz w:val="23"/>
          <w:szCs w:val="23"/>
          <w:lang w:val="ru-RU"/>
        </w:rPr>
        <w:t>от  «</w:t>
      </w:r>
      <w:proofErr w:type="gramEnd"/>
      <w:r w:rsidRPr="00730734">
        <w:rPr>
          <w:rFonts w:ascii="Times New Roman" w:hAnsi="Times New Roman" w:cs="Times New Roman"/>
          <w:spacing w:val="-3"/>
          <w:sz w:val="23"/>
          <w:szCs w:val="23"/>
          <w:lang w:val="ru-RU"/>
        </w:rPr>
        <w:t>___» ___________ 20__ г.</w:t>
      </w:r>
    </w:p>
    <w:p w14:paraId="00BF4ED8" w14:textId="77777777" w:rsidR="00730734" w:rsidRPr="00730734" w:rsidRDefault="00730734" w:rsidP="00730734">
      <w:pPr>
        <w:shd w:val="clear" w:color="auto" w:fill="FFFFFF"/>
        <w:jc w:val="center"/>
        <w:rPr>
          <w:rFonts w:ascii="Times New Roman" w:hAnsi="Times New Roman" w:cs="Times New Roman"/>
          <w:spacing w:val="-3"/>
          <w:sz w:val="23"/>
          <w:szCs w:val="23"/>
          <w:lang w:val="ru-RU"/>
        </w:rPr>
      </w:pPr>
    </w:p>
    <w:p w14:paraId="46406985" w14:textId="77777777" w:rsidR="00730734" w:rsidRPr="00730734" w:rsidRDefault="00730734" w:rsidP="00730734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3"/>
          <w:sz w:val="23"/>
          <w:szCs w:val="23"/>
          <w:lang w:val="ru-RU"/>
        </w:rPr>
      </w:pPr>
    </w:p>
    <w:p w14:paraId="301CDDDF" w14:textId="77777777" w:rsidR="00730734" w:rsidRPr="00730734" w:rsidRDefault="00730734" w:rsidP="00730734">
      <w:pPr>
        <w:shd w:val="clear" w:color="auto" w:fill="FFFFFF"/>
        <w:tabs>
          <w:tab w:val="left" w:pos="9781"/>
        </w:tabs>
        <w:ind w:right="-7" w:firstLine="709"/>
        <w:jc w:val="both"/>
        <w:textAlignment w:val="auto"/>
        <w:rPr>
          <w:lang w:val="ru-RU"/>
        </w:rPr>
      </w:pPr>
      <w:r w:rsidRPr="00730734">
        <w:rPr>
          <w:rFonts w:ascii="Times New Roman" w:eastAsia="Times New Roman" w:hAnsi="Times New Roman" w:cs="Times New Roman"/>
          <w:spacing w:val="-5"/>
          <w:kern w:val="0"/>
          <w:sz w:val="23"/>
          <w:szCs w:val="23"/>
          <w:lang w:val="ru-RU" w:eastAsia="ru-RU" w:bidi="ar-SA"/>
        </w:rPr>
        <w:t>______________________</w:t>
      </w:r>
      <w:r w:rsidRPr="00730734">
        <w:rPr>
          <w:rFonts w:ascii="Times New Roman" w:eastAsia="Times New Roman" w:hAnsi="Times New Roman" w:cs="Times New Roman"/>
          <w:spacing w:val="2"/>
          <w:kern w:val="0"/>
          <w:sz w:val="23"/>
          <w:szCs w:val="23"/>
          <w:lang w:val="ru-RU" w:eastAsia="ru-RU" w:bidi="ar-SA"/>
        </w:rPr>
        <w:t xml:space="preserve">, именуемое в дальнейшем </w:t>
      </w:r>
      <w:r w:rsidRPr="00730734">
        <w:rPr>
          <w:rFonts w:ascii="Times New Roman" w:eastAsia="Times New Roman" w:hAnsi="Times New Roman" w:cs="Times New Roman"/>
          <w:b/>
          <w:spacing w:val="2"/>
          <w:kern w:val="0"/>
          <w:sz w:val="23"/>
          <w:szCs w:val="23"/>
          <w:lang w:val="ru-RU" w:eastAsia="ru-RU" w:bidi="ar-SA"/>
        </w:rPr>
        <w:t>Заказчик,</w:t>
      </w:r>
      <w:r w:rsidRPr="00730734">
        <w:rPr>
          <w:rFonts w:ascii="Times New Roman" w:eastAsia="Times New Roman" w:hAnsi="Times New Roman" w:cs="Times New Roman"/>
          <w:spacing w:val="2"/>
          <w:kern w:val="0"/>
          <w:sz w:val="23"/>
          <w:szCs w:val="23"/>
          <w:lang w:val="ru-RU" w:eastAsia="ru-RU" w:bidi="ar-SA"/>
        </w:rPr>
        <w:t xml:space="preserve"> </w:t>
      </w:r>
      <w:r w:rsidRPr="00730734">
        <w:rPr>
          <w:rFonts w:ascii="Times New Roman" w:eastAsia="Times New Roman" w:hAnsi="Times New Roman" w:cs="Times New Roman"/>
          <w:spacing w:val="2"/>
          <w:kern w:val="0"/>
          <w:sz w:val="23"/>
          <w:szCs w:val="23"/>
          <w:lang w:val="ru-RU" w:eastAsia="ru-RU" w:bidi="ar-SA"/>
        </w:rPr>
        <w:br/>
        <w:t>в лице __________________, действующего на основании __________</w:t>
      </w:r>
      <w:r w:rsidRPr="00730734">
        <w:rPr>
          <w:rFonts w:ascii="Times New Roman" w:eastAsia="Times New Roman" w:hAnsi="Times New Roman" w:cs="Times New Roman"/>
          <w:kern w:val="0"/>
          <w:sz w:val="23"/>
          <w:szCs w:val="23"/>
          <w:lang w:val="ru-RU" w:eastAsia="ru-RU" w:bidi="ar-SA"/>
        </w:rPr>
        <w:t xml:space="preserve">, в соответствии с пунктом 2.1.2 </w:t>
      </w:r>
      <w:r w:rsidRPr="00730734">
        <w:rPr>
          <w:rFonts w:ascii="Times New Roman" w:eastAsia="Times New Roman" w:hAnsi="Times New Roman" w:cs="Times New Roman"/>
          <w:color w:val="000000"/>
          <w:spacing w:val="-3"/>
          <w:kern w:val="0"/>
          <w:sz w:val="23"/>
          <w:szCs w:val="23"/>
          <w:lang w:val="ru-RU" w:eastAsia="ru-RU" w:bidi="ar-SA"/>
        </w:rPr>
        <w:t xml:space="preserve">Договора от__________20___г. №____/____ передает </w:t>
      </w:r>
      <w:r w:rsidRPr="00730734">
        <w:rPr>
          <w:rFonts w:ascii="Times New Roman" w:eastAsia="Times New Roman" w:hAnsi="Times New Roman" w:cs="Times New Roman"/>
          <w:b/>
          <w:bCs/>
          <w:color w:val="000000"/>
          <w:spacing w:val="-3"/>
          <w:kern w:val="0"/>
          <w:sz w:val="23"/>
          <w:szCs w:val="23"/>
          <w:lang w:val="ru-RU" w:eastAsia="ru-RU" w:bidi="ar-SA"/>
        </w:rPr>
        <w:t>Исполнителю</w:t>
      </w:r>
      <w:r w:rsidRPr="00730734">
        <w:rPr>
          <w:rFonts w:ascii="Times New Roman" w:eastAsia="Times New Roman" w:hAnsi="Times New Roman" w:cs="Times New Roman"/>
          <w:color w:val="000000"/>
          <w:spacing w:val="-3"/>
          <w:kern w:val="0"/>
          <w:sz w:val="23"/>
          <w:szCs w:val="23"/>
          <w:lang w:val="ru-RU" w:eastAsia="ru-RU" w:bidi="ar-SA"/>
        </w:rPr>
        <w:t xml:space="preserve"> (</w:t>
      </w:r>
      <w:r w:rsidRPr="00730734">
        <w:rPr>
          <w:rFonts w:ascii="Times New Roman" w:eastAsia="Times New Roman" w:hAnsi="Times New Roman" w:cs="Times New Roman"/>
          <w:kern w:val="0"/>
          <w:sz w:val="23"/>
          <w:szCs w:val="23"/>
          <w:lang w:val="ru-RU" w:eastAsia="ru-RU" w:bidi="ar-SA"/>
        </w:rPr>
        <w:t xml:space="preserve">направляет в адрес </w:t>
      </w:r>
      <w:r w:rsidRPr="00730734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val="ru-RU" w:eastAsia="ru-RU" w:bidi="ar-SA"/>
        </w:rPr>
        <w:t>Исполнителя)</w:t>
      </w:r>
      <w:r w:rsidRPr="00730734">
        <w:rPr>
          <w:rFonts w:ascii="Times New Roman" w:eastAsia="Times New Roman" w:hAnsi="Times New Roman" w:cs="Times New Roman"/>
          <w:kern w:val="0"/>
          <w:sz w:val="23"/>
          <w:szCs w:val="23"/>
          <w:lang w:val="ru-RU" w:eastAsia="ru-RU" w:bidi="ar-SA"/>
        </w:rPr>
        <w:t xml:space="preserve"> настоящую заявку на оказание услуг в соответствии с пунктом 1.1 вышеуказанного Договора:</w:t>
      </w:r>
    </w:p>
    <w:p w14:paraId="5E788F0C" w14:textId="77777777" w:rsidR="00730734" w:rsidRPr="00730734" w:rsidRDefault="00730734" w:rsidP="00730734">
      <w:pPr>
        <w:ind w:right="276"/>
        <w:textAlignment w:val="auto"/>
        <w:rPr>
          <w:rFonts w:ascii="Times New Roman" w:eastAsia="Times New Roman" w:hAnsi="Times New Roman" w:cs="Times New Roman"/>
          <w:kern w:val="0"/>
          <w:sz w:val="23"/>
          <w:szCs w:val="23"/>
          <w:lang w:val="ru-RU" w:eastAsia="ru-RU" w:bidi="ar-SA"/>
        </w:rPr>
      </w:pPr>
    </w:p>
    <w:tbl>
      <w:tblPr>
        <w:tblW w:w="10442" w:type="dxa"/>
        <w:tblInd w:w="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2645"/>
        <w:gridCol w:w="1985"/>
        <w:gridCol w:w="1417"/>
        <w:gridCol w:w="1701"/>
        <w:gridCol w:w="1843"/>
      </w:tblGrid>
      <w:tr w:rsidR="00730734" w:rsidRPr="00730734" w14:paraId="38F7145A" w14:textId="77777777" w:rsidTr="00B766F7">
        <w:trPr>
          <w:trHeight w:hRule="exact" w:val="276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14B3CC" w14:textId="77777777" w:rsidR="00730734" w:rsidRPr="00730734" w:rsidRDefault="00730734" w:rsidP="00730734">
            <w:pPr>
              <w:shd w:val="clear" w:color="auto" w:fill="FFFFFF"/>
              <w:ind w:left="24" w:right="14" w:hanging="19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val="ru-RU" w:eastAsia="ru-RU" w:bidi="ar-SA"/>
              </w:rPr>
            </w:pPr>
            <w:r w:rsidRPr="00730734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val="ru-RU" w:eastAsia="ru-RU" w:bidi="ar-SA"/>
              </w:rPr>
              <w:t>№</w:t>
            </w:r>
          </w:p>
          <w:p w14:paraId="7F427D49" w14:textId="77777777" w:rsidR="00730734" w:rsidRPr="00730734" w:rsidRDefault="00730734" w:rsidP="00730734">
            <w:pPr>
              <w:shd w:val="clear" w:color="auto" w:fill="FFFFFF"/>
              <w:ind w:left="24" w:right="14" w:hanging="19"/>
              <w:jc w:val="center"/>
              <w:textAlignment w:val="auto"/>
            </w:pPr>
            <w:r w:rsidRPr="00730734">
              <w:rPr>
                <w:rFonts w:ascii="Times New Roman" w:eastAsia="Times New Roman" w:hAnsi="Times New Roman" w:cs="Times New Roman"/>
                <w:spacing w:val="-4"/>
                <w:kern w:val="0"/>
                <w:sz w:val="23"/>
                <w:szCs w:val="23"/>
                <w:lang w:val="ru-RU" w:eastAsia="ru-RU" w:bidi="ar-SA"/>
              </w:rPr>
              <w:t>п/п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CD541A" w14:textId="77777777" w:rsidR="00730734" w:rsidRPr="00730734" w:rsidRDefault="00730734" w:rsidP="00730734">
            <w:pPr>
              <w:shd w:val="clear" w:color="auto" w:fill="FFFFFF"/>
              <w:ind w:left="24" w:right="14" w:hanging="19"/>
              <w:jc w:val="center"/>
              <w:textAlignment w:val="auto"/>
              <w:rPr>
                <w:lang w:val="ru-RU"/>
              </w:rPr>
            </w:pPr>
            <w:r w:rsidRPr="00730734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val="ru-RU" w:eastAsia="ru-RU" w:bidi="ar-SA"/>
              </w:rPr>
              <w:t xml:space="preserve">№ </w:t>
            </w:r>
            <w:r w:rsidRPr="00730734">
              <w:rPr>
                <w:rFonts w:ascii="Times New Roman" w:eastAsia="Times New Roman" w:hAnsi="Times New Roman" w:cs="Times New Roman"/>
                <w:spacing w:val="-4"/>
                <w:kern w:val="0"/>
                <w:sz w:val="23"/>
                <w:szCs w:val="23"/>
                <w:lang w:val="ru-RU" w:eastAsia="ru-RU" w:bidi="ar-SA"/>
              </w:rPr>
              <w:t xml:space="preserve">услуги </w:t>
            </w:r>
            <w:r w:rsidRPr="00730734">
              <w:rPr>
                <w:rFonts w:ascii="Times New Roman" w:eastAsia="Times New Roman" w:hAnsi="Times New Roman" w:cs="Times New Roman"/>
                <w:spacing w:val="-4"/>
                <w:kern w:val="0"/>
                <w:sz w:val="23"/>
                <w:szCs w:val="23"/>
                <w:lang w:val="ru-RU" w:eastAsia="ru-RU" w:bidi="ar-SA"/>
              </w:rPr>
              <w:br/>
              <w:t>в соответствии с тарифами Филиала</w:t>
            </w:r>
          </w:p>
          <w:p w14:paraId="44204994" w14:textId="77777777" w:rsidR="00730734" w:rsidRPr="00730734" w:rsidRDefault="00730734" w:rsidP="00730734">
            <w:pPr>
              <w:shd w:val="clear" w:color="auto" w:fill="FFFFFF"/>
              <w:ind w:left="24" w:right="14" w:hanging="19"/>
              <w:jc w:val="center"/>
              <w:textAlignment w:val="auto"/>
              <w:rPr>
                <w:lang w:val="ru-RU"/>
              </w:rPr>
            </w:pPr>
            <w:r w:rsidRPr="00730734">
              <w:rPr>
                <w:rFonts w:ascii="Times New Roman" w:eastAsia="Times New Roman" w:hAnsi="Times New Roman" w:cs="Times New Roman"/>
                <w:spacing w:val="-4"/>
                <w:kern w:val="0"/>
                <w:sz w:val="23"/>
                <w:szCs w:val="23"/>
                <w:lang w:val="ru-RU" w:eastAsia="ru-RU" w:bidi="ar-SA"/>
              </w:rPr>
              <w:t>(в случае оказания услуги по утвержденному наименованию и стоимости услуги № не указывается)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B38E54" w14:textId="77777777" w:rsidR="00730734" w:rsidRPr="00730734" w:rsidRDefault="00730734" w:rsidP="00730734">
            <w:pPr>
              <w:shd w:val="clear" w:color="auto" w:fill="FFFFFF"/>
              <w:jc w:val="center"/>
              <w:textAlignment w:val="auto"/>
              <w:rPr>
                <w:lang w:val="ru-RU"/>
              </w:rPr>
            </w:pPr>
            <w:r w:rsidRPr="00730734">
              <w:rPr>
                <w:rFonts w:ascii="Times New Roman" w:eastAsia="Times New Roman" w:hAnsi="Times New Roman" w:cs="Times New Roman"/>
                <w:spacing w:val="-6"/>
                <w:kern w:val="0"/>
                <w:sz w:val="23"/>
                <w:szCs w:val="23"/>
                <w:lang w:val="ru-RU" w:eastAsia="ru-RU" w:bidi="ar-SA"/>
              </w:rPr>
              <w:t xml:space="preserve">Наименование услуги </w:t>
            </w:r>
            <w:r w:rsidRPr="00730734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val="ru-RU" w:eastAsia="ru-RU" w:bidi="ar-SA"/>
              </w:rPr>
              <w:t>в соответствии с тарифами (утвержденном наименовании и стоимости услуги) Филиала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680501" w14:textId="77777777" w:rsidR="00730734" w:rsidRPr="00730734" w:rsidRDefault="00730734" w:rsidP="00730734">
            <w:pPr>
              <w:shd w:val="clear" w:color="auto" w:fill="FFFFFF"/>
              <w:jc w:val="center"/>
              <w:textAlignment w:val="auto"/>
              <w:rPr>
                <w:rFonts w:ascii="Times New Roman" w:eastAsia="Times New Roman" w:hAnsi="Times New Roman" w:cs="Times New Roman"/>
                <w:spacing w:val="-6"/>
                <w:kern w:val="0"/>
                <w:sz w:val="23"/>
                <w:szCs w:val="23"/>
                <w:lang w:val="ru-RU" w:eastAsia="ru-RU" w:bidi="ar-SA"/>
              </w:rPr>
            </w:pPr>
          </w:p>
          <w:p w14:paraId="5594E50F" w14:textId="77777777" w:rsidR="00730734" w:rsidRPr="00730734" w:rsidRDefault="00730734" w:rsidP="00730734">
            <w:pPr>
              <w:shd w:val="clear" w:color="auto" w:fill="FFFFFF"/>
              <w:jc w:val="center"/>
              <w:textAlignment w:val="auto"/>
              <w:rPr>
                <w:rFonts w:ascii="Times New Roman" w:eastAsia="Times New Roman" w:hAnsi="Times New Roman" w:cs="Times New Roman"/>
                <w:spacing w:val="-6"/>
                <w:kern w:val="0"/>
                <w:sz w:val="23"/>
                <w:szCs w:val="23"/>
                <w:lang w:val="ru-RU" w:eastAsia="ru-RU" w:bidi="ar-SA"/>
              </w:rPr>
            </w:pPr>
            <w:r w:rsidRPr="00730734">
              <w:rPr>
                <w:rFonts w:ascii="Times New Roman" w:eastAsia="Times New Roman" w:hAnsi="Times New Roman" w:cs="Times New Roman"/>
                <w:spacing w:val="-6"/>
                <w:kern w:val="0"/>
                <w:sz w:val="23"/>
                <w:szCs w:val="23"/>
                <w:lang w:val="ru-RU" w:eastAsia="ru-RU" w:bidi="ar-SA"/>
              </w:rPr>
              <w:t>Стоимость услуги, в руб.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24474A" w14:textId="77777777" w:rsidR="00730734" w:rsidRPr="00730734" w:rsidRDefault="00730734" w:rsidP="00730734">
            <w:pPr>
              <w:shd w:val="clear" w:color="auto" w:fill="FFFFFF"/>
              <w:jc w:val="center"/>
              <w:textAlignment w:val="auto"/>
              <w:rPr>
                <w:rFonts w:ascii="Times New Roman" w:eastAsia="Times New Roman" w:hAnsi="Times New Roman" w:cs="Times New Roman"/>
                <w:spacing w:val="-6"/>
                <w:kern w:val="0"/>
                <w:sz w:val="23"/>
                <w:szCs w:val="23"/>
                <w:lang w:val="ru-RU" w:eastAsia="ru-RU" w:bidi="ar-SA"/>
              </w:rPr>
            </w:pPr>
          </w:p>
          <w:p w14:paraId="26CFCFBB" w14:textId="77777777" w:rsidR="00730734" w:rsidRPr="00730734" w:rsidRDefault="00730734" w:rsidP="00730734">
            <w:pPr>
              <w:shd w:val="clear" w:color="auto" w:fill="FFFFFF"/>
              <w:jc w:val="center"/>
              <w:textAlignment w:val="auto"/>
              <w:rPr>
                <w:rFonts w:ascii="Times New Roman" w:eastAsia="Times New Roman" w:hAnsi="Times New Roman" w:cs="Times New Roman"/>
                <w:spacing w:val="-6"/>
                <w:kern w:val="0"/>
                <w:sz w:val="23"/>
                <w:szCs w:val="23"/>
                <w:lang w:val="ru-RU" w:eastAsia="ru-RU" w:bidi="ar-SA"/>
              </w:rPr>
            </w:pPr>
            <w:r w:rsidRPr="00730734">
              <w:rPr>
                <w:rFonts w:ascii="Times New Roman" w:eastAsia="Times New Roman" w:hAnsi="Times New Roman" w:cs="Times New Roman"/>
                <w:spacing w:val="-6"/>
                <w:kern w:val="0"/>
                <w:sz w:val="23"/>
                <w:szCs w:val="23"/>
                <w:lang w:val="ru-RU" w:eastAsia="ru-RU" w:bidi="ar-SA"/>
              </w:rPr>
              <w:t>Количество услуг, в ед.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60F75A" w14:textId="77777777" w:rsidR="00730734" w:rsidRPr="00730734" w:rsidRDefault="00730734" w:rsidP="00730734">
            <w:pPr>
              <w:shd w:val="clear" w:color="auto" w:fill="FFFFFF"/>
              <w:jc w:val="center"/>
              <w:textAlignment w:val="auto"/>
              <w:rPr>
                <w:rFonts w:ascii="Times New Roman" w:eastAsia="Times New Roman" w:hAnsi="Times New Roman" w:cs="Times New Roman"/>
                <w:spacing w:val="-6"/>
                <w:kern w:val="0"/>
                <w:sz w:val="23"/>
                <w:szCs w:val="23"/>
                <w:lang w:val="ru-RU" w:eastAsia="ru-RU" w:bidi="ar-SA"/>
              </w:rPr>
            </w:pPr>
          </w:p>
          <w:p w14:paraId="5BFDF6EF" w14:textId="77777777" w:rsidR="00730734" w:rsidRPr="00730734" w:rsidRDefault="00730734" w:rsidP="00730734">
            <w:pPr>
              <w:shd w:val="clear" w:color="auto" w:fill="FFFFFF"/>
              <w:jc w:val="center"/>
              <w:textAlignment w:val="auto"/>
              <w:rPr>
                <w:rFonts w:ascii="Times New Roman" w:eastAsia="Times New Roman" w:hAnsi="Times New Roman" w:cs="Times New Roman"/>
                <w:spacing w:val="-6"/>
                <w:kern w:val="0"/>
                <w:sz w:val="23"/>
                <w:szCs w:val="23"/>
                <w:lang w:val="ru-RU" w:eastAsia="ru-RU" w:bidi="ar-SA"/>
              </w:rPr>
            </w:pPr>
            <w:r w:rsidRPr="00730734">
              <w:rPr>
                <w:rFonts w:ascii="Times New Roman" w:eastAsia="Times New Roman" w:hAnsi="Times New Roman" w:cs="Times New Roman"/>
                <w:spacing w:val="-6"/>
                <w:kern w:val="0"/>
                <w:sz w:val="23"/>
                <w:szCs w:val="23"/>
                <w:lang w:val="ru-RU" w:eastAsia="ru-RU" w:bidi="ar-SA"/>
              </w:rPr>
              <w:t>Общая стоимость, в руб.</w:t>
            </w:r>
          </w:p>
        </w:tc>
      </w:tr>
      <w:tr w:rsidR="00730734" w:rsidRPr="00730734" w14:paraId="39065068" w14:textId="77777777" w:rsidTr="00B766F7">
        <w:trPr>
          <w:trHeight w:hRule="exact" w:val="433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D49F40" w14:textId="77777777" w:rsidR="00730734" w:rsidRPr="00730734" w:rsidRDefault="00730734" w:rsidP="00730734">
            <w:pPr>
              <w:shd w:val="clear" w:color="auto" w:fill="FFFFFF"/>
              <w:ind w:left="125"/>
              <w:textAlignment w:val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val="ru-RU" w:eastAsia="ru-RU" w:bidi="ar-SA"/>
              </w:rPr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EE634B" w14:textId="77777777" w:rsidR="00730734" w:rsidRPr="00730734" w:rsidRDefault="00730734" w:rsidP="00730734">
            <w:pPr>
              <w:shd w:val="clear" w:color="auto" w:fill="FFFFFF"/>
              <w:textAlignment w:val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val="ru-RU" w:eastAsia="ru-RU" w:bidi="ar-SA"/>
              </w:rPr>
            </w:pPr>
          </w:p>
          <w:p w14:paraId="106416A1" w14:textId="77777777" w:rsidR="00730734" w:rsidRPr="00730734" w:rsidRDefault="00730734" w:rsidP="00730734">
            <w:pPr>
              <w:shd w:val="clear" w:color="auto" w:fill="FFFFFF"/>
              <w:textAlignment w:val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val="ru-RU" w:eastAsia="ru-RU" w:bidi="ar-SA"/>
              </w:rPr>
            </w:pPr>
          </w:p>
          <w:p w14:paraId="6AC4E4FE" w14:textId="77777777" w:rsidR="00730734" w:rsidRPr="00730734" w:rsidRDefault="00730734" w:rsidP="00730734">
            <w:pPr>
              <w:shd w:val="clear" w:color="auto" w:fill="FFFFFF"/>
              <w:textAlignment w:val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val="ru-RU" w:eastAsia="ru-RU" w:bidi="ar-SA"/>
              </w:rPr>
            </w:pPr>
          </w:p>
          <w:p w14:paraId="1E91E18E" w14:textId="77777777" w:rsidR="00730734" w:rsidRPr="00730734" w:rsidRDefault="00730734" w:rsidP="00730734">
            <w:pPr>
              <w:shd w:val="clear" w:color="auto" w:fill="FFFFFF"/>
              <w:textAlignment w:val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val="ru-RU" w:eastAsia="ru-RU" w:bidi="ar-SA"/>
              </w:rPr>
            </w:pPr>
          </w:p>
          <w:p w14:paraId="5D86D309" w14:textId="77777777" w:rsidR="00730734" w:rsidRPr="00730734" w:rsidRDefault="00730734" w:rsidP="00730734">
            <w:pPr>
              <w:shd w:val="clear" w:color="auto" w:fill="FFFFFF"/>
              <w:textAlignment w:val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val="ru-RU" w:eastAsia="ru-RU" w:bidi="ar-SA"/>
              </w:rPr>
            </w:pPr>
          </w:p>
          <w:p w14:paraId="185AE0EE" w14:textId="77777777" w:rsidR="00730734" w:rsidRPr="00730734" w:rsidRDefault="00730734" w:rsidP="00730734">
            <w:pPr>
              <w:shd w:val="clear" w:color="auto" w:fill="FFFFFF"/>
              <w:textAlignment w:val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val="ru-RU" w:eastAsia="ru-RU" w:bidi="ar-SA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73CA13" w14:textId="77777777" w:rsidR="00730734" w:rsidRPr="00730734" w:rsidRDefault="00730734" w:rsidP="00730734">
            <w:pPr>
              <w:shd w:val="clear" w:color="auto" w:fill="FFFFFF"/>
              <w:textAlignment w:val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1C1CEA" w14:textId="77777777" w:rsidR="00730734" w:rsidRPr="00730734" w:rsidRDefault="00730734" w:rsidP="00730734">
            <w:pPr>
              <w:shd w:val="clear" w:color="auto" w:fill="FFFFFF"/>
              <w:textAlignment w:val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8DE09A" w14:textId="77777777" w:rsidR="00730734" w:rsidRPr="00730734" w:rsidRDefault="00730734" w:rsidP="00730734">
            <w:pPr>
              <w:shd w:val="clear" w:color="auto" w:fill="FFFFFF"/>
              <w:textAlignment w:val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EE3223" w14:textId="77777777" w:rsidR="00730734" w:rsidRPr="00730734" w:rsidRDefault="00730734" w:rsidP="00730734">
            <w:pPr>
              <w:shd w:val="clear" w:color="auto" w:fill="FFFFFF"/>
              <w:textAlignment w:val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val="ru-RU" w:eastAsia="ru-RU" w:bidi="ar-SA"/>
              </w:rPr>
            </w:pPr>
          </w:p>
        </w:tc>
      </w:tr>
      <w:tr w:rsidR="00730734" w:rsidRPr="00730734" w14:paraId="51C7AE28" w14:textId="77777777" w:rsidTr="00B766F7">
        <w:trPr>
          <w:trHeight w:hRule="exact" w:val="427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477F52" w14:textId="77777777" w:rsidR="00730734" w:rsidRPr="00730734" w:rsidRDefault="00730734" w:rsidP="00730734">
            <w:pPr>
              <w:shd w:val="clear" w:color="auto" w:fill="FFFFFF"/>
              <w:ind w:left="125"/>
              <w:textAlignment w:val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val="ru-RU" w:eastAsia="ru-RU" w:bidi="ar-SA"/>
              </w:rPr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EC48F3" w14:textId="77777777" w:rsidR="00730734" w:rsidRPr="00730734" w:rsidRDefault="00730734" w:rsidP="00730734">
            <w:pPr>
              <w:shd w:val="clear" w:color="auto" w:fill="FFFFFF"/>
              <w:textAlignment w:val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val="ru-RU" w:eastAsia="ru-RU" w:bidi="ar-SA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B77C27" w14:textId="77777777" w:rsidR="00730734" w:rsidRPr="00730734" w:rsidRDefault="00730734" w:rsidP="00730734">
            <w:pPr>
              <w:shd w:val="clear" w:color="auto" w:fill="FFFFFF"/>
              <w:textAlignment w:val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22B0E6" w14:textId="77777777" w:rsidR="00730734" w:rsidRPr="00730734" w:rsidRDefault="00730734" w:rsidP="00730734">
            <w:pPr>
              <w:shd w:val="clear" w:color="auto" w:fill="FFFFFF"/>
              <w:textAlignment w:val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E91B09" w14:textId="77777777" w:rsidR="00730734" w:rsidRPr="00730734" w:rsidRDefault="00730734" w:rsidP="00730734">
            <w:pPr>
              <w:shd w:val="clear" w:color="auto" w:fill="FFFFFF"/>
              <w:textAlignment w:val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BED394" w14:textId="77777777" w:rsidR="00730734" w:rsidRPr="00730734" w:rsidRDefault="00730734" w:rsidP="00730734">
            <w:pPr>
              <w:shd w:val="clear" w:color="auto" w:fill="FFFFFF"/>
              <w:textAlignment w:val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val="ru-RU" w:eastAsia="ru-RU" w:bidi="ar-SA"/>
              </w:rPr>
            </w:pPr>
          </w:p>
        </w:tc>
      </w:tr>
    </w:tbl>
    <w:p w14:paraId="747102C1" w14:textId="77777777" w:rsidR="00730734" w:rsidRPr="00730734" w:rsidRDefault="00730734" w:rsidP="00730734">
      <w:pPr>
        <w:textAlignment w:val="auto"/>
        <w:rPr>
          <w:lang w:val="ru-RU"/>
        </w:rPr>
      </w:pPr>
      <w:bookmarkStart w:id="11" w:name="_Hlk192246022"/>
      <w:r w:rsidRPr="00730734">
        <w:rPr>
          <w:rFonts w:ascii="Times New Roman" w:eastAsia="Times New Roman" w:hAnsi="Times New Roman" w:cs="Times New Roman"/>
          <w:spacing w:val="-6"/>
          <w:kern w:val="0"/>
          <w:sz w:val="23"/>
          <w:szCs w:val="23"/>
          <w:lang w:val="ru-RU" w:eastAsia="ru-RU" w:bidi="ar-SA"/>
        </w:rPr>
        <w:t>в отношении иностранных граждан и лиц без гражданства</w:t>
      </w:r>
      <w:r w:rsidRPr="00730734">
        <w:rPr>
          <w:rFonts w:ascii="Times New Roman" w:eastAsia="Times New Roman" w:hAnsi="Times New Roman" w:cs="Times New Roman"/>
          <w:spacing w:val="-6"/>
          <w:kern w:val="0"/>
          <w:sz w:val="23"/>
          <w:szCs w:val="23"/>
          <w:vertAlign w:val="superscript"/>
          <w:lang w:val="ru-RU" w:eastAsia="ru-RU" w:bidi="ar-SA"/>
        </w:rPr>
        <w:footnoteReference w:id="1"/>
      </w:r>
      <w:r w:rsidRPr="00730734">
        <w:rPr>
          <w:rFonts w:ascii="Times New Roman" w:eastAsia="Times New Roman" w:hAnsi="Times New Roman" w:cs="Times New Roman"/>
          <w:spacing w:val="-6"/>
          <w:kern w:val="0"/>
          <w:sz w:val="23"/>
          <w:szCs w:val="23"/>
          <w:lang w:val="ru-RU" w:eastAsia="ru-RU" w:bidi="ar-SA"/>
        </w:rPr>
        <w:t>:</w:t>
      </w:r>
    </w:p>
    <w:p w14:paraId="2E83983B" w14:textId="77777777" w:rsidR="00730734" w:rsidRPr="00730734" w:rsidRDefault="00730734" w:rsidP="00730734">
      <w:pPr>
        <w:textAlignment w:val="auto"/>
        <w:rPr>
          <w:rFonts w:ascii="Times New Roman" w:eastAsia="Times New Roman" w:hAnsi="Times New Roman" w:cs="Times New Roman"/>
          <w:spacing w:val="-6"/>
          <w:kern w:val="0"/>
          <w:sz w:val="23"/>
          <w:szCs w:val="23"/>
          <w:lang w:val="ru-RU" w:eastAsia="ru-RU" w:bidi="ar-SA"/>
        </w:rPr>
      </w:pPr>
    </w:p>
    <w:tbl>
      <w:tblPr>
        <w:tblW w:w="10490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4"/>
        <w:gridCol w:w="2835"/>
        <w:gridCol w:w="2289"/>
        <w:gridCol w:w="2028"/>
        <w:gridCol w:w="2374"/>
      </w:tblGrid>
      <w:tr w:rsidR="00730734" w:rsidRPr="00730734" w14:paraId="482193A9" w14:textId="77777777" w:rsidTr="00B766F7">
        <w:trPr>
          <w:trHeight w:val="685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3DB7D" w14:textId="77777777" w:rsidR="00730734" w:rsidRPr="00730734" w:rsidRDefault="00730734" w:rsidP="00730734">
            <w:pPr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23"/>
                <w:szCs w:val="23"/>
                <w:lang w:val="ru-RU" w:eastAsia="ru-RU" w:bidi="ar-SA"/>
              </w:rPr>
            </w:pPr>
            <w:r w:rsidRPr="00730734"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23"/>
                <w:szCs w:val="23"/>
                <w:lang w:val="ru-RU" w:eastAsia="ru-RU" w:bidi="ar-SA"/>
              </w:rPr>
              <w:t>№</w:t>
            </w:r>
          </w:p>
          <w:p w14:paraId="3CB80BE6" w14:textId="77777777" w:rsidR="00730734" w:rsidRPr="00730734" w:rsidRDefault="00730734" w:rsidP="00730734">
            <w:pPr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23"/>
                <w:szCs w:val="23"/>
                <w:lang w:val="ru-RU" w:eastAsia="ru-RU" w:bidi="ar-SA"/>
              </w:rPr>
            </w:pPr>
            <w:r w:rsidRPr="00730734"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23"/>
                <w:szCs w:val="23"/>
                <w:lang w:val="ru-RU" w:eastAsia="ru-RU" w:bidi="ar-SA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D46F3" w14:textId="77777777" w:rsidR="00730734" w:rsidRPr="00730734" w:rsidRDefault="00730734" w:rsidP="00730734">
            <w:pPr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23"/>
                <w:szCs w:val="23"/>
                <w:lang w:val="ru-RU" w:eastAsia="ru-RU" w:bidi="ar-SA"/>
              </w:rPr>
            </w:pPr>
            <w:r w:rsidRPr="00730734"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23"/>
                <w:szCs w:val="23"/>
                <w:lang w:val="ru-RU" w:eastAsia="ru-RU" w:bidi="ar-SA"/>
              </w:rPr>
              <w:t>ФИО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7D4A9" w14:textId="77777777" w:rsidR="00730734" w:rsidRPr="00730734" w:rsidRDefault="00730734" w:rsidP="00730734">
            <w:pPr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23"/>
                <w:szCs w:val="23"/>
                <w:lang w:val="ru-RU" w:eastAsia="ru-RU" w:bidi="ar-SA"/>
              </w:rPr>
            </w:pPr>
            <w:r w:rsidRPr="00730734"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23"/>
                <w:szCs w:val="23"/>
                <w:lang w:val="ru-RU" w:eastAsia="ru-RU" w:bidi="ar-SA"/>
              </w:rPr>
              <w:t>Документ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61EF4" w14:textId="77777777" w:rsidR="00730734" w:rsidRPr="00730734" w:rsidRDefault="00730734" w:rsidP="00730734">
            <w:pPr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23"/>
                <w:szCs w:val="23"/>
                <w:lang w:val="ru-RU" w:eastAsia="ru-RU" w:bidi="ar-SA"/>
              </w:rPr>
            </w:pPr>
            <w:r w:rsidRPr="00730734"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23"/>
                <w:szCs w:val="23"/>
                <w:lang w:val="ru-RU" w:eastAsia="ru-RU" w:bidi="ar-SA"/>
              </w:rPr>
              <w:t>Серия/номер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E3C07" w14:textId="77777777" w:rsidR="00730734" w:rsidRPr="00730734" w:rsidRDefault="00730734" w:rsidP="00730734">
            <w:pPr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23"/>
                <w:szCs w:val="23"/>
                <w:lang w:val="ru-RU" w:eastAsia="ru-RU" w:bidi="ar-SA"/>
              </w:rPr>
            </w:pPr>
            <w:r w:rsidRPr="00730734"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23"/>
                <w:szCs w:val="23"/>
                <w:lang w:val="ru-RU" w:eastAsia="ru-RU" w:bidi="ar-SA"/>
              </w:rPr>
              <w:t>Дата рождения</w:t>
            </w:r>
          </w:p>
        </w:tc>
      </w:tr>
      <w:tr w:rsidR="00730734" w:rsidRPr="00730734" w14:paraId="3DBB547D" w14:textId="77777777" w:rsidTr="00B766F7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AA04C" w14:textId="77777777" w:rsidR="00730734" w:rsidRPr="00730734" w:rsidRDefault="00730734" w:rsidP="00730734">
            <w:pPr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3"/>
                <w:szCs w:val="23"/>
                <w:lang w:val="ru-RU" w:eastAsia="ru-RU" w:bidi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45EA6" w14:textId="77777777" w:rsidR="00730734" w:rsidRPr="00730734" w:rsidRDefault="00730734" w:rsidP="00730734">
            <w:pPr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3"/>
                <w:szCs w:val="23"/>
                <w:lang w:val="ru-RU" w:eastAsia="ru-RU" w:bidi="ar-SA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FD461" w14:textId="77777777" w:rsidR="00730734" w:rsidRPr="00730734" w:rsidRDefault="00730734" w:rsidP="00730734">
            <w:pPr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3"/>
                <w:szCs w:val="23"/>
                <w:lang w:val="ru-RU" w:eastAsia="ru-RU" w:bidi="ar-SA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3716B" w14:textId="77777777" w:rsidR="00730734" w:rsidRPr="00730734" w:rsidRDefault="00730734" w:rsidP="00730734">
            <w:pPr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3"/>
                <w:szCs w:val="23"/>
                <w:lang w:val="ru-RU" w:eastAsia="ru-RU" w:bidi="ar-SA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2EA18" w14:textId="77777777" w:rsidR="00730734" w:rsidRPr="00730734" w:rsidRDefault="00730734" w:rsidP="00730734">
            <w:pPr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3"/>
                <w:szCs w:val="23"/>
                <w:lang w:val="ru-RU" w:eastAsia="ru-RU" w:bidi="ar-SA"/>
              </w:rPr>
            </w:pPr>
          </w:p>
        </w:tc>
      </w:tr>
      <w:bookmarkEnd w:id="11"/>
    </w:tbl>
    <w:p w14:paraId="56A51AF9" w14:textId="77777777" w:rsidR="00730734" w:rsidRPr="00730734" w:rsidRDefault="00730734" w:rsidP="00730734">
      <w:pPr>
        <w:textAlignment w:val="auto"/>
        <w:rPr>
          <w:rFonts w:ascii="Times New Roman" w:eastAsia="Times New Roman" w:hAnsi="Times New Roman" w:cs="Times New Roman"/>
          <w:vanish/>
          <w:kern w:val="0"/>
          <w:sz w:val="23"/>
          <w:szCs w:val="23"/>
          <w:lang w:val="ru-RU" w:eastAsia="ru-RU" w:bidi="ar-SA"/>
        </w:rPr>
      </w:pPr>
    </w:p>
    <w:p w14:paraId="17089AF3" w14:textId="77777777" w:rsidR="00730734" w:rsidRPr="00730734" w:rsidRDefault="00730734" w:rsidP="00730734">
      <w:pPr>
        <w:textAlignment w:val="auto"/>
        <w:rPr>
          <w:rFonts w:ascii="Times New Roman" w:eastAsia="Times New Roman" w:hAnsi="Times New Roman" w:cs="Times New Roman"/>
          <w:vanish/>
          <w:kern w:val="0"/>
          <w:sz w:val="23"/>
          <w:szCs w:val="23"/>
          <w:lang w:val="ru-RU" w:eastAsia="ru-RU" w:bidi="ar-SA"/>
        </w:rPr>
      </w:pPr>
    </w:p>
    <w:tbl>
      <w:tblPr>
        <w:tblW w:w="10348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4"/>
        <w:gridCol w:w="5244"/>
      </w:tblGrid>
      <w:tr w:rsidR="00730734" w:rsidRPr="00730734" w14:paraId="4F35CF45" w14:textId="77777777" w:rsidTr="00B766F7">
        <w:tc>
          <w:tcPr>
            <w:tcW w:w="51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D239C" w14:textId="77777777" w:rsidR="00730734" w:rsidRPr="00730734" w:rsidRDefault="00730734" w:rsidP="00730734">
            <w:pPr>
              <w:ind w:left="177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val="ru-RU" w:eastAsia="ru-RU" w:bidi="ar-SA"/>
              </w:rPr>
            </w:pPr>
            <w:r w:rsidRPr="00730734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val="ru-RU" w:eastAsia="ru-RU" w:bidi="ar-SA"/>
              </w:rPr>
              <w:t>От Заказчика</w:t>
            </w:r>
          </w:p>
          <w:p w14:paraId="1EBBEE84" w14:textId="77777777" w:rsidR="00730734" w:rsidRPr="00730734" w:rsidRDefault="00730734" w:rsidP="00730734">
            <w:pPr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val="ru-RU" w:eastAsia="ru-RU" w:bidi="ar-SA"/>
              </w:rPr>
            </w:pPr>
          </w:p>
          <w:p w14:paraId="2ABA0570" w14:textId="77777777" w:rsidR="00730734" w:rsidRDefault="00730734" w:rsidP="00730734">
            <w:pPr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val="ru-RU" w:eastAsia="ru-RU" w:bidi="ar-SA"/>
              </w:rPr>
            </w:pPr>
          </w:p>
          <w:p w14:paraId="4B75C315" w14:textId="77777777" w:rsidR="00730734" w:rsidRPr="00730734" w:rsidRDefault="00730734" w:rsidP="00730734">
            <w:pPr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val="ru-RU" w:eastAsia="ru-RU" w:bidi="ar-SA"/>
              </w:rPr>
            </w:pPr>
          </w:p>
          <w:p w14:paraId="3D6F581A" w14:textId="77777777" w:rsidR="00730734" w:rsidRPr="00730734" w:rsidRDefault="00730734" w:rsidP="00730734">
            <w:pPr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val="ru-RU" w:eastAsia="ru-RU" w:bidi="ar-SA"/>
              </w:rPr>
            </w:pPr>
            <w:r w:rsidRPr="00730734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val="ru-RU" w:eastAsia="ru-RU" w:bidi="ar-SA"/>
              </w:rPr>
              <w:t>________________/ __________ /</w:t>
            </w:r>
          </w:p>
        </w:tc>
        <w:tc>
          <w:tcPr>
            <w:tcW w:w="5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3C30C" w14:textId="77777777" w:rsidR="00730734" w:rsidRPr="00730734" w:rsidRDefault="00730734" w:rsidP="00730734">
            <w:pPr>
              <w:ind w:left="-250" w:firstLine="250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val="ru-RU" w:eastAsia="ru-RU" w:bidi="ar-SA"/>
              </w:rPr>
            </w:pPr>
            <w:r w:rsidRPr="00730734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val="ru-RU" w:eastAsia="ru-RU" w:bidi="ar-SA"/>
              </w:rPr>
              <w:t>От Исполнителя</w:t>
            </w:r>
          </w:p>
          <w:p w14:paraId="06AE88E4" w14:textId="77777777" w:rsidR="00730734" w:rsidRPr="00730734" w:rsidRDefault="00730734" w:rsidP="00730734">
            <w:pPr>
              <w:jc w:val="both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val="ru-RU" w:eastAsia="ru-RU" w:bidi="ar-SA"/>
              </w:rPr>
            </w:pPr>
          </w:p>
          <w:p w14:paraId="70C64B19" w14:textId="77777777" w:rsidR="00730734" w:rsidRDefault="00730734" w:rsidP="00730734">
            <w:pPr>
              <w:jc w:val="both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val="ru-RU" w:eastAsia="ru-RU" w:bidi="ar-SA"/>
              </w:rPr>
            </w:pPr>
          </w:p>
          <w:p w14:paraId="7D8327C5" w14:textId="77777777" w:rsidR="00730734" w:rsidRPr="00730734" w:rsidRDefault="00730734" w:rsidP="00730734">
            <w:pPr>
              <w:jc w:val="both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val="ru-RU" w:eastAsia="ru-RU" w:bidi="ar-SA"/>
              </w:rPr>
            </w:pPr>
          </w:p>
          <w:p w14:paraId="023BE7BC" w14:textId="77777777" w:rsidR="00730734" w:rsidRPr="00730734" w:rsidRDefault="00730734" w:rsidP="00730734">
            <w:pPr>
              <w:ind w:right="-1521" w:hanging="392"/>
              <w:jc w:val="both"/>
              <w:textAlignment w:val="auto"/>
            </w:pPr>
            <w:r w:rsidRPr="00730734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val="ru-RU" w:eastAsia="ru-RU" w:bidi="ar-SA"/>
              </w:rPr>
              <w:t>________________/ __________ /</w:t>
            </w:r>
          </w:p>
        </w:tc>
      </w:tr>
    </w:tbl>
    <w:p w14:paraId="1B2C25EF" w14:textId="77777777" w:rsidR="00730734" w:rsidRDefault="00730734" w:rsidP="00730734">
      <w:pPr>
        <w:widowControl/>
        <w:overflowPunct w:val="0"/>
        <w:autoSpaceDE/>
        <w:rPr>
          <w:rFonts w:ascii="Times New Roman" w:eastAsia="SimSun" w:hAnsi="Times New Roman" w:cs="Times New Roman"/>
          <w:sz w:val="23"/>
          <w:szCs w:val="23"/>
          <w:lang w:val="ru-RU" w:eastAsia="ru-RU"/>
        </w:rPr>
      </w:pPr>
    </w:p>
    <w:sectPr w:rsidR="00730734" w:rsidSect="00AD14D0">
      <w:footerReference w:type="default" r:id="rId8"/>
      <w:pgSz w:w="12240" w:h="15840"/>
      <w:pgMar w:top="567" w:right="567" w:bottom="567" w:left="1134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37D3084" w16cex:dateUtc="2025-12-22T13:41:00Z"/>
  <w16cex:commentExtensible w16cex:durableId="5ECA9D4C" w16cex:dateUtc="2025-12-22T13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E9E815F" w16cid:durableId="537D3084"/>
  <w16cid:commentId w16cid:paraId="5CE4B4B2" w16cid:durableId="5ECA9D4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E91F0C" w14:textId="77777777" w:rsidR="0070622B" w:rsidRDefault="0070622B">
      <w:r>
        <w:separator/>
      </w:r>
    </w:p>
  </w:endnote>
  <w:endnote w:type="continuationSeparator" w:id="0">
    <w:p w14:paraId="3E003D57" w14:textId="77777777" w:rsidR="0070622B" w:rsidRDefault="00706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BE8D7" w14:textId="0C706EF3" w:rsidR="009A466A" w:rsidRDefault="009A466A">
    <w:pPr>
      <w:pStyle w:val="a8"/>
      <w:jc w:val="center"/>
    </w:pPr>
    <w:r>
      <w:rPr>
        <w:rFonts w:ascii="Times New Roman" w:hAnsi="Times New Roman"/>
        <w:sz w:val="20"/>
        <w:szCs w:val="20"/>
        <w:lang w:val="ru-RU"/>
      </w:rPr>
      <w:fldChar w:fldCharType="begin"/>
    </w:r>
    <w:r>
      <w:rPr>
        <w:rFonts w:ascii="Times New Roman" w:hAnsi="Times New Roman"/>
        <w:sz w:val="20"/>
        <w:szCs w:val="20"/>
        <w:lang w:val="ru-RU"/>
      </w:rPr>
      <w:instrText xml:space="preserve"> PAGE </w:instrText>
    </w:r>
    <w:r>
      <w:rPr>
        <w:rFonts w:ascii="Times New Roman" w:hAnsi="Times New Roman"/>
        <w:sz w:val="20"/>
        <w:szCs w:val="20"/>
        <w:lang w:val="ru-RU"/>
      </w:rPr>
      <w:fldChar w:fldCharType="separate"/>
    </w:r>
    <w:r w:rsidR="006220B4">
      <w:rPr>
        <w:rFonts w:ascii="Times New Roman" w:hAnsi="Times New Roman"/>
        <w:noProof/>
        <w:sz w:val="20"/>
        <w:szCs w:val="20"/>
        <w:lang w:val="ru-RU"/>
      </w:rPr>
      <w:t>2</w:t>
    </w:r>
    <w:r>
      <w:rPr>
        <w:rFonts w:ascii="Times New Roman" w:hAnsi="Times New Roman"/>
        <w:sz w:val="20"/>
        <w:szCs w:val="20"/>
        <w:lang w:val="ru-R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4A8559" w14:textId="77777777" w:rsidR="0070622B" w:rsidRDefault="0070622B">
      <w:r>
        <w:rPr>
          <w:color w:val="000000"/>
        </w:rPr>
        <w:separator/>
      </w:r>
    </w:p>
  </w:footnote>
  <w:footnote w:type="continuationSeparator" w:id="0">
    <w:p w14:paraId="462ADDFE" w14:textId="77777777" w:rsidR="0070622B" w:rsidRDefault="0070622B">
      <w:r>
        <w:continuationSeparator/>
      </w:r>
    </w:p>
  </w:footnote>
  <w:footnote w:id="1">
    <w:p w14:paraId="07B7FAEC" w14:textId="77777777" w:rsidR="00730734" w:rsidRPr="003D1C63" w:rsidRDefault="00730734" w:rsidP="00730734">
      <w:pPr>
        <w:pStyle w:val="af7"/>
        <w:spacing w:after="0"/>
        <w:ind w:firstLine="709"/>
        <w:rPr>
          <w:lang w:val="ru-RU"/>
        </w:rPr>
      </w:pPr>
      <w:r>
        <w:rPr>
          <w:rStyle w:val="af9"/>
        </w:rPr>
        <w:footnoteRef/>
      </w:r>
      <w:r>
        <w:rPr>
          <w:sz w:val="20"/>
          <w:szCs w:val="20"/>
          <w:lang w:val="ru-RU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Иностранным гражданам соответствующих категорий (в отношении которых </w:t>
      </w:r>
      <w:r>
        <w:rPr>
          <w:rFonts w:ascii="Times New Roman" w:hAnsi="Times New Roman"/>
          <w:sz w:val="20"/>
          <w:szCs w:val="20"/>
          <w:lang w:val="ru-RU"/>
        </w:rPr>
        <w:t>юридические лица и индивидуальные предприниматели заключают настоящий Договор в качестве непосредственных получателей услуг)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 могут оказываться услуги из раздела «Иные услуги» Номенклатуры услуг ФГУП «ПВС» МВД России.</w:t>
      </w:r>
    </w:p>
    <w:p w14:paraId="3821F2F2" w14:textId="77777777" w:rsidR="00730734" w:rsidRPr="003D1C63" w:rsidRDefault="00730734" w:rsidP="00730734">
      <w:pPr>
        <w:pStyle w:val="Standard"/>
        <w:pBdr>
          <w:bottom w:val="single" w:sz="12" w:space="1" w:color="000000"/>
        </w:pBdr>
        <w:overflowPunct w:val="0"/>
        <w:rPr>
          <w:lang w:val="ru-RU"/>
        </w:rPr>
      </w:pPr>
      <w:r>
        <w:rPr>
          <w:rFonts w:ascii="Times New Roman" w:hAnsi="Times New Roman" w:cs="Times New Roman"/>
          <w:sz w:val="16"/>
          <w:szCs w:val="16"/>
          <w:lang w:val="ru-RU" w:eastAsia="ru-RU"/>
        </w:rPr>
        <w:t xml:space="preserve">                         </w:t>
      </w:r>
    </w:p>
    <w:p w14:paraId="09720522" w14:textId="77777777" w:rsidR="00730734" w:rsidRDefault="00730734" w:rsidP="00730734">
      <w:pPr>
        <w:pStyle w:val="Standard"/>
        <w:overflowPunct w:val="0"/>
        <w:jc w:val="center"/>
        <w:rPr>
          <w:rFonts w:ascii="Times New Roman" w:hAnsi="Times New Roman" w:cs="Times New Roman"/>
          <w:b/>
          <w:bCs/>
          <w:sz w:val="23"/>
          <w:szCs w:val="23"/>
          <w:lang w:val="ru-RU" w:eastAsia="ru-RU"/>
        </w:rPr>
      </w:pPr>
    </w:p>
    <w:p w14:paraId="763BAD4F" w14:textId="77777777" w:rsidR="00730734" w:rsidRDefault="00730734" w:rsidP="00730734">
      <w:pPr>
        <w:rPr>
          <w:lang w:val="ru-RU"/>
        </w:rPr>
      </w:pPr>
    </w:p>
    <w:p w14:paraId="6A74A63C" w14:textId="77777777" w:rsidR="00730734" w:rsidRDefault="00730734" w:rsidP="00730734">
      <w:pPr>
        <w:rPr>
          <w:lang w:val="ru-RU"/>
        </w:rPr>
      </w:pPr>
    </w:p>
    <w:p w14:paraId="40339817" w14:textId="77777777" w:rsidR="00730734" w:rsidRPr="003D1C63" w:rsidRDefault="00730734" w:rsidP="00730734">
      <w:pPr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75F42"/>
    <w:multiLevelType w:val="multilevel"/>
    <w:tmpl w:val="094C1480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hint="default"/>
        <w:b/>
      </w:rPr>
    </w:lvl>
    <w:lvl w:ilvl="1">
      <w:start w:val="1"/>
      <w:numFmt w:val="decimal"/>
      <w:lvlText w:val="4.%2."/>
      <w:lvlJc w:val="left"/>
      <w:pPr>
        <w:tabs>
          <w:tab w:val="num" w:pos="1713"/>
        </w:tabs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" w15:restartNumberingAfterBreak="0">
    <w:nsid w:val="0EA921D7"/>
    <w:multiLevelType w:val="multilevel"/>
    <w:tmpl w:val="C846DFCA"/>
    <w:styleLink w:val="WW8Num7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bCs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800" w:hanging="144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2" w15:restartNumberingAfterBreak="0">
    <w:nsid w:val="29414EF2"/>
    <w:multiLevelType w:val="multilevel"/>
    <w:tmpl w:val="CF0A3822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FBA6514"/>
    <w:multiLevelType w:val="multilevel"/>
    <w:tmpl w:val="00D895F4"/>
    <w:styleLink w:val="WW8Num2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FE269A7"/>
    <w:multiLevelType w:val="multilevel"/>
    <w:tmpl w:val="EF7E516C"/>
    <w:styleLink w:val="WW8Num3"/>
    <w:lvl w:ilvl="0">
      <w:numFmt w:val="bullet"/>
      <w:lvlText w:val=""/>
      <w:lvlJc w:val="left"/>
      <w:pPr>
        <w:ind w:left="644" w:hanging="360"/>
      </w:pPr>
      <w:rPr>
        <w:rFonts w:ascii="Symbol" w:hAnsi="Symbol" w:cs="Times New Roman"/>
        <w:b/>
        <w:bCs/>
        <w:color w:val="000000"/>
        <w:sz w:val="24"/>
      </w:rPr>
    </w:lvl>
    <w:lvl w:ilvl="1">
      <w:start w:val="1"/>
      <w:numFmt w:val="decimal"/>
      <w:lvlText w:val="%2."/>
      <w:lvlJc w:val="left"/>
      <w:pPr>
        <w:ind w:left="1004" w:hanging="360"/>
      </w:pPr>
    </w:lvl>
    <w:lvl w:ilvl="2">
      <w:start w:val="1"/>
      <w:numFmt w:val="decimal"/>
      <w:lvlText w:val="%3."/>
      <w:lvlJc w:val="left"/>
      <w:pPr>
        <w:ind w:left="1364" w:hanging="360"/>
      </w:pPr>
    </w:lvl>
    <w:lvl w:ilvl="3">
      <w:start w:val="1"/>
      <w:numFmt w:val="decimal"/>
      <w:lvlText w:val="%4."/>
      <w:lvlJc w:val="left"/>
      <w:pPr>
        <w:ind w:left="1724" w:hanging="360"/>
      </w:pPr>
    </w:lvl>
    <w:lvl w:ilvl="4">
      <w:start w:val="1"/>
      <w:numFmt w:val="decimal"/>
      <w:lvlText w:val="%5."/>
      <w:lvlJc w:val="left"/>
      <w:pPr>
        <w:ind w:left="2084" w:hanging="360"/>
      </w:pPr>
    </w:lvl>
    <w:lvl w:ilvl="5">
      <w:start w:val="1"/>
      <w:numFmt w:val="decimal"/>
      <w:lvlText w:val="%6.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decimal"/>
      <w:lvlText w:val="%8."/>
      <w:lvlJc w:val="left"/>
      <w:pPr>
        <w:ind w:left="3164" w:hanging="360"/>
      </w:pPr>
    </w:lvl>
    <w:lvl w:ilvl="8">
      <w:start w:val="1"/>
      <w:numFmt w:val="decimal"/>
      <w:lvlText w:val="%9."/>
      <w:lvlJc w:val="left"/>
      <w:pPr>
        <w:ind w:left="3524" w:hanging="360"/>
      </w:pPr>
    </w:lvl>
  </w:abstractNum>
  <w:abstractNum w:abstractNumId="5" w15:restartNumberingAfterBreak="0">
    <w:nsid w:val="633C3B6C"/>
    <w:multiLevelType w:val="multilevel"/>
    <w:tmpl w:val="BAB66576"/>
    <w:styleLink w:val="WW8Num8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3AD04F0"/>
    <w:multiLevelType w:val="multilevel"/>
    <w:tmpl w:val="4FDAD1F0"/>
    <w:styleLink w:val="WW8Num4"/>
    <w:lvl w:ilvl="0">
      <w:start w:val="9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CAD5CCE"/>
    <w:multiLevelType w:val="multilevel"/>
    <w:tmpl w:val="36D0544E"/>
    <w:styleLink w:val="WW8Num5"/>
    <w:lvl w:ilvl="0">
      <w:start w:val="6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4"/>
  </w:num>
  <w:num w:numId="8">
    <w:abstractNumId w:val="2"/>
    <w:lvlOverride w:ilvl="0">
      <w:startOverride w:val="1"/>
    </w:lvlOverride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C8B"/>
    <w:rsid w:val="000249F6"/>
    <w:rsid w:val="00034E45"/>
    <w:rsid w:val="0003750F"/>
    <w:rsid w:val="0005470E"/>
    <w:rsid w:val="001276B8"/>
    <w:rsid w:val="001505EC"/>
    <w:rsid w:val="0016255B"/>
    <w:rsid w:val="00190D9A"/>
    <w:rsid w:val="001B0D3D"/>
    <w:rsid w:val="001C185B"/>
    <w:rsid w:val="001D084C"/>
    <w:rsid w:val="00206BA8"/>
    <w:rsid w:val="00250011"/>
    <w:rsid w:val="00282C92"/>
    <w:rsid w:val="002B578E"/>
    <w:rsid w:val="002B5D13"/>
    <w:rsid w:val="002C7536"/>
    <w:rsid w:val="00342829"/>
    <w:rsid w:val="0037717C"/>
    <w:rsid w:val="003E4239"/>
    <w:rsid w:val="004149F6"/>
    <w:rsid w:val="004D7CB5"/>
    <w:rsid w:val="004E5E0C"/>
    <w:rsid w:val="004F298D"/>
    <w:rsid w:val="00506B45"/>
    <w:rsid w:val="0051668C"/>
    <w:rsid w:val="0054294C"/>
    <w:rsid w:val="0054412A"/>
    <w:rsid w:val="005C1DB2"/>
    <w:rsid w:val="005D30EE"/>
    <w:rsid w:val="005F7A69"/>
    <w:rsid w:val="006220B4"/>
    <w:rsid w:val="00636A46"/>
    <w:rsid w:val="0065657B"/>
    <w:rsid w:val="00683E1A"/>
    <w:rsid w:val="006D3425"/>
    <w:rsid w:val="006F5D07"/>
    <w:rsid w:val="0070622B"/>
    <w:rsid w:val="00730734"/>
    <w:rsid w:val="00787ECF"/>
    <w:rsid w:val="00790418"/>
    <w:rsid w:val="007B46DA"/>
    <w:rsid w:val="007B6280"/>
    <w:rsid w:val="007D5833"/>
    <w:rsid w:val="0080676E"/>
    <w:rsid w:val="00815CCE"/>
    <w:rsid w:val="00825AF3"/>
    <w:rsid w:val="008C2385"/>
    <w:rsid w:val="008C5181"/>
    <w:rsid w:val="00906BE0"/>
    <w:rsid w:val="00925C4F"/>
    <w:rsid w:val="00957D9D"/>
    <w:rsid w:val="00973FAF"/>
    <w:rsid w:val="0099734F"/>
    <w:rsid w:val="009A466A"/>
    <w:rsid w:val="009B06D4"/>
    <w:rsid w:val="009C6076"/>
    <w:rsid w:val="009F387A"/>
    <w:rsid w:val="00A36507"/>
    <w:rsid w:val="00A6762E"/>
    <w:rsid w:val="00AD14D0"/>
    <w:rsid w:val="00B0366C"/>
    <w:rsid w:val="00B60698"/>
    <w:rsid w:val="00B733D4"/>
    <w:rsid w:val="00BF5C8B"/>
    <w:rsid w:val="00C03676"/>
    <w:rsid w:val="00D12ADD"/>
    <w:rsid w:val="00D723D6"/>
    <w:rsid w:val="00D846E5"/>
    <w:rsid w:val="00DC62C7"/>
    <w:rsid w:val="00DE3256"/>
    <w:rsid w:val="00E23757"/>
    <w:rsid w:val="00E306A4"/>
    <w:rsid w:val="00E57087"/>
    <w:rsid w:val="00E71C30"/>
    <w:rsid w:val="00E84D29"/>
    <w:rsid w:val="00EA38C2"/>
    <w:rsid w:val="00EC4F04"/>
    <w:rsid w:val="00EF7D73"/>
    <w:rsid w:val="00FE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EB363"/>
  <w15:docId w15:val="{7191F7DB-98BC-4CD9-B398-5F59E2E4E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Arial" w:eastAsia="Arial" w:hAnsi="Arial" w:cs="Arial"/>
      <w:sz w:val="26"/>
      <w:szCs w:val="26"/>
    </w:rPr>
  </w:style>
  <w:style w:type="paragraph" w:styleId="1">
    <w:name w:val="heading 1"/>
    <w:basedOn w:val="Standard"/>
    <w:next w:val="Standard"/>
    <w:uiPriority w:val="9"/>
    <w:qFormat/>
    <w:pPr>
      <w:spacing w:before="108" w:after="108"/>
      <w:jc w:val="center"/>
      <w:outlineLvl w:val="0"/>
    </w:pPr>
    <w:rPr>
      <w:rFonts w:ascii="Cambria" w:eastAsia="Cambria" w:hAnsi="Cambria" w:cs="Times New Roman"/>
      <w:b/>
      <w:bCs/>
      <w:sz w:val="32"/>
      <w:szCs w:val="32"/>
    </w:rPr>
  </w:style>
  <w:style w:type="paragraph" w:styleId="2">
    <w:name w:val="heading 2"/>
    <w:basedOn w:val="1"/>
    <w:next w:val="Standard"/>
    <w:uiPriority w:val="9"/>
    <w:unhideWhenUsed/>
    <w:qFormat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Standard"/>
    <w:uiPriority w:val="9"/>
    <w:unhideWhenUsed/>
    <w:qFormat/>
    <w:pPr>
      <w:outlineLvl w:val="2"/>
    </w:pPr>
    <w:rPr>
      <w:i w:val="0"/>
      <w:iCs w:val="0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0">
    <w:name w:val="Обычный (веб)1"/>
    <w:basedOn w:val="Standard"/>
    <w:pPr>
      <w:spacing w:before="280" w:after="280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Standard"/>
    <w:qFormat/>
    <w:pPr>
      <w:spacing w:after="200" w:line="276" w:lineRule="auto"/>
      <w:ind w:left="720"/>
    </w:pPr>
    <w:rPr>
      <w:rFonts w:ascii="Calibri" w:eastAsia="Calibri" w:hAnsi="Calibri" w:cs="Times New Roman"/>
      <w:sz w:val="22"/>
      <w:szCs w:val="22"/>
    </w:rPr>
  </w:style>
  <w:style w:type="paragraph" w:customStyle="1" w:styleId="a6">
    <w:name w:val="к”_“€‘џ’ћЋ (€‡‘Џљ€)"/>
    <w:basedOn w:val="Standard"/>
    <w:next w:val="Standard"/>
    <w:pPr>
      <w:jc w:val="both"/>
    </w:pPr>
  </w:style>
  <w:style w:type="paragraph" w:styleId="a7">
    <w:name w:val="No Spacing"/>
    <w:uiPriority w:val="1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Standarduser">
    <w:name w:val="Standard (user)"/>
    <w:pPr>
      <w:suppressAutoHyphens/>
    </w:pPr>
    <w:rPr>
      <w:rFonts w:eastAsia="NSimSun"/>
      <w:lang w:val="ru-RU"/>
    </w:rPr>
  </w:style>
  <w:style w:type="paragraph" w:customStyle="1" w:styleId="11">
    <w:name w:val="Заголовок 1 (КС)"/>
    <w:basedOn w:val="1"/>
    <w:pPr>
      <w:keepNext/>
      <w:tabs>
        <w:tab w:val="left" w:pos="2519"/>
      </w:tabs>
      <w:spacing w:before="480" w:after="60"/>
      <w:ind w:left="1259" w:hanging="539"/>
    </w:pPr>
    <w:rPr>
      <w:rFonts w:ascii="Times New Roman" w:eastAsia="Times New Roman" w:hAnsi="Times New Roman"/>
      <w:caps/>
      <w:color w:val="00000A"/>
      <w:kern w:val="0"/>
      <w:sz w:val="28"/>
      <w:szCs w:val="28"/>
      <w:lang w:val="ru-RU"/>
    </w:rPr>
  </w:style>
  <w:style w:type="paragraph" w:customStyle="1" w:styleId="TableContents">
    <w:name w:val="Table Contents"/>
    <w:basedOn w:val="a"/>
    <w:pPr>
      <w:suppressLineNumbers/>
      <w:autoSpaceDE/>
      <w:textAlignment w:val="auto"/>
    </w:pPr>
    <w:rPr>
      <w:rFonts w:eastAsia="SimSun"/>
      <w:kern w:val="0"/>
      <w:lang w:val="ru-RU" w:bidi="ar-SA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  <w:rPr>
      <w:rFonts w:cs="Times New Roman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a9">
    <w:name w:val="header"/>
    <w:basedOn w:val="a"/>
    <w:pPr>
      <w:tabs>
        <w:tab w:val="center" w:pos="4677"/>
        <w:tab w:val="right" w:pos="9355"/>
      </w:tabs>
    </w:pPr>
    <w:rPr>
      <w:rFonts w:cs="Mangal"/>
      <w:szCs w:val="23"/>
    </w:rPr>
  </w:style>
  <w:style w:type="character" w:customStyle="1" w:styleId="100">
    <w:name w:val="Основной шрифт абзаца10"/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WW8Num2z0">
    <w:name w:val="WW8Num2z0"/>
    <w:rPr>
      <w:rFonts w:ascii="Times New Roman" w:eastAsia="Times New Roman" w:hAnsi="Times New Roman" w:cs="Times New Roman"/>
      <w:sz w:val="16"/>
      <w:szCs w:val="16"/>
    </w:rPr>
  </w:style>
  <w:style w:type="character" w:styleId="aa">
    <w:name w:val="Strong"/>
    <w:qFormat/>
    <w:rPr>
      <w:b/>
      <w:bCs/>
    </w:rPr>
  </w:style>
  <w:style w:type="character" w:styleId="ab">
    <w:name w:val="Hyper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Character20style">
    <w:name w:val="Character_20_style"/>
  </w:style>
  <w:style w:type="character" w:customStyle="1" w:styleId="WW8Num3z0">
    <w:name w:val="WW8Num3z0"/>
    <w:rPr>
      <w:rFonts w:ascii="Symbol" w:eastAsia="Symbol" w:hAnsi="Symbol" w:cs="Times New Roman"/>
      <w:color w:val="000000"/>
      <w:sz w:val="24"/>
    </w:rPr>
  </w:style>
  <w:style w:type="character" w:customStyle="1" w:styleId="ac">
    <w:name w:val="Верхний колонтитул Знак"/>
    <w:basedOn w:val="a0"/>
    <w:rPr>
      <w:rFonts w:ascii="Arial" w:eastAsia="Arial" w:hAnsi="Arial" w:cs="Arial"/>
      <w:sz w:val="26"/>
      <w:szCs w:val="23"/>
    </w:rPr>
  </w:style>
  <w:style w:type="character" w:customStyle="1" w:styleId="ad">
    <w:name w:val="Нижний колонтитул Знак"/>
    <w:basedOn w:val="a0"/>
    <w:rPr>
      <w:rFonts w:ascii="Arial" w:eastAsia="Arial" w:hAnsi="Arial" w:cs="Times New Roman"/>
      <w:sz w:val="26"/>
      <w:szCs w:val="26"/>
    </w:rPr>
  </w:style>
  <w:style w:type="character" w:customStyle="1" w:styleId="6">
    <w:name w:val="Основной шрифт абзаца6"/>
    <w:qFormat/>
    <w:rsid w:val="003E4239"/>
  </w:style>
  <w:style w:type="character" w:customStyle="1" w:styleId="12">
    <w:name w:val="Заголовок 1 Знак"/>
    <w:uiPriority w:val="9"/>
    <w:qFormat/>
    <w:rsid w:val="003E4239"/>
    <w:rPr>
      <w:rFonts w:ascii="Cambria" w:eastAsia="Cambria" w:hAnsi="Cambria"/>
      <w:b/>
      <w:bCs/>
      <w:kern w:val="3"/>
      <w:sz w:val="32"/>
      <w:szCs w:val="32"/>
      <w:lang w:val="en-US" w:eastAsia="zh-CN" w:bidi="hi-IN"/>
    </w:rPr>
  </w:style>
  <w:style w:type="numbering" w:customStyle="1" w:styleId="WW8Num2">
    <w:name w:val="WW8Num2"/>
    <w:basedOn w:val="a2"/>
    <w:pPr>
      <w:numPr>
        <w:numId w:val="1"/>
      </w:numPr>
    </w:pPr>
  </w:style>
  <w:style w:type="numbering" w:customStyle="1" w:styleId="WW8Num7">
    <w:name w:val="WW8Num7"/>
    <w:basedOn w:val="a2"/>
    <w:pPr>
      <w:numPr>
        <w:numId w:val="2"/>
      </w:numPr>
    </w:pPr>
  </w:style>
  <w:style w:type="numbering" w:customStyle="1" w:styleId="WW8Num8">
    <w:name w:val="WW8Num8"/>
    <w:basedOn w:val="a2"/>
    <w:pPr>
      <w:numPr>
        <w:numId w:val="3"/>
      </w:numPr>
    </w:pPr>
  </w:style>
  <w:style w:type="numbering" w:customStyle="1" w:styleId="WW8Num5">
    <w:name w:val="WW8Num5"/>
    <w:basedOn w:val="a2"/>
    <w:pPr>
      <w:numPr>
        <w:numId w:val="4"/>
      </w:numPr>
    </w:pPr>
  </w:style>
  <w:style w:type="numbering" w:customStyle="1" w:styleId="WW8Num4">
    <w:name w:val="WW8Num4"/>
    <w:basedOn w:val="a2"/>
    <w:pPr>
      <w:numPr>
        <w:numId w:val="5"/>
      </w:numPr>
    </w:pPr>
  </w:style>
  <w:style w:type="numbering" w:customStyle="1" w:styleId="WW8Num3">
    <w:name w:val="WW8Num3"/>
    <w:basedOn w:val="a2"/>
    <w:pPr>
      <w:numPr>
        <w:numId w:val="6"/>
      </w:numPr>
    </w:pPr>
  </w:style>
  <w:style w:type="paragraph" w:styleId="ae">
    <w:name w:val="Normal (Web)"/>
    <w:basedOn w:val="a"/>
    <w:uiPriority w:val="99"/>
    <w:unhideWhenUsed/>
    <w:rsid w:val="00A36507"/>
    <w:pPr>
      <w:widowControl/>
      <w:suppressAutoHyphens w:val="0"/>
      <w:autoSpaceDE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 w:bidi="ar-SA"/>
    </w:rPr>
  </w:style>
  <w:style w:type="character" w:customStyle="1" w:styleId="WW8Num5z0">
    <w:name w:val="WW8Num5z0"/>
    <w:rsid w:val="00D723D6"/>
    <w:rPr>
      <w:rFonts w:hint="default"/>
    </w:rPr>
  </w:style>
  <w:style w:type="paragraph" w:customStyle="1" w:styleId="228bf8a64b8551e1msonormal">
    <w:name w:val="228bf8a64b8551e1msonormal"/>
    <w:basedOn w:val="a"/>
    <w:rsid w:val="004D7CB5"/>
    <w:pPr>
      <w:widowControl/>
      <w:suppressAutoHyphens w:val="0"/>
      <w:autoSpaceDE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 w:bidi="ar-SA"/>
    </w:rPr>
  </w:style>
  <w:style w:type="character" w:customStyle="1" w:styleId="wmi-callto">
    <w:name w:val="wmi-callto"/>
    <w:basedOn w:val="a0"/>
    <w:rsid w:val="004D7CB5"/>
  </w:style>
  <w:style w:type="paragraph" w:customStyle="1" w:styleId="af">
    <w:name w:val="Стиль"/>
    <w:rsid w:val="002B578E"/>
    <w:pPr>
      <w:autoSpaceDE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 w:bidi="ar-SA"/>
    </w:rPr>
  </w:style>
  <w:style w:type="character" w:styleId="af0">
    <w:name w:val="annotation reference"/>
    <w:basedOn w:val="a0"/>
    <w:uiPriority w:val="99"/>
    <w:semiHidden/>
    <w:unhideWhenUsed/>
    <w:rsid w:val="0005470E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5470E"/>
    <w:rPr>
      <w:rFonts w:cs="Mangal"/>
      <w:sz w:val="20"/>
      <w:szCs w:val="18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05470E"/>
    <w:rPr>
      <w:rFonts w:ascii="Arial" w:eastAsia="Arial" w:hAnsi="Arial"/>
      <w:sz w:val="20"/>
      <w:szCs w:val="18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5470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5470E"/>
    <w:rPr>
      <w:rFonts w:ascii="Arial" w:eastAsia="Arial" w:hAnsi="Arial"/>
      <w:b/>
      <w:bCs/>
      <w:sz w:val="20"/>
      <w:szCs w:val="18"/>
    </w:rPr>
  </w:style>
  <w:style w:type="paragraph" w:styleId="af5">
    <w:name w:val="Balloon Text"/>
    <w:basedOn w:val="a"/>
    <w:link w:val="af6"/>
    <w:uiPriority w:val="99"/>
    <w:semiHidden/>
    <w:unhideWhenUsed/>
    <w:rsid w:val="0005470E"/>
    <w:rPr>
      <w:rFonts w:ascii="Segoe UI" w:hAnsi="Segoe UI" w:cs="Mangal"/>
      <w:sz w:val="18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5470E"/>
    <w:rPr>
      <w:rFonts w:ascii="Segoe UI" w:eastAsia="Arial" w:hAnsi="Segoe UI"/>
      <w:sz w:val="18"/>
      <w:szCs w:val="16"/>
    </w:rPr>
  </w:style>
  <w:style w:type="paragraph" w:styleId="af7">
    <w:name w:val="Body Text"/>
    <w:basedOn w:val="a"/>
    <w:link w:val="af8"/>
    <w:rsid w:val="00730734"/>
    <w:pPr>
      <w:spacing w:after="120"/>
    </w:pPr>
    <w:rPr>
      <w:rFonts w:cs="Mangal"/>
      <w:szCs w:val="23"/>
    </w:rPr>
  </w:style>
  <w:style w:type="character" w:customStyle="1" w:styleId="af8">
    <w:name w:val="Основной текст Знак"/>
    <w:basedOn w:val="a0"/>
    <w:link w:val="af7"/>
    <w:rsid w:val="00730734"/>
    <w:rPr>
      <w:rFonts w:ascii="Arial" w:eastAsia="Arial" w:hAnsi="Arial"/>
      <w:sz w:val="26"/>
      <w:szCs w:val="23"/>
    </w:rPr>
  </w:style>
  <w:style w:type="character" w:styleId="af9">
    <w:name w:val="footnote reference"/>
    <w:rsid w:val="00730734"/>
    <w:rPr>
      <w:position w:val="0"/>
      <w:vertAlign w:val="superscript"/>
    </w:rPr>
  </w:style>
  <w:style w:type="numbering" w:customStyle="1" w:styleId="WW8Num21">
    <w:name w:val="WW8Num21"/>
    <w:basedOn w:val="a2"/>
    <w:rsid w:val="00730734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garantf1://10064072.1025" TargetMode="Externa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3991</Words>
  <Characters>22752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Нечаева Светлана Вячеславовна</dc:creator>
  <cp:lastModifiedBy>admin03domain</cp:lastModifiedBy>
  <cp:revision>4</cp:revision>
  <dcterms:created xsi:type="dcterms:W3CDTF">2026-06-17T09:44:00Z</dcterms:created>
  <dcterms:modified xsi:type="dcterms:W3CDTF">2026-06-17T09:51:00Z</dcterms:modified>
</cp:coreProperties>
</file>