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77777777"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ИКЗ _____________________________</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w:t>
      </w:r>
      <w:bookmarkStart w:id="0" w:name="_GoBack"/>
      <w:bookmarkEnd w:id="0"/>
      <w:r w:rsidRPr="000A28E3">
        <w:rPr>
          <w:rFonts w:ascii="Times New Roman" w:hAnsi="Times New Roman" w:cs="Times New Roman"/>
          <w:sz w:val="24"/>
          <w:szCs w:val="24"/>
        </w:rPr>
        <w:t>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C83519"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608607BA"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37AB6"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3E21F06C" w:rsidR="009B16D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78437B83" w14:textId="190E09E5" w:rsidR="00137AB6" w:rsidRPr="00E856CF" w:rsidRDefault="00137AB6" w:rsidP="00137AB6">
      <w:pPr>
        <w:pStyle w:val="ConsPlusNormal"/>
        <w:numPr>
          <w:ilvl w:val="1"/>
          <w:numId w:val="10"/>
        </w:numPr>
        <w:spacing w:line="276" w:lineRule="auto"/>
        <w:ind w:left="0"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Заказчик в течение 20 рабочих дней следующих за днем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7113CF8" w14:textId="7D1897ED" w:rsidR="00137AB6" w:rsidRDefault="00137AB6" w:rsidP="00137AB6">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6.8.1. </w:t>
      </w:r>
      <w:r w:rsidRPr="00E856CF">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w:t>
      </w:r>
      <w:r w:rsidRPr="00137AB6">
        <w:t xml:space="preserve"> </w:t>
      </w:r>
      <w:r w:rsidRPr="00137AB6">
        <w:rPr>
          <w:rFonts w:ascii="Times New Roman" w:hAnsi="Times New Roman" w:cs="Times New Roman"/>
          <w:sz w:val="24"/>
          <w:szCs w:val="24"/>
        </w:rPr>
        <w:t>документе о приемке в единой информационной системе в сфере закупок.</w:t>
      </w:r>
    </w:p>
    <w:p w14:paraId="338952A3" w14:textId="40A619B5"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t>6.</w:t>
      </w:r>
      <w:r>
        <w:rPr>
          <w:rFonts w:ascii="Times New Roman" w:hAnsi="Times New Roman" w:cs="Times New Roman"/>
          <w:sz w:val="24"/>
          <w:szCs w:val="24"/>
        </w:rPr>
        <w:t xml:space="preserve">8.2. </w:t>
      </w:r>
      <w:r w:rsidRPr="00137AB6">
        <w:rPr>
          <w:rFonts w:ascii="Times New Roman" w:hAnsi="Times New Roman" w:cs="Times New Roman"/>
          <w:sz w:val="24"/>
          <w:szCs w:val="24"/>
        </w:rPr>
        <w:t>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3F350CA5" w14:textId="00854E7B"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lastRenderedPageBreak/>
        <w:t>6.</w:t>
      </w:r>
      <w:r>
        <w:rPr>
          <w:rFonts w:ascii="Times New Roman" w:hAnsi="Times New Roman" w:cs="Times New Roman"/>
          <w:sz w:val="24"/>
          <w:szCs w:val="24"/>
        </w:rPr>
        <w:t xml:space="preserve">8.3. </w:t>
      </w:r>
      <w:r w:rsidRPr="00137AB6">
        <w:rPr>
          <w:rFonts w:ascii="Times New Roman" w:hAnsi="Times New Roman" w:cs="Times New Roman"/>
          <w:sz w:val="24"/>
          <w:szCs w:val="24"/>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65F4B83B" w14:textId="10E3422A"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137AB6">
        <w:rPr>
          <w:rFonts w:ascii="Times New Roman" w:hAnsi="Times New Roman" w:cs="Times New Roman"/>
          <w:sz w:val="24"/>
          <w:szCs w:val="24"/>
        </w:rPr>
        <w:t>9</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18285CB6" w:rsidR="009B16D5" w:rsidRDefault="009B16D5" w:rsidP="00137AB6">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3038E6CF" w14:textId="0BE6AEA8" w:rsidR="00137AB6" w:rsidRPr="00E856CF"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E856CF">
        <w:rPr>
          <w:rFonts w:ascii="Times New Roman" w:hAnsi="Times New Roman" w:cs="Times New Roman"/>
          <w:sz w:val="24"/>
          <w:szCs w:val="24"/>
        </w:rPr>
        <w:t>В соответствии с требованиями Федерального закона о контрактной системе в единой информационной системе в сфере закупок формируется структурированный документ о приемке.</w:t>
      </w:r>
    </w:p>
    <w:p w14:paraId="11FB537E" w14:textId="77777777"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71BEB667" w14:textId="415C5667"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sidRPr="00E856CF">
        <w:rPr>
          <w:rFonts w:ascii="Times New Roman" w:hAnsi="Times New Roman" w:cs="Times New Roman"/>
          <w:sz w:val="24"/>
          <w:szCs w:val="24"/>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D93B2BD" w14:textId="725C473A"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6.10. </w:t>
      </w:r>
      <w:r w:rsidRPr="00137AB6">
        <w:rPr>
          <w:rFonts w:ascii="Times New Roman" w:hAnsi="Times New Roman" w:cs="Times New Roman"/>
          <w:sz w:val="24"/>
          <w:szCs w:val="24"/>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734D34C1" w14:textId="3490891D"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6.11. </w:t>
      </w:r>
      <w:r w:rsidRPr="00E856CF">
        <w:rPr>
          <w:rFonts w:ascii="Times New Roman" w:hAnsi="Times New Roman" w:cs="Times New Roman"/>
          <w:sz w:val="24"/>
          <w:szCs w:val="24"/>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2F0F4801" w14:textId="526BE450" w:rsidR="00143B49"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1022AB6E" w14:textId="77777777" w:rsidR="00137AB6" w:rsidRPr="000A28E3" w:rsidRDefault="00137AB6"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0A28E3">
        <w:rPr>
          <w:rFonts w:ascii="Times New Roman" w:hAnsi="Times New Roman" w:cs="Times New Roman"/>
          <w:sz w:val="24"/>
          <w:szCs w:val="24"/>
        </w:rPr>
        <w:lastRenderedPageBreak/>
        <w:t>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D2F0A39"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4704D212"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w:t>
      </w:r>
      <w:r w:rsidR="007E583E" w:rsidRPr="000A28E3">
        <w:rPr>
          <w:rFonts w:ascii="Times New Roman" w:hAnsi="Times New Roman" w:cs="Times New Roman"/>
          <w:sz w:val="24"/>
          <w:szCs w:val="24"/>
        </w:rPr>
        <w:lastRenderedPageBreak/>
        <w:t>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 xml:space="preserve">и фактически исполненных Поставщиком, за </w:t>
      </w:r>
      <w:r w:rsidRPr="000A28E3">
        <w:rPr>
          <w:rFonts w:eastAsiaTheme="minorHAnsi"/>
          <w:lang w:eastAsia="en-US"/>
        </w:rPr>
        <w:lastRenderedPageBreak/>
        <w:t>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9B16D5" w:rsidRPr="000A28E3">
        <w:rPr>
          <w:rFonts w:ascii="Times New Roman" w:hAnsi="Times New Roman" w:cs="Times New Roman"/>
          <w:sz w:val="24"/>
          <w:szCs w:val="24"/>
        </w:rPr>
        <w:lastRenderedPageBreak/>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 xml:space="preserve">Настоящий Контракт заключен в электронном виде и подписан электронными </w:t>
      </w:r>
      <w:r w:rsidR="00472D80" w:rsidRPr="000A28E3">
        <w:rPr>
          <w:rFonts w:ascii="Times New Roman" w:hAnsi="Times New Roman" w:cs="Times New Roman"/>
          <w:sz w:val="24"/>
          <w:szCs w:val="24"/>
        </w:rPr>
        <w:lastRenderedPageBreak/>
        <w:t>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240CB9"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240CB9"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240CB9"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240CB9"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B72EA" w14:textId="77777777" w:rsidR="00240CB9" w:rsidRDefault="00240CB9" w:rsidP="00AC216E">
      <w:r>
        <w:separator/>
      </w:r>
    </w:p>
  </w:endnote>
  <w:endnote w:type="continuationSeparator" w:id="0">
    <w:p w14:paraId="76959E45" w14:textId="77777777" w:rsidR="00240CB9" w:rsidRDefault="00240CB9"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B9FF4" w14:textId="77777777" w:rsidR="00240CB9" w:rsidRDefault="00240CB9" w:rsidP="00AC216E">
      <w:r>
        <w:separator/>
      </w:r>
    </w:p>
  </w:footnote>
  <w:footnote w:type="continuationSeparator" w:id="0">
    <w:p w14:paraId="14C1F061" w14:textId="77777777" w:rsidR="00240CB9" w:rsidRDefault="00240CB9"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9D375F"/>
    <w:multiLevelType w:val="multilevel"/>
    <w:tmpl w:val="E892B5AE"/>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8"/>
  </w:num>
  <w:num w:numId="3">
    <w:abstractNumId w:val="5"/>
  </w:num>
  <w:num w:numId="4">
    <w:abstractNumId w:val="6"/>
  </w:num>
  <w:num w:numId="5">
    <w:abstractNumId w:val="3"/>
  </w:num>
  <w:num w:numId="6">
    <w:abstractNumId w:val="2"/>
  </w:num>
  <w:num w:numId="7">
    <w:abstractNumId w:val="1"/>
  </w:num>
  <w:num w:numId="8">
    <w:abstractNumId w:val="9"/>
  </w:num>
  <w:num w:numId="9">
    <w:abstractNumId w:val="0"/>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37AB6"/>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CB9"/>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5A5"/>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1DD4"/>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030156-7173-4B76-B365-29411A0B4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7492</Words>
  <Characters>42706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50098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Ломаченкова Оксана Владимировна</cp:lastModifiedBy>
  <cp:revision>2</cp:revision>
  <cp:lastPrinted>2026-03-02T08:57:00Z</cp:lastPrinted>
  <dcterms:created xsi:type="dcterms:W3CDTF">2026-08-06T08:37:00Z</dcterms:created>
  <dcterms:modified xsi:type="dcterms:W3CDTF">2026-08-06T08:37:00Z</dcterms:modified>
</cp:coreProperties>
</file>