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4C6E" w14:textId="77777777" w:rsidR="00FD6CFF" w:rsidRDefault="004B614C" w:rsidP="00F2530B">
      <w:pPr>
        <w:spacing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3B19E54A" w14:textId="77777777" w:rsidR="00F26148" w:rsidRPr="00FD6CFF" w:rsidRDefault="00F26148" w:rsidP="00EA415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CFF">
        <w:rPr>
          <w:rFonts w:ascii="Times New Roman" w:hAnsi="Times New Roman" w:cs="Times New Roman"/>
          <w:b/>
          <w:sz w:val="24"/>
          <w:szCs w:val="24"/>
        </w:rPr>
        <w:t>Функциональные, технические и качественные характеристи</w:t>
      </w:r>
      <w:r w:rsidR="00F912B3" w:rsidRPr="00FD6CFF">
        <w:rPr>
          <w:rFonts w:ascii="Times New Roman" w:hAnsi="Times New Roman" w:cs="Times New Roman"/>
          <w:b/>
          <w:sz w:val="24"/>
          <w:szCs w:val="24"/>
        </w:rPr>
        <w:t>ки товара, требования к</w:t>
      </w:r>
      <w:r w:rsidRPr="00FD6CFF">
        <w:rPr>
          <w:rFonts w:ascii="Times New Roman" w:hAnsi="Times New Roman" w:cs="Times New Roman"/>
          <w:b/>
          <w:sz w:val="24"/>
          <w:szCs w:val="24"/>
        </w:rPr>
        <w:t xml:space="preserve"> объему </w:t>
      </w:r>
      <w:r w:rsidR="00F912B3" w:rsidRPr="00FD6CFF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FD6CFF">
        <w:rPr>
          <w:rFonts w:ascii="Times New Roman" w:hAnsi="Times New Roman" w:cs="Times New Roman"/>
          <w:b/>
          <w:sz w:val="24"/>
          <w:szCs w:val="24"/>
        </w:rPr>
        <w:t>предоставления гарантии их качества:</w:t>
      </w:r>
    </w:p>
    <w:p w14:paraId="6B7E0CBD" w14:textId="77777777" w:rsidR="00F26148" w:rsidRPr="00FD6CFF" w:rsidRDefault="004B614C" w:rsidP="00EA415C">
      <w:pPr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="00F26148" w:rsidRPr="00FD6CFF">
        <w:rPr>
          <w:rFonts w:ascii="Times New Roman" w:hAnsi="Times New Roman" w:cs="Times New Roman"/>
          <w:sz w:val="24"/>
          <w:szCs w:val="24"/>
        </w:rPr>
        <w:t xml:space="preserve"> должен будет поставить товар, в соответствии с качественными и количественными характеристиками:</w:t>
      </w:r>
    </w:p>
    <w:tbl>
      <w:tblPr>
        <w:tblStyle w:val="a3"/>
        <w:tblW w:w="10310" w:type="dxa"/>
        <w:tblInd w:w="-563" w:type="dxa"/>
        <w:tblLayout w:type="fixed"/>
        <w:tblLook w:val="04A0" w:firstRow="1" w:lastRow="0" w:firstColumn="1" w:lastColumn="0" w:noHBand="0" w:noVBand="1"/>
      </w:tblPr>
      <w:tblGrid>
        <w:gridCol w:w="709"/>
        <w:gridCol w:w="3364"/>
        <w:gridCol w:w="993"/>
        <w:gridCol w:w="708"/>
        <w:gridCol w:w="4536"/>
      </w:tblGrid>
      <w:tr w:rsidR="00724FB6" w:rsidRPr="006D6E9F" w14:paraId="063726CE" w14:textId="77777777" w:rsidTr="007645DA">
        <w:tc>
          <w:tcPr>
            <w:tcW w:w="709" w:type="dxa"/>
          </w:tcPr>
          <w:p w14:paraId="5DBBAC17" w14:textId="77777777" w:rsidR="00724FB6" w:rsidRPr="006D6E9F" w:rsidRDefault="00724FB6" w:rsidP="00EA415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364" w:type="dxa"/>
            <w:vAlign w:val="center"/>
          </w:tcPr>
          <w:p w14:paraId="03C5CAE5" w14:textId="77777777" w:rsidR="00724FB6" w:rsidRPr="006D6E9F" w:rsidRDefault="002568BD" w:rsidP="00EA415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b/>
                <w:sz w:val="22"/>
                <w:szCs w:val="22"/>
              </w:rPr>
              <w:t>Комплект мебели для санузла</w:t>
            </w:r>
          </w:p>
        </w:tc>
        <w:tc>
          <w:tcPr>
            <w:tcW w:w="993" w:type="dxa"/>
          </w:tcPr>
          <w:p w14:paraId="5605732E" w14:textId="77777777" w:rsidR="00724FB6" w:rsidRPr="006D6E9F" w:rsidRDefault="00724FB6" w:rsidP="00EA415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b/>
                <w:sz w:val="22"/>
                <w:szCs w:val="22"/>
              </w:rPr>
              <w:t>Ед. изм</w:t>
            </w:r>
          </w:p>
        </w:tc>
        <w:tc>
          <w:tcPr>
            <w:tcW w:w="708" w:type="dxa"/>
            <w:vAlign w:val="center"/>
          </w:tcPr>
          <w:p w14:paraId="2A208A32" w14:textId="77777777" w:rsidR="00724FB6" w:rsidRPr="006D6E9F" w:rsidRDefault="00724FB6" w:rsidP="00EA415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Кол-во 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3D627BE0" w14:textId="77777777" w:rsidR="00724FB6" w:rsidRPr="006D6E9F" w:rsidRDefault="00724FB6" w:rsidP="00EA415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Технические характеристики, </w:t>
            </w:r>
            <w:r w:rsidR="00E2200D" w:rsidRPr="006D6E9F"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</w:tr>
      <w:tr w:rsidR="00F557CE" w:rsidRPr="006D6E9F" w14:paraId="513AA008" w14:textId="77777777" w:rsidTr="00CE13F0">
        <w:trPr>
          <w:trHeight w:val="792"/>
        </w:trPr>
        <w:tc>
          <w:tcPr>
            <w:tcW w:w="709" w:type="dxa"/>
          </w:tcPr>
          <w:p w14:paraId="0CD86BEE" w14:textId="77777777" w:rsidR="00F557CE" w:rsidRPr="006D6E9F" w:rsidRDefault="00D43617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364" w:type="dxa"/>
          </w:tcPr>
          <w:p w14:paraId="65B13AB0" w14:textId="77777777" w:rsidR="00F557CE" w:rsidRPr="006D6E9F" w:rsidRDefault="0055585A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sz w:val="22"/>
                <w:szCs w:val="22"/>
              </w:rPr>
              <w:t>Тумба на</w:t>
            </w:r>
            <w:r w:rsidR="005F0C61" w:rsidRPr="006D6E9F">
              <w:rPr>
                <w:rFonts w:ascii="Times New Roman" w:hAnsi="Times New Roman" w:cs="Times New Roman"/>
                <w:sz w:val="22"/>
                <w:szCs w:val="22"/>
              </w:rPr>
              <w:t>польная с раковиной и смесителем</w:t>
            </w:r>
          </w:p>
          <w:p w14:paraId="5B2558BD" w14:textId="77777777" w:rsidR="000E6ABB" w:rsidRPr="006D6E9F" w:rsidRDefault="000E6ABB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CA2C97" w14:textId="77777777" w:rsidR="000E6ABB" w:rsidRPr="006D6E9F" w:rsidRDefault="000E6ABB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14:paraId="611D8634" w14:textId="77777777" w:rsidR="00F557CE" w:rsidRPr="006D6E9F" w:rsidRDefault="00F557CE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708" w:type="dxa"/>
          </w:tcPr>
          <w:p w14:paraId="44B26191" w14:textId="77777777" w:rsidR="00F557CE" w:rsidRPr="006D6E9F" w:rsidRDefault="007645DA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14:paraId="0A55C801" w14:textId="77777777" w:rsidR="0055585A" w:rsidRPr="006D6E9F" w:rsidRDefault="0055585A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 xml:space="preserve">Цвет – белый </w:t>
            </w:r>
          </w:p>
          <w:p w14:paraId="17E6770D" w14:textId="77777777" w:rsidR="00F557CE" w:rsidRPr="006D6E9F" w:rsidRDefault="007E68B2" w:rsidP="00427600">
            <w:pPr>
              <w:keepNext/>
              <w:keepLines/>
              <w:spacing w:before="480"/>
              <w:contextualSpacing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 xml:space="preserve">Размеры, мм </w:t>
            </w:r>
            <w:proofErr w:type="spellStart"/>
            <w:r w:rsidR="0055585A" w:rsidRPr="006D6E9F">
              <w:rPr>
                <w:rFonts w:ascii="Times New Roman" w:hAnsi="Times New Roman" w:cs="Times New Roman"/>
              </w:rPr>
              <w:t>В</w:t>
            </w:r>
            <w:r w:rsidRPr="006D6E9F">
              <w:rPr>
                <w:rFonts w:ascii="Times New Roman" w:hAnsi="Times New Roman" w:cs="Times New Roman"/>
              </w:rPr>
              <w:t>х</w:t>
            </w:r>
            <w:r w:rsidR="0055585A" w:rsidRPr="006D6E9F">
              <w:rPr>
                <w:rFonts w:ascii="Times New Roman" w:hAnsi="Times New Roman" w:cs="Times New Roman"/>
              </w:rPr>
              <w:t>Г</w:t>
            </w:r>
            <w:r w:rsidRPr="006D6E9F">
              <w:rPr>
                <w:rFonts w:ascii="Times New Roman" w:hAnsi="Times New Roman" w:cs="Times New Roman"/>
              </w:rPr>
              <w:t>х</w:t>
            </w:r>
            <w:r w:rsidR="0055585A" w:rsidRPr="006D6E9F">
              <w:rPr>
                <w:rFonts w:ascii="Times New Roman" w:hAnsi="Times New Roman" w:cs="Times New Roman"/>
              </w:rPr>
              <w:t>Ш</w:t>
            </w:r>
            <w:proofErr w:type="spellEnd"/>
            <w:r w:rsidRPr="006D6E9F">
              <w:rPr>
                <w:rFonts w:ascii="Times New Roman" w:hAnsi="Times New Roman" w:cs="Times New Roman"/>
              </w:rPr>
              <w:t xml:space="preserve">: </w:t>
            </w:r>
            <w:r w:rsidR="00427600" w:rsidRPr="006D6E9F">
              <w:rPr>
                <w:rFonts w:ascii="Times New Roman" w:hAnsi="Times New Roman" w:cs="Times New Roman"/>
              </w:rPr>
              <w:t xml:space="preserve">не менее </w:t>
            </w:r>
            <w:r w:rsidR="0055585A" w:rsidRPr="006D6E9F">
              <w:rPr>
                <w:rFonts w:ascii="Times New Roman" w:hAnsi="Times New Roman" w:cs="Times New Roman"/>
              </w:rPr>
              <w:t>7</w:t>
            </w:r>
            <w:r w:rsidRPr="006D6E9F">
              <w:rPr>
                <w:rFonts w:ascii="Times New Roman" w:hAnsi="Times New Roman" w:cs="Times New Roman"/>
              </w:rPr>
              <w:t>00х</w:t>
            </w:r>
            <w:r w:rsidR="0055585A" w:rsidRPr="006D6E9F">
              <w:rPr>
                <w:rFonts w:ascii="Times New Roman" w:hAnsi="Times New Roman" w:cs="Times New Roman"/>
              </w:rPr>
              <w:t>450</w:t>
            </w:r>
            <w:r w:rsidRPr="006D6E9F">
              <w:rPr>
                <w:rFonts w:ascii="Times New Roman" w:hAnsi="Times New Roman" w:cs="Times New Roman"/>
              </w:rPr>
              <w:t>х</w:t>
            </w:r>
            <w:r w:rsidR="0055585A" w:rsidRPr="006D6E9F">
              <w:rPr>
                <w:rFonts w:ascii="Times New Roman" w:hAnsi="Times New Roman" w:cs="Times New Roman"/>
              </w:rPr>
              <w:t>610</w:t>
            </w:r>
          </w:p>
          <w:p w14:paraId="7F71F966" w14:textId="77777777" w:rsidR="00896579" w:rsidRPr="006D6E9F" w:rsidRDefault="00534938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Материал раковины - керамика</w:t>
            </w:r>
          </w:p>
          <w:p w14:paraId="5279A96D" w14:textId="77777777" w:rsidR="00534938" w:rsidRPr="006D6E9F" w:rsidRDefault="00534938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Форма раковины – овальная</w:t>
            </w:r>
          </w:p>
          <w:p w14:paraId="20659FAE" w14:textId="77777777" w:rsidR="007E68B2" w:rsidRPr="006D6E9F" w:rsidRDefault="007E68B2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Цвет</w:t>
            </w:r>
            <w:r w:rsidR="00534938" w:rsidRPr="006D6E9F">
              <w:rPr>
                <w:rFonts w:ascii="Times New Roman" w:hAnsi="Times New Roman" w:cs="Times New Roman"/>
              </w:rPr>
              <w:t xml:space="preserve"> - </w:t>
            </w:r>
            <w:r w:rsidRPr="006D6E9F">
              <w:rPr>
                <w:rFonts w:ascii="Times New Roman" w:hAnsi="Times New Roman" w:cs="Times New Roman"/>
              </w:rPr>
              <w:t xml:space="preserve"> </w:t>
            </w:r>
            <w:r w:rsidR="00534938" w:rsidRPr="006D6E9F">
              <w:rPr>
                <w:rFonts w:ascii="Times New Roman" w:hAnsi="Times New Roman" w:cs="Times New Roman"/>
              </w:rPr>
              <w:t>белый</w:t>
            </w:r>
          </w:p>
          <w:p w14:paraId="75AB8AF5" w14:textId="77777777" w:rsidR="007E68B2" w:rsidRPr="006D6E9F" w:rsidRDefault="007E68B2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Диаметр –не менее 500 мм</w:t>
            </w:r>
          </w:p>
          <w:p w14:paraId="50FED469" w14:textId="77777777" w:rsidR="005F0C61" w:rsidRPr="006D6E9F" w:rsidRDefault="005F0C61" w:rsidP="005F0C61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 xml:space="preserve">Смеситель для раковины в комплекте: </w:t>
            </w:r>
          </w:p>
          <w:p w14:paraId="5B27A047" w14:textId="77777777" w:rsidR="005F0C61" w:rsidRPr="006D6E9F" w:rsidRDefault="005F0C61" w:rsidP="005F0C61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 xml:space="preserve">Длина </w:t>
            </w:r>
            <w:proofErr w:type="spellStart"/>
            <w:r w:rsidRPr="006D6E9F">
              <w:rPr>
                <w:rFonts w:ascii="Times New Roman" w:hAnsi="Times New Roman" w:cs="Times New Roman"/>
              </w:rPr>
              <w:t>излива</w:t>
            </w:r>
            <w:proofErr w:type="spellEnd"/>
            <w:r w:rsidRPr="006D6E9F">
              <w:rPr>
                <w:rFonts w:ascii="Times New Roman" w:hAnsi="Times New Roman" w:cs="Times New Roman"/>
              </w:rPr>
              <w:t xml:space="preserve"> -125 мм</w:t>
            </w:r>
          </w:p>
          <w:p w14:paraId="1A3C9F5C" w14:textId="77777777" w:rsidR="005F0C61" w:rsidRPr="006D6E9F" w:rsidRDefault="005F0C61" w:rsidP="005F0C61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 xml:space="preserve">Высота </w:t>
            </w:r>
            <w:proofErr w:type="spellStart"/>
            <w:r w:rsidRPr="006D6E9F">
              <w:rPr>
                <w:rFonts w:ascii="Times New Roman" w:hAnsi="Times New Roman" w:cs="Times New Roman"/>
              </w:rPr>
              <w:t>излива</w:t>
            </w:r>
            <w:proofErr w:type="spellEnd"/>
            <w:r w:rsidRPr="006D6E9F">
              <w:rPr>
                <w:rFonts w:ascii="Times New Roman" w:hAnsi="Times New Roman" w:cs="Times New Roman"/>
              </w:rPr>
              <w:t xml:space="preserve"> – 116 мм</w:t>
            </w:r>
          </w:p>
          <w:p w14:paraId="22BA3E8D" w14:textId="77777777" w:rsidR="005F0C61" w:rsidRPr="006D6E9F" w:rsidRDefault="005F0C61" w:rsidP="005F0C61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 xml:space="preserve">Вид </w:t>
            </w:r>
            <w:proofErr w:type="spellStart"/>
            <w:r w:rsidRPr="006D6E9F">
              <w:rPr>
                <w:rFonts w:ascii="Times New Roman" w:hAnsi="Times New Roman" w:cs="Times New Roman"/>
              </w:rPr>
              <w:t>излива</w:t>
            </w:r>
            <w:proofErr w:type="spellEnd"/>
            <w:r w:rsidRPr="006D6E9F">
              <w:rPr>
                <w:rFonts w:ascii="Times New Roman" w:hAnsi="Times New Roman" w:cs="Times New Roman"/>
              </w:rPr>
              <w:t xml:space="preserve"> воды – традиционный</w:t>
            </w:r>
          </w:p>
          <w:p w14:paraId="5DFE6E8E" w14:textId="77777777" w:rsidR="005F0C61" w:rsidRPr="006D6E9F" w:rsidRDefault="005F0C61" w:rsidP="005F0C61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Материал корпуса – латунь</w:t>
            </w:r>
          </w:p>
          <w:p w14:paraId="04E4146F" w14:textId="77777777" w:rsidR="005F0C61" w:rsidRPr="006D6E9F" w:rsidRDefault="005F0C61" w:rsidP="005F0C61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Цвет – хром</w:t>
            </w:r>
          </w:p>
          <w:p w14:paraId="3CF08771" w14:textId="77777777" w:rsidR="005F0C61" w:rsidRPr="006D6E9F" w:rsidRDefault="005F0C61" w:rsidP="005F0C61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Тип установки – на борт раковины</w:t>
            </w:r>
          </w:p>
          <w:p w14:paraId="7288DED4" w14:textId="77777777" w:rsidR="005F0C61" w:rsidRPr="006D6E9F" w:rsidRDefault="005F0C61" w:rsidP="005F0C61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Диаметр подводки- ½ дюйм</w:t>
            </w:r>
          </w:p>
          <w:p w14:paraId="07D9509F" w14:textId="77777777" w:rsidR="005F0C61" w:rsidRPr="006D6E9F" w:rsidRDefault="005F0C61" w:rsidP="005F0C61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Тип управления – рычажное</w:t>
            </w:r>
          </w:p>
          <w:p w14:paraId="36F6A2ED" w14:textId="77777777" w:rsidR="005F0C61" w:rsidRPr="006D6E9F" w:rsidRDefault="005F0C61" w:rsidP="005F0C61">
            <w:pPr>
              <w:keepNext/>
              <w:keepLines/>
              <w:tabs>
                <w:tab w:val="left" w:pos="2456"/>
              </w:tabs>
              <w:spacing w:before="480"/>
              <w:contextualSpacing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Комплектация: гибкая подводка, керамический картридж, комплект крепления, латунный пьедестал, пластиковый аэратор.</w:t>
            </w:r>
          </w:p>
          <w:p w14:paraId="2ED53CA9" w14:textId="77777777" w:rsidR="005F0C61" w:rsidRPr="006D6E9F" w:rsidRDefault="005F0C61" w:rsidP="005F0C61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Ширина - 50  мм</w:t>
            </w:r>
          </w:p>
          <w:p w14:paraId="4584DBB6" w14:textId="77777777" w:rsidR="005F0C61" w:rsidRPr="006D6E9F" w:rsidRDefault="005F0C61" w:rsidP="005F0C61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Высота - 166  мм</w:t>
            </w:r>
          </w:p>
          <w:p w14:paraId="14EDB76D" w14:textId="77777777" w:rsidR="005F0C61" w:rsidRPr="006D6E9F" w:rsidRDefault="005F0C61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Глубина - 169  мм</w:t>
            </w:r>
          </w:p>
          <w:p w14:paraId="7EA2900F" w14:textId="77777777" w:rsidR="007E68B2" w:rsidRPr="006D6E9F" w:rsidRDefault="00F2530B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ОКПД 2: 31.09.13.110 </w:t>
            </w:r>
          </w:p>
          <w:p w14:paraId="3D7D89E2" w14:textId="77777777" w:rsidR="000E6ABB" w:rsidRPr="006D6E9F" w:rsidRDefault="000E6ABB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Образец:</w:t>
            </w:r>
          </w:p>
          <w:p w14:paraId="141F7573" w14:textId="77777777" w:rsidR="000E6ABB" w:rsidRPr="006D6E9F" w:rsidRDefault="000E6ABB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noProof/>
              </w:rPr>
              <w:drawing>
                <wp:inline distT="0" distB="0" distL="0" distR="0" wp14:anchorId="6D5D4821" wp14:editId="4E44B77D">
                  <wp:extent cx="1537940" cy="1379752"/>
                  <wp:effectExtent l="19050" t="0" r="51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96" cy="137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E98828" w14:textId="77777777" w:rsidR="005F0C61" w:rsidRPr="006D6E9F" w:rsidRDefault="005F0C61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554DDC" wp14:editId="5CE81399">
                  <wp:extent cx="1101296" cy="1049470"/>
                  <wp:effectExtent l="19050" t="0" r="3604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240" cy="1055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193608" w14:textId="77777777" w:rsidR="000E6ABB" w:rsidRPr="006D6E9F" w:rsidRDefault="000E6ABB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F557CE" w:rsidRPr="006D6E9F" w14:paraId="2B0F3E83" w14:textId="77777777" w:rsidTr="00CE13F0">
        <w:trPr>
          <w:trHeight w:val="792"/>
        </w:trPr>
        <w:tc>
          <w:tcPr>
            <w:tcW w:w="709" w:type="dxa"/>
          </w:tcPr>
          <w:p w14:paraId="511A258D" w14:textId="77777777" w:rsidR="00F557CE" w:rsidRPr="006D6E9F" w:rsidRDefault="00D43617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364" w:type="dxa"/>
          </w:tcPr>
          <w:p w14:paraId="731F7979" w14:textId="77777777" w:rsidR="00F557CE" w:rsidRPr="006D6E9F" w:rsidRDefault="007645DA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sz w:val="22"/>
                <w:szCs w:val="22"/>
              </w:rPr>
              <w:t>Шкаф-пенал</w:t>
            </w:r>
            <w:r w:rsidR="0055585A" w:rsidRPr="006D6E9F">
              <w:rPr>
                <w:rFonts w:ascii="Times New Roman" w:hAnsi="Times New Roman" w:cs="Times New Roman"/>
                <w:sz w:val="22"/>
                <w:szCs w:val="22"/>
              </w:rPr>
              <w:t xml:space="preserve"> напольный</w:t>
            </w:r>
          </w:p>
        </w:tc>
        <w:tc>
          <w:tcPr>
            <w:tcW w:w="993" w:type="dxa"/>
          </w:tcPr>
          <w:p w14:paraId="1983FC56" w14:textId="77777777" w:rsidR="00F557CE" w:rsidRPr="006D6E9F" w:rsidRDefault="00F557CE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708" w:type="dxa"/>
          </w:tcPr>
          <w:p w14:paraId="77743FF0" w14:textId="77777777" w:rsidR="00F557CE" w:rsidRPr="006D6E9F" w:rsidRDefault="007645DA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14:paraId="41C5CC14" w14:textId="77777777" w:rsidR="00E9577D" w:rsidRPr="006D6E9F" w:rsidRDefault="00E9577D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Цвет - белый</w:t>
            </w:r>
          </w:p>
          <w:p w14:paraId="5C32F8B3" w14:textId="77777777" w:rsidR="00CE13F0" w:rsidRPr="006D6E9F" w:rsidRDefault="00CE13F0" w:rsidP="00427600">
            <w:pPr>
              <w:keepNext/>
              <w:keepLines/>
              <w:spacing w:before="480"/>
              <w:contextualSpacing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 xml:space="preserve">Размеры, мм </w:t>
            </w:r>
            <w:proofErr w:type="spellStart"/>
            <w:r w:rsidR="00E9577D" w:rsidRPr="006D6E9F">
              <w:rPr>
                <w:rFonts w:ascii="Times New Roman" w:hAnsi="Times New Roman" w:cs="Times New Roman"/>
              </w:rPr>
              <w:t>В</w:t>
            </w:r>
            <w:r w:rsidRPr="006D6E9F">
              <w:rPr>
                <w:rFonts w:ascii="Times New Roman" w:hAnsi="Times New Roman" w:cs="Times New Roman"/>
              </w:rPr>
              <w:t>х</w:t>
            </w:r>
            <w:r w:rsidR="00E9577D" w:rsidRPr="006D6E9F">
              <w:rPr>
                <w:rFonts w:ascii="Times New Roman" w:hAnsi="Times New Roman" w:cs="Times New Roman"/>
              </w:rPr>
              <w:t>Г</w:t>
            </w:r>
            <w:r w:rsidRPr="006D6E9F">
              <w:rPr>
                <w:rFonts w:ascii="Times New Roman" w:hAnsi="Times New Roman" w:cs="Times New Roman"/>
              </w:rPr>
              <w:t>х</w:t>
            </w:r>
            <w:r w:rsidR="00E9577D" w:rsidRPr="006D6E9F">
              <w:rPr>
                <w:rFonts w:ascii="Times New Roman" w:hAnsi="Times New Roman" w:cs="Times New Roman"/>
              </w:rPr>
              <w:t>Ш</w:t>
            </w:r>
            <w:proofErr w:type="spellEnd"/>
            <w:r w:rsidRPr="006D6E9F">
              <w:rPr>
                <w:rFonts w:ascii="Times New Roman" w:hAnsi="Times New Roman" w:cs="Times New Roman"/>
              </w:rPr>
              <w:t xml:space="preserve">: </w:t>
            </w:r>
            <w:r w:rsidR="00427600" w:rsidRPr="006D6E9F">
              <w:rPr>
                <w:rFonts w:ascii="Times New Roman" w:hAnsi="Times New Roman" w:cs="Times New Roman"/>
              </w:rPr>
              <w:t xml:space="preserve">не менее </w:t>
            </w:r>
            <w:r w:rsidR="00E9577D" w:rsidRPr="006D6E9F">
              <w:rPr>
                <w:rFonts w:ascii="Times New Roman" w:hAnsi="Times New Roman" w:cs="Times New Roman"/>
              </w:rPr>
              <w:t>185</w:t>
            </w:r>
            <w:r w:rsidRPr="006D6E9F">
              <w:rPr>
                <w:rFonts w:ascii="Times New Roman" w:hAnsi="Times New Roman" w:cs="Times New Roman"/>
              </w:rPr>
              <w:t>0х</w:t>
            </w:r>
            <w:r w:rsidR="00E9577D" w:rsidRPr="006D6E9F">
              <w:rPr>
                <w:rFonts w:ascii="Times New Roman" w:hAnsi="Times New Roman" w:cs="Times New Roman"/>
              </w:rPr>
              <w:t>316</w:t>
            </w:r>
            <w:r w:rsidRPr="006D6E9F">
              <w:rPr>
                <w:rFonts w:ascii="Times New Roman" w:hAnsi="Times New Roman" w:cs="Times New Roman"/>
              </w:rPr>
              <w:t>х</w:t>
            </w:r>
            <w:r w:rsidR="00E9577D" w:rsidRPr="006D6E9F">
              <w:rPr>
                <w:rFonts w:ascii="Times New Roman" w:hAnsi="Times New Roman" w:cs="Times New Roman"/>
              </w:rPr>
              <w:t>350</w:t>
            </w:r>
          </w:p>
          <w:p w14:paraId="2A7BD846" w14:textId="77777777" w:rsidR="00B5725F" w:rsidRPr="006D6E9F" w:rsidRDefault="00F2530B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ОКПД 2: 31.09.13.110 </w:t>
            </w:r>
          </w:p>
          <w:p w14:paraId="6C24C8D3" w14:textId="77777777" w:rsidR="000E6ABB" w:rsidRPr="006D6E9F" w:rsidRDefault="000E6ABB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lastRenderedPageBreak/>
              <w:t>Образец:</w:t>
            </w:r>
          </w:p>
          <w:p w14:paraId="5A3926DC" w14:textId="77777777" w:rsidR="000E6ABB" w:rsidRPr="006D6E9F" w:rsidRDefault="000E6ABB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noProof/>
              </w:rPr>
              <w:drawing>
                <wp:inline distT="0" distB="0" distL="0" distR="0" wp14:anchorId="29C4ADC0" wp14:editId="794A6913">
                  <wp:extent cx="1457325" cy="15144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94A873" w14:textId="77777777" w:rsidR="000E6ABB" w:rsidRPr="006D6E9F" w:rsidRDefault="000E6ABB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7645DA" w:rsidRPr="006D6E9F" w14:paraId="0CF3210C" w14:textId="77777777" w:rsidTr="00EA415C">
        <w:trPr>
          <w:trHeight w:val="1264"/>
        </w:trPr>
        <w:tc>
          <w:tcPr>
            <w:tcW w:w="709" w:type="dxa"/>
          </w:tcPr>
          <w:p w14:paraId="02DDEF4D" w14:textId="77777777" w:rsidR="007645DA" w:rsidRPr="006D6E9F" w:rsidRDefault="007645DA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3364" w:type="dxa"/>
          </w:tcPr>
          <w:p w14:paraId="173209EF" w14:textId="77777777" w:rsidR="007645DA" w:rsidRPr="006D6E9F" w:rsidRDefault="00B5725F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7645DA" w:rsidRPr="006D6E9F">
              <w:rPr>
                <w:rFonts w:ascii="Times New Roman" w:hAnsi="Times New Roman" w:cs="Times New Roman"/>
                <w:sz w:val="22"/>
                <w:szCs w:val="22"/>
              </w:rPr>
              <w:t>еркало</w:t>
            </w:r>
            <w:r w:rsidR="0055585A" w:rsidRPr="006D6E9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315AF" w:rsidRPr="006D6E9F">
              <w:rPr>
                <w:rFonts w:ascii="Times New Roman" w:hAnsi="Times New Roman" w:cs="Times New Roman"/>
                <w:sz w:val="22"/>
                <w:szCs w:val="22"/>
              </w:rPr>
              <w:t xml:space="preserve">с </w:t>
            </w:r>
            <w:r w:rsidR="0055585A" w:rsidRPr="006D6E9F">
              <w:rPr>
                <w:rFonts w:ascii="Times New Roman" w:hAnsi="Times New Roman" w:cs="Times New Roman"/>
                <w:sz w:val="22"/>
                <w:szCs w:val="22"/>
              </w:rPr>
              <w:t>полкой</w:t>
            </w:r>
          </w:p>
        </w:tc>
        <w:tc>
          <w:tcPr>
            <w:tcW w:w="993" w:type="dxa"/>
          </w:tcPr>
          <w:p w14:paraId="75B3C8B3" w14:textId="77777777" w:rsidR="007645DA" w:rsidRPr="006D6E9F" w:rsidRDefault="007645DA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708" w:type="dxa"/>
          </w:tcPr>
          <w:p w14:paraId="0D2778AF" w14:textId="77777777" w:rsidR="007645DA" w:rsidRPr="006D6E9F" w:rsidRDefault="007645DA" w:rsidP="00EA415C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6E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14:paraId="3E4D9C94" w14:textId="77777777" w:rsidR="004315AF" w:rsidRPr="006D6E9F" w:rsidRDefault="004315AF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Форма - прямоугольная</w:t>
            </w:r>
          </w:p>
          <w:p w14:paraId="427CACC9" w14:textId="77777777" w:rsidR="00CE13F0" w:rsidRPr="006D6E9F" w:rsidRDefault="00CE13F0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 xml:space="preserve">Размеры, мм </w:t>
            </w:r>
            <w:proofErr w:type="spellStart"/>
            <w:r w:rsidR="004315AF" w:rsidRPr="006D6E9F">
              <w:rPr>
                <w:rFonts w:ascii="Times New Roman" w:hAnsi="Times New Roman" w:cs="Times New Roman"/>
              </w:rPr>
              <w:t>В</w:t>
            </w:r>
            <w:r w:rsidRPr="006D6E9F">
              <w:rPr>
                <w:rFonts w:ascii="Times New Roman" w:hAnsi="Times New Roman" w:cs="Times New Roman"/>
              </w:rPr>
              <w:t>х</w:t>
            </w:r>
            <w:r w:rsidR="004315AF" w:rsidRPr="006D6E9F">
              <w:rPr>
                <w:rFonts w:ascii="Times New Roman" w:hAnsi="Times New Roman" w:cs="Times New Roman"/>
              </w:rPr>
              <w:t>Ш</w:t>
            </w:r>
            <w:proofErr w:type="spellEnd"/>
            <w:r w:rsidRPr="006D6E9F">
              <w:rPr>
                <w:rFonts w:ascii="Times New Roman" w:hAnsi="Times New Roman" w:cs="Times New Roman"/>
              </w:rPr>
              <w:t xml:space="preserve">: </w:t>
            </w:r>
            <w:r w:rsidR="004315AF" w:rsidRPr="006D6E9F">
              <w:rPr>
                <w:rFonts w:ascii="Times New Roman" w:hAnsi="Times New Roman" w:cs="Times New Roman"/>
              </w:rPr>
              <w:t>7</w:t>
            </w:r>
            <w:r w:rsidRPr="006D6E9F">
              <w:rPr>
                <w:rFonts w:ascii="Times New Roman" w:hAnsi="Times New Roman" w:cs="Times New Roman"/>
              </w:rPr>
              <w:t>00х</w:t>
            </w:r>
            <w:r w:rsidR="004315AF" w:rsidRPr="006D6E9F">
              <w:rPr>
                <w:rFonts w:ascii="Times New Roman" w:hAnsi="Times New Roman" w:cs="Times New Roman"/>
              </w:rPr>
              <w:t>500</w:t>
            </w:r>
          </w:p>
          <w:p w14:paraId="43FD7EC0" w14:textId="77777777" w:rsidR="004315AF" w:rsidRPr="006D6E9F" w:rsidRDefault="004315AF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Размер полотна – 66х50 см</w:t>
            </w:r>
          </w:p>
          <w:p w14:paraId="6EF45C85" w14:textId="77777777" w:rsidR="004315AF" w:rsidRPr="006D6E9F" w:rsidRDefault="004315AF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Наличие полки - да</w:t>
            </w:r>
          </w:p>
          <w:p w14:paraId="2F8E532D" w14:textId="77777777" w:rsidR="000E6ABB" w:rsidRPr="006D6E9F" w:rsidRDefault="00F2530B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ОКПД 2: 31.09.13.110</w:t>
            </w:r>
          </w:p>
          <w:p w14:paraId="0219BEBE" w14:textId="77777777" w:rsidR="00B5725F" w:rsidRPr="006D6E9F" w:rsidRDefault="000E6ABB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rFonts w:ascii="Times New Roman" w:hAnsi="Times New Roman" w:cs="Times New Roman"/>
              </w:rPr>
              <w:t>Образец:</w:t>
            </w:r>
            <w:r w:rsidR="00F2530B" w:rsidRPr="006D6E9F">
              <w:rPr>
                <w:rFonts w:ascii="Times New Roman" w:hAnsi="Times New Roman" w:cs="Times New Roman"/>
              </w:rPr>
              <w:t> </w:t>
            </w:r>
          </w:p>
          <w:p w14:paraId="30B726E3" w14:textId="77777777" w:rsidR="000E6ABB" w:rsidRPr="006D6E9F" w:rsidRDefault="000E6ABB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</w:p>
          <w:p w14:paraId="7D5B9E37" w14:textId="77777777" w:rsidR="000E6ABB" w:rsidRPr="006D6E9F" w:rsidRDefault="000E6ABB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  <w:r w:rsidRPr="006D6E9F">
              <w:rPr>
                <w:noProof/>
              </w:rPr>
              <w:drawing>
                <wp:inline distT="0" distB="0" distL="0" distR="0" wp14:anchorId="36AE054C" wp14:editId="08DB3760">
                  <wp:extent cx="1513187" cy="1333899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572" cy="1334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D1AD53" w14:textId="77777777" w:rsidR="000E6ABB" w:rsidRPr="006D6E9F" w:rsidRDefault="000E6ABB" w:rsidP="00EA415C">
            <w:pPr>
              <w:keepNext/>
              <w:keepLines/>
              <w:spacing w:before="480"/>
              <w:contextualSpacing/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</w:tr>
    </w:tbl>
    <w:p w14:paraId="66477F4E" w14:textId="77777777" w:rsidR="005F0C61" w:rsidRDefault="005F0C61" w:rsidP="00EA415C">
      <w:pPr>
        <w:widowControl w:val="0"/>
        <w:shd w:val="clear" w:color="auto" w:fill="FFFFFF"/>
        <w:spacing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5FEBCB25" w14:textId="77777777" w:rsidR="00BF4518" w:rsidRDefault="00F26148" w:rsidP="00EA415C">
      <w:pPr>
        <w:widowControl w:val="0"/>
        <w:shd w:val="clear" w:color="auto" w:fill="FFFFFF"/>
        <w:spacing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CF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Требования к качеству: </w:t>
      </w:r>
      <w:r w:rsidRPr="00FD6CFF">
        <w:rPr>
          <w:rFonts w:ascii="Times New Roman" w:hAnsi="Times New Roman" w:cs="Times New Roman"/>
          <w:sz w:val="24"/>
          <w:szCs w:val="24"/>
        </w:rPr>
        <w:t>Товар, поставляемый в соответствии с настоящим заказом, должен быть новым,</w:t>
      </w:r>
      <w:r w:rsidRPr="00FD6CFF">
        <w:rPr>
          <w:rFonts w:ascii="Times New Roman" w:hAnsi="Times New Roman" w:cs="Times New Roman"/>
          <w:color w:val="000000"/>
          <w:sz w:val="24"/>
          <w:szCs w:val="24"/>
        </w:rPr>
        <w:t xml:space="preserve"> не бывшим в употреблении, не </w:t>
      </w:r>
      <w:proofErr w:type="gramStart"/>
      <w:r w:rsidRPr="00FD6CFF">
        <w:rPr>
          <w:rFonts w:ascii="Times New Roman" w:hAnsi="Times New Roman" w:cs="Times New Roman"/>
          <w:color w:val="000000"/>
          <w:sz w:val="24"/>
          <w:szCs w:val="24"/>
        </w:rPr>
        <w:t>восстановленным,  не</w:t>
      </w:r>
      <w:proofErr w:type="gramEnd"/>
      <w:r w:rsidRPr="00FD6CFF">
        <w:rPr>
          <w:rFonts w:ascii="Times New Roman" w:hAnsi="Times New Roman" w:cs="Times New Roman"/>
          <w:color w:val="000000"/>
          <w:sz w:val="24"/>
          <w:szCs w:val="24"/>
        </w:rPr>
        <w:t xml:space="preserve"> являться выставочными образцами, у которого не были восстановлены потребительские свойства,</w:t>
      </w:r>
      <w:r w:rsidRPr="00FD6CFF">
        <w:rPr>
          <w:rFonts w:ascii="Times New Roman" w:hAnsi="Times New Roman" w:cs="Times New Roman"/>
          <w:sz w:val="24"/>
          <w:szCs w:val="24"/>
        </w:rPr>
        <w:t xml:space="preserve"> соответствовать обязательным требованиям государственных стандартов качества, обеспечивать безопасность для жизни и здоровья населения, охрану окружающей среды. </w:t>
      </w:r>
      <w:r w:rsidRPr="00FD6CFF">
        <w:rPr>
          <w:rFonts w:ascii="Times New Roman" w:eastAsia="Calibri" w:hAnsi="Times New Roman" w:cs="Times New Roman"/>
          <w:sz w:val="24"/>
          <w:szCs w:val="24"/>
        </w:rPr>
        <w:t>Весь товар должен соответствовать требованиям, установленным настоящим Техническим заданием. Товар должен быть готов к использованию на месте его эксплуатации.</w:t>
      </w:r>
    </w:p>
    <w:p w14:paraId="73DD3549" w14:textId="77777777" w:rsidR="00247EE7" w:rsidRDefault="00F912B3" w:rsidP="00EA415C">
      <w:pPr>
        <w:widowControl w:val="0"/>
        <w:shd w:val="clear" w:color="auto" w:fill="FFFFFF"/>
        <w:spacing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CFF">
        <w:rPr>
          <w:rFonts w:ascii="Times New Roman" w:eastAsia="Calibri" w:hAnsi="Times New Roman" w:cs="Times New Roman"/>
          <w:sz w:val="24"/>
          <w:szCs w:val="24"/>
        </w:rPr>
        <w:t xml:space="preserve"> В стоимость товара должна быть включена доставка по адресу:</w:t>
      </w:r>
      <w:r w:rsidR="00237822" w:rsidRPr="002378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6CFF" w:rsidRPr="00FD6CFF">
        <w:rPr>
          <w:rFonts w:ascii="Times New Roman" w:eastAsia="Calibri" w:hAnsi="Times New Roman" w:cs="Times New Roman"/>
          <w:bCs/>
          <w:sz w:val="24"/>
          <w:szCs w:val="24"/>
        </w:rPr>
        <w:t>Калужская область п. Товарково ул.Дзержинского</w:t>
      </w:r>
      <w:r w:rsidR="00FD6CFF">
        <w:rPr>
          <w:rFonts w:ascii="Times New Roman" w:eastAsia="Calibri" w:hAnsi="Times New Roman" w:cs="Times New Roman"/>
          <w:bCs/>
          <w:sz w:val="24"/>
          <w:szCs w:val="24"/>
        </w:rPr>
        <w:t>, склад</w:t>
      </w:r>
      <w:r w:rsidR="007B1C35">
        <w:rPr>
          <w:rFonts w:ascii="Times New Roman" w:eastAsia="Calibri" w:hAnsi="Times New Roman" w:cs="Times New Roman"/>
          <w:bCs/>
          <w:sz w:val="24"/>
          <w:szCs w:val="24"/>
        </w:rPr>
        <w:t xml:space="preserve"> ФКУ КП</w:t>
      </w:r>
      <w:r w:rsidR="00FD6CFF" w:rsidRPr="00FD6CFF">
        <w:rPr>
          <w:rFonts w:ascii="Times New Roman" w:eastAsia="Calibri" w:hAnsi="Times New Roman" w:cs="Times New Roman"/>
          <w:bCs/>
          <w:sz w:val="24"/>
          <w:szCs w:val="24"/>
        </w:rPr>
        <w:t>-2 УФСИН России по Калужской области</w:t>
      </w:r>
      <w:r w:rsidR="00AA525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852327A" w14:textId="77777777" w:rsidR="00BF4518" w:rsidRDefault="004B614C" w:rsidP="00EA415C">
      <w:pPr>
        <w:widowControl w:val="0"/>
        <w:shd w:val="clear" w:color="auto" w:fill="FFFFFF"/>
        <w:spacing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614C">
        <w:rPr>
          <w:rFonts w:ascii="Times New Roman" w:eastAsia="Calibri" w:hAnsi="Times New Roman" w:cs="Times New Roman"/>
          <w:b/>
          <w:sz w:val="24"/>
          <w:szCs w:val="24"/>
        </w:rPr>
        <w:t>Срок поставки товара:</w:t>
      </w:r>
      <w:r w:rsidR="00846C11">
        <w:rPr>
          <w:rFonts w:ascii="Times New Roman" w:eastAsia="Calibri" w:hAnsi="Times New Roman" w:cs="Times New Roman"/>
          <w:sz w:val="24"/>
          <w:szCs w:val="24"/>
        </w:rPr>
        <w:t xml:space="preserve"> в течение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415C">
        <w:rPr>
          <w:rFonts w:ascii="Times New Roman" w:eastAsia="Calibri" w:hAnsi="Times New Roman" w:cs="Times New Roman"/>
          <w:sz w:val="24"/>
          <w:szCs w:val="24"/>
        </w:rPr>
        <w:t>10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EA415C">
        <w:rPr>
          <w:rFonts w:ascii="Times New Roman" w:eastAsia="Calibri" w:hAnsi="Times New Roman" w:cs="Times New Roman"/>
          <w:sz w:val="24"/>
          <w:szCs w:val="24"/>
        </w:rPr>
        <w:t>десяти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B906EA">
        <w:rPr>
          <w:rFonts w:ascii="Times New Roman" w:eastAsia="Calibri" w:hAnsi="Times New Roman" w:cs="Times New Roman"/>
          <w:sz w:val="24"/>
          <w:szCs w:val="24"/>
        </w:rPr>
        <w:t>рабочих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дней с момента заключения контракта.</w:t>
      </w:r>
    </w:p>
    <w:p w14:paraId="546716A9" w14:textId="77777777" w:rsidR="00BF4518" w:rsidRDefault="00BF4518" w:rsidP="00EA415C">
      <w:pPr>
        <w:widowControl w:val="0"/>
        <w:shd w:val="clear" w:color="auto" w:fill="FFFFFF"/>
        <w:spacing w:line="240" w:lineRule="auto"/>
        <w:ind w:left="142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DD2EE8" w14:textId="2A52E16C" w:rsidR="00EE1BDD" w:rsidRDefault="00EA655B" w:rsidP="00EA655B">
      <w:pPr>
        <w:widowControl w:val="0"/>
        <w:shd w:val="clear" w:color="auto" w:fill="FFFFFF"/>
        <w:tabs>
          <w:tab w:val="left" w:pos="6825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 ОКБИ и ХО</w:t>
      </w:r>
    </w:p>
    <w:p w14:paraId="0E247873" w14:textId="627F9D6D" w:rsidR="00EA655B" w:rsidRPr="00247EE7" w:rsidRDefault="00EA655B" w:rsidP="00EA655B">
      <w:pPr>
        <w:widowControl w:val="0"/>
        <w:shd w:val="clear" w:color="auto" w:fill="FFFFFF"/>
        <w:tabs>
          <w:tab w:val="left" w:pos="6825"/>
        </w:tabs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лейтенант внутренней службы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А.А. Сергеева</w:t>
      </w:r>
    </w:p>
    <w:sectPr w:rsidR="00EA655B" w:rsidRPr="00247EE7" w:rsidSect="0004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C4DA5"/>
    <w:multiLevelType w:val="hybridMultilevel"/>
    <w:tmpl w:val="9DFA09FE"/>
    <w:lvl w:ilvl="0" w:tplc="C69E12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50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148"/>
    <w:rsid w:val="00011864"/>
    <w:rsid w:val="00021747"/>
    <w:rsid w:val="00024991"/>
    <w:rsid w:val="00026FE0"/>
    <w:rsid w:val="0004061F"/>
    <w:rsid w:val="00041E6B"/>
    <w:rsid w:val="00051B99"/>
    <w:rsid w:val="00055880"/>
    <w:rsid w:val="00077AB2"/>
    <w:rsid w:val="00083D6E"/>
    <w:rsid w:val="00084D23"/>
    <w:rsid w:val="00096CD2"/>
    <w:rsid w:val="000B4EB3"/>
    <w:rsid w:val="000B5700"/>
    <w:rsid w:val="000B5787"/>
    <w:rsid w:val="000D2909"/>
    <w:rsid w:val="000D53E9"/>
    <w:rsid w:val="000D74CB"/>
    <w:rsid w:val="000E2A34"/>
    <w:rsid w:val="000E6ABB"/>
    <w:rsid w:val="000E7A79"/>
    <w:rsid w:val="000F58B5"/>
    <w:rsid w:val="000F5C49"/>
    <w:rsid w:val="00103A5A"/>
    <w:rsid w:val="0011440B"/>
    <w:rsid w:val="0012502A"/>
    <w:rsid w:val="00143246"/>
    <w:rsid w:val="00150BAC"/>
    <w:rsid w:val="00151E45"/>
    <w:rsid w:val="001634EB"/>
    <w:rsid w:val="00182FED"/>
    <w:rsid w:val="00191A4E"/>
    <w:rsid w:val="001C5069"/>
    <w:rsid w:val="00232F9A"/>
    <w:rsid w:val="00237822"/>
    <w:rsid w:val="00247EE7"/>
    <w:rsid w:val="002568BD"/>
    <w:rsid w:val="00287856"/>
    <w:rsid w:val="002A4178"/>
    <w:rsid w:val="002B004A"/>
    <w:rsid w:val="002D01FC"/>
    <w:rsid w:val="002D3996"/>
    <w:rsid w:val="00303606"/>
    <w:rsid w:val="00303B36"/>
    <w:rsid w:val="00323B81"/>
    <w:rsid w:val="0032681B"/>
    <w:rsid w:val="003616BB"/>
    <w:rsid w:val="00367E27"/>
    <w:rsid w:val="00390483"/>
    <w:rsid w:val="00391274"/>
    <w:rsid w:val="00396511"/>
    <w:rsid w:val="003A2E51"/>
    <w:rsid w:val="003B5813"/>
    <w:rsid w:val="003C0FE8"/>
    <w:rsid w:val="003D2151"/>
    <w:rsid w:val="003F48CC"/>
    <w:rsid w:val="00405E20"/>
    <w:rsid w:val="0042307C"/>
    <w:rsid w:val="00427600"/>
    <w:rsid w:val="004315AF"/>
    <w:rsid w:val="00463A6B"/>
    <w:rsid w:val="00467EDC"/>
    <w:rsid w:val="00492DCE"/>
    <w:rsid w:val="004942AD"/>
    <w:rsid w:val="004942B9"/>
    <w:rsid w:val="004B614C"/>
    <w:rsid w:val="004D24A2"/>
    <w:rsid w:val="004E4DA8"/>
    <w:rsid w:val="00512B2D"/>
    <w:rsid w:val="00534938"/>
    <w:rsid w:val="005415D7"/>
    <w:rsid w:val="00553E70"/>
    <w:rsid w:val="0055585A"/>
    <w:rsid w:val="005861DE"/>
    <w:rsid w:val="00595189"/>
    <w:rsid w:val="005A2DF2"/>
    <w:rsid w:val="005D4F11"/>
    <w:rsid w:val="005F0C61"/>
    <w:rsid w:val="006351AE"/>
    <w:rsid w:val="00645BFB"/>
    <w:rsid w:val="00661342"/>
    <w:rsid w:val="00663F83"/>
    <w:rsid w:val="00673331"/>
    <w:rsid w:val="00686862"/>
    <w:rsid w:val="006977AE"/>
    <w:rsid w:val="006A021F"/>
    <w:rsid w:val="006D6E9F"/>
    <w:rsid w:val="006F7AF9"/>
    <w:rsid w:val="00711035"/>
    <w:rsid w:val="00711095"/>
    <w:rsid w:val="00724FB6"/>
    <w:rsid w:val="00735074"/>
    <w:rsid w:val="007645DA"/>
    <w:rsid w:val="00774AFC"/>
    <w:rsid w:val="007779C5"/>
    <w:rsid w:val="0078664B"/>
    <w:rsid w:val="00794568"/>
    <w:rsid w:val="007B1C35"/>
    <w:rsid w:val="007B4BE7"/>
    <w:rsid w:val="007E68B2"/>
    <w:rsid w:val="007F4438"/>
    <w:rsid w:val="007F57A5"/>
    <w:rsid w:val="00840802"/>
    <w:rsid w:val="00846C11"/>
    <w:rsid w:val="0086517F"/>
    <w:rsid w:val="00884A03"/>
    <w:rsid w:val="0089502E"/>
    <w:rsid w:val="00896579"/>
    <w:rsid w:val="008C1A9D"/>
    <w:rsid w:val="008D2FDA"/>
    <w:rsid w:val="008E1BB1"/>
    <w:rsid w:val="008E3F52"/>
    <w:rsid w:val="008E78C4"/>
    <w:rsid w:val="008F3668"/>
    <w:rsid w:val="008F4F02"/>
    <w:rsid w:val="00904C1F"/>
    <w:rsid w:val="009A393C"/>
    <w:rsid w:val="009B2C5B"/>
    <w:rsid w:val="009C24AE"/>
    <w:rsid w:val="009C3559"/>
    <w:rsid w:val="009C7E00"/>
    <w:rsid w:val="009D355F"/>
    <w:rsid w:val="009D58CD"/>
    <w:rsid w:val="00A01478"/>
    <w:rsid w:val="00A061F0"/>
    <w:rsid w:val="00A06E95"/>
    <w:rsid w:val="00A310C5"/>
    <w:rsid w:val="00A40CF8"/>
    <w:rsid w:val="00A47441"/>
    <w:rsid w:val="00A62E30"/>
    <w:rsid w:val="00A70FBD"/>
    <w:rsid w:val="00A76812"/>
    <w:rsid w:val="00A84C42"/>
    <w:rsid w:val="00AA525A"/>
    <w:rsid w:val="00AC0E74"/>
    <w:rsid w:val="00AE2668"/>
    <w:rsid w:val="00AE3277"/>
    <w:rsid w:val="00AE6BFC"/>
    <w:rsid w:val="00AF753E"/>
    <w:rsid w:val="00B120A2"/>
    <w:rsid w:val="00B26C0B"/>
    <w:rsid w:val="00B46DFD"/>
    <w:rsid w:val="00B509E1"/>
    <w:rsid w:val="00B5725F"/>
    <w:rsid w:val="00B82905"/>
    <w:rsid w:val="00B847FD"/>
    <w:rsid w:val="00B906EA"/>
    <w:rsid w:val="00BA1C6D"/>
    <w:rsid w:val="00BA7EB0"/>
    <w:rsid w:val="00BF4477"/>
    <w:rsid w:val="00BF4518"/>
    <w:rsid w:val="00C4009E"/>
    <w:rsid w:val="00C4372B"/>
    <w:rsid w:val="00C530E7"/>
    <w:rsid w:val="00C642AC"/>
    <w:rsid w:val="00C7077D"/>
    <w:rsid w:val="00C85ED3"/>
    <w:rsid w:val="00CB3C1B"/>
    <w:rsid w:val="00CD17B0"/>
    <w:rsid w:val="00CD7DA4"/>
    <w:rsid w:val="00CE13F0"/>
    <w:rsid w:val="00D07621"/>
    <w:rsid w:val="00D25D28"/>
    <w:rsid w:val="00D312C3"/>
    <w:rsid w:val="00D3635E"/>
    <w:rsid w:val="00D43617"/>
    <w:rsid w:val="00D539D7"/>
    <w:rsid w:val="00D61FCC"/>
    <w:rsid w:val="00D8079F"/>
    <w:rsid w:val="00D93EDD"/>
    <w:rsid w:val="00DB3DA1"/>
    <w:rsid w:val="00DD177F"/>
    <w:rsid w:val="00E0112F"/>
    <w:rsid w:val="00E109D8"/>
    <w:rsid w:val="00E13FD9"/>
    <w:rsid w:val="00E162C3"/>
    <w:rsid w:val="00E2200D"/>
    <w:rsid w:val="00E30B64"/>
    <w:rsid w:val="00E73656"/>
    <w:rsid w:val="00E910F0"/>
    <w:rsid w:val="00E9577D"/>
    <w:rsid w:val="00EA1682"/>
    <w:rsid w:val="00EA1B50"/>
    <w:rsid w:val="00EA415C"/>
    <w:rsid w:val="00EA655B"/>
    <w:rsid w:val="00EB0BD1"/>
    <w:rsid w:val="00EB47DA"/>
    <w:rsid w:val="00EC2EB8"/>
    <w:rsid w:val="00EE1BDD"/>
    <w:rsid w:val="00EE2155"/>
    <w:rsid w:val="00EF7345"/>
    <w:rsid w:val="00F2530B"/>
    <w:rsid w:val="00F26148"/>
    <w:rsid w:val="00F32B37"/>
    <w:rsid w:val="00F4238C"/>
    <w:rsid w:val="00F451F2"/>
    <w:rsid w:val="00F557CE"/>
    <w:rsid w:val="00F667F4"/>
    <w:rsid w:val="00F86B01"/>
    <w:rsid w:val="00F912B3"/>
    <w:rsid w:val="00FC3F3F"/>
    <w:rsid w:val="00FD6CFF"/>
    <w:rsid w:val="00FE21AB"/>
    <w:rsid w:val="00FE739F"/>
    <w:rsid w:val="00FF2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B35F"/>
  <w15:docId w15:val="{7D39B321-C7B9-4456-8424-8AA790B5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E6B"/>
  </w:style>
  <w:style w:type="paragraph" w:styleId="1">
    <w:name w:val="heading 1"/>
    <w:basedOn w:val="a"/>
    <w:next w:val="a"/>
    <w:link w:val="10"/>
    <w:uiPriority w:val="9"/>
    <w:qFormat/>
    <w:rsid w:val="0039651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502A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color w:val="000000"/>
      <w:sz w:val="20"/>
      <w:szCs w:val="20"/>
      <w:lang w:eastAsia="en-US"/>
    </w:rPr>
  </w:style>
  <w:style w:type="table" w:styleId="a3">
    <w:name w:val="Table Grid"/>
    <w:basedOn w:val="a1"/>
    <w:uiPriority w:val="59"/>
    <w:rsid w:val="001250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kpdspan">
    <w:name w:val="okpd_span"/>
    <w:basedOn w:val="a0"/>
    <w:rsid w:val="0012502A"/>
  </w:style>
  <w:style w:type="character" w:styleId="a4">
    <w:name w:val="Hyperlink"/>
    <w:basedOn w:val="a0"/>
    <w:uiPriority w:val="99"/>
    <w:unhideWhenUsed/>
    <w:rsid w:val="0012502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2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21AB"/>
    <w:rPr>
      <w:rFonts w:ascii="Segoe UI" w:hAnsi="Segoe UI" w:cs="Segoe UI"/>
      <w:sz w:val="18"/>
      <w:szCs w:val="18"/>
    </w:rPr>
  </w:style>
  <w:style w:type="character" w:customStyle="1" w:styleId="WW8Num1z0">
    <w:name w:val="WW8Num1z0"/>
    <w:rsid w:val="00021747"/>
  </w:style>
  <w:style w:type="paragraph" w:customStyle="1" w:styleId="ConsPlusNormal">
    <w:name w:val="ConsPlusNormal"/>
    <w:uiPriority w:val="99"/>
    <w:rsid w:val="007350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965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FollowedHyperlink"/>
    <w:basedOn w:val="a0"/>
    <w:uiPriority w:val="99"/>
    <w:semiHidden/>
    <w:unhideWhenUsed/>
    <w:rsid w:val="00BA1C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155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9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49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6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401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5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5133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60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93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7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933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0809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71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422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96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250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24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081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0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6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5608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71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5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530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929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0364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54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65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195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11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214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51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597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07997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2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5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989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772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828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418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2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398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9962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4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83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2234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892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677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93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96500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3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3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954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75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5660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22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995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65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278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55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40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6498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205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72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611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31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45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307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494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11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5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63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64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48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735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4433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110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839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77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8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1294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464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56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82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6505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8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53807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61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133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1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1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126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15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8470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43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43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15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9975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391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9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095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35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802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10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60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10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2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1582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07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6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7210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2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9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060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684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86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223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439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71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261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81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615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18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3564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902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4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4733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819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8557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9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56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183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759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35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2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3731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196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64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960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806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78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5045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53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73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6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6606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700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847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72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6567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83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2794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62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59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37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67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59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8971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215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18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04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52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005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51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88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066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86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13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98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13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83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468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853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29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4811">
              <w:marLeft w:val="0"/>
              <w:marRight w:val="0"/>
              <w:marTop w:val="0"/>
              <w:marBottom w:val="0"/>
              <w:divBdr>
                <w:top w:val="single" w:sz="4" w:space="0" w:color="F7F7F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4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3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01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29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95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8731241">
                              <w:marLeft w:val="0"/>
                              <w:marRight w:val="2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322458">
                                  <w:marLeft w:val="0"/>
                                  <w:marRight w:val="6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92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44913">
                              <w:marLeft w:val="0"/>
                              <w:marRight w:val="2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769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8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8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94025">
                  <w:marLeft w:val="0"/>
                  <w:marRight w:val="344"/>
                  <w:marTop w:val="0"/>
                  <w:marBottom w:val="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81104">
                  <w:marLeft w:val="0"/>
                  <w:marRight w:val="25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696351">
              <w:marLeft w:val="0"/>
              <w:marRight w:val="2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3307">
                  <w:marLeft w:val="0"/>
                  <w:marRight w:val="0"/>
                  <w:marTop w:val="0"/>
                  <w:marBottom w:val="4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1286">
                      <w:marLeft w:val="0"/>
                      <w:marRight w:val="2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9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5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56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57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627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992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15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96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6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654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74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457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8747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176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810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341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182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828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9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767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08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5019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738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221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253108">
                              <w:marLeft w:val="0"/>
                              <w:marRight w:val="0"/>
                              <w:marTop w:val="24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9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8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685816">
                                          <w:marLeft w:val="0"/>
                                          <w:marRight w:val="30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781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3072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8465712">
                                          <w:marLeft w:val="0"/>
                                          <w:marRight w:val="30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2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504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2935144">
                                          <w:marLeft w:val="0"/>
                                          <w:marRight w:val="30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3862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296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8794487">
                                          <w:marLeft w:val="0"/>
                                          <w:marRight w:val="30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958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73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1698924">
                                          <w:marLeft w:val="0"/>
                                          <w:marRight w:val="30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10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08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8349601">
                                          <w:marLeft w:val="0"/>
                                          <w:marRight w:val="30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13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36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831091">
                                          <w:marLeft w:val="0"/>
                                          <w:marRight w:val="301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97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43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923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3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5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12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237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38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11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1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1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64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02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5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1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4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8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2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04638">
                  <w:marLeft w:val="0"/>
                  <w:marRight w:val="0"/>
                  <w:marTop w:val="5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971405">
                          <w:marLeft w:val="0"/>
                          <w:marRight w:val="0"/>
                          <w:marTop w:val="64"/>
                          <w:marBottom w:val="6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252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6074">
                                  <w:marLeft w:val="0"/>
                                  <w:marRight w:val="6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39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650783">
                              <w:marLeft w:val="0"/>
                              <w:marRight w:val="0"/>
                              <w:marTop w:val="0"/>
                              <w:marBottom w:val="8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685660">
                              <w:marLeft w:val="0"/>
                              <w:marRight w:val="0"/>
                              <w:marTop w:val="0"/>
                              <w:marBottom w:val="25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501826">
                                  <w:marLeft w:val="0"/>
                                  <w:marRight w:val="0"/>
                                  <w:marTop w:val="0"/>
                                  <w:marBottom w:val="4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18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37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9797092">
                          <w:marLeft w:val="0"/>
                          <w:marRight w:val="0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00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36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259726">
                              <w:marLeft w:val="0"/>
                              <w:marRight w:val="0"/>
                              <w:marTop w:val="0"/>
                              <w:marBottom w:val="1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685633">
                              <w:marLeft w:val="0"/>
                              <w:marRight w:val="0"/>
                              <w:marTop w:val="0"/>
                              <w:marBottom w:val="12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310782">
                              <w:marLeft w:val="0"/>
                              <w:marRight w:val="0"/>
                              <w:marTop w:val="0"/>
                              <w:marBottom w:val="1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7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1664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398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16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98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28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137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10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13" w:color="ECECEC"/>
                        <w:right w:val="none" w:sz="0" w:space="0" w:color="auto"/>
                      </w:divBdr>
                      <w:divsChild>
                        <w:div w:id="87015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010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36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178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1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26273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6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20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930981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227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0067478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11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695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2668351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4796532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42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15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23596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1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5857625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77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6490255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4523113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51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563776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1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80271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26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944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8506191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6059700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45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7815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964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6381923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458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44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6234338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0736917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36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44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72538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037116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71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298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3071243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67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882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4085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904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979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5268152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14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05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886668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289374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770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106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0373716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019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564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3068728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649072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6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40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160424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421770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18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86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1081167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90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460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6938536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6742682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56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09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589494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442464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15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191127">
                                                  <w:marLeft w:val="0"/>
                                                  <w:marRight w:val="64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6135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138489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73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084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1971303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03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725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7987771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284609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338673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36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082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1493935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45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71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2826078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833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565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7884959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58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9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553686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377038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305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30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9088151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538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184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6710316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149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74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676897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7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2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634617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946945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343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18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4982506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965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53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5029392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2123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78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5543452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47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997121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878785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00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772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7046873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68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249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4935661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4731807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0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85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063505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10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446249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37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482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7878847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0595335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29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1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91518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02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2482694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904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511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495899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5213416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19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92986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230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648716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13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727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1668150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204490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6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51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98991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8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3819483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172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255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7992892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6994972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66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02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75475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521406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54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23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7617617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43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43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3799770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469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47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8947883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43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56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671135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174691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603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892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291045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91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62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2327845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5874261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03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40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75747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607981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761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489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104324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826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180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1480097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5419556">
                          <w:marLeft w:val="0"/>
                          <w:marRight w:val="25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78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6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106019">
                                      <w:marLeft w:val="0"/>
                                      <w:marRight w:val="0"/>
                                      <w:marTop w:val="97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35858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5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670446">
                                                  <w:marLeft w:val="0"/>
                                                  <w:marRight w:val="64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78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994224">
                                          <w:marLeft w:val="0"/>
                                          <w:marRight w:val="0"/>
                                          <w:marTop w:val="43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37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894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7441534">
                                          <w:marLeft w:val="0"/>
                                          <w:marRight w:val="0"/>
                                          <w:marTop w:val="1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10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961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38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2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86609">
                          <w:marLeft w:val="0"/>
                          <w:marRight w:val="5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99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12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3947">
                  <w:marLeft w:val="0"/>
                  <w:marRight w:val="-4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5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7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2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2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6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04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4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8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8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6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7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2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3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1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5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504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25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770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365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7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879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771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7465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603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4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3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4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5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6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3756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64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031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8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9049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309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79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50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567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44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450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50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763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467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8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8316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637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8080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14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180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301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44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020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336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76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9693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12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166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6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6725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5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D07D60-1DC6-4F86-A10C-3FC65BDF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SERGEY-PC</cp:lastModifiedBy>
  <cp:revision>22</cp:revision>
  <cp:lastPrinted>2026-08-10T13:00:00Z</cp:lastPrinted>
  <dcterms:created xsi:type="dcterms:W3CDTF">2025-10-24T10:47:00Z</dcterms:created>
  <dcterms:modified xsi:type="dcterms:W3CDTF">2026-08-10T13:00:00Z</dcterms:modified>
</cp:coreProperties>
</file>