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CD5" w:rsidRPr="00364074" w:rsidRDefault="00327CD5" w:rsidP="00327CD5">
      <w:pPr>
        <w:jc w:val="center"/>
        <w:rPr>
          <w:b/>
          <w:bCs/>
        </w:rPr>
      </w:pPr>
      <w:r>
        <w:rPr>
          <w:b/>
          <w:bCs/>
        </w:rPr>
        <w:t xml:space="preserve">ГОСУДАРСТВЕННЫЙ </w:t>
      </w:r>
      <w:r w:rsidRPr="006153FC">
        <w:rPr>
          <w:b/>
          <w:bCs/>
        </w:rPr>
        <w:t xml:space="preserve">КОНТРАКТ № </w:t>
      </w:r>
      <w:r w:rsidR="00150A6A">
        <w:rPr>
          <w:b/>
          <w:bCs/>
        </w:rPr>
        <w:t>__</w:t>
      </w:r>
    </w:p>
    <w:p w:rsidR="001E2AA7" w:rsidRPr="006153FC" w:rsidRDefault="001E2AA7" w:rsidP="001E2AA7">
      <w:pPr>
        <w:jc w:val="center"/>
        <w:rPr>
          <w:b/>
          <w:bCs/>
        </w:rPr>
      </w:pPr>
      <w:r w:rsidRPr="00A45FAF">
        <w:rPr>
          <w:bCs/>
        </w:rPr>
        <w:t>(</w:t>
      </w:r>
      <w:r w:rsidRPr="00615EA7">
        <w:t xml:space="preserve">Идентификационный код закупки </w:t>
      </w:r>
      <w:r w:rsidR="00C24BE7" w:rsidRPr="00C24BE7">
        <w:rPr>
          <w:bCs/>
        </w:rPr>
        <w:t>262272124015427210100100020000000000</w:t>
      </w:r>
      <w:r w:rsidRPr="00A45FAF">
        <w:rPr>
          <w:bCs/>
        </w:rPr>
        <w:t>)</w:t>
      </w:r>
    </w:p>
    <w:p w:rsidR="00761F03" w:rsidRDefault="00761F03" w:rsidP="001E2AA7">
      <w:pPr>
        <w:jc w:val="both"/>
      </w:pPr>
    </w:p>
    <w:p w:rsidR="00327CD5" w:rsidRPr="006153FC" w:rsidRDefault="00327CD5" w:rsidP="001E2AA7">
      <w:pPr>
        <w:jc w:val="both"/>
      </w:pPr>
      <w:r w:rsidRPr="006153FC">
        <w:t xml:space="preserve">г. </w:t>
      </w:r>
      <w:r>
        <w:t>Хабаровск</w:t>
      </w:r>
      <w:r w:rsidRPr="006153FC">
        <w:tab/>
      </w:r>
      <w:r w:rsidRPr="006153FC">
        <w:tab/>
      </w:r>
      <w:r w:rsidRPr="006153FC">
        <w:tab/>
      </w:r>
      <w:r w:rsidRPr="006153FC">
        <w:tab/>
      </w:r>
      <w:r w:rsidRPr="006153FC">
        <w:tab/>
      </w:r>
      <w:r w:rsidRPr="006153FC">
        <w:tab/>
      </w:r>
      <w:r w:rsidRPr="006153FC">
        <w:tab/>
      </w:r>
      <w:r w:rsidRPr="006153FC">
        <w:tab/>
      </w:r>
      <w:r w:rsidR="001E2AA7">
        <w:t xml:space="preserve">     </w:t>
      </w:r>
      <w:r w:rsidR="0015613C">
        <w:t xml:space="preserve">     </w:t>
      </w:r>
      <w:r w:rsidR="0052321D">
        <w:t xml:space="preserve">    </w:t>
      </w:r>
      <w:r w:rsidR="001E2AA7">
        <w:t xml:space="preserve"> </w:t>
      </w:r>
      <w:r>
        <w:t>"</w:t>
      </w:r>
      <w:r w:rsidRPr="006153FC">
        <w:t>___</w:t>
      </w:r>
      <w:r>
        <w:t>"</w:t>
      </w:r>
      <w:r w:rsidR="0015613C">
        <w:t xml:space="preserve"> </w:t>
      </w:r>
      <w:r w:rsidR="00C24BE7">
        <w:t>________</w:t>
      </w:r>
      <w:r w:rsidRPr="006153FC">
        <w:t xml:space="preserve"> 20</w:t>
      </w:r>
      <w:r w:rsidR="00BE0BDD">
        <w:t>2</w:t>
      </w:r>
      <w:r w:rsidR="00C24BE7">
        <w:t>6</w:t>
      </w:r>
      <w:r w:rsidRPr="006153FC">
        <w:t xml:space="preserve"> г.</w:t>
      </w:r>
    </w:p>
    <w:p w:rsidR="00327CD5" w:rsidRPr="006153FC" w:rsidRDefault="00327CD5" w:rsidP="00327CD5">
      <w:pPr>
        <w:ind w:firstLine="567"/>
        <w:jc w:val="both"/>
      </w:pPr>
      <w:r w:rsidRPr="006153FC">
        <w:t xml:space="preserve"> </w:t>
      </w:r>
    </w:p>
    <w:p w:rsidR="001E2AA7" w:rsidRPr="00B95987" w:rsidRDefault="00C24BE7" w:rsidP="00EF0D3B">
      <w:pPr>
        <w:autoSpaceDE w:val="0"/>
        <w:autoSpaceDN w:val="0"/>
        <w:adjustRightInd w:val="0"/>
        <w:spacing w:line="235" w:lineRule="auto"/>
        <w:ind w:firstLine="709"/>
        <w:jc w:val="both"/>
        <w:rPr>
          <w:rFonts w:eastAsiaTheme="minorHAnsi"/>
          <w:lang w:eastAsia="en-US"/>
        </w:rPr>
      </w:pPr>
      <w:proofErr w:type="gramStart"/>
      <w:r w:rsidRPr="00C24BE7">
        <w:t>Министерство внутренней и информационной политики Хабаровского края, именуемое в дальнейшем "Заказчик", в лице ________, действующего на основании _________, с одной стороны, и ________, именуемое в дальнейшем "Исполнитель", в лице ______________, действующего на основании _____________, с другой стороны, в дальнейшем вместе именуемые – "Стороны", и каждый в отдельности "Сторона", с соблюдением требований Гражданского кодекса Российской Федерации, на основании п. 4 ч. 1 ст. 93 Федерального закона от</w:t>
      </w:r>
      <w:proofErr w:type="gramEnd"/>
      <w:r w:rsidRPr="00C24BE7">
        <w:t xml:space="preserve">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rsidR="00327CD5" w:rsidRPr="006153FC" w:rsidRDefault="00327CD5" w:rsidP="00EF0D3B">
      <w:pPr>
        <w:autoSpaceDE w:val="0"/>
        <w:autoSpaceDN w:val="0"/>
        <w:adjustRightInd w:val="0"/>
        <w:spacing w:line="235" w:lineRule="auto"/>
        <w:ind w:firstLine="709"/>
        <w:jc w:val="both"/>
        <w:rPr>
          <w:b/>
          <w:bCs/>
        </w:rPr>
      </w:pPr>
    </w:p>
    <w:p w:rsidR="00327CD5" w:rsidRPr="006153FC" w:rsidRDefault="00327CD5" w:rsidP="00EF0D3B">
      <w:pPr>
        <w:spacing w:line="235" w:lineRule="auto"/>
        <w:jc w:val="center"/>
      </w:pPr>
      <w:r w:rsidRPr="006153FC">
        <w:rPr>
          <w:b/>
          <w:bCs/>
        </w:rPr>
        <w:t xml:space="preserve">1. ПРЕДМЕТ </w:t>
      </w:r>
      <w:r w:rsidRPr="006153FC">
        <w:rPr>
          <w:b/>
        </w:rPr>
        <w:t>КОНТРАКТ</w:t>
      </w:r>
      <w:r w:rsidRPr="006153FC">
        <w:rPr>
          <w:b/>
          <w:bCs/>
        </w:rPr>
        <w:t>А</w:t>
      </w:r>
    </w:p>
    <w:p w:rsidR="00327CD5" w:rsidRPr="005723CB" w:rsidRDefault="00327CD5" w:rsidP="00EF0D3B">
      <w:pPr>
        <w:keepNext/>
        <w:autoSpaceDE w:val="0"/>
        <w:spacing w:line="235" w:lineRule="auto"/>
        <w:ind w:firstLine="709"/>
        <w:jc w:val="both"/>
      </w:pPr>
      <w:r>
        <w:rPr>
          <w:color w:val="000000"/>
        </w:rPr>
        <w:t xml:space="preserve">1.1. </w:t>
      </w:r>
      <w:proofErr w:type="gramStart"/>
      <w:r w:rsidR="00D46307">
        <w:rPr>
          <w:color w:val="000000"/>
        </w:rPr>
        <w:t>З</w:t>
      </w:r>
      <w:r w:rsidRPr="005723CB">
        <w:rPr>
          <w:color w:val="000000"/>
        </w:rPr>
        <w:t>аказчик поручает, а Исполнитель</w:t>
      </w:r>
      <w:r w:rsidRPr="00D648EB">
        <w:t xml:space="preserve"> принимает на себя обязательства </w:t>
      </w:r>
      <w:r w:rsidR="0017643F">
        <w:t>о</w:t>
      </w:r>
      <w:r w:rsidR="0017643F" w:rsidRPr="0017643F">
        <w:t>каза</w:t>
      </w:r>
      <w:r w:rsidR="0017643F">
        <w:t>ть</w:t>
      </w:r>
      <w:r w:rsidR="0017643F" w:rsidRPr="0017643F">
        <w:t xml:space="preserve"> </w:t>
      </w:r>
      <w:r w:rsidR="000219D0">
        <w:t xml:space="preserve">услуги </w:t>
      </w:r>
      <w:r w:rsidR="00C24BE7" w:rsidRPr="00D63B9E">
        <w:rPr>
          <w:spacing w:val="-4"/>
        </w:rPr>
        <w:t xml:space="preserve">по обеспечению проведения </w:t>
      </w:r>
      <w:r w:rsidR="00C24BE7" w:rsidRPr="00D63B9E">
        <w:rPr>
          <w:rFonts w:eastAsia="SimSun"/>
          <w:spacing w:val="-4"/>
          <w:kern w:val="2"/>
          <w:lang w:eastAsia="ar-SA"/>
        </w:rPr>
        <w:t>мероприятия</w:t>
      </w:r>
      <w:r w:rsidR="00C24BE7" w:rsidRPr="00D63B9E">
        <w:rPr>
          <w:spacing w:val="-4"/>
        </w:rPr>
        <w:t xml:space="preserve"> с представителями средств массовой информации, сотрудниками исполнительных органов Хабаровского края, администраций муниципальных образований края, обеспечивающих информационное сопровождение деятельности </w:t>
      </w:r>
      <w:r w:rsidRPr="00D648EB">
        <w:t>(далее – Услуги)</w:t>
      </w:r>
      <w:r w:rsidRPr="003D590A">
        <w:t xml:space="preserve"> </w:t>
      </w:r>
      <w:r w:rsidRPr="00D648EB">
        <w:t>в соответствии с требованиями, указанными в Технической части (Приложение</w:t>
      </w:r>
      <w:r>
        <w:t xml:space="preserve"> № 1</w:t>
      </w:r>
      <w:r w:rsidRPr="005723CB">
        <w:t>) и Спецификаци</w:t>
      </w:r>
      <w:r>
        <w:t>и</w:t>
      </w:r>
      <w:r w:rsidRPr="005723CB">
        <w:t xml:space="preserve"> (Приложение №</w:t>
      </w:r>
      <w:r>
        <w:t xml:space="preserve"> </w:t>
      </w:r>
      <w:r w:rsidR="00991827">
        <w:t>2</w:t>
      </w:r>
      <w:r w:rsidRPr="005723CB">
        <w:t xml:space="preserve">), являющимися неотъемлемыми частями настоящего </w:t>
      </w:r>
      <w:r>
        <w:t>к</w:t>
      </w:r>
      <w:r w:rsidRPr="005723CB">
        <w:t>онтракта.</w:t>
      </w:r>
      <w:proofErr w:type="gramEnd"/>
    </w:p>
    <w:p w:rsidR="00327CD5" w:rsidRPr="00C03B11" w:rsidRDefault="00327CD5" w:rsidP="00EF0D3B">
      <w:pPr>
        <w:spacing w:line="235" w:lineRule="auto"/>
        <w:ind w:firstLine="709"/>
        <w:jc w:val="both"/>
      </w:pPr>
      <w:r w:rsidRPr="006153FC">
        <w:t xml:space="preserve">1.2. </w:t>
      </w:r>
      <w:r w:rsidRPr="001E2AA7">
        <w:t>Оказание Услуг должно сопровождаться документами, подтверждающими факт оказания Услуг (</w:t>
      </w:r>
      <w:r w:rsidR="00C24BE7" w:rsidRPr="005D4E16">
        <w:rPr>
          <w:noProof/>
        </w:rPr>
        <w:t>счет</w:t>
      </w:r>
      <w:r w:rsidR="00C24BE7" w:rsidRPr="005D4E16">
        <w:t xml:space="preserve">, </w:t>
      </w:r>
      <w:r w:rsidR="00C24BE7" w:rsidRPr="0074161C">
        <w:t>счет-фактура (при необходимости)</w:t>
      </w:r>
      <w:r w:rsidR="00C24BE7">
        <w:t xml:space="preserve">, </w:t>
      </w:r>
      <w:r w:rsidRPr="001E2AA7">
        <w:rPr>
          <w:noProof/>
        </w:rPr>
        <w:t>акт оказанных</w:t>
      </w:r>
      <w:r w:rsidR="009710CB">
        <w:rPr>
          <w:noProof/>
        </w:rPr>
        <w:t xml:space="preserve"> услуг в 2-х экземплярах</w:t>
      </w:r>
      <w:r w:rsidR="00D40080">
        <w:rPr>
          <w:noProof/>
        </w:rPr>
        <w:t>)</w:t>
      </w:r>
      <w:r w:rsidRPr="001E2AA7">
        <w:rPr>
          <w:noProof/>
        </w:rPr>
        <w:t>,</w:t>
      </w:r>
      <w:r w:rsidRPr="001E2AA7">
        <w:t xml:space="preserve"> оформленными в соответствии с действующим законодательством Российской Федерации</w:t>
      </w:r>
      <w:r w:rsidRPr="00C03B11">
        <w:t>.</w:t>
      </w:r>
    </w:p>
    <w:p w:rsidR="00327CD5" w:rsidRPr="006153FC" w:rsidRDefault="00327CD5" w:rsidP="00EF0D3B">
      <w:pPr>
        <w:spacing w:line="235" w:lineRule="auto"/>
        <w:ind w:firstLine="709"/>
        <w:jc w:val="both"/>
      </w:pPr>
    </w:p>
    <w:p w:rsidR="00327CD5" w:rsidRPr="006153FC" w:rsidRDefault="00327CD5" w:rsidP="00EF0D3B">
      <w:pPr>
        <w:spacing w:line="235" w:lineRule="auto"/>
        <w:jc w:val="center"/>
        <w:rPr>
          <w:b/>
        </w:rPr>
      </w:pPr>
      <w:r w:rsidRPr="006153FC">
        <w:rPr>
          <w:b/>
        </w:rPr>
        <w:t>2. ЦЕНА КОНТРАКТА</w:t>
      </w:r>
    </w:p>
    <w:p w:rsidR="00150A6A" w:rsidRPr="006153FC" w:rsidRDefault="00327CD5" w:rsidP="00EF0D3B">
      <w:pPr>
        <w:spacing w:line="235" w:lineRule="auto"/>
        <w:ind w:firstLine="709"/>
        <w:jc w:val="both"/>
      </w:pPr>
      <w:r w:rsidRPr="006153FC">
        <w:t xml:space="preserve">2.1. </w:t>
      </w:r>
      <w:r w:rsidR="00150A6A" w:rsidRPr="006153FC">
        <w:t>Цена контракта составляет</w:t>
      </w:r>
      <w:proofErr w:type="gramStart"/>
      <w:r w:rsidR="00150A6A" w:rsidRPr="006153FC">
        <w:t xml:space="preserve"> </w:t>
      </w:r>
      <w:r w:rsidR="00150A6A" w:rsidRPr="001923B6">
        <w:t xml:space="preserve">_____________ (_________) </w:t>
      </w:r>
      <w:proofErr w:type="gramEnd"/>
      <w:r w:rsidR="00150A6A" w:rsidRPr="001923B6">
        <w:t>рублей __ копеек,</w:t>
      </w:r>
      <w:r w:rsidR="00150A6A">
        <w:rPr>
          <w:b/>
        </w:rPr>
        <w:t xml:space="preserve"> </w:t>
      </w:r>
      <w:r w:rsidR="00150A6A" w:rsidRPr="00AD3B70">
        <w:t>включая НДС</w:t>
      </w:r>
      <w:r w:rsidR="00150A6A">
        <w:rPr>
          <w:rStyle w:val="af6"/>
        </w:rPr>
        <w:footnoteReference w:id="1"/>
      </w:r>
      <w:r w:rsidR="00150A6A" w:rsidRPr="00AD3B70">
        <w:t>.</w:t>
      </w:r>
    </w:p>
    <w:p w:rsidR="001E2AA7" w:rsidRPr="00C85B87" w:rsidRDefault="001E2AA7" w:rsidP="00EF0D3B">
      <w:pPr>
        <w:autoSpaceDE w:val="0"/>
        <w:autoSpaceDN w:val="0"/>
        <w:adjustRightInd w:val="0"/>
        <w:spacing w:line="235" w:lineRule="auto"/>
        <w:ind w:firstLine="708"/>
        <w:jc w:val="both"/>
        <w:rPr>
          <w:rFonts w:eastAsiaTheme="minorHAnsi"/>
          <w:lang w:eastAsia="en-US"/>
        </w:rPr>
      </w:pPr>
      <w:r w:rsidRPr="0075099C">
        <w:rPr>
          <w:rFonts w:eastAsiaTheme="minorHAnsi"/>
          <w:lang w:eastAsia="en-US"/>
        </w:rPr>
        <w:t>Сумма, подлежащая уплате Заказчиком Исполнителю</w:t>
      </w:r>
      <w:r>
        <w:rPr>
          <w:rFonts w:eastAsiaTheme="minorHAnsi"/>
          <w:lang w:eastAsia="en-US"/>
        </w:rPr>
        <w:t>,</w:t>
      </w:r>
      <w:r w:rsidRPr="0075099C">
        <w:rPr>
          <w:rFonts w:eastAsiaTheme="minorHAnsi"/>
          <w:lang w:eastAsia="en-US"/>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27CD5" w:rsidRPr="006153FC" w:rsidRDefault="00327CD5" w:rsidP="00EF0D3B">
      <w:pPr>
        <w:spacing w:line="235" w:lineRule="auto"/>
        <w:ind w:firstLine="709"/>
        <w:jc w:val="both"/>
        <w:rPr>
          <w:b/>
        </w:rPr>
      </w:pPr>
      <w:r w:rsidRPr="006153FC">
        <w:t xml:space="preserve">2.2. Валютой для установления цены контракта и расчетов с Исполнителем является </w:t>
      </w:r>
      <w:r w:rsidR="00C8267A">
        <w:t>р</w:t>
      </w:r>
      <w:r w:rsidRPr="006153FC">
        <w:t>оссийский рубль.</w:t>
      </w:r>
    </w:p>
    <w:p w:rsidR="00327CD5" w:rsidRDefault="00327CD5" w:rsidP="00EF0D3B">
      <w:pPr>
        <w:spacing w:line="235" w:lineRule="auto"/>
        <w:ind w:firstLine="709"/>
        <w:jc w:val="both"/>
      </w:pPr>
      <w:r w:rsidRPr="006153FC">
        <w:t>2.3. Источник финансирования контракта</w:t>
      </w:r>
      <w:r w:rsidR="00C8267A">
        <w:t xml:space="preserve"> – бюджет Хабаровского края.</w:t>
      </w:r>
    </w:p>
    <w:p w:rsidR="00580E7E" w:rsidRPr="00C307DB" w:rsidRDefault="00C8267A" w:rsidP="00EF0D3B">
      <w:pPr>
        <w:autoSpaceDE w:val="0"/>
        <w:autoSpaceDN w:val="0"/>
        <w:adjustRightInd w:val="0"/>
        <w:spacing w:line="235" w:lineRule="auto"/>
        <w:ind w:firstLine="708"/>
        <w:jc w:val="both"/>
        <w:rPr>
          <w:lang w:eastAsia="en-US"/>
        </w:rPr>
      </w:pPr>
      <w:r>
        <w:rPr>
          <w:noProof/>
        </w:rPr>
        <w:t xml:space="preserve">2.4. </w:t>
      </w:r>
      <w:r w:rsidRPr="00D934B2">
        <w:rPr>
          <w:noProof/>
        </w:rPr>
        <w:t xml:space="preserve">Цена </w:t>
      </w:r>
      <w:r>
        <w:rPr>
          <w:noProof/>
        </w:rPr>
        <w:t>к</w:t>
      </w:r>
      <w:r w:rsidRPr="00D934B2">
        <w:rPr>
          <w:noProof/>
        </w:rPr>
        <w:t>онтракта включает в себя</w:t>
      </w:r>
      <w:r w:rsidR="00580E7E" w:rsidRPr="00580E7E">
        <w:t xml:space="preserve"> стоимость оказания Услуг,</w:t>
      </w:r>
      <w:r w:rsidR="001E2AA7">
        <w:t xml:space="preserve"> </w:t>
      </w:r>
      <w:r w:rsidR="00580E7E" w:rsidRPr="00580E7E">
        <w:t>все затраты и издержки, а также налоги, сборы и другие обязательные платежи, взимаемые с Исполнителя в связи с исполнением контракта.</w:t>
      </w:r>
    </w:p>
    <w:p w:rsidR="00C8267A" w:rsidRPr="00C8267A" w:rsidRDefault="00327CD5" w:rsidP="00EF0D3B">
      <w:pPr>
        <w:spacing w:line="235" w:lineRule="auto"/>
        <w:ind w:firstLine="708"/>
        <w:jc w:val="both"/>
        <w:rPr>
          <w:b/>
        </w:rPr>
      </w:pPr>
      <w:r w:rsidRPr="006153FC">
        <w:t>2.</w:t>
      </w:r>
      <w:r w:rsidR="00C8267A">
        <w:t>5</w:t>
      </w:r>
      <w:r w:rsidRPr="006153FC">
        <w:t xml:space="preserve">. </w:t>
      </w:r>
      <w:r w:rsidR="00C8267A" w:rsidRPr="00C8267A">
        <w:t xml:space="preserve">Цена </w:t>
      </w:r>
      <w:r w:rsidR="00C8267A">
        <w:t>к</w:t>
      </w:r>
      <w:r w:rsidR="00C8267A" w:rsidRPr="00C8267A">
        <w:t xml:space="preserve">онтракта является твердой, определяется на весь срок исполнения </w:t>
      </w:r>
      <w:r w:rsidR="00C8267A">
        <w:t>к</w:t>
      </w:r>
      <w:r w:rsidR="00C8267A" w:rsidRPr="00C8267A">
        <w:t>онтракта и не может изменяться в ходе его исполнения за исключением случаев, предусмотренных ст. 95 Федерального закона № 44-ФЗ.</w:t>
      </w:r>
    </w:p>
    <w:p w:rsidR="00327CD5" w:rsidRDefault="00327CD5" w:rsidP="00EF0D3B">
      <w:pPr>
        <w:pStyle w:val="ab"/>
        <w:tabs>
          <w:tab w:val="left" w:pos="426"/>
        </w:tabs>
        <w:spacing w:line="235" w:lineRule="auto"/>
        <w:ind w:left="0"/>
        <w:rPr>
          <w:sz w:val="24"/>
          <w:szCs w:val="24"/>
        </w:rPr>
      </w:pPr>
    </w:p>
    <w:p w:rsidR="00327CD5" w:rsidRPr="006153FC" w:rsidRDefault="00327CD5" w:rsidP="00EF0D3B">
      <w:pPr>
        <w:pStyle w:val="ab"/>
        <w:tabs>
          <w:tab w:val="left" w:pos="426"/>
        </w:tabs>
        <w:spacing w:line="235" w:lineRule="auto"/>
        <w:ind w:left="0"/>
        <w:jc w:val="center"/>
        <w:rPr>
          <w:b/>
          <w:sz w:val="24"/>
          <w:szCs w:val="24"/>
        </w:rPr>
      </w:pPr>
      <w:r w:rsidRPr="006153FC">
        <w:rPr>
          <w:b/>
          <w:sz w:val="24"/>
          <w:szCs w:val="24"/>
        </w:rPr>
        <w:t>3. ПОРЯДОК РАСЧЕТОВ</w:t>
      </w:r>
    </w:p>
    <w:p w:rsidR="00327CD5" w:rsidRPr="006153FC" w:rsidRDefault="00327CD5" w:rsidP="00EF0D3B">
      <w:pPr>
        <w:spacing w:line="235" w:lineRule="auto"/>
        <w:ind w:firstLine="708"/>
        <w:jc w:val="both"/>
        <w:rPr>
          <w:bCs/>
        </w:rPr>
      </w:pPr>
      <w:r w:rsidRPr="006153FC">
        <w:t xml:space="preserve">3.1. </w:t>
      </w:r>
      <w:r w:rsidRPr="006153FC">
        <w:rPr>
          <w:bCs/>
        </w:rPr>
        <w:t xml:space="preserve">Оплата за оказанные Услуги осуществляется по цене, установленной п. 2.1 </w:t>
      </w:r>
      <w:r w:rsidRPr="006153FC">
        <w:t>контракта</w:t>
      </w:r>
      <w:r w:rsidRPr="006153FC">
        <w:rPr>
          <w:bCs/>
        </w:rPr>
        <w:t>.</w:t>
      </w:r>
    </w:p>
    <w:p w:rsidR="00C8267A" w:rsidRPr="00840100" w:rsidRDefault="00C8267A" w:rsidP="00EF0D3B">
      <w:pPr>
        <w:tabs>
          <w:tab w:val="left" w:pos="709"/>
          <w:tab w:val="left" w:pos="1560"/>
        </w:tabs>
        <w:spacing w:line="235" w:lineRule="auto"/>
        <w:jc w:val="both"/>
        <w:rPr>
          <w:noProof/>
        </w:rPr>
      </w:pPr>
      <w:r>
        <w:rPr>
          <w:noProof/>
        </w:rPr>
        <w:tab/>
        <w:t xml:space="preserve">3.2. </w:t>
      </w:r>
      <w:r w:rsidR="00840100" w:rsidRPr="00C8267A">
        <w:rPr>
          <w:noProof/>
        </w:rPr>
        <w:t xml:space="preserve">Оплата Услуг осуществляется по безналичному расчету путем перечисления </w:t>
      </w:r>
      <w:r w:rsidR="00840100">
        <w:rPr>
          <w:noProof/>
        </w:rPr>
        <w:t>З</w:t>
      </w:r>
      <w:r w:rsidR="00840100" w:rsidRPr="00C8267A">
        <w:rPr>
          <w:noProof/>
        </w:rPr>
        <w:t xml:space="preserve">аказчиком денежных средств на расчетный счет Исполнителя, указанный в </w:t>
      </w:r>
      <w:r w:rsidR="00840100">
        <w:rPr>
          <w:noProof/>
        </w:rPr>
        <w:t xml:space="preserve">контракте, </w:t>
      </w:r>
      <w:r w:rsidR="00840100" w:rsidRPr="00C8267A">
        <w:rPr>
          <w:noProof/>
        </w:rPr>
        <w:t xml:space="preserve">на </w:t>
      </w:r>
      <w:r w:rsidR="00840100" w:rsidRPr="00C8267A">
        <w:rPr>
          <w:noProof/>
        </w:rPr>
        <w:lastRenderedPageBreak/>
        <w:t>основании выставленного Исполнителем счета</w:t>
      </w:r>
      <w:r w:rsidR="00840100" w:rsidRPr="007561E9">
        <w:rPr>
          <w:noProof/>
        </w:rPr>
        <w:t xml:space="preserve"> в течение</w:t>
      </w:r>
      <w:r w:rsidR="009710CB">
        <w:rPr>
          <w:noProof/>
        </w:rPr>
        <w:t xml:space="preserve"> </w:t>
      </w:r>
      <w:r w:rsidR="00C80C7C">
        <w:rPr>
          <w:noProof/>
        </w:rPr>
        <w:t>7</w:t>
      </w:r>
      <w:r w:rsidR="003D7105">
        <w:rPr>
          <w:noProof/>
        </w:rPr>
        <w:t xml:space="preserve"> рабочих</w:t>
      </w:r>
      <w:r w:rsidR="00840100" w:rsidRPr="007561E9">
        <w:rPr>
          <w:noProof/>
        </w:rPr>
        <w:t xml:space="preserve"> дней</w:t>
      </w:r>
      <w:r w:rsidR="00840100">
        <w:rPr>
          <w:noProof/>
        </w:rPr>
        <w:t xml:space="preserve"> с даты</w:t>
      </w:r>
      <w:r w:rsidR="00840100" w:rsidRPr="00C8267A">
        <w:rPr>
          <w:noProof/>
        </w:rPr>
        <w:t xml:space="preserve"> подписания </w:t>
      </w:r>
      <w:r w:rsidR="00530525">
        <w:rPr>
          <w:noProof/>
        </w:rPr>
        <w:t>Заказчиком</w:t>
      </w:r>
      <w:r w:rsidR="00840100" w:rsidRPr="00C8267A">
        <w:rPr>
          <w:noProof/>
        </w:rPr>
        <w:t xml:space="preserve"> акта оказанных услуг</w:t>
      </w:r>
      <w:r w:rsidR="00C35562">
        <w:rPr>
          <w:noProof/>
        </w:rPr>
        <w:t>.</w:t>
      </w:r>
    </w:p>
    <w:p w:rsidR="00004F87" w:rsidRDefault="00004F87" w:rsidP="00EF0D3B">
      <w:pPr>
        <w:spacing w:line="235" w:lineRule="auto"/>
        <w:ind w:firstLine="709"/>
        <w:jc w:val="both"/>
        <w:rPr>
          <w:noProof/>
        </w:rPr>
      </w:pPr>
      <w:r w:rsidRPr="00004F87">
        <w:rPr>
          <w:noProof/>
        </w:rPr>
        <w:t xml:space="preserve">Расчет осуществляется за фактически оказанные </w:t>
      </w:r>
      <w:r>
        <w:rPr>
          <w:noProof/>
        </w:rPr>
        <w:t>У</w:t>
      </w:r>
      <w:r w:rsidRPr="00004F87">
        <w:rPr>
          <w:noProof/>
        </w:rPr>
        <w:t>слуги.</w:t>
      </w:r>
    </w:p>
    <w:p w:rsidR="00327CD5" w:rsidRDefault="00327CD5" w:rsidP="00EF0D3B">
      <w:pPr>
        <w:spacing w:line="235" w:lineRule="auto"/>
        <w:ind w:firstLine="709"/>
        <w:jc w:val="both"/>
      </w:pPr>
      <w:r w:rsidRPr="006153FC">
        <w:t xml:space="preserve">3.3. Обязательство Заказчика по оплате </w:t>
      </w:r>
      <w:r w:rsidRPr="006153FC">
        <w:rPr>
          <w:bCs/>
        </w:rPr>
        <w:t>за оказанные Услуги</w:t>
      </w:r>
      <w:r w:rsidRPr="006153FC">
        <w:t xml:space="preserve"> считается исполненным с момента списания денежных средств со счета Заказчика.</w:t>
      </w:r>
    </w:p>
    <w:p w:rsidR="00327CD5" w:rsidRPr="00A85193" w:rsidRDefault="00327CD5" w:rsidP="00EF0D3B">
      <w:pPr>
        <w:tabs>
          <w:tab w:val="left" w:pos="709"/>
        </w:tabs>
        <w:autoSpaceDE w:val="0"/>
        <w:autoSpaceDN w:val="0"/>
        <w:adjustRightInd w:val="0"/>
        <w:spacing w:line="235" w:lineRule="auto"/>
        <w:ind w:firstLine="709"/>
        <w:jc w:val="both"/>
      </w:pPr>
    </w:p>
    <w:p w:rsidR="00327CD5" w:rsidRPr="006153FC" w:rsidRDefault="00327CD5" w:rsidP="00EF0D3B">
      <w:pPr>
        <w:pStyle w:val="ab"/>
        <w:shd w:val="clear" w:color="auto" w:fill="FFFFFF"/>
        <w:tabs>
          <w:tab w:val="left" w:pos="284"/>
        </w:tabs>
        <w:spacing w:line="235" w:lineRule="auto"/>
        <w:ind w:left="0"/>
        <w:jc w:val="center"/>
        <w:rPr>
          <w:b/>
          <w:sz w:val="24"/>
          <w:szCs w:val="24"/>
        </w:rPr>
      </w:pPr>
      <w:r w:rsidRPr="006153FC">
        <w:rPr>
          <w:b/>
          <w:sz w:val="24"/>
          <w:szCs w:val="24"/>
        </w:rPr>
        <w:t>4. ПРАВА И ОБЯЗАННОСТИ СТОРОН</w:t>
      </w:r>
    </w:p>
    <w:p w:rsidR="00327CD5" w:rsidRPr="006153FC" w:rsidRDefault="00327CD5" w:rsidP="00EF0D3B">
      <w:pPr>
        <w:spacing w:line="235" w:lineRule="auto"/>
        <w:ind w:firstLine="709"/>
        <w:jc w:val="both"/>
        <w:rPr>
          <w:b/>
        </w:rPr>
      </w:pPr>
      <w:r w:rsidRPr="006153FC">
        <w:rPr>
          <w:b/>
        </w:rPr>
        <w:t>4.1. Заказчик вправе:</w:t>
      </w:r>
    </w:p>
    <w:p w:rsidR="00327CD5" w:rsidRPr="006153FC" w:rsidRDefault="00327CD5" w:rsidP="00EF0D3B">
      <w:pPr>
        <w:spacing w:line="235" w:lineRule="auto"/>
        <w:ind w:firstLine="709"/>
        <w:jc w:val="both"/>
      </w:pPr>
      <w:r w:rsidRPr="006153FC">
        <w:t>4.1.1. Требовать от Исполнителя надлежащего исполнения обязательств в соответствии с условиями контракта.</w:t>
      </w:r>
    </w:p>
    <w:p w:rsidR="00327CD5" w:rsidRPr="006153FC" w:rsidRDefault="00327CD5" w:rsidP="00EF0D3B">
      <w:pPr>
        <w:spacing w:line="235" w:lineRule="auto"/>
        <w:ind w:firstLine="709"/>
        <w:jc w:val="both"/>
      </w:pPr>
      <w:r w:rsidRPr="006153FC">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327CD5" w:rsidRDefault="00327CD5" w:rsidP="00EF0D3B">
      <w:pPr>
        <w:spacing w:line="235" w:lineRule="auto"/>
        <w:ind w:firstLine="709"/>
        <w:jc w:val="both"/>
      </w:pPr>
      <w:r w:rsidRPr="006153FC">
        <w:t>4.1.3. Запрашивать у Исполнителя информацию о ходе и состоянии исполнения обязательств Исполнителя по настоящему контракту.</w:t>
      </w:r>
    </w:p>
    <w:p w:rsidR="00FB4631" w:rsidRDefault="00FB4631" w:rsidP="00EF0D3B">
      <w:pPr>
        <w:spacing w:line="235" w:lineRule="auto"/>
        <w:ind w:firstLine="709"/>
        <w:jc w:val="both"/>
      </w:pPr>
      <w:r w:rsidRPr="00C03B11">
        <w:t xml:space="preserve">4.1.4. Проверять ход и качество оказываемых Исполнителем Услуг, не вмешиваясь в его деятельность. </w:t>
      </w:r>
    </w:p>
    <w:p w:rsidR="00580E7E" w:rsidRPr="00C03B11" w:rsidRDefault="00580E7E" w:rsidP="00EF0D3B">
      <w:pPr>
        <w:spacing w:line="235" w:lineRule="auto"/>
        <w:ind w:firstLine="709"/>
        <w:jc w:val="both"/>
      </w:pPr>
      <w:r>
        <w:t xml:space="preserve">4.1.5. </w:t>
      </w:r>
      <w:r w:rsidRPr="001E51D7">
        <w:t>В случае неуплаты Исполнителем в добровольном порядке предусмотренных настоящим контрактом сумм неустойки за неисполнение своих обязательств производить оплату по контракту в соответствии с п.</w:t>
      </w:r>
      <w:r w:rsidR="00157556">
        <w:t>7</w:t>
      </w:r>
      <w:r w:rsidRPr="001E51D7">
        <w:t>.6 настоящего контракта.</w:t>
      </w:r>
    </w:p>
    <w:p w:rsidR="00327CD5" w:rsidRPr="006153FC" w:rsidRDefault="00327CD5" w:rsidP="00EF0D3B">
      <w:pPr>
        <w:spacing w:line="235" w:lineRule="auto"/>
        <w:ind w:firstLine="709"/>
        <w:jc w:val="both"/>
        <w:rPr>
          <w:b/>
        </w:rPr>
      </w:pPr>
      <w:r w:rsidRPr="006153FC">
        <w:rPr>
          <w:b/>
        </w:rPr>
        <w:t>4.2. Заказчик обязан:</w:t>
      </w:r>
    </w:p>
    <w:p w:rsidR="005A2057" w:rsidRPr="006153FC" w:rsidRDefault="005A2057" w:rsidP="00EF0D3B">
      <w:pPr>
        <w:spacing w:line="235" w:lineRule="auto"/>
        <w:ind w:firstLine="709"/>
        <w:jc w:val="both"/>
      </w:pPr>
      <w:r w:rsidRPr="006153FC">
        <w:t>4.2.1. Своевременно принять и оплатить оказанные Услуги в соответствии с условиями настоящего контракта.</w:t>
      </w:r>
    </w:p>
    <w:p w:rsidR="005A2057" w:rsidRPr="006153FC" w:rsidRDefault="005A2057" w:rsidP="00EF0D3B">
      <w:pPr>
        <w:spacing w:line="235" w:lineRule="auto"/>
        <w:ind w:firstLine="709"/>
        <w:jc w:val="both"/>
      </w:pPr>
      <w:r w:rsidRPr="006153FC">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5A2057" w:rsidRPr="006153FC" w:rsidRDefault="005A2057" w:rsidP="00EF0D3B">
      <w:pPr>
        <w:spacing w:line="235" w:lineRule="auto"/>
        <w:ind w:firstLine="709"/>
        <w:jc w:val="both"/>
      </w:pPr>
      <w:r w:rsidRPr="006153FC">
        <w:t>4.2.3. В случае просрочки исполнения Исполнителем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
    <w:p w:rsidR="005A2057" w:rsidRPr="00255598" w:rsidRDefault="00580E7E" w:rsidP="00EF0D3B">
      <w:pPr>
        <w:spacing w:line="235" w:lineRule="auto"/>
        <w:ind w:firstLine="709"/>
        <w:jc w:val="both"/>
      </w:pPr>
      <w:r>
        <w:t>4.2.4</w:t>
      </w:r>
      <w:r w:rsidR="005A2057" w:rsidRPr="001E51D7">
        <w:t xml:space="preserve">.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w:t>
      </w:r>
      <w:r w:rsidR="001E2AA7">
        <w:t xml:space="preserve">была оплачена в </w:t>
      </w:r>
      <w:r w:rsidR="001E2AA7" w:rsidRPr="00255598">
        <w:t xml:space="preserve">соответствии с </w:t>
      </w:r>
      <w:r w:rsidR="005A2057" w:rsidRPr="00255598">
        <w:t>п.</w:t>
      </w:r>
      <w:r w:rsidR="00157556" w:rsidRPr="00255598">
        <w:t>7</w:t>
      </w:r>
      <w:r w:rsidR="005A2057" w:rsidRPr="00255598">
        <w:t>.6 настоящего контракта либо отсутствовала возможность для оплаты по контракту в соответствии с п.</w:t>
      </w:r>
      <w:r w:rsidR="00157556" w:rsidRPr="00255598">
        <w:t>7</w:t>
      </w:r>
      <w:r w:rsidR="005A2057" w:rsidRPr="00255598">
        <w:t>.6 настоящего контракта.</w:t>
      </w:r>
    </w:p>
    <w:p w:rsidR="005A2057" w:rsidRPr="00255598" w:rsidRDefault="00580E7E" w:rsidP="00EF0D3B">
      <w:pPr>
        <w:tabs>
          <w:tab w:val="left" w:pos="709"/>
        </w:tabs>
        <w:autoSpaceDE w:val="0"/>
        <w:autoSpaceDN w:val="0"/>
        <w:adjustRightInd w:val="0"/>
        <w:spacing w:line="235" w:lineRule="auto"/>
        <w:ind w:firstLine="709"/>
        <w:jc w:val="both"/>
      </w:pPr>
      <w:r w:rsidRPr="00255598">
        <w:t>4.2.5</w:t>
      </w:r>
      <w:r w:rsidR="005A2057" w:rsidRPr="00255598">
        <w:t xml:space="preserve">. Не допускать расторжения контракта по соглашению </w:t>
      </w:r>
      <w:r w:rsidR="00F848FD">
        <w:t>С</w:t>
      </w:r>
      <w:r w:rsidR="005A2057" w:rsidRPr="00255598">
        <w:t>торон, если на дату подписания соглашения имелись основания требовать от Исполнителя оплаты неустойки за неисполнение или ненадл</w:t>
      </w:r>
      <w:r w:rsidR="004F4E56">
        <w:t xml:space="preserve">ежащее исполнение обязательств, </w:t>
      </w:r>
      <w:r w:rsidR="004F4E56" w:rsidRPr="00255598">
        <w:t>предусмотренных контрактом</w:t>
      </w:r>
      <w:r w:rsidR="004F4E56" w:rsidRPr="00117C50">
        <w:t xml:space="preserve">, </w:t>
      </w:r>
      <w:r w:rsidR="005A2057" w:rsidRPr="00117C50">
        <w:t>и</w:t>
      </w:r>
      <w:r w:rsidR="005A2057" w:rsidRPr="00255598">
        <w:t xml:space="preserve"> Исполнителем такая неустойка не оплачена, в том числе и в порядке, предусмотренном п.</w:t>
      </w:r>
      <w:r w:rsidR="00157556" w:rsidRPr="00255598">
        <w:t>7</w:t>
      </w:r>
      <w:r w:rsidR="005A2057" w:rsidRPr="00255598">
        <w:t>.6 настоящего контракта.</w:t>
      </w:r>
    </w:p>
    <w:p w:rsidR="005A2057" w:rsidRPr="009C145F" w:rsidRDefault="005A2057" w:rsidP="00EF0D3B">
      <w:pPr>
        <w:spacing w:line="235" w:lineRule="auto"/>
        <w:ind w:firstLine="709"/>
        <w:jc w:val="both"/>
      </w:pPr>
      <w:r w:rsidRPr="00255598">
        <w:t>4.2.</w:t>
      </w:r>
      <w:r w:rsidR="00580E7E" w:rsidRPr="00255598">
        <w:t>6</w:t>
      </w:r>
      <w:r w:rsidRPr="00255598">
        <w:t>. Провести экспертизу для проверки предоставленных Исполнителем результатов оказания Услуг, предусмотренных контрактом</w:t>
      </w:r>
      <w:r w:rsidRPr="009C145F">
        <w:t>, в части их соответствия условиям контракта.</w:t>
      </w:r>
    </w:p>
    <w:p w:rsidR="005A2057" w:rsidRDefault="00580E7E" w:rsidP="00EF0D3B">
      <w:pPr>
        <w:spacing w:line="235" w:lineRule="auto"/>
        <w:ind w:firstLine="709"/>
        <w:jc w:val="both"/>
      </w:pPr>
      <w:r>
        <w:t>4.2.7</w:t>
      </w:r>
      <w:r w:rsidR="005A2057" w:rsidRPr="009C145F">
        <w:t xml:space="preserve">. Осуществлять контроль за исполнением Исполнителем условий контракта в соответствии с законодательством Российской Федерации. </w:t>
      </w:r>
    </w:p>
    <w:p w:rsidR="00327CD5" w:rsidRPr="006153FC" w:rsidRDefault="00327CD5" w:rsidP="00EF0D3B">
      <w:pPr>
        <w:spacing w:line="235" w:lineRule="auto"/>
        <w:ind w:firstLine="709"/>
        <w:jc w:val="both"/>
        <w:rPr>
          <w:b/>
        </w:rPr>
      </w:pPr>
      <w:r w:rsidRPr="006153FC">
        <w:rPr>
          <w:b/>
        </w:rPr>
        <w:t>4.3. Исполнитель вправе:</w:t>
      </w:r>
    </w:p>
    <w:p w:rsidR="00327CD5" w:rsidRPr="006153FC" w:rsidRDefault="00327CD5" w:rsidP="00EF0D3B">
      <w:pPr>
        <w:spacing w:line="235" w:lineRule="auto"/>
        <w:ind w:firstLine="709"/>
        <w:jc w:val="both"/>
      </w:pPr>
      <w:r w:rsidRPr="006153FC">
        <w:t>4.3.1. Требовать подписания в соответствии с условиями контракта Заказчиком акта оказанных услуг по настоящему контракту.</w:t>
      </w:r>
    </w:p>
    <w:p w:rsidR="00327CD5" w:rsidRPr="006153FC" w:rsidRDefault="00327CD5" w:rsidP="00EF0D3B">
      <w:pPr>
        <w:spacing w:line="235" w:lineRule="auto"/>
        <w:ind w:firstLine="709"/>
        <w:jc w:val="both"/>
      </w:pPr>
      <w:r w:rsidRPr="006153FC">
        <w:t>4.3.2. Требовать своевременной оплаты за оказываемые Услуги в соответствии с условиями настоящего контракта.</w:t>
      </w:r>
    </w:p>
    <w:p w:rsidR="00327CD5" w:rsidRDefault="00327CD5" w:rsidP="00EF0D3B">
      <w:pPr>
        <w:spacing w:line="235" w:lineRule="auto"/>
        <w:ind w:firstLine="709"/>
        <w:jc w:val="both"/>
      </w:pPr>
      <w:r w:rsidRPr="006153FC">
        <w:lastRenderedPageBreak/>
        <w:t>4.3.3. Направлять Заказчику запросы и получать от него разъяснения и уточнения по вопросам оказания Услуг в рамках настоящего контракта.</w:t>
      </w:r>
    </w:p>
    <w:p w:rsidR="00C24BE7" w:rsidRDefault="00C24BE7" w:rsidP="00C24BE7">
      <w:pPr>
        <w:pStyle w:val="15"/>
        <w:widowControl w:val="0"/>
        <w:ind w:firstLine="709"/>
        <w:jc w:val="both"/>
      </w:pPr>
      <w:r>
        <w:t>4.3.4. Привлекать к выполнению настоящего контракта соисполнителей.</w:t>
      </w:r>
    </w:p>
    <w:p w:rsidR="00C24BE7" w:rsidRDefault="00C24BE7" w:rsidP="00C24BE7">
      <w:pPr>
        <w:pStyle w:val="15"/>
        <w:widowControl w:val="0"/>
        <w:ind w:firstLine="709"/>
        <w:jc w:val="both"/>
      </w:pPr>
      <w: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C24BE7" w:rsidRDefault="00C24BE7" w:rsidP="00C24BE7">
      <w:pPr>
        <w:pStyle w:val="15"/>
        <w:widowControl w:val="0"/>
        <w:ind w:firstLine="709"/>
        <w:jc w:val="both"/>
      </w:pPr>
      <w:r>
        <w:rPr>
          <w:color w:val="000000"/>
        </w:rPr>
        <w:t>Невыполнение соисполнителем обязательств перед Исполнителем не</w:t>
      </w:r>
      <w:r>
        <w:t xml:space="preserve"> </w:t>
      </w:r>
      <w:r>
        <w:rPr>
          <w:color w:val="000000"/>
        </w:rPr>
        <w:t>освобождает Исполнителя от выполнения условий настоящего контракта.</w:t>
      </w:r>
    </w:p>
    <w:p w:rsidR="00327CD5" w:rsidRPr="006153FC" w:rsidRDefault="00327CD5" w:rsidP="00EF0D3B">
      <w:pPr>
        <w:spacing w:line="235" w:lineRule="auto"/>
        <w:ind w:firstLine="709"/>
        <w:jc w:val="both"/>
        <w:rPr>
          <w:b/>
        </w:rPr>
      </w:pPr>
      <w:r w:rsidRPr="006153FC">
        <w:rPr>
          <w:b/>
        </w:rPr>
        <w:t>4.4. Исполнитель обязан:</w:t>
      </w:r>
    </w:p>
    <w:p w:rsidR="00327CD5" w:rsidRPr="006153FC" w:rsidRDefault="00580E7E" w:rsidP="00EF0D3B">
      <w:pPr>
        <w:pStyle w:val="ConsPlusNormal"/>
        <w:widowContro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4.4.1. Оказать У</w:t>
      </w:r>
      <w:r w:rsidR="00327CD5" w:rsidRPr="006153FC">
        <w:rPr>
          <w:rFonts w:ascii="Times New Roman" w:hAnsi="Times New Roman" w:cs="Times New Roman"/>
          <w:sz w:val="24"/>
          <w:szCs w:val="24"/>
        </w:rPr>
        <w:t xml:space="preserve">слуги, предусмотренные настоящим контрактом, в соответствии с Технической частью и в сроки, установленные в Разделе 5 </w:t>
      </w:r>
      <w:r w:rsidR="00CA0C16">
        <w:rPr>
          <w:rFonts w:ascii="Times New Roman" w:hAnsi="Times New Roman" w:cs="Times New Roman"/>
          <w:sz w:val="24"/>
          <w:szCs w:val="24"/>
        </w:rPr>
        <w:t>"</w:t>
      </w:r>
      <w:r w:rsidR="00327CD5" w:rsidRPr="006153FC">
        <w:rPr>
          <w:rFonts w:ascii="Times New Roman" w:hAnsi="Times New Roman" w:cs="Times New Roman"/>
          <w:sz w:val="24"/>
          <w:szCs w:val="24"/>
        </w:rPr>
        <w:t>Сроки, место и условия оказания услуг</w:t>
      </w:r>
      <w:r w:rsidR="00CA0C16">
        <w:rPr>
          <w:rFonts w:ascii="Times New Roman" w:hAnsi="Times New Roman" w:cs="Times New Roman"/>
          <w:sz w:val="24"/>
          <w:szCs w:val="24"/>
        </w:rPr>
        <w:t>"</w:t>
      </w:r>
      <w:r w:rsidR="00327CD5" w:rsidRPr="006153FC">
        <w:rPr>
          <w:rFonts w:ascii="Times New Roman" w:hAnsi="Times New Roman" w:cs="Times New Roman"/>
          <w:sz w:val="24"/>
          <w:szCs w:val="24"/>
        </w:rPr>
        <w:t xml:space="preserve"> контракта.</w:t>
      </w:r>
    </w:p>
    <w:p w:rsidR="00327CD5" w:rsidRPr="006153FC" w:rsidRDefault="00327CD5" w:rsidP="00EF0D3B">
      <w:pPr>
        <w:spacing w:line="235" w:lineRule="auto"/>
        <w:ind w:firstLine="709"/>
        <w:jc w:val="both"/>
      </w:pPr>
      <w:r w:rsidRPr="006153FC">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327CD5" w:rsidRPr="006153FC" w:rsidRDefault="00327CD5" w:rsidP="00EF0D3B">
      <w:pPr>
        <w:pStyle w:val="ConsPlusNormal"/>
        <w:widowControl/>
        <w:spacing w:line="235" w:lineRule="auto"/>
        <w:ind w:firstLine="709"/>
        <w:jc w:val="both"/>
        <w:rPr>
          <w:rFonts w:ascii="Times New Roman" w:hAnsi="Times New Roman" w:cs="Times New Roman"/>
          <w:sz w:val="24"/>
          <w:szCs w:val="24"/>
        </w:rPr>
      </w:pPr>
      <w:r w:rsidRPr="006153FC">
        <w:rPr>
          <w:rFonts w:ascii="Times New Roman" w:hAnsi="Times New Roman" w:cs="Times New Roman"/>
          <w:sz w:val="24"/>
          <w:szCs w:val="24"/>
        </w:rPr>
        <w:t>4.4.3. По окончании оказания Услуг</w:t>
      </w:r>
      <w:r w:rsidR="00580E7E">
        <w:rPr>
          <w:rFonts w:ascii="Times New Roman" w:hAnsi="Times New Roman" w:cs="Times New Roman"/>
          <w:sz w:val="24"/>
          <w:szCs w:val="24"/>
        </w:rPr>
        <w:t xml:space="preserve"> передать результаты оказанных У</w:t>
      </w:r>
      <w:r w:rsidRPr="006153FC">
        <w:rPr>
          <w:rFonts w:ascii="Times New Roman" w:hAnsi="Times New Roman" w:cs="Times New Roman"/>
          <w:sz w:val="24"/>
          <w:szCs w:val="24"/>
        </w:rPr>
        <w:t xml:space="preserve">слуг Заказчику в порядке и в сроки, определенные Разделом 6 </w:t>
      </w:r>
      <w:r w:rsidR="00CA0C16">
        <w:rPr>
          <w:rFonts w:ascii="Times New Roman" w:hAnsi="Times New Roman" w:cs="Times New Roman"/>
          <w:sz w:val="24"/>
          <w:szCs w:val="24"/>
        </w:rPr>
        <w:t>"</w:t>
      </w:r>
      <w:r w:rsidRPr="006153FC">
        <w:rPr>
          <w:rFonts w:ascii="Times New Roman" w:hAnsi="Times New Roman" w:cs="Times New Roman"/>
          <w:sz w:val="24"/>
          <w:szCs w:val="24"/>
        </w:rPr>
        <w:t>Порядок сдачи-приемки услуг</w:t>
      </w:r>
      <w:r w:rsidR="00CA0C16">
        <w:rPr>
          <w:rFonts w:ascii="Times New Roman" w:hAnsi="Times New Roman" w:cs="Times New Roman"/>
          <w:sz w:val="24"/>
          <w:szCs w:val="24"/>
        </w:rPr>
        <w:t>"</w:t>
      </w:r>
      <w:r w:rsidRPr="006153FC">
        <w:rPr>
          <w:rFonts w:ascii="Times New Roman" w:hAnsi="Times New Roman" w:cs="Times New Roman"/>
          <w:sz w:val="24"/>
          <w:szCs w:val="24"/>
        </w:rPr>
        <w:t xml:space="preserve"> настоящего контракта.</w:t>
      </w:r>
    </w:p>
    <w:p w:rsidR="00327CD5" w:rsidRPr="0091680A" w:rsidRDefault="00327CD5" w:rsidP="00EF0D3B">
      <w:pPr>
        <w:pStyle w:val="TextNormal"/>
        <w:tabs>
          <w:tab w:val="left" w:pos="-2977"/>
          <w:tab w:val="left" w:pos="993"/>
        </w:tabs>
        <w:spacing w:after="0" w:line="235" w:lineRule="auto"/>
        <w:ind w:left="0" w:right="0" w:firstLine="709"/>
        <w:rPr>
          <w:rFonts w:ascii="Times New Roman" w:hAnsi="Times New Roman" w:cs="Times New Roman"/>
          <w:sz w:val="24"/>
          <w:szCs w:val="24"/>
        </w:rPr>
      </w:pPr>
      <w:r w:rsidRPr="0091680A">
        <w:rPr>
          <w:rFonts w:ascii="Times New Roman" w:hAnsi="Times New Roman" w:cs="Times New Roman"/>
          <w:sz w:val="24"/>
          <w:szCs w:val="24"/>
        </w:rPr>
        <w:t>4.4.4. Представить Заказчику сведения об изменении своего фактического мест</w:t>
      </w:r>
      <w:r w:rsidR="005D2562" w:rsidRPr="0091680A">
        <w:rPr>
          <w:rFonts w:ascii="Times New Roman" w:hAnsi="Times New Roman" w:cs="Times New Roman"/>
          <w:sz w:val="24"/>
          <w:szCs w:val="24"/>
        </w:rPr>
        <w:t xml:space="preserve">а </w:t>
      </w:r>
      <w:r w:rsidRPr="0091680A">
        <w:rPr>
          <w:rFonts w:ascii="Times New Roman" w:hAnsi="Times New Roman" w:cs="Times New Roman"/>
          <w:sz w:val="24"/>
          <w:szCs w:val="24"/>
        </w:rPr>
        <w:t xml:space="preserve">нахождения в срок не позднее 5 </w:t>
      </w:r>
      <w:r w:rsidR="001E51D7" w:rsidRPr="0091680A">
        <w:rPr>
          <w:rFonts w:ascii="Times New Roman" w:hAnsi="Times New Roman" w:cs="Times New Roman"/>
          <w:sz w:val="24"/>
          <w:szCs w:val="24"/>
        </w:rPr>
        <w:t xml:space="preserve">календарных </w:t>
      </w:r>
      <w:r w:rsidRPr="0091680A">
        <w:rPr>
          <w:rFonts w:ascii="Times New Roman" w:hAnsi="Times New Roman" w:cs="Times New Roman"/>
          <w:sz w:val="24"/>
          <w:szCs w:val="24"/>
        </w:rPr>
        <w:t>дней со дня соответствующего изменения. В случае непредставления в установленный срок уведомления об изменении адреса фактическим место</w:t>
      </w:r>
      <w:r w:rsidR="005D2562" w:rsidRPr="0091680A">
        <w:rPr>
          <w:rFonts w:ascii="Times New Roman" w:hAnsi="Times New Roman" w:cs="Times New Roman"/>
          <w:sz w:val="24"/>
          <w:szCs w:val="24"/>
        </w:rPr>
        <w:t xml:space="preserve">м </w:t>
      </w:r>
      <w:r w:rsidRPr="0091680A">
        <w:rPr>
          <w:rFonts w:ascii="Times New Roman" w:hAnsi="Times New Roman" w:cs="Times New Roman"/>
          <w:sz w:val="24"/>
          <w:szCs w:val="24"/>
        </w:rPr>
        <w:t>нахождени</w:t>
      </w:r>
      <w:r w:rsidR="005D2562" w:rsidRPr="0091680A">
        <w:rPr>
          <w:rFonts w:ascii="Times New Roman" w:hAnsi="Times New Roman" w:cs="Times New Roman"/>
          <w:sz w:val="24"/>
          <w:szCs w:val="24"/>
        </w:rPr>
        <w:t>я</w:t>
      </w:r>
      <w:r w:rsidRPr="0091680A">
        <w:rPr>
          <w:rFonts w:ascii="Times New Roman" w:hAnsi="Times New Roman" w:cs="Times New Roman"/>
          <w:sz w:val="24"/>
          <w:szCs w:val="24"/>
        </w:rPr>
        <w:t xml:space="preserve"> Исполнителя будет считаться адрес, указанный в настоящем контракте.</w:t>
      </w:r>
    </w:p>
    <w:p w:rsidR="0007412C" w:rsidRPr="006153FC" w:rsidRDefault="0007412C" w:rsidP="00EF0D3B">
      <w:pPr>
        <w:spacing w:line="235" w:lineRule="auto"/>
        <w:ind w:firstLine="709"/>
        <w:jc w:val="both"/>
      </w:pPr>
    </w:p>
    <w:p w:rsidR="00327CD5" w:rsidRPr="006153FC" w:rsidRDefault="00327CD5" w:rsidP="00EF0D3B">
      <w:pPr>
        <w:pStyle w:val="Heading"/>
        <w:spacing w:line="235" w:lineRule="auto"/>
        <w:jc w:val="center"/>
        <w:rPr>
          <w:rFonts w:ascii="Times New Roman" w:hAnsi="Times New Roman" w:cs="Times New Roman"/>
          <w:sz w:val="24"/>
          <w:szCs w:val="24"/>
        </w:rPr>
      </w:pPr>
      <w:r w:rsidRPr="006153FC">
        <w:rPr>
          <w:rFonts w:ascii="Times New Roman" w:hAnsi="Times New Roman" w:cs="Times New Roman"/>
          <w:sz w:val="24"/>
          <w:szCs w:val="24"/>
        </w:rPr>
        <w:t xml:space="preserve">5. СРОКИ, МЕСТО И УСЛОВИЯ ОКАЗАНИЯ УСЛУГ </w:t>
      </w:r>
    </w:p>
    <w:p w:rsidR="00BC13FA" w:rsidRPr="00B61438" w:rsidRDefault="00327CD5" w:rsidP="00EF0D3B">
      <w:pPr>
        <w:spacing w:line="235" w:lineRule="auto"/>
        <w:ind w:firstLine="709"/>
        <w:jc w:val="both"/>
      </w:pPr>
      <w:r w:rsidRPr="006153FC">
        <w:t>5.1. Срок оказания Услуг –</w:t>
      </w:r>
      <w:r w:rsidR="007C7809">
        <w:t xml:space="preserve"> </w:t>
      </w:r>
      <w:proofErr w:type="gramStart"/>
      <w:r w:rsidR="00916A74" w:rsidRPr="00916A74">
        <w:t xml:space="preserve">с </w:t>
      </w:r>
      <w:r w:rsidR="00DB1E77">
        <w:t>даты заключения</w:t>
      </w:r>
      <w:proofErr w:type="gramEnd"/>
      <w:r w:rsidR="00DB1E77">
        <w:t xml:space="preserve"> контракта</w:t>
      </w:r>
      <w:r w:rsidR="00916A74" w:rsidRPr="00916A74">
        <w:t xml:space="preserve"> по </w:t>
      </w:r>
      <w:r w:rsidR="00DB1E77">
        <w:t>25.07</w:t>
      </w:r>
      <w:r w:rsidR="00916A74" w:rsidRPr="00916A74">
        <w:t>.202</w:t>
      </w:r>
      <w:r w:rsidR="00916A74">
        <w:t>6</w:t>
      </w:r>
      <w:r w:rsidR="00916A74" w:rsidRPr="00916A74">
        <w:t>.</w:t>
      </w:r>
    </w:p>
    <w:p w:rsidR="00A262E5" w:rsidRPr="00B61438" w:rsidRDefault="00327CD5" w:rsidP="00EF0D3B">
      <w:pPr>
        <w:spacing w:line="235" w:lineRule="auto"/>
        <w:ind w:firstLine="709"/>
        <w:jc w:val="both"/>
      </w:pPr>
      <w:r w:rsidRPr="006153FC">
        <w:t>5.2. Место оказания Услуг –</w:t>
      </w:r>
      <w:r w:rsidR="00CA0C16">
        <w:t xml:space="preserve"> </w:t>
      </w:r>
      <w:r w:rsidR="00A262E5" w:rsidRPr="00B61438">
        <w:t>в соответствии с Технической частью (Приложение № 1).</w:t>
      </w:r>
    </w:p>
    <w:p w:rsidR="00327CD5" w:rsidRPr="00157556" w:rsidRDefault="00327CD5" w:rsidP="00EF0D3B">
      <w:pPr>
        <w:spacing w:line="235" w:lineRule="auto"/>
        <w:ind w:firstLine="709"/>
        <w:jc w:val="both"/>
        <w:rPr>
          <w:bCs/>
          <w:spacing w:val="-4"/>
        </w:rPr>
      </w:pPr>
      <w:r w:rsidRPr="00157556">
        <w:rPr>
          <w:spacing w:val="-4"/>
        </w:rPr>
        <w:t>5.3. Условия оказания Услуг –</w:t>
      </w:r>
      <w:r w:rsidR="00CA0C16" w:rsidRPr="00157556">
        <w:rPr>
          <w:spacing w:val="-4"/>
        </w:rPr>
        <w:t xml:space="preserve"> </w:t>
      </w:r>
      <w:r w:rsidR="00157556" w:rsidRPr="00157556">
        <w:rPr>
          <w:spacing w:val="-4"/>
        </w:rPr>
        <w:t>в соответствии с Технической частью (Приложение № 1)</w:t>
      </w:r>
      <w:r w:rsidR="00CA0C16" w:rsidRPr="00157556">
        <w:rPr>
          <w:spacing w:val="-4"/>
        </w:rPr>
        <w:t>.</w:t>
      </w:r>
    </w:p>
    <w:p w:rsidR="00327CD5" w:rsidRDefault="00327CD5" w:rsidP="00EF0D3B">
      <w:pPr>
        <w:tabs>
          <w:tab w:val="left" w:pos="0"/>
        </w:tabs>
        <w:spacing w:line="235" w:lineRule="auto"/>
        <w:jc w:val="center"/>
        <w:rPr>
          <w:b/>
        </w:rPr>
      </w:pPr>
    </w:p>
    <w:p w:rsidR="00327CD5" w:rsidRPr="006153FC" w:rsidRDefault="00327CD5" w:rsidP="00EF0D3B">
      <w:pPr>
        <w:tabs>
          <w:tab w:val="left" w:pos="0"/>
        </w:tabs>
        <w:spacing w:line="235" w:lineRule="auto"/>
        <w:jc w:val="center"/>
        <w:rPr>
          <w:b/>
        </w:rPr>
      </w:pPr>
      <w:r w:rsidRPr="006153FC">
        <w:rPr>
          <w:b/>
        </w:rPr>
        <w:t>6. ПОРЯДОК СДАЧИ-ПРИЕМКИ УСЛУГ</w:t>
      </w:r>
      <w:r w:rsidRPr="006E2EA5">
        <w:rPr>
          <w:color w:val="FF0000"/>
        </w:rPr>
        <w:tab/>
      </w:r>
    </w:p>
    <w:p w:rsidR="00327CD5" w:rsidRPr="006153FC" w:rsidRDefault="00327CD5" w:rsidP="00EF0D3B">
      <w:pPr>
        <w:spacing w:line="235" w:lineRule="auto"/>
        <w:ind w:firstLine="709"/>
        <w:jc w:val="both"/>
      </w:pPr>
      <w:r w:rsidRPr="006153FC">
        <w:t>6.1. 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rsidR="00327CD5" w:rsidRPr="0007412C" w:rsidRDefault="00327CD5" w:rsidP="00EF0D3B">
      <w:pPr>
        <w:spacing w:line="235" w:lineRule="auto"/>
        <w:ind w:firstLine="709"/>
        <w:jc w:val="both"/>
        <w:rPr>
          <w:rFonts w:eastAsia="MS Mincho"/>
        </w:rPr>
      </w:pPr>
      <w:r w:rsidRPr="0007412C">
        <w:t>6.2. По окончании оказания Услуг Исполнитель обязан представить финансовые документы (</w:t>
      </w:r>
      <w:r w:rsidR="009710CB">
        <w:rPr>
          <w:noProof/>
        </w:rPr>
        <w:t>счет</w:t>
      </w:r>
      <w:r w:rsidRPr="0007412C">
        <w:t xml:space="preserve">, </w:t>
      </w:r>
      <w:r w:rsidR="00DB1E77" w:rsidRPr="00DB1E77">
        <w:t xml:space="preserve">счет-фактура (при необходимости), </w:t>
      </w:r>
      <w:r w:rsidRPr="0007412C">
        <w:t xml:space="preserve">подписанный Исполнителем акт оказанных услуг </w:t>
      </w:r>
      <w:r w:rsidRPr="0007412C">
        <w:rPr>
          <w:rFonts w:eastAsia="MS Mincho"/>
        </w:rPr>
        <w:t>в 2-х экземплярах</w:t>
      </w:r>
      <w:r w:rsidR="000802E4" w:rsidRPr="00004F87">
        <w:rPr>
          <w:rFonts w:eastAsia="MS Mincho"/>
        </w:rPr>
        <w:t>)</w:t>
      </w:r>
      <w:r w:rsidR="000802E4" w:rsidRPr="000802E4">
        <w:rPr>
          <w:rFonts w:eastAsia="MS Mincho"/>
        </w:rPr>
        <w:t>,</w:t>
      </w:r>
      <w:r w:rsidRPr="0007412C">
        <w:rPr>
          <w:rFonts w:eastAsia="MS Mincho"/>
        </w:rPr>
        <w:t xml:space="preserve"> в срок не позднее 5 рабочих дней с момента окончания срока оказания Услуг.</w:t>
      </w:r>
    </w:p>
    <w:p w:rsidR="00327CD5" w:rsidRPr="00A23D17" w:rsidRDefault="00327CD5" w:rsidP="00EF0D3B">
      <w:pPr>
        <w:spacing w:line="235" w:lineRule="auto"/>
        <w:ind w:firstLine="709"/>
        <w:jc w:val="both"/>
      </w:pPr>
      <w:r w:rsidRPr="00A23D17">
        <w:t>6.3.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327CD5" w:rsidRPr="006153FC" w:rsidRDefault="00327CD5" w:rsidP="00EF0D3B">
      <w:pPr>
        <w:spacing w:line="235" w:lineRule="auto"/>
        <w:ind w:firstLine="709"/>
        <w:jc w:val="both"/>
      </w:pPr>
      <w:r w:rsidRPr="00A23D17">
        <w:t>В случае, если по результатам такой экспертизы установлены нарушения требований контракта, не препятствующие приемке</w:t>
      </w:r>
      <w:r w:rsidRPr="006153FC">
        <w:t xml:space="preserve"> оказанных Услуг, в заключении могут содержаться предложения об устранении данных нарушений, в том числе с указанием срока их устранения.</w:t>
      </w:r>
    </w:p>
    <w:p w:rsidR="00327CD5" w:rsidRPr="006153FC" w:rsidRDefault="00301943" w:rsidP="00EF0D3B">
      <w:pPr>
        <w:spacing w:line="235" w:lineRule="auto"/>
        <w:ind w:firstLine="709"/>
        <w:jc w:val="both"/>
      </w:pPr>
      <w:r>
        <w:t xml:space="preserve">6.4. </w:t>
      </w:r>
      <w:r w:rsidR="00327CD5" w:rsidRPr="006153FC">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301943" w:rsidRPr="00301943" w:rsidRDefault="00327CD5" w:rsidP="00EF0D3B">
      <w:pPr>
        <w:tabs>
          <w:tab w:val="left" w:pos="0"/>
          <w:tab w:val="left" w:pos="1276"/>
        </w:tabs>
        <w:spacing w:line="235" w:lineRule="auto"/>
        <w:ind w:firstLine="709"/>
        <w:jc w:val="both"/>
      </w:pPr>
      <w:r w:rsidRPr="006153FC">
        <w:t>6.</w:t>
      </w:r>
      <w:r w:rsidR="00301943">
        <w:t>5</w:t>
      </w:r>
      <w:r w:rsidRPr="006153FC">
        <w:t>. Исправление недостатков, допущенных Исполнителем и выявленных при сдаче-приемке Услуг,</w:t>
      </w:r>
      <w:r w:rsidR="00301943" w:rsidRPr="00301943">
        <w:t xml:space="preserve"> осуществляется в срок, согласованный с </w:t>
      </w:r>
      <w:r w:rsidR="00C7634C">
        <w:t>З</w:t>
      </w:r>
      <w:r w:rsidR="00301943" w:rsidRPr="00301943">
        <w:t>аказчиком, и за счет Исполнителя.</w:t>
      </w:r>
    </w:p>
    <w:p w:rsidR="00327CD5" w:rsidRPr="006153FC" w:rsidRDefault="00327CD5" w:rsidP="00EF0D3B">
      <w:pPr>
        <w:spacing w:line="235" w:lineRule="auto"/>
        <w:ind w:firstLine="709"/>
        <w:jc w:val="both"/>
      </w:pPr>
      <w:r w:rsidRPr="006153FC">
        <w:lastRenderedPageBreak/>
        <w:t>6</w:t>
      </w:r>
      <w:r w:rsidR="00301943">
        <w:t>.6</w:t>
      </w:r>
      <w:r w:rsidRPr="006153FC">
        <w:t>. По решению Заказчика для приемки оказанных Услуг может создаваться приемочная комиссия, которая состоит не менее чем из пяти человек.</w:t>
      </w:r>
    </w:p>
    <w:p w:rsidR="00327CD5" w:rsidRPr="006153FC" w:rsidRDefault="00327CD5" w:rsidP="00EF0D3B">
      <w:pPr>
        <w:spacing w:line="235" w:lineRule="auto"/>
        <w:ind w:firstLine="709"/>
        <w:jc w:val="both"/>
      </w:pPr>
      <w:r w:rsidRPr="006153FC">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27CD5" w:rsidRPr="00157556" w:rsidRDefault="00327CD5" w:rsidP="00EF0D3B">
      <w:pPr>
        <w:spacing w:line="235" w:lineRule="auto"/>
        <w:ind w:firstLine="709"/>
        <w:jc w:val="both"/>
      </w:pPr>
      <w:r w:rsidRPr="00157556">
        <w:t>6.</w:t>
      </w:r>
      <w:r w:rsidR="00301943" w:rsidRPr="00157556">
        <w:t>7</w:t>
      </w:r>
      <w:r w:rsidRPr="00157556">
        <w:t xml:space="preserve">. </w:t>
      </w:r>
      <w:proofErr w:type="gramStart"/>
      <w:r w:rsidRPr="00157556">
        <w:t>Заказчик</w:t>
      </w:r>
      <w:r w:rsidR="0092537C">
        <w:t>,</w:t>
      </w:r>
      <w:r w:rsidRPr="00157556">
        <w:t xml:space="preserve"> в </w:t>
      </w:r>
      <w:r w:rsidR="0092537C">
        <w:t>срок не более</w:t>
      </w:r>
      <w:r w:rsidRPr="00157556">
        <w:t xml:space="preserve"> </w:t>
      </w:r>
      <w:r w:rsidR="0092537C">
        <w:t>10</w:t>
      </w:r>
      <w:r w:rsidR="00301943" w:rsidRPr="00157556">
        <w:t xml:space="preserve"> рабочих</w:t>
      </w:r>
      <w:r w:rsidR="0092537C">
        <w:t xml:space="preserve"> дней, следующих за днем поступления Заказчику</w:t>
      </w:r>
      <w:r w:rsidRPr="00157556">
        <w:t xml:space="preserve"> акта оказанных услуг</w:t>
      </w:r>
      <w:r w:rsidR="0092537C">
        <w:t>, подписанного Исполнителем, и на основании результатов экспертизы, проведенной в соответствии с пунктом 6.3, подписывает</w:t>
      </w:r>
      <w:r w:rsidRPr="00157556">
        <w:t xml:space="preserve"> и направляет Исполнителю подписанный акт оказанных </w:t>
      </w:r>
      <w:r w:rsidR="008D03EB">
        <w:t>у</w:t>
      </w:r>
      <w:r w:rsidRPr="00157556">
        <w:t>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w:t>
      </w:r>
      <w:proofErr w:type="gramEnd"/>
      <w:r w:rsidRPr="00157556">
        <w:t xml:space="preserve"> </w:t>
      </w:r>
      <w:proofErr w:type="gramStart"/>
      <w:r w:rsidRPr="00157556">
        <w:t>заключении</w:t>
      </w:r>
      <w:proofErr w:type="gramEnd"/>
      <w:r w:rsidRPr="00157556">
        <w:t xml:space="preserve"> по результатам экспертизы оказанных Услуг предложения экспертов, экспертных организаций, если таковые привлекались для ее проведения. </w:t>
      </w:r>
    </w:p>
    <w:p w:rsidR="00327CD5" w:rsidRDefault="00327CD5" w:rsidP="00EF0D3B">
      <w:pPr>
        <w:spacing w:line="235" w:lineRule="auto"/>
        <w:ind w:firstLine="709"/>
        <w:jc w:val="both"/>
        <w:rPr>
          <w:rFonts w:eastAsia="MS Mincho"/>
          <w:b/>
          <w:color w:val="FF0000"/>
        </w:rPr>
      </w:pPr>
      <w:r w:rsidRPr="00157556">
        <w:t>6.</w:t>
      </w:r>
      <w:r w:rsidR="00301943" w:rsidRPr="00157556">
        <w:t>8</w:t>
      </w:r>
      <w:r w:rsidRPr="00157556">
        <w:t>. В случае</w:t>
      </w:r>
      <w:r w:rsidRPr="00AF7E05">
        <w:t xml:space="preserve"> если акт оказанных услуг </w:t>
      </w:r>
      <w:proofErr w:type="gramStart"/>
      <w:r w:rsidRPr="00AF7E05">
        <w:t>подп</w:t>
      </w:r>
      <w:r w:rsidR="00840100">
        <w:t xml:space="preserve">исан не уполномоченными лицами он </w:t>
      </w:r>
      <w:r w:rsidRPr="00AF7E05">
        <w:t>считается</w:t>
      </w:r>
      <w:proofErr w:type="gramEnd"/>
      <w:r w:rsidRPr="00AF7E05">
        <w:t xml:space="preserve"> неподписанным, а </w:t>
      </w:r>
      <w:r w:rsidR="00DB1E77">
        <w:t>у</w:t>
      </w:r>
      <w:r w:rsidRPr="00AF7E05">
        <w:t>слуги непринятыми.</w:t>
      </w:r>
      <w:r w:rsidRPr="006153FC">
        <w:t xml:space="preserve"> </w:t>
      </w:r>
    </w:p>
    <w:p w:rsidR="00214256" w:rsidRPr="00214256" w:rsidRDefault="00214256" w:rsidP="00EF0D3B">
      <w:pPr>
        <w:autoSpaceDE w:val="0"/>
        <w:autoSpaceDN w:val="0"/>
        <w:adjustRightInd w:val="0"/>
        <w:spacing w:line="235" w:lineRule="auto"/>
        <w:ind w:firstLine="709"/>
        <w:jc w:val="both"/>
        <w:rPr>
          <w:rFonts w:eastAsia="Calibri"/>
        </w:rPr>
      </w:pPr>
      <w:r w:rsidRPr="00214256">
        <w:rPr>
          <w:rFonts w:eastAsia="Calibri"/>
        </w:rPr>
        <w:t xml:space="preserve">6.9. На основании подтверждающих оказание </w:t>
      </w:r>
      <w:r w:rsidR="00CA46EE">
        <w:rPr>
          <w:rFonts w:eastAsia="Calibri"/>
        </w:rPr>
        <w:t>У</w:t>
      </w:r>
      <w:r w:rsidRPr="00214256">
        <w:rPr>
          <w:rFonts w:eastAsia="Calibri"/>
        </w:rPr>
        <w:t xml:space="preserve">слуг документов, указанных в п. 3.2 контракта, Заказчик формирует </w:t>
      </w:r>
      <w:r w:rsidRPr="00214256">
        <w:t>Акт приемки (форма 0510452, утверждена приказом Минфина России от 15 апреля 2021 № 61н)</w:t>
      </w:r>
      <w:r w:rsidRPr="00214256">
        <w:rPr>
          <w:rFonts w:eastAsia="Calibri"/>
        </w:rPr>
        <w:t>.</w:t>
      </w:r>
    </w:p>
    <w:p w:rsidR="00214256" w:rsidRPr="00214256" w:rsidRDefault="00214256" w:rsidP="00EF0D3B">
      <w:pPr>
        <w:autoSpaceDE w:val="0"/>
        <w:autoSpaceDN w:val="0"/>
        <w:adjustRightInd w:val="0"/>
        <w:spacing w:line="235" w:lineRule="auto"/>
        <w:ind w:firstLine="709"/>
        <w:jc w:val="both"/>
        <w:rPr>
          <w:rFonts w:eastAsia="Calibri"/>
        </w:rPr>
      </w:pPr>
      <w:r w:rsidRPr="00214256">
        <w:rPr>
          <w:rFonts w:eastAsia="Calibri"/>
        </w:rPr>
        <w:t xml:space="preserve">Участие Исполнителя в приемке не обязательно. </w:t>
      </w:r>
    </w:p>
    <w:p w:rsidR="00214256" w:rsidRPr="00214256" w:rsidRDefault="00214256" w:rsidP="00EF0D3B">
      <w:pPr>
        <w:autoSpaceDE w:val="0"/>
        <w:autoSpaceDN w:val="0"/>
        <w:adjustRightInd w:val="0"/>
        <w:spacing w:line="235" w:lineRule="auto"/>
        <w:ind w:firstLine="709"/>
        <w:jc w:val="both"/>
        <w:rPr>
          <w:rFonts w:eastAsia="Calibri"/>
        </w:rPr>
      </w:pPr>
      <w:r w:rsidRPr="00214256">
        <w:t xml:space="preserve">При отсутствии претензий, расхождений по результатам приемки, проведенной без участия Исполнителя, Акт приемки подписывается </w:t>
      </w:r>
      <w:r w:rsidRPr="00214256">
        <w:rPr>
          <w:rFonts w:eastAsia="Calibri"/>
        </w:rPr>
        <w:t>ответственным лицом Заказчика (или приемочной комиссией, в случае ее создания),</w:t>
      </w:r>
      <w:r w:rsidRPr="00214256">
        <w:t xml:space="preserve"> утверждается Заказчиком без подписи Исполнителя. В целях подтверждения возникновения у Заказчика обязанности оплатить услуги в адрес Исполнителя направляется скан-копия Акта приемки,</w:t>
      </w:r>
      <w:r w:rsidRPr="00214256">
        <w:rPr>
          <w:rFonts w:eastAsia="Calibri"/>
        </w:rPr>
        <w:t xml:space="preserve"> оформленного на бумажном носителе.</w:t>
      </w:r>
    </w:p>
    <w:p w:rsidR="00214256" w:rsidRPr="00214256" w:rsidRDefault="00214256" w:rsidP="00EF0D3B">
      <w:pPr>
        <w:autoSpaceDE w:val="0"/>
        <w:autoSpaceDN w:val="0"/>
        <w:adjustRightInd w:val="0"/>
        <w:spacing w:line="235" w:lineRule="auto"/>
        <w:ind w:firstLine="709"/>
        <w:jc w:val="both"/>
        <w:rPr>
          <w:rFonts w:eastAsia="Calibri"/>
        </w:rPr>
      </w:pPr>
      <w:r w:rsidRPr="00214256">
        <w:rPr>
          <w:rFonts w:eastAsia="Calibri"/>
        </w:rPr>
        <w:t>При выявлении в ходе приемки качественных или количественных расхождений условиям контракта, а также несоответствия принятых услуг</w:t>
      </w:r>
      <w:r w:rsidRPr="00214256">
        <w:rPr>
          <w:rFonts w:eastAsia="Calibri"/>
          <w:i/>
        </w:rPr>
        <w:t xml:space="preserve"> </w:t>
      </w:r>
      <w:r w:rsidRPr="00214256">
        <w:rPr>
          <w:rFonts w:eastAsia="Calibri"/>
        </w:rPr>
        <w:t>сопроводительным документам Исполнителя, Акт приемки с указанием данных результатов приемки с приложением подтверждающих документов направляется Исполнителю.</w:t>
      </w:r>
    </w:p>
    <w:p w:rsidR="00214256" w:rsidRPr="00214256" w:rsidRDefault="00214256" w:rsidP="00EF0D3B">
      <w:pPr>
        <w:autoSpaceDE w:val="0"/>
        <w:autoSpaceDN w:val="0"/>
        <w:adjustRightInd w:val="0"/>
        <w:spacing w:line="235" w:lineRule="auto"/>
        <w:ind w:firstLine="709"/>
        <w:jc w:val="both"/>
        <w:rPr>
          <w:rFonts w:eastAsia="Calibri"/>
        </w:rPr>
      </w:pPr>
      <w:r w:rsidRPr="00214256">
        <w:rPr>
          <w:rFonts w:eastAsia="Calibri"/>
        </w:rPr>
        <w:t>В случае участия Исполнителя в приемке, подписание Акта приемки осуществляется представителями Заказчика и Исполнителя.</w:t>
      </w:r>
    </w:p>
    <w:p w:rsidR="00327CD5" w:rsidRPr="00F56331" w:rsidRDefault="00327CD5" w:rsidP="00EF0D3B">
      <w:pPr>
        <w:spacing w:line="235" w:lineRule="auto"/>
        <w:jc w:val="both"/>
      </w:pPr>
    </w:p>
    <w:p w:rsidR="00327CD5" w:rsidRPr="00942E21" w:rsidRDefault="00157556" w:rsidP="00EF0D3B">
      <w:pPr>
        <w:spacing w:line="235" w:lineRule="auto"/>
        <w:jc w:val="center"/>
        <w:rPr>
          <w:b/>
          <w:spacing w:val="-3"/>
        </w:rPr>
      </w:pPr>
      <w:r>
        <w:rPr>
          <w:b/>
          <w:spacing w:val="-3"/>
        </w:rPr>
        <w:t>7</w:t>
      </w:r>
      <w:r w:rsidR="00327CD5" w:rsidRPr="00942E21">
        <w:rPr>
          <w:b/>
          <w:spacing w:val="-3"/>
        </w:rPr>
        <w:t>. ОТВЕТСТВЕННОСТЬ СТОРОН</w:t>
      </w:r>
    </w:p>
    <w:p w:rsidR="00241570" w:rsidRPr="00241570" w:rsidRDefault="00157556" w:rsidP="00EF0D3B">
      <w:pPr>
        <w:tabs>
          <w:tab w:val="left" w:pos="709"/>
        </w:tabs>
        <w:autoSpaceDE w:val="0"/>
        <w:autoSpaceDN w:val="0"/>
        <w:adjustRightInd w:val="0"/>
        <w:spacing w:line="235" w:lineRule="auto"/>
        <w:ind w:firstLine="709"/>
        <w:jc w:val="both"/>
      </w:pPr>
      <w:r>
        <w:t>7</w:t>
      </w:r>
      <w:r w:rsidR="00241570" w:rsidRPr="00241570">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41570" w:rsidRPr="00241570" w:rsidRDefault="00157556" w:rsidP="00EF0D3B">
      <w:pPr>
        <w:tabs>
          <w:tab w:val="left" w:pos="709"/>
        </w:tabs>
        <w:autoSpaceDE w:val="0"/>
        <w:autoSpaceDN w:val="0"/>
        <w:adjustRightInd w:val="0"/>
        <w:spacing w:line="235" w:lineRule="auto"/>
        <w:ind w:firstLine="709"/>
        <w:jc w:val="both"/>
      </w:pPr>
      <w:r>
        <w:t>7</w:t>
      </w:r>
      <w:r w:rsidR="00241570" w:rsidRPr="00241570">
        <w:t xml:space="preserve">.2.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w:t>
      </w:r>
      <w:r w:rsidR="00241570">
        <w:t>Исполнитель</w:t>
      </w:r>
      <w:r w:rsidR="00241570" w:rsidRPr="00241570">
        <w:t xml:space="preserve"> вправе потребовать уплаты неустоек (штрафов, пеней).</w:t>
      </w:r>
    </w:p>
    <w:p w:rsidR="00241570" w:rsidRPr="00241570" w:rsidRDefault="00157556" w:rsidP="00EF0D3B">
      <w:pPr>
        <w:tabs>
          <w:tab w:val="left" w:pos="709"/>
        </w:tabs>
        <w:autoSpaceDE w:val="0"/>
        <w:autoSpaceDN w:val="0"/>
        <w:adjustRightInd w:val="0"/>
        <w:spacing w:line="235" w:lineRule="auto"/>
        <w:ind w:firstLine="709"/>
        <w:jc w:val="both"/>
      </w:pPr>
      <w:r>
        <w:t>7</w:t>
      </w:r>
      <w:r w:rsidR="00241570" w:rsidRPr="00241570">
        <w:t>.2.1.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41570" w:rsidRPr="00241570" w:rsidRDefault="00157556" w:rsidP="00EF0D3B">
      <w:pPr>
        <w:tabs>
          <w:tab w:val="left" w:pos="709"/>
        </w:tabs>
        <w:autoSpaceDE w:val="0"/>
        <w:autoSpaceDN w:val="0"/>
        <w:adjustRightInd w:val="0"/>
        <w:spacing w:line="235" w:lineRule="auto"/>
        <w:ind w:firstLine="709"/>
        <w:jc w:val="both"/>
      </w:pPr>
      <w:r>
        <w:t>7</w:t>
      </w:r>
      <w:r w:rsidR="00241570" w:rsidRPr="00241570">
        <w:t xml:space="preserve">.2.2.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241570" w:rsidRPr="00241570" w:rsidRDefault="00241570" w:rsidP="00EF0D3B">
      <w:pPr>
        <w:tabs>
          <w:tab w:val="left" w:pos="709"/>
        </w:tabs>
        <w:autoSpaceDE w:val="0"/>
        <w:autoSpaceDN w:val="0"/>
        <w:adjustRightInd w:val="0"/>
        <w:spacing w:line="235" w:lineRule="auto"/>
        <w:ind w:firstLine="709"/>
        <w:jc w:val="both"/>
      </w:pPr>
      <w:r w:rsidRPr="00241570">
        <w:lastRenderedPageBreak/>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005D7A64">
        <w:t>,</w:t>
      </w:r>
      <w:r w:rsidRPr="00241570">
        <w:t xml:space="preserve"> размер штрафа составляет 1000 рублей.</w:t>
      </w:r>
    </w:p>
    <w:p w:rsidR="00241570" w:rsidRPr="00241570" w:rsidRDefault="00157556" w:rsidP="00EF0D3B">
      <w:pPr>
        <w:tabs>
          <w:tab w:val="left" w:pos="709"/>
        </w:tabs>
        <w:autoSpaceDE w:val="0"/>
        <w:autoSpaceDN w:val="0"/>
        <w:adjustRightInd w:val="0"/>
        <w:spacing w:line="235" w:lineRule="auto"/>
        <w:ind w:firstLine="709"/>
        <w:jc w:val="both"/>
      </w:pPr>
      <w:r>
        <w:t>7</w:t>
      </w:r>
      <w:r w:rsidR="00241570" w:rsidRPr="00241570">
        <w:t xml:space="preserve">.3. В случае просрочки исполнения </w:t>
      </w:r>
      <w:r w:rsidR="00241570">
        <w:t>Исполнителе</w:t>
      </w:r>
      <w:r w:rsidR="00241570" w:rsidRPr="00241570">
        <w:t xml:space="preserve">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w:t>
      </w:r>
      <w:r w:rsidR="00241570">
        <w:t>Исполнителе</w:t>
      </w:r>
      <w:r w:rsidR="00241570" w:rsidRPr="00241570">
        <w:t xml:space="preserve">м обязательств, предусмотренных настоящим контрактом, </w:t>
      </w:r>
      <w:r w:rsidR="00241570">
        <w:t>Исполнитель</w:t>
      </w:r>
      <w:r w:rsidR="00241570" w:rsidRPr="00241570">
        <w:t xml:space="preserve"> уплачивает Заказчику неустойку (штраф, пени).</w:t>
      </w:r>
    </w:p>
    <w:p w:rsidR="00241570" w:rsidRPr="00241570" w:rsidRDefault="00157556" w:rsidP="00EF0D3B">
      <w:pPr>
        <w:tabs>
          <w:tab w:val="left" w:pos="709"/>
        </w:tabs>
        <w:autoSpaceDE w:val="0"/>
        <w:autoSpaceDN w:val="0"/>
        <w:adjustRightInd w:val="0"/>
        <w:spacing w:line="235" w:lineRule="auto"/>
        <w:ind w:firstLine="709"/>
        <w:jc w:val="both"/>
      </w:pPr>
      <w:r>
        <w:t>7</w:t>
      </w:r>
      <w:r w:rsidR="00241570" w:rsidRPr="00241570">
        <w:t xml:space="preserve">.3.1. Пеня начисляется за каждый день просрочки исполнения </w:t>
      </w:r>
      <w:r w:rsidR="00241570">
        <w:t>Исполнителе</w:t>
      </w:r>
      <w:r w:rsidR="00241570" w:rsidRPr="00241570">
        <w:t>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w:t>
      </w:r>
      <w:r w:rsidR="00C14F65">
        <w:t xml:space="preserve"> </w:t>
      </w:r>
      <w:r w:rsidR="00C14F65" w:rsidRPr="00C14F65">
        <w:t>(отдельн</w:t>
      </w:r>
      <w:r w:rsidR="00C14F65">
        <w:t>ого этапа исполнения контракта)</w:t>
      </w:r>
      <w:r w:rsidR="00241570" w:rsidRPr="00241570">
        <w:t xml:space="preserve">, уменьшенной на сумму, пропорциональную объему обязательств, предусмотренных настоящим контрактом </w:t>
      </w:r>
      <w:r w:rsidR="00C14F65" w:rsidRPr="00C14F65">
        <w:t xml:space="preserve">(соответствующим отдельным этапом исполнения контракта) </w:t>
      </w:r>
      <w:r w:rsidR="00241570" w:rsidRPr="00241570">
        <w:t xml:space="preserve">и фактически исполненных </w:t>
      </w:r>
      <w:r w:rsidR="00241570">
        <w:t>Исполнителе</w:t>
      </w:r>
      <w:r w:rsidR="00241570" w:rsidRPr="00241570">
        <w:t>м, за исключением случаев, если законодательством Российской Федерации установлен иной порядок начисления пени.</w:t>
      </w:r>
    </w:p>
    <w:p w:rsidR="00241570" w:rsidRPr="00241570" w:rsidRDefault="00157556" w:rsidP="00EF0D3B">
      <w:pPr>
        <w:tabs>
          <w:tab w:val="left" w:pos="709"/>
        </w:tabs>
        <w:autoSpaceDE w:val="0"/>
        <w:autoSpaceDN w:val="0"/>
        <w:adjustRightInd w:val="0"/>
        <w:spacing w:line="235" w:lineRule="auto"/>
        <w:ind w:firstLine="709"/>
        <w:jc w:val="both"/>
      </w:pPr>
      <w:r>
        <w:t>7</w:t>
      </w:r>
      <w:r w:rsidR="00241570" w:rsidRPr="00241570">
        <w:t xml:space="preserve">.3.2. Штрафы начисляются за неисполнение или ненадлежащее исполнение </w:t>
      </w:r>
      <w:r w:rsidR="00241570">
        <w:t>Исполнителе</w:t>
      </w:r>
      <w:r w:rsidR="00241570" w:rsidRPr="00241570">
        <w:t xml:space="preserve">м обязательств, предусмотренных настоящим контрактом, за исключением просрочки исполнения </w:t>
      </w:r>
      <w:r w:rsidR="00241570">
        <w:t>Исполнителе</w:t>
      </w:r>
      <w:r w:rsidR="00241570" w:rsidRPr="00241570">
        <w:t xml:space="preserve">м обязательств (в том числе гарантийного обязательства), предусмотренных настоящим контрактом. </w:t>
      </w:r>
    </w:p>
    <w:p w:rsidR="00241570" w:rsidRDefault="00157556" w:rsidP="00EF0D3B">
      <w:pPr>
        <w:autoSpaceDE w:val="0"/>
        <w:autoSpaceDN w:val="0"/>
        <w:adjustRightInd w:val="0"/>
        <w:spacing w:line="235" w:lineRule="auto"/>
        <w:ind w:firstLine="709"/>
        <w:jc w:val="both"/>
      </w:pPr>
      <w:r>
        <w:rPr>
          <w:rFonts w:eastAsia="Calibri"/>
        </w:rPr>
        <w:t>7</w:t>
      </w:r>
      <w:r w:rsidR="00241570">
        <w:rPr>
          <w:rFonts w:eastAsia="Calibri"/>
        </w:rPr>
        <w:t xml:space="preserve">.3.3. </w:t>
      </w:r>
      <w:proofErr w:type="gramStart"/>
      <w:r w:rsidR="00241570" w:rsidRPr="00A22187">
        <w:rPr>
          <w:rFonts w:eastAsia="Calibri"/>
        </w:rPr>
        <w:t xml:space="preserve">За каждый факт неисполнения или ненадлежащего исполнения </w:t>
      </w:r>
      <w:r w:rsidR="00241570">
        <w:t>Исполнителе</w:t>
      </w:r>
      <w:r w:rsidR="00241570" w:rsidRPr="00241570">
        <w:t>м</w:t>
      </w:r>
      <w:r w:rsidR="00241570" w:rsidRPr="00A22187">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w:t>
      </w:r>
      <w:r w:rsidR="00241570">
        <w:rPr>
          <w:rFonts w:eastAsia="Calibri"/>
        </w:rPr>
        <w:t xml:space="preserve"> </w:t>
      </w:r>
      <w:r w:rsidR="00241570">
        <w:t xml:space="preserve">устанавливается </w:t>
      </w:r>
      <w:r w:rsidR="00241570" w:rsidRPr="002359FC">
        <w:rPr>
          <w:rFonts w:eastAsia="Calibri"/>
          <w:lang w:eastAsia="en-US"/>
        </w:rPr>
        <w:t>в порядке, установленном Правительством Российской Федерации, и составляет</w:t>
      </w:r>
      <w:r w:rsidR="00241570">
        <w:t xml:space="preserve"> 10</w:t>
      </w:r>
      <w:r w:rsidR="00241570" w:rsidRPr="002429C1">
        <w:t xml:space="preserve"> </w:t>
      </w:r>
      <w:r w:rsidR="00241570">
        <w:t>процентов от цены контракта</w:t>
      </w:r>
      <w:r w:rsidR="00C83B93">
        <w:t xml:space="preserve"> (этапа)</w:t>
      </w:r>
      <w:r w:rsidR="00241570">
        <w:t>, за исключением</w:t>
      </w:r>
      <w:r w:rsidR="00241570" w:rsidRPr="00A22187">
        <w:t>, если законодательством Российской Федерации установлен иной порядок начисления штрафов.</w:t>
      </w:r>
      <w:proofErr w:type="gramEnd"/>
    </w:p>
    <w:p w:rsidR="00C83B93" w:rsidRDefault="00157556" w:rsidP="00EF0D3B">
      <w:pPr>
        <w:autoSpaceDE w:val="0"/>
        <w:autoSpaceDN w:val="0"/>
        <w:adjustRightInd w:val="0"/>
        <w:spacing w:line="235" w:lineRule="auto"/>
        <w:ind w:firstLine="709"/>
        <w:jc w:val="both"/>
        <w:rPr>
          <w:rFonts w:eastAsia="Calibri"/>
          <w:lang w:eastAsia="en-US"/>
        </w:rPr>
      </w:pPr>
      <w:r>
        <w:rPr>
          <w:rFonts w:eastAsia="Calibri"/>
        </w:rPr>
        <w:t>7</w:t>
      </w:r>
      <w:r w:rsidR="00241570" w:rsidRPr="00AE3615">
        <w:rPr>
          <w:rFonts w:eastAsia="Calibri"/>
        </w:rPr>
        <w:t>.3.</w:t>
      </w:r>
      <w:r w:rsidR="00241570">
        <w:rPr>
          <w:rFonts w:eastAsia="Calibri"/>
        </w:rPr>
        <w:t>4</w:t>
      </w:r>
      <w:r w:rsidR="00241570" w:rsidRPr="00AE3615">
        <w:rPr>
          <w:rFonts w:eastAsia="Calibri"/>
        </w:rPr>
        <w:t xml:space="preserve">. </w:t>
      </w:r>
      <w:r w:rsidR="00241570" w:rsidRPr="00542EAA">
        <w:rPr>
          <w:rFonts w:eastAsia="Calibri"/>
          <w:lang w:eastAsia="en-US"/>
        </w:rPr>
        <w:t xml:space="preserve">За каждый факт неисполнения или ненадлежащего исполнения </w:t>
      </w:r>
      <w:r w:rsidR="00241570">
        <w:t>Исполнителе</w:t>
      </w:r>
      <w:r w:rsidR="00241570" w:rsidRPr="00241570">
        <w:t>м</w:t>
      </w:r>
      <w:r w:rsidR="00241570" w:rsidRPr="001F294C">
        <w:rPr>
          <w:rFonts w:eastAsia="Calibri"/>
          <w:lang w:eastAsia="en-US"/>
        </w:rPr>
        <w:t xml:space="preserve"> обязательства, предусмотренного настоящим контрактом, которое не имеет стоимостного выражения, </w:t>
      </w:r>
      <w:r w:rsidR="00241570" w:rsidRPr="002B6337">
        <w:rPr>
          <w:rFonts w:eastAsia="Calibri"/>
          <w:lang w:eastAsia="en-US"/>
        </w:rPr>
        <w:t xml:space="preserve">размер штрафа устанавливается (при наличии в контракте таких обязательств) </w:t>
      </w:r>
      <w:r w:rsidR="00C83B93">
        <w:rPr>
          <w:rFonts w:eastAsia="Calibri"/>
          <w:lang w:eastAsia="en-US"/>
        </w:rPr>
        <w:t xml:space="preserve">в сумме </w:t>
      </w:r>
      <w:r w:rsidR="00C83B93" w:rsidRPr="002359FC">
        <w:rPr>
          <w:rFonts w:eastAsia="Calibri"/>
          <w:lang w:eastAsia="en-US"/>
        </w:rPr>
        <w:t>1 000 рублей</w:t>
      </w:r>
      <w:r w:rsidR="00C83B93" w:rsidRPr="00C83B93">
        <w:rPr>
          <w:rFonts w:eastAsia="Calibri"/>
          <w:lang w:eastAsia="en-US"/>
        </w:rPr>
        <w:t>, за исключением, если законодательством Российской Федерации установлен иной порядок начисления штрафов.</w:t>
      </w:r>
    </w:p>
    <w:p w:rsidR="00241570" w:rsidRPr="00A27DB9" w:rsidRDefault="00157556" w:rsidP="00EF0D3B">
      <w:pPr>
        <w:autoSpaceDE w:val="0"/>
        <w:autoSpaceDN w:val="0"/>
        <w:adjustRightInd w:val="0"/>
        <w:spacing w:line="235" w:lineRule="auto"/>
        <w:ind w:firstLine="709"/>
        <w:jc w:val="both"/>
        <w:rPr>
          <w:rFonts w:eastAsia="Calibri"/>
        </w:rPr>
      </w:pPr>
      <w:r>
        <w:t>7</w:t>
      </w:r>
      <w:r w:rsidR="00241570" w:rsidRPr="00A27DB9">
        <w:t xml:space="preserve">.4. </w:t>
      </w:r>
      <w:r w:rsidR="00241570" w:rsidRPr="00775884">
        <w:rPr>
          <w:rFonts w:eastAsia="Calibri"/>
        </w:rPr>
        <w:t xml:space="preserve">Общая сумма начисленных штрафов за неисполнение или ненадлежащее исполнение </w:t>
      </w:r>
      <w:r w:rsidR="00241570">
        <w:t>Исполнителе</w:t>
      </w:r>
      <w:r w:rsidR="00241570" w:rsidRPr="00241570">
        <w:t>м</w:t>
      </w:r>
      <w:r w:rsidR="00241570" w:rsidRPr="00775884">
        <w:rPr>
          <w:rFonts w:eastAsia="Calibri"/>
        </w:rPr>
        <w:t xml:space="preserve"> обязательств, предусмотренных контрактом, не может превышать цену контракта.</w:t>
      </w:r>
    </w:p>
    <w:p w:rsidR="00241570" w:rsidRDefault="00157556" w:rsidP="00EF0D3B">
      <w:pPr>
        <w:autoSpaceDE w:val="0"/>
        <w:autoSpaceDN w:val="0"/>
        <w:adjustRightInd w:val="0"/>
        <w:spacing w:line="235" w:lineRule="auto"/>
        <w:ind w:firstLine="709"/>
        <w:jc w:val="both"/>
        <w:rPr>
          <w:rFonts w:eastAsia="Calibri"/>
        </w:rPr>
      </w:pPr>
      <w:r>
        <w:rPr>
          <w:rFonts w:eastAsia="Calibri"/>
        </w:rPr>
        <w:t>7</w:t>
      </w:r>
      <w:r w:rsidR="00241570" w:rsidRPr="00A27DB9">
        <w:rPr>
          <w:rFonts w:eastAsia="Calibri"/>
        </w:rPr>
        <w:t xml:space="preserve">.5. </w:t>
      </w:r>
      <w:r w:rsidR="00241570" w:rsidRPr="00775884">
        <w:rPr>
          <w:rFonts w:eastAsia="Calibri"/>
        </w:rPr>
        <w:t>Общая сумма начисленных штра</w:t>
      </w:r>
      <w:r w:rsidR="00241570">
        <w:rPr>
          <w:rFonts w:eastAsia="Calibri"/>
        </w:rPr>
        <w:t>фов за ненадлежащее исполнение З</w:t>
      </w:r>
      <w:r w:rsidR="00241570" w:rsidRPr="00775884">
        <w:rPr>
          <w:rFonts w:eastAsia="Calibri"/>
        </w:rPr>
        <w:t>аказчиком обязательств, предусмотренных контрактом, не может превышать цену контракта.</w:t>
      </w:r>
    </w:p>
    <w:p w:rsidR="0024683B" w:rsidRDefault="00157556" w:rsidP="00EF0D3B">
      <w:pPr>
        <w:tabs>
          <w:tab w:val="left" w:pos="709"/>
        </w:tabs>
        <w:autoSpaceDE w:val="0"/>
        <w:autoSpaceDN w:val="0"/>
        <w:adjustRightInd w:val="0"/>
        <w:spacing w:line="235" w:lineRule="auto"/>
        <w:ind w:firstLine="709"/>
        <w:jc w:val="both"/>
      </w:pPr>
      <w:r>
        <w:t>7</w:t>
      </w:r>
      <w:r w:rsidR="006F0C37" w:rsidRPr="001F294C">
        <w:t xml:space="preserve">.6. </w:t>
      </w:r>
      <w:r w:rsidR="0024683B" w:rsidRPr="0024683B">
        <w:t>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rsidR="006F0C37" w:rsidRPr="00A81131" w:rsidRDefault="00157556" w:rsidP="00EF0D3B">
      <w:pPr>
        <w:tabs>
          <w:tab w:val="left" w:pos="709"/>
        </w:tabs>
        <w:autoSpaceDE w:val="0"/>
        <w:autoSpaceDN w:val="0"/>
        <w:adjustRightInd w:val="0"/>
        <w:spacing w:line="235" w:lineRule="auto"/>
        <w:ind w:firstLine="709"/>
        <w:jc w:val="both"/>
      </w:pPr>
      <w:r w:rsidRPr="00A81131">
        <w:t>7</w:t>
      </w:r>
      <w:r w:rsidR="006F0C37" w:rsidRPr="00A81131">
        <w:t>.7.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6F0C37" w:rsidRPr="00A81131" w:rsidRDefault="00157556" w:rsidP="00EF0D3B">
      <w:pPr>
        <w:tabs>
          <w:tab w:val="left" w:pos="709"/>
        </w:tabs>
        <w:autoSpaceDE w:val="0"/>
        <w:autoSpaceDN w:val="0"/>
        <w:adjustRightInd w:val="0"/>
        <w:spacing w:line="235" w:lineRule="auto"/>
        <w:ind w:firstLine="709"/>
        <w:jc w:val="both"/>
      </w:pPr>
      <w:r w:rsidRPr="00A81131">
        <w:t>7</w:t>
      </w:r>
      <w:r w:rsidR="006F0C37" w:rsidRPr="00A81131">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6F0C37" w:rsidRPr="001F294C" w:rsidRDefault="00157556" w:rsidP="00EF0D3B">
      <w:pPr>
        <w:tabs>
          <w:tab w:val="left" w:pos="709"/>
        </w:tabs>
        <w:autoSpaceDE w:val="0"/>
        <w:autoSpaceDN w:val="0"/>
        <w:adjustRightInd w:val="0"/>
        <w:spacing w:line="235" w:lineRule="auto"/>
        <w:ind w:firstLine="709"/>
        <w:jc w:val="both"/>
      </w:pPr>
      <w:r w:rsidRPr="00A81131">
        <w:t>7</w:t>
      </w:r>
      <w:r w:rsidR="006F0C37" w:rsidRPr="00A81131">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27CD5" w:rsidRDefault="00327CD5" w:rsidP="00EF0D3B">
      <w:pPr>
        <w:tabs>
          <w:tab w:val="left" w:pos="709"/>
        </w:tabs>
        <w:autoSpaceDE w:val="0"/>
        <w:autoSpaceDN w:val="0"/>
        <w:adjustRightInd w:val="0"/>
        <w:spacing w:line="235" w:lineRule="auto"/>
        <w:ind w:firstLine="709"/>
        <w:jc w:val="both"/>
      </w:pPr>
    </w:p>
    <w:p w:rsidR="00DB1E77" w:rsidRDefault="00DB1E77" w:rsidP="00EF0D3B">
      <w:pPr>
        <w:tabs>
          <w:tab w:val="left" w:pos="709"/>
        </w:tabs>
        <w:autoSpaceDE w:val="0"/>
        <w:autoSpaceDN w:val="0"/>
        <w:adjustRightInd w:val="0"/>
        <w:spacing w:line="235" w:lineRule="auto"/>
        <w:ind w:firstLine="709"/>
        <w:jc w:val="both"/>
      </w:pPr>
    </w:p>
    <w:p w:rsidR="00DB1E77" w:rsidRDefault="00DB1E77" w:rsidP="00EF0D3B">
      <w:pPr>
        <w:tabs>
          <w:tab w:val="left" w:pos="709"/>
        </w:tabs>
        <w:autoSpaceDE w:val="0"/>
        <w:autoSpaceDN w:val="0"/>
        <w:adjustRightInd w:val="0"/>
        <w:spacing w:line="235" w:lineRule="auto"/>
        <w:ind w:firstLine="709"/>
        <w:jc w:val="both"/>
      </w:pPr>
    </w:p>
    <w:p w:rsidR="00327CD5" w:rsidRPr="006153FC" w:rsidRDefault="00157556" w:rsidP="00EF0D3B">
      <w:pPr>
        <w:shd w:val="clear" w:color="auto" w:fill="FFFFFF"/>
        <w:tabs>
          <w:tab w:val="left" w:pos="284"/>
          <w:tab w:val="left" w:pos="426"/>
          <w:tab w:val="left" w:pos="9498"/>
        </w:tabs>
        <w:spacing w:line="235" w:lineRule="auto"/>
        <w:ind w:right="-1"/>
        <w:jc w:val="center"/>
        <w:rPr>
          <w:b/>
          <w:bCs/>
        </w:rPr>
      </w:pPr>
      <w:r>
        <w:rPr>
          <w:b/>
          <w:bCs/>
          <w:spacing w:val="-8"/>
        </w:rPr>
        <w:lastRenderedPageBreak/>
        <w:t>8</w:t>
      </w:r>
      <w:r w:rsidR="00327CD5" w:rsidRPr="006153FC">
        <w:rPr>
          <w:b/>
          <w:bCs/>
          <w:spacing w:val="-8"/>
        </w:rPr>
        <w:t xml:space="preserve">. ОБСТОЯТЕЛЬСТВА </w:t>
      </w:r>
      <w:r w:rsidR="00327CD5" w:rsidRPr="006153FC">
        <w:rPr>
          <w:b/>
          <w:bCs/>
        </w:rPr>
        <w:t>НЕПРЕОДОЛИМОЙ СИЛЫ</w:t>
      </w:r>
    </w:p>
    <w:p w:rsidR="00DB1E77" w:rsidRPr="00DB1E77" w:rsidRDefault="00DB1E77" w:rsidP="00DB1E77">
      <w:pPr>
        <w:tabs>
          <w:tab w:val="left" w:pos="709"/>
        </w:tabs>
        <w:autoSpaceDE w:val="0"/>
        <w:autoSpaceDN w:val="0"/>
        <w:adjustRightInd w:val="0"/>
        <w:spacing w:line="235" w:lineRule="auto"/>
        <w:ind w:firstLine="709"/>
        <w:jc w:val="both"/>
      </w:pPr>
      <w:r w:rsidRPr="00DB1E77">
        <w:t>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w:t>
      </w:r>
    </w:p>
    <w:p w:rsidR="00DB1E77" w:rsidRPr="00DB1E77" w:rsidRDefault="00DB1E77" w:rsidP="00DB1E77">
      <w:pPr>
        <w:tabs>
          <w:tab w:val="left" w:pos="709"/>
        </w:tabs>
        <w:autoSpaceDE w:val="0"/>
        <w:autoSpaceDN w:val="0"/>
        <w:adjustRightInd w:val="0"/>
        <w:spacing w:line="235" w:lineRule="auto"/>
        <w:ind w:firstLine="709"/>
        <w:jc w:val="both"/>
      </w:pPr>
      <w:r w:rsidRPr="00DB1E77">
        <w:t xml:space="preserve">8.2.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DB1E77">
        <w:t>но</w:t>
      </w:r>
      <w:proofErr w:type="gramEnd"/>
      <w:r w:rsidRPr="00DB1E77">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B1E77" w:rsidRPr="00DB1E77" w:rsidRDefault="00DB1E77" w:rsidP="00DB1E77">
      <w:pPr>
        <w:tabs>
          <w:tab w:val="left" w:pos="709"/>
        </w:tabs>
        <w:autoSpaceDE w:val="0"/>
        <w:autoSpaceDN w:val="0"/>
        <w:adjustRightInd w:val="0"/>
        <w:spacing w:line="235" w:lineRule="auto"/>
        <w:ind w:firstLine="709"/>
        <w:jc w:val="both"/>
      </w:pPr>
      <w:r w:rsidRPr="00DB1E77">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дней </w:t>
      </w:r>
      <w:proofErr w:type="gramStart"/>
      <w:r w:rsidRPr="00DB1E77">
        <w:t>с даты возникновения</w:t>
      </w:r>
      <w:proofErr w:type="gramEnd"/>
      <w:r w:rsidRPr="00DB1E77">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DB1E77" w:rsidRPr="00DB1E77" w:rsidRDefault="00DB1E77" w:rsidP="00DB1E77">
      <w:pPr>
        <w:tabs>
          <w:tab w:val="left" w:pos="709"/>
        </w:tabs>
        <w:autoSpaceDE w:val="0"/>
        <w:autoSpaceDN w:val="0"/>
        <w:adjustRightInd w:val="0"/>
        <w:spacing w:line="235" w:lineRule="auto"/>
        <w:ind w:firstLine="709"/>
        <w:jc w:val="both"/>
      </w:pPr>
      <w:r w:rsidRPr="00DB1E77">
        <w:t>8.4.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B1E77" w:rsidRPr="00DB1E77" w:rsidRDefault="00DB1E77" w:rsidP="00DB1E77">
      <w:pPr>
        <w:tabs>
          <w:tab w:val="left" w:pos="709"/>
        </w:tabs>
        <w:autoSpaceDE w:val="0"/>
        <w:autoSpaceDN w:val="0"/>
        <w:adjustRightInd w:val="0"/>
        <w:spacing w:line="235" w:lineRule="auto"/>
        <w:ind w:firstLine="709"/>
        <w:jc w:val="both"/>
      </w:pPr>
      <w:r w:rsidRPr="00DB1E77">
        <w:t xml:space="preserve">8.5. </w:t>
      </w:r>
      <w:proofErr w:type="spellStart"/>
      <w:r w:rsidRPr="00DB1E77">
        <w:t>Неуведомление</w:t>
      </w:r>
      <w:proofErr w:type="spellEnd"/>
      <w:r w:rsidRPr="00DB1E77">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E6FD0" w:rsidRDefault="008E6FD0" w:rsidP="00EF0D3B">
      <w:pPr>
        <w:spacing w:line="235" w:lineRule="auto"/>
        <w:jc w:val="center"/>
        <w:rPr>
          <w:b/>
        </w:rPr>
      </w:pPr>
    </w:p>
    <w:p w:rsidR="00327CD5" w:rsidRPr="006153FC" w:rsidRDefault="00157556" w:rsidP="00EF0D3B">
      <w:pPr>
        <w:spacing w:line="235" w:lineRule="auto"/>
        <w:jc w:val="center"/>
        <w:rPr>
          <w:b/>
        </w:rPr>
      </w:pPr>
      <w:r>
        <w:rPr>
          <w:b/>
        </w:rPr>
        <w:t>9</w:t>
      </w:r>
      <w:r w:rsidR="00327CD5" w:rsidRPr="006153FC">
        <w:rPr>
          <w:b/>
        </w:rPr>
        <w:t>. СРОК ДЕЙСТВИЯ И ПОРЯДОК ИЗМЕНЕНИЯ КОНТРАКТА</w:t>
      </w:r>
    </w:p>
    <w:p w:rsidR="007B2C69" w:rsidRPr="008E5682" w:rsidRDefault="00157556" w:rsidP="00EF0D3B">
      <w:pPr>
        <w:spacing w:line="235" w:lineRule="auto"/>
        <w:ind w:firstLine="709"/>
        <w:jc w:val="both"/>
      </w:pPr>
      <w:r>
        <w:t>9</w:t>
      </w:r>
      <w:r w:rsidR="007B2C69" w:rsidRPr="00F56331">
        <w:t>.1. Настоящий контра</w:t>
      </w:r>
      <w:proofErr w:type="gramStart"/>
      <w:r w:rsidR="007B2C69" w:rsidRPr="00F56331">
        <w:t>кт вст</w:t>
      </w:r>
      <w:proofErr w:type="gramEnd"/>
      <w:r w:rsidR="007B2C69" w:rsidRPr="00F56331">
        <w:t xml:space="preserve">упает в действие с момента его подписания Сторонами и </w:t>
      </w:r>
      <w:r w:rsidR="007B2C69" w:rsidRPr="00761F03">
        <w:rPr>
          <w:spacing w:val="-4"/>
        </w:rPr>
        <w:t xml:space="preserve">действует </w:t>
      </w:r>
      <w:r w:rsidR="002645F3" w:rsidRPr="00761F03">
        <w:rPr>
          <w:spacing w:val="-4"/>
        </w:rPr>
        <w:t>по</w:t>
      </w:r>
      <w:r w:rsidR="007B2C69" w:rsidRPr="00761F03">
        <w:rPr>
          <w:spacing w:val="-4"/>
        </w:rPr>
        <w:t xml:space="preserve"> "</w:t>
      </w:r>
      <w:r w:rsidR="00F4133B">
        <w:rPr>
          <w:spacing w:val="-4"/>
        </w:rPr>
        <w:t>31</w:t>
      </w:r>
      <w:r w:rsidR="007B2C69" w:rsidRPr="00761F03">
        <w:rPr>
          <w:spacing w:val="-4"/>
        </w:rPr>
        <w:t>"</w:t>
      </w:r>
      <w:r w:rsidR="00567514" w:rsidRPr="00761F03">
        <w:rPr>
          <w:spacing w:val="-4"/>
        </w:rPr>
        <w:t xml:space="preserve"> </w:t>
      </w:r>
      <w:r w:rsidR="00F4133B">
        <w:rPr>
          <w:spacing w:val="-4"/>
        </w:rPr>
        <w:t>августа</w:t>
      </w:r>
      <w:r w:rsidR="00FD394A">
        <w:rPr>
          <w:spacing w:val="-4"/>
        </w:rPr>
        <w:t xml:space="preserve"> </w:t>
      </w:r>
      <w:r w:rsidR="00567514" w:rsidRPr="00761F03">
        <w:rPr>
          <w:spacing w:val="-4"/>
        </w:rPr>
        <w:t>20</w:t>
      </w:r>
      <w:r w:rsidR="008D03EB" w:rsidRPr="00761F03">
        <w:rPr>
          <w:spacing w:val="-4"/>
        </w:rPr>
        <w:t>2</w:t>
      </w:r>
      <w:r w:rsidR="00916A74">
        <w:rPr>
          <w:spacing w:val="-4"/>
        </w:rPr>
        <w:t>6</w:t>
      </w:r>
      <w:r w:rsidR="008D03EB" w:rsidRPr="00761F03">
        <w:rPr>
          <w:spacing w:val="-4"/>
        </w:rPr>
        <w:t xml:space="preserve"> </w:t>
      </w:r>
      <w:r w:rsidR="00567514" w:rsidRPr="00761F03">
        <w:rPr>
          <w:spacing w:val="-4"/>
        </w:rPr>
        <w:t>г.</w:t>
      </w:r>
      <w:r w:rsidR="007B2C69" w:rsidRPr="00761F03">
        <w:rPr>
          <w:spacing w:val="-4"/>
        </w:rPr>
        <w:t>, а в части расчетов – до полного их исполнения Сторонами</w:t>
      </w:r>
      <w:r w:rsidR="007B2C69" w:rsidRPr="008E5682">
        <w:t>.</w:t>
      </w:r>
    </w:p>
    <w:p w:rsidR="00327CD5" w:rsidRPr="006153FC" w:rsidRDefault="00157556" w:rsidP="00EF0D3B">
      <w:pPr>
        <w:autoSpaceDE w:val="0"/>
        <w:autoSpaceDN w:val="0"/>
        <w:adjustRightInd w:val="0"/>
        <w:spacing w:line="235" w:lineRule="auto"/>
        <w:ind w:firstLine="709"/>
        <w:jc w:val="both"/>
      </w:pPr>
      <w:r>
        <w:t>9</w:t>
      </w:r>
      <w:r w:rsidR="00327CD5" w:rsidRPr="009B2BE4">
        <w:t xml:space="preserve">.2. </w:t>
      </w:r>
      <w:r w:rsidR="00E8406D" w:rsidRPr="009B2BE4">
        <w:t>Изменения и дополнения настоящего контракта возможны по соглашению Сторон в рамках действующего законодательства в сфере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327CD5" w:rsidRDefault="00327CD5" w:rsidP="00EF0D3B">
      <w:pPr>
        <w:shd w:val="clear" w:color="auto" w:fill="FFFFFF"/>
        <w:tabs>
          <w:tab w:val="left" w:pos="1152"/>
        </w:tabs>
        <w:spacing w:line="235" w:lineRule="auto"/>
        <w:ind w:firstLine="567"/>
        <w:jc w:val="center"/>
        <w:rPr>
          <w:b/>
          <w:spacing w:val="-5"/>
        </w:rPr>
      </w:pPr>
    </w:p>
    <w:p w:rsidR="00327CD5" w:rsidRPr="006153FC" w:rsidRDefault="00327CD5" w:rsidP="00EF0D3B">
      <w:pPr>
        <w:shd w:val="clear" w:color="auto" w:fill="FFFFFF"/>
        <w:tabs>
          <w:tab w:val="left" w:pos="142"/>
          <w:tab w:val="left" w:pos="426"/>
          <w:tab w:val="left" w:pos="1152"/>
        </w:tabs>
        <w:spacing w:line="235" w:lineRule="auto"/>
        <w:jc w:val="center"/>
        <w:rPr>
          <w:b/>
          <w:bCs/>
        </w:rPr>
      </w:pPr>
      <w:r w:rsidRPr="006153FC">
        <w:rPr>
          <w:b/>
          <w:bCs/>
        </w:rPr>
        <w:t>1</w:t>
      </w:r>
      <w:r w:rsidR="00157556">
        <w:rPr>
          <w:b/>
          <w:bCs/>
        </w:rPr>
        <w:t>0</w:t>
      </w:r>
      <w:r w:rsidRPr="006153FC">
        <w:rPr>
          <w:b/>
          <w:bCs/>
        </w:rPr>
        <w:t>. ПОРЯДОК УРЕГУЛИРОВАНИЯ СПОРОВ</w:t>
      </w:r>
    </w:p>
    <w:p w:rsidR="00F151D7" w:rsidRPr="00F151D7" w:rsidRDefault="00F151D7" w:rsidP="00F151D7">
      <w:pPr>
        <w:tabs>
          <w:tab w:val="left" w:pos="709"/>
        </w:tabs>
        <w:autoSpaceDE w:val="0"/>
        <w:autoSpaceDN w:val="0"/>
        <w:adjustRightInd w:val="0"/>
        <w:spacing w:line="247" w:lineRule="auto"/>
        <w:ind w:firstLine="709"/>
        <w:jc w:val="both"/>
        <w:outlineLvl w:val="1"/>
      </w:pPr>
      <w:r w:rsidRPr="00F151D7">
        <w:t xml:space="preserve">10.1.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1D7">
        <w:t>предпринимают усилия</w:t>
      </w:r>
      <w:proofErr w:type="gramEnd"/>
      <w:r w:rsidRPr="00F151D7">
        <w:t xml:space="preserve"> для урегулирования таких противоречий, претензий и разногласий в добровольном порядке.</w:t>
      </w:r>
    </w:p>
    <w:p w:rsidR="00F151D7" w:rsidRPr="00F151D7" w:rsidRDefault="00F151D7" w:rsidP="00F151D7">
      <w:pPr>
        <w:tabs>
          <w:tab w:val="left" w:pos="709"/>
        </w:tabs>
        <w:autoSpaceDE w:val="0"/>
        <w:autoSpaceDN w:val="0"/>
        <w:adjustRightInd w:val="0"/>
        <w:spacing w:line="247" w:lineRule="auto"/>
        <w:ind w:firstLine="709"/>
        <w:jc w:val="both"/>
        <w:outlineLvl w:val="1"/>
      </w:pPr>
      <w:r w:rsidRPr="00F151D7">
        <w:t xml:space="preserve">10.2. В случае невыполнения Сторонами своих обязательств и </w:t>
      </w:r>
      <w:proofErr w:type="spellStart"/>
      <w:r w:rsidRPr="00F151D7">
        <w:t>недостижения</w:t>
      </w:r>
      <w:proofErr w:type="spellEnd"/>
      <w:r w:rsidRPr="00F151D7">
        <w:t xml:space="preserve"> взаимного согласия споры по настоящему контракту разрешаются в Арбитражном суде Хабаровского края.</w:t>
      </w:r>
    </w:p>
    <w:p w:rsidR="00327CD5" w:rsidRPr="006153FC" w:rsidRDefault="00327CD5" w:rsidP="00EF0D3B">
      <w:pPr>
        <w:tabs>
          <w:tab w:val="left" w:pos="709"/>
        </w:tabs>
        <w:autoSpaceDE w:val="0"/>
        <w:autoSpaceDN w:val="0"/>
        <w:adjustRightInd w:val="0"/>
        <w:spacing w:line="235" w:lineRule="auto"/>
        <w:ind w:firstLine="709"/>
        <w:jc w:val="both"/>
        <w:outlineLvl w:val="1"/>
        <w:rPr>
          <w:color w:val="365F91"/>
          <w:spacing w:val="-8"/>
        </w:rPr>
      </w:pPr>
    </w:p>
    <w:p w:rsidR="00327CD5" w:rsidRPr="006153FC" w:rsidRDefault="00327CD5" w:rsidP="00EF0D3B">
      <w:pPr>
        <w:shd w:val="clear" w:color="auto" w:fill="FFFFFF"/>
        <w:tabs>
          <w:tab w:val="left" w:pos="142"/>
          <w:tab w:val="left" w:pos="426"/>
        </w:tabs>
        <w:spacing w:line="235" w:lineRule="auto"/>
        <w:jc w:val="center"/>
        <w:rPr>
          <w:b/>
          <w:bCs/>
          <w:spacing w:val="-6"/>
        </w:rPr>
      </w:pPr>
      <w:r w:rsidRPr="006153FC">
        <w:rPr>
          <w:b/>
          <w:bCs/>
          <w:spacing w:val="-6"/>
        </w:rPr>
        <w:t>1</w:t>
      </w:r>
      <w:r w:rsidR="00157556">
        <w:rPr>
          <w:b/>
          <w:bCs/>
          <w:spacing w:val="-6"/>
        </w:rPr>
        <w:t>1</w:t>
      </w:r>
      <w:r w:rsidRPr="006153FC">
        <w:rPr>
          <w:b/>
          <w:bCs/>
          <w:spacing w:val="-6"/>
        </w:rPr>
        <w:t xml:space="preserve">. </w:t>
      </w:r>
      <w:r w:rsidR="00E03799" w:rsidRPr="006153FC">
        <w:rPr>
          <w:b/>
          <w:bCs/>
          <w:spacing w:val="-6"/>
        </w:rPr>
        <w:t>ПОРЯДОК РАСТОРЖЕНИЯ</w:t>
      </w:r>
      <w:r w:rsidRPr="006153FC">
        <w:rPr>
          <w:b/>
          <w:bCs/>
          <w:spacing w:val="-6"/>
        </w:rPr>
        <w:t xml:space="preserve"> КОНТРАКТА</w:t>
      </w:r>
    </w:p>
    <w:p w:rsidR="00327CD5" w:rsidRPr="006153FC" w:rsidRDefault="00327CD5" w:rsidP="00EF0D3B">
      <w:pPr>
        <w:tabs>
          <w:tab w:val="left" w:pos="709"/>
        </w:tabs>
        <w:autoSpaceDE w:val="0"/>
        <w:autoSpaceDN w:val="0"/>
        <w:adjustRightInd w:val="0"/>
        <w:spacing w:line="235" w:lineRule="auto"/>
        <w:ind w:firstLine="709"/>
        <w:jc w:val="both"/>
      </w:pPr>
      <w:r w:rsidRPr="006153FC">
        <w:t>1</w:t>
      </w:r>
      <w:r w:rsidR="00157556">
        <w:t>1</w:t>
      </w:r>
      <w:r w:rsidRPr="006153FC">
        <w:t>.1. Настоящий контракт может быть расторгнут:</w:t>
      </w:r>
    </w:p>
    <w:p w:rsidR="00327CD5" w:rsidRPr="006153FC" w:rsidRDefault="00327CD5" w:rsidP="00EF0D3B">
      <w:pPr>
        <w:tabs>
          <w:tab w:val="left" w:pos="709"/>
        </w:tabs>
        <w:autoSpaceDE w:val="0"/>
        <w:autoSpaceDN w:val="0"/>
        <w:adjustRightInd w:val="0"/>
        <w:spacing w:line="235" w:lineRule="auto"/>
        <w:ind w:firstLine="709"/>
        <w:jc w:val="both"/>
      </w:pPr>
      <w:r w:rsidRPr="006153FC">
        <w:t>- по соглашению Сторон;</w:t>
      </w:r>
    </w:p>
    <w:p w:rsidR="00327CD5" w:rsidRPr="009B2BE4" w:rsidRDefault="00327CD5" w:rsidP="00EF0D3B">
      <w:pPr>
        <w:tabs>
          <w:tab w:val="left" w:pos="709"/>
        </w:tabs>
        <w:autoSpaceDE w:val="0"/>
        <w:autoSpaceDN w:val="0"/>
        <w:adjustRightInd w:val="0"/>
        <w:spacing w:line="235" w:lineRule="auto"/>
        <w:ind w:firstLine="709"/>
        <w:jc w:val="both"/>
      </w:pPr>
      <w:r w:rsidRPr="009B2BE4">
        <w:t xml:space="preserve">- </w:t>
      </w:r>
      <w:r w:rsidR="008920CC" w:rsidRPr="009B2BE4">
        <w:t>по решению суда</w:t>
      </w:r>
      <w:r w:rsidRPr="009B2BE4">
        <w:t>;</w:t>
      </w:r>
    </w:p>
    <w:p w:rsidR="00327CD5" w:rsidRPr="009B2BE4" w:rsidRDefault="00327CD5" w:rsidP="00EF0D3B">
      <w:pPr>
        <w:tabs>
          <w:tab w:val="left" w:pos="709"/>
        </w:tabs>
        <w:autoSpaceDE w:val="0"/>
        <w:autoSpaceDN w:val="0"/>
        <w:adjustRightInd w:val="0"/>
        <w:spacing w:line="235" w:lineRule="auto"/>
        <w:ind w:firstLine="709"/>
        <w:jc w:val="both"/>
      </w:pPr>
      <w:r w:rsidRPr="009B2BE4">
        <w:t xml:space="preserve">- </w:t>
      </w:r>
      <w:r w:rsidR="0081797B" w:rsidRPr="0081797B">
        <w:t>в случае одностороннего отказа</w:t>
      </w:r>
      <w:r w:rsidRPr="009B2BE4">
        <w:t xml:space="preserve"> </w:t>
      </w:r>
      <w:r w:rsidR="00612D50" w:rsidRPr="009B2BE4">
        <w:t>Стороны контракта</w:t>
      </w:r>
      <w:r w:rsidRPr="009B2BE4">
        <w:t xml:space="preserve"> от исполнения </w:t>
      </w:r>
      <w:r w:rsidR="00E8406D" w:rsidRPr="009B2BE4">
        <w:t>к</w:t>
      </w:r>
      <w:r w:rsidRPr="009B2BE4">
        <w:t xml:space="preserve">онтракта </w:t>
      </w:r>
      <w:r w:rsidR="00567514">
        <w:t xml:space="preserve">в соответствии с </w:t>
      </w:r>
      <w:r w:rsidR="008920CC" w:rsidRPr="009B2BE4">
        <w:t>гражданским законодательством</w:t>
      </w:r>
      <w:r w:rsidRPr="009B2BE4">
        <w:t>.</w:t>
      </w:r>
    </w:p>
    <w:p w:rsidR="00327CD5" w:rsidRPr="006153FC" w:rsidRDefault="00327CD5" w:rsidP="00EF0D3B">
      <w:pPr>
        <w:tabs>
          <w:tab w:val="left" w:pos="709"/>
        </w:tabs>
        <w:autoSpaceDE w:val="0"/>
        <w:autoSpaceDN w:val="0"/>
        <w:adjustRightInd w:val="0"/>
        <w:spacing w:line="235" w:lineRule="auto"/>
        <w:ind w:firstLine="709"/>
        <w:jc w:val="both"/>
      </w:pPr>
      <w:r w:rsidRPr="009B2BE4">
        <w:t>1</w:t>
      </w:r>
      <w:r w:rsidR="00157556">
        <w:t>1</w:t>
      </w:r>
      <w:r w:rsidRPr="009B2BE4">
        <w:t xml:space="preserve">.2. </w:t>
      </w:r>
      <w:r w:rsidR="00303F7E">
        <w:t>Стороны</w:t>
      </w:r>
      <w:r w:rsidR="008237A6" w:rsidRPr="009B2BE4">
        <w:t xml:space="preserve"> вправе принять решение об одностороннем отказе от исполнения контракта по основаниям, предусмотренным</w:t>
      </w:r>
      <w:r w:rsidR="008D03EB">
        <w:t xml:space="preserve"> </w:t>
      </w:r>
      <w:r w:rsidR="008237A6" w:rsidRPr="009B2BE4">
        <w:t>Гражданским кодексом Российской Федерации для одностороннего отказа от исполнения отдельных видов обязательств.</w:t>
      </w:r>
    </w:p>
    <w:p w:rsidR="00327CD5" w:rsidRPr="006153FC" w:rsidRDefault="00327CD5" w:rsidP="00EF0D3B">
      <w:pPr>
        <w:tabs>
          <w:tab w:val="left" w:pos="709"/>
        </w:tabs>
        <w:autoSpaceDE w:val="0"/>
        <w:autoSpaceDN w:val="0"/>
        <w:adjustRightInd w:val="0"/>
        <w:spacing w:line="235" w:lineRule="auto"/>
        <w:ind w:firstLine="709"/>
        <w:jc w:val="both"/>
      </w:pPr>
      <w:r w:rsidRPr="006153FC">
        <w:t>1</w:t>
      </w:r>
      <w:r w:rsidR="00157556">
        <w:t>1</w:t>
      </w:r>
      <w:r w:rsidRPr="006153FC">
        <w:t xml:space="preserve">.3. Расторжение контракта в связи с односторонним отказом </w:t>
      </w:r>
      <w:r w:rsidR="00567514">
        <w:t xml:space="preserve">Стороны </w:t>
      </w:r>
      <w:r w:rsidRPr="006153FC">
        <w:t>от исполнения контракта осуществляется в порядке, предусмотренном статьей 95 Федерального закона № 44-ФЗ.</w:t>
      </w:r>
    </w:p>
    <w:p w:rsidR="00327CD5" w:rsidRPr="006153FC" w:rsidRDefault="00327CD5" w:rsidP="00EF0D3B">
      <w:pPr>
        <w:tabs>
          <w:tab w:val="left" w:pos="709"/>
        </w:tabs>
        <w:autoSpaceDE w:val="0"/>
        <w:autoSpaceDN w:val="0"/>
        <w:adjustRightInd w:val="0"/>
        <w:spacing w:line="235" w:lineRule="auto"/>
        <w:ind w:firstLine="709"/>
        <w:jc w:val="both"/>
      </w:pPr>
      <w:r w:rsidRPr="006153FC">
        <w:lastRenderedPageBreak/>
        <w:t>1</w:t>
      </w:r>
      <w:r w:rsidR="00157556">
        <w:t>1</w:t>
      </w:r>
      <w:r w:rsidRPr="006153FC">
        <w:t>.</w:t>
      </w:r>
      <w:r w:rsidR="009B2BE4">
        <w:t>4</w:t>
      </w:r>
      <w:r w:rsidRPr="006153FC">
        <w:t>. Расторжение контракта по соглашению сторон производится Сторонами путем подписания соответствующего соглашения о расторжении.</w:t>
      </w:r>
    </w:p>
    <w:p w:rsidR="00327CD5" w:rsidRPr="006153FC" w:rsidRDefault="00327CD5" w:rsidP="00EF0D3B">
      <w:pPr>
        <w:spacing w:line="235" w:lineRule="auto"/>
        <w:ind w:firstLine="708"/>
        <w:jc w:val="both"/>
      </w:pPr>
      <w:r w:rsidRPr="006153FC">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876F81" w:rsidRDefault="00876F81" w:rsidP="00EF0D3B">
      <w:pPr>
        <w:widowControl w:val="0"/>
        <w:autoSpaceDE w:val="0"/>
        <w:autoSpaceDN w:val="0"/>
        <w:adjustRightInd w:val="0"/>
        <w:spacing w:line="235" w:lineRule="auto"/>
        <w:ind w:firstLine="720"/>
        <w:jc w:val="center"/>
        <w:outlineLvl w:val="1"/>
        <w:rPr>
          <w:b/>
        </w:rPr>
      </w:pPr>
    </w:p>
    <w:p w:rsidR="00A56561" w:rsidRPr="00A56561" w:rsidRDefault="00A56561" w:rsidP="00EF0D3B">
      <w:pPr>
        <w:widowControl w:val="0"/>
        <w:autoSpaceDE w:val="0"/>
        <w:autoSpaceDN w:val="0"/>
        <w:adjustRightInd w:val="0"/>
        <w:spacing w:line="235" w:lineRule="auto"/>
        <w:jc w:val="center"/>
        <w:outlineLvl w:val="1"/>
        <w:rPr>
          <w:b/>
        </w:rPr>
      </w:pPr>
      <w:r w:rsidRPr="00A56561">
        <w:rPr>
          <w:b/>
        </w:rPr>
        <w:t>1</w:t>
      </w:r>
      <w:r>
        <w:rPr>
          <w:b/>
        </w:rPr>
        <w:t>2</w:t>
      </w:r>
      <w:r w:rsidRPr="00A56561">
        <w:rPr>
          <w:b/>
        </w:rPr>
        <w:t>. АНТИКОРРУПЦИОННАЯ ОГОВОРКА</w:t>
      </w:r>
    </w:p>
    <w:p w:rsidR="00A56561" w:rsidRPr="00A56561" w:rsidRDefault="00A56561" w:rsidP="00EF0D3B">
      <w:pPr>
        <w:widowControl w:val="0"/>
        <w:autoSpaceDE w:val="0"/>
        <w:autoSpaceDN w:val="0"/>
        <w:adjustRightInd w:val="0"/>
        <w:spacing w:line="235" w:lineRule="auto"/>
        <w:ind w:firstLine="709"/>
        <w:jc w:val="both"/>
      </w:pPr>
      <w:r w:rsidRPr="00A56561">
        <w:t>1</w:t>
      </w:r>
      <w:r>
        <w:t>2</w:t>
      </w:r>
      <w:r w:rsidRPr="00A56561">
        <w:t xml:space="preserve">.1. </w:t>
      </w:r>
      <w:proofErr w:type="gramStart"/>
      <w:r w:rsidRPr="00A56561">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56561" w:rsidRPr="00A56561" w:rsidRDefault="00A56561" w:rsidP="00EF0D3B">
      <w:pPr>
        <w:widowControl w:val="0"/>
        <w:autoSpaceDE w:val="0"/>
        <w:autoSpaceDN w:val="0"/>
        <w:adjustRightInd w:val="0"/>
        <w:spacing w:line="235" w:lineRule="auto"/>
        <w:ind w:firstLine="709"/>
        <w:jc w:val="both"/>
      </w:pPr>
      <w:r w:rsidRPr="00A56561">
        <w:t>1</w:t>
      </w:r>
      <w:r>
        <w:t>2</w:t>
      </w:r>
      <w:r w:rsidRPr="00A56561">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56561" w:rsidRPr="00A56561" w:rsidRDefault="00A56561" w:rsidP="00EF0D3B">
      <w:pPr>
        <w:widowControl w:val="0"/>
        <w:autoSpaceDE w:val="0"/>
        <w:autoSpaceDN w:val="0"/>
        <w:adjustRightInd w:val="0"/>
        <w:spacing w:line="235" w:lineRule="auto"/>
        <w:ind w:firstLine="709"/>
        <w:jc w:val="both"/>
      </w:pPr>
      <w:r w:rsidRPr="00A56561">
        <w:t>1</w:t>
      </w:r>
      <w:r>
        <w:t>2</w:t>
      </w:r>
      <w:r w:rsidRPr="00A56561">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A56561">
        <w:t>с даты направления</w:t>
      </w:r>
      <w:proofErr w:type="gramEnd"/>
      <w:r w:rsidRPr="00A56561">
        <w:t xml:space="preserve"> письменного уведомления.</w:t>
      </w:r>
    </w:p>
    <w:p w:rsidR="00A56561" w:rsidRPr="00A56561" w:rsidRDefault="00A56561" w:rsidP="00EF0D3B">
      <w:pPr>
        <w:widowControl w:val="0"/>
        <w:autoSpaceDE w:val="0"/>
        <w:autoSpaceDN w:val="0"/>
        <w:adjustRightInd w:val="0"/>
        <w:spacing w:line="235" w:lineRule="auto"/>
        <w:ind w:firstLine="709"/>
        <w:jc w:val="both"/>
      </w:pPr>
      <w:r w:rsidRPr="00A56561">
        <w:t>1</w:t>
      </w:r>
      <w:r>
        <w:t>2</w:t>
      </w:r>
      <w:r w:rsidRPr="00A56561">
        <w:t xml:space="preserve">.4. </w:t>
      </w:r>
      <w:proofErr w:type="gramStart"/>
      <w:r w:rsidRPr="00A56561">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A56561">
        <w:t xml:space="preserve"> легализации (отмыванию) доходов, полученных преступным путем.</w:t>
      </w:r>
    </w:p>
    <w:p w:rsidR="00A56561" w:rsidRPr="00A56561" w:rsidRDefault="00A56561" w:rsidP="00EF0D3B">
      <w:pPr>
        <w:tabs>
          <w:tab w:val="left" w:pos="709"/>
        </w:tabs>
        <w:autoSpaceDE w:val="0"/>
        <w:autoSpaceDN w:val="0"/>
        <w:adjustRightInd w:val="0"/>
        <w:spacing w:line="235" w:lineRule="auto"/>
        <w:ind w:firstLine="709"/>
        <w:jc w:val="both"/>
      </w:pPr>
      <w:r w:rsidRPr="00A56561">
        <w:t>1</w:t>
      </w:r>
      <w:r>
        <w:t>2</w:t>
      </w:r>
      <w:r w:rsidRPr="00A56561">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56561" w:rsidRPr="00A56561" w:rsidRDefault="00A56561" w:rsidP="00EF0D3B">
      <w:pPr>
        <w:tabs>
          <w:tab w:val="left" w:pos="709"/>
        </w:tabs>
        <w:autoSpaceDE w:val="0"/>
        <w:autoSpaceDN w:val="0"/>
        <w:adjustRightInd w:val="0"/>
        <w:spacing w:line="235" w:lineRule="auto"/>
        <w:ind w:firstLine="709"/>
        <w:jc w:val="both"/>
      </w:pPr>
      <w:r w:rsidRPr="00A56561">
        <w:t>1</w:t>
      </w:r>
      <w:r>
        <w:t>2</w:t>
      </w:r>
      <w:r w:rsidRPr="00A56561">
        <w:t>.6. Стороны гарантируют осуществление надлежащего разбирательства по фактам нарушения положений</w:t>
      </w:r>
      <w:r w:rsidR="00E81B1C">
        <w:t xml:space="preserve"> </w:t>
      </w:r>
      <w:r w:rsidRPr="00A56561">
        <w:t>настоящего раздела контракта и применение эффективных мер по предотвращению возможных конфликтных ситуаций.</w:t>
      </w:r>
    </w:p>
    <w:p w:rsidR="00A56561" w:rsidRDefault="00A56561" w:rsidP="00EF0D3B">
      <w:pPr>
        <w:shd w:val="clear" w:color="auto" w:fill="FFFFFF"/>
        <w:tabs>
          <w:tab w:val="left" w:pos="284"/>
          <w:tab w:val="left" w:pos="426"/>
          <w:tab w:val="left" w:pos="1147"/>
        </w:tabs>
        <w:spacing w:line="235" w:lineRule="auto"/>
        <w:jc w:val="center"/>
        <w:rPr>
          <w:b/>
          <w:bCs/>
          <w:spacing w:val="-13"/>
        </w:rPr>
      </w:pPr>
    </w:p>
    <w:p w:rsidR="00327CD5" w:rsidRPr="006153FC" w:rsidRDefault="00327CD5" w:rsidP="00EF0D3B">
      <w:pPr>
        <w:shd w:val="clear" w:color="auto" w:fill="FFFFFF"/>
        <w:tabs>
          <w:tab w:val="left" w:pos="284"/>
          <w:tab w:val="left" w:pos="426"/>
          <w:tab w:val="left" w:pos="1147"/>
        </w:tabs>
        <w:spacing w:line="235" w:lineRule="auto"/>
        <w:jc w:val="center"/>
        <w:rPr>
          <w:b/>
          <w:bCs/>
          <w:spacing w:val="-5"/>
        </w:rPr>
      </w:pPr>
      <w:r w:rsidRPr="006153FC">
        <w:rPr>
          <w:b/>
          <w:bCs/>
          <w:spacing w:val="-13"/>
        </w:rPr>
        <w:t>1</w:t>
      </w:r>
      <w:r w:rsidR="00A56561">
        <w:rPr>
          <w:b/>
          <w:bCs/>
          <w:spacing w:val="-13"/>
        </w:rPr>
        <w:t>3</w:t>
      </w:r>
      <w:r w:rsidRPr="006153FC">
        <w:rPr>
          <w:b/>
          <w:bCs/>
          <w:spacing w:val="-5"/>
        </w:rPr>
        <w:t xml:space="preserve">. </w:t>
      </w:r>
      <w:r w:rsidRPr="006153FC">
        <w:rPr>
          <w:b/>
          <w:bCs/>
        </w:rPr>
        <w:t>ПРОЧИЕ</w:t>
      </w:r>
      <w:r w:rsidRPr="006153FC">
        <w:rPr>
          <w:b/>
          <w:bCs/>
          <w:spacing w:val="-5"/>
        </w:rPr>
        <w:t xml:space="preserve"> УСЛОВИЯ</w:t>
      </w:r>
    </w:p>
    <w:p w:rsidR="00840100" w:rsidRDefault="00327CD5" w:rsidP="00EF0D3B">
      <w:pPr>
        <w:tabs>
          <w:tab w:val="left" w:pos="709"/>
        </w:tabs>
        <w:autoSpaceDE w:val="0"/>
        <w:autoSpaceDN w:val="0"/>
        <w:adjustRightInd w:val="0"/>
        <w:spacing w:line="235" w:lineRule="auto"/>
        <w:ind w:firstLine="709"/>
        <w:jc w:val="both"/>
      </w:pPr>
      <w:r w:rsidRPr="006153FC">
        <w:t>1</w:t>
      </w:r>
      <w:r w:rsidR="00A56561">
        <w:t>3</w:t>
      </w:r>
      <w:r w:rsidRPr="006153FC">
        <w:t>.</w:t>
      </w:r>
      <w:r w:rsidR="00A625D4">
        <w:t>1</w:t>
      </w:r>
      <w:r w:rsidRPr="006153FC">
        <w:t xml:space="preserve">. </w:t>
      </w:r>
      <w:r w:rsidR="00157556" w:rsidRPr="00157556">
        <w:t xml:space="preserve">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Уведомления Сторон могут направляться с использованием электронной почты по адресу электронной почты, указанному в настоящем контракте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по почте заказным письмом уведомления считаются полученными Стороной в день фактического получения, подтвержденного отметкой почты. В случае </w:t>
      </w:r>
      <w:r w:rsidR="00157556" w:rsidRPr="00157556">
        <w:lastRenderedPageBreak/>
        <w:t>отправления уведомлений посредством электронной почты уведомления считаются полученными Стороной в день их отправки.</w:t>
      </w:r>
    </w:p>
    <w:p w:rsidR="00327CD5" w:rsidRDefault="00840100" w:rsidP="00EF0D3B">
      <w:pPr>
        <w:tabs>
          <w:tab w:val="left" w:pos="709"/>
        </w:tabs>
        <w:autoSpaceDE w:val="0"/>
        <w:autoSpaceDN w:val="0"/>
        <w:adjustRightInd w:val="0"/>
        <w:spacing w:line="235" w:lineRule="auto"/>
        <w:jc w:val="both"/>
      </w:pPr>
      <w:r>
        <w:tab/>
      </w:r>
      <w:r w:rsidR="00327CD5" w:rsidRPr="006153FC">
        <w:t>1</w:t>
      </w:r>
      <w:r w:rsidR="00A56561">
        <w:t>3</w:t>
      </w:r>
      <w:r w:rsidR="00327CD5" w:rsidRPr="006153FC">
        <w:t>.</w:t>
      </w:r>
      <w:r w:rsidR="0056704A">
        <w:t>2</w:t>
      </w:r>
      <w:r w:rsidR="00327CD5" w:rsidRPr="006153FC">
        <w:t>. Во всем, что не предусмотрено настоящим контрактом, Стороны руководствуются действующим законодательством Российской Федерации.</w:t>
      </w:r>
    </w:p>
    <w:p w:rsidR="00A56561" w:rsidRDefault="00A56561" w:rsidP="00EF0D3B">
      <w:pPr>
        <w:tabs>
          <w:tab w:val="left" w:pos="709"/>
        </w:tabs>
        <w:spacing w:line="235" w:lineRule="auto"/>
        <w:jc w:val="center"/>
        <w:rPr>
          <w:b/>
        </w:rPr>
      </w:pPr>
    </w:p>
    <w:p w:rsidR="00327CD5" w:rsidRDefault="00327CD5" w:rsidP="00EF0D3B">
      <w:pPr>
        <w:tabs>
          <w:tab w:val="left" w:pos="709"/>
        </w:tabs>
        <w:spacing w:line="235" w:lineRule="auto"/>
        <w:jc w:val="center"/>
        <w:rPr>
          <w:b/>
        </w:rPr>
      </w:pPr>
      <w:r w:rsidRPr="006153FC">
        <w:rPr>
          <w:b/>
        </w:rPr>
        <w:t>1</w:t>
      </w:r>
      <w:r w:rsidR="00A56561">
        <w:rPr>
          <w:b/>
        </w:rPr>
        <w:t>4</w:t>
      </w:r>
      <w:r w:rsidRPr="006153FC">
        <w:rPr>
          <w:b/>
        </w:rPr>
        <w:t>. ПРИЛОЖЕНИЯ К КОНТРАКТУ</w:t>
      </w:r>
    </w:p>
    <w:p w:rsidR="00303F7E" w:rsidRPr="00303F7E" w:rsidRDefault="00303F7E" w:rsidP="00EF0D3B">
      <w:pPr>
        <w:tabs>
          <w:tab w:val="left" w:pos="709"/>
        </w:tabs>
        <w:spacing w:line="235" w:lineRule="auto"/>
      </w:pPr>
      <w:r>
        <w:rPr>
          <w:b/>
        </w:rPr>
        <w:tab/>
      </w:r>
      <w:r w:rsidRPr="00303F7E">
        <w:t>Приложения к настоящему контракту, являющие</w:t>
      </w:r>
      <w:r w:rsidR="008D03EB">
        <w:t>ся</w:t>
      </w:r>
      <w:r w:rsidRPr="00303F7E">
        <w:t xml:space="preserve"> неотъемлемой частью настоящего контракта:</w:t>
      </w:r>
    </w:p>
    <w:p w:rsidR="00327CD5" w:rsidRDefault="00327CD5" w:rsidP="00EF0D3B">
      <w:pPr>
        <w:tabs>
          <w:tab w:val="left" w:pos="709"/>
        </w:tabs>
        <w:spacing w:line="235" w:lineRule="auto"/>
        <w:ind w:firstLine="709"/>
        <w:jc w:val="both"/>
      </w:pPr>
      <w:r w:rsidRPr="006153FC">
        <w:t>1</w:t>
      </w:r>
      <w:r w:rsidR="00A56561">
        <w:t>4</w:t>
      </w:r>
      <w:r w:rsidRPr="006153FC">
        <w:t xml:space="preserve">.1. Приложение </w:t>
      </w:r>
      <w:r w:rsidR="0042103B">
        <w:t xml:space="preserve">№ </w:t>
      </w:r>
      <w:r w:rsidRPr="006153FC">
        <w:t xml:space="preserve">1 Техническая часть </w:t>
      </w:r>
      <w:r w:rsidR="0042103B">
        <w:t xml:space="preserve">на </w:t>
      </w:r>
      <w:r w:rsidR="00916A74">
        <w:t>3</w:t>
      </w:r>
      <w:r w:rsidR="0042103B">
        <w:t xml:space="preserve"> л.</w:t>
      </w:r>
    </w:p>
    <w:p w:rsidR="00327CD5" w:rsidRDefault="00327CD5" w:rsidP="00EF0D3B">
      <w:pPr>
        <w:tabs>
          <w:tab w:val="left" w:pos="709"/>
        </w:tabs>
        <w:spacing w:line="235" w:lineRule="auto"/>
        <w:ind w:firstLine="709"/>
        <w:jc w:val="both"/>
      </w:pPr>
      <w:r w:rsidRPr="006153FC">
        <w:t>1</w:t>
      </w:r>
      <w:r w:rsidR="00A56561">
        <w:t>4</w:t>
      </w:r>
      <w:r w:rsidRPr="006153FC">
        <w:t xml:space="preserve">.2. Приложение </w:t>
      </w:r>
      <w:r w:rsidR="0042103B">
        <w:t xml:space="preserve">№ </w:t>
      </w:r>
      <w:r w:rsidR="00C14F65">
        <w:t>2</w:t>
      </w:r>
      <w:r w:rsidRPr="006153FC">
        <w:t xml:space="preserve"> </w:t>
      </w:r>
      <w:r w:rsidR="0042103B">
        <w:t xml:space="preserve">Спецификация на </w:t>
      </w:r>
      <w:r w:rsidR="00BC1508">
        <w:t>1</w:t>
      </w:r>
      <w:r w:rsidR="0042103B">
        <w:t xml:space="preserve"> л.</w:t>
      </w:r>
    </w:p>
    <w:p w:rsidR="00BE5079" w:rsidRDefault="00BE5079" w:rsidP="00327CD5">
      <w:pPr>
        <w:tabs>
          <w:tab w:val="left" w:pos="709"/>
        </w:tabs>
        <w:ind w:firstLine="709"/>
        <w:jc w:val="both"/>
      </w:pPr>
    </w:p>
    <w:p w:rsidR="00327CD5" w:rsidRDefault="00327CD5" w:rsidP="00327CD5">
      <w:pPr>
        <w:pStyle w:val="TextNormal"/>
        <w:tabs>
          <w:tab w:val="left" w:pos="-2977"/>
        </w:tabs>
        <w:spacing w:after="0"/>
        <w:ind w:left="0" w:right="0" w:firstLine="0"/>
        <w:jc w:val="center"/>
        <w:rPr>
          <w:rFonts w:ascii="Times New Roman" w:hAnsi="Times New Roman" w:cs="Times New Roman"/>
          <w:b/>
          <w:bCs/>
          <w:sz w:val="24"/>
          <w:szCs w:val="24"/>
        </w:rPr>
      </w:pPr>
      <w:r w:rsidRPr="006153FC">
        <w:rPr>
          <w:rFonts w:ascii="Times New Roman" w:hAnsi="Times New Roman" w:cs="Times New Roman"/>
          <w:b/>
          <w:bCs/>
          <w:sz w:val="24"/>
          <w:szCs w:val="24"/>
        </w:rPr>
        <w:t>1</w:t>
      </w:r>
      <w:r w:rsidR="00A56561">
        <w:rPr>
          <w:rFonts w:ascii="Times New Roman" w:hAnsi="Times New Roman" w:cs="Times New Roman"/>
          <w:b/>
          <w:bCs/>
          <w:sz w:val="24"/>
          <w:szCs w:val="24"/>
        </w:rPr>
        <w:t>5</w:t>
      </w:r>
      <w:r w:rsidRPr="006153FC">
        <w:rPr>
          <w:rFonts w:ascii="Times New Roman" w:hAnsi="Times New Roman" w:cs="Times New Roman"/>
          <w:b/>
          <w:bCs/>
          <w:sz w:val="24"/>
          <w:szCs w:val="24"/>
        </w:rPr>
        <w:t>. МЕСТОНАХОЖДЕНИЕ И БАНКОВСКИЕ РЕКВИЗИТЫ СТОРОН</w:t>
      </w:r>
    </w:p>
    <w:tbl>
      <w:tblPr>
        <w:tblW w:w="9742" w:type="dxa"/>
        <w:tblInd w:w="147" w:type="dxa"/>
        <w:tblLayout w:type="fixed"/>
        <w:tblLook w:val="0000" w:firstRow="0" w:lastRow="0" w:firstColumn="0" w:lastColumn="0" w:noHBand="0" w:noVBand="0"/>
      </w:tblPr>
      <w:tblGrid>
        <w:gridCol w:w="5206"/>
        <w:gridCol w:w="4536"/>
      </w:tblGrid>
      <w:tr w:rsidR="00405439" w:rsidRPr="006A5CA9" w:rsidTr="00910C81">
        <w:trPr>
          <w:trHeight w:val="1314"/>
        </w:trPr>
        <w:tc>
          <w:tcPr>
            <w:tcW w:w="5206" w:type="dxa"/>
          </w:tcPr>
          <w:p w:rsidR="00405439" w:rsidRPr="006A5CA9" w:rsidRDefault="00405439" w:rsidP="005C6E09">
            <w:pPr>
              <w:snapToGrid w:val="0"/>
              <w:rPr>
                <w:b/>
                <w:bCs/>
                <w:iCs/>
              </w:rPr>
            </w:pPr>
            <w:r w:rsidRPr="006A5CA9">
              <w:rPr>
                <w:b/>
                <w:bCs/>
                <w:iCs/>
              </w:rPr>
              <w:t>Заказчик:</w:t>
            </w:r>
          </w:p>
          <w:p w:rsidR="00F151D7" w:rsidRPr="00F151D7" w:rsidRDefault="00F151D7" w:rsidP="00F151D7">
            <w:pPr>
              <w:snapToGrid w:val="0"/>
              <w:rPr>
                <w:bCs/>
                <w:iCs/>
              </w:rPr>
            </w:pPr>
            <w:r w:rsidRPr="00F151D7">
              <w:rPr>
                <w:bCs/>
                <w:iCs/>
              </w:rPr>
              <w:t xml:space="preserve">Министерство внутренней и информационной политики Хабаровского края </w:t>
            </w:r>
          </w:p>
          <w:p w:rsidR="00F151D7" w:rsidRPr="00F151D7" w:rsidRDefault="00F151D7" w:rsidP="00F151D7">
            <w:pPr>
              <w:snapToGrid w:val="0"/>
              <w:rPr>
                <w:bCs/>
                <w:iCs/>
              </w:rPr>
            </w:pPr>
            <w:r w:rsidRPr="00F151D7">
              <w:rPr>
                <w:bCs/>
                <w:iCs/>
              </w:rPr>
              <w:t>Адрес: 680000, РФ, Хабаровский край,</w:t>
            </w:r>
            <w:r>
              <w:rPr>
                <w:bCs/>
                <w:iCs/>
              </w:rPr>
              <w:br/>
            </w:r>
            <w:r w:rsidRPr="00F151D7">
              <w:rPr>
                <w:bCs/>
                <w:iCs/>
              </w:rPr>
              <w:t xml:space="preserve">г. Хабаровск, ул. Пушкина, 23 </w:t>
            </w:r>
          </w:p>
          <w:p w:rsidR="00F151D7" w:rsidRPr="00F151D7" w:rsidRDefault="00F151D7" w:rsidP="00F151D7">
            <w:pPr>
              <w:snapToGrid w:val="0"/>
              <w:rPr>
                <w:bCs/>
                <w:iCs/>
              </w:rPr>
            </w:pPr>
            <w:r w:rsidRPr="00F151D7">
              <w:rPr>
                <w:bCs/>
                <w:iCs/>
              </w:rPr>
              <w:t>Тел/факс: (4212) 40-21-83, 31-34-37</w:t>
            </w:r>
          </w:p>
          <w:p w:rsidR="00F151D7" w:rsidRPr="00F151D7" w:rsidRDefault="00F151D7" w:rsidP="00F151D7">
            <w:pPr>
              <w:snapToGrid w:val="0"/>
              <w:rPr>
                <w:bCs/>
                <w:iCs/>
              </w:rPr>
            </w:pPr>
            <w:r w:rsidRPr="00F151D7">
              <w:rPr>
                <w:bCs/>
                <w:iCs/>
              </w:rPr>
              <w:t xml:space="preserve">Электронная почта: </w:t>
            </w:r>
            <w:hyperlink r:id="rId9" w:history="1">
              <w:r w:rsidRPr="00F151D7">
                <w:rPr>
                  <w:bCs/>
                  <w:iCs/>
                  <w:color w:val="0563C1"/>
                  <w:u w:val="single"/>
                </w:rPr>
                <w:t>vpol@khv.gov.ru</w:t>
              </w:r>
            </w:hyperlink>
            <w:r w:rsidRPr="00F151D7">
              <w:rPr>
                <w:bCs/>
                <w:iCs/>
              </w:rPr>
              <w:t xml:space="preserve">    </w:t>
            </w:r>
          </w:p>
          <w:p w:rsidR="00F151D7" w:rsidRPr="00F151D7" w:rsidRDefault="00F151D7" w:rsidP="00F151D7">
            <w:pPr>
              <w:snapToGrid w:val="0"/>
              <w:rPr>
                <w:bCs/>
                <w:iCs/>
              </w:rPr>
            </w:pPr>
            <w:r w:rsidRPr="00F151D7">
              <w:rPr>
                <w:bCs/>
                <w:iCs/>
              </w:rPr>
              <w:t>ИНН: 2721240154, КПП: 272101001</w:t>
            </w:r>
          </w:p>
          <w:p w:rsidR="00F151D7" w:rsidRPr="00F151D7" w:rsidRDefault="00F151D7" w:rsidP="00F151D7">
            <w:pPr>
              <w:snapToGrid w:val="0"/>
              <w:rPr>
                <w:bCs/>
                <w:iCs/>
              </w:rPr>
            </w:pPr>
            <w:r w:rsidRPr="00F151D7">
              <w:rPr>
                <w:bCs/>
                <w:iCs/>
              </w:rPr>
              <w:t>ОГРН 1182724030092</w:t>
            </w:r>
          </w:p>
          <w:p w:rsidR="00F151D7" w:rsidRPr="00F151D7" w:rsidRDefault="00F151D7" w:rsidP="00F151D7">
            <w:pPr>
              <w:snapToGrid w:val="0"/>
              <w:rPr>
                <w:bCs/>
                <w:iCs/>
              </w:rPr>
            </w:pPr>
            <w:r w:rsidRPr="00F151D7">
              <w:rPr>
                <w:bCs/>
                <w:iCs/>
              </w:rPr>
              <w:t>ОКПО 35073685</w:t>
            </w:r>
          </w:p>
          <w:p w:rsidR="00F151D7" w:rsidRPr="00F151D7" w:rsidRDefault="00F151D7" w:rsidP="00F151D7">
            <w:pPr>
              <w:snapToGrid w:val="0"/>
              <w:rPr>
                <w:bCs/>
                <w:iCs/>
              </w:rPr>
            </w:pPr>
            <w:proofErr w:type="gramStart"/>
            <w:r w:rsidRPr="00F151D7">
              <w:rPr>
                <w:bCs/>
                <w:iCs/>
              </w:rPr>
              <w:t>МИНИСТЕРСТВО ФИНАНСОВ ХАБАРОВСКОГО КРАЯ (МИНИСТЕРСТВО ВНУТРЕННЕЙ И ИНФОРМАЦИОННОЙ ПОЛИТИКИ ХАБАРОВСКОГО КРАЯ</w:t>
            </w:r>
            <w:proofErr w:type="gramEnd"/>
          </w:p>
          <w:p w:rsidR="00F151D7" w:rsidRPr="00F151D7" w:rsidRDefault="00F151D7" w:rsidP="00F151D7">
            <w:pPr>
              <w:snapToGrid w:val="0"/>
              <w:rPr>
                <w:bCs/>
                <w:iCs/>
              </w:rPr>
            </w:pPr>
            <w:proofErr w:type="spellStart"/>
            <w:proofErr w:type="gramStart"/>
            <w:r w:rsidRPr="00F151D7">
              <w:rPr>
                <w:bCs/>
                <w:iCs/>
              </w:rPr>
              <w:t>лс</w:t>
            </w:r>
            <w:proofErr w:type="spellEnd"/>
            <w:r w:rsidRPr="00F151D7">
              <w:rPr>
                <w:bCs/>
                <w:iCs/>
              </w:rPr>
              <w:t xml:space="preserve"> 03222D50280)</w:t>
            </w:r>
            <w:proofErr w:type="gramEnd"/>
          </w:p>
          <w:p w:rsidR="00F151D7" w:rsidRPr="00F151D7" w:rsidRDefault="00F151D7" w:rsidP="00F151D7">
            <w:pPr>
              <w:snapToGrid w:val="0"/>
              <w:rPr>
                <w:bCs/>
                <w:iCs/>
              </w:rPr>
            </w:pPr>
            <w:proofErr w:type="gramStart"/>
            <w:r w:rsidRPr="00F151D7">
              <w:rPr>
                <w:bCs/>
                <w:iCs/>
              </w:rPr>
              <w:t>р</w:t>
            </w:r>
            <w:proofErr w:type="gramEnd"/>
            <w:r w:rsidRPr="00F151D7">
              <w:rPr>
                <w:bCs/>
                <w:iCs/>
              </w:rPr>
              <w:t>/</w:t>
            </w:r>
            <w:proofErr w:type="spellStart"/>
            <w:r w:rsidRPr="00F151D7">
              <w:rPr>
                <w:bCs/>
                <w:iCs/>
              </w:rPr>
              <w:t>сч</w:t>
            </w:r>
            <w:proofErr w:type="spellEnd"/>
            <w:r w:rsidRPr="00F151D7">
              <w:rPr>
                <w:bCs/>
                <w:iCs/>
              </w:rPr>
              <w:t xml:space="preserve"> 03221643080000002200</w:t>
            </w:r>
          </w:p>
          <w:p w:rsidR="00F151D7" w:rsidRPr="00F151D7" w:rsidRDefault="00F151D7" w:rsidP="00F151D7">
            <w:pPr>
              <w:snapToGrid w:val="0"/>
              <w:rPr>
                <w:bCs/>
                <w:iCs/>
              </w:rPr>
            </w:pPr>
            <w:r w:rsidRPr="00F151D7">
              <w:rPr>
                <w:bCs/>
                <w:iCs/>
              </w:rPr>
              <w:t>Наименование банка: ОКЦ № 2 ДГУ Банка России//УФК по Хабаровскому краю,</w:t>
            </w:r>
          </w:p>
          <w:p w:rsidR="00F151D7" w:rsidRPr="00F151D7" w:rsidRDefault="00F151D7" w:rsidP="00F151D7">
            <w:pPr>
              <w:snapToGrid w:val="0"/>
              <w:rPr>
                <w:bCs/>
                <w:iCs/>
              </w:rPr>
            </w:pPr>
            <w:r w:rsidRPr="00F151D7">
              <w:rPr>
                <w:bCs/>
                <w:iCs/>
              </w:rPr>
              <w:t>г. Хабаровск</w:t>
            </w:r>
          </w:p>
          <w:p w:rsidR="00F151D7" w:rsidRPr="00F151D7" w:rsidRDefault="00F151D7" w:rsidP="00F151D7">
            <w:pPr>
              <w:snapToGrid w:val="0"/>
              <w:rPr>
                <w:bCs/>
                <w:iCs/>
              </w:rPr>
            </w:pPr>
            <w:r w:rsidRPr="00F151D7">
              <w:rPr>
                <w:bCs/>
                <w:iCs/>
              </w:rPr>
              <w:t>к/</w:t>
            </w:r>
            <w:proofErr w:type="spellStart"/>
            <w:r w:rsidRPr="00F151D7">
              <w:rPr>
                <w:bCs/>
                <w:iCs/>
              </w:rPr>
              <w:t>сч</w:t>
            </w:r>
            <w:proofErr w:type="spellEnd"/>
            <w:r w:rsidRPr="00F151D7">
              <w:rPr>
                <w:bCs/>
                <w:iCs/>
              </w:rPr>
              <w:t xml:space="preserve"> 40102810845370000014</w:t>
            </w:r>
          </w:p>
          <w:p w:rsidR="00F151D7" w:rsidRPr="00F151D7" w:rsidRDefault="00F151D7" w:rsidP="00F151D7">
            <w:pPr>
              <w:snapToGrid w:val="0"/>
            </w:pPr>
            <w:r w:rsidRPr="00F151D7">
              <w:rPr>
                <w:bCs/>
                <w:iCs/>
              </w:rPr>
              <w:t>БИК 010813050</w:t>
            </w:r>
          </w:p>
          <w:p w:rsidR="003D4882" w:rsidRDefault="003D4882" w:rsidP="005C6E09">
            <w:pPr>
              <w:snapToGrid w:val="0"/>
              <w:rPr>
                <w:bCs/>
                <w:iCs/>
              </w:rPr>
            </w:pPr>
          </w:p>
          <w:p w:rsidR="00F151D7" w:rsidRDefault="00F151D7" w:rsidP="005C6E09">
            <w:pPr>
              <w:snapToGrid w:val="0"/>
              <w:rPr>
                <w:bCs/>
                <w:iCs/>
              </w:rPr>
            </w:pPr>
          </w:p>
          <w:p w:rsidR="003D4882" w:rsidRPr="006A5CA9" w:rsidRDefault="003D4882" w:rsidP="005C6E09">
            <w:pPr>
              <w:snapToGrid w:val="0"/>
              <w:rPr>
                <w:bCs/>
                <w:iCs/>
              </w:rPr>
            </w:pPr>
          </w:p>
          <w:p w:rsidR="00405439" w:rsidRDefault="00405439" w:rsidP="005C6E09">
            <w:pPr>
              <w:snapToGrid w:val="0"/>
              <w:rPr>
                <w:bCs/>
                <w:iCs/>
              </w:rPr>
            </w:pPr>
          </w:p>
          <w:p w:rsidR="00405439" w:rsidRPr="006A5CA9" w:rsidRDefault="00405439" w:rsidP="005C6E09">
            <w:pPr>
              <w:snapToGrid w:val="0"/>
              <w:rPr>
                <w:bCs/>
                <w:iCs/>
              </w:rPr>
            </w:pPr>
          </w:p>
          <w:p w:rsidR="00405439" w:rsidRPr="006A5CA9" w:rsidRDefault="00405439" w:rsidP="005C6E09">
            <w:pPr>
              <w:snapToGrid w:val="0"/>
              <w:rPr>
                <w:bCs/>
                <w:iCs/>
              </w:rPr>
            </w:pPr>
          </w:p>
          <w:p w:rsidR="00405439" w:rsidRPr="006A5CA9" w:rsidRDefault="00405439" w:rsidP="005C6E09">
            <w:pPr>
              <w:tabs>
                <w:tab w:val="left" w:pos="6120"/>
              </w:tabs>
            </w:pPr>
            <w:r w:rsidRPr="006A5CA9">
              <w:t>____________</w:t>
            </w:r>
            <w:r w:rsidR="00876F81">
              <w:t>___</w:t>
            </w:r>
            <w:r w:rsidRPr="006A5CA9">
              <w:t xml:space="preserve">______ / </w:t>
            </w:r>
            <w:r w:rsidR="003451B4">
              <w:t>_______________</w:t>
            </w:r>
            <w:r w:rsidRPr="006A5CA9">
              <w:t xml:space="preserve"> /</w:t>
            </w:r>
          </w:p>
          <w:p w:rsidR="00405439" w:rsidRPr="006A5CA9" w:rsidRDefault="00405439" w:rsidP="005C6E09">
            <w:pPr>
              <w:tabs>
                <w:tab w:val="left" w:pos="6120"/>
              </w:tabs>
              <w:rPr>
                <w:iCs/>
              </w:rPr>
            </w:pPr>
            <w:r w:rsidRPr="006A5CA9">
              <w:t>М.П.</w:t>
            </w:r>
          </w:p>
        </w:tc>
        <w:tc>
          <w:tcPr>
            <w:tcW w:w="4536" w:type="dxa"/>
          </w:tcPr>
          <w:p w:rsidR="00405439" w:rsidRPr="006A5CA9" w:rsidRDefault="00405439" w:rsidP="005C6E09">
            <w:pPr>
              <w:snapToGrid w:val="0"/>
              <w:rPr>
                <w:b/>
                <w:bCs/>
                <w:iCs/>
              </w:rPr>
            </w:pPr>
            <w:r w:rsidRPr="006A5CA9">
              <w:rPr>
                <w:b/>
              </w:rPr>
              <w:t>Исполнитель</w:t>
            </w:r>
            <w:r w:rsidRPr="006A5CA9">
              <w:rPr>
                <w:b/>
                <w:bCs/>
                <w:iCs/>
              </w:rPr>
              <w:t>:</w:t>
            </w:r>
          </w:p>
          <w:p w:rsidR="003D7105" w:rsidRDefault="003D7105"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117C50" w:rsidRDefault="00117C50" w:rsidP="003D7105">
            <w:pPr>
              <w:tabs>
                <w:tab w:val="left" w:pos="2552"/>
              </w:tabs>
              <w:ind w:right="12"/>
              <w:jc w:val="both"/>
            </w:pPr>
          </w:p>
          <w:p w:rsidR="003D7105" w:rsidRDefault="003D7105" w:rsidP="003D7105">
            <w:pPr>
              <w:tabs>
                <w:tab w:val="left" w:pos="2552"/>
              </w:tabs>
              <w:ind w:right="12"/>
              <w:jc w:val="both"/>
            </w:pPr>
          </w:p>
          <w:p w:rsidR="003D7105" w:rsidRDefault="003D7105" w:rsidP="003D7105">
            <w:pPr>
              <w:tabs>
                <w:tab w:val="left" w:pos="2552"/>
              </w:tabs>
              <w:ind w:right="12"/>
              <w:jc w:val="both"/>
            </w:pPr>
          </w:p>
          <w:p w:rsidR="003D7105" w:rsidRDefault="003D7105"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CA46EE" w:rsidRDefault="00CA46EE" w:rsidP="003D7105">
            <w:pPr>
              <w:tabs>
                <w:tab w:val="left" w:pos="2552"/>
              </w:tabs>
              <w:ind w:right="12"/>
              <w:jc w:val="both"/>
            </w:pPr>
          </w:p>
          <w:p w:rsidR="003D7105" w:rsidRDefault="003D7105" w:rsidP="003D7105">
            <w:pPr>
              <w:tabs>
                <w:tab w:val="left" w:pos="2552"/>
              </w:tabs>
              <w:ind w:right="12"/>
              <w:jc w:val="both"/>
            </w:pPr>
          </w:p>
          <w:p w:rsidR="003D7105" w:rsidRDefault="003D7105" w:rsidP="003D7105">
            <w:pPr>
              <w:tabs>
                <w:tab w:val="left" w:pos="2552"/>
              </w:tabs>
              <w:ind w:right="12"/>
              <w:jc w:val="both"/>
            </w:pPr>
            <w:r>
              <w:t xml:space="preserve">___________________ / </w:t>
            </w:r>
            <w:r w:rsidR="00CA46EE">
              <w:t>______________</w:t>
            </w:r>
            <w:r>
              <w:t xml:space="preserve"> /</w:t>
            </w:r>
          </w:p>
          <w:p w:rsidR="00405439" w:rsidRPr="006A5CA9" w:rsidRDefault="003D7105" w:rsidP="003D7105">
            <w:pPr>
              <w:rPr>
                <w:iCs/>
              </w:rPr>
            </w:pPr>
            <w:r>
              <w:t>М.П.</w:t>
            </w:r>
          </w:p>
        </w:tc>
      </w:tr>
    </w:tbl>
    <w:p w:rsidR="00327CD5" w:rsidRPr="005C6E09" w:rsidRDefault="00327CD5" w:rsidP="00327CD5">
      <w:pPr>
        <w:pStyle w:val="TextNormal"/>
        <w:tabs>
          <w:tab w:val="left" w:pos="-2977"/>
        </w:tabs>
        <w:spacing w:after="0"/>
        <w:ind w:left="0" w:right="0" w:firstLine="0"/>
        <w:jc w:val="center"/>
        <w:rPr>
          <w:rFonts w:ascii="Times New Roman" w:hAnsi="Times New Roman" w:cs="Times New Roman"/>
          <w:b/>
          <w:bCs/>
          <w:sz w:val="24"/>
          <w:szCs w:val="24"/>
        </w:rPr>
      </w:pPr>
    </w:p>
    <w:p w:rsidR="00157556" w:rsidRDefault="00157556" w:rsidP="004F7F50">
      <w:pPr>
        <w:jc w:val="right"/>
      </w:pPr>
      <w:r>
        <w:br w:type="page"/>
      </w:r>
    </w:p>
    <w:p w:rsidR="00157556" w:rsidRPr="00157556" w:rsidRDefault="00157556" w:rsidP="00157556">
      <w:pPr>
        <w:ind w:left="6521"/>
        <w:jc w:val="right"/>
      </w:pPr>
      <w:r w:rsidRPr="00157556">
        <w:lastRenderedPageBreak/>
        <w:t>Приложение № 1 к контракту</w:t>
      </w:r>
    </w:p>
    <w:p w:rsidR="00157556" w:rsidRPr="00157556" w:rsidRDefault="00157556" w:rsidP="00157556">
      <w:pPr>
        <w:ind w:left="6521"/>
        <w:jc w:val="right"/>
      </w:pPr>
      <w:r w:rsidRPr="00157556">
        <w:t xml:space="preserve">от </w:t>
      </w:r>
      <w:r w:rsidR="0015613C">
        <w:t>"</w:t>
      </w:r>
      <w:r w:rsidR="0015613C" w:rsidRPr="006153FC">
        <w:t>___</w:t>
      </w:r>
      <w:r w:rsidR="0015613C">
        <w:t xml:space="preserve">" </w:t>
      </w:r>
      <w:r w:rsidR="00F151D7">
        <w:t>_________</w:t>
      </w:r>
      <w:r w:rsidR="0015613C" w:rsidRPr="006153FC">
        <w:t xml:space="preserve"> 20</w:t>
      </w:r>
      <w:r w:rsidR="0015613C">
        <w:t>2</w:t>
      </w:r>
      <w:r w:rsidR="00F151D7">
        <w:t>6</w:t>
      </w:r>
      <w:r w:rsidR="0015613C" w:rsidRPr="006153FC">
        <w:t xml:space="preserve"> г.</w:t>
      </w:r>
    </w:p>
    <w:p w:rsidR="00327CD5" w:rsidRPr="00405439" w:rsidRDefault="00157556" w:rsidP="00157556">
      <w:pPr>
        <w:jc w:val="right"/>
        <w:rPr>
          <w:b/>
        </w:rPr>
      </w:pPr>
      <w:r w:rsidRPr="00157556">
        <w:t>№</w:t>
      </w:r>
      <w:r w:rsidR="0062719A">
        <w:t xml:space="preserve"> </w:t>
      </w:r>
      <w:r w:rsidR="00CA46EE">
        <w:t>__</w:t>
      </w:r>
    </w:p>
    <w:p w:rsidR="00EA1CC4" w:rsidRDefault="00EA1CC4" w:rsidP="003D7105">
      <w:pPr>
        <w:jc w:val="center"/>
        <w:rPr>
          <w:b/>
        </w:rPr>
      </w:pPr>
    </w:p>
    <w:p w:rsidR="003D7105" w:rsidRPr="003D7105" w:rsidRDefault="003D7105" w:rsidP="003D7105">
      <w:pPr>
        <w:jc w:val="center"/>
        <w:rPr>
          <w:b/>
        </w:rPr>
      </w:pPr>
      <w:r w:rsidRPr="003D7105">
        <w:rPr>
          <w:b/>
        </w:rPr>
        <w:t>ТЕХНИЧЕСКАЯ ЧАСТЬ</w:t>
      </w:r>
    </w:p>
    <w:p w:rsidR="003D7105" w:rsidRPr="003D7105" w:rsidRDefault="003D7105" w:rsidP="003D7105">
      <w:pPr>
        <w:jc w:val="right"/>
      </w:pPr>
    </w:p>
    <w:p w:rsidR="00F151D7" w:rsidRPr="003D1AFA" w:rsidRDefault="00F151D7" w:rsidP="00F151D7">
      <w:pPr>
        <w:autoSpaceDE w:val="0"/>
        <w:autoSpaceDN w:val="0"/>
        <w:adjustRightInd w:val="0"/>
        <w:contextualSpacing/>
        <w:jc w:val="center"/>
        <w:rPr>
          <w:b/>
          <w:lang w:eastAsia="en-US"/>
        </w:rPr>
      </w:pPr>
      <w:r w:rsidRPr="003D1AFA">
        <w:rPr>
          <w:b/>
          <w:lang w:eastAsia="en-US"/>
        </w:rPr>
        <w:t>ОПИСАНИЕ ОБЪЕКТА ЗАКУПКИ</w:t>
      </w:r>
    </w:p>
    <w:p w:rsidR="00F151D7" w:rsidRPr="003D1AFA" w:rsidRDefault="00F151D7" w:rsidP="00F151D7">
      <w:pPr>
        <w:autoSpaceDE w:val="0"/>
        <w:autoSpaceDN w:val="0"/>
        <w:adjustRightInd w:val="0"/>
        <w:ind w:left="1069"/>
        <w:contextualSpacing/>
        <w:rPr>
          <w:b/>
          <w:lang w:eastAsia="en-US"/>
        </w:rPr>
      </w:pPr>
    </w:p>
    <w:p w:rsidR="00F151D7" w:rsidRPr="00D63B9E" w:rsidRDefault="00F151D7" w:rsidP="00F151D7">
      <w:pPr>
        <w:autoSpaceDE w:val="0"/>
        <w:autoSpaceDN w:val="0"/>
        <w:adjustRightInd w:val="0"/>
        <w:ind w:firstLine="709"/>
        <w:jc w:val="both"/>
        <w:rPr>
          <w:rFonts w:eastAsia="Calibri"/>
          <w:b/>
          <w:spacing w:val="-4"/>
        </w:rPr>
      </w:pPr>
      <w:r w:rsidRPr="00D63B9E">
        <w:rPr>
          <w:rFonts w:eastAsia="Calibri"/>
          <w:b/>
          <w:bCs/>
          <w:spacing w:val="-4"/>
        </w:rPr>
        <w:t>Перечень, объем закупаемых услуг, п</w:t>
      </w:r>
      <w:r w:rsidRPr="00D63B9E">
        <w:rPr>
          <w:rFonts w:eastAsia="Calibri"/>
          <w:b/>
          <w:spacing w:val="-4"/>
        </w:rPr>
        <w:t xml:space="preserve">ериодичность (график) оказания услуг, порядок и условия оказания услуг </w:t>
      </w:r>
    </w:p>
    <w:p w:rsidR="00F151D7" w:rsidRPr="00CC0DFB" w:rsidRDefault="00F151D7" w:rsidP="00F151D7">
      <w:pPr>
        <w:autoSpaceDE w:val="0"/>
        <w:autoSpaceDN w:val="0"/>
        <w:adjustRightInd w:val="0"/>
        <w:ind w:firstLine="709"/>
        <w:jc w:val="both"/>
        <w:rPr>
          <w:rFonts w:eastAsia="Calibri"/>
          <w:b/>
          <w:spacing w:val="-4"/>
          <w:sz w:val="16"/>
          <w:szCs w:val="16"/>
        </w:rPr>
      </w:pPr>
    </w:p>
    <w:p w:rsidR="00F151D7" w:rsidRPr="00D63B9E" w:rsidRDefault="00F151D7" w:rsidP="00F151D7">
      <w:pPr>
        <w:widowControl w:val="0"/>
        <w:numPr>
          <w:ilvl w:val="0"/>
          <w:numId w:val="34"/>
        </w:numPr>
        <w:tabs>
          <w:tab w:val="left" w:pos="993"/>
        </w:tabs>
        <w:suppressAutoHyphens/>
        <w:autoSpaceDE w:val="0"/>
        <w:autoSpaceDN w:val="0"/>
        <w:adjustRightInd w:val="0"/>
        <w:ind w:left="0" w:firstLine="709"/>
        <w:contextualSpacing/>
        <w:jc w:val="both"/>
        <w:rPr>
          <w:rFonts w:eastAsia="Calibri"/>
          <w:bCs/>
          <w:spacing w:val="-4"/>
          <w:kern w:val="2"/>
          <w:lang w:eastAsia="hi-IN"/>
        </w:rPr>
      </w:pPr>
      <w:r w:rsidRPr="00D63B9E">
        <w:rPr>
          <w:b/>
          <w:spacing w:val="-4"/>
        </w:rPr>
        <w:t>Перечень оказываемых услуг</w:t>
      </w:r>
      <w:r w:rsidRPr="00D63B9E">
        <w:rPr>
          <w:rFonts w:eastAsia="Calibri"/>
          <w:bCs/>
          <w:spacing w:val="-4"/>
          <w:kern w:val="2"/>
          <w:lang w:eastAsia="hi-IN"/>
        </w:rPr>
        <w:t xml:space="preserve">: </w:t>
      </w:r>
    </w:p>
    <w:p w:rsidR="00F151D7" w:rsidRDefault="00F151D7" w:rsidP="00F151D7">
      <w:pPr>
        <w:widowControl w:val="0"/>
        <w:suppressAutoHyphens/>
        <w:autoSpaceDE w:val="0"/>
        <w:autoSpaceDN w:val="0"/>
        <w:adjustRightInd w:val="0"/>
        <w:spacing w:line="228" w:lineRule="auto"/>
        <w:ind w:firstLine="709"/>
        <w:jc w:val="both"/>
        <w:rPr>
          <w:spacing w:val="-4"/>
        </w:rPr>
      </w:pPr>
      <w:r w:rsidRPr="00D63B9E">
        <w:rPr>
          <w:spacing w:val="-4"/>
        </w:rPr>
        <w:t xml:space="preserve">Оказание услуг по обеспечению проведения </w:t>
      </w:r>
      <w:r w:rsidRPr="00D63B9E">
        <w:rPr>
          <w:rFonts w:eastAsia="SimSun"/>
          <w:spacing w:val="-4"/>
          <w:kern w:val="2"/>
          <w:lang w:eastAsia="ar-SA"/>
        </w:rPr>
        <w:t>мероприятия</w:t>
      </w:r>
      <w:r w:rsidRPr="00D63B9E">
        <w:rPr>
          <w:spacing w:val="-4"/>
        </w:rPr>
        <w:t xml:space="preserve"> с представителями средств массовой информации, сотрудниками исполнительных органов Хабаровского края, администраций муниципальных образований края, обеспечивающих информационное сопровождение деятельности (</w:t>
      </w:r>
      <w:r>
        <w:rPr>
          <w:spacing w:val="-4"/>
        </w:rPr>
        <w:t>далее – мероприятие, услуги)</w:t>
      </w:r>
      <w:r w:rsidRPr="00D63B9E">
        <w:rPr>
          <w:spacing w:val="-4"/>
        </w:rPr>
        <w:t>, включает в себя:</w:t>
      </w:r>
    </w:p>
    <w:p w:rsidR="00F151D7" w:rsidRPr="00D63B9E" w:rsidRDefault="00F151D7" w:rsidP="00F151D7">
      <w:pPr>
        <w:widowControl w:val="0"/>
        <w:suppressAutoHyphens/>
        <w:autoSpaceDE w:val="0"/>
        <w:autoSpaceDN w:val="0"/>
        <w:adjustRightInd w:val="0"/>
        <w:spacing w:line="228" w:lineRule="auto"/>
        <w:ind w:firstLine="709"/>
        <w:jc w:val="both"/>
        <w:rPr>
          <w:spacing w:val="-4"/>
        </w:rPr>
      </w:pPr>
      <w:r>
        <w:rPr>
          <w:spacing w:val="-4"/>
        </w:rPr>
        <w:t xml:space="preserve">- </w:t>
      </w:r>
      <w:r>
        <w:rPr>
          <w:rFonts w:eastAsia="Calibri"/>
          <w:spacing w:val="-4"/>
          <w:lang w:eastAsia="en-US"/>
        </w:rPr>
        <w:t>п</w:t>
      </w:r>
      <w:r w:rsidRPr="00D63B9E">
        <w:rPr>
          <w:rFonts w:eastAsia="Calibri"/>
          <w:spacing w:val="-4"/>
          <w:lang w:eastAsia="en-US"/>
        </w:rPr>
        <w:t>одготовк</w:t>
      </w:r>
      <w:r>
        <w:rPr>
          <w:rFonts w:eastAsia="Calibri"/>
          <w:spacing w:val="-4"/>
          <w:lang w:eastAsia="en-US"/>
        </w:rPr>
        <w:t>у</w:t>
      </w:r>
      <w:r w:rsidRPr="00D63B9E">
        <w:rPr>
          <w:rFonts w:eastAsia="Calibri"/>
          <w:spacing w:val="-4"/>
          <w:lang w:eastAsia="en-US"/>
        </w:rPr>
        <w:t xml:space="preserve"> и согласование плана мероприятия;</w:t>
      </w:r>
    </w:p>
    <w:p w:rsidR="00F151D7" w:rsidRPr="00D63B9E" w:rsidRDefault="00F151D7" w:rsidP="00F151D7">
      <w:pPr>
        <w:widowControl w:val="0"/>
        <w:suppressAutoHyphens/>
        <w:autoSpaceDE w:val="0"/>
        <w:autoSpaceDN w:val="0"/>
        <w:adjustRightInd w:val="0"/>
        <w:spacing w:line="228" w:lineRule="auto"/>
        <w:ind w:firstLine="709"/>
        <w:jc w:val="both"/>
        <w:rPr>
          <w:spacing w:val="-4"/>
        </w:rPr>
      </w:pPr>
      <w:r>
        <w:rPr>
          <w:spacing w:val="-4"/>
        </w:rPr>
        <w:t xml:space="preserve">- </w:t>
      </w:r>
      <w:r w:rsidRPr="00D63B9E">
        <w:rPr>
          <w:spacing w:val="-4"/>
        </w:rPr>
        <w:t>организацию проживания иногородних участников мероприятия;</w:t>
      </w:r>
    </w:p>
    <w:p w:rsidR="00F151D7" w:rsidRPr="00D63B9E" w:rsidRDefault="00F151D7" w:rsidP="00F151D7">
      <w:pPr>
        <w:widowControl w:val="0"/>
        <w:suppressAutoHyphens/>
        <w:autoSpaceDE w:val="0"/>
        <w:autoSpaceDN w:val="0"/>
        <w:adjustRightInd w:val="0"/>
        <w:spacing w:line="228" w:lineRule="auto"/>
        <w:ind w:firstLine="709"/>
        <w:jc w:val="both"/>
        <w:rPr>
          <w:spacing w:val="-4"/>
        </w:rPr>
      </w:pPr>
      <w:r w:rsidRPr="00D63B9E">
        <w:rPr>
          <w:spacing w:val="-4"/>
        </w:rPr>
        <w:t>- обеспечение участников мероприятия питьевой водой;</w:t>
      </w:r>
    </w:p>
    <w:p w:rsidR="00F151D7" w:rsidRPr="00D63B9E" w:rsidRDefault="00F151D7" w:rsidP="00F151D7">
      <w:pPr>
        <w:widowControl w:val="0"/>
        <w:suppressAutoHyphens/>
        <w:autoSpaceDE w:val="0"/>
        <w:autoSpaceDN w:val="0"/>
        <w:adjustRightInd w:val="0"/>
        <w:spacing w:line="228" w:lineRule="auto"/>
        <w:ind w:firstLine="709"/>
        <w:jc w:val="both"/>
        <w:rPr>
          <w:spacing w:val="-4"/>
        </w:rPr>
      </w:pPr>
      <w:r w:rsidRPr="00D63B9E">
        <w:rPr>
          <w:spacing w:val="-4"/>
        </w:rPr>
        <w:t xml:space="preserve">- обеспечение </w:t>
      </w:r>
      <w:r w:rsidRPr="000E26C3">
        <w:rPr>
          <w:spacing w:val="-4"/>
        </w:rPr>
        <w:t xml:space="preserve">участников мероприятия </w:t>
      </w:r>
      <w:r w:rsidRPr="00D63B9E">
        <w:rPr>
          <w:spacing w:val="-4"/>
        </w:rPr>
        <w:t>раздаточным материалом и канцелярскими принадлежностями;</w:t>
      </w:r>
    </w:p>
    <w:p w:rsidR="00F151D7" w:rsidRPr="00D63B9E" w:rsidRDefault="00F151D7" w:rsidP="00F151D7">
      <w:pPr>
        <w:widowControl w:val="0"/>
        <w:suppressAutoHyphens/>
        <w:autoSpaceDE w:val="0"/>
        <w:autoSpaceDN w:val="0"/>
        <w:adjustRightInd w:val="0"/>
        <w:spacing w:line="228" w:lineRule="auto"/>
        <w:ind w:firstLine="709"/>
        <w:jc w:val="both"/>
        <w:rPr>
          <w:bCs/>
          <w:color w:val="000000"/>
          <w:spacing w:val="-4"/>
        </w:rPr>
      </w:pPr>
      <w:r w:rsidRPr="00D63B9E">
        <w:rPr>
          <w:spacing w:val="-4"/>
        </w:rPr>
        <w:t xml:space="preserve">- </w:t>
      </w:r>
      <w:r>
        <w:rPr>
          <w:spacing w:val="-4"/>
        </w:rPr>
        <w:t xml:space="preserve">организацию </w:t>
      </w:r>
      <w:r w:rsidRPr="00D63B9E">
        <w:rPr>
          <w:spacing w:val="-4"/>
        </w:rPr>
        <w:t>оформлени</w:t>
      </w:r>
      <w:r>
        <w:rPr>
          <w:spacing w:val="-4"/>
        </w:rPr>
        <w:t>я</w:t>
      </w:r>
      <w:r w:rsidRPr="00D63B9E">
        <w:rPr>
          <w:spacing w:val="-4"/>
        </w:rPr>
        <w:t xml:space="preserve"> и доставк</w:t>
      </w:r>
      <w:r>
        <w:rPr>
          <w:spacing w:val="-4"/>
        </w:rPr>
        <w:t>и</w:t>
      </w:r>
      <w:r w:rsidRPr="00D63B9E">
        <w:rPr>
          <w:spacing w:val="-4"/>
        </w:rPr>
        <w:t xml:space="preserve"> букетов для награждения участников мероприятия.</w:t>
      </w:r>
    </w:p>
    <w:p w:rsidR="00F151D7" w:rsidRPr="00CC0DFB" w:rsidRDefault="00F151D7" w:rsidP="00F151D7">
      <w:pPr>
        <w:autoSpaceDE w:val="0"/>
        <w:autoSpaceDN w:val="0"/>
        <w:adjustRightInd w:val="0"/>
        <w:spacing w:line="228" w:lineRule="auto"/>
        <w:ind w:firstLine="709"/>
        <w:rPr>
          <w:rFonts w:eastAsia="Calibri"/>
          <w:b/>
          <w:color w:val="000000"/>
          <w:spacing w:val="-4"/>
          <w:sz w:val="16"/>
          <w:szCs w:val="16"/>
          <w:lang w:eastAsia="en-US"/>
        </w:rPr>
      </w:pPr>
    </w:p>
    <w:p w:rsidR="00F151D7" w:rsidRPr="00D63B9E" w:rsidRDefault="00F151D7" w:rsidP="00F151D7">
      <w:pPr>
        <w:autoSpaceDE w:val="0"/>
        <w:autoSpaceDN w:val="0"/>
        <w:adjustRightInd w:val="0"/>
        <w:spacing w:line="228" w:lineRule="auto"/>
        <w:ind w:firstLine="709"/>
        <w:rPr>
          <w:rFonts w:eastAsia="Calibri"/>
          <w:color w:val="000000"/>
          <w:spacing w:val="-4"/>
          <w:lang w:eastAsia="en-US"/>
        </w:rPr>
      </w:pPr>
      <w:r w:rsidRPr="00D63B9E">
        <w:rPr>
          <w:rFonts w:eastAsia="Calibri"/>
          <w:b/>
          <w:color w:val="000000"/>
          <w:spacing w:val="-4"/>
          <w:lang w:eastAsia="en-US"/>
        </w:rPr>
        <w:t>2. Место оказания услуг</w:t>
      </w:r>
      <w:r w:rsidRPr="00D63B9E">
        <w:rPr>
          <w:rFonts w:eastAsia="Calibri"/>
          <w:color w:val="000000"/>
          <w:spacing w:val="-4"/>
          <w:lang w:eastAsia="en-US"/>
        </w:rPr>
        <w:t>:</w:t>
      </w:r>
    </w:p>
    <w:p w:rsidR="00F151D7" w:rsidRPr="00D63B9E" w:rsidRDefault="00F151D7" w:rsidP="00F151D7">
      <w:pPr>
        <w:autoSpaceDE w:val="0"/>
        <w:autoSpaceDN w:val="0"/>
        <w:adjustRightInd w:val="0"/>
        <w:spacing w:line="228" w:lineRule="auto"/>
        <w:ind w:firstLine="709"/>
        <w:jc w:val="both"/>
        <w:rPr>
          <w:rFonts w:eastAsia="Calibri"/>
          <w:color w:val="000000"/>
          <w:spacing w:val="-4"/>
          <w:lang w:eastAsia="en-US"/>
        </w:rPr>
      </w:pPr>
      <w:r w:rsidRPr="00D63B9E">
        <w:rPr>
          <w:rFonts w:eastAsia="Calibri"/>
          <w:color w:val="000000"/>
          <w:spacing w:val="-4"/>
          <w:lang w:eastAsia="en-US"/>
        </w:rPr>
        <w:t>г. Хабаровск, площадка проведения мероприятия в центральной части города.</w:t>
      </w:r>
      <w:r>
        <w:rPr>
          <w:rFonts w:eastAsia="Calibri"/>
          <w:color w:val="000000"/>
          <w:spacing w:val="-4"/>
          <w:lang w:eastAsia="en-US"/>
        </w:rPr>
        <w:t xml:space="preserve"> Точное место проведения мероприятия</w:t>
      </w:r>
      <w:r w:rsidRPr="000E26C3">
        <w:t xml:space="preserve"> </w:t>
      </w:r>
      <w:r w:rsidRPr="000E26C3">
        <w:rPr>
          <w:rFonts w:eastAsia="Calibri"/>
          <w:color w:val="000000"/>
          <w:spacing w:val="-4"/>
          <w:lang w:eastAsia="en-US"/>
        </w:rPr>
        <w:t>представля</w:t>
      </w:r>
      <w:r>
        <w:rPr>
          <w:rFonts w:eastAsia="Calibri"/>
          <w:color w:val="000000"/>
          <w:spacing w:val="-4"/>
          <w:lang w:eastAsia="en-US"/>
        </w:rPr>
        <w:t>е</w:t>
      </w:r>
      <w:r w:rsidRPr="000E26C3">
        <w:rPr>
          <w:rFonts w:eastAsia="Calibri"/>
          <w:color w:val="000000"/>
          <w:spacing w:val="-4"/>
          <w:lang w:eastAsia="en-US"/>
        </w:rPr>
        <w:t xml:space="preserve">тся </w:t>
      </w:r>
      <w:r>
        <w:rPr>
          <w:rFonts w:eastAsia="Calibri"/>
          <w:color w:val="000000"/>
          <w:spacing w:val="-4"/>
          <w:lang w:eastAsia="en-US"/>
        </w:rPr>
        <w:t xml:space="preserve">Исполнителю </w:t>
      </w:r>
      <w:r w:rsidRPr="000E26C3">
        <w:rPr>
          <w:rFonts w:eastAsia="Calibri"/>
          <w:color w:val="000000"/>
          <w:spacing w:val="-4"/>
          <w:lang w:eastAsia="en-US"/>
        </w:rPr>
        <w:t xml:space="preserve">в течение </w:t>
      </w:r>
      <w:r>
        <w:rPr>
          <w:rFonts w:eastAsia="Calibri"/>
          <w:color w:val="000000"/>
          <w:spacing w:val="-4"/>
          <w:lang w:eastAsia="en-US"/>
        </w:rPr>
        <w:t>3</w:t>
      </w:r>
      <w:r w:rsidRPr="000E26C3">
        <w:rPr>
          <w:rFonts w:eastAsia="Calibri"/>
          <w:color w:val="000000"/>
          <w:spacing w:val="-4"/>
          <w:lang w:eastAsia="en-US"/>
        </w:rPr>
        <w:t xml:space="preserve"> дней </w:t>
      </w:r>
      <w:proofErr w:type="gramStart"/>
      <w:r w:rsidRPr="000E26C3">
        <w:rPr>
          <w:rFonts w:eastAsia="Calibri"/>
          <w:color w:val="000000"/>
          <w:spacing w:val="-4"/>
          <w:lang w:eastAsia="en-US"/>
        </w:rPr>
        <w:t>с даты заключения</w:t>
      </w:r>
      <w:proofErr w:type="gramEnd"/>
      <w:r w:rsidRPr="000E26C3">
        <w:rPr>
          <w:rFonts w:eastAsia="Calibri"/>
          <w:color w:val="000000"/>
          <w:spacing w:val="-4"/>
          <w:lang w:eastAsia="en-US"/>
        </w:rPr>
        <w:t xml:space="preserve"> контракта</w:t>
      </w:r>
      <w:r>
        <w:rPr>
          <w:rFonts w:eastAsia="Calibri"/>
          <w:color w:val="000000"/>
          <w:spacing w:val="-4"/>
          <w:lang w:eastAsia="en-US"/>
        </w:rPr>
        <w:t>.</w:t>
      </w:r>
    </w:p>
    <w:p w:rsidR="00F151D7" w:rsidRPr="00CC0DFB" w:rsidRDefault="00F151D7" w:rsidP="00F151D7">
      <w:pPr>
        <w:widowControl w:val="0"/>
        <w:autoSpaceDE w:val="0"/>
        <w:autoSpaceDN w:val="0"/>
        <w:adjustRightInd w:val="0"/>
        <w:spacing w:line="228" w:lineRule="auto"/>
        <w:ind w:left="709"/>
        <w:contextualSpacing/>
        <w:outlineLvl w:val="0"/>
        <w:rPr>
          <w:rFonts w:eastAsia="Calibri"/>
          <w:b/>
          <w:color w:val="000000"/>
          <w:spacing w:val="-4"/>
          <w:sz w:val="16"/>
          <w:szCs w:val="16"/>
          <w:lang w:eastAsia="en-US"/>
        </w:rPr>
      </w:pPr>
    </w:p>
    <w:p w:rsidR="00F151D7" w:rsidRPr="00D63B9E" w:rsidRDefault="00F151D7" w:rsidP="00F151D7">
      <w:pPr>
        <w:widowControl w:val="0"/>
        <w:autoSpaceDE w:val="0"/>
        <w:autoSpaceDN w:val="0"/>
        <w:adjustRightInd w:val="0"/>
        <w:spacing w:line="230" w:lineRule="auto"/>
        <w:ind w:left="709"/>
        <w:contextualSpacing/>
        <w:outlineLvl w:val="0"/>
        <w:rPr>
          <w:b/>
          <w:spacing w:val="-4"/>
        </w:rPr>
      </w:pPr>
      <w:r w:rsidRPr="00D63B9E">
        <w:rPr>
          <w:rFonts w:eastAsia="Calibri"/>
          <w:b/>
          <w:color w:val="000000"/>
          <w:spacing w:val="-4"/>
          <w:lang w:eastAsia="en-US"/>
        </w:rPr>
        <w:t>3</w:t>
      </w:r>
      <w:r w:rsidRPr="00D63B9E">
        <w:rPr>
          <w:b/>
          <w:spacing w:val="-4"/>
        </w:rPr>
        <w:t>. Объём закупаемых услуг</w:t>
      </w:r>
    </w:p>
    <w:tbl>
      <w:tblPr>
        <w:tblW w:w="9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2"/>
        <w:gridCol w:w="1134"/>
        <w:gridCol w:w="1162"/>
      </w:tblGrid>
      <w:tr w:rsidR="00F151D7" w:rsidRPr="00D63B9E" w:rsidTr="00521801">
        <w:trPr>
          <w:trHeight w:val="20"/>
        </w:trPr>
        <w:tc>
          <w:tcPr>
            <w:tcW w:w="709" w:type="dxa"/>
            <w:tcBorders>
              <w:top w:val="single" w:sz="4" w:space="0" w:color="000000"/>
              <w:left w:val="single" w:sz="4" w:space="0" w:color="000000"/>
              <w:bottom w:val="single" w:sz="4" w:space="0" w:color="000000"/>
              <w:right w:val="single" w:sz="4" w:space="0" w:color="000000"/>
            </w:tcBorders>
            <w:vAlign w:val="center"/>
            <w:hideMark/>
          </w:tcPr>
          <w:p w:rsidR="00F151D7" w:rsidRPr="00D63B9E" w:rsidRDefault="00F151D7" w:rsidP="003B5563">
            <w:pPr>
              <w:spacing w:line="240" w:lineRule="exact"/>
              <w:jc w:val="center"/>
              <w:rPr>
                <w:b/>
                <w:spacing w:val="-4"/>
              </w:rPr>
            </w:pPr>
            <w:r w:rsidRPr="00D63B9E">
              <w:rPr>
                <w:b/>
                <w:spacing w:val="-4"/>
              </w:rPr>
              <w:t xml:space="preserve">№ </w:t>
            </w:r>
            <w:proofErr w:type="gramStart"/>
            <w:r w:rsidRPr="00D63B9E">
              <w:rPr>
                <w:b/>
                <w:spacing w:val="-4"/>
              </w:rPr>
              <w:t>п</w:t>
            </w:r>
            <w:proofErr w:type="gramEnd"/>
            <w:r w:rsidRPr="00D63B9E">
              <w:rPr>
                <w:b/>
                <w:spacing w:val="-4"/>
              </w:rPr>
              <w:t>/п</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F151D7" w:rsidRPr="00D63B9E" w:rsidRDefault="00F151D7" w:rsidP="003B5563">
            <w:pPr>
              <w:spacing w:line="240" w:lineRule="exact"/>
              <w:jc w:val="center"/>
              <w:rPr>
                <w:b/>
                <w:spacing w:val="-4"/>
                <w:lang w:val="en-US"/>
              </w:rPr>
            </w:pPr>
            <w:r w:rsidRPr="00D63B9E">
              <w:rPr>
                <w:b/>
                <w:spacing w:val="-4"/>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151D7" w:rsidRPr="00D63B9E" w:rsidRDefault="00F151D7" w:rsidP="003B5563">
            <w:pPr>
              <w:spacing w:line="240" w:lineRule="exact"/>
              <w:jc w:val="center"/>
              <w:rPr>
                <w:b/>
                <w:spacing w:val="-4"/>
              </w:rPr>
            </w:pPr>
            <w:r w:rsidRPr="00D63B9E">
              <w:rPr>
                <w:b/>
                <w:spacing w:val="-4"/>
              </w:rPr>
              <w:t>Ед. изм.</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F151D7" w:rsidRPr="00D63B9E" w:rsidRDefault="00F151D7" w:rsidP="003B5563">
            <w:pPr>
              <w:spacing w:line="240" w:lineRule="exact"/>
              <w:jc w:val="center"/>
              <w:rPr>
                <w:b/>
                <w:spacing w:val="-4"/>
              </w:rPr>
            </w:pPr>
            <w:r w:rsidRPr="00D63B9E">
              <w:rPr>
                <w:b/>
                <w:spacing w:val="-4"/>
              </w:rPr>
              <w:t>Кол</w:t>
            </w:r>
            <w:r>
              <w:rPr>
                <w:b/>
                <w:spacing w:val="-4"/>
              </w:rPr>
              <w:t>-</w:t>
            </w:r>
            <w:r w:rsidRPr="00D63B9E">
              <w:rPr>
                <w:b/>
                <w:spacing w:val="-4"/>
              </w:rPr>
              <w:t>во</w:t>
            </w:r>
          </w:p>
        </w:tc>
      </w:tr>
      <w:tr w:rsidR="00F151D7" w:rsidRPr="00D63B9E" w:rsidTr="00521801">
        <w:trPr>
          <w:trHeight w:val="20"/>
        </w:trPr>
        <w:tc>
          <w:tcPr>
            <w:tcW w:w="709" w:type="dxa"/>
            <w:tcBorders>
              <w:top w:val="single" w:sz="4" w:space="0" w:color="000000"/>
              <w:left w:val="single" w:sz="4" w:space="0" w:color="000000"/>
              <w:bottom w:val="single" w:sz="4" w:space="0" w:color="000000"/>
              <w:right w:val="single" w:sz="4" w:space="0" w:color="000000"/>
            </w:tcBorders>
            <w:hideMark/>
          </w:tcPr>
          <w:p w:rsidR="00F151D7" w:rsidRPr="00D63B9E" w:rsidRDefault="00F151D7" w:rsidP="003B5563">
            <w:pPr>
              <w:spacing w:line="240" w:lineRule="exact"/>
              <w:jc w:val="center"/>
              <w:rPr>
                <w:spacing w:val="-4"/>
              </w:rPr>
            </w:pPr>
            <w:r w:rsidRPr="00D63B9E">
              <w:rPr>
                <w:spacing w:val="-4"/>
              </w:rPr>
              <w:t>1.</w:t>
            </w:r>
          </w:p>
        </w:tc>
        <w:tc>
          <w:tcPr>
            <w:tcW w:w="6662" w:type="dxa"/>
            <w:tcBorders>
              <w:top w:val="single" w:sz="4" w:space="0" w:color="000000"/>
              <w:left w:val="single" w:sz="4" w:space="0" w:color="000000"/>
              <w:bottom w:val="single" w:sz="4" w:space="0" w:color="000000"/>
              <w:right w:val="single" w:sz="4" w:space="0" w:color="000000"/>
            </w:tcBorders>
            <w:hideMark/>
          </w:tcPr>
          <w:p w:rsidR="00F151D7" w:rsidRPr="00D63B9E" w:rsidRDefault="00F151D7" w:rsidP="003B5563">
            <w:pPr>
              <w:spacing w:line="240" w:lineRule="exact"/>
              <w:ind w:right="34"/>
              <w:jc w:val="both"/>
              <w:rPr>
                <w:spacing w:val="-4"/>
              </w:rPr>
            </w:pPr>
            <w:r w:rsidRPr="00D63B9E">
              <w:rPr>
                <w:spacing w:val="-4"/>
              </w:rPr>
              <w:t xml:space="preserve">Оказание услуг </w:t>
            </w:r>
            <w:bookmarkStart w:id="0" w:name="_Hlk163049815"/>
            <w:r w:rsidRPr="00D63B9E">
              <w:rPr>
                <w:spacing w:val="-4"/>
              </w:rPr>
              <w:t>по обеспечению</w:t>
            </w:r>
            <w:r w:rsidRPr="00D63B9E">
              <w:rPr>
                <w:rFonts w:eastAsia="SimSun"/>
                <w:spacing w:val="-4"/>
                <w:kern w:val="2"/>
                <w:lang w:eastAsia="ar-SA"/>
              </w:rPr>
              <w:t xml:space="preserve"> проведения мероприятия</w:t>
            </w:r>
            <w:r w:rsidRPr="00D63B9E">
              <w:rPr>
                <w:spacing w:val="-4"/>
              </w:rPr>
              <w:t xml:space="preserve"> с представителями средств массовой информации, сотрудниками исполнительных органов Хабаровского края, администраций муниципальных образований края, обеспечивающих информационное сопровождение деятельности</w:t>
            </w:r>
            <w:bookmarkEnd w:id="0"/>
            <w:r w:rsidRPr="00D63B9E">
              <w:rPr>
                <w:spacing w:val="-4"/>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151D7" w:rsidRPr="00D63B9E" w:rsidRDefault="00F151D7" w:rsidP="003B5563">
            <w:pPr>
              <w:spacing w:line="240" w:lineRule="exact"/>
              <w:jc w:val="center"/>
              <w:rPr>
                <w:spacing w:val="-4"/>
              </w:rPr>
            </w:pPr>
            <w:proofErr w:type="spellStart"/>
            <w:r w:rsidRPr="00D63B9E">
              <w:rPr>
                <w:spacing w:val="-4"/>
              </w:rPr>
              <w:t>усл</w:t>
            </w:r>
            <w:proofErr w:type="spellEnd"/>
            <w:r w:rsidRPr="00D63B9E">
              <w:rPr>
                <w:spacing w:val="-4"/>
              </w:rPr>
              <w:t>. ед.</w:t>
            </w:r>
          </w:p>
        </w:tc>
        <w:tc>
          <w:tcPr>
            <w:tcW w:w="1162" w:type="dxa"/>
            <w:tcBorders>
              <w:top w:val="single" w:sz="4" w:space="0" w:color="000000"/>
              <w:left w:val="single" w:sz="4" w:space="0" w:color="000000"/>
              <w:bottom w:val="single" w:sz="4" w:space="0" w:color="000000"/>
              <w:right w:val="single" w:sz="4" w:space="0" w:color="000000"/>
            </w:tcBorders>
            <w:hideMark/>
          </w:tcPr>
          <w:p w:rsidR="00F151D7" w:rsidRPr="00D63B9E" w:rsidRDefault="00F151D7" w:rsidP="003B5563">
            <w:pPr>
              <w:spacing w:line="240" w:lineRule="exact"/>
              <w:jc w:val="center"/>
              <w:rPr>
                <w:spacing w:val="-4"/>
              </w:rPr>
            </w:pPr>
            <w:r w:rsidRPr="00D63B9E">
              <w:rPr>
                <w:spacing w:val="-4"/>
              </w:rPr>
              <w:t>1</w:t>
            </w:r>
          </w:p>
        </w:tc>
      </w:tr>
    </w:tbl>
    <w:p w:rsidR="00F151D7" w:rsidRPr="00CC0DFB" w:rsidRDefault="00F151D7" w:rsidP="00F151D7">
      <w:pPr>
        <w:widowControl w:val="0"/>
        <w:suppressAutoHyphens/>
        <w:spacing w:line="230" w:lineRule="auto"/>
        <w:ind w:right="-284" w:firstLine="709"/>
        <w:rPr>
          <w:rFonts w:eastAsia="Courier New"/>
          <w:b/>
          <w:color w:val="000000"/>
          <w:spacing w:val="-4"/>
          <w:sz w:val="16"/>
          <w:szCs w:val="16"/>
          <w:lang w:bidi="ru-RU"/>
        </w:rPr>
      </w:pPr>
    </w:p>
    <w:p w:rsidR="00F151D7" w:rsidRPr="00D63B9E" w:rsidRDefault="00F151D7" w:rsidP="00F151D7">
      <w:pPr>
        <w:widowControl w:val="0"/>
        <w:suppressAutoHyphens/>
        <w:spacing w:line="228" w:lineRule="auto"/>
        <w:ind w:right="-1" w:firstLine="709"/>
        <w:rPr>
          <w:rFonts w:eastAsia="Courier New"/>
          <w:b/>
          <w:color w:val="000000"/>
          <w:spacing w:val="-4"/>
          <w:sz w:val="20"/>
          <w:szCs w:val="20"/>
          <w:lang w:bidi="ru-RU"/>
        </w:rPr>
      </w:pPr>
      <w:r w:rsidRPr="00D63B9E">
        <w:rPr>
          <w:rFonts w:eastAsia="Courier New"/>
          <w:b/>
          <w:color w:val="000000"/>
          <w:spacing w:val="-4"/>
          <w:lang w:bidi="ru-RU"/>
        </w:rPr>
        <w:t>4. Порядок, условия и сроки оказания услуг:</w:t>
      </w:r>
    </w:p>
    <w:p w:rsidR="00F151D7" w:rsidRPr="00D63B9E" w:rsidRDefault="00F151D7" w:rsidP="00F151D7">
      <w:pPr>
        <w:spacing w:line="228" w:lineRule="auto"/>
        <w:ind w:firstLine="709"/>
        <w:jc w:val="both"/>
        <w:rPr>
          <w:spacing w:val="-4"/>
        </w:rPr>
      </w:pPr>
      <w:r w:rsidRPr="00D63B9E">
        <w:rPr>
          <w:spacing w:val="-4"/>
        </w:rPr>
        <w:t>Для взаимодействия ответственных лиц со стороны Заказчика и Исполнителя стороны обмениваются контактными данными (адресом электронной почты и телефонами).</w:t>
      </w:r>
    </w:p>
    <w:p w:rsidR="00F151D7" w:rsidRPr="00D63B9E" w:rsidRDefault="00F151D7" w:rsidP="00F151D7">
      <w:pPr>
        <w:widowControl w:val="0"/>
        <w:suppressAutoHyphens/>
        <w:spacing w:line="228" w:lineRule="auto"/>
        <w:ind w:firstLine="709"/>
        <w:jc w:val="both"/>
        <w:rPr>
          <w:color w:val="00000A"/>
          <w:spacing w:val="-4"/>
          <w:lang w:bidi="ru-RU"/>
        </w:rPr>
      </w:pPr>
      <w:r w:rsidRPr="00D63B9E">
        <w:rPr>
          <w:color w:val="00000A"/>
          <w:spacing w:val="-4"/>
          <w:lang w:bidi="ru-RU"/>
        </w:rPr>
        <w:t>Исполнитель обязуется обеспечить проведение мероприятия в соответствии с утвержденным и согласованным Заказчиком планом.</w:t>
      </w:r>
    </w:p>
    <w:p w:rsidR="00F151D7" w:rsidRPr="00D63B9E" w:rsidRDefault="00F151D7" w:rsidP="00F151D7">
      <w:pPr>
        <w:widowControl w:val="0"/>
        <w:suppressAutoHyphens/>
        <w:spacing w:line="228" w:lineRule="auto"/>
        <w:ind w:firstLine="709"/>
        <w:jc w:val="both"/>
        <w:rPr>
          <w:color w:val="00000A"/>
          <w:spacing w:val="-4"/>
          <w:lang w:bidi="ru-RU"/>
        </w:rPr>
      </w:pPr>
      <w:r w:rsidRPr="00D63B9E">
        <w:rPr>
          <w:color w:val="00000A"/>
          <w:spacing w:val="-4"/>
        </w:rPr>
        <w:t xml:space="preserve">Мероприятие рассчитано не менее чем на </w:t>
      </w:r>
      <w:r w:rsidRPr="00D63B9E">
        <w:rPr>
          <w:color w:val="00000A"/>
          <w:spacing w:val="-4"/>
        </w:rPr>
        <w:softHyphen/>
        <w:t>20 человек.</w:t>
      </w:r>
    </w:p>
    <w:p w:rsidR="00F151D7" w:rsidRPr="00D63B9E" w:rsidRDefault="00F151D7" w:rsidP="00F151D7">
      <w:pPr>
        <w:tabs>
          <w:tab w:val="left" w:pos="709"/>
        </w:tabs>
        <w:suppressAutoHyphens/>
        <w:spacing w:line="228" w:lineRule="auto"/>
        <w:ind w:firstLine="709"/>
        <w:contextualSpacing/>
        <w:jc w:val="both"/>
        <w:rPr>
          <w:rFonts w:eastAsia="Calibri"/>
          <w:bCs/>
          <w:color w:val="00000A"/>
          <w:spacing w:val="-4"/>
        </w:rPr>
      </w:pPr>
      <w:r w:rsidRPr="00D63B9E">
        <w:rPr>
          <w:rFonts w:eastAsia="Calibri"/>
          <w:bCs/>
          <w:color w:val="00000A"/>
          <w:spacing w:val="-4"/>
        </w:rPr>
        <w:t xml:space="preserve">Исполнитель обязан осуществить полную подготовку к проведению мероприятия </w:t>
      </w:r>
      <w:r w:rsidRPr="00D63B9E">
        <w:rPr>
          <w:rFonts w:eastAsia="Calibri"/>
          <w:bCs/>
          <w:color w:val="00000A"/>
          <w:spacing w:val="-4"/>
        </w:rPr>
        <w:br/>
        <w:t>с учетом всех требований Заказчика не позднее 22 июля 2026 г. к 17-00 часам местного времени.</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xml:space="preserve">При оказании </w:t>
      </w:r>
      <w:r>
        <w:rPr>
          <w:rFonts w:eastAsia="Calibri"/>
          <w:spacing w:val="-4"/>
          <w:lang w:eastAsia="en-US"/>
        </w:rPr>
        <w:t>у</w:t>
      </w:r>
      <w:r w:rsidRPr="00D63B9E">
        <w:rPr>
          <w:rFonts w:eastAsia="Calibri"/>
          <w:spacing w:val="-4"/>
          <w:lang w:eastAsia="en-US"/>
        </w:rPr>
        <w:t xml:space="preserve">слуг Исполнитель незамедлительно устраняет замечания Заказчика, предъявленные к качеству оказываемых </w:t>
      </w:r>
      <w:r>
        <w:rPr>
          <w:rFonts w:eastAsia="Calibri"/>
          <w:spacing w:val="-4"/>
          <w:lang w:eastAsia="en-US"/>
        </w:rPr>
        <w:t>у</w:t>
      </w:r>
      <w:r w:rsidRPr="00D63B9E">
        <w:rPr>
          <w:rFonts w:eastAsia="Calibri"/>
          <w:spacing w:val="-4"/>
          <w:lang w:eastAsia="en-US"/>
        </w:rPr>
        <w:t xml:space="preserve">слуг. </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4.1. Подготовка и согласование плана мероприятия</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Заказчик предоставляет Исполнителю информацию для разработки плана обеспечения проведения мероприятия</w:t>
      </w:r>
      <w:r>
        <w:rPr>
          <w:rFonts w:eastAsia="Calibri"/>
          <w:spacing w:val="-4"/>
          <w:lang w:eastAsia="en-US"/>
        </w:rPr>
        <w:t>. Исполнитель разрабатывает и направляет Заказчику на согласование план</w:t>
      </w:r>
      <w:r w:rsidRPr="00D63B9E">
        <w:rPr>
          <w:rFonts w:eastAsia="Calibri"/>
          <w:spacing w:val="-4"/>
          <w:lang w:eastAsia="en-US"/>
        </w:rPr>
        <w:t xml:space="preserve"> обеспечения проведения мероприятия</w:t>
      </w:r>
      <w:r>
        <w:rPr>
          <w:rFonts w:eastAsia="Calibri"/>
          <w:spacing w:val="-4"/>
          <w:lang w:eastAsia="en-US"/>
        </w:rPr>
        <w:t>,</w:t>
      </w:r>
      <w:r w:rsidRPr="00D63B9E">
        <w:rPr>
          <w:rFonts w:eastAsia="Calibri"/>
          <w:spacing w:val="-4"/>
          <w:lang w:eastAsia="en-US"/>
        </w:rPr>
        <w:t xml:space="preserve"> который должен включать</w:t>
      </w:r>
      <w:r>
        <w:rPr>
          <w:rFonts w:eastAsia="Calibri"/>
          <w:spacing w:val="-4"/>
          <w:lang w:eastAsia="en-US"/>
        </w:rPr>
        <w:t xml:space="preserve"> сведения </w:t>
      </w:r>
      <w:proofErr w:type="gramStart"/>
      <w:r>
        <w:rPr>
          <w:rFonts w:eastAsia="Calibri"/>
          <w:spacing w:val="-4"/>
          <w:lang w:eastAsia="en-US"/>
        </w:rPr>
        <w:t>об</w:t>
      </w:r>
      <w:proofErr w:type="gramEnd"/>
      <w:r w:rsidRPr="00D63B9E">
        <w:rPr>
          <w:rFonts w:eastAsia="Calibri"/>
          <w:spacing w:val="-4"/>
          <w:lang w:eastAsia="en-US"/>
        </w:rPr>
        <w:t xml:space="preserve">: </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организаци</w:t>
      </w:r>
      <w:r>
        <w:rPr>
          <w:rFonts w:eastAsia="Calibri"/>
          <w:spacing w:val="-4"/>
          <w:lang w:eastAsia="en-US"/>
        </w:rPr>
        <w:t>и</w:t>
      </w:r>
      <w:r w:rsidRPr="00D63B9E">
        <w:rPr>
          <w:rFonts w:eastAsia="Calibri"/>
          <w:spacing w:val="-4"/>
          <w:lang w:eastAsia="en-US"/>
        </w:rPr>
        <w:t xml:space="preserve"> проживания иногородних участников мероприятия;</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xml:space="preserve">- </w:t>
      </w:r>
      <w:proofErr w:type="gramStart"/>
      <w:r w:rsidRPr="00D63B9E">
        <w:rPr>
          <w:rFonts w:eastAsia="Calibri"/>
          <w:spacing w:val="-4"/>
          <w:lang w:eastAsia="en-US"/>
        </w:rPr>
        <w:t>обеспечени</w:t>
      </w:r>
      <w:r>
        <w:rPr>
          <w:rFonts w:eastAsia="Calibri"/>
          <w:spacing w:val="-4"/>
          <w:lang w:eastAsia="en-US"/>
        </w:rPr>
        <w:t>и</w:t>
      </w:r>
      <w:proofErr w:type="gramEnd"/>
      <w:r w:rsidRPr="00D63B9E">
        <w:rPr>
          <w:rFonts w:eastAsia="Calibri"/>
          <w:spacing w:val="-4"/>
          <w:lang w:eastAsia="en-US"/>
        </w:rPr>
        <w:t xml:space="preserve"> участников мероприятия питьевой водой;</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xml:space="preserve">- </w:t>
      </w:r>
      <w:proofErr w:type="gramStart"/>
      <w:r w:rsidRPr="00D63B9E">
        <w:rPr>
          <w:rFonts w:eastAsia="Calibri"/>
          <w:spacing w:val="-4"/>
          <w:lang w:eastAsia="en-US"/>
        </w:rPr>
        <w:t>обеспечени</w:t>
      </w:r>
      <w:r>
        <w:rPr>
          <w:rFonts w:eastAsia="Calibri"/>
          <w:spacing w:val="-4"/>
          <w:lang w:eastAsia="en-US"/>
        </w:rPr>
        <w:t>и</w:t>
      </w:r>
      <w:proofErr w:type="gramEnd"/>
      <w:r w:rsidRPr="00D63B9E">
        <w:rPr>
          <w:rFonts w:eastAsia="Calibri"/>
          <w:spacing w:val="-4"/>
          <w:lang w:eastAsia="en-US"/>
        </w:rPr>
        <w:t xml:space="preserve"> раздаточным материалом и канцелярскими принадлежностями;</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оформление и доставку букетов для наг</w:t>
      </w:r>
      <w:r>
        <w:rPr>
          <w:rFonts w:eastAsia="Calibri"/>
          <w:spacing w:val="-4"/>
          <w:lang w:eastAsia="en-US"/>
        </w:rPr>
        <w:t>раждения участников мероприятия</w:t>
      </w:r>
      <w:r w:rsidRPr="00D63B9E">
        <w:rPr>
          <w:rFonts w:eastAsia="Calibri"/>
          <w:spacing w:val="-4"/>
          <w:lang w:eastAsia="en-US"/>
        </w:rPr>
        <w:t>.</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lastRenderedPageBreak/>
        <w:t>Исполнитель оперативно координирует работу в зависимости от организационных обстоятельств, хода проведения мероприятия.</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xml:space="preserve">Исполнитель обязуется предоставить Заказчику не позднее 15 июля 2026 г. план организации проведения мероприятия. Заказчик в течение 1 дня </w:t>
      </w:r>
      <w:proofErr w:type="gramStart"/>
      <w:r w:rsidRPr="00D63B9E">
        <w:rPr>
          <w:rFonts w:eastAsia="Calibri"/>
          <w:spacing w:val="-4"/>
          <w:lang w:eastAsia="en-US"/>
        </w:rPr>
        <w:t>с даты получения</w:t>
      </w:r>
      <w:proofErr w:type="gramEnd"/>
      <w:r w:rsidRPr="00D63B9E">
        <w:rPr>
          <w:rFonts w:eastAsia="Calibri"/>
          <w:spacing w:val="-4"/>
          <w:lang w:eastAsia="en-US"/>
        </w:rPr>
        <w:t xml:space="preserve"> от Исполнителя плана мероприятия согласовывает или сообщает о необходимости внесения корректировок. Общий срок согласования плана не превышает 2 дней.</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4.2. Организация проживания иногородних участников мероприятия</w:t>
      </w:r>
      <w:r w:rsidRPr="00D63B9E">
        <w:rPr>
          <w:rFonts w:eastAsia="Calibri"/>
          <w:spacing w:val="-4"/>
          <w:lang w:eastAsia="en-US"/>
        </w:rPr>
        <w:br/>
        <w:t>с 22 по 25 июля 2026 г. (3 суток).</w:t>
      </w:r>
    </w:p>
    <w:p w:rsidR="00F151D7" w:rsidRPr="00047F4B"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Исполнитель размещает участников мероприятия в одной гостинице в г. Хабаровск в однокомнатных (</w:t>
      </w:r>
      <w:r w:rsidRPr="00047F4B">
        <w:rPr>
          <w:rFonts w:eastAsia="Calibri"/>
          <w:spacing w:val="-4"/>
          <w:lang w:eastAsia="en-US"/>
        </w:rPr>
        <w:t>одноместных) номерах первой категории (или "Стандарт"). Количество проживающих – не более 15 участников.</w:t>
      </w:r>
    </w:p>
    <w:p w:rsidR="00F151D7" w:rsidRPr="00D63B9E" w:rsidRDefault="00F151D7" w:rsidP="00F151D7">
      <w:pPr>
        <w:tabs>
          <w:tab w:val="left" w:pos="993"/>
        </w:tabs>
        <w:spacing w:line="228" w:lineRule="auto"/>
        <w:ind w:firstLine="710"/>
        <w:jc w:val="both"/>
        <w:rPr>
          <w:rFonts w:eastAsia="Calibri"/>
          <w:spacing w:val="-4"/>
          <w:lang w:eastAsia="en-US"/>
        </w:rPr>
      </w:pPr>
      <w:r w:rsidRPr="00047F4B">
        <w:rPr>
          <w:rFonts w:eastAsia="Calibri"/>
          <w:spacing w:val="-4"/>
          <w:lang w:eastAsia="en-US"/>
        </w:rPr>
        <w:t>Список иногородних участников мероприятия</w:t>
      </w:r>
      <w:bookmarkStart w:id="1" w:name="_GoBack"/>
      <w:bookmarkEnd w:id="1"/>
      <w:r w:rsidRPr="00D63B9E">
        <w:rPr>
          <w:rFonts w:eastAsia="Calibri"/>
          <w:spacing w:val="-4"/>
          <w:lang w:eastAsia="en-US"/>
        </w:rPr>
        <w:t xml:space="preserve"> для организации проживания передается Заказчиком Исполнителю в течение 2 рабочих дней с момента заключения контракта.</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Исполнитель обеспечивает размещенных участников мероприятия питанием в месте размещения:</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ужин (1 день);</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завтрак (3 дня).</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4.3. Обеспечение участников мероприятия питьевой водой</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Исполнитель обеспечивает участников мероприятия бутилированной питьевой водой</w:t>
      </w:r>
      <w:r>
        <w:rPr>
          <w:rFonts w:eastAsia="Calibri"/>
          <w:spacing w:val="-4"/>
          <w:lang w:eastAsia="en-US"/>
        </w:rPr>
        <w:t xml:space="preserve"> – </w:t>
      </w:r>
      <w:r w:rsidRPr="00D63B9E">
        <w:rPr>
          <w:rFonts w:eastAsia="Calibri"/>
          <w:spacing w:val="-4"/>
          <w:lang w:eastAsia="en-US"/>
        </w:rPr>
        <w:t>не менее 80 бутылок</w:t>
      </w:r>
      <w:r>
        <w:rPr>
          <w:rFonts w:eastAsia="Calibri"/>
          <w:spacing w:val="-4"/>
          <w:lang w:eastAsia="en-US"/>
        </w:rPr>
        <w:t>. О</w:t>
      </w:r>
      <w:r w:rsidRPr="00D63B9E">
        <w:rPr>
          <w:rFonts w:eastAsia="Calibri"/>
          <w:spacing w:val="-4"/>
          <w:lang w:eastAsia="en-US"/>
        </w:rPr>
        <w:t xml:space="preserve">бъем 1 бутылки не менее 0,33 л. и не более 0,5 л. </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4.4. Обеспечение участников мероприятия раздаточным материалом и канцелярскими принадлежностями, в том числе:</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формирование и выдача раздаточных материалов для мероприятия</w:t>
      </w:r>
      <w:r>
        <w:rPr>
          <w:rFonts w:eastAsia="Calibri"/>
          <w:spacing w:val="-4"/>
          <w:lang w:eastAsia="en-US"/>
        </w:rPr>
        <w:t xml:space="preserve"> участникам</w:t>
      </w:r>
      <w:r w:rsidRPr="00D63B9E">
        <w:rPr>
          <w:rFonts w:eastAsia="Calibri"/>
          <w:spacing w:val="-4"/>
          <w:lang w:eastAsia="en-US"/>
        </w:rPr>
        <w:t>;</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обеспечение наборами канцелярских товаров (блокнот, ручка, маркер, организационная папка);</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xml:space="preserve">- организация размещения информационных стоек, </w:t>
      </w:r>
      <w:proofErr w:type="spellStart"/>
      <w:r w:rsidRPr="00D63B9E">
        <w:rPr>
          <w:rFonts w:eastAsia="Calibri"/>
          <w:spacing w:val="-4"/>
          <w:lang w:eastAsia="en-US"/>
        </w:rPr>
        <w:t>кувертных</w:t>
      </w:r>
      <w:proofErr w:type="spellEnd"/>
      <w:r w:rsidRPr="00D63B9E">
        <w:rPr>
          <w:rFonts w:eastAsia="Calibri"/>
          <w:spacing w:val="-4"/>
          <w:lang w:eastAsia="en-US"/>
        </w:rPr>
        <w:t xml:space="preserve"> карточек настольных двухсторонних размер 300 на 100 мм (по количеству участников).</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 xml:space="preserve">4.5. </w:t>
      </w:r>
      <w:r>
        <w:rPr>
          <w:rFonts w:eastAsia="Calibri"/>
          <w:spacing w:val="-4"/>
          <w:lang w:eastAsia="en-US"/>
        </w:rPr>
        <w:t>Организация о</w:t>
      </w:r>
      <w:r w:rsidRPr="00D63B9E">
        <w:rPr>
          <w:rFonts w:eastAsia="Calibri"/>
          <w:spacing w:val="-4"/>
          <w:lang w:eastAsia="en-US"/>
        </w:rPr>
        <w:t>формлени</w:t>
      </w:r>
      <w:r>
        <w:rPr>
          <w:rFonts w:eastAsia="Calibri"/>
          <w:spacing w:val="-4"/>
          <w:lang w:eastAsia="en-US"/>
        </w:rPr>
        <w:t>я</w:t>
      </w:r>
      <w:r w:rsidRPr="00D63B9E">
        <w:rPr>
          <w:rFonts w:eastAsia="Calibri"/>
          <w:spacing w:val="-4"/>
          <w:lang w:eastAsia="en-US"/>
        </w:rPr>
        <w:t xml:space="preserve"> и доставк</w:t>
      </w:r>
      <w:r>
        <w:rPr>
          <w:rFonts w:eastAsia="Calibri"/>
          <w:spacing w:val="-4"/>
          <w:lang w:eastAsia="en-US"/>
        </w:rPr>
        <w:t>и</w:t>
      </w:r>
      <w:r w:rsidRPr="00D63B9E">
        <w:rPr>
          <w:rFonts w:eastAsia="Calibri"/>
          <w:spacing w:val="-4"/>
          <w:lang w:eastAsia="en-US"/>
        </w:rPr>
        <w:t xml:space="preserve"> букетов для награждения участников мероприятия</w:t>
      </w:r>
    </w:p>
    <w:p w:rsidR="00F151D7" w:rsidRPr="00D63B9E" w:rsidRDefault="00F151D7" w:rsidP="00F151D7">
      <w:pPr>
        <w:tabs>
          <w:tab w:val="left" w:pos="993"/>
        </w:tabs>
        <w:spacing w:line="228" w:lineRule="auto"/>
        <w:ind w:firstLine="710"/>
        <w:jc w:val="both"/>
        <w:rPr>
          <w:rFonts w:eastAsia="Calibri"/>
          <w:spacing w:val="-4"/>
          <w:lang w:eastAsia="en-US"/>
        </w:rPr>
      </w:pPr>
      <w:r w:rsidRPr="00D63B9E">
        <w:rPr>
          <w:rFonts w:eastAsia="Calibri"/>
          <w:spacing w:val="-4"/>
          <w:lang w:eastAsia="en-US"/>
        </w:rPr>
        <w:t>Исполнитель обеспечивает не менее 7 букетов из живых цветов для награждения участников</w:t>
      </w:r>
      <w:r>
        <w:rPr>
          <w:rFonts w:eastAsia="Calibri"/>
          <w:spacing w:val="-4"/>
          <w:lang w:eastAsia="en-US"/>
        </w:rPr>
        <w:t xml:space="preserve"> мероприятия</w:t>
      </w:r>
      <w:r w:rsidRPr="00D63B9E">
        <w:rPr>
          <w:rFonts w:eastAsia="Calibri"/>
          <w:spacing w:val="-4"/>
          <w:lang w:eastAsia="en-US"/>
        </w:rPr>
        <w:t>. Диаметр букета: не менее 30 см и не более 35 см.</w:t>
      </w:r>
    </w:p>
    <w:p w:rsidR="00F151D7" w:rsidRPr="00D63B9E" w:rsidRDefault="00F151D7" w:rsidP="00F151D7">
      <w:pPr>
        <w:tabs>
          <w:tab w:val="left" w:pos="993"/>
        </w:tabs>
        <w:spacing w:line="228" w:lineRule="auto"/>
        <w:ind w:firstLine="710"/>
        <w:jc w:val="both"/>
        <w:rPr>
          <w:rFonts w:eastAsia="Calibri"/>
          <w:spacing w:val="-4"/>
          <w:lang w:eastAsia="en-US"/>
        </w:rPr>
      </w:pPr>
    </w:p>
    <w:p w:rsidR="00F151D7" w:rsidRPr="00D63B9E" w:rsidRDefault="00F151D7" w:rsidP="00F151D7">
      <w:pPr>
        <w:tabs>
          <w:tab w:val="left" w:pos="993"/>
        </w:tabs>
        <w:spacing w:line="228" w:lineRule="auto"/>
        <w:ind w:firstLine="710"/>
        <w:jc w:val="both"/>
        <w:rPr>
          <w:spacing w:val="-4"/>
        </w:rPr>
      </w:pPr>
      <w:r w:rsidRPr="00D63B9E">
        <w:rPr>
          <w:spacing w:val="-4"/>
        </w:rPr>
        <w:t>При оказании услуг Исполнитель самостоятельно осуществляет сбор и вывоз мусора, образовавшегося в результате оказания услуг.</w:t>
      </w:r>
    </w:p>
    <w:p w:rsidR="00F151D7" w:rsidRPr="00D63B9E" w:rsidRDefault="00F151D7" w:rsidP="00F151D7">
      <w:pPr>
        <w:tabs>
          <w:tab w:val="left" w:pos="993"/>
        </w:tabs>
        <w:spacing w:line="228" w:lineRule="auto"/>
        <w:ind w:firstLine="710"/>
        <w:jc w:val="both"/>
        <w:rPr>
          <w:spacing w:val="-4"/>
        </w:rPr>
      </w:pPr>
      <w:r w:rsidRPr="00D63B9E">
        <w:rPr>
          <w:spacing w:val="-4"/>
        </w:rPr>
        <w:t xml:space="preserve">Ответственность за соблюдением работниками Исполнителя </w:t>
      </w:r>
      <w:r w:rsidRPr="00D63B9E">
        <w:rPr>
          <w:bCs/>
          <w:spacing w:val="-4"/>
        </w:rPr>
        <w:t xml:space="preserve">норм и правил </w:t>
      </w:r>
      <w:r w:rsidRPr="00D63B9E">
        <w:rPr>
          <w:spacing w:val="-4"/>
        </w:rPr>
        <w:t xml:space="preserve">техники безопасности, </w:t>
      </w:r>
      <w:r w:rsidRPr="00D63B9E">
        <w:rPr>
          <w:bCs/>
          <w:spacing w:val="-4"/>
        </w:rPr>
        <w:t>требований закона и</w:t>
      </w:r>
      <w:r w:rsidRPr="00D63B9E">
        <w:rPr>
          <w:spacing w:val="-4"/>
        </w:rPr>
        <w:t xml:space="preserve"> иных правовых актов по охране труда,</w:t>
      </w:r>
      <w:r w:rsidRPr="00D63B9E">
        <w:rPr>
          <w:rFonts w:ascii="Courier New" w:hAnsi="Courier New" w:cs="Courier New"/>
          <w:spacing w:val="-4"/>
        </w:rPr>
        <w:t xml:space="preserve"> </w:t>
      </w:r>
      <w:r w:rsidRPr="00D63B9E">
        <w:rPr>
          <w:spacing w:val="-4"/>
        </w:rPr>
        <w:t>охране окружающей среды, санитарных норм и правил, пожарной безопасности при оказании услуг несет Исполнитель.</w:t>
      </w:r>
    </w:p>
    <w:p w:rsidR="00F151D7" w:rsidRPr="00D63B9E" w:rsidRDefault="00F151D7" w:rsidP="00F151D7">
      <w:pPr>
        <w:tabs>
          <w:tab w:val="left" w:pos="993"/>
        </w:tabs>
        <w:spacing w:line="228" w:lineRule="auto"/>
        <w:ind w:firstLine="710"/>
        <w:jc w:val="both"/>
        <w:rPr>
          <w:spacing w:val="-4"/>
        </w:rPr>
      </w:pPr>
    </w:p>
    <w:p w:rsidR="00F151D7" w:rsidRPr="00D63B9E" w:rsidRDefault="00F151D7" w:rsidP="00F151D7">
      <w:pPr>
        <w:autoSpaceDN w:val="0"/>
        <w:spacing w:line="228" w:lineRule="auto"/>
        <w:ind w:firstLine="709"/>
        <w:jc w:val="both"/>
        <w:rPr>
          <w:spacing w:val="-4"/>
        </w:rPr>
      </w:pPr>
      <w:r w:rsidRPr="00D63B9E">
        <w:rPr>
          <w:b/>
          <w:spacing w:val="-4"/>
        </w:rPr>
        <w:t>5. Перечень нормативных правовых документов, используемых Исполнителем при оказании Услуг:</w:t>
      </w:r>
      <w:r w:rsidRPr="00D63B9E">
        <w:rPr>
          <w:spacing w:val="-4"/>
        </w:rPr>
        <w:t xml:space="preserve"> </w:t>
      </w:r>
    </w:p>
    <w:p w:rsidR="00F151D7" w:rsidRPr="00D63B9E" w:rsidRDefault="00F151D7" w:rsidP="00F151D7">
      <w:pPr>
        <w:widowControl w:val="0"/>
        <w:suppressAutoHyphens/>
        <w:autoSpaceDN w:val="0"/>
        <w:spacing w:line="228" w:lineRule="auto"/>
        <w:ind w:firstLine="709"/>
        <w:jc w:val="both"/>
        <w:rPr>
          <w:spacing w:val="-4"/>
        </w:rPr>
      </w:pPr>
      <w:r w:rsidRPr="00D63B9E">
        <w:rPr>
          <w:spacing w:val="-4"/>
        </w:rPr>
        <w:t>- Федеральный закон от 30.03.1999 № 52-ФЗ "О санитарно-эпидемиологическом благополучии населения";</w:t>
      </w:r>
    </w:p>
    <w:p w:rsidR="00F151D7" w:rsidRPr="00D63B9E" w:rsidRDefault="00F151D7" w:rsidP="00F151D7">
      <w:pPr>
        <w:widowControl w:val="0"/>
        <w:suppressAutoHyphens/>
        <w:autoSpaceDN w:val="0"/>
        <w:spacing w:line="228" w:lineRule="auto"/>
        <w:ind w:firstLine="709"/>
        <w:jc w:val="both"/>
        <w:rPr>
          <w:spacing w:val="-4"/>
        </w:rPr>
      </w:pPr>
      <w:r w:rsidRPr="00D63B9E">
        <w:rPr>
          <w:spacing w:val="-4"/>
        </w:rPr>
        <w:t>- Федеральный закон от 02.01.2000 № 29-ФЗ "О качестве и безопасности пищевых продуктов";</w:t>
      </w:r>
    </w:p>
    <w:p w:rsidR="00F151D7" w:rsidRPr="00D63B9E" w:rsidRDefault="00F151D7" w:rsidP="00F151D7">
      <w:pPr>
        <w:widowControl w:val="0"/>
        <w:suppressAutoHyphens/>
        <w:autoSpaceDN w:val="0"/>
        <w:spacing w:line="228" w:lineRule="auto"/>
        <w:ind w:firstLine="709"/>
        <w:jc w:val="both"/>
        <w:rPr>
          <w:spacing w:val="-4"/>
        </w:rPr>
      </w:pPr>
      <w:r w:rsidRPr="00D63B9E">
        <w:rPr>
          <w:spacing w:val="-4"/>
        </w:rPr>
        <w:t>- Постановление Правительства РФ от 27.11.2025 № 1912 "Об утверждении Правил предоставления гостиничных услуг и услуг иных средств размещения в Российской Федерации".</w:t>
      </w:r>
    </w:p>
    <w:p w:rsidR="00F151D7" w:rsidRPr="00D63B9E" w:rsidRDefault="00F151D7" w:rsidP="00F151D7">
      <w:pPr>
        <w:spacing w:line="228" w:lineRule="auto"/>
        <w:ind w:firstLine="709"/>
        <w:jc w:val="both"/>
        <w:rPr>
          <w:color w:val="000000"/>
          <w:spacing w:val="-4"/>
          <w:shd w:val="clear" w:color="auto" w:fill="FFFFFF"/>
        </w:rPr>
      </w:pPr>
      <w:r w:rsidRPr="00D63B9E">
        <w:rPr>
          <w:color w:val="000000"/>
          <w:spacing w:val="-4"/>
          <w:shd w:val="clear" w:color="auto" w:fill="FFFFFF"/>
        </w:rPr>
        <w:t xml:space="preserve">Во всех случаях, когда в настоящей Технической части имеются ссылки на конкретные стандарты и нормы, которым должны соответствовать оказываемые услуги, а также поставляемые или используемые материалы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w:t>
      </w:r>
      <w:r w:rsidRPr="00D63B9E">
        <w:rPr>
          <w:color w:val="000000"/>
          <w:spacing w:val="-4"/>
          <w:shd w:val="clear" w:color="auto" w:fill="FFFFFF"/>
        </w:rPr>
        <w:lastRenderedPageBreak/>
        <w:t>услуг, такие документы будут иметь рекомендательный характер в части, не противоречащей действующим к такому моменту нормативным актам.</w:t>
      </w:r>
    </w:p>
    <w:p w:rsidR="00F151D7" w:rsidRPr="00D63B9E" w:rsidRDefault="00F151D7" w:rsidP="00F151D7">
      <w:pPr>
        <w:widowControl w:val="0"/>
        <w:suppressAutoHyphens/>
        <w:autoSpaceDN w:val="0"/>
        <w:spacing w:line="228" w:lineRule="auto"/>
        <w:ind w:firstLine="709"/>
        <w:jc w:val="both"/>
        <w:rPr>
          <w:rFonts w:cs="Mangal"/>
          <w:b/>
          <w:bCs/>
          <w:spacing w:val="-4"/>
          <w:kern w:val="2"/>
          <w:lang w:eastAsia="hi-IN" w:bidi="hi-IN"/>
        </w:rPr>
      </w:pPr>
    </w:p>
    <w:p w:rsidR="00F151D7" w:rsidRPr="00D63B9E" w:rsidRDefault="00F151D7" w:rsidP="00F151D7">
      <w:pPr>
        <w:widowControl w:val="0"/>
        <w:suppressAutoHyphens/>
        <w:autoSpaceDN w:val="0"/>
        <w:spacing w:line="228" w:lineRule="auto"/>
        <w:jc w:val="center"/>
        <w:rPr>
          <w:rFonts w:cs="Mangal"/>
          <w:b/>
          <w:bCs/>
          <w:spacing w:val="-4"/>
          <w:kern w:val="2"/>
          <w:lang w:eastAsia="hi-IN" w:bidi="hi-IN"/>
        </w:rPr>
      </w:pPr>
      <w:r w:rsidRPr="00D63B9E">
        <w:rPr>
          <w:rFonts w:cs="Mangal"/>
          <w:b/>
          <w:bCs/>
          <w:spacing w:val="-4"/>
          <w:kern w:val="2"/>
          <w:lang w:eastAsia="hi-IN" w:bidi="hi-IN"/>
        </w:rPr>
        <w:t>Требования к результатам закупки</w:t>
      </w:r>
    </w:p>
    <w:p w:rsidR="00F151D7" w:rsidRPr="00D63B9E" w:rsidRDefault="00F151D7" w:rsidP="00F151D7">
      <w:pPr>
        <w:widowControl w:val="0"/>
        <w:suppressAutoHyphens/>
        <w:autoSpaceDN w:val="0"/>
        <w:spacing w:line="228" w:lineRule="auto"/>
        <w:ind w:firstLine="709"/>
        <w:jc w:val="both"/>
        <w:rPr>
          <w:rFonts w:cs="Mangal"/>
          <w:spacing w:val="-4"/>
          <w:kern w:val="2"/>
          <w:lang w:eastAsia="hi-IN" w:bidi="hi-IN"/>
        </w:rPr>
      </w:pPr>
      <w:r w:rsidRPr="00D63B9E">
        <w:rPr>
          <w:rFonts w:cs="Mangal"/>
          <w:spacing w:val="-4"/>
          <w:kern w:val="2"/>
          <w:lang w:eastAsia="hi-IN" w:bidi="hi-IN"/>
        </w:rPr>
        <w:t>Результатом закупки является</w:t>
      </w:r>
      <w:r w:rsidRPr="00D63B9E">
        <w:rPr>
          <w:rFonts w:cs="Mangal"/>
          <w:bCs/>
          <w:spacing w:val="-4"/>
          <w:kern w:val="2"/>
          <w:lang w:eastAsia="hi-IN" w:bidi="hi-IN"/>
        </w:rPr>
        <w:t xml:space="preserve"> оказание услуг</w:t>
      </w:r>
      <w:r w:rsidRPr="00D63B9E">
        <w:rPr>
          <w:spacing w:val="-4"/>
          <w:kern w:val="2"/>
          <w:lang w:eastAsia="hi-IN" w:bidi="hi-IN"/>
        </w:rPr>
        <w:t xml:space="preserve"> </w:t>
      </w:r>
      <w:r w:rsidRPr="00D63B9E">
        <w:rPr>
          <w:spacing w:val="-4"/>
        </w:rPr>
        <w:t>по обеспечению</w:t>
      </w:r>
      <w:r w:rsidRPr="00D63B9E">
        <w:rPr>
          <w:rFonts w:eastAsia="SimSun"/>
          <w:spacing w:val="-4"/>
          <w:kern w:val="2"/>
          <w:lang w:eastAsia="ar-SA"/>
        </w:rPr>
        <w:t xml:space="preserve"> проведения мероприятия</w:t>
      </w:r>
      <w:r w:rsidRPr="00D63B9E">
        <w:rPr>
          <w:spacing w:val="-4"/>
        </w:rPr>
        <w:t xml:space="preserve"> с представителями средств массовой информации, сотрудниками исполнительных органов Хабаровского края, администраций муниципальных образований края, обеспечивающих информационное сопровождение деятельности,</w:t>
      </w:r>
      <w:r w:rsidRPr="00D63B9E">
        <w:rPr>
          <w:spacing w:val="-4"/>
          <w:kern w:val="2"/>
          <w:lang w:eastAsia="hi-IN" w:bidi="hi-IN"/>
        </w:rPr>
        <w:t xml:space="preserve"> </w:t>
      </w:r>
      <w:r w:rsidRPr="00D63B9E">
        <w:rPr>
          <w:rFonts w:cs="Mangal"/>
          <w:spacing w:val="-4"/>
          <w:kern w:val="2"/>
          <w:lang w:eastAsia="hi-IN" w:bidi="hi-IN"/>
        </w:rPr>
        <w:t>в полном объеме в соответствии с Технической частью.</w:t>
      </w:r>
    </w:p>
    <w:p w:rsidR="007C384A" w:rsidRDefault="007C384A" w:rsidP="009F0191">
      <w:pPr>
        <w:ind w:firstLine="709"/>
        <w:jc w:val="both"/>
        <w:rPr>
          <w:b/>
        </w:rPr>
      </w:pPr>
    </w:p>
    <w:p w:rsidR="00DA3E26" w:rsidRDefault="00DA3E26" w:rsidP="009F0191">
      <w:pPr>
        <w:ind w:firstLine="709"/>
        <w:jc w:val="both"/>
        <w:rPr>
          <w:b/>
        </w:rPr>
      </w:pPr>
    </w:p>
    <w:p w:rsidR="00521801" w:rsidRDefault="00521801" w:rsidP="009F0191">
      <w:pPr>
        <w:ind w:firstLine="709"/>
        <w:jc w:val="both"/>
        <w:rPr>
          <w:b/>
        </w:rPr>
      </w:pPr>
    </w:p>
    <w:tbl>
      <w:tblPr>
        <w:tblW w:w="10451" w:type="dxa"/>
        <w:tblInd w:w="147" w:type="dxa"/>
        <w:tblLayout w:type="fixed"/>
        <w:tblLook w:val="0000" w:firstRow="0" w:lastRow="0" w:firstColumn="0" w:lastColumn="0" w:noHBand="0" w:noVBand="0"/>
      </w:tblPr>
      <w:tblGrid>
        <w:gridCol w:w="5206"/>
        <w:gridCol w:w="5245"/>
      </w:tblGrid>
      <w:tr w:rsidR="00223DD9" w:rsidRPr="006153FC" w:rsidTr="00910C81">
        <w:trPr>
          <w:trHeight w:val="1314"/>
        </w:trPr>
        <w:tc>
          <w:tcPr>
            <w:tcW w:w="5206" w:type="dxa"/>
          </w:tcPr>
          <w:p w:rsidR="00223DD9" w:rsidRDefault="00223DD9" w:rsidP="00910C81">
            <w:pPr>
              <w:snapToGrid w:val="0"/>
              <w:ind w:right="-3"/>
              <w:rPr>
                <w:bCs/>
                <w:iCs/>
              </w:rPr>
            </w:pPr>
            <w:r>
              <w:rPr>
                <w:bCs/>
                <w:iCs/>
              </w:rPr>
              <w:t>Заказчик</w:t>
            </w:r>
            <w:r w:rsidRPr="006153FC">
              <w:rPr>
                <w:bCs/>
                <w:iCs/>
              </w:rPr>
              <w:t>:</w:t>
            </w:r>
          </w:p>
          <w:p w:rsidR="00223DD9" w:rsidRDefault="00223DD9" w:rsidP="00910C81">
            <w:pPr>
              <w:snapToGrid w:val="0"/>
              <w:rPr>
                <w:bCs/>
                <w:iCs/>
              </w:rPr>
            </w:pPr>
          </w:p>
          <w:p w:rsidR="00FB157E" w:rsidRDefault="00FB157E" w:rsidP="00910C81">
            <w:pPr>
              <w:snapToGrid w:val="0"/>
              <w:rPr>
                <w:bCs/>
                <w:iCs/>
              </w:rPr>
            </w:pPr>
          </w:p>
          <w:p w:rsidR="00EA1CC4" w:rsidRDefault="00EA1CC4" w:rsidP="00910C81">
            <w:pPr>
              <w:snapToGrid w:val="0"/>
              <w:rPr>
                <w:bCs/>
                <w:iCs/>
              </w:rPr>
            </w:pPr>
          </w:p>
          <w:p w:rsidR="00223DD9" w:rsidRDefault="00223DD9" w:rsidP="003D7105">
            <w:pPr>
              <w:tabs>
                <w:tab w:val="left" w:pos="6120"/>
              </w:tabs>
            </w:pPr>
            <w:r w:rsidRPr="00AE7194">
              <w:t>________________</w:t>
            </w:r>
            <w:r w:rsidR="00461796">
              <w:t>__</w:t>
            </w:r>
            <w:r w:rsidR="00877E59">
              <w:t>_</w:t>
            </w:r>
            <w:r w:rsidRPr="00AE7194">
              <w:t xml:space="preserve">___ / </w:t>
            </w:r>
            <w:r w:rsidR="00FB157E">
              <w:t>_______________</w:t>
            </w:r>
            <w:r w:rsidR="00877E59" w:rsidRPr="006A5CA9">
              <w:t xml:space="preserve"> </w:t>
            </w:r>
            <w:r w:rsidR="004357F8">
              <w:t>/</w:t>
            </w:r>
          </w:p>
          <w:p w:rsidR="003D7105" w:rsidRPr="004357F8" w:rsidRDefault="003D7105" w:rsidP="003D7105">
            <w:pPr>
              <w:tabs>
                <w:tab w:val="left" w:pos="6120"/>
              </w:tabs>
            </w:pPr>
            <w:r w:rsidRPr="006A5CA9">
              <w:t>М.П.</w:t>
            </w:r>
          </w:p>
        </w:tc>
        <w:tc>
          <w:tcPr>
            <w:tcW w:w="5245" w:type="dxa"/>
          </w:tcPr>
          <w:p w:rsidR="00223DD9" w:rsidRDefault="00223DD9" w:rsidP="00910C81">
            <w:pPr>
              <w:snapToGrid w:val="0"/>
              <w:rPr>
                <w:bCs/>
                <w:iCs/>
              </w:rPr>
            </w:pPr>
            <w:r>
              <w:t>Исполнитель</w:t>
            </w:r>
            <w:r w:rsidRPr="006153FC">
              <w:rPr>
                <w:bCs/>
                <w:iCs/>
              </w:rPr>
              <w:t>:</w:t>
            </w:r>
          </w:p>
          <w:p w:rsidR="001D48C5" w:rsidRDefault="001D48C5" w:rsidP="001D48C5">
            <w:pPr>
              <w:tabs>
                <w:tab w:val="left" w:pos="2552"/>
              </w:tabs>
              <w:ind w:right="12"/>
              <w:jc w:val="both"/>
            </w:pPr>
          </w:p>
          <w:p w:rsidR="001D48C5" w:rsidRDefault="001D48C5" w:rsidP="001D48C5">
            <w:pPr>
              <w:tabs>
                <w:tab w:val="left" w:pos="2552"/>
              </w:tabs>
              <w:ind w:right="12"/>
              <w:jc w:val="both"/>
            </w:pPr>
          </w:p>
          <w:p w:rsidR="001D48C5" w:rsidRDefault="001D48C5" w:rsidP="001D48C5">
            <w:pPr>
              <w:tabs>
                <w:tab w:val="left" w:pos="2552"/>
              </w:tabs>
              <w:ind w:right="12"/>
              <w:jc w:val="both"/>
            </w:pPr>
          </w:p>
          <w:p w:rsidR="001D48C5" w:rsidRDefault="001D48C5" w:rsidP="001D48C5">
            <w:pPr>
              <w:tabs>
                <w:tab w:val="left" w:pos="2552"/>
              </w:tabs>
              <w:ind w:right="12"/>
              <w:jc w:val="both"/>
            </w:pPr>
            <w:r>
              <w:t xml:space="preserve">___________________ / </w:t>
            </w:r>
            <w:r w:rsidR="00FB157E">
              <w:t>_____________</w:t>
            </w:r>
            <w:r>
              <w:t xml:space="preserve"> /</w:t>
            </w:r>
          </w:p>
          <w:p w:rsidR="003D7105" w:rsidRPr="004357F8" w:rsidRDefault="001D48C5" w:rsidP="001D48C5">
            <w:r>
              <w:t>М.П.</w:t>
            </w:r>
          </w:p>
        </w:tc>
      </w:tr>
    </w:tbl>
    <w:p w:rsidR="00737BBB" w:rsidRDefault="00737BBB" w:rsidP="0088646C">
      <w:pPr>
        <w:ind w:left="6521"/>
        <w:jc w:val="right"/>
      </w:pPr>
      <w:r>
        <w:br w:type="page"/>
      </w:r>
    </w:p>
    <w:p w:rsidR="0088646C" w:rsidRPr="00157556" w:rsidRDefault="0088646C" w:rsidP="0088646C">
      <w:pPr>
        <w:ind w:left="6521"/>
        <w:jc w:val="right"/>
      </w:pPr>
      <w:r w:rsidRPr="00157556">
        <w:lastRenderedPageBreak/>
        <w:t xml:space="preserve">Приложение № </w:t>
      </w:r>
      <w:r>
        <w:t>2</w:t>
      </w:r>
      <w:r w:rsidRPr="00157556">
        <w:t xml:space="preserve"> к контракту</w:t>
      </w:r>
    </w:p>
    <w:p w:rsidR="00916A74" w:rsidRDefault="0088646C" w:rsidP="00916A74">
      <w:pPr>
        <w:ind w:left="6521"/>
        <w:jc w:val="right"/>
      </w:pPr>
      <w:r w:rsidRPr="00157556">
        <w:t xml:space="preserve">от </w:t>
      </w:r>
      <w:r w:rsidR="00916A74">
        <w:t xml:space="preserve">"___" </w:t>
      </w:r>
      <w:r w:rsidR="00521801">
        <w:t>________</w:t>
      </w:r>
      <w:r w:rsidR="00916A74">
        <w:t xml:space="preserve"> 202</w:t>
      </w:r>
      <w:r w:rsidR="00521801">
        <w:t>6</w:t>
      </w:r>
      <w:r w:rsidR="00916A74">
        <w:t xml:space="preserve"> г.</w:t>
      </w:r>
    </w:p>
    <w:p w:rsidR="0042103B" w:rsidRPr="006153FC" w:rsidRDefault="00916A74" w:rsidP="00916A74">
      <w:pPr>
        <w:ind w:left="6521"/>
        <w:jc w:val="right"/>
        <w:rPr>
          <w:b/>
        </w:rPr>
      </w:pPr>
      <w:r>
        <w:t>№ __</w:t>
      </w:r>
    </w:p>
    <w:p w:rsidR="00327CD5" w:rsidRPr="006153FC" w:rsidRDefault="00FD394A" w:rsidP="00327CD5">
      <w:pPr>
        <w:jc w:val="center"/>
        <w:rPr>
          <w:b/>
        </w:rPr>
      </w:pPr>
      <w:r w:rsidRPr="006153FC">
        <w:rPr>
          <w:b/>
        </w:rPr>
        <w:t xml:space="preserve">СПЕЦИФИКАЦИЯ </w:t>
      </w:r>
    </w:p>
    <w:p w:rsidR="00327CD5" w:rsidRPr="006153FC" w:rsidRDefault="00327CD5" w:rsidP="00327CD5">
      <w:pPr>
        <w:jc w:val="center"/>
        <w:rPr>
          <w:b/>
        </w:rPr>
      </w:pPr>
    </w:p>
    <w:p w:rsidR="00327CD5" w:rsidRPr="006153FC" w:rsidRDefault="00327CD5" w:rsidP="00327CD5">
      <w:pPr>
        <w:rPr>
          <w:rFonts w:ascii="Calibri" w:hAnsi="Calibri"/>
          <w:sz w:val="22"/>
          <w:szCs w:val="22"/>
          <w:lang w:eastAsia="en-US"/>
        </w:rPr>
      </w:pPr>
    </w:p>
    <w:tbl>
      <w:tblPr>
        <w:tblW w:w="4816" w:type="pct"/>
        <w:tblInd w:w="93" w:type="dxa"/>
        <w:tblLayout w:type="fixed"/>
        <w:tblLook w:val="04A0" w:firstRow="1" w:lastRow="0" w:firstColumn="1" w:lastColumn="0" w:noHBand="0" w:noVBand="1"/>
      </w:tblPr>
      <w:tblGrid>
        <w:gridCol w:w="643"/>
        <w:gridCol w:w="4334"/>
        <w:gridCol w:w="1216"/>
        <w:gridCol w:w="834"/>
        <w:gridCol w:w="1068"/>
        <w:gridCol w:w="1385"/>
      </w:tblGrid>
      <w:tr w:rsidR="00DA3E26" w:rsidRPr="00DA3E26" w:rsidTr="00FB157E">
        <w:trPr>
          <w:cantSplit/>
          <w:trHeight w:val="654"/>
        </w:trPr>
        <w:tc>
          <w:tcPr>
            <w:tcW w:w="643" w:type="dxa"/>
            <w:tcBorders>
              <w:top w:val="single" w:sz="4" w:space="0" w:color="auto"/>
              <w:left w:val="single" w:sz="4" w:space="0" w:color="auto"/>
              <w:bottom w:val="single" w:sz="4" w:space="0" w:color="auto"/>
              <w:right w:val="single" w:sz="4" w:space="0" w:color="000000"/>
            </w:tcBorders>
            <w:hideMark/>
          </w:tcPr>
          <w:p w:rsidR="00DA3E26" w:rsidRPr="00DA3E26" w:rsidRDefault="00DA3E26" w:rsidP="00DA3E26">
            <w:pPr>
              <w:jc w:val="center"/>
            </w:pPr>
            <w:r w:rsidRPr="00DA3E26">
              <w:t>№</w:t>
            </w:r>
            <w:r w:rsidRPr="00DA3E26">
              <w:br/>
            </w:r>
            <w:proofErr w:type="gramStart"/>
            <w:r w:rsidRPr="00DA3E26">
              <w:t>п</w:t>
            </w:r>
            <w:proofErr w:type="gramEnd"/>
            <w:r w:rsidRPr="00DA3E26">
              <w:t>/п</w:t>
            </w:r>
          </w:p>
        </w:tc>
        <w:tc>
          <w:tcPr>
            <w:tcW w:w="4334" w:type="dxa"/>
            <w:tcBorders>
              <w:top w:val="single" w:sz="4" w:space="0" w:color="auto"/>
              <w:left w:val="nil"/>
              <w:bottom w:val="single" w:sz="4" w:space="0" w:color="auto"/>
              <w:right w:val="single" w:sz="4" w:space="0" w:color="000000"/>
            </w:tcBorders>
            <w:hideMark/>
          </w:tcPr>
          <w:p w:rsidR="00DA3E26" w:rsidRPr="00DA3E26" w:rsidRDefault="00DA3E26" w:rsidP="00DA3E26">
            <w:pPr>
              <w:jc w:val="center"/>
            </w:pPr>
            <w:r w:rsidRPr="00DA3E26">
              <w:t>Наименование Услуг</w:t>
            </w:r>
          </w:p>
        </w:tc>
        <w:tc>
          <w:tcPr>
            <w:tcW w:w="1216" w:type="dxa"/>
            <w:tcBorders>
              <w:top w:val="single" w:sz="4" w:space="0" w:color="auto"/>
              <w:left w:val="nil"/>
              <w:bottom w:val="single" w:sz="4" w:space="0" w:color="auto"/>
              <w:right w:val="single" w:sz="4" w:space="0" w:color="000000"/>
            </w:tcBorders>
            <w:hideMark/>
          </w:tcPr>
          <w:p w:rsidR="00DA3E26" w:rsidRPr="00DA3E26" w:rsidRDefault="00DA3E26" w:rsidP="00FB157E">
            <w:pPr>
              <w:ind w:left="-57" w:right="-57"/>
              <w:jc w:val="center"/>
            </w:pPr>
            <w:r w:rsidRPr="00DA3E26">
              <w:t>Единица измерения</w:t>
            </w:r>
          </w:p>
        </w:tc>
        <w:tc>
          <w:tcPr>
            <w:tcW w:w="834" w:type="dxa"/>
            <w:tcBorders>
              <w:top w:val="single" w:sz="4" w:space="0" w:color="auto"/>
              <w:left w:val="nil"/>
              <w:bottom w:val="single" w:sz="4" w:space="0" w:color="auto"/>
              <w:right w:val="single" w:sz="4" w:space="0" w:color="000000"/>
            </w:tcBorders>
            <w:hideMark/>
          </w:tcPr>
          <w:p w:rsidR="00DA3E26" w:rsidRPr="00DA3E26" w:rsidRDefault="00DA3E26" w:rsidP="00DA3E26">
            <w:pPr>
              <w:jc w:val="center"/>
            </w:pPr>
            <w:r w:rsidRPr="00DA3E26">
              <w:t>Кол-во</w:t>
            </w:r>
          </w:p>
        </w:tc>
        <w:tc>
          <w:tcPr>
            <w:tcW w:w="1068" w:type="dxa"/>
            <w:tcBorders>
              <w:top w:val="single" w:sz="4" w:space="0" w:color="auto"/>
              <w:left w:val="nil"/>
              <w:bottom w:val="single" w:sz="4" w:space="0" w:color="auto"/>
              <w:right w:val="single" w:sz="4" w:space="0" w:color="000000"/>
            </w:tcBorders>
          </w:tcPr>
          <w:p w:rsidR="00DA3E26" w:rsidRPr="00DA3E26" w:rsidRDefault="00DA3E26" w:rsidP="00DA3E26">
            <w:pPr>
              <w:jc w:val="center"/>
            </w:pPr>
            <w:r w:rsidRPr="00DA3E26">
              <w:t>Цена за ед., руб.</w:t>
            </w:r>
          </w:p>
        </w:tc>
        <w:tc>
          <w:tcPr>
            <w:tcW w:w="1385" w:type="dxa"/>
            <w:tcBorders>
              <w:top w:val="single" w:sz="4" w:space="0" w:color="auto"/>
              <w:left w:val="nil"/>
              <w:bottom w:val="single" w:sz="4" w:space="0" w:color="auto"/>
              <w:right w:val="single" w:sz="4" w:space="0" w:color="000000"/>
            </w:tcBorders>
          </w:tcPr>
          <w:p w:rsidR="00DA3E26" w:rsidRPr="00DA3E26" w:rsidRDefault="00DA3E26" w:rsidP="00DA3E26">
            <w:pPr>
              <w:jc w:val="center"/>
            </w:pPr>
            <w:r w:rsidRPr="00DA3E26">
              <w:t>Стоимость, руб.</w:t>
            </w:r>
          </w:p>
        </w:tc>
      </w:tr>
      <w:tr w:rsidR="00976255" w:rsidRPr="00DA3E26" w:rsidTr="008F7F88">
        <w:trPr>
          <w:cantSplit/>
          <w:trHeight w:val="300"/>
        </w:trPr>
        <w:tc>
          <w:tcPr>
            <w:tcW w:w="643" w:type="dxa"/>
            <w:tcBorders>
              <w:top w:val="single" w:sz="4" w:space="0" w:color="auto"/>
              <w:left w:val="single" w:sz="4" w:space="0" w:color="auto"/>
              <w:bottom w:val="single" w:sz="4" w:space="0" w:color="auto"/>
              <w:right w:val="single" w:sz="4" w:space="0" w:color="auto"/>
            </w:tcBorders>
            <w:noWrap/>
            <w:hideMark/>
          </w:tcPr>
          <w:p w:rsidR="00976255" w:rsidRPr="00DA3E26" w:rsidRDefault="00976255" w:rsidP="00DA3E26">
            <w:pPr>
              <w:numPr>
                <w:ilvl w:val="0"/>
                <w:numId w:val="30"/>
              </w:numPr>
              <w:ind w:left="0" w:firstLine="0"/>
              <w:contextualSpacing/>
              <w:jc w:val="center"/>
              <w:rPr>
                <w:lang w:eastAsia="en-US"/>
              </w:rPr>
            </w:pPr>
          </w:p>
        </w:tc>
        <w:tc>
          <w:tcPr>
            <w:tcW w:w="4334" w:type="dxa"/>
            <w:tcBorders>
              <w:top w:val="single" w:sz="4" w:space="0" w:color="auto"/>
              <w:left w:val="nil"/>
              <w:bottom w:val="single" w:sz="4" w:space="0" w:color="auto"/>
              <w:right w:val="single" w:sz="4" w:space="0" w:color="000000"/>
            </w:tcBorders>
          </w:tcPr>
          <w:p w:rsidR="00976255" w:rsidRPr="00976255" w:rsidRDefault="00521801" w:rsidP="00916A74">
            <w:pPr>
              <w:ind w:right="34"/>
              <w:jc w:val="both"/>
            </w:pPr>
            <w:r w:rsidRPr="00521801">
              <w:t>Оказание услуг по обеспечению проведения мероприятия с представителями средств массовой информации, сотрудниками исполнительных органов Хабаровского края, администраций муниципальных образований края, обеспечивающих информационное сопровождение деятельности</w:t>
            </w:r>
          </w:p>
        </w:tc>
        <w:tc>
          <w:tcPr>
            <w:tcW w:w="1216" w:type="dxa"/>
            <w:tcBorders>
              <w:top w:val="single" w:sz="4" w:space="0" w:color="auto"/>
              <w:left w:val="nil"/>
              <w:bottom w:val="single" w:sz="4" w:space="0" w:color="auto"/>
              <w:right w:val="single" w:sz="4" w:space="0" w:color="auto"/>
            </w:tcBorders>
            <w:noWrap/>
          </w:tcPr>
          <w:p w:rsidR="00976255" w:rsidRPr="00976255" w:rsidRDefault="00916A74" w:rsidP="00916A74">
            <w:pPr>
              <w:jc w:val="center"/>
            </w:pPr>
            <w:proofErr w:type="spellStart"/>
            <w:r w:rsidRPr="00916A74">
              <w:t>усл</w:t>
            </w:r>
            <w:proofErr w:type="spellEnd"/>
            <w:r w:rsidRPr="00916A74">
              <w:t>.</w:t>
            </w:r>
            <w:r>
              <w:t xml:space="preserve"> </w:t>
            </w:r>
            <w:r w:rsidR="00521801">
              <w:t>ед.</w:t>
            </w:r>
          </w:p>
        </w:tc>
        <w:tc>
          <w:tcPr>
            <w:tcW w:w="834" w:type="dxa"/>
            <w:tcBorders>
              <w:top w:val="single" w:sz="4" w:space="0" w:color="auto"/>
              <w:left w:val="nil"/>
              <w:bottom w:val="single" w:sz="4" w:space="0" w:color="auto"/>
              <w:right w:val="single" w:sz="4" w:space="0" w:color="auto"/>
            </w:tcBorders>
            <w:noWrap/>
          </w:tcPr>
          <w:p w:rsidR="00976255" w:rsidRPr="00976255" w:rsidRDefault="00916A74" w:rsidP="005C0D33">
            <w:pPr>
              <w:jc w:val="center"/>
            </w:pPr>
            <w:r w:rsidRPr="00916A74">
              <w:t>1</w:t>
            </w:r>
          </w:p>
        </w:tc>
        <w:tc>
          <w:tcPr>
            <w:tcW w:w="1068" w:type="dxa"/>
            <w:tcBorders>
              <w:top w:val="single" w:sz="4" w:space="0" w:color="auto"/>
              <w:left w:val="nil"/>
              <w:bottom w:val="single" w:sz="4" w:space="0" w:color="auto"/>
              <w:right w:val="single" w:sz="4" w:space="0" w:color="auto"/>
            </w:tcBorders>
            <w:vAlign w:val="center"/>
          </w:tcPr>
          <w:p w:rsidR="00976255" w:rsidRPr="00AD6AB4" w:rsidRDefault="00976255" w:rsidP="00AD6AB4">
            <w:pPr>
              <w:jc w:val="center"/>
              <w:rPr>
                <w:color w:val="000000"/>
              </w:rPr>
            </w:pPr>
          </w:p>
        </w:tc>
        <w:tc>
          <w:tcPr>
            <w:tcW w:w="1385" w:type="dxa"/>
            <w:tcBorders>
              <w:top w:val="single" w:sz="4" w:space="0" w:color="auto"/>
              <w:left w:val="nil"/>
              <w:bottom w:val="single" w:sz="4" w:space="0" w:color="auto"/>
              <w:right w:val="single" w:sz="4" w:space="0" w:color="auto"/>
            </w:tcBorders>
            <w:vAlign w:val="center"/>
          </w:tcPr>
          <w:p w:rsidR="00976255" w:rsidRPr="00AD6AB4" w:rsidRDefault="00976255" w:rsidP="00AD6AB4">
            <w:pPr>
              <w:jc w:val="center"/>
              <w:rPr>
                <w:color w:val="000000"/>
              </w:rPr>
            </w:pPr>
          </w:p>
        </w:tc>
      </w:tr>
      <w:tr w:rsidR="00976255" w:rsidRPr="00DA3E26" w:rsidTr="004B7F92">
        <w:trPr>
          <w:cantSplit/>
          <w:trHeight w:val="300"/>
        </w:trPr>
        <w:tc>
          <w:tcPr>
            <w:tcW w:w="8095" w:type="dxa"/>
            <w:gridSpan w:val="5"/>
            <w:tcBorders>
              <w:top w:val="single" w:sz="4" w:space="0" w:color="auto"/>
              <w:left w:val="single" w:sz="4" w:space="0" w:color="auto"/>
              <w:bottom w:val="single" w:sz="4" w:space="0" w:color="auto"/>
              <w:right w:val="single" w:sz="4" w:space="0" w:color="auto"/>
            </w:tcBorders>
            <w:noWrap/>
          </w:tcPr>
          <w:p w:rsidR="00976255" w:rsidRPr="00DA3E26" w:rsidRDefault="00976255" w:rsidP="00DA3E26">
            <w:pPr>
              <w:jc w:val="right"/>
              <w:rPr>
                <w:b/>
                <w:lang w:eastAsia="en-US"/>
              </w:rPr>
            </w:pPr>
            <w:r w:rsidRPr="00DA3E26">
              <w:rPr>
                <w:b/>
                <w:lang w:eastAsia="en-US"/>
              </w:rPr>
              <w:t>Итого</w:t>
            </w:r>
          </w:p>
        </w:tc>
        <w:tc>
          <w:tcPr>
            <w:tcW w:w="1385" w:type="dxa"/>
            <w:tcBorders>
              <w:top w:val="single" w:sz="4" w:space="0" w:color="auto"/>
              <w:left w:val="nil"/>
              <w:bottom w:val="single" w:sz="4" w:space="0" w:color="auto"/>
              <w:right w:val="single" w:sz="4" w:space="0" w:color="auto"/>
            </w:tcBorders>
          </w:tcPr>
          <w:p w:rsidR="00976255" w:rsidRPr="00DA3E26" w:rsidRDefault="00976255" w:rsidP="00DA3E26">
            <w:pPr>
              <w:jc w:val="center"/>
              <w:rPr>
                <w:b/>
                <w:lang w:eastAsia="en-US"/>
              </w:rPr>
            </w:pPr>
          </w:p>
        </w:tc>
      </w:tr>
    </w:tbl>
    <w:p w:rsidR="00327CD5" w:rsidRDefault="00327CD5" w:rsidP="00327CD5"/>
    <w:p w:rsidR="0099301E" w:rsidRDefault="0099301E" w:rsidP="00327CD5"/>
    <w:p w:rsidR="0099301E" w:rsidRPr="006153FC" w:rsidRDefault="0099301E" w:rsidP="00327CD5"/>
    <w:tbl>
      <w:tblPr>
        <w:tblW w:w="10451" w:type="dxa"/>
        <w:tblInd w:w="147" w:type="dxa"/>
        <w:tblLayout w:type="fixed"/>
        <w:tblLook w:val="0000" w:firstRow="0" w:lastRow="0" w:firstColumn="0" w:lastColumn="0" w:noHBand="0" w:noVBand="0"/>
      </w:tblPr>
      <w:tblGrid>
        <w:gridCol w:w="5206"/>
        <w:gridCol w:w="5245"/>
      </w:tblGrid>
      <w:tr w:rsidR="00AD6AB4" w:rsidRPr="004357F8" w:rsidTr="008E1D79">
        <w:trPr>
          <w:trHeight w:val="1314"/>
        </w:trPr>
        <w:tc>
          <w:tcPr>
            <w:tcW w:w="5206" w:type="dxa"/>
          </w:tcPr>
          <w:p w:rsidR="00AD6AB4" w:rsidRDefault="00AD6AB4" w:rsidP="008E1D79">
            <w:pPr>
              <w:snapToGrid w:val="0"/>
              <w:ind w:right="-3"/>
              <w:rPr>
                <w:bCs/>
                <w:iCs/>
              </w:rPr>
            </w:pPr>
            <w:r>
              <w:rPr>
                <w:bCs/>
                <w:iCs/>
              </w:rPr>
              <w:t>Заказчик</w:t>
            </w:r>
            <w:r w:rsidRPr="006153FC">
              <w:rPr>
                <w:bCs/>
                <w:iCs/>
              </w:rPr>
              <w:t>:</w:t>
            </w:r>
          </w:p>
          <w:p w:rsidR="00AD6AB4" w:rsidRDefault="00AD6AB4" w:rsidP="008E1D79">
            <w:pPr>
              <w:snapToGrid w:val="0"/>
              <w:rPr>
                <w:bCs/>
                <w:iCs/>
              </w:rPr>
            </w:pPr>
          </w:p>
          <w:p w:rsidR="00FB157E" w:rsidRDefault="00FB157E" w:rsidP="008E1D79">
            <w:pPr>
              <w:snapToGrid w:val="0"/>
              <w:rPr>
                <w:bCs/>
                <w:iCs/>
              </w:rPr>
            </w:pPr>
          </w:p>
          <w:p w:rsidR="00AD6AB4" w:rsidRDefault="00AD6AB4" w:rsidP="008E1D79">
            <w:pPr>
              <w:snapToGrid w:val="0"/>
              <w:rPr>
                <w:bCs/>
                <w:iCs/>
              </w:rPr>
            </w:pPr>
          </w:p>
          <w:p w:rsidR="00AD6AB4" w:rsidRDefault="00AD6AB4" w:rsidP="008E1D79">
            <w:pPr>
              <w:tabs>
                <w:tab w:val="left" w:pos="6120"/>
              </w:tabs>
            </w:pPr>
            <w:r w:rsidRPr="00AE7194">
              <w:t>________________</w:t>
            </w:r>
            <w:r>
              <w:t>___</w:t>
            </w:r>
            <w:r w:rsidRPr="00AE7194">
              <w:t xml:space="preserve">___ / </w:t>
            </w:r>
            <w:r w:rsidR="00FB157E">
              <w:t>______________</w:t>
            </w:r>
            <w:r w:rsidRPr="006A5CA9">
              <w:t xml:space="preserve"> </w:t>
            </w:r>
            <w:r>
              <w:t>/</w:t>
            </w:r>
          </w:p>
          <w:p w:rsidR="00AD6AB4" w:rsidRPr="004357F8" w:rsidRDefault="00AD6AB4" w:rsidP="008E1D79">
            <w:pPr>
              <w:tabs>
                <w:tab w:val="left" w:pos="6120"/>
              </w:tabs>
            </w:pPr>
            <w:r w:rsidRPr="006A5CA9">
              <w:t>М.П.</w:t>
            </w:r>
          </w:p>
        </w:tc>
        <w:tc>
          <w:tcPr>
            <w:tcW w:w="5245" w:type="dxa"/>
          </w:tcPr>
          <w:p w:rsidR="00AD6AB4" w:rsidRDefault="00AD6AB4" w:rsidP="008E1D79">
            <w:pPr>
              <w:snapToGrid w:val="0"/>
              <w:rPr>
                <w:bCs/>
                <w:iCs/>
              </w:rPr>
            </w:pPr>
            <w:r>
              <w:t>Исполнитель</w:t>
            </w:r>
            <w:r w:rsidRPr="006153FC">
              <w:rPr>
                <w:bCs/>
                <w:iCs/>
              </w:rPr>
              <w:t>:</w:t>
            </w:r>
          </w:p>
          <w:p w:rsidR="001D48C5" w:rsidRDefault="001D48C5" w:rsidP="001D48C5">
            <w:pPr>
              <w:tabs>
                <w:tab w:val="left" w:pos="2552"/>
              </w:tabs>
              <w:ind w:right="12"/>
              <w:jc w:val="both"/>
            </w:pPr>
          </w:p>
          <w:p w:rsidR="001D48C5" w:rsidRDefault="001D48C5" w:rsidP="001D48C5">
            <w:pPr>
              <w:tabs>
                <w:tab w:val="left" w:pos="2552"/>
              </w:tabs>
              <w:ind w:right="12"/>
              <w:jc w:val="both"/>
            </w:pPr>
          </w:p>
          <w:p w:rsidR="001D48C5" w:rsidRDefault="001D48C5" w:rsidP="001D48C5">
            <w:pPr>
              <w:tabs>
                <w:tab w:val="left" w:pos="2552"/>
              </w:tabs>
              <w:ind w:right="12"/>
              <w:jc w:val="both"/>
            </w:pPr>
          </w:p>
          <w:p w:rsidR="001D48C5" w:rsidRDefault="001D48C5" w:rsidP="001D48C5">
            <w:pPr>
              <w:tabs>
                <w:tab w:val="left" w:pos="2552"/>
              </w:tabs>
              <w:ind w:right="12"/>
              <w:jc w:val="both"/>
            </w:pPr>
            <w:r>
              <w:t xml:space="preserve">___________________ / </w:t>
            </w:r>
            <w:r w:rsidR="00FB157E">
              <w:t>_____________</w:t>
            </w:r>
            <w:r>
              <w:t xml:space="preserve"> /</w:t>
            </w:r>
          </w:p>
          <w:p w:rsidR="00AD6AB4" w:rsidRPr="004357F8" w:rsidRDefault="001D48C5" w:rsidP="001D48C5">
            <w:r>
              <w:t>М.П.</w:t>
            </w:r>
          </w:p>
        </w:tc>
      </w:tr>
    </w:tbl>
    <w:p w:rsidR="00327CD5" w:rsidRDefault="00327CD5" w:rsidP="004F7F50">
      <w:pPr>
        <w:rPr>
          <w:color w:val="FF0000"/>
        </w:rPr>
      </w:pPr>
    </w:p>
    <w:sectPr w:rsidR="00327CD5" w:rsidSect="00335BAE">
      <w:headerReference w:type="even" r:id="rId10"/>
      <w:headerReference w:type="default" r:id="rId11"/>
      <w:footerReference w:type="even" r:id="rId12"/>
      <w:footerReference w:type="default" r:id="rId13"/>
      <w:pgSz w:w="11906" w:h="16838"/>
      <w:pgMar w:top="993" w:right="720" w:bottom="720"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295" w:rsidRDefault="006D0295">
      <w:r>
        <w:separator/>
      </w:r>
    </w:p>
  </w:endnote>
  <w:endnote w:type="continuationSeparator" w:id="0">
    <w:p w:rsidR="006D0295" w:rsidRDefault="006D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BD" w:rsidRDefault="009756BD">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9756BD" w:rsidRDefault="009756B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BD" w:rsidRDefault="009756B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295" w:rsidRDefault="006D0295">
      <w:r>
        <w:separator/>
      </w:r>
    </w:p>
  </w:footnote>
  <w:footnote w:type="continuationSeparator" w:id="0">
    <w:p w:rsidR="006D0295" w:rsidRDefault="006D0295">
      <w:r>
        <w:continuationSeparator/>
      </w:r>
    </w:p>
  </w:footnote>
  <w:footnote w:id="1">
    <w:p w:rsidR="00150A6A" w:rsidRDefault="00150A6A" w:rsidP="00150A6A">
      <w:pPr>
        <w:pStyle w:val="af4"/>
        <w:jc w:val="both"/>
      </w:pPr>
      <w:r>
        <w:rPr>
          <w:rStyle w:val="af6"/>
        </w:rPr>
        <w:footnoteRef/>
      </w:r>
      <w:r>
        <w:t xml:space="preserve"> </w:t>
      </w:r>
      <w:r w:rsidRPr="0077165C">
        <w:t>В случае</w:t>
      </w:r>
      <w:proofErr w:type="gramStart"/>
      <w:r w:rsidRPr="0077165C">
        <w:t>,</w:t>
      </w:r>
      <w:proofErr w:type="gramEnd"/>
      <w:r w:rsidRPr="0077165C">
        <w:t xml:space="preserve">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BD" w:rsidRDefault="009756BD">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9756BD" w:rsidRDefault="009756B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BD" w:rsidRDefault="009756BD" w:rsidP="00910C81">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047F4B">
      <w:rPr>
        <w:rStyle w:val="a3"/>
      </w:rPr>
      <w:t>12</w:t>
    </w:r>
    <w:r>
      <w:rPr>
        <w:rStyle w:val="a3"/>
      </w:rPr>
      <w:fldChar w:fldCharType="end"/>
    </w:r>
  </w:p>
  <w:p w:rsidR="009756BD" w:rsidRDefault="009756BD" w:rsidP="00910C8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684BE2"/>
    <w:multiLevelType w:val="hybridMultilevel"/>
    <w:tmpl w:val="2342DCAC"/>
    <w:lvl w:ilvl="0" w:tplc="D4626F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53E53A1"/>
    <w:multiLevelType w:val="hybridMultilevel"/>
    <w:tmpl w:val="F7B6C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A4C42C5"/>
    <w:multiLevelType w:val="hybridMultilevel"/>
    <w:tmpl w:val="63B45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407C6"/>
    <w:multiLevelType w:val="hybridMultilevel"/>
    <w:tmpl w:val="4FF6F75E"/>
    <w:lvl w:ilvl="0" w:tplc="15666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8043E"/>
    <w:multiLevelType w:val="multilevel"/>
    <w:tmpl w:val="9DC06CF6"/>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8A7409C"/>
    <w:multiLevelType w:val="hybridMultilevel"/>
    <w:tmpl w:val="1C0EB852"/>
    <w:lvl w:ilvl="0" w:tplc="8B0A75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5C3487B"/>
    <w:multiLevelType w:val="hybridMultilevel"/>
    <w:tmpl w:val="AC501190"/>
    <w:lvl w:ilvl="0" w:tplc="24762F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671CA2"/>
    <w:multiLevelType w:val="hybridMultilevel"/>
    <w:tmpl w:val="65501824"/>
    <w:lvl w:ilvl="0" w:tplc="349A826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4">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D43517A"/>
    <w:multiLevelType w:val="hybridMultilevel"/>
    <w:tmpl w:val="F7B6C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6733FD"/>
    <w:multiLevelType w:val="hybridMultilevel"/>
    <w:tmpl w:val="C930D608"/>
    <w:lvl w:ilvl="0" w:tplc="288608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nsid w:val="58464DFB"/>
    <w:multiLevelType w:val="hybridMultilevel"/>
    <w:tmpl w:val="D11A5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5500A3"/>
    <w:multiLevelType w:val="hybridMultilevel"/>
    <w:tmpl w:val="1C0C4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7B5E81"/>
    <w:multiLevelType w:val="hybridMultilevel"/>
    <w:tmpl w:val="6A2A2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01F5AF5"/>
    <w:multiLevelType w:val="hybridMultilevel"/>
    <w:tmpl w:val="9F8AF320"/>
    <w:lvl w:ilvl="0" w:tplc="1D0A54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5">
    <w:nsid w:val="61C46CB6"/>
    <w:multiLevelType w:val="multilevel"/>
    <w:tmpl w:val="EF8A316A"/>
    <w:lvl w:ilvl="0">
      <w:start w:val="5"/>
      <w:numFmt w:val="decimal"/>
      <w:lvlText w:val="%1."/>
      <w:lvlJc w:val="left"/>
      <w:pPr>
        <w:ind w:left="1353" w:hanging="360"/>
      </w:pPr>
      <w:rPr>
        <w:rFonts w:cs="Times New Roman" w:hint="default"/>
      </w:rPr>
    </w:lvl>
    <w:lvl w:ilvl="1">
      <w:start w:val="1"/>
      <w:numFmt w:val="decimal"/>
      <w:isLgl/>
      <w:lvlText w:val="%1.%2."/>
      <w:lvlJc w:val="left"/>
      <w:pPr>
        <w:ind w:left="1260" w:hanging="54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6">
    <w:nsid w:val="69757E19"/>
    <w:multiLevelType w:val="hybridMultilevel"/>
    <w:tmpl w:val="72EADA78"/>
    <w:lvl w:ilvl="0" w:tplc="4BD0F026">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E0B7C4E"/>
    <w:multiLevelType w:val="hybridMultilevel"/>
    <w:tmpl w:val="1374B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9E57F6"/>
    <w:multiLevelType w:val="hybridMultilevel"/>
    <w:tmpl w:val="BD423290"/>
    <w:lvl w:ilvl="0" w:tplc="011A9050">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9">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3B1C3D"/>
    <w:multiLevelType w:val="hybridMultilevel"/>
    <w:tmpl w:val="23BC5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EB35E7"/>
    <w:multiLevelType w:val="multilevel"/>
    <w:tmpl w:val="79DEDDAE"/>
    <w:lvl w:ilvl="0">
      <w:start w:val="1"/>
      <w:numFmt w:val="decimal"/>
      <w:lvlText w:val="%1."/>
      <w:lvlJc w:val="left"/>
      <w:pPr>
        <w:ind w:left="720"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num w:numId="1">
    <w:abstractNumId w:val="18"/>
  </w:num>
  <w:num w:numId="2">
    <w:abstractNumId w:val="29"/>
  </w:num>
  <w:num w:numId="3">
    <w:abstractNumId w:val="13"/>
  </w:num>
  <w:num w:numId="4">
    <w:abstractNumId w:val="14"/>
  </w:num>
  <w:num w:numId="5">
    <w:abstractNumId w:val="8"/>
  </w:num>
  <w:num w:numId="6">
    <w:abstractNumId w:val="3"/>
  </w:num>
  <w:num w:numId="7">
    <w:abstractNumId w:val="0"/>
  </w:num>
  <w:num w:numId="8">
    <w:abstractNumId w:val="23"/>
  </w:num>
  <w:num w:numId="9">
    <w:abstractNumId w:val="30"/>
  </w:num>
  <w:num w:numId="10">
    <w:abstractNumId w:val="11"/>
  </w:num>
  <w:num w:numId="11">
    <w:abstractNumId w:val="12"/>
  </w:num>
  <w:num w:numId="12">
    <w:abstractNumId w:val="31"/>
  </w:num>
  <w:num w:numId="13">
    <w:abstractNumId w:val="15"/>
  </w:num>
  <w:num w:numId="14">
    <w:abstractNumId w:val="19"/>
  </w:num>
  <w:num w:numId="15">
    <w:abstractNumId w:val="33"/>
  </w:num>
  <w:num w:numId="16">
    <w:abstractNumId w:val="2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2"/>
  </w:num>
  <w:num w:numId="22">
    <w:abstractNumId w:val="7"/>
  </w:num>
  <w:num w:numId="23">
    <w:abstractNumId w:val="5"/>
  </w:num>
  <w:num w:numId="24">
    <w:abstractNumId w:val="9"/>
  </w:num>
  <w:num w:numId="25">
    <w:abstractNumId w:val="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6"/>
  </w:num>
  <w:num w:numId="30">
    <w:abstractNumId w:val="21"/>
  </w:num>
  <w:num w:numId="31">
    <w:abstractNumId w:val="16"/>
  </w:num>
  <w:num w:numId="32">
    <w:abstractNumId w:val="2"/>
  </w:num>
  <w:num w:numId="33">
    <w:abstractNumId w:val="2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C1"/>
    <w:rsid w:val="000044BC"/>
    <w:rsid w:val="00004F87"/>
    <w:rsid w:val="00013C05"/>
    <w:rsid w:val="0002144A"/>
    <w:rsid w:val="000219D0"/>
    <w:rsid w:val="000222CA"/>
    <w:rsid w:val="0002329A"/>
    <w:rsid w:val="00047F4B"/>
    <w:rsid w:val="00052520"/>
    <w:rsid w:val="0007412C"/>
    <w:rsid w:val="00077BF7"/>
    <w:rsid w:val="000802E4"/>
    <w:rsid w:val="00085969"/>
    <w:rsid w:val="0008750D"/>
    <w:rsid w:val="000A20DD"/>
    <w:rsid w:val="000C2A0F"/>
    <w:rsid w:val="000C4034"/>
    <w:rsid w:val="000C49F1"/>
    <w:rsid w:val="000D63D2"/>
    <w:rsid w:val="000E3876"/>
    <w:rsid w:val="000E3A4B"/>
    <w:rsid w:val="000F78D0"/>
    <w:rsid w:val="00117C50"/>
    <w:rsid w:val="00125F90"/>
    <w:rsid w:val="001329A8"/>
    <w:rsid w:val="00141277"/>
    <w:rsid w:val="00146F4C"/>
    <w:rsid w:val="00150A6A"/>
    <w:rsid w:val="00152791"/>
    <w:rsid w:val="0015613C"/>
    <w:rsid w:val="00157556"/>
    <w:rsid w:val="00160DE8"/>
    <w:rsid w:val="00164B40"/>
    <w:rsid w:val="001727A6"/>
    <w:rsid w:val="0017643F"/>
    <w:rsid w:val="0019372E"/>
    <w:rsid w:val="001A6CA3"/>
    <w:rsid w:val="001A71B6"/>
    <w:rsid w:val="001A78BD"/>
    <w:rsid w:val="001B0E39"/>
    <w:rsid w:val="001C2473"/>
    <w:rsid w:val="001D48C5"/>
    <w:rsid w:val="001D53D5"/>
    <w:rsid w:val="001D5D62"/>
    <w:rsid w:val="001E2AA7"/>
    <w:rsid w:val="001E51D7"/>
    <w:rsid w:val="00214256"/>
    <w:rsid w:val="00223DD9"/>
    <w:rsid w:val="00224ECD"/>
    <w:rsid w:val="00241570"/>
    <w:rsid w:val="002453EF"/>
    <w:rsid w:val="0024683B"/>
    <w:rsid w:val="002533CE"/>
    <w:rsid w:val="00255598"/>
    <w:rsid w:val="00257EF7"/>
    <w:rsid w:val="0026366A"/>
    <w:rsid w:val="002645F3"/>
    <w:rsid w:val="0026557E"/>
    <w:rsid w:val="00265ED6"/>
    <w:rsid w:val="00271AD0"/>
    <w:rsid w:val="002737E2"/>
    <w:rsid w:val="002812DC"/>
    <w:rsid w:val="0028663C"/>
    <w:rsid w:val="002B1D00"/>
    <w:rsid w:val="002B6337"/>
    <w:rsid w:val="002C1CFA"/>
    <w:rsid w:val="002C7CD6"/>
    <w:rsid w:val="002D5F2F"/>
    <w:rsid w:val="00301943"/>
    <w:rsid w:val="003019DD"/>
    <w:rsid w:val="00303F7E"/>
    <w:rsid w:val="0031041B"/>
    <w:rsid w:val="00315C42"/>
    <w:rsid w:val="0031682F"/>
    <w:rsid w:val="00325A08"/>
    <w:rsid w:val="00327C1B"/>
    <w:rsid w:val="00327CD5"/>
    <w:rsid w:val="00335217"/>
    <w:rsid w:val="00335BAE"/>
    <w:rsid w:val="003451B4"/>
    <w:rsid w:val="0035217A"/>
    <w:rsid w:val="00354AB1"/>
    <w:rsid w:val="00364074"/>
    <w:rsid w:val="00367078"/>
    <w:rsid w:val="00390B51"/>
    <w:rsid w:val="00390BAD"/>
    <w:rsid w:val="0039483E"/>
    <w:rsid w:val="003B3417"/>
    <w:rsid w:val="003C0AAD"/>
    <w:rsid w:val="003D4882"/>
    <w:rsid w:val="003D7105"/>
    <w:rsid w:val="003F00E5"/>
    <w:rsid w:val="0040380C"/>
    <w:rsid w:val="00405439"/>
    <w:rsid w:val="00412AD0"/>
    <w:rsid w:val="00420021"/>
    <w:rsid w:val="0042103B"/>
    <w:rsid w:val="00430ADB"/>
    <w:rsid w:val="00431C19"/>
    <w:rsid w:val="004357F8"/>
    <w:rsid w:val="00455388"/>
    <w:rsid w:val="004569F9"/>
    <w:rsid w:val="00456BFC"/>
    <w:rsid w:val="00461796"/>
    <w:rsid w:val="00470DBC"/>
    <w:rsid w:val="004A19EE"/>
    <w:rsid w:val="004A4308"/>
    <w:rsid w:val="004B19CD"/>
    <w:rsid w:val="004B294B"/>
    <w:rsid w:val="004B7F92"/>
    <w:rsid w:val="004C5A61"/>
    <w:rsid w:val="004C682C"/>
    <w:rsid w:val="004F001F"/>
    <w:rsid w:val="004F2AA1"/>
    <w:rsid w:val="004F4E56"/>
    <w:rsid w:val="004F7466"/>
    <w:rsid w:val="004F7F50"/>
    <w:rsid w:val="00503C68"/>
    <w:rsid w:val="00521801"/>
    <w:rsid w:val="0052321D"/>
    <w:rsid w:val="00524072"/>
    <w:rsid w:val="00530525"/>
    <w:rsid w:val="00536E5B"/>
    <w:rsid w:val="00537A47"/>
    <w:rsid w:val="00542551"/>
    <w:rsid w:val="0054503F"/>
    <w:rsid w:val="00557033"/>
    <w:rsid w:val="00562EA8"/>
    <w:rsid w:val="00566251"/>
    <w:rsid w:val="0056704A"/>
    <w:rsid w:val="00567514"/>
    <w:rsid w:val="00580E7E"/>
    <w:rsid w:val="00583EB5"/>
    <w:rsid w:val="005840B3"/>
    <w:rsid w:val="00591132"/>
    <w:rsid w:val="00596148"/>
    <w:rsid w:val="005A1F45"/>
    <w:rsid w:val="005A2057"/>
    <w:rsid w:val="005A40F9"/>
    <w:rsid w:val="005B7C2C"/>
    <w:rsid w:val="005C6E09"/>
    <w:rsid w:val="005D2562"/>
    <w:rsid w:val="005D5A75"/>
    <w:rsid w:val="005D7A64"/>
    <w:rsid w:val="00606102"/>
    <w:rsid w:val="00607B3D"/>
    <w:rsid w:val="00612D50"/>
    <w:rsid w:val="00621CC2"/>
    <w:rsid w:val="00623717"/>
    <w:rsid w:val="0062719A"/>
    <w:rsid w:val="00634CAF"/>
    <w:rsid w:val="00635417"/>
    <w:rsid w:val="006467FB"/>
    <w:rsid w:val="0068576B"/>
    <w:rsid w:val="006A5CA9"/>
    <w:rsid w:val="006B33AC"/>
    <w:rsid w:val="006D0295"/>
    <w:rsid w:val="006F0C37"/>
    <w:rsid w:val="0070084E"/>
    <w:rsid w:val="00702A05"/>
    <w:rsid w:val="0070350B"/>
    <w:rsid w:val="0071753A"/>
    <w:rsid w:val="00725D12"/>
    <w:rsid w:val="007324F7"/>
    <w:rsid w:val="00732FCB"/>
    <w:rsid w:val="00733184"/>
    <w:rsid w:val="00737BBB"/>
    <w:rsid w:val="00743808"/>
    <w:rsid w:val="007561E9"/>
    <w:rsid w:val="00761F03"/>
    <w:rsid w:val="00766941"/>
    <w:rsid w:val="00772F01"/>
    <w:rsid w:val="00775B80"/>
    <w:rsid w:val="007774D4"/>
    <w:rsid w:val="00780BE2"/>
    <w:rsid w:val="007844CF"/>
    <w:rsid w:val="00792FA7"/>
    <w:rsid w:val="007934FE"/>
    <w:rsid w:val="007954D6"/>
    <w:rsid w:val="007B2BE7"/>
    <w:rsid w:val="007B2C69"/>
    <w:rsid w:val="007B7D3A"/>
    <w:rsid w:val="007C0B6F"/>
    <w:rsid w:val="007C384A"/>
    <w:rsid w:val="007C7809"/>
    <w:rsid w:val="007D01CD"/>
    <w:rsid w:val="00805CD0"/>
    <w:rsid w:val="0081797B"/>
    <w:rsid w:val="008237A6"/>
    <w:rsid w:val="00837BC6"/>
    <w:rsid w:val="00840100"/>
    <w:rsid w:val="008402EC"/>
    <w:rsid w:val="00846592"/>
    <w:rsid w:val="008623F0"/>
    <w:rsid w:val="008761BB"/>
    <w:rsid w:val="00876F81"/>
    <w:rsid w:val="00877E59"/>
    <w:rsid w:val="00882E23"/>
    <w:rsid w:val="00884D2D"/>
    <w:rsid w:val="00885DCA"/>
    <w:rsid w:val="0088646C"/>
    <w:rsid w:val="008920CC"/>
    <w:rsid w:val="00894560"/>
    <w:rsid w:val="008A1EA2"/>
    <w:rsid w:val="008C1C00"/>
    <w:rsid w:val="008D03EB"/>
    <w:rsid w:val="008E15A0"/>
    <w:rsid w:val="008E1701"/>
    <w:rsid w:val="008E258B"/>
    <w:rsid w:val="008E3340"/>
    <w:rsid w:val="008E6FD0"/>
    <w:rsid w:val="008F2766"/>
    <w:rsid w:val="00902EBC"/>
    <w:rsid w:val="00910C81"/>
    <w:rsid w:val="009126A8"/>
    <w:rsid w:val="0091680A"/>
    <w:rsid w:val="00916A74"/>
    <w:rsid w:val="00920E1E"/>
    <w:rsid w:val="0092537C"/>
    <w:rsid w:val="00937E05"/>
    <w:rsid w:val="009710CB"/>
    <w:rsid w:val="009756BD"/>
    <w:rsid w:val="00976255"/>
    <w:rsid w:val="00982517"/>
    <w:rsid w:val="00991827"/>
    <w:rsid w:val="0099301E"/>
    <w:rsid w:val="009A2D95"/>
    <w:rsid w:val="009A43AA"/>
    <w:rsid w:val="009A45B3"/>
    <w:rsid w:val="009B2BE4"/>
    <w:rsid w:val="009D1D55"/>
    <w:rsid w:val="009D582C"/>
    <w:rsid w:val="009E44B1"/>
    <w:rsid w:val="009F0191"/>
    <w:rsid w:val="009F4201"/>
    <w:rsid w:val="00A05593"/>
    <w:rsid w:val="00A07BEC"/>
    <w:rsid w:val="00A262E5"/>
    <w:rsid w:val="00A30C16"/>
    <w:rsid w:val="00A32235"/>
    <w:rsid w:val="00A41779"/>
    <w:rsid w:val="00A43265"/>
    <w:rsid w:val="00A45FAF"/>
    <w:rsid w:val="00A56561"/>
    <w:rsid w:val="00A625D4"/>
    <w:rsid w:val="00A64B19"/>
    <w:rsid w:val="00A700B6"/>
    <w:rsid w:val="00A74C50"/>
    <w:rsid w:val="00A81131"/>
    <w:rsid w:val="00AA32B6"/>
    <w:rsid w:val="00AA70C1"/>
    <w:rsid w:val="00AB1A4F"/>
    <w:rsid w:val="00AC0B6C"/>
    <w:rsid w:val="00AC0BCC"/>
    <w:rsid w:val="00AC758E"/>
    <w:rsid w:val="00AD6AB4"/>
    <w:rsid w:val="00B006D9"/>
    <w:rsid w:val="00B05127"/>
    <w:rsid w:val="00B0660A"/>
    <w:rsid w:val="00B06D1B"/>
    <w:rsid w:val="00B16976"/>
    <w:rsid w:val="00B31FAD"/>
    <w:rsid w:val="00B346EB"/>
    <w:rsid w:val="00B34D9B"/>
    <w:rsid w:val="00B37B9B"/>
    <w:rsid w:val="00B63D3D"/>
    <w:rsid w:val="00BC0E2A"/>
    <w:rsid w:val="00BC13FA"/>
    <w:rsid w:val="00BC1508"/>
    <w:rsid w:val="00BD5FF5"/>
    <w:rsid w:val="00BE09B9"/>
    <w:rsid w:val="00BE0BDD"/>
    <w:rsid w:val="00BE45A2"/>
    <w:rsid w:val="00BE5079"/>
    <w:rsid w:val="00C14F65"/>
    <w:rsid w:val="00C17D66"/>
    <w:rsid w:val="00C20063"/>
    <w:rsid w:val="00C24BE7"/>
    <w:rsid w:val="00C35562"/>
    <w:rsid w:val="00C35F54"/>
    <w:rsid w:val="00C40A5D"/>
    <w:rsid w:val="00C44442"/>
    <w:rsid w:val="00C5137D"/>
    <w:rsid w:val="00C53585"/>
    <w:rsid w:val="00C74517"/>
    <w:rsid w:val="00C7634C"/>
    <w:rsid w:val="00C80C7C"/>
    <w:rsid w:val="00C8267A"/>
    <w:rsid w:val="00C83B93"/>
    <w:rsid w:val="00CA013F"/>
    <w:rsid w:val="00CA0C16"/>
    <w:rsid w:val="00CA46EE"/>
    <w:rsid w:val="00CB0598"/>
    <w:rsid w:val="00CD0356"/>
    <w:rsid w:val="00CD6478"/>
    <w:rsid w:val="00CF094D"/>
    <w:rsid w:val="00CF6664"/>
    <w:rsid w:val="00D027A6"/>
    <w:rsid w:val="00D33707"/>
    <w:rsid w:val="00D40080"/>
    <w:rsid w:val="00D46307"/>
    <w:rsid w:val="00D54158"/>
    <w:rsid w:val="00D61768"/>
    <w:rsid w:val="00D677E7"/>
    <w:rsid w:val="00D7381D"/>
    <w:rsid w:val="00D747E4"/>
    <w:rsid w:val="00D759F5"/>
    <w:rsid w:val="00D87B7C"/>
    <w:rsid w:val="00D92631"/>
    <w:rsid w:val="00DA1A3A"/>
    <w:rsid w:val="00DA3856"/>
    <w:rsid w:val="00DA3E26"/>
    <w:rsid w:val="00DB1E77"/>
    <w:rsid w:val="00DE7EE7"/>
    <w:rsid w:val="00DF1AEE"/>
    <w:rsid w:val="00DF1EAB"/>
    <w:rsid w:val="00DF56C7"/>
    <w:rsid w:val="00DF5CBB"/>
    <w:rsid w:val="00DF6F58"/>
    <w:rsid w:val="00E03799"/>
    <w:rsid w:val="00E05D7A"/>
    <w:rsid w:val="00E10930"/>
    <w:rsid w:val="00E11BA8"/>
    <w:rsid w:val="00E14886"/>
    <w:rsid w:val="00E618E1"/>
    <w:rsid w:val="00E770A8"/>
    <w:rsid w:val="00E81A03"/>
    <w:rsid w:val="00E81B1C"/>
    <w:rsid w:val="00E8406D"/>
    <w:rsid w:val="00E90A74"/>
    <w:rsid w:val="00EA1CC4"/>
    <w:rsid w:val="00EA3BFD"/>
    <w:rsid w:val="00EB180A"/>
    <w:rsid w:val="00EB506C"/>
    <w:rsid w:val="00EE45B4"/>
    <w:rsid w:val="00EE702E"/>
    <w:rsid w:val="00EF0D3B"/>
    <w:rsid w:val="00EF234E"/>
    <w:rsid w:val="00EF4551"/>
    <w:rsid w:val="00EF6E42"/>
    <w:rsid w:val="00EF72B7"/>
    <w:rsid w:val="00F068E0"/>
    <w:rsid w:val="00F151D7"/>
    <w:rsid w:val="00F40008"/>
    <w:rsid w:val="00F4133B"/>
    <w:rsid w:val="00F80952"/>
    <w:rsid w:val="00F80D69"/>
    <w:rsid w:val="00F848FD"/>
    <w:rsid w:val="00F84B1E"/>
    <w:rsid w:val="00F85E88"/>
    <w:rsid w:val="00F94DEE"/>
    <w:rsid w:val="00F9798F"/>
    <w:rsid w:val="00FA74B3"/>
    <w:rsid w:val="00FB157E"/>
    <w:rsid w:val="00FB4631"/>
    <w:rsid w:val="00FC0601"/>
    <w:rsid w:val="00FD394A"/>
    <w:rsid w:val="00FE00BA"/>
    <w:rsid w:val="00FE237B"/>
    <w:rsid w:val="00FF12F6"/>
    <w:rsid w:val="00FF2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CD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27CD5"/>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27CD5"/>
    <w:rPr>
      <w:rFonts w:ascii="Cambria" w:eastAsia="Times New Roman" w:hAnsi="Cambria" w:cs="Times New Roman"/>
      <w:b/>
      <w:bCs/>
      <w:color w:val="4F81BD"/>
      <w:sz w:val="24"/>
      <w:szCs w:val="24"/>
      <w:lang w:eastAsia="ru-RU"/>
    </w:rPr>
  </w:style>
  <w:style w:type="character" w:styleId="a3">
    <w:name w:val="page number"/>
    <w:basedOn w:val="a0"/>
    <w:rsid w:val="00327CD5"/>
    <w:rPr>
      <w:rFonts w:ascii="Times New Roman" w:hAnsi="Times New Roman" w:cs="Times New Roman"/>
    </w:rPr>
  </w:style>
  <w:style w:type="paragraph" w:customStyle="1" w:styleId="ConsPlusNormal">
    <w:name w:val="ConsPlusNormal"/>
    <w:link w:val="ConsPlusNormal0"/>
    <w:uiPriority w:val="99"/>
    <w:rsid w:val="00327CD5"/>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4">
    <w:name w:val="header"/>
    <w:basedOn w:val="a"/>
    <w:link w:val="a5"/>
    <w:rsid w:val="00327CD5"/>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27CD5"/>
    <w:rPr>
      <w:rFonts w:ascii="Arial" w:eastAsia="Times New Roman" w:hAnsi="Arial" w:cs="Times New Roman"/>
      <w:noProof/>
      <w:sz w:val="24"/>
      <w:szCs w:val="24"/>
      <w:lang w:eastAsia="ru-RU"/>
    </w:rPr>
  </w:style>
  <w:style w:type="paragraph" w:styleId="a6">
    <w:name w:val="footer"/>
    <w:basedOn w:val="a"/>
    <w:link w:val="a7"/>
    <w:uiPriority w:val="99"/>
    <w:rsid w:val="00327CD5"/>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27CD5"/>
    <w:rPr>
      <w:rFonts w:ascii="Times New Roman" w:eastAsia="Times New Roman" w:hAnsi="Times New Roman" w:cs="Times New Roman"/>
      <w:noProof/>
      <w:sz w:val="24"/>
      <w:szCs w:val="24"/>
      <w:lang w:eastAsia="ru-RU"/>
    </w:rPr>
  </w:style>
  <w:style w:type="paragraph" w:styleId="a8">
    <w:name w:val="Normal (Web)"/>
    <w:basedOn w:val="a"/>
    <w:uiPriority w:val="99"/>
    <w:rsid w:val="00327CD5"/>
    <w:pPr>
      <w:spacing w:before="100" w:beforeAutospacing="1" w:after="100" w:afterAutospacing="1"/>
    </w:pPr>
  </w:style>
  <w:style w:type="paragraph" w:styleId="a9">
    <w:name w:val="Body Text Indent"/>
    <w:basedOn w:val="a"/>
    <w:link w:val="1"/>
    <w:rsid w:val="00327CD5"/>
    <w:pPr>
      <w:spacing w:after="120" w:line="480" w:lineRule="auto"/>
    </w:pPr>
  </w:style>
  <w:style w:type="character" w:customStyle="1" w:styleId="aa">
    <w:name w:val="Основной текст с отступом Знак"/>
    <w:basedOn w:val="a0"/>
    <w:uiPriority w:val="99"/>
    <w:semiHidden/>
    <w:rsid w:val="00327CD5"/>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27CD5"/>
    <w:rPr>
      <w:rFonts w:ascii="Times New Roman" w:eastAsia="Times New Roman" w:hAnsi="Times New Roman" w:cs="Times New Roman"/>
      <w:sz w:val="24"/>
      <w:szCs w:val="24"/>
      <w:lang w:eastAsia="ru-RU"/>
    </w:rPr>
  </w:style>
  <w:style w:type="paragraph" w:customStyle="1" w:styleId="10">
    <w:name w:val="Текст1"/>
    <w:basedOn w:val="a"/>
    <w:rsid w:val="00327CD5"/>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99"/>
    <w:qFormat/>
    <w:rsid w:val="00327CD5"/>
    <w:pPr>
      <w:ind w:left="720"/>
      <w:contextualSpacing/>
    </w:pPr>
    <w:rPr>
      <w:sz w:val="20"/>
      <w:szCs w:val="20"/>
    </w:rPr>
  </w:style>
  <w:style w:type="paragraph" w:styleId="ad">
    <w:name w:val="Body Text"/>
    <w:basedOn w:val="a"/>
    <w:link w:val="ae"/>
    <w:uiPriority w:val="99"/>
    <w:semiHidden/>
    <w:unhideWhenUsed/>
    <w:rsid w:val="00327CD5"/>
    <w:pPr>
      <w:spacing w:after="120"/>
    </w:pPr>
  </w:style>
  <w:style w:type="character" w:customStyle="1" w:styleId="ae">
    <w:name w:val="Основной текст Знак"/>
    <w:basedOn w:val="a0"/>
    <w:link w:val="ad"/>
    <w:uiPriority w:val="99"/>
    <w:semiHidden/>
    <w:rsid w:val="00327CD5"/>
    <w:rPr>
      <w:rFonts w:ascii="Times New Roman" w:eastAsia="Times New Roman" w:hAnsi="Times New Roman" w:cs="Times New Roman"/>
      <w:sz w:val="24"/>
      <w:szCs w:val="24"/>
      <w:lang w:eastAsia="ru-RU"/>
    </w:rPr>
  </w:style>
  <w:style w:type="paragraph" w:customStyle="1" w:styleId="ConsNormal">
    <w:name w:val="ConsNormal"/>
    <w:link w:val="ConsNormal0"/>
    <w:rsid w:val="00327CD5"/>
    <w:pPr>
      <w:widowControl w:val="0"/>
      <w:suppressAutoHyphens/>
      <w:spacing w:after="0" w:line="240" w:lineRule="auto"/>
      <w:ind w:firstLine="720"/>
    </w:pPr>
    <w:rPr>
      <w:rFonts w:ascii="Consultant" w:eastAsia="Arial" w:hAnsi="Consultant" w:cs="Times New Roman"/>
      <w:lang w:eastAsia="ar-SA"/>
    </w:rPr>
  </w:style>
  <w:style w:type="character" w:customStyle="1" w:styleId="ConsNormal0">
    <w:name w:val="ConsNormal Знак"/>
    <w:link w:val="ConsNormal"/>
    <w:rsid w:val="00327CD5"/>
    <w:rPr>
      <w:rFonts w:ascii="Consultant" w:eastAsia="Arial" w:hAnsi="Consultant" w:cs="Times New Roman"/>
      <w:lang w:eastAsia="ar-SA"/>
    </w:rPr>
  </w:style>
  <w:style w:type="paragraph" w:customStyle="1" w:styleId="11">
    <w:name w:val="заголовок 11"/>
    <w:basedOn w:val="a"/>
    <w:next w:val="a"/>
    <w:uiPriority w:val="99"/>
    <w:rsid w:val="00327CD5"/>
    <w:pPr>
      <w:keepNext/>
      <w:snapToGrid w:val="0"/>
      <w:jc w:val="center"/>
    </w:pPr>
    <w:rPr>
      <w:rFonts w:eastAsia="Calibri"/>
    </w:rPr>
  </w:style>
  <w:style w:type="paragraph" w:customStyle="1" w:styleId="Heading">
    <w:name w:val="Heading"/>
    <w:rsid w:val="00327CD5"/>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uiPriority w:val="99"/>
    <w:rsid w:val="00327CD5"/>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PlusNormal0">
    <w:name w:val="ConsPlusNormal Знак"/>
    <w:link w:val="ConsPlusNormal"/>
    <w:uiPriority w:val="99"/>
    <w:rsid w:val="00327CD5"/>
    <w:rPr>
      <w:rFonts w:ascii="Arial" w:eastAsia="Times New Roman" w:hAnsi="Arial" w:cs="Arial"/>
      <w:lang w:eastAsia="ru-RU"/>
    </w:rPr>
  </w:style>
  <w:style w:type="paragraph" w:customStyle="1" w:styleId="ListParagraph1">
    <w:name w:val="List Paragraph1"/>
    <w:basedOn w:val="a"/>
    <w:uiPriority w:val="99"/>
    <w:rsid w:val="00327CD5"/>
    <w:pPr>
      <w:spacing w:after="200" w:line="276" w:lineRule="auto"/>
      <w:ind w:left="720"/>
    </w:pPr>
    <w:rPr>
      <w:rFonts w:ascii="Calibri" w:hAnsi="Calibri"/>
      <w:sz w:val="22"/>
      <w:szCs w:val="22"/>
      <w:lang w:eastAsia="en-US"/>
    </w:rPr>
  </w:style>
  <w:style w:type="paragraph" w:customStyle="1" w:styleId="12">
    <w:name w:val="Абзац списка1"/>
    <w:basedOn w:val="a"/>
    <w:rsid w:val="00327CD5"/>
    <w:pPr>
      <w:spacing w:after="200" w:line="276" w:lineRule="auto"/>
      <w:ind w:left="720"/>
    </w:pPr>
    <w:rPr>
      <w:rFonts w:ascii="Calibri" w:hAnsi="Calibri"/>
      <w:sz w:val="22"/>
      <w:szCs w:val="22"/>
      <w:lang w:eastAsia="en-US"/>
    </w:rPr>
  </w:style>
  <w:style w:type="paragraph" w:customStyle="1" w:styleId="TextNormal">
    <w:name w:val="Text Normal"/>
    <w:basedOn w:val="a"/>
    <w:rsid w:val="00327CD5"/>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27CD5"/>
    <w:pPr>
      <w:suppressAutoHyphens/>
      <w:spacing w:before="104" w:after="104"/>
      <w:ind w:left="104" w:right="104"/>
    </w:pPr>
    <w:rPr>
      <w:lang w:eastAsia="ar-SA"/>
    </w:rPr>
  </w:style>
  <w:style w:type="paragraph" w:customStyle="1" w:styleId="31">
    <w:name w:val="Абзац списка3"/>
    <w:basedOn w:val="a"/>
    <w:uiPriority w:val="99"/>
    <w:rsid w:val="00327CD5"/>
    <w:pPr>
      <w:suppressAutoHyphens/>
      <w:ind w:left="720"/>
    </w:pPr>
    <w:rPr>
      <w:rFonts w:eastAsia="Calibri"/>
      <w:lang w:eastAsia="ar-SA"/>
    </w:rPr>
  </w:style>
  <w:style w:type="paragraph" w:styleId="af">
    <w:name w:val="Plain Text"/>
    <w:basedOn w:val="a"/>
    <w:link w:val="af0"/>
    <w:rsid w:val="00327CD5"/>
    <w:rPr>
      <w:rFonts w:ascii="Courier New" w:hAnsi="Courier New"/>
      <w:sz w:val="20"/>
      <w:szCs w:val="20"/>
    </w:rPr>
  </w:style>
  <w:style w:type="character" w:customStyle="1" w:styleId="af0">
    <w:name w:val="Текст Знак"/>
    <w:basedOn w:val="a0"/>
    <w:link w:val="af"/>
    <w:rsid w:val="00327CD5"/>
    <w:rPr>
      <w:rFonts w:ascii="Courier New" w:eastAsia="Times New Roman" w:hAnsi="Courier New" w:cs="Times New Roman"/>
      <w:sz w:val="20"/>
      <w:szCs w:val="20"/>
      <w:lang w:eastAsia="ru-RU"/>
    </w:rPr>
  </w:style>
  <w:style w:type="paragraph" w:customStyle="1" w:styleId="ConsPlusTitle">
    <w:name w:val="ConsPlusTitle"/>
    <w:uiPriority w:val="99"/>
    <w:rsid w:val="00327CD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basedOn w:val="a0"/>
    <w:uiPriority w:val="99"/>
    <w:unhideWhenUsed/>
    <w:rsid w:val="00327CD5"/>
    <w:rPr>
      <w:color w:val="0563C1" w:themeColor="hyperlink"/>
      <w:u w:val="single"/>
    </w:rPr>
  </w:style>
  <w:style w:type="paragraph" w:styleId="af2">
    <w:name w:val="Balloon Text"/>
    <w:basedOn w:val="a"/>
    <w:link w:val="af3"/>
    <w:uiPriority w:val="99"/>
    <w:semiHidden/>
    <w:unhideWhenUsed/>
    <w:rsid w:val="00327CD5"/>
    <w:rPr>
      <w:rFonts w:ascii="Segoe UI" w:hAnsi="Segoe UI" w:cs="Segoe UI"/>
      <w:sz w:val="18"/>
      <w:szCs w:val="18"/>
    </w:rPr>
  </w:style>
  <w:style w:type="character" w:customStyle="1" w:styleId="af3">
    <w:name w:val="Текст выноски Знак"/>
    <w:basedOn w:val="a0"/>
    <w:link w:val="af2"/>
    <w:uiPriority w:val="99"/>
    <w:semiHidden/>
    <w:rsid w:val="00327CD5"/>
    <w:rPr>
      <w:rFonts w:ascii="Segoe UI" w:eastAsia="Times New Roman" w:hAnsi="Segoe UI" w:cs="Segoe UI"/>
      <w:sz w:val="18"/>
      <w:szCs w:val="18"/>
      <w:lang w:eastAsia="ru-RU"/>
    </w:rPr>
  </w:style>
  <w:style w:type="character" w:customStyle="1" w:styleId="ac">
    <w:name w:val="Абзац списка Знак"/>
    <w:link w:val="ab"/>
    <w:uiPriority w:val="34"/>
    <w:locked/>
    <w:rsid w:val="00327CD5"/>
    <w:rPr>
      <w:rFonts w:ascii="Times New Roman" w:eastAsia="Times New Roman" w:hAnsi="Times New Roman" w:cs="Times New Roman"/>
      <w:sz w:val="20"/>
      <w:szCs w:val="20"/>
      <w:lang w:eastAsia="ru-RU"/>
    </w:rPr>
  </w:style>
  <w:style w:type="paragraph" w:styleId="af4">
    <w:name w:val="footnote text"/>
    <w:basedOn w:val="a"/>
    <w:link w:val="af5"/>
    <w:uiPriority w:val="99"/>
    <w:unhideWhenUsed/>
    <w:rsid w:val="001E2AA7"/>
    <w:rPr>
      <w:sz w:val="20"/>
      <w:szCs w:val="20"/>
    </w:rPr>
  </w:style>
  <w:style w:type="character" w:customStyle="1" w:styleId="af5">
    <w:name w:val="Текст сноски Знак"/>
    <w:basedOn w:val="a0"/>
    <w:link w:val="af4"/>
    <w:uiPriority w:val="99"/>
    <w:rsid w:val="001E2AA7"/>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1E2AA7"/>
    <w:rPr>
      <w:vertAlign w:val="superscript"/>
    </w:rPr>
  </w:style>
  <w:style w:type="character" w:customStyle="1" w:styleId="13">
    <w:name w:val="Основной текст1"/>
    <w:rsid w:val="00CA013F"/>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 w:type="character" w:customStyle="1" w:styleId="af7">
    <w:name w:val="Основной текст_"/>
    <w:link w:val="2"/>
    <w:rsid w:val="00CA013F"/>
    <w:rPr>
      <w:spacing w:val="4"/>
      <w:shd w:val="clear" w:color="auto" w:fill="FFFFFF"/>
    </w:rPr>
  </w:style>
  <w:style w:type="character" w:customStyle="1" w:styleId="af8">
    <w:name w:val="Основной текст + Полужирный"/>
    <w:rsid w:val="00CA013F"/>
    <w:rPr>
      <w:rFonts w:ascii="Times New Roman" w:eastAsia="Times New Roman" w:hAnsi="Times New Roman" w:cs="Times New Roman"/>
      <w:b/>
      <w:bCs/>
      <w:i w:val="0"/>
      <w:iCs w:val="0"/>
      <w:smallCaps w:val="0"/>
      <w:strike w:val="0"/>
      <w:color w:val="000000"/>
      <w:spacing w:val="4"/>
      <w:w w:val="100"/>
      <w:position w:val="0"/>
      <w:sz w:val="22"/>
      <w:szCs w:val="22"/>
      <w:u w:val="none"/>
      <w:lang w:val="ru-RU" w:eastAsia="ru-RU" w:bidi="ru-RU"/>
    </w:rPr>
  </w:style>
  <w:style w:type="paragraph" w:customStyle="1" w:styleId="2">
    <w:name w:val="Основной текст2"/>
    <w:basedOn w:val="a"/>
    <w:link w:val="af7"/>
    <w:rsid w:val="00CA013F"/>
    <w:pPr>
      <w:widowControl w:val="0"/>
      <w:shd w:val="clear" w:color="auto" w:fill="FFFFFF"/>
      <w:spacing w:before="360" w:after="360" w:line="0" w:lineRule="atLeast"/>
      <w:jc w:val="both"/>
    </w:pPr>
    <w:rPr>
      <w:rFonts w:asciiTheme="minorHAnsi" w:eastAsiaTheme="minorHAnsi" w:hAnsiTheme="minorHAnsi" w:cstheme="minorBidi"/>
      <w:spacing w:val="4"/>
      <w:sz w:val="22"/>
      <w:szCs w:val="22"/>
      <w:lang w:eastAsia="en-US"/>
    </w:rPr>
  </w:style>
  <w:style w:type="character" w:customStyle="1" w:styleId="21">
    <w:name w:val="Основной текст (2)_"/>
    <w:link w:val="22"/>
    <w:rsid w:val="00CA013F"/>
    <w:rPr>
      <w:b/>
      <w:bCs/>
      <w:spacing w:val="4"/>
      <w:shd w:val="clear" w:color="auto" w:fill="FFFFFF"/>
    </w:rPr>
  </w:style>
  <w:style w:type="paragraph" w:customStyle="1" w:styleId="22">
    <w:name w:val="Основной текст (2)"/>
    <w:basedOn w:val="a"/>
    <w:link w:val="21"/>
    <w:rsid w:val="00CA013F"/>
    <w:pPr>
      <w:widowControl w:val="0"/>
      <w:shd w:val="clear" w:color="auto" w:fill="FFFFFF"/>
      <w:spacing w:after="360" w:line="0" w:lineRule="atLeast"/>
      <w:jc w:val="center"/>
    </w:pPr>
    <w:rPr>
      <w:rFonts w:asciiTheme="minorHAnsi" w:eastAsiaTheme="minorHAnsi" w:hAnsiTheme="minorHAnsi" w:cstheme="minorBidi"/>
      <w:b/>
      <w:bCs/>
      <w:spacing w:val="4"/>
      <w:sz w:val="22"/>
      <w:szCs w:val="22"/>
      <w:lang w:eastAsia="en-US"/>
    </w:rPr>
  </w:style>
  <w:style w:type="table" w:styleId="af9">
    <w:name w:val="Table Grid"/>
    <w:basedOn w:val="a1"/>
    <w:uiPriority w:val="59"/>
    <w:rsid w:val="0088646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pytitle">
    <w:name w:val="copy_title"/>
    <w:basedOn w:val="a0"/>
    <w:rsid w:val="001727A6"/>
  </w:style>
  <w:style w:type="character" w:customStyle="1" w:styleId="copytarget">
    <w:name w:val="copy_target"/>
    <w:basedOn w:val="a0"/>
    <w:rsid w:val="001727A6"/>
  </w:style>
  <w:style w:type="table" w:customStyle="1" w:styleId="14">
    <w:name w:val="Сетка таблицы1"/>
    <w:basedOn w:val="a1"/>
    <w:next w:val="af9"/>
    <w:uiPriority w:val="59"/>
    <w:rsid w:val="003D71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f9"/>
    <w:uiPriority w:val="59"/>
    <w:rsid w:val="00A565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9"/>
    <w:uiPriority w:val="59"/>
    <w:rsid w:val="00DA3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next w:val="af9"/>
    <w:uiPriority w:val="59"/>
    <w:rsid w:val="004B7F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9"/>
    <w:uiPriority w:val="59"/>
    <w:rsid w:val="00FB157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9"/>
    <w:uiPriority w:val="59"/>
    <w:rsid w:val="0097625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9"/>
    <w:uiPriority w:val="59"/>
    <w:rsid w:val="00916A7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qFormat/>
    <w:rsid w:val="00C24BE7"/>
    <w:pPr>
      <w:tabs>
        <w:tab w:val="left" w:pos="709"/>
      </w:tabs>
      <w:suppressAutoHyphens/>
      <w:spacing w:after="0" w:line="10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CD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27CD5"/>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27CD5"/>
    <w:rPr>
      <w:rFonts w:ascii="Cambria" w:eastAsia="Times New Roman" w:hAnsi="Cambria" w:cs="Times New Roman"/>
      <w:b/>
      <w:bCs/>
      <w:color w:val="4F81BD"/>
      <w:sz w:val="24"/>
      <w:szCs w:val="24"/>
      <w:lang w:eastAsia="ru-RU"/>
    </w:rPr>
  </w:style>
  <w:style w:type="character" w:styleId="a3">
    <w:name w:val="page number"/>
    <w:basedOn w:val="a0"/>
    <w:rsid w:val="00327CD5"/>
    <w:rPr>
      <w:rFonts w:ascii="Times New Roman" w:hAnsi="Times New Roman" w:cs="Times New Roman"/>
    </w:rPr>
  </w:style>
  <w:style w:type="paragraph" w:customStyle="1" w:styleId="ConsPlusNormal">
    <w:name w:val="ConsPlusNormal"/>
    <w:link w:val="ConsPlusNormal0"/>
    <w:uiPriority w:val="99"/>
    <w:rsid w:val="00327CD5"/>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4">
    <w:name w:val="header"/>
    <w:basedOn w:val="a"/>
    <w:link w:val="a5"/>
    <w:rsid w:val="00327CD5"/>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27CD5"/>
    <w:rPr>
      <w:rFonts w:ascii="Arial" w:eastAsia="Times New Roman" w:hAnsi="Arial" w:cs="Times New Roman"/>
      <w:noProof/>
      <w:sz w:val="24"/>
      <w:szCs w:val="24"/>
      <w:lang w:eastAsia="ru-RU"/>
    </w:rPr>
  </w:style>
  <w:style w:type="paragraph" w:styleId="a6">
    <w:name w:val="footer"/>
    <w:basedOn w:val="a"/>
    <w:link w:val="a7"/>
    <w:uiPriority w:val="99"/>
    <w:rsid w:val="00327CD5"/>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27CD5"/>
    <w:rPr>
      <w:rFonts w:ascii="Times New Roman" w:eastAsia="Times New Roman" w:hAnsi="Times New Roman" w:cs="Times New Roman"/>
      <w:noProof/>
      <w:sz w:val="24"/>
      <w:szCs w:val="24"/>
      <w:lang w:eastAsia="ru-RU"/>
    </w:rPr>
  </w:style>
  <w:style w:type="paragraph" w:styleId="a8">
    <w:name w:val="Normal (Web)"/>
    <w:basedOn w:val="a"/>
    <w:uiPriority w:val="99"/>
    <w:rsid w:val="00327CD5"/>
    <w:pPr>
      <w:spacing w:before="100" w:beforeAutospacing="1" w:after="100" w:afterAutospacing="1"/>
    </w:pPr>
  </w:style>
  <w:style w:type="paragraph" w:styleId="a9">
    <w:name w:val="Body Text Indent"/>
    <w:basedOn w:val="a"/>
    <w:link w:val="1"/>
    <w:rsid w:val="00327CD5"/>
    <w:pPr>
      <w:spacing w:after="120" w:line="480" w:lineRule="auto"/>
    </w:pPr>
  </w:style>
  <w:style w:type="character" w:customStyle="1" w:styleId="aa">
    <w:name w:val="Основной текст с отступом Знак"/>
    <w:basedOn w:val="a0"/>
    <w:uiPriority w:val="99"/>
    <w:semiHidden/>
    <w:rsid w:val="00327CD5"/>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27CD5"/>
    <w:rPr>
      <w:rFonts w:ascii="Times New Roman" w:eastAsia="Times New Roman" w:hAnsi="Times New Roman" w:cs="Times New Roman"/>
      <w:sz w:val="24"/>
      <w:szCs w:val="24"/>
      <w:lang w:eastAsia="ru-RU"/>
    </w:rPr>
  </w:style>
  <w:style w:type="paragraph" w:customStyle="1" w:styleId="10">
    <w:name w:val="Текст1"/>
    <w:basedOn w:val="a"/>
    <w:rsid w:val="00327CD5"/>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99"/>
    <w:qFormat/>
    <w:rsid w:val="00327CD5"/>
    <w:pPr>
      <w:ind w:left="720"/>
      <w:contextualSpacing/>
    </w:pPr>
    <w:rPr>
      <w:sz w:val="20"/>
      <w:szCs w:val="20"/>
    </w:rPr>
  </w:style>
  <w:style w:type="paragraph" w:styleId="ad">
    <w:name w:val="Body Text"/>
    <w:basedOn w:val="a"/>
    <w:link w:val="ae"/>
    <w:uiPriority w:val="99"/>
    <w:semiHidden/>
    <w:unhideWhenUsed/>
    <w:rsid w:val="00327CD5"/>
    <w:pPr>
      <w:spacing w:after="120"/>
    </w:pPr>
  </w:style>
  <w:style w:type="character" w:customStyle="1" w:styleId="ae">
    <w:name w:val="Основной текст Знак"/>
    <w:basedOn w:val="a0"/>
    <w:link w:val="ad"/>
    <w:uiPriority w:val="99"/>
    <w:semiHidden/>
    <w:rsid w:val="00327CD5"/>
    <w:rPr>
      <w:rFonts w:ascii="Times New Roman" w:eastAsia="Times New Roman" w:hAnsi="Times New Roman" w:cs="Times New Roman"/>
      <w:sz w:val="24"/>
      <w:szCs w:val="24"/>
      <w:lang w:eastAsia="ru-RU"/>
    </w:rPr>
  </w:style>
  <w:style w:type="paragraph" w:customStyle="1" w:styleId="ConsNormal">
    <w:name w:val="ConsNormal"/>
    <w:link w:val="ConsNormal0"/>
    <w:rsid w:val="00327CD5"/>
    <w:pPr>
      <w:widowControl w:val="0"/>
      <w:suppressAutoHyphens/>
      <w:spacing w:after="0" w:line="240" w:lineRule="auto"/>
      <w:ind w:firstLine="720"/>
    </w:pPr>
    <w:rPr>
      <w:rFonts w:ascii="Consultant" w:eastAsia="Arial" w:hAnsi="Consultant" w:cs="Times New Roman"/>
      <w:lang w:eastAsia="ar-SA"/>
    </w:rPr>
  </w:style>
  <w:style w:type="character" w:customStyle="1" w:styleId="ConsNormal0">
    <w:name w:val="ConsNormal Знак"/>
    <w:link w:val="ConsNormal"/>
    <w:rsid w:val="00327CD5"/>
    <w:rPr>
      <w:rFonts w:ascii="Consultant" w:eastAsia="Arial" w:hAnsi="Consultant" w:cs="Times New Roman"/>
      <w:lang w:eastAsia="ar-SA"/>
    </w:rPr>
  </w:style>
  <w:style w:type="paragraph" w:customStyle="1" w:styleId="11">
    <w:name w:val="заголовок 11"/>
    <w:basedOn w:val="a"/>
    <w:next w:val="a"/>
    <w:uiPriority w:val="99"/>
    <w:rsid w:val="00327CD5"/>
    <w:pPr>
      <w:keepNext/>
      <w:snapToGrid w:val="0"/>
      <w:jc w:val="center"/>
    </w:pPr>
    <w:rPr>
      <w:rFonts w:eastAsia="Calibri"/>
    </w:rPr>
  </w:style>
  <w:style w:type="paragraph" w:customStyle="1" w:styleId="Heading">
    <w:name w:val="Heading"/>
    <w:rsid w:val="00327CD5"/>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uiPriority w:val="99"/>
    <w:rsid w:val="00327CD5"/>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PlusNormal0">
    <w:name w:val="ConsPlusNormal Знак"/>
    <w:link w:val="ConsPlusNormal"/>
    <w:uiPriority w:val="99"/>
    <w:rsid w:val="00327CD5"/>
    <w:rPr>
      <w:rFonts w:ascii="Arial" w:eastAsia="Times New Roman" w:hAnsi="Arial" w:cs="Arial"/>
      <w:lang w:eastAsia="ru-RU"/>
    </w:rPr>
  </w:style>
  <w:style w:type="paragraph" w:customStyle="1" w:styleId="ListParagraph1">
    <w:name w:val="List Paragraph1"/>
    <w:basedOn w:val="a"/>
    <w:uiPriority w:val="99"/>
    <w:rsid w:val="00327CD5"/>
    <w:pPr>
      <w:spacing w:after="200" w:line="276" w:lineRule="auto"/>
      <w:ind w:left="720"/>
    </w:pPr>
    <w:rPr>
      <w:rFonts w:ascii="Calibri" w:hAnsi="Calibri"/>
      <w:sz w:val="22"/>
      <w:szCs w:val="22"/>
      <w:lang w:eastAsia="en-US"/>
    </w:rPr>
  </w:style>
  <w:style w:type="paragraph" w:customStyle="1" w:styleId="12">
    <w:name w:val="Абзац списка1"/>
    <w:basedOn w:val="a"/>
    <w:rsid w:val="00327CD5"/>
    <w:pPr>
      <w:spacing w:after="200" w:line="276" w:lineRule="auto"/>
      <w:ind w:left="720"/>
    </w:pPr>
    <w:rPr>
      <w:rFonts w:ascii="Calibri" w:hAnsi="Calibri"/>
      <w:sz w:val="22"/>
      <w:szCs w:val="22"/>
      <w:lang w:eastAsia="en-US"/>
    </w:rPr>
  </w:style>
  <w:style w:type="paragraph" w:customStyle="1" w:styleId="TextNormal">
    <w:name w:val="Text Normal"/>
    <w:basedOn w:val="a"/>
    <w:rsid w:val="00327CD5"/>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27CD5"/>
    <w:pPr>
      <w:suppressAutoHyphens/>
      <w:spacing w:before="104" w:after="104"/>
      <w:ind w:left="104" w:right="104"/>
    </w:pPr>
    <w:rPr>
      <w:lang w:eastAsia="ar-SA"/>
    </w:rPr>
  </w:style>
  <w:style w:type="paragraph" w:customStyle="1" w:styleId="31">
    <w:name w:val="Абзац списка3"/>
    <w:basedOn w:val="a"/>
    <w:uiPriority w:val="99"/>
    <w:rsid w:val="00327CD5"/>
    <w:pPr>
      <w:suppressAutoHyphens/>
      <w:ind w:left="720"/>
    </w:pPr>
    <w:rPr>
      <w:rFonts w:eastAsia="Calibri"/>
      <w:lang w:eastAsia="ar-SA"/>
    </w:rPr>
  </w:style>
  <w:style w:type="paragraph" w:styleId="af">
    <w:name w:val="Plain Text"/>
    <w:basedOn w:val="a"/>
    <w:link w:val="af0"/>
    <w:rsid w:val="00327CD5"/>
    <w:rPr>
      <w:rFonts w:ascii="Courier New" w:hAnsi="Courier New"/>
      <w:sz w:val="20"/>
      <w:szCs w:val="20"/>
    </w:rPr>
  </w:style>
  <w:style w:type="character" w:customStyle="1" w:styleId="af0">
    <w:name w:val="Текст Знак"/>
    <w:basedOn w:val="a0"/>
    <w:link w:val="af"/>
    <w:rsid w:val="00327CD5"/>
    <w:rPr>
      <w:rFonts w:ascii="Courier New" w:eastAsia="Times New Roman" w:hAnsi="Courier New" w:cs="Times New Roman"/>
      <w:sz w:val="20"/>
      <w:szCs w:val="20"/>
      <w:lang w:eastAsia="ru-RU"/>
    </w:rPr>
  </w:style>
  <w:style w:type="paragraph" w:customStyle="1" w:styleId="ConsPlusTitle">
    <w:name w:val="ConsPlusTitle"/>
    <w:uiPriority w:val="99"/>
    <w:rsid w:val="00327CD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basedOn w:val="a0"/>
    <w:uiPriority w:val="99"/>
    <w:unhideWhenUsed/>
    <w:rsid w:val="00327CD5"/>
    <w:rPr>
      <w:color w:val="0563C1" w:themeColor="hyperlink"/>
      <w:u w:val="single"/>
    </w:rPr>
  </w:style>
  <w:style w:type="paragraph" w:styleId="af2">
    <w:name w:val="Balloon Text"/>
    <w:basedOn w:val="a"/>
    <w:link w:val="af3"/>
    <w:uiPriority w:val="99"/>
    <w:semiHidden/>
    <w:unhideWhenUsed/>
    <w:rsid w:val="00327CD5"/>
    <w:rPr>
      <w:rFonts w:ascii="Segoe UI" w:hAnsi="Segoe UI" w:cs="Segoe UI"/>
      <w:sz w:val="18"/>
      <w:szCs w:val="18"/>
    </w:rPr>
  </w:style>
  <w:style w:type="character" w:customStyle="1" w:styleId="af3">
    <w:name w:val="Текст выноски Знак"/>
    <w:basedOn w:val="a0"/>
    <w:link w:val="af2"/>
    <w:uiPriority w:val="99"/>
    <w:semiHidden/>
    <w:rsid w:val="00327CD5"/>
    <w:rPr>
      <w:rFonts w:ascii="Segoe UI" w:eastAsia="Times New Roman" w:hAnsi="Segoe UI" w:cs="Segoe UI"/>
      <w:sz w:val="18"/>
      <w:szCs w:val="18"/>
      <w:lang w:eastAsia="ru-RU"/>
    </w:rPr>
  </w:style>
  <w:style w:type="character" w:customStyle="1" w:styleId="ac">
    <w:name w:val="Абзац списка Знак"/>
    <w:link w:val="ab"/>
    <w:uiPriority w:val="34"/>
    <w:locked/>
    <w:rsid w:val="00327CD5"/>
    <w:rPr>
      <w:rFonts w:ascii="Times New Roman" w:eastAsia="Times New Roman" w:hAnsi="Times New Roman" w:cs="Times New Roman"/>
      <w:sz w:val="20"/>
      <w:szCs w:val="20"/>
      <w:lang w:eastAsia="ru-RU"/>
    </w:rPr>
  </w:style>
  <w:style w:type="paragraph" w:styleId="af4">
    <w:name w:val="footnote text"/>
    <w:basedOn w:val="a"/>
    <w:link w:val="af5"/>
    <w:uiPriority w:val="99"/>
    <w:unhideWhenUsed/>
    <w:rsid w:val="001E2AA7"/>
    <w:rPr>
      <w:sz w:val="20"/>
      <w:szCs w:val="20"/>
    </w:rPr>
  </w:style>
  <w:style w:type="character" w:customStyle="1" w:styleId="af5">
    <w:name w:val="Текст сноски Знак"/>
    <w:basedOn w:val="a0"/>
    <w:link w:val="af4"/>
    <w:uiPriority w:val="99"/>
    <w:rsid w:val="001E2AA7"/>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1E2AA7"/>
    <w:rPr>
      <w:vertAlign w:val="superscript"/>
    </w:rPr>
  </w:style>
  <w:style w:type="character" w:customStyle="1" w:styleId="13">
    <w:name w:val="Основной текст1"/>
    <w:rsid w:val="00CA013F"/>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 w:type="character" w:customStyle="1" w:styleId="af7">
    <w:name w:val="Основной текст_"/>
    <w:link w:val="2"/>
    <w:rsid w:val="00CA013F"/>
    <w:rPr>
      <w:spacing w:val="4"/>
      <w:shd w:val="clear" w:color="auto" w:fill="FFFFFF"/>
    </w:rPr>
  </w:style>
  <w:style w:type="character" w:customStyle="1" w:styleId="af8">
    <w:name w:val="Основной текст + Полужирный"/>
    <w:rsid w:val="00CA013F"/>
    <w:rPr>
      <w:rFonts w:ascii="Times New Roman" w:eastAsia="Times New Roman" w:hAnsi="Times New Roman" w:cs="Times New Roman"/>
      <w:b/>
      <w:bCs/>
      <w:i w:val="0"/>
      <w:iCs w:val="0"/>
      <w:smallCaps w:val="0"/>
      <w:strike w:val="0"/>
      <w:color w:val="000000"/>
      <w:spacing w:val="4"/>
      <w:w w:val="100"/>
      <w:position w:val="0"/>
      <w:sz w:val="22"/>
      <w:szCs w:val="22"/>
      <w:u w:val="none"/>
      <w:lang w:val="ru-RU" w:eastAsia="ru-RU" w:bidi="ru-RU"/>
    </w:rPr>
  </w:style>
  <w:style w:type="paragraph" w:customStyle="1" w:styleId="2">
    <w:name w:val="Основной текст2"/>
    <w:basedOn w:val="a"/>
    <w:link w:val="af7"/>
    <w:rsid w:val="00CA013F"/>
    <w:pPr>
      <w:widowControl w:val="0"/>
      <w:shd w:val="clear" w:color="auto" w:fill="FFFFFF"/>
      <w:spacing w:before="360" w:after="360" w:line="0" w:lineRule="atLeast"/>
      <w:jc w:val="both"/>
    </w:pPr>
    <w:rPr>
      <w:rFonts w:asciiTheme="minorHAnsi" w:eastAsiaTheme="minorHAnsi" w:hAnsiTheme="minorHAnsi" w:cstheme="minorBidi"/>
      <w:spacing w:val="4"/>
      <w:sz w:val="22"/>
      <w:szCs w:val="22"/>
      <w:lang w:eastAsia="en-US"/>
    </w:rPr>
  </w:style>
  <w:style w:type="character" w:customStyle="1" w:styleId="21">
    <w:name w:val="Основной текст (2)_"/>
    <w:link w:val="22"/>
    <w:rsid w:val="00CA013F"/>
    <w:rPr>
      <w:b/>
      <w:bCs/>
      <w:spacing w:val="4"/>
      <w:shd w:val="clear" w:color="auto" w:fill="FFFFFF"/>
    </w:rPr>
  </w:style>
  <w:style w:type="paragraph" w:customStyle="1" w:styleId="22">
    <w:name w:val="Основной текст (2)"/>
    <w:basedOn w:val="a"/>
    <w:link w:val="21"/>
    <w:rsid w:val="00CA013F"/>
    <w:pPr>
      <w:widowControl w:val="0"/>
      <w:shd w:val="clear" w:color="auto" w:fill="FFFFFF"/>
      <w:spacing w:after="360" w:line="0" w:lineRule="atLeast"/>
      <w:jc w:val="center"/>
    </w:pPr>
    <w:rPr>
      <w:rFonts w:asciiTheme="minorHAnsi" w:eastAsiaTheme="minorHAnsi" w:hAnsiTheme="minorHAnsi" w:cstheme="minorBidi"/>
      <w:b/>
      <w:bCs/>
      <w:spacing w:val="4"/>
      <w:sz w:val="22"/>
      <w:szCs w:val="22"/>
      <w:lang w:eastAsia="en-US"/>
    </w:rPr>
  </w:style>
  <w:style w:type="table" w:styleId="af9">
    <w:name w:val="Table Grid"/>
    <w:basedOn w:val="a1"/>
    <w:uiPriority w:val="59"/>
    <w:rsid w:val="0088646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pytitle">
    <w:name w:val="copy_title"/>
    <w:basedOn w:val="a0"/>
    <w:rsid w:val="001727A6"/>
  </w:style>
  <w:style w:type="character" w:customStyle="1" w:styleId="copytarget">
    <w:name w:val="copy_target"/>
    <w:basedOn w:val="a0"/>
    <w:rsid w:val="001727A6"/>
  </w:style>
  <w:style w:type="table" w:customStyle="1" w:styleId="14">
    <w:name w:val="Сетка таблицы1"/>
    <w:basedOn w:val="a1"/>
    <w:next w:val="af9"/>
    <w:uiPriority w:val="59"/>
    <w:rsid w:val="003D71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f9"/>
    <w:uiPriority w:val="59"/>
    <w:rsid w:val="00A565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9"/>
    <w:uiPriority w:val="59"/>
    <w:rsid w:val="00DA3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next w:val="af9"/>
    <w:uiPriority w:val="59"/>
    <w:rsid w:val="004B7F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9"/>
    <w:uiPriority w:val="59"/>
    <w:rsid w:val="00FB157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9"/>
    <w:uiPriority w:val="59"/>
    <w:rsid w:val="0097625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9"/>
    <w:uiPriority w:val="59"/>
    <w:rsid w:val="00916A7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qFormat/>
    <w:rsid w:val="00C24BE7"/>
    <w:pPr>
      <w:tabs>
        <w:tab w:val="left" w:pos="709"/>
      </w:tabs>
      <w:suppressAutoHyphens/>
      <w:spacing w:after="0" w:line="10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8390">
      <w:bodyDiv w:val="1"/>
      <w:marLeft w:val="0"/>
      <w:marRight w:val="0"/>
      <w:marTop w:val="0"/>
      <w:marBottom w:val="0"/>
      <w:divBdr>
        <w:top w:val="none" w:sz="0" w:space="0" w:color="auto"/>
        <w:left w:val="none" w:sz="0" w:space="0" w:color="auto"/>
        <w:bottom w:val="none" w:sz="0" w:space="0" w:color="auto"/>
        <w:right w:val="none" w:sz="0" w:space="0" w:color="auto"/>
      </w:divBdr>
    </w:div>
    <w:div w:id="1179003745">
      <w:bodyDiv w:val="1"/>
      <w:marLeft w:val="0"/>
      <w:marRight w:val="0"/>
      <w:marTop w:val="0"/>
      <w:marBottom w:val="0"/>
      <w:divBdr>
        <w:top w:val="none" w:sz="0" w:space="0" w:color="auto"/>
        <w:left w:val="none" w:sz="0" w:space="0" w:color="auto"/>
        <w:bottom w:val="none" w:sz="0" w:space="0" w:color="auto"/>
        <w:right w:val="none" w:sz="0" w:space="0" w:color="auto"/>
      </w:divBdr>
      <w:divsChild>
        <w:div w:id="1778482593">
          <w:marLeft w:val="0"/>
          <w:marRight w:val="0"/>
          <w:marTop w:val="0"/>
          <w:marBottom w:val="0"/>
          <w:divBdr>
            <w:top w:val="none" w:sz="0" w:space="0" w:color="auto"/>
            <w:left w:val="none" w:sz="0" w:space="0" w:color="auto"/>
            <w:bottom w:val="none" w:sz="0" w:space="0" w:color="auto"/>
            <w:right w:val="none" w:sz="0" w:space="0" w:color="auto"/>
          </w:divBdr>
          <w:divsChild>
            <w:div w:id="2083720029">
              <w:marLeft w:val="0"/>
              <w:marRight w:val="0"/>
              <w:marTop w:val="0"/>
              <w:marBottom w:val="0"/>
              <w:divBdr>
                <w:top w:val="none" w:sz="0" w:space="0" w:color="auto"/>
                <w:left w:val="none" w:sz="0" w:space="0" w:color="auto"/>
                <w:bottom w:val="none" w:sz="0" w:space="0" w:color="auto"/>
                <w:right w:val="none" w:sz="0" w:space="0" w:color="auto"/>
              </w:divBdr>
              <w:divsChild>
                <w:div w:id="947661270">
                  <w:marLeft w:val="0"/>
                  <w:marRight w:val="0"/>
                  <w:marTop w:val="0"/>
                  <w:marBottom w:val="0"/>
                  <w:divBdr>
                    <w:top w:val="none" w:sz="0" w:space="0" w:color="auto"/>
                    <w:left w:val="none" w:sz="0" w:space="0" w:color="auto"/>
                    <w:bottom w:val="none" w:sz="0" w:space="0" w:color="auto"/>
                    <w:right w:val="none" w:sz="0" w:space="0" w:color="auto"/>
                  </w:divBdr>
                  <w:divsChild>
                    <w:div w:id="134227715">
                      <w:marLeft w:val="-225"/>
                      <w:marRight w:val="-225"/>
                      <w:marTop w:val="0"/>
                      <w:marBottom w:val="0"/>
                      <w:divBdr>
                        <w:top w:val="none" w:sz="0" w:space="0" w:color="auto"/>
                        <w:left w:val="none" w:sz="0" w:space="0" w:color="auto"/>
                        <w:bottom w:val="none" w:sz="0" w:space="0" w:color="auto"/>
                        <w:right w:val="none" w:sz="0" w:space="0" w:color="auto"/>
                      </w:divBdr>
                      <w:divsChild>
                        <w:div w:id="1301768663">
                          <w:marLeft w:val="0"/>
                          <w:marRight w:val="0"/>
                          <w:marTop w:val="300"/>
                          <w:marBottom w:val="300"/>
                          <w:divBdr>
                            <w:top w:val="none" w:sz="0" w:space="0" w:color="auto"/>
                            <w:left w:val="none" w:sz="0" w:space="0" w:color="auto"/>
                            <w:bottom w:val="none" w:sz="0" w:space="0" w:color="auto"/>
                            <w:right w:val="none" w:sz="0" w:space="0" w:color="auto"/>
                          </w:divBdr>
                          <w:divsChild>
                            <w:div w:id="917902633">
                              <w:marLeft w:val="0"/>
                              <w:marRight w:val="0"/>
                              <w:marTop w:val="0"/>
                              <w:marBottom w:val="0"/>
                              <w:divBdr>
                                <w:top w:val="none" w:sz="0" w:space="0" w:color="auto"/>
                                <w:left w:val="none" w:sz="0" w:space="0" w:color="auto"/>
                                <w:bottom w:val="none" w:sz="0" w:space="0" w:color="auto"/>
                                <w:right w:val="none" w:sz="0" w:space="0" w:color="auto"/>
                              </w:divBdr>
                              <w:divsChild>
                                <w:div w:id="1469856593">
                                  <w:marLeft w:val="0"/>
                                  <w:marRight w:val="0"/>
                                  <w:marTop w:val="0"/>
                                  <w:marBottom w:val="0"/>
                                  <w:divBdr>
                                    <w:top w:val="none" w:sz="0" w:space="0" w:color="auto"/>
                                    <w:left w:val="none" w:sz="0" w:space="0" w:color="auto"/>
                                    <w:bottom w:val="none" w:sz="0" w:space="0" w:color="auto"/>
                                    <w:right w:val="none" w:sz="0" w:space="0" w:color="auto"/>
                                  </w:divBdr>
                                  <w:divsChild>
                                    <w:div w:id="205214725">
                                      <w:marLeft w:val="0"/>
                                      <w:marRight w:val="0"/>
                                      <w:marTop w:val="0"/>
                                      <w:marBottom w:val="0"/>
                                      <w:divBdr>
                                        <w:top w:val="none" w:sz="0" w:space="0" w:color="auto"/>
                                        <w:left w:val="none" w:sz="0" w:space="0" w:color="auto"/>
                                        <w:bottom w:val="none" w:sz="0" w:space="0" w:color="auto"/>
                                        <w:right w:val="none" w:sz="0" w:space="0" w:color="auto"/>
                                      </w:divBdr>
                                      <w:divsChild>
                                        <w:div w:id="1976332530">
                                          <w:marLeft w:val="0"/>
                                          <w:marRight w:val="0"/>
                                          <w:marTop w:val="0"/>
                                          <w:marBottom w:val="0"/>
                                          <w:divBdr>
                                            <w:top w:val="none" w:sz="0" w:space="0" w:color="auto"/>
                                            <w:left w:val="none" w:sz="0" w:space="0" w:color="auto"/>
                                            <w:bottom w:val="none" w:sz="0" w:space="0" w:color="auto"/>
                                            <w:right w:val="none" w:sz="0" w:space="0" w:color="auto"/>
                                          </w:divBdr>
                                          <w:divsChild>
                                            <w:div w:id="932006693">
                                              <w:marLeft w:val="0"/>
                                              <w:marRight w:val="0"/>
                                              <w:marTop w:val="0"/>
                                              <w:marBottom w:val="0"/>
                                              <w:divBdr>
                                                <w:top w:val="none" w:sz="0" w:space="0" w:color="auto"/>
                                                <w:left w:val="none" w:sz="0" w:space="0" w:color="auto"/>
                                                <w:bottom w:val="none" w:sz="0" w:space="0" w:color="auto"/>
                                                <w:right w:val="none" w:sz="0" w:space="0" w:color="auto"/>
                                              </w:divBdr>
                                              <w:divsChild>
                                                <w:div w:id="1901358773">
                                                  <w:marLeft w:val="0"/>
                                                  <w:marRight w:val="0"/>
                                                  <w:marTop w:val="0"/>
                                                  <w:marBottom w:val="0"/>
                                                  <w:divBdr>
                                                    <w:top w:val="none" w:sz="0" w:space="0" w:color="auto"/>
                                                    <w:left w:val="none" w:sz="0" w:space="0" w:color="auto"/>
                                                    <w:bottom w:val="none" w:sz="0" w:space="0" w:color="auto"/>
                                                    <w:right w:val="none" w:sz="0" w:space="0" w:color="auto"/>
                                                  </w:divBdr>
                                                  <w:divsChild>
                                                    <w:div w:id="884946527">
                                                      <w:marLeft w:val="0"/>
                                                      <w:marRight w:val="0"/>
                                                      <w:marTop w:val="0"/>
                                                      <w:marBottom w:val="0"/>
                                                      <w:divBdr>
                                                        <w:top w:val="none" w:sz="0" w:space="0" w:color="auto"/>
                                                        <w:left w:val="none" w:sz="0" w:space="0" w:color="auto"/>
                                                        <w:bottom w:val="none" w:sz="0" w:space="0" w:color="auto"/>
                                                        <w:right w:val="none" w:sz="0" w:space="0" w:color="auto"/>
                                                      </w:divBdr>
                                                      <w:divsChild>
                                                        <w:div w:id="650256017">
                                                          <w:marLeft w:val="0"/>
                                                          <w:marRight w:val="0"/>
                                                          <w:marTop w:val="0"/>
                                                          <w:marBottom w:val="0"/>
                                                          <w:divBdr>
                                                            <w:top w:val="none" w:sz="0" w:space="0" w:color="auto"/>
                                                            <w:left w:val="none" w:sz="0" w:space="0" w:color="auto"/>
                                                            <w:bottom w:val="none" w:sz="0" w:space="0" w:color="auto"/>
                                                            <w:right w:val="none" w:sz="0" w:space="0" w:color="auto"/>
                                                          </w:divBdr>
                                                          <w:divsChild>
                                                            <w:div w:id="1704406807">
                                                              <w:marLeft w:val="0"/>
                                                              <w:marRight w:val="0"/>
                                                              <w:marTop w:val="0"/>
                                                              <w:marBottom w:val="0"/>
                                                              <w:divBdr>
                                                                <w:top w:val="none" w:sz="0" w:space="0" w:color="auto"/>
                                                                <w:left w:val="none" w:sz="0" w:space="0" w:color="auto"/>
                                                                <w:bottom w:val="none" w:sz="0" w:space="0" w:color="auto"/>
                                                                <w:right w:val="none" w:sz="0" w:space="0" w:color="auto"/>
                                                              </w:divBdr>
                                                              <w:divsChild>
                                                                <w:div w:id="1660619125">
                                                                  <w:marLeft w:val="300"/>
                                                                  <w:marRight w:val="300"/>
                                                                  <w:marTop w:val="300"/>
                                                                  <w:marBottom w:val="300"/>
                                                                  <w:divBdr>
                                                                    <w:top w:val="none" w:sz="0" w:space="0" w:color="auto"/>
                                                                    <w:left w:val="none" w:sz="0" w:space="0" w:color="auto"/>
                                                                    <w:bottom w:val="none" w:sz="0" w:space="0" w:color="auto"/>
                                                                    <w:right w:val="none" w:sz="0" w:space="0" w:color="auto"/>
                                                                  </w:divBdr>
                                                                  <w:divsChild>
                                                                    <w:div w:id="11695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0281335">
      <w:bodyDiv w:val="1"/>
      <w:marLeft w:val="0"/>
      <w:marRight w:val="0"/>
      <w:marTop w:val="0"/>
      <w:marBottom w:val="0"/>
      <w:divBdr>
        <w:top w:val="none" w:sz="0" w:space="0" w:color="auto"/>
        <w:left w:val="none" w:sz="0" w:space="0" w:color="auto"/>
        <w:bottom w:val="none" w:sz="0" w:space="0" w:color="auto"/>
        <w:right w:val="none" w:sz="0" w:space="0" w:color="auto"/>
      </w:divBdr>
    </w:div>
    <w:div w:id="1962959255">
      <w:bodyDiv w:val="1"/>
      <w:marLeft w:val="0"/>
      <w:marRight w:val="0"/>
      <w:marTop w:val="0"/>
      <w:marBottom w:val="0"/>
      <w:divBdr>
        <w:top w:val="none" w:sz="0" w:space="0" w:color="auto"/>
        <w:left w:val="none" w:sz="0" w:space="0" w:color="auto"/>
        <w:bottom w:val="none" w:sz="0" w:space="0" w:color="auto"/>
        <w:right w:val="none" w:sz="0" w:space="0" w:color="auto"/>
      </w:divBdr>
      <w:divsChild>
        <w:div w:id="407194429">
          <w:marLeft w:val="0"/>
          <w:marRight w:val="0"/>
          <w:marTop w:val="0"/>
          <w:marBottom w:val="0"/>
          <w:divBdr>
            <w:top w:val="none" w:sz="0" w:space="0" w:color="auto"/>
            <w:left w:val="none" w:sz="0" w:space="0" w:color="auto"/>
            <w:bottom w:val="none" w:sz="0" w:space="0" w:color="auto"/>
            <w:right w:val="none" w:sz="0" w:space="0" w:color="auto"/>
          </w:divBdr>
          <w:divsChild>
            <w:div w:id="44451886">
              <w:marLeft w:val="0"/>
              <w:marRight w:val="0"/>
              <w:marTop w:val="0"/>
              <w:marBottom w:val="0"/>
              <w:divBdr>
                <w:top w:val="none" w:sz="0" w:space="0" w:color="auto"/>
                <w:left w:val="none" w:sz="0" w:space="0" w:color="auto"/>
                <w:bottom w:val="none" w:sz="0" w:space="0" w:color="auto"/>
                <w:right w:val="none" w:sz="0" w:space="0" w:color="auto"/>
              </w:divBdr>
              <w:divsChild>
                <w:div w:id="1143154090">
                  <w:marLeft w:val="0"/>
                  <w:marRight w:val="0"/>
                  <w:marTop w:val="0"/>
                  <w:marBottom w:val="0"/>
                  <w:divBdr>
                    <w:top w:val="none" w:sz="0" w:space="0" w:color="auto"/>
                    <w:left w:val="none" w:sz="0" w:space="0" w:color="auto"/>
                    <w:bottom w:val="none" w:sz="0" w:space="0" w:color="auto"/>
                    <w:right w:val="none" w:sz="0" w:space="0" w:color="auto"/>
                  </w:divBdr>
                  <w:divsChild>
                    <w:div w:id="1012995365">
                      <w:marLeft w:val="-225"/>
                      <w:marRight w:val="-225"/>
                      <w:marTop w:val="0"/>
                      <w:marBottom w:val="0"/>
                      <w:divBdr>
                        <w:top w:val="none" w:sz="0" w:space="0" w:color="auto"/>
                        <w:left w:val="none" w:sz="0" w:space="0" w:color="auto"/>
                        <w:bottom w:val="none" w:sz="0" w:space="0" w:color="auto"/>
                        <w:right w:val="none" w:sz="0" w:space="0" w:color="auto"/>
                      </w:divBdr>
                      <w:divsChild>
                        <w:div w:id="1908566565">
                          <w:marLeft w:val="0"/>
                          <w:marRight w:val="0"/>
                          <w:marTop w:val="300"/>
                          <w:marBottom w:val="300"/>
                          <w:divBdr>
                            <w:top w:val="none" w:sz="0" w:space="0" w:color="auto"/>
                            <w:left w:val="none" w:sz="0" w:space="0" w:color="auto"/>
                            <w:bottom w:val="none" w:sz="0" w:space="0" w:color="auto"/>
                            <w:right w:val="none" w:sz="0" w:space="0" w:color="auto"/>
                          </w:divBdr>
                          <w:divsChild>
                            <w:div w:id="1381903573">
                              <w:marLeft w:val="0"/>
                              <w:marRight w:val="0"/>
                              <w:marTop w:val="0"/>
                              <w:marBottom w:val="0"/>
                              <w:divBdr>
                                <w:top w:val="none" w:sz="0" w:space="0" w:color="auto"/>
                                <w:left w:val="none" w:sz="0" w:space="0" w:color="auto"/>
                                <w:bottom w:val="none" w:sz="0" w:space="0" w:color="auto"/>
                                <w:right w:val="none" w:sz="0" w:space="0" w:color="auto"/>
                              </w:divBdr>
                              <w:divsChild>
                                <w:div w:id="861557247">
                                  <w:marLeft w:val="0"/>
                                  <w:marRight w:val="0"/>
                                  <w:marTop w:val="0"/>
                                  <w:marBottom w:val="0"/>
                                  <w:divBdr>
                                    <w:top w:val="none" w:sz="0" w:space="0" w:color="auto"/>
                                    <w:left w:val="none" w:sz="0" w:space="0" w:color="auto"/>
                                    <w:bottom w:val="none" w:sz="0" w:space="0" w:color="auto"/>
                                    <w:right w:val="none" w:sz="0" w:space="0" w:color="auto"/>
                                  </w:divBdr>
                                  <w:divsChild>
                                    <w:div w:id="1034814539">
                                      <w:marLeft w:val="0"/>
                                      <w:marRight w:val="0"/>
                                      <w:marTop w:val="0"/>
                                      <w:marBottom w:val="0"/>
                                      <w:divBdr>
                                        <w:top w:val="none" w:sz="0" w:space="0" w:color="auto"/>
                                        <w:left w:val="none" w:sz="0" w:space="0" w:color="auto"/>
                                        <w:bottom w:val="none" w:sz="0" w:space="0" w:color="auto"/>
                                        <w:right w:val="none" w:sz="0" w:space="0" w:color="auto"/>
                                      </w:divBdr>
                                      <w:divsChild>
                                        <w:div w:id="1573004986">
                                          <w:marLeft w:val="0"/>
                                          <w:marRight w:val="0"/>
                                          <w:marTop w:val="0"/>
                                          <w:marBottom w:val="0"/>
                                          <w:divBdr>
                                            <w:top w:val="none" w:sz="0" w:space="0" w:color="auto"/>
                                            <w:left w:val="none" w:sz="0" w:space="0" w:color="auto"/>
                                            <w:bottom w:val="none" w:sz="0" w:space="0" w:color="auto"/>
                                            <w:right w:val="none" w:sz="0" w:space="0" w:color="auto"/>
                                          </w:divBdr>
                                          <w:divsChild>
                                            <w:div w:id="1104419294">
                                              <w:marLeft w:val="0"/>
                                              <w:marRight w:val="0"/>
                                              <w:marTop w:val="0"/>
                                              <w:marBottom w:val="0"/>
                                              <w:divBdr>
                                                <w:top w:val="none" w:sz="0" w:space="0" w:color="auto"/>
                                                <w:left w:val="none" w:sz="0" w:space="0" w:color="auto"/>
                                                <w:bottom w:val="none" w:sz="0" w:space="0" w:color="auto"/>
                                                <w:right w:val="none" w:sz="0" w:space="0" w:color="auto"/>
                                              </w:divBdr>
                                              <w:divsChild>
                                                <w:div w:id="1427573472">
                                                  <w:marLeft w:val="0"/>
                                                  <w:marRight w:val="0"/>
                                                  <w:marTop w:val="0"/>
                                                  <w:marBottom w:val="0"/>
                                                  <w:divBdr>
                                                    <w:top w:val="none" w:sz="0" w:space="0" w:color="auto"/>
                                                    <w:left w:val="none" w:sz="0" w:space="0" w:color="auto"/>
                                                    <w:bottom w:val="none" w:sz="0" w:space="0" w:color="auto"/>
                                                    <w:right w:val="none" w:sz="0" w:space="0" w:color="auto"/>
                                                  </w:divBdr>
                                                  <w:divsChild>
                                                    <w:div w:id="1135367960">
                                                      <w:marLeft w:val="0"/>
                                                      <w:marRight w:val="0"/>
                                                      <w:marTop w:val="0"/>
                                                      <w:marBottom w:val="0"/>
                                                      <w:divBdr>
                                                        <w:top w:val="none" w:sz="0" w:space="0" w:color="auto"/>
                                                        <w:left w:val="none" w:sz="0" w:space="0" w:color="auto"/>
                                                        <w:bottom w:val="none" w:sz="0" w:space="0" w:color="auto"/>
                                                        <w:right w:val="none" w:sz="0" w:space="0" w:color="auto"/>
                                                      </w:divBdr>
                                                      <w:divsChild>
                                                        <w:div w:id="1757553985">
                                                          <w:marLeft w:val="0"/>
                                                          <w:marRight w:val="0"/>
                                                          <w:marTop w:val="0"/>
                                                          <w:marBottom w:val="0"/>
                                                          <w:divBdr>
                                                            <w:top w:val="none" w:sz="0" w:space="0" w:color="auto"/>
                                                            <w:left w:val="none" w:sz="0" w:space="0" w:color="auto"/>
                                                            <w:bottom w:val="none" w:sz="0" w:space="0" w:color="auto"/>
                                                            <w:right w:val="none" w:sz="0" w:space="0" w:color="auto"/>
                                                          </w:divBdr>
                                                          <w:divsChild>
                                                            <w:div w:id="1660116798">
                                                              <w:marLeft w:val="0"/>
                                                              <w:marRight w:val="0"/>
                                                              <w:marTop w:val="0"/>
                                                              <w:marBottom w:val="0"/>
                                                              <w:divBdr>
                                                                <w:top w:val="none" w:sz="0" w:space="0" w:color="auto"/>
                                                                <w:left w:val="none" w:sz="0" w:space="0" w:color="auto"/>
                                                                <w:bottom w:val="none" w:sz="0" w:space="0" w:color="auto"/>
                                                                <w:right w:val="none" w:sz="0" w:space="0" w:color="auto"/>
                                                              </w:divBdr>
                                                              <w:divsChild>
                                                                <w:div w:id="6711299">
                                                                  <w:marLeft w:val="300"/>
                                                                  <w:marRight w:val="300"/>
                                                                  <w:marTop w:val="300"/>
                                                                  <w:marBottom w:val="300"/>
                                                                  <w:divBdr>
                                                                    <w:top w:val="none" w:sz="0" w:space="0" w:color="auto"/>
                                                                    <w:left w:val="none" w:sz="0" w:space="0" w:color="auto"/>
                                                                    <w:bottom w:val="none" w:sz="0" w:space="0" w:color="auto"/>
                                                                    <w:right w:val="none" w:sz="0" w:space="0" w:color="auto"/>
                                                                  </w:divBdr>
                                                                  <w:divsChild>
                                                                    <w:div w:id="3116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2849114">
      <w:bodyDiv w:val="1"/>
      <w:marLeft w:val="0"/>
      <w:marRight w:val="0"/>
      <w:marTop w:val="0"/>
      <w:marBottom w:val="0"/>
      <w:divBdr>
        <w:top w:val="none" w:sz="0" w:space="0" w:color="auto"/>
        <w:left w:val="none" w:sz="0" w:space="0" w:color="auto"/>
        <w:bottom w:val="none" w:sz="0" w:space="0" w:color="auto"/>
        <w:right w:val="none" w:sz="0" w:space="0" w:color="auto"/>
      </w:divBdr>
      <w:divsChild>
        <w:div w:id="71859802">
          <w:marLeft w:val="0"/>
          <w:marRight w:val="0"/>
          <w:marTop w:val="0"/>
          <w:marBottom w:val="0"/>
          <w:divBdr>
            <w:top w:val="none" w:sz="0" w:space="0" w:color="auto"/>
            <w:left w:val="none" w:sz="0" w:space="0" w:color="auto"/>
            <w:bottom w:val="none" w:sz="0" w:space="0" w:color="auto"/>
            <w:right w:val="none" w:sz="0" w:space="0" w:color="auto"/>
          </w:divBdr>
          <w:divsChild>
            <w:div w:id="1142163623">
              <w:marLeft w:val="0"/>
              <w:marRight w:val="0"/>
              <w:marTop w:val="0"/>
              <w:marBottom w:val="0"/>
              <w:divBdr>
                <w:top w:val="none" w:sz="0" w:space="0" w:color="auto"/>
                <w:left w:val="none" w:sz="0" w:space="0" w:color="auto"/>
                <w:bottom w:val="none" w:sz="0" w:space="0" w:color="auto"/>
                <w:right w:val="none" w:sz="0" w:space="0" w:color="auto"/>
              </w:divBdr>
              <w:divsChild>
                <w:div w:id="1999192387">
                  <w:marLeft w:val="0"/>
                  <w:marRight w:val="0"/>
                  <w:marTop w:val="0"/>
                  <w:marBottom w:val="0"/>
                  <w:divBdr>
                    <w:top w:val="none" w:sz="0" w:space="0" w:color="auto"/>
                    <w:left w:val="none" w:sz="0" w:space="0" w:color="auto"/>
                    <w:bottom w:val="none" w:sz="0" w:space="0" w:color="auto"/>
                    <w:right w:val="none" w:sz="0" w:space="0" w:color="auto"/>
                  </w:divBdr>
                  <w:divsChild>
                    <w:div w:id="1255480378">
                      <w:marLeft w:val="-225"/>
                      <w:marRight w:val="-225"/>
                      <w:marTop w:val="0"/>
                      <w:marBottom w:val="0"/>
                      <w:divBdr>
                        <w:top w:val="none" w:sz="0" w:space="0" w:color="auto"/>
                        <w:left w:val="none" w:sz="0" w:space="0" w:color="auto"/>
                        <w:bottom w:val="none" w:sz="0" w:space="0" w:color="auto"/>
                        <w:right w:val="none" w:sz="0" w:space="0" w:color="auto"/>
                      </w:divBdr>
                      <w:divsChild>
                        <w:div w:id="426192371">
                          <w:marLeft w:val="0"/>
                          <w:marRight w:val="0"/>
                          <w:marTop w:val="300"/>
                          <w:marBottom w:val="300"/>
                          <w:divBdr>
                            <w:top w:val="none" w:sz="0" w:space="0" w:color="auto"/>
                            <w:left w:val="none" w:sz="0" w:space="0" w:color="auto"/>
                            <w:bottom w:val="none" w:sz="0" w:space="0" w:color="auto"/>
                            <w:right w:val="none" w:sz="0" w:space="0" w:color="auto"/>
                          </w:divBdr>
                          <w:divsChild>
                            <w:div w:id="2111120484">
                              <w:marLeft w:val="0"/>
                              <w:marRight w:val="0"/>
                              <w:marTop w:val="0"/>
                              <w:marBottom w:val="0"/>
                              <w:divBdr>
                                <w:top w:val="none" w:sz="0" w:space="0" w:color="auto"/>
                                <w:left w:val="none" w:sz="0" w:space="0" w:color="auto"/>
                                <w:bottom w:val="none" w:sz="0" w:space="0" w:color="auto"/>
                                <w:right w:val="none" w:sz="0" w:space="0" w:color="auto"/>
                              </w:divBdr>
                              <w:divsChild>
                                <w:div w:id="756752192">
                                  <w:marLeft w:val="0"/>
                                  <w:marRight w:val="0"/>
                                  <w:marTop w:val="0"/>
                                  <w:marBottom w:val="0"/>
                                  <w:divBdr>
                                    <w:top w:val="none" w:sz="0" w:space="0" w:color="auto"/>
                                    <w:left w:val="none" w:sz="0" w:space="0" w:color="auto"/>
                                    <w:bottom w:val="none" w:sz="0" w:space="0" w:color="auto"/>
                                    <w:right w:val="none" w:sz="0" w:space="0" w:color="auto"/>
                                  </w:divBdr>
                                  <w:divsChild>
                                    <w:div w:id="248926628">
                                      <w:marLeft w:val="0"/>
                                      <w:marRight w:val="0"/>
                                      <w:marTop w:val="0"/>
                                      <w:marBottom w:val="0"/>
                                      <w:divBdr>
                                        <w:top w:val="none" w:sz="0" w:space="0" w:color="auto"/>
                                        <w:left w:val="none" w:sz="0" w:space="0" w:color="auto"/>
                                        <w:bottom w:val="none" w:sz="0" w:space="0" w:color="auto"/>
                                        <w:right w:val="none" w:sz="0" w:space="0" w:color="auto"/>
                                      </w:divBdr>
                                      <w:divsChild>
                                        <w:div w:id="3436068">
                                          <w:marLeft w:val="0"/>
                                          <w:marRight w:val="0"/>
                                          <w:marTop w:val="0"/>
                                          <w:marBottom w:val="0"/>
                                          <w:divBdr>
                                            <w:top w:val="none" w:sz="0" w:space="0" w:color="auto"/>
                                            <w:left w:val="none" w:sz="0" w:space="0" w:color="auto"/>
                                            <w:bottom w:val="none" w:sz="0" w:space="0" w:color="auto"/>
                                            <w:right w:val="none" w:sz="0" w:space="0" w:color="auto"/>
                                          </w:divBdr>
                                          <w:divsChild>
                                            <w:div w:id="877594274">
                                              <w:marLeft w:val="0"/>
                                              <w:marRight w:val="0"/>
                                              <w:marTop w:val="0"/>
                                              <w:marBottom w:val="0"/>
                                              <w:divBdr>
                                                <w:top w:val="none" w:sz="0" w:space="0" w:color="auto"/>
                                                <w:left w:val="none" w:sz="0" w:space="0" w:color="auto"/>
                                                <w:bottom w:val="none" w:sz="0" w:space="0" w:color="auto"/>
                                                <w:right w:val="none" w:sz="0" w:space="0" w:color="auto"/>
                                              </w:divBdr>
                                              <w:divsChild>
                                                <w:div w:id="423846316">
                                                  <w:marLeft w:val="0"/>
                                                  <w:marRight w:val="0"/>
                                                  <w:marTop w:val="0"/>
                                                  <w:marBottom w:val="0"/>
                                                  <w:divBdr>
                                                    <w:top w:val="none" w:sz="0" w:space="0" w:color="auto"/>
                                                    <w:left w:val="none" w:sz="0" w:space="0" w:color="auto"/>
                                                    <w:bottom w:val="none" w:sz="0" w:space="0" w:color="auto"/>
                                                    <w:right w:val="none" w:sz="0" w:space="0" w:color="auto"/>
                                                  </w:divBdr>
                                                  <w:divsChild>
                                                    <w:div w:id="1638337844">
                                                      <w:marLeft w:val="0"/>
                                                      <w:marRight w:val="0"/>
                                                      <w:marTop w:val="0"/>
                                                      <w:marBottom w:val="0"/>
                                                      <w:divBdr>
                                                        <w:top w:val="none" w:sz="0" w:space="0" w:color="auto"/>
                                                        <w:left w:val="none" w:sz="0" w:space="0" w:color="auto"/>
                                                        <w:bottom w:val="none" w:sz="0" w:space="0" w:color="auto"/>
                                                        <w:right w:val="none" w:sz="0" w:space="0" w:color="auto"/>
                                                      </w:divBdr>
                                                      <w:divsChild>
                                                        <w:div w:id="1246525434">
                                                          <w:marLeft w:val="0"/>
                                                          <w:marRight w:val="0"/>
                                                          <w:marTop w:val="0"/>
                                                          <w:marBottom w:val="0"/>
                                                          <w:divBdr>
                                                            <w:top w:val="none" w:sz="0" w:space="0" w:color="auto"/>
                                                            <w:left w:val="none" w:sz="0" w:space="0" w:color="auto"/>
                                                            <w:bottom w:val="none" w:sz="0" w:space="0" w:color="auto"/>
                                                            <w:right w:val="none" w:sz="0" w:space="0" w:color="auto"/>
                                                          </w:divBdr>
                                                          <w:divsChild>
                                                            <w:div w:id="1818064833">
                                                              <w:marLeft w:val="0"/>
                                                              <w:marRight w:val="0"/>
                                                              <w:marTop w:val="0"/>
                                                              <w:marBottom w:val="0"/>
                                                              <w:divBdr>
                                                                <w:top w:val="none" w:sz="0" w:space="0" w:color="auto"/>
                                                                <w:left w:val="none" w:sz="0" w:space="0" w:color="auto"/>
                                                                <w:bottom w:val="none" w:sz="0" w:space="0" w:color="auto"/>
                                                                <w:right w:val="none" w:sz="0" w:space="0" w:color="auto"/>
                                                              </w:divBdr>
                                                              <w:divsChild>
                                                                <w:div w:id="789470868">
                                                                  <w:marLeft w:val="300"/>
                                                                  <w:marRight w:val="300"/>
                                                                  <w:marTop w:val="300"/>
                                                                  <w:marBottom w:val="300"/>
                                                                  <w:divBdr>
                                                                    <w:top w:val="none" w:sz="0" w:space="0" w:color="auto"/>
                                                                    <w:left w:val="none" w:sz="0" w:space="0" w:color="auto"/>
                                                                    <w:bottom w:val="none" w:sz="0" w:space="0" w:color="auto"/>
                                                                    <w:right w:val="none" w:sz="0" w:space="0" w:color="auto"/>
                                                                  </w:divBdr>
                                                                  <w:divsChild>
                                                                    <w:div w:id="160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pol@khv.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249C4-F779-4F4C-8C8D-E1E0B0F3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12</Pages>
  <Words>4771</Words>
  <Characters>27197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31905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Бердников Владимир Владимирович</dc:creator>
  <cp:lastModifiedBy>Гаврик Ольга Владимировна</cp:lastModifiedBy>
  <cp:revision>11</cp:revision>
  <cp:lastPrinted>2024-02-15T06:08:00Z</cp:lastPrinted>
  <dcterms:created xsi:type="dcterms:W3CDTF">2025-09-29T01:59:00Z</dcterms:created>
  <dcterms:modified xsi:type="dcterms:W3CDTF">2026-06-24T08:08:00Z</dcterms:modified>
</cp:coreProperties>
</file>