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2DF2" w14:textId="41A71750" w:rsidR="008B6CCF" w:rsidRPr="00B977B3" w:rsidRDefault="008B6CCF" w:rsidP="00AF6BE2">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Pr="00B977B3">
        <w:rPr>
          <w:rFonts w:ascii="Times New Roman" w:hAnsi="Times New Roman" w:cs="Times New Roman"/>
          <w:color w:val="auto"/>
          <w:sz w:val="22"/>
          <w:szCs w:val="22"/>
        </w:rPr>
        <w:t xml:space="preserve">поставку </w:t>
      </w:r>
      <w:bookmarkStart w:id="0" w:name="_Hlk192687402"/>
      <w:r w:rsidR="005A67C3">
        <w:rPr>
          <w:rFonts w:ascii="Times New Roman" w:hAnsi="Times New Roman" w:cs="Times New Roman"/>
          <w:sz w:val="22"/>
          <w:szCs w:val="22"/>
        </w:rPr>
        <w:t>промышленных газов</w:t>
      </w:r>
      <w:r w:rsidR="00697A32">
        <w:rPr>
          <w:rFonts w:ascii="Times New Roman" w:hAnsi="Times New Roman" w:cs="Times New Roman"/>
          <w:sz w:val="22"/>
          <w:szCs w:val="22"/>
        </w:rPr>
        <w:t xml:space="preserve"> </w:t>
      </w:r>
      <w:r w:rsidR="0027194D">
        <w:rPr>
          <w:rFonts w:ascii="Times New Roman" w:hAnsi="Times New Roman" w:cs="Times New Roman"/>
          <w:sz w:val="22"/>
          <w:szCs w:val="22"/>
        </w:rPr>
        <w:t xml:space="preserve">для </w:t>
      </w:r>
      <w:bookmarkEnd w:id="0"/>
      <w:r w:rsidR="005A67C3">
        <w:rPr>
          <w:rFonts w:ascii="Times New Roman" w:hAnsi="Times New Roman" w:cs="Times New Roman"/>
          <w:sz w:val="22"/>
          <w:szCs w:val="22"/>
        </w:rPr>
        <w:t>нужд КемГУ</w:t>
      </w:r>
    </w:p>
    <w:p w14:paraId="37CC0EDA" w14:textId="554B4CA2" w:rsidR="003851A1" w:rsidRDefault="00F97F7D" w:rsidP="00697A32">
      <w:pPr>
        <w:jc w:val="center"/>
        <w:rPr>
          <w:rFonts w:ascii="Times New Roman" w:hAnsi="Times New Roman" w:cs="Times New Roman"/>
          <w:bCs/>
          <w:sz w:val="22"/>
          <w:szCs w:val="22"/>
        </w:rPr>
      </w:pPr>
      <w:r w:rsidRPr="002F408C">
        <w:rPr>
          <w:rFonts w:ascii="Times New Roman" w:hAnsi="Times New Roman" w:cs="Times New Roman"/>
          <w:bCs/>
          <w:sz w:val="22"/>
          <w:szCs w:val="22"/>
        </w:rPr>
        <w:t>ИКЗ</w:t>
      </w:r>
      <w:r w:rsidR="000D7B58">
        <w:rPr>
          <w:rFonts w:ascii="Times New Roman" w:hAnsi="Times New Roman" w:cs="Times New Roman"/>
          <w:b/>
          <w:sz w:val="22"/>
          <w:szCs w:val="22"/>
        </w:rPr>
        <w:t xml:space="preserve"> </w:t>
      </w:r>
      <w:r w:rsidR="00697A32" w:rsidRPr="00697A32">
        <w:rPr>
          <w:rFonts w:ascii="Times New Roman" w:hAnsi="Times New Roman" w:cs="Times New Roman"/>
          <w:bCs/>
          <w:sz w:val="22"/>
          <w:szCs w:val="22"/>
        </w:rPr>
        <w:t>261420701753742050100100030000000244</w:t>
      </w:r>
    </w:p>
    <w:p w14:paraId="67EAB85F" w14:textId="77777777" w:rsidR="00697A32" w:rsidRPr="00B977B3" w:rsidRDefault="00697A32" w:rsidP="00697A32">
      <w:pPr>
        <w:jc w:val="cente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23015CBD"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697A32">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75412F46" w14:textId="215B48DA"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697A32">
        <w:rPr>
          <w:rFonts w:ascii="Times New Roman" w:hAnsi="Times New Roman" w:cs="Times New Roman"/>
          <w:sz w:val="22"/>
          <w:szCs w:val="22"/>
        </w:rPr>
        <w:t>___________</w:t>
      </w:r>
      <w:r w:rsidR="00F27D01" w:rsidRPr="00B977B3">
        <w:rPr>
          <w:rFonts w:ascii="Times New Roman" w:hAnsi="Times New Roman" w:cs="Times New Roman"/>
          <w:sz w:val="22"/>
          <w:szCs w:val="22"/>
        </w:rPr>
        <w:t xml:space="preserve">, действующего на основании </w:t>
      </w:r>
      <w:r w:rsidR="00697A32">
        <w:rPr>
          <w:rFonts w:ascii="Times New Roman" w:hAnsi="Times New Roman" w:cs="Times New Roman"/>
          <w:sz w:val="22"/>
          <w:szCs w:val="22"/>
        </w:rPr>
        <w:t>__________</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1" w:name="sub_100"/>
      <w:r w:rsidRPr="00B977B3">
        <w:rPr>
          <w:rFonts w:ascii="Times New Roman" w:hAnsi="Times New Roman" w:cs="Times New Roman"/>
          <w:sz w:val="22"/>
          <w:szCs w:val="22"/>
        </w:rPr>
        <w:t>1. Предмет договора</w:t>
      </w:r>
    </w:p>
    <w:bookmarkEnd w:id="1"/>
    <w:p w14:paraId="3F3AE20B" w14:textId="6E684A66"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w:t>
      </w:r>
      <w:r w:rsidR="005A67C3">
        <w:rPr>
          <w:rFonts w:ascii="Times New Roman" w:hAnsi="Times New Roman" w:cs="Times New Roman"/>
          <w:sz w:val="22"/>
          <w:szCs w:val="22"/>
        </w:rPr>
        <w:t>поставить промышленные газы для нужд</w:t>
      </w:r>
      <w:r w:rsidR="0095402B">
        <w:rPr>
          <w:rFonts w:ascii="Times New Roman" w:hAnsi="Times New Roman" w:cs="Times New Roman"/>
          <w:sz w:val="22"/>
          <w:szCs w:val="22"/>
        </w:rPr>
        <w:t xml:space="preserve"> КемГУ</w:t>
      </w:r>
      <w:r w:rsidR="0027194D">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7D503BBA" w:rsidR="00936F44" w:rsidRPr="00B977B3" w:rsidRDefault="00936F44" w:rsidP="00936F44">
      <w:pPr>
        <w:ind w:firstLine="567"/>
        <w:rPr>
          <w:rFonts w:ascii="Times New Roman" w:hAnsi="Times New Roman" w:cs="Times New Roman"/>
          <w:sz w:val="22"/>
          <w:szCs w:val="22"/>
        </w:rPr>
      </w:pPr>
      <w:bookmarkStart w:id="2"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95402B">
        <w:rPr>
          <w:rFonts w:ascii="Times New Roman" w:hAnsi="Times New Roman" w:cs="Times New Roman"/>
          <w:sz w:val="22"/>
          <w:szCs w:val="22"/>
        </w:rPr>
        <w:t>б-р Строителей, 47.</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3" w:name="sub_400"/>
      <w:bookmarkEnd w:id="2"/>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3679B8EC"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A30B09">
        <w:rPr>
          <w:rFonts w:ascii="Times New Roman" w:hAnsi="Times New Roman" w:cs="Times New Roman"/>
          <w:sz w:val="22"/>
          <w:szCs w:val="22"/>
        </w:rPr>
        <w:t>го</w:t>
      </w:r>
      <w:r w:rsidR="00873B22" w:rsidRPr="00B977B3">
        <w:rPr>
          <w:rFonts w:ascii="Times New Roman" w:hAnsi="Times New Roman" w:cs="Times New Roman"/>
          <w:sz w:val="22"/>
          <w:szCs w:val="22"/>
        </w:rPr>
        <w:t xml:space="preserve"> сторонами</w:t>
      </w:r>
      <w:r w:rsidR="00A30B09">
        <w:rPr>
          <w:rFonts w:ascii="Times New Roman" w:hAnsi="Times New Roman" w:cs="Times New Roman"/>
          <w:sz w:val="22"/>
          <w:szCs w:val="22"/>
        </w:rPr>
        <w:t xml:space="preserve"> </w:t>
      </w:r>
      <w:r w:rsidR="00873B22" w:rsidRPr="00B977B3">
        <w:rPr>
          <w:rFonts w:ascii="Times New Roman" w:hAnsi="Times New Roman" w:cs="Times New Roman"/>
          <w:sz w:val="22"/>
          <w:szCs w:val="22"/>
        </w:rPr>
        <w:t>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013350">
        <w:rPr>
          <w:rFonts w:ascii="Times New Roman" w:hAnsi="Times New Roman" w:cs="Times New Roman"/>
          <w:sz w:val="22"/>
          <w:szCs w:val="22"/>
        </w:rPr>
        <w:t xml:space="preserve"> (или товарной накладной)</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18824A1D"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3B6E64">
        <w:rPr>
          <w:rFonts w:ascii="Times New Roman" w:hAnsi="Times New Roman" w:cs="Times New Roman"/>
          <w:sz w:val="22"/>
          <w:szCs w:val="22"/>
        </w:rPr>
        <w:t xml:space="preserve">договору, в течение </w:t>
      </w:r>
      <w:r w:rsidR="0042461A" w:rsidRPr="003B6E64">
        <w:rPr>
          <w:rFonts w:ascii="Times New Roman" w:hAnsi="Times New Roman" w:cs="Times New Roman"/>
          <w:sz w:val="22"/>
          <w:szCs w:val="22"/>
        </w:rPr>
        <w:t>14</w:t>
      </w:r>
      <w:r w:rsidR="00DC7ED0" w:rsidRPr="003B6E64">
        <w:rPr>
          <w:rFonts w:ascii="Times New Roman" w:hAnsi="Times New Roman" w:cs="Times New Roman"/>
          <w:sz w:val="22"/>
          <w:szCs w:val="22"/>
        </w:rPr>
        <w:t xml:space="preserve"> (</w:t>
      </w:r>
      <w:r w:rsidR="0042461A" w:rsidRPr="003B6E64">
        <w:rPr>
          <w:rFonts w:ascii="Times New Roman" w:hAnsi="Times New Roman" w:cs="Times New Roman"/>
          <w:sz w:val="22"/>
          <w:szCs w:val="22"/>
        </w:rPr>
        <w:t>четырнадцати</w:t>
      </w:r>
      <w:r w:rsidR="00DC7ED0" w:rsidRPr="003B6E64">
        <w:rPr>
          <w:rFonts w:ascii="Times New Roman" w:hAnsi="Times New Roman" w:cs="Times New Roman"/>
          <w:sz w:val="22"/>
          <w:szCs w:val="22"/>
        </w:rPr>
        <w:t>)</w:t>
      </w:r>
      <w:r w:rsidR="00E5410C" w:rsidRPr="003B6E64">
        <w:rPr>
          <w:rFonts w:ascii="Times New Roman" w:hAnsi="Times New Roman" w:cs="Times New Roman"/>
          <w:sz w:val="22"/>
          <w:szCs w:val="22"/>
        </w:rPr>
        <w:t xml:space="preserve"> </w:t>
      </w:r>
      <w:r w:rsidR="00013350" w:rsidRPr="003B6E64">
        <w:rPr>
          <w:rFonts w:ascii="Times New Roman" w:hAnsi="Times New Roman" w:cs="Times New Roman"/>
          <w:sz w:val="22"/>
          <w:szCs w:val="22"/>
        </w:rPr>
        <w:t>календарных</w:t>
      </w:r>
      <w:r w:rsidRPr="003B6E64">
        <w:rPr>
          <w:rFonts w:ascii="Times New Roman" w:hAnsi="Times New Roman" w:cs="Times New Roman"/>
          <w:sz w:val="22"/>
          <w:szCs w:val="22"/>
        </w:rPr>
        <w:t xml:space="preserve"> дней с</w:t>
      </w:r>
      <w:r w:rsidRPr="005741CF">
        <w:rPr>
          <w:rFonts w:ascii="Times New Roman" w:hAnsi="Times New Roman" w:cs="Times New Roman"/>
          <w:sz w:val="22"/>
          <w:szCs w:val="22"/>
        </w:rPr>
        <w:t xml:space="preserve"> момента</w:t>
      </w:r>
      <w:r w:rsidRPr="00B12408">
        <w:rPr>
          <w:rFonts w:ascii="Times New Roman" w:hAnsi="Times New Roman" w:cs="Times New Roman"/>
          <w:sz w:val="22"/>
          <w:szCs w:val="22"/>
        </w:rPr>
        <w:t xml:space="preserve">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63C92B6A" w:rsidR="00DC7ED0" w:rsidRPr="00CF73C0" w:rsidRDefault="00DC7ED0" w:rsidP="00DC7ED0">
      <w:pPr>
        <w:pStyle w:val="ConsPlusNormal"/>
        <w:ind w:firstLine="540"/>
        <w:jc w:val="both"/>
        <w:rPr>
          <w:rFonts w:ascii="Times New Roman" w:hAnsi="Times New Roman" w:cs="Times New Roman"/>
          <w:sz w:val="22"/>
          <w:szCs w:val="22"/>
        </w:rPr>
      </w:pPr>
      <w:bookmarkStart w:id="4" w:name="P1482"/>
      <w:bookmarkStart w:id="5" w:name="P1485"/>
      <w:bookmarkEnd w:id="4"/>
      <w:bookmarkEnd w:id="5"/>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w:t>
      </w:r>
      <w:r w:rsidR="005B0FB3">
        <w:rPr>
          <w:rFonts w:ascii="Times New Roman" w:hAnsi="Times New Roman" w:cs="Times New Roman"/>
          <w:sz w:val="22"/>
          <w:szCs w:val="22"/>
        </w:rPr>
        <w:t>, лицензий на товар</w:t>
      </w:r>
      <w:r w:rsidRPr="00CF73C0">
        <w:rPr>
          <w:rFonts w:ascii="Times New Roman" w:hAnsi="Times New Roman" w:cs="Times New Roman"/>
          <w:sz w:val="22"/>
          <w:szCs w:val="22"/>
        </w:rPr>
        <w:t xml:space="preserve">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788A093" w:rsidR="00DC7ED0" w:rsidRPr="00CF73C0" w:rsidRDefault="00DC7ED0" w:rsidP="00DC7ED0">
      <w:pPr>
        <w:pStyle w:val="ConsPlusNormal"/>
        <w:ind w:firstLine="540"/>
        <w:jc w:val="both"/>
        <w:rPr>
          <w:rFonts w:ascii="Times New Roman" w:hAnsi="Times New Roman" w:cs="Times New Roman"/>
          <w:sz w:val="22"/>
          <w:szCs w:val="22"/>
        </w:rPr>
      </w:pPr>
      <w:bookmarkStart w:id="6" w:name="P1489"/>
      <w:bookmarkEnd w:id="6"/>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xml:space="preserve">) дней с момента доставки Товара Поставщиком подписывает </w:t>
      </w:r>
      <w:r w:rsidR="00CB2652">
        <w:rPr>
          <w:rFonts w:ascii="Times New Roman" w:hAnsi="Times New Roman" w:cs="Times New Roman"/>
          <w:sz w:val="22"/>
          <w:szCs w:val="22"/>
        </w:rPr>
        <w:t>универсальный передаточный документ</w:t>
      </w:r>
      <w:r w:rsidR="00013350">
        <w:rPr>
          <w:rFonts w:ascii="Times New Roman" w:hAnsi="Times New Roman" w:cs="Times New Roman"/>
          <w:sz w:val="22"/>
          <w:szCs w:val="22"/>
        </w:rPr>
        <w:t xml:space="preserve"> (или товарную накладную)</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пункте 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3.10. Заказчик вправе не отказывать в приемке поставленного Товара в случае выявления </w:t>
      </w:r>
      <w:r w:rsidRPr="00CF73C0">
        <w:rPr>
          <w:rFonts w:ascii="Times New Roman" w:hAnsi="Times New Roman" w:cs="Times New Roman"/>
          <w:sz w:val="22"/>
          <w:szCs w:val="22"/>
        </w:rPr>
        <w:lastRenderedPageBreak/>
        <w:t>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7737DB0A"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универсального передаточного документа</w:t>
      </w:r>
      <w:r w:rsidR="0014665A">
        <w:rPr>
          <w:rFonts w:ascii="Times New Roman" w:hAnsi="Times New Roman" w:cs="Times New Roman"/>
          <w:sz w:val="22"/>
          <w:szCs w:val="22"/>
        </w:rPr>
        <w:t xml:space="preserve"> (или товарной накладной)</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7" w:name="P1458"/>
      <w:bookmarkEnd w:id="7"/>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8" w:name="P1459"/>
      <w:bookmarkEnd w:id="8"/>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78634BF0"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маркировки, страхование, таможенные платежи (пошлины), НДС, другие установленные налоги, сборы и иные расходы, связанные с исполнением Контракта.</w:t>
      </w:r>
    </w:p>
    <w:p w14:paraId="6DCA997F" w14:textId="069E2818" w:rsidR="009E3FD9" w:rsidRPr="00CF73C0" w:rsidRDefault="000D512D" w:rsidP="009E3FD9">
      <w:pPr>
        <w:pStyle w:val="ConsPlusNormal"/>
        <w:ind w:firstLine="540"/>
        <w:jc w:val="both"/>
        <w:rPr>
          <w:rFonts w:ascii="Times New Roman" w:hAnsi="Times New Roman" w:cs="Times New Roman"/>
          <w:sz w:val="22"/>
          <w:szCs w:val="22"/>
        </w:rPr>
      </w:pPr>
      <w:bookmarkStart w:id="9" w:name="P1460"/>
      <w:bookmarkEnd w:id="9"/>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9E3FD9"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w:t>
      </w:r>
      <w:r w:rsidR="000A4E70" w:rsidRPr="000A4E70">
        <w:t xml:space="preserve"> </w:t>
      </w:r>
      <w:r w:rsidR="009E3FD9" w:rsidRPr="00CF73C0">
        <w:rPr>
          <w:rFonts w:ascii="Times New Roman" w:hAnsi="Times New Roman" w:cs="Times New Roman"/>
          <w:bCs/>
          <w:sz w:val="22"/>
          <w:szCs w:val="22"/>
        </w:rPr>
        <w:t>и средств, полученных при осуществлении приносящей доход деятельности КемГУ</w:t>
      </w:r>
      <w:r>
        <w:rPr>
          <w:rFonts w:ascii="Times New Roman" w:hAnsi="Times New Roman" w:cs="Times New Roman"/>
          <w:bCs/>
          <w:sz w:val="22"/>
          <w:szCs w:val="22"/>
        </w:rPr>
        <w:t>.</w:t>
      </w:r>
    </w:p>
    <w:p w14:paraId="177CD7B4" w14:textId="466D0210" w:rsidR="008B6CCF" w:rsidRPr="00B977B3" w:rsidRDefault="008B6CCF" w:rsidP="006F6F57">
      <w:pPr>
        <w:ind w:firstLine="567"/>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w:t>
      </w:r>
      <w:r w:rsidR="009128B0">
        <w:rPr>
          <w:rFonts w:ascii="Times New Roman" w:hAnsi="Times New Roman" w:cs="Times New Roman"/>
          <w:sz w:val="22"/>
          <w:szCs w:val="22"/>
        </w:rPr>
        <w:t>го</w:t>
      </w:r>
      <w:r w:rsidRPr="00B977B3">
        <w:rPr>
          <w:rFonts w:ascii="Times New Roman" w:hAnsi="Times New Roman" w:cs="Times New Roman"/>
          <w:sz w:val="22"/>
          <w:szCs w:val="22"/>
        </w:rPr>
        <w:t xml:space="preserve"> сторонами </w:t>
      </w:r>
      <w:r w:rsidR="009128B0" w:rsidRPr="00B977B3">
        <w:rPr>
          <w:rFonts w:ascii="Times New Roman" w:hAnsi="Times New Roman" w:cs="Times New Roman"/>
          <w:sz w:val="22"/>
          <w:szCs w:val="22"/>
        </w:rPr>
        <w:t xml:space="preserve">универсального передаточного документа </w:t>
      </w:r>
      <w:r w:rsidR="00E02EDC">
        <w:rPr>
          <w:rFonts w:ascii="Times New Roman" w:hAnsi="Times New Roman" w:cs="Times New Roman"/>
          <w:sz w:val="22"/>
          <w:szCs w:val="22"/>
        </w:rPr>
        <w:t>(</w:t>
      </w:r>
      <w:r w:rsidR="009128B0">
        <w:rPr>
          <w:rFonts w:ascii="Times New Roman" w:hAnsi="Times New Roman" w:cs="Times New Roman"/>
          <w:sz w:val="22"/>
          <w:szCs w:val="22"/>
        </w:rPr>
        <w:t xml:space="preserve">или </w:t>
      </w:r>
      <w:r w:rsidR="009128B0" w:rsidRPr="00B977B3">
        <w:rPr>
          <w:rFonts w:ascii="Times New Roman" w:hAnsi="Times New Roman" w:cs="Times New Roman"/>
          <w:sz w:val="22"/>
          <w:szCs w:val="22"/>
        </w:rPr>
        <w:t>товарной накладной</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30D083B" w14:textId="1C67C588" w:rsidR="004E5FBD" w:rsidRPr="00B977B3" w:rsidRDefault="004E5FBD" w:rsidP="006F6F57">
      <w:pPr>
        <w:ind w:firstLine="0"/>
        <w:rPr>
          <w:rFonts w:ascii="Times New Roman" w:hAnsi="Times New Roman" w:cs="Times New Roman"/>
          <w:sz w:val="22"/>
          <w:szCs w:val="22"/>
        </w:rPr>
      </w:pPr>
      <w:r w:rsidRPr="00B977B3">
        <w:rPr>
          <w:rFonts w:ascii="Times New Roman" w:hAnsi="Times New Roman" w:cs="Times New Roman"/>
          <w:sz w:val="22"/>
          <w:szCs w:val="22"/>
        </w:rPr>
        <w:t xml:space="preserve">  </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10" w:name="sub_700"/>
      <w:bookmarkEnd w:id="3"/>
      <w:r w:rsidRPr="00B977B3">
        <w:rPr>
          <w:rFonts w:ascii="Times New Roman" w:hAnsi="Times New Roman" w:cs="Times New Roman"/>
          <w:sz w:val="22"/>
          <w:szCs w:val="22"/>
        </w:rPr>
        <w:t>5. Ответственность Сторон</w:t>
      </w:r>
    </w:p>
    <w:bookmarkEnd w:id="10"/>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1" w:name="Par2"/>
      <w:bookmarkEnd w:id="11"/>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2" w:name="Par4"/>
      <w:bookmarkEnd w:id="12"/>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3"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3"/>
    <w:p w14:paraId="1349D8F6" w14:textId="17F0049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99321D">
        <w:rPr>
          <w:rFonts w:ascii="Times New Roman" w:hAnsi="Times New Roman" w:cs="Times New Roman"/>
          <w:sz w:val="22"/>
          <w:szCs w:val="22"/>
        </w:rPr>
        <w:t>6</w:t>
      </w:r>
      <w:r w:rsidR="006D740E" w:rsidRPr="00B977B3">
        <w:rPr>
          <w:rFonts w:ascii="Times New Roman" w:hAnsi="Times New Roman" w:cs="Times New Roman"/>
          <w:sz w:val="22"/>
          <w:szCs w:val="22"/>
        </w:rPr>
        <w:t>, 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99321D">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652EECFA"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4"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AA1039" w14:textId="6C299470" w:rsidR="0099321D" w:rsidRDefault="0099321D"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нему,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59BAEE72"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3E3975">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17488FE4"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Тел. </w:t>
            </w:r>
            <w:r w:rsidR="00F46F28">
              <w:rPr>
                <w:rFonts w:ascii="Times New Roman" w:hAnsi="Times New Roman" w:cs="Times New Roman"/>
                <w:sz w:val="22"/>
                <w:szCs w:val="22"/>
              </w:rPr>
              <w:t>8</w:t>
            </w:r>
            <w:r w:rsidRPr="00B977B3">
              <w:rPr>
                <w:rFonts w:ascii="Times New Roman" w:hAnsi="Times New Roman" w:cs="Times New Roman"/>
                <w:sz w:val="22"/>
                <w:szCs w:val="22"/>
              </w:rPr>
              <w:t>(3842)58-</w:t>
            </w:r>
            <w:r w:rsidR="00F46F28">
              <w:rPr>
                <w:rFonts w:ascii="Times New Roman" w:hAnsi="Times New Roman" w:cs="Times New Roman"/>
                <w:sz w:val="22"/>
                <w:szCs w:val="22"/>
              </w:rPr>
              <w:t>53</w:t>
            </w:r>
            <w:r w:rsidRPr="00B977B3">
              <w:rPr>
                <w:rFonts w:ascii="Times New Roman" w:hAnsi="Times New Roman" w:cs="Times New Roman"/>
                <w:sz w:val="22"/>
                <w:szCs w:val="22"/>
              </w:rPr>
              <w:t>-</w:t>
            </w:r>
            <w:r w:rsidR="00F46F28">
              <w:rPr>
                <w:rFonts w:ascii="Times New Roman" w:hAnsi="Times New Roman" w:cs="Times New Roman"/>
                <w:sz w:val="22"/>
                <w:szCs w:val="22"/>
              </w:rPr>
              <w:t>50</w:t>
            </w:r>
          </w:p>
          <w:p w14:paraId="014241E3"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 4207017537 КПП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1372704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Получатель: УФК по Новосибирской области (КемГУ, л/с 20396X41400)</w:t>
            </w:r>
          </w:p>
          <w:p w14:paraId="28494CC6"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1F1315A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р/с 03214643000000015106 </w:t>
            </w:r>
          </w:p>
          <w:p w14:paraId="3A31A931"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кор. счет 40102810445370000043 </w:t>
            </w:r>
          </w:p>
          <w:p w14:paraId="1E347F44"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БИК 015004950</w:t>
            </w:r>
          </w:p>
          <w:p w14:paraId="5F030B99"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КБК 00000000000000000244</w:t>
            </w:r>
          </w:p>
          <w:p w14:paraId="7C6F23C3" w14:textId="12E0D9C1" w:rsidR="005765A6" w:rsidRPr="00B977B3" w:rsidRDefault="00F46F28" w:rsidP="00F46F28">
            <w:pPr>
              <w:ind w:firstLine="0"/>
              <w:rPr>
                <w:rFonts w:ascii="Times New Roman" w:hAnsi="Times New Roman" w:cs="Times New Roman"/>
                <w:sz w:val="22"/>
                <w:szCs w:val="22"/>
              </w:rPr>
            </w:pPr>
            <w:r w:rsidRPr="00F46F28">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0DF22505"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3E3975">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4"/>
    <w:p w14:paraId="6458CB76" w14:textId="77777777" w:rsidR="00F46F28" w:rsidRDefault="00F46F28" w:rsidP="00B6338E">
      <w:pPr>
        <w:ind w:firstLine="0"/>
        <w:jc w:val="right"/>
        <w:rPr>
          <w:rFonts w:ascii="Times New Roman" w:hAnsi="Times New Roman" w:cs="Times New Roman"/>
          <w:sz w:val="22"/>
          <w:szCs w:val="22"/>
        </w:rPr>
      </w:pPr>
    </w:p>
    <w:p w14:paraId="4B44CE12" w14:textId="77777777" w:rsidR="00F46F28" w:rsidRDefault="00F46F28" w:rsidP="00B6338E">
      <w:pPr>
        <w:ind w:firstLine="0"/>
        <w:jc w:val="right"/>
        <w:rPr>
          <w:rFonts w:ascii="Times New Roman" w:hAnsi="Times New Roman" w:cs="Times New Roman"/>
          <w:sz w:val="22"/>
          <w:szCs w:val="22"/>
        </w:rPr>
      </w:pPr>
    </w:p>
    <w:p w14:paraId="5603D0A4" w14:textId="77777777" w:rsidR="00F46F28" w:rsidRDefault="00F46F28" w:rsidP="00B6338E">
      <w:pPr>
        <w:ind w:firstLine="0"/>
        <w:jc w:val="right"/>
        <w:rPr>
          <w:rFonts w:ascii="Times New Roman" w:hAnsi="Times New Roman" w:cs="Times New Roman"/>
          <w:sz w:val="22"/>
          <w:szCs w:val="22"/>
        </w:rPr>
      </w:pPr>
    </w:p>
    <w:p w14:paraId="11FE4630" w14:textId="77777777" w:rsidR="00F46F28" w:rsidRDefault="00F46F28" w:rsidP="00B6338E">
      <w:pPr>
        <w:ind w:firstLine="0"/>
        <w:jc w:val="right"/>
        <w:rPr>
          <w:rFonts w:ascii="Times New Roman" w:hAnsi="Times New Roman" w:cs="Times New Roman"/>
          <w:sz w:val="22"/>
          <w:szCs w:val="22"/>
        </w:rPr>
      </w:pPr>
    </w:p>
    <w:p w14:paraId="7D0FC496" w14:textId="77777777" w:rsidR="00F46F28" w:rsidRDefault="00F46F28" w:rsidP="00B6338E">
      <w:pPr>
        <w:ind w:firstLine="0"/>
        <w:jc w:val="right"/>
        <w:rPr>
          <w:rFonts w:ascii="Times New Roman" w:hAnsi="Times New Roman" w:cs="Times New Roman"/>
          <w:sz w:val="22"/>
          <w:szCs w:val="22"/>
        </w:rPr>
      </w:pPr>
    </w:p>
    <w:p w14:paraId="1F81BEA8" w14:textId="62D76A24"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17D25AE0"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991599">
        <w:rPr>
          <w:rFonts w:ascii="Times New Roman" w:hAnsi="Times New Roman" w:cs="Times New Roman"/>
          <w:sz w:val="22"/>
          <w:szCs w:val="22"/>
        </w:rPr>
        <w:t xml:space="preserve"> </w:t>
      </w:r>
      <w:proofErr w:type="gramEnd"/>
      <w:r w:rsidR="00991599">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____________</w:t>
      </w:r>
      <w:r w:rsidR="00B977B3">
        <w:rPr>
          <w:rFonts w:ascii="Times New Roman" w:hAnsi="Times New Roman" w:cs="Times New Roman"/>
          <w:sz w:val="22"/>
          <w:szCs w:val="22"/>
        </w:rPr>
        <w:t>202</w:t>
      </w:r>
      <w:r w:rsidR="00077E1A">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91" w:type="dxa"/>
        <w:tblInd w:w="-106" w:type="dxa"/>
        <w:tblLook w:val="00A0" w:firstRow="1" w:lastRow="0" w:firstColumn="1" w:lastColumn="0" w:noHBand="0" w:noVBand="0"/>
      </w:tblPr>
      <w:tblGrid>
        <w:gridCol w:w="426"/>
        <w:gridCol w:w="2340"/>
        <w:gridCol w:w="1701"/>
        <w:gridCol w:w="1134"/>
        <w:gridCol w:w="1417"/>
        <w:gridCol w:w="1560"/>
        <w:gridCol w:w="2213"/>
      </w:tblGrid>
      <w:tr w:rsidR="00991599" w:rsidRPr="00B977B3" w14:paraId="2F02951A" w14:textId="77777777" w:rsidTr="00991599">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340" w:type="dxa"/>
            <w:tcBorders>
              <w:top w:val="single" w:sz="4" w:space="0" w:color="auto"/>
              <w:left w:val="nil"/>
              <w:bottom w:val="single" w:sz="4" w:space="0" w:color="auto"/>
              <w:right w:val="single" w:sz="4" w:space="0" w:color="auto"/>
            </w:tcBorders>
            <w:noWrap/>
            <w:vAlign w:val="center"/>
          </w:tcPr>
          <w:p w14:paraId="56583008" w14:textId="3F7095F4" w:rsidR="00991599" w:rsidRPr="00B977B3" w:rsidRDefault="00991599" w:rsidP="00B977B3">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701" w:type="dxa"/>
            <w:tcBorders>
              <w:top w:val="single" w:sz="4" w:space="0" w:color="auto"/>
              <w:left w:val="nil"/>
              <w:bottom w:val="single" w:sz="4" w:space="0" w:color="auto"/>
              <w:right w:val="single" w:sz="4" w:space="0" w:color="auto"/>
            </w:tcBorders>
            <w:vAlign w:val="center"/>
          </w:tcPr>
          <w:p w14:paraId="1037915B" w14:textId="77777777" w:rsidR="00991599" w:rsidRPr="00B977B3" w:rsidRDefault="00991599"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134" w:type="dxa"/>
            <w:tcBorders>
              <w:top w:val="single" w:sz="4" w:space="0" w:color="auto"/>
              <w:left w:val="nil"/>
              <w:bottom w:val="single" w:sz="4" w:space="0" w:color="auto"/>
              <w:right w:val="single" w:sz="4" w:space="0" w:color="auto"/>
            </w:tcBorders>
            <w:noWrap/>
            <w:vAlign w:val="center"/>
          </w:tcPr>
          <w:p w14:paraId="3ECFF97F" w14:textId="77777777"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417" w:type="dxa"/>
            <w:tcBorders>
              <w:top w:val="single" w:sz="4" w:space="0" w:color="auto"/>
              <w:left w:val="nil"/>
              <w:bottom w:val="single" w:sz="4" w:space="0" w:color="auto"/>
              <w:right w:val="single" w:sz="4" w:space="0" w:color="auto"/>
            </w:tcBorders>
            <w:noWrap/>
            <w:vAlign w:val="center"/>
          </w:tcPr>
          <w:p w14:paraId="4BA341C5" w14:textId="241BF749"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измерения</w:t>
            </w:r>
          </w:p>
        </w:tc>
        <w:tc>
          <w:tcPr>
            <w:tcW w:w="1560" w:type="dxa"/>
            <w:tcBorders>
              <w:top w:val="single" w:sz="4" w:space="0" w:color="auto"/>
              <w:left w:val="nil"/>
              <w:bottom w:val="single" w:sz="4" w:space="0" w:color="auto"/>
              <w:right w:val="single" w:sz="4" w:space="0" w:color="auto"/>
            </w:tcBorders>
            <w:noWrap/>
            <w:vAlign w:val="center"/>
          </w:tcPr>
          <w:p w14:paraId="4228D06C" w14:textId="77777777" w:rsidR="00991599" w:rsidRPr="00876A68"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991599" w:rsidRPr="00B977B3"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2213" w:type="dxa"/>
            <w:tcBorders>
              <w:top w:val="single" w:sz="4" w:space="0" w:color="auto"/>
              <w:left w:val="nil"/>
              <w:bottom w:val="single" w:sz="4" w:space="0" w:color="auto"/>
              <w:right w:val="single" w:sz="4" w:space="0" w:color="auto"/>
            </w:tcBorders>
            <w:noWrap/>
            <w:vAlign w:val="center"/>
          </w:tcPr>
          <w:p w14:paraId="085AE79C" w14:textId="77777777" w:rsidR="00991599" w:rsidRPr="00876A68"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991599" w:rsidRPr="00B977B3"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991599" w:rsidRPr="00B977B3" w14:paraId="5E4EC500"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111ED160" w14:textId="77777777" w:rsidR="00991599" w:rsidRPr="00B977B3" w:rsidRDefault="00991599"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340" w:type="dxa"/>
            <w:tcBorders>
              <w:top w:val="single" w:sz="4" w:space="0" w:color="auto"/>
              <w:left w:val="nil"/>
              <w:right w:val="single" w:sz="4" w:space="0" w:color="auto"/>
            </w:tcBorders>
            <w:vAlign w:val="center"/>
          </w:tcPr>
          <w:p w14:paraId="1D633AF3" w14:textId="31A1E154" w:rsidR="00991599" w:rsidRPr="00B977B3" w:rsidRDefault="00991599"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02D94CAE" w14:textId="77777777" w:rsidR="00991599" w:rsidRPr="00B977B3" w:rsidRDefault="00991599"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655F5EDD" w14:textId="029A13BD" w:rsidR="00991599" w:rsidRPr="00B977B3" w:rsidRDefault="00991599"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16C73236" w14:textId="11299086" w:rsidR="00991599" w:rsidRPr="00B977B3" w:rsidRDefault="00991599"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72DDF7A3" w14:textId="77777777" w:rsidR="00991599" w:rsidRPr="00B977B3" w:rsidRDefault="00991599"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487226FE" w14:textId="77777777" w:rsidR="00991599" w:rsidRPr="00B977B3" w:rsidRDefault="00991599" w:rsidP="008F186E">
            <w:pPr>
              <w:ind w:firstLine="0"/>
              <w:rPr>
                <w:rFonts w:ascii="Times New Roman" w:hAnsi="Times New Roman" w:cs="Times New Roman"/>
                <w:bCs/>
                <w:sz w:val="22"/>
                <w:szCs w:val="22"/>
              </w:rPr>
            </w:pPr>
          </w:p>
        </w:tc>
      </w:tr>
      <w:tr w:rsidR="00B7599A" w:rsidRPr="00B977B3" w14:paraId="5295CD4E"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0FEA98D9" w14:textId="57F21C5A" w:rsidR="00B7599A" w:rsidRPr="00B977B3" w:rsidRDefault="00B7599A"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340" w:type="dxa"/>
            <w:tcBorders>
              <w:top w:val="single" w:sz="4" w:space="0" w:color="auto"/>
              <w:left w:val="nil"/>
              <w:right w:val="single" w:sz="4" w:space="0" w:color="auto"/>
            </w:tcBorders>
            <w:vAlign w:val="center"/>
          </w:tcPr>
          <w:p w14:paraId="35F67E8C" w14:textId="77777777" w:rsidR="00B7599A" w:rsidRPr="00B977B3" w:rsidRDefault="00B7599A"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4C617FCC" w14:textId="77777777" w:rsidR="00B7599A" w:rsidRPr="00B977B3" w:rsidRDefault="00B7599A"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5370A520" w14:textId="77777777" w:rsidR="00B7599A" w:rsidRPr="00B977B3" w:rsidRDefault="00B7599A"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237BABAC" w14:textId="77777777" w:rsidR="00B7599A" w:rsidRPr="00B977B3" w:rsidRDefault="00B7599A"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5A75A04D" w14:textId="77777777" w:rsidR="00B7599A" w:rsidRPr="00B977B3" w:rsidRDefault="00B7599A"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6D939A5D" w14:textId="77777777" w:rsidR="00B7599A" w:rsidRPr="00B977B3" w:rsidRDefault="00B7599A" w:rsidP="008F186E">
            <w:pPr>
              <w:ind w:firstLine="0"/>
              <w:rPr>
                <w:rFonts w:ascii="Times New Roman" w:hAnsi="Times New Roman" w:cs="Times New Roman"/>
                <w:bCs/>
                <w:sz w:val="22"/>
                <w:szCs w:val="22"/>
              </w:rPr>
            </w:pPr>
          </w:p>
        </w:tc>
      </w:tr>
      <w:tr w:rsidR="00B7599A" w:rsidRPr="00B977B3" w14:paraId="596344DE"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158880F1" w14:textId="7E367B90" w:rsidR="00B7599A" w:rsidRPr="00B977B3" w:rsidRDefault="00B7599A"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2340" w:type="dxa"/>
            <w:tcBorders>
              <w:top w:val="single" w:sz="4" w:space="0" w:color="auto"/>
              <w:left w:val="nil"/>
              <w:right w:val="single" w:sz="4" w:space="0" w:color="auto"/>
            </w:tcBorders>
            <w:vAlign w:val="center"/>
          </w:tcPr>
          <w:p w14:paraId="30C74DA8" w14:textId="77777777" w:rsidR="00B7599A" w:rsidRPr="00B977B3" w:rsidRDefault="00B7599A"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68FAF108" w14:textId="77777777" w:rsidR="00B7599A" w:rsidRPr="00B977B3" w:rsidRDefault="00B7599A"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7DFDB949" w14:textId="77777777" w:rsidR="00B7599A" w:rsidRPr="00B977B3" w:rsidRDefault="00B7599A"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09BA2F9E" w14:textId="77777777" w:rsidR="00B7599A" w:rsidRPr="00B977B3" w:rsidRDefault="00B7599A"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46C16AE2" w14:textId="77777777" w:rsidR="00B7599A" w:rsidRPr="00B977B3" w:rsidRDefault="00B7599A"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052E3992" w14:textId="77777777" w:rsidR="00B7599A" w:rsidRPr="00B977B3" w:rsidRDefault="00B7599A" w:rsidP="008F186E">
            <w:pPr>
              <w:ind w:firstLine="0"/>
              <w:rPr>
                <w:rFonts w:ascii="Times New Roman" w:hAnsi="Times New Roman" w:cs="Times New Roman"/>
                <w:bCs/>
                <w:sz w:val="22"/>
                <w:szCs w:val="22"/>
              </w:rPr>
            </w:pPr>
          </w:p>
        </w:tc>
      </w:tr>
      <w:tr w:rsidR="008B6CCF" w:rsidRPr="00B977B3" w14:paraId="00BA5F0C" w14:textId="77777777" w:rsidTr="00991599">
        <w:trPr>
          <w:trHeight w:val="221"/>
        </w:trPr>
        <w:tc>
          <w:tcPr>
            <w:tcW w:w="8578" w:type="dxa"/>
            <w:gridSpan w:val="6"/>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2213"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B977B3" w:rsidRDefault="00B6338E" w:rsidP="00695A8E">
      <w:pPr>
        <w:ind w:firstLine="0"/>
        <w:rPr>
          <w:rFonts w:ascii="Times New Roman" w:hAnsi="Times New Roman" w:cs="Times New Roman"/>
          <w:i/>
          <w:iCs/>
          <w:sz w:val="22"/>
          <w:szCs w:val="22"/>
        </w:rPr>
      </w:pPr>
    </w:p>
    <w:p w14:paraId="69501A37" w14:textId="77777777" w:rsidR="00A0597E" w:rsidRDefault="00A0597E" w:rsidP="00A0597E">
      <w:pPr>
        <w:jc w:val="center"/>
        <w:rPr>
          <w:rFonts w:ascii="Times New Roman" w:hAnsi="Times New Roman" w:cs="Times New Roman"/>
          <w:b/>
          <w:bCs/>
        </w:rPr>
      </w:pPr>
      <w:r w:rsidRPr="00A0597E">
        <w:rPr>
          <w:rFonts w:ascii="Times New Roman" w:hAnsi="Times New Roman" w:cs="Times New Roman"/>
          <w:b/>
          <w:bCs/>
        </w:rPr>
        <w:t>ТЕХНИЧЕСКОЕ ЗАДАНИЕ</w:t>
      </w:r>
    </w:p>
    <w:tbl>
      <w:tblPr>
        <w:tblStyle w:val="afffe"/>
        <w:tblW w:w="10483" w:type="dxa"/>
        <w:tblInd w:w="-34" w:type="dxa"/>
        <w:tblLook w:val="04A0" w:firstRow="1" w:lastRow="0" w:firstColumn="1" w:lastColumn="0" w:noHBand="0" w:noVBand="1"/>
      </w:tblPr>
      <w:tblGrid>
        <w:gridCol w:w="568"/>
        <w:gridCol w:w="2409"/>
        <w:gridCol w:w="4536"/>
        <w:gridCol w:w="2970"/>
      </w:tblGrid>
      <w:tr w:rsidR="000D2C1F" w:rsidRPr="0036113C" w14:paraId="56DA2350" w14:textId="77777777" w:rsidTr="00F9516C">
        <w:tc>
          <w:tcPr>
            <w:tcW w:w="568" w:type="dxa"/>
          </w:tcPr>
          <w:p w14:paraId="05DE02EF" w14:textId="7EC8B91A"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 п/п</w:t>
            </w:r>
          </w:p>
        </w:tc>
        <w:tc>
          <w:tcPr>
            <w:tcW w:w="2409" w:type="dxa"/>
            <w:vAlign w:val="center"/>
          </w:tcPr>
          <w:p w14:paraId="3AD661D8" w14:textId="77777777" w:rsidR="0036113C"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Название товара, количество,</w:t>
            </w:r>
          </w:p>
          <w:p w14:paraId="3DDF4400" w14:textId="09EF427D"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 xml:space="preserve"> ОКПД 2</w:t>
            </w:r>
          </w:p>
        </w:tc>
        <w:tc>
          <w:tcPr>
            <w:tcW w:w="4536" w:type="dxa"/>
            <w:vAlign w:val="center"/>
          </w:tcPr>
          <w:p w14:paraId="39409A6D" w14:textId="5AB09980"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Наименование характеристики</w:t>
            </w:r>
          </w:p>
        </w:tc>
        <w:tc>
          <w:tcPr>
            <w:tcW w:w="2970" w:type="dxa"/>
            <w:vAlign w:val="center"/>
          </w:tcPr>
          <w:p w14:paraId="7E712D0C" w14:textId="44C9F0F3"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Значение характеристики</w:t>
            </w:r>
          </w:p>
        </w:tc>
      </w:tr>
      <w:tr w:rsidR="00047291" w:rsidRPr="0036113C" w14:paraId="03FCFC79" w14:textId="77777777" w:rsidTr="00CB1431">
        <w:tc>
          <w:tcPr>
            <w:tcW w:w="568" w:type="dxa"/>
            <w:vMerge w:val="restart"/>
            <w:vAlign w:val="center"/>
          </w:tcPr>
          <w:p w14:paraId="3044FFB5" w14:textId="49CF6170" w:rsidR="00047291" w:rsidRPr="0036113C" w:rsidRDefault="00047291" w:rsidP="00047291">
            <w:pPr>
              <w:ind w:firstLine="0"/>
              <w:jc w:val="center"/>
              <w:rPr>
                <w:rFonts w:ascii="Times New Roman" w:hAnsi="Times New Roman" w:cs="Times New Roman"/>
                <w:sz w:val="22"/>
                <w:szCs w:val="22"/>
              </w:rPr>
            </w:pPr>
            <w:r w:rsidRPr="0036113C">
              <w:rPr>
                <w:rFonts w:ascii="Times New Roman" w:hAnsi="Times New Roman" w:cs="Times New Roman"/>
                <w:sz w:val="22"/>
                <w:szCs w:val="22"/>
              </w:rPr>
              <w:t>1.</w:t>
            </w:r>
          </w:p>
        </w:tc>
        <w:tc>
          <w:tcPr>
            <w:tcW w:w="2409" w:type="dxa"/>
            <w:vMerge w:val="restart"/>
          </w:tcPr>
          <w:p w14:paraId="38C89E05" w14:textId="77777777" w:rsidR="00047291" w:rsidRDefault="00047291" w:rsidP="00047291">
            <w:pPr>
              <w:ind w:firstLine="0"/>
              <w:rPr>
                <w:rFonts w:ascii="Times New Roman" w:hAnsi="Times New Roman" w:cs="Times New Roman"/>
                <w:b/>
                <w:bCs/>
                <w:sz w:val="22"/>
                <w:szCs w:val="22"/>
              </w:rPr>
            </w:pPr>
          </w:p>
          <w:p w14:paraId="12D47A7C" w14:textId="6A09C4CA" w:rsidR="00047291" w:rsidRPr="0036113C" w:rsidRDefault="00047291" w:rsidP="00047291">
            <w:pPr>
              <w:ind w:firstLine="0"/>
              <w:rPr>
                <w:rFonts w:ascii="Times New Roman" w:hAnsi="Times New Roman" w:cs="Times New Roman"/>
                <w:sz w:val="22"/>
                <w:szCs w:val="22"/>
              </w:rPr>
            </w:pPr>
            <w:r>
              <w:rPr>
                <w:rFonts w:ascii="Times New Roman" w:hAnsi="Times New Roman" w:cs="Times New Roman"/>
                <w:b/>
                <w:bCs/>
                <w:sz w:val="22"/>
                <w:szCs w:val="22"/>
              </w:rPr>
              <w:t>А</w:t>
            </w:r>
            <w:r w:rsidR="004B5088">
              <w:rPr>
                <w:rFonts w:ascii="Times New Roman" w:hAnsi="Times New Roman" w:cs="Times New Roman"/>
                <w:b/>
                <w:bCs/>
                <w:sz w:val="22"/>
                <w:szCs w:val="22"/>
              </w:rPr>
              <w:t>ргон</w:t>
            </w:r>
            <w:r>
              <w:rPr>
                <w:rFonts w:ascii="Times New Roman" w:hAnsi="Times New Roman" w:cs="Times New Roman"/>
                <w:b/>
                <w:bCs/>
                <w:sz w:val="22"/>
                <w:szCs w:val="22"/>
              </w:rPr>
              <w:t xml:space="preserve"> газообразный</w:t>
            </w:r>
            <w:r w:rsidRPr="0036113C">
              <w:rPr>
                <w:rFonts w:ascii="Times New Roman" w:hAnsi="Times New Roman" w:cs="Times New Roman"/>
                <w:sz w:val="22"/>
                <w:szCs w:val="22"/>
              </w:rPr>
              <w:t xml:space="preserve">, </w:t>
            </w:r>
          </w:p>
          <w:p w14:paraId="4A3E73E2" w14:textId="34316E7D" w:rsidR="00047291" w:rsidRPr="0036113C" w:rsidRDefault="004B5088" w:rsidP="00047291">
            <w:pPr>
              <w:ind w:firstLine="0"/>
              <w:jc w:val="center"/>
              <w:rPr>
                <w:rFonts w:ascii="Times New Roman" w:hAnsi="Times New Roman" w:cs="Times New Roman"/>
                <w:sz w:val="22"/>
                <w:szCs w:val="22"/>
              </w:rPr>
            </w:pPr>
            <w:r>
              <w:rPr>
                <w:rFonts w:ascii="Times New Roman" w:hAnsi="Times New Roman" w:cs="Times New Roman"/>
                <w:sz w:val="22"/>
                <w:szCs w:val="22"/>
              </w:rPr>
              <w:t xml:space="preserve">6,4 </w:t>
            </w:r>
            <w:r w:rsidR="00047291">
              <w:rPr>
                <w:rFonts w:ascii="Times New Roman" w:hAnsi="Times New Roman" w:cs="Times New Roman"/>
                <w:sz w:val="22"/>
                <w:szCs w:val="22"/>
              </w:rPr>
              <w:t xml:space="preserve"> М</w:t>
            </w:r>
            <w:r w:rsidR="00047291">
              <w:rPr>
                <w:rFonts w:ascii="Times New Roman" w:hAnsi="Times New Roman" w:cs="Times New Roman"/>
                <w:sz w:val="22"/>
                <w:szCs w:val="22"/>
                <w:vertAlign w:val="superscript"/>
              </w:rPr>
              <w:t>3</w:t>
            </w:r>
            <w:r w:rsidR="00047291" w:rsidRPr="0036113C">
              <w:rPr>
                <w:rFonts w:ascii="Times New Roman" w:hAnsi="Times New Roman" w:cs="Times New Roman"/>
                <w:sz w:val="22"/>
                <w:szCs w:val="22"/>
              </w:rPr>
              <w:t>,</w:t>
            </w:r>
          </w:p>
          <w:p w14:paraId="09899AF1" w14:textId="05A08D19" w:rsidR="00047291" w:rsidRPr="0036113C" w:rsidRDefault="00047291" w:rsidP="00047291">
            <w:pPr>
              <w:ind w:firstLine="0"/>
              <w:rPr>
                <w:rFonts w:ascii="Times New Roman" w:hAnsi="Times New Roman" w:cs="Times New Roman"/>
                <w:sz w:val="22"/>
                <w:szCs w:val="22"/>
              </w:rPr>
            </w:pPr>
            <w:r w:rsidRPr="0036113C">
              <w:rPr>
                <w:rFonts w:ascii="Times New Roman" w:hAnsi="Times New Roman" w:cs="Times New Roman"/>
                <w:sz w:val="22"/>
                <w:szCs w:val="22"/>
              </w:rPr>
              <w:t xml:space="preserve">ОКПД 2: </w:t>
            </w:r>
            <w:r w:rsidRPr="005E1E92">
              <w:rPr>
                <w:rFonts w:ascii="Times New Roman" w:hAnsi="Times New Roman" w:cs="Times New Roman"/>
                <w:sz w:val="22"/>
                <w:szCs w:val="22"/>
              </w:rPr>
              <w:t>20.11.11.1</w:t>
            </w:r>
            <w:r w:rsidR="004B5088">
              <w:rPr>
                <w:rFonts w:ascii="Times New Roman" w:hAnsi="Times New Roman" w:cs="Times New Roman"/>
                <w:sz w:val="22"/>
                <w:szCs w:val="22"/>
              </w:rPr>
              <w:t>21</w:t>
            </w:r>
          </w:p>
        </w:tc>
        <w:tc>
          <w:tcPr>
            <w:tcW w:w="4536" w:type="dxa"/>
            <w:vAlign w:val="center"/>
          </w:tcPr>
          <w:p w14:paraId="7F09D215" w14:textId="15C5A537"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36CD7B39" w14:textId="5A5FDABD"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Высокой чистоты</w:t>
            </w:r>
          </w:p>
        </w:tc>
      </w:tr>
      <w:tr w:rsidR="00047291" w:rsidRPr="0036113C" w14:paraId="686B17E0" w14:textId="77777777" w:rsidTr="00CB1431">
        <w:trPr>
          <w:trHeight w:val="284"/>
        </w:trPr>
        <w:tc>
          <w:tcPr>
            <w:tcW w:w="568" w:type="dxa"/>
            <w:vMerge/>
            <w:vAlign w:val="center"/>
          </w:tcPr>
          <w:p w14:paraId="162421AC"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032C83B4" w14:textId="77777777" w:rsidR="00047291" w:rsidRPr="00C36FF0" w:rsidRDefault="00047291" w:rsidP="00047291">
            <w:pPr>
              <w:ind w:firstLine="0"/>
              <w:rPr>
                <w:rFonts w:ascii="Times New Roman" w:hAnsi="Times New Roman" w:cs="Times New Roman"/>
                <w:b/>
                <w:bCs/>
                <w:sz w:val="22"/>
                <w:szCs w:val="22"/>
                <w:highlight w:val="yellow"/>
              </w:rPr>
            </w:pPr>
          </w:p>
        </w:tc>
        <w:tc>
          <w:tcPr>
            <w:tcW w:w="4536" w:type="dxa"/>
            <w:vAlign w:val="center"/>
          </w:tcPr>
          <w:p w14:paraId="5DC5370D" w14:textId="2A57617F"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71DDE36F" w14:textId="754420FF"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≥99,998</w:t>
            </w:r>
          </w:p>
        </w:tc>
      </w:tr>
      <w:tr w:rsidR="00047291" w:rsidRPr="0036113C" w14:paraId="0AEA1D15" w14:textId="77777777" w:rsidTr="00CB1431">
        <w:tc>
          <w:tcPr>
            <w:tcW w:w="568" w:type="dxa"/>
            <w:vMerge/>
            <w:vAlign w:val="center"/>
          </w:tcPr>
          <w:p w14:paraId="61244C1A"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888677F"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3F75C1D" w14:textId="51B2CB00"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33958A5F" w14:textId="53229C4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≥40</w:t>
            </w:r>
          </w:p>
        </w:tc>
      </w:tr>
      <w:tr w:rsidR="00047291" w:rsidRPr="0036113C" w14:paraId="3E462599" w14:textId="77777777" w:rsidTr="00CB1431">
        <w:trPr>
          <w:trHeight w:val="351"/>
        </w:trPr>
        <w:tc>
          <w:tcPr>
            <w:tcW w:w="568" w:type="dxa"/>
            <w:vMerge/>
            <w:vAlign w:val="center"/>
          </w:tcPr>
          <w:p w14:paraId="51C65F26"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23D23A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E8C7D67" w14:textId="71D27BD3"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2EB3AED0" w14:textId="32E54FA7"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47291" w:rsidRPr="0036113C" w14:paraId="2754C0B2" w14:textId="77777777" w:rsidTr="00CB1431">
        <w:tc>
          <w:tcPr>
            <w:tcW w:w="568" w:type="dxa"/>
            <w:vMerge/>
            <w:vAlign w:val="center"/>
          </w:tcPr>
          <w:p w14:paraId="6825181F"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21B554B"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1DA41E00" w14:textId="222D993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Нормативный документ</w:t>
            </w:r>
          </w:p>
        </w:tc>
        <w:tc>
          <w:tcPr>
            <w:tcW w:w="2970" w:type="dxa"/>
            <w:vAlign w:val="center"/>
          </w:tcPr>
          <w:p w14:paraId="3C1FB44D" w14:textId="4A5B2A12"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ГОСТ 10157-2016</w:t>
            </w:r>
          </w:p>
        </w:tc>
      </w:tr>
      <w:tr w:rsidR="00047291" w:rsidRPr="0036113C" w14:paraId="38197672" w14:textId="77777777" w:rsidTr="00CB1431">
        <w:tc>
          <w:tcPr>
            <w:tcW w:w="568" w:type="dxa"/>
            <w:vMerge w:val="restart"/>
            <w:vAlign w:val="center"/>
          </w:tcPr>
          <w:p w14:paraId="2DA40F9D" w14:textId="59C0F78D"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409" w:type="dxa"/>
            <w:vMerge w:val="restart"/>
          </w:tcPr>
          <w:p w14:paraId="4B25459D" w14:textId="343007EC" w:rsidR="00047291" w:rsidRPr="0036113C" w:rsidRDefault="00047291" w:rsidP="00047291">
            <w:pPr>
              <w:ind w:firstLine="0"/>
              <w:rPr>
                <w:rFonts w:ascii="Times New Roman" w:hAnsi="Times New Roman" w:cs="Times New Roman"/>
                <w:sz w:val="22"/>
                <w:szCs w:val="22"/>
              </w:rPr>
            </w:pPr>
            <w:r>
              <w:rPr>
                <w:rFonts w:ascii="Times New Roman" w:hAnsi="Times New Roman" w:cs="Times New Roman"/>
                <w:b/>
                <w:bCs/>
                <w:sz w:val="22"/>
                <w:szCs w:val="22"/>
              </w:rPr>
              <w:t>Аргон газообразный</w:t>
            </w:r>
            <w:r w:rsidRPr="0036113C">
              <w:rPr>
                <w:rFonts w:ascii="Times New Roman" w:hAnsi="Times New Roman" w:cs="Times New Roman"/>
                <w:sz w:val="22"/>
                <w:szCs w:val="22"/>
              </w:rPr>
              <w:t xml:space="preserve">, </w:t>
            </w:r>
          </w:p>
          <w:p w14:paraId="6FEC77CA" w14:textId="306DEB07" w:rsidR="00047291" w:rsidRPr="0036113C" w:rsidRDefault="004B5088" w:rsidP="00047291">
            <w:pPr>
              <w:ind w:firstLine="0"/>
              <w:jc w:val="center"/>
              <w:rPr>
                <w:rFonts w:ascii="Times New Roman" w:hAnsi="Times New Roman" w:cs="Times New Roman"/>
                <w:sz w:val="22"/>
                <w:szCs w:val="22"/>
              </w:rPr>
            </w:pPr>
            <w:r>
              <w:rPr>
                <w:rFonts w:ascii="Times New Roman" w:hAnsi="Times New Roman" w:cs="Times New Roman"/>
                <w:sz w:val="22"/>
                <w:szCs w:val="22"/>
              </w:rPr>
              <w:t xml:space="preserve">12 </w:t>
            </w:r>
            <w:r w:rsidR="00047291">
              <w:rPr>
                <w:rFonts w:ascii="Times New Roman" w:hAnsi="Times New Roman" w:cs="Times New Roman"/>
                <w:sz w:val="22"/>
                <w:szCs w:val="22"/>
              </w:rPr>
              <w:t>М</w:t>
            </w:r>
            <w:r w:rsidR="00047291">
              <w:rPr>
                <w:rFonts w:ascii="Times New Roman" w:hAnsi="Times New Roman" w:cs="Times New Roman"/>
                <w:sz w:val="22"/>
                <w:szCs w:val="22"/>
                <w:vertAlign w:val="superscript"/>
              </w:rPr>
              <w:t>3</w:t>
            </w:r>
            <w:r w:rsidR="00047291" w:rsidRPr="0036113C">
              <w:rPr>
                <w:rFonts w:ascii="Times New Roman" w:hAnsi="Times New Roman" w:cs="Times New Roman"/>
                <w:sz w:val="22"/>
                <w:szCs w:val="22"/>
              </w:rPr>
              <w:t>,</w:t>
            </w:r>
          </w:p>
          <w:p w14:paraId="09F7CAD0" w14:textId="7F1D4A47" w:rsidR="00047291" w:rsidRDefault="00047291" w:rsidP="00047291">
            <w:pPr>
              <w:ind w:firstLine="0"/>
              <w:rPr>
                <w:rFonts w:ascii="Times New Roman" w:hAnsi="Times New Roman" w:cs="Times New Roman"/>
                <w:b/>
                <w:bCs/>
                <w:sz w:val="22"/>
                <w:szCs w:val="22"/>
              </w:rPr>
            </w:pPr>
            <w:r w:rsidRPr="0036113C">
              <w:rPr>
                <w:rFonts w:ascii="Times New Roman" w:hAnsi="Times New Roman" w:cs="Times New Roman"/>
                <w:sz w:val="22"/>
                <w:szCs w:val="22"/>
              </w:rPr>
              <w:t xml:space="preserve">ОКПД 2: </w:t>
            </w:r>
            <w:r w:rsidRPr="00683A41">
              <w:rPr>
                <w:rFonts w:ascii="Times New Roman" w:hAnsi="Times New Roman" w:cs="Times New Roman"/>
                <w:sz w:val="22"/>
                <w:szCs w:val="22"/>
              </w:rPr>
              <w:t>20.11.11.121</w:t>
            </w:r>
          </w:p>
        </w:tc>
        <w:tc>
          <w:tcPr>
            <w:tcW w:w="4536" w:type="dxa"/>
            <w:vAlign w:val="center"/>
          </w:tcPr>
          <w:p w14:paraId="022C39B3" w14:textId="2F9551C7"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75AE3AFA" w14:textId="0E6F00C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Чистый</w:t>
            </w:r>
          </w:p>
        </w:tc>
      </w:tr>
      <w:tr w:rsidR="00047291" w:rsidRPr="0036113C" w14:paraId="37799AD7" w14:textId="77777777" w:rsidTr="00CB1431">
        <w:tc>
          <w:tcPr>
            <w:tcW w:w="568" w:type="dxa"/>
            <w:vMerge/>
            <w:vAlign w:val="center"/>
          </w:tcPr>
          <w:p w14:paraId="0585AD0C"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44C5FE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1070F42" w14:textId="537DC90E"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76E12C9E" w14:textId="1B96F41B"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w:t>
            </w:r>
          </w:p>
        </w:tc>
      </w:tr>
      <w:tr w:rsidR="00047291" w:rsidRPr="0036113C" w14:paraId="60ED06CF" w14:textId="77777777" w:rsidTr="00CB1431">
        <w:tc>
          <w:tcPr>
            <w:tcW w:w="568" w:type="dxa"/>
            <w:vMerge/>
            <w:vAlign w:val="center"/>
          </w:tcPr>
          <w:p w14:paraId="48C742BE"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F585FAC"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1C5B0B80" w14:textId="091F775E"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6BD4E1F3" w14:textId="1733168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≥40</w:t>
            </w:r>
          </w:p>
        </w:tc>
      </w:tr>
      <w:tr w:rsidR="00047291" w:rsidRPr="0036113C" w14:paraId="452A1D68" w14:textId="77777777" w:rsidTr="00CB1431">
        <w:tc>
          <w:tcPr>
            <w:tcW w:w="568" w:type="dxa"/>
            <w:vMerge/>
            <w:vAlign w:val="center"/>
          </w:tcPr>
          <w:p w14:paraId="0D1FE943"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C445B53"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5704A89" w14:textId="1DF440E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3FE812E8" w14:textId="3E6A2A5E"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47291" w:rsidRPr="0036113C" w14:paraId="21807C03" w14:textId="77777777" w:rsidTr="00CB1431">
        <w:trPr>
          <w:trHeight w:val="108"/>
        </w:trPr>
        <w:tc>
          <w:tcPr>
            <w:tcW w:w="568" w:type="dxa"/>
            <w:vMerge w:val="restart"/>
            <w:vAlign w:val="center"/>
          </w:tcPr>
          <w:p w14:paraId="6A5951DD" w14:textId="11625796"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2409" w:type="dxa"/>
            <w:vMerge w:val="restart"/>
          </w:tcPr>
          <w:p w14:paraId="1E1E31BF" w14:textId="77777777" w:rsidR="00047291" w:rsidRDefault="00047291" w:rsidP="00047291">
            <w:pPr>
              <w:ind w:firstLine="0"/>
              <w:jc w:val="center"/>
              <w:rPr>
                <w:rFonts w:ascii="Times New Roman" w:hAnsi="Times New Roman" w:cs="Times New Roman"/>
                <w:b/>
                <w:bCs/>
                <w:sz w:val="22"/>
                <w:szCs w:val="22"/>
              </w:rPr>
            </w:pPr>
          </w:p>
          <w:p w14:paraId="36E1E2A0" w14:textId="2A83CD80"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b/>
                <w:bCs/>
                <w:sz w:val="22"/>
                <w:szCs w:val="22"/>
              </w:rPr>
              <w:t>Гелий газообразный</w:t>
            </w:r>
            <w:r w:rsidR="00220A0F">
              <w:rPr>
                <w:rFonts w:ascii="Times New Roman" w:hAnsi="Times New Roman" w:cs="Times New Roman"/>
                <w:b/>
                <w:bCs/>
                <w:sz w:val="22"/>
                <w:szCs w:val="22"/>
              </w:rPr>
              <w:t xml:space="preserve"> марки А </w:t>
            </w:r>
            <w:r>
              <w:rPr>
                <w:rFonts w:ascii="Times New Roman" w:hAnsi="Times New Roman" w:cs="Times New Roman"/>
                <w:b/>
                <w:bCs/>
                <w:sz w:val="22"/>
                <w:szCs w:val="22"/>
              </w:rPr>
              <w:t>в баллоне</w:t>
            </w:r>
            <w:r w:rsidR="00095C00">
              <w:rPr>
                <w:rFonts w:ascii="Times New Roman" w:hAnsi="Times New Roman" w:cs="Times New Roman"/>
                <w:b/>
                <w:bCs/>
                <w:sz w:val="22"/>
                <w:szCs w:val="22"/>
              </w:rPr>
              <w:t>,</w:t>
            </w:r>
            <w:r w:rsidR="00092AD8">
              <w:rPr>
                <w:rFonts w:ascii="Times New Roman" w:hAnsi="Times New Roman" w:cs="Times New Roman"/>
                <w:b/>
                <w:bCs/>
                <w:sz w:val="22"/>
                <w:szCs w:val="22"/>
              </w:rPr>
              <w:t xml:space="preserve"> </w:t>
            </w:r>
          </w:p>
          <w:p w14:paraId="12BFF469" w14:textId="068B7555"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sz w:val="22"/>
                <w:szCs w:val="22"/>
              </w:rPr>
              <w:t>2 шт.</w:t>
            </w:r>
            <w:r w:rsidRPr="0036113C">
              <w:rPr>
                <w:rFonts w:ascii="Times New Roman" w:hAnsi="Times New Roman" w:cs="Times New Roman"/>
                <w:sz w:val="22"/>
                <w:szCs w:val="22"/>
              </w:rPr>
              <w:t>,</w:t>
            </w:r>
          </w:p>
          <w:p w14:paraId="7FA66D96" w14:textId="59E1750D" w:rsidR="00047291" w:rsidRDefault="00047291" w:rsidP="00047291">
            <w:pPr>
              <w:ind w:firstLine="0"/>
              <w:rPr>
                <w:rFonts w:ascii="Times New Roman" w:hAnsi="Times New Roman" w:cs="Times New Roman"/>
                <w:b/>
                <w:bCs/>
                <w:sz w:val="22"/>
                <w:szCs w:val="22"/>
              </w:rPr>
            </w:pPr>
            <w:r w:rsidRPr="0036113C">
              <w:rPr>
                <w:rFonts w:ascii="Times New Roman" w:hAnsi="Times New Roman" w:cs="Times New Roman"/>
                <w:sz w:val="22"/>
                <w:szCs w:val="22"/>
              </w:rPr>
              <w:t xml:space="preserve">ОКПД 2: </w:t>
            </w:r>
            <w:r w:rsidRPr="00683A41">
              <w:rPr>
                <w:rFonts w:ascii="Times New Roman" w:hAnsi="Times New Roman" w:cs="Times New Roman"/>
                <w:sz w:val="22"/>
                <w:szCs w:val="22"/>
              </w:rPr>
              <w:t>20.11.11.131</w:t>
            </w:r>
          </w:p>
        </w:tc>
        <w:tc>
          <w:tcPr>
            <w:tcW w:w="4536" w:type="dxa"/>
            <w:vAlign w:val="center"/>
          </w:tcPr>
          <w:p w14:paraId="2EC71FAF" w14:textId="7011F33D"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281750B8" w14:textId="7BAD67B0"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А</w:t>
            </w:r>
          </w:p>
        </w:tc>
      </w:tr>
      <w:tr w:rsidR="00047291" w:rsidRPr="0036113C" w14:paraId="3D859E39" w14:textId="77777777" w:rsidTr="00393B73">
        <w:trPr>
          <w:trHeight w:val="281"/>
        </w:trPr>
        <w:tc>
          <w:tcPr>
            <w:tcW w:w="568" w:type="dxa"/>
            <w:vMerge/>
            <w:vAlign w:val="center"/>
          </w:tcPr>
          <w:p w14:paraId="58FF0CB1"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B96CA27"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72D60A90" w14:textId="466FC6F2"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186032B2" w14:textId="492FFD11"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≥99,995</w:t>
            </w:r>
          </w:p>
        </w:tc>
      </w:tr>
      <w:tr w:rsidR="00047291" w:rsidRPr="0036113C" w14:paraId="1AFE37AB" w14:textId="77777777" w:rsidTr="00393B73">
        <w:trPr>
          <w:trHeight w:val="327"/>
        </w:trPr>
        <w:tc>
          <w:tcPr>
            <w:tcW w:w="568" w:type="dxa"/>
            <w:vMerge/>
            <w:vAlign w:val="center"/>
          </w:tcPr>
          <w:p w14:paraId="36F55342"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C87EF27"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5EEA5C1" w14:textId="0E31BCA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2F5996E2" w14:textId="615131D6"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40</w:t>
            </w:r>
          </w:p>
        </w:tc>
      </w:tr>
      <w:tr w:rsidR="00047291" w:rsidRPr="0036113C" w14:paraId="4544B0F4" w14:textId="77777777" w:rsidTr="00393B73">
        <w:trPr>
          <w:trHeight w:val="375"/>
        </w:trPr>
        <w:tc>
          <w:tcPr>
            <w:tcW w:w="568" w:type="dxa"/>
            <w:vMerge/>
            <w:vAlign w:val="center"/>
          </w:tcPr>
          <w:p w14:paraId="11DA7C6E"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05E43FF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2075819A" w14:textId="02F1D6A2"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56F9B940" w14:textId="12C3A9F2"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95C00" w:rsidRPr="0036113C" w14:paraId="282E439B" w14:textId="77777777" w:rsidTr="00393B73">
        <w:trPr>
          <w:trHeight w:val="375"/>
        </w:trPr>
        <w:tc>
          <w:tcPr>
            <w:tcW w:w="568" w:type="dxa"/>
            <w:vMerge/>
            <w:vAlign w:val="center"/>
          </w:tcPr>
          <w:p w14:paraId="34882050" w14:textId="77777777" w:rsidR="00095C00" w:rsidRPr="0036113C" w:rsidRDefault="00095C00" w:rsidP="00047291">
            <w:pPr>
              <w:ind w:firstLine="0"/>
              <w:jc w:val="center"/>
              <w:rPr>
                <w:rFonts w:ascii="Times New Roman" w:hAnsi="Times New Roman" w:cs="Times New Roman"/>
                <w:sz w:val="22"/>
                <w:szCs w:val="22"/>
              </w:rPr>
            </w:pPr>
          </w:p>
        </w:tc>
        <w:tc>
          <w:tcPr>
            <w:tcW w:w="2409" w:type="dxa"/>
            <w:vMerge/>
          </w:tcPr>
          <w:p w14:paraId="654C5E53" w14:textId="77777777" w:rsidR="00095C00" w:rsidRDefault="00095C00" w:rsidP="00047291">
            <w:pPr>
              <w:ind w:firstLine="0"/>
              <w:rPr>
                <w:rFonts w:ascii="Times New Roman" w:hAnsi="Times New Roman" w:cs="Times New Roman"/>
                <w:b/>
                <w:bCs/>
                <w:sz w:val="22"/>
                <w:szCs w:val="22"/>
              </w:rPr>
            </w:pPr>
          </w:p>
        </w:tc>
        <w:tc>
          <w:tcPr>
            <w:tcW w:w="4536" w:type="dxa"/>
            <w:vAlign w:val="center"/>
          </w:tcPr>
          <w:p w14:paraId="3DCB7802" w14:textId="795E4918" w:rsidR="00095C00" w:rsidRPr="00047291" w:rsidRDefault="00095C00" w:rsidP="00CB1431">
            <w:pPr>
              <w:ind w:firstLine="0"/>
              <w:jc w:val="center"/>
              <w:rPr>
                <w:rFonts w:ascii="Times New Roman" w:hAnsi="Times New Roman" w:cs="Times New Roman"/>
                <w:sz w:val="20"/>
                <w:szCs w:val="20"/>
              </w:rPr>
            </w:pPr>
            <w:r>
              <w:rPr>
                <w:rFonts w:ascii="Times New Roman" w:hAnsi="Times New Roman" w:cs="Times New Roman"/>
                <w:sz w:val="20"/>
                <w:szCs w:val="20"/>
              </w:rPr>
              <w:t>Объем газа, м. куб.</w:t>
            </w:r>
          </w:p>
        </w:tc>
        <w:tc>
          <w:tcPr>
            <w:tcW w:w="2970" w:type="dxa"/>
            <w:vAlign w:val="center"/>
          </w:tcPr>
          <w:p w14:paraId="41C7C71C" w14:textId="15EC5E0C" w:rsidR="00095C00" w:rsidRPr="00047291" w:rsidRDefault="00925C26"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w:t>
            </w:r>
            <w:r>
              <w:rPr>
                <w:rFonts w:ascii="Times New Roman" w:hAnsi="Times New Roman" w:cs="Times New Roman"/>
                <w:sz w:val="20"/>
                <w:szCs w:val="20"/>
              </w:rPr>
              <w:t xml:space="preserve"> </w:t>
            </w:r>
            <w:r w:rsidR="00095C00">
              <w:rPr>
                <w:rFonts w:ascii="Times New Roman" w:hAnsi="Times New Roman" w:cs="Times New Roman"/>
                <w:sz w:val="20"/>
                <w:szCs w:val="20"/>
              </w:rPr>
              <w:t>5,7</w:t>
            </w:r>
          </w:p>
        </w:tc>
      </w:tr>
      <w:tr w:rsidR="00047291" w:rsidRPr="0036113C" w14:paraId="5DDFA34C" w14:textId="77777777" w:rsidTr="00CB1431">
        <w:tc>
          <w:tcPr>
            <w:tcW w:w="568" w:type="dxa"/>
            <w:vMerge/>
            <w:vAlign w:val="center"/>
          </w:tcPr>
          <w:p w14:paraId="00FD5584"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1C6674C"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37586E3" w14:textId="775B590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Нормативный документ</w:t>
            </w:r>
          </w:p>
        </w:tc>
        <w:tc>
          <w:tcPr>
            <w:tcW w:w="2970" w:type="dxa"/>
            <w:vAlign w:val="center"/>
          </w:tcPr>
          <w:p w14:paraId="4EC45AE3" w14:textId="0672F6D4"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ТУ 0271-135-31323949-2005</w:t>
            </w:r>
          </w:p>
        </w:tc>
      </w:tr>
    </w:tbl>
    <w:p w14:paraId="3D6BDC26" w14:textId="77777777" w:rsidR="00161466" w:rsidRDefault="00161466" w:rsidP="00F8498F">
      <w:pPr>
        <w:ind w:firstLine="0"/>
        <w:rPr>
          <w:rFonts w:ascii="Times New Roman" w:hAnsi="Times New Roman" w:cs="Times New Roman"/>
          <w:i/>
          <w:iCs/>
          <w:sz w:val="22"/>
          <w:szCs w:val="22"/>
        </w:rPr>
      </w:pPr>
    </w:p>
    <w:p w14:paraId="20DCA7C3" w14:textId="19BE87C9"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20780145" w:rsidR="00727BA7" w:rsidRDefault="00727BA7" w:rsidP="00727BA7">
      <w:pPr>
        <w:tabs>
          <w:tab w:val="left" w:pos="993"/>
        </w:tabs>
        <w:ind w:firstLine="709"/>
        <w:rPr>
          <w:rFonts w:ascii="Times New Roman" w:hAnsi="Times New Roman" w:cs="Times New Roman"/>
        </w:rPr>
      </w:pPr>
      <w:r w:rsidRPr="00826616">
        <w:rPr>
          <w:rFonts w:ascii="Times New Roman" w:hAnsi="Times New Roman" w:cs="Times New Roman"/>
        </w:rPr>
        <w:t>1.</w:t>
      </w:r>
      <w:r w:rsidRPr="00826616">
        <w:rPr>
          <w:rFonts w:ascii="Times New Roman" w:hAnsi="Times New Roman" w:cs="Times New Roman"/>
        </w:rPr>
        <w:tab/>
        <w:t>Предлагаемый к поставке товар должен быть новым (товаром, который не был восстановлен, у которого не были восстановлены потребительские свойства).</w:t>
      </w:r>
    </w:p>
    <w:p w14:paraId="27B234F2" w14:textId="23541B05" w:rsidR="003E65F0" w:rsidRDefault="00991599" w:rsidP="003E65F0">
      <w:pPr>
        <w:tabs>
          <w:tab w:val="left" w:pos="1134"/>
        </w:tabs>
        <w:ind w:firstLine="709"/>
        <w:rPr>
          <w:rFonts w:ascii="Times New Roman" w:hAnsi="Times New Roman" w:cs="Times New Roman"/>
        </w:rPr>
      </w:pPr>
      <w:r>
        <w:rPr>
          <w:rFonts w:ascii="Times New Roman" w:hAnsi="Times New Roman" w:cs="Times New Roman"/>
        </w:rPr>
        <w:t>2</w:t>
      </w:r>
      <w:r w:rsidR="00727BA7" w:rsidRPr="00A84EFA">
        <w:rPr>
          <w:rFonts w:ascii="Times New Roman" w:hAnsi="Times New Roman" w:cs="Times New Roman"/>
        </w:rPr>
        <w:t xml:space="preserve">. </w:t>
      </w:r>
      <w:r w:rsidR="008F36FD" w:rsidRPr="008F36FD">
        <w:rPr>
          <w:rFonts w:ascii="Times New Roman" w:hAnsi="Times New Roman" w:cs="Times New Roman"/>
        </w:rPr>
        <w:t>Поставщик осуществляет поставку товара в таре</w:t>
      </w:r>
      <w:r w:rsidR="003E65F0">
        <w:rPr>
          <w:rFonts w:ascii="Times New Roman" w:hAnsi="Times New Roman" w:cs="Times New Roman"/>
        </w:rPr>
        <w:t xml:space="preserve"> (баллоне)</w:t>
      </w:r>
      <w:r w:rsidR="008F36FD" w:rsidRPr="008F36FD">
        <w:rPr>
          <w:rFonts w:ascii="Times New Roman" w:hAnsi="Times New Roman" w:cs="Times New Roman"/>
        </w:rPr>
        <w:t xml:space="preserve">, обеспечивающей его сохранность, товарный вид и предохраняющей от всякого рода повреждений при транспортировке, с маркировкой, соответствующей </w:t>
      </w:r>
      <w:r w:rsidR="008F36FD">
        <w:rPr>
          <w:rFonts w:ascii="Times New Roman" w:hAnsi="Times New Roman" w:cs="Times New Roman"/>
        </w:rPr>
        <w:t>требованиям законодательства</w:t>
      </w:r>
      <w:r w:rsidR="008F36FD" w:rsidRPr="008F36FD">
        <w:rPr>
          <w:rFonts w:ascii="Times New Roman" w:hAnsi="Times New Roman" w:cs="Times New Roman"/>
        </w:rPr>
        <w:t>.</w:t>
      </w:r>
      <w:r w:rsidR="003E65F0">
        <w:rPr>
          <w:rFonts w:ascii="Times New Roman" w:hAnsi="Times New Roman" w:cs="Times New Roman"/>
        </w:rPr>
        <w:t xml:space="preserve"> </w:t>
      </w:r>
      <w:r w:rsidR="003E65F0" w:rsidRPr="003E65F0">
        <w:rPr>
          <w:rFonts w:ascii="Times New Roman" w:hAnsi="Times New Roman" w:cs="Times New Roman"/>
        </w:rPr>
        <w:t>Поставка производится путем обмена пустых баллонов,</w:t>
      </w:r>
      <w:r w:rsidR="003E65F0">
        <w:rPr>
          <w:rFonts w:ascii="Times New Roman" w:hAnsi="Times New Roman" w:cs="Times New Roman"/>
        </w:rPr>
        <w:t xml:space="preserve"> </w:t>
      </w:r>
      <w:r w:rsidR="003E65F0" w:rsidRPr="003E65F0">
        <w:rPr>
          <w:rFonts w:ascii="Times New Roman" w:hAnsi="Times New Roman" w:cs="Times New Roman"/>
        </w:rPr>
        <w:t>находящихся у Заказчика, на заправленные (наполненные соответствующим газом)</w:t>
      </w:r>
      <w:r w:rsidR="003E65F0">
        <w:rPr>
          <w:rFonts w:ascii="Times New Roman" w:hAnsi="Times New Roman" w:cs="Times New Roman"/>
        </w:rPr>
        <w:t xml:space="preserve"> </w:t>
      </w:r>
      <w:r w:rsidR="003E65F0" w:rsidRPr="003E65F0">
        <w:rPr>
          <w:rFonts w:ascii="Times New Roman" w:hAnsi="Times New Roman" w:cs="Times New Roman"/>
        </w:rPr>
        <w:t>баллоны, поставляемые Поставщиком</w:t>
      </w:r>
      <w:r w:rsidR="0029634A">
        <w:rPr>
          <w:rFonts w:ascii="Times New Roman" w:hAnsi="Times New Roman" w:cs="Times New Roman"/>
        </w:rPr>
        <w:t>.</w:t>
      </w:r>
    </w:p>
    <w:p w14:paraId="13123788" w14:textId="130E53D1" w:rsidR="00727BA7" w:rsidRDefault="00991599" w:rsidP="003E65F0">
      <w:pPr>
        <w:tabs>
          <w:tab w:val="left" w:pos="1134"/>
        </w:tabs>
        <w:ind w:firstLine="709"/>
        <w:rPr>
          <w:rFonts w:ascii="Times New Roman" w:hAnsi="Times New Roman" w:cs="Times New Roman"/>
        </w:rPr>
      </w:pPr>
      <w:r>
        <w:rPr>
          <w:rFonts w:ascii="Times New Roman" w:hAnsi="Times New Roman" w:cs="Times New Roman"/>
        </w:rPr>
        <w:t>3</w:t>
      </w:r>
      <w:r w:rsidR="00727BA7" w:rsidRPr="00A84EFA">
        <w:rPr>
          <w:rFonts w:ascii="Times New Roman" w:hAnsi="Times New Roman" w:cs="Times New Roman"/>
        </w:rPr>
        <w:t>.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w:t>
      </w:r>
      <w:r w:rsidR="00727BA7">
        <w:rPr>
          <w:rFonts w:ascii="Times New Roman" w:hAnsi="Times New Roman" w:cs="Times New Roman"/>
        </w:rPr>
        <w:t xml:space="preserve"> </w:t>
      </w:r>
    </w:p>
    <w:p w14:paraId="3CE924B6" w14:textId="753700F9" w:rsidR="00727BA7" w:rsidRPr="00826616" w:rsidRDefault="00991599" w:rsidP="00727BA7">
      <w:pPr>
        <w:tabs>
          <w:tab w:val="left" w:pos="1134"/>
        </w:tabs>
        <w:ind w:firstLine="709"/>
        <w:rPr>
          <w:rFonts w:ascii="Times New Roman" w:hAnsi="Times New Roman" w:cs="Times New Roman"/>
        </w:rPr>
      </w:pPr>
      <w:r>
        <w:rPr>
          <w:rFonts w:ascii="Times New Roman" w:hAnsi="Times New Roman" w:cs="Times New Roman"/>
        </w:rPr>
        <w:t>4</w:t>
      </w:r>
      <w:r w:rsidR="00727BA7" w:rsidRPr="00826616">
        <w:rPr>
          <w:rFonts w:ascii="Times New Roman" w:hAnsi="Times New Roman" w:cs="Times New Roman"/>
        </w:rPr>
        <w:t>. Доставка товара осуществляется Поставщиком своими силами и (или) за свой счет</w:t>
      </w:r>
      <w:r w:rsidR="00727BA7">
        <w:rPr>
          <w:rFonts w:ascii="Times New Roman" w:hAnsi="Times New Roman" w:cs="Times New Roman"/>
        </w:rPr>
        <w:t>;</w:t>
      </w:r>
      <w:r w:rsidR="00727BA7" w:rsidRPr="00826616">
        <w:rPr>
          <w:rFonts w:ascii="Times New Roman" w:hAnsi="Times New Roman" w:cs="Times New Roman"/>
        </w:rPr>
        <w:t xml:space="preserve"> </w:t>
      </w:r>
    </w:p>
    <w:p w14:paraId="57323ED2" w14:textId="7D6E52C2" w:rsidR="00727BA7" w:rsidRPr="00826616" w:rsidRDefault="00991599" w:rsidP="00727BA7">
      <w:pPr>
        <w:tabs>
          <w:tab w:val="left" w:pos="1134"/>
        </w:tabs>
        <w:ind w:firstLine="709"/>
        <w:rPr>
          <w:rFonts w:ascii="Times New Roman" w:hAnsi="Times New Roman" w:cs="Times New Roman"/>
        </w:rPr>
      </w:pPr>
      <w:r>
        <w:rPr>
          <w:rFonts w:ascii="Times New Roman" w:hAnsi="Times New Roman" w:cs="Times New Roman"/>
        </w:rPr>
        <w:t>5</w:t>
      </w:r>
      <w:r w:rsidR="00727BA7" w:rsidRPr="00826616">
        <w:rPr>
          <w:rFonts w:ascii="Times New Roman" w:hAnsi="Times New Roman" w:cs="Times New Roman"/>
        </w:rPr>
        <w:t xml:space="preserve">. Срок поставки: </w:t>
      </w:r>
      <w:r w:rsidR="00727BA7">
        <w:rPr>
          <w:rFonts w:ascii="Times New Roman" w:hAnsi="Times New Roman" w:cs="Times New Roman"/>
        </w:rPr>
        <w:t>в</w:t>
      </w:r>
      <w:r w:rsidR="00727BA7" w:rsidRPr="00826616">
        <w:rPr>
          <w:rFonts w:ascii="Times New Roman" w:hAnsi="Times New Roman" w:cs="Times New Roman"/>
        </w:rPr>
        <w:t xml:space="preserve"> </w:t>
      </w:r>
      <w:r w:rsidR="00727BA7" w:rsidRPr="00307C75">
        <w:rPr>
          <w:rFonts w:ascii="Times New Roman" w:hAnsi="Times New Roman" w:cs="Times New Roman"/>
        </w:rPr>
        <w:t xml:space="preserve">течение </w:t>
      </w:r>
      <w:r w:rsidR="0042461A">
        <w:rPr>
          <w:rFonts w:ascii="Times New Roman" w:hAnsi="Times New Roman" w:cs="Times New Roman"/>
        </w:rPr>
        <w:t>14</w:t>
      </w:r>
      <w:r w:rsidR="00727BA7" w:rsidRPr="00307C75">
        <w:rPr>
          <w:rFonts w:ascii="Times New Roman" w:hAnsi="Times New Roman" w:cs="Times New Roman"/>
        </w:rPr>
        <w:t xml:space="preserve"> </w:t>
      </w:r>
      <w:r w:rsidR="001C21C9">
        <w:rPr>
          <w:rFonts w:ascii="Times New Roman" w:hAnsi="Times New Roman" w:cs="Times New Roman"/>
        </w:rPr>
        <w:t>календарных</w:t>
      </w:r>
      <w:r w:rsidR="00727BA7" w:rsidRPr="00307C75">
        <w:rPr>
          <w:rFonts w:ascii="Times New Roman" w:hAnsi="Times New Roman" w:cs="Times New Roman"/>
        </w:rPr>
        <w:t xml:space="preserve"> дней с момента</w:t>
      </w:r>
      <w:r w:rsidR="00727BA7" w:rsidRPr="00826616">
        <w:rPr>
          <w:rFonts w:ascii="Times New Roman" w:hAnsi="Times New Roman" w:cs="Times New Roman"/>
        </w:rPr>
        <w:t xml:space="preserve"> подписания договора</w:t>
      </w:r>
      <w:r w:rsidR="00727BA7">
        <w:rPr>
          <w:rFonts w:ascii="Times New Roman" w:hAnsi="Times New Roman" w:cs="Times New Roman"/>
        </w:rPr>
        <w:t>;</w:t>
      </w:r>
    </w:p>
    <w:p w14:paraId="3DA0DCED" w14:textId="085670A2" w:rsidR="00727BA7" w:rsidRDefault="00991599" w:rsidP="00727BA7">
      <w:pPr>
        <w:tabs>
          <w:tab w:val="left" w:pos="1134"/>
        </w:tabs>
        <w:ind w:firstLine="709"/>
        <w:rPr>
          <w:rFonts w:ascii="Times New Roman" w:hAnsi="Times New Roman" w:cs="Times New Roman"/>
        </w:rPr>
      </w:pPr>
      <w:r>
        <w:rPr>
          <w:rFonts w:ascii="Times New Roman" w:hAnsi="Times New Roman" w:cs="Times New Roman"/>
        </w:rPr>
        <w:t>6</w:t>
      </w:r>
      <w:r w:rsidR="00727BA7" w:rsidRPr="00826616">
        <w:rPr>
          <w:rFonts w:ascii="Times New Roman" w:hAnsi="Times New Roman" w:cs="Times New Roman"/>
        </w:rPr>
        <w:t xml:space="preserve">. Место поставки товаров: </w:t>
      </w:r>
      <w:r w:rsidR="00727BA7">
        <w:rPr>
          <w:rFonts w:ascii="Times New Roman" w:hAnsi="Times New Roman" w:cs="Times New Roman"/>
        </w:rPr>
        <w:t xml:space="preserve">Кемеровская область-Кузбасс, </w:t>
      </w:r>
      <w:r w:rsidR="009F1065" w:rsidRPr="009F1065">
        <w:rPr>
          <w:rFonts w:ascii="Times New Roman" w:hAnsi="Times New Roman" w:cs="Times New Roman"/>
        </w:rPr>
        <w:t xml:space="preserve">г. Кемерово, б-р Строителей, 47. </w:t>
      </w:r>
    </w:p>
    <w:p w14:paraId="21CF2AF3" w14:textId="77777777" w:rsidR="00B30C4A" w:rsidRDefault="00B30C4A" w:rsidP="00727BA7">
      <w:pPr>
        <w:tabs>
          <w:tab w:val="left" w:pos="1134"/>
        </w:tabs>
        <w:ind w:firstLine="709"/>
        <w:rPr>
          <w:rFonts w:ascii="Times New Roman" w:hAnsi="Times New Roman" w:cs="Times New Roman"/>
          <w:color w:val="000000"/>
          <w:shd w:val="clear" w:color="auto" w:fill="FFFFFF"/>
        </w:rPr>
      </w:pPr>
    </w:p>
    <w:tbl>
      <w:tblPr>
        <w:tblW w:w="0" w:type="auto"/>
        <w:tblInd w:w="-106" w:type="dxa"/>
        <w:tblLook w:val="00A0" w:firstRow="1" w:lastRow="0" w:firstColumn="1" w:lastColumn="0" w:noHBand="0" w:noVBand="0"/>
      </w:tblPr>
      <w:tblGrid>
        <w:gridCol w:w="4440"/>
        <w:gridCol w:w="1444"/>
        <w:gridCol w:w="3827"/>
      </w:tblGrid>
      <w:tr w:rsidR="008B6CCF" w:rsidRPr="00B977B3" w14:paraId="47898A19" w14:textId="77777777" w:rsidTr="00B30C4A">
        <w:tc>
          <w:tcPr>
            <w:tcW w:w="4440" w:type="dxa"/>
          </w:tcPr>
          <w:p w14:paraId="0DF84570" w14:textId="3A54F6FF"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1444"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5AAE24A1"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w:t>
            </w:r>
            <w:r w:rsidR="002F2CAF">
              <w:rPr>
                <w:rFonts w:ascii="Times New Roman" w:hAnsi="Times New Roman" w:cs="Times New Roman"/>
                <w:bCs/>
                <w:sz w:val="22"/>
                <w:szCs w:val="22"/>
              </w:rPr>
              <w:t>о</w:t>
            </w:r>
            <w:r w:rsidRPr="00B977B3">
              <w:rPr>
                <w:rFonts w:ascii="Times New Roman" w:hAnsi="Times New Roman" w:cs="Times New Roman"/>
                <w:bCs/>
                <w:sz w:val="22"/>
                <w:szCs w:val="22"/>
              </w:rPr>
              <w:t>ставщик:</w:t>
            </w:r>
          </w:p>
        </w:tc>
      </w:tr>
      <w:tr w:rsidR="008B6CCF" w:rsidRPr="00B977B3" w14:paraId="370D3224" w14:textId="77777777" w:rsidTr="00B30C4A">
        <w:tc>
          <w:tcPr>
            <w:tcW w:w="4440" w:type="dxa"/>
          </w:tcPr>
          <w:p w14:paraId="0283C3B1" w14:textId="77777777" w:rsidR="008B6CCF" w:rsidRPr="00B977B3" w:rsidRDefault="008B6CCF" w:rsidP="00B30C4A">
            <w:pPr>
              <w:ind w:firstLine="0"/>
              <w:jc w:val="left"/>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F2D00EF" w14:textId="77777777" w:rsidR="006A38E7" w:rsidRPr="00B977B3" w:rsidRDefault="006A38E7" w:rsidP="006A38E7">
            <w:pPr>
              <w:ind w:firstLine="0"/>
              <w:rPr>
                <w:rFonts w:ascii="Times New Roman" w:hAnsi="Times New Roman" w:cs="Times New Roman"/>
                <w:sz w:val="22"/>
                <w:szCs w:val="22"/>
              </w:rPr>
            </w:pPr>
          </w:p>
          <w:p w14:paraId="2C89C3D7" w14:textId="2E872153"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__________________ </w:t>
            </w:r>
            <w:r w:rsidR="00504969">
              <w:rPr>
                <w:rFonts w:ascii="Times New Roman" w:hAnsi="Times New Roman" w:cs="Times New Roman"/>
                <w:sz w:val="22"/>
                <w:szCs w:val="22"/>
              </w:rPr>
              <w:t xml:space="preserve">/ </w:t>
            </w:r>
            <w:r w:rsidR="00A76494">
              <w:rPr>
                <w:rFonts w:ascii="Times New Roman" w:hAnsi="Times New Roman" w:cs="Times New Roman"/>
                <w:sz w:val="22"/>
                <w:szCs w:val="22"/>
              </w:rPr>
              <w:t>__________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1444"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55E349A6" w14:textId="77777777" w:rsidR="00E5410C" w:rsidRPr="00B977B3" w:rsidRDefault="00E5410C" w:rsidP="000B51A6">
            <w:pPr>
              <w:ind w:left="68" w:hanging="68"/>
              <w:rPr>
                <w:rFonts w:ascii="Times New Roman" w:hAnsi="Times New Roman" w:cs="Times New Roman"/>
                <w:sz w:val="22"/>
                <w:szCs w:val="22"/>
              </w:rPr>
            </w:pPr>
          </w:p>
          <w:p w14:paraId="0252DF39" w14:textId="77777777" w:rsidR="00E5410C" w:rsidRPr="00B977B3" w:rsidRDefault="00E5410C" w:rsidP="00E5410C">
            <w:pPr>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3350"/>
    <w:rsid w:val="00030BA8"/>
    <w:rsid w:val="00046E3E"/>
    <w:rsid w:val="00047291"/>
    <w:rsid w:val="00050A72"/>
    <w:rsid w:val="0005296E"/>
    <w:rsid w:val="000647AA"/>
    <w:rsid w:val="00066167"/>
    <w:rsid w:val="0007165E"/>
    <w:rsid w:val="00077E1A"/>
    <w:rsid w:val="00092AD8"/>
    <w:rsid w:val="000930A7"/>
    <w:rsid w:val="00095C00"/>
    <w:rsid w:val="000A4E70"/>
    <w:rsid w:val="000B51A6"/>
    <w:rsid w:val="000D1240"/>
    <w:rsid w:val="000D2C1F"/>
    <w:rsid w:val="000D37DF"/>
    <w:rsid w:val="000D42E0"/>
    <w:rsid w:val="000D512D"/>
    <w:rsid w:val="000D7B58"/>
    <w:rsid w:val="000E0E6A"/>
    <w:rsid w:val="000E5589"/>
    <w:rsid w:val="000F71B2"/>
    <w:rsid w:val="00102079"/>
    <w:rsid w:val="00104D85"/>
    <w:rsid w:val="00107D52"/>
    <w:rsid w:val="00111025"/>
    <w:rsid w:val="0011247E"/>
    <w:rsid w:val="00113E52"/>
    <w:rsid w:val="00114F4E"/>
    <w:rsid w:val="00135954"/>
    <w:rsid w:val="00140325"/>
    <w:rsid w:val="0014665A"/>
    <w:rsid w:val="00161466"/>
    <w:rsid w:val="0017204D"/>
    <w:rsid w:val="00174B2C"/>
    <w:rsid w:val="001804D1"/>
    <w:rsid w:val="0018182D"/>
    <w:rsid w:val="001B0B28"/>
    <w:rsid w:val="001B1BEB"/>
    <w:rsid w:val="001B6853"/>
    <w:rsid w:val="001C21C9"/>
    <w:rsid w:val="001D0EF8"/>
    <w:rsid w:val="001E7AB2"/>
    <w:rsid w:val="001F3914"/>
    <w:rsid w:val="001F5D75"/>
    <w:rsid w:val="001F6F1F"/>
    <w:rsid w:val="002136F6"/>
    <w:rsid w:val="0021493A"/>
    <w:rsid w:val="002178B0"/>
    <w:rsid w:val="00220A0F"/>
    <w:rsid w:val="002321C7"/>
    <w:rsid w:val="002344F1"/>
    <w:rsid w:val="00235B88"/>
    <w:rsid w:val="00237A03"/>
    <w:rsid w:val="00240D59"/>
    <w:rsid w:val="00252C1E"/>
    <w:rsid w:val="00253D4C"/>
    <w:rsid w:val="002579D8"/>
    <w:rsid w:val="002661EB"/>
    <w:rsid w:val="002674C6"/>
    <w:rsid w:val="0027194D"/>
    <w:rsid w:val="002815F1"/>
    <w:rsid w:val="0029634A"/>
    <w:rsid w:val="002A05C9"/>
    <w:rsid w:val="002A36D8"/>
    <w:rsid w:val="002A6939"/>
    <w:rsid w:val="002B6DC4"/>
    <w:rsid w:val="002B7973"/>
    <w:rsid w:val="002C63E1"/>
    <w:rsid w:val="002D23FF"/>
    <w:rsid w:val="002E727A"/>
    <w:rsid w:val="002F1599"/>
    <w:rsid w:val="002F2CAF"/>
    <w:rsid w:val="002F408C"/>
    <w:rsid w:val="002F5FA7"/>
    <w:rsid w:val="00316CF5"/>
    <w:rsid w:val="00316FE5"/>
    <w:rsid w:val="00322937"/>
    <w:rsid w:val="00323A64"/>
    <w:rsid w:val="00330275"/>
    <w:rsid w:val="00333125"/>
    <w:rsid w:val="0033654D"/>
    <w:rsid w:val="00343C95"/>
    <w:rsid w:val="003552B9"/>
    <w:rsid w:val="0036113C"/>
    <w:rsid w:val="003634E5"/>
    <w:rsid w:val="003645BD"/>
    <w:rsid w:val="00366175"/>
    <w:rsid w:val="003842BB"/>
    <w:rsid w:val="003851A1"/>
    <w:rsid w:val="003906AB"/>
    <w:rsid w:val="00393B73"/>
    <w:rsid w:val="0039427D"/>
    <w:rsid w:val="00395D86"/>
    <w:rsid w:val="003B6E64"/>
    <w:rsid w:val="003D17D0"/>
    <w:rsid w:val="003E3975"/>
    <w:rsid w:val="003E5F66"/>
    <w:rsid w:val="003E65F0"/>
    <w:rsid w:val="004029D6"/>
    <w:rsid w:val="00423CB3"/>
    <w:rsid w:val="0042461A"/>
    <w:rsid w:val="00431D55"/>
    <w:rsid w:val="004338BB"/>
    <w:rsid w:val="004565D8"/>
    <w:rsid w:val="00457575"/>
    <w:rsid w:val="00463337"/>
    <w:rsid w:val="004922AC"/>
    <w:rsid w:val="004A181E"/>
    <w:rsid w:val="004A191E"/>
    <w:rsid w:val="004A1D29"/>
    <w:rsid w:val="004B1E27"/>
    <w:rsid w:val="004B1FE0"/>
    <w:rsid w:val="004B5088"/>
    <w:rsid w:val="004C4446"/>
    <w:rsid w:val="004E5FBD"/>
    <w:rsid w:val="004E6D58"/>
    <w:rsid w:val="004E7CED"/>
    <w:rsid w:val="00504969"/>
    <w:rsid w:val="0050775E"/>
    <w:rsid w:val="00512448"/>
    <w:rsid w:val="005160C4"/>
    <w:rsid w:val="00516B2D"/>
    <w:rsid w:val="00516F6A"/>
    <w:rsid w:val="00526373"/>
    <w:rsid w:val="005301F3"/>
    <w:rsid w:val="00534E99"/>
    <w:rsid w:val="00550D9B"/>
    <w:rsid w:val="00550E55"/>
    <w:rsid w:val="00553168"/>
    <w:rsid w:val="00555470"/>
    <w:rsid w:val="005655C9"/>
    <w:rsid w:val="005741CF"/>
    <w:rsid w:val="00575676"/>
    <w:rsid w:val="005765A6"/>
    <w:rsid w:val="00576925"/>
    <w:rsid w:val="00583D7E"/>
    <w:rsid w:val="00584CEC"/>
    <w:rsid w:val="00590A0D"/>
    <w:rsid w:val="00591391"/>
    <w:rsid w:val="005955E3"/>
    <w:rsid w:val="00597AD0"/>
    <w:rsid w:val="005A67C3"/>
    <w:rsid w:val="005B0FB3"/>
    <w:rsid w:val="005B52EA"/>
    <w:rsid w:val="005C601A"/>
    <w:rsid w:val="005C6A6A"/>
    <w:rsid w:val="005D3C1E"/>
    <w:rsid w:val="005E1865"/>
    <w:rsid w:val="005E1E92"/>
    <w:rsid w:val="005F3EF7"/>
    <w:rsid w:val="005F4E65"/>
    <w:rsid w:val="005F6E4A"/>
    <w:rsid w:val="0060532D"/>
    <w:rsid w:val="00614C24"/>
    <w:rsid w:val="00621852"/>
    <w:rsid w:val="006218D1"/>
    <w:rsid w:val="006218E0"/>
    <w:rsid w:val="00633534"/>
    <w:rsid w:val="006370CE"/>
    <w:rsid w:val="00652CF3"/>
    <w:rsid w:val="0066188B"/>
    <w:rsid w:val="00666847"/>
    <w:rsid w:val="00667190"/>
    <w:rsid w:val="006720EE"/>
    <w:rsid w:val="00674C70"/>
    <w:rsid w:val="00683A41"/>
    <w:rsid w:val="00692ADE"/>
    <w:rsid w:val="00695A8E"/>
    <w:rsid w:val="00697A32"/>
    <w:rsid w:val="006A38E7"/>
    <w:rsid w:val="006C226B"/>
    <w:rsid w:val="006C4E2D"/>
    <w:rsid w:val="006C5CDA"/>
    <w:rsid w:val="006D4C31"/>
    <w:rsid w:val="006D55DF"/>
    <w:rsid w:val="006D740E"/>
    <w:rsid w:val="006E549A"/>
    <w:rsid w:val="006F4FD3"/>
    <w:rsid w:val="006F6F57"/>
    <w:rsid w:val="00707FD7"/>
    <w:rsid w:val="007126D5"/>
    <w:rsid w:val="00722E2E"/>
    <w:rsid w:val="00725516"/>
    <w:rsid w:val="00727BA7"/>
    <w:rsid w:val="0073077A"/>
    <w:rsid w:val="007315BE"/>
    <w:rsid w:val="00733152"/>
    <w:rsid w:val="00733635"/>
    <w:rsid w:val="00754475"/>
    <w:rsid w:val="00770A08"/>
    <w:rsid w:val="00770FD4"/>
    <w:rsid w:val="00772226"/>
    <w:rsid w:val="007743A4"/>
    <w:rsid w:val="00776431"/>
    <w:rsid w:val="00787128"/>
    <w:rsid w:val="00794875"/>
    <w:rsid w:val="00797CFF"/>
    <w:rsid w:val="007C016F"/>
    <w:rsid w:val="007C4889"/>
    <w:rsid w:val="007D6DC5"/>
    <w:rsid w:val="007D7719"/>
    <w:rsid w:val="007E1A73"/>
    <w:rsid w:val="007E4FB6"/>
    <w:rsid w:val="007E7440"/>
    <w:rsid w:val="008003BA"/>
    <w:rsid w:val="00816E23"/>
    <w:rsid w:val="0082682C"/>
    <w:rsid w:val="00835239"/>
    <w:rsid w:val="00873B22"/>
    <w:rsid w:val="00874294"/>
    <w:rsid w:val="00876A68"/>
    <w:rsid w:val="00883694"/>
    <w:rsid w:val="00890337"/>
    <w:rsid w:val="008956C6"/>
    <w:rsid w:val="008A2D8D"/>
    <w:rsid w:val="008A3D95"/>
    <w:rsid w:val="008B1C07"/>
    <w:rsid w:val="008B6CCF"/>
    <w:rsid w:val="008C5272"/>
    <w:rsid w:val="008C58CC"/>
    <w:rsid w:val="008F186E"/>
    <w:rsid w:val="008F2B92"/>
    <w:rsid w:val="008F36FD"/>
    <w:rsid w:val="00900091"/>
    <w:rsid w:val="009035F0"/>
    <w:rsid w:val="00911614"/>
    <w:rsid w:val="009128B0"/>
    <w:rsid w:val="00921F06"/>
    <w:rsid w:val="00925C26"/>
    <w:rsid w:val="00932B1D"/>
    <w:rsid w:val="00933492"/>
    <w:rsid w:val="00936F44"/>
    <w:rsid w:val="00943959"/>
    <w:rsid w:val="00945B69"/>
    <w:rsid w:val="0095402B"/>
    <w:rsid w:val="0096471D"/>
    <w:rsid w:val="00977520"/>
    <w:rsid w:val="00977A2F"/>
    <w:rsid w:val="0098109B"/>
    <w:rsid w:val="0098302F"/>
    <w:rsid w:val="00991599"/>
    <w:rsid w:val="0099321D"/>
    <w:rsid w:val="009B1FE8"/>
    <w:rsid w:val="009B3E5D"/>
    <w:rsid w:val="009C411E"/>
    <w:rsid w:val="009D2DBA"/>
    <w:rsid w:val="009E3FD9"/>
    <w:rsid w:val="009F1065"/>
    <w:rsid w:val="00A0597E"/>
    <w:rsid w:val="00A1131E"/>
    <w:rsid w:val="00A259BC"/>
    <w:rsid w:val="00A27540"/>
    <w:rsid w:val="00A27776"/>
    <w:rsid w:val="00A30B09"/>
    <w:rsid w:val="00A32F21"/>
    <w:rsid w:val="00A4182F"/>
    <w:rsid w:val="00A426F3"/>
    <w:rsid w:val="00A50845"/>
    <w:rsid w:val="00A54212"/>
    <w:rsid w:val="00A54E74"/>
    <w:rsid w:val="00A65215"/>
    <w:rsid w:val="00A66FC5"/>
    <w:rsid w:val="00A76494"/>
    <w:rsid w:val="00A772BD"/>
    <w:rsid w:val="00A8234A"/>
    <w:rsid w:val="00A831BD"/>
    <w:rsid w:val="00AA6D23"/>
    <w:rsid w:val="00AB5C10"/>
    <w:rsid w:val="00AC12FB"/>
    <w:rsid w:val="00AC3131"/>
    <w:rsid w:val="00AC4E41"/>
    <w:rsid w:val="00AC54AE"/>
    <w:rsid w:val="00AD45C7"/>
    <w:rsid w:val="00AD59D0"/>
    <w:rsid w:val="00AE0C47"/>
    <w:rsid w:val="00AF3EAA"/>
    <w:rsid w:val="00AF6BE2"/>
    <w:rsid w:val="00B02205"/>
    <w:rsid w:val="00B12408"/>
    <w:rsid w:val="00B14A6B"/>
    <w:rsid w:val="00B305CB"/>
    <w:rsid w:val="00B30C4A"/>
    <w:rsid w:val="00B505C1"/>
    <w:rsid w:val="00B6338E"/>
    <w:rsid w:val="00B751E9"/>
    <w:rsid w:val="00B7599A"/>
    <w:rsid w:val="00B81CCF"/>
    <w:rsid w:val="00B83C8C"/>
    <w:rsid w:val="00B977B3"/>
    <w:rsid w:val="00BB0BC9"/>
    <w:rsid w:val="00BC0C4E"/>
    <w:rsid w:val="00BC2897"/>
    <w:rsid w:val="00BD0F64"/>
    <w:rsid w:val="00BD32D1"/>
    <w:rsid w:val="00BD3861"/>
    <w:rsid w:val="00BD66F5"/>
    <w:rsid w:val="00BD7817"/>
    <w:rsid w:val="00C06FF2"/>
    <w:rsid w:val="00C0725F"/>
    <w:rsid w:val="00C207E1"/>
    <w:rsid w:val="00C210BB"/>
    <w:rsid w:val="00C25B2E"/>
    <w:rsid w:val="00C31186"/>
    <w:rsid w:val="00C31354"/>
    <w:rsid w:val="00C31F6E"/>
    <w:rsid w:val="00C32AFA"/>
    <w:rsid w:val="00C33458"/>
    <w:rsid w:val="00C33C0F"/>
    <w:rsid w:val="00C360EE"/>
    <w:rsid w:val="00C362FC"/>
    <w:rsid w:val="00C36FF0"/>
    <w:rsid w:val="00C40975"/>
    <w:rsid w:val="00C427DA"/>
    <w:rsid w:val="00C44352"/>
    <w:rsid w:val="00C53387"/>
    <w:rsid w:val="00C56874"/>
    <w:rsid w:val="00C572B2"/>
    <w:rsid w:val="00C57D9F"/>
    <w:rsid w:val="00C71BEC"/>
    <w:rsid w:val="00C91B3B"/>
    <w:rsid w:val="00C91B8D"/>
    <w:rsid w:val="00C94516"/>
    <w:rsid w:val="00CA2E3F"/>
    <w:rsid w:val="00CB1431"/>
    <w:rsid w:val="00CB1699"/>
    <w:rsid w:val="00CB2652"/>
    <w:rsid w:val="00CC3083"/>
    <w:rsid w:val="00CC612A"/>
    <w:rsid w:val="00CD08DE"/>
    <w:rsid w:val="00CE32E7"/>
    <w:rsid w:val="00CE5312"/>
    <w:rsid w:val="00CE54CD"/>
    <w:rsid w:val="00D016A8"/>
    <w:rsid w:val="00D079C6"/>
    <w:rsid w:val="00D1079E"/>
    <w:rsid w:val="00D16416"/>
    <w:rsid w:val="00D245A0"/>
    <w:rsid w:val="00D34F09"/>
    <w:rsid w:val="00D64F81"/>
    <w:rsid w:val="00D66E69"/>
    <w:rsid w:val="00D973D7"/>
    <w:rsid w:val="00D9744D"/>
    <w:rsid w:val="00DA0349"/>
    <w:rsid w:val="00DA0C1E"/>
    <w:rsid w:val="00DA5027"/>
    <w:rsid w:val="00DB0715"/>
    <w:rsid w:val="00DB138F"/>
    <w:rsid w:val="00DB26E4"/>
    <w:rsid w:val="00DB6D08"/>
    <w:rsid w:val="00DC3A60"/>
    <w:rsid w:val="00DC4739"/>
    <w:rsid w:val="00DC4AE2"/>
    <w:rsid w:val="00DC7ED0"/>
    <w:rsid w:val="00DD17CF"/>
    <w:rsid w:val="00DF447C"/>
    <w:rsid w:val="00E01B1A"/>
    <w:rsid w:val="00E01E38"/>
    <w:rsid w:val="00E02EDC"/>
    <w:rsid w:val="00E1341C"/>
    <w:rsid w:val="00E144D9"/>
    <w:rsid w:val="00E23F15"/>
    <w:rsid w:val="00E31A0F"/>
    <w:rsid w:val="00E32005"/>
    <w:rsid w:val="00E34267"/>
    <w:rsid w:val="00E3685C"/>
    <w:rsid w:val="00E37BC9"/>
    <w:rsid w:val="00E5410C"/>
    <w:rsid w:val="00E7458B"/>
    <w:rsid w:val="00E75F29"/>
    <w:rsid w:val="00E9310C"/>
    <w:rsid w:val="00EA0179"/>
    <w:rsid w:val="00EC7589"/>
    <w:rsid w:val="00ED65E2"/>
    <w:rsid w:val="00F05747"/>
    <w:rsid w:val="00F0576F"/>
    <w:rsid w:val="00F14F30"/>
    <w:rsid w:val="00F20A19"/>
    <w:rsid w:val="00F27D01"/>
    <w:rsid w:val="00F32435"/>
    <w:rsid w:val="00F40707"/>
    <w:rsid w:val="00F461F4"/>
    <w:rsid w:val="00F469CE"/>
    <w:rsid w:val="00F46F28"/>
    <w:rsid w:val="00F57BEB"/>
    <w:rsid w:val="00F61F2C"/>
    <w:rsid w:val="00F6289D"/>
    <w:rsid w:val="00F73EC8"/>
    <w:rsid w:val="00F75C26"/>
    <w:rsid w:val="00F8498F"/>
    <w:rsid w:val="00F853DC"/>
    <w:rsid w:val="00F9516C"/>
    <w:rsid w:val="00F97F7D"/>
    <w:rsid w:val="00FB5C6F"/>
    <w:rsid w:val="00FC34D7"/>
    <w:rsid w:val="00FC4091"/>
    <w:rsid w:val="00FC5923"/>
    <w:rsid w:val="00FC598B"/>
    <w:rsid w:val="00FC76B1"/>
    <w:rsid w:val="00FE237E"/>
    <w:rsid w:val="00FE555D"/>
    <w:rsid w:val="00FF0061"/>
    <w:rsid w:val="00FF0C95"/>
    <w:rsid w:val="00FF6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6</Pages>
  <Words>2957</Words>
  <Characters>16861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203</cp:revision>
  <cp:lastPrinted>2016-05-23T08:16:00Z</cp:lastPrinted>
  <dcterms:created xsi:type="dcterms:W3CDTF">2019-02-07T08:19:00Z</dcterms:created>
  <dcterms:modified xsi:type="dcterms:W3CDTF">2026-08-10T04:12:00Z</dcterms:modified>
</cp:coreProperties>
</file>