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81"/>
        <w:rPr>
          <w:color w:val="000000"/>
          <w:sz w:val="24"/>
          <w:szCs w:val="24"/>
        </w:rPr>
      </w:pPr>
      <w:r>
        <w:rPr>
          <w:color w:val="000000"/>
          <w:sz w:val="24"/>
          <w:szCs w:val="24"/>
        </w:rPr>
        <w:t>ДОГОВОР №</w:t>
      </w:r>
    </w:p>
    <w:p>
      <w:pPr>
        <w:pStyle w:val="Normal"/>
        <w:jc w:val="center"/>
        <w:rPr/>
      </w:pPr>
      <w:r>
        <w:rPr>
          <w:b/>
          <w:bCs/>
          <w:color w:val="000000"/>
          <w:sz w:val="24"/>
          <w:szCs w:val="24"/>
        </w:rPr>
        <w:t xml:space="preserve">на оказание услуг по  комплексному техническому обслуживанию и ремонту  </w:t>
      </w:r>
      <w:r>
        <w:rPr>
          <w:b/>
          <w:bCs/>
          <w:color w:val="000000"/>
          <w:sz w:val="24"/>
          <w:szCs w:val="24"/>
          <w:lang w:val="ru-RU"/>
        </w:rPr>
        <w:t>компьютерной и организационной техники.</w:t>
      </w:r>
    </w:p>
    <w:p>
      <w:pPr>
        <w:pStyle w:val="Normal"/>
        <w:jc w:val="center"/>
        <w:rPr>
          <w:b/>
          <w:b/>
          <w:bCs/>
          <w:color w:val="000000"/>
          <w:sz w:val="24"/>
          <w:szCs w:val="24"/>
        </w:rPr>
      </w:pPr>
      <w:r>
        <w:rPr>
          <w:b/>
          <w:bCs/>
          <w:color w:val="000000"/>
          <w:sz w:val="24"/>
          <w:szCs w:val="24"/>
        </w:rPr>
      </w:r>
    </w:p>
    <w:p>
      <w:pPr>
        <w:pStyle w:val="Normal"/>
        <w:jc w:val="both"/>
        <w:rPr/>
      </w:pPr>
      <w:r>
        <w:rPr>
          <w:b w:val="false"/>
          <w:bCs w:val="false"/>
          <w:color w:val="000000"/>
          <w:sz w:val="24"/>
          <w:szCs w:val="24"/>
        </w:rPr>
        <w:t>г. Мурманск</w:t>
        <w:tab/>
        <w:tab/>
        <w:tab/>
        <w:tab/>
        <w:tab/>
        <w:tab/>
        <w:tab/>
        <w:t xml:space="preserve">                       «____» ___________ 202</w:t>
      </w:r>
      <w:r>
        <w:rPr>
          <w:b w:val="false"/>
          <w:bCs w:val="false"/>
          <w:color w:val="000000"/>
          <w:sz w:val="24"/>
          <w:szCs w:val="24"/>
          <w:lang w:val="en-US"/>
        </w:rPr>
        <w:t>6</w:t>
      </w:r>
      <w:r>
        <w:rPr>
          <w:b w:val="false"/>
          <w:bCs w:val="false"/>
          <w:color w:val="000000"/>
          <w:sz w:val="24"/>
          <w:szCs w:val="24"/>
        </w:rPr>
        <w:t xml:space="preserve"> г.</w:t>
      </w:r>
    </w:p>
    <w:p>
      <w:pPr>
        <w:pStyle w:val="Normal"/>
        <w:jc w:val="both"/>
        <w:rPr>
          <w:b/>
          <w:b/>
          <w:bCs/>
          <w:color w:val="000000"/>
          <w:sz w:val="24"/>
          <w:szCs w:val="24"/>
        </w:rPr>
      </w:pPr>
      <w:r>
        <w:rPr>
          <w:b/>
          <w:bCs/>
          <w:color w:val="000000"/>
          <w:sz w:val="24"/>
          <w:szCs w:val="24"/>
        </w:rPr>
      </w:r>
    </w:p>
    <w:p>
      <w:pPr>
        <w:pStyle w:val="Normal"/>
        <w:jc w:val="both"/>
        <w:rPr>
          <w:b/>
          <w:b/>
          <w:bCs/>
          <w:color w:val="000000"/>
          <w:sz w:val="24"/>
          <w:szCs w:val="24"/>
        </w:rPr>
      </w:pPr>
      <w:r>
        <w:rPr>
          <w:b/>
          <w:bCs/>
          <w:color w:val="000000"/>
          <w:sz w:val="24"/>
          <w:szCs w:val="24"/>
        </w:rPr>
      </w:r>
    </w:p>
    <w:p>
      <w:pPr>
        <w:pStyle w:val="Normal"/>
        <w:jc w:val="both"/>
        <w:rPr/>
      </w:pPr>
      <w:r>
        <w:rPr>
          <w:rFonts w:eastAsia="Times New Roman" w:cs="Times New Roman"/>
          <w:b/>
          <w:bCs/>
          <w:color w:val="000000"/>
          <w:sz w:val="24"/>
          <w:szCs w:val="24"/>
          <w:lang w:val="ru-RU" w:eastAsia="zh-CN" w:bidi="ar-SA"/>
        </w:rPr>
        <w:tab/>
      </w:r>
      <w:r>
        <w:rPr>
          <w:rStyle w:val="FontStyle30"/>
          <w:rFonts w:eastAsia="Times New Roman" w:cs="Times New Roman"/>
          <w:b w:val="false"/>
          <w:bCs w:val="false"/>
          <w:color w:val="auto"/>
          <w:spacing w:val="-3"/>
          <w:sz w:val="24"/>
          <w:szCs w:val="24"/>
          <w:shd w:fill="FFFFFF" w:val="clear"/>
          <w:lang w:val="ru-RU" w:eastAsia="en-US" w:bidi="ar-SA"/>
        </w:rPr>
        <w:t xml:space="preserve">Управление Федеральной службы судебных приставов по </w:t>
      </w:r>
      <w:r>
        <w:rPr>
          <w:rStyle w:val="FontStyle30"/>
          <w:rFonts w:eastAsia="Times New Roman" w:cs="Times New Roman"/>
          <w:b w:val="false"/>
          <w:bCs w:val="false"/>
          <w:color w:val="auto"/>
          <w:spacing w:val="6"/>
          <w:sz w:val="24"/>
          <w:szCs w:val="24"/>
          <w:shd w:fill="FFFFFF" w:val="clear"/>
          <w:lang w:val="ru-RU" w:eastAsia="en-US" w:bidi="ar-SA"/>
        </w:rPr>
        <w:t>Мурманской области (далее — УФССП России по Мурманской области),</w:t>
      </w:r>
      <w:r>
        <w:rPr>
          <w:rStyle w:val="FontStyle30"/>
          <w:rFonts w:eastAsia="Times New Roman" w:cs="Times New Roman"/>
          <w:b/>
          <w:bCs/>
          <w:color w:val="auto"/>
          <w:spacing w:val="6"/>
          <w:sz w:val="24"/>
          <w:szCs w:val="24"/>
          <w:shd w:fill="FFFFFF" w:val="clear"/>
          <w:lang w:val="ru-RU" w:eastAsia="en-US" w:bidi="ar-SA"/>
        </w:rPr>
        <w:t xml:space="preserve"> </w:t>
      </w:r>
      <w:r>
        <w:rPr>
          <w:rStyle w:val="FontStyle30"/>
          <w:rFonts w:eastAsia="Times New Roman" w:cs="Times New Roman"/>
          <w:b w:val="false"/>
          <w:bCs w:val="false"/>
          <w:color w:val="auto"/>
          <w:spacing w:val="6"/>
          <w:sz w:val="24"/>
          <w:szCs w:val="24"/>
          <w:shd w:fill="FFFFFF" w:val="clear"/>
          <w:lang w:val="ru-RU" w:eastAsia="en-US" w:bidi="ar-SA"/>
        </w:rPr>
        <w:t>именуемое в дальнейшем «Заказчик», действующее на основании Положения об УФССП России по Мурманской области, утвержденного приказом ФССП России от 30.04.2020 № 361, в лице ________________</w:t>
      </w:r>
      <w:r>
        <w:rPr>
          <w:rStyle w:val="FontStyle30"/>
          <w:rFonts w:eastAsia="Times New Roman" w:cs="Times New Roman"/>
          <w:b w:val="false"/>
          <w:bCs w:val="false"/>
          <w:color w:val="auto"/>
          <w:spacing w:val="-3"/>
          <w:sz w:val="24"/>
          <w:szCs w:val="24"/>
          <w:shd w:fill="FFFFFF" w:val="clear"/>
          <w:lang w:val="ru-RU" w:eastAsia="en-US" w:bidi="ar-SA"/>
        </w:rPr>
        <w:t>, действующего на основании ________________________</w:t>
      </w:r>
      <w:r>
        <w:rPr>
          <w:rStyle w:val="FontStyle30"/>
          <w:rFonts w:eastAsia="Calibri" w:cs="Times New Roman"/>
          <w:b w:val="false"/>
          <w:bCs w:val="false"/>
          <w:color w:val="auto"/>
          <w:spacing w:val="-3"/>
          <w:sz w:val="24"/>
          <w:szCs w:val="24"/>
          <w:shd w:fill="FFFFFF" w:val="clear"/>
          <w:lang w:val="ru-RU" w:eastAsia="en-US" w:bidi="ar-SA"/>
        </w:rPr>
        <w:t>, с одной стороны</w:t>
      </w:r>
      <w:r>
        <w:rPr>
          <w:rFonts w:eastAsia="Times New Roman" w:cs="Times New Roman"/>
          <w:b w:val="false"/>
          <w:bCs w:val="false"/>
          <w:color w:val="000000"/>
          <w:spacing w:val="-3"/>
          <w:sz w:val="24"/>
          <w:szCs w:val="24"/>
          <w:shd w:fill="auto" w:val="clear"/>
          <w:lang w:val="ru-RU" w:eastAsia="zh-CN" w:bidi="ar-SA"/>
        </w:rPr>
        <w:t xml:space="preserve"> и ______________________________________</w:t>
      </w:r>
      <w:r>
        <w:rPr>
          <w:rFonts w:eastAsia="Times New Roman" w:cs="Times New Roman" w:ascii="Times New Roman" w:hAnsi="Times New Roman"/>
          <w:b w:val="false"/>
          <w:bCs w:val="false"/>
          <w:color w:val="000000"/>
          <w:spacing w:val="-3"/>
          <w:sz w:val="24"/>
          <w:szCs w:val="24"/>
          <w:shd w:fill="FFFFFF" w:val="clear"/>
          <w:lang w:val="ru-RU" w:eastAsia="zh-CN" w:bidi="ar-SA"/>
        </w:rPr>
        <w:t>, именуемое в дальнейшем  «Исполнитель», в лице _________________________, действующего на основании ________________</w:t>
      </w:r>
      <w:r>
        <w:rPr>
          <w:rFonts w:eastAsia="Times New Roman" w:cs="Times New Roman"/>
          <w:b w:val="false"/>
          <w:bCs w:val="false"/>
          <w:color w:val="000000"/>
          <w:spacing w:val="-3"/>
          <w:sz w:val="24"/>
          <w:szCs w:val="24"/>
          <w:shd w:fill="auto" w:val="clear"/>
          <w:lang w:val="ru-RU" w:eastAsia="zh-CN" w:bidi="ar-SA"/>
        </w:rPr>
        <w:t xml:space="preserve">, с другой стороны, а вместе именуемые «Стороны», </w:t>
      </w:r>
      <w:r>
        <w:rPr>
          <w:rFonts w:eastAsia="Times New Roman" w:cs="Times New Roman"/>
          <w:b w:val="false"/>
          <w:bCs w:val="false"/>
          <w:color w:val="000000"/>
          <w:spacing w:val="-3"/>
          <w:sz w:val="24"/>
          <w:szCs w:val="24"/>
          <w:shd w:fill="FFFFFF" w:val="clear"/>
          <w:lang w:val="ru-RU" w:eastAsia="ar-SA" w:bidi="ar-SA"/>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Pr>
          <w:rFonts w:eastAsia="Times New Roman" w:cs="Times New Roman"/>
          <w:b w:val="false"/>
          <w:bCs w:val="false"/>
          <w:color w:val="000000"/>
          <w:spacing w:val="8"/>
          <w:sz w:val="24"/>
          <w:szCs w:val="24"/>
          <w:shd w:fill="FFFFFF" w:val="clear"/>
          <w:lang w:val="ru-RU" w:eastAsia="ar-SA" w:bidi="ar-SA"/>
        </w:rPr>
        <w:t>заключили настоящий договор (далее по тексту - договор) о ниже</w:t>
      </w:r>
      <w:r>
        <w:rPr>
          <w:rFonts w:eastAsia="Times New Roman" w:cs="Times New Roman"/>
          <w:b w:val="false"/>
          <w:bCs w:val="false"/>
          <w:color w:val="000000"/>
          <w:spacing w:val="-3"/>
          <w:sz w:val="24"/>
          <w:szCs w:val="24"/>
          <w:shd w:fill="FFFFFF" w:val="clear"/>
          <w:lang w:val="ru-RU" w:eastAsia="ar-SA" w:bidi="ar-SA"/>
        </w:rPr>
        <w:t>следующем:</w:t>
      </w:r>
    </w:p>
    <w:p>
      <w:pPr>
        <w:pStyle w:val="Normal"/>
        <w:widowControl/>
        <w:numPr>
          <w:ilvl w:val="0"/>
          <w:numId w:val="5"/>
        </w:numPr>
        <w:tabs>
          <w:tab w:val="clear" w:pos="720"/>
          <w:tab w:val="left" w:pos="-3240" w:leader="none"/>
        </w:tabs>
        <w:suppressAutoHyphens w:val="true"/>
        <w:kinsoku w:val="true"/>
        <w:overflowPunct w:val="true"/>
        <w:autoSpaceDE w:val="true"/>
        <w:bidi w:val="0"/>
        <w:spacing w:before="283" w:after="0"/>
        <w:ind w:left="0" w:right="0" w:firstLine="1020"/>
        <w:jc w:val="center"/>
        <w:rPr>
          <w:b/>
          <w:b/>
          <w:bCs/>
          <w:color w:val="000000"/>
          <w:sz w:val="24"/>
          <w:szCs w:val="24"/>
        </w:rPr>
      </w:pPr>
      <w:r>
        <w:rPr>
          <w:b/>
          <w:bCs/>
          <w:color w:val="000000"/>
          <w:sz w:val="24"/>
          <w:szCs w:val="24"/>
        </w:rPr>
        <w:t>ПРЕДМЕТ ДОГОВОРА</w:t>
      </w:r>
    </w:p>
    <w:p>
      <w:pPr>
        <w:pStyle w:val="Normal"/>
        <w:widowControl/>
        <w:numPr>
          <w:ilvl w:val="0"/>
          <w:numId w:val="0"/>
        </w:numPr>
        <w:tabs>
          <w:tab w:val="clear" w:pos="720"/>
          <w:tab w:val="left" w:pos="-3240" w:leader="none"/>
        </w:tabs>
        <w:suppressAutoHyphens w:val="true"/>
        <w:kinsoku w:val="true"/>
        <w:overflowPunct w:val="true"/>
        <w:autoSpaceDE w:val="true"/>
        <w:bidi w:val="0"/>
        <w:spacing w:before="283" w:after="0"/>
        <w:ind w:left="567" w:right="0" w:hanging="0"/>
        <w:jc w:val="center"/>
        <w:rPr>
          <w:b/>
          <w:b/>
          <w:bCs/>
          <w:color w:val="000000"/>
          <w:sz w:val="24"/>
          <w:szCs w:val="24"/>
        </w:rPr>
      </w:pPr>
      <w:r>
        <w:rPr>
          <w:b/>
          <w:bCs/>
          <w:color w:val="000000"/>
          <w:sz w:val="24"/>
          <w:szCs w:val="24"/>
        </w:rPr>
      </w:r>
    </w:p>
    <w:p>
      <w:pPr>
        <w:pStyle w:val="Style77"/>
        <w:numPr>
          <w:ilvl w:val="1"/>
          <w:numId w:val="5"/>
        </w:numPr>
        <w:tabs>
          <w:tab w:val="clear" w:pos="720"/>
          <w:tab w:val="left" w:pos="-3420" w:leader="none"/>
          <w:tab w:val="left" w:pos="-2880" w:leader="none"/>
        </w:tabs>
        <w:ind w:left="0" w:right="0" w:firstLine="720"/>
        <w:rPr/>
      </w:pPr>
      <w:r>
        <w:rPr>
          <w:b w:val="false"/>
          <w:bCs w:val="false"/>
          <w:color w:val="000000"/>
          <w:sz w:val="24"/>
          <w:szCs w:val="24"/>
        </w:rPr>
        <w:t xml:space="preserve">В соответствии с настоящим Договором Заказчик поручает, а Исполнитель обязуется качественно и в срок обеспечить комплексное техническое обслуживание и оказать </w:t>
      </w:r>
      <w:r>
        <w:rPr>
          <w:b w:val="false"/>
          <w:bCs w:val="false"/>
          <w:color w:val="000000"/>
          <w:sz w:val="24"/>
          <w:szCs w:val="24"/>
          <w:lang w:val="ru-RU"/>
        </w:rPr>
        <w:t>услуги по ремонту компьютерной и организационной техники</w:t>
      </w:r>
      <w:r>
        <w:rPr>
          <w:b w:val="false"/>
          <w:bCs w:val="false"/>
          <w:color w:val="000000"/>
          <w:sz w:val="24"/>
          <w:szCs w:val="24"/>
        </w:rPr>
        <w:t xml:space="preserve"> (далее –</w:t>
      </w:r>
      <w:r>
        <w:rPr>
          <w:b w:val="false"/>
          <w:bCs w:val="false"/>
          <w:color w:val="000000"/>
          <w:sz w:val="24"/>
          <w:szCs w:val="24"/>
          <w:lang w:val="ru-RU"/>
        </w:rPr>
        <w:t xml:space="preserve"> услуги</w:t>
      </w:r>
      <w:r>
        <w:rPr>
          <w:b w:val="false"/>
          <w:bCs w:val="false"/>
          <w:color w:val="000000"/>
          <w:sz w:val="24"/>
          <w:szCs w:val="24"/>
        </w:rPr>
        <w:t>) Заказчика по ценам согласно приложению № 1, а Заказчик обязуется принять и оплатить оказанные услуги в сроки указанные в Договоре.</w:t>
      </w:r>
    </w:p>
    <w:p>
      <w:pPr>
        <w:pStyle w:val="Style77"/>
        <w:numPr>
          <w:ilvl w:val="1"/>
          <w:numId w:val="5"/>
        </w:numPr>
        <w:tabs>
          <w:tab w:val="clear" w:pos="720"/>
          <w:tab w:val="left" w:pos="-3240" w:leader="none"/>
          <w:tab w:val="left" w:pos="-2520" w:leader="none"/>
        </w:tabs>
        <w:ind w:left="0" w:right="0" w:firstLine="720"/>
        <w:rPr>
          <w:b w:val="false"/>
          <w:b w:val="false"/>
          <w:color w:val="000000"/>
          <w:sz w:val="24"/>
          <w:szCs w:val="24"/>
        </w:rPr>
      </w:pPr>
      <w:r>
        <w:rPr>
          <w:b w:val="false"/>
          <w:color w:val="000000"/>
          <w:sz w:val="24"/>
          <w:szCs w:val="24"/>
        </w:rPr>
        <w:t>Комплексное техническое обслуживание включает:</w:t>
      </w:r>
    </w:p>
    <w:p>
      <w:pPr>
        <w:pStyle w:val="Style77"/>
        <w:numPr>
          <w:ilvl w:val="2"/>
          <w:numId w:val="5"/>
        </w:numPr>
        <w:tabs>
          <w:tab w:val="clear" w:pos="720"/>
          <w:tab w:val="left" w:pos="-3420" w:leader="none"/>
        </w:tabs>
        <w:ind w:left="0" w:right="0" w:firstLine="720"/>
        <w:rPr>
          <w:b w:val="false"/>
          <w:b w:val="false"/>
          <w:color w:val="000000"/>
          <w:sz w:val="24"/>
          <w:szCs w:val="24"/>
        </w:rPr>
      </w:pPr>
      <w:r>
        <w:rPr>
          <w:b w:val="false"/>
          <w:color w:val="000000"/>
          <w:sz w:val="24"/>
          <w:szCs w:val="24"/>
        </w:rPr>
        <w:t>Предоставление консультативной поддержки по вопросам работы с оргтехникой     в рабочее время Заказчика с 09.00 до 17.00 в рабочие дни;</w:t>
      </w:r>
    </w:p>
    <w:p>
      <w:pPr>
        <w:pStyle w:val="Style77"/>
        <w:numPr>
          <w:ilvl w:val="2"/>
          <w:numId w:val="5"/>
        </w:numPr>
        <w:tabs>
          <w:tab w:val="clear" w:pos="720"/>
          <w:tab w:val="left" w:pos="-2880" w:leader="none"/>
          <w:tab w:val="left" w:pos="-1800" w:leader="none"/>
        </w:tabs>
        <w:ind w:left="0" w:right="0" w:firstLine="720"/>
        <w:rPr>
          <w:b w:val="false"/>
          <w:b w:val="false"/>
          <w:bCs w:val="false"/>
          <w:color w:val="000000"/>
          <w:sz w:val="24"/>
          <w:szCs w:val="24"/>
        </w:rPr>
      </w:pPr>
      <w:r>
        <w:rPr>
          <w:b w:val="false"/>
          <w:bCs w:val="false"/>
          <w:color w:val="000000"/>
          <w:sz w:val="24"/>
          <w:szCs w:val="24"/>
        </w:rPr>
        <w:t>Периодический профилактический осмотр оргтехники Заказчика на предмет выяснения степени изношенности узлов и деталей;</w:t>
      </w:r>
    </w:p>
    <w:p>
      <w:pPr>
        <w:pStyle w:val="Style77"/>
        <w:numPr>
          <w:ilvl w:val="2"/>
          <w:numId w:val="5"/>
        </w:numPr>
        <w:ind w:left="0" w:right="0" w:firstLine="720"/>
        <w:rPr>
          <w:b w:val="false"/>
          <w:b w:val="false"/>
          <w:bCs w:val="false"/>
          <w:color w:val="000000"/>
          <w:sz w:val="24"/>
          <w:szCs w:val="24"/>
        </w:rPr>
      </w:pPr>
      <w:r>
        <w:rPr>
          <w:b w:val="false"/>
          <w:bCs w:val="false"/>
          <w:color w:val="000000"/>
          <w:sz w:val="24"/>
          <w:szCs w:val="24"/>
        </w:rPr>
        <w:t>Оперативный ремонт оргтехники Заказчика обеспечивающий ее надежное функционирование, устранение возникающих неисправностей и дефектов оборудования, либо замена дефектных деталей или расходных материалов к ним;</w:t>
      </w:r>
    </w:p>
    <w:p>
      <w:pPr>
        <w:pStyle w:val="Style77"/>
        <w:numPr>
          <w:ilvl w:val="2"/>
          <w:numId w:val="5"/>
        </w:numPr>
        <w:ind w:left="0" w:right="0" w:firstLine="720"/>
        <w:rPr>
          <w:b w:val="false"/>
          <w:b w:val="false"/>
          <w:bCs w:val="false"/>
          <w:color w:val="000000"/>
          <w:sz w:val="24"/>
          <w:szCs w:val="24"/>
        </w:rPr>
      </w:pPr>
      <w:r>
        <w:rPr>
          <w:b w:val="false"/>
          <w:bCs w:val="false"/>
          <w:color w:val="000000"/>
          <w:sz w:val="24"/>
          <w:szCs w:val="24"/>
        </w:rPr>
        <w:t>Технический инструктаж работников Заказчика об особенностях эксплуатации оргтехники во избежание возможных поломок.</w:t>
      </w:r>
    </w:p>
    <w:p>
      <w:pPr>
        <w:pStyle w:val="Style77"/>
        <w:widowControl/>
        <w:suppressAutoHyphens w:val="true"/>
        <w:kinsoku w:val="true"/>
        <w:overflowPunct w:val="true"/>
        <w:autoSpaceDE w:val="true"/>
        <w:bidi w:val="0"/>
        <w:ind w:left="0" w:right="0" w:firstLine="737"/>
        <w:jc w:val="both"/>
        <w:rPr>
          <w:b w:val="false"/>
          <w:b w:val="false"/>
          <w:bCs w:val="false"/>
          <w:color w:val="000000"/>
          <w:sz w:val="24"/>
          <w:szCs w:val="24"/>
        </w:rPr>
      </w:pPr>
      <w:r>
        <w:rPr>
          <w:b w:val="false"/>
          <w:bCs w:val="false"/>
          <w:color w:val="000000"/>
          <w:sz w:val="24"/>
          <w:szCs w:val="24"/>
        </w:rPr>
        <w:t>1.3.</w:t>
        <w:tab/>
        <w:t>В соответствии с настоящим Договором Заказчик может потребовать                      от Исполнителя, а Исполнитель предоставлять Заказчику акт (заключение) технического состояния оргтехники.</w:t>
      </w:r>
    </w:p>
    <w:p>
      <w:pPr>
        <w:pStyle w:val="ConsNormal1"/>
        <w:widowControl w:val="false"/>
        <w:numPr>
          <w:ilvl w:val="0"/>
          <w:numId w:val="5"/>
        </w:numPr>
        <w:shd w:fill="auto" w:val="clear"/>
        <w:suppressAutoHyphens w:val="true"/>
        <w:kinsoku w:val="true"/>
        <w:overflowPunct w:val="true"/>
        <w:autoSpaceDE w:val="false"/>
        <w:bidi w:val="0"/>
        <w:spacing w:before="227" w:after="0"/>
        <w:ind w:left="0"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ЦЕНА ДОГОВОРА</w:t>
      </w:r>
    </w:p>
    <w:p>
      <w:pPr>
        <w:pStyle w:val="ConsNormal1"/>
        <w:widowControl w:val="false"/>
        <w:shd w:fill="auto" w:val="clear"/>
        <w:suppressAutoHyphens w:val="true"/>
        <w:kinsoku w:val="true"/>
        <w:overflowPunct w:val="true"/>
        <w:autoSpaceDE w:val="false"/>
        <w:bidi w:val="0"/>
        <w:spacing w:before="227" w:after="0"/>
        <w:ind w:left="0"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widowControl w:val="false"/>
        <w:numPr>
          <w:ilvl w:val="1"/>
          <w:numId w:val="5"/>
        </w:numPr>
        <w:tabs>
          <w:tab w:val="clear" w:pos="720"/>
          <w:tab w:val="left" w:pos="-3420" w:leader="none"/>
        </w:tabs>
        <w:suppressAutoHyphens w:val="true"/>
        <w:kinsoku w:val="true"/>
        <w:overflowPunct w:val="true"/>
        <w:autoSpaceDE w:val="false"/>
        <w:bidi w:val="0"/>
        <w:spacing w:before="0" w:after="0"/>
        <w:ind w:left="0" w:right="0" w:firstLine="680"/>
        <w:jc w:val="both"/>
        <w:rPr/>
      </w:pPr>
      <w:r>
        <w:rPr>
          <w:rFonts w:cs="Times New Roman"/>
          <w:spacing w:val="3"/>
          <w:sz w:val="24"/>
          <w:szCs w:val="24"/>
        </w:rPr>
        <w:t xml:space="preserve">Максимальное значение цены настоящего Договора составляет 204800 (двести четыре тысячи восемьсот) рублей 00 копеек, включает в себя все расходы, связанные с оказанием услуг, в том числе, стоимость запасных частей (ресурсных деталей) к оргтехнике, расходы по погрузке, разгрузке, доставке в сервисный центр для технического обслуживания и ремонта и обратно Заказчику (при необходимости), расходы на страхование (при необходимости), уплату пошлин, налогов, сборов и других обязательных платежей, предусмотренных законодательством Российской Федерации., НДС/НДС не облагается </w:t>
      </w:r>
    </w:p>
    <w:p>
      <w:pPr>
        <w:pStyle w:val="Normal"/>
        <w:widowControl w:val="false"/>
        <w:numPr>
          <w:ilvl w:val="1"/>
          <w:numId w:val="5"/>
        </w:numPr>
        <w:tabs>
          <w:tab w:val="clear" w:pos="720"/>
          <w:tab w:val="left" w:pos="-3420" w:leader="none"/>
        </w:tabs>
        <w:suppressAutoHyphens w:val="true"/>
        <w:kinsoku w:val="true"/>
        <w:overflowPunct w:val="true"/>
        <w:autoSpaceDE w:val="false"/>
        <w:bidi w:val="0"/>
        <w:spacing w:before="0" w:after="0"/>
        <w:ind w:left="0" w:right="0" w:firstLine="680"/>
        <w:jc w:val="both"/>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lang w:eastAsia="ru-RU"/>
        </w:rPr>
        <w:t>Цена настоящего Договора является твердой и определяется на весь срок исполнения Договора.</w:t>
      </w:r>
    </w:p>
    <w:p>
      <w:pPr>
        <w:pStyle w:val="Normal"/>
        <w:widowControl w:val="false"/>
        <w:numPr>
          <w:ilvl w:val="1"/>
          <w:numId w:val="5"/>
        </w:numPr>
        <w:tabs>
          <w:tab w:val="clear" w:pos="720"/>
          <w:tab w:val="left" w:pos="-3420" w:leader="none"/>
        </w:tabs>
        <w:suppressAutoHyphens w:val="true"/>
        <w:kinsoku w:val="true"/>
        <w:overflowPunct w:val="true"/>
        <w:autoSpaceDE w:val="false"/>
        <w:bidi w:val="0"/>
        <w:spacing w:before="0" w:after="0"/>
        <w:ind w:left="0" w:right="0" w:firstLine="680"/>
        <w:jc w:val="both"/>
        <w:rPr/>
      </w:pPr>
      <w:r>
        <w:rPr>
          <w:rFonts w:eastAsia="Times New Roman" w:cs="Times New Roman" w:ascii="Times New Roman" w:hAnsi="Times New Roman"/>
          <w:bCs/>
          <w:sz w:val="24"/>
          <w:szCs w:val="24"/>
          <w:lang w:eastAsia="ru-RU"/>
        </w:rPr>
        <w:t xml:space="preserve">   </w:t>
      </w:r>
      <w:r>
        <w:rPr>
          <w:rFonts w:cs="Times New Roman" w:ascii="Times New Roman" w:hAnsi="Times New Roman"/>
          <w:bCs/>
          <w:color w:val="00000A"/>
          <w:sz w:val="24"/>
          <w:szCs w:val="24"/>
          <w:highlight w:val="white"/>
          <w:lang w:eastAsia="ru-RU"/>
        </w:rPr>
        <w:t>Оплата оказанных услуг осуществляется Заказчиком по факту оказанных услуг в срок не более 10 (десяти) рабочих дней с даты подписания Сторонами акта оказанных услуг и предоставления счета и/или счета-фактуры, путем безналичного перечисления денежных средств на расчетный счет Исполнителя.</w:t>
      </w:r>
    </w:p>
    <w:p>
      <w:pPr>
        <w:pStyle w:val="Normal"/>
        <w:widowControl w:val="false"/>
        <w:numPr>
          <w:ilvl w:val="0"/>
          <w:numId w:val="0"/>
        </w:numPr>
        <w:shd w:fill="auto" w:val="clear"/>
        <w:tabs>
          <w:tab w:val="clear" w:pos="720"/>
          <w:tab w:val="left" w:pos="-3420" w:leader="none"/>
        </w:tabs>
        <w:suppressAutoHyphens w:val="true"/>
        <w:kinsoku w:val="true"/>
        <w:overflowPunct w:val="true"/>
        <w:autoSpaceDE w:val="false"/>
        <w:bidi w:val="0"/>
        <w:spacing w:before="0" w:after="0"/>
        <w:ind w:left="-57" w:right="0" w:hanging="0"/>
        <w:jc w:val="both"/>
        <w:rPr/>
      </w:pPr>
      <w:r>
        <w:rPr>
          <w:rFonts w:eastAsia="Times New Roman" w:cs="Times New Roman" w:ascii="Times New Roman" w:hAnsi="Times New Roman"/>
          <w:bCs/>
          <w:color w:val="00000A"/>
          <w:sz w:val="24"/>
          <w:szCs w:val="24"/>
          <w:shd w:fill="FFFFFF" w:val="clear"/>
          <w:lang w:eastAsia="ru-RU"/>
        </w:rPr>
        <w:t xml:space="preserve">      </w:t>
      </w:r>
      <w:r>
        <w:rPr>
          <w:rFonts w:cs="Times New Roman" w:ascii="Times New Roman" w:hAnsi="Times New Roman"/>
          <w:bCs/>
          <w:color w:val="00000A"/>
          <w:sz w:val="24"/>
          <w:szCs w:val="24"/>
          <w:shd w:fill="FFFFFF" w:val="clear"/>
          <w:lang w:eastAsia="ru-RU"/>
        </w:rPr>
        <w:t xml:space="preserve">2.4. Оплата оказанных услуг осуществляется по цене каждой единицы услуги оказанной фактически, но в размере, не превышающем максимального значения цены настоящего договора. Цена единицы услуги указана в приложении № 1 к договору. </w:t>
      </w:r>
    </w:p>
    <w:p>
      <w:pPr>
        <w:pStyle w:val="Normal"/>
        <w:widowControl w:val="false"/>
        <w:numPr>
          <w:ilvl w:val="0"/>
          <w:numId w:val="0"/>
        </w:numPr>
        <w:shd w:fill="auto" w:val="clear"/>
        <w:tabs>
          <w:tab w:val="clear" w:pos="720"/>
          <w:tab w:val="left" w:pos="1140" w:leader="none"/>
        </w:tabs>
        <w:suppressAutoHyphens w:val="true"/>
        <w:kinsoku w:val="true"/>
        <w:overflowPunct w:val="true"/>
        <w:autoSpaceDE w:val="false"/>
        <w:bidi w:val="0"/>
        <w:spacing w:before="0" w:after="0"/>
        <w:ind w:left="0" w:right="0" w:hanging="0"/>
        <w:jc w:val="both"/>
        <w:rPr/>
      </w:pPr>
      <w:r>
        <w:rPr>
          <w:rFonts w:eastAsia="Times New Roman" w:cs="Times New Roman"/>
          <w:bCs/>
          <w:color w:val="000000"/>
          <w:sz w:val="24"/>
          <w:szCs w:val="24"/>
          <w:highlight w:val="white"/>
          <w:lang w:eastAsia="ar-SA"/>
        </w:rPr>
        <w:t xml:space="preserve">         </w:t>
      </w:r>
      <w:r>
        <w:rPr>
          <w:rFonts w:eastAsia="Times New Roman" w:cs="Times New Roman"/>
          <w:bCs/>
          <w:color w:val="000000"/>
          <w:sz w:val="24"/>
          <w:szCs w:val="24"/>
          <w:highlight w:val="white"/>
          <w:lang w:eastAsia="ar-SA"/>
        </w:rPr>
        <w:t>2.5.      Источник финансирования — федеральный бюджет-2027г.</w:t>
      </w:r>
    </w:p>
    <w:p>
      <w:pPr>
        <w:pStyle w:val="Normal"/>
        <w:widowControl w:val="false"/>
        <w:numPr>
          <w:ilvl w:val="0"/>
          <w:numId w:val="0"/>
        </w:numPr>
        <w:shd w:fill="auto" w:val="clear"/>
        <w:tabs>
          <w:tab w:val="clear" w:pos="720"/>
          <w:tab w:val="left" w:pos="1080" w:leader="none"/>
        </w:tabs>
        <w:suppressAutoHyphens w:val="true"/>
        <w:kinsoku w:val="true"/>
        <w:overflowPunct w:val="true"/>
        <w:autoSpaceDE w:val="false"/>
        <w:bidi w:val="0"/>
        <w:spacing w:before="0" w:after="0"/>
        <w:ind w:left="0" w:right="0" w:hanging="0"/>
        <w:jc w:val="both"/>
        <w:rPr/>
      </w:pPr>
      <w:r>
        <w:rPr>
          <w:rFonts w:eastAsia="Times New Roman" w:cs="Times New Roman"/>
          <w:bCs/>
          <w:color w:val="000000"/>
          <w:sz w:val="24"/>
          <w:szCs w:val="24"/>
          <w:highlight w:val="white"/>
          <w:lang w:eastAsia="ar-SA"/>
        </w:rPr>
        <w:t xml:space="preserve">         </w:t>
      </w:r>
      <w:r>
        <w:rPr>
          <w:rFonts w:eastAsia="Times New Roman" w:cs="Times New Roman"/>
          <w:bCs/>
          <w:color w:val="000000"/>
          <w:sz w:val="24"/>
          <w:szCs w:val="24"/>
          <w:highlight w:val="white"/>
          <w:lang w:eastAsia="ar-SA"/>
        </w:rPr>
        <w:t xml:space="preserve">2.6.      </w:t>
      </w:r>
      <w:r>
        <w:rPr>
          <w:rFonts w:eastAsia="Calibri" w:cs="Times New Roman"/>
          <w:bCs/>
          <w:color w:val="000000"/>
          <w:sz w:val="24"/>
          <w:szCs w:val="24"/>
          <w:highlight w:val="white"/>
          <w:lang w:val="ru-RU" w:eastAsia="ar-SA"/>
        </w:rPr>
        <w:t>Валюта цены договора и расчетов с Исполнителем - Российский рубль.</w:t>
      </w:r>
    </w:p>
    <w:p>
      <w:pPr>
        <w:pStyle w:val="ConsNormal1"/>
        <w:widowControl w:val="false"/>
        <w:numPr>
          <w:ilvl w:val="0"/>
          <w:numId w:val="5"/>
        </w:numPr>
        <w:tabs>
          <w:tab w:val="clear" w:pos="720"/>
          <w:tab w:val="left" w:pos="-3420" w:leader="none"/>
        </w:tabs>
        <w:suppressAutoHyphens w:val="true"/>
        <w:kinsoku w:val="true"/>
        <w:overflowPunct w:val="true"/>
        <w:autoSpaceDE w:val="false"/>
        <w:bidi w:val="0"/>
        <w:spacing w:before="227" w:after="0"/>
        <w:ind w:left="0" w:right="0" w:firstLine="102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ПОРЯДОК И СРОКИ ОКАЗАНИЯ УСЛУГ</w:t>
      </w:r>
    </w:p>
    <w:p>
      <w:pPr>
        <w:pStyle w:val="ConsNormal1"/>
        <w:widowControl w:val="false"/>
        <w:numPr>
          <w:ilvl w:val="0"/>
          <w:numId w:val="0"/>
        </w:numPr>
        <w:tabs>
          <w:tab w:val="clear" w:pos="720"/>
          <w:tab w:val="left" w:pos="-3420" w:leader="none"/>
        </w:tabs>
        <w:suppressAutoHyphens w:val="true"/>
        <w:kinsoku w:val="true"/>
        <w:overflowPunct w:val="true"/>
        <w:autoSpaceDE w:val="false"/>
        <w:bidi w:val="0"/>
        <w:spacing w:before="227" w:after="0"/>
        <w:ind w:left="567"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Style83"/>
        <w:numPr>
          <w:ilvl w:val="1"/>
          <w:numId w:val="5"/>
        </w:numPr>
        <w:tabs>
          <w:tab w:val="clear" w:pos="4677"/>
          <w:tab w:val="clear" w:pos="9355"/>
        </w:tabs>
        <w:ind w:left="0" w:right="0" w:firstLine="720"/>
        <w:jc w:val="both"/>
        <w:rPr>
          <w:color w:val="000000"/>
          <w:sz w:val="24"/>
          <w:szCs w:val="24"/>
        </w:rPr>
      </w:pPr>
      <w:r>
        <w:rPr>
          <w:color w:val="000000"/>
          <w:sz w:val="24"/>
          <w:szCs w:val="24"/>
        </w:rPr>
        <w:t>Комплексное техническое обслуживание оргтехники осуществляется Исполнителем своими силами.</w:t>
      </w:r>
    </w:p>
    <w:p>
      <w:pPr>
        <w:pStyle w:val="Style83"/>
        <w:numPr>
          <w:ilvl w:val="1"/>
          <w:numId w:val="5"/>
        </w:numPr>
        <w:tabs>
          <w:tab w:val="clear" w:pos="4677"/>
          <w:tab w:val="clear" w:pos="9355"/>
        </w:tabs>
        <w:ind w:left="0" w:right="0" w:firstLine="720"/>
        <w:jc w:val="both"/>
        <w:rPr>
          <w:color w:val="000000"/>
          <w:sz w:val="24"/>
          <w:szCs w:val="24"/>
        </w:rPr>
      </w:pPr>
      <w:r>
        <w:rPr>
          <w:color w:val="000000"/>
          <w:sz w:val="24"/>
          <w:szCs w:val="24"/>
        </w:rPr>
        <w:t>Основанием для оказания услуг по настоящему Договору является заявка Заказчика.</w:t>
      </w:r>
    </w:p>
    <w:p>
      <w:pPr>
        <w:pStyle w:val="Style83"/>
        <w:widowControl w:val="false"/>
        <w:numPr>
          <w:ilvl w:val="1"/>
          <w:numId w:val="5"/>
        </w:numPr>
        <w:tabs>
          <w:tab w:val="clear" w:pos="4677"/>
          <w:tab w:val="clear" w:pos="9355"/>
          <w:tab w:val="left" w:pos="-2880" w:leader="none"/>
        </w:tabs>
        <w:bidi w:val="0"/>
        <w:ind w:left="0" w:right="0" w:firstLine="720"/>
        <w:jc w:val="both"/>
        <w:rPr>
          <w:color w:val="000000"/>
          <w:sz w:val="24"/>
          <w:szCs w:val="24"/>
        </w:rPr>
      </w:pPr>
      <w:r>
        <w:rPr>
          <w:color w:val="000000"/>
          <w:sz w:val="24"/>
          <w:szCs w:val="24"/>
        </w:rPr>
        <w:t xml:space="preserve">Не позднее следующего рабочего дня, с момента получения заявки Заказчика, Исполнитель направляет своего представителя для осмотра неисправной оргтехники и ее ремонта (в случае возможности устранить причины неисправности в месте нахождения). </w:t>
      </w:r>
    </w:p>
    <w:p>
      <w:pPr>
        <w:pStyle w:val="Style83"/>
        <w:widowControl w:val="false"/>
        <w:tabs>
          <w:tab w:val="clear" w:pos="4677"/>
          <w:tab w:val="clear" w:pos="9355"/>
        </w:tabs>
        <w:bidi w:val="0"/>
        <w:ind w:left="0" w:right="0" w:firstLine="720"/>
        <w:jc w:val="both"/>
        <w:rPr>
          <w:color w:val="000000"/>
          <w:sz w:val="24"/>
          <w:szCs w:val="24"/>
        </w:rPr>
      </w:pPr>
      <w:r>
        <w:rPr>
          <w:color w:val="000000"/>
          <w:sz w:val="24"/>
          <w:szCs w:val="24"/>
        </w:rPr>
        <w:t>В случае невозможности установить неисправность оргтехники путем обычного осмотра, либо устранить ее, Исполнитель принимает оргтехнику Заказчика для устранения неисправностей и производства ремонта.</w:t>
      </w:r>
    </w:p>
    <w:p>
      <w:pPr>
        <w:pStyle w:val="Style83"/>
        <w:pageBreakBefore w:val="false"/>
        <w:tabs>
          <w:tab w:val="clear" w:pos="4677"/>
          <w:tab w:val="clear" w:pos="9355"/>
          <w:tab w:val="left" w:pos="7920" w:leader="none"/>
        </w:tabs>
        <w:ind w:left="0" w:right="0" w:firstLine="720"/>
        <w:jc w:val="both"/>
        <w:rPr>
          <w:color w:val="000000"/>
          <w:sz w:val="24"/>
          <w:szCs w:val="24"/>
        </w:rPr>
      </w:pPr>
      <w:r>
        <w:rPr>
          <w:color w:val="000000"/>
          <w:sz w:val="24"/>
          <w:szCs w:val="24"/>
        </w:rPr>
        <w:t>Доставка оргтехники от Заказчика до Сервисного центра Исполнителя и обратно осуществляется силами Исполнителя за его счет.</w:t>
      </w:r>
    </w:p>
    <w:p>
      <w:pPr>
        <w:pStyle w:val="Style83"/>
        <w:pageBreakBefore w:val="false"/>
        <w:tabs>
          <w:tab w:val="clear" w:pos="4677"/>
          <w:tab w:val="clear" w:pos="9355"/>
          <w:tab w:val="left" w:pos="7920" w:leader="none"/>
        </w:tabs>
        <w:ind w:left="0" w:right="0" w:firstLine="720"/>
        <w:jc w:val="both"/>
        <w:rPr>
          <w:rFonts w:cs="Times New Roman"/>
          <w:color w:val="000000"/>
          <w:sz w:val="24"/>
          <w:szCs w:val="24"/>
        </w:rPr>
      </w:pPr>
      <w:r>
        <w:rPr>
          <w:rFonts w:cs="Times New Roman"/>
          <w:color w:val="000000"/>
          <w:sz w:val="24"/>
          <w:szCs w:val="24"/>
        </w:rPr>
        <w:t>Заказчик вправе самостоятельно доставить неисправную оргтехнику в сервисный центр Исполнителя, в этом случае акт приемки оргтехники составляется представителем Исполнителя непосредственно в сервисном центре.</w:t>
      </w:r>
    </w:p>
    <w:p>
      <w:pPr>
        <w:pStyle w:val="ConsNormal1"/>
        <w:numPr>
          <w:ilvl w:val="1"/>
          <w:numId w:val="5"/>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Стоимость оказания услуг при проведении ремонта оргтехники согласуется                         с Заказчиком.</w:t>
      </w:r>
    </w:p>
    <w:p>
      <w:pPr>
        <w:pStyle w:val="ConsNormal1"/>
        <w:numPr>
          <w:ilvl w:val="1"/>
          <w:numId w:val="5"/>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Замененные дефектные изделия, не пригодные к использованию, остаются                            у Исполнителя.</w:t>
      </w:r>
    </w:p>
    <w:p>
      <w:pPr>
        <w:pStyle w:val="ConsNormal1"/>
        <w:numPr>
          <w:ilvl w:val="1"/>
          <w:numId w:val="5"/>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Периодический профилактический осмотр оргтехники Заказчика в соответствии                  с п.п. 1.2.2. настоящего Договора осуществляется по предварительному согласованию Сторон. При этом Заказчик обязуется обеспечить доступ специалистов Исполнителя к оргтехнике, подлежащей профилактическому осмотру.</w:t>
      </w:r>
    </w:p>
    <w:p>
      <w:pPr>
        <w:pStyle w:val="ConsNormal1"/>
        <w:pageBreakBefore w:val="false"/>
        <w:numPr>
          <w:ilvl w:val="1"/>
          <w:numId w:val="5"/>
        </w:numPr>
        <w:tabs>
          <w:tab w:val="clear" w:pos="720"/>
          <w:tab w:val="left" w:pos="-3420" w:leader="none"/>
        </w:tabs>
        <w:ind w:left="0" w:right="0" w:firstLine="720"/>
        <w:jc w:val="both"/>
        <w:rPr/>
      </w:pPr>
      <w:r>
        <w:rPr>
          <w:rFonts w:cs="Times New Roman" w:ascii="Times New Roman" w:hAnsi="Times New Roman"/>
          <w:color w:val="000000"/>
          <w:sz w:val="24"/>
          <w:szCs w:val="24"/>
        </w:rPr>
        <w:t>Исполнитель обязуется оказать услуги по настоящему Договору в кратчайшие сроки, при этом срок оперативного ремонта оргтехники Заказчика не может превышать               10 (десяти) рабочих дней.</w:t>
      </w:r>
      <w:r>
        <w:rPr>
          <w:rFonts w:cs="Times New Roman" w:ascii="Times New Roman" w:hAnsi="Times New Roman"/>
          <w:b/>
          <w:bCs/>
          <w:color w:val="000000"/>
          <w:sz w:val="24"/>
          <w:szCs w:val="24"/>
        </w:rPr>
        <w:t xml:space="preserve"> </w:t>
      </w:r>
    </w:p>
    <w:p>
      <w:pPr>
        <w:pStyle w:val="ConsNormal1"/>
        <w:numPr>
          <w:ilvl w:val="1"/>
          <w:numId w:val="5"/>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Срок, установленный п.3.7 настоящего Договора, по взаимному согласию Сторон начинает исчисляться с момента получения Исполнителем заявки Заказчика.</w:t>
      </w:r>
    </w:p>
    <w:p>
      <w:pPr>
        <w:pStyle w:val="ConsNormal1"/>
        <w:numPr>
          <w:ilvl w:val="1"/>
          <w:numId w:val="5"/>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При обнаружении неисправности, объективно увеличивающей срок ремонта, Исполнитель уведомляет Заказчика о невозможности исполнения взятых на себя обязательств      в срок, установленный в п. 3.7 настоящего Договора. При этом Заказчик вправе:</w:t>
      </w:r>
    </w:p>
    <w:p>
      <w:pPr>
        <w:pStyle w:val="ConsNormal1"/>
        <w:numPr>
          <w:ilvl w:val="0"/>
          <w:numId w:val="3"/>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продлить сроки выполнения работ;</w:t>
      </w:r>
    </w:p>
    <w:p>
      <w:pPr>
        <w:pStyle w:val="ConsNormal1"/>
        <w:numPr>
          <w:ilvl w:val="0"/>
          <w:numId w:val="3"/>
        </w:numPr>
        <w:tabs>
          <w:tab w:val="clear" w:pos="720"/>
          <w:tab w:val="left" w:pos="-34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отказаться от услуг Исполнителя и потребовать немедленного возврата оргтехники;</w:t>
      </w:r>
    </w:p>
    <w:p>
      <w:pPr>
        <w:pStyle w:val="ConsNormal1"/>
        <w:numPr>
          <w:ilvl w:val="1"/>
          <w:numId w:val="5"/>
        </w:numPr>
        <w:tabs>
          <w:tab w:val="clear" w:pos="720"/>
          <w:tab w:val="left" w:pos="-3420" w:leader="none"/>
        </w:tabs>
        <w:ind w:left="0" w:right="0" w:firstLine="720"/>
        <w:jc w:val="both"/>
        <w:rPr/>
      </w:pPr>
      <w:r>
        <w:rPr>
          <w:rFonts w:cs="Times New Roman" w:ascii="Times New Roman" w:hAnsi="Times New Roman"/>
          <w:color w:val="000000"/>
          <w:sz w:val="24"/>
          <w:szCs w:val="24"/>
        </w:rPr>
        <w:t xml:space="preserve">Заказчик вправе </w:t>
      </w:r>
      <w:r>
        <w:rPr>
          <w:rFonts w:cs="Times New Roman" w:ascii="Times New Roman" w:hAnsi="Times New Roman"/>
          <w:bCs/>
          <w:color w:val="000000"/>
          <w:sz w:val="24"/>
          <w:szCs w:val="24"/>
        </w:rPr>
        <w:t>осуществлять контроль за ходом исполнения обязательств Исполнителем по настоящему Договору.</w:t>
      </w:r>
    </w:p>
    <w:p>
      <w:pPr>
        <w:pStyle w:val="ConsNormal1"/>
        <w:numPr>
          <w:ilvl w:val="0"/>
          <w:numId w:val="0"/>
        </w:numPr>
        <w:tabs>
          <w:tab w:val="clear" w:pos="720"/>
          <w:tab w:val="left" w:pos="-3420" w:leader="none"/>
        </w:tabs>
        <w:ind w:left="705" w:right="0" w:hanging="0"/>
        <w:jc w:val="both"/>
        <w:rPr/>
      </w:pPr>
      <w:r>
        <w:rPr/>
      </w:r>
    </w:p>
    <w:p>
      <w:pPr>
        <w:pStyle w:val="ConsNormal1"/>
        <w:widowControl w:val="false"/>
        <w:numPr>
          <w:ilvl w:val="0"/>
          <w:numId w:val="5"/>
        </w:numPr>
        <w:tabs>
          <w:tab w:val="clear" w:pos="720"/>
          <w:tab w:val="left" w:pos="-3420" w:leader="none"/>
        </w:tabs>
        <w:suppressAutoHyphens w:val="true"/>
        <w:kinsoku w:val="true"/>
        <w:overflowPunct w:val="true"/>
        <w:autoSpaceDE w:val="false"/>
        <w:bidi w:val="0"/>
        <w:spacing w:before="227" w:after="0"/>
        <w:ind w:left="0" w:right="0" w:firstLine="102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ПРИЕМКА ОРГТЕХНИКИ ОТ ИСПОЛНИТЕЛЯ</w:t>
      </w:r>
    </w:p>
    <w:p>
      <w:pPr>
        <w:pStyle w:val="ConsNormal1"/>
        <w:widowControl w:val="false"/>
        <w:numPr>
          <w:ilvl w:val="0"/>
          <w:numId w:val="0"/>
        </w:numPr>
        <w:tabs>
          <w:tab w:val="clear" w:pos="720"/>
          <w:tab w:val="left" w:pos="-3420" w:leader="none"/>
        </w:tabs>
        <w:suppressAutoHyphens w:val="true"/>
        <w:kinsoku w:val="true"/>
        <w:overflowPunct w:val="true"/>
        <w:autoSpaceDE w:val="false"/>
        <w:bidi w:val="0"/>
        <w:spacing w:before="227" w:after="0"/>
        <w:ind w:left="567"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ConsNormal1"/>
        <w:numPr>
          <w:ilvl w:val="1"/>
          <w:numId w:val="5"/>
        </w:numPr>
        <w:tabs>
          <w:tab w:val="clear" w:pos="720"/>
          <w:tab w:val="left" w:pos="-324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Заказчик обязуется создать условия для надлежащей и своевременной приемки оргтехники, при которых обеспечивалась бы их сохранность. Заказчик обязуется принять оргтехнику от Исполнителя, проверить результат выполненных работ. При этом сторонами подписывается акт выполненных работ, а Заказчику передается счет, счет-фактура                        за выполненные работы.</w:t>
      </w:r>
    </w:p>
    <w:p>
      <w:pPr>
        <w:pStyle w:val="ConsNormal1"/>
        <w:numPr>
          <w:ilvl w:val="1"/>
          <w:numId w:val="5"/>
        </w:numPr>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Дата подписания акта выполненных работ считается днем исполнения Исполнителем обязательств по настоящему Договору.</w:t>
      </w:r>
    </w:p>
    <w:p>
      <w:pPr>
        <w:pStyle w:val="ConsNormal1"/>
        <w:widowControl w:val="false"/>
        <w:numPr>
          <w:ilvl w:val="1"/>
          <w:numId w:val="5"/>
        </w:numPr>
        <w:tabs>
          <w:tab w:val="clear" w:pos="720"/>
          <w:tab w:val="left" w:pos="-3420" w:leader="none"/>
          <w:tab w:val="left" w:pos="-2520" w:leader="none"/>
        </w:tabs>
        <w:suppressAutoHyphens w:val="true"/>
        <w:kinsoku w:val="true"/>
        <w:overflowPunct w:val="true"/>
        <w:autoSpaceDE w:val="false"/>
        <w:bidi w:val="0"/>
        <w:spacing w:before="0" w:after="0"/>
        <w:ind w:left="0" w:right="0" w:firstLine="737"/>
        <w:jc w:val="both"/>
        <w:rPr>
          <w:rFonts w:ascii="Times New Roman" w:hAnsi="Times New Roman" w:cs="Times New Roman"/>
          <w:color w:val="000000"/>
          <w:sz w:val="24"/>
          <w:szCs w:val="24"/>
        </w:rPr>
      </w:pPr>
      <w:r>
        <w:rPr>
          <w:rFonts w:cs="Times New Roman" w:ascii="Times New Roman" w:hAnsi="Times New Roman"/>
          <w:color w:val="000000"/>
          <w:sz w:val="24"/>
          <w:szCs w:val="24"/>
        </w:rPr>
        <w:t>Оргтехника доставляется представителем Исполнителя, одновременно с этим, уполномоченному представителю Заказчика Исполнителем должен быть передан акт выполненных работ.</w:t>
      </w:r>
    </w:p>
    <w:p>
      <w:pPr>
        <w:pStyle w:val="ConsNormal1"/>
        <w:numPr>
          <w:ilvl w:val="1"/>
          <w:numId w:val="5"/>
        </w:numPr>
        <w:tabs>
          <w:tab w:val="clear" w:pos="720"/>
          <w:tab w:val="left" w:pos="-252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Приемка оргтехники осуществляется по количеству. Заказчик вправе потребовать              от Исполнителя приемки по качеству.</w:t>
      </w:r>
    </w:p>
    <w:p>
      <w:pPr>
        <w:pStyle w:val="ConsNormal1"/>
        <w:numPr>
          <w:ilvl w:val="1"/>
          <w:numId w:val="5"/>
        </w:numPr>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О выявленной при приемке недостаче (некомплектности) оргтехники, несоответствия ее комплектующих, Сторонами составляется акт.</w:t>
      </w:r>
    </w:p>
    <w:p>
      <w:pPr>
        <w:pStyle w:val="ConsNormal1"/>
        <w:numPr>
          <w:ilvl w:val="1"/>
          <w:numId w:val="5"/>
        </w:numPr>
        <w:tabs>
          <w:tab w:val="clear" w:pos="720"/>
          <w:tab w:val="left" w:pos="-2880" w:leader="none"/>
          <w:tab w:val="left" w:pos="-234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Акт о недостаче составляется Сторонами в двух экземплярах (по одному у каждой            из Сторон) и считается надлежащим уведомлением (извещением) о ненадлежащем исполнении обязательств Стороной по настоящему Договору.</w:t>
      </w:r>
    </w:p>
    <w:p>
      <w:pPr>
        <w:pStyle w:val="ConsNormal1"/>
        <w:numPr>
          <w:ilvl w:val="1"/>
          <w:numId w:val="5"/>
        </w:numPr>
        <w:tabs>
          <w:tab w:val="clear" w:pos="720"/>
          <w:tab w:val="left" w:pos="-198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Исполнитель обязан устранить недостачу (некомплектность) оргтехники, возникшую по его вине в течение 3 (трех) рабочих дней с даты составления акта о недостаче (некомплектности).</w:t>
      </w:r>
    </w:p>
    <w:p>
      <w:pPr>
        <w:pStyle w:val="ConsNormal1"/>
        <w:widowControl w:val="false"/>
        <w:numPr>
          <w:ilvl w:val="0"/>
          <w:numId w:val="5"/>
        </w:numPr>
        <w:tabs>
          <w:tab w:val="clear" w:pos="720"/>
          <w:tab w:val="left" w:pos="-1200" w:leader="none"/>
        </w:tabs>
        <w:suppressAutoHyphens w:val="true"/>
        <w:kinsoku w:val="true"/>
        <w:overflowPunct w:val="true"/>
        <w:autoSpaceDE w:val="false"/>
        <w:bidi w:val="0"/>
        <w:spacing w:before="283" w:after="0"/>
        <w:ind w:left="0" w:right="0" w:firstLine="102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ПОРЯДОК РАСЧЕТОВ</w:t>
      </w:r>
    </w:p>
    <w:p>
      <w:pPr>
        <w:pStyle w:val="ConsNormal1"/>
        <w:numPr>
          <w:ilvl w:val="1"/>
          <w:numId w:val="5"/>
        </w:numPr>
        <w:tabs>
          <w:tab w:val="clear" w:pos="720"/>
          <w:tab w:val="left" w:pos="-1701" w:leader="none"/>
        </w:tabs>
        <w:ind w:left="0" w:right="0" w:firstLine="709"/>
        <w:jc w:val="both"/>
        <w:rPr/>
      </w:pPr>
      <w:r>
        <w:rPr>
          <w:rFonts w:cs="Times New Roman" w:ascii="Times New Roman" w:hAnsi="Times New Roman"/>
          <w:color w:val="000000"/>
          <w:sz w:val="24"/>
          <w:szCs w:val="24"/>
        </w:rPr>
        <w:t xml:space="preserve">Оплата услуг Исполнителя осуществляется Заказчиком по факту выполнения работ          на основании счета и акта выполненных работ, </w:t>
      </w:r>
      <w:r>
        <w:rPr>
          <w:rFonts w:cs="Times New Roman" w:ascii="Times New Roman" w:hAnsi="Times New Roman"/>
          <w:bCs/>
          <w:color w:val="000000"/>
          <w:sz w:val="24"/>
          <w:szCs w:val="24"/>
        </w:rPr>
        <w:t>в пределах выделенных и имеющихся в наличии бюджетных ассигнований.</w:t>
      </w:r>
    </w:p>
    <w:p>
      <w:pPr>
        <w:pStyle w:val="ConsNormal1"/>
        <w:numPr>
          <w:ilvl w:val="1"/>
          <w:numId w:val="5"/>
        </w:numPr>
        <w:ind w:left="0" w:right="0"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Оплата услуг Исполнителя осуществляется по безналичному расчету, валютой платежа является российский рубль. Расчеты иностранной валютой не допускаются.</w:t>
      </w:r>
    </w:p>
    <w:p>
      <w:pPr>
        <w:pStyle w:val="ConsNormal1"/>
        <w:numPr>
          <w:ilvl w:val="1"/>
          <w:numId w:val="5"/>
        </w:numPr>
        <w:ind w:left="0" w:right="0"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Заказчик обязуется оплатить оказанные услуги в течении 10 (десяти) рабочих дней с момента получения счёта и акта выполненных работ путём перечисления денежных средств на расчётный счёт Исполнителя.</w:t>
      </w:r>
    </w:p>
    <w:p>
      <w:pPr>
        <w:pStyle w:val="ConsNormal1"/>
        <w:widowControl w:val="false"/>
        <w:numPr>
          <w:ilvl w:val="0"/>
          <w:numId w:val="5"/>
        </w:numPr>
        <w:suppressAutoHyphens w:val="true"/>
        <w:kinsoku w:val="true"/>
        <w:overflowPunct w:val="true"/>
        <w:autoSpaceDE w:val="false"/>
        <w:bidi w:val="0"/>
        <w:spacing w:before="283" w:after="0"/>
        <w:ind w:left="0" w:right="0" w:firstLine="102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ОТВЕТСТВЕННОСТЬ СТОРОН</w:t>
      </w:r>
    </w:p>
    <w:p>
      <w:pPr>
        <w:pStyle w:val="212"/>
        <w:numPr>
          <w:ilvl w:val="1"/>
          <w:numId w:val="5"/>
        </w:numPr>
        <w:tabs>
          <w:tab w:val="clear" w:pos="720"/>
          <w:tab w:val="left" w:pos="0" w:leader="none"/>
        </w:tabs>
        <w:ind w:left="0" w:right="0" w:firstLine="709"/>
        <w:rPr>
          <w:color w:val="000000"/>
          <w:sz w:val="24"/>
          <w:szCs w:val="24"/>
        </w:rPr>
      </w:pPr>
      <w:r>
        <w:rPr>
          <w:color w:val="000000"/>
          <w:sz w:val="24"/>
          <w:szCs w:val="24"/>
        </w:rPr>
        <w:t>Исполнитель отвечает за качество оказанных услуг в течение – 3 (трех) месяцев.                На комплектующие и иные детали Исполнителем устанавливается гарантийный срок (ресурс), который не может быть меньше гарантийного срока (ресурса), установленного на данные товары заводом изготовителем.</w:t>
      </w:r>
    </w:p>
    <w:p>
      <w:pPr>
        <w:pStyle w:val="212"/>
        <w:widowControl w:val="false"/>
        <w:numPr>
          <w:ilvl w:val="1"/>
          <w:numId w:val="5"/>
        </w:numPr>
        <w:tabs>
          <w:tab w:val="left" w:pos="720" w:leader="none"/>
        </w:tabs>
        <w:bidi w:val="0"/>
        <w:ind w:left="0" w:right="0" w:firstLine="709"/>
        <w:rPr>
          <w:color w:val="000000"/>
          <w:sz w:val="24"/>
          <w:szCs w:val="24"/>
        </w:rPr>
      </w:pPr>
      <w:r>
        <w:rPr>
          <w:color w:val="000000"/>
          <w:sz w:val="24"/>
          <w:szCs w:val="24"/>
        </w:rPr>
        <w:t>Срок (ресурс), указанный в п. 6.1. настоящего Договора исчисляется с момента подписания сторонами акта выполненных работ.</w:t>
      </w:r>
    </w:p>
    <w:p>
      <w:pPr>
        <w:pStyle w:val="212"/>
        <w:widowControl w:val="false"/>
        <w:numPr>
          <w:ilvl w:val="1"/>
          <w:numId w:val="5"/>
        </w:numPr>
        <w:tabs>
          <w:tab w:val="left" w:pos="720" w:leader="none"/>
        </w:tabs>
        <w:bidi w:val="0"/>
        <w:ind w:left="0" w:right="0" w:firstLine="709"/>
        <w:rPr>
          <w:color w:val="000000"/>
          <w:sz w:val="24"/>
          <w:szCs w:val="24"/>
        </w:rPr>
      </w:pPr>
      <w:r>
        <w:rPr>
          <w:color w:val="000000"/>
          <w:sz w:val="24"/>
          <w:szCs w:val="24"/>
        </w:rPr>
        <w:t>Если Заказчик лишен возможности использовать оргтехнику, в отношении которой Договором установлен гарантийный срок, по обстоятельствам, зависящим от Исполнителя, гарантийный срок начинает исчисляться с момента устранения соответствующих обстоятельств Исполнителем.</w:t>
      </w:r>
    </w:p>
    <w:p>
      <w:pPr>
        <w:pStyle w:val="212"/>
        <w:numPr>
          <w:ilvl w:val="1"/>
          <w:numId w:val="5"/>
        </w:numPr>
        <w:tabs>
          <w:tab w:val="clear" w:pos="720"/>
          <w:tab w:val="left" w:pos="-2520" w:leader="none"/>
        </w:tabs>
        <w:ind w:left="0" w:right="0" w:firstLine="720"/>
        <w:rPr>
          <w:color w:val="000000"/>
          <w:sz w:val="24"/>
          <w:szCs w:val="24"/>
        </w:rPr>
      </w:pPr>
      <w:r>
        <w:rPr>
          <w:color w:val="000000"/>
          <w:sz w:val="24"/>
          <w:szCs w:val="24"/>
        </w:rPr>
        <w:t>В отношении услуг и комплектующих на которые Исполнителем установлена гарантия качества (ресурс), Исполнитель отвечает в этот срок за недостатки оказанных услуг и комплектующих (в том числе и скрытые недостатки), если не докажет, что такие недостатки возникли после передачи оргтехники Заказчику вследствие нарушения им правил пользования ею, либо действия третьих лиц. Скрытыми недостатками признаются такие недостатки, которые не могли быть обнаружены при обычной проверке и выявлены лишь в процессе использования оргтехники.</w:t>
      </w:r>
    </w:p>
    <w:p>
      <w:pPr>
        <w:pStyle w:val="212"/>
        <w:widowControl/>
        <w:numPr>
          <w:ilvl w:val="0"/>
          <w:numId w:val="0"/>
        </w:numPr>
        <w:shd w:fill="auto" w:val="clear"/>
        <w:tabs>
          <w:tab w:val="clear" w:pos="720"/>
          <w:tab w:val="left" w:pos="-2520" w:leader="none"/>
        </w:tabs>
        <w:suppressAutoHyphens w:val="true"/>
        <w:kinsoku w:val="true"/>
        <w:overflowPunct w:val="true"/>
        <w:autoSpaceDE w:val="true"/>
        <w:bidi w:val="0"/>
        <w:spacing w:before="0" w:after="0"/>
        <w:ind w:left="0" w:right="0" w:hanging="0"/>
        <w:jc w:val="both"/>
        <w:rPr/>
      </w:pPr>
      <w:r>
        <w:rPr>
          <w:color w:val="000000"/>
          <w:sz w:val="24"/>
          <w:szCs w:val="24"/>
        </w:rPr>
        <w:t xml:space="preserve">       </w:t>
      </w:r>
      <w:r>
        <w:rPr>
          <w:color w:val="auto"/>
          <w:sz w:val="24"/>
          <w:szCs w:val="24"/>
        </w:rPr>
        <w:t xml:space="preserve"> </w:t>
      </w:r>
      <w:r>
        <w:rPr>
          <w:rFonts w:eastAsia="Times New Roman" w:cs="Times New Roman"/>
          <w:color w:val="auto"/>
          <w:sz w:val="24"/>
          <w:szCs w:val="24"/>
        </w:rPr>
        <w:t>.</w:t>
      </w:r>
    </w:p>
    <w:p>
      <w:pPr>
        <w:pStyle w:val="Normal"/>
        <w:spacing w:lineRule="auto" w:line="240" w:before="0" w:after="0"/>
        <w:ind w:left="0" w:right="0" w:firstLine="567"/>
        <w:jc w:val="both"/>
        <w:rPr/>
      </w:pPr>
      <w:r>
        <w:rPr>
          <w:rFonts w:eastAsia="Times New Roman" w:cs="Times New Roman"/>
          <w:color w:val="000000"/>
          <w:sz w:val="24"/>
          <w:szCs w:val="24"/>
        </w:rPr>
        <w:t xml:space="preserve">6.5. </w:t>
      </w:r>
      <w:r>
        <w:rPr>
          <w:rFonts w:eastAsia="Times New Roman" w:cs="Times New Roman"/>
          <w:sz w:val="24"/>
          <w:szCs w:val="24"/>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eastAsia="Times New Roman" w:cs="Times New Roman"/>
          <w:color w:val="000000"/>
          <w:sz w:val="24"/>
          <w:szCs w:val="24"/>
          <w:lang w:val="ru-RU" w:eastAsia="en-US"/>
        </w:rPr>
        <w:t>Исполнителем</w:t>
      </w:r>
      <w:r>
        <w:rPr>
          <w:rFonts w:eastAsia="Times New Roman" w:cs="Times New Roman"/>
          <w:sz w:val="24"/>
          <w:szCs w:val="24"/>
        </w:rPr>
        <w:t xml:space="preserve"> обязательств, предусмотренных договором, Заказчик направляет </w:t>
      </w:r>
      <w:r>
        <w:rPr>
          <w:rFonts w:eastAsia="Times New Roman" w:cs="Times New Roman"/>
          <w:color w:val="000000"/>
          <w:sz w:val="24"/>
          <w:szCs w:val="24"/>
          <w:lang w:val="ru-RU" w:eastAsia="en-US"/>
        </w:rPr>
        <w:t>Исполнителю</w:t>
      </w:r>
      <w:r>
        <w:rPr>
          <w:rFonts w:eastAsia="Times New Roman" w:cs="Times New Roman"/>
          <w:sz w:val="24"/>
          <w:szCs w:val="24"/>
        </w:rPr>
        <w:t xml:space="preserve"> требование об уплате неустоек (штрафов, пеней). </w:t>
      </w:r>
    </w:p>
    <w:p>
      <w:pPr>
        <w:pStyle w:val="Normal"/>
        <w:widowControl/>
        <w:shd w:fill="auto" w:val="clear"/>
        <w:tabs>
          <w:tab w:val="clear" w:pos="720"/>
          <w:tab w:val="left" w:pos="1438" w:leader="none"/>
        </w:tabs>
        <w:suppressAutoHyphens w:val="true"/>
        <w:bidi w:val="0"/>
        <w:ind w:left="0" w:right="0" w:firstLine="567"/>
        <w:jc w:val="both"/>
        <w:rPr/>
      </w:pPr>
      <w:r>
        <w:rPr>
          <w:rFonts w:eastAsia="Times New Roman" w:cs="Times New Roman"/>
          <w:color w:val="auto"/>
          <w:sz w:val="24"/>
          <w:szCs w:val="24"/>
          <w:shd w:fill="auto" w:val="clear"/>
        </w:rPr>
        <w:t xml:space="preserve">6.5.1. Пеня начисляется за каждый день просрочки исполнения </w:t>
      </w:r>
      <w:r>
        <w:rPr>
          <w:rFonts w:eastAsia="Times New Roman" w:cs="Times New Roman"/>
          <w:color w:val="000000"/>
          <w:sz w:val="24"/>
          <w:szCs w:val="24"/>
          <w:shd w:fill="auto" w:val="clear"/>
          <w:lang w:val="ru-RU" w:eastAsia="en-US"/>
        </w:rPr>
        <w:t>Исполнителем</w:t>
      </w:r>
      <w:r>
        <w:rPr>
          <w:rFonts w:eastAsia="Times New Roman" w:cs="Times New Roman"/>
          <w:color w:val="000000"/>
          <w:sz w:val="24"/>
          <w:szCs w:val="24"/>
          <w:shd w:fill="auto" w:val="clear"/>
        </w:rPr>
        <w:t xml:space="preserve"> </w:t>
      </w:r>
      <w:r>
        <w:rPr>
          <w:rFonts w:eastAsia="Times New Roman" w:cs="Times New Roman"/>
          <w:color w:val="auto"/>
          <w:sz w:val="24"/>
          <w:szCs w:val="24"/>
          <w:shd w:fill="auto" w:val="clear"/>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eastAsia="Times New Roman" w:cs="Times New Roman"/>
          <w:color w:val="000000"/>
          <w:sz w:val="24"/>
          <w:szCs w:val="24"/>
          <w:shd w:fill="auto" w:val="clear"/>
          <w:lang w:val="ru-RU"/>
        </w:rPr>
        <w:t>Исполнителем</w:t>
      </w:r>
      <w:r>
        <w:rPr>
          <w:rFonts w:eastAsia="Times New Roman" w:cs="Times New Roman"/>
          <w:color w:val="auto"/>
          <w:sz w:val="24"/>
          <w:szCs w:val="24"/>
          <w:shd w:fill="auto" w:val="clear"/>
        </w:rPr>
        <w:t>, за исключением случаев, если законодательство Российской Федерации установлен иной порядок начисления пени.</w:t>
      </w:r>
    </w:p>
    <w:p>
      <w:pPr>
        <w:pStyle w:val="Normal"/>
        <w:widowControl/>
        <w:shd w:fill="auto" w:val="clear"/>
        <w:suppressAutoHyphens w:val="true"/>
        <w:bidi w:val="0"/>
        <w:ind w:left="0" w:right="0" w:hanging="0"/>
        <w:jc w:val="both"/>
        <w:textAlignment w:val="auto"/>
        <w:rPr/>
      </w:pPr>
      <w:r>
        <w:rPr>
          <w:rFonts w:eastAsia="Times New Roman" w:cs="Times New Roman"/>
          <w:sz w:val="24"/>
          <w:szCs w:val="24"/>
          <w:lang w:val="ru-RU"/>
        </w:rPr>
        <w:t xml:space="preserve">   </w:t>
      </w:r>
      <w:r>
        <w:rPr>
          <w:rFonts w:eastAsia="Times New Roman" w:cs="Times New Roman"/>
          <w:sz w:val="24"/>
          <w:szCs w:val="24"/>
          <w:lang w:val="ru-RU"/>
        </w:rPr>
        <w:t>6.6.</w:t>
      </w:r>
      <w:r>
        <w:rPr>
          <w:rFonts w:eastAsia="Calibri" w:cs="Times New Roman"/>
          <w:sz w:val="24"/>
          <w:szCs w:val="24"/>
          <w:lang w:val="ru-RU"/>
        </w:rPr>
        <w:t xml:space="preserve"> З</w:t>
      </w:r>
      <w:r>
        <w:rPr>
          <w:rFonts w:eastAsia="Calibri" w:cs="Times New Roman"/>
          <w:b w:val="false"/>
          <w:i w:val="false"/>
          <w:caps w:val="false"/>
          <w:smallCaps w:val="false"/>
          <w:color w:val="000000"/>
          <w:spacing w:val="0"/>
          <w:sz w:val="24"/>
          <w:szCs w:val="24"/>
        </w:rPr>
        <w:t>а каждый факт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w:t>
      </w:r>
      <w:r>
        <w:fldChar w:fldCharType="begin"/>
      </w:r>
      <w:r>
        <w:rPr>
          <w:rStyle w:val="Style10"/>
          <w:smallCaps w:val="false"/>
          <w:caps w:val="false"/>
          <w:sz w:val="24"/>
          <w:spacing w:val="0"/>
          <w:i w:val="false"/>
          <w:u w:val="single"/>
          <w:b w:val="false"/>
          <w:szCs w:val="24"/>
          <w:highlight w:val="white"/>
          <w:rFonts w:eastAsia="Calibri" w:cs="Times New Roman"/>
        </w:rPr>
        <w:instrText> HYPERLINK "https://www.consultant.ru/document/cons_doc_LAW_331074/c68b95fe21383d322ccb40aefb0407782166052a/" \l "dst100029"</w:instrText>
      </w:r>
      <w:r>
        <w:rPr>
          <w:rStyle w:val="Style10"/>
          <w:smallCaps w:val="false"/>
          <w:caps w:val="false"/>
          <w:sz w:val="24"/>
          <w:spacing w:val="0"/>
          <w:i w:val="false"/>
          <w:u w:val="single"/>
          <w:b w:val="false"/>
          <w:szCs w:val="24"/>
          <w:highlight w:val="white"/>
          <w:rFonts w:eastAsia="Calibri" w:cs="Times New Roman"/>
        </w:rPr>
        <w:fldChar w:fldCharType="separate"/>
      </w:r>
      <w:r>
        <w:rPr>
          <w:rStyle w:val="Style10"/>
          <w:rFonts w:eastAsia="Calibri" w:cs="Times New Roman"/>
          <w:b w:val="false"/>
          <w:i w:val="false"/>
          <w:caps w:val="false"/>
          <w:smallCaps w:val="false"/>
          <w:color w:val="1A0DAB"/>
          <w:spacing w:val="0"/>
          <w:sz w:val="24"/>
          <w:szCs w:val="24"/>
          <w:highlight w:val="white"/>
          <w:u w:val="single"/>
        </w:rPr>
        <w:t>пунктами 4</w:t>
      </w:r>
      <w:r>
        <w:rPr>
          <w:rStyle w:val="Style10"/>
          <w:smallCaps w:val="false"/>
          <w:caps w:val="false"/>
          <w:sz w:val="24"/>
          <w:spacing w:val="0"/>
          <w:i w:val="false"/>
          <w:u w:val="single"/>
          <w:b w:val="false"/>
          <w:szCs w:val="24"/>
          <w:highlight w:val="white"/>
          <w:rFonts w:eastAsia="Calibri" w:cs="Times New Roman"/>
        </w:rPr>
        <w:fldChar w:fldCharType="end"/>
      </w:r>
      <w:r>
        <w:rPr>
          <w:rFonts w:eastAsia="Calibri" w:cs="Times New Roman"/>
          <w:b w:val="false"/>
          <w:i w:val="false"/>
          <w:caps w:val="false"/>
          <w:smallCaps w:val="false"/>
          <w:color w:val="000000"/>
          <w:spacing w:val="0"/>
          <w:sz w:val="24"/>
          <w:szCs w:val="24"/>
        </w:rPr>
        <w:t> - </w:t>
      </w:r>
      <w:r>
        <w:fldChar w:fldCharType="begin"/>
      </w:r>
      <w:r>
        <w:rPr>
          <w:rStyle w:val="Style10"/>
          <w:smallCaps w:val="false"/>
          <w:caps w:val="false"/>
          <w:sz w:val="24"/>
          <w:spacing w:val="0"/>
          <w:i w:val="false"/>
          <w:u w:val="single"/>
          <w:b w:val="false"/>
          <w:szCs w:val="24"/>
          <w:highlight w:val="white"/>
          <w:rFonts w:eastAsia="Calibri" w:cs="Times New Roman"/>
        </w:rPr>
        <w:instrText> HYPERLINK "https://www.consultant.ru/document/cons_doc_LAW_331074/c68b95fe21383d322ccb40aefb0407782166052a/" \l "dst100043"</w:instrText>
      </w:r>
      <w:r>
        <w:rPr>
          <w:rStyle w:val="Style10"/>
          <w:smallCaps w:val="false"/>
          <w:caps w:val="false"/>
          <w:sz w:val="24"/>
          <w:spacing w:val="0"/>
          <w:i w:val="false"/>
          <w:u w:val="single"/>
          <w:b w:val="false"/>
          <w:szCs w:val="24"/>
          <w:highlight w:val="white"/>
          <w:rFonts w:eastAsia="Calibri" w:cs="Times New Roman"/>
        </w:rPr>
        <w:fldChar w:fldCharType="separate"/>
      </w:r>
      <w:r>
        <w:rPr>
          <w:rStyle w:val="Style10"/>
          <w:rFonts w:eastAsia="Calibri" w:cs="Times New Roman"/>
          <w:b w:val="false"/>
          <w:i w:val="false"/>
          <w:caps w:val="false"/>
          <w:smallCaps w:val="false"/>
          <w:color w:val="1A0DAB"/>
          <w:spacing w:val="0"/>
          <w:sz w:val="24"/>
          <w:szCs w:val="24"/>
          <w:highlight w:val="white"/>
          <w:u w:val="single"/>
        </w:rPr>
        <w:t>8</w:t>
      </w:r>
      <w:r>
        <w:rPr>
          <w:rStyle w:val="Style10"/>
          <w:smallCaps w:val="false"/>
          <w:caps w:val="false"/>
          <w:sz w:val="24"/>
          <w:spacing w:val="0"/>
          <w:i w:val="false"/>
          <w:u w:val="single"/>
          <w:b w:val="false"/>
          <w:szCs w:val="24"/>
          <w:highlight w:val="white"/>
          <w:rFonts w:eastAsia="Calibri" w:cs="Times New Roman"/>
        </w:rPr>
        <w:fldChar w:fldCharType="end"/>
      </w:r>
      <w:r>
        <w:rPr>
          <w:rFonts w:eastAsia="Calibri" w:cs="Times New Roman"/>
          <w:b w:val="false"/>
          <w:i w:val="false"/>
          <w:caps w:val="false"/>
          <w:smallCaps w:val="false"/>
          <w:color w:val="000000"/>
          <w:spacing w:val="0"/>
          <w:sz w:val="24"/>
          <w:szCs w:val="24"/>
        </w:rPr>
        <w:t> настоящих Правил):</w:t>
      </w:r>
      <w:r>
        <w:rPr>
          <w:rFonts w:eastAsia="Calibri" w:cs="Times New Roman"/>
          <w:b w:val="false"/>
          <w:i w:val="false"/>
          <w:caps w:val="false"/>
          <w:smallCaps w:val="false"/>
          <w:color w:val="000000"/>
          <w:spacing w:val="0"/>
          <w:sz w:val="24"/>
          <w:szCs w:val="24"/>
          <w:lang w:val="ru-RU"/>
        </w:rPr>
        <w:t>у</w:t>
      </w:r>
      <w:r>
        <w:rPr>
          <w:rFonts w:eastAsia="Calibri" w:cs="Times New Roman"/>
          <w:color w:val="auto"/>
          <w:sz w:val="24"/>
          <w:szCs w:val="24"/>
        </w:rPr>
        <w:t>твержденными постановлением Правительства Российской Федерации от 30 августа 2017 г. № 1042 (</w:t>
      </w:r>
      <w:r>
        <w:rPr>
          <w:rFonts w:eastAsia="Calibri" w:cs="Times New Roman"/>
          <w:color w:val="auto"/>
          <w:sz w:val="24"/>
          <w:szCs w:val="24"/>
          <w:lang w:val="ru-RU"/>
        </w:rPr>
        <w:t>в редакции от 02.08.2019 №1011)</w:t>
      </w:r>
      <w:r>
        <w:rPr>
          <w:rFonts w:eastAsia="Calibri" w:cs="Times New Roman"/>
          <w:color w:val="auto"/>
          <w:sz w:val="24"/>
          <w:szCs w:val="24"/>
        </w:rPr>
        <w:t xml:space="preserve"> (далее – Правила):</w:t>
      </w:r>
    </w:p>
    <w:p>
      <w:pPr>
        <w:pStyle w:val="Normal"/>
        <w:widowControl/>
        <w:shd w:fill="auto" w:val="clear"/>
        <w:tabs>
          <w:tab w:val="clear" w:pos="720"/>
          <w:tab w:val="left" w:pos="1438" w:leader="none"/>
        </w:tabs>
        <w:suppressAutoHyphens w:val="true"/>
        <w:bidi w:val="0"/>
        <w:spacing w:lineRule="auto" w:line="240" w:before="0" w:after="0"/>
        <w:ind w:left="0" w:right="0" w:firstLine="709"/>
        <w:jc w:val="both"/>
        <w:rPr>
          <w:rFonts w:eastAsia="Times New Roman" w:cs="Times New Roman"/>
          <w:color w:val="auto"/>
          <w:sz w:val="24"/>
          <w:szCs w:val="24"/>
        </w:rPr>
      </w:pPr>
      <w:r>
        <w:rPr>
          <w:rFonts w:eastAsia="Times New Roman" w:cs="Times New Roman"/>
          <w:color w:val="auto"/>
          <w:sz w:val="24"/>
          <w:szCs w:val="24"/>
          <w:shd w:fill="auto" w:val="clear"/>
        </w:rPr>
        <w:t>а) 10 процентов цены контракта в случае, если цена договора не превышает 3 млн. рублей;</w:t>
      </w:r>
    </w:p>
    <w:p>
      <w:pPr>
        <w:pStyle w:val="Normal"/>
        <w:spacing w:lineRule="auto" w:line="240" w:before="0" w:after="0"/>
        <w:ind w:left="0" w:right="0" w:firstLine="567"/>
        <w:jc w:val="both"/>
        <w:rPr/>
      </w:pPr>
      <w:r>
        <w:rPr>
          <w:rFonts w:cs="Times New Roman"/>
          <w:sz w:val="24"/>
          <w:szCs w:val="24"/>
        </w:rPr>
        <w:t xml:space="preserve">6.7. </w:t>
      </w:r>
      <w:r>
        <w:rPr>
          <w:rFonts w:cs="Times New Roman"/>
          <w:color w:val="000000"/>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cs="Times New Roman"/>
          <w:color w:val="000000"/>
          <w:sz w:val="24"/>
          <w:szCs w:val="24"/>
          <w:lang w:val="ru-RU" w:eastAsia="en-US"/>
        </w:rPr>
        <w:t>Исполнитель</w:t>
      </w:r>
      <w:r>
        <w:rPr>
          <w:rFonts w:cs="Times New Roman"/>
          <w:color w:val="000000"/>
          <w:sz w:val="24"/>
          <w:szCs w:val="24"/>
        </w:rPr>
        <w:t xml:space="preserve"> вправе потребовать уплаты неустоек (штрафов, пеней). </w:t>
      </w:r>
    </w:p>
    <w:p>
      <w:pPr>
        <w:pStyle w:val="Normal"/>
        <w:widowControl/>
        <w:shd w:fill="auto" w:val="clear"/>
        <w:tabs>
          <w:tab w:val="clear" w:pos="720"/>
          <w:tab w:val="left" w:pos="1438" w:leader="none"/>
        </w:tabs>
        <w:suppressAutoHyphens w:val="true"/>
        <w:bidi w:val="0"/>
        <w:spacing w:lineRule="auto" w:line="240" w:before="0" w:after="0"/>
        <w:ind w:left="0" w:right="0" w:firstLine="567"/>
        <w:jc w:val="both"/>
        <w:rPr/>
      </w:pPr>
      <w:r>
        <w:rPr>
          <w:rFonts w:eastAsia="Calibri" w:cs="Times New Roman"/>
          <w:color w:val="auto"/>
          <w:kern w:val="2"/>
          <w:sz w:val="24"/>
          <w:szCs w:val="24"/>
          <w:lang w:val="zxx" w:eastAsia="zh-CN" w:bidi="zxx"/>
        </w:rPr>
        <w:t xml:space="preserve">6.7.1. Пеня начисляется за каждый день просрочки исполнения обязательства, предусмотренного </w:t>
      </w:r>
      <w:r>
        <w:rPr>
          <w:rFonts w:eastAsia="Calibri" w:cs="Times New Roman"/>
          <w:color w:val="auto"/>
          <w:kern w:val="2"/>
          <w:sz w:val="24"/>
          <w:szCs w:val="24"/>
          <w:lang w:val="ru-RU" w:eastAsia="zh-CN" w:bidi="zxx"/>
        </w:rPr>
        <w:t>договором</w:t>
      </w:r>
      <w:r>
        <w:rPr>
          <w:rFonts w:eastAsia="Calibri" w:cs="Times New Roman"/>
          <w:color w:val="auto"/>
          <w:kern w:val="2"/>
          <w:sz w:val="24"/>
          <w:szCs w:val="24"/>
          <w:lang w:val="zxx" w:eastAsia="zh-CN" w:bidi="zxx"/>
        </w:rPr>
        <w:t xml:space="preserve">, начиная со дня, </w:t>
      </w:r>
      <w:r>
        <w:rPr>
          <w:rFonts w:eastAsia="Calibri" w:cs="Times New Roman"/>
          <w:color w:val="auto"/>
          <w:sz w:val="24"/>
          <w:szCs w:val="24"/>
        </w:rPr>
        <w:t>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bidi w:val="0"/>
        <w:ind w:left="0" w:right="0" w:firstLine="567"/>
        <w:jc w:val="both"/>
        <w:rPr>
          <w:rFonts w:eastAsia="Calibri" w:cs="Times New Roman"/>
          <w:b w:val="false"/>
          <w:b w:val="false"/>
          <w:i w:val="false"/>
          <w:i w:val="false"/>
          <w:caps w:val="false"/>
          <w:smallCaps w:val="false"/>
          <w:color w:val="000000"/>
          <w:spacing w:val="0"/>
          <w:sz w:val="24"/>
          <w:szCs w:val="24"/>
        </w:rPr>
      </w:pPr>
      <w:r>
        <w:rPr>
          <w:rFonts w:eastAsia="Calibri" w:cs="Times New Roman"/>
          <w:b w:val="false"/>
          <w:i w:val="false"/>
          <w:caps w:val="false"/>
          <w:smallCaps w:val="false"/>
          <w:color w:val="000000"/>
          <w:spacing w:val="0"/>
          <w:sz w:val="24"/>
          <w:szCs w:val="24"/>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widowControl/>
        <w:shd w:fill="auto" w:val="clear"/>
        <w:tabs>
          <w:tab w:val="clear" w:pos="720"/>
          <w:tab w:val="left" w:pos="1438" w:leader="none"/>
        </w:tabs>
        <w:suppressAutoHyphens w:val="true"/>
        <w:bidi w:val="0"/>
        <w:spacing w:lineRule="auto" w:line="240" w:before="0" w:after="0"/>
        <w:ind w:left="0" w:right="0" w:firstLine="709"/>
        <w:jc w:val="both"/>
        <w:rPr>
          <w:rFonts w:eastAsia="Calibri" w:cs="Times New Roman"/>
          <w:color w:val="auto"/>
          <w:sz w:val="24"/>
          <w:szCs w:val="24"/>
        </w:rPr>
      </w:pPr>
      <w:r>
        <w:rPr>
          <w:rFonts w:eastAsia="Calibri" w:cs="Times New Roman"/>
          <w:color w:val="auto"/>
          <w:sz w:val="24"/>
          <w:szCs w:val="24"/>
        </w:rPr>
        <w:t>а) 1000 рублей, если цена контракта не превышает 3 млн. рублей (включительно);</w:t>
      </w:r>
    </w:p>
    <w:p>
      <w:pPr>
        <w:pStyle w:val="ConsPlusNormal2"/>
        <w:bidi w:val="0"/>
        <w:ind w:left="0" w:right="0" w:firstLine="567"/>
        <w:jc w:val="both"/>
        <w:rPr>
          <w:rFonts w:ascii="Times New Roman" w:hAnsi="Times New Roman" w:cs="Times New Roman"/>
          <w:sz w:val="24"/>
          <w:szCs w:val="24"/>
        </w:rPr>
      </w:pPr>
      <w:r>
        <w:rPr>
          <w:rFonts w:cs="Times New Roman" w:ascii="Times New Roman" w:hAnsi="Times New Roman"/>
          <w:sz w:val="24"/>
          <w:szCs w:val="24"/>
        </w:rPr>
        <w:t>6.9. Применение неустойки (штрафа, пени) не освобождает Стороны от исполнения обязательств по Контракту.</w:t>
      </w:r>
    </w:p>
    <w:p>
      <w:pPr>
        <w:pStyle w:val="ConsPlusNormal2"/>
        <w:bidi w:val="0"/>
        <w:ind w:left="0" w:right="0" w:firstLine="567"/>
        <w:jc w:val="both"/>
        <w:rPr>
          <w:rFonts w:ascii="Times New Roman" w:hAnsi="Times New Roman" w:cs="Times New Roman"/>
          <w:sz w:val="24"/>
          <w:szCs w:val="24"/>
        </w:rPr>
      </w:pPr>
      <w:r>
        <w:rPr>
          <w:rFonts w:cs="Times New Roman" w:ascii="Times New Roman" w:hAnsi="Times New Roman"/>
          <w:sz w:val="24"/>
          <w:szCs w:val="24"/>
        </w:rPr>
        <w:t>6.10.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ConsPlusNormal2"/>
        <w:widowControl/>
        <w:shd w:fill="auto" w:val="clear"/>
        <w:tabs>
          <w:tab w:val="clear" w:pos="720"/>
          <w:tab w:val="left" w:pos="1438" w:leader="none"/>
        </w:tabs>
        <w:suppressAutoHyphens w:val="true"/>
        <w:bidi w:val="0"/>
        <w:spacing w:lineRule="auto" w:line="240" w:before="0" w:after="0"/>
        <w:ind w:left="0" w:right="0" w:firstLine="567"/>
        <w:jc w:val="both"/>
        <w:rPr>
          <w:rFonts w:ascii="Times New Roman" w:hAnsi="Times New Roman" w:eastAsia="Calibri" w:cs="Times New Roman"/>
          <w:color w:val="auto"/>
          <w:sz w:val="24"/>
          <w:szCs w:val="24"/>
        </w:rPr>
      </w:pPr>
      <w:r>
        <w:rPr>
          <w:rFonts w:eastAsia="Calibri" w:cs="Times New Roman" w:ascii="Times New Roman" w:hAnsi="Times New Roman"/>
          <w:color w:val="auto"/>
          <w:sz w:val="24"/>
          <w:szCs w:val="24"/>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ConsPlusNormal2"/>
        <w:widowControl/>
        <w:shd w:fill="auto" w:val="clear"/>
        <w:tabs>
          <w:tab w:val="clear" w:pos="720"/>
          <w:tab w:val="left" w:pos="1438" w:leader="none"/>
        </w:tabs>
        <w:suppressAutoHyphens w:val="true"/>
        <w:bidi w:val="0"/>
        <w:spacing w:lineRule="auto" w:line="240" w:before="0" w:after="0"/>
        <w:ind w:left="0" w:right="0" w:firstLine="567"/>
        <w:jc w:val="both"/>
        <w:rPr/>
      </w:pPr>
      <w:r>
        <w:rPr>
          <w:rFonts w:eastAsia="Calibri" w:cs="Times New Roman" w:ascii="Times New Roman" w:hAnsi="Times New Roman"/>
          <w:color w:val="auto"/>
          <w:sz w:val="24"/>
          <w:szCs w:val="24"/>
        </w:rPr>
        <w:t xml:space="preserve">6.12. </w:t>
      </w:r>
      <w:r>
        <w:rPr>
          <w:rFonts w:eastAsia="Calibri" w:cs="Times New Roman" w:ascii="Times New Roman" w:hAnsi="Times New Roman"/>
          <w:color w:val="auto"/>
          <w:sz w:val="22"/>
          <w:szCs w:val="22"/>
        </w:rPr>
        <w:t>Применение неустойки (штрафа, пени) не освобождает Стороны от исполнения обязательств по Договору..</w:t>
      </w:r>
    </w:p>
    <w:p>
      <w:pPr>
        <w:pStyle w:val="Normal"/>
        <w:widowControl/>
        <w:shd w:fill="auto" w:val="clear"/>
        <w:tabs>
          <w:tab w:val="clear" w:pos="720"/>
          <w:tab w:val="left" w:pos="1438" w:leader="none"/>
        </w:tabs>
        <w:suppressAutoHyphens w:val="true"/>
        <w:bidi w:val="0"/>
        <w:ind w:left="0" w:right="0" w:firstLine="567"/>
        <w:jc w:val="both"/>
        <w:rPr>
          <w:color w:val="auto"/>
          <w:sz w:val="24"/>
          <w:szCs w:val="24"/>
        </w:rPr>
      </w:pPr>
      <w:r>
        <w:rPr>
          <w:color w:val="auto"/>
          <w:sz w:val="24"/>
          <w:szCs w:val="24"/>
        </w:rPr>
        <w:t>6.13. Меры ответственности сторон не предусмотренные в настоящем Договоре применяются в соответствии с нормами действующего законодательства Российской Федерации.</w:t>
      </w:r>
    </w:p>
    <w:p>
      <w:pPr>
        <w:pStyle w:val="212"/>
        <w:widowControl/>
        <w:numPr>
          <w:ilvl w:val="0"/>
          <w:numId w:val="0"/>
        </w:numPr>
        <w:shd w:fill="auto" w:val="clear"/>
        <w:tabs>
          <w:tab w:val="clear" w:pos="720"/>
          <w:tab w:val="left" w:pos="-2520" w:leader="none"/>
        </w:tabs>
        <w:suppressAutoHyphens w:val="true"/>
        <w:kinsoku w:val="true"/>
        <w:overflowPunct w:val="true"/>
        <w:autoSpaceDE w:val="true"/>
        <w:bidi w:val="0"/>
        <w:spacing w:before="0" w:after="0"/>
        <w:ind w:left="0" w:right="0" w:hanging="0"/>
        <w:jc w:val="both"/>
        <w:rPr/>
      </w:pPr>
      <w:r>
        <w:rPr>
          <w:rFonts w:cs="Times New Roman"/>
          <w:b w:val="false"/>
          <w:i w:val="false"/>
          <w:caps w:val="false"/>
          <w:smallCaps w:val="false"/>
          <w:color w:val="auto"/>
          <w:spacing w:val="0"/>
          <w:sz w:val="24"/>
          <w:szCs w:val="24"/>
          <w:lang w:val="en-US" w:eastAsia="en-US"/>
        </w:rPr>
        <w:t xml:space="preserve">     </w:t>
      </w:r>
      <w:r>
        <w:rPr>
          <w:rFonts w:cs="Times New Roman"/>
          <w:b w:val="false"/>
          <w:i w:val="false"/>
          <w:caps w:val="false"/>
          <w:smallCaps w:val="false"/>
          <w:color w:val="auto"/>
          <w:spacing w:val="0"/>
          <w:sz w:val="24"/>
          <w:szCs w:val="24"/>
          <w:lang w:val="en-US" w:eastAsia="en-US"/>
        </w:rPr>
        <w:t xml:space="preserve">6.14.  </w:t>
      </w:r>
      <w:r>
        <w:rPr>
          <w:rFonts w:cs="Times New Roman"/>
          <w:b w:val="false"/>
          <w:bCs w:val="false"/>
          <w:i w:val="false"/>
          <w:caps w:val="false"/>
          <w:smallCaps w:val="false"/>
          <w:color w:val="000000"/>
          <w:spacing w:val="0"/>
          <w:sz w:val="24"/>
          <w:szCs w:val="24"/>
          <w:lang w:val="en-US" w:eastAsia="en-US"/>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статьей 14.32 КоАП РФ и статьей 178 УК РФ.</w:t>
      </w:r>
    </w:p>
    <w:p>
      <w:pPr>
        <w:pStyle w:val="Normal"/>
        <w:widowControl/>
        <w:suppressAutoHyphens w:val="true"/>
        <w:kinsoku w:val="true"/>
        <w:overflowPunct w:val="true"/>
        <w:autoSpaceDE w:val="true"/>
        <w:bidi w:val="0"/>
        <w:spacing w:before="283" w:after="0"/>
        <w:ind w:left="0" w:right="-397" w:firstLine="1020"/>
        <w:jc w:val="center"/>
        <w:rPr>
          <w:b/>
          <w:b/>
          <w:color w:val="000000"/>
          <w:sz w:val="24"/>
          <w:szCs w:val="24"/>
        </w:rPr>
      </w:pPr>
      <w:r>
        <w:rPr>
          <w:b/>
          <w:color w:val="000000"/>
          <w:sz w:val="24"/>
          <w:szCs w:val="24"/>
        </w:rPr>
        <w:t>7.</w:t>
        <w:tab/>
        <w:t>ПОРЯДОК РАЗРЕШЕНИЯ СПОРОВ</w:t>
      </w:r>
    </w:p>
    <w:p>
      <w:pPr>
        <w:pStyle w:val="Style84"/>
        <w:numPr>
          <w:ilvl w:val="1"/>
          <w:numId w:val="6"/>
        </w:numPr>
        <w:ind w:left="0" w:right="-15" w:firstLine="660"/>
        <w:rPr>
          <w:color w:val="000000"/>
          <w:sz w:val="24"/>
          <w:szCs w:val="24"/>
        </w:rPr>
      </w:pPr>
      <w:r>
        <w:rPr>
          <w:color w:val="000000"/>
          <w:sz w:val="24"/>
          <w:szCs w:val="24"/>
        </w:rPr>
        <w:t>Все споры, возникающие между сторонами в ходе исполнения обязательств                        по настоящему Договору разрешаются путем проведения переговоров.</w:t>
      </w:r>
    </w:p>
    <w:p>
      <w:pPr>
        <w:pStyle w:val="Style84"/>
        <w:widowControl w:val="false"/>
        <w:numPr>
          <w:ilvl w:val="1"/>
          <w:numId w:val="6"/>
        </w:numPr>
        <w:bidi w:val="0"/>
        <w:ind w:left="0" w:right="-15" w:firstLine="690"/>
        <w:rPr>
          <w:color w:val="000000"/>
          <w:sz w:val="24"/>
          <w:szCs w:val="24"/>
        </w:rPr>
      </w:pPr>
      <w:r>
        <w:rPr>
          <w:color w:val="000000"/>
          <w:sz w:val="24"/>
          <w:szCs w:val="24"/>
        </w:rPr>
        <w:t>Для проведения переговоров сторонами создается согласительная комиссия. Результаты переговоров оформляются протоколами заседания согласительной комиссии.</w:t>
      </w:r>
    </w:p>
    <w:p>
      <w:pPr>
        <w:pStyle w:val="Style84"/>
        <w:widowControl w:val="false"/>
        <w:numPr>
          <w:ilvl w:val="1"/>
          <w:numId w:val="6"/>
        </w:numPr>
        <w:tabs>
          <w:tab w:val="left" w:pos="720" w:leader="none"/>
        </w:tabs>
        <w:bidi w:val="0"/>
        <w:ind w:left="0" w:right="-15" w:firstLine="705"/>
        <w:rPr>
          <w:color w:val="000000"/>
          <w:sz w:val="24"/>
          <w:szCs w:val="24"/>
        </w:rPr>
      </w:pPr>
      <w:r>
        <w:rPr>
          <w:color w:val="000000"/>
          <w:sz w:val="24"/>
          <w:szCs w:val="24"/>
        </w:rPr>
        <w:t>Если возникший спор не может быть разрешен путем проведения переговоров заинтересованная сторона, либо обе стороны вправе передать спор на рассмотрение                      в Арбитражный суд Мурманской области.</w:t>
      </w:r>
    </w:p>
    <w:p>
      <w:pPr>
        <w:pStyle w:val="Normal"/>
        <w:widowControl w:val="false"/>
        <w:suppressAutoHyphens w:val="true"/>
        <w:kinsoku w:val="true"/>
        <w:overflowPunct w:val="true"/>
        <w:autoSpaceDE w:val="true"/>
        <w:bidi w:val="0"/>
        <w:spacing w:before="227" w:after="0"/>
        <w:ind w:left="0" w:right="-397" w:firstLine="1020"/>
        <w:jc w:val="center"/>
        <w:rPr>
          <w:b/>
          <w:b/>
          <w:color w:val="000000"/>
          <w:sz w:val="24"/>
          <w:szCs w:val="24"/>
        </w:rPr>
      </w:pPr>
      <w:r>
        <w:rPr>
          <w:b/>
          <w:color w:val="000000"/>
          <w:sz w:val="24"/>
          <w:szCs w:val="24"/>
        </w:rPr>
        <w:t>8.</w:t>
        <w:tab/>
        <w:t>ФОРС-МАЖОРНЫЕ ОБСТОЯТЕЛЬСТВА</w:t>
      </w:r>
    </w:p>
    <w:p>
      <w:pPr>
        <w:pStyle w:val="Normal"/>
        <w:widowControl w:val="false"/>
        <w:numPr>
          <w:ilvl w:val="1"/>
          <w:numId w:val="4"/>
        </w:numPr>
        <w:tabs>
          <w:tab w:val="clear" w:pos="720"/>
          <w:tab w:val="left" w:pos="0" w:leader="none"/>
        </w:tabs>
        <w:ind w:left="0" w:right="-15" w:firstLine="675"/>
        <w:jc w:val="both"/>
        <w:rPr>
          <w:color w:val="000000"/>
          <w:sz w:val="24"/>
          <w:szCs w:val="24"/>
        </w:rPr>
      </w:pPr>
      <w:r>
        <w:rPr>
          <w:color w:val="000000"/>
          <w:sz w:val="24"/>
          <w:szCs w:val="24"/>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pPr>
        <w:pStyle w:val="Normal"/>
        <w:numPr>
          <w:ilvl w:val="1"/>
          <w:numId w:val="4"/>
        </w:numPr>
        <w:ind w:left="0" w:right="-15" w:firstLine="675"/>
        <w:jc w:val="both"/>
        <w:rPr>
          <w:color w:val="000000"/>
          <w:sz w:val="24"/>
          <w:szCs w:val="24"/>
        </w:rPr>
      </w:pPr>
      <w:r>
        <w:rPr>
          <w:color w:val="000000"/>
          <w:sz w:val="24"/>
          <w:szCs w:val="24"/>
        </w:rPr>
        <w:t>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чрезвычайные ситуации природного и техногенного характера, введение чрезвычайного положения, забастовки, изменение действующего законодательства. И иные обстоятельства, которые действующее законодательство РФ относит к обстоятельствам непреодолимой силы.</w:t>
      </w:r>
    </w:p>
    <w:p>
      <w:pPr>
        <w:pStyle w:val="Normal"/>
        <w:widowControl/>
        <w:numPr>
          <w:ilvl w:val="0"/>
          <w:numId w:val="4"/>
        </w:numPr>
        <w:tabs>
          <w:tab w:val="clear" w:pos="720"/>
          <w:tab w:val="left" w:pos="-2880" w:leader="none"/>
        </w:tabs>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t>ПОРЯДОК ИЗМЕНЕНИЯ  И  РАСТОРЖЕНИЯ ДОГОВОРА</w:t>
      </w:r>
    </w:p>
    <w:p>
      <w:pPr>
        <w:pStyle w:val="Normal"/>
        <w:widowControl/>
        <w:numPr>
          <w:ilvl w:val="0"/>
          <w:numId w:val="0"/>
        </w:numPr>
        <w:tabs>
          <w:tab w:val="clear" w:pos="720"/>
          <w:tab w:val="left" w:pos="-2880" w:leader="none"/>
        </w:tabs>
        <w:suppressAutoHyphens w:val="true"/>
        <w:kinsoku w:val="true"/>
        <w:overflowPunct w:val="true"/>
        <w:autoSpaceDE w:val="true"/>
        <w:bidi w:val="0"/>
        <w:spacing w:before="227" w:after="0"/>
        <w:ind w:left="567" w:right="0" w:hanging="0"/>
        <w:jc w:val="center"/>
        <w:rPr>
          <w:b/>
          <w:b/>
          <w:bCs/>
          <w:color w:val="000000"/>
          <w:sz w:val="24"/>
          <w:szCs w:val="24"/>
        </w:rPr>
      </w:pPr>
      <w:r>
        <w:rPr>
          <w:b/>
          <w:bCs/>
          <w:color w:val="000000"/>
          <w:sz w:val="24"/>
          <w:szCs w:val="24"/>
        </w:rPr>
      </w:r>
    </w:p>
    <w:p>
      <w:pPr>
        <w:pStyle w:val="Normal"/>
        <w:widowControl/>
        <w:numPr>
          <w:ilvl w:val="0"/>
          <w:numId w:val="0"/>
        </w:numPr>
        <w:shd w:fill="auto" w:val="clear"/>
        <w:tabs>
          <w:tab w:val="clear" w:pos="720"/>
          <w:tab w:val="left" w:pos="570" w:leader="none"/>
        </w:tabs>
        <w:suppressAutoHyphens w:val="true"/>
        <w:kinsoku w:val="true"/>
        <w:overflowPunct w:val="true"/>
        <w:autoSpaceDE w:val="true"/>
        <w:bidi w:val="0"/>
        <w:ind w:left="0" w:right="0" w:hanging="0"/>
        <w:jc w:val="both"/>
        <w:rPr/>
      </w:pPr>
      <w:r>
        <w:rPr>
          <w:rFonts w:cs="Times New Roman"/>
          <w:sz w:val="24"/>
          <w:szCs w:val="24"/>
          <w:shd w:fill="auto" w:val="clear"/>
          <w:lang w:val="ru-RU" w:eastAsia="ru-RU"/>
        </w:rPr>
        <w:t xml:space="preserve">      </w:t>
      </w:r>
      <w:r>
        <w:rPr>
          <w:rFonts w:cs="Times New Roman"/>
          <w:sz w:val="24"/>
          <w:szCs w:val="24"/>
          <w:shd w:fill="auto" w:val="clear"/>
          <w:lang w:val="ru-RU" w:eastAsia="ru-RU"/>
        </w:rPr>
        <w:t>9.  Настоящий Договор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 предусмотренном статьёй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Договор может быть расторгнут по иным основаниям, предусмотренными действующим законодательством. 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r>
        <w:rPr>
          <w:rFonts w:eastAsia="SimSun;宋体" w:cs="Times New Roman"/>
          <w:sz w:val="24"/>
          <w:szCs w:val="24"/>
          <w:lang w:val="ru-RU" w:eastAsia="ru-RU"/>
        </w:rPr>
        <w:t xml:space="preserve">. </w:t>
      </w:r>
    </w:p>
    <w:p>
      <w:pPr>
        <w:pStyle w:val="Normal"/>
        <w:widowControl/>
        <w:numPr>
          <w:ilvl w:val="0"/>
          <w:numId w:val="0"/>
        </w:numPr>
        <w:shd w:fill="auto" w:val="clear"/>
        <w:tabs>
          <w:tab w:val="clear" w:pos="720"/>
          <w:tab w:val="left" w:pos="570" w:leader="none"/>
        </w:tabs>
        <w:suppressAutoHyphens w:val="true"/>
        <w:kinsoku w:val="true"/>
        <w:overflowPunct w:val="true"/>
        <w:autoSpaceDE w:val="true"/>
        <w:bidi w:val="0"/>
        <w:ind w:left="0" w:right="0" w:hanging="0"/>
        <w:jc w:val="both"/>
        <w:rPr/>
      </w:pPr>
      <w:r>
        <w:rPr>
          <w:rFonts w:cs="Times New Roman"/>
          <w:sz w:val="24"/>
          <w:szCs w:val="24"/>
          <w:lang w:eastAsia="ru-RU"/>
        </w:rPr>
        <w:t xml:space="preserve">       </w:t>
      </w:r>
      <w:r>
        <w:rPr>
          <w:rFonts w:cs="Times New Roman"/>
          <w:sz w:val="24"/>
          <w:szCs w:val="24"/>
          <w:lang w:eastAsia="ru-RU"/>
        </w:rPr>
        <w:t xml:space="preserve">9.2 </w:t>
      </w:r>
      <w:r>
        <w:rPr>
          <w:rFonts w:cs="Times New Roman"/>
          <w:sz w:val="24"/>
          <w:szCs w:val="24"/>
          <w:lang w:val="ru-RU" w:eastAsia="ru-RU"/>
        </w:rPr>
        <w:t xml:space="preserve"> </w:t>
      </w:r>
      <w:r>
        <w:rPr>
          <w:rFonts w:eastAsia="SimSun;宋体" w:cs="Times New Roman"/>
          <w:sz w:val="24"/>
          <w:szCs w:val="24"/>
          <w:lang w:val="ru-RU" w:eastAsia="ru-RU"/>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 </w:t>
      </w:r>
    </w:p>
    <w:p>
      <w:pPr>
        <w:pStyle w:val="ConsNormal1"/>
        <w:tabs>
          <w:tab w:val="clear" w:pos="720"/>
          <w:tab w:val="left" w:pos="0" w:leader="none"/>
        </w:tabs>
        <w:ind w:left="0" w:right="0"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t>9.3. В случае расторжения Договора сторона должна предупредить об этом другую сторону не позднее чем за 10 (десять) дней.</w:t>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t xml:space="preserve">10. </w:t>
        <w:tab/>
        <w:t>КОНФИДЕНЦИАЛЬНОСТЬ</w:t>
      </w:r>
    </w:p>
    <w:p>
      <w:pPr>
        <w:pStyle w:val="Normal"/>
        <w:tabs>
          <w:tab w:val="clear" w:pos="720"/>
          <w:tab w:val="left" w:pos="-345" w:leader="none"/>
        </w:tabs>
        <w:autoSpaceDE w:val="false"/>
        <w:ind w:left="-15" w:right="0" w:firstLine="705"/>
        <w:jc w:val="both"/>
        <w:rPr>
          <w:color w:val="000000"/>
          <w:sz w:val="24"/>
          <w:szCs w:val="24"/>
        </w:rPr>
      </w:pPr>
      <w:r>
        <w:rPr>
          <w:color w:val="000000"/>
          <w:sz w:val="24"/>
          <w:szCs w:val="24"/>
        </w:rPr>
        <w:t>10.1.</w:t>
        <w:tab/>
        <w:t>Стороны берут на себя взаимные обязательства по соблюдению режима конфиденциальности любой информации и документации (в т.ч. персональных данных), предоставленной одной Стороной другой Стороне напрямую или опосредованно в связи               с настоящим Договором, независимо от того, когда была предоставлена такая информация: до,     в процессе или по истечении срока действия настоящего Договора.</w:t>
      </w:r>
    </w:p>
    <w:p>
      <w:pPr>
        <w:pStyle w:val="Normal"/>
        <w:autoSpaceDE w:val="false"/>
        <w:ind w:left="-15" w:right="0" w:firstLine="705"/>
        <w:jc w:val="both"/>
        <w:rPr>
          <w:color w:val="000000"/>
          <w:sz w:val="24"/>
          <w:szCs w:val="24"/>
        </w:rPr>
      </w:pPr>
      <w:r>
        <w:rPr>
          <w:color w:val="000000"/>
          <w:sz w:val="24"/>
          <w:szCs w:val="24"/>
        </w:rPr>
        <w:t>10.2.</w:t>
        <w:tab/>
        <w:t>Стороны обязуются:</w:t>
      </w:r>
    </w:p>
    <w:p>
      <w:pPr>
        <w:pStyle w:val="Normal"/>
        <w:autoSpaceDE w:val="false"/>
        <w:ind w:left="-15" w:right="0" w:firstLine="705"/>
        <w:jc w:val="both"/>
        <w:rPr>
          <w:color w:val="000000"/>
          <w:sz w:val="24"/>
          <w:szCs w:val="24"/>
        </w:rPr>
      </w:pPr>
      <w:r>
        <w:rPr>
          <w:color w:val="000000"/>
          <w:sz w:val="24"/>
          <w:szCs w:val="24"/>
        </w:rPr>
        <w:t>10.2.1.</w:t>
        <w:tab/>
        <w:t>Обеспечить хранение конфиденциальной информации, исключающее доступ                        к информации третьих лиц.</w:t>
      </w:r>
    </w:p>
    <w:p>
      <w:pPr>
        <w:pStyle w:val="Normal"/>
        <w:autoSpaceDE w:val="false"/>
        <w:ind w:left="-15" w:right="0" w:firstLine="705"/>
        <w:jc w:val="both"/>
        <w:rPr>
          <w:color w:val="000000"/>
          <w:sz w:val="24"/>
          <w:szCs w:val="24"/>
        </w:rPr>
      </w:pPr>
      <w:r>
        <w:rPr>
          <w:color w:val="000000"/>
          <w:sz w:val="24"/>
          <w:szCs w:val="24"/>
        </w:rPr>
        <w:t>10.2.2.</w:t>
        <w:tab/>
        <w:t>Не передавать конфиденциальную информацию третьим лицам, как в полном объеме так и частично.</w:t>
      </w:r>
    </w:p>
    <w:p>
      <w:pPr>
        <w:pStyle w:val="ConsNormal1"/>
        <w:ind w:left="-15" w:right="0" w:firstLine="705"/>
        <w:jc w:val="both"/>
        <w:rPr>
          <w:rFonts w:ascii="Times New Roman" w:hAnsi="Times New Roman" w:cs="Times New Roman"/>
          <w:color w:val="000000"/>
          <w:sz w:val="24"/>
          <w:szCs w:val="24"/>
        </w:rPr>
      </w:pPr>
      <w:r>
        <w:rPr>
          <w:rFonts w:cs="Times New Roman" w:ascii="Times New Roman" w:hAnsi="Times New Roman"/>
          <w:color w:val="000000"/>
          <w:sz w:val="24"/>
          <w:szCs w:val="24"/>
        </w:rPr>
        <w:t>10.2.3. Обязательства Сторон по соблюдению режима конфиденциальности не утрачивают свою силу (не прекращаются) после расторжения настоящего Договора или истечения срока его действия.</w:t>
      </w:r>
    </w:p>
    <w:p>
      <w:pPr>
        <w:pStyle w:val="ConsNormal1"/>
        <w:ind w:left="-15" w:right="0" w:firstLine="70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Normal1"/>
        <w:ind w:left="-15" w:right="0" w:firstLine="70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Normal1"/>
        <w:ind w:left="-15" w:right="0" w:firstLine="70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kinsoku w:val="true"/>
        <w:overflowPunct w:val="true"/>
        <w:autoSpaceDE w:val="true"/>
        <w:bidi w:val="0"/>
        <w:spacing w:before="227" w:after="0"/>
        <w:ind w:left="0" w:right="0" w:firstLine="1020"/>
        <w:jc w:val="center"/>
        <w:rPr>
          <w:rFonts w:ascii="Times New Roman" w:hAnsi="Times New Roman" w:cs="Times New Roman"/>
          <w:b/>
          <w:b/>
          <w:bCs/>
          <w:color w:val="000000"/>
          <w:sz w:val="24"/>
          <w:szCs w:val="24"/>
        </w:rPr>
      </w:pPr>
      <w:r>
        <w:rPr>
          <w:rFonts w:cs="Times New Roman"/>
          <w:b/>
          <w:bCs/>
          <w:color w:val="000000"/>
          <w:sz w:val="24"/>
          <w:szCs w:val="24"/>
        </w:rPr>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t xml:space="preserve">11. </w:t>
        <w:tab/>
        <w:t>ЗАКЛЮЧИТЕЛЬНЫЕ ПОЛОЖЕНИЯ</w:t>
      </w:r>
    </w:p>
    <w:p>
      <w:pPr>
        <w:pStyle w:val="Normal"/>
        <w:widowControl/>
        <w:suppressAutoHyphens w:val="true"/>
        <w:kinsoku w:val="true"/>
        <w:overflowPunct w:val="true"/>
        <w:autoSpaceDE w:val="true"/>
        <w:bidi w:val="0"/>
        <w:spacing w:before="227" w:after="0"/>
        <w:ind w:left="0" w:right="0" w:firstLine="1020"/>
        <w:jc w:val="center"/>
        <w:rPr>
          <w:b/>
          <w:b/>
          <w:bCs/>
          <w:color w:val="000000"/>
          <w:sz w:val="24"/>
          <w:szCs w:val="24"/>
        </w:rPr>
      </w:pPr>
      <w:r>
        <w:rPr>
          <w:b/>
          <w:bCs/>
          <w:color w:val="000000"/>
          <w:sz w:val="24"/>
          <w:szCs w:val="24"/>
        </w:rPr>
      </w:r>
    </w:p>
    <w:p>
      <w:pPr>
        <w:pStyle w:val="212"/>
        <w:widowControl/>
        <w:suppressAutoHyphens w:val="true"/>
        <w:kinsoku w:val="true"/>
        <w:overflowPunct w:val="true"/>
        <w:autoSpaceDE w:val="true"/>
        <w:bidi w:val="0"/>
        <w:spacing w:before="0" w:after="0"/>
        <w:ind w:left="0" w:right="0" w:firstLine="680"/>
        <w:jc w:val="both"/>
        <w:rPr/>
      </w:pPr>
      <w:r>
        <w:rPr>
          <w:color w:val="000000"/>
          <w:sz w:val="24"/>
          <w:szCs w:val="24"/>
        </w:rPr>
        <w:t>11.1.</w:t>
        <w:tab/>
        <w:t>Настоящий Договор вступает в силу с 01.01.2027 г. и действует по 28</w:t>
      </w:r>
      <w:r>
        <w:rPr>
          <w:color w:val="000000"/>
          <w:sz w:val="24"/>
          <w:szCs w:val="24"/>
          <w:lang w:val="en-US"/>
        </w:rPr>
        <w:t>.12.2027</w:t>
      </w:r>
      <w:r>
        <w:rPr>
          <w:color w:val="000000"/>
          <w:sz w:val="24"/>
          <w:szCs w:val="24"/>
        </w:rPr>
        <w:t xml:space="preserve"> г.</w:t>
      </w:r>
    </w:p>
    <w:p>
      <w:pPr>
        <w:pStyle w:val="212"/>
        <w:widowControl/>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t>11.2.</w:t>
        <w:tab/>
        <w:t>Срок действия Договора не может быть пролангирован Сторонами.</w:t>
      </w:r>
    </w:p>
    <w:p>
      <w:pPr>
        <w:pStyle w:val="212"/>
        <w:widowControl/>
        <w:tabs>
          <w:tab w:val="clear" w:pos="720"/>
          <w:tab w:val="left" w:pos="-1843"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t>11.3.</w:t>
        <w:tab/>
        <w:t>Местом исполнения данного Договора считается г. Мурманск.</w:t>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t>11.4.</w:t>
        <w:tab/>
        <w:t>Настоящий Договор составлен в 2-х экземплярах, имеющих одинаковую юридическую силу, – по одному у каждой стороны.</w:t>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r>
    </w:p>
    <w:p>
      <w:pPr>
        <w:pStyle w:val="212"/>
        <w:widowControl/>
        <w:tabs>
          <w:tab w:val="clear" w:pos="720"/>
          <w:tab w:val="left" w:pos="-2160" w:leader="none"/>
        </w:tabs>
        <w:suppressAutoHyphens w:val="true"/>
        <w:kinsoku w:val="true"/>
        <w:overflowPunct w:val="true"/>
        <w:autoSpaceDE w:val="true"/>
        <w:bidi w:val="0"/>
        <w:spacing w:before="0" w:after="0"/>
        <w:ind w:left="0" w:right="0" w:firstLine="680"/>
        <w:jc w:val="both"/>
        <w:rPr>
          <w:color w:val="000000"/>
          <w:sz w:val="24"/>
          <w:szCs w:val="24"/>
        </w:rPr>
      </w:pPr>
      <w:r>
        <w:rPr>
          <w:color w:val="000000"/>
          <w:sz w:val="24"/>
          <w:szCs w:val="24"/>
        </w:rPr>
      </w:r>
    </w:p>
    <w:p>
      <w:pPr>
        <w:pStyle w:val="Normal"/>
        <w:widowControl/>
        <w:suppressAutoHyphens w:val="true"/>
        <w:kinsoku w:val="true"/>
        <w:overflowPunct w:val="true"/>
        <w:autoSpaceDE w:val="true"/>
        <w:bidi w:val="0"/>
        <w:ind w:left="0" w:right="0" w:firstLine="1020"/>
        <w:jc w:val="center"/>
        <w:rPr>
          <w:b/>
          <w:b/>
          <w:bCs/>
          <w:color w:val="000000"/>
          <w:sz w:val="24"/>
          <w:szCs w:val="24"/>
        </w:rPr>
      </w:pPr>
      <w:r>
        <w:rPr>
          <w:b/>
          <w:bCs/>
          <w:color w:val="000000"/>
          <w:sz w:val="24"/>
          <w:szCs w:val="24"/>
        </w:rPr>
        <w:t xml:space="preserve">12. </w:t>
        <w:tab/>
        <w:t>АДРЕСА И РЕКВИЗИТЫ СТОРОН</w:t>
      </w:r>
    </w:p>
    <w:tbl>
      <w:tblPr>
        <w:tblW w:w="9975" w:type="dxa"/>
        <w:jc w:val="left"/>
        <w:tblInd w:w="66" w:type="dxa"/>
        <w:tblCellMar>
          <w:top w:w="0" w:type="dxa"/>
          <w:left w:w="108" w:type="dxa"/>
          <w:bottom w:w="0" w:type="dxa"/>
          <w:right w:w="108" w:type="dxa"/>
        </w:tblCellMar>
      </w:tblPr>
      <w:tblGrid>
        <w:gridCol w:w="4935"/>
        <w:gridCol w:w="5040"/>
      </w:tblGrid>
      <w:tr>
        <w:trPr>
          <w:trHeight w:val="3529" w:hRule="atLeast"/>
        </w:trPr>
        <w:tc>
          <w:tcPr>
            <w:tcW w:w="4935" w:type="dxa"/>
            <w:tcBorders/>
            <w:shd w:fill="auto" w:val="clear"/>
          </w:tcPr>
          <w:p>
            <w:pPr>
              <w:pStyle w:val="Normal"/>
              <w:snapToGrid w:val="false"/>
              <w:ind w:left="0" w:right="-365" w:hanging="0"/>
              <w:rPr>
                <w:b/>
                <w:b/>
                <w:color w:val="000000"/>
                <w:sz w:val="24"/>
                <w:szCs w:val="24"/>
              </w:rPr>
            </w:pPr>
            <w:r>
              <w:rPr>
                <w:b/>
                <w:color w:val="000000"/>
                <w:sz w:val="24"/>
                <w:szCs w:val="24"/>
              </w:rPr>
              <w:t>Исполнитель:</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c>
        <w:tc>
          <w:tcPr>
            <w:tcW w:w="5040" w:type="dxa"/>
            <w:tcBorders/>
            <w:shd w:fill="auto" w:val="clear"/>
          </w:tcPr>
          <w:p>
            <w:pPr>
              <w:pStyle w:val="Normal"/>
              <w:snapToGrid w:val="false"/>
              <w:ind w:left="0" w:right="-365" w:hanging="0"/>
              <w:rPr>
                <w:b/>
                <w:b/>
                <w:color w:val="000000"/>
                <w:sz w:val="24"/>
                <w:szCs w:val="24"/>
              </w:rPr>
            </w:pPr>
            <w:r>
              <w:rPr>
                <w:b/>
                <w:color w:val="000000"/>
                <w:sz w:val="24"/>
                <w:szCs w:val="24"/>
              </w:rPr>
              <w:t>Заказчик:</w:t>
            </w:r>
          </w:p>
          <w:p>
            <w:pPr>
              <w:pStyle w:val="Normal"/>
              <w:spacing w:lineRule="auto" w:line="240" w:before="0" w:after="0"/>
              <w:jc w:val="left"/>
              <w:rPr>
                <w:rFonts w:eastAsia="Times New Roman" w:cs="Times New Roman"/>
                <w:b/>
                <w:b/>
                <w:bCs/>
                <w:color w:val="000000"/>
                <w:sz w:val="24"/>
                <w:szCs w:val="24"/>
              </w:rPr>
            </w:pPr>
            <w:r>
              <w:rPr>
                <w:rFonts w:eastAsia="Times New Roman" w:cs="Times New Roman"/>
                <w:b/>
                <w:bCs/>
                <w:color w:val="000000"/>
                <w:sz w:val="24"/>
                <w:szCs w:val="24"/>
              </w:rPr>
              <w:t>Управление Федеральной службы судебных приставов по Мурманской области</w:t>
            </w:r>
          </w:p>
          <w:p>
            <w:pPr>
              <w:pStyle w:val="Normal"/>
              <w:spacing w:lineRule="auto" w:line="240" w:before="0" w:after="0"/>
              <w:jc w:val="left"/>
              <w:rPr>
                <w:rFonts w:eastAsia="Times New Roman" w:cs="Times New Roman"/>
                <w:b w:val="false"/>
                <w:b w:val="false"/>
                <w:bCs/>
                <w:color w:val="00000A"/>
                <w:spacing w:val="-3"/>
                <w:sz w:val="22"/>
                <w:szCs w:val="22"/>
                <w:lang w:val="ru-RU"/>
              </w:rPr>
            </w:pPr>
            <w:r>
              <w:rPr>
                <w:rFonts w:eastAsia="Times New Roman" w:cs="Times New Roman"/>
                <w:b w:val="false"/>
                <w:bCs/>
                <w:color w:val="00000A"/>
                <w:spacing w:val="-3"/>
                <w:sz w:val="22"/>
                <w:szCs w:val="22"/>
                <w:lang w:val="ru-RU"/>
              </w:rPr>
              <w:t>ИНН/КПП 5190132481/519001001</w:t>
            </w:r>
          </w:p>
          <w:p>
            <w:pPr>
              <w:pStyle w:val="Normal"/>
              <w:rPr>
                <w:rFonts w:cs="Times New Roman"/>
                <w:bCs/>
                <w:spacing w:val="-3"/>
                <w:sz w:val="22"/>
                <w:szCs w:val="22"/>
                <w:lang w:val="ru-RU"/>
              </w:rPr>
            </w:pPr>
            <w:r>
              <w:rPr>
                <w:rFonts w:cs="Times New Roman"/>
                <w:bCs/>
                <w:spacing w:val="-3"/>
                <w:sz w:val="22"/>
                <w:szCs w:val="22"/>
                <w:lang w:val="ru-RU"/>
              </w:rPr>
              <w:t>183012 г. Мурманск, ул. К. Либкнехта, дом 46, корпус 2</w:t>
            </w:r>
          </w:p>
          <w:p>
            <w:pPr>
              <w:pStyle w:val="Normal"/>
              <w:rPr/>
            </w:pPr>
            <w:r>
              <w:rPr>
                <w:rFonts w:cs="Times New Roman"/>
                <w:bCs/>
                <w:spacing w:val="-3"/>
                <w:sz w:val="22"/>
                <w:szCs w:val="22"/>
                <w:lang w:val="ru-RU"/>
              </w:rPr>
              <w:t>Получатель: ОКЦ №1 ВОЛГО-ВЯТСКОЕ ГУ БАНКА РОССИИ//УФК по Нижегородской области, г. Нижний Новгород (УФССП России по Мурманской области л/счет 03491785450)</w:t>
            </w:r>
          </w:p>
          <w:p>
            <w:pPr>
              <w:pStyle w:val="Normal"/>
              <w:rPr>
                <w:rFonts w:cs="Times New Roman"/>
                <w:bCs/>
                <w:spacing w:val="-3"/>
                <w:sz w:val="22"/>
                <w:szCs w:val="22"/>
                <w:lang w:val="ru-RU"/>
              </w:rPr>
            </w:pPr>
            <w:r>
              <w:rPr>
                <w:rFonts w:cs="Times New Roman"/>
                <w:bCs/>
                <w:spacing w:val="-3"/>
                <w:sz w:val="22"/>
                <w:szCs w:val="22"/>
                <w:lang w:val="ru-RU"/>
              </w:rPr>
              <w:t>БИК банка получателя: 012202102</w:t>
            </w:r>
          </w:p>
          <w:p>
            <w:pPr>
              <w:pStyle w:val="Normal"/>
              <w:rPr>
                <w:rFonts w:cs="Times New Roman"/>
                <w:bCs/>
                <w:spacing w:val="-3"/>
                <w:sz w:val="22"/>
                <w:szCs w:val="22"/>
                <w:lang w:val="ru-RU"/>
              </w:rPr>
            </w:pPr>
            <w:r>
              <w:rPr>
                <w:rFonts w:cs="Times New Roman"/>
                <w:bCs/>
                <w:spacing w:val="-3"/>
                <w:sz w:val="22"/>
                <w:szCs w:val="22"/>
                <w:lang w:val="ru-RU"/>
              </w:rPr>
              <w:t>Единый казначейский счет: 40102810745370000024</w:t>
            </w:r>
          </w:p>
          <w:p>
            <w:pPr>
              <w:pStyle w:val="Normal"/>
              <w:rPr>
                <w:rFonts w:cs="Times New Roman"/>
                <w:bCs/>
                <w:spacing w:val="-3"/>
                <w:sz w:val="22"/>
                <w:szCs w:val="22"/>
                <w:lang w:val="ru-RU"/>
              </w:rPr>
            </w:pPr>
            <w:r>
              <w:rPr>
                <w:rFonts w:cs="Times New Roman"/>
                <w:bCs/>
                <w:spacing w:val="-3"/>
                <w:sz w:val="22"/>
                <w:szCs w:val="22"/>
                <w:lang w:val="ru-RU"/>
              </w:rPr>
              <w:t>Казначейский счет: 03211643000000013212</w:t>
            </w:r>
          </w:p>
          <w:p>
            <w:pPr>
              <w:pStyle w:val="Normal"/>
              <w:rPr>
                <w:rFonts w:cs="Times New Roman"/>
                <w:bCs/>
                <w:spacing w:val="-3"/>
                <w:sz w:val="22"/>
                <w:szCs w:val="22"/>
                <w:lang w:val="ru-RU"/>
              </w:rPr>
            </w:pPr>
            <w:r>
              <w:rPr>
                <w:rFonts w:cs="Times New Roman"/>
                <w:bCs/>
                <w:spacing w:val="-3"/>
                <w:sz w:val="22"/>
                <w:szCs w:val="22"/>
                <w:lang w:val="ru-RU"/>
              </w:rPr>
              <w:t>ОКПО 71896885, ОГРН 1045100220274</w:t>
            </w:r>
          </w:p>
          <w:p>
            <w:pPr>
              <w:pStyle w:val="Normal"/>
              <w:rPr>
                <w:rFonts w:cs="Times New Roman"/>
                <w:bCs/>
                <w:spacing w:val="-3"/>
                <w:sz w:val="22"/>
                <w:szCs w:val="22"/>
                <w:lang w:val="ru-RU"/>
              </w:rPr>
            </w:pPr>
            <w:r>
              <w:rPr>
                <w:rFonts w:cs="Times New Roman"/>
                <w:bCs/>
                <w:spacing w:val="-3"/>
                <w:sz w:val="22"/>
                <w:szCs w:val="22"/>
                <w:lang w:val="ru-RU"/>
              </w:rPr>
              <w:t xml:space="preserve">Телефон  (8152) 40-22-31, </w:t>
            </w:r>
          </w:p>
          <w:p>
            <w:pPr>
              <w:pStyle w:val="Normal"/>
              <w:suppressAutoHyphens w:val="true"/>
              <w:spacing w:lineRule="auto" w:line="240" w:before="0" w:after="0"/>
              <w:jc w:val="left"/>
              <w:rPr>
                <w:rFonts w:eastAsia="Times New Roman" w:cs="Times New Roman"/>
                <w:b w:val="false"/>
                <w:b w:val="false"/>
                <w:bCs/>
                <w:color w:val="000000"/>
                <w:spacing w:val="-3"/>
                <w:sz w:val="24"/>
                <w:szCs w:val="24"/>
                <w:lang w:val="ru-RU"/>
              </w:rPr>
            </w:pPr>
            <w:r>
              <w:rPr>
                <w:rFonts w:eastAsia="Times New Roman" w:cs="Times New Roman"/>
                <w:b w:val="false"/>
                <w:bCs/>
                <w:color w:val="000000"/>
                <w:spacing w:val="-3"/>
                <w:sz w:val="24"/>
                <w:szCs w:val="24"/>
                <w:lang w:val="ru-RU"/>
              </w:rPr>
              <w:t>факс  (8152) 40-22-00</w:t>
            </w:r>
          </w:p>
        </w:tc>
      </w:tr>
      <w:tr>
        <w:trPr>
          <w:trHeight w:val="1435" w:hRule="atLeast"/>
        </w:trPr>
        <w:tc>
          <w:tcPr>
            <w:tcW w:w="4935" w:type="dxa"/>
            <w:tcBorders/>
            <w:shd w:fill="auto" w:val="clear"/>
          </w:tcPr>
          <w:p>
            <w:pPr>
              <w:pStyle w:val="Normal"/>
              <w:tabs>
                <w:tab w:val="clear" w:pos="720"/>
                <w:tab w:val="left" w:pos="3695" w:leader="none"/>
              </w:tabs>
              <w:snapToGrid w:val="false"/>
              <w:rPr>
                <w:b/>
                <w:b/>
                <w:bCs/>
                <w:color w:val="000000"/>
                <w:sz w:val="24"/>
                <w:szCs w:val="24"/>
              </w:rPr>
            </w:pPr>
            <w:r>
              <w:rPr>
                <w:b/>
                <w:bCs/>
                <w:color w:val="000000"/>
                <w:sz w:val="24"/>
                <w:szCs w:val="24"/>
              </w:rPr>
              <w:t>Исполнитель:</w:t>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jc w:val="left"/>
              <w:rPr>
                <w:b/>
                <w:b/>
                <w:bCs/>
                <w:color w:val="000000"/>
                <w:sz w:val="24"/>
                <w:szCs w:val="24"/>
              </w:rPr>
            </w:pPr>
            <w:r>
              <w:rPr>
                <w:b/>
                <w:bCs/>
                <w:color w:val="000000"/>
                <w:sz w:val="24"/>
                <w:szCs w:val="24"/>
              </w:rPr>
              <w:t xml:space="preserve">_______________________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c>
          <w:tcPr>
            <w:tcW w:w="5040" w:type="dxa"/>
            <w:tcBorders/>
            <w:shd w:fill="auto" w:val="clear"/>
          </w:tcPr>
          <w:p>
            <w:pPr>
              <w:pStyle w:val="Normal"/>
              <w:snapToGrid w:val="false"/>
              <w:ind w:left="12" w:right="-3" w:hanging="0"/>
              <w:jc w:val="both"/>
              <w:rPr>
                <w:b/>
                <w:b/>
                <w:bCs/>
                <w:color w:val="000000"/>
                <w:sz w:val="24"/>
                <w:szCs w:val="24"/>
              </w:rPr>
            </w:pPr>
            <w:r>
              <w:rPr>
                <w:b/>
                <w:bCs/>
                <w:color w:val="000000"/>
                <w:sz w:val="24"/>
                <w:szCs w:val="24"/>
              </w:rPr>
              <w:t>Заказчик:</w:t>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ind w:left="-3" w:right="-183" w:hanging="0"/>
              <w:jc w:val="both"/>
              <w:rPr>
                <w:b/>
                <w:b/>
                <w:bCs/>
                <w:color w:val="000000"/>
                <w:sz w:val="24"/>
                <w:szCs w:val="24"/>
              </w:rPr>
            </w:pPr>
            <w:r>
              <w:rPr>
                <w:b/>
                <w:bCs/>
                <w:color w:val="000000"/>
                <w:sz w:val="24"/>
                <w:szCs w:val="24"/>
              </w:rPr>
              <w:t xml:space="preserve">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r>
    </w:tbl>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2"/>
          <w:szCs w:val="22"/>
          <w:lang w:val="ru-RU"/>
        </w:rPr>
      </w:pPr>
      <w:r>
        <w:rPr>
          <w:color w:val="000000"/>
          <w:sz w:val="22"/>
          <w:szCs w:val="22"/>
          <w:lang w:val="ru-RU"/>
        </w:rPr>
      </w:r>
    </w:p>
    <w:p>
      <w:pPr>
        <w:pStyle w:val="Normal"/>
        <w:spacing w:lineRule="auto" w:line="240"/>
        <w:ind w:left="0" w:right="0" w:firstLine="540"/>
        <w:jc w:val="right"/>
        <w:rPr>
          <w:sz w:val="22"/>
          <w:szCs w:val="22"/>
          <w:lang w:val="ru-RU"/>
        </w:rPr>
      </w:pPr>
      <w:r>
        <w:rPr>
          <w:sz w:val="22"/>
          <w:szCs w:val="22"/>
          <w:lang w:val="ru-RU"/>
        </w:rPr>
        <w:t>Приложение № 1</w:t>
      </w:r>
    </w:p>
    <w:p>
      <w:pPr>
        <w:pStyle w:val="Normal"/>
        <w:spacing w:lineRule="auto" w:line="240"/>
        <w:ind w:left="0" w:right="0" w:firstLine="540"/>
        <w:jc w:val="right"/>
        <w:rPr>
          <w:sz w:val="22"/>
          <w:szCs w:val="22"/>
          <w:lang w:val="ru-RU"/>
        </w:rPr>
      </w:pPr>
      <w:r>
        <w:rPr>
          <w:sz w:val="22"/>
          <w:szCs w:val="22"/>
          <w:lang w:val="ru-RU"/>
        </w:rPr>
        <w:t xml:space="preserve">к Договору № </w:t>
      </w:r>
    </w:p>
    <w:p>
      <w:pPr>
        <w:pStyle w:val="Normal"/>
        <w:spacing w:lineRule="auto" w:line="240"/>
        <w:ind w:left="0" w:right="0" w:firstLine="540"/>
        <w:jc w:val="right"/>
        <w:rPr/>
      </w:pPr>
      <w:r>
        <w:rPr>
          <w:sz w:val="22"/>
          <w:szCs w:val="22"/>
          <w:lang w:val="ru-RU"/>
        </w:rPr>
        <w:t>от «______»_______________2026 г.</w:t>
      </w:r>
    </w:p>
    <w:p>
      <w:pPr>
        <w:pStyle w:val="Normal"/>
        <w:spacing w:lineRule="auto" w:line="240"/>
        <w:ind w:left="0" w:right="0" w:firstLine="540"/>
        <w:jc w:val="right"/>
        <w:rPr/>
      </w:pPr>
      <w:r>
        <w:rPr/>
      </w:r>
    </w:p>
    <w:p>
      <w:pPr>
        <w:pStyle w:val="Normal"/>
        <w:spacing w:lineRule="auto" w:line="240"/>
        <w:jc w:val="center"/>
        <w:rPr>
          <w:b/>
          <w:b/>
          <w:bCs/>
          <w:color w:val="000000"/>
          <w:sz w:val="28"/>
          <w:szCs w:val="28"/>
          <w:lang w:val="ru-RU" w:eastAsia="ru-RU"/>
        </w:rPr>
      </w:pPr>
      <w:r>
        <w:rPr>
          <w:b/>
          <w:bCs/>
          <w:color w:val="000000"/>
          <w:sz w:val="28"/>
          <w:szCs w:val="28"/>
          <w:lang w:val="ru-RU" w:eastAsia="ru-RU"/>
        </w:rPr>
        <w:t>СПЕЦИФИКАЦИЯ</w:t>
      </w:r>
    </w:p>
    <w:p>
      <w:pPr>
        <w:pStyle w:val="Normal"/>
        <w:jc w:val="both"/>
        <w:rPr>
          <w:color w:val="000000"/>
          <w:sz w:val="24"/>
          <w:szCs w:val="24"/>
        </w:rPr>
      </w:pPr>
      <w:r>
        <w:rPr>
          <w:color w:val="000000"/>
          <w:sz w:val="24"/>
          <w:szCs w:val="24"/>
        </w:rPr>
      </w:r>
    </w:p>
    <w:p>
      <w:pPr>
        <w:pStyle w:val="Normal"/>
        <w:spacing w:lineRule="auto" w:line="240"/>
        <w:ind w:left="0" w:right="0" w:firstLine="540"/>
        <w:jc w:val="right"/>
        <w:rPr>
          <w:b w:val="false"/>
          <w:b w:val="false"/>
          <w:bCs w:val="false"/>
          <w:color w:val="000000"/>
          <w:sz w:val="22"/>
          <w:szCs w:val="22"/>
          <w:lang w:val="ru-RU"/>
        </w:rPr>
      </w:pPr>
      <w:r>
        <w:rPr>
          <w:b w:val="false"/>
          <w:bCs w:val="false"/>
          <w:color w:val="000000"/>
          <w:sz w:val="22"/>
          <w:szCs w:val="22"/>
          <w:lang w:val="ru-RU"/>
        </w:rPr>
      </w:r>
    </w:p>
    <w:tbl>
      <w:tblPr>
        <w:tblW w:w="10495" w:type="dxa"/>
        <w:jc w:val="left"/>
        <w:tblInd w:w="-25" w:type="dxa"/>
        <w:tblCellMar>
          <w:top w:w="0" w:type="dxa"/>
          <w:left w:w="108" w:type="dxa"/>
          <w:bottom w:w="0" w:type="dxa"/>
          <w:right w:w="108" w:type="dxa"/>
        </w:tblCellMar>
      </w:tblPr>
      <w:tblGrid>
        <w:gridCol w:w="6348"/>
        <w:gridCol w:w="779"/>
        <w:gridCol w:w="846"/>
        <w:gridCol w:w="1162"/>
        <w:gridCol w:w="1360"/>
      </w:tblGrid>
      <w:tr>
        <w:trPr>
          <w:trHeight w:val="780" w:hRule="atLeast"/>
        </w:trPr>
        <w:tc>
          <w:tcPr>
            <w:tcW w:w="634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hanging="0"/>
              <w:jc w:val="center"/>
              <w:rPr>
                <w:rFonts w:ascii="Arial" w:hAnsi="Arial" w:eastAsia="Times New Roman" w:cs="Arial"/>
                <w:b/>
                <w:b/>
                <w:bCs/>
                <w:i w:val="false"/>
                <w:i w:val="false"/>
                <w:strike w:val="false"/>
                <w:dstrike w:val="false"/>
                <w:outline w:val="false"/>
                <w:shadow w:val="false"/>
                <w:sz w:val="20"/>
                <w:szCs w:val="20"/>
                <w:u w:val="none"/>
                <w:em w:val="none"/>
                <w:lang w:eastAsia="ru-RU"/>
              </w:rPr>
            </w:pPr>
            <w:r>
              <w:rPr>
                <w:rFonts w:eastAsia="Times New Roman" w:cs="Arial" w:ascii="Arial" w:hAnsi="Arial"/>
                <w:b/>
                <w:bCs/>
                <w:i w:val="false"/>
                <w:strike w:val="false"/>
                <w:dstrike w:val="false"/>
                <w:outline w:val="false"/>
                <w:shadow w:val="false"/>
                <w:sz w:val="20"/>
                <w:szCs w:val="20"/>
                <w:u w:val="none"/>
                <w:em w:val="none"/>
                <w:lang w:eastAsia="ru-RU"/>
              </w:rPr>
              <w:t>Наименование запасных частей и расходных материалов для ремонта принтеров и рабочих станций</w:t>
            </w:r>
          </w:p>
        </w:tc>
        <w:tc>
          <w:tcPr>
            <w:tcW w:w="77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b/>
                <w:b/>
                <w:bCs/>
                <w:sz w:val="16"/>
                <w:szCs w:val="16"/>
                <w:lang w:eastAsia="ru-RU"/>
              </w:rPr>
            </w:pPr>
            <w:r>
              <w:rPr>
                <w:rFonts w:eastAsia="Times New Roman" w:cs="Arial" w:ascii="Arial" w:hAnsi="Arial"/>
                <w:b/>
                <w:bCs/>
                <w:sz w:val="16"/>
                <w:szCs w:val="16"/>
                <w:lang w:eastAsia="ru-RU"/>
              </w:rPr>
              <w:t>Кол-во</w:t>
            </w:r>
          </w:p>
        </w:tc>
        <w:tc>
          <w:tcPr>
            <w:tcW w:w="8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b/>
                <w:b/>
                <w:bCs/>
                <w:sz w:val="16"/>
                <w:szCs w:val="16"/>
                <w:lang w:eastAsia="ru-RU"/>
              </w:rPr>
            </w:pPr>
            <w:r>
              <w:rPr>
                <w:rFonts w:eastAsia="Times New Roman" w:cs="Arial" w:ascii="Arial" w:hAnsi="Arial"/>
                <w:b/>
                <w:bCs/>
                <w:sz w:val="16"/>
                <w:szCs w:val="16"/>
                <w:lang w:eastAsia="ru-RU"/>
              </w:rPr>
              <w:t>Ед.</w:t>
            </w:r>
          </w:p>
        </w:tc>
        <w:tc>
          <w:tcPr>
            <w:tcW w:w="11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ind w:left="0" w:right="0" w:hanging="0"/>
              <w:jc w:val="center"/>
              <w:rPr>
                <w:rFonts w:ascii="Arial" w:hAnsi="Arial" w:eastAsia="Times New Roman" w:cs="Arial"/>
                <w:b/>
                <w:b/>
                <w:bCs/>
                <w:color w:val="000000"/>
                <w:sz w:val="20"/>
                <w:szCs w:val="20"/>
                <w:lang w:eastAsia="ru-RU"/>
              </w:rPr>
            </w:pPr>
            <w:r>
              <w:rPr>
                <w:rFonts w:eastAsia="Times New Roman" w:cs="Arial" w:ascii="Arial" w:hAnsi="Arial"/>
                <w:b/>
                <w:bCs/>
                <w:color w:val="000000"/>
                <w:sz w:val="20"/>
                <w:szCs w:val="20"/>
                <w:lang w:eastAsia="ru-RU"/>
              </w:rPr>
              <w:t>Цена единицы товара, услуги (руб)</w:t>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0" w:right="0" w:hanging="0"/>
              <w:jc w:val="center"/>
              <w:rPr/>
            </w:pPr>
            <w:r>
              <w:rPr>
                <w:rFonts w:eastAsia="Times New Roman" w:cs="Arial" w:ascii="Arial" w:hAnsi="Arial"/>
                <w:b/>
                <w:bCs/>
                <w:color w:val="000000"/>
                <w:sz w:val="20"/>
                <w:szCs w:val="20"/>
                <w:lang w:eastAsia="ru-RU"/>
              </w:rPr>
              <w:t>Стоимость единицы товара, услуги (руб) НДС/НДС не облагается</w:t>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Принтер Xerox Phaser 3250 DN</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r>
          </w:p>
        </w:tc>
        <w:tc>
          <w:tcPr>
            <w:tcW w:w="1360"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Дуплекс в сборе (097N01682) Xerox Phaser 3250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Крышка передняя (002N02735)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Магнитный вал (вал проявки)</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подачи (ось с двумя рез.) (022N02355)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Соленоид ролика захвата (121N01168)</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Электромагнитная муфта вала регистрации (121N01169)</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с осью и подшпниками (130N01538 | JC97-03134A)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подачи/регистрации бумаги (JC66-01656A)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Площадка отделения (торм.) в сборе (JC96-04743A | 019N00957)</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в сборе из кассеты (JC97-03062A | 130N01540)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Задняя направляющая узла выхода бумаги (JC97-03067A | 03200491)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переноса (кор.) (JC66-01218A | 022N02309 | 022N02354)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Редуктор в сборе с мотором (007N01601 | 642S01795)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фьюзера 37T (DGP7498 | JC66-01637A)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Ступица муфты (шестерня) редуктора (JC66-00340A)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(JC66-01625A)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(JC66-01628A)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(JC66-01632A)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(JC66-01633A)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(вращ. теф.) (JC66-01637A) Совмест.</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нагрева (теф.) левый (JC61-02334A)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нагрева (теф.) правый (JC61-02335A)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основного вала прижима (рез.) (JC61-02336A)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второго прижимного вала (рез.) (JC61-02337A)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вала нагрева (теф.) (JC66-01254A) Совмест.</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Тефлоновый вал совместимый (JC66-01256B совм. | 6065960000 совм. | 022N02356 совм. | JC66-01256A совм.)</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резиновый (JC66-01663A совмест. | 022N02357 совмест.)</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прижимной (рез.) вспомогательный (JC66-01664A | 022N02358)</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pPr>
            <w:r>
              <w:rPr>
                <w:rFonts w:eastAsia="Times New Roman" w:cs="Times New Roman" w:ascii="Times New Roman" w:hAnsi="Times New Roman"/>
                <w:b/>
                <w:bCs/>
                <w:sz w:val="16"/>
                <w:szCs w:val="16"/>
                <w:lang w:eastAsia="ru-RU"/>
              </w:rPr>
              <w:t>Принтер</w:t>
            </w:r>
            <w:r>
              <w:rPr>
                <w:rFonts w:eastAsia="Times New Roman" w:cs="Times New Roman" w:ascii="Times New Roman" w:hAnsi="Times New Roman"/>
                <w:b/>
                <w:bCs/>
                <w:sz w:val="16"/>
                <w:szCs w:val="16"/>
                <w:lang w:val="en-US" w:eastAsia="ru-RU"/>
              </w:rPr>
              <w:t xml:space="preserve"> Samsung SL-M2820DW/ XEV A4 Duplex Net WiFi</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val="en-US" w:eastAsia="ru-RU"/>
              </w:rPr>
            </w:pPr>
            <w:r>
              <w:rPr>
                <w:rFonts w:eastAsia="Times New Roman" w:cs="Arial" w:ascii="Arial" w:hAnsi="Arial"/>
                <w:sz w:val="16"/>
                <w:szCs w:val="16"/>
                <w:lang w:val="en-US"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val="en-US" w:eastAsia="ru-RU"/>
              </w:rPr>
            </w:pPr>
            <w:r>
              <w:rPr>
                <w:rFonts w:eastAsia="Times New Roman" w:cs="Arial" w:ascii="Arial" w:hAnsi="Arial"/>
                <w:sz w:val="16"/>
                <w:szCs w:val="16"/>
                <w:lang w:val="en-US"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Дозирующее лезвие с уплотнителем</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Тефлоновый вал (JC66-02993A)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привода тефлонового вала (JC66-02992A)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тефлонового вала (правый) (JC61-00887A)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тефлонового вала (левый) (JC61-00888A)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Палец отделения бумаги от тефлонового вала (JC61-02154A)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Пружина пальца отделения (6107-002817)</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Муфта электромагнитная (JC47-00035A)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Резиновый элемент на ролик захвата/отделения (торм.) (JC66-02939B)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узла подачи (JC66-03018A)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выхода бумаги (JC61-03782B)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захвата / подачи бумаги из основного лотка, в сборе (JC93-00405A)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Пружина пластиковых прижимов в узле выхода бумаги (6107-001163)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подачи на оси (JC66-03096A)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отделения кассеты, в сборе (JC90-01107B)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Главный редуктор (JC93-00417A)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Лампа нагрева тефлонового вала (230В / 850Вт) (4713-001565)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термозакрепления в сборе (JC91-01034B)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Прижимной (резиновый) вал (тип C/D) (JC66-00600B)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редуктора - привод узла термозакрепления (JC66-03016A)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выхода бумаги из узла термозакрепления, в сборе (JC93-00412A)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51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муфты редуктора - привод узла термозакрепления (ступица) (JC66-00340A)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Пружина флажка датчика наличия бумаги (6107-001164)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переноса заряда (левый) (JC61-02468A)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переноса заряда (кор.) (JC66-01218A)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Блок лазера (JC97-03958A)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МФУ Sharp AR 5625 А-3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Барабан (фотовал) (AR-310DM KATUN)</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Правая крышка (GCOVA0026QSZC | GCOVA0026QSZB)</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Передний держатель (MРУКАP0019QSZZ)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Правый держатель (MРУКАP0021QSZZ)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Флажок датчика наличия бумаги (MLEVP0064QSZZ)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Пружина (MSPRD0198QSZZ)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ролика подачи 20T (NGERH0107QSZZ)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Нагревательный (тефлоновый) вал (NROLM0129QSZZ)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из ручной подачи (NROLR0133QSZZ)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5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Прижимная пластина оригинала (поролон, майлар) (PCUSS0023QSZ4 | PCUSS0023QSZ2)</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Направляющая бумаги (PGiDM0068QSZZ)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Муфта подачи бумаги (RPLU-0026QSP1 | RPLU-0026QSZ1)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Площадка отделения в сборе (CPLTP0409RS51 | CPLTP0297RS53)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ролика захвата ручной подачи 24T (NGERH0061QSZZ)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Направляющий ролик в узле ручной падачи (NKOM-0006QSZZ)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подачи узла захвата из обходного лотка (NROLP0079QSZZ)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Накладка площадки отделения (PSHEZ0515QSZZ)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Входной датчик (RDTCT0006QSPZ | RDTCT0006QSZZ)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Магнитный вал (NROLM0121QSZZ)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2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Резиновый вал (CET3298 | NROLR0031QSZZ-press | NROLR0031QSP1-press)</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Ракель (AR-270CB | AR-270BL | AR270CB | AR270BL | UCLEZ0011QSZZ)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Фотобарабан (AR-310DM | AR310DM)</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Девелопер (AR-271DV | AR-271LD | AR271DV | AR271LD)</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73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Коротрон заряда (главный) в сборе (AR-310NC | AR310NC | AR270NC | CHLDZ0035RS55 | RS57 | CHLDZ0035RS53 | QS53 | QS51 | RS51 | CHLDZ0035RS51 | CHLDZ0035US59 | CHLDZ0035RS59 | (AR-310MC))</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Коротрон переноса (AR-310TX | AR310TX | (AR-272TX) | (AR272TX) | (CHLDR0083RS66) | (CHLDR0083RS60))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Сервисный набор на 150000 копий (AR310KA)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МФУ Sharp AR 5726 А-3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Тефлоновый вал (DHSHAR5625010/NROLM0129QSZZ (Std) монохром Bulat)</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подачи бумаги из обходного лотка (NROLR0922FCA2 | NROLR0922FCZ2 | NROLR0922FCZZ)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ручной подачи (NROLR1267FCZ1)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Ракель (MX311CB | MX-311CB | MX311BL | MX-311BL)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Фотобарабан (MX312GR | MX-312GR)</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Девелопер черный (MX312GV | MX-312GV)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ролика переноса (MX-311TX | MX311TX)</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PS муфта (PCLC-0030QSZZ)</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МФУ Xerox WC 3220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привода тефлонового вала (CET3655 | JC66-01254A)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Бушинг тефлонового вала, левый (CET3678 | JC61-02334A)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Бушинг тефлонового вала, правый (CET3679 | JC61-02335A)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Магнитный вал (вал проявки)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Накладка (торм.) площадки отделения ADF (019N00566 | 019N00908)</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Держатель площадки отделения (торм.) ADF без рез. накладки (019N00928)</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подачи (ось с двумя рез.) (022N02355)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выхода (022N02409)</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Дуплекс в сборе (022N02410)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Площадка отделения (торм.) ADF в сборе (022N02800)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Соленоид ролика захвата (121N01168)</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Электромагнитная муфта вала регистрации (121N01169)</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с осью и подшпниками (130N01538 | JC97-03134A)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51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Датчик подачи/наличия бумаги в сборе (130N01574 | 130N01274 | 130N01601)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Площадка отделения (торм.) в сборе (JC96-04743A | 019N00957)</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Вал подачи/регистрации бумаги (JC66-01656A)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захвата в сборе из кассеты (JC97-03062A | 130N01540)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захвата/подачи (рол.) ADF в сборе (JC97-01705A | 130N01270)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Кассета (лоток) в сборе (JC97-03017A | 050N00542)</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вала переноса (JC66-00395A)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фьюзера 37T (DGP7498 | JC66-01637A CET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(вращ. теф.) совм. (JC66-01637A)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нагрева (теф.) левый (JC61-02334A)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Подшипник вала нагрева (теф.) правый (JC61-02335A)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вала нагрева (теф.) совмест. (JC66-01254A)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Тефлоновый вал совместимый (JC66-01256B совм. | 6065960000 совм. | 022N02356 совм. | JC66-01256A совм.)</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Master Вал резиновый (JC66-01663A совмест. | 022N02357 совмест.)</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Ракель Doctor blade (дозирующее лезвие магнитного вала)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Фотобарабан ChT</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МФУ Kyocera FS-6525MFP</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Смежный замок, переключатель (2FB27160 | 2FG27120)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Z30H (302F914160)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Датчик (302H044110)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Z21 CONT (302H731700)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Z34L средний (302H731730)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бумаги, пусто (302K302811 | 302K302810)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лоток подачи (302K302831 | 302K302830)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MPF (302K308020 | 2K308020)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Ограничитель бумаги лотка задний (302K309120)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Ограничитель бумаги лотка FRONT (302K309130)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Определитель размера пластины (302K309410)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Направляющая FFC LED C (302K317172 | 302K317171)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Переключатель отпуска (302K31750)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Z54 (302K317350)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pPr>
            <w:r>
              <w:rPr>
                <w:rFonts w:eastAsia="Times New Roman" w:cs="Arial" w:ascii="Arial" w:hAnsi="Arial"/>
                <w:sz w:val="16"/>
                <w:szCs w:val="16"/>
                <w:lang w:eastAsia="ru-RU"/>
              </w:rPr>
              <w:t>Лист</w:t>
            </w:r>
            <w:r>
              <w:rPr>
                <w:rFonts w:eastAsia="Times New Roman" w:cs="Arial" w:ascii="Arial" w:hAnsi="Arial"/>
                <w:sz w:val="16"/>
                <w:szCs w:val="16"/>
                <w:lang w:val="en-US" w:eastAsia="ru-RU"/>
              </w:rPr>
              <w:t xml:space="preserve"> FFC LED (302K317790 | 302K317791)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выход OVERFLOW (302K328060)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выход, верхний переключатель (302K328070)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Рука актуатор выход (302K328160)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DU (302K329040)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Лист лоток C (302K334090)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FFC двигатель-HVU (302K346370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FFC двигатель-MAIN (302K346380)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Шлейф (302K346410 | 302K346411)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PWB Барабан CONNECT узел SP (302K394080 | 2K301170 | 302K301170)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pPr>
            <w:r>
              <w:rPr>
                <w:rFonts w:eastAsia="Times New Roman" w:cs="Arial" w:ascii="Arial" w:hAnsi="Arial"/>
                <w:sz w:val="16"/>
                <w:szCs w:val="16"/>
                <w:lang w:val="en-US" w:eastAsia="ru-RU"/>
              </w:rPr>
              <w:t xml:space="preserve">PWB DEVE CONNECT </w:t>
            </w:r>
            <w:r>
              <w:rPr>
                <w:rFonts w:eastAsia="Times New Roman" w:cs="Arial" w:ascii="Arial" w:hAnsi="Arial"/>
                <w:sz w:val="16"/>
                <w:szCs w:val="16"/>
                <w:lang w:eastAsia="ru-RU"/>
              </w:rPr>
              <w:t>узел</w:t>
            </w:r>
            <w:r>
              <w:rPr>
                <w:rFonts w:eastAsia="Times New Roman" w:cs="Arial" w:ascii="Arial" w:hAnsi="Arial"/>
                <w:sz w:val="16"/>
                <w:szCs w:val="16"/>
                <w:lang w:val="en-US" w:eastAsia="ru-RU"/>
              </w:rPr>
              <w:t xml:space="preserve"> SP (302K394090)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DU SP (302K394250 | 2K329210 | 302K329210)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Z18L SP (302K394260)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Z25L SP (302K394270 | 2K302500 | 302K302500)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Z35R SP (302K394280 | 2K302510 | 302K302510)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Z24L-Z19R SP (302K394290)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Z41L SP (302K394300)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регистрации Z28L-Z18L SP (302K394310)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регистрации Z24R SP (302K394330)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Z74R-Z22S выход SP (302K394340)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Z22S выход SP (302K394350)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Z25S выход ввод SP (302K394360 | 2K328230 | 302K328230)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Z18-Z63R SP (302K394370)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Z18 SP (302K394380)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контейнер Z20R SP (302K394390)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DU Z27L SP (302K394400)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Многоцелевой ролик подачи (302K394460 | 2K394460)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20/65 промежуточная (303H622331 | 3H622330 | 3H622331)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Z32S подъём (303LL31260)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Активатор наличия оригинала в автоподатчике (303M807061 | 303M807060)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подачи (303M824090)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Актуатор датчика регистрации оригиналов (303M824110)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Направляющая ролика отделения (DP) (303M894030 | 3M894030)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Выходной вал (303M894140)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(303M894160)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Z32R SP (303M894170)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Z38L SP (303M894180)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Z33L SP (303M894190)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Z34R Z26S SP (303M894200)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Z29R SP (303M894210)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Z29L ONEWAY SP (303M894220)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Z39S SP (303M894240)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LF Z29S SP (303M894250)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червячной передачи главного лотка (3AK20130)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20, лоток (65907210)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28 ручной подачи (302K394320)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отделения автоподатчика (303M894040 | 3M894040)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Соединительное кольцо ролика подачи (36211500)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переноса изображения (302K393090 | TR-475)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Бункер отработанного тонера (302K393130 WT-475)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Соленоид (302F944090 | 2F944090)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2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Оптический датчик захвата бумаги(303M894260 | 7NXSG2A141+H01 | 3M894260)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Ремкомплект автоподатчика (1703M80UN0 | MK-470)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Фиксатор пластины оригинала (303MX02021 | 303JX02320 | 303MX02020 | 3MX02021 | 3MX02020)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Кнопка автоподатчика (3HL02240)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Brother DCP-L2540DN</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Барабан (фотовал)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Ролик захвата с осью и подшпниками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Вал подачи/регистрации бумаги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Площадка отделения (торм.) в сборе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Ролик захвата в сборе из кассеты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Lexmark MX 317dn</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Ролик захвата с осью и подшпниками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Вал подачи/регистрации бумаги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Площадка отделения (торм.) в сборе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 xml:space="preserve">Ролик захвата в сборе из кассеты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pPr>
            <w:r>
              <w:rPr>
                <w:rFonts w:eastAsia="Times New Roman" w:cs="Times New Roman" w:ascii="Times New Roman" w:hAnsi="Times New Roman"/>
                <w:b/>
                <w:bCs/>
                <w:sz w:val="16"/>
                <w:szCs w:val="16"/>
                <w:lang w:eastAsia="ru-RU"/>
              </w:rPr>
              <w:t>МФУ</w:t>
            </w:r>
            <w:r>
              <w:rPr>
                <w:rFonts w:eastAsia="Times New Roman" w:cs="Times New Roman" w:ascii="Times New Roman" w:hAnsi="Times New Roman"/>
                <w:b/>
                <w:bCs/>
                <w:sz w:val="16"/>
                <w:szCs w:val="16"/>
                <w:lang w:val="en-US" w:eastAsia="ru-RU"/>
              </w:rPr>
              <w:t xml:space="preserve"> XEROX WorkCentre VersaLink B405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val="en-US" w:eastAsia="ru-RU"/>
              </w:rPr>
            </w:pPr>
            <w:r>
              <w:rPr>
                <w:rFonts w:eastAsia="Times New Roman" w:cs="Arial" w:ascii="Arial" w:hAnsi="Arial"/>
                <w:sz w:val="16"/>
                <w:szCs w:val="16"/>
                <w:lang w:val="en-US"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val="en-US" w:eastAsia="ru-RU"/>
              </w:rPr>
            </w:pPr>
            <w:r>
              <w:rPr>
                <w:rFonts w:eastAsia="Times New Roman" w:cs="Arial" w:ascii="Arial" w:hAnsi="Arial"/>
                <w:sz w:val="16"/>
                <w:szCs w:val="16"/>
                <w:lang w:val="en-US"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6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Печь в сборе ( термоузел фьюзер ) 126K36850 / 126K36851 / 126K36852 для принтера Xerox</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Комплект роликов подачи XEROX Phaser 4500/4510/5335/7100/3610/WC 3615/3655/VL B400/405 3шт (604K11192)</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Термопленка для XEROX Phaser 3610/WC 3615/3655/VersaLink B400/B405 (входит в состав 115R00085/126K35560/126K30929/126K35561/ 126K36851/126K36850) (O)</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Тканевая накладка прижимной планки фьюзера для XEROX VersaLink B405/B400, WorkCentre 3615DN/3655S/3655X CET</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Узел ролика протяжки XEROX 5345/VL B400/405 (604K77510)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 xml:space="preserve">Многофункциональное устройство XEROX WorkCentre 3345DNI </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Дуплекс XEROX Ph 3330/WC 3335/3345 (022N02856)</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Площадка тормозная автоподатчика XEROX WC 3335/3345DN (108R01472)</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Ролик переноса (коротрон) XEROX WC 3330/3335/3345 (108R01469)</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Комплект роликов подачи бумаги (TR1) XEROX WC 3335/3345/Ph 3330 2шт (108R01470)</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Шестерня XEROX Ph 3320/3330/WC 3315/3325/3345 (007N01705)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Петля DADF левая XEROX WC 3345DN (003N01146)</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Петля ADF правая XEROX WC 3345DN (003N01145)</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17"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Бушинг тефлонового вала для XEROX Phaser 3320DNI/3330/ WorkCentre 3315DN/3325DNI/3335/3345 (JC61-04093A) (2 шт/компл) CET</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FFFFFF" w:val="clear"/>
            <w:vAlign w:val="center"/>
          </w:tcPr>
          <w:p>
            <w:pPr>
              <w:pStyle w:val="Normal"/>
              <w:spacing w:lineRule="auto" w:line="240" w:before="0" w:after="0"/>
              <w:rPr/>
            </w:pPr>
            <w:r>
              <w:rPr>
                <w:rFonts w:eastAsia="Times New Roman" w:cs="Arial" w:ascii="Arial" w:hAnsi="Arial"/>
                <w:sz w:val="16"/>
                <w:szCs w:val="16"/>
                <w:lang w:eastAsia="ru-RU"/>
              </w:rPr>
              <w:t>Фьюзер</w:t>
            </w:r>
            <w:r>
              <w:rPr>
                <w:rFonts w:eastAsia="Times New Roman" w:cs="Arial" w:ascii="Arial" w:hAnsi="Arial"/>
                <w:sz w:val="16"/>
                <w:szCs w:val="16"/>
                <w:lang w:val="en-US" w:eastAsia="ru-RU"/>
              </w:rPr>
              <w:t xml:space="preserve"> XEROX WC3315/3325/ Phaser 3320 (126N00411)</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Монитор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Лампа подсветки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Инвертор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Трансформатор инвертора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Плата блока питания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Кнопки включения/управления Acer V193W</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Конденсатор</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Монитор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Лампа подсветки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Инвертор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Трансформатор инвертора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Плата блока питания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Кнопки включения/управления Acer V193V</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Конденсатор</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Монитор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Лампа подсветки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Инвертор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Трансформатор инвертора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Плата блока питания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Кнопки включения/управления Acer V196L</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Конденсатор</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Системный блок</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Вентилятор охлаждения для процессора</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Шлейф для интерфейса SATA</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Жёсткий диск HDD от 320 Гб до 500 Гб</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Кнопка питания</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Модуль оперативной памяти DDR 2 800 MHz, 2 Гб</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Модуль оперативной памяти DDR 3 1600 MHz, 4 Гб</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FFFFFF"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Конденсатор</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FFFFFF" w:val="clear"/>
            <w:vAlign w:val="center"/>
          </w:tcPr>
          <w:p>
            <w:pPr>
              <w:pStyle w:val="Normal"/>
              <w:spacing w:lineRule="auto" w:line="240" w:before="0" w:after="0"/>
              <w:rPr/>
            </w:pPr>
            <w:r>
              <w:rPr>
                <w:rFonts w:eastAsia="Times New Roman" w:cs="Arial" w:ascii="Arial" w:hAnsi="Arial"/>
                <w:sz w:val="16"/>
                <w:szCs w:val="16"/>
                <w:lang w:eastAsia="ru-RU"/>
              </w:rPr>
              <w:t xml:space="preserve">Блок </w:t>
            </w:r>
            <w:r>
              <w:rPr>
                <w:rFonts w:eastAsia="Times New Roman" w:cs="Arial" w:ascii="Arial" w:hAnsi="Arial"/>
                <w:sz w:val="16"/>
                <w:szCs w:val="16"/>
                <w:shd w:fill="FFFFFF" w:val="clear"/>
                <w:lang w:eastAsia="ru-RU"/>
              </w:rPr>
              <w:t>питания 450 Вт</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Разъём USB тип А на плату</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ШТ</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16"/>
                <w:szCs w:val="16"/>
                <w:lang w:eastAsia="ru-RU"/>
              </w:rPr>
            </w:pPr>
            <w:r>
              <w:rPr>
                <w:rFonts w:eastAsia="Times New Roman" w:cs="Times New Roman" w:ascii="Times New Roman" w:hAnsi="Times New Roman"/>
                <w:b/>
                <w:bCs/>
                <w:sz w:val="16"/>
                <w:szCs w:val="16"/>
                <w:lang w:eastAsia="ru-RU"/>
              </w:rPr>
              <w:t>Услуги</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 </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61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Техническое обслуживание многофункционального устройства (далее - МФУ) формат А4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49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Техническое обслуживание многофункционального устройства (далее - МФУ) формат А3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Техническое обслуживание лазерного принтера формат А4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Техническое обслуживание персонального компьютера</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персонального компьютера</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монитора</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многофункционального устройства  (далее - МФУ) формат А4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многофункционального устройства (далее - МФУ) формат А3</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лазерного принтера формат А4</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255"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источника бесперебойного питания (далее - ИБП)</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39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sz w:val="16"/>
                <w:szCs w:val="16"/>
                <w:lang w:eastAsia="ru-RU"/>
              </w:rPr>
            </w:pPr>
            <w:r>
              <w:rPr>
                <w:rFonts w:eastAsia="Times New Roman" w:cs="Arial" w:ascii="Arial" w:hAnsi="Arial"/>
                <w:sz w:val="16"/>
                <w:szCs w:val="16"/>
                <w:lang w:eastAsia="ru-RU"/>
              </w:rPr>
              <w:t>Ремонт моноблока</w:t>
            </w:r>
          </w:p>
        </w:tc>
        <w:tc>
          <w:tcPr>
            <w:tcW w:w="779" w:type="dxa"/>
            <w:tcBorders>
              <w:left w:val="single" w:sz="4" w:space="0" w:color="000000"/>
              <w:bottom w:val="single" w:sz="4" w:space="0" w:color="000000"/>
            </w:tcBorders>
            <w:shd w:fill="auto" w:val="clear"/>
            <w:vAlign w:val="bottom"/>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1</w:t>
            </w:r>
          </w:p>
        </w:tc>
        <w:tc>
          <w:tcPr>
            <w:tcW w:w="846" w:type="dxa"/>
            <w:tcBorders>
              <w:left w:val="single" w:sz="4" w:space="0" w:color="000000"/>
              <w:bottom w:val="single" w:sz="4" w:space="0" w:color="000000"/>
            </w:tcBorders>
            <w:shd w:fill="auto" w:val="clear"/>
            <w:vAlign w:val="center"/>
          </w:tcPr>
          <w:p>
            <w:pPr>
              <w:pStyle w:val="Normal"/>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t>Усл. ед</w:t>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r>
        <w:trPr>
          <w:trHeight w:val="390" w:hRule="atLeast"/>
        </w:trPr>
        <w:tc>
          <w:tcPr>
            <w:tcW w:w="6348"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eastAsia="Times New Roman" w:cs="Arial"/>
                <w:b/>
                <w:b/>
                <w:bCs/>
                <w:sz w:val="24"/>
                <w:szCs w:val="24"/>
                <w:lang w:eastAsia="ru-RU"/>
              </w:rPr>
            </w:pPr>
            <w:r>
              <w:rPr>
                <w:rFonts w:eastAsia="Times New Roman" w:cs="Arial" w:ascii="Arial" w:hAnsi="Arial"/>
                <w:b/>
                <w:bCs/>
                <w:sz w:val="24"/>
                <w:szCs w:val="24"/>
                <w:lang w:eastAsia="ru-RU"/>
              </w:rPr>
              <w:t>Итого стоимость единиц услуг, работ</w:t>
            </w:r>
          </w:p>
        </w:tc>
        <w:tc>
          <w:tcPr>
            <w:tcW w:w="1625" w:type="dxa"/>
            <w:gridSpan w:val="2"/>
            <w:tcBorders>
              <w:left w:val="single" w:sz="4" w:space="0" w:color="000000"/>
              <w:bottom w:val="single" w:sz="4" w:space="0" w:color="000000"/>
            </w:tcBorders>
            <w:shd w:fill="auto" w:val="clear"/>
            <w:vAlign w:val="bottom"/>
          </w:tcPr>
          <w:p>
            <w:pPr>
              <w:pStyle w:val="Normal"/>
              <w:snapToGrid w:val="false"/>
              <w:spacing w:lineRule="auto" w:line="240" w:before="0" w:after="0"/>
              <w:jc w:val="center"/>
              <w:rPr>
                <w:rFonts w:ascii="Arial" w:hAnsi="Arial" w:eastAsia="Times New Roman" w:cs="Arial"/>
                <w:sz w:val="16"/>
                <w:szCs w:val="16"/>
                <w:lang w:eastAsia="ru-RU"/>
              </w:rPr>
            </w:pPr>
            <w:r>
              <w:rPr>
                <w:rFonts w:eastAsia="Times New Roman" w:cs="Arial" w:ascii="Arial" w:hAnsi="Arial"/>
                <w:sz w:val="16"/>
                <w:szCs w:val="16"/>
                <w:lang w:eastAsia="ru-RU"/>
              </w:rPr>
            </w:r>
          </w:p>
        </w:tc>
        <w:tc>
          <w:tcPr>
            <w:tcW w:w="1162" w:type="dxa"/>
            <w:tcBorders>
              <w:left w:val="single" w:sz="4" w:space="0" w:color="000000"/>
              <w:bottom w:val="single" w:sz="4" w:space="0" w:color="000000"/>
            </w:tcBorders>
            <w:shd w:fill="auto" w:val="clear"/>
            <w:vAlign w:val="bottom"/>
          </w:tcPr>
          <w:p>
            <w:pPr>
              <w:pStyle w:val="Normal"/>
              <w:widowControl/>
              <w:bidi w:val="0"/>
              <w:snapToGrid w:val="false"/>
              <w:spacing w:lineRule="auto" w:line="254" w:before="0" w:after="160"/>
              <w:jc w:val="left"/>
              <w:rPr>
                <w:rFonts w:ascii="Arial" w:hAnsi="Arial" w:eastAsia="Times New Roman" w:cs="Arial"/>
                <w:sz w:val="16"/>
                <w:szCs w:val="16"/>
                <w:lang w:eastAsia="ru-RU"/>
              </w:rPr>
            </w:pPr>
            <w:r>
              <w:rPr>
                <w:rFonts w:eastAsia="Times New Roman" w:cs="Arial" w:ascii="Arial" w:hAnsi="Arial"/>
                <w:sz w:val="16"/>
                <w:szCs w:val="16"/>
                <w:lang w:eastAsia="ru-RU"/>
              </w:rPr>
            </w:r>
          </w:p>
        </w:tc>
        <w:tc>
          <w:tcPr>
            <w:tcW w:w="1360" w:type="dxa"/>
            <w:tcBorders>
              <w:left w:val="single" w:sz="4" w:space="0" w:color="000000"/>
              <w:bottom w:val="single" w:sz="4" w:space="0" w:color="000000"/>
              <w:right w:val="single" w:sz="4" w:space="0" w:color="000000"/>
            </w:tcBorders>
            <w:shd w:fill="auto" w:val="clear"/>
            <w:vAlign w:val="bottom"/>
          </w:tcPr>
          <w:p>
            <w:pPr>
              <w:pStyle w:val="Normal"/>
              <w:widowControl/>
              <w:bidi w:val="0"/>
              <w:snapToGrid w:val="false"/>
              <w:spacing w:lineRule="auto" w:line="254" w:before="0" w:after="160"/>
              <w:jc w:val="left"/>
              <w:rPr>
                <w:rFonts w:ascii="Arial" w:hAnsi="Arial" w:cs="Arial"/>
                <w:sz w:val="16"/>
                <w:szCs w:val="16"/>
              </w:rPr>
            </w:pPr>
            <w:r>
              <w:rPr>
                <w:rFonts w:cs="Arial" w:ascii="Arial" w:hAnsi="Arial"/>
                <w:sz w:val="16"/>
                <w:szCs w:val="16"/>
              </w:rPr>
            </w:r>
          </w:p>
        </w:tc>
      </w:tr>
    </w:tbl>
    <w:p>
      <w:pPr>
        <w:pStyle w:val="Normal"/>
        <w:spacing w:lineRule="auto" w:line="240" w:before="0" w:after="0"/>
        <w:ind w:left="0" w:right="0" w:hanging="0"/>
        <w:jc w:val="left"/>
        <w:rPr>
          <w:b w:val="false"/>
          <w:b w:val="false"/>
          <w:bCs w:val="false"/>
          <w:color w:val="000000"/>
          <w:sz w:val="22"/>
          <w:szCs w:val="22"/>
          <w:lang w:val="ru-RU"/>
        </w:rPr>
      </w:pPr>
      <w:r>
        <w:rPr>
          <w:b w:val="false"/>
          <w:bCs w:val="false"/>
          <w:color w:val="000000"/>
          <w:sz w:val="22"/>
          <w:szCs w:val="22"/>
          <w:lang w:val="ru-RU"/>
        </w:rPr>
      </w:r>
    </w:p>
    <w:p>
      <w:pPr>
        <w:pStyle w:val="Normal"/>
        <w:spacing w:lineRule="auto" w:line="240"/>
        <w:ind w:left="0" w:right="0" w:firstLine="540"/>
        <w:jc w:val="right"/>
        <w:rPr>
          <w:b w:val="false"/>
          <w:b w:val="false"/>
          <w:bCs w:val="false"/>
          <w:color w:val="000000"/>
          <w:sz w:val="22"/>
          <w:szCs w:val="22"/>
          <w:lang w:val="ru-RU"/>
        </w:rPr>
      </w:pPr>
      <w:r>
        <w:rPr>
          <w:b w:val="false"/>
          <w:bCs w:val="false"/>
          <w:color w:val="000000"/>
          <w:sz w:val="22"/>
          <w:szCs w:val="22"/>
          <w:lang w:val="ru-RU"/>
        </w:rPr>
      </w:r>
    </w:p>
    <w:p>
      <w:pPr>
        <w:pStyle w:val="Normal"/>
        <w:spacing w:lineRule="auto" w:line="240"/>
        <w:ind w:left="0" w:right="0" w:firstLine="540"/>
        <w:jc w:val="right"/>
        <w:rPr>
          <w:b w:val="false"/>
          <w:b w:val="false"/>
          <w:bCs w:val="false"/>
          <w:color w:val="000000"/>
          <w:sz w:val="22"/>
          <w:szCs w:val="22"/>
          <w:lang w:val="ru-RU"/>
        </w:rPr>
      </w:pPr>
      <w:r>
        <w:rPr>
          <w:b w:val="false"/>
          <w:bCs w:val="false"/>
          <w:color w:val="000000"/>
          <w:sz w:val="22"/>
          <w:szCs w:val="22"/>
          <w:lang w:val="ru-RU"/>
        </w:rPr>
      </w:r>
    </w:p>
    <w:tbl>
      <w:tblPr>
        <w:tblW w:w="9975" w:type="dxa"/>
        <w:jc w:val="left"/>
        <w:tblInd w:w="21" w:type="dxa"/>
        <w:tblCellMar>
          <w:top w:w="0" w:type="dxa"/>
          <w:left w:w="108" w:type="dxa"/>
          <w:bottom w:w="0" w:type="dxa"/>
          <w:right w:w="108" w:type="dxa"/>
        </w:tblCellMar>
      </w:tblPr>
      <w:tblGrid>
        <w:gridCol w:w="5160"/>
        <w:gridCol w:w="4815"/>
      </w:tblGrid>
      <w:tr>
        <w:trPr>
          <w:trHeight w:val="1435" w:hRule="atLeast"/>
        </w:trPr>
        <w:tc>
          <w:tcPr>
            <w:tcW w:w="5160" w:type="dxa"/>
            <w:tcBorders/>
            <w:shd w:fill="auto" w:val="clear"/>
          </w:tcPr>
          <w:p>
            <w:pPr>
              <w:pStyle w:val="Normal"/>
              <w:tabs>
                <w:tab w:val="clear" w:pos="720"/>
                <w:tab w:val="left" w:pos="3695" w:leader="none"/>
              </w:tabs>
              <w:snapToGrid w:val="false"/>
              <w:rPr>
                <w:b/>
                <w:b/>
                <w:bCs/>
                <w:color w:val="000000"/>
                <w:sz w:val="24"/>
                <w:szCs w:val="24"/>
              </w:rPr>
            </w:pPr>
            <w:r>
              <w:rPr>
                <w:b/>
                <w:bCs/>
                <w:color w:val="000000"/>
                <w:sz w:val="24"/>
                <w:szCs w:val="24"/>
              </w:rPr>
              <w:t>Исполнитель:</w:t>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jc w:val="left"/>
              <w:rPr>
                <w:b/>
                <w:b/>
                <w:bCs/>
                <w:color w:val="000000"/>
                <w:sz w:val="24"/>
                <w:szCs w:val="24"/>
              </w:rPr>
            </w:pPr>
            <w:r>
              <w:rPr>
                <w:b/>
                <w:bCs/>
                <w:color w:val="000000"/>
                <w:sz w:val="24"/>
                <w:szCs w:val="24"/>
              </w:rPr>
              <w:t xml:space="preserve">_______________________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c>
          <w:tcPr>
            <w:tcW w:w="4815" w:type="dxa"/>
            <w:tcBorders/>
            <w:shd w:fill="auto" w:val="clear"/>
          </w:tcPr>
          <w:p>
            <w:pPr>
              <w:pStyle w:val="Normal"/>
              <w:snapToGrid w:val="false"/>
              <w:ind w:left="12" w:right="-3" w:hanging="0"/>
              <w:jc w:val="both"/>
              <w:rPr>
                <w:b/>
                <w:b/>
                <w:bCs/>
                <w:color w:val="000000"/>
                <w:sz w:val="24"/>
                <w:szCs w:val="24"/>
              </w:rPr>
            </w:pPr>
            <w:r>
              <w:rPr>
                <w:b/>
                <w:bCs/>
                <w:color w:val="000000"/>
                <w:sz w:val="24"/>
                <w:szCs w:val="24"/>
              </w:rPr>
              <w:t>Заказчик:</w:t>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snapToGrid w:val="false"/>
              <w:rPr>
                <w:b/>
                <w:b/>
                <w:bCs/>
                <w:color w:val="000000"/>
                <w:sz w:val="24"/>
                <w:szCs w:val="24"/>
              </w:rPr>
            </w:pPr>
            <w:r>
              <w:rPr>
                <w:b/>
                <w:bCs/>
                <w:color w:val="000000"/>
                <w:sz w:val="24"/>
                <w:szCs w:val="24"/>
              </w:rPr>
            </w:r>
          </w:p>
          <w:p>
            <w:pPr>
              <w:pStyle w:val="Normal"/>
              <w:ind w:left="-3" w:right="-183" w:hanging="0"/>
              <w:jc w:val="both"/>
              <w:rPr>
                <w:b/>
                <w:b/>
                <w:bCs/>
                <w:color w:val="000000"/>
                <w:sz w:val="24"/>
                <w:szCs w:val="24"/>
              </w:rPr>
            </w:pPr>
            <w:r>
              <w:rPr>
                <w:b/>
                <w:bCs/>
                <w:color w:val="000000"/>
                <w:sz w:val="24"/>
                <w:szCs w:val="24"/>
              </w:rPr>
              <w:t xml:space="preserve">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r>
    </w:tbl>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r>
    </w:p>
    <w:p>
      <w:pPr>
        <w:pStyle w:val="Normal"/>
        <w:spacing w:lineRule="auto" w:line="240"/>
        <w:ind w:left="0" w:right="0" w:firstLine="540"/>
        <w:jc w:val="right"/>
        <w:rPr>
          <w:b w:val="false"/>
          <w:b w:val="false"/>
          <w:bCs w:val="false"/>
          <w:sz w:val="22"/>
          <w:szCs w:val="22"/>
          <w:lang w:val="ru-RU"/>
        </w:rPr>
      </w:pPr>
      <w:r>
        <w:rPr>
          <w:b w:val="false"/>
          <w:bCs w:val="false"/>
          <w:sz w:val="22"/>
          <w:szCs w:val="22"/>
          <w:lang w:val="ru-RU"/>
        </w:rPr>
        <w:t>Приложение №2</w:t>
      </w:r>
    </w:p>
    <w:p>
      <w:pPr>
        <w:pStyle w:val="Normal"/>
        <w:spacing w:lineRule="auto" w:line="240"/>
        <w:ind w:left="0" w:right="0" w:firstLine="540"/>
        <w:jc w:val="right"/>
        <w:rPr/>
      </w:pPr>
      <w:r>
        <w:rPr>
          <w:b w:val="false"/>
          <w:bCs w:val="false"/>
          <w:sz w:val="22"/>
          <w:szCs w:val="22"/>
          <w:lang w:val="ru-RU"/>
        </w:rPr>
        <w:t xml:space="preserve">     </w:t>
      </w:r>
      <w:r>
        <w:rPr>
          <w:b w:val="false"/>
          <w:bCs w:val="false"/>
          <w:sz w:val="22"/>
          <w:szCs w:val="22"/>
          <w:lang w:val="ru-RU"/>
        </w:rPr>
        <w:t>к Договору № __</w:t>
      </w:r>
    </w:p>
    <w:p>
      <w:pPr>
        <w:pStyle w:val="Normal"/>
        <w:spacing w:lineRule="auto" w:line="240"/>
        <w:jc w:val="right"/>
        <w:rPr/>
      </w:pPr>
      <w:r>
        <w:rPr>
          <w:rFonts w:cs="Times New Roman"/>
          <w:b w:val="false"/>
          <w:bCs w:val="false"/>
          <w:sz w:val="22"/>
          <w:szCs w:val="22"/>
          <w:highlight w:val="white"/>
          <w:lang w:val="ru-RU"/>
        </w:rPr>
        <w:t xml:space="preserve"> </w:t>
      </w:r>
      <w:r>
        <w:rPr>
          <w:rFonts w:cs="Times New Roman"/>
          <w:b w:val="false"/>
          <w:bCs w:val="false"/>
          <w:sz w:val="22"/>
          <w:szCs w:val="22"/>
          <w:highlight w:val="white"/>
          <w:lang w:val="ru-RU"/>
        </w:rPr>
        <w:t>от «______»_______________ 2026 г.</w:t>
      </w:r>
    </w:p>
    <w:p>
      <w:pPr>
        <w:pStyle w:val="Normal"/>
        <w:spacing w:lineRule="auto" w:line="240"/>
        <w:jc w:val="center"/>
        <w:rPr/>
      </w:pPr>
      <w:r>
        <w:rPr/>
      </w:r>
    </w:p>
    <w:p>
      <w:pPr>
        <w:pStyle w:val="Normal"/>
        <w:spacing w:lineRule="auto" w:line="240"/>
        <w:jc w:val="center"/>
        <w:rPr>
          <w:rFonts w:ascii="Times New Roman" w:hAnsi="Times New Roman" w:eastAsia="Times New Roman" w:cs="Times New Roman"/>
          <w:b/>
          <w:b/>
          <w:color w:val="000000"/>
          <w:sz w:val="24"/>
          <w:highlight w:val="white"/>
        </w:rPr>
      </w:pPr>
      <w:r>
        <w:rPr>
          <w:rFonts w:eastAsia="Times New Roman" w:cs="Times New Roman" w:ascii="Times New Roman" w:hAnsi="Times New Roman"/>
          <w:b/>
          <w:color w:val="000000"/>
          <w:sz w:val="24"/>
          <w:highlight w:val="white"/>
        </w:rPr>
        <w:t>ТЕХНИЧЕСКОЕ ЗАДАНИЕ</w:t>
      </w:r>
    </w:p>
    <w:p>
      <w:pPr>
        <w:pStyle w:val="Normal"/>
        <w:spacing w:lineRule="auto" w:line="240"/>
        <w:jc w:val="center"/>
        <w:rPr>
          <w:rFonts w:ascii="Times New Roman" w:hAnsi="Times New Roman" w:eastAsia="Times New Roman" w:cs="Times New Roman"/>
          <w:b/>
          <w:b/>
          <w:color w:val="000000"/>
          <w:sz w:val="24"/>
          <w:highlight w:val="white"/>
        </w:rPr>
      </w:pPr>
      <w:r>
        <w:rPr>
          <w:rFonts w:eastAsia="Times New Roman" w:cs="Times New Roman" w:ascii="Times New Roman" w:hAnsi="Times New Roman"/>
          <w:b/>
          <w:color w:val="000000"/>
          <w:sz w:val="24"/>
          <w:highlight w:val="white"/>
        </w:rPr>
      </w:r>
    </w:p>
    <w:p>
      <w:pPr>
        <w:pStyle w:val="Normal"/>
        <w:tabs>
          <w:tab w:val="clear" w:pos="720"/>
          <w:tab w:val="left" w:pos="570" w:leader="none"/>
        </w:tabs>
        <w:spacing w:lineRule="auto" w:line="240"/>
        <w:jc w:val="both"/>
        <w:rPr/>
      </w:pPr>
      <w:r>
        <w:rPr>
          <w:b/>
          <w:sz w:val="24"/>
          <w:szCs w:val="24"/>
          <w:lang w:val="ru-RU"/>
        </w:rPr>
        <w:t xml:space="preserve">1. </w:t>
      </w:r>
      <w:r>
        <w:rPr>
          <w:b/>
          <w:sz w:val="24"/>
          <w:szCs w:val="24"/>
          <w:u w:val="none"/>
        </w:rPr>
        <w:t xml:space="preserve">Место </w:t>
      </w:r>
      <w:r>
        <w:rPr>
          <w:b/>
          <w:sz w:val="24"/>
          <w:szCs w:val="24"/>
          <w:u w:val="none"/>
          <w:lang w:val="ru-RU"/>
        </w:rPr>
        <w:t>оказания услуг</w:t>
      </w:r>
      <w:r>
        <w:rPr>
          <w:b/>
          <w:sz w:val="24"/>
          <w:szCs w:val="24"/>
          <w:u w:val="none"/>
        </w:rPr>
        <w:t>:</w:t>
      </w:r>
      <w:r>
        <w:rPr>
          <w:b/>
          <w:sz w:val="24"/>
          <w:szCs w:val="24"/>
        </w:rPr>
        <w:t xml:space="preserve"> </w:t>
      </w:r>
      <w:r>
        <w:rPr>
          <w:rStyle w:val="FontStyle30"/>
          <w:sz w:val="24"/>
          <w:szCs w:val="24"/>
          <w:lang w:val="ru-RU"/>
        </w:rPr>
        <w:t>р</w:t>
      </w:r>
      <w:r>
        <w:rPr>
          <w:rStyle w:val="FontStyle30"/>
          <w:color w:val="000000"/>
          <w:spacing w:val="-11"/>
          <w:sz w:val="24"/>
          <w:szCs w:val="24"/>
          <w:lang w:val="ru-RU"/>
        </w:rPr>
        <w:t>аботы</w:t>
      </w:r>
      <w:r>
        <w:rPr>
          <w:rStyle w:val="FontStyle30"/>
          <w:color w:val="000000"/>
          <w:spacing w:val="-11"/>
          <w:sz w:val="24"/>
          <w:szCs w:val="24"/>
        </w:rPr>
        <w:t xml:space="preserve"> по </w:t>
      </w:r>
      <w:r>
        <w:rPr>
          <w:rStyle w:val="FontStyle30"/>
          <w:color w:val="000000"/>
          <w:spacing w:val="-11"/>
          <w:sz w:val="24"/>
          <w:szCs w:val="24"/>
          <w:lang w:val="ru-RU"/>
        </w:rPr>
        <w:t>ремонту</w:t>
      </w:r>
      <w:r>
        <w:rPr>
          <w:rStyle w:val="FontStyle30"/>
          <w:color w:val="000000"/>
          <w:spacing w:val="-11"/>
          <w:sz w:val="24"/>
          <w:szCs w:val="24"/>
        </w:rPr>
        <w:t xml:space="preserve"> </w:t>
      </w:r>
      <w:r>
        <w:rPr>
          <w:rStyle w:val="FontStyle30"/>
          <w:color w:val="000000"/>
          <w:spacing w:val="-11"/>
          <w:sz w:val="24"/>
          <w:szCs w:val="24"/>
          <w:lang w:val="ru-RU"/>
        </w:rPr>
        <w:t>производятся</w:t>
      </w:r>
      <w:r>
        <w:rPr>
          <w:rStyle w:val="FontStyle30"/>
          <w:color w:val="000000"/>
          <w:spacing w:val="-11"/>
          <w:sz w:val="24"/>
          <w:szCs w:val="24"/>
        </w:rPr>
        <w:t xml:space="preserve"> </w:t>
      </w:r>
      <w:r>
        <w:rPr>
          <w:rStyle w:val="FontStyle30"/>
          <w:color w:val="000000"/>
          <w:spacing w:val="-11"/>
          <w:sz w:val="24"/>
          <w:szCs w:val="24"/>
          <w:lang w:val="ru-RU"/>
        </w:rPr>
        <w:t>по месту нахождения</w:t>
      </w:r>
      <w:r>
        <w:rPr>
          <w:rStyle w:val="FontStyle30"/>
          <w:color w:val="000000"/>
          <w:spacing w:val="-11"/>
          <w:sz w:val="24"/>
          <w:szCs w:val="24"/>
        </w:rPr>
        <w:t xml:space="preserve"> Исполнителя</w:t>
      </w:r>
      <w:r>
        <w:rPr>
          <w:rStyle w:val="FontStyle30"/>
          <w:color w:val="000000"/>
          <w:spacing w:val="-11"/>
          <w:sz w:val="24"/>
          <w:szCs w:val="24"/>
          <w:highlight w:val="white"/>
          <w:lang w:val="ru-RU"/>
        </w:rPr>
        <w:t>.</w:t>
      </w:r>
    </w:p>
    <w:p>
      <w:pPr>
        <w:pStyle w:val="Style310"/>
        <w:widowControl/>
        <w:tabs>
          <w:tab w:val="clear" w:pos="720"/>
          <w:tab w:val="left" w:pos="570" w:leader="none"/>
        </w:tabs>
        <w:spacing w:lineRule="auto" w:line="240"/>
        <w:jc w:val="left"/>
        <w:rPr/>
      </w:pPr>
      <w:r>
        <w:rPr>
          <w:rStyle w:val="FontStyle30"/>
          <w:rFonts w:eastAsia="Times New Roman"/>
          <w:b/>
          <w:bCs/>
          <w:sz w:val="24"/>
          <w:szCs w:val="24"/>
          <w:lang w:val="ru-RU"/>
        </w:rPr>
        <w:t xml:space="preserve">2. </w:t>
      </w:r>
      <w:r>
        <w:rPr>
          <w:rStyle w:val="FontStyle30"/>
          <w:rFonts w:eastAsia="Times New Roman"/>
          <w:b/>
          <w:bCs/>
          <w:sz w:val="24"/>
          <w:szCs w:val="24"/>
          <w:u w:val="none"/>
          <w:lang w:val="ru-RU"/>
        </w:rPr>
        <w:t>Сроки оказания услуг:</w:t>
      </w:r>
      <w:r>
        <w:rPr>
          <w:rStyle w:val="FontStyle30"/>
          <w:rFonts w:eastAsia="Times New Roman"/>
          <w:b/>
          <w:bCs/>
          <w:sz w:val="24"/>
          <w:szCs w:val="24"/>
          <w:lang w:val="ru-RU"/>
        </w:rPr>
        <w:t xml:space="preserve"> </w:t>
      </w:r>
      <w:r>
        <w:rPr>
          <w:rStyle w:val="FontStyle30"/>
          <w:rFonts w:eastAsia="Times New Roman"/>
          <w:b/>
          <w:bCs/>
          <w:sz w:val="24"/>
          <w:szCs w:val="24"/>
          <w:highlight w:val="white"/>
          <w:lang w:val="ru-RU"/>
        </w:rPr>
        <w:t xml:space="preserve"> </w:t>
      </w:r>
      <w:r>
        <w:rPr>
          <w:rStyle w:val="FontStyle30"/>
          <w:rFonts w:eastAsia="Times New Roman"/>
          <w:sz w:val="24"/>
          <w:szCs w:val="24"/>
          <w:highlight w:val="white"/>
          <w:lang w:val="ru-RU"/>
        </w:rPr>
        <w:t>с 01 января 2027 года по 25 декабря 2027 года включительно по заявкам</w:t>
      </w:r>
      <w:r>
        <w:rPr>
          <w:rStyle w:val="FontStyle30"/>
          <w:rFonts w:eastAsia="Times New Roman"/>
          <w:sz w:val="24"/>
          <w:szCs w:val="24"/>
          <w:highlight w:val="white"/>
          <w:u w:val="none"/>
          <w:lang w:val="ru-RU"/>
        </w:rPr>
        <w:t xml:space="preserve"> </w:t>
      </w:r>
      <w:r>
        <w:rPr>
          <w:rStyle w:val="FontStyle30"/>
          <w:rFonts w:eastAsia="Times New Roman"/>
          <w:sz w:val="24"/>
          <w:szCs w:val="24"/>
          <w:highlight w:val="white"/>
          <w:lang w:val="ru-RU"/>
        </w:rPr>
        <w:t>Заказчика.</w:t>
      </w:r>
    </w:p>
    <w:p>
      <w:pPr>
        <w:pStyle w:val="Normal"/>
        <w:widowControl/>
        <w:tabs>
          <w:tab w:val="clear" w:pos="720"/>
          <w:tab w:val="left" w:pos="570" w:leader="none"/>
        </w:tabs>
        <w:spacing w:lineRule="auto" w:line="240"/>
        <w:rPr/>
      </w:pPr>
      <w:r>
        <w:rPr>
          <w:b/>
          <w:bCs/>
          <w:sz w:val="24"/>
          <w:szCs w:val="24"/>
          <w:u w:val="none"/>
          <w:lang w:val="ru-RU" w:eastAsia="ru-RU"/>
        </w:rPr>
        <w:t xml:space="preserve">2.1. </w:t>
      </w:r>
      <w:r>
        <w:rPr>
          <w:b/>
          <w:bCs/>
          <w:sz w:val="24"/>
          <w:szCs w:val="24"/>
          <w:u w:val="none"/>
          <w:lang w:eastAsia="ru-RU"/>
        </w:rPr>
        <w:t>Сроки выполнения услуг:</w:t>
      </w:r>
    </w:p>
    <w:tbl>
      <w:tblPr>
        <w:tblW w:w="9910" w:type="dxa"/>
        <w:jc w:val="left"/>
        <w:tblInd w:w="0" w:type="dxa"/>
        <w:tblCellMar>
          <w:top w:w="0" w:type="dxa"/>
          <w:left w:w="108" w:type="dxa"/>
          <w:bottom w:w="0" w:type="dxa"/>
          <w:right w:w="108" w:type="dxa"/>
        </w:tblCellMar>
      </w:tblPr>
      <w:tblGrid>
        <w:gridCol w:w="450"/>
        <w:gridCol w:w="2730"/>
        <w:gridCol w:w="4875"/>
        <w:gridCol w:w="1855"/>
      </w:tblGrid>
      <w:tr>
        <w:trPr>
          <w:tblHeader w:val="true"/>
          <w:trHeight w:val="1005"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57" w:right="-57" w:hanging="0"/>
              <w:jc w:val="center"/>
              <w:rPr/>
            </w:pPr>
            <w:r>
              <w:rPr>
                <w:rFonts w:eastAsia="Times New Roman" w:cs="Times New Roman"/>
                <w:b/>
                <w:bCs/>
                <w:color w:val="000000"/>
                <w:sz w:val="21"/>
                <w:szCs w:val="21"/>
              </w:rPr>
              <w:t xml:space="preserve">№ </w:t>
            </w:r>
            <w:r>
              <w:rPr>
                <w:rFonts w:eastAsia="Times New Roman" w:cs="Times New Roman"/>
                <w:b/>
                <w:bCs/>
                <w:color w:val="000000"/>
                <w:sz w:val="21"/>
                <w:szCs w:val="21"/>
              </w:rPr>
              <w:t>п/п</w:t>
            </w:r>
          </w:p>
        </w:tc>
        <w:tc>
          <w:tcPr>
            <w:tcW w:w="2730" w:type="dxa"/>
            <w:tcBorders>
              <w:top w:val="single" w:sz="4" w:space="0" w:color="000000"/>
              <w:left w:val="single" w:sz="4" w:space="0" w:color="000000"/>
              <w:bottom w:val="single" w:sz="4" w:space="0" w:color="000000"/>
            </w:tcBorders>
            <w:shd w:fill="auto" w:val="clear"/>
            <w:vAlign w:val="center"/>
          </w:tcPr>
          <w:p>
            <w:pPr>
              <w:pStyle w:val="Normal"/>
              <w:spacing w:lineRule="auto" w:line="240"/>
              <w:ind w:left="-57" w:right="-57" w:hanging="0"/>
              <w:jc w:val="center"/>
              <w:rPr>
                <w:rFonts w:cs="Times New Roman"/>
                <w:b/>
                <w:b/>
                <w:bCs/>
                <w:color w:val="000000"/>
                <w:sz w:val="21"/>
                <w:szCs w:val="21"/>
              </w:rPr>
            </w:pPr>
            <w:r>
              <w:rPr>
                <w:rFonts w:cs="Times New Roman"/>
                <w:b/>
                <w:bCs/>
                <w:color w:val="000000"/>
                <w:sz w:val="21"/>
                <w:szCs w:val="21"/>
              </w:rPr>
              <w:t>Наименование</w:t>
              <w:br/>
              <w:t>услуги</w:t>
            </w:r>
          </w:p>
        </w:tc>
        <w:tc>
          <w:tcPr>
            <w:tcW w:w="4875" w:type="dxa"/>
            <w:tcBorders>
              <w:top w:val="single" w:sz="4" w:space="0" w:color="000000"/>
              <w:left w:val="single" w:sz="4" w:space="0" w:color="000000"/>
              <w:bottom w:val="single" w:sz="4" w:space="0" w:color="000000"/>
            </w:tcBorders>
            <w:shd w:fill="auto" w:val="clear"/>
            <w:vAlign w:val="center"/>
          </w:tcPr>
          <w:p>
            <w:pPr>
              <w:pStyle w:val="Normal"/>
              <w:spacing w:lineRule="auto" w:line="240"/>
              <w:ind w:left="-57" w:right="-57" w:hanging="0"/>
              <w:jc w:val="both"/>
              <w:rPr>
                <w:rFonts w:cs="Times New Roman"/>
                <w:b/>
                <w:b/>
                <w:bCs/>
                <w:color w:val="000000"/>
                <w:sz w:val="21"/>
                <w:szCs w:val="21"/>
              </w:rPr>
            </w:pPr>
            <w:r>
              <w:rPr>
                <w:rFonts w:cs="Times New Roman"/>
                <w:b/>
                <w:bCs/>
                <w:color w:val="000000"/>
                <w:sz w:val="21"/>
                <w:szCs w:val="21"/>
              </w:rPr>
              <w:t>Перечень операций входящих в состав услуги</w:t>
            </w:r>
          </w:p>
        </w:tc>
        <w:tc>
          <w:tcPr>
            <w:tcW w:w="18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ind w:left="-57" w:right="-57" w:hanging="0"/>
              <w:jc w:val="center"/>
              <w:rPr>
                <w:rFonts w:cs="Times New Roman"/>
                <w:b/>
                <w:b/>
                <w:bCs/>
                <w:color w:val="000000"/>
                <w:sz w:val="21"/>
                <w:szCs w:val="21"/>
              </w:rPr>
            </w:pPr>
            <w:r>
              <w:rPr>
                <w:rFonts w:cs="Times New Roman"/>
                <w:b/>
                <w:bCs/>
                <w:color w:val="000000"/>
                <w:sz w:val="21"/>
                <w:szCs w:val="21"/>
              </w:rPr>
              <w:t>Срок оказания услуги</w:t>
            </w:r>
          </w:p>
        </w:tc>
      </w:tr>
      <w:tr>
        <w:trPr>
          <w:trHeight w:val="23"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0" w:right="-57" w:hanging="0"/>
              <w:jc w:val="center"/>
              <w:rPr>
                <w:rFonts w:cs="Times New Roman"/>
                <w:color w:val="000000"/>
                <w:sz w:val="21"/>
                <w:szCs w:val="21"/>
              </w:rPr>
            </w:pPr>
            <w:r>
              <w:rPr>
                <w:rFonts w:cs="Times New Roman"/>
                <w:color w:val="000000"/>
                <w:sz w:val="21"/>
                <w:szCs w:val="21"/>
              </w:rPr>
              <w:t>3</w:t>
            </w:r>
          </w:p>
        </w:tc>
        <w:tc>
          <w:tcPr>
            <w:tcW w:w="2730"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Техническое обслуживание лазерного принтера формат А4</w:t>
            </w:r>
          </w:p>
        </w:tc>
        <w:tc>
          <w:tcPr>
            <w:tcW w:w="4875"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jc w:val="both"/>
              <w:rPr>
                <w:rFonts w:cs="Times New Roman"/>
                <w:color w:val="000000"/>
                <w:sz w:val="21"/>
                <w:szCs w:val="21"/>
              </w:rPr>
            </w:pPr>
            <w:r>
              <w:rPr>
                <w:rFonts w:cs="Times New Roman"/>
                <w:color w:val="000000"/>
                <w:sz w:val="21"/>
                <w:szCs w:val="21"/>
              </w:rPr>
              <w:t>Проверка работоспособности принтера. Очистка внутренних компонентов от загрязнений. Осмотр внутренних компонентов на предмет выявления дефектов. Смазка движущихся частей и направляющих. Диагностика “термоэлемента в сборе”, “ вала переноса заряда”, узлов тракта прохождения бумаги. Очистка  внешних поверхностей принтера. Сборка и проверка работоспособности принтера.</w:t>
            </w:r>
          </w:p>
        </w:tc>
        <w:tc>
          <w:tcPr>
            <w:tcW w:w="18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r>
        <w:trPr>
          <w:trHeight w:val="23" w:hRule="atLeast"/>
          <w:cantSplit w:val="true"/>
        </w:trPr>
        <w:tc>
          <w:tcPr>
            <w:tcW w:w="450" w:type="dxa"/>
            <w:tcBorders>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0" w:right="-57" w:hanging="0"/>
              <w:jc w:val="center"/>
              <w:rPr>
                <w:rFonts w:cs="Times New Roman"/>
                <w:color w:val="000000"/>
                <w:sz w:val="21"/>
                <w:szCs w:val="21"/>
              </w:rPr>
            </w:pPr>
            <w:r>
              <w:rPr>
                <w:rFonts w:cs="Times New Roman"/>
                <w:color w:val="000000"/>
                <w:sz w:val="21"/>
                <w:szCs w:val="21"/>
              </w:rPr>
              <w:t>4</w:t>
            </w:r>
          </w:p>
        </w:tc>
        <w:tc>
          <w:tcPr>
            <w:tcW w:w="2730" w:type="dxa"/>
            <w:tcBorders>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Техническое обслуживание персонального компьютера</w:t>
            </w:r>
          </w:p>
        </w:tc>
        <w:tc>
          <w:tcPr>
            <w:tcW w:w="4875" w:type="dxa"/>
            <w:tcBorders>
              <w:left w:val="single" w:sz="4" w:space="0" w:color="000000"/>
              <w:bottom w:val="single" w:sz="4" w:space="0" w:color="000000"/>
            </w:tcBorders>
            <w:shd w:fill="auto" w:val="clear"/>
          </w:tcPr>
          <w:p>
            <w:pPr>
              <w:pStyle w:val="Normal"/>
              <w:spacing w:lineRule="auto" w:line="240"/>
              <w:ind w:left="-57" w:right="-57" w:hanging="0"/>
              <w:jc w:val="both"/>
              <w:rPr/>
            </w:pPr>
            <w:r>
              <w:rPr>
                <w:rFonts w:cs="Times New Roman"/>
                <w:color w:val="000000"/>
                <w:sz w:val="21"/>
                <w:szCs w:val="21"/>
              </w:rPr>
              <w:t xml:space="preserve">Проверка работоспособности персонального компьютера. Очистка внутренних компонентов от загрязнений. Осмотр внутренних компонентов на предмет выявления дефектов. </w:t>
            </w:r>
            <w:r>
              <w:rPr>
                <w:rFonts w:cs="Times New Roman"/>
                <w:color w:val="auto"/>
                <w:sz w:val="21"/>
                <w:szCs w:val="21"/>
              </w:rPr>
              <w:t>Смазка движущихся частей.</w:t>
            </w:r>
            <w:r>
              <w:rPr>
                <w:rFonts w:cs="Times New Roman"/>
                <w:color w:val="FF0000"/>
                <w:sz w:val="21"/>
                <w:szCs w:val="21"/>
              </w:rPr>
              <w:t xml:space="preserve"> </w:t>
            </w:r>
            <w:r>
              <w:rPr>
                <w:rFonts w:cs="Times New Roman"/>
                <w:color w:val="000000"/>
                <w:sz w:val="21"/>
                <w:szCs w:val="21"/>
              </w:rPr>
              <w:t xml:space="preserve">Очистка  внешних поверхностей персонального </w:t>
            </w:r>
            <w:r>
              <w:rPr>
                <w:rFonts w:cs="Times New Roman"/>
                <w:color w:val="000000"/>
                <w:sz w:val="21"/>
                <w:szCs w:val="21"/>
                <w:lang w:val="ru-RU"/>
              </w:rPr>
              <w:t>компьютера</w:t>
            </w:r>
            <w:r>
              <w:rPr>
                <w:rFonts w:cs="Times New Roman"/>
                <w:color w:val="000000"/>
                <w:sz w:val="21"/>
                <w:szCs w:val="21"/>
              </w:rPr>
              <w:t>. Сборка и проверка работоспособности персонального компьютера.</w:t>
            </w:r>
          </w:p>
        </w:tc>
        <w:tc>
          <w:tcPr>
            <w:tcW w:w="1855" w:type="dxa"/>
            <w:tcBorders>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r>
        <w:trPr>
          <w:trHeight w:val="23"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0" w:right="-57" w:hanging="0"/>
              <w:jc w:val="center"/>
              <w:rPr>
                <w:rFonts w:cs="Times New Roman"/>
                <w:color w:val="000000"/>
                <w:sz w:val="21"/>
                <w:szCs w:val="21"/>
              </w:rPr>
            </w:pPr>
            <w:r>
              <w:rPr>
                <w:rFonts w:cs="Times New Roman"/>
                <w:color w:val="000000"/>
                <w:sz w:val="21"/>
                <w:szCs w:val="21"/>
              </w:rPr>
              <w:t>5</w:t>
            </w:r>
          </w:p>
        </w:tc>
        <w:tc>
          <w:tcPr>
            <w:tcW w:w="2730"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Ремонт персонального компьютера</w:t>
            </w:r>
          </w:p>
        </w:tc>
        <w:tc>
          <w:tcPr>
            <w:tcW w:w="4875"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jc w:val="both"/>
              <w:rPr>
                <w:rFonts w:cs="Times New Roman"/>
                <w:color w:val="000000"/>
                <w:sz w:val="21"/>
                <w:szCs w:val="21"/>
              </w:rPr>
            </w:pPr>
            <w:r>
              <w:rPr>
                <w:rFonts w:cs="Times New Roman"/>
                <w:color w:val="000000"/>
                <w:sz w:val="21"/>
                <w:szCs w:val="21"/>
              </w:rPr>
              <w:t>Ремонт с заменой деталей и (или) связанный с паянием, с разборкой и сборкой корпуса изделия.</w:t>
            </w:r>
          </w:p>
        </w:tc>
        <w:tc>
          <w:tcPr>
            <w:tcW w:w="18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r>
        <w:trPr>
          <w:trHeight w:val="23"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0" w:right="-57" w:hanging="0"/>
              <w:jc w:val="center"/>
              <w:rPr>
                <w:rFonts w:cs="Times New Roman"/>
                <w:color w:val="000000"/>
                <w:sz w:val="21"/>
                <w:szCs w:val="21"/>
              </w:rPr>
            </w:pPr>
            <w:r>
              <w:rPr>
                <w:rFonts w:cs="Times New Roman"/>
                <w:color w:val="000000"/>
                <w:sz w:val="21"/>
                <w:szCs w:val="21"/>
              </w:rPr>
              <w:t>6</w:t>
            </w:r>
          </w:p>
        </w:tc>
        <w:tc>
          <w:tcPr>
            <w:tcW w:w="2730"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Ремонт монитора</w:t>
            </w:r>
          </w:p>
        </w:tc>
        <w:tc>
          <w:tcPr>
            <w:tcW w:w="4875"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jc w:val="both"/>
              <w:rPr>
                <w:rFonts w:cs="Times New Roman"/>
                <w:color w:val="000000"/>
                <w:sz w:val="21"/>
                <w:szCs w:val="21"/>
              </w:rPr>
            </w:pPr>
            <w:r>
              <w:rPr>
                <w:rFonts w:cs="Times New Roman"/>
                <w:color w:val="000000"/>
                <w:sz w:val="21"/>
                <w:szCs w:val="21"/>
              </w:rPr>
              <w:t>Ремонт с заменой комплектующих, с заменой деталей связанный с паянием, с разборкой и сборкой корпуса изделия.</w:t>
            </w:r>
          </w:p>
        </w:tc>
        <w:tc>
          <w:tcPr>
            <w:tcW w:w="18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r>
        <w:trPr>
          <w:trHeight w:val="23"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57" w:right="-57" w:hanging="0"/>
              <w:jc w:val="center"/>
              <w:rPr>
                <w:rFonts w:cs="Times New Roman"/>
                <w:color w:val="000000"/>
                <w:sz w:val="21"/>
                <w:szCs w:val="21"/>
              </w:rPr>
            </w:pPr>
            <w:r>
              <w:rPr>
                <w:rFonts w:cs="Times New Roman"/>
                <w:color w:val="000000"/>
                <w:sz w:val="21"/>
                <w:szCs w:val="21"/>
              </w:rPr>
              <w:t>9</w:t>
            </w:r>
          </w:p>
        </w:tc>
        <w:tc>
          <w:tcPr>
            <w:tcW w:w="2730"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Ремонт лазерного принтера формат А4</w:t>
            </w:r>
          </w:p>
        </w:tc>
        <w:tc>
          <w:tcPr>
            <w:tcW w:w="4875"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jc w:val="both"/>
              <w:rPr>
                <w:rFonts w:cs="Times New Roman"/>
                <w:color w:val="000000"/>
                <w:sz w:val="21"/>
                <w:szCs w:val="21"/>
              </w:rPr>
            </w:pPr>
            <w:r>
              <w:rPr>
                <w:rFonts w:cs="Times New Roman"/>
                <w:color w:val="000000"/>
                <w:sz w:val="21"/>
                <w:szCs w:val="21"/>
              </w:rPr>
              <w:t>Ремонт с заменой комплектующих и (или) с заменой деталей связанный с паянием, с разборкой и сборкой корпуса изделия.</w:t>
            </w:r>
          </w:p>
        </w:tc>
        <w:tc>
          <w:tcPr>
            <w:tcW w:w="18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r>
        <w:trPr>
          <w:trHeight w:val="23" w:hRule="atLeast"/>
          <w:cantSplit w:val="true"/>
        </w:trPr>
        <w:tc>
          <w:tcPr>
            <w:tcW w:w="450" w:type="dxa"/>
            <w:tcBorders>
              <w:top w:val="single" w:sz="4" w:space="0" w:color="000000"/>
              <w:left w:val="single" w:sz="4" w:space="0" w:color="000000"/>
              <w:bottom w:val="single" w:sz="4" w:space="0" w:color="000000"/>
            </w:tcBorders>
            <w:shd w:fill="auto" w:val="clear"/>
            <w:vAlign w:val="center"/>
          </w:tcPr>
          <w:p>
            <w:pPr>
              <w:pStyle w:val="Normal"/>
              <w:widowControl/>
              <w:numPr>
                <w:ilvl w:val="0"/>
                <w:numId w:val="2"/>
              </w:numPr>
              <w:snapToGrid w:val="false"/>
              <w:spacing w:lineRule="auto" w:line="240" w:before="0" w:after="0"/>
              <w:ind w:left="-57" w:right="-57" w:hanging="0"/>
              <w:jc w:val="center"/>
              <w:rPr>
                <w:rFonts w:cs="Times New Roman"/>
                <w:color w:val="000000"/>
                <w:sz w:val="21"/>
                <w:szCs w:val="21"/>
              </w:rPr>
            </w:pPr>
            <w:r>
              <w:rPr>
                <w:rFonts w:cs="Times New Roman"/>
                <w:color w:val="000000"/>
                <w:sz w:val="21"/>
                <w:szCs w:val="21"/>
              </w:rPr>
              <w:t>10</w:t>
            </w:r>
          </w:p>
        </w:tc>
        <w:tc>
          <w:tcPr>
            <w:tcW w:w="2730"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rPr>
                <w:rFonts w:cs="Times New Roman"/>
                <w:color w:val="000000"/>
                <w:sz w:val="21"/>
                <w:szCs w:val="21"/>
              </w:rPr>
            </w:pPr>
            <w:r>
              <w:rPr>
                <w:rFonts w:cs="Times New Roman"/>
                <w:color w:val="000000"/>
                <w:sz w:val="21"/>
                <w:szCs w:val="21"/>
              </w:rPr>
              <w:t>Ремонт источника бесперебойного питания (далее - ИБП)</w:t>
            </w:r>
          </w:p>
        </w:tc>
        <w:tc>
          <w:tcPr>
            <w:tcW w:w="4875" w:type="dxa"/>
            <w:tcBorders>
              <w:top w:val="single" w:sz="4" w:space="0" w:color="000000"/>
              <w:left w:val="single" w:sz="4" w:space="0" w:color="000000"/>
              <w:bottom w:val="single" w:sz="4" w:space="0" w:color="000000"/>
            </w:tcBorders>
            <w:shd w:fill="auto" w:val="clear"/>
          </w:tcPr>
          <w:p>
            <w:pPr>
              <w:pStyle w:val="Normal"/>
              <w:spacing w:lineRule="auto" w:line="240"/>
              <w:ind w:left="-57" w:right="-57" w:hanging="0"/>
              <w:jc w:val="both"/>
              <w:rPr>
                <w:rFonts w:cs="Times New Roman"/>
                <w:color w:val="000000"/>
                <w:sz w:val="21"/>
                <w:szCs w:val="21"/>
              </w:rPr>
            </w:pPr>
            <w:r>
              <w:rPr>
                <w:rFonts w:cs="Times New Roman"/>
                <w:color w:val="000000"/>
                <w:sz w:val="21"/>
                <w:szCs w:val="21"/>
              </w:rPr>
              <w:t>Ремонт с заменой комплектующих (АКБ), с заменой деталей платы управления связанный с паянием, с разборкой и сборкой корпуса, калибровкой  изделия.</w:t>
            </w:r>
          </w:p>
        </w:tc>
        <w:tc>
          <w:tcPr>
            <w:tcW w:w="18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57" w:right="-57" w:hanging="0"/>
              <w:jc w:val="center"/>
              <w:rPr/>
            </w:pPr>
            <w:r>
              <w:rPr>
                <w:rFonts w:cs="Times New Roman"/>
                <w:color w:val="000000"/>
                <w:sz w:val="21"/>
                <w:szCs w:val="21"/>
                <w:lang w:val="ru-RU"/>
              </w:rPr>
              <w:t xml:space="preserve">Пять </w:t>
            </w:r>
            <w:r>
              <w:rPr>
                <w:rFonts w:cs="Times New Roman"/>
                <w:color w:val="000000"/>
                <w:sz w:val="21"/>
                <w:szCs w:val="21"/>
              </w:rPr>
              <w:t>дней с момента уведомления Исполнителя</w:t>
            </w:r>
          </w:p>
        </w:tc>
      </w:tr>
    </w:tbl>
    <w:p>
      <w:pPr>
        <w:pStyle w:val="Normal"/>
        <w:tabs>
          <w:tab w:val="clear" w:pos="720"/>
          <w:tab w:val="left" w:pos="570" w:leader="none"/>
        </w:tabs>
        <w:spacing w:lineRule="auto" w:line="240"/>
        <w:rPr>
          <w:b/>
          <w:b/>
          <w:bCs/>
          <w:lang w:val="ru-RU" w:eastAsia="ru-RU"/>
        </w:rPr>
      </w:pPr>
      <w:r>
        <w:rPr>
          <w:b/>
          <w:bCs/>
          <w:lang w:val="ru-RU" w:eastAsia="ru-RU"/>
        </w:rPr>
        <w:tab/>
      </w:r>
    </w:p>
    <w:p>
      <w:pPr>
        <w:pStyle w:val="Normal"/>
        <w:tabs>
          <w:tab w:val="clear" w:pos="720"/>
          <w:tab w:val="left" w:pos="570" w:leader="none"/>
        </w:tabs>
        <w:spacing w:lineRule="auto" w:line="240"/>
        <w:rPr/>
      </w:pPr>
      <w:r>
        <w:rPr>
          <w:b/>
          <w:bCs/>
          <w:sz w:val="24"/>
          <w:szCs w:val="24"/>
          <w:u w:val="none"/>
          <w:lang w:val="ru-RU" w:eastAsia="ru-RU"/>
        </w:rPr>
        <w:t>3</w:t>
      </w:r>
      <w:r>
        <w:rPr>
          <w:b/>
          <w:bCs/>
          <w:sz w:val="24"/>
          <w:szCs w:val="24"/>
          <w:u w:val="none"/>
          <w:lang w:eastAsia="ru-RU"/>
        </w:rPr>
        <w:t>. Требования к объему услуг</w:t>
      </w:r>
    </w:p>
    <w:p>
      <w:pPr>
        <w:pStyle w:val="Normal"/>
        <w:spacing w:lineRule="auto" w:line="240"/>
        <w:ind w:left="0" w:right="0" w:firstLine="540"/>
        <w:rPr>
          <w:sz w:val="24"/>
          <w:szCs w:val="24"/>
          <w:lang w:eastAsia="ru-RU"/>
        </w:rPr>
      </w:pPr>
      <w:r>
        <w:rPr>
          <w:sz w:val="24"/>
          <w:szCs w:val="24"/>
          <w:lang w:eastAsia="ru-RU"/>
        </w:rPr>
        <w:t>3.1. Объем услуг.</w:t>
      </w:r>
    </w:p>
    <w:p>
      <w:pPr>
        <w:pStyle w:val="Normal"/>
        <w:spacing w:lineRule="auto" w:line="240"/>
        <w:ind w:left="0" w:right="0" w:firstLine="540"/>
        <w:jc w:val="both"/>
        <w:rPr/>
      </w:pPr>
      <w:r>
        <w:rPr>
          <w:sz w:val="24"/>
          <w:szCs w:val="24"/>
          <w:lang w:eastAsia="ru-RU"/>
        </w:rPr>
        <w:t xml:space="preserve">В соответствии с п.2 ст.42 Закона для случая, если при заключении </w:t>
      </w:r>
      <w:r>
        <w:rPr>
          <w:sz w:val="24"/>
          <w:szCs w:val="24"/>
          <w:lang w:val="ru-RU" w:eastAsia="ru-RU"/>
        </w:rPr>
        <w:t>государственного контракта</w:t>
      </w:r>
      <w:r>
        <w:rPr>
          <w:sz w:val="24"/>
          <w:szCs w:val="24"/>
          <w:lang w:eastAsia="ru-RU"/>
        </w:rPr>
        <w:t xml:space="preserve"> объём подлежащих оказанию услуг невозможно определить, оплата оказанных услуг будет осуществляться по цене ремонта оргтехники каждой единицы техники, исходя из объёма фактически оказанной услуги (количества ремонтов) в ходе исполнения г</w:t>
      </w:r>
      <w:r>
        <w:rPr>
          <w:sz w:val="24"/>
          <w:szCs w:val="24"/>
          <w:lang w:val="ru-RU" w:eastAsia="ru-RU"/>
        </w:rPr>
        <w:t>осударственного контракта</w:t>
      </w:r>
      <w:r>
        <w:rPr>
          <w:sz w:val="24"/>
          <w:szCs w:val="24"/>
          <w:lang w:eastAsia="ru-RU"/>
        </w:rPr>
        <w:t xml:space="preserve">, но в размере, не превышающем начальную (максимальную) цену </w:t>
      </w:r>
      <w:r>
        <w:rPr>
          <w:sz w:val="24"/>
          <w:szCs w:val="24"/>
          <w:lang w:val="ru-RU" w:eastAsia="ru-RU"/>
        </w:rPr>
        <w:t>государственного контракта.</w:t>
      </w:r>
    </w:p>
    <w:p>
      <w:pPr>
        <w:pStyle w:val="Normal"/>
        <w:spacing w:lineRule="auto" w:line="240"/>
        <w:ind w:left="0" w:right="0" w:firstLine="540"/>
        <w:jc w:val="both"/>
        <w:rPr>
          <w:sz w:val="24"/>
          <w:szCs w:val="24"/>
        </w:rPr>
      </w:pPr>
      <w:r>
        <w:rPr>
          <w:sz w:val="24"/>
          <w:szCs w:val="24"/>
        </w:rPr>
      </w:r>
    </w:p>
    <w:p>
      <w:pPr>
        <w:pStyle w:val="Normal"/>
        <w:spacing w:lineRule="auto" w:line="240"/>
        <w:ind w:left="0" w:right="0" w:hanging="0"/>
        <w:jc w:val="both"/>
        <w:rPr/>
      </w:pPr>
      <w:r>
        <w:rPr>
          <w:rFonts w:cs="Times New Roman"/>
          <w:b/>
          <w:bCs/>
          <w:sz w:val="24"/>
          <w:szCs w:val="24"/>
          <w:u w:val="none"/>
          <w:lang w:val="ru-RU" w:eastAsia="ru-RU"/>
        </w:rPr>
        <w:t>4</w:t>
      </w:r>
      <w:r>
        <w:rPr>
          <w:rFonts w:cs="Times New Roman"/>
          <w:b/>
          <w:bCs/>
          <w:sz w:val="24"/>
          <w:szCs w:val="24"/>
          <w:u w:val="none"/>
          <w:lang w:eastAsia="ru-RU"/>
        </w:rPr>
        <w:t>. Требования к качеству и безопасности услуг.</w:t>
      </w:r>
    </w:p>
    <w:p>
      <w:pPr>
        <w:pStyle w:val="Normal"/>
        <w:keepNext w:val="true"/>
        <w:tabs>
          <w:tab w:val="clear" w:pos="720"/>
          <w:tab w:val="left" w:pos="570" w:leader="none"/>
        </w:tabs>
        <w:spacing w:lineRule="auto" w:line="240"/>
        <w:ind w:left="0" w:right="0" w:firstLine="567"/>
        <w:jc w:val="both"/>
        <w:rPr>
          <w:rFonts w:cs="Times New Roman"/>
          <w:sz w:val="24"/>
          <w:szCs w:val="24"/>
          <w:lang w:eastAsia="ru-RU"/>
        </w:rPr>
      </w:pPr>
      <w:r>
        <w:rPr>
          <w:rFonts w:cs="Times New Roman"/>
          <w:sz w:val="24"/>
          <w:szCs w:val="24"/>
          <w:lang w:eastAsia="ru-RU"/>
        </w:rPr>
        <w:t xml:space="preserve">4.1. Качество услуг должно соответствовать СНиП, СанПиН, ГОСТ и специальным требованиям и иным нормативным документам Российской Федерации. Оборудование и материалы, подлежащие сертификации должны иметь соответствующие сертификаты. </w:t>
      </w:r>
    </w:p>
    <w:p>
      <w:pPr>
        <w:pStyle w:val="Normal"/>
        <w:spacing w:lineRule="auto" w:line="240"/>
        <w:ind w:left="0" w:right="0" w:firstLine="540"/>
        <w:jc w:val="both"/>
        <w:rPr>
          <w:rFonts w:cs="Times New Roman"/>
          <w:sz w:val="24"/>
          <w:szCs w:val="24"/>
          <w:lang w:eastAsia="ru-RU"/>
        </w:rPr>
      </w:pPr>
      <w:r>
        <w:rPr>
          <w:rFonts w:cs="Times New Roman"/>
          <w:sz w:val="24"/>
          <w:szCs w:val="24"/>
          <w:lang w:eastAsia="ru-RU"/>
        </w:rPr>
        <w:t>При выполнении работ Исполнитель должен обеспечить техническую безопасность и охрану труда, пожарную безопасность.</w:t>
      </w:r>
    </w:p>
    <w:p>
      <w:pPr>
        <w:pStyle w:val="Normal"/>
        <w:spacing w:lineRule="auto" w:line="240"/>
        <w:ind w:left="0" w:right="0" w:firstLine="615"/>
        <w:jc w:val="both"/>
        <w:rPr>
          <w:rFonts w:cs="Times New Roman"/>
          <w:sz w:val="24"/>
          <w:szCs w:val="24"/>
        </w:rPr>
      </w:pPr>
      <w:r>
        <w:rPr>
          <w:rFonts w:cs="Times New Roman"/>
          <w:sz w:val="24"/>
          <w:szCs w:val="24"/>
        </w:rPr>
        <w:t>4.2. Качество запасных частей, используемых при оказании услуг участником размещения заказа, должно соответствовать обязательным требованиям государственных стандартов, санитарным нормам и иным установленным законом стандартам.</w:t>
      </w:r>
    </w:p>
    <w:p>
      <w:pPr>
        <w:pStyle w:val="Normal"/>
        <w:spacing w:lineRule="auto" w:line="240"/>
        <w:ind w:left="0" w:right="0" w:firstLine="615"/>
        <w:jc w:val="both"/>
        <w:rPr/>
      </w:pPr>
      <w:r>
        <w:rPr>
          <w:rFonts w:cs="Times New Roman"/>
          <w:sz w:val="24"/>
          <w:szCs w:val="24"/>
        </w:rPr>
        <w:t xml:space="preserve">4.3. </w:t>
      </w:r>
      <w:r>
        <w:rPr>
          <w:rFonts w:cs="Times New Roman"/>
          <w:sz w:val="24"/>
          <w:szCs w:val="24"/>
          <w:lang w:val="ru-RU"/>
        </w:rPr>
        <w:t>Запасные части</w:t>
      </w:r>
      <w:r>
        <w:rPr>
          <w:rFonts w:cs="Times New Roman"/>
          <w:sz w:val="24"/>
          <w:szCs w:val="24"/>
        </w:rPr>
        <w:t>, используемые при оказании услуг, должны соответствовать требованиям инструкции по эксплуатации.</w:t>
      </w:r>
    </w:p>
    <w:p>
      <w:pPr>
        <w:pStyle w:val="Normal"/>
        <w:spacing w:lineRule="auto" w:line="240"/>
        <w:ind w:left="0" w:right="0" w:firstLine="615"/>
        <w:jc w:val="both"/>
        <w:rPr/>
      </w:pPr>
      <w:r>
        <w:rPr>
          <w:rFonts w:cs="Times New Roman"/>
          <w:sz w:val="24"/>
          <w:szCs w:val="24"/>
        </w:rPr>
        <w:t xml:space="preserve">4.4. Гарантия на оказанные услуги (выполненные работы) – 3 </w:t>
      </w:r>
      <w:r>
        <w:rPr>
          <w:rFonts w:cs="Times New Roman"/>
          <w:sz w:val="24"/>
          <w:szCs w:val="24"/>
          <w:lang w:val="ru-RU"/>
        </w:rPr>
        <w:t>месяца</w:t>
      </w:r>
      <w:r>
        <w:rPr>
          <w:rFonts w:cs="Times New Roman"/>
          <w:sz w:val="24"/>
          <w:szCs w:val="24"/>
        </w:rPr>
        <w:t>.</w:t>
      </w:r>
    </w:p>
    <w:p>
      <w:pPr>
        <w:pStyle w:val="Normal"/>
        <w:spacing w:lineRule="auto" w:line="240"/>
        <w:ind w:left="0" w:right="0" w:firstLine="615"/>
        <w:jc w:val="both"/>
        <w:rPr>
          <w:rFonts w:cs="Times New Roman"/>
          <w:color w:val="000000"/>
          <w:sz w:val="24"/>
          <w:szCs w:val="24"/>
          <w:lang w:eastAsia="ru-RU"/>
        </w:rPr>
      </w:pPr>
      <w:r>
        <w:rPr>
          <w:rFonts w:cs="Times New Roman"/>
          <w:color w:val="000000"/>
          <w:sz w:val="24"/>
          <w:szCs w:val="24"/>
          <w:lang w:eastAsia="ru-RU"/>
        </w:rPr>
        <w:t>4.5. Гарантия на установленные запасные части должна быть не менее чем срок действия гарантии производителя данных запасных частей.</w:t>
      </w:r>
    </w:p>
    <w:p>
      <w:pPr>
        <w:pStyle w:val="Normal"/>
        <w:spacing w:lineRule="auto" w:line="240"/>
        <w:ind w:left="0" w:right="0" w:firstLine="615"/>
        <w:jc w:val="both"/>
        <w:rPr>
          <w:rFonts w:cs="Times New Roman"/>
          <w:color w:val="000000"/>
          <w:sz w:val="24"/>
          <w:szCs w:val="24"/>
          <w:lang w:eastAsia="ru-RU"/>
        </w:rPr>
      </w:pPr>
      <w:r>
        <w:rPr>
          <w:rFonts w:cs="Times New Roman"/>
          <w:color w:val="000000"/>
          <w:sz w:val="24"/>
          <w:szCs w:val="24"/>
          <w:lang w:eastAsia="ru-RU"/>
        </w:rPr>
      </w:r>
    </w:p>
    <w:p>
      <w:pPr>
        <w:pStyle w:val="Normal"/>
        <w:spacing w:lineRule="auto" w:line="240"/>
        <w:ind w:left="0" w:right="0" w:firstLine="615"/>
        <w:jc w:val="both"/>
        <w:rPr>
          <w:rFonts w:cs="Times New Roman"/>
          <w:color w:val="000000"/>
          <w:sz w:val="24"/>
          <w:szCs w:val="24"/>
          <w:lang w:eastAsia="ru-RU"/>
        </w:rPr>
      </w:pPr>
      <w:r>
        <w:rPr>
          <w:rFonts w:cs="Times New Roman"/>
          <w:color w:val="000000"/>
          <w:sz w:val="24"/>
          <w:szCs w:val="24"/>
          <w:lang w:eastAsia="ru-RU"/>
        </w:rPr>
      </w:r>
    </w:p>
    <w:tbl>
      <w:tblPr>
        <w:tblW w:w="10320" w:type="dxa"/>
        <w:jc w:val="left"/>
        <w:tblInd w:w="66" w:type="dxa"/>
        <w:tblCellMar>
          <w:top w:w="0" w:type="dxa"/>
          <w:left w:w="108" w:type="dxa"/>
          <w:bottom w:w="0" w:type="dxa"/>
          <w:right w:w="108" w:type="dxa"/>
        </w:tblCellMar>
      </w:tblPr>
      <w:tblGrid>
        <w:gridCol w:w="5100"/>
        <w:gridCol w:w="5220"/>
      </w:tblGrid>
      <w:tr>
        <w:trPr>
          <w:trHeight w:val="1435" w:hRule="atLeast"/>
        </w:trPr>
        <w:tc>
          <w:tcPr>
            <w:tcW w:w="5100" w:type="dxa"/>
            <w:tcBorders/>
            <w:shd w:fill="auto" w:val="clear"/>
          </w:tcPr>
          <w:p>
            <w:pPr>
              <w:pStyle w:val="Normal"/>
              <w:tabs>
                <w:tab w:val="clear" w:pos="720"/>
                <w:tab w:val="left" w:pos="3695" w:leader="none"/>
              </w:tabs>
              <w:snapToGrid w:val="false"/>
              <w:rPr>
                <w:b/>
                <w:b/>
                <w:bCs/>
                <w:color w:val="000000"/>
                <w:sz w:val="24"/>
                <w:szCs w:val="24"/>
              </w:rPr>
            </w:pPr>
            <w:r>
              <w:rPr>
                <w:b/>
                <w:bCs/>
                <w:color w:val="000000"/>
                <w:sz w:val="24"/>
                <w:szCs w:val="24"/>
              </w:rPr>
              <w:t>Исполнитель:</w:t>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rPr>
                <w:color w:val="000000"/>
                <w:sz w:val="24"/>
                <w:szCs w:val="24"/>
                <w:lang w:val="ru-RU"/>
              </w:rPr>
            </w:pPr>
            <w:r>
              <w:rPr>
                <w:color w:val="000000"/>
                <w:sz w:val="24"/>
                <w:szCs w:val="24"/>
                <w:lang w:val="ru-RU"/>
              </w:rPr>
            </w:r>
          </w:p>
          <w:p>
            <w:pPr>
              <w:pStyle w:val="Normal"/>
              <w:snapToGrid w:val="false"/>
              <w:jc w:val="left"/>
              <w:rPr>
                <w:b/>
                <w:b/>
                <w:bCs/>
                <w:color w:val="000000"/>
                <w:sz w:val="24"/>
                <w:szCs w:val="24"/>
              </w:rPr>
            </w:pPr>
            <w:r>
              <w:rPr>
                <w:b/>
                <w:bCs/>
                <w:color w:val="000000"/>
                <w:sz w:val="24"/>
                <w:szCs w:val="24"/>
              </w:rPr>
              <w:t xml:space="preserve">_______________________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c>
          <w:tcPr>
            <w:tcW w:w="5220" w:type="dxa"/>
            <w:tcBorders/>
            <w:shd w:fill="auto" w:val="clear"/>
          </w:tcPr>
          <w:p>
            <w:pPr>
              <w:pStyle w:val="Normal"/>
              <w:snapToGrid w:val="false"/>
              <w:ind w:left="12" w:right="-3" w:hanging="0"/>
              <w:jc w:val="both"/>
              <w:rPr>
                <w:b/>
                <w:b/>
                <w:bCs/>
                <w:color w:val="000000"/>
                <w:sz w:val="24"/>
                <w:szCs w:val="24"/>
              </w:rPr>
            </w:pPr>
            <w:r>
              <w:rPr>
                <w:b/>
                <w:bCs/>
                <w:color w:val="000000"/>
                <w:sz w:val="24"/>
                <w:szCs w:val="24"/>
              </w:rPr>
              <w:t>Заказчик:</w:t>
            </w:r>
          </w:p>
          <w:p>
            <w:pPr>
              <w:pStyle w:val="Normal"/>
              <w:snapToGrid w:val="false"/>
              <w:rPr/>
            </w:pPr>
            <w:r>
              <w:rPr/>
            </w:r>
          </w:p>
          <w:p>
            <w:pPr>
              <w:pStyle w:val="Normal"/>
              <w:snapToGrid w:val="false"/>
              <w:rPr/>
            </w:pPr>
            <w:r>
              <w:rPr/>
            </w:r>
          </w:p>
          <w:p>
            <w:pPr>
              <w:pStyle w:val="Normal"/>
              <w:snapToGrid w:val="false"/>
              <w:rPr/>
            </w:pPr>
            <w:r>
              <w:rPr/>
            </w:r>
          </w:p>
          <w:p>
            <w:pPr>
              <w:pStyle w:val="Normal"/>
              <w:ind w:left="-3" w:right="-3" w:hanging="630"/>
              <w:jc w:val="both"/>
              <w:rPr>
                <w:b/>
                <w:b/>
                <w:bCs/>
                <w:color w:val="000000"/>
                <w:sz w:val="24"/>
                <w:szCs w:val="24"/>
              </w:rPr>
            </w:pPr>
            <w:r>
              <w:rPr>
                <w:b/>
                <w:bCs/>
                <w:color w:val="000000"/>
                <w:sz w:val="24"/>
                <w:szCs w:val="24"/>
              </w:rPr>
            </w:r>
          </w:p>
          <w:p>
            <w:pPr>
              <w:pStyle w:val="Normal"/>
              <w:ind w:left="-3" w:right="-3" w:hanging="630"/>
              <w:jc w:val="both"/>
              <w:rPr>
                <w:b/>
                <w:b/>
                <w:bCs/>
                <w:color w:val="000000"/>
                <w:sz w:val="24"/>
                <w:szCs w:val="24"/>
              </w:rPr>
            </w:pPr>
            <w:r>
              <w:rPr>
                <w:b/>
                <w:bCs/>
                <w:color w:val="000000"/>
                <w:sz w:val="24"/>
                <w:szCs w:val="24"/>
              </w:rPr>
            </w:r>
          </w:p>
          <w:p>
            <w:pPr>
              <w:pStyle w:val="Normal"/>
              <w:ind w:left="-3" w:right="-183" w:hanging="0"/>
              <w:jc w:val="both"/>
              <w:rPr>
                <w:b/>
                <w:b/>
                <w:bCs/>
                <w:color w:val="000000"/>
                <w:sz w:val="24"/>
                <w:szCs w:val="24"/>
              </w:rPr>
            </w:pPr>
            <w:r>
              <w:rPr>
                <w:b/>
                <w:bCs/>
                <w:color w:val="000000"/>
                <w:sz w:val="24"/>
                <w:szCs w:val="24"/>
              </w:rPr>
              <w:t xml:space="preserve">___________________  </w:t>
            </w:r>
          </w:p>
          <w:p>
            <w:pPr>
              <w:pStyle w:val="Normal"/>
              <w:bidi w:val="0"/>
              <w:snapToGrid w:val="false"/>
              <w:spacing w:before="113" w:after="0"/>
              <w:ind w:left="283" w:right="0" w:hanging="0"/>
              <w:jc w:val="both"/>
              <w:rPr>
                <w:b w:val="false"/>
                <w:b w:val="false"/>
                <w:bCs w:val="false"/>
                <w:color w:val="000000"/>
                <w:sz w:val="24"/>
                <w:szCs w:val="24"/>
                <w:lang w:val="ru-RU"/>
              </w:rPr>
            </w:pPr>
            <w:r>
              <w:rPr>
                <w:b w:val="false"/>
                <w:bCs w:val="false"/>
                <w:color w:val="000000"/>
                <w:sz w:val="24"/>
                <w:szCs w:val="24"/>
                <w:lang w:val="ru-RU"/>
              </w:rPr>
              <w:t>М.П.</w:t>
            </w:r>
          </w:p>
        </w:tc>
      </w:tr>
    </w:tbl>
    <w:p>
      <w:pPr>
        <w:pStyle w:val="Normal"/>
        <w:rPr/>
      </w:pPr>
      <w:r>
        <w:rPr/>
      </w:r>
    </w:p>
    <w:sectPr>
      <w:headerReference w:type="default" r:id="rId2"/>
      <w:headerReference w:type="first" r:id="rId3"/>
      <w:type w:val="nextPage"/>
      <w:pgSz w:w="11906" w:h="16838"/>
      <w:pgMar w:left="1134" w:right="737" w:header="450" w:top="1009"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roman"/>
    <w:pitch w:val="variable"/>
  </w:font>
  <w:font w:name="Arial">
    <w:charset w:val="cc"/>
    <w:family w:val="swiss"/>
    <w:pitch w:val="variable"/>
  </w:font>
  <w:font w:name="Courier New">
    <w:charset w:val="01"/>
    <w:family w:val="modern"/>
    <w:pitch w:val="default"/>
  </w:font>
  <w:font w:name="Wingdings">
    <w:charset w:val="02"/>
    <w:family w:val="auto"/>
    <w:pitch w:val="variable"/>
  </w:font>
  <w:font w:name="Symbol">
    <w:charset w:val="01"/>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Arial Narrow">
    <w:charset w:val="cc"/>
    <w:family w:val="swiss"/>
    <w:pitch w:val="variable"/>
  </w:font>
  <w:font w:name="NTHelvetica/Cyrillic">
    <w:altName w:val="Times New Roman"/>
    <w:charset w:val="cc"/>
    <w:family w:val="roman"/>
    <w:pitch w:val="variable"/>
  </w:font>
  <w:font w:name="Cambria">
    <w:charset w:val="cc"/>
    <w:family w:val="roman"/>
    <w:pitch w:val="variable"/>
  </w:font>
  <w:font w:name="Verdana">
    <w:charset w:val="cc"/>
    <w:family w:val="roman"/>
    <w:pitch w:val="variable"/>
  </w:font>
  <w:font w:name="Calibri">
    <w:charset w:val="cc"/>
    <w:family w:val="roman"/>
    <w:pitch w:val="variable"/>
  </w:font>
  <w:font w:name="OpenSymbol">
    <w:altName w:val="Arial Unicode MS"/>
    <w:charset w:val="cc"/>
    <w:family w:val="roman"/>
    <w:pitch w:val="variable"/>
  </w:font>
  <w:font w:name="OpenSymbol">
    <w:altName w:val="Arial Unicode MS"/>
    <w:charset w:val="02"/>
    <w:family w:val="auto"/>
    <w:pitch w:val="default"/>
  </w:font>
  <w:font w:name="Arial">
    <w:charset w:val="01"/>
    <w:family w:val="swiss"/>
    <w:pitch w:val="variable"/>
  </w:font>
  <w:font w:name="Tahoma">
    <w:charset w:val="01"/>
    <w:family w:val="swiss"/>
    <w:pitch w:val="variable"/>
  </w:font>
  <w:font w:name="Courier New">
    <w:charset w:val="cc"/>
    <w:family w:val="modern"/>
    <w:pitch w:val="default"/>
  </w:font>
  <w:font w:name="GaramondC">
    <w:altName w:val="Times New Roman"/>
    <w:charset w:val="cc"/>
    <w:family w:val="roman"/>
    <w:pitch w:val="variable"/>
  </w:font>
  <w:font w:name="SchoolBookC">
    <w:altName w:val="Courier New"/>
    <w:charset w:val="cc"/>
    <w:family w:val="roman"/>
    <w:pitch w:val="variable"/>
  </w:font>
  <w:font w:name="Gelvetsky 12pt">
    <w:altName w:val="Times New Roman"/>
    <w:charset w:val="cc"/>
    <w:family w:val="roman"/>
    <w:pitch w:val="variable"/>
  </w:font>
  <w:font w:name="GaramondNarrowC">
    <w:altName w:val="Courier New"/>
    <w:charset w:val="cc"/>
    <w:family w:val="roman"/>
    <w:pitch w:val="variable"/>
  </w:font>
  <w:font w:name="Arial Unicode MS">
    <w:charset w:val="cc"/>
    <w:family w:val="swiss"/>
    <w:pitch w:val="variable"/>
  </w:font>
  <w:font w:name="Courier">
    <w:altName w:val="Courier New"/>
    <w:charset w:val="cc"/>
    <w:family w:val="roman"/>
    <w:pitch w:val="variable"/>
  </w:font>
  <w:font w:name="Consultant">
    <w:altName w:val="MS Mincho"/>
    <w:charset w:val="cc"/>
    <w:family w:val="roman"/>
    <w:pitch w:val="variable"/>
  </w:font>
  <w:font w:name="Gill Sans FM Cyr Light">
    <w:altName w:val="Times New Roman"/>
    <w:charset w:val="cc"/>
    <w:family w:val="roman"/>
    <w:pitch w:val="variable"/>
  </w:font>
  <w:font w:name="OfficinaSansCTT">
    <w:charset w:val="cc"/>
    <w:family w:val="roman"/>
    <w:pitch w:val="variable"/>
  </w:font>
  <w:font w:name="Liberation Sans">
    <w:altName w:val="Arial"/>
    <w:charset w:val="cc"/>
    <w:family w:val="roman"/>
    <w:pitch w:val="variable"/>
  </w:font>
  <w:font w:name="Times New Roman">
    <w:charset w:val="cc"/>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85"/>
      <w:tabs>
        <w:tab w:val="clear" w:pos="4677"/>
        <w:tab w:val="clear" w:pos="9355"/>
      </w:tabs>
      <w:jc w:val="center"/>
      <w:rPr/>
    </w:pPr>
    <w:r>
      <w:rPr/>
      <w:fldChar w:fldCharType="begin"/>
    </w:r>
    <w:r>
      <w:rPr/>
      <w:instrText> PAGE </w:instrText>
    </w:r>
    <w:r>
      <w:rPr/>
      <w:fldChar w:fldCharType="separate"/>
    </w:r>
    <w:r>
      <w:rPr/>
      <w:t>16</w:t>
    </w:r>
    <w:r>
      <w:rPr/>
      <w:fldChar w:fldCharType="end"/>
    </w:r>
  </w:p>
  <w:p>
    <w:pPr>
      <w:pStyle w:val="Style85"/>
      <w:tabs>
        <w:tab w:val="clear" w:pos="4677"/>
        <w:tab w:val="clear" w:pos="9355"/>
      </w:tabs>
      <w:jc w:val="center"/>
      <w:rPr/>
    </w:pPr>
    <w:r>
      <w:rPr/>
    </w:r>
  </w:p>
  <w:p>
    <w:pPr>
      <w:pStyle w:val="Style85"/>
      <w:tabs>
        <w:tab w:val="clear" w:pos="4677"/>
        <w:tab w:val="clear" w:pos="9355"/>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rPr/>
    </w:lvl>
    <w:lvl w:ilvl="1">
      <w:start w:val="1"/>
      <w:pStyle w:val="2"/>
      <w:numFmt w:val="none"/>
      <w:suff w:val="nothing"/>
      <w:lvlText w:val=""/>
      <w:lvlJc w:val="left"/>
      <w:pPr>
        <w:ind w:left="576" w:hanging="576"/>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Fonts w:cs="Times New Roman"/>
      </w:rPr>
    </w:lvl>
  </w:abstractNum>
  <w:abstractNum w:abstractNumId="4">
    <w:lvl w:ilvl="0">
      <w:start w:val="8"/>
      <w:numFmt w:val="decimal"/>
      <w:lvlText w:val="%1."/>
      <w:lvlJc w:val="left"/>
      <w:pPr>
        <w:tabs>
          <w:tab w:val="num" w:pos="567"/>
        </w:tabs>
        <w:ind w:left="567" w:hanging="227"/>
      </w:pPr>
      <w:rPr>
        <w:rFonts w:ascii="Times New Roman" w:hAnsi="Times New Roman" w:cs="Symbol"/>
      </w:rPr>
    </w:lvl>
    <w:lvl w:ilvl="1">
      <w:start w:val="1"/>
      <w:numFmt w:val="decimal"/>
      <w:lvlText w:val="%1.%2."/>
      <w:lvlJc w:val="left"/>
      <w:pPr>
        <w:tabs>
          <w:tab w:val="num" w:pos="705"/>
        </w:tabs>
        <w:ind w:left="705" w:hanging="705"/>
      </w:pPr>
      <w:rPr>
        <w:sz w:val="24"/>
        <w:b w:val="false"/>
        <w:bCs w:val="false"/>
        <w:rFonts w:ascii="Times New Roman" w:hAnsi="Times New Roman" w:cs="Courier New"/>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1"/>
      <w:numFmt w:val="decimal"/>
      <w:lvlText w:val="%1."/>
      <w:lvlJc w:val="left"/>
      <w:pPr>
        <w:tabs>
          <w:tab w:val="num" w:pos="567"/>
        </w:tabs>
        <w:ind w:left="567" w:hanging="227"/>
      </w:pPr>
      <w:rPr>
        <w:sz w:val="24"/>
        <w:b/>
        <w:szCs w:val="24"/>
        <w:bCs/>
        <w:rFonts w:ascii="Times New Roman" w:hAnsi="Times New Roman" w:cs="Times New Roman"/>
      </w:rPr>
    </w:lvl>
    <w:lvl w:ilvl="1">
      <w:start w:val="1"/>
      <w:numFmt w:val="decimal"/>
      <w:lvlText w:val="%1.%2."/>
      <w:lvlJc w:val="left"/>
      <w:pPr>
        <w:tabs>
          <w:tab w:val="num" w:pos="705"/>
        </w:tabs>
        <w:ind w:left="705" w:hanging="705"/>
      </w:pPr>
      <w:rPr>
        <w:sz w:val="24"/>
        <w:spacing w:val="3"/>
        <w:b w:val="false"/>
        <w:szCs w:val="28"/>
        <w:bCs/>
        <w:highlight w:val="white"/>
        <w:rFonts w:ascii="Times New Roman" w:hAnsi="Times New Roman" w:cs="Times New Roman"/>
        <w:color w:val="auto"/>
        <w:lang w:eastAsia="ru-RU"/>
      </w:rPr>
    </w:lvl>
    <w:lvl w:ilvl="2">
      <w:start w:val="1"/>
      <w:numFmt w:val="decimal"/>
      <w:lvlText w:val="%1.%2.%3."/>
      <w:lvlJc w:val="left"/>
      <w:pPr>
        <w:tabs>
          <w:tab w:val="num" w:pos="1080"/>
        </w:tabs>
        <w:ind w:left="1080" w:hanging="720"/>
      </w:pPr>
      <w:rPr>
        <w:b w:val="false"/>
        <w:bCs w:val="false"/>
      </w:rPr>
    </w:lvl>
    <w:lvl w:ilvl="3">
      <w:start w:val="1"/>
      <w:numFmt w:val="decimal"/>
      <w:lvlText w:val="%1.%2.%3.%4."/>
      <w:lvlJc w:val="left"/>
      <w:pPr>
        <w:tabs>
          <w:tab w:val="num" w:pos="1080"/>
        </w:tabs>
        <w:ind w:left="1080" w:hanging="72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440"/>
        </w:tabs>
        <w:ind w:left="1440" w:hanging="1080"/>
      </w:pPr>
      <w:rPr/>
    </w:lvl>
    <w:lvl w:ilvl="6">
      <w:start w:val="1"/>
      <w:numFmt w:val="decimal"/>
      <w:lvlText w:val="%1.%2.%3.%4.%5.%6.%7."/>
      <w:lvlJc w:val="left"/>
      <w:pPr>
        <w:tabs>
          <w:tab w:val="num" w:pos="1800"/>
        </w:tabs>
        <w:ind w:left="1800" w:hanging="1440"/>
      </w:pPr>
      <w:rPr/>
    </w:lvl>
    <w:lvl w:ilvl="7">
      <w:start w:val="1"/>
      <w:numFmt w:val="decimal"/>
      <w:lvlText w:val="%1.%2.%3.%4.%5.%6.%7.%8."/>
      <w:lvlJc w:val="left"/>
      <w:pPr>
        <w:tabs>
          <w:tab w:val="num" w:pos="1800"/>
        </w:tabs>
        <w:ind w:left="1800" w:hanging="1440"/>
      </w:pPr>
      <w:rPr/>
    </w:lvl>
    <w:lvl w:ilvl="8">
      <w:start w:val="1"/>
      <w:numFmt w:val="decimal"/>
      <w:lvlText w:val="%1.%2.%3.%4.%5.%6.%7.%8.%9."/>
      <w:lvlJc w:val="left"/>
      <w:pPr>
        <w:tabs>
          <w:tab w:val="num" w:pos="2160"/>
        </w:tabs>
        <w:ind w:left="2160" w:hanging="1800"/>
      </w:pPr>
      <w:rPr/>
    </w:lvl>
  </w:abstractNum>
  <w:abstractNum w:abstractNumId="6">
    <w:lvl w:ilvl="0">
      <w:start w:val="7"/>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b w:val="false"/>
        <w:szCs w:val="28"/>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ru-RU"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pPr>
    <w:rPr>
      <w:rFonts w:ascii="Times New Roman" w:hAnsi="Times New Roman" w:eastAsia="Times New Roman" w:cs="Times New Roman"/>
      <w:color w:val="auto"/>
      <w:kern w:val="2"/>
      <w:sz w:val="24"/>
      <w:szCs w:val="24"/>
      <w:lang w:val="ru-RU" w:eastAsia="zh-CN" w:bidi="ar-SA"/>
    </w:rPr>
  </w:style>
  <w:style w:type="paragraph" w:styleId="1">
    <w:name w:val="Heading 1"/>
    <w:basedOn w:val="Normal"/>
    <w:next w:val="Normal"/>
    <w:qFormat/>
    <w:pPr>
      <w:keepNext w:val="true"/>
      <w:numPr>
        <w:ilvl w:val="0"/>
        <w:numId w:val="1"/>
      </w:numPr>
      <w:tabs>
        <w:tab w:val="clear" w:pos="720"/>
        <w:tab w:val="left" w:pos="5285" w:leader="none"/>
        <w:tab w:val="left" w:pos="5869" w:leader="none"/>
      </w:tabs>
      <w:outlineLvl w:val="0"/>
    </w:pPr>
    <w:rPr>
      <w:b/>
      <w:bCs/>
      <w:sz w:val="18"/>
    </w:rPr>
  </w:style>
  <w:style w:type="paragraph" w:styleId="2">
    <w:name w:val="Heading 2"/>
    <w:basedOn w:val="Normal"/>
    <w:next w:val="Normal"/>
    <w:qFormat/>
    <w:pPr>
      <w:keepNext w:val="true"/>
      <w:numPr>
        <w:ilvl w:val="1"/>
        <w:numId w:val="1"/>
      </w:numPr>
      <w:jc w:val="center"/>
      <w:outlineLvl w:val="1"/>
    </w:pPr>
    <w:rPr>
      <w:sz w:val="28"/>
    </w:rPr>
  </w:style>
  <w:style w:type="paragraph" w:styleId="3">
    <w:name w:val="Heading 3"/>
    <w:basedOn w:val="Style76"/>
    <w:next w:val="Style77"/>
    <w:qFormat/>
    <w:pPr>
      <w:numPr>
        <w:ilvl w:val="0"/>
        <w:numId w:val="2"/>
      </w:numPr>
      <w:spacing w:before="140" w:after="120"/>
      <w:outlineLvl w:val="2"/>
    </w:pPr>
    <w:rPr>
      <w:b/>
      <w:bCs/>
      <w:color w:val="808080"/>
      <w:sz w:val="28"/>
      <w:szCs w:val="28"/>
    </w:rPr>
  </w:style>
  <w:style w:type="paragraph" w:styleId="4">
    <w:name w:val="Heading 4"/>
    <w:basedOn w:val="Normal"/>
    <w:next w:val="Normal"/>
    <w:qFormat/>
    <w:pPr>
      <w:keepNext w:val="true"/>
      <w:tabs>
        <w:tab w:val="clear" w:pos="720"/>
        <w:tab w:val="left" w:pos="0" w:leader="none"/>
      </w:tabs>
      <w:jc w:val="both"/>
      <w:outlineLvl w:val="3"/>
    </w:pPr>
    <w:rPr>
      <w:b/>
      <w:sz w:val="24"/>
    </w:rPr>
  </w:style>
  <w:style w:type="paragraph" w:styleId="5">
    <w:name w:val="Heading 5"/>
    <w:basedOn w:val="Normal"/>
    <w:next w:val="Normal"/>
    <w:qFormat/>
    <w:pPr>
      <w:keepNext w:val="true"/>
      <w:tabs>
        <w:tab w:val="clear" w:pos="720"/>
        <w:tab w:val="left" w:pos="0" w:leader="none"/>
      </w:tabs>
      <w:outlineLvl w:val="4"/>
    </w:pPr>
    <w:rPr>
      <w:b/>
      <w:sz w:val="24"/>
    </w:rPr>
  </w:style>
  <w:style w:type="paragraph" w:styleId="6">
    <w:name w:val="Heading 6"/>
    <w:basedOn w:val="Normal"/>
    <w:next w:val="Normal"/>
    <w:qFormat/>
    <w:pPr>
      <w:numPr>
        <w:ilvl w:val="0"/>
        <w:numId w:val="0"/>
      </w:numPr>
      <w:spacing w:before="240" w:after="60"/>
      <w:ind w:left="0" w:right="0" w:hanging="0"/>
      <w:jc w:val="both"/>
      <w:outlineLvl w:val="5"/>
    </w:pPr>
    <w:rPr>
      <w:i/>
      <w:sz w:val="22"/>
      <w:szCs w:val="20"/>
      <w:lang w:val="ru-RU"/>
    </w:rPr>
  </w:style>
  <w:style w:type="paragraph" w:styleId="7">
    <w:name w:val="Heading 7"/>
    <w:basedOn w:val="Normal"/>
    <w:next w:val="Normal"/>
    <w:qFormat/>
    <w:pPr>
      <w:numPr>
        <w:ilvl w:val="0"/>
        <w:numId w:val="0"/>
      </w:numPr>
      <w:spacing w:before="240" w:after="60"/>
      <w:ind w:left="0" w:right="0" w:hanging="0"/>
      <w:jc w:val="both"/>
      <w:outlineLvl w:val="6"/>
    </w:pPr>
    <w:rPr>
      <w:rFonts w:ascii="Arial" w:hAnsi="Arial" w:cs="Arial"/>
      <w:sz w:val="20"/>
      <w:szCs w:val="20"/>
      <w:lang w:val="ru-RU"/>
    </w:rPr>
  </w:style>
  <w:style w:type="paragraph" w:styleId="8">
    <w:name w:val="Heading 8"/>
    <w:basedOn w:val="Normal"/>
    <w:next w:val="Normal"/>
    <w:qFormat/>
    <w:pPr>
      <w:numPr>
        <w:ilvl w:val="0"/>
        <w:numId w:val="0"/>
      </w:numPr>
      <w:spacing w:before="240" w:after="60"/>
      <w:ind w:left="0" w:right="0" w:hanging="0"/>
      <w:jc w:val="both"/>
      <w:outlineLvl w:val="7"/>
    </w:pPr>
    <w:rPr>
      <w:rFonts w:ascii="Arial" w:hAnsi="Arial" w:cs="Arial"/>
      <w:i/>
      <w:sz w:val="20"/>
      <w:szCs w:val="20"/>
      <w:lang w:val="ru-RU"/>
    </w:rPr>
  </w:style>
  <w:style w:type="paragraph" w:styleId="9">
    <w:name w:val="Heading 9"/>
    <w:basedOn w:val="Normal"/>
    <w:next w:val="Normal"/>
    <w:qFormat/>
    <w:pPr>
      <w:numPr>
        <w:ilvl w:val="0"/>
        <w:numId w:val="0"/>
      </w:numPr>
      <w:spacing w:before="240" w:after="60"/>
      <w:ind w:left="0" w:right="0" w:hanging="0"/>
      <w:jc w:val="both"/>
      <w:outlineLvl w:val="8"/>
    </w:pPr>
    <w:rPr>
      <w:rFonts w:ascii="Arial" w:hAnsi="Arial" w:cs="Arial"/>
      <w:b/>
      <w:i/>
      <w:sz w:val="18"/>
      <w:szCs w:val="20"/>
      <w:lang w:val="ru-RU"/>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Symbol"/>
    </w:rPr>
  </w:style>
  <w:style w:type="character" w:styleId="WW8Num4z1">
    <w:name w:val="WW8Num4z1"/>
    <w:qFormat/>
    <w:rPr>
      <w:rFonts w:ascii="Times New Roman" w:hAnsi="Times New Roman" w:cs="Courier New"/>
      <w:b w:val="false"/>
      <w:bCs w:val="false"/>
      <w:sz w:val="24"/>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cs="Times New Roman"/>
      <w:b/>
      <w:bCs/>
      <w:sz w:val="24"/>
      <w:szCs w:val="24"/>
    </w:rPr>
  </w:style>
  <w:style w:type="character" w:styleId="WW8Num5z1">
    <w:name w:val="WW8Num5z1"/>
    <w:qFormat/>
    <w:rPr>
      <w:rFonts w:ascii="Times New Roman" w:hAnsi="Times New Roman" w:cs="Times New Roman"/>
      <w:b w:val="false"/>
      <w:bCs/>
      <w:color w:val="auto"/>
      <w:spacing w:val="3"/>
      <w:sz w:val="24"/>
      <w:szCs w:val="28"/>
      <w:highlight w:val="white"/>
      <w:lang w:eastAsia="ru-RU"/>
    </w:rPr>
  </w:style>
  <w:style w:type="character" w:styleId="WW8Num5z2">
    <w:name w:val="WW8Num5z2"/>
    <w:qFormat/>
    <w:rPr>
      <w:b w:val="false"/>
      <w:bCs w:val="false"/>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b w:val="false"/>
      <w:szCs w:val="28"/>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7z0">
    <w:name w:val="WW8Num7z0"/>
    <w:qFormat/>
    <w:rPr/>
  </w:style>
  <w:style w:type="character" w:styleId="WW8Num7z1">
    <w:name w:val="WW8Num7z1"/>
    <w:qFormat/>
    <w:rPr>
      <w:b w:val="false"/>
      <w:szCs w:val="28"/>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1z0">
    <w:name w:val="WW8Num11z0"/>
    <w:qFormat/>
    <w:rPr>
      <w:b/>
    </w:rPr>
  </w:style>
  <w:style w:type="character" w:styleId="WW8Num11z1">
    <w:name w:val="WW8Num11z1"/>
    <w:qFormat/>
    <w:rPr>
      <w:b w:val="false"/>
    </w:rPr>
  </w:style>
  <w:style w:type="character" w:styleId="WW8Num12z0">
    <w:name w:val="WW8Num12z0"/>
    <w:qFormat/>
    <w:rPr>
      <w:b/>
    </w:rPr>
  </w:style>
  <w:style w:type="character" w:styleId="WW8Num12z1">
    <w:name w:val="WW8Num12z1"/>
    <w:qFormat/>
    <w:rPr>
      <w:b w:val="false"/>
    </w:rPr>
  </w:style>
  <w:style w:type="character" w:styleId="WW8Num13z0">
    <w:name w:val="WW8Num13z0"/>
    <w:qFormat/>
    <w:rPr>
      <w:b/>
    </w:rPr>
  </w:style>
  <w:style w:type="character" w:styleId="WW8Num13z1">
    <w:name w:val="WW8Num13z1"/>
    <w:qFormat/>
    <w:rPr>
      <w:b w:val="false"/>
    </w:rPr>
  </w:style>
  <w:style w:type="character" w:styleId="WW8Num14z0">
    <w:name w:val="WW8Num14z0"/>
    <w:qFormat/>
    <w:rPr>
      <w:b/>
    </w:rPr>
  </w:style>
  <w:style w:type="character" w:styleId="WW8Num14z1">
    <w:name w:val="WW8Num14z1"/>
    <w:qFormat/>
    <w:rPr>
      <w:b w:val="false"/>
    </w:rPr>
  </w:style>
  <w:style w:type="character" w:styleId="WW8Num16z0">
    <w:name w:val="WW8Num16z0"/>
    <w:qFormat/>
    <w:rPr>
      <w:b/>
    </w:rPr>
  </w:style>
  <w:style w:type="character" w:styleId="WW8Num16z1">
    <w:name w:val="WW8Num16z1"/>
    <w:qFormat/>
    <w:rPr>
      <w:b w:val="false"/>
    </w:rPr>
  </w:style>
  <w:style w:type="character" w:styleId="WW8Num17z0">
    <w:name w:val="WW8Num17z0"/>
    <w:qFormat/>
    <w:rPr>
      <w:b/>
    </w:rPr>
  </w:style>
  <w:style w:type="character" w:styleId="WW8Num17z1">
    <w:name w:val="WW8Num17z1"/>
    <w:qFormat/>
    <w:rPr>
      <w:b w:val="false"/>
    </w:rPr>
  </w:style>
  <w:style w:type="character" w:styleId="WW8Num18z0">
    <w:name w:val="WW8Num18z0"/>
    <w:qFormat/>
    <w:rPr>
      <w:b/>
    </w:rPr>
  </w:style>
  <w:style w:type="character" w:styleId="WW8Num18z1">
    <w:name w:val="WW8Num18z1"/>
    <w:qFormat/>
    <w:rPr>
      <w:b w:val="false"/>
    </w:rPr>
  </w:style>
  <w:style w:type="character" w:styleId="WW8Num19z1">
    <w:name w:val="WW8Num19z1"/>
    <w:qFormat/>
    <w:rPr>
      <w:b w:val="false"/>
    </w:rPr>
  </w:style>
  <w:style w:type="character" w:styleId="WW8Num20z1">
    <w:name w:val="WW8Num20z1"/>
    <w:qFormat/>
    <w:rPr>
      <w:b w:val="false"/>
    </w:rPr>
  </w:style>
  <w:style w:type="character" w:styleId="WW8Num21z0">
    <w:name w:val="WW8Num21z0"/>
    <w:qFormat/>
    <w:rPr>
      <w:b/>
    </w:rPr>
  </w:style>
  <w:style w:type="character" w:styleId="WW8Num21z1">
    <w:name w:val="WW8Num21z1"/>
    <w:qFormat/>
    <w:rPr>
      <w:b w:val="false"/>
    </w:rPr>
  </w:style>
  <w:style w:type="character" w:styleId="WW8Num23z0">
    <w:name w:val="WW8Num23z0"/>
    <w:qFormat/>
    <w:rPr>
      <w:b/>
    </w:rPr>
  </w:style>
  <w:style w:type="character" w:styleId="WW8Num23z1">
    <w:name w:val="WW8Num23z1"/>
    <w:qFormat/>
    <w:rPr>
      <w:b w:val="false"/>
    </w:rPr>
  </w:style>
  <w:style w:type="character" w:styleId="WW8Num24z1">
    <w:name w:val="WW8Num24z1"/>
    <w:qFormat/>
    <w:rPr>
      <w:b w:val="false"/>
    </w:rPr>
  </w:style>
  <w:style w:type="character" w:styleId="WW8Num25z1">
    <w:name w:val="WW8Num25z1"/>
    <w:qFormat/>
    <w:rPr>
      <w:b w:val="false"/>
    </w:rPr>
  </w:style>
  <w:style w:type="character" w:styleId="WW8Num26z1">
    <w:name w:val="WW8Num26z1"/>
    <w:qFormat/>
    <w:rPr>
      <w:b w:val="false"/>
    </w:rPr>
  </w:style>
  <w:style w:type="character" w:styleId="Style5">
    <w:name w:val="Основной шрифт абзаца"/>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21">
    <w:name w:val="Основной шрифт абзаца2"/>
    <w:qFormat/>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11">
    <w:name w:val="Основной шрифт абзаца1"/>
    <w:qFormat/>
    <w:rPr/>
  </w:style>
  <w:style w:type="character" w:styleId="Style6">
    <w:name w:val="Номер страницы"/>
    <w:basedOn w:val="11"/>
    <w:rPr/>
  </w:style>
  <w:style w:type="character" w:styleId="Style7">
    <w:name w:val="Символ нумерации"/>
    <w:qFormat/>
    <w:rPr/>
  </w:style>
  <w:style w:type="character" w:styleId="Style8">
    <w:name w:val="Нумерация строк"/>
    <w:rPr/>
  </w:style>
  <w:style w:type="character" w:styleId="FontStyle27">
    <w:name w:val="Font Style27"/>
    <w:basedOn w:val="Style5"/>
    <w:qFormat/>
    <w:rPr>
      <w:rFonts w:ascii="Times New Roman" w:hAnsi="Times New Roman" w:cs="Times New Roman"/>
      <w:spacing w:val="-10"/>
      <w:sz w:val="24"/>
      <w:szCs w:val="24"/>
    </w:rPr>
  </w:style>
  <w:style w:type="character" w:styleId="FontStyle24">
    <w:name w:val="Font Style24"/>
    <w:basedOn w:val="Style5"/>
    <w:qFormat/>
    <w:rPr>
      <w:rFonts w:ascii="Times New Roman" w:hAnsi="Times New Roman" w:cs="Times New Roman"/>
      <w:b/>
      <w:bCs/>
      <w:spacing w:val="-10"/>
      <w:sz w:val="24"/>
      <w:szCs w:val="24"/>
    </w:rPr>
  </w:style>
  <w:style w:type="character" w:styleId="FontStyle30">
    <w:name w:val="Font Style30"/>
    <w:qFormat/>
    <w:rPr>
      <w:rFonts w:ascii="Times New Roman" w:hAnsi="Times New Roman" w:cs="Times New Roman"/>
      <w:sz w:val="22"/>
      <w:szCs w:val="22"/>
    </w:rPr>
  </w:style>
  <w:style w:type="character" w:styleId="WW8Num12z2">
    <w:name w:val="WW8Num12z2"/>
    <w:qFormat/>
    <w:rPr>
      <w:rFonts w:ascii="Wingdings" w:hAnsi="Wingdings" w:cs="Times New Roman"/>
      <w:sz w:val="24"/>
      <w:szCs w:val="24"/>
    </w:rPr>
  </w:style>
  <w:style w:type="character" w:styleId="FontStyle61">
    <w:name w:val="Font Style61"/>
    <w:qFormat/>
    <w:rPr>
      <w:rFonts w:ascii="Times New Roman" w:hAnsi="Times New Roman" w:cs="Times New Roman"/>
      <w:b/>
      <w:bCs/>
      <w:sz w:val="22"/>
      <w:szCs w:val="22"/>
    </w:rPr>
  </w:style>
  <w:style w:type="character" w:styleId="Style9">
    <w:name w:val="Выделение жирным"/>
    <w:basedOn w:val="11"/>
    <w:qFormat/>
    <w:rPr>
      <w:b/>
      <w:bCs/>
    </w:rPr>
  </w:style>
  <w:style w:type="character" w:styleId="CITE">
    <w:name w:val="CITE"/>
    <w:qFormat/>
    <w:rPr>
      <w:i/>
    </w:rPr>
  </w:style>
  <w:style w:type="character" w:styleId="CODE">
    <w:name w:val="CODE"/>
    <w:qFormat/>
    <w:rPr>
      <w:rFonts w:ascii="Courier New" w:hAnsi="Courier New" w:cs="Courier New"/>
      <w:sz w:val="20"/>
    </w:rPr>
  </w:style>
  <w:style w:type="character" w:styleId="FollowedHyperlink">
    <w:name w:val="FollowedHyperlink"/>
    <w:qForma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Typewriter">
    <w:name w:val="Typewriter"/>
    <w:qFormat/>
    <w:rPr>
      <w:rFonts w:ascii="Courier New" w:hAnsi="Courier New" w:cs="Courier New"/>
      <w:sz w:val="20"/>
    </w:rPr>
  </w:style>
  <w:style w:type="character" w:styleId="HTMLMarkup">
    <w:name w:val="HTML Markup"/>
    <w:qFormat/>
    <w:rPr>
      <w:vanish/>
      <w:color w:val="FF0000"/>
    </w:rPr>
  </w:style>
  <w:style w:type="character" w:styleId="Comment">
    <w:name w:val="Comment"/>
    <w:qFormat/>
    <w:rPr>
      <w:vanish/>
    </w:rPr>
  </w:style>
  <w:style w:type="character" w:styleId="ListLabel33">
    <w:name w:val="ListLabel 33"/>
    <w:qFormat/>
    <w:rPr>
      <w:rFonts w:ascii="Times New Roman" w:hAnsi="Times New Roman" w:eastAsia="Times New Roman" w:cs="Times New Roman"/>
      <w:color w:val="00000A"/>
      <w:position w:val="0"/>
      <w:sz w:val="22"/>
      <w:sz w:val="22"/>
      <w:vertAlign w:val="baseline"/>
    </w:rPr>
  </w:style>
  <w:style w:type="character" w:styleId="ListLabel32">
    <w:name w:val="ListLabel 32"/>
    <w:qFormat/>
    <w:rPr>
      <w:rFonts w:ascii="Times New Roman" w:hAnsi="Times New Roman" w:eastAsia="Times New Roman" w:cs="Times New Roman"/>
      <w:color w:val="00000A"/>
      <w:position w:val="0"/>
      <w:sz w:val="22"/>
      <w:sz w:val="22"/>
      <w:vertAlign w:val="baseline"/>
    </w:rPr>
  </w:style>
  <w:style w:type="character" w:styleId="ListLabel31">
    <w:name w:val="ListLabel 31"/>
    <w:qFormat/>
    <w:rPr>
      <w:rFonts w:ascii="Times New Roman" w:hAnsi="Times New Roman" w:eastAsia="Times New Roman" w:cs="Times New Roman"/>
      <w:color w:val="00000A"/>
      <w:position w:val="0"/>
      <w:sz w:val="22"/>
      <w:sz w:val="22"/>
      <w:vertAlign w:val="baseline"/>
    </w:rPr>
  </w:style>
  <w:style w:type="character" w:styleId="ListLabel30">
    <w:name w:val="ListLabel 30"/>
    <w:qFormat/>
    <w:rPr>
      <w:rFonts w:ascii="Times New Roman" w:hAnsi="Times New Roman" w:eastAsia="Times New Roman" w:cs="Times New Roman"/>
      <w:color w:val="00000A"/>
      <w:position w:val="0"/>
      <w:sz w:val="22"/>
      <w:sz w:val="22"/>
      <w:vertAlign w:val="baseline"/>
    </w:rPr>
  </w:style>
  <w:style w:type="character" w:styleId="ListLabel29">
    <w:name w:val="ListLabel 29"/>
    <w:qFormat/>
    <w:rPr>
      <w:rFonts w:ascii="Times New Roman" w:hAnsi="Times New Roman" w:eastAsia="Times New Roman" w:cs="Times New Roman"/>
      <w:color w:val="00000A"/>
      <w:position w:val="0"/>
      <w:sz w:val="22"/>
      <w:sz w:val="22"/>
      <w:vertAlign w:val="baseline"/>
    </w:rPr>
  </w:style>
  <w:style w:type="character" w:styleId="ListLabel28">
    <w:name w:val="ListLabel 28"/>
    <w:qFormat/>
    <w:rPr>
      <w:rFonts w:ascii="Times New Roman" w:hAnsi="Times New Roman" w:eastAsia="Times New Roman" w:cs="Times New Roman"/>
      <w:color w:val="00000A"/>
      <w:position w:val="0"/>
      <w:sz w:val="22"/>
      <w:sz w:val="22"/>
      <w:vertAlign w:val="baseline"/>
    </w:rPr>
  </w:style>
  <w:style w:type="character" w:styleId="ListLabel27">
    <w:name w:val="ListLabel 27"/>
    <w:qFormat/>
    <w:rPr>
      <w:rFonts w:ascii="Times New Roman" w:hAnsi="Times New Roman" w:eastAsia="Times New Roman" w:cs="Times New Roman"/>
      <w:color w:val="00000A"/>
      <w:position w:val="0"/>
      <w:sz w:val="22"/>
      <w:sz w:val="22"/>
      <w:vertAlign w:val="baseline"/>
    </w:rPr>
  </w:style>
  <w:style w:type="character" w:styleId="ListLabel26">
    <w:name w:val="ListLabel 26"/>
    <w:qFormat/>
    <w:rPr>
      <w:rFonts w:ascii="Times New Roman" w:hAnsi="Times New Roman" w:eastAsia="Times New Roman" w:cs="Times New Roman"/>
      <w:color w:val="00000A"/>
      <w:position w:val="0"/>
      <w:sz w:val="22"/>
      <w:sz w:val="22"/>
      <w:vertAlign w:val="baseline"/>
    </w:rPr>
  </w:style>
  <w:style w:type="character" w:styleId="ListLabel25">
    <w:name w:val="ListLabel 25"/>
    <w:qFormat/>
    <w:rPr>
      <w:rFonts w:cs="Times New Roman"/>
      <w:color w:val="auto"/>
      <w:sz w:val="24"/>
      <w:szCs w:val="24"/>
      <w:highlight w:val="white"/>
    </w:rPr>
  </w:style>
  <w:style w:type="character" w:styleId="ListLabel24">
    <w:name w:val="ListLabel 24"/>
    <w:qFormat/>
    <w:rPr>
      <w:rFonts w:cs="Wingdings"/>
    </w:rPr>
  </w:style>
  <w:style w:type="character" w:styleId="ListLabel23">
    <w:name w:val="ListLabel 23"/>
    <w:qFormat/>
    <w:rPr>
      <w:rFonts w:cs="Courier New"/>
    </w:rPr>
  </w:style>
  <w:style w:type="character" w:styleId="ListLabel22">
    <w:name w:val="ListLabel 22"/>
    <w:qFormat/>
    <w:rPr>
      <w:rFonts w:cs="Symbol"/>
    </w:rPr>
  </w:style>
  <w:style w:type="character" w:styleId="ListLabel21">
    <w:name w:val="ListLabel 21"/>
    <w:qFormat/>
    <w:rPr>
      <w:rFonts w:cs="Wingdings"/>
    </w:rPr>
  </w:style>
  <w:style w:type="character" w:styleId="ListLabel20">
    <w:name w:val="ListLabel 20"/>
    <w:qFormat/>
    <w:rPr>
      <w:rFonts w:cs="Courier New"/>
    </w:rPr>
  </w:style>
  <w:style w:type="character" w:styleId="ListLabel19">
    <w:name w:val="ListLabel 19"/>
    <w:qFormat/>
    <w:rPr>
      <w:rFonts w:cs="Symbol"/>
    </w:rPr>
  </w:style>
  <w:style w:type="character" w:styleId="ListLabel18">
    <w:name w:val="ListLabel 18"/>
    <w:qFormat/>
    <w:rPr>
      <w:rFonts w:cs="Wingdings"/>
    </w:rPr>
  </w:style>
  <w:style w:type="character" w:styleId="ListLabel17">
    <w:name w:val="ListLabel 17"/>
    <w:qFormat/>
    <w:rPr>
      <w:rFonts w:cs="Courier New"/>
    </w:rPr>
  </w:style>
  <w:style w:type="character" w:styleId="ListLabel16">
    <w:name w:val="ListLabel 16"/>
    <w:qFormat/>
    <w:rPr>
      <w:rFonts w:cs="Symbol"/>
    </w:rPr>
  </w:style>
  <w:style w:type="character" w:styleId="ListLabel15">
    <w:name w:val="ListLabel 15"/>
    <w:qFormat/>
    <w:rPr>
      <w:rFonts w:cs="Symbol"/>
    </w:rPr>
  </w:style>
  <w:style w:type="character" w:styleId="ListLabel14">
    <w:name w:val="ListLabel 14"/>
    <w:qFormat/>
    <w:rPr>
      <w:rFonts w:cs="Symbol"/>
    </w:rPr>
  </w:style>
  <w:style w:type="character" w:styleId="ListLabel13">
    <w:name w:val="ListLabel 13"/>
    <w:qFormat/>
    <w:rPr>
      <w:rFonts w:cs="Symbol"/>
    </w:rPr>
  </w:style>
  <w:style w:type="character" w:styleId="ListLabel12">
    <w:name w:val="ListLabel 12"/>
    <w:qFormat/>
    <w:rPr>
      <w:rFonts w:cs="Symbol"/>
    </w:rPr>
  </w:style>
  <w:style w:type="character" w:styleId="ListLabel11">
    <w:name w:val="ListLabel 11"/>
    <w:qFormat/>
    <w:rPr>
      <w:rFonts w:cs="Symbol"/>
    </w:rPr>
  </w:style>
  <w:style w:type="character" w:styleId="ListLabel10">
    <w:name w:val="ListLabel 10"/>
    <w:qFormat/>
    <w:rPr>
      <w:rFonts w:cs="Symbol"/>
    </w:rPr>
  </w:style>
  <w:style w:type="character" w:styleId="ListLabel9">
    <w:name w:val="ListLabel 9"/>
    <w:qFormat/>
    <w:rPr>
      <w:rFonts w:cs="Symbol"/>
    </w:rPr>
  </w:style>
  <w:style w:type="character" w:styleId="ListLabel8">
    <w:name w:val="ListLabel 8"/>
    <w:qFormat/>
    <w:rPr>
      <w:rFonts w:cs="Symbol"/>
    </w:rPr>
  </w:style>
  <w:style w:type="character" w:styleId="ListLabel7">
    <w:name w:val="ListLabel 7"/>
    <w:qFormat/>
    <w:rPr>
      <w:rFonts w:cs="Symbol"/>
    </w:rPr>
  </w:style>
  <w:style w:type="character" w:styleId="ListLabel6">
    <w:name w:val="ListLabel 6"/>
    <w:qFormat/>
    <w:rPr>
      <w:rFonts w:eastAsia="Times New Roman" w:cs="Times New Roman"/>
      <w:color w:val="00000A"/>
      <w:position w:val="0"/>
      <w:sz w:val="22"/>
      <w:sz w:val="22"/>
      <w:vertAlign w:val="baseline"/>
    </w:rPr>
  </w:style>
  <w:style w:type="character" w:styleId="ListLabel5">
    <w:name w:val="ListLabel 5"/>
    <w:qFormat/>
    <w:rPr>
      <w:rFonts w:cs="Times New Roman"/>
      <w:color w:val="auto"/>
      <w:highlight w:val="white"/>
    </w:rPr>
  </w:style>
  <w:style w:type="character" w:styleId="ListLabel4">
    <w:name w:val="ListLabel 4"/>
    <w:qFormat/>
    <w:rPr>
      <w:rFonts w:cs="Courier New"/>
    </w:rPr>
  </w:style>
  <w:style w:type="character" w:styleId="ListLabel3">
    <w:name w:val="ListLabel 3"/>
    <w:qFormat/>
    <w:rPr>
      <w:rFonts w:cs="Courier New"/>
    </w:rPr>
  </w:style>
  <w:style w:type="character" w:styleId="ListLabel2">
    <w:name w:val="ListLabel 2"/>
    <w:qFormat/>
    <w:rPr>
      <w:rFonts w:cs="Courier New"/>
    </w:rPr>
  </w:style>
  <w:style w:type="character" w:styleId="ListLabel1">
    <w:name w:val="ListLabel 1"/>
    <w:qFormat/>
    <w:rPr>
      <w:rFonts w:eastAsia="Times New Roman" w:cs="Times New Roman"/>
      <w:color w:val="00000A"/>
      <w:position w:val="0"/>
      <w:sz w:val="22"/>
      <w:sz w:val="22"/>
      <w:vertAlign w:val="baseline"/>
    </w:rPr>
  </w:style>
  <w:style w:type="character" w:styleId="DefaultParagraphFont">
    <w:name w:val="Default Paragraph Font"/>
    <w:qFormat/>
    <w:rPr/>
  </w:style>
  <w:style w:type="character" w:styleId="Style10">
    <w:name w:val="Интернет-ссылка"/>
    <w:basedOn w:val="DefaultParagraphFont"/>
    <w:rPr>
      <w:color w:val="0000FF"/>
      <w:u w:val="single"/>
    </w:rPr>
  </w:style>
  <w:style w:type="character" w:styleId="Jsphonenumber">
    <w:name w:val="js-phone-number"/>
    <w:basedOn w:val="DefaultParagraphFont"/>
    <w:qFormat/>
    <w:rPr/>
  </w:style>
  <w:style w:type="character" w:styleId="Strong">
    <w:name w:val="Strong"/>
    <w:basedOn w:val="DefaultParagraphFont"/>
    <w:qFormat/>
    <w:rPr>
      <w:b/>
      <w:bCs/>
    </w:rPr>
  </w:style>
  <w:style w:type="character" w:styleId="Letterblockquotename">
    <w:name w:val="letter-blockquote__name"/>
    <w:basedOn w:val="DefaultParagraphFont"/>
    <w:qFormat/>
    <w:rPr/>
  </w:style>
  <w:style w:type="character" w:styleId="18">
    <w:name w:val="Знак Знак18"/>
    <w:qFormat/>
    <w:rPr>
      <w:b/>
      <w:kern w:val="2"/>
      <w:sz w:val="36"/>
    </w:rPr>
  </w:style>
  <w:style w:type="character" w:styleId="Style11">
    <w:name w:val="Символ концевой сноски"/>
    <w:qFormat/>
    <w:rPr>
      <w:vertAlign w:val="superscrip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2">
    <w:name w:val="WW8Num17z2"/>
    <w:qFormat/>
    <w:rPr>
      <w:rFonts w:ascii="Symbol" w:hAnsi="Symbol" w:cs="Symbol"/>
    </w:rPr>
  </w:style>
  <w:style w:type="character" w:styleId="WW8Num18z2">
    <w:name w:val="WW8Num18z2"/>
    <w:qFormat/>
    <w:rPr>
      <w:rFonts w:ascii="Wingdings" w:hAnsi="Wingdings" w:cs="Wingdings"/>
    </w:rPr>
  </w:style>
  <w:style w:type="character" w:styleId="WW8Num19z3">
    <w:name w:val="WW8Num19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9z4">
    <w:name w:val="WW8Num19z4"/>
    <w:qFormat/>
    <w:rPr/>
  </w:style>
  <w:style w:type="character" w:styleId="WW8Num19z5">
    <w:name w:val="WW8Num19z5"/>
    <w:qFormat/>
    <w:rPr>
      <w:rFonts w:ascii="Symbol" w:hAnsi="Symbol" w:cs="Symbol"/>
    </w:rPr>
  </w:style>
  <w:style w:type="character" w:styleId="WW8Num20z2">
    <w:name w:val="WW8Num20z2"/>
    <w:qFormat/>
    <w:rPr>
      <w:rFonts w:ascii="Symbol" w:hAnsi="Symbol" w:cs="Symbol"/>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9z2">
    <w:name w:val="WW8Num29z2"/>
    <w:qFormat/>
    <w:rPr>
      <w:rFonts w:cs="Times New Roman"/>
      <w:b/>
      <w:color w:val="000000"/>
    </w:rPr>
  </w:style>
  <w:style w:type="character" w:styleId="WW8Num29z3">
    <w:name w:val="WW8Num29z3"/>
    <w:qFormat/>
    <w:rPr>
      <w:rFonts w:cs="Times New Roman"/>
    </w:rPr>
  </w:style>
  <w:style w:type="character" w:styleId="WW8Num30z1">
    <w:name w:val="WW8Num30z1"/>
    <w:qFormat/>
    <w:rPr>
      <w:b/>
      <w:bCs w:val="false"/>
      <w:i w:val="false"/>
      <w:iCs w:val="false"/>
      <w:caps w:val="false"/>
      <w:smallCaps w:val="false"/>
      <w:strike w:val="false"/>
      <w:dstrike w:val="false"/>
      <w:outline w:val="false"/>
      <w:shadow w:val="false"/>
      <w:vanish w:val="false"/>
      <w:spacing w:val="0"/>
      <w:kern w:val="0"/>
      <w:position w:val="0"/>
      <w:sz w:val="24"/>
      <w:sz w:val="24"/>
      <w:u w:val="none"/>
      <w:vertAlign w:val="baseline"/>
      <w:em w:val="none"/>
    </w:rPr>
  </w:style>
  <w:style w:type="character" w:styleId="31">
    <w:name w:val="Заголовок 3 Знак1"/>
    <w:qFormat/>
    <w:rPr>
      <w:rFonts w:ascii="Arial" w:hAnsi="Arial" w:cs="Arial"/>
      <w:b/>
      <w:sz w:val="24"/>
    </w:rPr>
  </w:style>
  <w:style w:type="character" w:styleId="61">
    <w:name w:val="Заголовок 6 Знак"/>
    <w:qFormat/>
    <w:rPr>
      <w:i/>
      <w:sz w:val="22"/>
    </w:rPr>
  </w:style>
  <w:style w:type="character" w:styleId="71">
    <w:name w:val="Заголовок 7 Знак"/>
    <w:qFormat/>
    <w:rPr>
      <w:rFonts w:ascii="Arial" w:hAnsi="Arial" w:cs="Arial"/>
    </w:rPr>
  </w:style>
  <w:style w:type="character" w:styleId="81">
    <w:name w:val="Заголовок 8 Знак"/>
    <w:qFormat/>
    <w:rPr>
      <w:rFonts w:ascii="Arial" w:hAnsi="Arial" w:cs="Arial"/>
      <w:i/>
    </w:rPr>
  </w:style>
  <w:style w:type="character" w:styleId="91">
    <w:name w:val="Заголовок 9 Знак"/>
    <w:qFormat/>
    <w:rPr>
      <w:rFonts w:ascii="Arial" w:hAnsi="Arial" w:cs="Arial"/>
      <w:b/>
      <w:i/>
      <w:sz w:val="18"/>
    </w:rPr>
  </w:style>
  <w:style w:type="character" w:styleId="22">
    <w:name w:val="Основной текст с отступом 2 Знак"/>
    <w:qFormat/>
    <w:rPr>
      <w:sz w:val="24"/>
      <w:szCs w:val="24"/>
    </w:rPr>
  </w:style>
  <w:style w:type="character" w:styleId="32">
    <w:name w:val="Основной текст с отступом 3 Знак"/>
    <w:qFormat/>
    <w:rPr>
      <w:sz w:val="24"/>
      <w:szCs w:val="24"/>
    </w:rPr>
  </w:style>
  <w:style w:type="character" w:styleId="Style12">
    <w:name w:val="Текст Знак"/>
    <w:qFormat/>
    <w:rPr>
      <w:rFonts w:ascii="Courier New" w:hAnsi="Courier New" w:cs="Courier New"/>
    </w:rPr>
  </w:style>
  <w:style w:type="character" w:styleId="Style13">
    <w:name w:val="Нижний колонтитул Знак"/>
    <w:qFormat/>
    <w:rPr>
      <w:sz w:val="24"/>
      <w:szCs w:val="24"/>
    </w:rPr>
  </w:style>
  <w:style w:type="character" w:styleId="Style14">
    <w:name w:val="Верхний колонтитул Знак"/>
    <w:qFormat/>
    <w:rPr>
      <w:sz w:val="24"/>
      <w:szCs w:val="24"/>
    </w:rPr>
  </w:style>
  <w:style w:type="character" w:styleId="33">
    <w:name w:val="Основной текст 3 Знак"/>
    <w:qFormat/>
    <w:rPr>
      <w:b/>
      <w:i/>
      <w:sz w:val="22"/>
      <w:szCs w:val="24"/>
    </w:rPr>
  </w:style>
  <w:style w:type="character" w:styleId="Style15">
    <w:name w:val="Основной шрифт"/>
    <w:qFormat/>
    <w:rPr/>
  </w:style>
  <w:style w:type="character" w:styleId="Style16">
    <w:name w:val="ТЛ_Заказчик Знак"/>
    <w:qFormat/>
    <w:rPr>
      <w:sz w:val="28"/>
      <w:szCs w:val="28"/>
    </w:rPr>
  </w:style>
  <w:style w:type="character" w:styleId="Style17">
    <w:name w:val="ТЛ_Утверждаю Знак"/>
    <w:qFormat/>
    <w:rPr>
      <w:sz w:val="28"/>
      <w:szCs w:val="28"/>
    </w:rPr>
  </w:style>
  <w:style w:type="character" w:styleId="Style18">
    <w:name w:val="ТЛ_Название Знак"/>
    <w:qFormat/>
    <w:rPr>
      <w:b/>
      <w:sz w:val="28"/>
      <w:szCs w:val="28"/>
    </w:rPr>
  </w:style>
  <w:style w:type="character" w:styleId="Style19">
    <w:name w:val="ТЛ_Город и Дата Знак"/>
    <w:qFormat/>
    <w:rPr>
      <w:sz w:val="28"/>
      <w:szCs w:val="28"/>
    </w:rPr>
  </w:style>
  <w:style w:type="character" w:styleId="Style20">
    <w:name w:val="АД_Наименование Разделов Знак"/>
    <w:qFormat/>
    <w:rPr>
      <w:b/>
      <w:kern w:val="2"/>
      <w:sz w:val="28"/>
    </w:rPr>
  </w:style>
  <w:style w:type="character" w:styleId="23">
    <w:name w:val="Заголовок 2 Знак"/>
    <w:qFormat/>
    <w:rPr>
      <w:b/>
      <w:bCs/>
      <w:sz w:val="24"/>
      <w:szCs w:val="24"/>
    </w:rPr>
  </w:style>
  <w:style w:type="character" w:styleId="Style21">
    <w:name w:val="АД_Наименование главы без нумерации Знак"/>
    <w:basedOn w:val="23"/>
    <w:qFormat/>
    <w:rPr/>
  </w:style>
  <w:style w:type="character" w:styleId="24">
    <w:name w:val="Заголовок 2 со списком Знак"/>
    <w:qFormat/>
    <w:rPr>
      <w:b/>
      <w:bCs/>
      <w:sz w:val="24"/>
      <w:szCs w:val="24"/>
      <w:lang w:val="ru-RU"/>
    </w:rPr>
  </w:style>
  <w:style w:type="character" w:styleId="Style22">
    <w:name w:val="АД_Глава Знак"/>
    <w:basedOn w:val="24"/>
    <w:qFormat/>
    <w:rPr/>
  </w:style>
  <w:style w:type="character" w:styleId="34">
    <w:name w:val="Заголовок 3 со списком Знак"/>
    <w:qFormat/>
    <w:rPr>
      <w:rFonts w:ascii="Arial" w:hAnsi="Arial" w:cs="Arial"/>
      <w:b/>
      <w:sz w:val="24"/>
      <w:lang w:val="ru-RU"/>
    </w:rPr>
  </w:style>
  <w:style w:type="character" w:styleId="Style23">
    <w:name w:val="АД_Нумерованный пункт Знак"/>
    <w:basedOn w:val="34"/>
    <w:qFormat/>
    <w:rPr/>
  </w:style>
  <w:style w:type="character" w:styleId="Style24">
    <w:name w:val="АД_Основной текст Знак"/>
    <w:qFormat/>
    <w:rPr>
      <w:sz w:val="24"/>
      <w:szCs w:val="24"/>
    </w:rPr>
  </w:style>
  <w:style w:type="character" w:styleId="Style25">
    <w:name w:val="Текст выноски Знак"/>
    <w:qFormat/>
    <w:rPr>
      <w:rFonts w:ascii="Tahoma" w:hAnsi="Tahoma" w:cs="Tahoma"/>
      <w:sz w:val="16"/>
      <w:szCs w:val="16"/>
    </w:rPr>
  </w:style>
  <w:style w:type="character" w:styleId="Style26">
    <w:name w:val="АД_Основной текст по центру полужирный Знак"/>
    <w:qFormat/>
    <w:rPr>
      <w:b/>
      <w:sz w:val="24"/>
      <w:szCs w:val="24"/>
    </w:rPr>
  </w:style>
  <w:style w:type="character" w:styleId="35">
    <w:name w:val="АД_Текст отступ 3 Знак"/>
    <w:qFormat/>
    <w:rPr>
      <w:sz w:val="24"/>
      <w:szCs w:val="24"/>
    </w:rPr>
  </w:style>
  <w:style w:type="character" w:styleId="Style27">
    <w:name w:val="АД_Нумерованный подпункт Знак"/>
    <w:qFormat/>
    <w:rPr>
      <w:sz w:val="24"/>
      <w:szCs w:val="24"/>
      <w:lang w:val="ru-RU"/>
    </w:rPr>
  </w:style>
  <w:style w:type="character" w:styleId="41">
    <w:name w:val="АД_Нумерованный подпункт 4 уровня Знак"/>
    <w:basedOn w:val="Style27"/>
    <w:qFormat/>
    <w:rPr/>
  </w:style>
  <w:style w:type="character" w:styleId="Style28">
    <w:name w:val="Знак примечания"/>
    <w:qFormat/>
    <w:rPr>
      <w:sz w:val="16"/>
      <w:szCs w:val="16"/>
    </w:rPr>
  </w:style>
  <w:style w:type="character" w:styleId="311">
    <w:name w:val="Стиль3 Знак Знак1"/>
    <w:qFormat/>
    <w:rPr>
      <w:sz w:val="24"/>
      <w:lang w:val="ru-RU"/>
    </w:rPr>
  </w:style>
  <w:style w:type="character" w:styleId="36">
    <w:name w:val="Стиль3 Знак Знак Знак"/>
    <w:qFormat/>
    <w:rPr>
      <w:sz w:val="24"/>
      <w:lang w:val="ru-RU" w:bidi="ar-SA"/>
    </w:rPr>
  </w:style>
  <w:style w:type="character" w:styleId="FontStyle11">
    <w:name w:val="Font Style11"/>
    <w:qFormat/>
    <w:rPr>
      <w:rFonts w:ascii="Arial Narrow" w:hAnsi="Arial Narrow" w:cs="Arial Narrow"/>
      <w:sz w:val="20"/>
      <w:szCs w:val="20"/>
    </w:rPr>
  </w:style>
  <w:style w:type="character" w:styleId="181">
    <w:name w:val=" Знак Знак18"/>
    <w:qFormat/>
    <w:rPr>
      <w:b/>
      <w:kern w:val="2"/>
      <w:sz w:val="36"/>
    </w:rPr>
  </w:style>
  <w:style w:type="character" w:styleId="Style29">
    <w:name w:val="Основной текст Знак Знак Знак"/>
    <w:qFormat/>
    <w:rPr>
      <w:sz w:val="24"/>
      <w:szCs w:val="24"/>
      <w:lang w:val="ru-RU" w:bidi="ar-SA"/>
    </w:rPr>
  </w:style>
  <w:style w:type="character" w:styleId="Applestylespan">
    <w:name w:val="apple-style-span"/>
    <w:qFormat/>
    <w:rPr/>
  </w:style>
  <w:style w:type="character" w:styleId="Nowrap">
    <w:name w:val="nowrap"/>
    <w:qFormat/>
    <w:rPr/>
  </w:style>
  <w:style w:type="character" w:styleId="Iceouttxt">
    <w:name w:val="iceouttxt"/>
    <w:qFormat/>
    <w:rPr/>
  </w:style>
  <w:style w:type="character" w:styleId="Bpricesnum">
    <w:name w:val="b-prices__num"/>
    <w:qFormat/>
    <w:rPr/>
  </w:style>
  <w:style w:type="character" w:styleId="FontStyle106">
    <w:name w:val="Font Style106"/>
    <w:qFormat/>
    <w:rPr>
      <w:rFonts w:ascii="Times New Roman" w:hAnsi="Times New Roman" w:cs="Times New Roman"/>
      <w:sz w:val="24"/>
      <w:szCs w:val="24"/>
    </w:rPr>
  </w:style>
  <w:style w:type="character" w:styleId="Raztitle1">
    <w:name w:val="raztitle1"/>
    <w:qFormat/>
    <w:rPr>
      <w:rFonts w:ascii="Tahoma" w:hAnsi="Tahoma" w:cs="Tahoma"/>
      <w:b/>
      <w:bCs/>
      <w:strike w:val="false"/>
      <w:dstrike w:val="false"/>
      <w:color w:val="000000"/>
      <w:sz w:val="18"/>
      <w:szCs w:val="18"/>
      <w:u w:val="none"/>
    </w:rPr>
  </w:style>
  <w:style w:type="character" w:styleId="ConsPlusNormal">
    <w:name w:val="ConsPlusNormal Знак"/>
    <w:qFormat/>
    <w:rPr>
      <w:rFonts w:ascii="Arial" w:hAnsi="Arial" w:cs="Arial"/>
      <w:lang w:val="ru-RU" w:bidi="ar-SA"/>
    </w:rPr>
  </w:style>
  <w:style w:type="character" w:styleId="FontStyle52">
    <w:name w:val="Font Style52"/>
    <w:qFormat/>
    <w:rPr>
      <w:rFonts w:ascii="Times New Roman" w:hAnsi="Times New Roman" w:cs="Times New Roman"/>
      <w:sz w:val="26"/>
      <w:szCs w:val="26"/>
    </w:rPr>
  </w:style>
  <w:style w:type="character" w:styleId="FontStyle57">
    <w:name w:val="Font Style57"/>
    <w:qFormat/>
    <w:rPr>
      <w:rFonts w:ascii="Times New Roman" w:hAnsi="Times New Roman" w:cs="Times New Roman"/>
      <w:sz w:val="20"/>
      <w:szCs w:val="20"/>
    </w:rPr>
  </w:style>
  <w:style w:type="character" w:styleId="FontStyle48">
    <w:name w:val="Font Style48"/>
    <w:qFormat/>
    <w:rPr>
      <w:rFonts w:ascii="Times New Roman" w:hAnsi="Times New Roman" w:cs="Times New Roman"/>
      <w:b/>
      <w:bCs/>
      <w:sz w:val="26"/>
      <w:szCs w:val="26"/>
    </w:rPr>
  </w:style>
  <w:style w:type="character" w:styleId="CharChar">
    <w:name w:val="Обычный Char Char"/>
    <w:qFormat/>
    <w:rPr>
      <w:rFonts w:ascii="NTHelvetica/Cyrillic;Times New Roman" w:hAnsi="NTHelvetica/Cyrillic;Times New Roman" w:cs="NTHelvetica/Cyrillic;Times New Roman"/>
      <w:color w:val="000080"/>
      <w:sz w:val="16"/>
      <w:lang w:bidi="ar-SA"/>
    </w:rPr>
  </w:style>
  <w:style w:type="character" w:styleId="Iceouttxt6">
    <w:name w:val="iceouttxt6"/>
    <w:qFormat/>
    <w:rPr>
      <w:rFonts w:ascii="Arial" w:hAnsi="Arial" w:cs="Arial"/>
      <w:color w:val="666666"/>
      <w:sz w:val="14"/>
      <w:szCs w:val="14"/>
    </w:rPr>
  </w:style>
  <w:style w:type="character" w:styleId="25">
    <w:name w:val="Основной текст (2)_ Знак"/>
    <w:qFormat/>
    <w:rPr>
      <w:sz w:val="23"/>
      <w:szCs w:val="23"/>
      <w:lang w:bidi="ar-SA"/>
    </w:rPr>
  </w:style>
  <w:style w:type="character" w:styleId="12">
    <w:name w:val="Заголовок №1_"/>
    <w:qFormat/>
    <w:rPr>
      <w:spacing w:val="5"/>
      <w:sz w:val="25"/>
      <w:szCs w:val="25"/>
      <w:highlight w:val="white"/>
    </w:rPr>
  </w:style>
  <w:style w:type="character" w:styleId="Iceouttxtviewinfo">
    <w:name w:val="iceouttxt viewinfo"/>
    <w:qFormat/>
    <w:rPr/>
  </w:style>
  <w:style w:type="character" w:styleId="Appleconvertedspace">
    <w:name w:val="apple-converted-space"/>
    <w:basedOn w:val="Style5"/>
    <w:qFormat/>
    <w:rPr/>
  </w:style>
  <w:style w:type="character" w:styleId="A0">
    <w:name w:val="A0"/>
    <w:qFormat/>
    <w:rPr>
      <w:color w:val="000000"/>
      <w:sz w:val="20"/>
      <w:szCs w:val="20"/>
    </w:rPr>
  </w:style>
  <w:style w:type="character" w:styleId="111">
    <w:name w:val="Заголовок 1 Знак1"/>
    <w:qFormat/>
    <w:rPr>
      <w:rFonts w:ascii="Cambria" w:hAnsi="Cambria" w:eastAsia="Times New Roman" w:cs="Times New Roman"/>
      <w:b/>
      <w:bCs/>
      <w:color w:val="365F91"/>
      <w:sz w:val="28"/>
      <w:szCs w:val="28"/>
    </w:rPr>
  </w:style>
  <w:style w:type="character" w:styleId="Normal1">
    <w:name w:val="Normal Знак Знак"/>
    <w:qFormat/>
    <w:rPr>
      <w:sz w:val="24"/>
      <w:lang w:val="ru-RU" w:bidi="ar-SA"/>
    </w:rPr>
  </w:style>
  <w:style w:type="character" w:styleId="FontStyle35">
    <w:name w:val="Font Style35"/>
    <w:qFormat/>
    <w:rPr>
      <w:rFonts w:ascii="Times New Roman" w:hAnsi="Times New Roman" w:cs="Times New Roman"/>
      <w:sz w:val="26"/>
      <w:szCs w:val="26"/>
    </w:rPr>
  </w:style>
  <w:style w:type="character" w:styleId="Style30">
    <w:name w:val="ГС_Основной_текст Знак"/>
    <w:qFormat/>
    <w:rPr>
      <w:sz w:val="24"/>
      <w:szCs w:val="24"/>
      <w:lang w:bidi="ar-SA"/>
    </w:rPr>
  </w:style>
  <w:style w:type="character" w:styleId="Style31">
    <w:name w:val="ГС_Список_марк Знак"/>
    <w:qFormat/>
    <w:rPr>
      <w:sz w:val="24"/>
      <w:szCs w:val="22"/>
      <w:lang w:bidi="ar-SA"/>
    </w:rPr>
  </w:style>
  <w:style w:type="character" w:styleId="744">
    <w:name w:val="Заголовок №7 (4)4"/>
    <w:qFormat/>
    <w:rPr>
      <w:sz w:val="22"/>
      <w:szCs w:val="22"/>
      <w:lang w:bidi="ar-SA"/>
    </w:rPr>
  </w:style>
  <w:style w:type="character" w:styleId="Style32">
    <w:name w:val="Табл. Знак"/>
    <w:qFormat/>
    <w:rPr>
      <w:szCs w:val="22"/>
    </w:rPr>
  </w:style>
  <w:style w:type="character" w:styleId="Style33">
    <w:name w:val="Назв.Ж Знак"/>
    <w:qFormat/>
    <w:rPr>
      <w:b/>
      <w:szCs w:val="22"/>
    </w:rPr>
  </w:style>
  <w:style w:type="character" w:styleId="Style34">
    <w:name w:val="Выделение"/>
    <w:qFormat/>
    <w:rPr>
      <w:i/>
      <w:iCs/>
    </w:rPr>
  </w:style>
  <w:style w:type="character" w:styleId="26">
    <w:name w:val="Основной текст (2)_"/>
    <w:qFormat/>
    <w:rPr>
      <w:highlight w:val="white"/>
    </w:rPr>
  </w:style>
  <w:style w:type="character" w:styleId="27">
    <w:name w:val="Основной текст (2) +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Style35">
    <w:name w:val="Заг_ОТЗ Знак"/>
    <w:qFormat/>
    <w:rPr>
      <w:b/>
      <w:bCs/>
      <w:sz w:val="28"/>
      <w:szCs w:val="28"/>
      <w:lang w:val="ru-RU"/>
    </w:rPr>
  </w:style>
  <w:style w:type="character" w:styleId="Style36">
    <w:name w:val="_Обычный (Основной текст) Знак"/>
    <w:qFormat/>
    <w:rPr>
      <w:rFonts w:eastAsia="Calibri"/>
      <w:spacing w:val="2"/>
      <w:sz w:val="24"/>
      <w:szCs w:val="22"/>
      <w:lang w:bidi="ar-SA"/>
    </w:rPr>
  </w:style>
  <w:style w:type="character" w:styleId="Style37">
    <w:name w:val="Абзац Знак"/>
    <w:qFormat/>
    <w:rPr>
      <w:sz w:val="24"/>
      <w:szCs w:val="24"/>
    </w:rPr>
  </w:style>
  <w:style w:type="character" w:styleId="62">
    <w:name w:val="Основной текст (6)_"/>
    <w:qFormat/>
    <w:rPr>
      <w:sz w:val="26"/>
      <w:szCs w:val="26"/>
      <w:highlight w:val="white"/>
    </w:rPr>
  </w:style>
  <w:style w:type="character" w:styleId="37">
    <w:name w:val="Основной текст (3) + 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Style38">
    <w:name w:val="Табл.Заг Знак"/>
    <w:qFormat/>
    <w:rPr>
      <w:sz w:val="24"/>
      <w:szCs w:val="22"/>
    </w:rPr>
  </w:style>
  <w:style w:type="character" w:styleId="CharChar1">
    <w:name w:val="Комментарии Char Char"/>
    <w:qFormat/>
    <w:rPr>
      <w:color w:val="FF9900"/>
      <w:sz w:val="24"/>
      <w:szCs w:val="24"/>
    </w:rPr>
  </w:style>
  <w:style w:type="character" w:styleId="CE">
    <w:name w:val="CE:Абзац Знак"/>
    <w:qFormat/>
    <w:rPr>
      <w:sz w:val="28"/>
      <w:szCs w:val="24"/>
    </w:rPr>
  </w:style>
  <w:style w:type="character" w:styleId="Style39">
    <w:name w:val="Подпись к таблице_"/>
    <w:qFormat/>
    <w:rPr>
      <w:sz w:val="23"/>
      <w:szCs w:val="23"/>
      <w:highlight w:val="white"/>
    </w:rPr>
  </w:style>
  <w:style w:type="character" w:styleId="Style40">
    <w:name w:val="--- Знак"/>
    <w:qFormat/>
    <w:rPr>
      <w:rFonts w:eastAsia="Batang;바탕"/>
      <w:spacing w:val="2"/>
      <w:sz w:val="24"/>
      <w:szCs w:val="22"/>
    </w:rPr>
  </w:style>
  <w:style w:type="character" w:styleId="Style41">
    <w:name w:val="Анна Знак"/>
    <w:qFormat/>
    <w:rPr>
      <w:rFonts w:eastAsia="Calibri"/>
      <w:b/>
      <w:sz w:val="24"/>
      <w:szCs w:val="24"/>
    </w:rPr>
  </w:style>
  <w:style w:type="character" w:styleId="Stat">
    <w:name w:val="stat"/>
    <w:qFormat/>
    <w:rPr>
      <w:rFonts w:ascii="Verdana" w:hAnsi="Verdana" w:cs="Verdana"/>
      <w:color w:val="616161"/>
      <w:sz w:val="15"/>
      <w:szCs w:val="15"/>
    </w:rPr>
  </w:style>
  <w:style w:type="character" w:styleId="Pageheader">
    <w:name w:val="page_header"/>
    <w:qFormat/>
    <w:rPr>
      <w:rFonts w:ascii="Verdana" w:hAnsi="Verdana" w:cs="Verdana"/>
      <w:b/>
      <w:bCs/>
      <w:color w:val="5E5E5E"/>
      <w:sz w:val="21"/>
      <w:szCs w:val="21"/>
    </w:rPr>
  </w:style>
  <w:style w:type="character" w:styleId="Z">
    <w:name w:val="z-Начало формы Знак"/>
    <w:qFormat/>
    <w:rPr>
      <w:rFonts w:ascii="Arial" w:hAnsi="Arial" w:cs="Arial"/>
      <w:vanish/>
      <w:sz w:val="16"/>
      <w:szCs w:val="16"/>
    </w:rPr>
  </w:style>
  <w:style w:type="character" w:styleId="Style42">
    <w:name w:val="Название Знак"/>
    <w:qFormat/>
    <w:rPr>
      <w:color w:val="000000"/>
      <w:spacing w:val="13"/>
      <w:sz w:val="24"/>
      <w:szCs w:val="22"/>
      <w:highlight w:val="white"/>
    </w:rPr>
  </w:style>
  <w:style w:type="character" w:styleId="Style43">
    <w:name w:val="Прощание Знак"/>
    <w:qFormat/>
    <w:rPr>
      <w:sz w:val="24"/>
      <w:szCs w:val="24"/>
    </w:rPr>
  </w:style>
  <w:style w:type="character" w:styleId="Style44">
    <w:name w:val="Подпись Знак"/>
    <w:qFormat/>
    <w:rPr>
      <w:sz w:val="24"/>
      <w:szCs w:val="24"/>
    </w:rPr>
  </w:style>
  <w:style w:type="character" w:styleId="Style45">
    <w:name w:val="Шапка Знак"/>
    <w:qFormat/>
    <w:rPr>
      <w:rFonts w:ascii="Arial" w:hAnsi="Arial" w:cs="Arial"/>
      <w:sz w:val="24"/>
      <w:szCs w:val="24"/>
      <w:highlight w:val="lightGray"/>
    </w:rPr>
  </w:style>
  <w:style w:type="character" w:styleId="Style46">
    <w:name w:val="Подзаголовок Знак"/>
    <w:qFormat/>
    <w:rPr>
      <w:rFonts w:ascii="Arial" w:hAnsi="Arial" w:cs="Arial"/>
      <w:sz w:val="24"/>
    </w:rPr>
  </w:style>
  <w:style w:type="character" w:styleId="Style47">
    <w:name w:val="Приветствие Знак"/>
    <w:qFormat/>
    <w:rPr>
      <w:sz w:val="24"/>
      <w:szCs w:val="24"/>
    </w:rPr>
  </w:style>
  <w:style w:type="character" w:styleId="Style48">
    <w:name w:val="Дата Знак"/>
    <w:qFormat/>
    <w:rPr>
      <w:sz w:val="24"/>
    </w:rPr>
  </w:style>
  <w:style w:type="character" w:styleId="13">
    <w:name w:val="Основной текст Знак1"/>
    <w:qFormat/>
    <w:rPr>
      <w:sz w:val="24"/>
      <w:szCs w:val="24"/>
    </w:rPr>
  </w:style>
  <w:style w:type="character" w:styleId="Style49">
    <w:name w:val="Красная строка Знак"/>
    <w:basedOn w:val="13"/>
    <w:qFormat/>
    <w:rPr/>
  </w:style>
  <w:style w:type="character" w:styleId="Style50">
    <w:name w:val="Основной текст с отступом Знак"/>
    <w:qFormat/>
    <w:rPr>
      <w:sz w:val="24"/>
      <w:szCs w:val="24"/>
    </w:rPr>
  </w:style>
  <w:style w:type="character" w:styleId="28">
    <w:name w:val="Красная строка 2 Знак"/>
    <w:basedOn w:val="Style50"/>
    <w:qFormat/>
    <w:rPr/>
  </w:style>
  <w:style w:type="character" w:styleId="Style51">
    <w:name w:val="Заголовок записки Знак"/>
    <w:qFormat/>
    <w:rPr>
      <w:sz w:val="24"/>
      <w:szCs w:val="24"/>
    </w:rPr>
  </w:style>
  <w:style w:type="character" w:styleId="Style52">
    <w:name w:val="Электронная подпись Знак"/>
    <w:qFormat/>
    <w:rPr>
      <w:sz w:val="24"/>
      <w:szCs w:val="24"/>
    </w:rPr>
  </w:style>
  <w:style w:type="character" w:styleId="HTML">
    <w:name w:val="Адрес HTML Знак"/>
    <w:qFormat/>
    <w:rPr>
      <w:i/>
      <w:iCs/>
      <w:sz w:val="24"/>
      <w:szCs w:val="24"/>
    </w:rPr>
  </w:style>
  <w:style w:type="character" w:styleId="HTML1">
    <w:name w:val="Код HTML"/>
    <w:qFormat/>
    <w:rPr>
      <w:rFonts w:ascii="Courier New" w:hAnsi="Courier New" w:eastAsia="Times New Roman" w:cs="Courier New"/>
      <w:sz w:val="20"/>
      <w:szCs w:val="20"/>
    </w:rPr>
  </w:style>
  <w:style w:type="character" w:styleId="HTML2">
    <w:name w:val="Клавиатура HTML"/>
    <w:qFormat/>
    <w:rPr>
      <w:rFonts w:ascii="Courier New" w:hAnsi="Courier New" w:eastAsia="Times New Roman" w:cs="Courier New"/>
      <w:sz w:val="20"/>
      <w:szCs w:val="20"/>
    </w:rPr>
  </w:style>
  <w:style w:type="character" w:styleId="HTML3">
    <w:name w:val="Стандартный HTML Знак"/>
    <w:qFormat/>
    <w:rPr>
      <w:rFonts w:ascii="Courier New" w:hAnsi="Courier New" w:cs="Courier New"/>
    </w:rPr>
  </w:style>
  <w:style w:type="character" w:styleId="HTML4">
    <w:name w:val="Образец HTML"/>
    <w:qFormat/>
    <w:rPr>
      <w:rFonts w:ascii="Courier New" w:hAnsi="Courier New" w:eastAsia="Times New Roman" w:cs="Courier New"/>
    </w:rPr>
  </w:style>
  <w:style w:type="character" w:styleId="HTML5">
    <w:name w:val="Пишущая машинка HTML"/>
    <w:qFormat/>
    <w:rPr>
      <w:rFonts w:ascii="Courier New" w:hAnsi="Courier New" w:eastAsia="Times New Roman" w:cs="Courier New"/>
      <w:sz w:val="20"/>
      <w:szCs w:val="20"/>
    </w:rPr>
  </w:style>
  <w:style w:type="character" w:styleId="Style53">
    <w:name w:val="комментарий"/>
    <w:qFormat/>
    <w:rPr>
      <w:b/>
      <w:bCs w:val="false"/>
      <w:i/>
      <w:iCs w:val="false"/>
      <w:sz w:val="28"/>
    </w:rPr>
  </w:style>
  <w:style w:type="character" w:styleId="14">
    <w:name w:val="Знак Знак1"/>
    <w:qFormat/>
    <w:rPr>
      <w:sz w:val="24"/>
      <w:szCs w:val="24"/>
      <w:lang w:val="ru-RU" w:bidi="ar-SA"/>
    </w:rPr>
  </w:style>
  <w:style w:type="character" w:styleId="Z1">
    <w:name w:val="z-Конец формы Знак"/>
    <w:qFormat/>
    <w:rPr>
      <w:rFonts w:ascii="Arial" w:hAnsi="Arial" w:cs="Arial"/>
      <w:vanish/>
      <w:sz w:val="16"/>
      <w:szCs w:val="16"/>
    </w:rPr>
  </w:style>
  <w:style w:type="character" w:styleId="15">
    <w:name w:val="Сильное выделение1"/>
    <w:qFormat/>
    <w:rPr>
      <w:b/>
      <w:bCs/>
      <w:i/>
      <w:iCs/>
    </w:rPr>
  </w:style>
  <w:style w:type="character" w:styleId="FontStyle46">
    <w:name w:val="Font Style46"/>
    <w:qFormat/>
    <w:rPr>
      <w:rFonts w:ascii="Arial" w:hAnsi="Arial" w:cs="Arial"/>
      <w:b/>
      <w:bCs/>
      <w:smallCaps/>
      <w:sz w:val="20"/>
      <w:szCs w:val="20"/>
    </w:rPr>
  </w:style>
  <w:style w:type="character" w:styleId="Style54">
    <w:name w:val="Текст концевой сноски Знак"/>
    <w:basedOn w:val="Style5"/>
    <w:qFormat/>
    <w:rPr/>
  </w:style>
  <w:style w:type="character" w:styleId="WW">
    <w:name w:val="WW-Символ концевой сноски"/>
    <w:qFormat/>
    <w:rPr>
      <w:vertAlign w:val="superscript"/>
    </w:rPr>
  </w:style>
  <w:style w:type="character" w:styleId="16">
    <w:name w:val="Стиль 16 пт Знак"/>
    <w:qFormat/>
    <w:rPr>
      <w:sz w:val="32"/>
      <w:szCs w:val="32"/>
    </w:rPr>
  </w:style>
  <w:style w:type="character" w:styleId="NoSpacingChar">
    <w:name w:val="No Spacing Char"/>
    <w:qFormat/>
    <w:rPr>
      <w:rFonts w:ascii="Calibri" w:hAnsi="Calibri" w:cs="Calibri"/>
      <w:sz w:val="22"/>
      <w:szCs w:val="22"/>
      <w:lang w:bidi="ar-SA"/>
    </w:rPr>
  </w:style>
  <w:style w:type="character" w:styleId="Titlef">
    <w:name w:val="titlef"/>
    <w:qFormat/>
    <w:rPr/>
  </w:style>
  <w:style w:type="character" w:styleId="Valuef">
    <w:name w:val="valuef"/>
    <w:qFormat/>
    <w:rPr/>
  </w:style>
  <w:style w:type="character" w:styleId="17">
    <w:name w:val="Верхний колонтитул Знак1"/>
    <w:qFormat/>
    <w:rPr>
      <w:sz w:val="24"/>
      <w:szCs w:val="24"/>
    </w:rPr>
  </w:style>
  <w:style w:type="character" w:styleId="19">
    <w:name w:val="Нижний колонтитул Знак1"/>
    <w:qFormat/>
    <w:rPr>
      <w:sz w:val="24"/>
      <w:szCs w:val="24"/>
    </w:rPr>
  </w:style>
  <w:style w:type="character" w:styleId="Spellcheckerwordhighlight">
    <w:name w:val="spellchecker-word-highlight"/>
    <w:qFormat/>
    <w:rPr/>
  </w:style>
  <w:style w:type="character" w:styleId="38">
    <w:name w:val="Основной текст (3)_"/>
    <w:qFormat/>
    <w:rPr>
      <w:rFonts w:ascii="Calibri" w:hAnsi="Calibri" w:eastAsia="Calibri" w:cs="Calibri"/>
      <w:spacing w:val="5"/>
      <w:sz w:val="25"/>
      <w:szCs w:val="25"/>
      <w:highlight w:val="white"/>
    </w:rPr>
  </w:style>
  <w:style w:type="character" w:styleId="30pt">
    <w:name w:val="Основной текст (3) + Интервал 0 pt"/>
    <w:qFormat/>
    <w:rPr>
      <w:rFonts w:ascii="Calibri" w:hAnsi="Calibri" w:eastAsia="Calibri" w:cs="Calibri"/>
      <w:color w:val="000000"/>
      <w:spacing w:val="3"/>
      <w:w w:val="100"/>
      <w:position w:val="0"/>
      <w:sz w:val="25"/>
      <w:sz w:val="25"/>
      <w:szCs w:val="25"/>
      <w:highlight w:val="white"/>
      <w:vertAlign w:val="baseline"/>
      <w:lang w:val="ru-RU"/>
    </w:rPr>
  </w:style>
  <w:style w:type="character" w:styleId="Style55">
    <w:name w:val="Гипертекстовая ссылка"/>
    <w:qFormat/>
    <w:rPr>
      <w:rFonts w:cs="Times New Roman"/>
      <w:b/>
      <w:color w:val="106BBE"/>
    </w:rPr>
  </w:style>
  <w:style w:type="character" w:styleId="Style56">
    <w:name w:val="Замещающий текст"/>
    <w:qFormat/>
    <w:rPr>
      <w:color w:val="808080"/>
    </w:rPr>
  </w:style>
  <w:style w:type="character" w:styleId="WW8NumSt1z0">
    <w:name w:val="WW8NumSt1z0"/>
    <w:qFormat/>
    <w:rPr>
      <w:rFonts w:ascii="Times New Roman" w:hAnsi="Times New Roman" w:cs="Times New Roman"/>
    </w:rPr>
  </w:style>
  <w:style w:type="character" w:styleId="29">
    <w:name w:val="Название Знак2"/>
    <w:qFormat/>
    <w:rPr>
      <w:rFonts w:ascii="Arial" w:hAnsi="Arial" w:cs="Arial"/>
      <w:b/>
      <w:color w:val="000000"/>
    </w:rPr>
  </w:style>
  <w:style w:type="character" w:styleId="110">
    <w:name w:val="Название Знак1"/>
    <w:qFormat/>
    <w:rPr>
      <w:rFonts w:ascii="Arial" w:hAnsi="Arial" w:cs="Arial"/>
      <w:b/>
      <w:color w:val="000000"/>
      <w:lang w:val="ru-RU" w:bidi="ar-SA"/>
    </w:rPr>
  </w:style>
  <w:style w:type="character" w:styleId="Style57">
    <w:name w:val="Обычный (веб) Знак"/>
    <w:qFormat/>
    <w:rPr>
      <w:sz w:val="24"/>
      <w:szCs w:val="24"/>
    </w:rPr>
  </w:style>
  <w:style w:type="character" w:styleId="Text">
    <w:name w:val="text"/>
    <w:qFormat/>
    <w:rPr/>
  </w:style>
  <w:style w:type="character" w:styleId="WWAbsatzStandardschriftart1111111111111111111111111">
    <w:name w:val="WW-Absatz-Standardschriftart1111111111111111111111111"/>
    <w:qFormat/>
    <w:rPr/>
  </w:style>
  <w:style w:type="character" w:styleId="Times11simple">
    <w:name w:val="Times-11-simple Знак"/>
    <w:qFormat/>
    <w:rPr>
      <w:sz w:val="22"/>
      <w:szCs w:val="22"/>
      <w:lang w:val="ru-RU"/>
    </w:rPr>
  </w:style>
  <w:style w:type="character" w:styleId="Internetlink1">
    <w:name w:val="Internet link1"/>
    <w:qFormat/>
    <w:rPr>
      <w:color w:val="000080"/>
      <w:sz w:val="20"/>
      <w:u w:val="single"/>
    </w:rPr>
  </w:style>
  <w:style w:type="character" w:styleId="Nproductspecnameinner">
    <w:name w:val="n-product-spec__name-inner"/>
    <w:basedOn w:val="Style5"/>
    <w:qFormat/>
    <w:rPr/>
  </w:style>
  <w:style w:type="character" w:styleId="Nproductspecvalueinner">
    <w:name w:val="n-product-spec__value-inner"/>
    <w:basedOn w:val="Style5"/>
    <w:qFormat/>
    <w:rPr/>
  </w:style>
  <w:style w:type="character" w:styleId="ConsNormal">
    <w:name w:val="ConsNormal Знак"/>
    <w:qFormat/>
    <w:rPr>
      <w:rFonts w:ascii="Arial" w:hAnsi="Arial" w:cs="Arial"/>
      <w:lang w:val="ru-RU" w:bidi="ar-SA"/>
    </w:rPr>
  </w:style>
  <w:style w:type="character" w:styleId="Style58">
    <w:name w:val="Цветовое выделение"/>
    <w:qFormat/>
    <w:rPr>
      <w:b/>
      <w:bCs/>
      <w:color w:val="000080"/>
      <w:sz w:val="20"/>
      <w:szCs w:val="20"/>
    </w:rPr>
  </w:style>
  <w:style w:type="character" w:styleId="ConsPlusNormal1">
    <w:name w:val="ConsPlusNormal Знак Знак"/>
    <w:qFormat/>
    <w:rPr>
      <w:rFonts w:ascii="Arial" w:hAnsi="Arial" w:cs="Arial"/>
      <w:sz w:val="22"/>
      <w:szCs w:val="22"/>
      <w:lang w:val="ru-RU" w:bidi="ar-SA"/>
    </w:rPr>
  </w:style>
  <w:style w:type="character" w:styleId="Blk">
    <w:name w:val="blk"/>
    <w:basedOn w:val="Style5"/>
    <w:qFormat/>
    <w:rPr/>
  </w:style>
  <w:style w:type="character" w:styleId="FontStyle47">
    <w:name w:val="Font Style47"/>
    <w:basedOn w:val="Style5"/>
    <w:qFormat/>
    <w:rPr>
      <w:rFonts w:ascii="Times New Roman" w:hAnsi="Times New Roman" w:cs="Times New Roman"/>
      <w:sz w:val="22"/>
      <w:szCs w:val="22"/>
    </w:rPr>
  </w:style>
  <w:style w:type="character" w:styleId="Style59">
    <w:name w:val="Текст ТД Знак"/>
    <w:qFormat/>
    <w:rPr>
      <w:rFonts w:ascii="Calibri" w:hAnsi="Calibri" w:cs="Calibri"/>
      <w:sz w:val="24"/>
    </w:rPr>
  </w:style>
  <w:style w:type="character" w:styleId="Style60">
    <w:name w:val="Маркеры"/>
    <w:qFormat/>
    <w:rPr>
      <w:rFonts w:ascii="OpenSymbol;Arial Unicode MS" w:hAnsi="OpenSymbol;Arial Unicode MS" w:eastAsia="OpenSymbol;Arial Unicode MS" w:cs="OpenSymbol;Arial Unicode MS"/>
    </w:rPr>
  </w:style>
  <w:style w:type="character" w:styleId="WWAbsatzStandardschriftart12">
    <w:name w:val="WW-Absatz-Standardschriftart12"/>
    <w:qFormat/>
    <w:rPr/>
  </w:style>
  <w:style w:type="character" w:styleId="Style61">
    <w:name w:val="Символ сноски"/>
    <w:qFormat/>
    <w:rPr>
      <w:vertAlign w:val="superscript"/>
    </w:rPr>
  </w:style>
  <w:style w:type="character" w:styleId="WW1">
    <w:name w:val="WW-Символ концевой сноски1"/>
    <w:qFormat/>
    <w:rPr>
      <w:vertAlign w:val="superscript"/>
    </w:rPr>
  </w:style>
  <w:style w:type="character" w:styleId="63">
    <w:name w:val="Основной шрифт абзаца6"/>
    <w:qFormat/>
    <w:rPr/>
  </w:style>
  <w:style w:type="character" w:styleId="51">
    <w:name w:val="Основной шрифт абзаца5"/>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FootnoteCharacters">
    <w:name w:val="Footnote Characters"/>
    <w:qFormat/>
    <w:rPr>
      <w:vertAlign w:val="superscript"/>
    </w:rPr>
  </w:style>
  <w:style w:type="character" w:styleId="WW2">
    <w:name w:val="WW-Символ сноски"/>
    <w:qFormat/>
    <w:rPr/>
  </w:style>
  <w:style w:type="character" w:styleId="112">
    <w:name w:val="Знак сноски1"/>
    <w:qFormat/>
    <w:rPr>
      <w:vertAlign w:val="superscript"/>
    </w:rPr>
  </w:style>
  <w:style w:type="character" w:styleId="Style62">
    <w:name w:val="Символы концевой сноски"/>
    <w:qFormat/>
    <w:rPr>
      <w:vertAlign w:val="superscript"/>
    </w:rPr>
  </w:style>
  <w:style w:type="character" w:styleId="WW3">
    <w:name w:val="WW-Символы концевой сноски"/>
    <w:qFormat/>
    <w:rPr/>
  </w:style>
  <w:style w:type="character" w:styleId="113">
    <w:name w:val="Знак концевой сноски1"/>
    <w:qFormat/>
    <w:rPr>
      <w:vertAlign w:val="superscript"/>
    </w:rPr>
  </w:style>
  <w:style w:type="character" w:styleId="Q">
    <w:name w:val="q"/>
    <w:qFormat/>
    <w:rPr/>
  </w:style>
  <w:style w:type="character" w:styleId="WW8Num38z1">
    <w:name w:val="WW8Num38z1"/>
    <w:qFormat/>
    <w:rPr/>
  </w:style>
  <w:style w:type="character" w:styleId="FontStyle14">
    <w:name w:val="Font Style14"/>
    <w:qFormat/>
    <w:rPr>
      <w:b/>
      <w:sz w:val="34"/>
    </w:rPr>
  </w:style>
  <w:style w:type="character" w:styleId="S17">
    <w:name w:val="s17"/>
    <w:qFormat/>
    <w:rPr/>
  </w:style>
  <w:style w:type="character" w:styleId="WW8NumSt5z0">
    <w:name w:val="WW8NumSt5z0"/>
    <w:qFormat/>
    <w:rPr>
      <w:rFonts w:ascii="Times New Roman" w:hAnsi="Times New Roman" w:eastAsia="Times New Roman" w:cs="Times New Roman"/>
    </w:rPr>
  </w:style>
  <w:style w:type="character" w:styleId="WW8NumSt4z0">
    <w:name w:val="WW8NumSt4z0"/>
    <w:qFormat/>
    <w:rPr>
      <w:rFonts w:ascii="Times New Roman" w:hAnsi="Times New Roman" w:eastAsia="Times New Roman" w:cs="Times New Roman"/>
    </w:rPr>
  </w:style>
  <w:style w:type="character" w:styleId="FontStyle62">
    <w:name w:val="Font Style62"/>
    <w:qFormat/>
    <w:rPr>
      <w:rFonts w:ascii="Times New Roman" w:hAnsi="Times New Roman" w:eastAsia="Times New Roman" w:cs="Times New Roman"/>
      <w:sz w:val="22"/>
    </w:rPr>
  </w:style>
  <w:style w:type="character" w:styleId="FontStyle86">
    <w:name w:val="Font Style86"/>
    <w:qFormat/>
    <w:rPr>
      <w:rFonts w:ascii="Times New Roman" w:hAnsi="Times New Roman" w:eastAsia="Times New Roman" w:cs="Times New Roman"/>
      <w:sz w:val="20"/>
    </w:rPr>
  </w:style>
  <w:style w:type="character" w:styleId="WW8Num47z3">
    <w:name w:val="WW8Num47z3"/>
    <w:qFormat/>
    <w:rPr>
      <w:rFonts w:ascii="Symbol" w:hAnsi="Symbol" w:eastAsia="Symbol" w:cs="Symbol"/>
    </w:rPr>
  </w:style>
  <w:style w:type="character" w:styleId="WW8Num47z1">
    <w:name w:val="WW8Num47z1"/>
    <w:qFormat/>
    <w:rPr>
      <w:rFonts w:ascii="Courier New" w:hAnsi="Courier New" w:eastAsia="Courier New" w:cs="Courier New"/>
    </w:rPr>
  </w:style>
  <w:style w:type="character" w:styleId="WW8Num47z0">
    <w:name w:val="WW8Num47z0"/>
    <w:qFormat/>
    <w:rPr>
      <w:rFonts w:ascii="Times New Roman" w:hAnsi="Times New Roman" w:eastAsia="Times New Roman" w:cs="Times New Roman"/>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39">
    <w:name w:val="Основной шрифт абзаца3"/>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42">
    <w:name w:val="Основной шрифт абзаца4"/>
    <w:qFormat/>
    <w:rPr/>
  </w:style>
  <w:style w:type="character" w:styleId="ListLabel86">
    <w:name w:val="ListLabel 86"/>
    <w:qFormat/>
    <w:rPr>
      <w:rFonts w:ascii="Times New Roman" w:hAnsi="Times New Roman" w:eastAsia="Times New Roman" w:cs="Times New Roman"/>
      <w:b w:val="false"/>
      <w:i/>
      <w:color w:val="00000A"/>
      <w:sz w:val="24"/>
    </w:rPr>
  </w:style>
  <w:style w:type="character" w:styleId="ListLabel85">
    <w:name w:val="ListLabel 85"/>
    <w:qFormat/>
    <w:rPr>
      <w:rFonts w:ascii="Times New Roman" w:hAnsi="Times New Roman" w:eastAsia="Times New Roman" w:cs="Times New Roman"/>
      <w:sz w:val="24"/>
    </w:rPr>
  </w:style>
  <w:style w:type="character" w:styleId="ListLabel84">
    <w:name w:val="ListLabel 84"/>
    <w:qFormat/>
    <w:rPr>
      <w:rFonts w:ascii="Times New Roman" w:hAnsi="Times New Roman" w:eastAsia="Times New Roman" w:cs="Times New Roman"/>
      <w:sz w:val="24"/>
    </w:rPr>
  </w:style>
  <w:style w:type="character" w:styleId="ListLabel83">
    <w:name w:val="ListLabel 83"/>
    <w:qFormat/>
    <w:rPr>
      <w:b/>
      <w:sz w:val="24"/>
    </w:rPr>
  </w:style>
  <w:style w:type="character" w:styleId="ListLabel82">
    <w:name w:val="ListLabel 82"/>
    <w:qFormat/>
    <w:rPr>
      <w:rFonts w:eastAsia="Wingdings"/>
    </w:rPr>
  </w:style>
  <w:style w:type="character" w:styleId="ListLabel81">
    <w:name w:val="ListLabel 81"/>
    <w:qFormat/>
    <w:rPr>
      <w:rFonts w:eastAsia="Courier New"/>
    </w:rPr>
  </w:style>
  <w:style w:type="character" w:styleId="ListLabel80">
    <w:name w:val="ListLabel 80"/>
    <w:qFormat/>
    <w:rPr>
      <w:rFonts w:eastAsia="Symbol"/>
    </w:rPr>
  </w:style>
  <w:style w:type="character" w:styleId="ListLabel79">
    <w:name w:val="ListLabel 79"/>
    <w:qFormat/>
    <w:rPr>
      <w:rFonts w:eastAsia="Wingdings"/>
    </w:rPr>
  </w:style>
  <w:style w:type="character" w:styleId="ListLabel78">
    <w:name w:val="ListLabel 78"/>
    <w:qFormat/>
    <w:rPr>
      <w:rFonts w:eastAsia="Courier New"/>
    </w:rPr>
  </w:style>
  <w:style w:type="character" w:styleId="ListLabel77">
    <w:name w:val="ListLabel 77"/>
    <w:qFormat/>
    <w:rPr>
      <w:rFonts w:eastAsia="Symbol"/>
    </w:rPr>
  </w:style>
  <w:style w:type="character" w:styleId="ListLabel76">
    <w:name w:val="ListLabel 76"/>
    <w:qFormat/>
    <w:rPr>
      <w:rFonts w:eastAsia="Wingdings"/>
    </w:rPr>
  </w:style>
  <w:style w:type="character" w:styleId="ListLabel75">
    <w:name w:val="ListLabel 75"/>
    <w:qFormat/>
    <w:rPr>
      <w:rFonts w:eastAsia="Courier New"/>
    </w:rPr>
  </w:style>
  <w:style w:type="character" w:styleId="ListLabel74">
    <w:name w:val="ListLabel 74"/>
    <w:qFormat/>
    <w:rPr>
      <w:rFonts w:eastAsia="Symbol"/>
    </w:rPr>
  </w:style>
  <w:style w:type="character" w:styleId="ListLabel73">
    <w:name w:val="ListLabel 73"/>
    <w:qFormat/>
    <w:rPr>
      <w:rFonts w:ascii="Times New Roman" w:hAnsi="Times New Roman" w:eastAsia="Times New Roman" w:cs="Times New Roman"/>
      <w:b w:val="false"/>
      <w:i/>
      <w:color w:val="00000A"/>
      <w:sz w:val="24"/>
    </w:rPr>
  </w:style>
  <w:style w:type="character" w:styleId="ListLabel72">
    <w:name w:val="ListLabel 72"/>
    <w:qFormat/>
    <w:rPr>
      <w:rFonts w:ascii="Times New Roman" w:hAnsi="Times New Roman" w:eastAsia="Times New Roman" w:cs="Times New Roman"/>
      <w:sz w:val="24"/>
    </w:rPr>
  </w:style>
  <w:style w:type="character" w:styleId="ListLabel71">
    <w:name w:val="ListLabel 71"/>
    <w:qFormat/>
    <w:rPr>
      <w:rFonts w:ascii="Times New Roman" w:hAnsi="Times New Roman" w:eastAsia="Times New Roman" w:cs="Times New Roman"/>
      <w:sz w:val="24"/>
    </w:rPr>
  </w:style>
  <w:style w:type="character" w:styleId="ListLabel70">
    <w:name w:val="ListLabel 70"/>
    <w:qFormat/>
    <w:rPr>
      <w:b/>
      <w:sz w:val="24"/>
    </w:rPr>
  </w:style>
  <w:style w:type="character" w:styleId="ListLabel69">
    <w:name w:val="ListLabel 69"/>
    <w:qFormat/>
    <w:rPr>
      <w:rFonts w:eastAsia="Wingdings"/>
    </w:rPr>
  </w:style>
  <w:style w:type="character" w:styleId="ListLabel68">
    <w:name w:val="ListLabel 68"/>
    <w:qFormat/>
    <w:rPr>
      <w:rFonts w:eastAsia="Courier New"/>
    </w:rPr>
  </w:style>
  <w:style w:type="character" w:styleId="ListLabel67">
    <w:name w:val="ListLabel 67"/>
    <w:qFormat/>
    <w:rPr>
      <w:rFonts w:eastAsia="Symbol"/>
    </w:rPr>
  </w:style>
  <w:style w:type="character" w:styleId="ListLabel66">
    <w:name w:val="ListLabel 66"/>
    <w:qFormat/>
    <w:rPr>
      <w:rFonts w:eastAsia="Wingdings"/>
    </w:rPr>
  </w:style>
  <w:style w:type="character" w:styleId="ListLabel65">
    <w:name w:val="ListLabel 65"/>
    <w:qFormat/>
    <w:rPr>
      <w:rFonts w:eastAsia="Courier New"/>
    </w:rPr>
  </w:style>
  <w:style w:type="character" w:styleId="ListLabel64">
    <w:name w:val="ListLabel 64"/>
    <w:qFormat/>
    <w:rPr>
      <w:rFonts w:eastAsia="Symbol"/>
    </w:rPr>
  </w:style>
  <w:style w:type="character" w:styleId="ListLabel63">
    <w:name w:val="ListLabel 63"/>
    <w:qFormat/>
    <w:rPr>
      <w:rFonts w:eastAsia="Wingdings"/>
    </w:rPr>
  </w:style>
  <w:style w:type="character" w:styleId="ListLabel62">
    <w:name w:val="ListLabel 62"/>
    <w:qFormat/>
    <w:rPr>
      <w:rFonts w:eastAsia="Courier New"/>
    </w:rPr>
  </w:style>
  <w:style w:type="character" w:styleId="ListLabel61">
    <w:name w:val="ListLabel 61"/>
    <w:qFormat/>
    <w:rPr>
      <w:rFonts w:eastAsia="Symbol"/>
    </w:rPr>
  </w:style>
  <w:style w:type="character" w:styleId="ListLabel60">
    <w:name w:val="ListLabel 60"/>
    <w:qFormat/>
    <w:rPr>
      <w:rFonts w:ascii="Times New Roman" w:hAnsi="Times New Roman" w:eastAsia="Times New Roman" w:cs="Times New Roman"/>
      <w:b w:val="false"/>
      <w:i/>
      <w:color w:val="00000A"/>
      <w:sz w:val="24"/>
    </w:rPr>
  </w:style>
  <w:style w:type="character" w:styleId="ListLabel59">
    <w:name w:val="ListLabel 59"/>
    <w:qFormat/>
    <w:rPr>
      <w:rFonts w:ascii="Times New Roman" w:hAnsi="Times New Roman" w:eastAsia="Times New Roman" w:cs="Times New Roman"/>
      <w:sz w:val="24"/>
    </w:rPr>
  </w:style>
  <w:style w:type="character" w:styleId="ListLabel58">
    <w:name w:val="ListLabel 58"/>
    <w:qFormat/>
    <w:rPr>
      <w:rFonts w:ascii="Times New Roman" w:hAnsi="Times New Roman" w:eastAsia="Times New Roman" w:cs="Times New Roman"/>
      <w:sz w:val="24"/>
    </w:rPr>
  </w:style>
  <w:style w:type="character" w:styleId="ListLabel57">
    <w:name w:val="ListLabel 57"/>
    <w:qFormat/>
    <w:rPr>
      <w:b/>
      <w:sz w:val="24"/>
    </w:rPr>
  </w:style>
  <w:style w:type="character" w:styleId="ListLabel56">
    <w:name w:val="ListLabel 56"/>
    <w:qFormat/>
    <w:rPr>
      <w:rFonts w:eastAsia="Wingdings"/>
    </w:rPr>
  </w:style>
  <w:style w:type="character" w:styleId="ListLabel55">
    <w:name w:val="ListLabel 55"/>
    <w:qFormat/>
    <w:rPr>
      <w:rFonts w:eastAsia="Courier New"/>
    </w:rPr>
  </w:style>
  <w:style w:type="character" w:styleId="ListLabel54">
    <w:name w:val="ListLabel 54"/>
    <w:qFormat/>
    <w:rPr>
      <w:rFonts w:eastAsia="Symbol"/>
    </w:rPr>
  </w:style>
  <w:style w:type="character" w:styleId="ListLabel53">
    <w:name w:val="ListLabel 53"/>
    <w:qFormat/>
    <w:rPr>
      <w:rFonts w:eastAsia="Wingdings"/>
    </w:rPr>
  </w:style>
  <w:style w:type="character" w:styleId="ListLabel52">
    <w:name w:val="ListLabel 52"/>
    <w:qFormat/>
    <w:rPr>
      <w:rFonts w:eastAsia="Courier New"/>
    </w:rPr>
  </w:style>
  <w:style w:type="character" w:styleId="ListLabel51">
    <w:name w:val="ListLabel 51"/>
    <w:qFormat/>
    <w:rPr>
      <w:rFonts w:eastAsia="Symbol"/>
    </w:rPr>
  </w:style>
  <w:style w:type="character" w:styleId="ListLabel50">
    <w:name w:val="ListLabel 50"/>
    <w:qFormat/>
    <w:rPr>
      <w:rFonts w:eastAsia="Wingdings"/>
    </w:rPr>
  </w:style>
  <w:style w:type="character" w:styleId="ListLabel49">
    <w:name w:val="ListLabel 49"/>
    <w:qFormat/>
    <w:rPr>
      <w:rFonts w:eastAsia="Courier New"/>
    </w:rPr>
  </w:style>
  <w:style w:type="character" w:styleId="ListLabel48">
    <w:name w:val="ListLabel 48"/>
    <w:qFormat/>
    <w:rPr>
      <w:rFonts w:eastAsia="Symbol"/>
    </w:rPr>
  </w:style>
  <w:style w:type="character" w:styleId="ListLabel47">
    <w:name w:val="ListLabel 47"/>
    <w:qFormat/>
    <w:rPr>
      <w:rFonts w:ascii="Times New Roman" w:hAnsi="Times New Roman" w:eastAsia="Times New Roman" w:cs="Times New Roman"/>
      <w:b w:val="false"/>
      <w:i/>
      <w:color w:val="00000A"/>
      <w:sz w:val="24"/>
    </w:rPr>
  </w:style>
  <w:style w:type="character" w:styleId="ListLabel46">
    <w:name w:val="ListLabel 46"/>
    <w:qFormat/>
    <w:rPr>
      <w:rFonts w:ascii="Times New Roman" w:hAnsi="Times New Roman" w:eastAsia="Times New Roman" w:cs="Times New Roman"/>
      <w:sz w:val="24"/>
    </w:rPr>
  </w:style>
  <w:style w:type="character" w:styleId="ListLabel45">
    <w:name w:val="ListLabel 45"/>
    <w:qFormat/>
    <w:rPr>
      <w:rFonts w:ascii="Times New Roman" w:hAnsi="Times New Roman" w:eastAsia="Times New Roman" w:cs="Times New Roman"/>
      <w:sz w:val="24"/>
    </w:rPr>
  </w:style>
  <w:style w:type="character" w:styleId="ListLabel44">
    <w:name w:val="ListLabel 44"/>
    <w:qFormat/>
    <w:rPr>
      <w:b/>
      <w:sz w:val="24"/>
    </w:rPr>
  </w:style>
  <w:style w:type="character" w:styleId="ListLabel43">
    <w:name w:val="ListLabel 43"/>
    <w:qFormat/>
    <w:rPr>
      <w:rFonts w:eastAsia="Wingdings"/>
    </w:rPr>
  </w:style>
  <w:style w:type="character" w:styleId="ListLabel42">
    <w:name w:val="ListLabel 42"/>
    <w:qFormat/>
    <w:rPr>
      <w:rFonts w:eastAsia="Courier New"/>
    </w:rPr>
  </w:style>
  <w:style w:type="character" w:styleId="ListLabel41">
    <w:name w:val="ListLabel 41"/>
    <w:qFormat/>
    <w:rPr>
      <w:rFonts w:eastAsia="Symbol"/>
    </w:rPr>
  </w:style>
  <w:style w:type="character" w:styleId="ListLabel40">
    <w:name w:val="ListLabel 40"/>
    <w:qFormat/>
    <w:rPr>
      <w:rFonts w:eastAsia="Wingdings"/>
    </w:rPr>
  </w:style>
  <w:style w:type="character" w:styleId="ListLabel39">
    <w:name w:val="ListLabel 39"/>
    <w:qFormat/>
    <w:rPr>
      <w:rFonts w:eastAsia="Courier New"/>
    </w:rPr>
  </w:style>
  <w:style w:type="character" w:styleId="ListLabel38">
    <w:name w:val="ListLabel 38"/>
    <w:qFormat/>
    <w:rPr>
      <w:rFonts w:eastAsia="Symbol"/>
    </w:rPr>
  </w:style>
  <w:style w:type="character" w:styleId="ListLabel37">
    <w:name w:val="ListLabel 37"/>
    <w:qFormat/>
    <w:rPr>
      <w:rFonts w:eastAsia="Wingdings"/>
    </w:rPr>
  </w:style>
  <w:style w:type="character" w:styleId="ListLabel36">
    <w:name w:val="ListLabel 36"/>
    <w:qFormat/>
    <w:rPr>
      <w:rFonts w:eastAsia="Courier New"/>
    </w:rPr>
  </w:style>
  <w:style w:type="character" w:styleId="ListLabel35">
    <w:name w:val="ListLabel 35"/>
    <w:qFormat/>
    <w:rPr>
      <w:rFonts w:eastAsia="Symbol"/>
    </w:rPr>
  </w:style>
  <w:style w:type="character" w:styleId="ListLabel34">
    <w:name w:val="ListLabel 34"/>
    <w:qFormat/>
    <w:rPr>
      <w:rFonts w:ascii="Times New Roman" w:hAnsi="Times New Roman" w:eastAsia="Times New Roman" w:cs="Times New Roman"/>
      <w:b w:val="false"/>
      <w:i/>
      <w:color w:val="00000A"/>
      <w:sz w:val="24"/>
    </w:rPr>
  </w:style>
  <w:style w:type="character" w:styleId="Cardmaininfocontent2">
    <w:name w:val="cardmaininfo__content2"/>
    <w:qFormat/>
    <w:rPr>
      <w:vanish w:val="false"/>
    </w:rPr>
  </w:style>
  <w:style w:type="character" w:styleId="Cardmaininfopurchaselink2">
    <w:name w:val="cardmaininfo__purchaselink2"/>
    <w:qFormat/>
    <w:rPr>
      <w:color w:val="0065DD"/>
    </w:rPr>
  </w:style>
  <w:style w:type="character" w:styleId="ConsPlusCell">
    <w:name w:val="ConsPlusCell Знак"/>
    <w:qFormat/>
    <w:rPr>
      <w:rFonts w:ascii="Arial" w:hAnsi="Arial" w:eastAsia="Arial" w:cs="Arial"/>
      <w:sz w:val="20"/>
    </w:rPr>
  </w:style>
  <w:style w:type="character" w:styleId="Cardmaininfotitle2">
    <w:name w:val="cardmaininfo__title2"/>
    <w:qFormat/>
    <w:rPr>
      <w:color w:val="909EBB"/>
    </w:rPr>
  </w:style>
  <w:style w:type="character" w:styleId="Annotationreference">
    <w:name w:val="annotation reference"/>
    <w:qFormat/>
    <w:rPr>
      <w:sz w:val="16"/>
    </w:rPr>
  </w:style>
  <w:style w:type="character" w:styleId="114">
    <w:name w:val="Текст сноски Знак1"/>
    <w:qFormat/>
    <w:rPr>
      <w:rFonts w:ascii="Tahoma" w:hAnsi="Tahoma" w:eastAsia="Times New Roman" w:cs="Tahoma"/>
      <w:sz w:val="20"/>
      <w:lang w:val="en-US"/>
    </w:rPr>
  </w:style>
  <w:style w:type="character" w:styleId="Style63">
    <w:name w:val="Маркеры списка"/>
    <w:qFormat/>
    <w:rPr>
      <w:rFonts w:ascii="OpenSymbol;Arial Unicode MS" w:hAnsi="OpenSymbol;Arial Unicode MS" w:eastAsia="OpenSymbol;Arial Unicode MS" w:cs="OpenSymbol;Arial Unicode MS"/>
    </w:rPr>
  </w:style>
  <w:style w:type="character" w:styleId="FontStyle21">
    <w:name w:val="Font Style21"/>
    <w:qFormat/>
    <w:rPr>
      <w:rFonts w:ascii="Times New Roman" w:hAnsi="Times New Roman" w:cs="Times New Roman"/>
      <w:sz w:val="26"/>
      <w:szCs w:val="26"/>
    </w:rPr>
  </w:style>
  <w:style w:type="character" w:styleId="Style64">
    <w:name w:val="Тема примечания Знак"/>
    <w:qFormat/>
    <w:rPr>
      <w:b/>
      <w:bCs/>
    </w:rPr>
  </w:style>
  <w:style w:type="character" w:styleId="Style65">
    <w:name w:val="Текст примечания Знак"/>
    <w:basedOn w:val="11"/>
    <w:qFormat/>
    <w:rPr/>
  </w:style>
  <w:style w:type="character" w:styleId="115">
    <w:name w:val="Знак примечания1"/>
    <w:qFormat/>
    <w:rPr>
      <w:sz w:val="16"/>
      <w:szCs w:val="16"/>
    </w:rPr>
  </w:style>
  <w:style w:type="character" w:styleId="Style66">
    <w:name w:val="Текст документа Знак"/>
    <w:qFormat/>
    <w:rPr>
      <w:sz w:val="24"/>
      <w:szCs w:val="24"/>
    </w:rPr>
  </w:style>
  <w:style w:type="character" w:styleId="Style67">
    <w:name w:val="Текст СТО Знак"/>
    <w:qFormat/>
    <w:rPr>
      <w:sz w:val="24"/>
    </w:rPr>
  </w:style>
  <w:style w:type="character" w:styleId="210">
    <w:name w:val="Основной текст 2 Знак"/>
    <w:basedOn w:val="11"/>
    <w:qFormat/>
    <w:rPr/>
  </w:style>
  <w:style w:type="character" w:styleId="WW11">
    <w:name w:val="WW-Символ сноски1"/>
    <w:qFormat/>
    <w:rPr>
      <w:vertAlign w:val="superscript"/>
    </w:rPr>
  </w:style>
  <w:style w:type="character" w:styleId="Style68">
    <w:name w:val="Текст сноски Знак"/>
    <w:basedOn w:val="11"/>
    <w:qFormat/>
    <w:rPr/>
  </w:style>
  <w:style w:type="character" w:styleId="Style69">
    <w:name w:val="Посещённая гиперссылка"/>
    <w:rPr>
      <w:color w:val="954F72"/>
      <w:u w:val="single"/>
    </w:rPr>
  </w:style>
  <w:style w:type="character" w:styleId="FontStyle23">
    <w:name w:val="Font Style23"/>
    <w:qFormat/>
    <w:rPr>
      <w:rFonts w:ascii="Times New Roman" w:hAnsi="Times New Roman" w:cs="Times New Roman"/>
      <w:spacing w:val="-10"/>
      <w:sz w:val="24"/>
      <w:szCs w:val="24"/>
    </w:rPr>
  </w:style>
  <w:style w:type="character" w:styleId="FontStyle43">
    <w:name w:val="Font Style43"/>
    <w:qFormat/>
    <w:rPr>
      <w:rFonts w:ascii="Times New Roman" w:hAnsi="Times New Roman" w:cs="Times New Roman"/>
      <w:b/>
      <w:bCs/>
      <w:sz w:val="18"/>
      <w:szCs w:val="18"/>
    </w:rPr>
  </w:style>
  <w:style w:type="character" w:styleId="FontStyle42">
    <w:name w:val="Font Style42"/>
    <w:qFormat/>
    <w:rPr>
      <w:rFonts w:ascii="Times New Roman" w:hAnsi="Times New Roman" w:cs="Times New Roman"/>
      <w:sz w:val="20"/>
      <w:szCs w:val="20"/>
    </w:rPr>
  </w:style>
  <w:style w:type="character" w:styleId="FontStyle41">
    <w:name w:val="Font Style41"/>
    <w:qFormat/>
    <w:rPr>
      <w:rFonts w:ascii="Times New Roman" w:hAnsi="Times New Roman" w:cs="Times New Roman"/>
      <w:b/>
      <w:bCs/>
      <w:sz w:val="18"/>
      <w:szCs w:val="18"/>
    </w:rPr>
  </w:style>
  <w:style w:type="character" w:styleId="FontStyle38">
    <w:name w:val="Font Style38"/>
    <w:qFormat/>
    <w:rPr>
      <w:rFonts w:ascii="Times New Roman" w:hAnsi="Times New Roman" w:cs="Times New Roman"/>
      <w:b/>
      <w:bCs/>
      <w:sz w:val="22"/>
      <w:szCs w:val="22"/>
    </w:rPr>
  </w:style>
  <w:style w:type="character" w:styleId="FontStyle33">
    <w:name w:val="Font Style33"/>
    <w:qFormat/>
    <w:rPr>
      <w:rFonts w:ascii="Times New Roman" w:hAnsi="Times New Roman" w:cs="Times New Roman"/>
      <w:sz w:val="22"/>
      <w:szCs w:val="22"/>
    </w:rPr>
  </w:style>
  <w:style w:type="character" w:styleId="FontStyle31">
    <w:name w:val="Font Style31"/>
    <w:qFormat/>
    <w:rPr>
      <w:rFonts w:ascii="Times New Roman" w:hAnsi="Times New Roman" w:cs="Times New Roman"/>
      <w:b/>
      <w:bCs/>
      <w:sz w:val="24"/>
      <w:szCs w:val="24"/>
    </w:rPr>
  </w:style>
  <w:style w:type="character" w:styleId="Style70">
    <w:name w:val="ННК Знак"/>
    <w:qFormat/>
    <w:rPr>
      <w:rFonts w:eastAsia="Calibri"/>
      <w:sz w:val="28"/>
      <w:szCs w:val="28"/>
    </w:rPr>
  </w:style>
  <w:style w:type="character" w:styleId="FontStyle20">
    <w:name w:val="Font Style20"/>
    <w:qFormat/>
    <w:rPr>
      <w:rFonts w:ascii="Times New Roman" w:hAnsi="Times New Roman" w:cs="Times New Roman"/>
      <w:b/>
      <w:bCs/>
      <w:sz w:val="20"/>
      <w:szCs w:val="20"/>
    </w:rPr>
  </w:style>
  <w:style w:type="character" w:styleId="FontStyle19">
    <w:name w:val="Font Style19"/>
    <w:qFormat/>
    <w:rPr>
      <w:rFonts w:ascii="Calibri" w:hAnsi="Calibri" w:cs="Calibri"/>
      <w:sz w:val="22"/>
      <w:szCs w:val="22"/>
    </w:rPr>
  </w:style>
  <w:style w:type="character" w:styleId="FontStyle18">
    <w:name w:val="Font Style18"/>
    <w:qFormat/>
    <w:rPr>
      <w:rFonts w:ascii="Times New Roman" w:hAnsi="Times New Roman" w:cs="Times New Roman"/>
      <w:sz w:val="20"/>
      <w:szCs w:val="20"/>
    </w:rPr>
  </w:style>
  <w:style w:type="character" w:styleId="FontStyle17">
    <w:name w:val="Font Style17"/>
    <w:qFormat/>
    <w:rPr>
      <w:rFonts w:ascii="Times New Roman" w:hAnsi="Times New Roman" w:cs="Times New Roman"/>
      <w:sz w:val="20"/>
      <w:szCs w:val="20"/>
    </w:rPr>
  </w:style>
  <w:style w:type="character" w:styleId="FontStyle16">
    <w:name w:val="Font Style16"/>
    <w:qFormat/>
    <w:rPr>
      <w:rFonts w:ascii="Times New Roman" w:hAnsi="Times New Roman" w:cs="Times New Roman"/>
      <w:i/>
      <w:iCs/>
      <w:sz w:val="20"/>
      <w:szCs w:val="20"/>
    </w:rPr>
  </w:style>
  <w:style w:type="character" w:styleId="FontStyle15">
    <w:name w:val="Font Style15"/>
    <w:qFormat/>
    <w:rPr>
      <w:rFonts w:ascii="Times New Roman" w:hAnsi="Times New Roman" w:cs="Times New Roman"/>
      <w:sz w:val="20"/>
      <w:szCs w:val="20"/>
    </w:rPr>
  </w:style>
  <w:style w:type="character" w:styleId="82">
    <w:name w:val="Основной текст (8)_"/>
    <w:qFormat/>
    <w:rPr>
      <w:sz w:val="17"/>
      <w:szCs w:val="17"/>
      <w:highlight w:val="white"/>
    </w:rPr>
  </w:style>
  <w:style w:type="character" w:styleId="Style71">
    <w:name w:val="Основной текст_"/>
    <w:qFormat/>
    <w:rPr>
      <w:sz w:val="22"/>
      <w:szCs w:val="22"/>
      <w:highlight w:val="white"/>
    </w:rPr>
  </w:style>
  <w:style w:type="character" w:styleId="FontStyle12">
    <w:name w:val="Font Style12"/>
    <w:qFormat/>
    <w:rPr>
      <w:rFonts w:ascii="Times New Roman" w:hAnsi="Times New Roman" w:cs="Times New Roman"/>
      <w:b/>
      <w:bCs/>
      <w:sz w:val="22"/>
      <w:szCs w:val="22"/>
    </w:rPr>
  </w:style>
  <w:style w:type="character" w:styleId="Style72">
    <w:name w:val="Маркированный список Знак"/>
    <w:qFormat/>
    <w:rPr>
      <w:sz w:val="22"/>
      <w:lang w:val="en-US" w:bidi="ar-SA"/>
    </w:rPr>
  </w:style>
  <w:style w:type="character" w:styleId="Style73">
    <w:name w:val="Без интервала Знак"/>
    <w:qFormat/>
    <w:rPr>
      <w:sz w:val="28"/>
      <w:lang w:bidi="ar-SA"/>
    </w:rPr>
  </w:style>
  <w:style w:type="character" w:styleId="FontStyle13">
    <w:name w:val="Font Style13"/>
    <w:qFormat/>
    <w:rPr>
      <w:rFonts w:ascii="Times New Roman" w:hAnsi="Times New Roman" w:cs="Times New Roman"/>
      <w:sz w:val="20"/>
      <w:szCs w:val="20"/>
    </w:rPr>
  </w:style>
  <w:style w:type="character" w:styleId="Style74">
    <w:name w:val="Абзац списка Знак"/>
    <w:qFormat/>
    <w:rPr>
      <w:rFonts w:ascii="Calibri" w:hAnsi="Calibri" w:eastAsia="Calibri" w:cs="Calibri"/>
      <w:sz w:val="22"/>
      <w:szCs w:val="22"/>
    </w:rPr>
  </w:style>
  <w:style w:type="character" w:styleId="Pagenumber">
    <w:name w:val="page number"/>
    <w:basedOn w:val="11"/>
    <w:qFormat/>
    <w:rPr/>
  </w:style>
  <w:style w:type="character" w:styleId="Style75">
    <w:name w:val="Основной текст Знак"/>
    <w:qFormat/>
    <w:rPr>
      <w:sz w:val="24"/>
    </w:rPr>
  </w:style>
  <w:style w:type="character" w:styleId="52">
    <w:name w:val="Заголовок 5 Знак"/>
    <w:qFormat/>
    <w:rPr>
      <w:b/>
      <w:sz w:val="24"/>
    </w:rPr>
  </w:style>
  <w:style w:type="character" w:styleId="43">
    <w:name w:val="Заголовок 4 Знак"/>
    <w:qFormat/>
    <w:rPr>
      <w:b/>
      <w:sz w:val="24"/>
    </w:rPr>
  </w:style>
  <w:style w:type="character" w:styleId="310">
    <w:name w:val="Заголовок 3 Знак"/>
    <w:qFormat/>
    <w:rPr>
      <w:sz w:val="24"/>
    </w:rPr>
  </w:style>
  <w:style w:type="character" w:styleId="116">
    <w:name w:val="Заголовок 1 Знак"/>
    <w:qFormat/>
    <w:rPr>
      <w:sz w:val="32"/>
    </w:rPr>
  </w:style>
  <w:style w:type="character" w:styleId="WW8NumSt28z0">
    <w:name w:val="WW8NumSt28z0"/>
    <w:qFormat/>
    <w:rPr>
      <w:rFonts w:ascii="Times New Roman" w:hAnsi="Times New Roman" w:cs="Times New Roman"/>
    </w:rPr>
  </w:style>
  <w:style w:type="character" w:styleId="WW8NumSt27z0">
    <w:name w:val="WW8NumSt27z0"/>
    <w:qFormat/>
    <w:rPr>
      <w:rFonts w:ascii="Times New Roman" w:hAnsi="Times New Roman" w:cs="Times New Roman"/>
    </w:rPr>
  </w:style>
  <w:style w:type="character" w:styleId="WW8NumSt23z0">
    <w:name w:val="WW8NumSt23z0"/>
    <w:qFormat/>
    <w:rPr>
      <w:rFonts w:ascii="Times New Roman" w:hAnsi="Times New Roman" w:cs="Times New Roman"/>
    </w:rPr>
  </w:style>
  <w:style w:type="character" w:styleId="WW8NumSt14z0">
    <w:name w:val="WW8NumSt14z0"/>
    <w:qFormat/>
    <w:rPr>
      <w:rFonts w:ascii="Times New Roman" w:hAnsi="Times New Roman" w:cs="Times New Roman"/>
    </w:rPr>
  </w:style>
  <w:style w:type="character" w:styleId="WW8NumSt13z0">
    <w:name w:val="WW8NumSt13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WW8Num39z0">
    <w:name w:val="WW8Num39z0"/>
    <w:qFormat/>
    <w:rPr/>
  </w:style>
  <w:style w:type="character" w:styleId="WW8Num38z0">
    <w:name w:val="WW8Num38z0"/>
    <w:qFormat/>
    <w:rPr>
      <w:rFonts w:ascii="Times New Roman" w:hAnsi="Times New Roman" w:cs="Times New Roman"/>
    </w:rPr>
  </w:style>
  <w:style w:type="character" w:styleId="WW8Num37z0">
    <w:name w:val="WW8Num37z0"/>
    <w:qFormat/>
    <w:rPr>
      <w:rFonts w:ascii="Times New Roman" w:hAnsi="Times New Roman" w:cs="Times New Roman"/>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b/>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5z2">
    <w:name w:val="WW8Num35z2"/>
    <w:qFormat/>
    <w:rPr/>
  </w:style>
  <w:style w:type="character" w:styleId="WW8Num35z1">
    <w:name w:val="WW8Num35z1"/>
    <w:qFormat/>
    <w:rPr/>
  </w:style>
  <w:style w:type="character" w:styleId="WW8Num35z0">
    <w:name w:val="WW8Num35z0"/>
    <w:qFormat/>
    <w:rPr>
      <w:b w:val="false"/>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4z0">
    <w:name w:val="WW8Num34z0"/>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rFonts w:ascii="Times New Roman" w:hAnsi="Times New Roman" w:cs="Times New Roman"/>
    </w:rPr>
  </w:style>
  <w:style w:type="character" w:styleId="WW8Num32z0">
    <w:name w:val="WW8Num32z0"/>
    <w:qFormat/>
    <w:rPr>
      <w:sz w:val="24"/>
      <w:szCs w:val="24"/>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0">
    <w:name w:val="WW8Num30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0">
    <w:name w:val="WW8Num26z0"/>
    <w:qFormat/>
    <w:rPr/>
  </w:style>
  <w:style w:type="character" w:styleId="WW8Num25z0">
    <w:name w:val="WW8Num25z0"/>
    <w:qFormat/>
    <w:rPr>
      <w:rFonts w:ascii="Times New Roman" w:hAnsi="Times New Roman" w:cs="Times New Roman"/>
    </w:rPr>
  </w:style>
  <w:style w:type="character" w:styleId="WW8Num24z0">
    <w:name w:val="WW8Num24z0"/>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2z2">
    <w:name w:val="WW8Num22z2"/>
    <w:qFormat/>
    <w:rPr>
      <w:rFonts w:ascii="Wingdings" w:hAnsi="Wingdings" w:cs="Wingdings"/>
      <w:sz w:val="20"/>
    </w:rPr>
  </w:style>
  <w:style w:type="character" w:styleId="WW8Num22z1">
    <w:name w:val="WW8Num22z1"/>
    <w:qFormat/>
    <w:rPr>
      <w:rFonts w:ascii="Courier New" w:hAnsi="Courier New" w:cs="Courier New"/>
      <w:sz w:val="20"/>
    </w:rPr>
  </w:style>
  <w:style w:type="character" w:styleId="WW8Num22z0">
    <w:name w:val="WW8Num22z0"/>
    <w:qFormat/>
    <w:rPr>
      <w:rFonts w:ascii="Symbol" w:hAnsi="Symbol" w:cs="Symbol"/>
      <w:sz w:val="20"/>
    </w:rPr>
  </w:style>
  <w:style w:type="character" w:styleId="WW8Num21z2">
    <w:name w:val="WW8Num21z2"/>
    <w:qFormat/>
    <w:rPr>
      <w:rFonts w:ascii="Wingdings" w:hAnsi="Wingdings" w:cs="Wingdings"/>
    </w:rPr>
  </w:style>
  <w:style w:type="character" w:styleId="WW8Num20z0">
    <w:name w:val="WW8Num20z0"/>
    <w:qFormat/>
    <w:rPr>
      <w:rFonts w:ascii="Times New Roman" w:hAnsi="Times New Roman" w:cs="Times New Roman"/>
    </w:rPr>
  </w:style>
  <w:style w:type="character" w:styleId="WW8Num19z2">
    <w:name w:val="WW8Num19z2"/>
    <w:qFormat/>
    <w:rPr>
      <w:rFonts w:ascii="Wingdings" w:hAnsi="Wingdings" w:cs="Wingdings"/>
    </w:rPr>
  </w:style>
  <w:style w:type="character" w:styleId="WW8Num19z0">
    <w:name w:val="WW8Num19z0"/>
    <w:qFormat/>
    <w:rPr>
      <w:rFonts w:ascii="Symbol" w:hAnsi="Symbol" w:cs="Symbol"/>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5z0">
    <w:name w:val="WW8Num15z0"/>
    <w:qFormat/>
    <w:rPr>
      <w:rFonts w:ascii="Times New Roman" w:hAnsi="Times New Roman" w:cs="Times New Roman"/>
    </w:rPr>
  </w:style>
  <w:style w:type="character" w:styleId="WW8Num14z2">
    <w:name w:val="WW8Num14z2"/>
    <w:qFormat/>
    <w:rPr>
      <w:rFonts w:ascii="Wingdings" w:hAnsi="Wingdings" w:cs="Wingdings"/>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1z2">
    <w:name w:val="WW8Num11z2"/>
    <w:qFormat/>
    <w:rPr>
      <w:rFonts w:ascii="Wingdings" w:hAnsi="Wingdings" w:cs="Wingdings"/>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9z4">
    <w:name w:val="WW8Num9z4"/>
    <w:qFormat/>
    <w:rPr>
      <w:rFonts w:ascii="Courier New" w:hAnsi="Courier New" w:cs="Times New Roman"/>
    </w:rPr>
  </w:style>
  <w:style w:type="paragraph" w:styleId="Style76">
    <w:name w:val="Заголовок"/>
    <w:basedOn w:val="Normal"/>
    <w:next w:val="Style77"/>
    <w:qFormat/>
    <w:pPr>
      <w:keepNext w:val="true"/>
      <w:spacing w:before="240" w:after="120"/>
    </w:pPr>
    <w:rPr>
      <w:rFonts w:ascii="Arial" w:hAnsi="Arial" w:eastAsia="Lucida Sans Unicode" w:cs="Tahoma"/>
      <w:sz w:val="28"/>
      <w:szCs w:val="28"/>
    </w:rPr>
  </w:style>
  <w:style w:type="paragraph" w:styleId="Style77">
    <w:name w:val="Body Text"/>
    <w:basedOn w:val="Normal"/>
    <w:pPr>
      <w:jc w:val="both"/>
    </w:pPr>
    <w:rPr>
      <w:b/>
      <w:bCs/>
    </w:rPr>
  </w:style>
  <w:style w:type="paragraph" w:styleId="Style78">
    <w:name w:val="List"/>
    <w:basedOn w:val="Style77"/>
    <w:pPr/>
    <w:rPr>
      <w:rFonts w:ascii="Arial" w:hAnsi="Arial" w:cs="Tahoma"/>
    </w:rPr>
  </w:style>
  <w:style w:type="paragraph" w:styleId="Style79">
    <w:name w:val="Caption"/>
    <w:basedOn w:val="Normal"/>
    <w:qFormat/>
    <w:pPr>
      <w:suppressLineNumbers/>
      <w:spacing w:before="120" w:after="120"/>
    </w:pPr>
    <w:rPr>
      <w:rFonts w:cs="Mangal"/>
      <w:i/>
      <w:iCs/>
      <w:sz w:val="24"/>
      <w:szCs w:val="24"/>
    </w:rPr>
  </w:style>
  <w:style w:type="paragraph" w:styleId="Style80">
    <w:name w:val="Указатель"/>
    <w:basedOn w:val="Normal"/>
    <w:qFormat/>
    <w:pPr>
      <w:suppressLineNumbers/>
    </w:pPr>
    <w:rPr>
      <w:rFonts w:cs="Mangal"/>
    </w:rPr>
  </w:style>
  <w:style w:type="paragraph" w:styleId="Style81">
    <w:name w:val="Название объекта"/>
    <w:basedOn w:val="Normal"/>
    <w:next w:val="Style82"/>
    <w:qFormat/>
    <w:pPr>
      <w:jc w:val="center"/>
    </w:pPr>
    <w:rPr>
      <w:b/>
      <w:bCs/>
    </w:rPr>
  </w:style>
  <w:style w:type="paragraph" w:styleId="211">
    <w:name w:val="Указатель2"/>
    <w:basedOn w:val="Normal"/>
    <w:qFormat/>
    <w:pPr>
      <w:suppressLineNumbers/>
    </w:pPr>
    <w:rPr>
      <w:rFonts w:cs="Mangal"/>
    </w:rPr>
  </w:style>
  <w:style w:type="paragraph" w:styleId="117">
    <w:name w:val="Название1"/>
    <w:basedOn w:val="Normal"/>
    <w:qFormat/>
    <w:pPr>
      <w:suppressLineNumbers/>
      <w:spacing w:before="120" w:after="120"/>
    </w:pPr>
    <w:rPr>
      <w:rFonts w:ascii="Arial" w:hAnsi="Arial" w:cs="Tahoma"/>
      <w:i/>
      <w:iCs/>
      <w:sz w:val="20"/>
      <w:szCs w:val="24"/>
    </w:rPr>
  </w:style>
  <w:style w:type="paragraph" w:styleId="118">
    <w:name w:val="Указатель1"/>
    <w:basedOn w:val="Normal"/>
    <w:qFormat/>
    <w:pPr>
      <w:suppressLineNumbers/>
    </w:pPr>
    <w:rPr>
      <w:rFonts w:ascii="Arial" w:hAnsi="Arial" w:cs="Tahoma"/>
    </w:rPr>
  </w:style>
  <w:style w:type="paragraph" w:styleId="ConsNormal1">
    <w:name w:val="ConsNormal"/>
    <w:qFormat/>
    <w:pPr>
      <w:widowControl w:val="false"/>
      <w:suppressAutoHyphens w:val="true"/>
      <w:kinsoku w:val="true"/>
      <w:overflowPunct w:val="true"/>
      <w:autoSpaceDE w:val="false"/>
      <w:bidi w:val="0"/>
      <w:spacing w:before="0" w:after="0"/>
      <w:ind w:left="0" w:right="19772" w:firstLine="720"/>
    </w:pPr>
    <w:rPr>
      <w:rFonts w:ascii="Arial" w:hAnsi="Arial" w:eastAsia="Arial" w:cs="Arial"/>
      <w:color w:val="auto"/>
      <w:kern w:val="2"/>
      <w:sz w:val="22"/>
      <w:szCs w:val="22"/>
      <w:lang w:val="ru-RU" w:eastAsia="zh-CN" w:bidi="ar-SA"/>
    </w:rPr>
  </w:style>
  <w:style w:type="paragraph" w:styleId="312">
    <w:name w:val="Основной текст 31"/>
    <w:basedOn w:val="Normal"/>
    <w:qFormat/>
    <w:pPr>
      <w:tabs>
        <w:tab w:val="clear" w:pos="720"/>
        <w:tab w:val="left" w:pos="5285" w:leader="none"/>
        <w:tab w:val="left" w:pos="5869" w:leader="none"/>
      </w:tabs>
    </w:pPr>
    <w:rPr>
      <w:sz w:val="18"/>
    </w:rPr>
  </w:style>
  <w:style w:type="paragraph" w:styleId="Style82">
    <w:name w:val="Subtitle"/>
    <w:basedOn w:val="Style76"/>
    <w:next w:val="Style77"/>
    <w:qFormat/>
    <w:pPr>
      <w:jc w:val="center"/>
    </w:pPr>
    <w:rPr>
      <w:i/>
      <w:iCs/>
      <w:sz w:val="28"/>
      <w:szCs w:val="28"/>
    </w:rPr>
  </w:style>
  <w:style w:type="paragraph" w:styleId="212">
    <w:name w:val="Основной текст 21"/>
    <w:basedOn w:val="Normal"/>
    <w:qFormat/>
    <w:pPr>
      <w:spacing w:before="0" w:after="0"/>
      <w:ind w:left="0" w:right="-365" w:hanging="0"/>
      <w:jc w:val="both"/>
    </w:pPr>
    <w:rPr>
      <w:szCs w:val="28"/>
    </w:rPr>
  </w:style>
  <w:style w:type="paragraph" w:styleId="Style83">
    <w:name w:val="Footer"/>
    <w:basedOn w:val="Normal"/>
    <w:pPr>
      <w:tabs>
        <w:tab w:val="clear" w:pos="720"/>
        <w:tab w:val="center" w:pos="4677" w:leader="none"/>
        <w:tab w:val="right" w:pos="9355" w:leader="none"/>
      </w:tabs>
    </w:pPr>
    <w:rPr/>
  </w:style>
  <w:style w:type="paragraph" w:styleId="Style84">
    <w:name w:val="Body Text Indent"/>
    <w:basedOn w:val="Normal"/>
    <w:pPr>
      <w:spacing w:before="0" w:after="0"/>
      <w:ind w:left="0" w:right="-365" w:firstLine="709"/>
      <w:jc w:val="both"/>
    </w:pPr>
    <w:rPr>
      <w:szCs w:val="28"/>
    </w:rPr>
  </w:style>
  <w:style w:type="paragraph" w:styleId="Style85">
    <w:name w:val="Header"/>
    <w:basedOn w:val="Normal"/>
    <w:pPr>
      <w:tabs>
        <w:tab w:val="clear" w:pos="720"/>
        <w:tab w:val="center" w:pos="4677" w:leader="none"/>
        <w:tab w:val="right" w:pos="9355" w:leader="none"/>
      </w:tabs>
    </w:pPr>
    <w:rPr/>
  </w:style>
  <w:style w:type="paragraph" w:styleId="Style86">
    <w:name w:val="Текст выноски"/>
    <w:basedOn w:val="Normal"/>
    <w:qFormat/>
    <w:pPr/>
    <w:rPr>
      <w:rFonts w:ascii="Tahoma" w:hAnsi="Tahoma" w:cs="Tahoma"/>
      <w:sz w:val="16"/>
      <w:szCs w:val="16"/>
    </w:rPr>
  </w:style>
  <w:style w:type="paragraph" w:styleId="Style87">
    <w:name w:val="Содержимое таблицы"/>
    <w:basedOn w:val="Normal"/>
    <w:qFormat/>
    <w:pPr>
      <w:suppressLineNumbers/>
    </w:pPr>
    <w:rPr/>
  </w:style>
  <w:style w:type="paragraph" w:styleId="Style88">
    <w:name w:val="Заголовок таблицы"/>
    <w:basedOn w:val="Style87"/>
    <w:qFormat/>
    <w:pPr>
      <w:suppressLineNumbers/>
      <w:jc w:val="center"/>
    </w:pPr>
    <w:rPr>
      <w:b/>
      <w:bCs/>
    </w:rPr>
  </w:style>
  <w:style w:type="paragraph" w:styleId="Style89">
    <w:name w:val="Содержимое врезки"/>
    <w:basedOn w:val="Style77"/>
    <w:qFormat/>
    <w:pPr/>
    <w:rPr/>
  </w:style>
  <w:style w:type="paragraph" w:styleId="Style90">
    <w:name w:val="Цитата"/>
    <w:basedOn w:val="Normal"/>
    <w:qFormat/>
    <w:pPr>
      <w:spacing w:before="0" w:after="283"/>
      <w:ind w:left="567" w:right="567" w:hanging="0"/>
    </w:pPr>
    <w:rPr/>
  </w:style>
  <w:style w:type="paragraph" w:styleId="Style91">
    <w:name w:val="Title"/>
    <w:basedOn w:val="Style76"/>
    <w:next w:val="Style77"/>
    <w:qFormat/>
    <w:pPr>
      <w:jc w:val="center"/>
    </w:pPr>
    <w:rPr>
      <w:b/>
      <w:bCs/>
      <w:sz w:val="56"/>
      <w:szCs w:val="56"/>
    </w:rPr>
  </w:style>
  <w:style w:type="paragraph" w:styleId="Style92">
    <w:name w:val="Верхний колонтитул слева"/>
    <w:basedOn w:val="Normal"/>
    <w:qFormat/>
    <w:pPr>
      <w:suppressLineNumbers/>
      <w:tabs>
        <w:tab w:val="clear" w:pos="720"/>
        <w:tab w:val="center" w:pos="5017" w:leader="none"/>
        <w:tab w:val="right" w:pos="10035" w:leader="none"/>
      </w:tabs>
    </w:pPr>
    <w:rPr/>
  </w:style>
  <w:style w:type="paragraph" w:styleId="Style310">
    <w:name w:val="Style3"/>
    <w:basedOn w:val="Normal"/>
    <w:qFormat/>
    <w:pPr>
      <w:widowControl w:val="false"/>
      <w:autoSpaceDE w:val="false"/>
      <w:spacing w:lineRule="exact" w:line="326"/>
      <w:jc w:val="both"/>
    </w:pPr>
    <w:rPr/>
  </w:style>
  <w:style w:type="paragraph" w:styleId="119">
    <w:name w:val="Название объекта1"/>
    <w:basedOn w:val="Normal"/>
    <w:qFormat/>
    <w:pPr>
      <w:suppressLineNumbers/>
      <w:spacing w:before="120" w:after="120"/>
    </w:pPr>
    <w:rPr>
      <w:rFonts w:cs="Tahoma"/>
      <w:i/>
      <w:iCs/>
      <w:sz w:val="24"/>
      <w:szCs w:val="24"/>
    </w:rPr>
  </w:style>
  <w:style w:type="paragraph" w:styleId="ConsPlusNormal2">
    <w:name w:val="ConsPlusNormal"/>
    <w:qFormat/>
    <w:pPr>
      <w:widowControl w:val="false"/>
      <w:suppressAutoHyphens w:val="true"/>
      <w:kinsoku w:val="true"/>
      <w:overflowPunct w:val="true"/>
      <w:autoSpaceDE w:val="false"/>
      <w:bidi w:val="0"/>
      <w:spacing w:before="0" w:after="0"/>
      <w:ind w:left="0" w:right="0" w:firstLine="720"/>
    </w:pPr>
    <w:rPr>
      <w:rFonts w:ascii="Arial" w:hAnsi="Arial" w:eastAsia="Times New Roman" w:cs="Arial"/>
      <w:color w:val="auto"/>
      <w:kern w:val="2"/>
      <w:sz w:val="20"/>
      <w:szCs w:val="20"/>
      <w:lang w:val="ru-RU" w:eastAsia="zh-CN" w:bidi="ar-SA"/>
    </w:rPr>
  </w:style>
  <w:style w:type="paragraph" w:styleId="Style93">
    <w:name w:val="Текст в заданном формате"/>
    <w:basedOn w:val="Normal"/>
    <w:qFormat/>
    <w:pPr>
      <w:spacing w:before="0" w:after="0"/>
    </w:pPr>
    <w:rPr>
      <w:rFonts w:ascii="Courier New" w:hAnsi="Courier New" w:eastAsia="Courier New" w:cs="Courier New"/>
      <w:sz w:val="20"/>
      <w:szCs w:val="20"/>
    </w:rPr>
  </w:style>
  <w:style w:type="paragraph" w:styleId="120">
    <w:name w:val="Текст1"/>
    <w:basedOn w:val="Normal"/>
    <w:qFormat/>
    <w:pPr/>
    <w:rPr>
      <w:rFonts w:ascii="Courier New" w:hAnsi="Courier New" w:cs="Courier New"/>
      <w:sz w:val="20"/>
      <w:szCs w:val="20"/>
      <w:lang w:val="zxx"/>
    </w:rPr>
  </w:style>
  <w:style w:type="paragraph" w:styleId="Style94">
    <w:name w:val="Блочная цитата"/>
    <w:basedOn w:val="Normal"/>
    <w:qFormat/>
    <w:pPr>
      <w:spacing w:before="0" w:after="283"/>
      <w:ind w:left="567" w:right="567" w:hanging="0"/>
    </w:pPr>
    <w:rPr/>
  </w:style>
  <w:style w:type="paragraph" w:styleId="Style95">
    <w:name w:val="Обычный"/>
    <w:qFormat/>
    <w:pPr>
      <w:widowControl w:val="false"/>
      <w:suppressAutoHyphens w:val="true"/>
      <w:kinsoku w:val="true"/>
      <w:overflowPunct w:val="true"/>
      <w:autoSpaceDE w:val="true"/>
      <w:bidi w:val="0"/>
      <w:spacing w:before="100" w:after="100"/>
    </w:pPr>
    <w:rPr>
      <w:rFonts w:ascii="Times New Roman" w:hAnsi="Times New Roman" w:eastAsia="Arial" w:cs="Courier New"/>
      <w:color w:val="auto"/>
      <w:kern w:val="2"/>
      <w:sz w:val="24"/>
      <w:szCs w:val="24"/>
      <w:lang w:val="ru-RU" w:eastAsia="zh-CN" w:bidi="hi-IN"/>
    </w:rPr>
  </w:style>
  <w:style w:type="paragraph" w:styleId="DefinitionTerm">
    <w:name w:val="Definition Term"/>
    <w:basedOn w:val="Style95"/>
    <w:qFormat/>
    <w:pPr/>
    <w:rPr/>
  </w:style>
  <w:style w:type="paragraph" w:styleId="DefinitionList">
    <w:name w:val="Definition List"/>
    <w:basedOn w:val="Style95"/>
    <w:qFormat/>
    <w:pPr>
      <w:ind w:left="360" w:right="0" w:hanging="0"/>
    </w:pPr>
    <w:rPr/>
  </w:style>
  <w:style w:type="paragraph" w:styleId="H1">
    <w:name w:val="H1"/>
    <w:basedOn w:val="Style95"/>
    <w:qFormat/>
    <w:pPr>
      <w:keepNext w:val="true"/>
      <w:spacing w:before="100" w:after="100"/>
    </w:pPr>
    <w:rPr>
      <w:b/>
      <w:kern w:val="2"/>
      <w:sz w:val="48"/>
    </w:rPr>
  </w:style>
  <w:style w:type="paragraph" w:styleId="H2">
    <w:name w:val="H2"/>
    <w:basedOn w:val="Style95"/>
    <w:qFormat/>
    <w:pPr>
      <w:keepNext w:val="true"/>
      <w:spacing w:before="100" w:after="100"/>
    </w:pPr>
    <w:rPr>
      <w:b/>
      <w:sz w:val="36"/>
    </w:rPr>
  </w:style>
  <w:style w:type="paragraph" w:styleId="H3">
    <w:name w:val="H3"/>
    <w:basedOn w:val="Style95"/>
    <w:qFormat/>
    <w:pPr>
      <w:keepNext w:val="true"/>
      <w:spacing w:before="100" w:after="100"/>
    </w:pPr>
    <w:rPr>
      <w:b/>
      <w:sz w:val="28"/>
    </w:rPr>
  </w:style>
  <w:style w:type="paragraph" w:styleId="H4">
    <w:name w:val="H4"/>
    <w:basedOn w:val="Style95"/>
    <w:qFormat/>
    <w:pPr>
      <w:keepNext w:val="true"/>
      <w:spacing w:before="100" w:after="100"/>
    </w:pPr>
    <w:rPr>
      <w:b/>
      <w:sz w:val="24"/>
    </w:rPr>
  </w:style>
  <w:style w:type="paragraph" w:styleId="H5">
    <w:name w:val="H5"/>
    <w:basedOn w:val="Style95"/>
    <w:qFormat/>
    <w:pPr>
      <w:keepNext w:val="true"/>
      <w:spacing w:before="100" w:after="100"/>
    </w:pPr>
    <w:rPr>
      <w:b/>
      <w:sz w:val="20"/>
    </w:rPr>
  </w:style>
  <w:style w:type="paragraph" w:styleId="H6">
    <w:name w:val="H6"/>
    <w:basedOn w:val="Style95"/>
    <w:qFormat/>
    <w:pPr>
      <w:keepNext w:val="true"/>
      <w:spacing w:before="100" w:after="100"/>
    </w:pPr>
    <w:rPr>
      <w:b/>
      <w:sz w:val="16"/>
    </w:rPr>
  </w:style>
  <w:style w:type="paragraph" w:styleId="Address">
    <w:name w:val="Address"/>
    <w:basedOn w:val="Style95"/>
    <w:qFormat/>
    <w:pPr/>
    <w:rPr>
      <w:i/>
    </w:rPr>
  </w:style>
  <w:style w:type="paragraph" w:styleId="Blockquote">
    <w:name w:val="Blockquote"/>
    <w:basedOn w:val="Style95"/>
    <w:qFormat/>
    <w:pPr>
      <w:spacing w:before="100" w:after="100"/>
      <w:ind w:left="360" w:right="360" w:hanging="0"/>
    </w:pPr>
    <w:rPr/>
  </w:style>
  <w:style w:type="paragraph" w:styleId="Preformatted">
    <w:name w:val="Preformatted"/>
    <w:basedOn w:val="Style95"/>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qFormat/>
    <w:pPr>
      <w:widowControl w:val="false"/>
      <w:pBdr>
        <w:top w:val="double" w:sz="2" w:space="0" w:color="000000"/>
      </w:pBdr>
      <w:suppressAutoHyphens w:val="true"/>
      <w:kinsoku w:val="true"/>
      <w:overflowPunct w:val="true"/>
      <w:autoSpaceDE w:val="true"/>
      <w:bidi w:val="0"/>
      <w:jc w:val="center"/>
    </w:pPr>
    <w:rPr>
      <w:rFonts w:ascii="Arial" w:hAnsi="Arial" w:eastAsia="Arial" w:cs="Courier New"/>
      <w:vanish/>
      <w:color w:val="auto"/>
      <w:kern w:val="2"/>
      <w:sz w:val="16"/>
      <w:szCs w:val="24"/>
      <w:lang w:val="ru-RU" w:eastAsia="zh-CN" w:bidi="hi-IN"/>
    </w:rPr>
  </w:style>
  <w:style w:type="paragraph" w:styleId="ZTopofForm">
    <w:name w:val="z-Top of Form"/>
    <w:qFormat/>
    <w:pPr>
      <w:widowControl w:val="false"/>
      <w:pBdr>
        <w:bottom w:val="double" w:sz="2" w:space="0" w:color="000000"/>
      </w:pBdr>
      <w:suppressAutoHyphens w:val="true"/>
      <w:kinsoku w:val="true"/>
      <w:overflowPunct w:val="true"/>
      <w:autoSpaceDE w:val="true"/>
      <w:bidi w:val="0"/>
      <w:jc w:val="center"/>
    </w:pPr>
    <w:rPr>
      <w:rFonts w:ascii="Arial" w:hAnsi="Arial" w:eastAsia="Arial" w:cs="Courier New"/>
      <w:vanish/>
      <w:color w:val="auto"/>
      <w:kern w:val="2"/>
      <w:sz w:val="16"/>
      <w:szCs w:val="24"/>
      <w:lang w:val="ru-RU" w:eastAsia="zh-CN" w:bidi="hi-IN"/>
    </w:rPr>
  </w:style>
  <w:style w:type="paragraph" w:styleId="121">
    <w:name w:val="Обычный1"/>
    <w:qFormat/>
    <w:pPr>
      <w:widowControl/>
      <w:suppressAutoHyphens w:val="true"/>
      <w:kinsoku w:val="true"/>
      <w:overflowPunct w:val="true"/>
      <w:autoSpaceDE w:val="true"/>
      <w:bidi w:val="0"/>
      <w:jc w:val="left"/>
    </w:pPr>
    <w:rPr>
      <w:rFonts w:ascii="Calibri" w:hAnsi="Calibri" w:eastAsia="Calibri" w:cs="Calibri"/>
      <w:color w:val="auto"/>
      <w:kern w:val="0"/>
      <w:sz w:val="22"/>
      <w:szCs w:val="22"/>
      <w:lang w:val="ru-RU" w:eastAsia="ru-RU" w:bidi="ar-SA"/>
    </w:rPr>
  </w:style>
  <w:style w:type="paragraph" w:styleId="ListParagraph">
    <w:name w:val="List Paragraph"/>
    <w:basedOn w:val="Normal"/>
    <w:qFormat/>
    <w:pPr>
      <w:spacing w:before="0" w:after="0"/>
      <w:ind w:left="720" w:right="0" w:hanging="0"/>
      <w:contextualSpacing/>
    </w:pPr>
    <w:rPr>
      <w:szCs w:val="21"/>
    </w:rPr>
  </w:style>
  <w:style w:type="paragraph" w:styleId="NoSpacing">
    <w:name w:val="No Spacing"/>
    <w:qFormat/>
    <w:pPr>
      <w:widowControl/>
      <w:suppressAutoHyphens w:val="true"/>
      <w:kinsoku w:val="true"/>
      <w:overflowPunct w:val="true"/>
      <w:autoSpaceDE w:val="true"/>
      <w:bidi w:val="0"/>
      <w:spacing w:lineRule="auto" w:line="240" w:before="0" w:after="0"/>
      <w:jc w:val="left"/>
    </w:pPr>
    <w:rPr>
      <w:rFonts w:ascii="Calibri" w:hAnsi="Calibri" w:eastAsia="Times New Roman" w:cs="Times New Roman"/>
      <w:color w:val="auto"/>
      <w:kern w:val="0"/>
      <w:sz w:val="24"/>
      <w:szCs w:val="22"/>
      <w:lang w:val="ru-RU" w:eastAsia="ru-RU" w:bidi="ar-SA"/>
    </w:rPr>
  </w:style>
  <w:style w:type="paragraph" w:styleId="CharChar2">
    <w:name w:val="Char Char"/>
    <w:basedOn w:val="Normal"/>
    <w:qFormat/>
    <w:pPr>
      <w:spacing w:before="280" w:after="280"/>
      <w:jc w:val="left"/>
    </w:pPr>
    <w:rPr>
      <w:rFonts w:ascii="Tahoma" w:hAnsi="Tahoma" w:eastAsia="Tahoma" w:cs="Tahoma"/>
      <w:sz w:val="20"/>
      <w:lang w:val="en-US" w:eastAsia="ar-SA"/>
    </w:rPr>
  </w:style>
  <w:style w:type="paragraph" w:styleId="122">
    <w:name w:val="Стиль1"/>
    <w:basedOn w:val="Normal"/>
    <w:qFormat/>
    <w:pPr>
      <w:keepNext w:val="true"/>
      <w:keepLines/>
      <w:widowControl w:val="false"/>
      <w:suppressLineNumbers/>
      <w:suppressAutoHyphens w:val="true"/>
      <w:spacing w:before="0" w:after="60"/>
    </w:pPr>
    <w:rPr>
      <w:b/>
      <w:sz w:val="28"/>
    </w:rPr>
  </w:style>
  <w:style w:type="paragraph" w:styleId="ListNumber2">
    <w:name w:val="List Number 2"/>
    <w:basedOn w:val="Normal"/>
    <w:qFormat/>
    <w:pPr>
      <w:tabs>
        <w:tab w:val="clear" w:pos="720"/>
        <w:tab w:val="left" w:pos="643" w:leader="none"/>
      </w:tabs>
      <w:ind w:left="643" w:right="0" w:hanging="360"/>
    </w:pPr>
    <w:rPr/>
  </w:style>
  <w:style w:type="paragraph" w:styleId="213">
    <w:name w:val="Стиль2"/>
    <w:basedOn w:val="ListNumber2"/>
    <w:qFormat/>
    <w:pPr>
      <w:keepNext w:val="true"/>
      <w:keepLines/>
      <w:widowControl w:val="false"/>
      <w:suppressLineNumbers/>
      <w:suppressAutoHyphens w:val="true"/>
      <w:spacing w:before="0" w:after="60"/>
    </w:pPr>
    <w:rPr>
      <w:b/>
      <w:szCs w:val="20"/>
    </w:rPr>
  </w:style>
  <w:style w:type="paragraph" w:styleId="214">
    <w:name w:val="Основной текст с отступом 2"/>
    <w:basedOn w:val="Normal"/>
    <w:qFormat/>
    <w:pPr>
      <w:spacing w:lineRule="auto" w:line="480" w:before="0" w:after="120"/>
      <w:ind w:left="283" w:right="0" w:hanging="0"/>
    </w:pPr>
    <w:rPr>
      <w:lang w:val="ru-RU"/>
    </w:rPr>
  </w:style>
  <w:style w:type="paragraph" w:styleId="313">
    <w:name w:val="Стиль3 Знак"/>
    <w:basedOn w:val="214"/>
    <w:qFormat/>
    <w:pPr>
      <w:widowControl w:val="false"/>
      <w:spacing w:lineRule="auto" w:line="240" w:before="0" w:after="0"/>
      <w:textAlignment w:val="baseline"/>
    </w:pPr>
    <w:rPr>
      <w:szCs w:val="20"/>
    </w:rPr>
  </w:style>
  <w:style w:type="paragraph" w:styleId="215">
    <w:name w:val="TOC 2"/>
    <w:basedOn w:val="Normal"/>
    <w:next w:val="Normal"/>
    <w:pPr>
      <w:tabs>
        <w:tab w:val="left" w:pos="720" w:leader="none"/>
        <w:tab w:val="right" w:pos="9720" w:leader="dot"/>
      </w:tabs>
      <w:ind w:left="240" w:right="0" w:hanging="0"/>
      <w:jc w:val="left"/>
    </w:pPr>
    <w:rPr>
      <w:smallCaps/>
      <w:sz w:val="20"/>
      <w:szCs w:val="20"/>
      <w:lang w:val="ru-RU" w:eastAsia="ru-RU"/>
    </w:rPr>
  </w:style>
  <w:style w:type="paragraph" w:styleId="ListBullet3">
    <w:name w:val="List Bullet 3"/>
    <w:basedOn w:val="Normal"/>
    <w:qFormat/>
    <w:pPr>
      <w:spacing w:before="0" w:after="60"/>
      <w:ind w:left="566" w:right="0" w:hanging="283"/>
    </w:pPr>
    <w:rPr/>
  </w:style>
  <w:style w:type="paragraph" w:styleId="314">
    <w:name w:val="Основной текст с отступом 3"/>
    <w:basedOn w:val="Normal"/>
    <w:qFormat/>
    <w:pPr>
      <w:keepNext w:val="true"/>
      <w:keepLines/>
      <w:widowControl w:val="false"/>
      <w:suppressLineNumbers/>
      <w:tabs>
        <w:tab w:val="clear" w:pos="720"/>
        <w:tab w:val="left" w:pos="252" w:leader="none"/>
      </w:tabs>
      <w:suppressAutoHyphens w:val="true"/>
      <w:ind w:left="720" w:right="0" w:hanging="0"/>
      <w:jc w:val="both"/>
    </w:pPr>
    <w:rPr>
      <w:lang w:val="ru-RU"/>
    </w:rPr>
  </w:style>
  <w:style w:type="paragraph" w:styleId="123">
    <w:name w:val="TOC 1"/>
    <w:basedOn w:val="Normal"/>
    <w:next w:val="Normal"/>
    <w:pPr>
      <w:keepNext w:val="true"/>
      <w:keepLines/>
      <w:widowControl w:val="false"/>
      <w:suppressLineNumbers/>
      <w:tabs>
        <w:tab w:val="clear" w:pos="720"/>
        <w:tab w:val="right" w:pos="9720" w:leader="dot"/>
      </w:tabs>
      <w:suppressAutoHyphens w:val="true"/>
      <w:spacing w:before="120" w:after="120"/>
    </w:pPr>
    <w:rPr>
      <w:bCs/>
      <w:caps/>
    </w:rPr>
  </w:style>
  <w:style w:type="paragraph" w:styleId="315">
    <w:name w:val="TOC 3"/>
    <w:basedOn w:val="Normal"/>
    <w:next w:val="Normal"/>
    <w:pPr>
      <w:tabs>
        <w:tab w:val="clear" w:pos="720"/>
        <w:tab w:val="left" w:pos="1200" w:leader="none"/>
        <w:tab w:val="right" w:pos="9720" w:leader="dot"/>
      </w:tabs>
      <w:ind w:left="480" w:right="0" w:hanging="0"/>
      <w:jc w:val="left"/>
    </w:pPr>
    <w:rPr>
      <w:i/>
      <w:iCs/>
      <w:sz w:val="20"/>
      <w:szCs w:val="20"/>
    </w:rPr>
  </w:style>
  <w:style w:type="paragraph" w:styleId="44">
    <w:name w:val="TOC 4"/>
    <w:basedOn w:val="Normal"/>
    <w:next w:val="Normal"/>
    <w:pPr>
      <w:ind w:left="720" w:right="0" w:hanging="0"/>
    </w:pPr>
    <w:rPr>
      <w:sz w:val="18"/>
      <w:szCs w:val="18"/>
    </w:rPr>
  </w:style>
  <w:style w:type="paragraph" w:styleId="53">
    <w:name w:val="TOC 5"/>
    <w:basedOn w:val="Normal"/>
    <w:next w:val="Normal"/>
    <w:pPr>
      <w:ind w:left="960" w:right="0" w:hanging="0"/>
    </w:pPr>
    <w:rPr>
      <w:sz w:val="18"/>
      <w:szCs w:val="18"/>
    </w:rPr>
  </w:style>
  <w:style w:type="paragraph" w:styleId="64">
    <w:name w:val="TOC 6"/>
    <w:basedOn w:val="Normal"/>
    <w:next w:val="Normal"/>
    <w:pPr>
      <w:ind w:left="1200" w:right="0" w:hanging="0"/>
    </w:pPr>
    <w:rPr>
      <w:sz w:val="18"/>
      <w:szCs w:val="18"/>
    </w:rPr>
  </w:style>
  <w:style w:type="paragraph" w:styleId="72">
    <w:name w:val="TOC 7"/>
    <w:basedOn w:val="Normal"/>
    <w:next w:val="Normal"/>
    <w:pPr>
      <w:ind w:left="1440" w:right="0" w:hanging="0"/>
    </w:pPr>
    <w:rPr>
      <w:sz w:val="18"/>
      <w:szCs w:val="18"/>
    </w:rPr>
  </w:style>
  <w:style w:type="paragraph" w:styleId="83">
    <w:name w:val="TOC 8"/>
    <w:basedOn w:val="Normal"/>
    <w:next w:val="Normal"/>
    <w:pPr>
      <w:ind w:left="1680" w:right="0" w:hanging="0"/>
    </w:pPr>
    <w:rPr>
      <w:sz w:val="18"/>
      <w:szCs w:val="18"/>
    </w:rPr>
  </w:style>
  <w:style w:type="paragraph" w:styleId="92">
    <w:name w:val="TOC 9"/>
    <w:basedOn w:val="Normal"/>
    <w:next w:val="Normal"/>
    <w:pPr>
      <w:ind w:left="1920" w:right="0" w:hanging="0"/>
    </w:pPr>
    <w:rPr>
      <w:sz w:val="18"/>
      <w:szCs w:val="18"/>
    </w:rPr>
  </w:style>
  <w:style w:type="paragraph" w:styleId="Style96">
    <w:name w:val="Текст"/>
    <w:basedOn w:val="Style79"/>
    <w:qFormat/>
    <w:pPr/>
    <w:rPr/>
  </w:style>
  <w:style w:type="paragraph" w:styleId="WW4">
    <w:name w:val="WW-Текст"/>
    <w:basedOn w:val="Normal"/>
    <w:qFormat/>
    <w:pPr/>
    <w:rPr>
      <w:rFonts w:ascii="Courier New" w:hAnsi="Courier New" w:cs="Courier New"/>
      <w:sz w:val="20"/>
      <w:szCs w:val="20"/>
      <w:lang w:val="ru-RU"/>
    </w:rPr>
  </w:style>
  <w:style w:type="paragraph" w:styleId="ListBullet4">
    <w:name w:val="List Bullet 4"/>
    <w:basedOn w:val="Normal"/>
    <w:qFormat/>
    <w:pPr>
      <w:spacing w:before="0" w:after="60"/>
      <w:ind w:left="849" w:right="0" w:hanging="283"/>
    </w:pPr>
    <w:rPr/>
  </w:style>
  <w:style w:type="paragraph" w:styleId="ListBullet5">
    <w:name w:val="List Bullet 5"/>
    <w:basedOn w:val="Normal"/>
    <w:qFormat/>
    <w:pPr>
      <w:spacing w:before="0" w:after="60"/>
      <w:ind w:left="1132" w:right="0" w:hanging="283"/>
    </w:pPr>
    <w:rPr/>
  </w:style>
  <w:style w:type="paragraph" w:styleId="ListNumber">
    <w:name w:val="List Number"/>
    <w:basedOn w:val="Normal"/>
    <w:qFormat/>
    <w:pPr>
      <w:spacing w:before="0" w:after="60"/>
      <w:ind w:left="1415" w:right="0" w:hanging="283"/>
    </w:pPr>
    <w:rPr/>
  </w:style>
  <w:style w:type="paragraph" w:styleId="Style97">
    <w:name w:val="Нумерованный список"/>
    <w:basedOn w:val="Normal"/>
    <w:qFormat/>
    <w:pPr>
      <w:tabs>
        <w:tab w:val="clear" w:pos="720"/>
        <w:tab w:val="left" w:pos="360" w:leader="none"/>
      </w:tabs>
      <w:spacing w:before="0" w:after="60"/>
      <w:ind w:left="360" w:right="0" w:hanging="360"/>
    </w:pPr>
    <w:rPr>
      <w:szCs w:val="20"/>
    </w:rPr>
  </w:style>
  <w:style w:type="paragraph" w:styleId="ListNumber3">
    <w:name w:val="List Number 3"/>
    <w:basedOn w:val="Normal"/>
    <w:qFormat/>
    <w:pPr>
      <w:tabs>
        <w:tab w:val="clear" w:pos="720"/>
        <w:tab w:val="left" w:pos="926" w:leader="none"/>
      </w:tabs>
      <w:spacing w:before="0" w:after="60"/>
      <w:ind w:left="926" w:right="0" w:hanging="360"/>
    </w:pPr>
    <w:rPr>
      <w:szCs w:val="20"/>
    </w:rPr>
  </w:style>
  <w:style w:type="paragraph" w:styleId="ListNumber4">
    <w:name w:val="List Number 4"/>
    <w:basedOn w:val="Normal"/>
    <w:qFormat/>
    <w:pPr>
      <w:tabs>
        <w:tab w:val="clear" w:pos="720"/>
        <w:tab w:val="left" w:pos="1209" w:leader="none"/>
      </w:tabs>
      <w:spacing w:before="0" w:after="60"/>
      <w:ind w:left="1209" w:right="0" w:hanging="360"/>
    </w:pPr>
    <w:rPr>
      <w:szCs w:val="20"/>
    </w:rPr>
  </w:style>
  <w:style w:type="paragraph" w:styleId="ListNumber5">
    <w:name w:val="List Number 5"/>
    <w:basedOn w:val="Normal"/>
    <w:qFormat/>
    <w:pPr>
      <w:tabs>
        <w:tab w:val="clear" w:pos="720"/>
        <w:tab w:val="left" w:pos="1492" w:leader="none"/>
      </w:tabs>
      <w:spacing w:before="0" w:after="60"/>
      <w:ind w:left="1492" w:right="0" w:hanging="360"/>
    </w:pPr>
    <w:rPr>
      <w:szCs w:val="20"/>
    </w:rPr>
  </w:style>
  <w:style w:type="paragraph" w:styleId="Style98">
    <w:name w:val="Раздел"/>
    <w:basedOn w:val="Normal"/>
    <w:qFormat/>
    <w:pPr>
      <w:tabs>
        <w:tab w:val="clear" w:pos="720"/>
        <w:tab w:val="left" w:pos="1440" w:leader="none"/>
      </w:tabs>
      <w:spacing w:before="120" w:after="120"/>
      <w:ind w:left="720" w:right="0" w:hanging="720"/>
      <w:jc w:val="center"/>
    </w:pPr>
    <w:rPr>
      <w:rFonts w:ascii="Arial Narrow" w:hAnsi="Arial Narrow" w:cs="Arial Narrow"/>
      <w:b/>
      <w:sz w:val="28"/>
      <w:szCs w:val="20"/>
    </w:rPr>
  </w:style>
  <w:style w:type="paragraph" w:styleId="316">
    <w:name w:val="Раздел 3"/>
    <w:basedOn w:val="Normal"/>
    <w:qFormat/>
    <w:pPr>
      <w:tabs>
        <w:tab w:val="clear" w:pos="720"/>
        <w:tab w:val="left" w:pos="360" w:leader="none"/>
      </w:tabs>
      <w:spacing w:before="120" w:after="120"/>
      <w:ind w:left="360" w:right="0" w:hanging="360"/>
      <w:jc w:val="center"/>
    </w:pPr>
    <w:rPr>
      <w:b/>
      <w:szCs w:val="20"/>
    </w:rPr>
  </w:style>
  <w:style w:type="paragraph" w:styleId="Style99">
    <w:name w:val="Условия контракта"/>
    <w:basedOn w:val="Normal"/>
    <w:qFormat/>
    <w:pPr>
      <w:tabs>
        <w:tab w:val="clear" w:pos="720"/>
        <w:tab w:val="left" w:pos="567" w:leader="none"/>
      </w:tabs>
      <w:spacing w:before="240" w:after="120"/>
      <w:ind w:left="567" w:right="0" w:hanging="567"/>
    </w:pPr>
    <w:rPr>
      <w:b/>
      <w:szCs w:val="20"/>
    </w:rPr>
  </w:style>
  <w:style w:type="paragraph" w:styleId="216">
    <w:name w:val="Основной текст 2"/>
    <w:basedOn w:val="Normal"/>
    <w:qFormat/>
    <w:pPr>
      <w:tabs>
        <w:tab w:val="clear" w:pos="720"/>
        <w:tab w:val="left" w:pos="567" w:leader="none"/>
      </w:tabs>
      <w:spacing w:before="0" w:after="60"/>
      <w:ind w:left="567" w:right="0" w:hanging="567"/>
    </w:pPr>
    <w:rPr>
      <w:szCs w:val="20"/>
      <w:lang w:val="ru-RU"/>
    </w:rPr>
  </w:style>
  <w:style w:type="paragraph" w:styleId="Instruction">
    <w:name w:val="Instruction"/>
    <w:basedOn w:val="216"/>
    <w:qFormat/>
    <w:pPr>
      <w:tabs>
        <w:tab w:val="clear" w:pos="567"/>
        <w:tab w:val="left" w:pos="360" w:leader="none"/>
      </w:tabs>
      <w:spacing w:before="180" w:after="60"/>
      <w:ind w:left="360" w:right="0" w:hanging="360"/>
    </w:pPr>
    <w:rPr>
      <w:b/>
    </w:rPr>
  </w:style>
  <w:style w:type="paragraph" w:styleId="Style100">
    <w:name w:val="Обычный (веб)"/>
    <w:basedOn w:val="Normal"/>
    <w:qFormat/>
    <w:pPr>
      <w:spacing w:before="280" w:after="280"/>
    </w:pPr>
    <w:rPr>
      <w:lang w:val="ru-RU"/>
    </w:rPr>
  </w:style>
  <w:style w:type="paragraph" w:styleId="317">
    <w:name w:val="Стиль3"/>
    <w:basedOn w:val="214"/>
    <w:qFormat/>
    <w:pPr>
      <w:widowControl w:val="false"/>
      <w:tabs>
        <w:tab w:val="clear" w:pos="720"/>
        <w:tab w:val="left" w:pos="1307" w:leader="none"/>
      </w:tabs>
      <w:spacing w:lineRule="auto" w:line="240" w:before="0" w:after="0"/>
      <w:ind w:left="1080" w:right="0" w:hanging="0"/>
      <w:jc w:val="both"/>
      <w:textAlignment w:val="baseline"/>
    </w:pPr>
    <w:rPr>
      <w:szCs w:val="20"/>
    </w:rPr>
  </w:style>
  <w:style w:type="paragraph" w:styleId="2111">
    <w:name w:val="содержание2-11"/>
    <w:basedOn w:val="Normal"/>
    <w:qFormat/>
    <w:pPr>
      <w:spacing w:before="0" w:after="60"/>
      <w:jc w:val="both"/>
    </w:pPr>
    <w:rPr/>
  </w:style>
  <w:style w:type="paragraph" w:styleId="Style101">
    <w:name w:val="Маркированный список"/>
    <w:basedOn w:val="Normal"/>
    <w:qFormat/>
    <w:pPr>
      <w:widowControl w:val="false"/>
      <w:spacing w:before="0" w:after="60"/>
      <w:jc w:val="both"/>
    </w:pPr>
    <w:rPr/>
  </w:style>
  <w:style w:type="paragraph" w:styleId="Style102">
    <w:name w:val="Тендерные данные"/>
    <w:basedOn w:val="Normal"/>
    <w:qFormat/>
    <w:pPr>
      <w:tabs>
        <w:tab w:val="clear" w:pos="720"/>
        <w:tab w:val="left" w:pos="1985" w:leader="none"/>
      </w:tabs>
      <w:spacing w:before="120" w:after="60"/>
      <w:jc w:val="both"/>
    </w:pPr>
    <w:rPr>
      <w:b/>
      <w:szCs w:val="20"/>
    </w:rPr>
  </w:style>
  <w:style w:type="paragraph" w:styleId="Style103">
    <w:name w:val="Верхний и нижний колонтитулы"/>
    <w:basedOn w:val="Normal"/>
    <w:qFormat/>
    <w:pPr>
      <w:suppressLineNumbers/>
      <w:tabs>
        <w:tab w:val="clear" w:pos="720"/>
        <w:tab w:val="center" w:pos="4819" w:leader="none"/>
        <w:tab w:val="right" w:pos="9638" w:leader="none"/>
      </w:tabs>
    </w:pPr>
    <w:rPr/>
  </w:style>
  <w:style w:type="paragraph" w:styleId="318">
    <w:name w:val="Основной текст 3"/>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lang w:val="ru-RU"/>
    </w:rPr>
  </w:style>
  <w:style w:type="paragraph" w:styleId="Style104">
    <w:name w:val="текст таблицы"/>
    <w:basedOn w:val="Normal"/>
    <w:qFormat/>
    <w:pPr>
      <w:spacing w:before="120" w:after="0"/>
      <w:ind w:left="0" w:right="-102" w:hanging="0"/>
    </w:pPr>
    <w:rPr/>
  </w:style>
  <w:style w:type="paragraph" w:styleId="Style105">
    <w:name w:val="ТЛ_Заказчик"/>
    <w:basedOn w:val="Normal"/>
    <w:qFormat/>
    <w:pPr>
      <w:jc w:val="center"/>
    </w:pPr>
    <w:rPr>
      <w:sz w:val="28"/>
      <w:szCs w:val="28"/>
      <w:lang w:val="ru-RU"/>
    </w:rPr>
  </w:style>
  <w:style w:type="paragraph" w:styleId="Style106">
    <w:name w:val="ТЛ_Утверждаю"/>
    <w:basedOn w:val="Normal"/>
    <w:qFormat/>
    <w:pPr>
      <w:ind w:left="4860" w:right="0" w:hanging="0"/>
      <w:jc w:val="center"/>
    </w:pPr>
    <w:rPr>
      <w:sz w:val="28"/>
      <w:szCs w:val="28"/>
      <w:lang w:val="ru-RU"/>
    </w:rPr>
  </w:style>
  <w:style w:type="paragraph" w:styleId="Style107">
    <w:name w:val="ТЛ_Название"/>
    <w:basedOn w:val="Normal"/>
    <w:qFormat/>
    <w:pPr>
      <w:jc w:val="center"/>
    </w:pPr>
    <w:rPr>
      <w:b/>
      <w:sz w:val="28"/>
      <w:szCs w:val="28"/>
      <w:lang w:val="ru-RU"/>
    </w:rPr>
  </w:style>
  <w:style w:type="paragraph" w:styleId="Style108">
    <w:name w:val="ТЛ_Город и Дата"/>
    <w:basedOn w:val="Normal"/>
    <w:qFormat/>
    <w:pPr>
      <w:jc w:val="center"/>
    </w:pPr>
    <w:rPr>
      <w:sz w:val="28"/>
      <w:szCs w:val="28"/>
      <w:lang w:val="ru-RU"/>
    </w:rPr>
  </w:style>
  <w:style w:type="paragraph" w:styleId="Style109">
    <w:name w:val="АД_Наименование Разделов"/>
    <w:basedOn w:val="1"/>
    <w:qFormat/>
    <w:pPr>
      <w:numPr>
        <w:ilvl w:val="0"/>
        <w:numId w:val="0"/>
      </w:numPr>
      <w:ind w:left="0" w:right="0" w:hanging="0"/>
    </w:pPr>
    <w:rPr>
      <w:sz w:val="28"/>
    </w:rPr>
  </w:style>
  <w:style w:type="paragraph" w:styleId="217">
    <w:name w:val="Заголовок 2 со списком"/>
    <w:basedOn w:val="2"/>
    <w:next w:val="Normal"/>
    <w:qFormat/>
    <w:pPr>
      <w:numPr>
        <w:ilvl w:val="0"/>
        <w:numId w:val="0"/>
      </w:numPr>
      <w:tabs>
        <w:tab w:val="clear" w:pos="720"/>
        <w:tab w:val="left" w:pos="360" w:leader="none"/>
      </w:tabs>
      <w:spacing w:lineRule="auto" w:line="360"/>
      <w:ind w:left="360" w:right="0" w:hanging="360"/>
    </w:pPr>
    <w:rPr/>
  </w:style>
  <w:style w:type="paragraph" w:styleId="Style110">
    <w:name w:val="АД_Наименование главы с нумерацией"/>
    <w:basedOn w:val="217"/>
    <w:qFormat/>
    <w:pPr/>
    <w:rPr>
      <w:b w:val="false"/>
    </w:rPr>
  </w:style>
  <w:style w:type="paragraph" w:styleId="Style111">
    <w:name w:val="АД_Наименование главы без нумерации"/>
    <w:basedOn w:val="2"/>
    <w:qFormat/>
    <w:pPr>
      <w:numPr>
        <w:ilvl w:val="0"/>
        <w:numId w:val="0"/>
      </w:numPr>
      <w:ind w:left="0" w:right="0" w:hanging="0"/>
    </w:pPr>
    <w:rPr/>
  </w:style>
  <w:style w:type="paragraph" w:styleId="319">
    <w:name w:val="Заголовок 3 со списком"/>
    <w:basedOn w:val="3"/>
    <w:qFormat/>
    <w:pPr>
      <w:numPr>
        <w:ilvl w:val="0"/>
        <w:numId w:val="0"/>
      </w:numPr>
      <w:tabs>
        <w:tab w:val="clear" w:pos="720"/>
        <w:tab w:val="left" w:pos="972" w:leader="none"/>
      </w:tabs>
      <w:ind w:left="972" w:right="0" w:hanging="432"/>
    </w:pPr>
    <w:rPr/>
  </w:style>
  <w:style w:type="paragraph" w:styleId="Style112">
    <w:name w:val="АД_Нумерованный пункт"/>
    <w:basedOn w:val="319"/>
    <w:qFormat/>
    <w:pPr>
      <w:tabs>
        <w:tab w:val="clear" w:pos="972"/>
        <w:tab w:val="left" w:pos="720" w:leader="none"/>
      </w:tabs>
      <w:ind w:left="720" w:right="0" w:hanging="720"/>
    </w:pPr>
    <w:rPr>
      <w:rFonts w:ascii="Times New Roman" w:hAnsi="Times New Roman" w:cs="Times New Roman"/>
    </w:rPr>
  </w:style>
  <w:style w:type="paragraph" w:styleId="Style113">
    <w:name w:val="АД_Основной текст"/>
    <w:basedOn w:val="Normal"/>
    <w:qFormat/>
    <w:pPr>
      <w:ind w:left="0" w:right="0" w:firstLine="567"/>
    </w:pPr>
    <w:rPr>
      <w:lang w:val="ru-RU"/>
    </w:rPr>
  </w:style>
  <w:style w:type="paragraph" w:styleId="124">
    <w:name w:val="Стиль АД_Список 1"/>
    <w:basedOn w:val="Normal"/>
    <w:qFormat/>
    <w:pPr>
      <w:tabs>
        <w:tab w:val="left" w:pos="720" w:leader="none"/>
        <w:tab w:val="left" w:pos="1440" w:leader="none"/>
      </w:tabs>
      <w:ind w:left="1224" w:right="0" w:hanging="504"/>
    </w:pPr>
    <w:rPr>
      <w:b/>
      <w:bCs/>
      <w:i/>
      <w:iCs/>
    </w:rPr>
  </w:style>
  <w:style w:type="paragraph" w:styleId="Style114">
    <w:name w:val="АД_Заголовки таблиц"/>
    <w:basedOn w:val="Normal"/>
    <w:qFormat/>
    <w:pPr>
      <w:jc w:val="center"/>
    </w:pPr>
    <w:rPr>
      <w:b/>
      <w:bCs/>
    </w:rPr>
  </w:style>
  <w:style w:type="paragraph" w:styleId="Style115">
    <w:name w:val="Index Heading"/>
    <w:basedOn w:val="Style76"/>
    <w:pPr>
      <w:suppressLineNumbers/>
      <w:shd w:fill="FFFFFF" w:val="clear"/>
      <w:ind w:left="0" w:right="0" w:hanging="0"/>
    </w:pPr>
    <w:rPr>
      <w:b/>
      <w:bCs/>
      <w:sz w:val="32"/>
      <w:szCs w:val="32"/>
    </w:rPr>
  </w:style>
  <w:style w:type="paragraph" w:styleId="TOAHeading">
    <w:name w:val="TOA Heading"/>
    <w:basedOn w:val="1"/>
    <w:next w:val="Normal"/>
    <w:qFormat/>
    <w:pPr>
      <w:keepLines/>
      <w:numPr>
        <w:ilvl w:val="0"/>
        <w:numId w:val="0"/>
      </w:numPr>
      <w:spacing w:lineRule="auto" w:line="276" w:before="480" w:after="0"/>
      <w:ind w:left="0" w:right="0" w:hanging="0"/>
      <w:jc w:val="left"/>
    </w:pPr>
    <w:rPr>
      <w:rFonts w:ascii="Cambria" w:hAnsi="Cambria" w:eastAsia="Times New Roman" w:cs="Times New Roman"/>
      <w:bCs/>
      <w:color w:val="365F91"/>
      <w:kern w:val="0"/>
      <w:sz w:val="28"/>
      <w:szCs w:val="28"/>
    </w:rPr>
  </w:style>
  <w:style w:type="paragraph" w:styleId="Style116">
    <w:name w:val="АД_Основной текст по центру полужирный"/>
    <w:basedOn w:val="Normal"/>
    <w:qFormat/>
    <w:pPr>
      <w:ind w:left="0" w:right="0" w:firstLine="567"/>
      <w:jc w:val="center"/>
    </w:pPr>
    <w:rPr>
      <w:b/>
      <w:lang w:val="ru-RU"/>
    </w:rPr>
  </w:style>
  <w:style w:type="paragraph" w:styleId="320">
    <w:name w:val="АД_Текст отступ 3"/>
    <w:basedOn w:val="Normal"/>
    <w:qFormat/>
    <w:pPr>
      <w:ind w:left="1418" w:right="0" w:hanging="0"/>
    </w:pPr>
    <w:rPr>
      <w:lang w:val="ru-RU"/>
    </w:rPr>
  </w:style>
  <w:style w:type="paragraph" w:styleId="Style117">
    <w:name w:val="АД_Нумерованный подпункт"/>
    <w:basedOn w:val="Normal"/>
    <w:qFormat/>
    <w:pPr>
      <w:tabs>
        <w:tab w:val="left" w:pos="720" w:leader="none"/>
      </w:tabs>
      <w:ind w:left="720" w:right="0" w:hanging="720"/>
    </w:pPr>
    <w:rPr>
      <w:lang w:val="ru-RU"/>
    </w:rPr>
  </w:style>
  <w:style w:type="paragraph" w:styleId="45">
    <w:name w:val="АД_Нумерованный подпункт 4 уровня"/>
    <w:basedOn w:val="Style117"/>
    <w:qFormat/>
    <w:pPr>
      <w:tabs>
        <w:tab w:val="clear" w:pos="720"/>
        <w:tab w:val="left" w:pos="993" w:leader="none"/>
      </w:tabs>
      <w:ind w:left="993" w:right="0" w:hanging="993"/>
    </w:pPr>
    <w:rPr/>
  </w:style>
  <w:style w:type="paragraph" w:styleId="Style118">
    <w:name w:val="АД_Список абв"/>
    <w:basedOn w:val="Normal"/>
    <w:qFormat/>
    <w:pPr/>
    <w:rPr/>
  </w:style>
  <w:style w:type="paragraph" w:styleId="LONormal">
    <w:name w:val="LO-Normal"/>
    <w:qFormat/>
    <w:pPr>
      <w:widowControl w:val="false"/>
      <w:suppressAutoHyphens w:val="true"/>
      <w:kinsoku w:val="true"/>
      <w:overflowPunct w:val="true"/>
      <w:autoSpaceDE w:val="true"/>
      <w:bidi w:val="0"/>
      <w:snapToGrid w:val="false"/>
      <w:spacing w:lineRule="auto" w:line="300" w:before="0" w:after="0"/>
      <w:ind w:left="0" w:right="0" w:firstLine="720"/>
      <w:jc w:val="both"/>
    </w:pPr>
    <w:rPr>
      <w:rFonts w:ascii="Times New Roman" w:hAnsi="Times New Roman" w:eastAsia="Times New Roman" w:cs="Times New Roman"/>
      <w:color w:val="auto"/>
      <w:kern w:val="0"/>
      <w:sz w:val="24"/>
      <w:szCs w:val="20"/>
      <w:lang w:val="ru-RU" w:eastAsia="zh-CN" w:bidi="ar-SA"/>
    </w:rPr>
  </w:style>
  <w:style w:type="paragraph" w:styleId="WW21">
    <w:name w:val="WW-Основной текст с отступом 2"/>
    <w:basedOn w:val="Normal"/>
    <w:qFormat/>
    <w:pPr>
      <w:suppressAutoHyphens w:val="true"/>
      <w:ind w:left="-540" w:right="0" w:hanging="0"/>
    </w:pPr>
    <w:rPr>
      <w:rFonts w:ascii="Arial" w:hAnsi="Arial" w:cs="Arial"/>
      <w:sz w:val="18"/>
    </w:rPr>
  </w:style>
  <w:style w:type="paragraph" w:styleId="WW31">
    <w:name w:val="WW-Основной текст с отступом 3"/>
    <w:basedOn w:val="Normal"/>
    <w:qFormat/>
    <w:pPr>
      <w:suppressAutoHyphens w:val="true"/>
      <w:ind w:left="-540" w:right="0" w:hanging="0"/>
    </w:pPr>
    <w:rPr>
      <w:rFonts w:ascii="Arial" w:hAnsi="Arial" w:cs="Arial"/>
      <w:sz w:val="17"/>
    </w:rPr>
  </w:style>
  <w:style w:type="paragraph" w:styleId="Style119">
    <w:name w:val="Список нум."/>
    <w:basedOn w:val="Normal"/>
    <w:qFormat/>
    <w:pPr>
      <w:keepNext w:val="true"/>
      <w:tabs>
        <w:tab w:val="clear" w:pos="720"/>
        <w:tab w:val="left" w:pos="1701" w:leader="none"/>
      </w:tabs>
      <w:spacing w:lineRule="auto" w:line="360" w:before="120" w:after="120"/>
      <w:jc w:val="left"/>
    </w:pPr>
    <w:rPr>
      <w:rFonts w:ascii="Arial" w:hAnsi="Arial" w:cs="Arial"/>
      <w:szCs w:val="20"/>
    </w:rPr>
  </w:style>
  <w:style w:type="paragraph" w:styleId="1VI">
    <w:name w:val="Заголовок 1 (раздел VI)"/>
    <w:basedOn w:val="1"/>
    <w:qFormat/>
    <w:pPr>
      <w:keepLines/>
      <w:widowControl w:val="false"/>
      <w:numPr>
        <w:ilvl w:val="0"/>
        <w:numId w:val="0"/>
      </w:numPr>
      <w:tabs>
        <w:tab w:val="clear" w:pos="5285"/>
        <w:tab w:val="clear" w:pos="5869"/>
        <w:tab w:val="left" w:pos="643" w:leader="none"/>
      </w:tabs>
      <w:suppressAutoHyphens w:val="true"/>
      <w:ind w:left="643" w:right="567" w:firstLine="709"/>
    </w:pPr>
    <w:rPr>
      <w:rFonts w:ascii="Arial" w:hAnsi="Arial" w:cs="Arial"/>
      <w:bCs/>
      <w:kern w:val="2"/>
      <w:sz w:val="28"/>
      <w:szCs w:val="32"/>
    </w:rPr>
  </w:style>
  <w:style w:type="paragraph" w:styleId="FR2">
    <w:name w:val="FR2"/>
    <w:qFormat/>
    <w:pPr>
      <w:widowControl w:val="false"/>
      <w:suppressAutoHyphens w:val="true"/>
      <w:kinsoku w:val="true"/>
      <w:overflowPunct w:val="true"/>
      <w:autoSpaceDE w:val="true"/>
      <w:bidi w:val="0"/>
      <w:spacing w:before="20" w:after="0"/>
      <w:jc w:val="center"/>
    </w:pPr>
    <w:rPr>
      <w:rFonts w:ascii="Arial" w:hAnsi="Arial" w:eastAsia="Times New Roman" w:cs="Arial"/>
      <w:color w:val="auto"/>
      <w:kern w:val="0"/>
      <w:sz w:val="24"/>
      <w:szCs w:val="20"/>
      <w:lang w:val="ru-RU" w:eastAsia="zh-CN" w:bidi="ar-SA"/>
    </w:rPr>
  </w:style>
  <w:style w:type="paragraph" w:styleId="Style120">
    <w:name w:val=" Знак"/>
    <w:basedOn w:val="Normal"/>
    <w:qFormat/>
    <w:pPr>
      <w:spacing w:lineRule="exact" w:line="240" w:before="0" w:after="160"/>
    </w:pPr>
    <w:rPr>
      <w:rFonts w:ascii="Verdana" w:hAnsi="Verdana" w:cs="Verdana"/>
      <w:sz w:val="22"/>
      <w:szCs w:val="20"/>
      <w:lang w:val="en-US"/>
    </w:rPr>
  </w:style>
  <w:style w:type="paragraph" w:styleId="321">
    <w:name w:val="Стиль3 Знак Знак"/>
    <w:basedOn w:val="214"/>
    <w:qFormat/>
    <w:pPr>
      <w:widowControl w:val="false"/>
      <w:tabs>
        <w:tab w:val="clear" w:pos="720"/>
        <w:tab w:val="left" w:pos="227" w:leader="none"/>
      </w:tabs>
      <w:spacing w:lineRule="auto" w:line="240" w:before="0" w:after="0"/>
      <w:ind w:left="0" w:right="0" w:hanging="0"/>
      <w:textAlignment w:val="baseline"/>
    </w:pPr>
    <w:rPr>
      <w:szCs w:val="20"/>
      <w:lang w:val="ru-RU"/>
    </w:rPr>
  </w:style>
  <w:style w:type="paragraph" w:styleId="03zagolovok2">
    <w:name w:val="03zagolovok2"/>
    <w:basedOn w:val="Normal"/>
    <w:qFormat/>
    <w:pPr>
      <w:keepNext w:val="true"/>
      <w:spacing w:lineRule="atLeast" w:line="360" w:before="360" w:after="120"/>
      <w:jc w:val="left"/>
    </w:pPr>
    <w:rPr>
      <w:rFonts w:ascii="GaramondC;Times New Roman" w:hAnsi="GaramondC;Times New Roman" w:cs="GaramondC;Times New Roman"/>
      <w:b/>
      <w:color w:val="000000"/>
      <w:sz w:val="28"/>
      <w:szCs w:val="28"/>
    </w:rPr>
  </w:style>
  <w:style w:type="paragraph" w:styleId="Style121">
    <w:name w:val="текст"/>
    <w:qFormat/>
    <w:pPr>
      <w:widowControl/>
      <w:suppressAutoHyphens w:val="true"/>
      <w:kinsoku w:val="true"/>
      <w:overflowPunct w:val="true"/>
      <w:autoSpaceDE w:val="true"/>
      <w:bidi w:val="0"/>
      <w:spacing w:before="0" w:after="0"/>
      <w:jc w:val="both"/>
    </w:pPr>
    <w:rPr>
      <w:rFonts w:ascii="SchoolBookC;Courier New" w:hAnsi="SchoolBookC;Courier New" w:eastAsia="Times New Roman" w:cs="SchoolBookC;Courier New"/>
      <w:color w:val="000000"/>
      <w:kern w:val="0"/>
      <w:sz w:val="24"/>
      <w:szCs w:val="20"/>
      <w:lang w:val="ru-RU" w:eastAsia="zh-CN" w:bidi="ar-SA"/>
    </w:rPr>
  </w:style>
  <w:style w:type="paragraph" w:styleId="125">
    <w:name w:val="текст1"/>
    <w:qFormat/>
    <w:pPr>
      <w:widowControl/>
      <w:suppressAutoHyphens w:val="true"/>
      <w:kinsoku w:val="true"/>
      <w:overflowPunct w:val="true"/>
      <w:autoSpaceDE w:val="true"/>
      <w:bidi w:val="0"/>
      <w:spacing w:before="0" w:after="0"/>
      <w:ind w:left="0" w:right="0" w:firstLine="397"/>
      <w:jc w:val="both"/>
    </w:pPr>
    <w:rPr>
      <w:rFonts w:ascii="SchoolBookC;Courier New" w:hAnsi="SchoolBookC;Courier New" w:eastAsia="Times New Roman" w:cs="SchoolBookC;Courier New"/>
      <w:color w:val="auto"/>
      <w:kern w:val="0"/>
      <w:sz w:val="24"/>
      <w:szCs w:val="20"/>
      <w:lang w:val="ru-RU" w:eastAsia="zh-CN" w:bidi="ar-SA"/>
    </w:rPr>
  </w:style>
  <w:style w:type="paragraph" w:styleId="Style122">
    <w:name w:val="втяжка"/>
    <w:basedOn w:val="125"/>
    <w:next w:val="125"/>
    <w:qFormat/>
    <w:pPr>
      <w:tabs>
        <w:tab w:val="clear" w:pos="720"/>
        <w:tab w:val="left" w:pos="567" w:leader="none"/>
      </w:tabs>
      <w:spacing w:before="57" w:after="0"/>
      <w:ind w:left="567" w:right="0" w:hanging="567"/>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jc w:val="left"/>
    </w:pPr>
    <w:rPr>
      <w:rFonts w:ascii="Tahoma" w:hAnsi="Tahoma" w:cs="Tahoma"/>
      <w:sz w:val="20"/>
      <w:szCs w:val="20"/>
      <w:lang w:val="en-US"/>
    </w:rPr>
  </w:style>
  <w:style w:type="paragraph" w:styleId="2CharCharCharCharCharCharCharCharCharCharCharCharCharCharCharChar1">
    <w:name w:val=" 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jc w:val="left"/>
    </w:pPr>
    <w:rPr>
      <w:rFonts w:ascii="Tahoma" w:hAnsi="Tahoma" w:cs="Tahoma"/>
      <w:sz w:val="20"/>
      <w:szCs w:val="20"/>
      <w:lang w:val="en-US"/>
    </w:rPr>
  </w:style>
  <w:style w:type="paragraph" w:styleId="CharChar3">
    <w:name w:val=" Char Char"/>
    <w:basedOn w:val="Normal"/>
    <w:qFormat/>
    <w:pPr>
      <w:spacing w:before="280" w:after="280"/>
      <w:jc w:val="left"/>
    </w:pPr>
    <w:rPr>
      <w:rFonts w:ascii="Tahoma" w:hAnsi="Tahoma" w:cs="Tahoma"/>
      <w:sz w:val="20"/>
      <w:szCs w:val="20"/>
      <w:lang w:val="en-US"/>
    </w:rPr>
  </w:style>
  <w:style w:type="paragraph" w:styleId="Document1">
    <w:name w:val="Document 1"/>
    <w:qFormat/>
    <w:pPr>
      <w:keepNext w:val="true"/>
      <w:keepLines/>
      <w:widowControl/>
      <w:tabs>
        <w:tab w:val="clear" w:pos="720"/>
        <w:tab w:val="left" w:pos="-720" w:leader="none"/>
      </w:tabs>
      <w:suppressAutoHyphens w:val="true"/>
      <w:kinsoku w:val="true"/>
      <w:overflowPunct w:val="false"/>
      <w:autoSpaceDE w:val="true"/>
      <w:bidi w:val="0"/>
      <w:spacing w:before="0" w:after="0"/>
      <w:jc w:val="left"/>
      <w:textAlignment w:val="baseline"/>
    </w:pPr>
    <w:rPr>
      <w:rFonts w:ascii="Gelvetsky 12pt;Times New Roman" w:hAnsi="Gelvetsky 12pt;Times New Roman" w:eastAsia="Times New Roman" w:cs="Gelvetsky 12pt;Times New Roman"/>
      <w:color w:val="auto"/>
      <w:kern w:val="0"/>
      <w:sz w:val="24"/>
      <w:szCs w:val="20"/>
      <w:lang w:val="en-US" w:eastAsia="zh-CN" w:bidi="ar-SA"/>
    </w:rPr>
  </w:style>
  <w:style w:type="paragraph" w:styleId="Style123">
    <w:name w:val="Текст примечания"/>
    <w:basedOn w:val="Normal"/>
    <w:qFormat/>
    <w:pPr/>
    <w:rPr>
      <w:sz w:val="20"/>
      <w:szCs w:val="20"/>
    </w:rPr>
  </w:style>
  <w:style w:type="paragraph" w:styleId="Style124">
    <w:name w:val="Тема примечания"/>
    <w:basedOn w:val="Style123"/>
    <w:next w:val="Style123"/>
    <w:qFormat/>
    <w:pPr/>
    <w:rPr>
      <w:b/>
      <w:bCs/>
      <w:lang w:val="ru-RU"/>
    </w:rPr>
  </w:style>
  <w:style w:type="paragraph" w:styleId="Normal11">
    <w:name w:val="Normal1"/>
    <w:qFormat/>
    <w:pPr>
      <w:widowControl/>
      <w:suppressAutoHyphens w:val="true"/>
      <w:kinsoku w:val="true"/>
      <w:overflowPunct w:val="true"/>
      <w:autoSpaceDE w:val="true"/>
      <w:bidi w:val="0"/>
      <w:spacing w:before="100" w:after="100"/>
      <w:jc w:val="left"/>
    </w:pPr>
    <w:rPr>
      <w:rFonts w:ascii="Times New Roman" w:hAnsi="Times New Roman" w:eastAsia="Times New Roman" w:cs="Times New Roman"/>
      <w:color w:val="auto"/>
      <w:kern w:val="0"/>
      <w:sz w:val="24"/>
      <w:szCs w:val="20"/>
      <w:lang w:val="ru-RU" w:eastAsia="zh-CN" w:bidi="ar-SA"/>
    </w:rPr>
  </w:style>
  <w:style w:type="paragraph" w:styleId="Style125">
    <w:name w:val="Знак"/>
    <w:basedOn w:val="Normal"/>
    <w:qFormat/>
    <w:pPr>
      <w:spacing w:lineRule="exact" w:line="240" w:before="0" w:after="160"/>
      <w:jc w:val="left"/>
    </w:pPr>
    <w:rPr>
      <w:rFonts w:ascii="Verdana" w:hAnsi="Verdana" w:cs="Verdana"/>
      <w:lang w:val="en-US"/>
    </w:rPr>
  </w:style>
  <w:style w:type="paragraph" w:styleId="Style126">
    <w:name w:val="Контракт-пункт"/>
    <w:basedOn w:val="Normal"/>
    <w:qFormat/>
    <w:pPr>
      <w:tabs>
        <w:tab w:val="clear" w:pos="720"/>
        <w:tab w:val="left" w:pos="643" w:leader="none"/>
        <w:tab w:val="left" w:pos="680" w:leader="none"/>
      </w:tabs>
      <w:spacing w:before="0" w:after="60"/>
      <w:ind w:left="643" w:right="0" w:firstLine="567"/>
    </w:pPr>
    <w:rPr/>
  </w:style>
  <w:style w:type="paragraph" w:styleId="Normalkeepwithnext">
    <w:name w:val="Normal (keep with next)"/>
    <w:basedOn w:val="Normal"/>
    <w:qFormat/>
    <w:pPr>
      <w:keepNext w:val="true"/>
      <w:keepLines/>
      <w:jc w:val="left"/>
    </w:pPr>
    <w:rPr>
      <w:rFonts w:ascii="Arial" w:hAnsi="Arial" w:eastAsia="SimSun;宋体" w:cs="Arial"/>
      <w:sz w:val="22"/>
      <w:lang w:val="en-GB" w:eastAsia="zh-CN"/>
    </w:rPr>
  </w:style>
  <w:style w:type="paragraph" w:styleId="StyleFirstline127cm">
    <w:name w:val="Style First line:  127 cm"/>
    <w:basedOn w:val="Normal"/>
    <w:qFormat/>
    <w:pPr>
      <w:spacing w:before="120" w:after="0"/>
      <w:ind w:left="0" w:right="0" w:firstLine="720"/>
    </w:pPr>
    <w:rPr>
      <w:rFonts w:ascii="Arial" w:hAnsi="Arial" w:cs="Arial"/>
      <w:szCs w:val="20"/>
    </w:rPr>
  </w:style>
  <w:style w:type="paragraph" w:styleId="Style127">
    <w:name w:val=" Знак Знак Знак Знак Знак Знак Знак"/>
    <w:basedOn w:val="Normal"/>
    <w:qFormat/>
    <w:pPr>
      <w:spacing w:lineRule="exact" w:line="240" w:before="0" w:after="160"/>
      <w:jc w:val="left"/>
    </w:pPr>
    <w:rPr>
      <w:rFonts w:ascii="Verdana" w:hAnsi="Verdana" w:cs="Verdana"/>
      <w:lang w:val="en-US"/>
    </w:rPr>
  </w:style>
  <w:style w:type="paragraph" w:styleId="Style128">
    <w:name w:val="Кт пункт"/>
    <w:qFormat/>
    <w:pPr>
      <w:widowControl/>
      <w:suppressAutoHyphens w:val="true"/>
      <w:kinsoku w:val="true"/>
      <w:overflowPunct w:val="true"/>
      <w:autoSpaceDE w:val="true"/>
      <w:bidi w:val="0"/>
      <w:spacing w:before="0" w:after="0"/>
      <w:ind w:left="0" w:right="0" w:firstLine="709"/>
      <w:jc w:val="both"/>
    </w:pPr>
    <w:rPr>
      <w:rFonts w:ascii="Times New Roman" w:hAnsi="Times New Roman" w:eastAsia="Times New Roman" w:cs="Times New Roman"/>
      <w:color w:val="auto"/>
      <w:kern w:val="0"/>
      <w:sz w:val="24"/>
      <w:szCs w:val="24"/>
      <w:lang w:val="ru-RU" w:eastAsia="zh-CN" w:bidi="ar-SA"/>
    </w:rPr>
  </w:style>
  <w:style w:type="paragraph" w:styleId="126">
    <w:name w:val="12"/>
    <w:basedOn w:val="Normal"/>
    <w:qFormat/>
    <w:pPr>
      <w:ind w:left="0" w:right="0" w:firstLine="708"/>
    </w:pPr>
    <w:rPr/>
  </w:style>
  <w:style w:type="paragraph" w:styleId="ConsPlusNonformat">
    <w:name w:val="ConsPlusNonformat"/>
    <w:qFormat/>
    <w:pPr>
      <w:widowControl/>
      <w:suppressAutoHyphens w:val="true"/>
      <w:kinsoku w:val="true"/>
      <w:overflowPunct w:val="true"/>
      <w:autoSpaceDE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46">
    <w:name w:val="Заг 4"/>
    <w:basedOn w:val="4"/>
    <w:qFormat/>
    <w:pPr>
      <w:numPr>
        <w:ilvl w:val="0"/>
        <w:numId w:val="0"/>
      </w:numPr>
      <w:tabs>
        <w:tab w:val="clear" w:pos="0"/>
        <w:tab w:val="left" w:pos="1944" w:leader="none"/>
      </w:tabs>
      <w:spacing w:lineRule="auto" w:line="312" w:before="60" w:after="60"/>
      <w:ind w:left="0" w:right="0" w:firstLine="720"/>
    </w:pPr>
    <w:rPr>
      <w:rFonts w:ascii="Times New Roman" w:hAnsi="Times New Roman" w:cs="Times New Roman"/>
      <w:b/>
      <w:bCs/>
      <w:szCs w:val="24"/>
      <w:lang w:val="ru-RU" w:eastAsia="ru-RU"/>
    </w:rPr>
  </w:style>
  <w:style w:type="paragraph" w:styleId="Style129">
    <w:name w:val="Без интервала"/>
    <w:qFormat/>
    <w:pPr>
      <w:widowControl/>
      <w:suppressAutoHyphens w:val="true"/>
      <w:kinsoku w:val="true"/>
      <w:overflowPunct w:val="true"/>
      <w:autoSpaceDE w:val="true"/>
      <w:bidi w:val="0"/>
      <w:spacing w:before="0" w:after="0"/>
      <w:jc w:val="left"/>
    </w:pPr>
    <w:rPr>
      <w:rFonts w:ascii="Calibri" w:hAnsi="Calibri" w:eastAsia="Calibri" w:cs="Calibri"/>
      <w:color w:val="auto"/>
      <w:kern w:val="0"/>
      <w:sz w:val="22"/>
      <w:szCs w:val="22"/>
      <w:lang w:val="ru-RU" w:eastAsia="zh-CN" w:bidi="ar-SA"/>
    </w:rPr>
  </w:style>
  <w:style w:type="paragraph" w:styleId="Style130">
    <w:name w:val="Знак Знак Знак Знак Знак Знак Знак"/>
    <w:basedOn w:val="Normal"/>
    <w:qFormat/>
    <w:pPr>
      <w:spacing w:lineRule="exact" w:line="240" w:before="0" w:after="160"/>
      <w:jc w:val="left"/>
    </w:pPr>
    <w:rPr>
      <w:rFonts w:ascii="Verdana" w:hAnsi="Verdana" w:cs="Verdana"/>
      <w:lang w:val="en-US"/>
    </w:rPr>
  </w:style>
  <w:style w:type="paragraph" w:styleId="127">
    <w:name w:val="???????1"/>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Iauiue1">
    <w:name w:val="Iau?iue1"/>
    <w:qFormat/>
    <w:pPr>
      <w:widowControl w:val="false"/>
      <w:suppressAutoHyphens w:val="true"/>
      <w:kinsoku w:val="true"/>
      <w:overflowPunct w:val="false"/>
      <w:autoSpaceDE w:val="true"/>
      <w:bidi w:val="0"/>
      <w:spacing w:before="120" w:after="120"/>
      <w:ind w:left="0" w:right="0" w:firstLine="567"/>
      <w:jc w:val="both"/>
    </w:pPr>
    <w:rPr>
      <w:rFonts w:ascii="Times New Roman" w:hAnsi="Times New Roman" w:eastAsia="Times New Roman" w:cs="Times New Roman"/>
      <w:color w:val="auto"/>
      <w:kern w:val="0"/>
      <w:sz w:val="28"/>
      <w:szCs w:val="20"/>
      <w:lang w:val="ru-RU" w:eastAsia="zh-CN" w:bidi="ar-SA"/>
    </w:rPr>
  </w:style>
  <w:style w:type="paragraph" w:styleId="02statia2">
    <w:name w:val="02statia2"/>
    <w:basedOn w:val="Normal"/>
    <w:qFormat/>
    <w:pPr>
      <w:spacing w:lineRule="atLeast" w:line="320" w:before="120" w:after="0"/>
      <w:ind w:left="2020" w:right="0" w:hanging="880"/>
    </w:pPr>
    <w:rPr>
      <w:rFonts w:ascii="GaramondNarrowC;Courier New" w:hAnsi="GaramondNarrowC;Courier New" w:cs="GaramondNarrowC;Courier New"/>
      <w:color w:val="000000"/>
      <w:sz w:val="21"/>
      <w:szCs w:val="21"/>
    </w:rPr>
  </w:style>
  <w:style w:type="paragraph" w:styleId="02statia1">
    <w:name w:val="02statia1"/>
    <w:basedOn w:val="Normal"/>
    <w:qFormat/>
    <w:pPr>
      <w:keepNext w:val="true"/>
      <w:spacing w:lineRule="atLeast" w:line="320" w:before="280" w:after="0"/>
      <w:ind w:left="1134" w:right="851" w:hanging="578"/>
      <w:jc w:val="left"/>
    </w:pPr>
    <w:rPr>
      <w:rFonts w:ascii="GaramondNarrowC;Courier New" w:hAnsi="GaramondNarrowC;Courier New" w:cs="GaramondNarrowC;Courier New"/>
      <w:b/>
    </w:rPr>
  </w:style>
  <w:style w:type="paragraph" w:styleId="Style131">
    <w:name w:val="Дата"/>
    <w:basedOn w:val="Normal"/>
    <w:next w:val="Normal"/>
    <w:qFormat/>
    <w:pPr>
      <w:spacing w:before="0" w:after="60"/>
    </w:pPr>
    <w:rPr>
      <w:szCs w:val="20"/>
      <w:lang w:val="ru-RU"/>
    </w:rPr>
  </w:style>
  <w:style w:type="paragraph" w:styleId="List2">
    <w:name w:val="List2"/>
    <w:basedOn w:val="Normal"/>
    <w:qFormat/>
    <w:pPr>
      <w:tabs>
        <w:tab w:val="clear" w:pos="720"/>
        <w:tab w:val="left" w:pos="1701" w:leader="none"/>
      </w:tabs>
      <w:spacing w:lineRule="auto" w:line="360"/>
    </w:pPr>
    <w:rPr>
      <w:szCs w:val="20"/>
    </w:rPr>
  </w:style>
  <w:style w:type="paragraph" w:styleId="Style132">
    <w:name w:val="Абзац списка"/>
    <w:basedOn w:val="Normal"/>
    <w:qFormat/>
    <w:pPr>
      <w:ind w:left="708" w:right="0" w:hanging="0"/>
      <w:jc w:val="left"/>
    </w:pPr>
    <w:rPr>
      <w:lang w:val="ru-RU"/>
    </w:rPr>
  </w:style>
  <w:style w:type="paragraph" w:styleId="128">
    <w:name w:val="1"/>
    <w:basedOn w:val="Normal"/>
    <w:qFormat/>
    <w:pPr>
      <w:spacing w:before="280" w:after="280"/>
      <w:jc w:val="left"/>
    </w:pPr>
    <w:rPr/>
  </w:style>
  <w:style w:type="paragraph" w:styleId="Font5">
    <w:name w:val="font5"/>
    <w:basedOn w:val="Normal"/>
    <w:qFormat/>
    <w:pPr>
      <w:spacing w:before="280" w:after="280"/>
      <w:jc w:val="left"/>
    </w:pPr>
    <w:rPr>
      <w:rFonts w:ascii="Arial" w:hAnsi="Arial" w:cs="Arial"/>
      <w:sz w:val="18"/>
      <w:szCs w:val="18"/>
    </w:rPr>
  </w:style>
  <w:style w:type="paragraph" w:styleId="Xl65">
    <w:name w:val="xl65"/>
    <w:basedOn w:val="Normal"/>
    <w:qFormat/>
    <w:pPr>
      <w:spacing w:before="280" w:after="280"/>
      <w:jc w:val="left"/>
    </w:pPr>
    <w:rPr>
      <w:rFonts w:ascii="Arial" w:hAnsi="Arial" w:cs="Arial"/>
      <w:sz w:val="16"/>
      <w:szCs w:val="16"/>
    </w:rPr>
  </w:style>
  <w:style w:type="paragraph" w:styleId="Xl66">
    <w:name w:val="xl66"/>
    <w:basedOn w:val="Normal"/>
    <w:qFormat/>
    <w:pPr>
      <w:spacing w:before="280" w:after="280"/>
      <w:jc w:val="left"/>
    </w:pPr>
    <w:rPr>
      <w:rFonts w:ascii="Arial" w:hAnsi="Arial" w:cs="Arial"/>
      <w:sz w:val="16"/>
      <w:szCs w:val="16"/>
    </w:rPr>
  </w:style>
  <w:style w:type="paragraph" w:styleId="Xl67">
    <w:name w:val="xl67"/>
    <w:basedOn w:val="Normal"/>
    <w:qFormat/>
    <w:pPr>
      <w:spacing w:before="280" w:after="280"/>
      <w:jc w:val="center"/>
    </w:pPr>
    <w:rPr>
      <w:rFonts w:ascii="Arial" w:hAnsi="Arial" w:cs="Arial"/>
      <w:sz w:val="16"/>
      <w:szCs w:val="16"/>
    </w:rPr>
  </w:style>
  <w:style w:type="paragraph" w:styleId="Xl68">
    <w:name w:val="xl68"/>
    <w:basedOn w:val="Normal"/>
    <w:qFormat/>
    <w:pPr>
      <w:spacing w:before="280" w:after="280"/>
      <w:jc w:val="right"/>
    </w:pPr>
    <w:rPr>
      <w:rFonts w:ascii="Arial" w:hAnsi="Arial" w:cs="Arial"/>
      <w:sz w:val="18"/>
      <w:szCs w:val="18"/>
    </w:rPr>
  </w:style>
  <w:style w:type="paragraph" w:styleId="Xl69">
    <w:name w:val="xl69"/>
    <w:basedOn w:val="Normal"/>
    <w:qFormat/>
    <w:pPr>
      <w:spacing w:before="280" w:after="280"/>
      <w:jc w:val="left"/>
    </w:pPr>
    <w:rPr>
      <w:rFonts w:ascii="Arial" w:hAnsi="Arial" w:cs="Arial"/>
      <w:b/>
      <w:bCs/>
      <w:sz w:val="16"/>
      <w:szCs w:val="16"/>
    </w:rPr>
  </w:style>
  <w:style w:type="paragraph" w:styleId="Xl70">
    <w:name w:val="xl70"/>
    <w:basedOn w:val="Normal"/>
    <w:qFormat/>
    <w:pPr>
      <w:spacing w:before="280" w:after="280"/>
      <w:jc w:val="left"/>
    </w:pPr>
    <w:rPr>
      <w:rFonts w:ascii="Arial" w:hAnsi="Arial" w:cs="Arial"/>
      <w:sz w:val="18"/>
      <w:szCs w:val="18"/>
    </w:rPr>
  </w:style>
  <w:style w:type="paragraph" w:styleId="Xl71">
    <w:name w:val="xl71"/>
    <w:basedOn w:val="Normal"/>
    <w:qFormat/>
    <w:pPr>
      <w:spacing w:before="280" w:after="280"/>
      <w:jc w:val="center"/>
    </w:pPr>
    <w:rPr>
      <w:rFonts w:ascii="Arial" w:hAnsi="Arial" w:cs="Arial"/>
      <w:sz w:val="18"/>
      <w:szCs w:val="18"/>
    </w:rPr>
  </w:style>
  <w:style w:type="paragraph" w:styleId="Xl72">
    <w:name w:val="xl72"/>
    <w:basedOn w:val="Normal"/>
    <w:qFormat/>
    <w:pPr>
      <w:spacing w:before="280" w:after="280"/>
      <w:jc w:val="left"/>
    </w:pPr>
    <w:rPr>
      <w:rFonts w:ascii="Arial" w:hAnsi="Arial" w:cs="Arial"/>
      <w:i/>
      <w:iCs/>
      <w:sz w:val="18"/>
      <w:szCs w:val="18"/>
    </w:rPr>
  </w:style>
  <w:style w:type="paragraph" w:styleId="Xl73">
    <w:name w:val="xl73"/>
    <w:basedOn w:val="Normal"/>
    <w:qFormat/>
    <w:pPr>
      <w:spacing w:before="280" w:after="280"/>
      <w:jc w:val="left"/>
    </w:pPr>
    <w:rPr>
      <w:rFonts w:ascii="Arial" w:hAnsi="Arial" w:cs="Arial"/>
      <w:b/>
      <w:bCs/>
      <w:sz w:val="18"/>
      <w:szCs w:val="18"/>
    </w:rPr>
  </w:style>
  <w:style w:type="paragraph" w:styleId="Xl74">
    <w:name w:val="xl74"/>
    <w:basedOn w:val="Normal"/>
    <w:qFormat/>
    <w:pPr>
      <w:pBdr>
        <w:bottom w:val="single" w:sz="8" w:space="0" w:color="000000"/>
      </w:pBdr>
      <w:spacing w:before="280" w:after="280"/>
      <w:jc w:val="left"/>
    </w:pPr>
    <w:rPr>
      <w:rFonts w:ascii="Arial" w:hAnsi="Arial" w:cs="Arial"/>
      <w:sz w:val="18"/>
      <w:szCs w:val="18"/>
    </w:rPr>
  </w:style>
  <w:style w:type="paragraph" w:styleId="Xl75">
    <w:name w:val="xl75"/>
    <w:basedOn w:val="Normal"/>
    <w:qFormat/>
    <w:pPr>
      <w:spacing w:before="280" w:after="280"/>
      <w:jc w:val="center"/>
    </w:pPr>
    <w:rPr>
      <w:rFonts w:ascii="Arial" w:hAnsi="Arial" w:cs="Arial"/>
      <w:sz w:val="16"/>
      <w:szCs w:val="16"/>
    </w:rPr>
  </w:style>
  <w:style w:type="paragraph" w:styleId="Xl76">
    <w:name w:val="xl76"/>
    <w:basedOn w:val="Normal"/>
    <w:qFormat/>
    <w:pPr>
      <w:spacing w:before="280" w:after="280"/>
      <w:jc w:val="left"/>
    </w:pPr>
    <w:rPr>
      <w:rFonts w:ascii="Arial" w:hAnsi="Arial" w:cs="Arial"/>
      <w:sz w:val="18"/>
      <w:szCs w:val="18"/>
    </w:rPr>
  </w:style>
  <w:style w:type="paragraph" w:styleId="Xl77">
    <w:name w:val="xl77"/>
    <w:basedOn w:val="Normal"/>
    <w:qFormat/>
    <w:pPr>
      <w:spacing w:before="280" w:after="280"/>
      <w:jc w:val="right"/>
    </w:pPr>
    <w:rPr>
      <w:rFonts w:ascii="Arial" w:hAnsi="Arial" w:cs="Arial"/>
      <w:sz w:val="18"/>
      <w:szCs w:val="18"/>
    </w:rPr>
  </w:style>
  <w:style w:type="paragraph" w:styleId="Xl78">
    <w:name w:val="xl78"/>
    <w:basedOn w:val="Normal"/>
    <w:qFormat/>
    <w:pPr>
      <w:spacing w:before="280" w:after="280"/>
      <w:jc w:val="left"/>
    </w:pPr>
    <w:rPr>
      <w:rFonts w:ascii="Arial" w:hAnsi="Arial" w:cs="Arial"/>
      <w:sz w:val="18"/>
      <w:szCs w:val="18"/>
    </w:rPr>
  </w:style>
  <w:style w:type="paragraph" w:styleId="Xl79">
    <w:name w:val="xl79"/>
    <w:basedOn w:val="Normal"/>
    <w:qFormat/>
    <w:pPr>
      <w:pBdr>
        <w:bottom w:val="single" w:sz="8" w:space="0" w:color="000000"/>
        <w:right w:val="single" w:sz="8" w:space="0" w:color="000000"/>
      </w:pBdr>
      <w:spacing w:before="280" w:after="280"/>
      <w:jc w:val="left"/>
    </w:pPr>
    <w:rPr>
      <w:rFonts w:ascii="Arial" w:hAnsi="Arial" w:cs="Arial"/>
      <w:sz w:val="18"/>
      <w:szCs w:val="18"/>
    </w:rPr>
  </w:style>
  <w:style w:type="paragraph" w:styleId="Xl80">
    <w:name w:val="xl80"/>
    <w:basedOn w:val="Normal"/>
    <w:qFormat/>
    <w:pPr>
      <w:spacing w:before="280" w:after="280"/>
      <w:jc w:val="right"/>
      <w:textAlignment w:val="center"/>
    </w:pPr>
    <w:rPr>
      <w:rFonts w:ascii="Arial" w:hAnsi="Arial" w:cs="Arial"/>
      <w:sz w:val="16"/>
      <w:szCs w:val="16"/>
    </w:rPr>
  </w:style>
  <w:style w:type="paragraph" w:styleId="Xl81">
    <w:name w:val="xl81"/>
    <w:basedOn w:val="Normal"/>
    <w:qFormat/>
    <w:pPr>
      <w:spacing w:before="280" w:after="280"/>
      <w:jc w:val="right"/>
      <w:textAlignment w:val="center"/>
    </w:pPr>
    <w:rPr>
      <w:rFonts w:ascii="Arial" w:hAnsi="Arial" w:cs="Arial"/>
      <w:sz w:val="16"/>
      <w:szCs w:val="16"/>
    </w:rPr>
  </w:style>
  <w:style w:type="paragraph" w:styleId="Xl82">
    <w:name w:val="xl82"/>
    <w:basedOn w:val="Normal"/>
    <w:qFormat/>
    <w:pPr>
      <w:spacing w:before="280" w:after="280"/>
      <w:jc w:val="right"/>
    </w:pPr>
    <w:rPr>
      <w:rFonts w:ascii="Arial" w:hAnsi="Arial" w:cs="Arial"/>
      <w:sz w:val="16"/>
      <w:szCs w:val="16"/>
    </w:rPr>
  </w:style>
  <w:style w:type="paragraph" w:styleId="Xl83">
    <w:name w:val="xl83"/>
    <w:basedOn w:val="Normal"/>
    <w:qFormat/>
    <w:pPr>
      <w:spacing w:before="280" w:after="280"/>
      <w:jc w:val="right"/>
    </w:pPr>
    <w:rPr>
      <w:rFonts w:ascii="Arial" w:hAnsi="Arial" w:cs="Arial"/>
      <w:sz w:val="16"/>
      <w:szCs w:val="16"/>
    </w:rPr>
  </w:style>
  <w:style w:type="paragraph" w:styleId="Xl84">
    <w:name w:val="xl84"/>
    <w:basedOn w:val="Normal"/>
    <w:qFormat/>
    <w:pPr>
      <w:spacing w:before="280" w:after="280"/>
      <w:jc w:val="left"/>
    </w:pPr>
    <w:rPr>
      <w:rFonts w:ascii="Arial" w:hAnsi="Arial" w:cs="Arial"/>
      <w:sz w:val="16"/>
      <w:szCs w:val="16"/>
    </w:rPr>
  </w:style>
  <w:style w:type="paragraph" w:styleId="Xl85">
    <w:name w:val="xl85"/>
    <w:basedOn w:val="Normal"/>
    <w:qFormat/>
    <w:pPr>
      <w:spacing w:before="280" w:after="280"/>
      <w:jc w:val="left"/>
      <w:textAlignment w:val="top"/>
    </w:pPr>
    <w:rPr>
      <w:rFonts w:ascii="Arial" w:hAnsi="Arial" w:cs="Arial"/>
      <w:sz w:val="16"/>
      <w:szCs w:val="16"/>
    </w:rPr>
  </w:style>
  <w:style w:type="paragraph" w:styleId="Xl86">
    <w:name w:val="xl86"/>
    <w:basedOn w:val="Normal"/>
    <w:qFormat/>
    <w:pPr>
      <w:spacing w:before="280" w:after="280"/>
      <w:jc w:val="right"/>
      <w:textAlignment w:val="top"/>
    </w:pPr>
    <w:rPr>
      <w:rFonts w:ascii="Arial" w:hAnsi="Arial" w:cs="Arial"/>
      <w:sz w:val="16"/>
      <w:szCs w:val="16"/>
    </w:rPr>
  </w:style>
  <w:style w:type="paragraph" w:styleId="Xl87">
    <w:name w:val="xl87"/>
    <w:basedOn w:val="Normal"/>
    <w:qFormat/>
    <w:pPr>
      <w:spacing w:before="280" w:after="280"/>
      <w:jc w:val="center"/>
      <w:textAlignment w:val="top"/>
    </w:pPr>
    <w:rPr>
      <w:rFonts w:ascii="Arial" w:hAnsi="Arial" w:cs="Arial"/>
      <w:sz w:val="16"/>
      <w:szCs w:val="16"/>
    </w:rPr>
  </w:style>
  <w:style w:type="paragraph" w:styleId="Xl88">
    <w:name w:val="xl88"/>
    <w:basedOn w:val="Normal"/>
    <w:qFormat/>
    <w:pPr>
      <w:spacing w:before="280" w:after="280"/>
      <w:jc w:val="left"/>
    </w:pPr>
    <w:rPr>
      <w:rFonts w:ascii="Arial" w:hAnsi="Arial" w:cs="Arial"/>
    </w:rPr>
  </w:style>
  <w:style w:type="paragraph" w:styleId="Xl89">
    <w:name w:val="xl89"/>
    <w:basedOn w:val="Normal"/>
    <w:qFormat/>
    <w:pPr>
      <w:spacing w:before="280" w:after="280"/>
      <w:jc w:val="left"/>
    </w:pPr>
    <w:rPr>
      <w:rFonts w:ascii="Arial" w:hAnsi="Arial" w:cs="Arial"/>
    </w:rPr>
  </w:style>
  <w:style w:type="paragraph" w:styleId="Xl90">
    <w:name w:val="xl90"/>
    <w:basedOn w:val="Normal"/>
    <w:qFormat/>
    <w:pPr>
      <w:spacing w:before="280" w:after="280"/>
      <w:jc w:val="right"/>
    </w:pPr>
    <w:rPr>
      <w:rFonts w:ascii="Arial" w:hAnsi="Arial" w:cs="Arial"/>
    </w:rPr>
  </w:style>
  <w:style w:type="paragraph" w:styleId="Xl91">
    <w:name w:val="xl91"/>
    <w:basedOn w:val="Normal"/>
    <w:qFormat/>
    <w:pPr>
      <w:spacing w:before="280" w:after="280"/>
      <w:jc w:val="center"/>
    </w:pPr>
    <w:rPr>
      <w:rFonts w:ascii="Arial" w:hAnsi="Arial" w:cs="Arial"/>
      <w:b/>
      <w:bCs/>
    </w:rPr>
  </w:style>
  <w:style w:type="paragraph" w:styleId="Xl92">
    <w:name w:val="xl92"/>
    <w:basedOn w:val="Normal"/>
    <w:qFormat/>
    <w:pPr>
      <w:spacing w:before="280" w:after="280"/>
      <w:jc w:val="left"/>
    </w:pPr>
    <w:rPr>
      <w:rFonts w:ascii="Arial" w:hAnsi="Arial" w:cs="Arial"/>
      <w:b/>
      <w:bCs/>
    </w:rPr>
  </w:style>
  <w:style w:type="paragraph" w:styleId="Xl93">
    <w:name w:val="xl93"/>
    <w:basedOn w:val="Normal"/>
    <w:qFormat/>
    <w:pPr>
      <w:spacing w:before="280" w:after="280"/>
      <w:jc w:val="right"/>
    </w:pPr>
    <w:rPr>
      <w:rFonts w:ascii="Arial" w:hAnsi="Arial" w:cs="Arial"/>
      <w:b/>
      <w:bCs/>
    </w:rPr>
  </w:style>
  <w:style w:type="paragraph" w:styleId="Xl94">
    <w:name w:val="xl94"/>
    <w:basedOn w:val="Normal"/>
    <w:qFormat/>
    <w:pPr>
      <w:spacing w:before="280" w:after="280"/>
      <w:jc w:val="center"/>
    </w:pPr>
    <w:rPr>
      <w:rFonts w:ascii="Arial" w:hAnsi="Arial" w:cs="Arial"/>
      <w:b/>
      <w:bCs/>
    </w:rPr>
  </w:style>
  <w:style w:type="paragraph" w:styleId="Xl95">
    <w:name w:val="xl95"/>
    <w:basedOn w:val="Normal"/>
    <w:qFormat/>
    <w:pPr>
      <w:spacing w:before="280" w:after="280"/>
      <w:jc w:val="left"/>
    </w:pPr>
    <w:rPr>
      <w:rFonts w:ascii="Arial" w:hAnsi="Arial" w:cs="Arial"/>
    </w:rPr>
  </w:style>
  <w:style w:type="paragraph" w:styleId="Xl96">
    <w:name w:val="xl96"/>
    <w:basedOn w:val="Normal"/>
    <w:qFormat/>
    <w:pPr>
      <w:spacing w:before="280" w:after="280"/>
      <w:jc w:val="right"/>
    </w:pPr>
    <w:rPr>
      <w:rFonts w:ascii="Arial" w:hAnsi="Arial" w:cs="Arial"/>
    </w:rPr>
  </w:style>
  <w:style w:type="paragraph" w:styleId="Xl97">
    <w:name w:val="xl97"/>
    <w:basedOn w:val="Normal"/>
    <w:qFormat/>
    <w:pPr>
      <w:spacing w:before="280" w:after="280"/>
      <w:jc w:val="center"/>
    </w:pPr>
    <w:rPr>
      <w:rFonts w:ascii="Arial" w:hAnsi="Arial" w:cs="Arial"/>
    </w:rPr>
  </w:style>
  <w:style w:type="paragraph" w:styleId="Xl98">
    <w:name w:val="xl98"/>
    <w:basedOn w:val="Normal"/>
    <w:qFormat/>
    <w:pPr>
      <w:spacing w:before="280" w:after="280"/>
      <w:jc w:val="left"/>
    </w:pPr>
    <w:rPr>
      <w:rFonts w:ascii="Arial" w:hAnsi="Arial" w:cs="Arial"/>
      <w:b/>
      <w:bCs/>
    </w:rPr>
  </w:style>
  <w:style w:type="paragraph" w:styleId="Xl99">
    <w:name w:val="xl99"/>
    <w:basedOn w:val="Normal"/>
    <w:qFormat/>
    <w:pPr>
      <w:spacing w:before="280" w:after="280"/>
      <w:jc w:val="left"/>
    </w:pPr>
    <w:rPr>
      <w:rFonts w:ascii="Arial" w:hAnsi="Arial" w:cs="Arial"/>
      <w:b/>
      <w:bCs/>
    </w:rPr>
  </w:style>
  <w:style w:type="paragraph" w:styleId="Xl100">
    <w:name w:val="xl100"/>
    <w:basedOn w:val="Normal"/>
    <w:qFormat/>
    <w:pPr>
      <w:spacing w:before="280" w:after="280"/>
      <w:jc w:val="right"/>
    </w:pPr>
    <w:rPr>
      <w:rFonts w:ascii="Arial" w:hAnsi="Arial" w:cs="Arial"/>
      <w:b/>
      <w:bCs/>
    </w:rPr>
  </w:style>
  <w:style w:type="paragraph" w:styleId="Xl101">
    <w:name w:val="xl101"/>
    <w:basedOn w:val="Normal"/>
    <w:qFormat/>
    <w:pPr>
      <w:pBdr>
        <w:right w:val="single" w:sz="4" w:space="0" w:color="000000"/>
      </w:pBdr>
      <w:spacing w:before="280" w:after="280"/>
      <w:jc w:val="left"/>
      <w:textAlignment w:val="center"/>
    </w:pPr>
    <w:rPr>
      <w:rFonts w:ascii="Arial" w:hAnsi="Arial" w:cs="Arial"/>
      <w:sz w:val="16"/>
      <w:szCs w:val="16"/>
    </w:rPr>
  </w:style>
  <w:style w:type="paragraph" w:styleId="Xl102">
    <w:name w:val="xl102"/>
    <w:basedOn w:val="Normal"/>
    <w:qFormat/>
    <w:pPr>
      <w:pBdr>
        <w:left w:val="single" w:sz="4" w:space="0" w:color="000000"/>
        <w:right w:val="single" w:sz="4" w:space="0" w:color="000000"/>
      </w:pBdr>
      <w:spacing w:before="280" w:after="280"/>
      <w:jc w:val="right"/>
    </w:pPr>
    <w:rPr>
      <w:rFonts w:ascii="Arial" w:hAnsi="Arial" w:cs="Arial"/>
      <w:sz w:val="16"/>
      <w:szCs w:val="16"/>
    </w:rPr>
  </w:style>
  <w:style w:type="paragraph" w:styleId="Xl103">
    <w:name w:val="xl103"/>
    <w:basedOn w:val="Normal"/>
    <w:qFormat/>
    <w:pPr>
      <w:pBdr>
        <w:left w:val="single" w:sz="4" w:space="0" w:color="000000"/>
        <w:right w:val="single" w:sz="4" w:space="0" w:color="000000"/>
      </w:pBdr>
      <w:spacing w:before="280" w:after="280"/>
      <w:jc w:val="right"/>
      <w:textAlignment w:val="top"/>
    </w:pPr>
    <w:rPr>
      <w:rFonts w:ascii="Arial" w:hAnsi="Arial" w:cs="Arial"/>
      <w:sz w:val="16"/>
      <w:szCs w:val="16"/>
    </w:rPr>
  </w:style>
  <w:style w:type="paragraph" w:styleId="Xl104">
    <w:name w:val="xl104"/>
    <w:basedOn w:val="Normal"/>
    <w:qFormat/>
    <w:pPr>
      <w:pBdr>
        <w:left w:val="single" w:sz="4" w:space="0" w:color="000000"/>
        <w:right w:val="single" w:sz="4" w:space="0" w:color="000000"/>
      </w:pBdr>
      <w:spacing w:before="280" w:after="280"/>
      <w:jc w:val="right"/>
      <w:textAlignment w:val="center"/>
    </w:pPr>
    <w:rPr>
      <w:rFonts w:ascii="Arial" w:hAnsi="Arial" w:cs="Arial"/>
      <w:sz w:val="16"/>
      <w:szCs w:val="16"/>
    </w:rPr>
  </w:style>
  <w:style w:type="paragraph" w:styleId="Xl105">
    <w:name w:val="xl105"/>
    <w:basedOn w:val="Normal"/>
    <w:qFormat/>
    <w:pPr>
      <w:pBdr>
        <w:bottom w:val="single" w:sz="4" w:space="0" w:color="000000"/>
      </w:pBdr>
      <w:spacing w:before="280" w:after="280"/>
      <w:jc w:val="left"/>
    </w:pPr>
    <w:rPr>
      <w:rFonts w:ascii="Arial" w:hAnsi="Arial" w:cs="Arial"/>
      <w:sz w:val="16"/>
      <w:szCs w:val="16"/>
    </w:rPr>
  </w:style>
  <w:style w:type="paragraph" w:styleId="Xl106">
    <w:name w:val="xl106"/>
    <w:basedOn w:val="Normal"/>
    <w:qFormat/>
    <w:pPr>
      <w:spacing w:before="280" w:after="280"/>
      <w:jc w:val="left"/>
      <w:textAlignment w:val="center"/>
    </w:pPr>
    <w:rPr>
      <w:rFonts w:ascii="Arial" w:hAnsi="Arial" w:cs="Arial"/>
      <w:sz w:val="16"/>
      <w:szCs w:val="16"/>
    </w:rPr>
  </w:style>
  <w:style w:type="paragraph" w:styleId="Xl107">
    <w:name w:val="xl107"/>
    <w:basedOn w:val="Normal"/>
    <w:qFormat/>
    <w:pPr>
      <w:spacing w:before="280" w:after="280"/>
      <w:jc w:val="left"/>
    </w:pPr>
    <w:rPr>
      <w:b/>
      <w:bCs/>
      <w:sz w:val="18"/>
      <w:szCs w:val="18"/>
    </w:rPr>
  </w:style>
  <w:style w:type="paragraph" w:styleId="Xl108">
    <w:name w:val="xl108"/>
    <w:basedOn w:val="Normal"/>
    <w:qFormat/>
    <w:pPr>
      <w:spacing w:before="280" w:after="280"/>
      <w:jc w:val="left"/>
    </w:pPr>
    <w:rPr>
      <w:b/>
      <w:bCs/>
    </w:rPr>
  </w:style>
  <w:style w:type="paragraph" w:styleId="Xl109">
    <w:name w:val="xl109"/>
    <w:basedOn w:val="Normal"/>
    <w:qFormat/>
    <w:pPr>
      <w:pBdr>
        <w:top w:val="single" w:sz="8" w:space="0" w:color="000000"/>
      </w:pBdr>
      <w:spacing w:before="280" w:after="280"/>
      <w:jc w:val="left"/>
    </w:pPr>
    <w:rPr>
      <w:rFonts w:ascii="Arial" w:hAnsi="Arial" w:cs="Arial"/>
      <w:sz w:val="18"/>
      <w:szCs w:val="18"/>
    </w:rPr>
  </w:style>
  <w:style w:type="paragraph" w:styleId="Xl110">
    <w:name w:val="xl110"/>
    <w:basedOn w:val="Normal"/>
    <w:qFormat/>
    <w:pPr>
      <w:pBdr>
        <w:bottom w:val="single" w:sz="8" w:space="0" w:color="000000"/>
        <w:right w:val="single" w:sz="8" w:space="0" w:color="000000"/>
      </w:pBdr>
      <w:spacing w:before="280" w:after="280"/>
      <w:jc w:val="center"/>
    </w:pPr>
    <w:rPr>
      <w:rFonts w:ascii="Arial" w:hAnsi="Arial" w:cs="Arial"/>
      <w:sz w:val="18"/>
      <w:szCs w:val="18"/>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112">
    <w:name w:val="xl112"/>
    <w:basedOn w:val="Normal"/>
    <w:qFormat/>
    <w:pPr>
      <w:pBdr>
        <w:left w:val="single" w:sz="8" w:space="0" w:color="000000"/>
        <w:bottom w:val="single" w:sz="8" w:space="0" w:color="000000"/>
      </w:pBdr>
      <w:spacing w:before="280" w:after="280"/>
      <w:jc w:val="center"/>
    </w:pPr>
    <w:rPr>
      <w:rFonts w:ascii="Arial" w:hAnsi="Arial" w:cs="Arial"/>
      <w:sz w:val="18"/>
      <w:szCs w:val="18"/>
    </w:rPr>
  </w:style>
  <w:style w:type="paragraph" w:styleId="Xl113">
    <w:name w:val="xl113"/>
    <w:basedOn w:val="Normal"/>
    <w:qFormat/>
    <w:pPr>
      <w:spacing w:before="280" w:after="280"/>
      <w:jc w:val="center"/>
      <w:textAlignment w:val="center"/>
    </w:pPr>
    <w:rPr>
      <w:rFonts w:ascii="Arial" w:hAnsi="Arial" w:cs="Arial"/>
      <w:sz w:val="16"/>
      <w:szCs w:val="16"/>
    </w:rPr>
  </w:style>
  <w:style w:type="paragraph" w:styleId="Xl114">
    <w:name w:val="xl114"/>
    <w:basedOn w:val="Normal"/>
    <w:qFormat/>
    <w:pPr>
      <w:pBdr>
        <w:right w:val="single" w:sz="4" w:space="0" w:color="000000"/>
      </w:pBdr>
      <w:spacing w:before="280" w:after="280"/>
      <w:jc w:val="center"/>
      <w:textAlignment w:val="center"/>
    </w:pPr>
    <w:rPr>
      <w:rFonts w:ascii="Arial" w:hAnsi="Arial" w:cs="Arial"/>
      <w:sz w:val="16"/>
      <w:szCs w:val="16"/>
    </w:rPr>
  </w:style>
  <w:style w:type="paragraph" w:styleId="Xl115">
    <w:name w:val="xl115"/>
    <w:basedOn w:val="Normal"/>
    <w:qFormat/>
    <w:pPr>
      <w:pBdr>
        <w:right w:val="single" w:sz="4" w:space="0" w:color="000000"/>
      </w:pBdr>
      <w:spacing w:before="280" w:after="280"/>
      <w:jc w:val="left"/>
    </w:pPr>
    <w:rPr>
      <w:rFonts w:ascii="Arial" w:hAnsi="Arial" w:cs="Arial"/>
      <w:sz w:val="18"/>
      <w:szCs w:val="18"/>
    </w:rPr>
  </w:style>
  <w:style w:type="paragraph" w:styleId="Xl116">
    <w:name w:val="xl116"/>
    <w:basedOn w:val="Normal"/>
    <w:qFormat/>
    <w:pPr>
      <w:pBdr>
        <w:left w:val="single" w:sz="4" w:space="0" w:color="000000"/>
        <w:right w:val="single" w:sz="4" w:space="0" w:color="000000"/>
      </w:pBdr>
      <w:spacing w:before="280" w:after="280"/>
      <w:jc w:val="right"/>
    </w:pPr>
    <w:rPr>
      <w:rFonts w:ascii="Arial" w:hAnsi="Arial" w:cs="Arial"/>
      <w:sz w:val="18"/>
      <w:szCs w:val="18"/>
    </w:rPr>
  </w:style>
  <w:style w:type="paragraph" w:styleId="Xl117">
    <w:name w:val="xl117"/>
    <w:basedOn w:val="Normal"/>
    <w:qFormat/>
    <w:pPr>
      <w:pBdr>
        <w:left w:val="single" w:sz="4" w:space="0" w:color="000000"/>
      </w:pBdr>
      <w:spacing w:before="280" w:after="280"/>
      <w:jc w:val="left"/>
    </w:pPr>
    <w:rPr>
      <w:rFonts w:ascii="Arial" w:hAnsi="Arial" w:cs="Arial"/>
      <w:sz w:val="18"/>
      <w:szCs w:val="18"/>
    </w:rPr>
  </w:style>
  <w:style w:type="paragraph" w:styleId="Xl118">
    <w:name w:val="xl118"/>
    <w:basedOn w:val="Normal"/>
    <w:qFormat/>
    <w:pPr>
      <w:pBdr>
        <w:right w:val="single" w:sz="4" w:space="0" w:color="000000"/>
      </w:pBdr>
      <w:spacing w:before="280" w:after="280"/>
      <w:jc w:val="center"/>
    </w:pPr>
    <w:rPr>
      <w:rFonts w:ascii="Arial" w:hAnsi="Arial" w:cs="Arial"/>
      <w:sz w:val="16"/>
      <w:szCs w:val="16"/>
    </w:rPr>
  </w:style>
  <w:style w:type="paragraph" w:styleId="Xl119">
    <w:name w:val="xl119"/>
    <w:basedOn w:val="Normal"/>
    <w:qFormat/>
    <w:pPr>
      <w:spacing w:before="280" w:after="280"/>
      <w:jc w:val="center"/>
      <w:textAlignment w:val="top"/>
    </w:pPr>
    <w:rPr>
      <w:rFonts w:ascii="Arial" w:hAnsi="Arial" w:cs="Arial"/>
      <w:sz w:val="16"/>
      <w:szCs w:val="16"/>
    </w:rPr>
  </w:style>
  <w:style w:type="paragraph" w:styleId="Xl120">
    <w:name w:val="xl120"/>
    <w:basedOn w:val="Normal"/>
    <w:qFormat/>
    <w:pPr>
      <w:pBdr>
        <w:left w:val="single" w:sz="4" w:space="0" w:color="000000"/>
      </w:pBdr>
      <w:spacing w:before="280" w:after="280"/>
      <w:jc w:val="left"/>
    </w:pPr>
    <w:rPr>
      <w:rFonts w:ascii="Arial" w:hAnsi="Arial" w:cs="Arial"/>
      <w:sz w:val="16"/>
      <w:szCs w:val="16"/>
    </w:rPr>
  </w:style>
  <w:style w:type="paragraph" w:styleId="Xl121">
    <w:name w:val="xl121"/>
    <w:basedOn w:val="Normal"/>
    <w:qFormat/>
    <w:pPr>
      <w:pBdr>
        <w:left w:val="single" w:sz="4" w:space="0" w:color="000000"/>
      </w:pBdr>
      <w:spacing w:before="280" w:after="280"/>
      <w:jc w:val="left"/>
    </w:pPr>
    <w:rPr>
      <w:rFonts w:ascii="Arial" w:hAnsi="Arial" w:cs="Arial"/>
      <w:sz w:val="18"/>
      <w:szCs w:val="18"/>
    </w:rPr>
  </w:style>
  <w:style w:type="paragraph" w:styleId="Xl122">
    <w:name w:val="xl122"/>
    <w:basedOn w:val="Normal"/>
    <w:qFormat/>
    <w:pPr>
      <w:pBdr>
        <w:left w:val="single" w:sz="4" w:space="0" w:color="000000"/>
        <w:right w:val="single" w:sz="4" w:space="0" w:color="000000"/>
      </w:pBdr>
      <w:spacing w:before="280" w:after="280"/>
      <w:jc w:val="left"/>
    </w:pPr>
    <w:rPr>
      <w:rFonts w:ascii="Arial" w:hAnsi="Arial" w:cs="Arial"/>
      <w:sz w:val="18"/>
      <w:szCs w:val="18"/>
    </w:rPr>
  </w:style>
  <w:style w:type="paragraph" w:styleId="Xl123">
    <w:name w:val="xl123"/>
    <w:basedOn w:val="Normal"/>
    <w:qFormat/>
    <w:pPr>
      <w:pBdr>
        <w:left w:val="single" w:sz="4" w:space="0" w:color="000000"/>
        <w:right w:val="single" w:sz="4" w:space="0" w:color="000000"/>
      </w:pBdr>
      <w:spacing w:before="280" w:after="280"/>
      <w:jc w:val="left"/>
    </w:pPr>
    <w:rPr>
      <w:b/>
      <w:bCs/>
      <w:sz w:val="18"/>
      <w:szCs w:val="18"/>
    </w:rPr>
  </w:style>
  <w:style w:type="paragraph" w:styleId="Xl124">
    <w:name w:val="xl124"/>
    <w:basedOn w:val="Normal"/>
    <w:qFormat/>
    <w:pPr>
      <w:pBdr>
        <w:left w:val="single" w:sz="4" w:space="0" w:color="000000"/>
      </w:pBdr>
      <w:spacing w:before="280" w:after="280"/>
      <w:jc w:val="center"/>
    </w:pPr>
    <w:rPr>
      <w:rFonts w:ascii="Arial" w:hAnsi="Arial" w:cs="Arial"/>
      <w:sz w:val="18"/>
      <w:szCs w:val="18"/>
    </w:rPr>
  </w:style>
  <w:style w:type="paragraph" w:styleId="Xl125">
    <w:name w:val="xl125"/>
    <w:basedOn w:val="Normal"/>
    <w:qFormat/>
    <w:pPr>
      <w:pBdr>
        <w:left w:val="single" w:sz="4" w:space="0" w:color="000000"/>
      </w:pBdr>
      <w:spacing w:before="280" w:after="280"/>
      <w:jc w:val="center"/>
    </w:pPr>
    <w:rPr>
      <w:rFonts w:ascii="Arial" w:hAnsi="Arial" w:cs="Arial"/>
      <w:sz w:val="16"/>
      <w:szCs w:val="16"/>
    </w:rPr>
  </w:style>
  <w:style w:type="paragraph" w:styleId="Xl126">
    <w:name w:val="xl126"/>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127">
    <w:name w:val="xl127"/>
    <w:basedOn w:val="Normal"/>
    <w:qFormat/>
    <w:pPr>
      <w:pBdr>
        <w:left w:val="single" w:sz="4" w:space="0" w:color="000000"/>
        <w:right w:val="single" w:sz="4" w:space="0" w:color="000000"/>
      </w:pBdr>
      <w:spacing w:before="280" w:after="280"/>
      <w:jc w:val="center"/>
    </w:pPr>
    <w:rPr>
      <w:rFonts w:ascii="Arial" w:hAnsi="Arial" w:cs="Arial"/>
      <w:sz w:val="16"/>
      <w:szCs w:val="16"/>
    </w:rPr>
  </w:style>
  <w:style w:type="paragraph" w:styleId="Xl128">
    <w:name w:val="xl128"/>
    <w:basedOn w:val="Normal"/>
    <w:qFormat/>
    <w:pPr>
      <w:pBdr>
        <w:left w:val="single" w:sz="4" w:space="0" w:color="000000"/>
      </w:pBdr>
      <w:spacing w:before="280" w:after="280"/>
      <w:jc w:val="left"/>
    </w:pPr>
    <w:rPr>
      <w:rFonts w:ascii="Arial" w:hAnsi="Arial" w:cs="Arial"/>
      <w:sz w:val="18"/>
      <w:szCs w:val="18"/>
    </w:rPr>
  </w:style>
  <w:style w:type="paragraph" w:styleId="Xl129">
    <w:name w:val="xl129"/>
    <w:basedOn w:val="Normal"/>
    <w:qFormat/>
    <w:pPr>
      <w:pBdr>
        <w:left w:val="single" w:sz="4" w:space="0" w:color="000000"/>
        <w:right w:val="single" w:sz="4" w:space="0" w:color="000000"/>
      </w:pBdr>
      <w:spacing w:before="280" w:after="280"/>
      <w:jc w:val="left"/>
    </w:pPr>
    <w:rPr>
      <w:rFonts w:ascii="Arial" w:hAnsi="Arial" w:cs="Arial"/>
      <w:sz w:val="18"/>
      <w:szCs w:val="18"/>
    </w:rPr>
  </w:style>
  <w:style w:type="paragraph" w:styleId="Xl130">
    <w:name w:val="xl130"/>
    <w:basedOn w:val="Normal"/>
    <w:qFormat/>
    <w:pPr>
      <w:pBdr>
        <w:right w:val="single" w:sz="4" w:space="0" w:color="000000"/>
      </w:pBdr>
      <w:spacing w:before="280" w:after="280"/>
      <w:jc w:val="right"/>
    </w:pPr>
    <w:rPr>
      <w:rFonts w:ascii="Arial" w:hAnsi="Arial" w:cs="Arial"/>
      <w:sz w:val="18"/>
      <w:szCs w:val="18"/>
    </w:rPr>
  </w:style>
  <w:style w:type="paragraph" w:styleId="Xl131">
    <w:name w:val="xl131"/>
    <w:basedOn w:val="Normal"/>
    <w:qFormat/>
    <w:pPr>
      <w:pBdr>
        <w:left w:val="single" w:sz="4" w:space="0" w:color="000000"/>
      </w:pBdr>
      <w:spacing w:before="280" w:after="280"/>
      <w:jc w:val="left"/>
    </w:pPr>
    <w:rPr>
      <w:rFonts w:ascii="Arial" w:hAnsi="Arial" w:cs="Arial"/>
      <w:sz w:val="16"/>
      <w:szCs w:val="16"/>
    </w:rPr>
  </w:style>
  <w:style w:type="paragraph" w:styleId="Xl132">
    <w:name w:val="xl132"/>
    <w:basedOn w:val="Normal"/>
    <w:qFormat/>
    <w:pPr>
      <w:pBdr>
        <w:left w:val="single" w:sz="4" w:space="0" w:color="000000"/>
        <w:right w:val="single" w:sz="4" w:space="0" w:color="000000"/>
      </w:pBdr>
      <w:spacing w:before="280" w:after="280"/>
      <w:jc w:val="left"/>
    </w:pPr>
    <w:rPr>
      <w:rFonts w:ascii="Arial" w:hAnsi="Arial" w:cs="Arial"/>
      <w:sz w:val="16"/>
      <w:szCs w:val="16"/>
    </w:rPr>
  </w:style>
  <w:style w:type="paragraph" w:styleId="Xl133">
    <w:name w:val="xl133"/>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134">
    <w:name w:val="xl134"/>
    <w:basedOn w:val="Normal"/>
    <w:qFormat/>
    <w:pPr>
      <w:pBdr>
        <w:left w:val="single" w:sz="4" w:space="0" w:color="000000"/>
        <w:right w:val="single" w:sz="4" w:space="0" w:color="000000"/>
      </w:pBdr>
      <w:spacing w:before="280" w:after="280"/>
      <w:jc w:val="left"/>
    </w:pPr>
    <w:rPr>
      <w:rFonts w:ascii="Arial" w:hAnsi="Arial" w:cs="Arial"/>
      <w:sz w:val="16"/>
      <w:szCs w:val="16"/>
    </w:rPr>
  </w:style>
  <w:style w:type="paragraph" w:styleId="Xl135">
    <w:name w:val="xl135"/>
    <w:basedOn w:val="Normal"/>
    <w:qFormat/>
    <w:pPr>
      <w:pBdr>
        <w:right w:val="single" w:sz="4" w:space="0" w:color="000000"/>
      </w:pBdr>
      <w:spacing w:before="280" w:after="280"/>
      <w:jc w:val="center"/>
    </w:pPr>
    <w:rPr>
      <w:rFonts w:ascii="Arial" w:hAnsi="Arial" w:cs="Arial"/>
      <w:sz w:val="18"/>
      <w:szCs w:val="18"/>
    </w:rPr>
  </w:style>
  <w:style w:type="paragraph" w:styleId="Xl136">
    <w:name w:val="xl136"/>
    <w:basedOn w:val="Normal"/>
    <w:qFormat/>
    <w:pPr>
      <w:pBdr>
        <w:right w:val="single" w:sz="4" w:space="0" w:color="000000"/>
      </w:pBdr>
      <w:spacing w:before="280" w:after="280"/>
      <w:jc w:val="center"/>
    </w:pPr>
    <w:rPr>
      <w:rFonts w:ascii="Arial" w:hAnsi="Arial" w:cs="Arial"/>
      <w:sz w:val="16"/>
      <w:szCs w:val="16"/>
    </w:rPr>
  </w:style>
  <w:style w:type="paragraph" w:styleId="Xl137">
    <w:name w:val="xl137"/>
    <w:basedOn w:val="Normal"/>
    <w:qFormat/>
    <w:pPr>
      <w:pBdr>
        <w:left w:val="single" w:sz="4" w:space="0" w:color="000000"/>
        <w:right w:val="single" w:sz="4" w:space="0" w:color="000000"/>
      </w:pBdr>
      <w:spacing w:before="280" w:after="280"/>
      <w:jc w:val="left"/>
      <w:textAlignment w:val="center"/>
    </w:pPr>
    <w:rPr>
      <w:rFonts w:ascii="Arial" w:hAnsi="Arial" w:cs="Arial"/>
      <w:sz w:val="16"/>
      <w:szCs w:val="16"/>
    </w:rPr>
  </w:style>
  <w:style w:type="paragraph" w:styleId="Xl138">
    <w:name w:val="xl138"/>
    <w:basedOn w:val="Normal"/>
    <w:qFormat/>
    <w:pPr>
      <w:pBdr>
        <w:left w:val="single" w:sz="4" w:space="0" w:color="000000"/>
        <w:right w:val="single" w:sz="4" w:space="0" w:color="000000"/>
      </w:pBdr>
      <w:spacing w:before="280" w:after="280"/>
      <w:jc w:val="center"/>
    </w:pPr>
    <w:rPr>
      <w:b/>
      <w:bCs/>
      <w:sz w:val="18"/>
      <w:szCs w:val="18"/>
    </w:rPr>
  </w:style>
  <w:style w:type="paragraph" w:styleId="Xl139">
    <w:name w:val="xl139"/>
    <w:basedOn w:val="Normal"/>
    <w:qFormat/>
    <w:pPr>
      <w:pBdr>
        <w:right w:val="single" w:sz="4" w:space="0" w:color="000000"/>
      </w:pBdr>
      <w:spacing w:before="280" w:after="280"/>
      <w:jc w:val="left"/>
    </w:pPr>
    <w:rPr>
      <w:rFonts w:ascii="Arial" w:hAnsi="Arial" w:cs="Arial"/>
      <w:sz w:val="18"/>
      <w:szCs w:val="18"/>
    </w:rPr>
  </w:style>
  <w:style w:type="paragraph" w:styleId="Xl140">
    <w:name w:val="xl140"/>
    <w:basedOn w:val="Normal"/>
    <w:qFormat/>
    <w:pPr>
      <w:pBdr>
        <w:right w:val="single" w:sz="4" w:space="0" w:color="000000"/>
      </w:pBdr>
      <w:spacing w:before="280" w:after="280"/>
      <w:jc w:val="left"/>
    </w:pPr>
    <w:rPr>
      <w:rFonts w:ascii="Arial" w:hAnsi="Arial" w:cs="Arial"/>
      <w:sz w:val="16"/>
      <w:szCs w:val="16"/>
    </w:rPr>
  </w:style>
  <w:style w:type="paragraph" w:styleId="Xl141">
    <w:name w:val="xl141"/>
    <w:basedOn w:val="Normal"/>
    <w:qFormat/>
    <w:pPr>
      <w:pBdr>
        <w:left w:val="single" w:sz="4" w:space="0" w:color="000000"/>
        <w:right w:val="single" w:sz="4" w:space="0" w:color="000000"/>
      </w:pBdr>
      <w:spacing w:before="280" w:after="280"/>
      <w:jc w:val="center"/>
    </w:pPr>
    <w:rPr>
      <w:sz w:val="16"/>
      <w:szCs w:val="16"/>
    </w:rPr>
  </w:style>
  <w:style w:type="paragraph" w:styleId="Xl142">
    <w:name w:val="xl142"/>
    <w:basedOn w:val="Normal"/>
    <w:qFormat/>
    <w:pPr>
      <w:pBdr>
        <w:left w:val="single" w:sz="4" w:space="0" w:color="000000"/>
        <w:right w:val="single" w:sz="4" w:space="0" w:color="000000"/>
      </w:pBdr>
      <w:spacing w:before="280" w:after="280"/>
      <w:jc w:val="center"/>
    </w:pPr>
    <w:rPr>
      <w:rFonts w:ascii="Arial" w:hAnsi="Arial" w:cs="Arial"/>
      <w:sz w:val="16"/>
      <w:szCs w:val="16"/>
    </w:rPr>
  </w:style>
  <w:style w:type="paragraph" w:styleId="Xl143">
    <w:name w:val="xl143"/>
    <w:basedOn w:val="Normal"/>
    <w:qFormat/>
    <w:pPr>
      <w:pBdr>
        <w:left w:val="single" w:sz="4" w:space="0" w:color="000000"/>
        <w:right w:val="single" w:sz="4" w:space="0" w:color="000000"/>
      </w:pBdr>
      <w:spacing w:before="280" w:after="280"/>
      <w:jc w:val="center"/>
    </w:pPr>
    <w:rPr>
      <w:rFonts w:ascii="Arial" w:hAnsi="Arial" w:cs="Arial"/>
      <w:sz w:val="18"/>
      <w:szCs w:val="18"/>
    </w:rPr>
  </w:style>
  <w:style w:type="paragraph" w:styleId="Xl144">
    <w:name w:val="xl144"/>
    <w:basedOn w:val="Normal"/>
    <w:qFormat/>
    <w:pPr>
      <w:pBdr>
        <w:left w:val="single" w:sz="4" w:space="0" w:color="000000"/>
      </w:pBdr>
      <w:spacing w:before="280" w:after="280"/>
      <w:jc w:val="center"/>
    </w:pPr>
    <w:rPr>
      <w:rFonts w:ascii="Arial" w:hAnsi="Arial" w:cs="Arial"/>
      <w:sz w:val="16"/>
      <w:szCs w:val="16"/>
    </w:rPr>
  </w:style>
  <w:style w:type="paragraph" w:styleId="Xl145">
    <w:name w:val="xl145"/>
    <w:basedOn w:val="Normal"/>
    <w:qFormat/>
    <w:pPr>
      <w:pBdr>
        <w:left w:val="single" w:sz="4" w:space="0" w:color="000000"/>
      </w:pBdr>
      <w:spacing w:before="280" w:after="280"/>
      <w:jc w:val="right"/>
    </w:pPr>
    <w:rPr>
      <w:rFonts w:ascii="Arial" w:hAnsi="Arial" w:cs="Arial"/>
      <w:sz w:val="18"/>
      <w:szCs w:val="18"/>
    </w:rPr>
  </w:style>
  <w:style w:type="paragraph" w:styleId="Xl146">
    <w:name w:val="xl146"/>
    <w:basedOn w:val="Normal"/>
    <w:qFormat/>
    <w:pPr>
      <w:pBdr>
        <w:left w:val="single" w:sz="4" w:space="0" w:color="000000"/>
      </w:pBdr>
      <w:spacing w:before="280" w:after="280"/>
      <w:jc w:val="right"/>
    </w:pPr>
    <w:rPr>
      <w:rFonts w:ascii="Arial" w:hAnsi="Arial" w:cs="Arial"/>
      <w:sz w:val="18"/>
      <w:szCs w:val="18"/>
    </w:rPr>
  </w:style>
  <w:style w:type="paragraph" w:styleId="Xl147">
    <w:name w:val="xl147"/>
    <w:basedOn w:val="Normal"/>
    <w:qFormat/>
    <w:pPr>
      <w:pBdr>
        <w:left w:val="single" w:sz="4" w:space="0" w:color="000000"/>
        <w:right w:val="single" w:sz="4" w:space="0" w:color="000000"/>
      </w:pBdr>
      <w:spacing w:before="280" w:after="280"/>
      <w:jc w:val="left"/>
    </w:pPr>
    <w:rPr>
      <w:rFonts w:ascii="Arial" w:hAnsi="Arial" w:cs="Arial"/>
      <w:sz w:val="18"/>
      <w:szCs w:val="18"/>
    </w:rPr>
  </w:style>
  <w:style w:type="paragraph" w:styleId="Xl148">
    <w:name w:val="xl148"/>
    <w:basedOn w:val="Normal"/>
    <w:qFormat/>
    <w:pPr>
      <w:pBdr>
        <w:left w:val="single" w:sz="4" w:space="0" w:color="000000"/>
        <w:right w:val="single" w:sz="4" w:space="0" w:color="000000"/>
      </w:pBdr>
      <w:spacing w:before="280" w:after="280"/>
      <w:jc w:val="left"/>
    </w:pPr>
    <w:rPr>
      <w:rFonts w:ascii="Arial" w:hAnsi="Arial" w:cs="Arial"/>
      <w:sz w:val="16"/>
      <w:szCs w:val="16"/>
    </w:rPr>
  </w:style>
  <w:style w:type="paragraph" w:styleId="Xl149">
    <w:name w:val="xl149"/>
    <w:basedOn w:val="Normal"/>
    <w:qFormat/>
    <w:pPr>
      <w:pBdr>
        <w:left w:val="single" w:sz="4" w:space="0" w:color="000000"/>
        <w:right w:val="single" w:sz="4" w:space="0" w:color="000000"/>
      </w:pBdr>
      <w:spacing w:before="280" w:after="280"/>
      <w:jc w:val="right"/>
    </w:pPr>
    <w:rPr>
      <w:rFonts w:ascii="Arial" w:hAnsi="Arial" w:cs="Arial"/>
      <w:sz w:val="18"/>
      <w:szCs w:val="18"/>
    </w:rPr>
  </w:style>
  <w:style w:type="paragraph" w:styleId="Xl150">
    <w:name w:val="xl150"/>
    <w:basedOn w:val="Normal"/>
    <w:qFormat/>
    <w:pPr>
      <w:pBdr>
        <w:left w:val="single" w:sz="4" w:space="0" w:color="000000"/>
        <w:right w:val="single" w:sz="4" w:space="0" w:color="000000"/>
      </w:pBdr>
      <w:spacing w:before="280" w:after="280"/>
      <w:jc w:val="right"/>
    </w:pPr>
    <w:rPr>
      <w:rFonts w:ascii="Arial" w:hAnsi="Arial" w:cs="Arial"/>
      <w:sz w:val="18"/>
      <w:szCs w:val="18"/>
    </w:rPr>
  </w:style>
  <w:style w:type="paragraph" w:styleId="Xl151">
    <w:name w:val="xl151"/>
    <w:basedOn w:val="Normal"/>
    <w:qFormat/>
    <w:pPr>
      <w:pBdr>
        <w:left w:val="single" w:sz="4" w:space="0" w:color="000000"/>
        <w:right w:val="single" w:sz="4" w:space="0" w:color="000000"/>
      </w:pBdr>
      <w:spacing w:before="280" w:after="280"/>
      <w:jc w:val="right"/>
    </w:pPr>
    <w:rPr>
      <w:rFonts w:ascii="Arial" w:hAnsi="Arial" w:cs="Arial"/>
      <w:sz w:val="16"/>
      <w:szCs w:val="16"/>
    </w:rPr>
  </w:style>
  <w:style w:type="paragraph" w:styleId="Xl152">
    <w:name w:val="xl152"/>
    <w:basedOn w:val="Normal"/>
    <w:qFormat/>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styleId="Xl153">
    <w:name w:val="xl153"/>
    <w:basedOn w:val="Normal"/>
    <w:qFormat/>
    <w:pPr>
      <w:pBdr>
        <w:left w:val="single" w:sz="4" w:space="0" w:color="000000"/>
        <w:right w:val="single" w:sz="4" w:space="0" w:color="000000"/>
      </w:pBdr>
      <w:spacing w:before="280" w:after="280"/>
      <w:jc w:val="left"/>
      <w:textAlignment w:val="top"/>
    </w:pPr>
    <w:rPr>
      <w:rFonts w:ascii="Arial" w:hAnsi="Arial" w:cs="Arial"/>
      <w:sz w:val="16"/>
      <w:szCs w:val="16"/>
    </w:rPr>
  </w:style>
  <w:style w:type="paragraph" w:styleId="Xl154">
    <w:name w:val="xl154"/>
    <w:basedOn w:val="Normal"/>
    <w:qFormat/>
    <w:pPr>
      <w:pBdr>
        <w:left w:val="single" w:sz="4" w:space="0" w:color="000000"/>
        <w:right w:val="single" w:sz="4" w:space="0" w:color="000000"/>
      </w:pBdr>
      <w:spacing w:before="280" w:after="280"/>
      <w:jc w:val="left"/>
      <w:textAlignment w:val="top"/>
    </w:pPr>
    <w:rPr>
      <w:rFonts w:ascii="Arial" w:hAnsi="Arial" w:cs="Arial"/>
      <w:sz w:val="16"/>
      <w:szCs w:val="16"/>
    </w:rPr>
  </w:style>
  <w:style w:type="paragraph" w:styleId="Xl155">
    <w:name w:val="xl155"/>
    <w:basedOn w:val="Normal"/>
    <w:qFormat/>
    <w:pPr>
      <w:pBdr>
        <w:top w:val="single" w:sz="4" w:space="0" w:color="000000"/>
        <w:right w:val="single" w:sz="4" w:space="0" w:color="000000"/>
      </w:pBdr>
      <w:spacing w:before="280" w:after="280"/>
      <w:jc w:val="left"/>
      <w:textAlignment w:val="center"/>
    </w:pPr>
    <w:rPr>
      <w:rFonts w:ascii="Arial" w:hAnsi="Arial" w:cs="Arial"/>
      <w:sz w:val="16"/>
      <w:szCs w:val="16"/>
    </w:rPr>
  </w:style>
  <w:style w:type="paragraph" w:styleId="Xl156">
    <w:name w:val="xl156"/>
    <w:basedOn w:val="Normal"/>
    <w:qFormat/>
    <w:pPr>
      <w:pBdr>
        <w:right w:val="single" w:sz="4" w:space="0" w:color="000000"/>
      </w:pBdr>
      <w:spacing w:before="280" w:after="280"/>
      <w:jc w:val="left"/>
      <w:textAlignment w:val="center"/>
    </w:pPr>
    <w:rPr>
      <w:rFonts w:ascii="Arial" w:hAnsi="Arial" w:cs="Arial"/>
      <w:sz w:val="16"/>
      <w:szCs w:val="16"/>
    </w:rPr>
  </w:style>
  <w:style w:type="paragraph" w:styleId="Xl157">
    <w:name w:val="xl157"/>
    <w:basedOn w:val="Normal"/>
    <w:qFormat/>
    <w:pPr>
      <w:pBdr>
        <w:right w:val="single" w:sz="4" w:space="0" w:color="000000"/>
      </w:pBdr>
      <w:spacing w:before="280" w:after="280"/>
      <w:jc w:val="left"/>
      <w:textAlignment w:val="top"/>
    </w:pPr>
    <w:rPr>
      <w:rFonts w:ascii="Arial" w:hAnsi="Arial" w:cs="Arial"/>
      <w:sz w:val="16"/>
      <w:szCs w:val="16"/>
    </w:rPr>
  </w:style>
  <w:style w:type="paragraph" w:styleId="Xl158">
    <w:name w:val="xl158"/>
    <w:basedOn w:val="Normal"/>
    <w:qFormat/>
    <w:pPr>
      <w:pBdr>
        <w:right w:val="single" w:sz="4" w:space="0" w:color="000000"/>
      </w:pBdr>
      <w:spacing w:before="280" w:after="280"/>
      <w:jc w:val="left"/>
    </w:pPr>
    <w:rPr>
      <w:sz w:val="16"/>
      <w:szCs w:val="16"/>
    </w:rPr>
  </w:style>
  <w:style w:type="paragraph" w:styleId="Xl159">
    <w:name w:val="xl159"/>
    <w:basedOn w:val="Normal"/>
    <w:qFormat/>
    <w:pPr>
      <w:pBdr>
        <w:right w:val="single" w:sz="4" w:space="0" w:color="000000"/>
      </w:pBdr>
      <w:spacing w:before="280" w:after="280"/>
      <w:jc w:val="left"/>
    </w:pPr>
    <w:rPr>
      <w:rFonts w:ascii="Arial" w:hAnsi="Arial" w:cs="Arial"/>
      <w:b/>
      <w:bCs/>
      <w:sz w:val="18"/>
      <w:szCs w:val="18"/>
    </w:rPr>
  </w:style>
  <w:style w:type="paragraph" w:styleId="Xl160">
    <w:name w:val="xl160"/>
    <w:basedOn w:val="Normal"/>
    <w:qFormat/>
    <w:pPr>
      <w:pBdr>
        <w:right w:val="single" w:sz="4" w:space="0" w:color="000000"/>
      </w:pBdr>
      <w:spacing w:before="280" w:after="280"/>
      <w:jc w:val="left"/>
    </w:pPr>
    <w:rPr>
      <w:rFonts w:ascii="Arial" w:hAnsi="Arial" w:cs="Arial"/>
      <w:sz w:val="18"/>
      <w:szCs w:val="18"/>
    </w:rPr>
  </w:style>
  <w:style w:type="paragraph" w:styleId="Xl161">
    <w:name w:val="xl161"/>
    <w:basedOn w:val="Normal"/>
    <w:qFormat/>
    <w:pPr>
      <w:pBdr>
        <w:right w:val="single" w:sz="4" w:space="0" w:color="000000"/>
      </w:pBdr>
      <w:spacing w:before="280" w:after="280"/>
      <w:jc w:val="left"/>
    </w:pPr>
    <w:rPr>
      <w:rFonts w:ascii="Arial" w:hAnsi="Arial" w:cs="Arial"/>
      <w:sz w:val="16"/>
      <w:szCs w:val="16"/>
    </w:rPr>
  </w:style>
  <w:style w:type="paragraph" w:styleId="Xl162">
    <w:name w:val="xl162"/>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6"/>
      <w:szCs w:val="16"/>
    </w:rPr>
  </w:style>
  <w:style w:type="paragraph" w:styleId="Xl163">
    <w:name w:val="xl163"/>
    <w:basedOn w:val="Normal"/>
    <w:qFormat/>
    <w:pPr>
      <w:pBdr>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164">
    <w:name w:val="xl164"/>
    <w:basedOn w:val="Normal"/>
    <w:qFormat/>
    <w:pPr>
      <w:pBdr>
        <w:left w:val="single" w:sz="4" w:space="0" w:color="000000"/>
        <w:right w:val="single" w:sz="4" w:space="0" w:color="000000"/>
      </w:pBdr>
      <w:spacing w:before="280" w:after="280"/>
      <w:jc w:val="center"/>
      <w:textAlignment w:val="top"/>
    </w:pPr>
    <w:rPr>
      <w:rFonts w:ascii="Arial" w:hAnsi="Arial" w:cs="Arial"/>
      <w:sz w:val="16"/>
      <w:szCs w:val="16"/>
    </w:rPr>
  </w:style>
  <w:style w:type="paragraph" w:styleId="Xl165">
    <w:name w:val="xl165"/>
    <w:basedOn w:val="Normal"/>
    <w:qFormat/>
    <w:pPr>
      <w:pBdr>
        <w:left w:val="single" w:sz="4" w:space="0" w:color="000000"/>
        <w:right w:val="single" w:sz="4" w:space="0" w:color="000000"/>
      </w:pBdr>
      <w:spacing w:before="280" w:after="280"/>
      <w:jc w:val="center"/>
      <w:textAlignment w:val="top"/>
    </w:pPr>
    <w:rPr>
      <w:rFonts w:ascii="Arial" w:hAnsi="Arial" w:cs="Arial"/>
      <w:sz w:val="16"/>
      <w:szCs w:val="16"/>
    </w:rPr>
  </w:style>
  <w:style w:type="paragraph" w:styleId="Xl166">
    <w:name w:val="xl166"/>
    <w:basedOn w:val="Normal"/>
    <w:qFormat/>
    <w:pPr>
      <w:pBdr>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167">
    <w:name w:val="xl167"/>
    <w:basedOn w:val="Normal"/>
    <w:qFormat/>
    <w:pPr>
      <w:pBdr>
        <w:top w:val="single" w:sz="4" w:space="0" w:color="000000"/>
        <w:left w:val="single" w:sz="4" w:space="0" w:color="000000"/>
      </w:pBdr>
      <w:spacing w:before="280" w:after="280"/>
      <w:jc w:val="center"/>
      <w:textAlignment w:val="center"/>
    </w:pPr>
    <w:rPr>
      <w:rFonts w:ascii="Arial" w:hAnsi="Arial" w:cs="Arial"/>
      <w:sz w:val="16"/>
      <w:szCs w:val="16"/>
    </w:rPr>
  </w:style>
  <w:style w:type="paragraph" w:styleId="Xl168">
    <w:name w:val="xl168"/>
    <w:basedOn w:val="Normal"/>
    <w:qFormat/>
    <w:pPr>
      <w:pBdr>
        <w:left w:val="single" w:sz="4" w:space="0" w:color="000000"/>
      </w:pBdr>
      <w:spacing w:before="280" w:after="280"/>
      <w:jc w:val="center"/>
      <w:textAlignment w:val="center"/>
    </w:pPr>
    <w:rPr>
      <w:rFonts w:ascii="Arial" w:hAnsi="Arial" w:cs="Arial"/>
      <w:sz w:val="16"/>
      <w:szCs w:val="16"/>
    </w:rPr>
  </w:style>
  <w:style w:type="paragraph" w:styleId="Xl169">
    <w:name w:val="xl169"/>
    <w:basedOn w:val="Normal"/>
    <w:qFormat/>
    <w:pPr>
      <w:pBdr>
        <w:left w:val="single" w:sz="4" w:space="0" w:color="000000"/>
      </w:pBdr>
      <w:spacing w:before="280" w:after="280"/>
      <w:jc w:val="center"/>
      <w:textAlignment w:val="top"/>
    </w:pPr>
    <w:rPr>
      <w:rFonts w:ascii="Arial" w:hAnsi="Arial" w:cs="Arial"/>
      <w:sz w:val="16"/>
      <w:szCs w:val="16"/>
    </w:rPr>
  </w:style>
  <w:style w:type="paragraph" w:styleId="Xl170">
    <w:name w:val="xl170"/>
    <w:basedOn w:val="Normal"/>
    <w:qFormat/>
    <w:pPr>
      <w:pBdr>
        <w:right w:val="single" w:sz="4" w:space="0" w:color="000000"/>
      </w:pBdr>
      <w:spacing w:before="280" w:after="280"/>
      <w:jc w:val="left"/>
      <w:textAlignment w:val="top"/>
    </w:pPr>
    <w:rPr>
      <w:rFonts w:ascii="Arial" w:hAnsi="Arial" w:cs="Arial"/>
      <w:sz w:val="16"/>
      <w:szCs w:val="16"/>
    </w:rPr>
  </w:style>
  <w:style w:type="paragraph" w:styleId="Xl171">
    <w:name w:val="xl171"/>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172">
    <w:name w:val="xl172"/>
    <w:basedOn w:val="Normal"/>
    <w:qFormat/>
    <w:pPr>
      <w:pBdr>
        <w:left w:val="single" w:sz="4" w:space="0" w:color="000000"/>
        <w:right w:val="single" w:sz="4" w:space="0" w:color="000000"/>
      </w:pBdr>
      <w:spacing w:before="280" w:after="280"/>
      <w:jc w:val="center"/>
      <w:textAlignment w:val="top"/>
    </w:pPr>
    <w:rPr>
      <w:rFonts w:ascii="Arial" w:hAnsi="Arial" w:cs="Arial"/>
      <w:sz w:val="16"/>
      <w:szCs w:val="16"/>
    </w:rPr>
  </w:style>
  <w:style w:type="paragraph" w:styleId="Xl173">
    <w:name w:val="xl173"/>
    <w:basedOn w:val="Normal"/>
    <w:qFormat/>
    <w:pPr>
      <w:pBdr>
        <w:left w:val="single" w:sz="4" w:space="0" w:color="000000"/>
        <w:right w:val="single" w:sz="4" w:space="0" w:color="000000"/>
      </w:pBdr>
      <w:spacing w:before="280" w:after="280"/>
      <w:jc w:val="center"/>
      <w:textAlignment w:val="top"/>
    </w:pPr>
    <w:rPr>
      <w:rFonts w:ascii="Arial" w:hAnsi="Arial" w:cs="Arial"/>
      <w:sz w:val="16"/>
      <w:szCs w:val="16"/>
    </w:rPr>
  </w:style>
  <w:style w:type="paragraph" w:styleId="Xl174">
    <w:name w:val="xl174"/>
    <w:basedOn w:val="Normal"/>
    <w:qFormat/>
    <w:pPr>
      <w:pBdr>
        <w:left w:val="single" w:sz="4" w:space="0" w:color="000000"/>
        <w:right w:val="single" w:sz="4" w:space="0" w:color="000000"/>
      </w:pBdr>
      <w:spacing w:before="280" w:after="280"/>
      <w:jc w:val="center"/>
    </w:pPr>
    <w:rPr>
      <w:sz w:val="16"/>
      <w:szCs w:val="16"/>
    </w:rPr>
  </w:style>
  <w:style w:type="paragraph" w:styleId="Xl175">
    <w:name w:val="xl175"/>
    <w:basedOn w:val="Normal"/>
    <w:qFormat/>
    <w:pPr>
      <w:pBdr>
        <w:left w:val="single" w:sz="4" w:space="0" w:color="000000"/>
        <w:right w:val="single" w:sz="4" w:space="0" w:color="000000"/>
      </w:pBdr>
      <w:spacing w:before="280" w:after="280"/>
      <w:jc w:val="left"/>
    </w:pPr>
    <w:rPr>
      <w:rFonts w:ascii="Arial" w:hAnsi="Arial" w:cs="Arial"/>
      <w:b/>
      <w:bCs/>
      <w:sz w:val="18"/>
      <w:szCs w:val="18"/>
    </w:rPr>
  </w:style>
  <w:style w:type="paragraph" w:styleId="Xl176">
    <w:name w:val="xl176"/>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177">
    <w:name w:val="xl177"/>
    <w:basedOn w:val="Normal"/>
    <w:qFormat/>
    <w:pPr>
      <w:pBdr>
        <w:left w:val="single" w:sz="4" w:space="0" w:color="000000"/>
        <w:right w:val="single" w:sz="4" w:space="0" w:color="000000"/>
      </w:pBdr>
      <w:spacing w:before="280" w:after="280"/>
      <w:jc w:val="left"/>
      <w:textAlignment w:val="center"/>
    </w:pPr>
    <w:rPr>
      <w:rFonts w:ascii="Arial" w:hAnsi="Arial" w:cs="Arial"/>
      <w:sz w:val="16"/>
      <w:szCs w:val="16"/>
    </w:rPr>
  </w:style>
  <w:style w:type="paragraph" w:styleId="Xl178">
    <w:name w:val="xl178"/>
    <w:basedOn w:val="Normal"/>
    <w:qFormat/>
    <w:pPr>
      <w:pBdr>
        <w:left w:val="single" w:sz="4" w:space="0" w:color="000000"/>
        <w:right w:val="single" w:sz="4" w:space="0" w:color="000000"/>
      </w:pBdr>
      <w:spacing w:before="280" w:after="280"/>
      <w:jc w:val="left"/>
      <w:textAlignment w:val="top"/>
    </w:pPr>
    <w:rPr>
      <w:rFonts w:ascii="Arial" w:hAnsi="Arial" w:cs="Arial"/>
      <w:sz w:val="16"/>
      <w:szCs w:val="16"/>
    </w:rPr>
  </w:style>
  <w:style w:type="paragraph" w:styleId="Xl179">
    <w:name w:val="xl179"/>
    <w:basedOn w:val="Normal"/>
    <w:qFormat/>
    <w:pPr>
      <w:pBdr>
        <w:top w:val="single" w:sz="4" w:space="0" w:color="000000"/>
      </w:pBdr>
      <w:spacing w:before="280" w:after="280"/>
      <w:jc w:val="center"/>
      <w:textAlignment w:val="center"/>
    </w:pPr>
    <w:rPr>
      <w:rFonts w:ascii="Arial" w:hAnsi="Arial" w:cs="Arial"/>
      <w:sz w:val="16"/>
      <w:szCs w:val="16"/>
    </w:rPr>
  </w:style>
  <w:style w:type="paragraph" w:styleId="Xl180">
    <w:name w:val="xl180"/>
    <w:basedOn w:val="Normal"/>
    <w:qFormat/>
    <w:pPr>
      <w:pBdr>
        <w:right w:val="single" w:sz="4" w:space="0" w:color="000000"/>
      </w:pBdr>
      <w:spacing w:before="280" w:after="280"/>
      <w:jc w:val="left"/>
      <w:textAlignment w:val="top"/>
    </w:pPr>
    <w:rPr>
      <w:rFonts w:ascii="Arial" w:hAnsi="Arial" w:cs="Arial"/>
      <w:sz w:val="16"/>
      <w:szCs w:val="16"/>
    </w:rPr>
  </w:style>
  <w:style w:type="paragraph" w:styleId="Xl181">
    <w:name w:val="xl181"/>
    <w:basedOn w:val="Normal"/>
    <w:qFormat/>
    <w:pPr>
      <w:pBdr>
        <w:top w:val="single" w:sz="4" w:space="0" w:color="000000"/>
        <w:left w:val="single" w:sz="4" w:space="0" w:color="000000"/>
      </w:pBdr>
      <w:spacing w:before="280" w:after="280"/>
      <w:jc w:val="right"/>
      <w:textAlignment w:val="center"/>
    </w:pPr>
    <w:rPr>
      <w:rFonts w:ascii="Arial" w:hAnsi="Arial" w:cs="Arial"/>
      <w:sz w:val="16"/>
      <w:szCs w:val="16"/>
    </w:rPr>
  </w:style>
  <w:style w:type="paragraph" w:styleId="Xl182">
    <w:name w:val="xl182"/>
    <w:basedOn w:val="Normal"/>
    <w:qFormat/>
    <w:pPr>
      <w:pBdr>
        <w:top w:val="single" w:sz="4" w:space="0" w:color="000000"/>
        <w:right w:val="single" w:sz="4" w:space="0" w:color="000000"/>
      </w:pBdr>
      <w:spacing w:before="280" w:after="280"/>
      <w:jc w:val="center"/>
      <w:textAlignment w:val="center"/>
    </w:pPr>
    <w:rPr>
      <w:rFonts w:ascii="Arial" w:hAnsi="Arial" w:cs="Arial"/>
      <w:sz w:val="16"/>
      <w:szCs w:val="16"/>
    </w:rPr>
  </w:style>
  <w:style w:type="paragraph" w:styleId="Xl183">
    <w:name w:val="xl183"/>
    <w:basedOn w:val="Normal"/>
    <w:qFormat/>
    <w:pPr>
      <w:pBdr>
        <w:left w:val="single" w:sz="4" w:space="0" w:color="000000"/>
      </w:pBdr>
      <w:spacing w:before="280" w:after="280"/>
      <w:jc w:val="right"/>
      <w:textAlignment w:val="center"/>
    </w:pPr>
    <w:rPr>
      <w:rFonts w:ascii="Arial" w:hAnsi="Arial" w:cs="Arial"/>
      <w:sz w:val="16"/>
      <w:szCs w:val="16"/>
    </w:rPr>
  </w:style>
  <w:style w:type="paragraph" w:styleId="Xl184">
    <w:name w:val="xl184"/>
    <w:basedOn w:val="Normal"/>
    <w:qFormat/>
    <w:pPr>
      <w:pBdr>
        <w:left w:val="single" w:sz="4" w:space="0" w:color="000000"/>
      </w:pBdr>
      <w:spacing w:before="280" w:after="280"/>
      <w:jc w:val="right"/>
      <w:textAlignment w:val="center"/>
    </w:pPr>
    <w:rPr>
      <w:rFonts w:ascii="Arial" w:hAnsi="Arial" w:cs="Arial"/>
      <w:sz w:val="16"/>
      <w:szCs w:val="16"/>
    </w:rPr>
  </w:style>
  <w:style w:type="paragraph" w:styleId="Xl185">
    <w:name w:val="xl185"/>
    <w:basedOn w:val="Normal"/>
    <w:qFormat/>
    <w:pPr>
      <w:pBdr>
        <w:left w:val="single" w:sz="4" w:space="0" w:color="000000"/>
      </w:pBdr>
      <w:spacing w:before="280" w:after="280"/>
      <w:jc w:val="right"/>
      <w:textAlignment w:val="top"/>
    </w:pPr>
    <w:rPr>
      <w:rFonts w:ascii="Arial" w:hAnsi="Arial" w:cs="Arial"/>
      <w:sz w:val="16"/>
      <w:szCs w:val="16"/>
    </w:rPr>
  </w:style>
  <w:style w:type="paragraph" w:styleId="Xl186">
    <w:name w:val="xl186"/>
    <w:basedOn w:val="Normal"/>
    <w:qFormat/>
    <w:pPr>
      <w:pBdr>
        <w:right w:val="single" w:sz="4" w:space="0" w:color="000000"/>
      </w:pBdr>
      <w:spacing w:before="280" w:after="280"/>
      <w:jc w:val="center"/>
      <w:textAlignment w:val="center"/>
    </w:pPr>
    <w:rPr>
      <w:rFonts w:ascii="Arial" w:hAnsi="Arial" w:cs="Arial"/>
      <w:sz w:val="16"/>
      <w:szCs w:val="16"/>
    </w:rPr>
  </w:style>
  <w:style w:type="paragraph" w:styleId="Xl187">
    <w:name w:val="xl187"/>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6"/>
      <w:szCs w:val="16"/>
    </w:rPr>
  </w:style>
  <w:style w:type="paragraph" w:styleId="Xl188">
    <w:name w:val="xl188"/>
    <w:basedOn w:val="Normal"/>
    <w:qFormat/>
    <w:pPr>
      <w:pBdr>
        <w:left w:val="single" w:sz="4" w:space="0" w:color="000000"/>
        <w:right w:val="single" w:sz="4" w:space="0" w:color="000000"/>
      </w:pBdr>
      <w:spacing w:before="280" w:after="280"/>
      <w:jc w:val="left"/>
      <w:textAlignment w:val="top"/>
    </w:pPr>
    <w:rPr>
      <w:rFonts w:ascii="Arial" w:hAnsi="Arial" w:cs="Arial"/>
      <w:sz w:val="16"/>
      <w:szCs w:val="16"/>
    </w:rPr>
  </w:style>
  <w:style w:type="paragraph" w:styleId="Xl189">
    <w:name w:val="xl189"/>
    <w:basedOn w:val="Normal"/>
    <w:qFormat/>
    <w:pPr>
      <w:pBdr>
        <w:left w:val="single" w:sz="4" w:space="0" w:color="000000"/>
        <w:right w:val="single" w:sz="4" w:space="0" w:color="000000"/>
      </w:pBdr>
      <w:spacing w:before="280" w:after="280"/>
      <w:jc w:val="left"/>
      <w:textAlignment w:val="center"/>
    </w:pPr>
    <w:rPr>
      <w:rFonts w:ascii="Arial" w:hAnsi="Arial" w:cs="Arial"/>
      <w:sz w:val="16"/>
      <w:szCs w:val="16"/>
    </w:rPr>
  </w:style>
  <w:style w:type="paragraph" w:styleId="Xl190">
    <w:name w:val="xl190"/>
    <w:basedOn w:val="Normal"/>
    <w:qFormat/>
    <w:pPr>
      <w:pBdr>
        <w:left w:val="single" w:sz="4" w:space="0" w:color="000000"/>
        <w:right w:val="single" w:sz="4" w:space="0" w:color="000000"/>
      </w:pBdr>
      <w:spacing w:before="280" w:after="280"/>
      <w:jc w:val="right"/>
      <w:textAlignment w:val="center"/>
    </w:pPr>
    <w:rPr>
      <w:rFonts w:ascii="Arial" w:hAnsi="Arial" w:cs="Arial"/>
      <w:sz w:val="16"/>
      <w:szCs w:val="16"/>
    </w:rPr>
  </w:style>
  <w:style w:type="paragraph" w:styleId="Xl191">
    <w:name w:val="xl191"/>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6"/>
      <w:szCs w:val="16"/>
    </w:rPr>
  </w:style>
  <w:style w:type="paragraph" w:styleId="Xl192">
    <w:name w:val="xl192"/>
    <w:basedOn w:val="Normal"/>
    <w:qFormat/>
    <w:pPr>
      <w:pBdr>
        <w:left w:val="single" w:sz="4" w:space="0" w:color="000000"/>
        <w:right w:val="single" w:sz="4" w:space="0" w:color="000000"/>
      </w:pBdr>
      <w:spacing w:before="280" w:after="280"/>
      <w:jc w:val="right"/>
    </w:pPr>
    <w:rPr>
      <w:rFonts w:ascii="Arial" w:hAnsi="Arial" w:cs="Arial"/>
      <w:sz w:val="16"/>
      <w:szCs w:val="16"/>
    </w:rPr>
  </w:style>
  <w:style w:type="paragraph" w:styleId="Xl193">
    <w:name w:val="xl193"/>
    <w:basedOn w:val="Normal"/>
    <w:qFormat/>
    <w:pPr>
      <w:pBdr>
        <w:left w:val="single" w:sz="4" w:space="0" w:color="000000"/>
        <w:right w:val="single" w:sz="4" w:space="0" w:color="000000"/>
      </w:pBdr>
      <w:spacing w:before="280" w:after="280"/>
      <w:jc w:val="center"/>
    </w:pPr>
    <w:rPr>
      <w:rFonts w:ascii="Arial" w:hAnsi="Arial" w:cs="Arial"/>
      <w:sz w:val="16"/>
      <w:szCs w:val="16"/>
    </w:rPr>
  </w:style>
  <w:style w:type="paragraph" w:styleId="Xl194">
    <w:name w:val="xl194"/>
    <w:basedOn w:val="Normal"/>
    <w:qFormat/>
    <w:pPr>
      <w:pBdr>
        <w:left w:val="single" w:sz="4" w:space="0" w:color="000000"/>
        <w:right w:val="single" w:sz="4" w:space="0" w:color="000000"/>
      </w:pBdr>
      <w:spacing w:before="280" w:after="280"/>
      <w:jc w:val="right"/>
      <w:textAlignment w:val="top"/>
    </w:pPr>
    <w:rPr>
      <w:rFonts w:ascii="Arial" w:hAnsi="Arial" w:cs="Arial"/>
      <w:sz w:val="16"/>
      <w:szCs w:val="16"/>
    </w:rPr>
  </w:style>
  <w:style w:type="paragraph" w:styleId="Xl195">
    <w:name w:val="xl195"/>
    <w:basedOn w:val="Normal"/>
    <w:qFormat/>
    <w:pPr>
      <w:pBdr>
        <w:left w:val="single" w:sz="4" w:space="0" w:color="000000"/>
        <w:right w:val="single" w:sz="4" w:space="0" w:color="000000"/>
      </w:pBdr>
      <w:spacing w:before="280" w:after="280"/>
      <w:jc w:val="right"/>
      <w:textAlignment w:val="top"/>
    </w:pPr>
    <w:rPr>
      <w:rFonts w:ascii="Arial" w:hAnsi="Arial" w:cs="Arial"/>
      <w:sz w:val="16"/>
      <w:szCs w:val="16"/>
    </w:rPr>
  </w:style>
  <w:style w:type="paragraph" w:styleId="Xl196">
    <w:name w:val="xl196"/>
    <w:basedOn w:val="Normal"/>
    <w:qFormat/>
    <w:pPr>
      <w:pBdr>
        <w:left w:val="single" w:sz="4" w:space="0" w:color="000000"/>
        <w:right w:val="single" w:sz="4" w:space="0" w:color="000000"/>
      </w:pBdr>
      <w:spacing w:before="280" w:after="280"/>
      <w:jc w:val="center"/>
    </w:pPr>
    <w:rPr>
      <w:rFonts w:ascii="Arial" w:hAnsi="Arial" w:cs="Arial"/>
      <w:b/>
      <w:bCs/>
      <w:sz w:val="18"/>
      <w:szCs w:val="18"/>
    </w:rPr>
  </w:style>
  <w:style w:type="paragraph" w:styleId="Xl197">
    <w:name w:val="xl197"/>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198">
    <w:name w:val="xl198"/>
    <w:basedOn w:val="Normal"/>
    <w:qFormat/>
    <w:pPr>
      <w:pBdr>
        <w:left w:val="single" w:sz="4" w:space="0" w:color="000000"/>
        <w:right w:val="single" w:sz="4" w:space="0" w:color="000000"/>
      </w:pBdr>
      <w:spacing w:before="280" w:after="280"/>
      <w:jc w:val="right"/>
      <w:textAlignment w:val="center"/>
    </w:pPr>
    <w:rPr>
      <w:rFonts w:ascii="Arial" w:hAnsi="Arial" w:cs="Arial"/>
      <w:sz w:val="16"/>
      <w:szCs w:val="16"/>
    </w:rPr>
  </w:style>
  <w:style w:type="paragraph" w:styleId="Xl199">
    <w:name w:val="xl199"/>
    <w:basedOn w:val="Normal"/>
    <w:qFormat/>
    <w:pPr>
      <w:pBdr>
        <w:left w:val="single" w:sz="4" w:space="0" w:color="000000"/>
        <w:right w:val="single" w:sz="4" w:space="0" w:color="000000"/>
      </w:pBdr>
      <w:spacing w:before="280" w:after="280"/>
      <w:jc w:val="center"/>
      <w:textAlignment w:val="center"/>
    </w:pPr>
    <w:rPr>
      <w:rFonts w:ascii="Arial" w:hAnsi="Arial" w:cs="Arial"/>
      <w:sz w:val="16"/>
      <w:szCs w:val="16"/>
    </w:rPr>
  </w:style>
  <w:style w:type="paragraph" w:styleId="Xl200">
    <w:name w:val="xl200"/>
    <w:basedOn w:val="Normal"/>
    <w:qFormat/>
    <w:pPr>
      <w:pBdr>
        <w:left w:val="single" w:sz="4" w:space="0" w:color="000000"/>
      </w:pBdr>
      <w:spacing w:before="280" w:after="280"/>
      <w:jc w:val="left"/>
    </w:pPr>
    <w:rPr>
      <w:rFonts w:ascii="Arial" w:hAnsi="Arial" w:cs="Arial"/>
      <w:b/>
      <w:bCs/>
      <w:sz w:val="18"/>
      <w:szCs w:val="18"/>
    </w:rPr>
  </w:style>
  <w:style w:type="paragraph" w:styleId="Xl201">
    <w:name w:val="xl201"/>
    <w:basedOn w:val="Normal"/>
    <w:qFormat/>
    <w:pPr>
      <w:pBdr>
        <w:left w:val="single" w:sz="4" w:space="0" w:color="000000"/>
      </w:pBdr>
      <w:spacing w:before="280" w:after="280"/>
      <w:jc w:val="left"/>
    </w:pPr>
    <w:rPr>
      <w:sz w:val="18"/>
      <w:szCs w:val="18"/>
    </w:rPr>
  </w:style>
  <w:style w:type="paragraph" w:styleId="Xl202">
    <w:name w:val="xl202"/>
    <w:basedOn w:val="Normal"/>
    <w:qFormat/>
    <w:pPr>
      <w:pBdr>
        <w:left w:val="single" w:sz="4" w:space="0" w:color="000000"/>
      </w:pBdr>
      <w:spacing w:before="280" w:after="280"/>
      <w:jc w:val="left"/>
    </w:pPr>
    <w:rPr>
      <w:rFonts w:ascii="Arial" w:hAnsi="Arial" w:cs="Arial"/>
      <w:sz w:val="18"/>
      <w:szCs w:val="18"/>
    </w:rPr>
  </w:style>
  <w:style w:type="paragraph" w:styleId="Xl203">
    <w:name w:val="xl203"/>
    <w:basedOn w:val="Normal"/>
    <w:qFormat/>
    <w:pPr>
      <w:pBdr>
        <w:left w:val="single" w:sz="4" w:space="0" w:color="000000"/>
      </w:pBdr>
      <w:spacing w:before="280" w:after="280"/>
      <w:jc w:val="center"/>
    </w:pPr>
    <w:rPr>
      <w:rFonts w:ascii="Arial" w:hAnsi="Arial" w:cs="Arial"/>
      <w:sz w:val="18"/>
      <w:szCs w:val="18"/>
    </w:rPr>
  </w:style>
  <w:style w:type="paragraph" w:styleId="Xl204">
    <w:name w:val="xl204"/>
    <w:basedOn w:val="Normal"/>
    <w:qFormat/>
    <w:pPr>
      <w:pBdr>
        <w:left w:val="single" w:sz="4" w:space="0" w:color="000000"/>
      </w:pBdr>
      <w:spacing w:before="280" w:after="280"/>
      <w:jc w:val="right"/>
      <w:textAlignment w:val="top"/>
    </w:pPr>
    <w:rPr>
      <w:rFonts w:ascii="Arial" w:hAnsi="Arial" w:cs="Arial"/>
      <w:sz w:val="16"/>
      <w:szCs w:val="16"/>
    </w:rPr>
  </w:style>
  <w:style w:type="paragraph" w:styleId="Xl205">
    <w:name w:val="xl205"/>
    <w:basedOn w:val="Normal"/>
    <w:qFormat/>
    <w:pPr>
      <w:pBdr>
        <w:left w:val="single" w:sz="4" w:space="0" w:color="000000"/>
      </w:pBdr>
      <w:spacing w:before="280" w:after="280"/>
      <w:jc w:val="right"/>
      <w:textAlignment w:val="center"/>
    </w:pPr>
    <w:rPr>
      <w:rFonts w:ascii="Arial" w:hAnsi="Arial" w:cs="Arial"/>
      <w:sz w:val="16"/>
      <w:szCs w:val="16"/>
    </w:rPr>
  </w:style>
  <w:style w:type="paragraph" w:styleId="Xl206">
    <w:name w:val="xl206"/>
    <w:basedOn w:val="Normal"/>
    <w:qFormat/>
    <w:pPr>
      <w:pBdr>
        <w:right w:val="single" w:sz="4" w:space="0" w:color="000000"/>
      </w:pBdr>
      <w:spacing w:before="280" w:after="280"/>
      <w:jc w:val="left"/>
      <w:textAlignment w:val="center"/>
    </w:pPr>
    <w:rPr>
      <w:rFonts w:ascii="Arial" w:hAnsi="Arial" w:cs="Arial"/>
      <w:sz w:val="16"/>
      <w:szCs w:val="16"/>
    </w:rPr>
  </w:style>
  <w:style w:type="paragraph" w:styleId="Xl207">
    <w:name w:val="xl207"/>
    <w:basedOn w:val="Normal"/>
    <w:qFormat/>
    <w:pPr>
      <w:pBdr>
        <w:right w:val="single" w:sz="4" w:space="0" w:color="000000"/>
      </w:pBdr>
      <w:spacing w:before="280" w:after="280"/>
      <w:jc w:val="left"/>
      <w:textAlignment w:val="top"/>
    </w:pPr>
    <w:rPr>
      <w:rFonts w:ascii="Arial" w:hAnsi="Arial" w:cs="Arial"/>
      <w:sz w:val="16"/>
      <w:szCs w:val="16"/>
    </w:rPr>
  </w:style>
  <w:style w:type="paragraph" w:styleId="Xl208">
    <w:name w:val="xl208"/>
    <w:basedOn w:val="Normal"/>
    <w:qFormat/>
    <w:pPr>
      <w:pBdr>
        <w:right w:val="single" w:sz="4" w:space="0" w:color="000000"/>
      </w:pBdr>
      <w:spacing w:before="280" w:after="280"/>
      <w:jc w:val="left"/>
    </w:pPr>
    <w:rPr>
      <w:sz w:val="16"/>
      <w:szCs w:val="16"/>
    </w:rPr>
  </w:style>
  <w:style w:type="paragraph" w:styleId="Xl209">
    <w:name w:val="xl209"/>
    <w:basedOn w:val="Normal"/>
    <w:qFormat/>
    <w:pPr>
      <w:pBdr>
        <w:right w:val="single" w:sz="4" w:space="0" w:color="000000"/>
      </w:pBdr>
      <w:spacing w:before="280" w:after="280"/>
      <w:jc w:val="left"/>
    </w:pPr>
    <w:rPr>
      <w:rFonts w:ascii="Arial" w:hAnsi="Arial" w:cs="Arial"/>
      <w:b/>
      <w:bCs/>
      <w:sz w:val="18"/>
      <w:szCs w:val="18"/>
    </w:rPr>
  </w:style>
  <w:style w:type="paragraph" w:styleId="Xl210">
    <w:name w:val="xl210"/>
    <w:basedOn w:val="Normal"/>
    <w:qFormat/>
    <w:pPr>
      <w:pBdr>
        <w:right w:val="single" w:sz="4" w:space="0" w:color="000000"/>
      </w:pBdr>
      <w:spacing w:before="280" w:after="280"/>
      <w:jc w:val="left"/>
    </w:pPr>
    <w:rPr>
      <w:rFonts w:ascii="Arial" w:hAnsi="Arial" w:cs="Arial"/>
      <w:sz w:val="18"/>
      <w:szCs w:val="18"/>
    </w:rPr>
  </w:style>
  <w:style w:type="paragraph" w:styleId="Xl211">
    <w:name w:val="xl211"/>
    <w:basedOn w:val="Normal"/>
    <w:qFormat/>
    <w:pPr>
      <w:pBdr>
        <w:right w:val="single" w:sz="4" w:space="0" w:color="000000"/>
      </w:pBdr>
      <w:spacing w:before="280" w:after="280"/>
      <w:jc w:val="left"/>
    </w:pPr>
    <w:rPr>
      <w:rFonts w:ascii="Arial" w:hAnsi="Arial" w:cs="Arial"/>
      <w:sz w:val="16"/>
      <w:szCs w:val="16"/>
    </w:rPr>
  </w:style>
  <w:style w:type="paragraph" w:styleId="Xl212">
    <w:name w:val="xl212"/>
    <w:basedOn w:val="Normal"/>
    <w:qFormat/>
    <w:pPr>
      <w:pBdr>
        <w:right w:val="single" w:sz="4" w:space="0" w:color="000000"/>
      </w:pBdr>
      <w:spacing w:before="280" w:after="280"/>
      <w:jc w:val="center"/>
    </w:pPr>
    <w:rPr>
      <w:rFonts w:ascii="Arial" w:hAnsi="Arial" w:cs="Arial"/>
      <w:sz w:val="16"/>
      <w:szCs w:val="16"/>
    </w:rPr>
  </w:style>
  <w:style w:type="paragraph" w:styleId="Xl213">
    <w:name w:val="xl213"/>
    <w:basedOn w:val="Normal"/>
    <w:qFormat/>
    <w:pPr>
      <w:spacing w:before="280" w:after="280"/>
      <w:jc w:val="center"/>
    </w:pPr>
    <w:rPr>
      <w:rFonts w:ascii="Arial" w:hAnsi="Arial" w:cs="Arial"/>
      <w:sz w:val="18"/>
      <w:szCs w:val="18"/>
    </w:rPr>
  </w:style>
  <w:style w:type="paragraph" w:styleId="Xl214">
    <w:name w:val="xl214"/>
    <w:basedOn w:val="Normal"/>
    <w:qFormat/>
    <w:pPr>
      <w:pBdr>
        <w:left w:val="single" w:sz="4" w:space="0" w:color="000000"/>
      </w:pBdr>
      <w:spacing w:before="280" w:after="280"/>
      <w:jc w:val="right"/>
    </w:pPr>
    <w:rPr>
      <w:rFonts w:ascii="Arial" w:hAnsi="Arial" w:cs="Arial"/>
      <w:sz w:val="16"/>
      <w:szCs w:val="16"/>
    </w:rPr>
  </w:style>
  <w:style w:type="paragraph" w:styleId="Xl215">
    <w:name w:val="xl215"/>
    <w:basedOn w:val="Normal"/>
    <w:qFormat/>
    <w:pPr>
      <w:pBdr>
        <w:right w:val="single" w:sz="4" w:space="0" w:color="000000"/>
      </w:pBdr>
      <w:spacing w:before="280" w:after="280"/>
      <w:jc w:val="left"/>
    </w:pPr>
    <w:rPr>
      <w:rFonts w:ascii="Arial" w:hAnsi="Arial" w:cs="Arial"/>
      <w:sz w:val="18"/>
      <w:szCs w:val="18"/>
    </w:rPr>
  </w:style>
  <w:style w:type="paragraph" w:styleId="Xl216">
    <w:name w:val="xl216"/>
    <w:basedOn w:val="Normal"/>
    <w:qFormat/>
    <w:pPr>
      <w:spacing w:before="280" w:after="280"/>
      <w:jc w:val="left"/>
      <w:textAlignment w:val="center"/>
    </w:pPr>
    <w:rPr>
      <w:rFonts w:ascii="Arial" w:hAnsi="Arial" w:cs="Arial"/>
      <w:sz w:val="16"/>
      <w:szCs w:val="16"/>
    </w:rPr>
  </w:style>
  <w:style w:type="paragraph" w:styleId="Xl217">
    <w:name w:val="xl217"/>
    <w:basedOn w:val="Normal"/>
    <w:qFormat/>
    <w:pPr>
      <w:pBdr>
        <w:left w:val="single" w:sz="4" w:space="0" w:color="000000"/>
        <w:right w:val="single" w:sz="4" w:space="0" w:color="000000"/>
      </w:pBdr>
      <w:spacing w:before="280" w:after="280"/>
      <w:jc w:val="right"/>
    </w:pPr>
    <w:rPr>
      <w:rFonts w:ascii="Arial" w:hAnsi="Arial" w:cs="Arial"/>
      <w:sz w:val="18"/>
      <w:szCs w:val="18"/>
    </w:rPr>
  </w:style>
  <w:style w:type="paragraph" w:styleId="Xl218">
    <w:name w:val="xl218"/>
    <w:basedOn w:val="Normal"/>
    <w:qFormat/>
    <w:pPr>
      <w:pBdr>
        <w:left w:val="single" w:sz="4" w:space="0" w:color="000000"/>
        <w:right w:val="single" w:sz="4" w:space="0" w:color="000000"/>
      </w:pBdr>
      <w:spacing w:before="280" w:after="280"/>
      <w:jc w:val="right"/>
    </w:pPr>
    <w:rPr>
      <w:rFonts w:ascii="Arial" w:hAnsi="Arial" w:cs="Arial"/>
      <w:sz w:val="16"/>
      <w:szCs w:val="16"/>
    </w:rPr>
  </w:style>
  <w:style w:type="paragraph" w:styleId="Xl219">
    <w:name w:val="xl219"/>
    <w:basedOn w:val="Normal"/>
    <w:qFormat/>
    <w:pPr>
      <w:spacing w:before="280" w:after="280"/>
      <w:jc w:val="left"/>
    </w:pPr>
    <w:rPr>
      <w:sz w:val="16"/>
      <w:szCs w:val="16"/>
    </w:rPr>
  </w:style>
  <w:style w:type="paragraph" w:styleId="Xl220">
    <w:name w:val="xl220"/>
    <w:basedOn w:val="Normal"/>
    <w:qFormat/>
    <w:pPr>
      <w:pBdr>
        <w:left w:val="single" w:sz="4" w:space="0" w:color="000000"/>
      </w:pBdr>
      <w:spacing w:before="280" w:after="280"/>
      <w:jc w:val="left"/>
    </w:pPr>
    <w:rPr>
      <w:rFonts w:ascii="Arial" w:hAnsi="Arial" w:cs="Arial"/>
      <w:sz w:val="16"/>
      <w:szCs w:val="16"/>
    </w:rPr>
  </w:style>
  <w:style w:type="paragraph" w:styleId="Xl221">
    <w:name w:val="xl221"/>
    <w:basedOn w:val="Normal"/>
    <w:qFormat/>
    <w:pPr>
      <w:spacing w:before="280" w:after="280"/>
      <w:jc w:val="center"/>
      <w:textAlignment w:val="center"/>
    </w:pPr>
    <w:rPr>
      <w:rFonts w:ascii="Arial" w:hAnsi="Arial" w:cs="Arial"/>
      <w:sz w:val="16"/>
      <w:szCs w:val="16"/>
    </w:rPr>
  </w:style>
  <w:style w:type="paragraph" w:styleId="Xl222">
    <w:name w:val="xl222"/>
    <w:basedOn w:val="Normal"/>
    <w:qFormat/>
    <w:pPr>
      <w:pBdr>
        <w:left w:val="single" w:sz="4" w:space="0" w:color="000000"/>
        <w:right w:val="single" w:sz="4" w:space="0" w:color="000000"/>
      </w:pBdr>
      <w:spacing w:before="280" w:after="280"/>
      <w:jc w:val="center"/>
    </w:pPr>
    <w:rPr>
      <w:b/>
      <w:bCs/>
      <w:sz w:val="16"/>
      <w:szCs w:val="16"/>
    </w:rPr>
  </w:style>
  <w:style w:type="paragraph" w:styleId="Xl223">
    <w:name w:val="xl223"/>
    <w:basedOn w:val="Normal"/>
    <w:qFormat/>
    <w:pPr>
      <w:pBdr>
        <w:left w:val="single" w:sz="4" w:space="0" w:color="000000"/>
        <w:right w:val="single" w:sz="4" w:space="0" w:color="000000"/>
      </w:pBdr>
      <w:spacing w:before="280" w:after="280"/>
      <w:jc w:val="left"/>
    </w:pPr>
    <w:rPr>
      <w:b/>
      <w:bCs/>
      <w:sz w:val="18"/>
      <w:szCs w:val="18"/>
    </w:rPr>
  </w:style>
  <w:style w:type="paragraph" w:styleId="Xl224">
    <w:name w:val="xl224"/>
    <w:basedOn w:val="Normal"/>
    <w:qFormat/>
    <w:pPr>
      <w:pBdr>
        <w:left w:val="single" w:sz="4" w:space="0" w:color="000000"/>
        <w:right w:val="single" w:sz="4" w:space="0" w:color="000000"/>
      </w:pBdr>
      <w:spacing w:before="280" w:after="280"/>
      <w:jc w:val="center"/>
    </w:pPr>
    <w:rPr>
      <w:b/>
      <w:bCs/>
      <w:sz w:val="16"/>
      <w:szCs w:val="16"/>
    </w:rPr>
  </w:style>
  <w:style w:type="paragraph" w:styleId="Xl225">
    <w:name w:val="xl225"/>
    <w:basedOn w:val="Normal"/>
    <w:qFormat/>
    <w:pPr>
      <w:pBdr>
        <w:top w:val="single" w:sz="4" w:space="0" w:color="000000"/>
        <w:left w:val="single" w:sz="4" w:space="0" w:color="000000"/>
        <w:right w:val="single" w:sz="4" w:space="0" w:color="000000"/>
      </w:pBdr>
      <w:spacing w:before="280" w:after="280"/>
      <w:jc w:val="left"/>
    </w:pPr>
    <w:rPr>
      <w:rFonts w:ascii="Arial" w:hAnsi="Arial" w:cs="Arial"/>
      <w:sz w:val="18"/>
      <w:szCs w:val="18"/>
    </w:rPr>
  </w:style>
  <w:style w:type="paragraph" w:styleId="Xl226">
    <w:name w:val="xl226"/>
    <w:basedOn w:val="Normal"/>
    <w:qFormat/>
    <w:pPr>
      <w:pBdr>
        <w:left w:val="single" w:sz="4" w:space="0" w:color="000000"/>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27">
    <w:name w:val="xl227"/>
    <w:basedOn w:val="Normal"/>
    <w:qFormat/>
    <w:pPr>
      <w:pBdr>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28">
    <w:name w:val="xl228"/>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styleId="Xl229">
    <w:name w:val="xl229"/>
    <w:basedOn w:val="Normal"/>
    <w:qFormat/>
    <w:pPr>
      <w:pBdr>
        <w:left w:val="single" w:sz="4" w:space="0" w:color="000000"/>
        <w:bottom w:val="single" w:sz="4" w:space="0" w:color="000000"/>
      </w:pBdr>
      <w:spacing w:before="280" w:after="280"/>
      <w:jc w:val="center"/>
      <w:textAlignment w:val="center"/>
    </w:pPr>
    <w:rPr>
      <w:rFonts w:ascii="Arial" w:hAnsi="Arial" w:cs="Arial"/>
      <w:sz w:val="16"/>
      <w:szCs w:val="16"/>
    </w:rPr>
  </w:style>
  <w:style w:type="paragraph" w:styleId="Xl230">
    <w:name w:val="xl230"/>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rPr>
  </w:style>
  <w:style w:type="paragraph" w:styleId="Xl231">
    <w:name w:val="xl231"/>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6"/>
      <w:szCs w:val="16"/>
    </w:rPr>
  </w:style>
  <w:style w:type="paragraph" w:styleId="Xl232">
    <w:name w:val="xl232"/>
    <w:basedOn w:val="Normal"/>
    <w:qFormat/>
    <w:pPr>
      <w:pBdr>
        <w:bottom w:val="single" w:sz="4" w:space="0" w:color="000000"/>
      </w:pBdr>
      <w:spacing w:before="280" w:after="280"/>
      <w:jc w:val="left"/>
    </w:pPr>
    <w:rPr>
      <w:rFonts w:ascii="Arial" w:hAnsi="Arial" w:cs="Arial"/>
      <w:sz w:val="16"/>
      <w:szCs w:val="16"/>
    </w:rPr>
  </w:style>
  <w:style w:type="paragraph" w:styleId="Xl233">
    <w:name w:val="xl233"/>
    <w:basedOn w:val="Normal"/>
    <w:qFormat/>
    <w:pPr>
      <w:pBdr>
        <w:bottom w:val="single" w:sz="4" w:space="0" w:color="000000"/>
      </w:pBdr>
      <w:spacing w:before="280" w:after="280"/>
      <w:jc w:val="right"/>
    </w:pPr>
    <w:rPr>
      <w:rFonts w:ascii="Arial" w:hAnsi="Arial" w:cs="Arial"/>
      <w:sz w:val="16"/>
      <w:szCs w:val="16"/>
    </w:rPr>
  </w:style>
  <w:style w:type="paragraph" w:styleId="Xl234">
    <w:name w:val="xl234"/>
    <w:basedOn w:val="Normal"/>
    <w:qFormat/>
    <w:pPr>
      <w:pBdr>
        <w:bottom w:val="single" w:sz="4" w:space="0" w:color="000000"/>
        <w:right w:val="single" w:sz="4" w:space="0" w:color="000000"/>
      </w:pBdr>
      <w:spacing w:before="280" w:after="280"/>
      <w:jc w:val="left"/>
    </w:pPr>
    <w:rPr>
      <w:rFonts w:ascii="Arial" w:hAnsi="Arial" w:cs="Arial"/>
      <w:sz w:val="16"/>
      <w:szCs w:val="16"/>
    </w:rPr>
  </w:style>
  <w:style w:type="paragraph" w:styleId="Xl235">
    <w:name w:val="xl235"/>
    <w:basedOn w:val="Normal"/>
    <w:qFormat/>
    <w:pPr>
      <w:pBdr>
        <w:left w:val="single" w:sz="4" w:space="0" w:color="000000"/>
        <w:bottom w:val="single" w:sz="4" w:space="0" w:color="000000"/>
      </w:pBdr>
      <w:spacing w:before="280" w:after="280"/>
      <w:jc w:val="right"/>
      <w:textAlignment w:val="center"/>
    </w:pPr>
    <w:rPr>
      <w:rFonts w:ascii="Arial" w:hAnsi="Arial" w:cs="Arial"/>
      <w:sz w:val="16"/>
      <w:szCs w:val="16"/>
    </w:rPr>
  </w:style>
  <w:style w:type="paragraph" w:styleId="Xl236">
    <w:name w:val="xl236"/>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6"/>
      <w:szCs w:val="16"/>
    </w:rPr>
  </w:style>
  <w:style w:type="paragraph" w:styleId="Xl237">
    <w:name w:val="xl237"/>
    <w:basedOn w:val="Normal"/>
    <w:qFormat/>
    <w:pPr>
      <w:pBdr>
        <w:bottom w:val="single" w:sz="4" w:space="0" w:color="000000"/>
      </w:pBdr>
      <w:spacing w:before="280" w:after="280"/>
      <w:jc w:val="center"/>
    </w:pPr>
    <w:rPr>
      <w:rFonts w:ascii="Arial" w:hAnsi="Arial" w:cs="Arial"/>
      <w:sz w:val="16"/>
      <w:szCs w:val="16"/>
    </w:rPr>
  </w:style>
  <w:style w:type="paragraph" w:styleId="Xl238">
    <w:name w:val="xl238"/>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6"/>
      <w:szCs w:val="16"/>
    </w:rPr>
  </w:style>
  <w:style w:type="paragraph" w:styleId="Xl239">
    <w:name w:val="xl239"/>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6"/>
      <w:szCs w:val="16"/>
    </w:rPr>
  </w:style>
  <w:style w:type="paragraph" w:styleId="Xl240">
    <w:name w:val="xl240"/>
    <w:basedOn w:val="Normal"/>
    <w:qFormat/>
    <w:pPr>
      <w:pBdr>
        <w:left w:val="single" w:sz="4" w:space="0" w:color="000000"/>
        <w:bottom w:val="single" w:sz="4" w:space="0" w:color="000000"/>
        <w:right w:val="single" w:sz="4" w:space="0" w:color="000000"/>
      </w:pBdr>
      <w:spacing w:before="280" w:after="280"/>
      <w:jc w:val="right"/>
      <w:textAlignment w:val="center"/>
    </w:pPr>
    <w:rPr>
      <w:rFonts w:ascii="Arial" w:hAnsi="Arial" w:cs="Arial"/>
      <w:sz w:val="16"/>
      <w:szCs w:val="16"/>
    </w:rPr>
  </w:style>
  <w:style w:type="paragraph" w:styleId="Xl241">
    <w:name w:val="xl241"/>
    <w:basedOn w:val="Normal"/>
    <w:qFormat/>
    <w:pPr>
      <w:pBdr>
        <w:left w:val="single" w:sz="4" w:space="0" w:color="000000"/>
        <w:bottom w:val="single" w:sz="4" w:space="0" w:color="000000"/>
        <w:right w:val="single" w:sz="4" w:space="0" w:color="000000"/>
      </w:pBdr>
      <w:spacing w:before="280" w:after="280"/>
      <w:jc w:val="right"/>
      <w:textAlignment w:val="center"/>
    </w:pPr>
    <w:rPr>
      <w:rFonts w:ascii="Arial" w:hAnsi="Arial" w:cs="Arial"/>
      <w:sz w:val="16"/>
      <w:szCs w:val="16"/>
    </w:rPr>
  </w:style>
  <w:style w:type="paragraph" w:styleId="Xl242">
    <w:name w:val="xl242"/>
    <w:basedOn w:val="Normal"/>
    <w:qFormat/>
    <w:pPr>
      <w:pBdr>
        <w:left w:val="single" w:sz="4" w:space="0" w:color="000000"/>
        <w:bottom w:val="single" w:sz="4" w:space="0" w:color="000000"/>
      </w:pBdr>
      <w:spacing w:before="280" w:after="280"/>
      <w:jc w:val="center"/>
    </w:pPr>
    <w:rPr>
      <w:rFonts w:ascii="Arial" w:hAnsi="Arial" w:cs="Arial"/>
      <w:sz w:val="16"/>
      <w:szCs w:val="16"/>
    </w:rPr>
  </w:style>
  <w:style w:type="paragraph" w:styleId="Xl243">
    <w:name w:val="xl243"/>
    <w:basedOn w:val="Normal"/>
    <w:qFormat/>
    <w:pPr>
      <w:pBdr>
        <w:bottom w:val="single" w:sz="4" w:space="0" w:color="000000"/>
        <w:right w:val="single" w:sz="4" w:space="0" w:color="000000"/>
      </w:pBdr>
      <w:spacing w:before="280" w:after="280"/>
      <w:jc w:val="left"/>
    </w:pPr>
    <w:rPr>
      <w:rFonts w:ascii="Arial" w:hAnsi="Arial" w:cs="Arial"/>
      <w:sz w:val="16"/>
      <w:szCs w:val="16"/>
    </w:rPr>
  </w:style>
  <w:style w:type="paragraph" w:styleId="Xl244">
    <w:name w:val="xl244"/>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6"/>
      <w:szCs w:val="16"/>
    </w:rPr>
  </w:style>
  <w:style w:type="paragraph" w:styleId="Xl245">
    <w:name w:val="xl245"/>
    <w:basedOn w:val="Normal"/>
    <w:qFormat/>
    <w:pPr>
      <w:pBdr>
        <w:left w:val="single" w:sz="4" w:space="0" w:color="000000"/>
        <w:bottom w:val="single" w:sz="4" w:space="0" w:color="000000"/>
      </w:pBdr>
      <w:spacing w:before="280" w:after="280"/>
      <w:jc w:val="left"/>
    </w:pPr>
    <w:rPr>
      <w:rFonts w:ascii="Arial" w:hAnsi="Arial" w:cs="Arial"/>
      <w:sz w:val="16"/>
      <w:szCs w:val="16"/>
    </w:rPr>
  </w:style>
  <w:style w:type="paragraph" w:styleId="Xl246">
    <w:name w:val="xl246"/>
    <w:basedOn w:val="Normal"/>
    <w:qFormat/>
    <w:pPr>
      <w:pBdr>
        <w:bottom w:val="single" w:sz="4" w:space="0" w:color="000000"/>
        <w:right w:val="single" w:sz="4" w:space="0" w:color="000000"/>
      </w:pBdr>
      <w:spacing w:before="280" w:after="280"/>
      <w:jc w:val="center"/>
    </w:pPr>
    <w:rPr>
      <w:rFonts w:ascii="Arial" w:hAnsi="Arial" w:cs="Arial"/>
      <w:sz w:val="16"/>
      <w:szCs w:val="16"/>
    </w:rPr>
  </w:style>
  <w:style w:type="paragraph" w:styleId="Xl247">
    <w:name w:val="xl247"/>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6"/>
      <w:szCs w:val="16"/>
    </w:rPr>
  </w:style>
  <w:style w:type="paragraph" w:styleId="Xl248">
    <w:name w:val="xl248"/>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6"/>
      <w:szCs w:val="16"/>
    </w:rPr>
  </w:style>
  <w:style w:type="paragraph" w:styleId="Xl249">
    <w:name w:val="xl249"/>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6"/>
      <w:szCs w:val="16"/>
    </w:rPr>
  </w:style>
  <w:style w:type="paragraph" w:styleId="Xl250">
    <w:name w:val="xl250"/>
    <w:basedOn w:val="Normal"/>
    <w:qFormat/>
    <w:pPr>
      <w:pBdr>
        <w:left w:val="single" w:sz="4" w:space="0" w:color="000000"/>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51">
    <w:name w:val="xl251"/>
    <w:basedOn w:val="Normal"/>
    <w:qFormat/>
    <w:pPr>
      <w:pBdr>
        <w:left w:val="single" w:sz="4" w:space="0" w:color="000000"/>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52">
    <w:name w:val="xl252"/>
    <w:basedOn w:val="Normal"/>
    <w:qFormat/>
    <w:pPr>
      <w:pBdr>
        <w:bottom w:val="single" w:sz="4" w:space="0" w:color="000000"/>
      </w:pBdr>
      <w:spacing w:before="280" w:after="280"/>
      <w:jc w:val="left"/>
      <w:textAlignment w:val="center"/>
    </w:pPr>
    <w:rPr>
      <w:rFonts w:ascii="Arial" w:hAnsi="Arial" w:cs="Arial"/>
      <w:sz w:val="16"/>
      <w:szCs w:val="16"/>
    </w:rPr>
  </w:style>
  <w:style w:type="paragraph" w:styleId="Xl253">
    <w:name w:val="xl253"/>
    <w:basedOn w:val="Normal"/>
    <w:qFormat/>
    <w:pPr>
      <w:pBdr>
        <w:bottom w:val="single" w:sz="4" w:space="0" w:color="000000"/>
      </w:pBdr>
      <w:spacing w:before="280" w:after="280"/>
      <w:jc w:val="right"/>
      <w:textAlignment w:val="center"/>
    </w:pPr>
    <w:rPr>
      <w:rFonts w:ascii="Arial" w:hAnsi="Arial" w:cs="Arial"/>
      <w:sz w:val="16"/>
      <w:szCs w:val="16"/>
    </w:rPr>
  </w:style>
  <w:style w:type="paragraph" w:styleId="Xl254">
    <w:name w:val="xl254"/>
    <w:basedOn w:val="Normal"/>
    <w:qFormat/>
    <w:pPr>
      <w:pBdr>
        <w:left w:val="single" w:sz="4" w:space="0" w:color="000000"/>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55">
    <w:name w:val="xl255"/>
    <w:basedOn w:val="Normal"/>
    <w:qFormat/>
    <w:pPr>
      <w:pBdr>
        <w:left w:val="single" w:sz="4" w:space="0" w:color="000000"/>
        <w:bottom w:val="single" w:sz="4" w:space="0" w:color="000000"/>
        <w:right w:val="single" w:sz="4" w:space="0" w:color="000000"/>
      </w:pBdr>
      <w:spacing w:before="280" w:after="280"/>
      <w:jc w:val="right"/>
      <w:textAlignment w:val="top"/>
    </w:pPr>
    <w:rPr>
      <w:rFonts w:ascii="Arial" w:hAnsi="Arial" w:cs="Arial"/>
      <w:sz w:val="16"/>
      <w:szCs w:val="16"/>
    </w:rPr>
  </w:style>
  <w:style w:type="paragraph" w:styleId="Xl256">
    <w:name w:val="xl256"/>
    <w:basedOn w:val="Normal"/>
    <w:qFormat/>
    <w:pPr>
      <w:pBdr>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57">
    <w:name w:val="xl257"/>
    <w:basedOn w:val="Normal"/>
    <w:qFormat/>
    <w:pPr>
      <w:pBdr>
        <w:bottom w:val="single" w:sz="4" w:space="0" w:color="000000"/>
        <w:right w:val="single" w:sz="4" w:space="0" w:color="000000"/>
      </w:pBdr>
      <w:spacing w:before="280" w:after="280"/>
      <w:jc w:val="left"/>
      <w:textAlignment w:val="center"/>
    </w:pPr>
    <w:rPr>
      <w:rFonts w:ascii="Arial" w:hAnsi="Arial" w:cs="Arial"/>
      <w:sz w:val="16"/>
      <w:szCs w:val="16"/>
    </w:rPr>
  </w:style>
  <w:style w:type="paragraph" w:styleId="Xl258">
    <w:name w:val="xl258"/>
    <w:basedOn w:val="Normal"/>
    <w:qFormat/>
    <w:pPr>
      <w:pBdr>
        <w:bottom w:val="single" w:sz="4" w:space="0" w:color="000000"/>
      </w:pBdr>
      <w:spacing w:before="280" w:after="280"/>
      <w:jc w:val="right"/>
      <w:textAlignment w:val="center"/>
    </w:pPr>
    <w:rPr>
      <w:rFonts w:ascii="Arial" w:hAnsi="Arial" w:cs="Arial"/>
      <w:sz w:val="16"/>
      <w:szCs w:val="16"/>
    </w:rPr>
  </w:style>
  <w:style w:type="paragraph" w:styleId="Xl259">
    <w:name w:val="xl259"/>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6"/>
      <w:szCs w:val="16"/>
    </w:rPr>
  </w:style>
  <w:style w:type="paragraph" w:styleId="Xl260">
    <w:name w:val="xl260"/>
    <w:basedOn w:val="Normal"/>
    <w:qFormat/>
    <w:pPr>
      <w:pBdr>
        <w:bottom w:val="single" w:sz="4" w:space="0" w:color="000000"/>
        <w:right w:val="single" w:sz="4" w:space="0" w:color="000000"/>
      </w:pBdr>
      <w:spacing w:before="280" w:after="280"/>
      <w:jc w:val="left"/>
    </w:pPr>
    <w:rPr>
      <w:sz w:val="16"/>
      <w:szCs w:val="16"/>
    </w:rPr>
  </w:style>
  <w:style w:type="paragraph" w:styleId="Xl261">
    <w:name w:val="xl261"/>
    <w:basedOn w:val="Normal"/>
    <w:qFormat/>
    <w:pPr>
      <w:pBdr>
        <w:left w:val="single" w:sz="4" w:space="0" w:color="000000"/>
        <w:bottom w:val="single" w:sz="4" w:space="0" w:color="000000"/>
        <w:right w:val="single" w:sz="4" w:space="0" w:color="000000"/>
      </w:pBdr>
      <w:spacing w:before="280" w:after="280"/>
      <w:jc w:val="left"/>
    </w:pPr>
    <w:rPr>
      <w:sz w:val="16"/>
      <w:szCs w:val="16"/>
    </w:rPr>
  </w:style>
  <w:style w:type="paragraph" w:styleId="Xl262">
    <w:name w:val="xl262"/>
    <w:basedOn w:val="Normal"/>
    <w:qFormat/>
    <w:pPr>
      <w:pBdr>
        <w:bottom w:val="single" w:sz="4" w:space="0" w:color="000000"/>
      </w:pBdr>
      <w:spacing w:before="280" w:after="280"/>
      <w:jc w:val="left"/>
    </w:pPr>
    <w:rPr>
      <w:sz w:val="16"/>
      <w:szCs w:val="16"/>
    </w:rPr>
  </w:style>
  <w:style w:type="paragraph" w:styleId="Xl263">
    <w:name w:val="xl263"/>
    <w:basedOn w:val="Normal"/>
    <w:qFormat/>
    <w:pPr>
      <w:pBdr>
        <w:left w:val="single" w:sz="4" w:space="0" w:color="000000"/>
        <w:bottom w:val="single" w:sz="4" w:space="0" w:color="000000"/>
      </w:pBdr>
      <w:spacing w:before="280" w:after="280"/>
      <w:jc w:val="left"/>
    </w:pPr>
    <w:rPr>
      <w:sz w:val="16"/>
      <w:szCs w:val="16"/>
    </w:rPr>
  </w:style>
  <w:style w:type="paragraph" w:styleId="Xl264">
    <w:name w:val="xl264"/>
    <w:basedOn w:val="Normal"/>
    <w:qFormat/>
    <w:pPr>
      <w:pBdr>
        <w:bottom w:val="single" w:sz="4" w:space="0" w:color="000000"/>
        <w:right w:val="single" w:sz="4" w:space="0" w:color="000000"/>
      </w:pBdr>
      <w:spacing w:before="280" w:after="280"/>
      <w:jc w:val="left"/>
    </w:pPr>
    <w:rPr>
      <w:sz w:val="16"/>
      <w:szCs w:val="16"/>
    </w:rPr>
  </w:style>
  <w:style w:type="paragraph" w:styleId="Xl265">
    <w:name w:val="xl265"/>
    <w:basedOn w:val="Normal"/>
    <w:qFormat/>
    <w:pPr>
      <w:pBdr>
        <w:left w:val="single" w:sz="4" w:space="0" w:color="000000"/>
        <w:bottom w:val="single" w:sz="4" w:space="0" w:color="000000"/>
        <w:right w:val="single" w:sz="4" w:space="0" w:color="000000"/>
      </w:pBdr>
      <w:spacing w:before="280" w:after="280"/>
      <w:jc w:val="right"/>
      <w:textAlignment w:val="center"/>
    </w:pPr>
    <w:rPr>
      <w:rFonts w:ascii="Arial" w:hAnsi="Arial" w:cs="Arial"/>
      <w:sz w:val="16"/>
      <w:szCs w:val="16"/>
    </w:rPr>
  </w:style>
  <w:style w:type="paragraph" w:styleId="Xl266">
    <w:name w:val="xl266"/>
    <w:basedOn w:val="Normal"/>
    <w:qFormat/>
    <w:pPr>
      <w:pBdr>
        <w:left w:val="single" w:sz="4" w:space="0" w:color="000000"/>
        <w:bottom w:val="single" w:sz="4" w:space="0" w:color="000000"/>
        <w:right w:val="single" w:sz="4" w:space="0" w:color="000000"/>
      </w:pBdr>
      <w:spacing w:before="280" w:after="280"/>
      <w:jc w:val="right"/>
    </w:pPr>
    <w:rPr>
      <w:sz w:val="16"/>
      <w:szCs w:val="16"/>
    </w:rPr>
  </w:style>
  <w:style w:type="paragraph" w:styleId="Xl267">
    <w:name w:val="xl267"/>
    <w:basedOn w:val="Normal"/>
    <w:qFormat/>
    <w:pPr>
      <w:pBdr>
        <w:left w:val="single" w:sz="4" w:space="0" w:color="000000"/>
        <w:bottom w:val="single" w:sz="4" w:space="0" w:color="000000"/>
        <w:right w:val="single" w:sz="4" w:space="0" w:color="000000"/>
      </w:pBdr>
      <w:spacing w:before="280" w:after="280"/>
      <w:jc w:val="center"/>
    </w:pPr>
    <w:rPr>
      <w:sz w:val="18"/>
      <w:szCs w:val="18"/>
    </w:rPr>
  </w:style>
  <w:style w:type="paragraph" w:styleId="Xl268">
    <w:name w:val="xl268"/>
    <w:basedOn w:val="Normal"/>
    <w:qFormat/>
    <w:pPr>
      <w:pBdr>
        <w:bottom w:val="single" w:sz="4" w:space="0" w:color="000000"/>
      </w:pBdr>
      <w:spacing w:before="280" w:after="280"/>
      <w:jc w:val="left"/>
    </w:pPr>
    <w:rPr>
      <w:rFonts w:ascii="Arial" w:hAnsi="Arial" w:cs="Arial"/>
      <w:b/>
      <w:bCs/>
      <w:sz w:val="18"/>
      <w:szCs w:val="18"/>
    </w:rPr>
  </w:style>
  <w:style w:type="paragraph" w:styleId="Xl269">
    <w:name w:val="xl269"/>
    <w:basedOn w:val="Normal"/>
    <w:qFormat/>
    <w:pPr>
      <w:pBdr>
        <w:left w:val="single" w:sz="4" w:space="0" w:color="000000"/>
        <w:bottom w:val="single" w:sz="4" w:space="0" w:color="000000"/>
      </w:pBdr>
      <w:spacing w:before="280" w:after="280"/>
      <w:jc w:val="left"/>
    </w:pPr>
    <w:rPr>
      <w:rFonts w:ascii="Arial" w:hAnsi="Arial" w:cs="Arial"/>
      <w:b/>
      <w:bCs/>
      <w:sz w:val="18"/>
      <w:szCs w:val="18"/>
    </w:rPr>
  </w:style>
  <w:style w:type="paragraph" w:styleId="Xl270">
    <w:name w:val="xl270"/>
    <w:basedOn w:val="Normal"/>
    <w:qFormat/>
    <w:pPr>
      <w:pBdr>
        <w:bottom w:val="single" w:sz="4" w:space="0" w:color="000000"/>
        <w:right w:val="single" w:sz="4" w:space="0" w:color="000000"/>
      </w:pBdr>
      <w:spacing w:before="280" w:after="280"/>
      <w:jc w:val="left"/>
    </w:pPr>
    <w:rPr>
      <w:rFonts w:ascii="Arial" w:hAnsi="Arial" w:cs="Arial"/>
      <w:b/>
      <w:bCs/>
      <w:sz w:val="18"/>
      <w:szCs w:val="18"/>
    </w:rPr>
  </w:style>
  <w:style w:type="paragraph" w:styleId="Xl271">
    <w:name w:val="xl271"/>
    <w:basedOn w:val="Normal"/>
    <w:qFormat/>
    <w:pPr>
      <w:pBdr>
        <w:left w:val="single" w:sz="4" w:space="0" w:color="000000"/>
        <w:bottom w:val="single" w:sz="4" w:space="0" w:color="000000"/>
        <w:right w:val="single" w:sz="4" w:space="0" w:color="000000"/>
      </w:pBdr>
      <w:spacing w:before="280" w:after="280"/>
      <w:jc w:val="center"/>
    </w:pPr>
    <w:rPr>
      <w:rFonts w:ascii="Arial" w:hAnsi="Arial" w:cs="Arial"/>
      <w:b/>
      <w:bCs/>
      <w:sz w:val="18"/>
      <w:szCs w:val="18"/>
    </w:rPr>
  </w:style>
  <w:style w:type="paragraph" w:styleId="Xl272">
    <w:name w:val="xl272"/>
    <w:basedOn w:val="Normal"/>
    <w:qFormat/>
    <w:pPr>
      <w:pBdr>
        <w:left w:val="single" w:sz="4" w:space="0" w:color="000000"/>
        <w:bottom w:val="single" w:sz="4" w:space="0" w:color="000000"/>
        <w:right w:val="single" w:sz="4" w:space="0" w:color="000000"/>
      </w:pBdr>
      <w:spacing w:before="280" w:after="280"/>
      <w:jc w:val="left"/>
    </w:pPr>
    <w:rPr>
      <w:rFonts w:ascii="Arial" w:hAnsi="Arial" w:cs="Arial"/>
      <w:b/>
      <w:bCs/>
      <w:sz w:val="18"/>
      <w:szCs w:val="18"/>
    </w:rPr>
  </w:style>
  <w:style w:type="paragraph" w:styleId="Xl273">
    <w:name w:val="xl273"/>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274">
    <w:name w:val="xl274"/>
    <w:basedOn w:val="Normal"/>
    <w:qFormat/>
    <w:pPr>
      <w:pBdr>
        <w:bottom w:val="single" w:sz="4" w:space="0" w:color="000000"/>
      </w:pBdr>
      <w:spacing w:before="280" w:after="280"/>
      <w:jc w:val="left"/>
    </w:pPr>
    <w:rPr>
      <w:rFonts w:ascii="Arial" w:hAnsi="Arial" w:cs="Arial"/>
      <w:sz w:val="18"/>
      <w:szCs w:val="18"/>
    </w:rPr>
  </w:style>
  <w:style w:type="paragraph" w:styleId="Xl275">
    <w:name w:val="xl275"/>
    <w:basedOn w:val="Normal"/>
    <w:qFormat/>
    <w:pPr>
      <w:pBdr>
        <w:left w:val="single" w:sz="4" w:space="0" w:color="000000"/>
        <w:bottom w:val="single" w:sz="4" w:space="0" w:color="000000"/>
      </w:pBdr>
      <w:spacing w:before="280" w:after="280"/>
      <w:jc w:val="left"/>
    </w:pPr>
    <w:rPr>
      <w:rFonts w:ascii="Arial" w:hAnsi="Arial" w:cs="Arial"/>
      <w:sz w:val="18"/>
      <w:szCs w:val="18"/>
    </w:rPr>
  </w:style>
  <w:style w:type="paragraph" w:styleId="Xl276">
    <w:name w:val="xl276"/>
    <w:basedOn w:val="Normal"/>
    <w:qFormat/>
    <w:pPr>
      <w:pBdr>
        <w:bottom w:val="single" w:sz="4" w:space="0" w:color="000000"/>
        <w:right w:val="single" w:sz="4" w:space="0" w:color="000000"/>
      </w:pBdr>
      <w:spacing w:before="280" w:after="280"/>
      <w:jc w:val="left"/>
    </w:pPr>
    <w:rPr>
      <w:rFonts w:ascii="Arial" w:hAnsi="Arial" w:cs="Arial"/>
      <w:sz w:val="18"/>
      <w:szCs w:val="18"/>
    </w:rPr>
  </w:style>
  <w:style w:type="paragraph" w:styleId="Xl277">
    <w:name w:val="xl277"/>
    <w:basedOn w:val="Normal"/>
    <w:qFormat/>
    <w:pPr>
      <w:pBdr>
        <w:bottom w:val="single" w:sz="4" w:space="0" w:color="000000"/>
        <w:right w:val="single" w:sz="4" w:space="0" w:color="000000"/>
      </w:pBdr>
      <w:spacing w:before="280" w:after="280"/>
      <w:jc w:val="left"/>
    </w:pPr>
    <w:rPr>
      <w:rFonts w:ascii="Arial" w:hAnsi="Arial" w:cs="Arial"/>
      <w:sz w:val="18"/>
      <w:szCs w:val="18"/>
    </w:rPr>
  </w:style>
  <w:style w:type="paragraph" w:styleId="Xl278">
    <w:name w:val="xl278"/>
    <w:basedOn w:val="Normal"/>
    <w:qFormat/>
    <w:pPr>
      <w:pBdr>
        <w:bottom w:val="single" w:sz="4" w:space="0" w:color="000000"/>
        <w:right w:val="single" w:sz="4" w:space="0" w:color="000000"/>
      </w:pBdr>
      <w:spacing w:before="280" w:after="280"/>
      <w:jc w:val="left"/>
    </w:pPr>
    <w:rPr>
      <w:rFonts w:ascii="Arial" w:hAnsi="Arial" w:cs="Arial"/>
      <w:sz w:val="18"/>
      <w:szCs w:val="18"/>
    </w:rPr>
  </w:style>
  <w:style w:type="paragraph" w:styleId="Xl279">
    <w:name w:val="xl279"/>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styleId="Xl280">
    <w:name w:val="xl280"/>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281">
    <w:name w:val="xl281"/>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282">
    <w:name w:val="xl282"/>
    <w:basedOn w:val="Normal"/>
    <w:qFormat/>
    <w:pPr>
      <w:pBdr>
        <w:bottom w:val="single" w:sz="4" w:space="0" w:color="000000"/>
      </w:pBdr>
      <w:spacing w:before="280" w:after="280"/>
      <w:jc w:val="left"/>
    </w:pPr>
    <w:rPr>
      <w:rFonts w:ascii="Arial" w:hAnsi="Arial" w:cs="Arial"/>
      <w:sz w:val="18"/>
      <w:szCs w:val="18"/>
    </w:rPr>
  </w:style>
  <w:style w:type="paragraph" w:styleId="Xl283">
    <w:name w:val="xl283"/>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284">
    <w:name w:val="xl284"/>
    <w:basedOn w:val="Normal"/>
    <w:qFormat/>
    <w:pPr>
      <w:pBdr>
        <w:bottom w:val="single" w:sz="4" w:space="0" w:color="000000"/>
        <w:right w:val="single" w:sz="4" w:space="0" w:color="000000"/>
      </w:pBdr>
      <w:spacing w:before="280" w:after="280"/>
      <w:jc w:val="center"/>
      <w:textAlignment w:val="center"/>
    </w:pPr>
    <w:rPr>
      <w:rFonts w:ascii="Arial" w:hAnsi="Arial" w:cs="Arial"/>
      <w:sz w:val="16"/>
      <w:szCs w:val="16"/>
    </w:rPr>
  </w:style>
  <w:style w:type="paragraph" w:styleId="Xl285">
    <w:name w:val="xl285"/>
    <w:basedOn w:val="Normal"/>
    <w:qFormat/>
    <w:pPr>
      <w:pBdr>
        <w:bottom w:val="single" w:sz="4" w:space="0" w:color="000000"/>
      </w:pBdr>
      <w:spacing w:before="280" w:after="280"/>
      <w:jc w:val="left"/>
      <w:textAlignment w:val="center"/>
    </w:pPr>
    <w:rPr>
      <w:rFonts w:ascii="Arial" w:hAnsi="Arial" w:cs="Arial"/>
      <w:sz w:val="16"/>
      <w:szCs w:val="16"/>
    </w:rPr>
  </w:style>
  <w:style w:type="paragraph" w:styleId="Xl286">
    <w:name w:val="xl286"/>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287">
    <w:name w:val="xl287"/>
    <w:basedOn w:val="Normal"/>
    <w:qFormat/>
    <w:pPr>
      <w:pBdr>
        <w:bottom w:val="single" w:sz="4" w:space="0" w:color="000000"/>
      </w:pBdr>
      <w:spacing w:before="280" w:after="280"/>
      <w:jc w:val="center"/>
    </w:pPr>
    <w:rPr>
      <w:rFonts w:ascii="Arial" w:hAnsi="Arial" w:cs="Arial"/>
      <w:sz w:val="18"/>
      <w:szCs w:val="18"/>
    </w:rPr>
  </w:style>
  <w:style w:type="paragraph" w:styleId="Xl288">
    <w:name w:val="xl288"/>
    <w:basedOn w:val="Normal"/>
    <w:qFormat/>
    <w:pPr>
      <w:pBdr>
        <w:left w:val="single" w:sz="4" w:space="0" w:color="000000"/>
        <w:bottom w:val="single" w:sz="4" w:space="0" w:color="000000"/>
      </w:pBdr>
      <w:spacing w:before="280" w:after="280"/>
      <w:jc w:val="right"/>
    </w:pPr>
    <w:rPr>
      <w:rFonts w:ascii="Arial" w:hAnsi="Arial" w:cs="Arial"/>
      <w:sz w:val="18"/>
      <w:szCs w:val="18"/>
    </w:rPr>
  </w:style>
  <w:style w:type="paragraph" w:styleId="Xl289">
    <w:name w:val="xl289"/>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styleId="Xl290">
    <w:name w:val="xl290"/>
    <w:basedOn w:val="Normal"/>
    <w:qFormat/>
    <w:pPr>
      <w:pBdr>
        <w:bottom w:val="single" w:sz="4" w:space="0" w:color="000000"/>
      </w:pBdr>
      <w:spacing w:before="280" w:after="280"/>
      <w:jc w:val="right"/>
    </w:pPr>
    <w:rPr>
      <w:rFonts w:ascii="Arial" w:hAnsi="Arial" w:cs="Arial"/>
      <w:sz w:val="18"/>
      <w:szCs w:val="18"/>
    </w:rPr>
  </w:style>
  <w:style w:type="paragraph" w:styleId="Xl291">
    <w:name w:val="xl291"/>
    <w:basedOn w:val="Normal"/>
    <w:qFormat/>
    <w:pPr>
      <w:pBdr>
        <w:bottom w:val="single" w:sz="4" w:space="0" w:color="000000"/>
      </w:pBdr>
      <w:spacing w:before="280" w:after="280"/>
      <w:jc w:val="left"/>
    </w:pPr>
    <w:rPr>
      <w:rFonts w:ascii="Arial" w:hAnsi="Arial" w:cs="Arial"/>
      <w:sz w:val="18"/>
      <w:szCs w:val="18"/>
    </w:rPr>
  </w:style>
  <w:style w:type="paragraph" w:styleId="Xl292">
    <w:name w:val="xl292"/>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styleId="Xl293">
    <w:name w:val="xl293"/>
    <w:basedOn w:val="Normal"/>
    <w:qFormat/>
    <w:pPr>
      <w:pBdr>
        <w:left w:val="single" w:sz="4" w:space="0" w:color="000000"/>
        <w:bottom w:val="single" w:sz="4" w:space="0" w:color="000000"/>
      </w:pBdr>
      <w:spacing w:before="280" w:after="280"/>
      <w:jc w:val="left"/>
    </w:pPr>
    <w:rPr>
      <w:rFonts w:ascii="Arial" w:hAnsi="Arial" w:cs="Arial"/>
      <w:sz w:val="18"/>
      <w:szCs w:val="18"/>
    </w:rPr>
  </w:style>
  <w:style w:type="paragraph" w:styleId="Xl294">
    <w:name w:val="xl294"/>
    <w:basedOn w:val="Normal"/>
    <w:qFormat/>
    <w:pPr>
      <w:pBdr>
        <w:bottom w:val="single" w:sz="4" w:space="0" w:color="000000"/>
        <w:right w:val="single" w:sz="4" w:space="0" w:color="000000"/>
      </w:pBdr>
      <w:spacing w:before="280" w:after="280"/>
      <w:jc w:val="left"/>
    </w:pPr>
    <w:rPr>
      <w:rFonts w:ascii="Arial" w:hAnsi="Arial" w:cs="Arial"/>
      <w:sz w:val="18"/>
      <w:szCs w:val="18"/>
    </w:rPr>
  </w:style>
  <w:style w:type="paragraph" w:styleId="Xl295">
    <w:name w:val="xl295"/>
    <w:basedOn w:val="Normal"/>
    <w:qFormat/>
    <w:pPr>
      <w:pBdr>
        <w:left w:val="single" w:sz="4" w:space="0" w:color="000000"/>
        <w:bottom w:val="single" w:sz="4" w:space="0" w:color="000000"/>
      </w:pBdr>
      <w:spacing w:before="280" w:after="280"/>
      <w:jc w:val="center"/>
    </w:pPr>
    <w:rPr>
      <w:rFonts w:ascii="Arial" w:hAnsi="Arial" w:cs="Arial"/>
      <w:sz w:val="16"/>
      <w:szCs w:val="16"/>
    </w:rPr>
  </w:style>
  <w:style w:type="paragraph" w:styleId="Xl296">
    <w:name w:val="xl296"/>
    <w:basedOn w:val="Normal"/>
    <w:qFormat/>
    <w:pPr>
      <w:pBdr>
        <w:left w:val="single" w:sz="4" w:space="0" w:color="000000"/>
        <w:bottom w:val="single" w:sz="4" w:space="0" w:color="000000"/>
      </w:pBdr>
      <w:spacing w:before="280" w:after="280"/>
      <w:jc w:val="center"/>
    </w:pPr>
    <w:rPr>
      <w:rFonts w:ascii="Arial" w:hAnsi="Arial" w:cs="Arial"/>
      <w:sz w:val="16"/>
      <w:szCs w:val="16"/>
    </w:rPr>
  </w:style>
  <w:style w:type="paragraph" w:styleId="Xl297">
    <w:name w:val="xl297"/>
    <w:basedOn w:val="Normal"/>
    <w:qFormat/>
    <w:pPr>
      <w:pBdr>
        <w:bottom w:val="single" w:sz="4" w:space="0" w:color="000000"/>
      </w:pBdr>
      <w:spacing w:before="280" w:after="280"/>
      <w:jc w:val="center"/>
    </w:pPr>
    <w:rPr>
      <w:rFonts w:ascii="Arial" w:hAnsi="Arial" w:cs="Arial"/>
      <w:sz w:val="16"/>
      <w:szCs w:val="16"/>
    </w:rPr>
  </w:style>
  <w:style w:type="paragraph" w:styleId="Xl298">
    <w:name w:val="xl298"/>
    <w:basedOn w:val="Normal"/>
    <w:qFormat/>
    <w:pPr>
      <w:pBdr>
        <w:left w:val="single" w:sz="4" w:space="0" w:color="000000"/>
        <w:bottom w:val="single" w:sz="4" w:space="0" w:color="000000"/>
      </w:pBdr>
      <w:spacing w:before="280" w:after="280"/>
      <w:jc w:val="right"/>
    </w:pPr>
    <w:rPr>
      <w:rFonts w:ascii="Arial" w:hAnsi="Arial" w:cs="Arial"/>
      <w:sz w:val="16"/>
      <w:szCs w:val="16"/>
    </w:rPr>
  </w:style>
  <w:style w:type="paragraph" w:styleId="Xl299">
    <w:name w:val="xl299"/>
    <w:basedOn w:val="Normal"/>
    <w:qFormat/>
    <w:pPr>
      <w:pBdr>
        <w:bottom w:val="single" w:sz="4" w:space="0" w:color="000000"/>
        <w:right w:val="single" w:sz="4" w:space="0" w:color="000000"/>
      </w:pBdr>
      <w:spacing w:before="280" w:after="280"/>
      <w:jc w:val="left"/>
    </w:pPr>
    <w:rPr>
      <w:rFonts w:ascii="Arial" w:hAnsi="Arial" w:cs="Arial"/>
      <w:sz w:val="16"/>
      <w:szCs w:val="16"/>
    </w:rPr>
  </w:style>
  <w:style w:type="paragraph" w:styleId="Xl300">
    <w:name w:val="xl300"/>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6"/>
      <w:szCs w:val="16"/>
    </w:rPr>
  </w:style>
  <w:style w:type="paragraph" w:styleId="Xl301">
    <w:name w:val="xl301"/>
    <w:basedOn w:val="Normal"/>
    <w:qFormat/>
    <w:pPr>
      <w:pBdr>
        <w:left w:val="single" w:sz="4" w:space="0" w:color="000000"/>
        <w:bottom w:val="single" w:sz="4" w:space="0" w:color="000000"/>
      </w:pBdr>
      <w:spacing w:before="280" w:after="280"/>
      <w:jc w:val="left"/>
    </w:pPr>
    <w:rPr>
      <w:rFonts w:ascii="Arial" w:hAnsi="Arial" w:cs="Arial"/>
      <w:sz w:val="16"/>
      <w:szCs w:val="16"/>
    </w:rPr>
  </w:style>
  <w:style w:type="paragraph" w:styleId="Xl302">
    <w:name w:val="xl302"/>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styleId="Xl303">
    <w:name w:val="xl303"/>
    <w:basedOn w:val="Normal"/>
    <w:qFormat/>
    <w:pPr>
      <w:pBdr>
        <w:bottom w:val="single" w:sz="4" w:space="0" w:color="000000"/>
        <w:right w:val="single" w:sz="4" w:space="0" w:color="000000"/>
      </w:pBdr>
      <w:spacing w:before="280" w:after="280"/>
      <w:jc w:val="center"/>
    </w:pPr>
    <w:rPr>
      <w:rFonts w:ascii="Arial" w:hAnsi="Arial" w:cs="Arial"/>
      <w:sz w:val="16"/>
      <w:szCs w:val="16"/>
    </w:rPr>
  </w:style>
  <w:style w:type="paragraph" w:styleId="Xl304">
    <w:name w:val="xl304"/>
    <w:basedOn w:val="Normal"/>
    <w:qFormat/>
    <w:pPr>
      <w:pBdr>
        <w:left w:val="single" w:sz="4" w:space="0" w:color="000000"/>
        <w:bottom w:val="single" w:sz="4" w:space="0" w:color="000000"/>
        <w:right w:val="single" w:sz="4" w:space="0" w:color="000000"/>
      </w:pBdr>
      <w:spacing w:before="280" w:after="280"/>
      <w:jc w:val="right"/>
    </w:pPr>
    <w:rPr>
      <w:rFonts w:ascii="Arial" w:hAnsi="Arial" w:cs="Arial"/>
      <w:sz w:val="16"/>
      <w:szCs w:val="16"/>
    </w:rPr>
  </w:style>
  <w:style w:type="paragraph" w:styleId="Xl305">
    <w:name w:val="xl305"/>
    <w:basedOn w:val="Normal"/>
    <w:qFormat/>
    <w:pPr>
      <w:pBdr>
        <w:bottom w:val="single" w:sz="4" w:space="0" w:color="000000"/>
        <w:right w:val="single" w:sz="4" w:space="0" w:color="000000"/>
      </w:pBdr>
      <w:spacing w:before="280" w:after="280"/>
      <w:jc w:val="right"/>
    </w:pPr>
    <w:rPr>
      <w:rFonts w:ascii="Arial" w:hAnsi="Arial" w:cs="Arial"/>
      <w:sz w:val="18"/>
      <w:szCs w:val="18"/>
    </w:rPr>
  </w:style>
  <w:style w:type="paragraph" w:styleId="Xl306">
    <w:name w:val="xl306"/>
    <w:basedOn w:val="Normal"/>
    <w:qFormat/>
    <w:pPr>
      <w:pBdr>
        <w:bottom w:val="single" w:sz="4" w:space="0" w:color="000000"/>
        <w:right w:val="single" w:sz="4" w:space="0" w:color="000000"/>
      </w:pBdr>
      <w:spacing w:before="280" w:after="280"/>
      <w:jc w:val="left"/>
    </w:pPr>
    <w:rPr>
      <w:rFonts w:ascii="Arial" w:hAnsi="Arial" w:cs="Arial"/>
      <w:sz w:val="18"/>
      <w:szCs w:val="18"/>
    </w:rPr>
  </w:style>
  <w:style w:type="paragraph" w:styleId="Xl307">
    <w:name w:val="xl307"/>
    <w:basedOn w:val="Normal"/>
    <w:qFormat/>
    <w:pPr>
      <w:pBdr>
        <w:bottom w:val="single" w:sz="4" w:space="0" w:color="000000"/>
      </w:pBdr>
      <w:spacing w:before="280" w:after="280"/>
      <w:jc w:val="center"/>
    </w:pPr>
    <w:rPr>
      <w:rFonts w:ascii="Arial" w:hAnsi="Arial" w:cs="Arial"/>
      <w:sz w:val="16"/>
      <w:szCs w:val="16"/>
    </w:rPr>
  </w:style>
  <w:style w:type="paragraph" w:styleId="Xl308">
    <w:name w:val="xl308"/>
    <w:basedOn w:val="Normal"/>
    <w:qFormat/>
    <w:pPr>
      <w:pBdr>
        <w:left w:val="single" w:sz="4" w:space="0" w:color="000000"/>
        <w:bottom w:val="single" w:sz="4" w:space="0" w:color="000000"/>
        <w:right w:val="single" w:sz="4" w:space="0" w:color="000000"/>
      </w:pBdr>
      <w:spacing w:before="280" w:after="280"/>
      <w:jc w:val="left"/>
    </w:pPr>
    <w:rPr>
      <w:sz w:val="16"/>
      <w:szCs w:val="16"/>
    </w:rPr>
  </w:style>
  <w:style w:type="paragraph" w:styleId="Xl309">
    <w:name w:val="xl309"/>
    <w:basedOn w:val="Normal"/>
    <w:qFormat/>
    <w:pPr>
      <w:pBdr>
        <w:left w:val="single" w:sz="4" w:space="0" w:color="000000"/>
        <w:bottom w:val="single" w:sz="4" w:space="0" w:color="000000"/>
        <w:right w:val="single" w:sz="4" w:space="0" w:color="000000"/>
      </w:pBdr>
      <w:spacing w:before="280" w:after="280"/>
      <w:jc w:val="center"/>
    </w:pPr>
    <w:rPr>
      <w:sz w:val="16"/>
      <w:szCs w:val="16"/>
    </w:rPr>
  </w:style>
  <w:style w:type="paragraph" w:styleId="Xl310">
    <w:name w:val="xl310"/>
    <w:basedOn w:val="Normal"/>
    <w:qFormat/>
    <w:pPr>
      <w:pBdr>
        <w:left w:val="single" w:sz="4" w:space="0" w:color="000000"/>
        <w:bottom w:val="single" w:sz="4" w:space="0" w:color="000000"/>
        <w:right w:val="single" w:sz="4" w:space="0" w:color="000000"/>
      </w:pBdr>
      <w:spacing w:before="280" w:after="280"/>
      <w:jc w:val="left"/>
    </w:pPr>
    <w:rPr>
      <w:b/>
      <w:bCs/>
    </w:rPr>
  </w:style>
  <w:style w:type="paragraph" w:styleId="Xl311">
    <w:name w:val="xl311"/>
    <w:basedOn w:val="Normal"/>
    <w:qFormat/>
    <w:pPr>
      <w:pBdr>
        <w:bottom w:val="single" w:sz="4" w:space="0" w:color="000000"/>
        <w:right w:val="single" w:sz="4" w:space="0" w:color="000000"/>
      </w:pBdr>
      <w:spacing w:before="280" w:after="280"/>
      <w:jc w:val="center"/>
    </w:pPr>
    <w:rPr>
      <w:sz w:val="16"/>
      <w:szCs w:val="16"/>
    </w:rPr>
  </w:style>
  <w:style w:type="paragraph" w:styleId="Xl312">
    <w:name w:val="xl312"/>
    <w:basedOn w:val="Normal"/>
    <w:qFormat/>
    <w:pPr>
      <w:pBdr>
        <w:left w:val="single" w:sz="4" w:space="0" w:color="000000"/>
        <w:bottom w:val="single" w:sz="4" w:space="0" w:color="000000"/>
        <w:right w:val="single" w:sz="4" w:space="0" w:color="000000"/>
      </w:pBdr>
      <w:spacing w:before="280" w:after="280"/>
      <w:jc w:val="left"/>
    </w:pPr>
    <w:rPr>
      <w:b/>
      <w:bCs/>
      <w:sz w:val="18"/>
      <w:szCs w:val="18"/>
    </w:rPr>
  </w:style>
  <w:style w:type="paragraph" w:styleId="Xl313">
    <w:name w:val="xl313"/>
    <w:basedOn w:val="Normal"/>
    <w:qFormat/>
    <w:pPr>
      <w:pBdr>
        <w:left w:val="single" w:sz="4" w:space="0" w:color="000000"/>
        <w:bottom w:val="single" w:sz="4" w:space="0" w:color="000000"/>
      </w:pBdr>
      <w:spacing w:before="280" w:after="280"/>
      <w:jc w:val="center"/>
    </w:pPr>
    <w:rPr>
      <w:rFonts w:ascii="Arial" w:hAnsi="Arial" w:cs="Arial"/>
      <w:sz w:val="16"/>
      <w:szCs w:val="16"/>
    </w:rPr>
  </w:style>
  <w:style w:type="paragraph" w:styleId="Xl314">
    <w:name w:val="xl314"/>
    <w:basedOn w:val="Normal"/>
    <w:qFormat/>
    <w:pPr>
      <w:pBdr>
        <w:left w:val="single" w:sz="4" w:space="0" w:color="000000"/>
        <w:bottom w:val="single" w:sz="4" w:space="0" w:color="000000"/>
      </w:pBdr>
      <w:spacing w:before="280" w:after="280"/>
      <w:jc w:val="left"/>
    </w:pPr>
    <w:rPr>
      <w:rFonts w:ascii="Arial" w:hAnsi="Arial" w:cs="Arial"/>
      <w:sz w:val="18"/>
      <w:szCs w:val="18"/>
    </w:rPr>
  </w:style>
  <w:style w:type="paragraph" w:styleId="Xl315">
    <w:name w:val="xl315"/>
    <w:basedOn w:val="Normal"/>
    <w:qFormat/>
    <w:pPr>
      <w:pBdr>
        <w:left w:val="single" w:sz="4" w:space="0" w:color="000000"/>
        <w:bottom w:val="single" w:sz="4" w:space="0" w:color="000000"/>
      </w:pBdr>
      <w:spacing w:before="280" w:after="280"/>
      <w:jc w:val="right"/>
    </w:pPr>
    <w:rPr>
      <w:rFonts w:ascii="Arial" w:hAnsi="Arial" w:cs="Arial"/>
      <w:sz w:val="18"/>
      <w:szCs w:val="18"/>
    </w:rPr>
  </w:style>
  <w:style w:type="paragraph" w:styleId="Xl316">
    <w:name w:val="xl316"/>
    <w:basedOn w:val="Normal"/>
    <w:qFormat/>
    <w:pPr>
      <w:pBdr>
        <w:top w:val="single" w:sz="4" w:space="0" w:color="000000"/>
        <w:bottom w:val="single" w:sz="4" w:space="0" w:color="000000"/>
      </w:pBdr>
      <w:spacing w:before="280" w:after="280"/>
      <w:jc w:val="center"/>
    </w:pPr>
    <w:rPr>
      <w:rFonts w:ascii="Arial" w:hAnsi="Arial" w:cs="Arial"/>
      <w:sz w:val="18"/>
      <w:szCs w:val="18"/>
    </w:rPr>
  </w:style>
  <w:style w:type="paragraph" w:styleId="Xl317">
    <w:name w:val="xl317"/>
    <w:basedOn w:val="Normal"/>
    <w:qFormat/>
    <w:pPr>
      <w:pBdr>
        <w:top w:val="single" w:sz="4" w:space="0" w:color="000000"/>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318">
    <w:name w:val="xl31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319">
    <w:name w:val="xl319"/>
    <w:basedOn w:val="Normal"/>
    <w:qFormat/>
    <w:pPr>
      <w:pBdr>
        <w:top w:val="single" w:sz="4" w:space="0" w:color="000000"/>
        <w:left w:val="single" w:sz="4" w:space="0" w:color="000000"/>
        <w:bottom w:val="single" w:sz="4" w:space="0" w:color="000000"/>
      </w:pBdr>
      <w:spacing w:before="280" w:after="280"/>
      <w:jc w:val="left"/>
    </w:pPr>
    <w:rPr>
      <w:rFonts w:ascii="Arial" w:hAnsi="Arial" w:cs="Arial"/>
      <w:sz w:val="18"/>
      <w:szCs w:val="18"/>
    </w:rPr>
  </w:style>
  <w:style w:type="paragraph" w:styleId="Xl320">
    <w:name w:val="xl320"/>
    <w:basedOn w:val="Normal"/>
    <w:qFormat/>
    <w:pPr>
      <w:pBdr>
        <w:top w:val="single" w:sz="4" w:space="0" w:color="000000"/>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321">
    <w:name w:val="xl321"/>
    <w:basedOn w:val="Normal"/>
    <w:qFormat/>
    <w:pPr>
      <w:pBdr>
        <w:top w:val="single" w:sz="4" w:space="0" w:color="000000"/>
        <w:bottom w:val="single" w:sz="4" w:space="0" w:color="000000"/>
      </w:pBdr>
      <w:spacing w:before="280" w:after="280"/>
      <w:jc w:val="left"/>
    </w:pPr>
    <w:rPr>
      <w:rFonts w:ascii="Arial" w:hAnsi="Arial" w:cs="Arial"/>
      <w:sz w:val="18"/>
      <w:szCs w:val="18"/>
    </w:rPr>
  </w:style>
  <w:style w:type="paragraph" w:styleId="Xl322">
    <w:name w:val="xl322"/>
    <w:basedOn w:val="Normal"/>
    <w:qFormat/>
    <w:pPr>
      <w:pBdr>
        <w:top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323">
    <w:name w:val="xl323"/>
    <w:basedOn w:val="Normal"/>
    <w:qFormat/>
    <w:pPr>
      <w:pBdr>
        <w:top w:val="single" w:sz="4" w:space="0" w:color="000000"/>
        <w:bottom w:val="single" w:sz="4" w:space="0" w:color="000000"/>
      </w:pBdr>
      <w:spacing w:before="280" w:after="280"/>
      <w:jc w:val="right"/>
    </w:pPr>
    <w:rPr>
      <w:rFonts w:ascii="Arial" w:hAnsi="Arial" w:cs="Arial"/>
      <w:sz w:val="18"/>
      <w:szCs w:val="18"/>
    </w:rPr>
  </w:style>
  <w:style w:type="paragraph" w:styleId="Xl324">
    <w:name w:val="xl324"/>
    <w:basedOn w:val="Normal"/>
    <w:qFormat/>
    <w:pPr>
      <w:pBdr>
        <w:top w:val="single" w:sz="4" w:space="0" w:color="000000"/>
        <w:left w:val="single" w:sz="4" w:space="0" w:color="000000"/>
        <w:bottom w:val="single" w:sz="4" w:space="0" w:color="000000"/>
        <w:right w:val="single" w:sz="4" w:space="0" w:color="000000"/>
      </w:pBdr>
      <w:spacing w:before="280" w:after="280"/>
      <w:jc w:val="left"/>
    </w:pPr>
    <w:rPr>
      <w:rFonts w:ascii="Arial" w:hAnsi="Arial" w:cs="Arial"/>
      <w:sz w:val="18"/>
      <w:szCs w:val="18"/>
    </w:rPr>
  </w:style>
  <w:style w:type="paragraph" w:styleId="Xl325">
    <w:name w:val="xl325"/>
    <w:basedOn w:val="Normal"/>
    <w:qFormat/>
    <w:pPr>
      <w:pBdr>
        <w:top w:val="single" w:sz="4" w:space="0" w:color="000000"/>
        <w:bottom w:val="single" w:sz="4" w:space="0" w:color="000000"/>
      </w:pBdr>
      <w:spacing w:before="280" w:after="280"/>
      <w:jc w:val="right"/>
    </w:pPr>
    <w:rPr>
      <w:rFonts w:ascii="Arial" w:hAnsi="Arial" w:cs="Arial"/>
      <w:sz w:val="18"/>
      <w:szCs w:val="18"/>
    </w:rPr>
  </w:style>
  <w:style w:type="paragraph" w:styleId="Xl326">
    <w:name w:val="xl326"/>
    <w:basedOn w:val="Normal"/>
    <w:qFormat/>
    <w:pPr>
      <w:pBdr>
        <w:bottom w:val="single" w:sz="4" w:space="0" w:color="000000"/>
      </w:pBdr>
      <w:spacing w:before="280" w:after="280"/>
      <w:jc w:val="right"/>
    </w:pPr>
    <w:rPr>
      <w:rFonts w:ascii="Arial" w:hAnsi="Arial" w:cs="Arial"/>
      <w:sz w:val="18"/>
      <w:szCs w:val="18"/>
    </w:rPr>
  </w:style>
  <w:style w:type="paragraph" w:styleId="Xl327">
    <w:name w:val="xl327"/>
    <w:basedOn w:val="Normal"/>
    <w:qFormat/>
    <w:pPr>
      <w:pBdr>
        <w:bottom w:val="single" w:sz="4" w:space="0" w:color="000000"/>
      </w:pBdr>
      <w:spacing w:before="280" w:after="280"/>
      <w:jc w:val="left"/>
    </w:pPr>
    <w:rPr>
      <w:rFonts w:ascii="Arial" w:hAnsi="Arial" w:cs="Arial"/>
      <w:sz w:val="16"/>
      <w:szCs w:val="16"/>
    </w:rPr>
  </w:style>
  <w:style w:type="paragraph" w:styleId="Xl328">
    <w:name w:val="xl328"/>
    <w:basedOn w:val="Normal"/>
    <w:qFormat/>
    <w:pPr>
      <w:pBdr>
        <w:bottom w:val="single" w:sz="4" w:space="0" w:color="000000"/>
      </w:pBdr>
      <w:spacing w:before="280" w:after="280"/>
      <w:jc w:val="right"/>
    </w:pPr>
    <w:rPr>
      <w:rFonts w:ascii="Arial" w:hAnsi="Arial" w:cs="Arial"/>
      <w:sz w:val="16"/>
      <w:szCs w:val="16"/>
    </w:rPr>
  </w:style>
  <w:style w:type="paragraph" w:styleId="Xl329">
    <w:name w:val="xl329"/>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styleId="Xl330">
    <w:name w:val="xl330"/>
    <w:basedOn w:val="Normal"/>
    <w:qFormat/>
    <w:pPr>
      <w:pBdr>
        <w:top w:val="single" w:sz="4" w:space="0" w:color="000000"/>
        <w:left w:val="single" w:sz="4" w:space="0" w:color="000000"/>
      </w:pBdr>
      <w:spacing w:before="280" w:after="280"/>
      <w:jc w:val="left"/>
    </w:pPr>
    <w:rPr>
      <w:rFonts w:ascii="Arial" w:hAnsi="Arial" w:cs="Arial"/>
      <w:sz w:val="18"/>
      <w:szCs w:val="18"/>
    </w:rPr>
  </w:style>
  <w:style w:type="paragraph" w:styleId="Xl331">
    <w:name w:val="xl331"/>
    <w:basedOn w:val="Normal"/>
    <w:qFormat/>
    <w:pPr>
      <w:pBdr>
        <w:top w:val="single" w:sz="4" w:space="0" w:color="000000"/>
        <w:left w:val="single" w:sz="4" w:space="0" w:color="000000"/>
        <w:right w:val="single" w:sz="4" w:space="0" w:color="000000"/>
      </w:pBdr>
      <w:spacing w:before="280" w:after="280"/>
      <w:jc w:val="left"/>
    </w:pPr>
    <w:rPr>
      <w:rFonts w:ascii="Arial" w:hAnsi="Arial" w:cs="Arial"/>
      <w:sz w:val="18"/>
      <w:szCs w:val="18"/>
    </w:rPr>
  </w:style>
  <w:style w:type="paragraph" w:styleId="Xl332">
    <w:name w:val="xl332"/>
    <w:basedOn w:val="Normal"/>
    <w:qFormat/>
    <w:pPr>
      <w:pBdr>
        <w:top w:val="single" w:sz="4" w:space="0" w:color="000000"/>
      </w:pBdr>
      <w:spacing w:before="280" w:after="280"/>
      <w:jc w:val="left"/>
    </w:pPr>
    <w:rPr>
      <w:rFonts w:ascii="Arial" w:hAnsi="Arial" w:cs="Arial"/>
      <w:sz w:val="18"/>
      <w:szCs w:val="18"/>
    </w:rPr>
  </w:style>
  <w:style w:type="paragraph" w:styleId="Xl333">
    <w:name w:val="xl333"/>
    <w:basedOn w:val="Normal"/>
    <w:qFormat/>
    <w:pPr>
      <w:pBdr>
        <w:top w:val="single" w:sz="4" w:space="0" w:color="000000"/>
        <w:right w:val="single" w:sz="4" w:space="0" w:color="000000"/>
      </w:pBdr>
      <w:spacing w:before="280" w:after="280"/>
      <w:jc w:val="left"/>
    </w:pPr>
    <w:rPr>
      <w:rFonts w:ascii="Arial" w:hAnsi="Arial" w:cs="Arial"/>
      <w:sz w:val="18"/>
      <w:szCs w:val="18"/>
    </w:rPr>
  </w:style>
  <w:style w:type="paragraph" w:styleId="Xl334">
    <w:name w:val="xl334"/>
    <w:basedOn w:val="Normal"/>
    <w:qFormat/>
    <w:pPr>
      <w:pBdr>
        <w:top w:val="single" w:sz="4" w:space="0" w:color="000000"/>
        <w:left w:val="single" w:sz="4" w:space="0" w:color="000000"/>
        <w:right w:val="single" w:sz="4" w:space="0" w:color="000000"/>
      </w:pBdr>
      <w:spacing w:before="280" w:after="280"/>
      <w:jc w:val="right"/>
    </w:pPr>
    <w:rPr>
      <w:rFonts w:ascii="Arial" w:hAnsi="Arial" w:cs="Arial"/>
      <w:sz w:val="18"/>
      <w:szCs w:val="18"/>
    </w:rPr>
  </w:style>
  <w:style w:type="paragraph" w:styleId="Xl335">
    <w:name w:val="xl335"/>
    <w:basedOn w:val="Normal"/>
    <w:qFormat/>
    <w:pPr>
      <w:pBdr>
        <w:top w:val="single" w:sz="4" w:space="0" w:color="000000"/>
        <w:left w:val="single" w:sz="4" w:space="0" w:color="000000"/>
        <w:right w:val="single" w:sz="4" w:space="0" w:color="000000"/>
      </w:pBdr>
      <w:spacing w:before="280" w:after="280"/>
      <w:jc w:val="left"/>
    </w:pPr>
    <w:rPr>
      <w:rFonts w:ascii="Arial" w:hAnsi="Arial" w:cs="Arial"/>
      <w:sz w:val="16"/>
      <w:szCs w:val="16"/>
    </w:rPr>
  </w:style>
  <w:style w:type="paragraph" w:styleId="Xl336">
    <w:name w:val="xl336"/>
    <w:basedOn w:val="Normal"/>
    <w:qFormat/>
    <w:pPr>
      <w:pBdr>
        <w:left w:val="single" w:sz="4" w:space="0" w:color="000000"/>
        <w:bottom w:val="single" w:sz="4" w:space="0" w:color="000000"/>
        <w:right w:val="single" w:sz="4" w:space="0" w:color="000000"/>
      </w:pBdr>
      <w:spacing w:before="280" w:after="280"/>
      <w:jc w:val="right"/>
    </w:pPr>
    <w:rPr>
      <w:b/>
      <w:bCs/>
      <w:sz w:val="18"/>
      <w:szCs w:val="18"/>
    </w:rPr>
  </w:style>
  <w:style w:type="paragraph" w:styleId="Xl337">
    <w:name w:val="xl337"/>
    <w:basedOn w:val="Normal"/>
    <w:qFormat/>
    <w:pPr>
      <w:pBdr>
        <w:top w:val="single" w:sz="4" w:space="0" w:color="000000"/>
        <w:bottom w:val="single" w:sz="4" w:space="0" w:color="000000"/>
      </w:pBdr>
      <w:spacing w:before="280" w:after="280"/>
      <w:jc w:val="left"/>
    </w:pPr>
    <w:rPr>
      <w:rFonts w:ascii="Arial" w:hAnsi="Arial" w:cs="Arial"/>
      <w:sz w:val="18"/>
      <w:szCs w:val="18"/>
    </w:rPr>
  </w:style>
  <w:style w:type="paragraph" w:styleId="Xl338">
    <w:name w:val="xl338"/>
    <w:basedOn w:val="Normal"/>
    <w:qFormat/>
    <w:pPr>
      <w:pBdr>
        <w:top w:val="single" w:sz="4" w:space="0" w:color="000000"/>
        <w:bottom w:val="single" w:sz="4" w:space="0" w:color="000000"/>
      </w:pBdr>
      <w:spacing w:before="280" w:after="280"/>
      <w:jc w:val="left"/>
    </w:pPr>
    <w:rPr>
      <w:b/>
      <w:bCs/>
      <w:sz w:val="18"/>
      <w:szCs w:val="18"/>
    </w:rPr>
  </w:style>
  <w:style w:type="paragraph" w:styleId="Xl339">
    <w:name w:val="xl339"/>
    <w:basedOn w:val="Normal"/>
    <w:qFormat/>
    <w:pPr>
      <w:pBdr>
        <w:top w:val="single" w:sz="4" w:space="0" w:color="000000"/>
        <w:bottom w:val="single" w:sz="4" w:space="0" w:color="000000"/>
        <w:right w:val="single" w:sz="4" w:space="0" w:color="000000"/>
      </w:pBdr>
      <w:spacing w:before="280" w:after="280"/>
      <w:jc w:val="right"/>
    </w:pPr>
    <w:rPr>
      <w:rFonts w:ascii="Arial" w:hAnsi="Arial" w:cs="Arial"/>
      <w:sz w:val="18"/>
      <w:szCs w:val="18"/>
    </w:rPr>
  </w:style>
  <w:style w:type="paragraph" w:styleId="Xl340">
    <w:name w:val="xl340"/>
    <w:basedOn w:val="Normal"/>
    <w:qFormat/>
    <w:pPr>
      <w:pBdr>
        <w:left w:val="single" w:sz="4" w:space="0" w:color="000000"/>
        <w:bottom w:val="single" w:sz="4" w:space="0" w:color="000000"/>
      </w:pBdr>
      <w:spacing w:before="280" w:after="280"/>
      <w:jc w:val="left"/>
    </w:pPr>
    <w:rPr>
      <w:rFonts w:ascii="Arial" w:hAnsi="Arial" w:cs="Arial"/>
      <w:sz w:val="18"/>
      <w:szCs w:val="18"/>
    </w:rPr>
  </w:style>
  <w:style w:type="paragraph" w:styleId="Xl341">
    <w:name w:val="xl341"/>
    <w:basedOn w:val="Normal"/>
    <w:qFormat/>
    <w:pPr>
      <w:pBdr>
        <w:left w:val="single" w:sz="4" w:space="0" w:color="000000"/>
      </w:pBdr>
      <w:spacing w:before="280" w:after="280"/>
      <w:jc w:val="center"/>
    </w:pPr>
    <w:rPr>
      <w:sz w:val="18"/>
      <w:szCs w:val="18"/>
    </w:rPr>
  </w:style>
  <w:style w:type="paragraph" w:styleId="Xl342">
    <w:name w:val="xl342"/>
    <w:basedOn w:val="Normal"/>
    <w:qFormat/>
    <w:pPr>
      <w:pBdr>
        <w:left w:val="single" w:sz="4" w:space="0" w:color="000000"/>
      </w:pBdr>
      <w:spacing w:before="280" w:after="280"/>
      <w:jc w:val="center"/>
    </w:pPr>
    <w:rPr>
      <w:sz w:val="16"/>
      <w:szCs w:val="16"/>
    </w:rPr>
  </w:style>
  <w:style w:type="paragraph" w:styleId="Xl343">
    <w:name w:val="xl343"/>
    <w:basedOn w:val="Normal"/>
    <w:qFormat/>
    <w:pPr>
      <w:pBdr>
        <w:left w:val="single" w:sz="4" w:space="0" w:color="000000"/>
        <w:bottom w:val="single" w:sz="4" w:space="0" w:color="000000"/>
      </w:pBdr>
      <w:spacing w:before="280" w:after="280"/>
      <w:jc w:val="center"/>
    </w:pPr>
    <w:rPr>
      <w:sz w:val="16"/>
      <w:szCs w:val="16"/>
    </w:rPr>
  </w:style>
  <w:style w:type="paragraph" w:styleId="Xl344">
    <w:name w:val="xl344"/>
    <w:basedOn w:val="Normal"/>
    <w:qFormat/>
    <w:pPr>
      <w:pBdr>
        <w:left w:val="single" w:sz="4" w:space="0" w:color="000000"/>
        <w:bottom w:val="single" w:sz="4" w:space="0" w:color="000000"/>
      </w:pBdr>
      <w:spacing w:before="280" w:after="280"/>
      <w:jc w:val="center"/>
    </w:pPr>
    <w:rPr>
      <w:rFonts w:ascii="Arial" w:hAnsi="Arial" w:cs="Arial"/>
      <w:sz w:val="18"/>
      <w:szCs w:val="18"/>
    </w:rPr>
  </w:style>
  <w:style w:type="paragraph" w:styleId="Xl345">
    <w:name w:val="xl345"/>
    <w:basedOn w:val="Normal"/>
    <w:qFormat/>
    <w:pPr>
      <w:pBdr>
        <w:top w:val="single" w:sz="4" w:space="0" w:color="000000"/>
        <w:left w:val="single" w:sz="4" w:space="0" w:color="000000"/>
        <w:bottom w:val="single" w:sz="4" w:space="0" w:color="000000"/>
      </w:pBdr>
      <w:spacing w:before="280" w:after="280"/>
      <w:jc w:val="center"/>
    </w:pPr>
    <w:rPr>
      <w:rFonts w:ascii="Arial" w:hAnsi="Arial" w:cs="Arial"/>
      <w:sz w:val="18"/>
      <w:szCs w:val="18"/>
    </w:rPr>
  </w:style>
  <w:style w:type="paragraph" w:styleId="Xl346">
    <w:name w:val="xl346"/>
    <w:basedOn w:val="Normal"/>
    <w:qFormat/>
    <w:pPr>
      <w:pBdr>
        <w:left w:val="single" w:sz="4" w:space="0" w:color="000000"/>
        <w:right w:val="single" w:sz="4" w:space="0" w:color="000000"/>
      </w:pBdr>
      <w:spacing w:before="280" w:after="280"/>
      <w:jc w:val="left"/>
    </w:pPr>
    <w:rPr>
      <w:rFonts w:ascii="Arial" w:hAnsi="Arial" w:cs="Arial"/>
      <w:sz w:val="16"/>
      <w:szCs w:val="16"/>
    </w:rPr>
  </w:style>
  <w:style w:type="paragraph" w:styleId="Xl347">
    <w:name w:val="xl347"/>
    <w:basedOn w:val="Normal"/>
    <w:qFormat/>
    <w:pPr>
      <w:pBdr>
        <w:left w:val="single" w:sz="4" w:space="0" w:color="000000"/>
        <w:bottom w:val="single" w:sz="4" w:space="0" w:color="000000"/>
        <w:right w:val="single" w:sz="4" w:space="0" w:color="000000"/>
      </w:pBdr>
      <w:spacing w:before="280" w:after="280"/>
      <w:jc w:val="left"/>
    </w:pPr>
    <w:rPr>
      <w:rFonts w:ascii="Arial" w:hAnsi="Arial" w:cs="Arial"/>
      <w:sz w:val="16"/>
      <w:szCs w:val="16"/>
    </w:rPr>
  </w:style>
  <w:style w:type="paragraph" w:styleId="Xl348">
    <w:name w:val="xl348"/>
    <w:basedOn w:val="Normal"/>
    <w:qFormat/>
    <w:pPr>
      <w:spacing w:before="280" w:after="280"/>
      <w:jc w:val="center"/>
    </w:pPr>
    <w:rPr>
      <w:rFonts w:ascii="Arial" w:hAnsi="Arial" w:cs="Arial"/>
      <w:sz w:val="16"/>
      <w:szCs w:val="16"/>
    </w:rPr>
  </w:style>
  <w:style w:type="paragraph" w:styleId="Xl349">
    <w:name w:val="xl349"/>
    <w:basedOn w:val="Normal"/>
    <w:qFormat/>
    <w:pPr>
      <w:pBdr>
        <w:bottom w:val="single" w:sz="4" w:space="0" w:color="000000"/>
      </w:pBdr>
      <w:spacing w:before="280" w:after="280"/>
      <w:jc w:val="center"/>
    </w:pPr>
    <w:rPr>
      <w:rFonts w:ascii="Arial" w:hAnsi="Arial" w:cs="Arial"/>
      <w:sz w:val="16"/>
      <w:szCs w:val="16"/>
    </w:rPr>
  </w:style>
  <w:style w:type="paragraph" w:styleId="Xl350">
    <w:name w:val="xl350"/>
    <w:basedOn w:val="Normal"/>
    <w:qFormat/>
    <w:pPr>
      <w:pBdr>
        <w:right w:val="single" w:sz="4" w:space="0" w:color="000000"/>
      </w:pBdr>
      <w:spacing w:before="280" w:after="280"/>
      <w:jc w:val="left"/>
    </w:pPr>
    <w:rPr>
      <w:rFonts w:ascii="Arial" w:hAnsi="Arial" w:cs="Arial"/>
      <w:sz w:val="16"/>
      <w:szCs w:val="16"/>
    </w:rPr>
  </w:style>
  <w:style w:type="paragraph" w:styleId="Xl351">
    <w:name w:val="xl351"/>
    <w:basedOn w:val="Normal"/>
    <w:qFormat/>
    <w:pPr>
      <w:pBdr>
        <w:left w:val="single" w:sz="4" w:space="0" w:color="000000"/>
        <w:right w:val="single" w:sz="4" w:space="0" w:color="000000"/>
      </w:pBdr>
      <w:spacing w:before="280" w:after="280"/>
      <w:jc w:val="center"/>
    </w:pPr>
    <w:rPr>
      <w:b/>
      <w:bCs/>
      <w:sz w:val="18"/>
      <w:szCs w:val="18"/>
    </w:rPr>
  </w:style>
  <w:style w:type="paragraph" w:styleId="Xl352">
    <w:name w:val="xl352"/>
    <w:basedOn w:val="Normal"/>
    <w:qFormat/>
    <w:pPr>
      <w:pBdr>
        <w:left w:val="single" w:sz="4" w:space="0" w:color="000000"/>
        <w:bottom w:val="single" w:sz="4" w:space="0" w:color="000000"/>
      </w:pBdr>
      <w:spacing w:before="280" w:after="280"/>
      <w:jc w:val="left"/>
    </w:pPr>
    <w:rPr>
      <w:rFonts w:ascii="Arial" w:hAnsi="Arial" w:cs="Arial"/>
      <w:sz w:val="16"/>
      <w:szCs w:val="16"/>
    </w:rPr>
  </w:style>
  <w:style w:type="paragraph" w:styleId="Xl353">
    <w:name w:val="xl353"/>
    <w:basedOn w:val="Normal"/>
    <w:qFormat/>
    <w:pPr>
      <w:pBdr>
        <w:left w:val="single" w:sz="4" w:space="0" w:color="000000"/>
        <w:bottom w:val="single" w:sz="4" w:space="0" w:color="000000"/>
      </w:pBdr>
      <w:spacing w:before="280" w:after="280"/>
      <w:jc w:val="right"/>
    </w:pPr>
    <w:rPr>
      <w:rFonts w:ascii="Arial" w:hAnsi="Arial" w:cs="Arial"/>
      <w:sz w:val="16"/>
      <w:szCs w:val="16"/>
    </w:rPr>
  </w:style>
  <w:style w:type="paragraph" w:styleId="Xl354">
    <w:name w:val="xl354"/>
    <w:basedOn w:val="Normal"/>
    <w:qFormat/>
    <w:pPr>
      <w:pBdr>
        <w:top w:val="single" w:sz="4" w:space="0" w:color="000000"/>
        <w:bottom w:val="single" w:sz="4" w:space="0" w:color="000000"/>
      </w:pBdr>
      <w:spacing w:before="280" w:after="280"/>
      <w:jc w:val="center"/>
    </w:pPr>
    <w:rPr>
      <w:b/>
      <w:bCs/>
      <w:sz w:val="18"/>
      <w:szCs w:val="18"/>
    </w:rPr>
  </w:style>
  <w:style w:type="paragraph" w:styleId="Xl355">
    <w:name w:val="xl355"/>
    <w:basedOn w:val="Normal"/>
    <w:qFormat/>
    <w:pPr>
      <w:pBdr>
        <w:top w:val="single" w:sz="4" w:space="0" w:color="000000"/>
        <w:bottom w:val="single" w:sz="4" w:space="0" w:color="000000"/>
        <w:right w:val="single" w:sz="4" w:space="0" w:color="000000"/>
      </w:pBdr>
      <w:spacing w:before="280" w:after="280"/>
      <w:jc w:val="center"/>
    </w:pPr>
    <w:rPr>
      <w:b/>
      <w:bCs/>
      <w:sz w:val="18"/>
      <w:szCs w:val="18"/>
    </w:rPr>
  </w:style>
  <w:style w:type="paragraph" w:styleId="Xl356">
    <w:name w:val="xl356"/>
    <w:basedOn w:val="Normal"/>
    <w:qFormat/>
    <w:pPr>
      <w:pBdr>
        <w:top w:val="single" w:sz="4" w:space="0" w:color="000000"/>
        <w:left w:val="single" w:sz="4" w:space="0" w:color="000000"/>
      </w:pBdr>
      <w:spacing w:before="280" w:after="280"/>
      <w:jc w:val="center"/>
      <w:textAlignment w:val="center"/>
    </w:pPr>
    <w:rPr>
      <w:rFonts w:ascii="Arial" w:hAnsi="Arial" w:cs="Arial"/>
      <w:sz w:val="18"/>
      <w:szCs w:val="18"/>
    </w:rPr>
  </w:style>
  <w:style w:type="paragraph" w:styleId="Xl357">
    <w:name w:val="xl357"/>
    <w:basedOn w:val="Normal"/>
    <w:qFormat/>
    <w:pPr>
      <w:pBdr>
        <w:top w:val="single" w:sz="4" w:space="0" w:color="000000"/>
      </w:pBdr>
      <w:spacing w:before="280" w:after="280"/>
      <w:jc w:val="center"/>
      <w:textAlignment w:val="center"/>
    </w:pPr>
    <w:rPr>
      <w:rFonts w:ascii="Arial" w:hAnsi="Arial" w:cs="Arial"/>
      <w:sz w:val="18"/>
      <w:szCs w:val="18"/>
    </w:rPr>
  </w:style>
  <w:style w:type="paragraph" w:styleId="Xl358">
    <w:name w:val="xl358"/>
    <w:basedOn w:val="Normal"/>
    <w:qFormat/>
    <w:pPr>
      <w:pBdr>
        <w:top w:val="single" w:sz="4" w:space="0" w:color="000000"/>
        <w:right w:val="single" w:sz="4" w:space="0" w:color="000000"/>
      </w:pBdr>
      <w:spacing w:before="280" w:after="280"/>
      <w:jc w:val="center"/>
      <w:textAlignment w:val="center"/>
    </w:pPr>
    <w:rPr>
      <w:rFonts w:ascii="Arial" w:hAnsi="Arial" w:cs="Arial"/>
      <w:sz w:val="18"/>
      <w:szCs w:val="18"/>
    </w:rPr>
  </w:style>
  <w:style w:type="paragraph" w:styleId="Xl359">
    <w:name w:val="xl359"/>
    <w:basedOn w:val="Normal"/>
    <w:qFormat/>
    <w:pPr>
      <w:pBdr>
        <w:left w:val="single" w:sz="4" w:space="0" w:color="000000"/>
        <w:bottom w:val="single" w:sz="4" w:space="0" w:color="000000"/>
      </w:pBdr>
      <w:spacing w:before="280" w:after="280"/>
      <w:jc w:val="center"/>
      <w:textAlignment w:val="center"/>
    </w:pPr>
    <w:rPr>
      <w:rFonts w:ascii="Arial" w:hAnsi="Arial" w:cs="Arial"/>
      <w:sz w:val="18"/>
      <w:szCs w:val="18"/>
    </w:rPr>
  </w:style>
  <w:style w:type="paragraph" w:styleId="Xl360">
    <w:name w:val="xl360"/>
    <w:basedOn w:val="Normal"/>
    <w:qFormat/>
    <w:pPr>
      <w:pBdr>
        <w:bottom w:val="single" w:sz="4" w:space="0" w:color="000000"/>
      </w:pBdr>
      <w:spacing w:before="280" w:after="280"/>
      <w:jc w:val="center"/>
      <w:textAlignment w:val="center"/>
    </w:pPr>
    <w:rPr>
      <w:rFonts w:ascii="Arial" w:hAnsi="Arial" w:cs="Arial"/>
      <w:sz w:val="18"/>
      <w:szCs w:val="18"/>
    </w:rPr>
  </w:style>
  <w:style w:type="paragraph" w:styleId="Xl361">
    <w:name w:val="xl361"/>
    <w:basedOn w:val="Normal"/>
    <w:qFormat/>
    <w:pPr>
      <w:pBdr>
        <w:bottom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2">
    <w:name w:val="xl362"/>
    <w:basedOn w:val="Normal"/>
    <w:qFormat/>
    <w:pPr>
      <w:pBdr>
        <w:top w:val="single" w:sz="4" w:space="0" w:color="000000"/>
        <w:left w:val="single" w:sz="4" w:space="0" w:color="000000"/>
        <w:bottom w:val="single" w:sz="4" w:space="0" w:color="000000"/>
      </w:pBdr>
      <w:spacing w:before="280" w:after="280"/>
      <w:jc w:val="center"/>
      <w:textAlignment w:val="center"/>
    </w:pPr>
    <w:rPr>
      <w:rFonts w:ascii="Arial" w:hAnsi="Arial" w:cs="Arial"/>
      <w:sz w:val="18"/>
      <w:szCs w:val="18"/>
    </w:rPr>
  </w:style>
  <w:style w:type="paragraph" w:styleId="Xl363">
    <w:name w:val="xl363"/>
    <w:basedOn w:val="Normal"/>
    <w:qFormat/>
    <w:pPr>
      <w:pBdr>
        <w:top w:val="single" w:sz="4" w:space="0" w:color="000000"/>
        <w:bottom w:val="single" w:sz="4" w:space="0" w:color="000000"/>
      </w:pBdr>
      <w:spacing w:before="280" w:after="280"/>
      <w:jc w:val="center"/>
      <w:textAlignment w:val="center"/>
    </w:pPr>
    <w:rPr>
      <w:rFonts w:ascii="Arial" w:hAnsi="Arial" w:cs="Arial"/>
      <w:sz w:val="18"/>
      <w:szCs w:val="18"/>
    </w:rPr>
  </w:style>
  <w:style w:type="paragraph" w:styleId="Xl364">
    <w:name w:val="xl364"/>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5">
    <w:name w:val="xl365"/>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6">
    <w:name w:val="xl366"/>
    <w:basedOn w:val="Normal"/>
    <w:qFormat/>
    <w:pPr>
      <w:pBdr>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7">
    <w:name w:val="xl367"/>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8">
    <w:name w:val="xl368"/>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69">
    <w:name w:val="xl369"/>
    <w:basedOn w:val="Normal"/>
    <w:qFormat/>
    <w:pPr>
      <w:pBdr>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70">
    <w:name w:val="xl370"/>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styleId="Xl371">
    <w:name w:val="xl371"/>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72">
    <w:name w:val="xl372"/>
    <w:basedOn w:val="Normal"/>
    <w:qFormat/>
    <w:pPr>
      <w:pBdr>
        <w:left w:val="single" w:sz="4" w:space="0" w:color="000000"/>
        <w:right w:val="single" w:sz="4" w:space="0" w:color="000000"/>
      </w:pBdr>
      <w:spacing w:before="280" w:after="280"/>
      <w:jc w:val="right"/>
      <w:textAlignment w:val="top"/>
    </w:pPr>
    <w:rPr>
      <w:rFonts w:ascii="Arial" w:hAnsi="Arial" w:cs="Arial"/>
      <w:sz w:val="18"/>
      <w:szCs w:val="18"/>
    </w:rPr>
  </w:style>
  <w:style w:type="paragraph" w:styleId="Xl373">
    <w:name w:val="xl373"/>
    <w:basedOn w:val="Normal"/>
    <w:qFormat/>
    <w:pPr>
      <w:pBdr>
        <w:left w:val="single" w:sz="4" w:space="0" w:color="000000"/>
        <w:bottom w:val="single" w:sz="4" w:space="0" w:color="000000"/>
        <w:right w:val="single" w:sz="4" w:space="0" w:color="000000"/>
      </w:pBdr>
      <w:spacing w:before="280" w:after="280"/>
      <w:jc w:val="right"/>
      <w:textAlignment w:val="top"/>
    </w:pPr>
    <w:rPr>
      <w:rFonts w:ascii="Arial" w:hAnsi="Arial" w:cs="Arial"/>
      <w:sz w:val="18"/>
      <w:szCs w:val="18"/>
    </w:rPr>
  </w:style>
  <w:style w:type="paragraph" w:styleId="Xl374">
    <w:name w:val="xl374"/>
    <w:basedOn w:val="Normal"/>
    <w:qFormat/>
    <w:pPr>
      <w:pBdr>
        <w:top w:val="single" w:sz="4" w:space="0" w:color="000000"/>
        <w:left w:val="single" w:sz="4" w:space="0" w:color="000000"/>
        <w:right w:val="single" w:sz="4" w:space="0" w:color="000000"/>
      </w:pBdr>
      <w:spacing w:before="280" w:after="280"/>
      <w:jc w:val="center"/>
      <w:textAlignment w:val="center"/>
    </w:pPr>
    <w:rPr>
      <w:rFonts w:ascii="Arial" w:hAnsi="Arial" w:cs="Arial"/>
      <w:sz w:val="18"/>
      <w:szCs w:val="18"/>
    </w:rPr>
  </w:style>
  <w:style w:type="paragraph" w:styleId="Xl375">
    <w:name w:val="xl375"/>
    <w:basedOn w:val="Normal"/>
    <w:qFormat/>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rPr>
  </w:style>
  <w:style w:type="paragraph" w:styleId="Xl376">
    <w:name w:val="xl376"/>
    <w:basedOn w:val="Normal"/>
    <w:qFormat/>
    <w:pPr>
      <w:pBdr>
        <w:top w:val="single" w:sz="4" w:space="0" w:color="000000"/>
        <w:left w:val="single" w:sz="4" w:space="0" w:color="000000"/>
        <w:bottom w:val="single" w:sz="4" w:space="0" w:color="000000"/>
        <w:right w:val="single" w:sz="8" w:space="0" w:color="000000"/>
      </w:pBdr>
      <w:spacing w:before="280" w:after="280"/>
      <w:jc w:val="center"/>
    </w:pPr>
    <w:rPr>
      <w:rFonts w:ascii="Arial" w:hAnsi="Arial" w:cs="Arial"/>
      <w:sz w:val="18"/>
      <w:szCs w:val="18"/>
    </w:rPr>
  </w:style>
  <w:style w:type="paragraph" w:styleId="Xl377">
    <w:name w:val="xl377"/>
    <w:basedOn w:val="Normal"/>
    <w:qFormat/>
    <w:pPr>
      <w:pBdr>
        <w:top w:val="single" w:sz="4" w:space="0" w:color="000000"/>
        <w:left w:val="single" w:sz="8" w:space="0" w:color="000000"/>
        <w:bottom w:val="single" w:sz="4" w:space="0" w:color="000000"/>
        <w:right w:val="single" w:sz="8" w:space="0" w:color="000000"/>
      </w:pBdr>
      <w:spacing w:before="280" w:after="280"/>
      <w:jc w:val="left"/>
    </w:pPr>
    <w:rPr>
      <w:rFonts w:ascii="Arial" w:hAnsi="Arial" w:cs="Arial"/>
      <w:sz w:val="18"/>
      <w:szCs w:val="18"/>
    </w:rPr>
  </w:style>
  <w:style w:type="paragraph" w:styleId="Xl378">
    <w:name w:val="xl378"/>
    <w:basedOn w:val="Normal"/>
    <w:qFormat/>
    <w:pPr>
      <w:pBdr>
        <w:top w:val="single" w:sz="4" w:space="0" w:color="000000"/>
        <w:left w:val="single" w:sz="8" w:space="0" w:color="000000"/>
        <w:bottom w:val="single" w:sz="4" w:space="0" w:color="000000"/>
        <w:right w:val="single" w:sz="4" w:space="0" w:color="000000"/>
      </w:pBdr>
      <w:spacing w:before="280" w:after="280"/>
      <w:jc w:val="left"/>
    </w:pPr>
    <w:rPr>
      <w:rFonts w:ascii="Arial" w:hAnsi="Arial" w:cs="Arial"/>
      <w:sz w:val="18"/>
      <w:szCs w:val="18"/>
    </w:rPr>
  </w:style>
  <w:style w:type="paragraph" w:styleId="Xl379">
    <w:name w:val="xl379"/>
    <w:basedOn w:val="Normal"/>
    <w:qFormat/>
    <w:pPr>
      <w:pBdr>
        <w:top w:val="single" w:sz="4" w:space="0" w:color="000000"/>
        <w:left w:val="single" w:sz="4" w:space="0" w:color="000000"/>
        <w:right w:val="single" w:sz="4" w:space="0" w:color="000000"/>
      </w:pBdr>
      <w:spacing w:before="280" w:after="280"/>
      <w:jc w:val="center"/>
    </w:pPr>
    <w:rPr>
      <w:rFonts w:ascii="Arial" w:hAnsi="Arial" w:cs="Arial"/>
      <w:sz w:val="18"/>
      <w:szCs w:val="18"/>
    </w:rPr>
  </w:style>
  <w:style w:type="paragraph" w:styleId="Xl380">
    <w:name w:val="xl380"/>
    <w:basedOn w:val="Normal"/>
    <w:qFormat/>
    <w:pPr>
      <w:pBdr>
        <w:left w:val="single" w:sz="4" w:space="0" w:color="000000"/>
        <w:bottom w:val="single" w:sz="4" w:space="0" w:color="000000"/>
        <w:right w:val="single" w:sz="4" w:space="0" w:color="000000"/>
      </w:pBdr>
      <w:spacing w:before="280" w:after="280"/>
      <w:jc w:val="center"/>
    </w:pPr>
    <w:rPr>
      <w:rFonts w:ascii="Arial" w:hAnsi="Arial" w:cs="Arial"/>
      <w:sz w:val="18"/>
      <w:szCs w:val="18"/>
    </w:rPr>
  </w:style>
  <w:style w:type="paragraph" w:styleId="Xl381">
    <w:name w:val="xl381"/>
    <w:basedOn w:val="Normal"/>
    <w:qFormat/>
    <w:pPr>
      <w:spacing w:before="280" w:after="280"/>
      <w:jc w:val="center"/>
    </w:pPr>
    <w:rPr>
      <w:sz w:val="18"/>
      <w:szCs w:val="18"/>
    </w:rPr>
  </w:style>
  <w:style w:type="paragraph" w:styleId="Xl382">
    <w:name w:val="xl382"/>
    <w:basedOn w:val="Normal"/>
    <w:qFormat/>
    <w:pPr>
      <w:spacing w:before="280" w:after="280"/>
      <w:jc w:val="center"/>
      <w:textAlignment w:val="top"/>
    </w:pPr>
    <w:rPr>
      <w:sz w:val="14"/>
      <w:szCs w:val="14"/>
    </w:rPr>
  </w:style>
  <w:style w:type="paragraph" w:styleId="Xl383">
    <w:name w:val="xl383"/>
    <w:basedOn w:val="Normal"/>
    <w:qFormat/>
    <w:pPr>
      <w:spacing w:before="280" w:after="280"/>
      <w:jc w:val="center"/>
      <w:textAlignment w:val="top"/>
    </w:pPr>
    <w:rPr>
      <w:rFonts w:ascii="Arial" w:hAnsi="Arial" w:cs="Arial"/>
      <w:b/>
      <w:bCs/>
      <w:sz w:val="16"/>
      <w:szCs w:val="16"/>
    </w:rPr>
  </w:style>
  <w:style w:type="paragraph" w:styleId="Style133">
    <w:name w:val="ГС_Основной_текст"/>
    <w:qFormat/>
    <w:pPr>
      <w:widowControl/>
      <w:tabs>
        <w:tab w:val="clear" w:pos="720"/>
        <w:tab w:val="left" w:pos="851" w:leader="none"/>
      </w:tabs>
      <w:suppressAutoHyphens w:val="true"/>
      <w:kinsoku w:val="true"/>
      <w:overflowPunct w:val="true"/>
      <w:autoSpaceDE w:val="true"/>
      <w:bidi w:val="0"/>
      <w:spacing w:lineRule="auto" w:line="360" w:before="0" w:after="60"/>
      <w:ind w:left="0" w:right="0" w:firstLine="851"/>
      <w:jc w:val="both"/>
    </w:pPr>
    <w:rPr>
      <w:rFonts w:ascii="Times New Roman" w:hAnsi="Times New Roman" w:eastAsia="Times New Roman" w:cs="Times New Roman"/>
      <w:color w:val="auto"/>
      <w:kern w:val="0"/>
      <w:sz w:val="24"/>
      <w:szCs w:val="24"/>
      <w:lang w:val="ru-RU" w:eastAsia="zh-CN" w:bidi="ar-SA"/>
    </w:rPr>
  </w:style>
  <w:style w:type="paragraph" w:styleId="Style134">
    <w:name w:val="Абзац ТЗ"/>
    <w:basedOn w:val="Normal"/>
    <w:qFormat/>
    <w:pPr>
      <w:spacing w:lineRule="auto" w:line="360"/>
      <w:ind w:left="0" w:right="0" w:firstLine="567"/>
    </w:pPr>
    <w:rPr>
      <w:szCs w:val="20"/>
    </w:rPr>
  </w:style>
  <w:style w:type="paragraph" w:styleId="3110">
    <w:name w:val="Основной текст с отступом 31"/>
    <w:basedOn w:val="Normal"/>
    <w:qFormat/>
    <w:pPr>
      <w:suppressAutoHyphens w:val="true"/>
      <w:ind w:left="0" w:right="0" w:firstLine="426"/>
    </w:pPr>
    <w:rPr>
      <w:szCs w:val="20"/>
    </w:rPr>
  </w:style>
  <w:style w:type="paragraph" w:styleId="Style135">
    <w:name w:val="Таблицы (моноширинный)"/>
    <w:basedOn w:val="Normal"/>
    <w:next w:val="Normal"/>
    <w:qFormat/>
    <w:pPr>
      <w:widowControl w:val="false"/>
    </w:pPr>
    <w:rPr>
      <w:rFonts w:ascii="Courier New" w:hAnsi="Courier New" w:cs="Courier New"/>
      <w:sz w:val="20"/>
      <w:szCs w:val="20"/>
    </w:rPr>
  </w:style>
  <w:style w:type="paragraph" w:styleId="Style191">
    <w:name w:val="Style19"/>
    <w:basedOn w:val="Normal"/>
    <w:qFormat/>
    <w:pPr>
      <w:widowControl w:val="false"/>
      <w:spacing w:lineRule="exact" w:line="322"/>
      <w:ind w:left="0" w:right="0" w:firstLine="710"/>
    </w:pPr>
    <w:rPr/>
  </w:style>
  <w:style w:type="paragraph" w:styleId="Style261">
    <w:name w:val="Style26"/>
    <w:basedOn w:val="Normal"/>
    <w:qFormat/>
    <w:pPr>
      <w:widowControl w:val="false"/>
      <w:spacing w:lineRule="exact" w:line="323"/>
      <w:ind w:left="0" w:right="0" w:firstLine="715"/>
    </w:pPr>
    <w:rPr/>
  </w:style>
  <w:style w:type="paragraph" w:styleId="Style391">
    <w:name w:val="Style39"/>
    <w:basedOn w:val="Normal"/>
    <w:qFormat/>
    <w:pPr>
      <w:widowControl w:val="false"/>
      <w:spacing w:lineRule="exact" w:line="322"/>
      <w:ind w:left="0" w:right="0" w:firstLine="710"/>
      <w:jc w:val="left"/>
    </w:pPr>
    <w:rPr/>
  </w:style>
  <w:style w:type="paragraph" w:styleId="ItemText">
    <w:name w:val="Item Text"/>
    <w:basedOn w:val="Style77"/>
    <w:qFormat/>
    <w:pPr/>
    <w:rPr>
      <w:rFonts w:eastAsia="Arial Unicode MS"/>
      <w:sz w:val="22"/>
      <w:szCs w:val="20"/>
      <w:lang w:val="ru-RU"/>
    </w:rPr>
  </w:style>
  <w:style w:type="paragraph" w:styleId="SectionHeading">
    <w:name w:val="Section Heading"/>
    <w:basedOn w:val="Style77"/>
    <w:next w:val="ItemText"/>
    <w:qFormat/>
    <w:pPr>
      <w:keepNext w:val="true"/>
      <w:spacing w:before="240" w:after="120"/>
    </w:pPr>
    <w:rPr>
      <w:rFonts w:eastAsia="Arial Unicode MS"/>
      <w:b/>
      <w:smallCaps/>
      <w:szCs w:val="20"/>
      <w:lang w:val="ru-RU"/>
    </w:rPr>
  </w:style>
  <w:style w:type="paragraph" w:styleId="FR4">
    <w:name w:val="FR4"/>
    <w:qFormat/>
    <w:pPr>
      <w:widowControl w:val="false"/>
      <w:suppressAutoHyphens w:val="true"/>
      <w:kinsoku w:val="true"/>
      <w:overflowPunct w:val="true"/>
      <w:autoSpaceDE w:val="true"/>
      <w:bidi w:val="0"/>
      <w:spacing w:before="540" w:after="0"/>
      <w:jc w:val="center"/>
    </w:pPr>
    <w:rPr>
      <w:rFonts w:ascii="Arial" w:hAnsi="Arial" w:eastAsia="Times New Roman" w:cs="Arial"/>
      <w:b/>
      <w:bCs/>
      <w:color w:val="auto"/>
      <w:kern w:val="0"/>
      <w:sz w:val="20"/>
      <w:szCs w:val="20"/>
      <w:lang w:val="ru-RU" w:eastAsia="zh-CN" w:bidi="ar-SA"/>
    </w:rPr>
  </w:style>
  <w:style w:type="paragraph" w:styleId="WW5">
    <w:name w:val="WW-Базовый"/>
    <w:qFormat/>
    <w:pPr>
      <w:widowControl/>
      <w:tabs>
        <w:tab w:val="clear" w:pos="720"/>
        <w:tab w:val="left" w:pos="709" w:leader="none"/>
      </w:tabs>
      <w:suppressAutoHyphens w:val="true"/>
      <w:kinsoku w:val="true"/>
      <w:overflowPunct w:val="true"/>
      <w:autoSpaceDE w:val="true"/>
      <w:bidi w:val="0"/>
      <w:spacing w:lineRule="atLeast" w:line="100" w:before="0" w:after="0"/>
      <w:jc w:val="left"/>
    </w:pPr>
    <w:rPr>
      <w:rFonts w:ascii="Calibri" w:hAnsi="Calibri" w:eastAsia="Batang;바탕" w:cs="Calibri"/>
      <w:color w:val="auto"/>
      <w:kern w:val="0"/>
      <w:sz w:val="24"/>
      <w:szCs w:val="24"/>
      <w:lang w:val="ru-RU" w:eastAsia="zh-CN" w:bidi="ar-SA"/>
    </w:rPr>
  </w:style>
  <w:style w:type="paragraph" w:styleId="Msonormalcxspmiddle">
    <w:name w:val="msonormalcxspmiddle"/>
    <w:basedOn w:val="Normal"/>
    <w:qFormat/>
    <w:pPr>
      <w:spacing w:before="280" w:after="280"/>
      <w:jc w:val="left"/>
    </w:pPr>
    <w:rPr/>
  </w:style>
  <w:style w:type="paragraph" w:styleId="129">
    <w:name w:val="Заголовок №1"/>
    <w:basedOn w:val="Normal"/>
    <w:qFormat/>
    <w:pPr>
      <w:widowControl w:val="false"/>
      <w:shd w:fill="FFFFFF" w:val="clear"/>
      <w:spacing w:lineRule="atLeast" w:line="240" w:before="0" w:after="180"/>
      <w:jc w:val="center"/>
    </w:pPr>
    <w:rPr>
      <w:spacing w:val="5"/>
      <w:sz w:val="25"/>
      <w:szCs w:val="25"/>
      <w:lang w:val="ru-RU"/>
    </w:rPr>
  </w:style>
  <w:style w:type="paragraph" w:styleId="Caaieiaie1">
    <w:name w:val="caaieiaie 1"/>
    <w:basedOn w:val="Normal"/>
    <w:next w:val="Normal"/>
    <w:qFormat/>
    <w:pPr>
      <w:keepNext w:val="true"/>
      <w:widowControl w:val="false"/>
    </w:pPr>
    <w:rPr>
      <w:szCs w:val="20"/>
    </w:rPr>
  </w:style>
  <w:style w:type="paragraph" w:styleId="Style136">
    <w:name w:val="Îáû÷íûé"/>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en-US" w:eastAsia="zh-CN" w:bidi="ar-SA"/>
    </w:rPr>
  </w:style>
  <w:style w:type="paragraph" w:styleId="NormalwithArialFont">
    <w:name w:val="Normal with Arial Font"/>
    <w:basedOn w:val="Normal"/>
    <w:qFormat/>
    <w:pPr>
      <w:ind w:left="0" w:right="0" w:firstLine="567"/>
    </w:pPr>
    <w:rPr>
      <w:rFonts w:ascii="Arial" w:hAnsi="Arial" w:cs="Arial"/>
      <w:szCs w:val="20"/>
    </w:rPr>
  </w:style>
  <w:style w:type="paragraph" w:styleId="Normal2">
    <w:name w:val="Normal Знак"/>
    <w:qFormat/>
    <w:pPr>
      <w:widowControl w:val="false"/>
      <w:suppressAutoHyphens w:val="true"/>
      <w:kinsoku w:val="true"/>
      <w:overflowPunct w:val="true"/>
      <w:autoSpaceDE w:val="true"/>
      <w:bidi w:val="0"/>
      <w:snapToGrid w:val="false"/>
      <w:spacing w:before="0" w:after="0"/>
      <w:ind w:left="0" w:right="0" w:firstLine="400"/>
      <w:jc w:val="both"/>
    </w:pPr>
    <w:rPr>
      <w:rFonts w:ascii="Times New Roman" w:hAnsi="Times New Roman" w:eastAsia="Times New Roman" w:cs="Times New Roman"/>
      <w:color w:val="auto"/>
      <w:kern w:val="0"/>
      <w:sz w:val="24"/>
      <w:szCs w:val="20"/>
      <w:lang w:val="ru-RU" w:eastAsia="zh-CN" w:bidi="ar-SA"/>
    </w:rPr>
  </w:style>
  <w:style w:type="paragraph" w:styleId="3111">
    <w:name w:val="аголовок 31"/>
    <w:basedOn w:val="Normal"/>
    <w:next w:val="Normal"/>
    <w:qFormat/>
    <w:pPr>
      <w:keepNext w:val="true"/>
    </w:pPr>
    <w:rPr/>
  </w:style>
  <w:style w:type="paragraph" w:styleId="Style321">
    <w:name w:val="Style32"/>
    <w:basedOn w:val="Normal"/>
    <w:qFormat/>
    <w:pPr>
      <w:widowControl w:val="false"/>
      <w:spacing w:lineRule="exact" w:line="302"/>
      <w:jc w:val="left"/>
    </w:pPr>
    <w:rPr/>
  </w:style>
  <w:style w:type="paragraph" w:styleId="Style137">
    <w:name w:val="Текст_таблицы"/>
    <w:basedOn w:val="Normal"/>
    <w:qFormat/>
    <w:pPr>
      <w:jc w:val="left"/>
    </w:pPr>
    <w:rPr>
      <w:sz w:val="20"/>
      <w:szCs w:val="20"/>
    </w:rPr>
  </w:style>
  <w:style w:type="paragraph" w:styleId="Style138">
    <w:name w:val="ГС_Список_марк"/>
    <w:qFormat/>
    <w:pPr>
      <w:widowControl/>
      <w:tabs>
        <w:tab w:val="clear" w:pos="720"/>
        <w:tab w:val="left" w:pos="1211" w:leader="none"/>
      </w:tabs>
      <w:suppressAutoHyphens w:val="true"/>
      <w:kinsoku w:val="true"/>
      <w:overflowPunct w:val="true"/>
      <w:autoSpaceDE w:val="true"/>
      <w:bidi w:val="0"/>
      <w:spacing w:before="0" w:after="60"/>
      <w:ind w:left="0" w:right="0" w:firstLine="851"/>
      <w:contextualSpacing/>
      <w:jc w:val="both"/>
    </w:pPr>
    <w:rPr>
      <w:rFonts w:ascii="Times New Roman" w:hAnsi="Times New Roman" w:eastAsia="Times New Roman" w:cs="Times New Roman"/>
      <w:color w:val="auto"/>
      <w:kern w:val="0"/>
      <w:sz w:val="24"/>
      <w:szCs w:val="22"/>
      <w:lang w:val="ru-RU" w:eastAsia="zh-CN" w:bidi="ar-SA"/>
    </w:rPr>
  </w:style>
  <w:style w:type="paragraph" w:styleId="Style139">
    <w:name w:val="Табл."/>
    <w:basedOn w:val="Normal"/>
    <w:qFormat/>
    <w:pPr>
      <w:suppressAutoHyphens w:val="true"/>
      <w:spacing w:before="0" w:after="0"/>
      <w:contextualSpacing/>
      <w:jc w:val="left"/>
    </w:pPr>
    <w:rPr>
      <w:sz w:val="20"/>
      <w:szCs w:val="22"/>
      <w:lang w:val="ru-RU"/>
    </w:rPr>
  </w:style>
  <w:style w:type="paragraph" w:styleId="Style140">
    <w:name w:val="Назв.Ж"/>
    <w:basedOn w:val="Style139"/>
    <w:qFormat/>
    <w:pPr>
      <w:jc w:val="center"/>
    </w:pPr>
    <w:rPr>
      <w:b/>
    </w:rPr>
  </w:style>
  <w:style w:type="paragraph" w:styleId="218">
    <w:name w:val="Основной текст (2)"/>
    <w:basedOn w:val="Normal"/>
    <w:qFormat/>
    <w:pPr>
      <w:widowControl w:val="false"/>
      <w:shd w:fill="FFFFFF" w:val="clear"/>
      <w:spacing w:lineRule="auto" w:line="240" w:before="0" w:after="300"/>
      <w:ind w:left="0" w:right="0" w:hanging="520"/>
      <w:jc w:val="left"/>
    </w:pPr>
    <w:rPr>
      <w:sz w:val="20"/>
      <w:szCs w:val="20"/>
      <w:lang w:val="ru-RU"/>
    </w:rPr>
  </w:style>
  <w:style w:type="paragraph" w:styleId="Style141">
    <w:name w:val="Заг_ОТЗ"/>
    <w:basedOn w:val="Normal"/>
    <w:qFormat/>
    <w:pPr>
      <w:spacing w:lineRule="auto" w:line="360" w:before="240" w:after="120"/>
    </w:pPr>
    <w:rPr>
      <w:b/>
      <w:bCs/>
      <w:sz w:val="28"/>
      <w:szCs w:val="28"/>
      <w:lang w:val="ru-RU"/>
    </w:rPr>
  </w:style>
  <w:style w:type="paragraph" w:styleId="47">
    <w:name w:val="Заг4_ОТЗ"/>
    <w:basedOn w:val="Style141"/>
    <w:qFormat/>
    <w:pPr>
      <w:keepNext w:val="true"/>
      <w:tabs>
        <w:tab w:val="clear" w:pos="720"/>
        <w:tab w:val="left" w:pos="360" w:leader="none"/>
        <w:tab w:val="left" w:pos="1800" w:leader="none"/>
      </w:tabs>
      <w:suppressAutoHyphens w:val="true"/>
      <w:spacing w:lineRule="auto" w:line="276"/>
      <w:ind w:left="3655" w:right="0" w:hanging="360"/>
    </w:pPr>
    <w:rPr>
      <w:i/>
    </w:rPr>
  </w:style>
  <w:style w:type="paragraph" w:styleId="Style142">
    <w:name w:val="_Обычный (Основной текст)"/>
    <w:qFormat/>
    <w:pPr>
      <w:widowControl/>
      <w:tabs>
        <w:tab w:val="clear" w:pos="720"/>
        <w:tab w:val="left" w:pos="1134" w:leader="none"/>
      </w:tabs>
      <w:suppressAutoHyphens w:val="true"/>
      <w:kinsoku w:val="true"/>
      <w:overflowPunct w:val="true"/>
      <w:autoSpaceDE w:val="true"/>
      <w:bidi w:val="0"/>
      <w:spacing w:before="60" w:after="0"/>
      <w:ind w:left="0" w:right="0" w:firstLine="680"/>
      <w:jc w:val="both"/>
    </w:pPr>
    <w:rPr>
      <w:rFonts w:ascii="Times New Roman" w:hAnsi="Times New Roman" w:eastAsia="Calibri" w:cs="Times New Roman"/>
      <w:color w:val="auto"/>
      <w:spacing w:val="2"/>
      <w:kern w:val="0"/>
      <w:sz w:val="24"/>
      <w:szCs w:val="22"/>
      <w:lang w:val="ru-RU" w:eastAsia="zh-CN" w:bidi="ar-SA"/>
    </w:rPr>
  </w:style>
  <w:style w:type="paragraph" w:styleId="Style143">
    <w:name w:val="Абзац"/>
    <w:basedOn w:val="Normal"/>
    <w:qFormat/>
    <w:pPr>
      <w:spacing w:before="120" w:after="60"/>
      <w:ind w:left="0" w:right="0" w:firstLine="567"/>
    </w:pPr>
    <w:rPr>
      <w:lang w:val="ru-RU"/>
    </w:rPr>
  </w:style>
  <w:style w:type="paragraph" w:styleId="65">
    <w:name w:val="Основной текст (6)"/>
    <w:basedOn w:val="Normal"/>
    <w:qFormat/>
    <w:pPr>
      <w:widowControl w:val="false"/>
      <w:shd w:fill="FFFFFF" w:val="clear"/>
      <w:spacing w:lineRule="exact" w:line="446"/>
      <w:ind w:left="0" w:right="0" w:firstLine="740"/>
    </w:pPr>
    <w:rPr>
      <w:sz w:val="26"/>
      <w:szCs w:val="26"/>
      <w:lang w:val="ru-RU"/>
    </w:rPr>
  </w:style>
  <w:style w:type="paragraph" w:styleId="219">
    <w:name w:val="_Заголовок 2"/>
    <w:basedOn w:val="Normal"/>
    <w:next w:val="Normal"/>
    <w:qFormat/>
    <w:pPr>
      <w:keepNext w:val="true"/>
      <w:keepLines/>
      <w:spacing w:lineRule="auto" w:line="288"/>
    </w:pPr>
    <w:rPr>
      <w:rFonts w:eastAsia="Calibri"/>
      <w:b/>
      <w:spacing w:val="2"/>
      <w:sz w:val="26"/>
      <w:szCs w:val="26"/>
    </w:rPr>
  </w:style>
  <w:style w:type="paragraph" w:styleId="322">
    <w:name w:val="_Заголовок 3"/>
    <w:basedOn w:val="219"/>
    <w:next w:val="Normal"/>
    <w:qFormat/>
    <w:pPr/>
    <w:rPr/>
  </w:style>
  <w:style w:type="paragraph" w:styleId="Style144">
    <w:name w:val="Табл.Заг"/>
    <w:basedOn w:val="Style139"/>
    <w:qFormat/>
    <w:pPr>
      <w:spacing w:before="60" w:after="0"/>
      <w:contextualSpacing/>
      <w:jc w:val="center"/>
    </w:pPr>
    <w:rPr>
      <w:sz w:val="24"/>
    </w:rPr>
  </w:style>
  <w:style w:type="paragraph" w:styleId="Style145">
    <w:name w:val="Комментарии"/>
    <w:basedOn w:val="Normal"/>
    <w:qFormat/>
    <w:pPr>
      <w:spacing w:lineRule="auto" w:line="276" w:before="60" w:after="0"/>
      <w:ind w:left="0" w:right="0" w:firstLine="851"/>
    </w:pPr>
    <w:rPr>
      <w:color w:val="FF9900"/>
      <w:lang w:val="ru-RU"/>
    </w:rPr>
  </w:style>
  <w:style w:type="paragraph" w:styleId="CE1">
    <w:name w:val="CE:Абзац"/>
    <w:basedOn w:val="Normal"/>
    <w:qFormat/>
    <w:pPr>
      <w:spacing w:lineRule="auto" w:line="360" w:before="120" w:after="120"/>
      <w:ind w:left="0" w:right="0" w:firstLine="720"/>
    </w:pPr>
    <w:rPr>
      <w:sz w:val="28"/>
      <w:lang w:val="ru-RU"/>
    </w:rPr>
  </w:style>
  <w:style w:type="paragraph" w:styleId="Style146">
    <w:name w:val="Подпись к таблице"/>
    <w:basedOn w:val="Normal"/>
    <w:qFormat/>
    <w:pPr>
      <w:shd w:fill="FFFFFF" w:val="clear"/>
      <w:spacing w:lineRule="atLeast" w:line="240"/>
      <w:jc w:val="left"/>
    </w:pPr>
    <w:rPr>
      <w:sz w:val="23"/>
      <w:szCs w:val="23"/>
      <w:lang w:val="ru-RU"/>
    </w:rPr>
  </w:style>
  <w:style w:type="paragraph" w:styleId="Style147">
    <w:name w:val="---"/>
    <w:basedOn w:val="Normal"/>
    <w:qFormat/>
    <w:pPr>
      <w:spacing w:lineRule="exact" w:line="360" w:before="0" w:after="0"/>
      <w:ind w:left="0" w:right="0" w:firstLine="709"/>
      <w:contextualSpacing/>
    </w:pPr>
    <w:rPr>
      <w:rFonts w:eastAsia="Batang;바탕"/>
      <w:spacing w:val="2"/>
      <w:szCs w:val="22"/>
      <w:lang w:val="ru-RU"/>
    </w:rPr>
  </w:style>
  <w:style w:type="paragraph" w:styleId="Style148">
    <w:name w:val="Титул - кол-во листов"/>
    <w:basedOn w:val="Normal"/>
    <w:next w:val="Normal"/>
    <w:qFormat/>
    <w:pPr>
      <w:suppressAutoHyphens w:val="true"/>
      <w:jc w:val="center"/>
    </w:pPr>
    <w:rPr/>
  </w:style>
  <w:style w:type="paragraph" w:styleId="2110">
    <w:name w:val="Основной текст (2)1"/>
    <w:basedOn w:val="Normal"/>
    <w:qFormat/>
    <w:pPr>
      <w:widowControl w:val="false"/>
      <w:shd w:fill="FFFFFF" w:val="clear"/>
      <w:spacing w:lineRule="auto" w:line="240" w:before="0" w:after="300"/>
      <w:ind w:left="0" w:right="0" w:hanging="520"/>
      <w:jc w:val="left"/>
    </w:pPr>
    <w:rPr>
      <w:color w:val="000000"/>
      <w:lang w:bidi="ru-RU"/>
    </w:rPr>
  </w:style>
  <w:style w:type="paragraph" w:styleId="611">
    <w:name w:val="Основной текст (6)1"/>
    <w:basedOn w:val="Normal"/>
    <w:qFormat/>
    <w:pPr>
      <w:widowControl w:val="false"/>
      <w:shd w:fill="FFFFFF" w:val="clear"/>
      <w:spacing w:lineRule="exact" w:line="446"/>
      <w:ind w:left="0" w:right="0" w:firstLine="740"/>
    </w:pPr>
    <w:rPr>
      <w:color w:val="000000"/>
      <w:sz w:val="26"/>
      <w:szCs w:val="26"/>
      <w:lang w:bidi="ru-RU"/>
    </w:rPr>
  </w:style>
  <w:style w:type="paragraph" w:styleId="130">
    <w:name w:val="Абзац списка1"/>
    <w:basedOn w:val="Normal"/>
    <w:qFormat/>
    <w:pPr>
      <w:widowControl w:val="false"/>
      <w:suppressAutoHyphens w:val="true"/>
      <w:spacing w:before="120" w:after="0"/>
      <w:contextualSpacing/>
      <w:jc w:val="left"/>
    </w:pPr>
    <w:rPr>
      <w:rFonts w:ascii="Arial Unicode MS" w:hAnsi="Arial Unicode MS" w:eastAsia="Arial Unicode MS" w:cs="Arial Unicode MS"/>
      <w:color w:val="000000"/>
      <w:lang w:eastAsia="zh-CN" w:bidi="ru-RU"/>
    </w:rPr>
  </w:style>
  <w:style w:type="paragraph" w:styleId="Style149">
    <w:name w:val="Анна"/>
    <w:basedOn w:val="Normal"/>
    <w:qFormat/>
    <w:pPr>
      <w:spacing w:lineRule="auto" w:line="360"/>
      <w:ind w:left="709" w:right="0" w:hanging="709"/>
    </w:pPr>
    <w:rPr>
      <w:rFonts w:eastAsia="Calibri"/>
      <w:b/>
      <w:lang w:val="ru-RU"/>
    </w:rPr>
  </w:style>
  <w:style w:type="paragraph" w:styleId="Style150">
    <w:name w:val="Рецензия"/>
    <w:qFormat/>
    <w:pPr>
      <w:widowControl/>
      <w:suppressAutoHyphens w:val="true"/>
      <w:kinsoku w:val="true"/>
      <w:overflowPunct w:val="true"/>
      <w:autoSpaceDE w:val="true"/>
      <w:bidi w:val="0"/>
      <w:spacing w:before="0" w:after="0"/>
      <w:jc w:val="left"/>
    </w:pPr>
    <w:rPr>
      <w:rFonts w:ascii="Calibri" w:hAnsi="Calibri" w:eastAsia="Calibri" w:cs="Calibri"/>
      <w:color w:val="auto"/>
      <w:kern w:val="0"/>
      <w:sz w:val="22"/>
      <w:szCs w:val="22"/>
      <w:lang w:val="ru-RU" w:eastAsia="zh-CN" w:bidi="ar-SA"/>
    </w:rPr>
  </w:style>
  <w:style w:type="paragraph" w:styleId="Noinfo">
    <w:name w:val="no_info"/>
    <w:basedOn w:val="Normal"/>
    <w:qFormat/>
    <w:pPr>
      <w:spacing w:before="150" w:after="150"/>
      <w:ind w:left="150" w:right="150" w:hanging="0"/>
      <w:jc w:val="left"/>
    </w:pPr>
    <w:rPr>
      <w:color w:val="FF0000"/>
    </w:rPr>
  </w:style>
  <w:style w:type="paragraph" w:styleId="F11">
    <w:name w:val="f11"/>
    <w:basedOn w:val="Normal"/>
    <w:qFormat/>
    <w:pPr>
      <w:jc w:val="left"/>
    </w:pPr>
    <w:rPr>
      <w:rFonts w:ascii="Verdana" w:hAnsi="Verdana" w:cs="Verdana"/>
      <w:sz w:val="17"/>
      <w:szCs w:val="17"/>
    </w:rPr>
  </w:style>
  <w:style w:type="paragraph" w:styleId="F14">
    <w:name w:val="f14"/>
    <w:basedOn w:val="Normal"/>
    <w:qFormat/>
    <w:pPr>
      <w:jc w:val="left"/>
    </w:pPr>
    <w:rPr>
      <w:rFonts w:ascii="Verdana" w:hAnsi="Verdana" w:cs="Verdana"/>
      <w:sz w:val="21"/>
      <w:szCs w:val="21"/>
    </w:rPr>
  </w:style>
  <w:style w:type="paragraph" w:styleId="Torgi">
    <w:name w:val="torgi"/>
    <w:basedOn w:val="Normal"/>
    <w:qFormat/>
    <w:pPr>
      <w:jc w:val="left"/>
    </w:pPr>
    <w:rPr>
      <w:rFonts w:ascii="Verdana" w:hAnsi="Verdana" w:cs="Verdana"/>
      <w:b/>
      <w:bCs/>
      <w:color w:val="000000"/>
      <w:sz w:val="20"/>
      <w:szCs w:val="20"/>
    </w:rPr>
  </w:style>
  <w:style w:type="paragraph" w:styleId="Z2">
    <w:name w:val="z-Начало формы"/>
    <w:basedOn w:val="Normal"/>
    <w:next w:val="Normal"/>
    <w:qFormat/>
    <w:pPr>
      <w:pBdr>
        <w:bottom w:val="single" w:sz="6" w:space="1" w:color="000000"/>
      </w:pBdr>
      <w:jc w:val="center"/>
    </w:pPr>
    <w:rPr>
      <w:rFonts w:ascii="Arial" w:hAnsi="Arial" w:cs="Arial"/>
      <w:vanish/>
      <w:sz w:val="16"/>
      <w:szCs w:val="16"/>
      <w:lang w:val="ru-RU"/>
    </w:rPr>
  </w:style>
  <w:style w:type="paragraph" w:styleId="Style151">
    <w:name w:val="Envelope Address"/>
    <w:basedOn w:val="Normal"/>
    <w:pPr>
      <w:spacing w:before="0" w:after="60"/>
      <w:ind w:left="2880" w:right="0" w:hanging="0"/>
    </w:pPr>
    <w:rPr>
      <w:rFonts w:ascii="Arial" w:hAnsi="Arial" w:cs="Arial"/>
    </w:rPr>
  </w:style>
  <w:style w:type="paragraph" w:styleId="Style152">
    <w:name w:val="Envelope Return"/>
    <w:basedOn w:val="Normal"/>
    <w:pPr>
      <w:spacing w:before="0" w:after="60"/>
    </w:pPr>
    <w:rPr>
      <w:rFonts w:ascii="Arial" w:hAnsi="Arial" w:cs="Arial"/>
      <w:sz w:val="20"/>
      <w:szCs w:val="20"/>
    </w:rPr>
  </w:style>
  <w:style w:type="paragraph" w:styleId="Style153">
    <w:name w:val="Прощание"/>
    <w:basedOn w:val="Normal"/>
    <w:qFormat/>
    <w:pPr>
      <w:spacing w:before="0" w:after="60"/>
      <w:ind w:left="4252" w:right="0" w:hanging="0"/>
    </w:pPr>
    <w:rPr>
      <w:lang w:val="ru-RU"/>
    </w:rPr>
  </w:style>
  <w:style w:type="paragraph" w:styleId="Style154">
    <w:name w:val="Signature"/>
    <w:basedOn w:val="Normal"/>
    <w:pPr>
      <w:spacing w:before="0" w:after="60"/>
      <w:ind w:left="4252" w:right="0" w:hanging="0"/>
    </w:pPr>
    <w:rPr>
      <w:lang w:val="ru-RU"/>
    </w:rPr>
  </w:style>
  <w:style w:type="paragraph" w:styleId="Style155">
    <w:name w:val="Продолжение списка"/>
    <w:basedOn w:val="Normal"/>
    <w:qFormat/>
    <w:pPr>
      <w:spacing w:before="0" w:after="120"/>
      <w:ind w:left="283" w:right="0" w:hanging="0"/>
    </w:pPr>
    <w:rPr/>
  </w:style>
  <w:style w:type="paragraph" w:styleId="220">
    <w:name w:val="Продолжение списка 2"/>
    <w:basedOn w:val="Normal"/>
    <w:qFormat/>
    <w:pPr>
      <w:spacing w:before="0" w:after="120"/>
      <w:ind w:left="566" w:right="0" w:hanging="0"/>
    </w:pPr>
    <w:rPr/>
  </w:style>
  <w:style w:type="paragraph" w:styleId="323">
    <w:name w:val="Продолжение списка 3"/>
    <w:basedOn w:val="Normal"/>
    <w:qFormat/>
    <w:pPr>
      <w:spacing w:before="0" w:after="120"/>
      <w:ind w:left="849" w:right="0" w:hanging="0"/>
    </w:pPr>
    <w:rPr/>
  </w:style>
  <w:style w:type="paragraph" w:styleId="48">
    <w:name w:val="Продолжение списка 4"/>
    <w:basedOn w:val="Normal"/>
    <w:qFormat/>
    <w:pPr>
      <w:spacing w:before="0" w:after="120"/>
      <w:ind w:left="1132" w:right="0" w:hanging="0"/>
    </w:pPr>
    <w:rPr/>
  </w:style>
  <w:style w:type="paragraph" w:styleId="54">
    <w:name w:val="Продолжение списка 5"/>
    <w:basedOn w:val="Normal"/>
    <w:qFormat/>
    <w:pPr>
      <w:spacing w:before="0" w:after="120"/>
      <w:ind w:left="1415" w:right="0" w:hanging="0"/>
    </w:pPr>
    <w:rPr/>
  </w:style>
  <w:style w:type="paragraph" w:styleId="Style156">
    <w:name w:val="Шапка"/>
    <w:basedOn w:val="Normal"/>
    <w:qFormat/>
    <w:pPr>
      <w:pBdr>
        <w:top w:val="single" w:sz="6" w:space="1" w:color="000000"/>
        <w:left w:val="single" w:sz="6" w:space="1" w:color="000000"/>
        <w:bottom w:val="single" w:sz="6" w:space="1" w:color="000000"/>
        <w:right w:val="single" w:sz="6" w:space="1" w:color="000000"/>
      </w:pBdr>
      <w:shd w:fill="CCCCCC" w:val="clear"/>
      <w:spacing w:before="0" w:after="60"/>
      <w:ind w:left="1134" w:right="0" w:hanging="1134"/>
    </w:pPr>
    <w:rPr>
      <w:rFonts w:ascii="Arial" w:hAnsi="Arial" w:cs="Arial"/>
      <w:lang w:val="ru-RU"/>
    </w:rPr>
  </w:style>
  <w:style w:type="paragraph" w:styleId="Style157">
    <w:name w:val="Приветствие"/>
    <w:basedOn w:val="Normal"/>
    <w:next w:val="Normal"/>
    <w:qFormat/>
    <w:pPr>
      <w:spacing w:before="0" w:after="60"/>
    </w:pPr>
    <w:rPr>
      <w:lang w:val="ru-RU"/>
    </w:rPr>
  </w:style>
  <w:style w:type="paragraph" w:styleId="Style158">
    <w:name w:val="Красная строка"/>
    <w:basedOn w:val="Style77"/>
    <w:qFormat/>
    <w:pPr>
      <w:ind w:left="0" w:right="0" w:firstLine="210"/>
    </w:pPr>
    <w:rPr>
      <w:lang w:val="ru-RU"/>
    </w:rPr>
  </w:style>
  <w:style w:type="paragraph" w:styleId="221">
    <w:name w:val="Красная строка 2"/>
    <w:basedOn w:val="Style84"/>
    <w:qFormat/>
    <w:pPr>
      <w:spacing w:before="0" w:after="120"/>
      <w:ind w:left="283" w:right="0" w:firstLine="210"/>
    </w:pPr>
    <w:rPr>
      <w:lang w:val="ru-RU"/>
    </w:rPr>
  </w:style>
  <w:style w:type="paragraph" w:styleId="Style159">
    <w:name w:val="Заголовок записки"/>
    <w:basedOn w:val="Normal"/>
    <w:next w:val="Normal"/>
    <w:qFormat/>
    <w:pPr>
      <w:spacing w:before="0" w:after="60"/>
    </w:pPr>
    <w:rPr>
      <w:lang w:val="ru-RU"/>
    </w:rPr>
  </w:style>
  <w:style w:type="paragraph" w:styleId="Style160">
    <w:name w:val="Электронная подпись"/>
    <w:basedOn w:val="Normal"/>
    <w:qFormat/>
    <w:pPr>
      <w:spacing w:before="0" w:after="60"/>
    </w:pPr>
    <w:rPr>
      <w:lang w:val="ru-RU"/>
    </w:rPr>
  </w:style>
  <w:style w:type="paragraph" w:styleId="HTML6">
    <w:name w:val="Адрес HTML"/>
    <w:basedOn w:val="Normal"/>
    <w:qFormat/>
    <w:pPr>
      <w:spacing w:before="0" w:after="60"/>
    </w:pPr>
    <w:rPr>
      <w:i/>
      <w:iCs/>
      <w:lang w:val="ru-RU"/>
    </w:rPr>
  </w:style>
  <w:style w:type="paragraph" w:styleId="HTML7">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pPr>
    <w:rPr>
      <w:rFonts w:ascii="Courier New" w:hAnsi="Courier New" w:cs="Courier New"/>
      <w:sz w:val="20"/>
      <w:szCs w:val="20"/>
      <w:lang w:val="ru-RU"/>
    </w:rPr>
  </w:style>
  <w:style w:type="paragraph" w:styleId="Style161">
    <w:name w:val="Обычный отступ"/>
    <w:basedOn w:val="Normal"/>
    <w:qFormat/>
    <w:pPr>
      <w:jc w:val="left"/>
    </w:pPr>
    <w:rPr/>
  </w:style>
  <w:style w:type="paragraph" w:styleId="Style162">
    <w:name w:val="Обычный список нумерованный"/>
    <w:basedOn w:val="Style161"/>
    <w:qFormat/>
    <w:pPr>
      <w:tabs>
        <w:tab w:val="clear" w:pos="720"/>
        <w:tab w:val="left" w:pos="1069" w:leader="none"/>
      </w:tabs>
      <w:ind w:left="0" w:right="0" w:firstLine="709"/>
      <w:jc w:val="both"/>
    </w:pPr>
    <w:rPr/>
  </w:style>
  <w:style w:type="paragraph" w:styleId="Style163">
    <w:name w:val="Обычный (абз.по ширине"/>
    <w:basedOn w:val="Style161"/>
    <w:qFormat/>
    <w:pPr>
      <w:tabs>
        <w:tab w:val="clear" w:pos="720"/>
        <w:tab w:val="left" w:pos="1069" w:leader="none"/>
      </w:tabs>
      <w:ind w:left="0" w:right="0" w:firstLine="709"/>
    </w:pPr>
    <w:rPr>
      <w:sz w:val="28"/>
      <w:szCs w:val="28"/>
    </w:rPr>
  </w:style>
  <w:style w:type="paragraph" w:styleId="Style164">
    <w:name w:val="Обычный_шир_отступ"/>
    <w:basedOn w:val="Normal"/>
    <w:qFormat/>
    <w:pPr>
      <w:ind w:left="0" w:right="0" w:firstLine="709"/>
      <w:jc w:val="left"/>
    </w:pPr>
    <w:rPr/>
  </w:style>
  <w:style w:type="paragraph" w:styleId="Style165">
    <w:name w:val="Обычный_шир_отс_нумер"/>
    <w:basedOn w:val="Style164"/>
    <w:qFormat/>
    <w:pPr>
      <w:tabs>
        <w:tab w:val="clear" w:pos="720"/>
        <w:tab w:val="left" w:pos="1069" w:leader="none"/>
      </w:tabs>
    </w:pPr>
    <w:rPr>
      <w:szCs w:val="28"/>
    </w:rPr>
  </w:style>
  <w:style w:type="paragraph" w:styleId="Style166">
    <w:name w:val="Обычный многоур (абз.по ширине)"/>
    <w:basedOn w:val="Normal"/>
    <w:qFormat/>
    <w:pPr>
      <w:tabs>
        <w:tab w:val="clear" w:pos="720"/>
        <w:tab w:val="left" w:pos="1778" w:leader="none"/>
      </w:tabs>
      <w:ind w:left="709" w:right="0" w:firstLine="709"/>
      <w:jc w:val="left"/>
    </w:pPr>
    <w:rPr/>
  </w:style>
  <w:style w:type="paragraph" w:styleId="Style167">
    <w:name w:val="Список многоуровневый с абзацем"/>
    <w:basedOn w:val="Normal"/>
    <w:qFormat/>
    <w:pPr>
      <w:ind w:left="0" w:right="0" w:firstLine="709"/>
    </w:pPr>
    <w:rPr/>
  </w:style>
  <w:style w:type="paragraph" w:styleId="Style168">
    <w:name w:val="Обычный (абз"/>
    <w:basedOn w:val="Normal"/>
    <w:qFormat/>
    <w:pPr>
      <w:ind w:left="0" w:right="0" w:firstLine="709"/>
    </w:pPr>
    <w:rPr/>
  </w:style>
  <w:style w:type="paragraph" w:styleId="Style169">
    <w:name w:val="Создано"/>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170">
    <w:name w:val="Обычный (абз.по ширине)"/>
    <w:basedOn w:val="Normal"/>
    <w:qFormat/>
    <w:pPr>
      <w:ind w:left="0" w:right="0" w:firstLine="709"/>
    </w:pPr>
    <w:rPr/>
  </w:style>
  <w:style w:type="paragraph" w:styleId="Style171">
    <w:name w:val="Список нумер"/>
    <w:basedOn w:val="Style170"/>
    <w:qFormat/>
    <w:pPr>
      <w:tabs>
        <w:tab w:val="left" w:pos="0" w:leader="none"/>
        <w:tab w:val="left" w:pos="720" w:leader="none"/>
      </w:tabs>
    </w:pPr>
    <w:rPr/>
  </w:style>
  <w:style w:type="paragraph" w:styleId="131">
    <w:name w:val="Стиль Заголовок 1 + полужирный"/>
    <w:basedOn w:val="1"/>
    <w:qFormat/>
    <w:pPr>
      <w:keepNext w:val="false"/>
      <w:numPr>
        <w:ilvl w:val="0"/>
        <w:numId w:val="0"/>
      </w:numPr>
      <w:spacing w:before="60" w:after="60"/>
      <w:ind w:left="0" w:right="0" w:hanging="0"/>
      <w:contextualSpacing/>
      <w:jc w:val="both"/>
    </w:pPr>
    <w:rPr>
      <w:rFonts w:cs="Arial"/>
      <w:b w:val="false"/>
      <w:bCs/>
      <w:kern w:val="2"/>
      <w:sz w:val="24"/>
      <w:szCs w:val="28"/>
      <w:lang w:val="ru-RU"/>
    </w:rPr>
  </w:style>
  <w:style w:type="paragraph" w:styleId="222">
    <w:name w:val="Стиль Заголовок 2 + полужирный"/>
    <w:basedOn w:val="2"/>
    <w:qFormat/>
    <w:pPr>
      <w:keepNext w:val="false"/>
      <w:numPr>
        <w:ilvl w:val="0"/>
        <w:numId w:val="0"/>
      </w:numPr>
      <w:ind w:left="0" w:right="0" w:hanging="0"/>
      <w:jc w:val="both"/>
    </w:pPr>
    <w:rPr>
      <w:rFonts w:cs="Arial"/>
      <w:szCs w:val="28"/>
      <w:lang w:val="ru-RU"/>
    </w:rPr>
  </w:style>
  <w:style w:type="paragraph" w:styleId="Web">
    <w:name w:val="Обычный (Web)"/>
    <w:basedOn w:val="Normal"/>
    <w:qFormat/>
    <w:pPr>
      <w:jc w:val="left"/>
    </w:pPr>
    <w:rPr/>
  </w:style>
  <w:style w:type="paragraph" w:styleId="Style172">
    <w:name w:val="Таблица шапка"/>
    <w:basedOn w:val="Normal"/>
    <w:qFormat/>
    <w:pPr>
      <w:keepNext w:val="true"/>
      <w:snapToGrid w:val="false"/>
      <w:spacing w:before="40" w:after="40"/>
      <w:ind w:left="57" w:right="57" w:hanging="0"/>
      <w:jc w:val="left"/>
    </w:pPr>
    <w:rPr>
      <w:szCs w:val="20"/>
    </w:rPr>
  </w:style>
  <w:style w:type="paragraph" w:styleId="Style173">
    <w:name w:val="Таблица текст"/>
    <w:basedOn w:val="Normal"/>
    <w:qFormat/>
    <w:pPr>
      <w:snapToGrid w:val="false"/>
      <w:spacing w:before="40" w:after="40"/>
      <w:ind w:left="57" w:right="57" w:hanging="0"/>
      <w:jc w:val="left"/>
    </w:pPr>
    <w:rPr>
      <w:sz w:val="28"/>
      <w:szCs w:val="20"/>
    </w:rPr>
  </w:style>
  <w:style w:type="paragraph" w:styleId="Style174">
    <w:name w:val="Íîðìàëüíûé"/>
    <w:qFormat/>
    <w:pPr>
      <w:widowControl/>
      <w:suppressAutoHyphens w:val="true"/>
      <w:kinsoku w:val="true"/>
      <w:overflowPunct w:val="true"/>
      <w:autoSpaceDE w:val="true"/>
      <w:bidi w:val="0"/>
      <w:spacing w:before="0" w:after="0"/>
      <w:jc w:val="left"/>
    </w:pPr>
    <w:rPr>
      <w:rFonts w:ascii="Courier;Courier New" w:hAnsi="Courier;Courier New" w:eastAsia="Times New Roman" w:cs="Courier;Courier New"/>
      <w:color w:val="auto"/>
      <w:kern w:val="0"/>
      <w:sz w:val="24"/>
      <w:szCs w:val="20"/>
      <w:lang w:val="en-GB" w:eastAsia="zh-CN" w:bidi="ar-SA"/>
    </w:rPr>
  </w:style>
  <w:style w:type="paragraph" w:styleId="2112">
    <w:name w:val="содержание2-1"/>
    <w:basedOn w:val="3"/>
    <w:next w:val="Normal"/>
    <w:qFormat/>
    <w:pPr>
      <w:numPr>
        <w:ilvl w:val="0"/>
        <w:numId w:val="0"/>
      </w:numPr>
      <w:tabs>
        <w:tab w:val="clear" w:pos="720"/>
        <w:tab w:val="left" w:pos="2160" w:leader="none"/>
      </w:tabs>
      <w:suppressAutoHyphens w:val="true"/>
      <w:spacing w:before="0" w:after="0"/>
      <w:ind w:left="2160" w:right="0" w:hanging="360"/>
    </w:pPr>
    <w:rPr>
      <w:b w:val="false"/>
      <w:sz w:val="28"/>
      <w:lang w:val="ru-RU"/>
    </w:rPr>
  </w:style>
  <w:style w:type="paragraph" w:styleId="2113">
    <w:name w:val="Заголовок 2.1"/>
    <w:basedOn w:val="1"/>
    <w:qFormat/>
    <w:pPr>
      <w:keepLines/>
      <w:widowControl w:val="false"/>
      <w:numPr>
        <w:ilvl w:val="0"/>
        <w:numId w:val="0"/>
      </w:numPr>
      <w:suppressLineNumbers/>
      <w:suppressAutoHyphens w:val="true"/>
      <w:ind w:left="0" w:right="0" w:hanging="0"/>
    </w:pPr>
    <w:rPr>
      <w:caps/>
      <w:szCs w:val="28"/>
      <w:lang w:val="ru-RU"/>
    </w:rPr>
  </w:style>
  <w:style w:type="paragraph" w:styleId="49">
    <w:name w:val="Стиль4"/>
    <w:basedOn w:val="2"/>
    <w:next w:val="Normal"/>
    <w:qFormat/>
    <w:pPr>
      <w:keepLines/>
      <w:widowControl w:val="false"/>
      <w:numPr>
        <w:ilvl w:val="0"/>
        <w:numId w:val="0"/>
      </w:numPr>
      <w:suppressLineNumbers/>
      <w:suppressAutoHyphens w:val="true"/>
      <w:spacing w:before="0" w:after="60"/>
      <w:ind w:left="0" w:right="0" w:firstLine="567"/>
    </w:pPr>
    <w:rPr>
      <w:bCs w:val="false"/>
      <w:sz w:val="30"/>
      <w:szCs w:val="20"/>
      <w:lang w:val="ru-RU"/>
    </w:rPr>
  </w:style>
  <w:style w:type="paragraph" w:styleId="Style175">
    <w:name w:val="Таблица заголовок"/>
    <w:basedOn w:val="Normal"/>
    <w:qFormat/>
    <w:pPr>
      <w:spacing w:lineRule="auto" w:line="360" w:before="120" w:after="120"/>
      <w:jc w:val="right"/>
    </w:pPr>
    <w:rPr>
      <w:b/>
      <w:sz w:val="28"/>
      <w:szCs w:val="28"/>
    </w:rPr>
  </w:style>
  <w:style w:type="paragraph" w:styleId="Style176">
    <w:name w:val="Пункт Знак"/>
    <w:basedOn w:val="Normal"/>
    <w:qFormat/>
    <w:pPr>
      <w:tabs>
        <w:tab w:val="clear" w:pos="720"/>
        <w:tab w:val="left" w:pos="1134" w:leader="none"/>
        <w:tab w:val="left" w:pos="1701" w:leader="none"/>
      </w:tabs>
      <w:snapToGrid w:val="false"/>
      <w:spacing w:lineRule="auto" w:line="360"/>
      <w:ind w:left="1134" w:right="0" w:hanging="567"/>
    </w:pPr>
    <w:rPr>
      <w:sz w:val="28"/>
      <w:szCs w:val="20"/>
    </w:rPr>
  </w:style>
  <w:style w:type="paragraph" w:styleId="A">
    <w:name w:val="a"/>
    <w:basedOn w:val="Normal"/>
    <w:qFormat/>
    <w:pPr>
      <w:snapToGrid w:val="false"/>
      <w:spacing w:lineRule="auto" w:line="360"/>
      <w:ind w:left="1134" w:right="0" w:hanging="567"/>
    </w:pPr>
    <w:rPr>
      <w:sz w:val="28"/>
      <w:szCs w:val="28"/>
    </w:rPr>
  </w:style>
  <w:style w:type="paragraph" w:styleId="Style177">
    <w:name w:val="Словарная статья"/>
    <w:basedOn w:val="Normal"/>
    <w:next w:val="Normal"/>
    <w:qFormat/>
    <w:pPr>
      <w:ind w:left="0" w:right="118" w:hanging="0"/>
    </w:pPr>
    <w:rPr>
      <w:rFonts w:ascii="Arial" w:hAnsi="Arial" w:cs="Arial"/>
      <w:sz w:val="20"/>
      <w:szCs w:val="20"/>
    </w:rPr>
  </w:style>
  <w:style w:type="paragraph" w:styleId="Style178">
    <w:name w:val="Комментарий пользователя"/>
    <w:basedOn w:val="Normal"/>
    <w:next w:val="Normal"/>
    <w:qFormat/>
    <w:pPr>
      <w:ind w:left="170" w:right="0" w:hanging="0"/>
      <w:jc w:val="left"/>
    </w:pPr>
    <w:rPr>
      <w:rFonts w:ascii="Arial" w:hAnsi="Arial" w:cs="Arial"/>
      <w:i/>
      <w:iCs/>
      <w:color w:val="000080"/>
      <w:sz w:val="20"/>
      <w:szCs w:val="20"/>
    </w:rPr>
  </w:style>
  <w:style w:type="paragraph" w:styleId="Z3">
    <w:name w:val="z-Конец формы"/>
    <w:basedOn w:val="Normal"/>
    <w:next w:val="Normal"/>
    <w:qFormat/>
    <w:pPr>
      <w:pBdr>
        <w:top w:val="single" w:sz="6" w:space="1" w:color="000000"/>
      </w:pBdr>
      <w:jc w:val="center"/>
    </w:pPr>
    <w:rPr>
      <w:rFonts w:ascii="Arial" w:hAnsi="Arial" w:cs="Arial"/>
      <w:vanish/>
      <w:sz w:val="16"/>
      <w:szCs w:val="16"/>
      <w:lang w:val="ru-RU"/>
    </w:rPr>
  </w:style>
  <w:style w:type="paragraph" w:styleId="Style179">
    <w:name w:val="Список марк."/>
    <w:basedOn w:val="Normal"/>
    <w:qFormat/>
    <w:pPr>
      <w:keepNext w:val="true"/>
      <w:spacing w:lineRule="auto" w:line="360"/>
    </w:pPr>
    <w:rPr>
      <w:rFonts w:ascii="Arial" w:hAnsi="Arial" w:cs="Arial"/>
      <w:szCs w:val="20"/>
    </w:rPr>
  </w:style>
  <w:style w:type="paragraph" w:styleId="Style180">
    <w:name w:val="Знак Знак Знак Знак Знак"/>
    <w:basedOn w:val="Normal"/>
    <w:qFormat/>
    <w:pPr>
      <w:spacing w:lineRule="exact" w:line="240" w:before="0" w:after="160"/>
      <w:jc w:val="left"/>
    </w:pPr>
    <w:rPr>
      <w:rFonts w:ascii="Verdana" w:hAnsi="Verdana" w:cs="Verdana"/>
      <w:lang w:val="en-US"/>
    </w:rPr>
  </w:style>
  <w:style w:type="paragraph" w:styleId="Style421">
    <w:name w:val="Style42"/>
    <w:basedOn w:val="Normal"/>
    <w:qFormat/>
    <w:pPr>
      <w:widowControl w:val="false"/>
      <w:spacing w:lineRule="exact" w:line="408"/>
      <w:ind w:left="0" w:right="0" w:firstLine="701"/>
    </w:pPr>
    <w:rPr/>
  </w:style>
  <w:style w:type="paragraph" w:styleId="Style181">
    <w:name w:val="Endnote Text"/>
    <w:basedOn w:val="Normal"/>
    <w:pPr>
      <w:jc w:val="left"/>
    </w:pPr>
    <w:rPr>
      <w:sz w:val="20"/>
      <w:szCs w:val="20"/>
    </w:rPr>
  </w:style>
  <w:style w:type="paragraph" w:styleId="132">
    <w:name w:val="Без интервала1"/>
    <w:qFormat/>
    <w:pPr>
      <w:widowControl/>
      <w:suppressAutoHyphens w:val="true"/>
      <w:kinsoku w:val="true"/>
      <w:overflowPunct w:val="true"/>
      <w:autoSpaceDE w:val="true"/>
      <w:bidi w:val="0"/>
      <w:spacing w:before="0" w:after="0"/>
      <w:jc w:val="left"/>
    </w:pPr>
    <w:rPr>
      <w:rFonts w:ascii="Calibri" w:hAnsi="Calibri" w:eastAsia="Times New Roman" w:cs="Calibri"/>
      <w:color w:val="auto"/>
      <w:kern w:val="0"/>
      <w:sz w:val="22"/>
      <w:szCs w:val="22"/>
      <w:lang w:val="ru-RU" w:eastAsia="zh-CN" w:bidi="ar-SA"/>
    </w:rPr>
  </w:style>
  <w:style w:type="paragraph" w:styleId="161">
    <w:name w:val="Стиль 16 пт"/>
    <w:basedOn w:val="Normal"/>
    <w:qFormat/>
    <w:pPr>
      <w:jc w:val="left"/>
    </w:pPr>
    <w:rPr>
      <w:sz w:val="32"/>
      <w:szCs w:val="32"/>
      <w:lang w:val="ru-RU"/>
    </w:rPr>
  </w:style>
  <w:style w:type="paragraph" w:styleId="133">
    <w:name w:val="Подзаголовок 1"/>
    <w:basedOn w:val="Normal"/>
    <w:next w:val="Normal"/>
    <w:qFormat/>
    <w:pPr>
      <w:spacing w:lineRule="auto" w:line="240" w:before="240" w:after="120"/>
      <w:jc w:val="center"/>
    </w:pPr>
    <w:rPr>
      <w:b/>
      <w:sz w:val="20"/>
      <w:szCs w:val="20"/>
    </w:rPr>
  </w:style>
  <w:style w:type="paragraph" w:styleId="Nonformat">
    <w:name w:val="Nonformat"/>
    <w:basedOn w:val="Normal"/>
    <w:qFormat/>
    <w:pPr>
      <w:tabs>
        <w:tab w:val="clear" w:pos="720"/>
        <w:tab w:val="left" w:pos="7031" w:leader="underscore"/>
      </w:tabs>
      <w:snapToGrid w:val="false"/>
    </w:pPr>
    <w:rPr>
      <w:rFonts w:ascii="Consultant;MS Mincho" w:hAnsi="Consultant;MS Mincho" w:cs="Consultant;MS Mincho"/>
      <w:lang w:val="en-US"/>
    </w:rPr>
  </w:style>
  <w:style w:type="paragraph" w:styleId="Style182">
    <w:name w:val="обычн БО"/>
    <w:basedOn w:val="Normal"/>
    <w:qFormat/>
    <w:pPr/>
    <w:rPr>
      <w:rFonts w:ascii="Arial" w:hAnsi="Arial" w:cs="Arial"/>
    </w:rPr>
  </w:style>
  <w:style w:type="paragraph" w:styleId="Style183">
    <w:name w:val="Контракт-раздел"/>
    <w:basedOn w:val="Normal"/>
    <w:next w:val="Style126"/>
    <w:qFormat/>
    <w:pPr>
      <w:keepNext w:val="true"/>
      <w:tabs>
        <w:tab w:val="clear" w:pos="720"/>
        <w:tab w:val="left" w:pos="540" w:leader="none"/>
      </w:tabs>
      <w:suppressAutoHyphens w:val="true"/>
      <w:spacing w:before="360" w:after="120"/>
      <w:jc w:val="center"/>
    </w:pPr>
    <w:rPr>
      <w:b/>
      <w:bCs/>
      <w:caps/>
    </w:rPr>
  </w:style>
  <w:style w:type="paragraph" w:styleId="Style184">
    <w:name w:val="Контракт-подпункт"/>
    <w:basedOn w:val="Normal"/>
    <w:qFormat/>
    <w:pPr>
      <w:tabs>
        <w:tab w:val="clear" w:pos="720"/>
        <w:tab w:val="left" w:pos="1391" w:leader="none"/>
      </w:tabs>
      <w:ind w:left="-27" w:right="0" w:firstLine="567"/>
    </w:pPr>
    <w:rPr/>
  </w:style>
  <w:style w:type="paragraph" w:styleId="Style185">
    <w:name w:val="Контракт-подподпункт Знак"/>
    <w:basedOn w:val="Normal"/>
    <w:qFormat/>
    <w:pPr>
      <w:tabs>
        <w:tab w:val="clear" w:pos="720"/>
        <w:tab w:val="left" w:pos="1418" w:leader="none"/>
      </w:tabs>
      <w:ind w:left="0" w:right="0" w:firstLine="567"/>
    </w:pPr>
    <w:rPr/>
  </w:style>
  <w:style w:type="paragraph" w:styleId="410">
    <w:name w:val="Без интервала4"/>
    <w:qFormat/>
    <w:pPr>
      <w:widowControl/>
      <w:suppressAutoHyphens w:val="true"/>
      <w:kinsoku w:val="true"/>
      <w:overflowPunct w:val="true"/>
      <w:autoSpaceDE w:val="true"/>
      <w:bidi w:val="0"/>
      <w:spacing w:before="0" w:after="0"/>
      <w:jc w:val="left"/>
    </w:pPr>
    <w:rPr>
      <w:rFonts w:ascii="Calibri" w:hAnsi="Calibri" w:eastAsia="Times New Roman" w:cs="Calibri"/>
      <w:color w:val="auto"/>
      <w:kern w:val="0"/>
      <w:sz w:val="22"/>
      <w:szCs w:val="22"/>
      <w:lang w:val="ru-RU" w:eastAsia="zh-CN" w:bidi="ar-SA"/>
    </w:rPr>
  </w:style>
  <w:style w:type="paragraph" w:styleId="223">
    <w:name w:val="Стиль_таб2"/>
    <w:basedOn w:val="Normal"/>
    <w:qFormat/>
    <w:pPr>
      <w:widowControl w:val="false"/>
      <w:spacing w:before="120" w:after="120"/>
    </w:pPr>
    <w:rPr>
      <w:rFonts w:eastAsia="Calibri"/>
      <w:szCs w:val="20"/>
    </w:rPr>
  </w:style>
  <w:style w:type="paragraph" w:styleId="Style186">
    <w:name w:val="Пункт б/н"/>
    <w:basedOn w:val="Normal"/>
    <w:qFormat/>
    <w:pPr>
      <w:tabs>
        <w:tab w:val="clear" w:pos="720"/>
        <w:tab w:val="left" w:pos="1134" w:leader="none"/>
      </w:tabs>
      <w:ind w:left="0" w:right="0" w:firstLine="567"/>
    </w:pPr>
    <w:rPr/>
  </w:style>
  <w:style w:type="paragraph" w:styleId="Style187">
    <w:name w:val="Контракт-подподпункт"/>
    <w:basedOn w:val="Normal"/>
    <w:qFormat/>
    <w:pPr>
      <w:tabs>
        <w:tab w:val="clear" w:pos="720"/>
        <w:tab w:val="left" w:pos="1418" w:leader="none"/>
      </w:tabs>
      <w:ind w:left="1418" w:right="0" w:hanging="567"/>
    </w:pPr>
    <w:rPr/>
  </w:style>
  <w:style w:type="paragraph" w:styleId="324">
    <w:name w:val="Основной текст (3)"/>
    <w:basedOn w:val="Normal"/>
    <w:qFormat/>
    <w:pPr>
      <w:widowControl w:val="false"/>
      <w:shd w:fill="FFFFFF" w:val="clear"/>
      <w:spacing w:lineRule="exact" w:line="360"/>
      <w:jc w:val="left"/>
    </w:pPr>
    <w:rPr>
      <w:rFonts w:ascii="Calibri" w:hAnsi="Calibri" w:eastAsia="Calibri" w:cs="Calibri"/>
      <w:spacing w:val="5"/>
      <w:sz w:val="25"/>
      <w:szCs w:val="25"/>
      <w:lang w:val="ru-RU"/>
    </w:rPr>
  </w:style>
  <w:style w:type="paragraph" w:styleId="ConsPlusTitle">
    <w:name w:val="ConsPlusTitle"/>
    <w:qFormat/>
    <w:pPr>
      <w:widowControl w:val="false"/>
      <w:suppressAutoHyphens w:val="true"/>
      <w:kinsoku w:val="true"/>
      <w:overflowPunct w:val="true"/>
      <w:autoSpaceDE w:val="true"/>
      <w:bidi w:val="0"/>
      <w:spacing w:before="0" w:after="0"/>
      <w:jc w:val="left"/>
    </w:pPr>
    <w:rPr>
      <w:rFonts w:ascii="Calibri" w:hAnsi="Calibri" w:eastAsia="Times New Roman" w:cs="Calibri"/>
      <w:b/>
      <w:color w:val="auto"/>
      <w:kern w:val="0"/>
      <w:sz w:val="22"/>
      <w:szCs w:val="20"/>
      <w:lang w:val="ru-RU" w:eastAsia="zh-CN" w:bidi="ar-SA"/>
    </w:rPr>
  </w:style>
  <w:style w:type="paragraph" w:styleId="Style188">
    <w:name w:val="Обычный + по ширине"/>
    <w:basedOn w:val="Normal"/>
    <w:qFormat/>
    <w:pPr/>
    <w:rPr/>
  </w:style>
  <w:style w:type="paragraph" w:styleId="Style189">
    <w:name w:val="набор"/>
    <w:basedOn w:val="Normal"/>
    <w:qFormat/>
    <w:pPr>
      <w:ind w:left="284" w:right="0" w:hanging="284"/>
      <w:jc w:val="left"/>
    </w:pPr>
    <w:rPr>
      <w:sz w:val="20"/>
      <w:szCs w:val="20"/>
    </w:rPr>
  </w:style>
  <w:style w:type="paragraph" w:styleId="Style190">
    <w:name w:val="Подраздел"/>
    <w:basedOn w:val="Normal"/>
    <w:qFormat/>
    <w:pPr>
      <w:suppressAutoHyphens w:val="true"/>
      <w:spacing w:lineRule="atLeast" w:line="100"/>
      <w:jc w:val="left"/>
    </w:pPr>
    <w:rPr>
      <w:kern w:val="2"/>
    </w:rPr>
  </w:style>
  <w:style w:type="paragraph" w:styleId="Msonormal">
    <w:name w:val="msonormal"/>
    <w:basedOn w:val="Normal"/>
    <w:qFormat/>
    <w:pPr>
      <w:spacing w:before="280" w:after="280"/>
      <w:jc w:val="left"/>
    </w:pPr>
    <w:rPr/>
  </w:style>
  <w:style w:type="paragraph" w:styleId="Style192">
    <w:name w:val="Знак Знак Знак Знак"/>
    <w:basedOn w:val="Normal"/>
    <w:qFormat/>
    <w:pPr>
      <w:spacing w:before="280" w:after="280"/>
      <w:jc w:val="left"/>
    </w:pPr>
    <w:rPr>
      <w:rFonts w:ascii="Tahoma" w:hAnsi="Tahoma" w:cs="Tahoma"/>
      <w:sz w:val="20"/>
      <w:szCs w:val="20"/>
      <w:lang w:val="en-US"/>
    </w:rPr>
  </w:style>
  <w:style w:type="paragraph" w:styleId="224">
    <w:name w:val="заголовок 2"/>
    <w:basedOn w:val="Normal"/>
    <w:next w:val="Normal"/>
    <w:qFormat/>
    <w:pPr>
      <w:keepNext w:val="true"/>
      <w:suppressAutoHyphens w:val="true"/>
      <w:jc w:val="center"/>
    </w:pPr>
    <w:rPr/>
  </w:style>
  <w:style w:type="paragraph" w:styleId="Paragraphleft">
    <w:name w:val="paragraph_left"/>
    <w:basedOn w:val="Normal"/>
    <w:qFormat/>
    <w:pPr>
      <w:spacing w:before="280" w:after="280"/>
      <w:jc w:val="left"/>
    </w:pPr>
    <w:rPr/>
  </w:style>
  <w:style w:type="paragraph" w:styleId="TableGraf12M">
    <w:name w:val="TableGraf 12M"/>
    <w:basedOn w:val="Normal"/>
    <w:qFormat/>
    <w:pPr>
      <w:spacing w:before="40" w:after="40"/>
      <w:jc w:val="center"/>
    </w:pPr>
    <w:rPr>
      <w:szCs w:val="20"/>
    </w:rPr>
  </w:style>
  <w:style w:type="paragraph" w:styleId="134">
    <w:name w:val="МРСК_заголовок_1"/>
    <w:basedOn w:val="1"/>
    <w:qFormat/>
    <w:pPr>
      <w:numPr>
        <w:ilvl w:val="0"/>
        <w:numId w:val="0"/>
      </w:numPr>
      <w:shd w:fill="D9D9D9" w:val="clear"/>
      <w:spacing w:lineRule="auto" w:line="300"/>
      <w:ind w:left="720" w:right="0" w:hanging="360"/>
      <w:jc w:val="both"/>
    </w:pPr>
    <w:rPr>
      <w:rFonts w:cs="Arial"/>
      <w:bCs/>
      <w:caps/>
      <w:kern w:val="2"/>
      <w:sz w:val="28"/>
      <w:lang w:val="ru-RU"/>
    </w:rPr>
  </w:style>
  <w:style w:type="paragraph" w:styleId="ListParagraph2">
    <w:name w:val="List Paragraph2"/>
    <w:basedOn w:val="Normal"/>
    <w:qFormat/>
    <w:pPr>
      <w:suppressAutoHyphens w:val="true"/>
      <w:spacing w:lineRule="atLeast" w:line="100"/>
      <w:ind w:left="720" w:right="0" w:hanging="0"/>
      <w:jc w:val="left"/>
    </w:pPr>
    <w:rPr>
      <w:kern w:val="2"/>
      <w:lang w:val="en-US"/>
    </w:rPr>
  </w:style>
  <w:style w:type="paragraph" w:styleId="Times11simple1">
    <w:name w:val="Times-11-simple"/>
    <w:basedOn w:val="Normal"/>
    <w:qFormat/>
    <w:pPr>
      <w:jc w:val="left"/>
    </w:pPr>
    <w:rPr>
      <w:sz w:val="22"/>
      <w:szCs w:val="22"/>
      <w:lang w:val="ru-RU"/>
    </w:rPr>
  </w:style>
  <w:style w:type="paragraph" w:styleId="Standard">
    <w:name w:val="Standard"/>
    <w:qFormat/>
    <w:pPr>
      <w:widowControl/>
      <w:suppressAutoHyphens w:val="true"/>
      <w:kinsoku w:val="true"/>
      <w:overflowPunct w:val="true"/>
      <w:autoSpaceDE w:val="true"/>
      <w:bidi w:val="0"/>
      <w:spacing w:lineRule="auto" w:line="276" w:before="0" w:after="200"/>
      <w:jc w:val="left"/>
      <w:textAlignment w:val="baseline"/>
    </w:pPr>
    <w:rPr>
      <w:rFonts w:ascii="Calibri" w:hAnsi="Calibri" w:eastAsia="SimSun;宋体" w:cs="Tahoma"/>
      <w:color w:val="auto"/>
      <w:kern w:val="2"/>
      <w:sz w:val="22"/>
      <w:szCs w:val="22"/>
      <w:lang w:val="ru-RU" w:eastAsia="zh-CN" w:bidi="ar-SA"/>
    </w:rPr>
  </w:style>
  <w:style w:type="paragraph" w:styleId="Textbody">
    <w:name w:val="Text body"/>
    <w:basedOn w:val="Standard"/>
    <w:qFormat/>
    <w:pPr>
      <w:spacing w:before="0" w:after="120"/>
    </w:pPr>
    <w:rPr/>
  </w:style>
  <w:style w:type="paragraph" w:styleId="225">
    <w:name w:val="Обычный2"/>
    <w:qFormat/>
    <w:pPr>
      <w:widowControl w:val="false"/>
      <w:suppressAutoHyphens w:val="true"/>
      <w:kinsoku w:val="true"/>
      <w:overflowPunct w:val="true"/>
      <w:autoSpaceDE w:val="true"/>
      <w:bidi w:val="0"/>
      <w:snapToGrid w:val="false"/>
      <w:spacing w:lineRule="auto" w:line="252" w:before="0" w:after="0"/>
      <w:ind w:left="0" w:right="0" w:firstLine="280"/>
      <w:jc w:val="both"/>
    </w:pPr>
    <w:rPr>
      <w:rFonts w:ascii="Times New Roman" w:hAnsi="Times New Roman" w:eastAsia="Times New Roman" w:cs="Times New Roman"/>
      <w:color w:val="auto"/>
      <w:kern w:val="0"/>
      <w:sz w:val="18"/>
      <w:szCs w:val="20"/>
      <w:lang w:val="ru-RU" w:eastAsia="zh-CN" w:bidi="ar-SA"/>
    </w:rPr>
  </w:style>
  <w:style w:type="paragraph" w:styleId="Purchaseinfocodetgrey">
    <w:name w:val="purchaseinfo_code t-grey"/>
    <w:basedOn w:val="Normal"/>
    <w:qFormat/>
    <w:pPr>
      <w:spacing w:before="280" w:after="280"/>
      <w:jc w:val="left"/>
    </w:pPr>
    <w:rPr/>
  </w:style>
  <w:style w:type="paragraph" w:styleId="84">
    <w:name w:val="Название объекта8"/>
    <w:basedOn w:val="Normal"/>
    <w:next w:val="Normal"/>
    <w:qFormat/>
    <w:pPr>
      <w:suppressLineNumbers/>
      <w:suppressAutoHyphens w:val="true"/>
      <w:spacing w:before="120" w:after="120"/>
      <w:jc w:val="left"/>
    </w:pPr>
    <w:rPr>
      <w:rFonts w:ascii="Calibri" w:hAnsi="Calibri" w:cs="Arial"/>
      <w:i/>
      <w:iCs/>
      <w:kern w:val="2"/>
      <w:lang w:eastAsia="zh-CN"/>
    </w:rPr>
  </w:style>
  <w:style w:type="paragraph" w:styleId="325">
    <w:name w:val="Основной текст с отступом 32"/>
    <w:basedOn w:val="84"/>
    <w:next w:val="Normal"/>
    <w:qFormat/>
    <w:pPr>
      <w:keepNext w:val="true"/>
      <w:keepLines/>
      <w:widowControl w:val="false"/>
      <w:ind w:left="720" w:right="0" w:hanging="0"/>
    </w:pPr>
    <w:rPr/>
  </w:style>
  <w:style w:type="paragraph" w:styleId="135">
    <w:name w:val="Обычный (веб)1"/>
    <w:basedOn w:val="Normal"/>
    <w:qFormat/>
    <w:pPr>
      <w:suppressAutoHyphens w:val="true"/>
      <w:spacing w:before="28" w:after="100"/>
      <w:jc w:val="left"/>
    </w:pPr>
    <w:rPr>
      <w:kern w:val="2"/>
    </w:rPr>
  </w:style>
  <w:style w:type="paragraph" w:styleId="Style193">
    <w:name w:val="Текст ТД"/>
    <w:basedOn w:val="Normal"/>
    <w:qFormat/>
    <w:pPr>
      <w:spacing w:before="0" w:after="200"/>
    </w:pPr>
    <w:rPr>
      <w:rFonts w:ascii="Calibri" w:hAnsi="Calibri" w:cs="Calibri"/>
      <w:szCs w:val="20"/>
      <w:lang w:val="ru-RU"/>
    </w:rPr>
  </w:style>
  <w:style w:type="paragraph" w:styleId="WW6">
    <w:name w:val="WW-Заглавие"/>
    <w:basedOn w:val="84"/>
    <w:next w:val="72"/>
    <w:qFormat/>
    <w:pPr>
      <w:widowControl w:val="false"/>
      <w:suppressLineNumbers/>
      <w:shd w:fill="FFFFFF" w:val="clear"/>
      <w:spacing w:before="120" w:after="120"/>
      <w:ind w:left="72" w:right="0" w:hanging="0"/>
      <w:jc w:val="center"/>
    </w:pPr>
    <w:rPr>
      <w:rFonts w:cs="Lohit Hindi;Arial Unicode MS"/>
      <w:b/>
      <w:bCs/>
      <w:i/>
      <w:iCs/>
      <w:color w:val="000000"/>
      <w:spacing w:val="13"/>
      <w:sz w:val="36"/>
      <w:szCs w:val="22"/>
    </w:rPr>
  </w:style>
  <w:style w:type="paragraph" w:styleId="226">
    <w:name w:val="Текст примечания2"/>
    <w:basedOn w:val="WW6"/>
    <w:next w:val="325"/>
    <w:qFormat/>
    <w:pPr>
      <w:shd w:fill="FFFFFF" w:val="clear"/>
      <w:jc w:val="left"/>
    </w:pPr>
    <w:rPr>
      <w:rFonts w:ascii="Gill Sans FM Cyr Light;Times New Roman" w:hAnsi="Gill Sans FM Cyr Light;Times New Roman" w:cs="Gill Sans FM Cyr Light;Times New Roman"/>
      <w:color w:val="000000"/>
      <w:sz w:val="20"/>
      <w:szCs w:val="20"/>
      <w:lang w:val="ru-RU"/>
    </w:rPr>
  </w:style>
  <w:style w:type="paragraph" w:styleId="511">
    <w:name w:val="Нумерованный список 51"/>
    <w:basedOn w:val="84"/>
    <w:next w:val="Style105"/>
    <w:qFormat/>
    <w:pPr>
      <w:spacing w:before="0" w:after="60"/>
      <w:ind w:left="1492" w:right="0" w:hanging="360"/>
    </w:pPr>
    <w:rPr>
      <w:szCs w:val="20"/>
    </w:rPr>
  </w:style>
  <w:style w:type="paragraph" w:styleId="136">
    <w:name w:val="Приветствие1"/>
    <w:basedOn w:val="84"/>
    <w:next w:val="Style198"/>
    <w:qFormat/>
    <w:pPr>
      <w:suppressLineNumbers/>
      <w:jc w:val="left"/>
    </w:pPr>
    <w:rPr/>
  </w:style>
  <w:style w:type="paragraph" w:styleId="Style194">
    <w:name w:val="Знак Знак Знак Знак Знак Знак Знак Знак Знак Знак Знак Знак Знак Знак Знак Знак Знак Знак Знак"/>
    <w:basedOn w:val="84"/>
    <w:next w:val="Font6"/>
    <w:qFormat/>
    <w:pPr>
      <w:spacing w:before="28" w:after="28"/>
      <w:jc w:val="left"/>
    </w:pPr>
    <w:rPr>
      <w:rFonts w:ascii="Tahoma" w:hAnsi="Tahoma" w:cs="Tahoma"/>
      <w:sz w:val="20"/>
      <w:szCs w:val="20"/>
      <w:lang w:val="en-US"/>
    </w:rPr>
  </w:style>
  <w:style w:type="paragraph" w:styleId="Font6">
    <w:name w:val="font6"/>
    <w:basedOn w:val="84"/>
    <w:next w:val="Xl41"/>
    <w:qFormat/>
    <w:pPr>
      <w:spacing w:before="28" w:after="28"/>
      <w:jc w:val="left"/>
    </w:pPr>
    <w:rPr>
      <w:sz w:val="20"/>
      <w:szCs w:val="20"/>
    </w:rPr>
  </w:style>
  <w:style w:type="paragraph" w:styleId="Xl41">
    <w:name w:val="xl41"/>
    <w:basedOn w:val="84"/>
    <w:next w:val="Xl59"/>
    <w:qFormat/>
    <w:pPr>
      <w:spacing w:before="28" w:after="28"/>
      <w:jc w:val="left"/>
      <w:textAlignment w:val="top"/>
    </w:pPr>
    <w:rPr/>
  </w:style>
  <w:style w:type="paragraph" w:styleId="Xl59">
    <w:name w:val="xl59"/>
    <w:basedOn w:val="84"/>
    <w:next w:val="Font9"/>
    <w:qFormat/>
    <w:pPr>
      <w:spacing w:before="28" w:after="28"/>
      <w:jc w:val="left"/>
      <w:textAlignment w:val="top"/>
    </w:pPr>
    <w:rPr/>
  </w:style>
  <w:style w:type="paragraph" w:styleId="Font9">
    <w:name w:val="font9"/>
    <w:basedOn w:val="84"/>
    <w:next w:val="Xl74"/>
    <w:qFormat/>
    <w:pPr>
      <w:spacing w:before="28" w:after="28"/>
      <w:jc w:val="left"/>
    </w:pPr>
    <w:rPr>
      <w:color w:val="000000"/>
    </w:rPr>
  </w:style>
  <w:style w:type="paragraph" w:styleId="66">
    <w:name w:val="Указатель6"/>
    <w:basedOn w:val="Normal"/>
    <w:qFormat/>
    <w:pPr/>
    <w:rPr>
      <w:rFonts w:eastAsia="Lohit Devanagari"/>
    </w:rPr>
  </w:style>
  <w:style w:type="paragraph" w:styleId="55">
    <w:name w:val="Название объекта5"/>
    <w:basedOn w:val="Normal"/>
    <w:qFormat/>
    <w:pPr>
      <w:spacing w:before="120" w:after="120"/>
    </w:pPr>
    <w:rPr>
      <w:rFonts w:eastAsia="Mangal"/>
      <w:i/>
    </w:rPr>
  </w:style>
  <w:style w:type="paragraph" w:styleId="56">
    <w:name w:val="Указатель5"/>
    <w:basedOn w:val="Normal"/>
    <w:qFormat/>
    <w:pPr/>
    <w:rPr>
      <w:rFonts w:eastAsia="Mangal"/>
    </w:rPr>
  </w:style>
  <w:style w:type="paragraph" w:styleId="411">
    <w:name w:val="Название объекта4"/>
    <w:basedOn w:val="Normal"/>
    <w:qFormat/>
    <w:pPr>
      <w:spacing w:before="120" w:after="120"/>
    </w:pPr>
    <w:rPr>
      <w:rFonts w:eastAsia="Mangal"/>
      <w:i/>
    </w:rPr>
  </w:style>
  <w:style w:type="paragraph" w:styleId="227">
    <w:name w:val="Нумерованный список2"/>
    <w:basedOn w:val="Normal"/>
    <w:qFormat/>
    <w:pPr>
      <w:tabs>
        <w:tab w:val="clear" w:pos="720"/>
        <w:tab w:val="left" w:pos="360" w:leader="none"/>
      </w:tabs>
      <w:spacing w:before="0" w:after="60"/>
      <w:ind w:left="360" w:right="0" w:hanging="0"/>
    </w:pPr>
    <w:rPr/>
  </w:style>
  <w:style w:type="paragraph" w:styleId="Western">
    <w:name w:val="western"/>
    <w:basedOn w:val="Normal"/>
    <w:qFormat/>
    <w:pPr>
      <w:spacing w:before="280" w:after="119"/>
    </w:pPr>
    <w:rPr>
      <w:color w:val="000000"/>
      <w:sz w:val="28"/>
    </w:rPr>
  </w:style>
  <w:style w:type="paragraph" w:styleId="ConsPlusDocList">
    <w:name w:val="ConsPlusDocList"/>
    <w:qFormat/>
    <w:pPr>
      <w:widowControl w:val="false"/>
      <w:suppressAutoHyphens w:val="true"/>
      <w:kinsoku w:val="true"/>
      <w:overflowPunct w:val="true"/>
      <w:autoSpaceDE w:val="true"/>
      <w:bidi w:val="0"/>
      <w:jc w:val="left"/>
    </w:pPr>
    <w:rPr>
      <w:rFonts w:ascii="Arial" w:hAnsi="Arial" w:eastAsia="Arial" w:cs="Liberation Serif;Times New Roman"/>
      <w:color w:val="00000A"/>
      <w:kern w:val="2"/>
      <w:sz w:val="20"/>
      <w:szCs w:val="24"/>
      <w:lang w:val="de-DE" w:eastAsia="hi-IN" w:bidi="hi-IN"/>
    </w:rPr>
  </w:style>
  <w:style w:type="paragraph" w:styleId="Style195">
    <w:name w:val="Пункт"/>
    <w:basedOn w:val="Normal"/>
    <w:qFormat/>
    <w:pPr>
      <w:tabs>
        <w:tab w:val="clear" w:pos="720"/>
        <w:tab w:val="left" w:pos="1980" w:leader="none"/>
      </w:tabs>
      <w:ind w:left="1404" w:right="0" w:hanging="504"/>
    </w:pPr>
    <w:rPr/>
  </w:style>
  <w:style w:type="paragraph" w:styleId="Njd">
    <w:name w:val="Обычный.Njd"/>
    <w:qFormat/>
    <w:pPr>
      <w:widowControl/>
      <w:suppressAutoHyphens w:val="true"/>
      <w:kinsoku w:val="true"/>
      <w:overflowPunct w:val="true"/>
      <w:autoSpaceDE w:val="true"/>
      <w:bidi w:val="0"/>
      <w:spacing w:lineRule="auto" w:line="240" w:before="0" w:after="0"/>
      <w:jc w:val="left"/>
    </w:pPr>
    <w:rPr>
      <w:rFonts w:ascii="Times New Roman" w:hAnsi="Times New Roman" w:eastAsia="Times New Roman" w:cs="Liberation Serif;Times New Roman"/>
      <w:color w:val="auto"/>
      <w:kern w:val="2"/>
      <w:sz w:val="20"/>
      <w:szCs w:val="24"/>
      <w:lang w:val="ru-RU" w:eastAsia="hi-IN" w:bidi="hi-IN"/>
    </w:rPr>
  </w:style>
  <w:style w:type="paragraph" w:styleId="Style610">
    <w:name w:val="Style6"/>
    <w:basedOn w:val="Normal"/>
    <w:qFormat/>
    <w:pPr>
      <w:spacing w:lineRule="exact" w:line="322"/>
      <w:ind w:left="0" w:right="0" w:firstLine="758"/>
      <w:jc w:val="both"/>
    </w:pPr>
    <w:rPr/>
  </w:style>
  <w:style w:type="paragraph" w:styleId="FORMATTEXT">
    <w:name w:val=".FORMATTEXT"/>
    <w:qFormat/>
    <w:pPr>
      <w:widowControl w:val="false"/>
      <w:suppressAutoHyphens w:val="true"/>
      <w:kinsoku w:val="true"/>
      <w:overflowPunct w:val="true"/>
      <w:autoSpaceDE w:val="true"/>
      <w:bidi w:val="0"/>
      <w:jc w:val="left"/>
    </w:pPr>
    <w:rPr>
      <w:rFonts w:ascii="Times New Roman" w:hAnsi="Times New Roman" w:eastAsia="Times New Roman" w:cs="Liberation Serif;Times New Roman"/>
      <w:color w:val="auto"/>
      <w:kern w:val="2"/>
      <w:sz w:val="24"/>
      <w:szCs w:val="24"/>
      <w:lang w:val="ru-RU" w:eastAsia="ar-SA" w:bidi="hi-IN"/>
    </w:rPr>
  </w:style>
  <w:style w:type="paragraph" w:styleId="BodyText3">
    <w:name w:val="Body Text 3"/>
    <w:basedOn w:val="Normal"/>
    <w:qFormat/>
    <w:pPr>
      <w:widowControl/>
      <w:spacing w:before="0" w:after="120"/>
      <w:textAlignment w:val="auto"/>
    </w:pPr>
    <w:rPr>
      <w:sz w:val="16"/>
      <w:lang w:val="ru-RU"/>
    </w:rPr>
  </w:style>
  <w:style w:type="paragraph" w:styleId="PlainText">
    <w:name w:val="Plain Text"/>
    <w:basedOn w:val="Normal"/>
    <w:qFormat/>
    <w:pPr>
      <w:widowControl/>
      <w:spacing w:before="120" w:after="0"/>
      <w:jc w:val="both"/>
      <w:textAlignment w:val="auto"/>
    </w:pPr>
    <w:rPr>
      <w:sz w:val="20"/>
      <w:lang w:val="en-US"/>
    </w:rPr>
  </w:style>
  <w:style w:type="paragraph" w:styleId="Style196">
    <w:name w:val="???????? ????? ? ????????"/>
    <w:basedOn w:val="Normal"/>
    <w:qFormat/>
    <w:pPr>
      <w:spacing w:lineRule="auto" w:line="240" w:before="0" w:after="0"/>
      <w:ind w:left="0" w:right="0" w:firstLine="720"/>
      <w:jc w:val="both"/>
    </w:pPr>
    <w:rPr>
      <w:rFonts w:ascii="Arial" w:hAnsi="Arial" w:cs="Arial"/>
    </w:rPr>
  </w:style>
  <w:style w:type="paragraph" w:styleId="Style210">
    <w:name w:val="Style 2"/>
    <w:qFormat/>
    <w:pPr>
      <w:widowControl w:val="false"/>
      <w:suppressAutoHyphens w:val="true"/>
      <w:kinsoku w:val="true"/>
      <w:overflowPunct w:val="true"/>
      <w:autoSpaceDE w:val="true"/>
      <w:bidi w:val="0"/>
      <w:jc w:val="left"/>
    </w:pPr>
    <w:rPr>
      <w:rFonts w:ascii="Times New Roman" w:hAnsi="Times New Roman" w:eastAsia="Times New Roman" w:cs="Liberation Serif;Times New Roman"/>
      <w:color w:val="auto"/>
      <w:kern w:val="2"/>
      <w:sz w:val="28"/>
      <w:szCs w:val="24"/>
      <w:lang w:val="ru-RU" w:eastAsia="ar-SA" w:bidi="hi-IN"/>
    </w:rPr>
  </w:style>
  <w:style w:type="paragraph" w:styleId="P14">
    <w:name w:val="p14"/>
    <w:basedOn w:val="Normal"/>
    <w:qFormat/>
    <w:pPr>
      <w:spacing w:lineRule="auto" w:line="240" w:before="280" w:after="280"/>
    </w:pPr>
    <w:rPr/>
  </w:style>
  <w:style w:type="paragraph" w:styleId="P22">
    <w:name w:val="p22"/>
    <w:basedOn w:val="Normal"/>
    <w:qFormat/>
    <w:pPr>
      <w:spacing w:lineRule="auto" w:line="240" w:before="280" w:after="280"/>
    </w:pPr>
    <w:rPr/>
  </w:style>
  <w:style w:type="paragraph" w:styleId="228">
    <w:name w:val="Текст2"/>
    <w:basedOn w:val="Normal"/>
    <w:qFormat/>
    <w:pPr/>
    <w:rPr>
      <w:rFonts w:ascii="Courier New" w:hAnsi="Courier New" w:eastAsia="Courier New" w:cs="Courier New"/>
      <w:sz w:val="20"/>
    </w:rPr>
  </w:style>
  <w:style w:type="paragraph" w:styleId="Style531">
    <w:name w:val="Style53"/>
    <w:basedOn w:val="Normal"/>
    <w:qFormat/>
    <w:pPr/>
    <w:rPr/>
  </w:style>
  <w:style w:type="paragraph" w:styleId="Style581">
    <w:name w:val="Style58"/>
    <w:basedOn w:val="Normal"/>
    <w:qFormat/>
    <w:pPr/>
    <w:rPr/>
  </w:style>
  <w:style w:type="paragraph" w:styleId="Tabletext">
    <w:name w:val="Table_tex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uppressAutoHyphens w:val="true"/>
      <w:kinsoku w:val="true"/>
      <w:overflowPunct w:val="true"/>
      <w:autoSpaceDE w:val="true"/>
      <w:bidi w:val="0"/>
      <w:spacing w:lineRule="atLeast" w:line="233" w:before="57" w:after="0"/>
      <w:jc w:val="both"/>
    </w:pPr>
    <w:rPr>
      <w:rFonts w:ascii="OfficinaSansCTT" w:hAnsi="OfficinaSansCTT" w:eastAsia="OfficinaSansCTT" w:cs="Liberation Serif;Times New Roman"/>
      <w:color w:val="auto"/>
      <w:kern w:val="2"/>
      <w:sz w:val="20"/>
      <w:szCs w:val="24"/>
      <w:lang w:val="ru-RU" w:eastAsia="ar-SA" w:bidi="hi-IN"/>
    </w:rPr>
  </w:style>
  <w:style w:type="paragraph" w:styleId="Tableheader">
    <w:name w:val="Table_header"/>
    <w:basedOn w:val="Normal"/>
    <w:qFormat/>
    <w:pPr>
      <w:jc w:val="both"/>
    </w:pPr>
    <w:rPr>
      <w:b/>
      <w:sz w:val="20"/>
    </w:rPr>
  </w:style>
  <w:style w:type="paragraph" w:styleId="Style461">
    <w:name w:val="Style46"/>
    <w:basedOn w:val="Normal"/>
    <w:qFormat/>
    <w:pPr>
      <w:spacing w:lineRule="exact" w:line="278"/>
      <w:jc w:val="both"/>
    </w:pPr>
    <w:rPr/>
  </w:style>
  <w:style w:type="paragraph" w:styleId="List21">
    <w:name w:val="List 2.1"/>
    <w:basedOn w:val="Normal"/>
    <w:qFormat/>
    <w:pPr>
      <w:tabs>
        <w:tab w:val="clear" w:pos="720"/>
        <w:tab w:val="left" w:pos="360" w:leader="none"/>
      </w:tabs>
      <w:spacing w:before="60" w:after="0"/>
    </w:pPr>
    <w:rPr>
      <w:rFonts w:ascii="Arial" w:hAnsi="Arial" w:eastAsia="Arial" w:cs="Arial"/>
    </w:rPr>
  </w:style>
  <w:style w:type="paragraph" w:styleId="412">
    <w:name w:val="Список4"/>
    <w:basedOn w:val="Normal"/>
    <w:qFormat/>
    <w:pPr>
      <w:spacing w:before="0" w:after="0"/>
      <w:ind w:left="708" w:right="0" w:hanging="708"/>
    </w:pPr>
    <w:rPr/>
  </w:style>
  <w:style w:type="paragraph" w:styleId="137">
    <w:name w:val="З1"/>
    <w:basedOn w:val="1"/>
    <w:qFormat/>
    <w:pPr>
      <w:keepNext w:val="true"/>
      <w:keepLines/>
      <w:numPr>
        <w:ilvl w:val="0"/>
        <w:numId w:val="0"/>
      </w:numPr>
      <w:tabs>
        <w:tab w:val="clear" w:pos="5285"/>
        <w:tab w:val="clear" w:pos="5869"/>
        <w:tab w:val="left" w:pos="180" w:leader="none"/>
      </w:tabs>
      <w:spacing w:before="0" w:after="0"/>
      <w:ind w:left="0" w:right="0" w:hanging="0"/>
      <w:jc w:val="both"/>
    </w:pPr>
    <w:rPr>
      <w:rFonts w:ascii="Arial" w:hAnsi="Arial" w:eastAsia="Arial" w:cs="Arial"/>
      <w:b/>
    </w:rPr>
  </w:style>
  <w:style w:type="paragraph" w:styleId="Style197">
    <w:name w:val="Îñíîâí"/>
    <w:basedOn w:val="Normal"/>
    <w:qFormat/>
    <w:pPr>
      <w:spacing w:lineRule="auto" w:line="240" w:before="0" w:after="0"/>
      <w:jc w:val="both"/>
    </w:pPr>
    <w:rPr>
      <w:rFonts w:ascii="Arial" w:hAnsi="Arial" w:eastAsia="Arial" w:cs="Arial"/>
    </w:rPr>
  </w:style>
  <w:style w:type="paragraph" w:styleId="Preformat">
    <w:name w:val="Preformat"/>
    <w:qFormat/>
    <w:pPr>
      <w:widowControl/>
      <w:suppressAutoHyphens w:val="true"/>
      <w:kinsoku w:val="true"/>
      <w:overflowPunct w:val="true"/>
      <w:autoSpaceDE w:val="true"/>
      <w:bidi w:val="0"/>
      <w:jc w:val="left"/>
    </w:pPr>
    <w:rPr>
      <w:rFonts w:ascii="Courier New" w:hAnsi="Courier New" w:eastAsia="Courier New" w:cs="Liberation Serif;Times New Roman"/>
      <w:color w:val="auto"/>
      <w:kern w:val="2"/>
      <w:sz w:val="20"/>
      <w:szCs w:val="24"/>
      <w:lang w:val="ru-RU" w:eastAsia="ar-SA" w:bidi="hi-IN"/>
    </w:rPr>
  </w:style>
  <w:style w:type="paragraph" w:styleId="138">
    <w:name w:val="Нумерованный список1"/>
    <w:basedOn w:val="Normal"/>
    <w:qFormat/>
    <w:pPr>
      <w:tabs>
        <w:tab w:val="left" w:pos="720" w:leader="none"/>
      </w:tabs>
      <w:spacing w:before="0" w:after="60"/>
      <w:ind w:left="360" w:right="0" w:hanging="0"/>
    </w:pPr>
    <w:rPr/>
  </w:style>
  <w:style w:type="paragraph" w:styleId="2114">
    <w:name w:val="Основной текст с отступом 21"/>
    <w:basedOn w:val="Normal"/>
    <w:qFormat/>
    <w:pPr>
      <w:spacing w:lineRule="auto" w:line="480" w:before="0" w:after="120"/>
      <w:ind w:left="283" w:right="0" w:hanging="0"/>
    </w:pPr>
    <w:rPr/>
  </w:style>
  <w:style w:type="paragraph" w:styleId="229">
    <w:name w:val="Название объекта2"/>
    <w:basedOn w:val="Normal"/>
    <w:qFormat/>
    <w:pPr>
      <w:keepNext w:val="true"/>
      <w:spacing w:before="240" w:after="120"/>
    </w:pPr>
    <w:rPr>
      <w:rFonts w:ascii="Arial" w:hAnsi="Arial" w:eastAsia="Tahoma" w:cs="Arial"/>
      <w:sz w:val="28"/>
    </w:rPr>
  </w:style>
  <w:style w:type="paragraph" w:styleId="326">
    <w:name w:val="Указатель3"/>
    <w:basedOn w:val="Normal"/>
    <w:qFormat/>
    <w:pPr/>
    <w:rPr>
      <w:rFonts w:eastAsia="Mangal"/>
    </w:rPr>
  </w:style>
  <w:style w:type="paragraph" w:styleId="327">
    <w:name w:val="Название объекта3"/>
    <w:basedOn w:val="Normal"/>
    <w:qFormat/>
    <w:pPr>
      <w:spacing w:before="120" w:after="120"/>
    </w:pPr>
    <w:rPr>
      <w:rFonts w:eastAsia="Mangal"/>
      <w:i/>
    </w:rPr>
  </w:style>
  <w:style w:type="paragraph" w:styleId="413">
    <w:name w:val="Указатель4"/>
    <w:basedOn w:val="Normal"/>
    <w:qFormat/>
    <w:pPr/>
    <w:rPr>
      <w:rFonts w:eastAsia="Mangal"/>
    </w:rPr>
  </w:style>
  <w:style w:type="paragraph" w:styleId="ConsPlusCell1">
    <w:name w:val="ConsPlusCell"/>
    <w:qFormat/>
    <w:pPr>
      <w:widowControl w:val="false"/>
      <w:suppressAutoHyphens w:val="true"/>
      <w:kinsoku w:val="true"/>
      <w:overflowPunct w:val="true"/>
      <w:autoSpaceDE w:val="true"/>
      <w:bidi w:val="0"/>
    </w:pPr>
    <w:rPr>
      <w:rFonts w:ascii="Arial" w:hAnsi="Arial" w:eastAsia="Arial" w:cs="Liberation Serif;Times New Roman"/>
      <w:color w:val="00000A"/>
      <w:kern w:val="2"/>
      <w:sz w:val="20"/>
      <w:szCs w:val="24"/>
      <w:lang w:val="ru-RU" w:eastAsia="ar-SA" w:bidi="hi-IN"/>
    </w:rPr>
  </w:style>
  <w:style w:type="paragraph" w:styleId="Annotationtext">
    <w:name w:val="annotation text"/>
    <w:basedOn w:val="Normal"/>
    <w:qFormat/>
    <w:pPr>
      <w:spacing w:lineRule="exact" w:line="240"/>
    </w:pPr>
    <w:rPr>
      <w:sz w:val="20"/>
      <w:lang w:val="ru-RU" w:eastAsia="zh-CN"/>
    </w:rPr>
  </w:style>
  <w:style w:type="paragraph" w:styleId="139">
    <w:name w:val="Знак сноски1"/>
    <w:basedOn w:val="Normal"/>
    <w:qFormat/>
    <w:pPr/>
    <w:rPr>
      <w:vertAlign w:val="superscript"/>
      <w:lang w:val="ru-RU" w:eastAsia="zh-CN"/>
    </w:rPr>
  </w:style>
  <w:style w:type="paragraph" w:styleId="Style198">
    <w:name w:val="Комментарий"/>
    <w:basedOn w:val="Normal"/>
    <w:next w:val="Normal"/>
    <w:qFormat/>
    <w:pPr>
      <w:widowControl w:val="false"/>
      <w:suppressLineNumbers/>
      <w:suppressAutoHyphens w:val="true"/>
      <w:spacing w:before="120" w:after="120"/>
      <w:ind w:left="170" w:right="0" w:hanging="0"/>
    </w:pPr>
    <w:rPr>
      <w:rFonts w:ascii="Arial" w:hAnsi="Arial" w:eastAsia="Arial" w:cs="Arial"/>
      <w:i/>
      <w:iCs/>
      <w:color w:val="800080"/>
      <w:kern w:val="2"/>
      <w:lang w:bidi="hi-IN"/>
    </w:rPr>
  </w:style>
  <w:style w:type="paragraph" w:styleId="ConsNonformat">
    <w:name w:val="ConsNonformat"/>
    <w:qFormat/>
    <w:pPr>
      <w:widowControl w:val="false"/>
      <w:suppressAutoHyphens w:val="true"/>
      <w:kinsoku w:val="true"/>
      <w:overflowPunct w:val="true"/>
      <w:autoSpaceDE w:val="true"/>
      <w:bidi w:val="0"/>
      <w:jc w:val="left"/>
    </w:pPr>
    <w:rPr>
      <w:rFonts w:ascii="Consultant;MS Mincho" w:hAnsi="Consultant;MS Mincho" w:eastAsia="Times New Roman" w:cs="Consultant;MS Mincho"/>
      <w:color w:val="auto"/>
      <w:kern w:val="0"/>
      <w:sz w:val="20"/>
      <w:szCs w:val="20"/>
      <w:lang w:val="ru-RU" w:eastAsia="zh-CN" w:bidi="ar-SA"/>
    </w:rPr>
  </w:style>
  <w:style w:type="paragraph" w:styleId="Style199">
    <w:name w:val="Style1"/>
    <w:basedOn w:val="Normal"/>
    <w:qFormat/>
    <w:pPr>
      <w:widowControl w:val="false"/>
    </w:pPr>
    <w:rPr>
      <w:sz w:val="24"/>
      <w:szCs w:val="24"/>
      <w:lang w:eastAsia="ru-RU"/>
    </w:rPr>
  </w:style>
  <w:style w:type="paragraph" w:styleId="140">
    <w:name w:val="Текст примечания1"/>
    <w:basedOn w:val="Normal"/>
    <w:qFormat/>
    <w:pPr/>
    <w:rPr/>
  </w:style>
  <w:style w:type="paragraph" w:styleId="Annotationsubject">
    <w:name w:val="annotation subject"/>
    <w:basedOn w:val="140"/>
    <w:next w:val="140"/>
    <w:qFormat/>
    <w:pPr/>
    <w:rPr>
      <w:b/>
      <w:bCs/>
    </w:rPr>
  </w:style>
  <w:style w:type="paragraph" w:styleId="NormalWeb">
    <w:name w:val="Normal (Web)"/>
    <w:basedOn w:val="Normal"/>
    <w:qFormat/>
    <w:pPr>
      <w:spacing w:before="100" w:after="100"/>
    </w:pPr>
    <w:rPr>
      <w:sz w:val="24"/>
      <w:szCs w:val="24"/>
    </w:rPr>
  </w:style>
  <w:style w:type="paragraph" w:styleId="Style200">
    <w:name w:val="Текст документа"/>
    <w:basedOn w:val="Normal"/>
    <w:qFormat/>
    <w:pPr>
      <w:ind w:left="0" w:right="0" w:firstLine="709"/>
      <w:jc w:val="both"/>
    </w:pPr>
    <w:rPr>
      <w:sz w:val="24"/>
      <w:szCs w:val="24"/>
    </w:rPr>
  </w:style>
  <w:style w:type="paragraph" w:styleId="1210">
    <w:name w:val="Обычный_12"/>
    <w:basedOn w:val="Normal"/>
    <w:qFormat/>
    <w:pPr>
      <w:ind w:left="0" w:right="0" w:firstLine="709"/>
      <w:jc w:val="both"/>
    </w:pPr>
    <w:rPr>
      <w:sz w:val="24"/>
      <w:szCs w:val="24"/>
    </w:rPr>
  </w:style>
  <w:style w:type="paragraph" w:styleId="Style201">
    <w:name w:val="Текст СТО"/>
    <w:basedOn w:val="Normal"/>
    <w:qFormat/>
    <w:pPr>
      <w:tabs>
        <w:tab w:val="left" w:pos="720" w:leader="none"/>
      </w:tabs>
      <w:ind w:left="0" w:right="0" w:firstLine="709"/>
      <w:jc w:val="both"/>
    </w:pPr>
    <w:rPr>
      <w:sz w:val="24"/>
    </w:rPr>
  </w:style>
  <w:style w:type="paragraph" w:styleId="Style1510">
    <w:name w:val="Style15"/>
    <w:basedOn w:val="Normal"/>
    <w:qFormat/>
    <w:pPr>
      <w:widowControl w:val="false"/>
      <w:spacing w:lineRule="exact" w:line="278"/>
      <w:ind w:left="0" w:right="0" w:firstLine="562"/>
      <w:jc w:val="both"/>
    </w:pPr>
    <w:rPr>
      <w:sz w:val="24"/>
      <w:szCs w:val="24"/>
    </w:rPr>
  </w:style>
  <w:style w:type="paragraph" w:styleId="Style1310">
    <w:name w:val="Style13"/>
    <w:basedOn w:val="Normal"/>
    <w:qFormat/>
    <w:pPr>
      <w:widowControl w:val="false"/>
      <w:spacing w:lineRule="exact" w:line="278"/>
    </w:pPr>
    <w:rPr>
      <w:sz w:val="24"/>
      <w:szCs w:val="24"/>
    </w:rPr>
  </w:style>
  <w:style w:type="paragraph" w:styleId="Style202">
    <w:name w:val="Footnote Text"/>
    <w:basedOn w:val="Normal"/>
    <w:pPr/>
    <w:rPr/>
  </w:style>
  <w:style w:type="paragraph" w:styleId="FR1">
    <w:name w:val="FR1"/>
    <w:qFormat/>
    <w:pPr>
      <w:widowControl w:val="false"/>
      <w:suppressAutoHyphens w:val="true"/>
      <w:kinsoku w:val="true"/>
      <w:overflowPunct w:val="true"/>
      <w:autoSpaceDE w:val="true"/>
      <w:bidi w:val="0"/>
      <w:spacing w:before="120" w:after="0"/>
      <w:jc w:val="center"/>
    </w:pPr>
    <w:rPr>
      <w:rFonts w:ascii="Times New Roman" w:hAnsi="Times New Roman" w:eastAsia="Times New Roman" w:cs="Times New Roman"/>
      <w:color w:val="auto"/>
      <w:kern w:val="0"/>
      <w:sz w:val="28"/>
      <w:szCs w:val="28"/>
      <w:lang w:val="ru-RU" w:eastAsia="zh-CN" w:bidi="ar-SA"/>
    </w:rPr>
  </w:style>
  <w:style w:type="paragraph" w:styleId="Style291">
    <w:name w:val="Style29"/>
    <w:basedOn w:val="Normal"/>
    <w:qFormat/>
    <w:pPr>
      <w:widowControl w:val="false"/>
      <w:spacing w:lineRule="exact" w:line="318"/>
      <w:ind w:left="0" w:right="0" w:hanging="490"/>
      <w:jc w:val="both"/>
    </w:pPr>
    <w:rPr>
      <w:sz w:val="24"/>
      <w:szCs w:val="24"/>
    </w:rPr>
  </w:style>
  <w:style w:type="paragraph" w:styleId="Style281">
    <w:name w:val="Style28"/>
    <w:basedOn w:val="Normal"/>
    <w:qFormat/>
    <w:pPr>
      <w:widowControl w:val="false"/>
      <w:spacing w:lineRule="exact" w:line="331"/>
      <w:ind w:left="0" w:right="0" w:hanging="648"/>
    </w:pPr>
    <w:rPr>
      <w:sz w:val="24"/>
      <w:szCs w:val="24"/>
    </w:rPr>
  </w:style>
  <w:style w:type="paragraph" w:styleId="Style271">
    <w:name w:val="Style27"/>
    <w:basedOn w:val="Normal"/>
    <w:qFormat/>
    <w:pPr>
      <w:widowControl w:val="false"/>
      <w:spacing w:lineRule="exact" w:line="322"/>
      <w:ind w:left="0" w:right="0" w:hanging="350"/>
    </w:pPr>
    <w:rPr>
      <w:sz w:val="24"/>
      <w:szCs w:val="24"/>
    </w:rPr>
  </w:style>
  <w:style w:type="paragraph" w:styleId="Style251">
    <w:name w:val="Style25"/>
    <w:basedOn w:val="Normal"/>
    <w:qFormat/>
    <w:pPr>
      <w:widowControl w:val="false"/>
    </w:pPr>
    <w:rPr>
      <w:sz w:val="24"/>
      <w:szCs w:val="24"/>
    </w:rPr>
  </w:style>
  <w:style w:type="paragraph" w:styleId="Style241">
    <w:name w:val="Style24"/>
    <w:basedOn w:val="Normal"/>
    <w:qFormat/>
    <w:pPr>
      <w:widowControl w:val="false"/>
      <w:spacing w:lineRule="exact" w:line="250"/>
    </w:pPr>
    <w:rPr>
      <w:sz w:val="24"/>
      <w:szCs w:val="24"/>
    </w:rPr>
  </w:style>
  <w:style w:type="paragraph" w:styleId="Style231">
    <w:name w:val="Style23"/>
    <w:basedOn w:val="Normal"/>
    <w:qFormat/>
    <w:pPr>
      <w:widowControl w:val="false"/>
      <w:spacing w:lineRule="exact" w:line="230"/>
    </w:pPr>
    <w:rPr>
      <w:sz w:val="24"/>
      <w:szCs w:val="24"/>
    </w:rPr>
  </w:style>
  <w:style w:type="paragraph" w:styleId="Style203">
    <w:name w:val="Style20"/>
    <w:basedOn w:val="Normal"/>
    <w:qFormat/>
    <w:pPr>
      <w:widowControl w:val="false"/>
      <w:spacing w:lineRule="exact" w:line="638"/>
      <w:ind w:left="0" w:right="0" w:hanging="360"/>
    </w:pPr>
    <w:rPr>
      <w:sz w:val="24"/>
      <w:szCs w:val="24"/>
    </w:rPr>
  </w:style>
  <w:style w:type="paragraph" w:styleId="Style1810">
    <w:name w:val="Style18"/>
    <w:basedOn w:val="Normal"/>
    <w:qFormat/>
    <w:pPr>
      <w:widowControl w:val="false"/>
      <w:spacing w:lineRule="exact" w:line="317"/>
      <w:ind w:left="0" w:right="0" w:hanging="504"/>
      <w:jc w:val="both"/>
    </w:pPr>
    <w:rPr>
      <w:sz w:val="24"/>
      <w:szCs w:val="24"/>
    </w:rPr>
  </w:style>
  <w:style w:type="paragraph" w:styleId="Style1710">
    <w:name w:val="Style17"/>
    <w:basedOn w:val="Normal"/>
    <w:qFormat/>
    <w:pPr>
      <w:widowControl w:val="false"/>
      <w:spacing w:lineRule="exact" w:line="317"/>
      <w:ind w:left="0" w:right="0" w:hanging="806"/>
    </w:pPr>
    <w:rPr>
      <w:sz w:val="24"/>
      <w:szCs w:val="24"/>
    </w:rPr>
  </w:style>
  <w:style w:type="paragraph" w:styleId="Style1110">
    <w:name w:val="Style11"/>
    <w:basedOn w:val="Normal"/>
    <w:qFormat/>
    <w:pPr>
      <w:widowControl w:val="false"/>
    </w:pPr>
    <w:rPr>
      <w:sz w:val="24"/>
      <w:szCs w:val="24"/>
    </w:rPr>
  </w:style>
  <w:style w:type="paragraph" w:styleId="Style204">
    <w:name w:val="ННК"/>
    <w:basedOn w:val="Style84"/>
    <w:qFormat/>
    <w:pPr>
      <w:ind w:left="0" w:right="0" w:firstLine="709"/>
    </w:pPr>
    <w:rPr>
      <w:rFonts w:eastAsia="Calibri"/>
      <w:sz w:val="28"/>
      <w:szCs w:val="28"/>
    </w:rPr>
  </w:style>
  <w:style w:type="paragraph" w:styleId="1111">
    <w:name w:val="Стиль Заголовок 1 + 11 пт"/>
    <w:basedOn w:val="1"/>
    <w:qFormat/>
    <w:pPr>
      <w:numPr>
        <w:ilvl w:val="0"/>
        <w:numId w:val="0"/>
      </w:numPr>
      <w:tabs>
        <w:tab w:val="clear" w:pos="5285"/>
        <w:tab w:val="clear" w:pos="5869"/>
      </w:tabs>
      <w:spacing w:lineRule="auto" w:line="240" w:before="360" w:after="120"/>
      <w:ind w:left="0" w:right="0" w:hanging="0"/>
    </w:pPr>
    <w:rPr>
      <w:b/>
      <w:bCs/>
      <w:sz w:val="22"/>
    </w:rPr>
  </w:style>
  <w:style w:type="paragraph" w:styleId="Style1210">
    <w:name w:val="Style12"/>
    <w:basedOn w:val="Normal"/>
    <w:qFormat/>
    <w:pPr>
      <w:widowControl w:val="false"/>
    </w:pPr>
    <w:rPr>
      <w:sz w:val="24"/>
      <w:szCs w:val="24"/>
    </w:rPr>
  </w:style>
  <w:style w:type="paragraph" w:styleId="Style1010">
    <w:name w:val="Style10"/>
    <w:basedOn w:val="Normal"/>
    <w:qFormat/>
    <w:pPr>
      <w:widowControl w:val="false"/>
      <w:spacing w:lineRule="exact" w:line="247"/>
      <w:jc w:val="center"/>
    </w:pPr>
    <w:rPr>
      <w:sz w:val="24"/>
      <w:szCs w:val="24"/>
    </w:rPr>
  </w:style>
  <w:style w:type="paragraph" w:styleId="Style910">
    <w:name w:val="Style9"/>
    <w:basedOn w:val="Normal"/>
    <w:qFormat/>
    <w:pPr>
      <w:widowControl w:val="false"/>
      <w:spacing w:lineRule="exact" w:line="250"/>
      <w:jc w:val="both"/>
    </w:pPr>
    <w:rPr>
      <w:sz w:val="24"/>
      <w:szCs w:val="24"/>
    </w:rPr>
  </w:style>
  <w:style w:type="paragraph" w:styleId="Style810">
    <w:name w:val="Style8"/>
    <w:basedOn w:val="Normal"/>
    <w:qFormat/>
    <w:pPr>
      <w:widowControl w:val="false"/>
    </w:pPr>
    <w:rPr>
      <w:sz w:val="24"/>
      <w:szCs w:val="24"/>
    </w:rPr>
  </w:style>
  <w:style w:type="paragraph" w:styleId="Style710">
    <w:name w:val="Style7"/>
    <w:basedOn w:val="Normal"/>
    <w:qFormat/>
    <w:pPr>
      <w:widowControl w:val="false"/>
    </w:pPr>
    <w:rPr>
      <w:sz w:val="24"/>
      <w:szCs w:val="24"/>
    </w:rPr>
  </w:style>
  <w:style w:type="paragraph" w:styleId="Style211">
    <w:name w:val="Style2"/>
    <w:basedOn w:val="Normal"/>
    <w:qFormat/>
    <w:pPr>
      <w:widowControl w:val="false"/>
      <w:spacing w:lineRule="exact" w:line="264"/>
      <w:jc w:val="center"/>
    </w:pPr>
    <w:rPr>
      <w:sz w:val="24"/>
      <w:szCs w:val="24"/>
    </w:rPr>
  </w:style>
  <w:style w:type="paragraph" w:styleId="85">
    <w:name w:val="Основной текст (8)"/>
    <w:basedOn w:val="Normal"/>
    <w:qFormat/>
    <w:pPr>
      <w:shd w:fill="FFFFFF" w:val="clear"/>
      <w:spacing w:lineRule="exact" w:line="211" w:before="240" w:after="0"/>
      <w:ind w:left="0" w:right="0" w:hanging="420"/>
      <w:jc w:val="both"/>
    </w:pPr>
    <w:rPr>
      <w:sz w:val="17"/>
      <w:szCs w:val="17"/>
    </w:rPr>
  </w:style>
  <w:style w:type="paragraph" w:styleId="230">
    <w:name w:val="Основной текст2"/>
    <w:basedOn w:val="Normal"/>
    <w:qFormat/>
    <w:pPr>
      <w:shd w:fill="FFFFFF" w:val="clear"/>
      <w:spacing w:lineRule="exact" w:line="514"/>
      <w:ind w:left="0" w:right="0" w:hanging="380"/>
      <w:jc w:val="both"/>
    </w:pPr>
    <w:rPr>
      <w:sz w:val="22"/>
      <w:szCs w:val="22"/>
    </w:rPr>
  </w:style>
  <w:style w:type="paragraph" w:styleId="Style410">
    <w:name w:val="Style4"/>
    <w:basedOn w:val="Normal"/>
    <w:qFormat/>
    <w:pPr>
      <w:widowControl w:val="false"/>
      <w:spacing w:lineRule="exact" w:line="281"/>
      <w:ind w:left="0" w:right="0" w:firstLine="720"/>
      <w:jc w:val="both"/>
    </w:pPr>
    <w:rPr>
      <w:sz w:val="24"/>
      <w:szCs w:val="24"/>
    </w:rPr>
  </w:style>
  <w:style w:type="paragraph" w:styleId="Style510">
    <w:name w:val="Style5"/>
    <w:basedOn w:val="Normal"/>
    <w:qFormat/>
    <w:pPr>
      <w:widowControl w:val="false"/>
      <w:spacing w:lineRule="exact" w:line="259"/>
      <w:jc w:val="both"/>
    </w:pPr>
    <w:rPr>
      <w:sz w:val="24"/>
      <w:szCs w:val="24"/>
    </w:rPr>
  </w:style>
  <w:style w:type="paragraph" w:styleId="ListParagraph1">
    <w:name w:val="List Paragraph1"/>
    <w:basedOn w:val="Normal"/>
    <w:qFormat/>
    <w:pPr>
      <w:spacing w:before="0" w:after="0"/>
      <w:ind w:left="720" w:right="0" w:hanging="0"/>
      <w:contextualSpacing/>
    </w:pPr>
    <w:rPr>
      <w:sz w:val="24"/>
      <w:szCs w:val="24"/>
    </w:rPr>
  </w:style>
  <w:style w:type="paragraph" w:styleId="HSEBullet3">
    <w:name w:val="_HSE Bullet 3"/>
    <w:basedOn w:val="Normal"/>
    <w:qFormat/>
    <w:pPr>
      <w:tabs>
        <w:tab w:val="clear" w:pos="720"/>
        <w:tab w:val="left" w:pos="0" w:leader="none"/>
        <w:tab w:val="left" w:pos="4320" w:leader="none"/>
        <w:tab w:val="left" w:pos="4680" w:leader="none"/>
      </w:tabs>
      <w:spacing w:before="0" w:after="40"/>
    </w:pPr>
    <w:rPr>
      <w:sz w:val="22"/>
      <w:szCs w:val="24"/>
      <w:lang w:val="en-US"/>
    </w:rPr>
  </w:style>
  <w:style w:type="paragraph" w:styleId="141">
    <w:name w:val="Маркированный список1"/>
    <w:qFormat/>
    <w:pPr>
      <w:widowControl/>
      <w:tabs>
        <w:tab w:val="clear" w:pos="720"/>
        <w:tab w:val="left" w:pos="928" w:leader="none"/>
      </w:tabs>
      <w:suppressAutoHyphens w:val="true"/>
      <w:kinsoku w:val="true"/>
      <w:overflowPunct w:val="true"/>
      <w:autoSpaceDE w:val="true"/>
      <w:bidi w:val="0"/>
      <w:spacing w:before="120" w:after="120"/>
      <w:ind w:left="928" w:right="0" w:hanging="360"/>
      <w:contextualSpacing/>
      <w:jc w:val="left"/>
    </w:pPr>
    <w:rPr>
      <w:rFonts w:ascii="Times New Roman" w:hAnsi="Times New Roman" w:eastAsia="Times New Roman" w:cs="Times New Roman"/>
      <w:color w:val="auto"/>
      <w:kern w:val="0"/>
      <w:sz w:val="22"/>
      <w:szCs w:val="20"/>
      <w:lang w:val="en-US" w:eastAsia="zh-CN" w:bidi="ar-SA"/>
    </w:rPr>
  </w:style>
  <w:style w:type="paragraph" w:styleId="Default">
    <w:name w:val="Default"/>
    <w:qFormat/>
    <w:pPr>
      <w:widowControl/>
      <w:suppressAutoHyphens w:val="true"/>
      <w:kinsoku w:val="true"/>
      <w:overflowPunct w:val="true"/>
      <w:autoSpaceDE w:val="true"/>
      <w:bidi w:val="0"/>
      <w:jc w:val="left"/>
    </w:pPr>
    <w:rPr>
      <w:rFonts w:ascii="Arial" w:hAnsi="Arial" w:eastAsia="Calibri" w:cs="Arial"/>
      <w:color w:val="000000"/>
      <w:kern w:val="0"/>
      <w:sz w:val="24"/>
      <w:szCs w:val="24"/>
      <w:lang w:val="ru-RU" w:eastAsia="zh-CN" w:bidi="ar-SA"/>
    </w:rPr>
  </w:style>
  <w:style w:type="paragraph" w:styleId="BalloonText">
    <w:name w:val="Balloon Text"/>
    <w:basedOn w:val="Normal"/>
    <w:qFormat/>
    <w:pPr/>
    <w:rPr>
      <w:rFonts w:ascii="Tahoma" w:hAnsi="Tahoma" w:cs="Tahoma"/>
      <w:sz w:val="16"/>
      <w:szCs w:val="16"/>
    </w:rPr>
  </w:style>
  <w:style w:type="paragraph" w:styleId="142">
    <w:name w:val="Схема документа1"/>
    <w:basedOn w:val="Normal"/>
    <w:qFormat/>
    <w:pPr>
      <w:shd w:fill="000080" w:val="clear"/>
    </w:pPr>
    <w:rPr>
      <w:rFonts w:ascii="Tahoma" w:hAnsi="Tahoma" w:cs="Tahoma"/>
    </w:rPr>
  </w:style>
  <w:style w:type="paragraph" w:styleId="Style205">
    <w:name w:val="Колонтитул"/>
    <w:basedOn w:val="Normal"/>
    <w:qFormat/>
    <w:pPr/>
    <w:rPr/>
  </w:style>
  <w:style w:type="paragraph" w:styleId="143">
    <w:name w:val="Заголовок1"/>
    <w:basedOn w:val="Normal"/>
    <w:next w:val="Style77"/>
    <w:qFormat/>
    <w:pPr>
      <w:keepNext w:val="true"/>
      <w:spacing w:before="240" w:after="120"/>
    </w:pPr>
    <w:rPr>
      <w:rFonts w:ascii="Liberation Sans;Arial" w:hAnsi="Liberation Sans;Arial" w:eastAsia="Tahoma" w:cs="Lohit Devanagari"/>
      <w:sz w:val="28"/>
      <w:szCs w:val="28"/>
    </w:rPr>
  </w:style>
  <w:style w:type="paragraph" w:styleId="Indexheading">
    <w:name w:val="index heading"/>
    <w:basedOn w:val="Normal"/>
    <w:qFormat/>
    <w:pPr>
      <w:suppressLineNumbers/>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2195</TotalTime>
  <Application>LibreOffice/6.2.5.2$Windows_X86_64 LibreOffice_project/1ec314fa52f458adc18c4f025c545a4e8b22c159</Application>
  <Pages>16</Pages>
  <Words>4530</Words>
  <Characters>29270</Characters>
  <CharactersWithSpaces>33291</CharactersWithSpaces>
  <Paragraphs>963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1995-11-21T17:41:00Z</cp:lastPrinted>
  <dcterms:modified xsi:type="dcterms:W3CDTF">2026-05-19T17:00:21Z</dcterms:modified>
  <cp:revision>135</cp:revision>
  <dc:subject/>
  <dc:title>ДОГОВОР № _____</dc:title>
</cp:coreProperties>
</file>