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267820" w:rsidRDefault="00F97DCE" w:rsidP="003E361B">
      <w:pPr>
        <w:jc w:val="right"/>
        <w:rPr>
          <w:sz w:val="18"/>
          <w:szCs w:val="18"/>
        </w:rPr>
      </w:pPr>
      <w:r w:rsidRPr="00267820">
        <w:rPr>
          <w:sz w:val="18"/>
          <w:szCs w:val="18"/>
        </w:rPr>
        <w:t xml:space="preserve"> </w:t>
      </w:r>
      <w:r w:rsidR="003E361B" w:rsidRPr="00267820">
        <w:rPr>
          <w:sz w:val="18"/>
          <w:szCs w:val="18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267820" w:rsidRDefault="003E361B" w:rsidP="003E361B">
      <w:pPr>
        <w:pStyle w:val="a3"/>
        <w:jc w:val="right"/>
        <w:rPr>
          <w:rFonts w:ascii="Times New Roman" w:hAnsi="Times New Roman"/>
          <w:b/>
          <w:sz w:val="18"/>
          <w:szCs w:val="18"/>
        </w:rPr>
      </w:pPr>
      <w:r w:rsidRPr="00267820">
        <w:rPr>
          <w:rFonts w:ascii="Times New Roman" w:hAnsi="Times New Roman"/>
          <w:sz w:val="18"/>
          <w:szCs w:val="18"/>
        </w:rPr>
        <w:t>при осуществлении закупок для нужд ФГБНУ НИИР им. В.А. Насоновой</w:t>
      </w:r>
    </w:p>
    <w:p w14:paraId="52BB3DB5" w14:textId="77777777" w:rsidR="003E361B" w:rsidRPr="00267820" w:rsidRDefault="003E361B" w:rsidP="003E361B">
      <w:pPr>
        <w:pStyle w:val="a3"/>
        <w:rPr>
          <w:rFonts w:ascii="Times New Roman" w:hAnsi="Times New Roman"/>
          <w:b/>
          <w:sz w:val="18"/>
          <w:szCs w:val="18"/>
        </w:rPr>
      </w:pPr>
    </w:p>
    <w:p w14:paraId="30E250A8" w14:textId="601E6D75" w:rsidR="00D56FBD" w:rsidRPr="00267820" w:rsidRDefault="003E361B" w:rsidP="00D56FBD">
      <w:pPr>
        <w:jc w:val="center"/>
        <w:rPr>
          <w:sz w:val="18"/>
          <w:szCs w:val="18"/>
        </w:rPr>
      </w:pPr>
      <w:r w:rsidRPr="00267820">
        <w:rPr>
          <w:sz w:val="18"/>
          <w:szCs w:val="18"/>
          <w:lang w:val="en-US"/>
        </w:rPr>
        <w:t>II</w:t>
      </w:r>
      <w:r w:rsidRPr="00267820">
        <w:rPr>
          <w:sz w:val="18"/>
          <w:szCs w:val="18"/>
        </w:rPr>
        <w:t>. Техническое задание (описание объекта закупки)</w:t>
      </w:r>
      <w:r w:rsidR="00FB45F1" w:rsidRPr="00267820">
        <w:rPr>
          <w:sz w:val="18"/>
          <w:szCs w:val="18"/>
        </w:rPr>
        <w:t xml:space="preserve"> </w:t>
      </w:r>
      <w:r w:rsidR="000531B0" w:rsidRPr="00267820">
        <w:rPr>
          <w:sz w:val="18"/>
          <w:szCs w:val="18"/>
        </w:rPr>
        <w:t xml:space="preserve">на закупку </w:t>
      </w:r>
      <w:r w:rsidR="000151D3">
        <w:rPr>
          <w:sz w:val="18"/>
          <w:szCs w:val="18"/>
        </w:rPr>
        <w:t xml:space="preserve">оборудования </w:t>
      </w:r>
      <w:r w:rsidR="003776CB" w:rsidRPr="00267820">
        <w:rPr>
          <w:sz w:val="18"/>
          <w:szCs w:val="18"/>
        </w:rPr>
        <w:t xml:space="preserve">для </w:t>
      </w:r>
      <w:r w:rsidR="000151D3">
        <w:rPr>
          <w:sz w:val="18"/>
          <w:szCs w:val="18"/>
        </w:rPr>
        <w:t>очистки воды</w:t>
      </w:r>
    </w:p>
    <w:p w14:paraId="1D2F016F" w14:textId="793D816F" w:rsidR="003E361B" w:rsidRPr="00267820" w:rsidRDefault="003E361B" w:rsidP="00D56FBD">
      <w:pPr>
        <w:jc w:val="center"/>
        <w:rPr>
          <w:b/>
          <w:sz w:val="18"/>
          <w:szCs w:val="18"/>
        </w:r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189"/>
        <w:gridCol w:w="850"/>
        <w:gridCol w:w="771"/>
        <w:gridCol w:w="10286"/>
      </w:tblGrid>
      <w:tr w:rsidR="000151D3" w:rsidRPr="00267820" w14:paraId="0608FA00" w14:textId="77777777" w:rsidTr="00EB418B">
        <w:trPr>
          <w:trHeight w:val="520"/>
        </w:trPr>
        <w:tc>
          <w:tcPr>
            <w:tcW w:w="497" w:type="dxa"/>
            <w:vAlign w:val="center"/>
          </w:tcPr>
          <w:p w14:paraId="2F56C589" w14:textId="77777777" w:rsidR="000151D3" w:rsidRPr="00267820" w:rsidRDefault="000151D3" w:rsidP="008F46D0">
            <w:pPr>
              <w:jc w:val="center"/>
              <w:rPr>
                <w:sz w:val="18"/>
                <w:szCs w:val="18"/>
              </w:rPr>
            </w:pPr>
            <w:r w:rsidRPr="00267820">
              <w:rPr>
                <w:sz w:val="18"/>
                <w:szCs w:val="18"/>
              </w:rPr>
              <w:t>№ п/п</w:t>
            </w:r>
          </w:p>
        </w:tc>
        <w:tc>
          <w:tcPr>
            <w:tcW w:w="3189" w:type="dxa"/>
            <w:vAlign w:val="center"/>
          </w:tcPr>
          <w:p w14:paraId="2EE4D3D0" w14:textId="17E42023" w:rsidR="000151D3" w:rsidRPr="00267820" w:rsidRDefault="000151D3" w:rsidP="004162DD">
            <w:pPr>
              <w:jc w:val="center"/>
              <w:rPr>
                <w:sz w:val="18"/>
                <w:szCs w:val="18"/>
              </w:rPr>
            </w:pPr>
            <w:r w:rsidRPr="00267820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850" w:type="dxa"/>
          </w:tcPr>
          <w:p w14:paraId="063124B1" w14:textId="5316237D" w:rsidR="000151D3" w:rsidRPr="00267820" w:rsidRDefault="000151D3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267820">
              <w:rPr>
                <w:sz w:val="18"/>
                <w:szCs w:val="18"/>
              </w:rPr>
              <w:t>Количество</w:t>
            </w:r>
          </w:p>
        </w:tc>
        <w:tc>
          <w:tcPr>
            <w:tcW w:w="771" w:type="dxa"/>
          </w:tcPr>
          <w:p w14:paraId="242B0B23" w14:textId="34D529F2" w:rsidR="000151D3" w:rsidRPr="00267820" w:rsidRDefault="000151D3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267820">
              <w:rPr>
                <w:sz w:val="18"/>
                <w:szCs w:val="18"/>
              </w:rPr>
              <w:t>ед. изм.</w:t>
            </w:r>
          </w:p>
        </w:tc>
        <w:tc>
          <w:tcPr>
            <w:tcW w:w="10286" w:type="dxa"/>
          </w:tcPr>
          <w:p w14:paraId="1B9EB180" w14:textId="479B76D6" w:rsidR="000151D3" w:rsidRPr="00267820" w:rsidRDefault="000151D3" w:rsidP="00EB418B">
            <w:pPr>
              <w:ind w:left="-58" w:right="-108"/>
              <w:jc w:val="center"/>
              <w:rPr>
                <w:sz w:val="18"/>
                <w:szCs w:val="18"/>
              </w:rPr>
            </w:pPr>
            <w:r w:rsidRPr="00267820">
              <w:rPr>
                <w:sz w:val="18"/>
                <w:szCs w:val="18"/>
              </w:rPr>
              <w:t>Характеристики объекта закупки</w:t>
            </w:r>
          </w:p>
        </w:tc>
      </w:tr>
      <w:tr w:rsidR="000151D3" w:rsidRPr="00267820" w14:paraId="40CB4763" w14:textId="77777777" w:rsidTr="00EB418B">
        <w:trPr>
          <w:trHeight w:val="1057"/>
        </w:trPr>
        <w:tc>
          <w:tcPr>
            <w:tcW w:w="497" w:type="dxa"/>
          </w:tcPr>
          <w:p w14:paraId="21E746D8" w14:textId="77777777" w:rsidR="000151D3" w:rsidRPr="00267820" w:rsidRDefault="000151D3" w:rsidP="00EC6EA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sz w:val="18"/>
                <w:szCs w:val="18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5887D" w14:textId="70735098" w:rsidR="000151D3" w:rsidRPr="00267820" w:rsidRDefault="000151D3" w:rsidP="00270387">
            <w:pPr>
              <w:spacing w:before="100" w:beforeAutospacing="1"/>
              <w:rPr>
                <w:sz w:val="18"/>
                <w:szCs w:val="18"/>
              </w:rPr>
            </w:pPr>
            <w:r w:rsidRPr="002410F5">
              <w:rPr>
                <w:sz w:val="18"/>
                <w:szCs w:val="18"/>
              </w:rPr>
              <w:t>Установка для получения очищенной воды и воды для инъекций УВОИ-"М-Ф"</w:t>
            </w:r>
            <w:r>
              <w:rPr>
                <w:sz w:val="18"/>
                <w:szCs w:val="18"/>
              </w:rPr>
              <w:t xml:space="preserve">, марка </w:t>
            </w:r>
            <w:r w:rsidRPr="002410F5">
              <w:rPr>
                <w:sz w:val="18"/>
                <w:szCs w:val="18"/>
              </w:rPr>
              <w:t>«АКВАЛАБ»: - УВОИ-«МФ»-1812-1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36B" w14:textId="7A6919CF" w:rsidR="000151D3" w:rsidRPr="0072723A" w:rsidRDefault="000151D3" w:rsidP="00524023">
            <w:pPr>
              <w:jc w:val="center"/>
              <w:rPr>
                <w:sz w:val="18"/>
                <w:szCs w:val="18"/>
              </w:rPr>
            </w:pPr>
            <w:r w:rsidRPr="0072723A">
              <w:rPr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14:paraId="297F8272" w14:textId="4C88545D" w:rsidR="000151D3" w:rsidRPr="0072723A" w:rsidRDefault="000151D3" w:rsidP="00524023">
            <w:pPr>
              <w:jc w:val="center"/>
              <w:rPr>
                <w:sz w:val="18"/>
                <w:szCs w:val="18"/>
              </w:rPr>
            </w:pPr>
            <w:r w:rsidRPr="0072723A">
              <w:rPr>
                <w:sz w:val="18"/>
                <w:szCs w:val="18"/>
              </w:rPr>
              <w:t>штука</w:t>
            </w:r>
          </w:p>
        </w:tc>
        <w:tc>
          <w:tcPr>
            <w:tcW w:w="10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4317B" w14:textId="4EBAF228" w:rsidR="000151D3" w:rsidRDefault="000151D3" w:rsidP="0074310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2410F5">
              <w:rPr>
                <w:bCs/>
                <w:sz w:val="18"/>
                <w:szCs w:val="18"/>
              </w:rPr>
              <w:t>Система очистки воды «АКВАЛАБ» УВОИ-«МФ» (далее Установка) предназначена для получения воды, удовлетворяющей требованиям ГОСТ 6709-97 «Вода дистиллированная», воды степени чистоты 2 по ГОСТ Р 52501-2005 «Вода для лабораторного анализа», степени чистоты 2 и 3 по ISO 3696:1987, воды CLRW по CLSI</w:t>
            </w:r>
            <w:r>
              <w:rPr>
                <w:bCs/>
                <w:sz w:val="18"/>
                <w:szCs w:val="18"/>
              </w:rPr>
              <w:t xml:space="preserve">. </w:t>
            </w:r>
          </w:p>
          <w:p w14:paraId="47961DC8" w14:textId="77777777" w:rsidR="000151D3" w:rsidRDefault="000151D3" w:rsidP="0074310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2410F5">
              <w:rPr>
                <w:bCs/>
                <w:sz w:val="18"/>
                <w:szCs w:val="18"/>
              </w:rPr>
              <w:t>В Установке применяется многоступенчатая система очистки, обеспечивающая снижение мутности воды, удаление нерастворимых и взвешенных частиц размером более 5 мкм, свободного хлора и органических веществ, растворенных солей, бактерий и вирусов.</w:t>
            </w:r>
          </w:p>
          <w:p w14:paraId="1DA37136" w14:textId="061DED1A" w:rsidR="000151D3" w:rsidRDefault="000151D3" w:rsidP="0074310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2410F5">
              <w:rPr>
                <w:bCs/>
                <w:sz w:val="18"/>
                <w:szCs w:val="18"/>
              </w:rPr>
              <w:t>В состав</w:t>
            </w:r>
            <w:r>
              <w:rPr>
                <w:bCs/>
                <w:sz w:val="18"/>
                <w:szCs w:val="18"/>
              </w:rPr>
              <w:t>е:</w:t>
            </w:r>
            <w:r w:rsidRPr="002410F5">
              <w:rPr>
                <w:bCs/>
                <w:sz w:val="18"/>
                <w:szCs w:val="18"/>
              </w:rPr>
              <w:t xml:space="preserve"> блок предварительной очистки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2410F5">
              <w:rPr>
                <w:bCs/>
                <w:sz w:val="18"/>
                <w:szCs w:val="18"/>
              </w:rPr>
              <w:t>Блок обессоливания</w:t>
            </w:r>
            <w:r>
              <w:rPr>
                <w:bCs/>
                <w:sz w:val="18"/>
                <w:szCs w:val="18"/>
              </w:rPr>
              <w:t>; необходимые фильтры.</w:t>
            </w:r>
          </w:p>
          <w:p w14:paraId="784A10EB" w14:textId="322ABECB" w:rsidR="000151D3" w:rsidRDefault="000151D3" w:rsidP="0074310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2410F5">
              <w:rPr>
                <w:bCs/>
                <w:sz w:val="18"/>
                <w:szCs w:val="18"/>
              </w:rPr>
              <w:t>Производительность</w:t>
            </w:r>
            <w:r>
              <w:rPr>
                <w:bCs/>
                <w:sz w:val="18"/>
                <w:szCs w:val="18"/>
              </w:rPr>
              <w:t>: 6 л/ч.</w:t>
            </w:r>
          </w:p>
          <w:p w14:paraId="6D59DA9E" w14:textId="77777777" w:rsidR="000151D3" w:rsidRDefault="000151D3" w:rsidP="0074310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2410F5">
              <w:rPr>
                <w:bCs/>
                <w:sz w:val="18"/>
                <w:szCs w:val="18"/>
              </w:rPr>
              <w:t>Регистрационное Удостоверение на медицинское изделие: РЗН 2014/1942</w:t>
            </w:r>
            <w:r>
              <w:rPr>
                <w:bCs/>
                <w:sz w:val="18"/>
                <w:szCs w:val="18"/>
              </w:rPr>
              <w:t>.</w:t>
            </w:r>
          </w:p>
          <w:p w14:paraId="2CF7FDAB" w14:textId="3E374A38" w:rsidR="000151D3" w:rsidRPr="0072723A" w:rsidRDefault="000151D3" w:rsidP="0074310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2410F5">
              <w:rPr>
                <w:bCs/>
                <w:sz w:val="18"/>
                <w:szCs w:val="18"/>
              </w:rPr>
              <w:t>АО "НПК МЕДИАНА-ФИЛЬТР"</w:t>
            </w:r>
            <w:r>
              <w:rPr>
                <w:bCs/>
                <w:sz w:val="18"/>
                <w:szCs w:val="18"/>
              </w:rPr>
              <w:t>, Россия.</w:t>
            </w:r>
          </w:p>
        </w:tc>
      </w:tr>
    </w:tbl>
    <w:p w14:paraId="66551DDC" w14:textId="77777777" w:rsidR="003E361B" w:rsidRPr="007D5808" w:rsidRDefault="003E361B" w:rsidP="003E361B">
      <w:pPr>
        <w:pStyle w:val="a3"/>
        <w:rPr>
          <w:rFonts w:ascii="Times New Roman" w:hAnsi="Times New Roman"/>
          <w:b/>
          <w:sz w:val="18"/>
          <w:szCs w:val="18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0915"/>
      </w:tblGrid>
      <w:tr w:rsidR="00267820" w:rsidRPr="00267820" w14:paraId="49FC4724" w14:textId="77777777" w:rsidTr="00EB418B">
        <w:trPr>
          <w:trHeight w:val="220"/>
        </w:trPr>
        <w:tc>
          <w:tcPr>
            <w:tcW w:w="15168" w:type="dxa"/>
            <w:gridSpan w:val="2"/>
          </w:tcPr>
          <w:p w14:paraId="0F04E61B" w14:textId="77777777" w:rsidR="00267820" w:rsidRPr="00267820" w:rsidRDefault="00267820" w:rsidP="00267820">
            <w:pPr>
              <w:jc w:val="center"/>
              <w:rPr>
                <w:sz w:val="18"/>
                <w:szCs w:val="18"/>
              </w:rPr>
            </w:pPr>
            <w:r w:rsidRPr="00267820">
              <w:rPr>
                <w:sz w:val="18"/>
                <w:szCs w:val="18"/>
              </w:rPr>
              <w:t>Требования к поставке/приемке товара:</w:t>
            </w:r>
          </w:p>
        </w:tc>
      </w:tr>
      <w:tr w:rsidR="00267820" w:rsidRPr="00267820" w14:paraId="5057988C" w14:textId="77777777" w:rsidTr="00EB418B">
        <w:trPr>
          <w:trHeight w:val="421"/>
        </w:trPr>
        <w:tc>
          <w:tcPr>
            <w:tcW w:w="4253" w:type="dxa"/>
          </w:tcPr>
          <w:p w14:paraId="6E4205CB" w14:textId="77777777" w:rsidR="00267820" w:rsidRPr="00DA2CCD" w:rsidRDefault="00267820" w:rsidP="00267820">
            <w:pPr>
              <w:rPr>
                <w:sz w:val="18"/>
                <w:szCs w:val="18"/>
              </w:rPr>
            </w:pPr>
            <w:bookmarkStart w:id="0" w:name="_Hlk136428003"/>
            <w:r w:rsidRPr="00DA2CCD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DA2CCD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10915" w:type="dxa"/>
          </w:tcPr>
          <w:p w14:paraId="10E58623" w14:textId="468EBE36" w:rsidR="00267820" w:rsidRPr="00DA2CCD" w:rsidRDefault="00267820" w:rsidP="00F66A9B">
            <w:pPr>
              <w:rPr>
                <w:sz w:val="18"/>
                <w:szCs w:val="18"/>
              </w:rPr>
            </w:pPr>
            <w:r w:rsidRPr="00DA2CCD">
              <w:rPr>
                <w:sz w:val="18"/>
                <w:szCs w:val="18"/>
                <w:shd w:val="clear" w:color="auto" w:fill="FFFFFF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  <w:r w:rsidRPr="00DA2CCD">
              <w:rPr>
                <w:sz w:val="18"/>
                <w:szCs w:val="18"/>
              </w:rPr>
              <w:br/>
            </w:r>
            <w:r w:rsidRPr="00DA2CCD">
              <w:rPr>
                <w:sz w:val="18"/>
                <w:szCs w:val="18"/>
                <w:shd w:val="clear" w:color="auto" w:fill="FFFFFF"/>
              </w:rPr>
              <w:t>-копию регистрационного удостоверения;</w:t>
            </w:r>
            <w:r w:rsidRPr="00DA2CCD">
              <w:rPr>
                <w:sz w:val="18"/>
                <w:szCs w:val="18"/>
              </w:rPr>
              <w:br/>
            </w:r>
            <w:r w:rsidRPr="00DA2CCD">
              <w:rPr>
                <w:sz w:val="18"/>
                <w:szCs w:val="18"/>
                <w:shd w:val="clear" w:color="auto" w:fill="FFFFFF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  <w:r w:rsidRPr="00DA2CCD">
              <w:rPr>
                <w:sz w:val="18"/>
                <w:szCs w:val="18"/>
              </w:rPr>
              <w:br/>
            </w:r>
            <w:r w:rsidRPr="00DA2CCD">
              <w:rPr>
                <w:sz w:val="18"/>
                <w:szCs w:val="18"/>
                <w:shd w:val="clear" w:color="auto" w:fill="FFFFFF"/>
              </w:rPr>
              <w:t>-сведения о реквизитах (номер и дата) регистрационного удостоверения;</w:t>
            </w:r>
            <w:r w:rsidRPr="00DA2CCD">
              <w:rPr>
                <w:sz w:val="18"/>
                <w:szCs w:val="18"/>
              </w:rPr>
              <w:br/>
            </w:r>
            <w:r w:rsidRPr="00DA2CCD">
              <w:rPr>
                <w:sz w:val="18"/>
                <w:szCs w:val="18"/>
                <w:shd w:val="clear" w:color="auto" w:fill="FFFFFF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267820" w:rsidRPr="00267820" w14:paraId="6104AFE0" w14:textId="77777777" w:rsidTr="00EB418B">
        <w:trPr>
          <w:trHeight w:val="264"/>
        </w:trPr>
        <w:tc>
          <w:tcPr>
            <w:tcW w:w="4253" w:type="dxa"/>
          </w:tcPr>
          <w:p w14:paraId="4B8416AA" w14:textId="77777777" w:rsidR="00267820" w:rsidRPr="00DA2CCD" w:rsidRDefault="00267820" w:rsidP="000151D3">
            <w:pPr>
              <w:rPr>
                <w:sz w:val="18"/>
                <w:szCs w:val="18"/>
                <w:shd w:val="clear" w:color="auto" w:fill="FFFFFF"/>
              </w:rPr>
            </w:pPr>
            <w:r w:rsidRPr="00DA2CCD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10915" w:type="dxa"/>
          </w:tcPr>
          <w:p w14:paraId="25664F80" w14:textId="17CF439C" w:rsidR="00267820" w:rsidRPr="00DA2CCD" w:rsidRDefault="00267820" w:rsidP="000151D3">
            <w:pPr>
              <w:rPr>
                <w:sz w:val="18"/>
                <w:szCs w:val="18"/>
              </w:rPr>
            </w:pPr>
            <w:r w:rsidRPr="00DA2CCD">
              <w:rPr>
                <w:sz w:val="18"/>
                <w:szCs w:val="18"/>
              </w:rPr>
              <w:t>г. Москва, Каширское шоссе, д. 34А (Центральный склад)</w:t>
            </w:r>
          </w:p>
        </w:tc>
      </w:tr>
      <w:tr w:rsidR="00267820" w:rsidRPr="00267820" w14:paraId="71B9ED46" w14:textId="77777777" w:rsidTr="00EB418B">
        <w:trPr>
          <w:trHeight w:val="253"/>
        </w:trPr>
        <w:tc>
          <w:tcPr>
            <w:tcW w:w="4253" w:type="dxa"/>
          </w:tcPr>
          <w:p w14:paraId="0BDBFE11" w14:textId="77777777" w:rsidR="00267820" w:rsidRPr="00DA2CCD" w:rsidRDefault="00267820" w:rsidP="00267820">
            <w:pPr>
              <w:spacing w:line="240" w:lineRule="atLeast"/>
              <w:rPr>
                <w:sz w:val="18"/>
                <w:szCs w:val="18"/>
              </w:rPr>
            </w:pPr>
            <w:r w:rsidRPr="00DA2CCD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10915" w:type="dxa"/>
          </w:tcPr>
          <w:p w14:paraId="11AE95EA" w14:textId="18023438" w:rsidR="00267820" w:rsidRPr="002410F5" w:rsidRDefault="00267820" w:rsidP="00267820">
            <w:pPr>
              <w:spacing w:line="240" w:lineRule="atLeast"/>
              <w:rPr>
                <w:sz w:val="18"/>
                <w:szCs w:val="18"/>
              </w:rPr>
            </w:pPr>
            <w:r w:rsidRPr="00DA2CCD">
              <w:rPr>
                <w:b/>
                <w:bCs/>
                <w:sz w:val="18"/>
                <w:szCs w:val="18"/>
              </w:rPr>
              <w:t xml:space="preserve"> </w:t>
            </w:r>
            <w:r w:rsidRPr="002410F5">
              <w:rPr>
                <w:sz w:val="18"/>
                <w:szCs w:val="18"/>
              </w:rPr>
              <w:t xml:space="preserve">В течение </w:t>
            </w:r>
            <w:r w:rsidR="002410F5" w:rsidRPr="002410F5">
              <w:rPr>
                <w:sz w:val="18"/>
                <w:szCs w:val="18"/>
              </w:rPr>
              <w:t>2</w:t>
            </w:r>
            <w:r w:rsidRPr="002410F5">
              <w:rPr>
                <w:sz w:val="18"/>
                <w:szCs w:val="18"/>
              </w:rPr>
              <w:t>0 рабочих дней с момента подписания договора</w:t>
            </w:r>
          </w:p>
        </w:tc>
      </w:tr>
      <w:tr w:rsidR="00267820" w:rsidRPr="00267820" w14:paraId="1651EBDB" w14:textId="77777777" w:rsidTr="00EB418B">
        <w:trPr>
          <w:trHeight w:val="133"/>
        </w:trPr>
        <w:tc>
          <w:tcPr>
            <w:tcW w:w="4253" w:type="dxa"/>
          </w:tcPr>
          <w:p w14:paraId="04D08A46" w14:textId="77777777" w:rsidR="00267820" w:rsidRPr="00DA2CCD" w:rsidRDefault="00267820" w:rsidP="000151D3">
            <w:pPr>
              <w:rPr>
                <w:sz w:val="18"/>
                <w:szCs w:val="18"/>
                <w:shd w:val="clear" w:color="auto" w:fill="FFFFFF"/>
              </w:rPr>
            </w:pPr>
            <w:r w:rsidRPr="00DA2CCD">
              <w:rPr>
                <w:rFonts w:eastAsia="Calibri"/>
                <w:sz w:val="18"/>
                <w:szCs w:val="18"/>
                <w:lang w:eastAsia="en-US"/>
              </w:rPr>
              <w:t xml:space="preserve">Гарантийный срок </w:t>
            </w:r>
          </w:p>
        </w:tc>
        <w:tc>
          <w:tcPr>
            <w:tcW w:w="10915" w:type="dxa"/>
          </w:tcPr>
          <w:p w14:paraId="4F554C03" w14:textId="77777777" w:rsidR="00267820" w:rsidRPr="002410F5" w:rsidRDefault="00267820" w:rsidP="000151D3">
            <w:pPr>
              <w:rPr>
                <w:sz w:val="18"/>
                <w:szCs w:val="18"/>
              </w:rPr>
            </w:pPr>
            <w:r w:rsidRPr="002410F5">
              <w:rPr>
                <w:sz w:val="18"/>
                <w:szCs w:val="18"/>
              </w:rPr>
              <w:t>12 месяцев</w:t>
            </w:r>
          </w:p>
        </w:tc>
      </w:tr>
      <w:tr w:rsidR="00267820" w:rsidRPr="00267820" w14:paraId="5FA08793" w14:textId="77777777" w:rsidTr="00EB418B">
        <w:trPr>
          <w:trHeight w:val="557"/>
        </w:trPr>
        <w:tc>
          <w:tcPr>
            <w:tcW w:w="4253" w:type="dxa"/>
          </w:tcPr>
          <w:p w14:paraId="5FD1DF16" w14:textId="77777777" w:rsidR="00267820" w:rsidRPr="00DA2CCD" w:rsidRDefault="00267820" w:rsidP="00267820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DA2CCD">
              <w:rPr>
                <w:sz w:val="18"/>
                <w:szCs w:val="18"/>
                <w:shd w:val="clear" w:color="auto" w:fill="FFFFFF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0915" w:type="dxa"/>
          </w:tcPr>
          <w:p w14:paraId="28B8F262" w14:textId="31537F98" w:rsidR="00F66A9B" w:rsidRPr="00803FF5" w:rsidRDefault="00F66A9B" w:rsidP="000151D3">
            <w:pPr>
              <w:ind w:firstLine="175"/>
              <w:rPr>
                <w:iCs/>
                <w:sz w:val="18"/>
                <w:szCs w:val="18"/>
              </w:rPr>
            </w:pPr>
            <w:r w:rsidRPr="00803FF5">
              <w:rPr>
                <w:iCs/>
                <w:sz w:val="18"/>
                <w:szCs w:val="18"/>
              </w:rPr>
              <w:t xml:space="preserve">Поставка включает в себя </w:t>
            </w:r>
            <w:r w:rsidR="002410F5">
              <w:rPr>
                <w:iCs/>
                <w:sz w:val="18"/>
                <w:szCs w:val="18"/>
              </w:rPr>
              <w:t xml:space="preserve">доставку, </w:t>
            </w:r>
            <w:r w:rsidRPr="00803FF5">
              <w:rPr>
                <w:iCs/>
                <w:sz w:val="18"/>
                <w:szCs w:val="18"/>
              </w:rPr>
              <w:t>сборк</w:t>
            </w:r>
            <w:r w:rsidR="002410F5">
              <w:rPr>
                <w:iCs/>
                <w:sz w:val="18"/>
                <w:szCs w:val="18"/>
              </w:rPr>
              <w:t>у</w:t>
            </w:r>
            <w:r w:rsidRPr="00803FF5">
              <w:rPr>
                <w:iCs/>
                <w:sz w:val="18"/>
                <w:szCs w:val="18"/>
              </w:rPr>
              <w:t>, установк</w:t>
            </w:r>
            <w:r w:rsidR="002410F5">
              <w:rPr>
                <w:iCs/>
                <w:sz w:val="18"/>
                <w:szCs w:val="18"/>
              </w:rPr>
              <w:t>у</w:t>
            </w:r>
            <w:r w:rsidRPr="00803FF5">
              <w:rPr>
                <w:iCs/>
                <w:sz w:val="18"/>
                <w:szCs w:val="18"/>
              </w:rPr>
              <w:t>, монтаж и вводу в эксплуатацию оборудования, обучени</w:t>
            </w:r>
            <w:r w:rsidR="002410F5">
              <w:rPr>
                <w:iCs/>
                <w:sz w:val="18"/>
                <w:szCs w:val="18"/>
              </w:rPr>
              <w:t>е</w:t>
            </w:r>
            <w:r w:rsidRPr="00803FF5">
              <w:rPr>
                <w:iCs/>
                <w:sz w:val="18"/>
                <w:szCs w:val="18"/>
              </w:rPr>
              <w:t xml:space="preserve"> правилам эксплуатации и инструктаж специалистов Заказчика (Получателя), эксплуатирующих продукцию.</w:t>
            </w:r>
          </w:p>
          <w:p w14:paraId="1BA52F9D" w14:textId="5146B4AF" w:rsidR="00F66A9B" w:rsidRPr="0072723A" w:rsidRDefault="00F66A9B" w:rsidP="000151D3">
            <w:pPr>
              <w:ind w:firstLine="175"/>
              <w:rPr>
                <w:iCs/>
                <w:sz w:val="18"/>
                <w:szCs w:val="18"/>
              </w:rPr>
            </w:pPr>
            <w:r w:rsidRPr="00803FF5">
              <w:rPr>
                <w:iCs/>
                <w:sz w:val="18"/>
                <w:szCs w:val="18"/>
              </w:rPr>
              <w:t xml:space="preserve">Товар должен быть новым заводского </w:t>
            </w:r>
            <w:r w:rsidRPr="0072723A">
              <w:rPr>
                <w:iCs/>
                <w:sz w:val="18"/>
                <w:szCs w:val="18"/>
              </w:rPr>
              <w:t>изготовления не ранее 202</w:t>
            </w:r>
            <w:r w:rsidR="00EE245C">
              <w:rPr>
                <w:iCs/>
                <w:sz w:val="18"/>
                <w:szCs w:val="18"/>
              </w:rPr>
              <w:t>2</w:t>
            </w:r>
            <w:r w:rsidRPr="0072723A">
              <w:rPr>
                <w:iCs/>
                <w:sz w:val="18"/>
                <w:szCs w:val="18"/>
              </w:rPr>
              <w:t xml:space="preserve"> года, ранее не бывшим в эксплуатации, в ремонте (в том числе который не был восстановлен, у которого не была осуществлена замена составных частей, не были восстановлены потребительские свойства), без дефектов материала и изготовления, не переделанным, не поврежденным, без каких-либо ограничений (залог, запрет, арест и т.д.) к свободному обращению на территории Российской Федерации, серийно выпускаемым, отражающим все последние модификации конструкций и материалов.</w:t>
            </w:r>
          </w:p>
          <w:p w14:paraId="1466A871" w14:textId="77777777" w:rsidR="00F66A9B" w:rsidRPr="0072723A" w:rsidRDefault="00F66A9B" w:rsidP="000151D3">
            <w:pPr>
              <w:ind w:firstLine="175"/>
              <w:rPr>
                <w:iCs/>
                <w:sz w:val="18"/>
                <w:szCs w:val="18"/>
              </w:rPr>
            </w:pPr>
            <w:r w:rsidRPr="0072723A">
              <w:rPr>
                <w:iCs/>
                <w:sz w:val="18"/>
                <w:szCs w:val="18"/>
              </w:rPr>
              <w:t xml:space="preserve">Оборудование предназначено для подключения к сети со стандартным в России напряжением к </w:t>
            </w:r>
            <w:proofErr w:type="spellStart"/>
            <w:r w:rsidRPr="0072723A">
              <w:rPr>
                <w:iCs/>
                <w:sz w:val="18"/>
                <w:szCs w:val="18"/>
              </w:rPr>
              <w:t>евророзетке</w:t>
            </w:r>
            <w:proofErr w:type="spellEnd"/>
            <w:r w:rsidRPr="0072723A">
              <w:rPr>
                <w:iCs/>
                <w:sz w:val="18"/>
                <w:szCs w:val="18"/>
              </w:rPr>
              <w:t xml:space="preserve"> без использования дополнительных переходников.</w:t>
            </w:r>
          </w:p>
          <w:p w14:paraId="02E8DF54" w14:textId="5E164934" w:rsidR="00F66A9B" w:rsidRPr="006C5EFE" w:rsidRDefault="00F66A9B" w:rsidP="000151D3">
            <w:pPr>
              <w:ind w:firstLine="175"/>
              <w:rPr>
                <w:iCs/>
                <w:sz w:val="18"/>
                <w:szCs w:val="18"/>
              </w:rPr>
            </w:pPr>
            <w:r w:rsidRPr="0072723A">
              <w:rPr>
                <w:iCs/>
                <w:sz w:val="18"/>
                <w:szCs w:val="18"/>
              </w:rPr>
              <w:t>В комплекте с товаром поставляются всё необходимое оборудование, расходные материалы, принадлежности для ввода в эксплуатацию, обучения персонала</w:t>
            </w:r>
            <w:r>
              <w:rPr>
                <w:iCs/>
                <w:sz w:val="18"/>
                <w:szCs w:val="18"/>
              </w:rPr>
              <w:t>.</w:t>
            </w:r>
          </w:p>
          <w:p w14:paraId="16FC1439" w14:textId="4BE0505E" w:rsidR="00267820" w:rsidRPr="00DA2CCD" w:rsidRDefault="00F66A9B" w:rsidP="000151D3">
            <w:pPr>
              <w:ind w:firstLine="175"/>
              <w:rPr>
                <w:i/>
                <w:sz w:val="18"/>
                <w:szCs w:val="18"/>
              </w:rPr>
            </w:pPr>
            <w:r w:rsidRPr="00803FF5">
              <w:rPr>
                <w:iCs/>
                <w:sz w:val="18"/>
                <w:szCs w:val="18"/>
              </w:rPr>
              <w:t>Наличие лицензии на техническое обслуживание медицинского оборудования</w:t>
            </w:r>
          </w:p>
        </w:tc>
      </w:tr>
    </w:tbl>
    <w:p w14:paraId="446E34ED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676CBA2" w14:textId="77777777" w:rsidR="00A312A3" w:rsidRPr="00BC111C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A312A3" w:rsidRPr="00BC111C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9711" w14:textId="77777777" w:rsidR="00702D43" w:rsidRDefault="00702D43" w:rsidP="0080436A">
      <w:r>
        <w:separator/>
      </w:r>
    </w:p>
  </w:endnote>
  <w:endnote w:type="continuationSeparator" w:id="0">
    <w:p w14:paraId="56F3CCFB" w14:textId="77777777" w:rsidR="00702D43" w:rsidRDefault="00702D43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4053382A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4D141" w14:textId="77777777" w:rsidR="00702D43" w:rsidRDefault="00702D43" w:rsidP="0080436A">
      <w:r>
        <w:separator/>
      </w:r>
    </w:p>
  </w:footnote>
  <w:footnote w:type="continuationSeparator" w:id="0">
    <w:p w14:paraId="6B24362E" w14:textId="77777777" w:rsidR="00702D43" w:rsidRDefault="00702D43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050989">
    <w:abstractNumId w:val="4"/>
  </w:num>
  <w:num w:numId="2" w16cid:durableId="218789115">
    <w:abstractNumId w:val="1"/>
  </w:num>
  <w:num w:numId="3" w16cid:durableId="1934510234">
    <w:abstractNumId w:val="0"/>
  </w:num>
  <w:num w:numId="4" w16cid:durableId="22291441">
    <w:abstractNumId w:val="3"/>
  </w:num>
  <w:num w:numId="5" w16cid:durableId="1003435876">
    <w:abstractNumId w:val="2"/>
  </w:num>
  <w:num w:numId="6" w16cid:durableId="1523788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151D3"/>
    <w:rsid w:val="00016F3A"/>
    <w:rsid w:val="00026A01"/>
    <w:rsid w:val="0004204F"/>
    <w:rsid w:val="000531B0"/>
    <w:rsid w:val="000544E1"/>
    <w:rsid w:val="00054657"/>
    <w:rsid w:val="0006564D"/>
    <w:rsid w:val="00070D6A"/>
    <w:rsid w:val="000829B5"/>
    <w:rsid w:val="00085417"/>
    <w:rsid w:val="000A1FC1"/>
    <w:rsid w:val="000A2887"/>
    <w:rsid w:val="000A3EF0"/>
    <w:rsid w:val="000C1FCA"/>
    <w:rsid w:val="000D4010"/>
    <w:rsid w:val="000D6640"/>
    <w:rsid w:val="000E120A"/>
    <w:rsid w:val="000E7BA3"/>
    <w:rsid w:val="000F4309"/>
    <w:rsid w:val="00100C21"/>
    <w:rsid w:val="00105042"/>
    <w:rsid w:val="0011492B"/>
    <w:rsid w:val="001164FD"/>
    <w:rsid w:val="001303D5"/>
    <w:rsid w:val="00136BBD"/>
    <w:rsid w:val="00143238"/>
    <w:rsid w:val="001436BA"/>
    <w:rsid w:val="00147CAF"/>
    <w:rsid w:val="0016188B"/>
    <w:rsid w:val="0016478C"/>
    <w:rsid w:val="001651C8"/>
    <w:rsid w:val="001710EE"/>
    <w:rsid w:val="00171A60"/>
    <w:rsid w:val="00180F63"/>
    <w:rsid w:val="00184C2F"/>
    <w:rsid w:val="001B57EB"/>
    <w:rsid w:val="001C1DF4"/>
    <w:rsid w:val="001C2AEC"/>
    <w:rsid w:val="001E7448"/>
    <w:rsid w:val="001E77BC"/>
    <w:rsid w:val="001F3618"/>
    <w:rsid w:val="00200F94"/>
    <w:rsid w:val="00205B58"/>
    <w:rsid w:val="00210EF5"/>
    <w:rsid w:val="00211C19"/>
    <w:rsid w:val="002410F5"/>
    <w:rsid w:val="00247FD8"/>
    <w:rsid w:val="00250223"/>
    <w:rsid w:val="00264C01"/>
    <w:rsid w:val="00267820"/>
    <w:rsid w:val="00270040"/>
    <w:rsid w:val="00270387"/>
    <w:rsid w:val="002856A4"/>
    <w:rsid w:val="002B3DDC"/>
    <w:rsid w:val="002C485D"/>
    <w:rsid w:val="002F6A0F"/>
    <w:rsid w:val="002F6B6E"/>
    <w:rsid w:val="00301B8C"/>
    <w:rsid w:val="003211A7"/>
    <w:rsid w:val="0033378A"/>
    <w:rsid w:val="00333E66"/>
    <w:rsid w:val="003370F5"/>
    <w:rsid w:val="00340D35"/>
    <w:rsid w:val="0034256E"/>
    <w:rsid w:val="003448F3"/>
    <w:rsid w:val="00365E86"/>
    <w:rsid w:val="00373F54"/>
    <w:rsid w:val="003776CB"/>
    <w:rsid w:val="00377B1A"/>
    <w:rsid w:val="00385A5B"/>
    <w:rsid w:val="00392EB2"/>
    <w:rsid w:val="00396A89"/>
    <w:rsid w:val="003B61C5"/>
    <w:rsid w:val="003E361B"/>
    <w:rsid w:val="003E65DC"/>
    <w:rsid w:val="003F0B09"/>
    <w:rsid w:val="003F51E0"/>
    <w:rsid w:val="00400963"/>
    <w:rsid w:val="0040262E"/>
    <w:rsid w:val="004033B3"/>
    <w:rsid w:val="004162DD"/>
    <w:rsid w:val="0041706B"/>
    <w:rsid w:val="004174FD"/>
    <w:rsid w:val="00425E1C"/>
    <w:rsid w:val="004304C1"/>
    <w:rsid w:val="00435E23"/>
    <w:rsid w:val="004379F6"/>
    <w:rsid w:val="004506DE"/>
    <w:rsid w:val="00455DDF"/>
    <w:rsid w:val="004605A0"/>
    <w:rsid w:val="00460D6A"/>
    <w:rsid w:val="0046462B"/>
    <w:rsid w:val="00470323"/>
    <w:rsid w:val="0047279A"/>
    <w:rsid w:val="00480C8A"/>
    <w:rsid w:val="004903A7"/>
    <w:rsid w:val="004931BF"/>
    <w:rsid w:val="004A05BF"/>
    <w:rsid w:val="004A2A07"/>
    <w:rsid w:val="004A743E"/>
    <w:rsid w:val="004B03A0"/>
    <w:rsid w:val="004B3F99"/>
    <w:rsid w:val="004B7D8B"/>
    <w:rsid w:val="004E0864"/>
    <w:rsid w:val="004E73C7"/>
    <w:rsid w:val="00500710"/>
    <w:rsid w:val="00502BF6"/>
    <w:rsid w:val="00515ACB"/>
    <w:rsid w:val="00520B87"/>
    <w:rsid w:val="00524023"/>
    <w:rsid w:val="0053204F"/>
    <w:rsid w:val="00536172"/>
    <w:rsid w:val="00547DC7"/>
    <w:rsid w:val="00554740"/>
    <w:rsid w:val="00567FDE"/>
    <w:rsid w:val="005724FD"/>
    <w:rsid w:val="0057298B"/>
    <w:rsid w:val="005A0529"/>
    <w:rsid w:val="005A7181"/>
    <w:rsid w:val="005B6F4B"/>
    <w:rsid w:val="005C3122"/>
    <w:rsid w:val="005C487C"/>
    <w:rsid w:val="005D29F6"/>
    <w:rsid w:val="005D6617"/>
    <w:rsid w:val="005E406C"/>
    <w:rsid w:val="0060081A"/>
    <w:rsid w:val="006016C6"/>
    <w:rsid w:val="00606604"/>
    <w:rsid w:val="00607EDD"/>
    <w:rsid w:val="0063247F"/>
    <w:rsid w:val="00641EBA"/>
    <w:rsid w:val="00644B3A"/>
    <w:rsid w:val="00651CC1"/>
    <w:rsid w:val="00651FB8"/>
    <w:rsid w:val="0066390E"/>
    <w:rsid w:val="00665F1E"/>
    <w:rsid w:val="00683196"/>
    <w:rsid w:val="00694302"/>
    <w:rsid w:val="006A6EEF"/>
    <w:rsid w:val="006A722F"/>
    <w:rsid w:val="006E76F9"/>
    <w:rsid w:val="006F327B"/>
    <w:rsid w:val="00702D43"/>
    <w:rsid w:val="00723B98"/>
    <w:rsid w:val="00724BF9"/>
    <w:rsid w:val="0072723A"/>
    <w:rsid w:val="0074310F"/>
    <w:rsid w:val="00746C18"/>
    <w:rsid w:val="007529FC"/>
    <w:rsid w:val="007533A0"/>
    <w:rsid w:val="007735F3"/>
    <w:rsid w:val="007736C0"/>
    <w:rsid w:val="007803A9"/>
    <w:rsid w:val="007B1E99"/>
    <w:rsid w:val="007B3097"/>
    <w:rsid w:val="007C08A6"/>
    <w:rsid w:val="007D5808"/>
    <w:rsid w:val="007D6724"/>
    <w:rsid w:val="007E07E1"/>
    <w:rsid w:val="007E21C4"/>
    <w:rsid w:val="007F0B8E"/>
    <w:rsid w:val="007F41AF"/>
    <w:rsid w:val="0080436A"/>
    <w:rsid w:val="00816A10"/>
    <w:rsid w:val="00822AD1"/>
    <w:rsid w:val="00832048"/>
    <w:rsid w:val="008403DA"/>
    <w:rsid w:val="00847E71"/>
    <w:rsid w:val="0085686C"/>
    <w:rsid w:val="0086687F"/>
    <w:rsid w:val="0087264C"/>
    <w:rsid w:val="008726CF"/>
    <w:rsid w:val="00873805"/>
    <w:rsid w:val="008840E2"/>
    <w:rsid w:val="008941BD"/>
    <w:rsid w:val="00897497"/>
    <w:rsid w:val="008B1505"/>
    <w:rsid w:val="008B45C2"/>
    <w:rsid w:val="008B5AB9"/>
    <w:rsid w:val="008C0B56"/>
    <w:rsid w:val="008C673A"/>
    <w:rsid w:val="008D63D1"/>
    <w:rsid w:val="008E0573"/>
    <w:rsid w:val="0091271E"/>
    <w:rsid w:val="009159B3"/>
    <w:rsid w:val="0092573A"/>
    <w:rsid w:val="0093250C"/>
    <w:rsid w:val="00933E8C"/>
    <w:rsid w:val="009454A0"/>
    <w:rsid w:val="0094756E"/>
    <w:rsid w:val="009610CE"/>
    <w:rsid w:val="00961B76"/>
    <w:rsid w:val="00963B08"/>
    <w:rsid w:val="0096452A"/>
    <w:rsid w:val="00966EAB"/>
    <w:rsid w:val="009678EE"/>
    <w:rsid w:val="00967B1A"/>
    <w:rsid w:val="0098041A"/>
    <w:rsid w:val="00985A1A"/>
    <w:rsid w:val="00985CCD"/>
    <w:rsid w:val="00987AFD"/>
    <w:rsid w:val="009B69ED"/>
    <w:rsid w:val="009D18F1"/>
    <w:rsid w:val="009F12B3"/>
    <w:rsid w:val="009F3F9D"/>
    <w:rsid w:val="00A00374"/>
    <w:rsid w:val="00A14A3F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812DE"/>
    <w:rsid w:val="00A97993"/>
    <w:rsid w:val="00AC0D13"/>
    <w:rsid w:val="00AC3B08"/>
    <w:rsid w:val="00AC4659"/>
    <w:rsid w:val="00AD1157"/>
    <w:rsid w:val="00AE61E0"/>
    <w:rsid w:val="00AE638B"/>
    <w:rsid w:val="00AE6B56"/>
    <w:rsid w:val="00AF004C"/>
    <w:rsid w:val="00AF07DF"/>
    <w:rsid w:val="00AF187B"/>
    <w:rsid w:val="00B17A9A"/>
    <w:rsid w:val="00B26EA5"/>
    <w:rsid w:val="00B324A3"/>
    <w:rsid w:val="00B33CE8"/>
    <w:rsid w:val="00B34F1C"/>
    <w:rsid w:val="00B427ED"/>
    <w:rsid w:val="00B46F2E"/>
    <w:rsid w:val="00B54584"/>
    <w:rsid w:val="00B65AA7"/>
    <w:rsid w:val="00B6625F"/>
    <w:rsid w:val="00B77850"/>
    <w:rsid w:val="00B94525"/>
    <w:rsid w:val="00B950AD"/>
    <w:rsid w:val="00B97057"/>
    <w:rsid w:val="00BA0E34"/>
    <w:rsid w:val="00BB29B6"/>
    <w:rsid w:val="00BB6163"/>
    <w:rsid w:val="00BC3F77"/>
    <w:rsid w:val="00BC6D7E"/>
    <w:rsid w:val="00BC7377"/>
    <w:rsid w:val="00BC7B26"/>
    <w:rsid w:val="00BD16DD"/>
    <w:rsid w:val="00BE0690"/>
    <w:rsid w:val="00BF4CB4"/>
    <w:rsid w:val="00C24673"/>
    <w:rsid w:val="00C2470E"/>
    <w:rsid w:val="00C3786B"/>
    <w:rsid w:val="00C47E60"/>
    <w:rsid w:val="00C7524F"/>
    <w:rsid w:val="00C75921"/>
    <w:rsid w:val="00C873BF"/>
    <w:rsid w:val="00C919B4"/>
    <w:rsid w:val="00C936DE"/>
    <w:rsid w:val="00C950FA"/>
    <w:rsid w:val="00CA5D4D"/>
    <w:rsid w:val="00CB1C29"/>
    <w:rsid w:val="00CB61E3"/>
    <w:rsid w:val="00CC7EF3"/>
    <w:rsid w:val="00CE44F2"/>
    <w:rsid w:val="00CF55C1"/>
    <w:rsid w:val="00CF56EB"/>
    <w:rsid w:val="00D04171"/>
    <w:rsid w:val="00D1377C"/>
    <w:rsid w:val="00D21CD5"/>
    <w:rsid w:val="00D306B6"/>
    <w:rsid w:val="00D32132"/>
    <w:rsid w:val="00D41601"/>
    <w:rsid w:val="00D43CBD"/>
    <w:rsid w:val="00D44380"/>
    <w:rsid w:val="00D50BBC"/>
    <w:rsid w:val="00D50C3B"/>
    <w:rsid w:val="00D51597"/>
    <w:rsid w:val="00D52D4A"/>
    <w:rsid w:val="00D55D90"/>
    <w:rsid w:val="00D56FBD"/>
    <w:rsid w:val="00D6325B"/>
    <w:rsid w:val="00D661C8"/>
    <w:rsid w:val="00D71F40"/>
    <w:rsid w:val="00D72812"/>
    <w:rsid w:val="00D8080F"/>
    <w:rsid w:val="00D90B79"/>
    <w:rsid w:val="00DA2CCD"/>
    <w:rsid w:val="00DA61D1"/>
    <w:rsid w:val="00DB36AA"/>
    <w:rsid w:val="00DC5DC7"/>
    <w:rsid w:val="00DD180F"/>
    <w:rsid w:val="00DD7AE4"/>
    <w:rsid w:val="00E02EF1"/>
    <w:rsid w:val="00E04617"/>
    <w:rsid w:val="00E0589F"/>
    <w:rsid w:val="00E23CD4"/>
    <w:rsid w:val="00E35BFD"/>
    <w:rsid w:val="00E43214"/>
    <w:rsid w:val="00E52747"/>
    <w:rsid w:val="00E806FC"/>
    <w:rsid w:val="00E8593C"/>
    <w:rsid w:val="00EA0409"/>
    <w:rsid w:val="00EA0849"/>
    <w:rsid w:val="00EB418B"/>
    <w:rsid w:val="00EB4D65"/>
    <w:rsid w:val="00EB6286"/>
    <w:rsid w:val="00EC1633"/>
    <w:rsid w:val="00EC4BB0"/>
    <w:rsid w:val="00EC609E"/>
    <w:rsid w:val="00EC6579"/>
    <w:rsid w:val="00EC6EA5"/>
    <w:rsid w:val="00EC79B0"/>
    <w:rsid w:val="00ED5408"/>
    <w:rsid w:val="00EE245C"/>
    <w:rsid w:val="00EF3618"/>
    <w:rsid w:val="00F318F2"/>
    <w:rsid w:val="00F447C9"/>
    <w:rsid w:val="00F470B4"/>
    <w:rsid w:val="00F66A9B"/>
    <w:rsid w:val="00F67B18"/>
    <w:rsid w:val="00F740DE"/>
    <w:rsid w:val="00F9413D"/>
    <w:rsid w:val="00F95CA9"/>
    <w:rsid w:val="00F9690A"/>
    <w:rsid w:val="00F97DCE"/>
    <w:rsid w:val="00FB45F1"/>
    <w:rsid w:val="00FC5DA9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D19C-0A44-4B5B-90C2-7728E489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Попов Алексей Александрович</cp:lastModifiedBy>
  <cp:revision>61</cp:revision>
  <cp:lastPrinted>2026-05-19T06:38:00Z</cp:lastPrinted>
  <dcterms:created xsi:type="dcterms:W3CDTF">2025-07-24T11:16:00Z</dcterms:created>
  <dcterms:modified xsi:type="dcterms:W3CDTF">2026-08-27T07:59:00Z</dcterms:modified>
</cp:coreProperties>
</file>