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0B6" w:rsidRDefault="007950B6" w:rsidP="0079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en-US"/>
        </w:rPr>
      </w:pPr>
      <w:r w:rsidRPr="007950B6">
        <w:rPr>
          <w:rFonts w:ascii="Times New Roman" w:hAnsi="Times New Roman" w:cs="Times New Roman"/>
          <w:b/>
          <w:sz w:val="28"/>
        </w:rPr>
        <w:t>Описание объекта закупки</w:t>
      </w:r>
      <w:r>
        <w:rPr>
          <w:rFonts w:ascii="Times New Roman" w:hAnsi="Times New Roman" w:cs="Times New Roman"/>
          <w:b/>
          <w:sz w:val="28"/>
          <w:lang w:val="en-US"/>
        </w:rPr>
        <w:t xml:space="preserve"> </w:t>
      </w:r>
    </w:p>
    <w:p w:rsidR="007950B6" w:rsidRPr="007950B6" w:rsidRDefault="007950B6" w:rsidP="007950B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7950B6">
        <w:rPr>
          <w:rFonts w:ascii="Times New Roman" w:hAnsi="Times New Roman" w:cs="Times New Roman"/>
          <w:b/>
          <w:sz w:val="28"/>
        </w:rPr>
        <w:t>на оказание услуг по предоставлению и поддержке ресурсов нумерации сети Интернет</w:t>
      </w:r>
    </w:p>
    <w:p w:rsidR="007950B6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 xml:space="preserve">       </w:t>
      </w:r>
    </w:p>
    <w:p w:rsidR="007950B6" w:rsidRPr="007950B6" w:rsidRDefault="007950B6" w:rsidP="007950B6">
      <w:pPr>
        <w:ind w:firstLine="708"/>
        <w:rPr>
          <w:rFonts w:ascii="Times New Roman" w:hAnsi="Times New Roman" w:cs="Times New Roman"/>
          <w:b/>
          <w:sz w:val="28"/>
        </w:rPr>
      </w:pPr>
      <w:r w:rsidRPr="007950B6">
        <w:rPr>
          <w:rFonts w:ascii="Times New Roman" w:hAnsi="Times New Roman" w:cs="Times New Roman"/>
          <w:b/>
          <w:sz w:val="28"/>
        </w:rPr>
        <w:t>1. Наименование закупки</w:t>
      </w:r>
    </w:p>
    <w:p w:rsidR="007950B6" w:rsidRPr="007950B6" w:rsidRDefault="007950B6" w:rsidP="007950B6">
      <w:pPr>
        <w:ind w:firstLine="708"/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>Оказание услуг по предоставлению и поддержке ресурсов нумерации сети Интернет</w:t>
      </w:r>
    </w:p>
    <w:p w:rsidR="007950B6" w:rsidRPr="007950B6" w:rsidRDefault="007950B6" w:rsidP="007950B6">
      <w:pPr>
        <w:ind w:firstLine="708"/>
        <w:rPr>
          <w:rFonts w:ascii="Times New Roman" w:hAnsi="Times New Roman" w:cs="Times New Roman"/>
          <w:b/>
          <w:sz w:val="28"/>
        </w:rPr>
      </w:pPr>
      <w:r w:rsidRPr="007950B6">
        <w:rPr>
          <w:rFonts w:ascii="Times New Roman" w:hAnsi="Times New Roman" w:cs="Times New Roman"/>
          <w:b/>
          <w:sz w:val="28"/>
        </w:rPr>
        <w:t>2. Перечень услуг</w:t>
      </w:r>
    </w:p>
    <w:p w:rsidR="007950B6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 xml:space="preserve">    • Предоставление и поддержка IPv4/PA-адресов </w:t>
      </w:r>
    </w:p>
    <w:p w:rsidR="007950B6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 xml:space="preserve">    • Предоставление и поддержка IPv6/PA-адресов </w:t>
      </w:r>
    </w:p>
    <w:p w:rsidR="007950B6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 xml:space="preserve">    • Поддержка IPv4/PI-адресов </w:t>
      </w:r>
    </w:p>
    <w:p w:rsidR="007950B6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 xml:space="preserve">    • Поддержка IPv6/PI-адресов </w:t>
      </w:r>
    </w:p>
    <w:p w:rsidR="007950B6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 xml:space="preserve">    • Поддержка ASN </w:t>
      </w:r>
    </w:p>
    <w:p w:rsidR="007950B6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 xml:space="preserve">      </w:t>
      </w:r>
    </w:p>
    <w:p w:rsidR="007950B6" w:rsidRPr="007950B6" w:rsidRDefault="007950B6" w:rsidP="007950B6">
      <w:pPr>
        <w:ind w:firstLine="708"/>
        <w:rPr>
          <w:rFonts w:ascii="Times New Roman" w:hAnsi="Times New Roman" w:cs="Times New Roman"/>
          <w:b/>
          <w:sz w:val="28"/>
        </w:rPr>
      </w:pPr>
      <w:r w:rsidRPr="007950B6">
        <w:rPr>
          <w:rFonts w:ascii="Times New Roman" w:hAnsi="Times New Roman" w:cs="Times New Roman"/>
          <w:b/>
          <w:sz w:val="28"/>
        </w:rPr>
        <w:t>3. Предмет оказания услуг</w:t>
      </w:r>
    </w:p>
    <w:p w:rsidR="007950B6" w:rsidRPr="007950B6" w:rsidRDefault="007950B6" w:rsidP="007950B6">
      <w:pPr>
        <w:ind w:firstLine="708"/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>Исполнитель обязуется оказать услуги по предоставлению и поддержке PА IP-адресов, поддержке PI IP-адресов, поддержке номера AS.</w:t>
      </w:r>
    </w:p>
    <w:p w:rsidR="007950B6" w:rsidRDefault="007950B6" w:rsidP="007950B6">
      <w:pPr>
        <w:ind w:firstLine="708"/>
        <w:rPr>
          <w:rFonts w:ascii="Times New Roman" w:hAnsi="Times New Roman" w:cs="Times New Roman"/>
          <w:b/>
          <w:sz w:val="28"/>
        </w:rPr>
      </w:pPr>
    </w:p>
    <w:p w:rsidR="007950B6" w:rsidRPr="007950B6" w:rsidRDefault="007950B6" w:rsidP="007950B6">
      <w:pPr>
        <w:ind w:firstLine="708"/>
        <w:rPr>
          <w:rFonts w:ascii="Times New Roman" w:hAnsi="Times New Roman" w:cs="Times New Roman"/>
          <w:b/>
          <w:sz w:val="28"/>
        </w:rPr>
      </w:pPr>
      <w:r w:rsidRPr="007950B6">
        <w:rPr>
          <w:rFonts w:ascii="Times New Roman" w:hAnsi="Times New Roman" w:cs="Times New Roman"/>
          <w:b/>
          <w:sz w:val="28"/>
        </w:rPr>
        <w:t xml:space="preserve">4. Срок оказания услуг </w:t>
      </w:r>
    </w:p>
    <w:p w:rsidR="009D708F" w:rsidRPr="007950B6" w:rsidRDefault="007950B6" w:rsidP="007950B6">
      <w:pPr>
        <w:rPr>
          <w:rFonts w:ascii="Times New Roman" w:hAnsi="Times New Roman" w:cs="Times New Roman"/>
          <w:sz w:val="28"/>
        </w:rPr>
      </w:pPr>
      <w:r w:rsidRPr="007950B6">
        <w:rPr>
          <w:rFonts w:ascii="Times New Roman" w:hAnsi="Times New Roman" w:cs="Times New Roman"/>
          <w:sz w:val="28"/>
        </w:rPr>
        <w:t>Сроки предоставления услуг: с</w:t>
      </w:r>
      <w:bookmarkStart w:id="0" w:name="_GoBack"/>
      <w:bookmarkEnd w:id="0"/>
      <w:r w:rsidRPr="007950B6">
        <w:rPr>
          <w:rFonts w:ascii="Times New Roman" w:hAnsi="Times New Roman" w:cs="Times New Roman"/>
          <w:sz w:val="28"/>
        </w:rPr>
        <w:t xml:space="preserve"> 01.06.2026 по 31.05.2027.</w:t>
      </w:r>
    </w:p>
    <w:sectPr w:rsidR="009D708F" w:rsidRPr="00795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B6"/>
    <w:rsid w:val="007950B6"/>
    <w:rsid w:val="009D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660C1-D983-420B-9ABF-6FCF61805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Гонтюрева Анастасия Васильевна</dc:creator>
  <cp:keywords/>
  <dc:description/>
  <cp:lastModifiedBy>Гонтюрева Анастасия Васильевна</cp:lastModifiedBy>
  <cp:revision>1</cp:revision>
  <dcterms:created xsi:type="dcterms:W3CDTF">2026-05-21T14:15:00Z</dcterms:created>
  <dcterms:modified xsi:type="dcterms:W3CDTF">2026-05-21T14:17:00Z</dcterms:modified>
</cp:coreProperties>
</file>