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6D0" w:rsidRPr="006F66D0" w:rsidRDefault="006F66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04F6" w:rsidRPr="008E3E42" w:rsidRDefault="00D91A87" w:rsidP="0090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A87">
        <w:rPr>
          <w:rFonts w:ascii="Times New Roman" w:hAnsi="Times New Roman" w:cs="Times New Roman"/>
          <w:b/>
          <w:sz w:val="24"/>
          <w:szCs w:val="24"/>
        </w:rPr>
        <w:t>Определение и обоснование цены контракта при осуществлении закупки у единственного поставщика (подрядчика, исполнителя).</w:t>
      </w:r>
    </w:p>
    <w:tbl>
      <w:tblPr>
        <w:tblpPr w:leftFromText="180" w:rightFromText="180" w:vertAnchor="text" w:horzAnchor="margin" w:tblpXSpec="center" w:tblpY="129"/>
        <w:tblW w:w="98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69"/>
        <w:gridCol w:w="1701"/>
        <w:gridCol w:w="1984"/>
        <w:gridCol w:w="3402"/>
      </w:tblGrid>
      <w:tr w:rsidR="009004F6" w:rsidRPr="002F5CFC" w:rsidTr="002F5CFC">
        <w:trPr>
          <w:trHeight w:val="1398"/>
          <w:tblCellSpacing w:w="5" w:type="nil"/>
        </w:trPr>
        <w:tc>
          <w:tcPr>
            <w:tcW w:w="2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F6" w:rsidRPr="002F5CFC" w:rsidRDefault="009004F6" w:rsidP="002F5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>Предмет контракта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F6" w:rsidRPr="002F5CFC" w:rsidRDefault="009004F6" w:rsidP="002F5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>Способ закупки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72AEA" w:rsidRPr="002F5CFC" w:rsidRDefault="003B6421" w:rsidP="002F5C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  <w:r w:rsidR="009004F6"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закупки у единственного </w:t>
            </w:r>
            <w:r w:rsidR="00DF73FB"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исполнителя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004F6" w:rsidRPr="002F5CFC" w:rsidRDefault="003B6421" w:rsidP="002F5C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>Определение и обоснования цены контракта</w:t>
            </w:r>
          </w:p>
        </w:tc>
      </w:tr>
      <w:tr w:rsidR="002F5CFC" w:rsidRPr="002F5CFC" w:rsidTr="006149FB">
        <w:trPr>
          <w:trHeight w:val="50"/>
          <w:tblCellSpacing w:w="5" w:type="nil"/>
        </w:trPr>
        <w:tc>
          <w:tcPr>
            <w:tcW w:w="27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5CFC" w:rsidRPr="002F5CFC" w:rsidRDefault="002F5CFC" w:rsidP="002F5C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19"/>
              <w:jc w:val="both"/>
              <w:rPr>
                <w:spacing w:val="2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 xml:space="preserve">Оказание услуг по откачке жидких бытовых отходов для нужд отдела № 13 Управления Федерального казначейства по Саратовской области, расположенного по адресу </w:t>
            </w:r>
            <w:r w:rsidRPr="002F5CFC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Саратовская область, г. Ершов, ул. Совхозная, 12</w:t>
            </w: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>, в объеме и на условиях, согласованных в настоящем Контракте.</w:t>
            </w: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5CFC" w:rsidRPr="002F5CFC" w:rsidRDefault="002F5CFC" w:rsidP="002F5CF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 xml:space="preserve">Закупка у единственного </w:t>
            </w:r>
            <w:r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>исполнителя</w:t>
            </w: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F5CFC" w:rsidRPr="002F5CFC" w:rsidRDefault="002F5CFC" w:rsidP="002F5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eastAsia="Times-Roman" w:hAnsi="Times New Roman" w:cs="Times New Roman"/>
                <w:sz w:val="20"/>
                <w:szCs w:val="20"/>
              </w:rPr>
              <w:t>На основании</w:t>
            </w:r>
          </w:p>
          <w:p w:rsidR="002F5CFC" w:rsidRPr="002F5CFC" w:rsidRDefault="002F5CFC" w:rsidP="002F5C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-Roman" w:hAnsi="Times New Roman" w:cs="Times New Roman"/>
                <w:sz w:val="20"/>
                <w:szCs w:val="20"/>
              </w:rPr>
            </w:pPr>
            <w:r w:rsidRPr="002F5CFC">
              <w:rPr>
                <w:bCs/>
                <w:sz w:val="20"/>
                <w:szCs w:val="20"/>
              </w:rPr>
              <w:t xml:space="preserve"> </w:t>
            </w:r>
            <w:r w:rsidRPr="002F5CFC">
              <w:rPr>
                <w:rFonts w:ascii="Times New Roman" w:eastAsia="Times-Roman" w:hAnsi="Times New Roman" w:cs="Times New Roman"/>
                <w:sz w:val="20"/>
                <w:szCs w:val="20"/>
              </w:rPr>
              <w:t>п.4. ч.1.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№ 44-ФЗ).</w:t>
            </w: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82A79" w:rsidRPr="00C82A79" w:rsidRDefault="00174FF0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</w:t>
            </w:r>
            <w:r w:rsidR="008B32C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BA2D34">
              <w:rPr>
                <w:rFonts w:ascii="Times New Roman" w:hAnsi="Times New Roman" w:cs="Times New Roman"/>
                <w:sz w:val="20"/>
                <w:szCs w:val="20"/>
              </w:rPr>
              <w:t>а контракта составляет 14 328,00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A2D34">
              <w:rPr>
                <w:rFonts w:ascii="Times New Roman" w:hAnsi="Times New Roman" w:cs="Times New Roman"/>
                <w:sz w:val="20"/>
                <w:szCs w:val="20"/>
              </w:rPr>
              <w:t>Четырнадцать тысяч триста двадцать восемь) рублей 00</w:t>
            </w:r>
            <w:r w:rsidR="008B32C4">
              <w:rPr>
                <w:rFonts w:ascii="Times New Roman" w:hAnsi="Times New Roman" w:cs="Times New Roman"/>
                <w:sz w:val="20"/>
                <w:szCs w:val="20"/>
              </w:rPr>
              <w:t xml:space="preserve"> копе</w:t>
            </w:r>
            <w:r w:rsidR="00BA2D34">
              <w:rPr>
                <w:rFonts w:ascii="Times New Roman" w:hAnsi="Times New Roman" w:cs="Times New Roman"/>
                <w:sz w:val="20"/>
                <w:szCs w:val="20"/>
              </w:rPr>
              <w:t>ек</w:t>
            </w:r>
            <w:r w:rsidR="00C82A79" w:rsidRPr="00C82A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B17FAA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</w:t>
            </w:r>
            <w:r w:rsidR="00C82A79" w:rsidRPr="00C82A79">
              <w:rPr>
                <w:rFonts w:ascii="Times New Roman" w:hAnsi="Times New Roman" w:cs="Times New Roman"/>
                <w:sz w:val="20"/>
                <w:szCs w:val="20"/>
              </w:rPr>
              <w:t>НДС</w:t>
            </w:r>
            <w:bookmarkStart w:id="0" w:name="_GoBack"/>
            <w:bookmarkEnd w:id="0"/>
            <w:r w:rsidR="00C82A79" w:rsidRPr="00C82A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 xml:space="preserve">Для определения начальной (максимальной) цены контракта в соответствии с ч. 12 ст. 22 Закона был использован иной метод. </w:t>
            </w: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невозможности применения методов, указанных в ч. 1 ст. 22 Закона:</w:t>
            </w: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 xml:space="preserve">Метод сопоставимых рыночных цен невозможно применить ввиду того, что в ответ на запрос коммерческих предложений поступило одно коммерческое предложение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ГУП СО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Облводресурс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>Проектно-сметный метод невозможно применить, так как предмет закупки         не позволяет воспользоваться данным методом в соответствии с ч. 9 ст. 22 Федерального закона от 05.04.2013 № 44-ФЗ.</w:t>
            </w: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>Невозможность применения тарифного метода обусловлена тем, что цены на предмет закупки не регулируются государством и не установлены муниципальными правовыми актами.</w:t>
            </w: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>Нормативный метод невозможно применить в связи с тем, что предмет закупки не подпадает под требования нормирования.</w:t>
            </w: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5CFC" w:rsidRPr="002F5CFC" w:rsidRDefault="002F5CFC" w:rsidP="002F5CFC">
            <w:pPr>
              <w:spacing w:after="0" w:line="240" w:lineRule="auto"/>
              <w:ind w:left="12" w:right="159" w:hanging="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CFC">
              <w:rPr>
                <w:rFonts w:ascii="Times New Roman" w:hAnsi="Times New Roman" w:cs="Times New Roman"/>
                <w:sz w:val="20"/>
                <w:szCs w:val="20"/>
              </w:rPr>
              <w:t>Затратный метод невозможно применить ввиду невозможности определения суммы произведенных затрат и обычной для определенной сферы деятельности прибыли</w:t>
            </w:r>
          </w:p>
        </w:tc>
      </w:tr>
    </w:tbl>
    <w:p w:rsidR="003D5099" w:rsidRDefault="003D5099" w:rsidP="002F5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bCs/>
          <w:sz w:val="20"/>
          <w:szCs w:val="20"/>
        </w:rPr>
      </w:pPr>
    </w:p>
    <w:p w:rsidR="003D5099" w:rsidRPr="003D5099" w:rsidRDefault="003D5099" w:rsidP="002F5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D5099">
        <w:rPr>
          <w:rFonts w:ascii="Times New Roman" w:hAnsi="Times New Roman" w:cs="Times New Roman"/>
          <w:bCs/>
          <w:sz w:val="20"/>
          <w:szCs w:val="20"/>
        </w:rPr>
        <w:t>Прилагается расчет стоимости услуг:</w:t>
      </w:r>
    </w:p>
    <w:p w:rsidR="003D5099" w:rsidRDefault="003D5099" w:rsidP="002F5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3D5099">
        <w:rPr>
          <w:rFonts w:ascii="Times New Roman" w:hAnsi="Times New Roman" w:cs="Times New Roman"/>
          <w:bCs/>
          <w:sz w:val="20"/>
          <w:szCs w:val="20"/>
        </w:rPr>
        <w:t xml:space="preserve">Откачка и вывоз жидких </w:t>
      </w:r>
      <w:r w:rsidR="0073280D">
        <w:rPr>
          <w:rFonts w:ascii="Times New Roman" w:hAnsi="Times New Roman" w:cs="Times New Roman"/>
          <w:bCs/>
          <w:sz w:val="20"/>
          <w:szCs w:val="20"/>
        </w:rPr>
        <w:t>бытовых отходов (3,5 куб. м.* 9</w:t>
      </w:r>
      <w:r w:rsidRPr="003D5099">
        <w:rPr>
          <w:rFonts w:ascii="Times New Roman" w:hAnsi="Times New Roman" w:cs="Times New Roman"/>
          <w:bCs/>
          <w:sz w:val="20"/>
          <w:szCs w:val="20"/>
        </w:rPr>
        <w:t xml:space="preserve"> маш</w:t>
      </w:r>
      <w:r w:rsidR="008B32C4">
        <w:rPr>
          <w:rFonts w:ascii="Times New Roman" w:hAnsi="Times New Roman" w:cs="Times New Roman"/>
          <w:bCs/>
          <w:sz w:val="20"/>
          <w:szCs w:val="20"/>
        </w:rPr>
        <w:t>ин = 3</w:t>
      </w:r>
      <w:r w:rsidR="0073280D">
        <w:rPr>
          <w:rFonts w:ascii="Times New Roman" w:hAnsi="Times New Roman" w:cs="Times New Roman"/>
          <w:bCs/>
          <w:sz w:val="20"/>
          <w:szCs w:val="20"/>
        </w:rPr>
        <w:t>1,5 куб. м.) 1 машина = 1 592,00 руб. * 9</w:t>
      </w:r>
      <w:r w:rsidRPr="003D5099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2F5CFC" w:rsidRPr="003D5099" w:rsidRDefault="0073280D" w:rsidP="002F5C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>Итого: 14 328,00</w:t>
      </w:r>
      <w:r w:rsidR="003D5099" w:rsidRPr="003D5099">
        <w:rPr>
          <w:rFonts w:ascii="Times New Roman" w:hAnsi="Times New Roman" w:cs="Times New Roman"/>
          <w:bCs/>
          <w:sz w:val="20"/>
          <w:szCs w:val="20"/>
        </w:rPr>
        <w:t xml:space="preserve"> руб.</w:t>
      </w:r>
    </w:p>
    <w:sectPr w:rsidR="002F5CFC" w:rsidRPr="003D5099" w:rsidSect="00C11E4D">
      <w:pgSz w:w="11905" w:h="16838"/>
      <w:pgMar w:top="1134" w:right="567" w:bottom="709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5C366D"/>
    <w:multiLevelType w:val="hybridMultilevel"/>
    <w:tmpl w:val="653E866E"/>
    <w:lvl w:ilvl="0" w:tplc="8FEA844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5C0"/>
    <w:rsid w:val="00001A25"/>
    <w:rsid w:val="000022D8"/>
    <w:rsid w:val="00002EF1"/>
    <w:rsid w:val="00010FEF"/>
    <w:rsid w:val="000312CE"/>
    <w:rsid w:val="000312D4"/>
    <w:rsid w:val="00032BDD"/>
    <w:rsid w:val="00033B34"/>
    <w:rsid w:val="00061157"/>
    <w:rsid w:val="0006675C"/>
    <w:rsid w:val="0007036C"/>
    <w:rsid w:val="000706DF"/>
    <w:rsid w:val="00086008"/>
    <w:rsid w:val="00086675"/>
    <w:rsid w:val="00093550"/>
    <w:rsid w:val="000A0755"/>
    <w:rsid w:val="000A418D"/>
    <w:rsid w:val="000A5AC7"/>
    <w:rsid w:val="000C143F"/>
    <w:rsid w:val="000C385C"/>
    <w:rsid w:val="000C47AD"/>
    <w:rsid w:val="000C7482"/>
    <w:rsid w:val="000D22C5"/>
    <w:rsid w:val="000D558C"/>
    <w:rsid w:val="000E5826"/>
    <w:rsid w:val="000F5DE8"/>
    <w:rsid w:val="001141B6"/>
    <w:rsid w:val="0011566A"/>
    <w:rsid w:val="00117E1D"/>
    <w:rsid w:val="00121A8B"/>
    <w:rsid w:val="00122696"/>
    <w:rsid w:val="00134AC8"/>
    <w:rsid w:val="00135A5A"/>
    <w:rsid w:val="00137E81"/>
    <w:rsid w:val="00144E1A"/>
    <w:rsid w:val="00145E91"/>
    <w:rsid w:val="001519FF"/>
    <w:rsid w:val="0015397E"/>
    <w:rsid w:val="00153DF9"/>
    <w:rsid w:val="001550AB"/>
    <w:rsid w:val="00160764"/>
    <w:rsid w:val="00166205"/>
    <w:rsid w:val="00174FF0"/>
    <w:rsid w:val="001848D6"/>
    <w:rsid w:val="00186FF5"/>
    <w:rsid w:val="00191BC4"/>
    <w:rsid w:val="001A3BC9"/>
    <w:rsid w:val="001A7F9D"/>
    <w:rsid w:val="001B397A"/>
    <w:rsid w:val="001B7D10"/>
    <w:rsid w:val="001C735A"/>
    <w:rsid w:val="001D35FD"/>
    <w:rsid w:val="001D599D"/>
    <w:rsid w:val="001F2821"/>
    <w:rsid w:val="00201049"/>
    <w:rsid w:val="00206A63"/>
    <w:rsid w:val="002143B9"/>
    <w:rsid w:val="002162AE"/>
    <w:rsid w:val="002165D6"/>
    <w:rsid w:val="002216C9"/>
    <w:rsid w:val="00222C85"/>
    <w:rsid w:val="00231568"/>
    <w:rsid w:val="002343ED"/>
    <w:rsid w:val="00241AC7"/>
    <w:rsid w:val="002518C7"/>
    <w:rsid w:val="002571F4"/>
    <w:rsid w:val="00264AA8"/>
    <w:rsid w:val="00274EB7"/>
    <w:rsid w:val="00281B62"/>
    <w:rsid w:val="00283794"/>
    <w:rsid w:val="00293FB7"/>
    <w:rsid w:val="002B21A5"/>
    <w:rsid w:val="002B4207"/>
    <w:rsid w:val="002B6FD4"/>
    <w:rsid w:val="002B7B17"/>
    <w:rsid w:val="002C2AC5"/>
    <w:rsid w:val="002C36F6"/>
    <w:rsid w:val="002C5C3C"/>
    <w:rsid w:val="002D2E83"/>
    <w:rsid w:val="002D2EB5"/>
    <w:rsid w:val="002D6F44"/>
    <w:rsid w:val="002E25E6"/>
    <w:rsid w:val="002E3487"/>
    <w:rsid w:val="002E77D5"/>
    <w:rsid w:val="002F4A7A"/>
    <w:rsid w:val="002F5CFC"/>
    <w:rsid w:val="003031D4"/>
    <w:rsid w:val="00311638"/>
    <w:rsid w:val="00313E26"/>
    <w:rsid w:val="00317B55"/>
    <w:rsid w:val="00317CC2"/>
    <w:rsid w:val="00322113"/>
    <w:rsid w:val="00324F2E"/>
    <w:rsid w:val="003267D7"/>
    <w:rsid w:val="00331D8A"/>
    <w:rsid w:val="003337BE"/>
    <w:rsid w:val="003470EA"/>
    <w:rsid w:val="00354896"/>
    <w:rsid w:val="00357D20"/>
    <w:rsid w:val="00363DBC"/>
    <w:rsid w:val="00365F55"/>
    <w:rsid w:val="003717F0"/>
    <w:rsid w:val="0037293E"/>
    <w:rsid w:val="00372A77"/>
    <w:rsid w:val="0038166C"/>
    <w:rsid w:val="00381BA3"/>
    <w:rsid w:val="00385C5A"/>
    <w:rsid w:val="003914F8"/>
    <w:rsid w:val="00392430"/>
    <w:rsid w:val="00392F09"/>
    <w:rsid w:val="00394FFF"/>
    <w:rsid w:val="00397D52"/>
    <w:rsid w:val="003A329C"/>
    <w:rsid w:val="003B0D07"/>
    <w:rsid w:val="003B1FBE"/>
    <w:rsid w:val="003B33CE"/>
    <w:rsid w:val="003B40BE"/>
    <w:rsid w:val="003B5851"/>
    <w:rsid w:val="003B6421"/>
    <w:rsid w:val="003D031A"/>
    <w:rsid w:val="003D0C5D"/>
    <w:rsid w:val="003D157F"/>
    <w:rsid w:val="003D5099"/>
    <w:rsid w:val="003E200C"/>
    <w:rsid w:val="003E3375"/>
    <w:rsid w:val="003E3766"/>
    <w:rsid w:val="003E444A"/>
    <w:rsid w:val="003E56A7"/>
    <w:rsid w:val="003E7340"/>
    <w:rsid w:val="003F3D88"/>
    <w:rsid w:val="00403C45"/>
    <w:rsid w:val="00406774"/>
    <w:rsid w:val="00406C64"/>
    <w:rsid w:val="004115DD"/>
    <w:rsid w:val="00414538"/>
    <w:rsid w:val="00420170"/>
    <w:rsid w:val="0042276D"/>
    <w:rsid w:val="0043755F"/>
    <w:rsid w:val="004464AB"/>
    <w:rsid w:val="004523E4"/>
    <w:rsid w:val="0045260E"/>
    <w:rsid w:val="004551A7"/>
    <w:rsid w:val="00466F46"/>
    <w:rsid w:val="0047054E"/>
    <w:rsid w:val="00472695"/>
    <w:rsid w:val="00476EBB"/>
    <w:rsid w:val="00484B84"/>
    <w:rsid w:val="0048683D"/>
    <w:rsid w:val="0049046F"/>
    <w:rsid w:val="004930D9"/>
    <w:rsid w:val="00496C27"/>
    <w:rsid w:val="004C5D64"/>
    <w:rsid w:val="004D1446"/>
    <w:rsid w:val="004D1F81"/>
    <w:rsid w:val="004E1569"/>
    <w:rsid w:val="004E1E84"/>
    <w:rsid w:val="004E1FD8"/>
    <w:rsid w:val="004E271A"/>
    <w:rsid w:val="004E5BFC"/>
    <w:rsid w:val="0050114B"/>
    <w:rsid w:val="00502200"/>
    <w:rsid w:val="0050326F"/>
    <w:rsid w:val="00505C51"/>
    <w:rsid w:val="005123FD"/>
    <w:rsid w:val="005211F4"/>
    <w:rsid w:val="005248B0"/>
    <w:rsid w:val="00531A21"/>
    <w:rsid w:val="005354D1"/>
    <w:rsid w:val="005371AF"/>
    <w:rsid w:val="00545F61"/>
    <w:rsid w:val="005571B2"/>
    <w:rsid w:val="00562469"/>
    <w:rsid w:val="00566DB2"/>
    <w:rsid w:val="00570B4E"/>
    <w:rsid w:val="00571F43"/>
    <w:rsid w:val="00572AEA"/>
    <w:rsid w:val="005800F6"/>
    <w:rsid w:val="0058065A"/>
    <w:rsid w:val="00584702"/>
    <w:rsid w:val="0059611A"/>
    <w:rsid w:val="00596270"/>
    <w:rsid w:val="005B30F3"/>
    <w:rsid w:val="005B654D"/>
    <w:rsid w:val="005C00DF"/>
    <w:rsid w:val="005C4E6A"/>
    <w:rsid w:val="005C5039"/>
    <w:rsid w:val="005E340B"/>
    <w:rsid w:val="005E5D56"/>
    <w:rsid w:val="005E6930"/>
    <w:rsid w:val="005F52B6"/>
    <w:rsid w:val="006055E2"/>
    <w:rsid w:val="00605D3A"/>
    <w:rsid w:val="00606B99"/>
    <w:rsid w:val="0061080A"/>
    <w:rsid w:val="006149FB"/>
    <w:rsid w:val="00624273"/>
    <w:rsid w:val="006243F1"/>
    <w:rsid w:val="00624DED"/>
    <w:rsid w:val="00633CBD"/>
    <w:rsid w:val="00634EFF"/>
    <w:rsid w:val="00643D46"/>
    <w:rsid w:val="006446F5"/>
    <w:rsid w:val="0065248E"/>
    <w:rsid w:val="00661B38"/>
    <w:rsid w:val="006620F2"/>
    <w:rsid w:val="00662CE9"/>
    <w:rsid w:val="00675890"/>
    <w:rsid w:val="00682BC6"/>
    <w:rsid w:val="00683A59"/>
    <w:rsid w:val="00686653"/>
    <w:rsid w:val="00691D19"/>
    <w:rsid w:val="006A07D4"/>
    <w:rsid w:val="006A4EEF"/>
    <w:rsid w:val="006A6566"/>
    <w:rsid w:val="006C7855"/>
    <w:rsid w:val="006C78E1"/>
    <w:rsid w:val="006E1636"/>
    <w:rsid w:val="006E23F8"/>
    <w:rsid w:val="006E6D86"/>
    <w:rsid w:val="006F26EC"/>
    <w:rsid w:val="006F3B77"/>
    <w:rsid w:val="006F66D0"/>
    <w:rsid w:val="006F7AC1"/>
    <w:rsid w:val="00703D8D"/>
    <w:rsid w:val="00712DC2"/>
    <w:rsid w:val="007140B3"/>
    <w:rsid w:val="00714D5F"/>
    <w:rsid w:val="00721AE1"/>
    <w:rsid w:val="00723543"/>
    <w:rsid w:val="00724DB7"/>
    <w:rsid w:val="0072678D"/>
    <w:rsid w:val="0073021B"/>
    <w:rsid w:val="007304A7"/>
    <w:rsid w:val="0073280D"/>
    <w:rsid w:val="007338ED"/>
    <w:rsid w:val="0073533D"/>
    <w:rsid w:val="00742E61"/>
    <w:rsid w:val="007445EA"/>
    <w:rsid w:val="00752B03"/>
    <w:rsid w:val="00757B3B"/>
    <w:rsid w:val="00760B35"/>
    <w:rsid w:val="00767746"/>
    <w:rsid w:val="0077006A"/>
    <w:rsid w:val="00787B69"/>
    <w:rsid w:val="007940A0"/>
    <w:rsid w:val="007A6F7B"/>
    <w:rsid w:val="007B083F"/>
    <w:rsid w:val="007B1682"/>
    <w:rsid w:val="007C128F"/>
    <w:rsid w:val="007C1433"/>
    <w:rsid w:val="007C2E57"/>
    <w:rsid w:val="007C5C42"/>
    <w:rsid w:val="007C73C9"/>
    <w:rsid w:val="007D6B2C"/>
    <w:rsid w:val="007D6DB6"/>
    <w:rsid w:val="007D7100"/>
    <w:rsid w:val="007E11C7"/>
    <w:rsid w:val="007E2C75"/>
    <w:rsid w:val="007F564C"/>
    <w:rsid w:val="0081603A"/>
    <w:rsid w:val="0082002E"/>
    <w:rsid w:val="00831210"/>
    <w:rsid w:val="008322C4"/>
    <w:rsid w:val="008357FC"/>
    <w:rsid w:val="0083698F"/>
    <w:rsid w:val="008408C3"/>
    <w:rsid w:val="0084432A"/>
    <w:rsid w:val="00845919"/>
    <w:rsid w:val="0085340B"/>
    <w:rsid w:val="00855FA7"/>
    <w:rsid w:val="0086249C"/>
    <w:rsid w:val="0086652E"/>
    <w:rsid w:val="00874F01"/>
    <w:rsid w:val="00883530"/>
    <w:rsid w:val="00887AC3"/>
    <w:rsid w:val="00890911"/>
    <w:rsid w:val="008938F3"/>
    <w:rsid w:val="008B0753"/>
    <w:rsid w:val="008B32C4"/>
    <w:rsid w:val="008D7749"/>
    <w:rsid w:val="008E22A6"/>
    <w:rsid w:val="008E360B"/>
    <w:rsid w:val="008E3E42"/>
    <w:rsid w:val="009000FF"/>
    <w:rsid w:val="009004F6"/>
    <w:rsid w:val="00911341"/>
    <w:rsid w:val="00911B26"/>
    <w:rsid w:val="009122B4"/>
    <w:rsid w:val="0092046A"/>
    <w:rsid w:val="00920838"/>
    <w:rsid w:val="009276D9"/>
    <w:rsid w:val="00936932"/>
    <w:rsid w:val="009437AC"/>
    <w:rsid w:val="00943E29"/>
    <w:rsid w:val="00945D8D"/>
    <w:rsid w:val="00957679"/>
    <w:rsid w:val="00957FD6"/>
    <w:rsid w:val="00960B0E"/>
    <w:rsid w:val="009671D1"/>
    <w:rsid w:val="00970C34"/>
    <w:rsid w:val="0097134D"/>
    <w:rsid w:val="009768DD"/>
    <w:rsid w:val="00997FB6"/>
    <w:rsid w:val="009A1917"/>
    <w:rsid w:val="009A2C27"/>
    <w:rsid w:val="009A515C"/>
    <w:rsid w:val="009B3937"/>
    <w:rsid w:val="009B6C50"/>
    <w:rsid w:val="009D1433"/>
    <w:rsid w:val="009D272F"/>
    <w:rsid w:val="009E0A4E"/>
    <w:rsid w:val="009E1994"/>
    <w:rsid w:val="009E47E1"/>
    <w:rsid w:val="009E5A27"/>
    <w:rsid w:val="009E7B62"/>
    <w:rsid w:val="009F2F03"/>
    <w:rsid w:val="009F36B8"/>
    <w:rsid w:val="00A00A49"/>
    <w:rsid w:val="00A0247F"/>
    <w:rsid w:val="00A14C14"/>
    <w:rsid w:val="00A221B8"/>
    <w:rsid w:val="00A22620"/>
    <w:rsid w:val="00A23B46"/>
    <w:rsid w:val="00A34564"/>
    <w:rsid w:val="00A4146C"/>
    <w:rsid w:val="00A43D74"/>
    <w:rsid w:val="00A619D6"/>
    <w:rsid w:val="00A62BFC"/>
    <w:rsid w:val="00A638CB"/>
    <w:rsid w:val="00A64EFC"/>
    <w:rsid w:val="00A660C7"/>
    <w:rsid w:val="00A71050"/>
    <w:rsid w:val="00A744A5"/>
    <w:rsid w:val="00A75A20"/>
    <w:rsid w:val="00A763DC"/>
    <w:rsid w:val="00A869AB"/>
    <w:rsid w:val="00A915E9"/>
    <w:rsid w:val="00A979A4"/>
    <w:rsid w:val="00AA0CB1"/>
    <w:rsid w:val="00AA3F4B"/>
    <w:rsid w:val="00AA7605"/>
    <w:rsid w:val="00AB6214"/>
    <w:rsid w:val="00AD2E7B"/>
    <w:rsid w:val="00AD353F"/>
    <w:rsid w:val="00AD7EB7"/>
    <w:rsid w:val="00B02664"/>
    <w:rsid w:val="00B04362"/>
    <w:rsid w:val="00B13453"/>
    <w:rsid w:val="00B17FAA"/>
    <w:rsid w:val="00B25628"/>
    <w:rsid w:val="00B348E1"/>
    <w:rsid w:val="00B3588C"/>
    <w:rsid w:val="00B40B24"/>
    <w:rsid w:val="00B439F7"/>
    <w:rsid w:val="00B658D3"/>
    <w:rsid w:val="00B670B5"/>
    <w:rsid w:val="00B7661D"/>
    <w:rsid w:val="00B81857"/>
    <w:rsid w:val="00B9132C"/>
    <w:rsid w:val="00B92725"/>
    <w:rsid w:val="00B92E74"/>
    <w:rsid w:val="00B941D8"/>
    <w:rsid w:val="00B9774D"/>
    <w:rsid w:val="00BA0C71"/>
    <w:rsid w:val="00BA1F24"/>
    <w:rsid w:val="00BA21C3"/>
    <w:rsid w:val="00BA2D34"/>
    <w:rsid w:val="00BA5B8C"/>
    <w:rsid w:val="00BA77BB"/>
    <w:rsid w:val="00BB221D"/>
    <w:rsid w:val="00BD5936"/>
    <w:rsid w:val="00BE237D"/>
    <w:rsid w:val="00BE5678"/>
    <w:rsid w:val="00BF1AF5"/>
    <w:rsid w:val="00BF31AA"/>
    <w:rsid w:val="00BF7557"/>
    <w:rsid w:val="00C04858"/>
    <w:rsid w:val="00C058A4"/>
    <w:rsid w:val="00C07121"/>
    <w:rsid w:val="00C11E4D"/>
    <w:rsid w:val="00C14DFC"/>
    <w:rsid w:val="00C15850"/>
    <w:rsid w:val="00C20DD6"/>
    <w:rsid w:val="00C259D0"/>
    <w:rsid w:val="00C37E84"/>
    <w:rsid w:val="00C422E1"/>
    <w:rsid w:val="00C43B13"/>
    <w:rsid w:val="00C47A34"/>
    <w:rsid w:val="00C5335B"/>
    <w:rsid w:val="00C540F0"/>
    <w:rsid w:val="00C57C4C"/>
    <w:rsid w:val="00C67EE8"/>
    <w:rsid w:val="00C734DE"/>
    <w:rsid w:val="00C75C67"/>
    <w:rsid w:val="00C77D9D"/>
    <w:rsid w:val="00C82330"/>
    <w:rsid w:val="00C82A79"/>
    <w:rsid w:val="00C84B96"/>
    <w:rsid w:val="00C87161"/>
    <w:rsid w:val="00C87767"/>
    <w:rsid w:val="00C90018"/>
    <w:rsid w:val="00C9076F"/>
    <w:rsid w:val="00C95824"/>
    <w:rsid w:val="00CA123D"/>
    <w:rsid w:val="00CA1D42"/>
    <w:rsid w:val="00CB0F4D"/>
    <w:rsid w:val="00CB35C0"/>
    <w:rsid w:val="00CB7761"/>
    <w:rsid w:val="00CC0DE2"/>
    <w:rsid w:val="00CD50EC"/>
    <w:rsid w:val="00CD53B4"/>
    <w:rsid w:val="00CE0666"/>
    <w:rsid w:val="00CF0679"/>
    <w:rsid w:val="00CF0B9F"/>
    <w:rsid w:val="00CF38B4"/>
    <w:rsid w:val="00CF4538"/>
    <w:rsid w:val="00CF4663"/>
    <w:rsid w:val="00D0710A"/>
    <w:rsid w:val="00D072F8"/>
    <w:rsid w:val="00D143C3"/>
    <w:rsid w:val="00D15560"/>
    <w:rsid w:val="00D16741"/>
    <w:rsid w:val="00D24B2B"/>
    <w:rsid w:val="00D3394C"/>
    <w:rsid w:val="00D51119"/>
    <w:rsid w:val="00D540D6"/>
    <w:rsid w:val="00D54B76"/>
    <w:rsid w:val="00D61B63"/>
    <w:rsid w:val="00D63E73"/>
    <w:rsid w:val="00D65319"/>
    <w:rsid w:val="00D65CCF"/>
    <w:rsid w:val="00D812E4"/>
    <w:rsid w:val="00D82D57"/>
    <w:rsid w:val="00D837DD"/>
    <w:rsid w:val="00D8662F"/>
    <w:rsid w:val="00D8677E"/>
    <w:rsid w:val="00D91A87"/>
    <w:rsid w:val="00D92932"/>
    <w:rsid w:val="00D940CB"/>
    <w:rsid w:val="00DA10B9"/>
    <w:rsid w:val="00DA5963"/>
    <w:rsid w:val="00DA67EB"/>
    <w:rsid w:val="00DB3D83"/>
    <w:rsid w:val="00DC31DD"/>
    <w:rsid w:val="00DC464E"/>
    <w:rsid w:val="00DC57A8"/>
    <w:rsid w:val="00DF2E1A"/>
    <w:rsid w:val="00DF73FB"/>
    <w:rsid w:val="00E00842"/>
    <w:rsid w:val="00E043C1"/>
    <w:rsid w:val="00E103ED"/>
    <w:rsid w:val="00E12404"/>
    <w:rsid w:val="00E214F3"/>
    <w:rsid w:val="00E2454B"/>
    <w:rsid w:val="00E32074"/>
    <w:rsid w:val="00E328FB"/>
    <w:rsid w:val="00E42DD7"/>
    <w:rsid w:val="00E44828"/>
    <w:rsid w:val="00E600A9"/>
    <w:rsid w:val="00E60ED4"/>
    <w:rsid w:val="00E728D2"/>
    <w:rsid w:val="00E76C3B"/>
    <w:rsid w:val="00E81CF2"/>
    <w:rsid w:val="00E844A7"/>
    <w:rsid w:val="00E877AF"/>
    <w:rsid w:val="00E92E03"/>
    <w:rsid w:val="00E94381"/>
    <w:rsid w:val="00E94FCF"/>
    <w:rsid w:val="00E960E8"/>
    <w:rsid w:val="00EA0450"/>
    <w:rsid w:val="00EA178B"/>
    <w:rsid w:val="00EA257D"/>
    <w:rsid w:val="00ED22AE"/>
    <w:rsid w:val="00ED258A"/>
    <w:rsid w:val="00EE39F0"/>
    <w:rsid w:val="00EE564A"/>
    <w:rsid w:val="00EF0770"/>
    <w:rsid w:val="00EF18F2"/>
    <w:rsid w:val="00EF2A87"/>
    <w:rsid w:val="00EF3D0B"/>
    <w:rsid w:val="00EF652B"/>
    <w:rsid w:val="00EF6FC2"/>
    <w:rsid w:val="00F0518C"/>
    <w:rsid w:val="00F13774"/>
    <w:rsid w:val="00F2248D"/>
    <w:rsid w:val="00F24874"/>
    <w:rsid w:val="00F26614"/>
    <w:rsid w:val="00F337BE"/>
    <w:rsid w:val="00F35F27"/>
    <w:rsid w:val="00F434F7"/>
    <w:rsid w:val="00F44532"/>
    <w:rsid w:val="00F536F2"/>
    <w:rsid w:val="00F54CF6"/>
    <w:rsid w:val="00F6194E"/>
    <w:rsid w:val="00F71130"/>
    <w:rsid w:val="00F7447B"/>
    <w:rsid w:val="00F747C9"/>
    <w:rsid w:val="00F87D59"/>
    <w:rsid w:val="00F90574"/>
    <w:rsid w:val="00F910AA"/>
    <w:rsid w:val="00F92242"/>
    <w:rsid w:val="00FA2F59"/>
    <w:rsid w:val="00FB186F"/>
    <w:rsid w:val="00FB7B97"/>
    <w:rsid w:val="00FC4CBE"/>
    <w:rsid w:val="00FC4D8F"/>
    <w:rsid w:val="00FD135C"/>
    <w:rsid w:val="00FD36FD"/>
    <w:rsid w:val="00FD4638"/>
    <w:rsid w:val="00FD6EEA"/>
    <w:rsid w:val="00FE37D3"/>
    <w:rsid w:val="00FE54DE"/>
    <w:rsid w:val="00FF0194"/>
    <w:rsid w:val="00FF24F9"/>
    <w:rsid w:val="00FF3AED"/>
    <w:rsid w:val="00FF4082"/>
    <w:rsid w:val="00FF6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6BD46"/>
  <w15:docId w15:val="{DDA09BC0-1886-4A27-BD8E-D499F1C91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1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35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F31A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46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B21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6">
    <w:name w:val="Знак Знак Знак Знак"/>
    <w:basedOn w:val="a"/>
    <w:next w:val="2"/>
    <w:autoRedefine/>
    <w:rsid w:val="002B21A5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2B21A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7">
    <w:name w:val="Знак Знак Знак Знак"/>
    <w:basedOn w:val="a"/>
    <w:next w:val="2"/>
    <w:autoRedefine/>
    <w:rsid w:val="009004F6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8">
    <w:name w:val="List Paragraph"/>
    <w:basedOn w:val="a"/>
    <w:uiPriority w:val="34"/>
    <w:qFormat/>
    <w:rsid w:val="00E2454B"/>
    <w:pPr>
      <w:ind w:left="720"/>
      <w:contextualSpacing/>
    </w:pPr>
  </w:style>
  <w:style w:type="table" w:customStyle="1" w:styleId="TableGrid">
    <w:name w:val="TableGrid"/>
    <w:rsid w:val="002F5CF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9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E3BEB-F1AD-445B-98A9-BD6CDB394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Асель</dc:creator>
  <cp:lastModifiedBy>Беляева Елена Александровна</cp:lastModifiedBy>
  <cp:revision>10</cp:revision>
  <cp:lastPrinted>2021-02-08T08:55:00Z</cp:lastPrinted>
  <dcterms:created xsi:type="dcterms:W3CDTF">2023-12-22T10:29:00Z</dcterms:created>
  <dcterms:modified xsi:type="dcterms:W3CDTF">2026-07-21T11:59:00Z</dcterms:modified>
</cp:coreProperties>
</file>