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F10" w:rsidRPr="003316A8" w:rsidRDefault="00FB5F10" w:rsidP="00FB5F10">
      <w:pPr>
        <w:jc w:val="center"/>
        <w:rPr>
          <w:b/>
          <w:sz w:val="24"/>
          <w:szCs w:val="24"/>
        </w:rPr>
      </w:pPr>
      <w:r w:rsidRPr="003316A8">
        <w:rPr>
          <w:b/>
          <w:sz w:val="24"/>
          <w:szCs w:val="24"/>
        </w:rPr>
        <w:t xml:space="preserve">ДОГОВОР </w:t>
      </w:r>
    </w:p>
    <w:p w:rsidR="00FB5F10" w:rsidRPr="003316A8" w:rsidRDefault="00FB5F10" w:rsidP="00FB5F10">
      <w:pPr>
        <w:jc w:val="center"/>
        <w:rPr>
          <w:b/>
          <w:sz w:val="24"/>
          <w:szCs w:val="24"/>
        </w:rPr>
      </w:pPr>
      <w:proofErr w:type="gramStart"/>
      <w:r w:rsidRPr="003316A8">
        <w:rPr>
          <w:b/>
          <w:sz w:val="24"/>
          <w:szCs w:val="24"/>
        </w:rPr>
        <w:t>оказания</w:t>
      </w:r>
      <w:proofErr w:type="gramEnd"/>
      <w:r w:rsidRPr="003316A8">
        <w:rPr>
          <w:b/>
          <w:sz w:val="24"/>
          <w:szCs w:val="24"/>
        </w:rPr>
        <w:t xml:space="preserve"> услуг  №___</w:t>
      </w:r>
    </w:p>
    <w:p w:rsidR="00FB5F10" w:rsidRPr="003316A8" w:rsidRDefault="00FB5F10" w:rsidP="00FB5F10">
      <w:pPr>
        <w:jc w:val="right"/>
        <w:rPr>
          <w:sz w:val="24"/>
          <w:szCs w:val="24"/>
          <w:u w:val="single"/>
        </w:rPr>
      </w:pPr>
    </w:p>
    <w:p w:rsidR="00FB5F10" w:rsidRPr="003316A8" w:rsidRDefault="00FB5F10" w:rsidP="00FB5F10">
      <w:pPr>
        <w:rPr>
          <w:sz w:val="24"/>
          <w:szCs w:val="24"/>
        </w:rPr>
      </w:pPr>
      <w:r w:rsidRPr="003316A8">
        <w:rPr>
          <w:sz w:val="24"/>
          <w:szCs w:val="24"/>
        </w:rPr>
        <w:t xml:space="preserve">пос. Местечко </w:t>
      </w:r>
      <w:proofErr w:type="spellStart"/>
      <w:r w:rsidRPr="003316A8">
        <w:rPr>
          <w:sz w:val="24"/>
          <w:szCs w:val="24"/>
        </w:rPr>
        <w:t>Раифа</w:t>
      </w:r>
      <w:proofErr w:type="spellEnd"/>
      <w:r w:rsidRPr="003316A8">
        <w:rPr>
          <w:sz w:val="24"/>
          <w:szCs w:val="24"/>
        </w:rPr>
        <w:t xml:space="preserve">                                       </w:t>
      </w:r>
    </w:p>
    <w:p w:rsidR="00FB5F10" w:rsidRPr="003316A8" w:rsidRDefault="00FB5F10" w:rsidP="00FB5F10">
      <w:pPr>
        <w:rPr>
          <w:sz w:val="24"/>
          <w:szCs w:val="24"/>
        </w:rPr>
      </w:pPr>
      <w:r w:rsidRPr="003316A8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Pr="003316A8">
        <w:rPr>
          <w:sz w:val="24"/>
          <w:szCs w:val="24"/>
        </w:rPr>
        <w:t xml:space="preserve">«  </w:t>
      </w:r>
      <w:proofErr w:type="gramEnd"/>
      <w:r w:rsidRPr="003316A8">
        <w:rPr>
          <w:sz w:val="24"/>
          <w:szCs w:val="24"/>
        </w:rPr>
        <w:t xml:space="preserve">    » </w:t>
      </w:r>
      <w:r>
        <w:rPr>
          <w:sz w:val="24"/>
          <w:szCs w:val="24"/>
        </w:rPr>
        <w:t xml:space="preserve"> августа   </w:t>
      </w:r>
      <w:r w:rsidRPr="003316A8">
        <w:rPr>
          <w:sz w:val="24"/>
          <w:szCs w:val="24"/>
        </w:rPr>
        <w:t>2026 г.</w:t>
      </w:r>
    </w:p>
    <w:p w:rsidR="00FB5F10" w:rsidRPr="003316A8" w:rsidRDefault="00FB5F10" w:rsidP="00FB5F10">
      <w:pPr>
        <w:jc w:val="both"/>
        <w:rPr>
          <w:sz w:val="24"/>
          <w:szCs w:val="24"/>
        </w:rPr>
      </w:pPr>
    </w:p>
    <w:p w:rsidR="00FB5F10" w:rsidRPr="003316A8" w:rsidRDefault="00FB5F10" w:rsidP="00FB5F10">
      <w:pPr>
        <w:shd w:val="clear" w:color="auto" w:fill="FFFFFF"/>
        <w:jc w:val="both"/>
        <w:rPr>
          <w:color w:val="000000"/>
          <w:sz w:val="24"/>
          <w:szCs w:val="24"/>
        </w:rPr>
      </w:pPr>
      <w:r w:rsidRPr="003316A8">
        <w:rPr>
          <w:b/>
          <w:sz w:val="24"/>
          <w:szCs w:val="24"/>
        </w:rPr>
        <w:t xml:space="preserve">         _______________________________________</w:t>
      </w:r>
      <w:r w:rsidRPr="003316A8">
        <w:rPr>
          <w:sz w:val="24"/>
          <w:szCs w:val="24"/>
        </w:rPr>
        <w:t xml:space="preserve">, именуемое в дальнейшем «Фрахтовщик», в лице директора </w:t>
      </w:r>
      <w:r w:rsidRPr="003316A8">
        <w:rPr>
          <w:b/>
          <w:sz w:val="24"/>
          <w:szCs w:val="24"/>
        </w:rPr>
        <w:t>_______________________________________-,</w:t>
      </w:r>
      <w:r w:rsidRPr="003316A8">
        <w:rPr>
          <w:sz w:val="24"/>
          <w:szCs w:val="24"/>
        </w:rPr>
        <w:t xml:space="preserve"> действующего на основании </w:t>
      </w:r>
      <w:r w:rsidRPr="003316A8">
        <w:rPr>
          <w:b/>
          <w:sz w:val="24"/>
          <w:szCs w:val="24"/>
        </w:rPr>
        <w:t>Устава</w:t>
      </w:r>
      <w:r w:rsidRPr="003316A8">
        <w:rPr>
          <w:sz w:val="24"/>
          <w:szCs w:val="24"/>
        </w:rPr>
        <w:t xml:space="preserve">, с одной стороны, и </w:t>
      </w:r>
      <w:r w:rsidRPr="003316A8">
        <w:rPr>
          <w:color w:val="000000"/>
          <w:sz w:val="24"/>
          <w:szCs w:val="24"/>
        </w:rPr>
        <w:t>(РАИФСКОЕ СПЕЦИАЛЬНОЕ УЧЕБНО-ВОСПИТАТЕЛЬНОЕ УЧРЕЖДЕНИЕ ЗАКРЫТОГО ТИПА, РАИФСКОЕ СУВУ, ФГБПОУ "РАИФСКОЕ СУВУ"</w:t>
      </w:r>
      <w:proofErr w:type="gramStart"/>
      <w:r w:rsidRPr="003316A8">
        <w:rPr>
          <w:color w:val="000000"/>
          <w:sz w:val="24"/>
          <w:szCs w:val="24"/>
        </w:rPr>
        <w:t>),</w:t>
      </w:r>
      <w:r w:rsidRPr="003316A8">
        <w:rPr>
          <w:sz w:val="24"/>
          <w:szCs w:val="24"/>
        </w:rPr>
        <w:t>,</w:t>
      </w:r>
      <w:proofErr w:type="gramEnd"/>
      <w:r w:rsidRPr="003316A8">
        <w:rPr>
          <w:sz w:val="24"/>
          <w:szCs w:val="24"/>
        </w:rPr>
        <w:t xml:space="preserve"> именуемое в дальнейшем «Фрахтователь», в лице Директора Кисиль Н.П., действующего на основании Устава, с другой стороны, заключили настоящий Договор о нижеследующем: </w:t>
      </w:r>
    </w:p>
    <w:p w:rsidR="00FB5F10" w:rsidRPr="003316A8" w:rsidRDefault="00FB5F10" w:rsidP="00FB5F10">
      <w:pPr>
        <w:numPr>
          <w:ilvl w:val="0"/>
          <w:numId w:val="2"/>
        </w:numPr>
        <w:spacing w:before="120" w:after="120"/>
        <w:ind w:left="360"/>
        <w:jc w:val="center"/>
        <w:rPr>
          <w:b/>
          <w:sz w:val="24"/>
          <w:szCs w:val="24"/>
        </w:rPr>
      </w:pPr>
      <w:r w:rsidRPr="003316A8">
        <w:rPr>
          <w:b/>
          <w:sz w:val="24"/>
          <w:szCs w:val="24"/>
        </w:rPr>
        <w:t>Предмет договора</w:t>
      </w:r>
    </w:p>
    <w:p w:rsidR="00FB5F10" w:rsidRPr="003316A8" w:rsidRDefault="00FB5F10" w:rsidP="00FB5F10">
      <w:pPr>
        <w:pStyle w:val="3"/>
        <w:numPr>
          <w:ilvl w:val="1"/>
          <w:numId w:val="2"/>
        </w:numPr>
        <w:ind w:left="0" w:firstLine="709"/>
        <w:jc w:val="both"/>
        <w:rPr>
          <w:b w:val="0"/>
          <w:szCs w:val="24"/>
        </w:rPr>
      </w:pPr>
      <w:r w:rsidRPr="003316A8">
        <w:rPr>
          <w:b w:val="0"/>
          <w:szCs w:val="24"/>
        </w:rPr>
        <w:t>Фрахтовщик обязуется предоставить Фрахтователю за плату транспортные средства для перевозок пассажиров (</w:t>
      </w:r>
      <w:r w:rsidRPr="003316A8">
        <w:rPr>
          <w:b w:val="0"/>
          <w:bCs/>
          <w:szCs w:val="24"/>
        </w:rPr>
        <w:t>лиц, определенных Фрахтователем путем предоставления списка пассажиров с указанием</w:t>
      </w:r>
      <w:r w:rsidRPr="003316A8">
        <w:rPr>
          <w:rStyle w:val="apple-converted-space"/>
          <w:b w:val="0"/>
          <w:bCs/>
          <w:szCs w:val="24"/>
        </w:rPr>
        <w:t> </w:t>
      </w:r>
      <w:r w:rsidRPr="003316A8">
        <w:rPr>
          <w:b w:val="0"/>
          <w:szCs w:val="24"/>
        </w:rPr>
        <w:t xml:space="preserve">в заявке вида документов, удостоверяющих право пассажиров на проезд в автобусе (далее – пассажиры)), в соответствии заявками, и оказать услуги по управлению и технической эксплуатации передаваемого для перевозки пассажиров и багажа автотранспорта. </w:t>
      </w:r>
    </w:p>
    <w:p w:rsidR="00FB5F10" w:rsidRPr="003316A8" w:rsidRDefault="00FB5F10" w:rsidP="00FB5F10">
      <w:pPr>
        <w:pStyle w:val="3"/>
        <w:numPr>
          <w:ilvl w:val="1"/>
          <w:numId w:val="2"/>
        </w:numPr>
        <w:ind w:left="0" w:firstLine="709"/>
        <w:jc w:val="both"/>
        <w:rPr>
          <w:b w:val="0"/>
          <w:szCs w:val="24"/>
        </w:rPr>
      </w:pPr>
      <w:r w:rsidRPr="003316A8">
        <w:rPr>
          <w:b w:val="0"/>
          <w:szCs w:val="24"/>
        </w:rPr>
        <w:t>Фрахтователь обязуется оплатить стоимость пользования предоставленными транспортными средствами.</w:t>
      </w:r>
    </w:p>
    <w:p w:rsidR="00FB5F10" w:rsidRPr="003316A8" w:rsidRDefault="00FB5F10" w:rsidP="00FB5F10">
      <w:pPr>
        <w:pStyle w:val="3"/>
        <w:numPr>
          <w:ilvl w:val="1"/>
          <w:numId w:val="2"/>
        </w:numPr>
        <w:ind w:left="0" w:firstLine="709"/>
        <w:jc w:val="both"/>
        <w:rPr>
          <w:b w:val="0"/>
          <w:szCs w:val="24"/>
        </w:rPr>
      </w:pPr>
      <w:r w:rsidRPr="003316A8">
        <w:rPr>
          <w:b w:val="0"/>
          <w:szCs w:val="24"/>
        </w:rPr>
        <w:t xml:space="preserve">Период фрахта, маршрут следования, место и время подачи, время прибытия транспортных средств указываются Фрахтователем в заявке в срок не позднее 3-х рабочих дней до даты подачи автотранспорта. </w:t>
      </w:r>
      <w:r w:rsidRPr="003316A8">
        <w:rPr>
          <w:szCs w:val="24"/>
        </w:rPr>
        <w:t xml:space="preserve">Особые условия: </w:t>
      </w:r>
      <w:r w:rsidRPr="003316A8">
        <w:rPr>
          <w:b w:val="0"/>
          <w:szCs w:val="24"/>
        </w:rPr>
        <w:t xml:space="preserve">заявка на перевозки в предпраздничные </w:t>
      </w:r>
      <w:proofErr w:type="gramStart"/>
      <w:r w:rsidRPr="003316A8">
        <w:rPr>
          <w:b w:val="0"/>
          <w:szCs w:val="24"/>
        </w:rPr>
        <w:t>и  праздничные</w:t>
      </w:r>
      <w:proofErr w:type="gramEnd"/>
      <w:r w:rsidRPr="003316A8">
        <w:rPr>
          <w:b w:val="0"/>
          <w:szCs w:val="24"/>
        </w:rPr>
        <w:t xml:space="preserve"> дни, школьные каникулы  подается не позднее 20 календарных дней до начала фрахтования. </w:t>
      </w:r>
    </w:p>
    <w:p w:rsidR="00FB5F10" w:rsidRPr="003316A8" w:rsidRDefault="00FB5F10" w:rsidP="00FB5F10">
      <w:pPr>
        <w:pStyle w:val="3"/>
        <w:numPr>
          <w:ilvl w:val="1"/>
          <w:numId w:val="2"/>
        </w:numPr>
        <w:ind w:left="0" w:firstLine="709"/>
        <w:jc w:val="both"/>
        <w:rPr>
          <w:b w:val="0"/>
          <w:szCs w:val="24"/>
        </w:rPr>
      </w:pPr>
      <w:r w:rsidRPr="003316A8">
        <w:rPr>
          <w:b w:val="0"/>
          <w:szCs w:val="24"/>
        </w:rPr>
        <w:t xml:space="preserve">Заявка оформляется письменно на фирменном бланке с обязательным включением всей требуемой в ней информации и подписывается руководителем, либо лицом, наделенным полномочиями с приложением доверенности. В случае, если заявка заполнена не полностью, она не рассматривается и не исполняется. </w:t>
      </w:r>
    </w:p>
    <w:p w:rsidR="00FB5F10" w:rsidRPr="003316A8" w:rsidRDefault="00FB5F10" w:rsidP="00FB5F10">
      <w:pPr>
        <w:pStyle w:val="3"/>
        <w:numPr>
          <w:ilvl w:val="1"/>
          <w:numId w:val="2"/>
        </w:numPr>
        <w:ind w:left="0" w:firstLine="709"/>
        <w:jc w:val="both"/>
        <w:rPr>
          <w:b w:val="0"/>
          <w:szCs w:val="24"/>
        </w:rPr>
      </w:pPr>
      <w:r w:rsidRPr="003316A8">
        <w:rPr>
          <w:b w:val="0"/>
          <w:szCs w:val="24"/>
        </w:rPr>
        <w:t>Тип предоставляемых транспортных средств определяется в Приложении № 1 к настоящему Договору.</w:t>
      </w:r>
    </w:p>
    <w:p w:rsidR="00FB5F10" w:rsidRPr="003316A8" w:rsidRDefault="00FB5F10" w:rsidP="00FB5F10">
      <w:pPr>
        <w:numPr>
          <w:ilvl w:val="1"/>
          <w:numId w:val="2"/>
        </w:numPr>
        <w:rPr>
          <w:sz w:val="24"/>
          <w:szCs w:val="24"/>
        </w:rPr>
      </w:pPr>
      <w:r w:rsidRPr="003316A8">
        <w:rPr>
          <w:sz w:val="24"/>
          <w:szCs w:val="24"/>
        </w:rPr>
        <w:t xml:space="preserve">     Дата оказания </w:t>
      </w:r>
      <w:proofErr w:type="gramStart"/>
      <w:r w:rsidRPr="003316A8">
        <w:rPr>
          <w:sz w:val="24"/>
          <w:szCs w:val="24"/>
        </w:rPr>
        <w:t>услуг</w:t>
      </w:r>
      <w:r w:rsidRPr="003316A8">
        <w:rPr>
          <w:b/>
          <w:sz w:val="24"/>
          <w:szCs w:val="24"/>
        </w:rPr>
        <w:t xml:space="preserve">  -</w:t>
      </w:r>
      <w:proofErr w:type="gramEnd"/>
      <w:r w:rsidRPr="003316A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 17 августа по 21 августа  </w:t>
      </w:r>
      <w:r w:rsidRPr="003316A8">
        <w:rPr>
          <w:b/>
          <w:sz w:val="24"/>
          <w:szCs w:val="24"/>
        </w:rPr>
        <w:t>2026 года.</w:t>
      </w:r>
    </w:p>
    <w:p w:rsidR="00FB5F10" w:rsidRPr="003316A8" w:rsidRDefault="00FB5F10" w:rsidP="00FB5F10">
      <w:pPr>
        <w:pStyle w:val="a3"/>
        <w:numPr>
          <w:ilvl w:val="0"/>
          <w:numId w:val="1"/>
        </w:numPr>
        <w:spacing w:before="120" w:after="120"/>
        <w:jc w:val="center"/>
        <w:rPr>
          <w:b/>
          <w:sz w:val="24"/>
          <w:szCs w:val="24"/>
        </w:rPr>
      </w:pPr>
      <w:r w:rsidRPr="003316A8">
        <w:rPr>
          <w:b/>
          <w:sz w:val="24"/>
          <w:szCs w:val="24"/>
        </w:rPr>
        <w:t>Права и обязанности сторон</w:t>
      </w:r>
    </w:p>
    <w:p w:rsidR="00FB5F10" w:rsidRPr="003316A8" w:rsidRDefault="00FB5F10" w:rsidP="00FB5F10">
      <w:pPr>
        <w:pStyle w:val="a3"/>
        <w:rPr>
          <w:b/>
          <w:sz w:val="24"/>
          <w:szCs w:val="24"/>
        </w:rPr>
      </w:pPr>
      <w:r w:rsidRPr="003316A8">
        <w:rPr>
          <w:b/>
          <w:sz w:val="24"/>
          <w:szCs w:val="24"/>
        </w:rPr>
        <w:tab/>
        <w:t>2.1 Фрахтователь обязуется:</w:t>
      </w:r>
    </w:p>
    <w:p w:rsidR="00FB5F10" w:rsidRPr="003316A8" w:rsidRDefault="00FB5F10" w:rsidP="00FB5F10">
      <w:pPr>
        <w:pStyle w:val="a3"/>
        <w:rPr>
          <w:sz w:val="24"/>
          <w:szCs w:val="24"/>
        </w:rPr>
      </w:pPr>
      <w:r w:rsidRPr="003316A8">
        <w:rPr>
          <w:sz w:val="24"/>
          <w:szCs w:val="24"/>
        </w:rPr>
        <w:tab/>
        <w:t>2.1.1.Своевременно предоставлять Фрахтовщику заявку на перевозку пассажиров (не позднее, чем за 3 рабочих дня до выполнения заказа). При определении мест посадки-высадки пассажиров принять к сведению обязательные условия: наличие на всем протяжении маршрута твердого асфальтобетонного (бетонного) покрытия, исключить движение автотранспорта Фрахтовщика по маршруту в узких и труднодоступных местах, а также исключить остановки и стоянки в ожидании перевозок в местах действия запрещающих дорожных знаков, остановочных площадок и т.п.</w:t>
      </w:r>
    </w:p>
    <w:p w:rsidR="00FB5F10" w:rsidRPr="003316A8" w:rsidRDefault="00FB5F10" w:rsidP="00FB5F10">
      <w:pPr>
        <w:pStyle w:val="a3"/>
        <w:rPr>
          <w:sz w:val="24"/>
          <w:szCs w:val="24"/>
        </w:rPr>
      </w:pPr>
      <w:r w:rsidRPr="003316A8">
        <w:rPr>
          <w:sz w:val="24"/>
          <w:szCs w:val="24"/>
        </w:rPr>
        <w:tab/>
        <w:t>2.1.2. Обеспечить сбор людей для посадки в транспортное средство в согласованных с Фрахтовщиком местах.</w:t>
      </w:r>
      <w:r w:rsidRPr="003316A8">
        <w:rPr>
          <w:sz w:val="24"/>
          <w:szCs w:val="24"/>
        </w:rPr>
        <w:tab/>
      </w:r>
    </w:p>
    <w:p w:rsidR="00FB5F10" w:rsidRPr="003316A8" w:rsidRDefault="00FB5F10" w:rsidP="00FB5F10">
      <w:pPr>
        <w:pStyle w:val="a3"/>
        <w:ind w:firstLine="720"/>
        <w:rPr>
          <w:sz w:val="24"/>
          <w:szCs w:val="24"/>
        </w:rPr>
      </w:pPr>
      <w:r w:rsidRPr="003316A8">
        <w:rPr>
          <w:sz w:val="24"/>
          <w:szCs w:val="24"/>
        </w:rPr>
        <w:t>2.1.3. При направлении заявки предоставить Фрахтовщику список пассажиров либо указать в заявке вид документов, удостоверяющих право пассажиров на проезд в автобусе (служебные удостоверения, экскурсионные путевки и др.).</w:t>
      </w:r>
    </w:p>
    <w:p w:rsidR="00FB5F10" w:rsidRPr="003316A8" w:rsidRDefault="00FB5F10" w:rsidP="00FB5F10">
      <w:pPr>
        <w:pStyle w:val="a3"/>
        <w:ind w:firstLine="720"/>
        <w:rPr>
          <w:sz w:val="24"/>
          <w:szCs w:val="24"/>
        </w:rPr>
      </w:pPr>
      <w:r w:rsidRPr="003316A8">
        <w:rPr>
          <w:sz w:val="24"/>
          <w:szCs w:val="24"/>
        </w:rPr>
        <w:t>2.1.4. Своевременно оплатить Фрахтовщику оказанные услуги по перевозке пассажиров.</w:t>
      </w:r>
    </w:p>
    <w:p w:rsidR="00FB5F10" w:rsidRPr="003316A8" w:rsidRDefault="00FB5F10" w:rsidP="00FB5F10">
      <w:pPr>
        <w:pStyle w:val="a3"/>
        <w:rPr>
          <w:sz w:val="24"/>
          <w:szCs w:val="24"/>
        </w:rPr>
      </w:pPr>
      <w:r w:rsidRPr="003316A8">
        <w:rPr>
          <w:sz w:val="24"/>
          <w:szCs w:val="24"/>
        </w:rPr>
        <w:tab/>
        <w:t xml:space="preserve">2.1.5. Использовать предоставленный подвижной состав Фрахтовщика исключительно по прямому назначению (для перевозок людей). </w:t>
      </w:r>
    </w:p>
    <w:p w:rsidR="00FB5F10" w:rsidRPr="003316A8" w:rsidRDefault="00FB5F10" w:rsidP="00FB5F10">
      <w:pPr>
        <w:tabs>
          <w:tab w:val="right" w:pos="392"/>
        </w:tabs>
        <w:ind w:right="-1" w:firstLine="567"/>
        <w:jc w:val="both"/>
        <w:rPr>
          <w:sz w:val="24"/>
          <w:szCs w:val="24"/>
        </w:rPr>
      </w:pPr>
      <w:r w:rsidRPr="003316A8">
        <w:rPr>
          <w:sz w:val="24"/>
          <w:szCs w:val="24"/>
        </w:rPr>
        <w:tab/>
        <w:t xml:space="preserve">2.1.6. Назначать и указывать в заявке ответственных лиц за использование </w:t>
      </w:r>
      <w:r w:rsidRPr="003316A8">
        <w:rPr>
          <w:sz w:val="24"/>
          <w:szCs w:val="24"/>
        </w:rPr>
        <w:br/>
        <w:t>транспортных средств и обеспечение порядка при выполнении перевозок, имеющих полномочия на проставление отметок об использовании транспортного средства в путевой документации, либо заказе-</w:t>
      </w:r>
      <w:proofErr w:type="gramStart"/>
      <w:r w:rsidRPr="003316A8">
        <w:rPr>
          <w:sz w:val="24"/>
          <w:szCs w:val="24"/>
        </w:rPr>
        <w:t>наряде  (</w:t>
      </w:r>
      <w:proofErr w:type="gramEnd"/>
      <w:r w:rsidRPr="003316A8">
        <w:rPr>
          <w:sz w:val="24"/>
          <w:szCs w:val="24"/>
        </w:rPr>
        <w:t xml:space="preserve">в случае необходимости). Обеспечить наличие у старшего группы документов, </w:t>
      </w:r>
      <w:r w:rsidRPr="003316A8">
        <w:rPr>
          <w:sz w:val="24"/>
          <w:szCs w:val="24"/>
        </w:rPr>
        <w:lastRenderedPageBreak/>
        <w:t>необходимых для проезда группы и предъявления уполномоченным лицам, осуществляющим контроль.</w:t>
      </w:r>
    </w:p>
    <w:p w:rsidR="00FB5F10" w:rsidRPr="003316A8" w:rsidRDefault="00FB5F10" w:rsidP="00FB5F10">
      <w:pPr>
        <w:pStyle w:val="a3"/>
        <w:rPr>
          <w:sz w:val="24"/>
          <w:szCs w:val="24"/>
        </w:rPr>
      </w:pPr>
      <w:r w:rsidRPr="003316A8">
        <w:rPr>
          <w:sz w:val="24"/>
          <w:szCs w:val="24"/>
        </w:rPr>
        <w:tab/>
        <w:t>2.1.7. Подтвердить факт пользования предоставленными транспортными средствами путем подписания акта оказанных услуг, и (в случае необходимости) проставления подписи в путевой документации, либо заказе-наряде.</w:t>
      </w:r>
    </w:p>
    <w:p w:rsidR="00FB5F10" w:rsidRPr="003316A8" w:rsidRDefault="00FB5F10" w:rsidP="00FB5F10">
      <w:pPr>
        <w:tabs>
          <w:tab w:val="left" w:pos="709"/>
        </w:tabs>
        <w:ind w:right="79" w:firstLine="284"/>
        <w:jc w:val="both"/>
        <w:rPr>
          <w:sz w:val="24"/>
          <w:szCs w:val="24"/>
        </w:rPr>
      </w:pPr>
      <w:r w:rsidRPr="003316A8">
        <w:rPr>
          <w:sz w:val="24"/>
          <w:szCs w:val="24"/>
        </w:rPr>
        <w:t xml:space="preserve">       2.1.8. В целях безопасности пассажиров без видимой причины не отвлекать водителя во время движения, не требовать от него повышенной скорости движения, а также заезда, остановки и стоянки в местах, запрещенных правилами дорожного движения и сотрудниками ГИБДД, </w:t>
      </w:r>
      <w:r w:rsidRPr="003316A8">
        <w:rPr>
          <w:b/>
          <w:sz w:val="24"/>
          <w:szCs w:val="24"/>
        </w:rPr>
        <w:t>исключить и запретить пассажирам</w:t>
      </w:r>
      <w:r w:rsidRPr="003316A8">
        <w:rPr>
          <w:sz w:val="24"/>
          <w:szCs w:val="24"/>
        </w:rPr>
        <w:t xml:space="preserve"> распитие спиртных напитков и нахождение в состоянии алкогольного опьянения, курить в салоне, засорять салон, выбрасывать мусор из окна, перевозить взрывные, легковоспламеняющиеся предметы отравляющие, ядовитые, едкие, зловонные и наркотические вещества, огнестрельное оружие, травматическое оружие, пневматическое оружие, колющие и режущие предметы без чехлов, или в не завернутом виде, предметы и вещи, загрязняющие подвижной состав или одежду пассажиров, а также багаж, который может нанести порчу имущества «Исполнителя». В противном случае – возместить Фрахтовщику все затраты по оплате административных штрафов в полном объеме.</w:t>
      </w:r>
    </w:p>
    <w:p w:rsidR="00FB5F10" w:rsidRPr="003316A8" w:rsidRDefault="00FB5F10" w:rsidP="00FB5F10">
      <w:pPr>
        <w:tabs>
          <w:tab w:val="right" w:pos="392"/>
        </w:tabs>
        <w:ind w:right="-1" w:firstLine="567"/>
        <w:jc w:val="both"/>
        <w:rPr>
          <w:sz w:val="24"/>
          <w:szCs w:val="24"/>
        </w:rPr>
      </w:pPr>
      <w:r w:rsidRPr="003316A8">
        <w:rPr>
          <w:sz w:val="24"/>
          <w:szCs w:val="24"/>
        </w:rPr>
        <w:t xml:space="preserve">  2.1.9. Не заключать в рамках осуществления коммерческой эксплуатации зафрахтованного автобуса от своего имени договора перевозки и другие договора с третьими лицами.</w:t>
      </w:r>
    </w:p>
    <w:p w:rsidR="00FB5F10" w:rsidRPr="003316A8" w:rsidRDefault="00FB5F10" w:rsidP="00FB5F10">
      <w:pPr>
        <w:tabs>
          <w:tab w:val="right" w:pos="392"/>
        </w:tabs>
        <w:ind w:right="-1" w:firstLine="567"/>
        <w:jc w:val="both"/>
        <w:rPr>
          <w:sz w:val="24"/>
          <w:szCs w:val="24"/>
        </w:rPr>
      </w:pPr>
      <w:r w:rsidRPr="003316A8">
        <w:rPr>
          <w:sz w:val="24"/>
          <w:szCs w:val="24"/>
        </w:rPr>
        <w:t xml:space="preserve">  2.1.10. Осуществлять своими силами и средствами погрузку и выгрузку багажа в пределах объема багажного отделения, с ограничением по весу багажа – из расчета не более </w:t>
      </w:r>
      <w:smartTag w:uri="urn:schemas-microsoft-com:office:smarttags" w:element="metricconverter">
        <w:smartTagPr>
          <w:attr w:name="ProductID" w:val="20 кг"/>
        </w:smartTagPr>
        <w:r w:rsidRPr="003316A8">
          <w:rPr>
            <w:sz w:val="24"/>
            <w:szCs w:val="24"/>
          </w:rPr>
          <w:t>20 кг</w:t>
        </w:r>
      </w:smartTag>
      <w:r w:rsidRPr="003316A8">
        <w:rPr>
          <w:sz w:val="24"/>
          <w:szCs w:val="24"/>
        </w:rPr>
        <w:t xml:space="preserve"> на одного пассажира.</w:t>
      </w:r>
    </w:p>
    <w:p w:rsidR="00FB5F10" w:rsidRPr="003316A8" w:rsidRDefault="00FB5F10" w:rsidP="00FB5F10">
      <w:pPr>
        <w:tabs>
          <w:tab w:val="left" w:pos="709"/>
        </w:tabs>
        <w:ind w:right="79" w:firstLine="700"/>
        <w:jc w:val="both"/>
        <w:rPr>
          <w:sz w:val="24"/>
          <w:szCs w:val="24"/>
        </w:rPr>
      </w:pPr>
      <w:r w:rsidRPr="003316A8">
        <w:rPr>
          <w:sz w:val="24"/>
          <w:szCs w:val="24"/>
        </w:rPr>
        <w:t>2.1.11. При организованной перевозке группы детей Фрахтователь дополнительно обязан:</w:t>
      </w:r>
    </w:p>
    <w:p w:rsidR="00FB5F10" w:rsidRPr="003316A8" w:rsidRDefault="00FB5F10" w:rsidP="00FB5F10">
      <w:pPr>
        <w:overflowPunct/>
        <w:ind w:firstLine="540"/>
        <w:jc w:val="both"/>
        <w:textAlignment w:val="auto"/>
        <w:rPr>
          <w:sz w:val="24"/>
          <w:szCs w:val="24"/>
        </w:rPr>
      </w:pPr>
      <w:r w:rsidRPr="003316A8">
        <w:rPr>
          <w:sz w:val="24"/>
          <w:szCs w:val="24"/>
        </w:rPr>
        <w:t xml:space="preserve">   2.1.11.1. Предоставить список назначенных сопровождающих (с указанием фамилии, имени, отчества каждого сопровождающего, его телефона), список детей (с указанием фамилии, имени, отчества и возраста каждого ребенка). Количество сопровождающих на 1 автобус назначается из расчета их нахождения у каждой двери автобуса, при этом один из сопровождающих является ответственным за организованную перевозку группы детей по соответствующему автобусу.</w:t>
      </w:r>
    </w:p>
    <w:p w:rsidR="00FB5F10" w:rsidRPr="003316A8" w:rsidRDefault="00FB5F10" w:rsidP="00FB5F10">
      <w:pPr>
        <w:tabs>
          <w:tab w:val="left" w:pos="400"/>
        </w:tabs>
        <w:ind w:right="79" w:firstLine="400"/>
        <w:jc w:val="both"/>
        <w:rPr>
          <w:sz w:val="24"/>
          <w:szCs w:val="24"/>
        </w:rPr>
      </w:pPr>
      <w:r w:rsidRPr="003316A8">
        <w:rPr>
          <w:sz w:val="24"/>
          <w:szCs w:val="24"/>
        </w:rPr>
        <w:t>2.1.11.2. Предоставить документ, содержащий порядок посадки детей в автобус, установленный руководителем или должностным лицом, ответственным за обеспечение безопасности дорожного движения, образовательной организации, либо руководителем или должностным лицом Фрахтователя.</w:t>
      </w:r>
    </w:p>
    <w:p w:rsidR="00FB5F10" w:rsidRPr="003316A8" w:rsidRDefault="00FB5F10" w:rsidP="00FB5F10">
      <w:pPr>
        <w:tabs>
          <w:tab w:val="left" w:pos="400"/>
        </w:tabs>
        <w:ind w:right="79" w:firstLine="400"/>
        <w:jc w:val="both"/>
        <w:rPr>
          <w:sz w:val="24"/>
          <w:szCs w:val="24"/>
        </w:rPr>
      </w:pPr>
      <w:r w:rsidRPr="003316A8">
        <w:rPr>
          <w:sz w:val="24"/>
          <w:szCs w:val="24"/>
        </w:rPr>
        <w:t>2.1.11.3. Предоставить программу маршрута с указанием графика движения с расчетным временем перевозки, места и времени остановок для отдыха. Не допускается нахождение в группе пассажиров детей в возрасте до 7 лет, если путь следования согласно графику движения составляет более 4 часов.</w:t>
      </w:r>
    </w:p>
    <w:p w:rsidR="00FB5F10" w:rsidRPr="003316A8" w:rsidRDefault="00FB5F10" w:rsidP="00FB5F10">
      <w:pPr>
        <w:tabs>
          <w:tab w:val="left" w:pos="400"/>
        </w:tabs>
        <w:ind w:right="79" w:firstLine="400"/>
        <w:jc w:val="both"/>
        <w:rPr>
          <w:sz w:val="24"/>
          <w:szCs w:val="24"/>
        </w:rPr>
      </w:pPr>
      <w:r w:rsidRPr="003316A8">
        <w:rPr>
          <w:sz w:val="24"/>
          <w:szCs w:val="24"/>
        </w:rPr>
        <w:t>2.1.11.4. До начала фрахта уведомить ГИБДД (при перевозке не более 2-мя автобусами), либо получить решение о назначении сопровождения автобусов автомобилями ГИБДД (при перевозке 3-мя и более автобусами).</w:t>
      </w:r>
    </w:p>
    <w:p w:rsidR="00FB5F10" w:rsidRPr="003316A8" w:rsidRDefault="00FB5F10" w:rsidP="00FB5F10">
      <w:pPr>
        <w:tabs>
          <w:tab w:val="left" w:pos="400"/>
        </w:tabs>
        <w:ind w:right="79" w:firstLine="400"/>
        <w:jc w:val="both"/>
        <w:rPr>
          <w:sz w:val="24"/>
          <w:szCs w:val="24"/>
        </w:rPr>
      </w:pPr>
      <w:r w:rsidRPr="003316A8">
        <w:rPr>
          <w:sz w:val="24"/>
          <w:szCs w:val="24"/>
        </w:rPr>
        <w:t xml:space="preserve">2.1.11.5. При перевозке детей в междугородном сообщении транспортной колонной в течение 12-ти и более часов – организовать медицинское сопровождение (с указанием фамилии, имени, отчества медицинского работника, его телефона). </w:t>
      </w:r>
    </w:p>
    <w:p w:rsidR="00FB5F10" w:rsidRPr="003316A8" w:rsidRDefault="00FB5F10" w:rsidP="00FB5F10">
      <w:pPr>
        <w:tabs>
          <w:tab w:val="left" w:pos="400"/>
        </w:tabs>
        <w:ind w:right="79" w:firstLine="400"/>
        <w:jc w:val="both"/>
        <w:rPr>
          <w:sz w:val="24"/>
          <w:szCs w:val="24"/>
        </w:rPr>
      </w:pPr>
      <w:r w:rsidRPr="003316A8">
        <w:rPr>
          <w:sz w:val="24"/>
          <w:szCs w:val="24"/>
        </w:rPr>
        <w:t>2.1.11.6. Документы и согласования по перевозке организованной группы детей передаются Фрахтователем Фрахтовщику не позднее, чем за 2 суток до начала поездки.</w:t>
      </w:r>
    </w:p>
    <w:p w:rsidR="00FB5F10" w:rsidRPr="003316A8" w:rsidRDefault="00FB5F10" w:rsidP="00FB5F10">
      <w:pPr>
        <w:overflowPunct/>
        <w:ind w:firstLine="400"/>
        <w:jc w:val="both"/>
        <w:textAlignment w:val="auto"/>
        <w:rPr>
          <w:sz w:val="24"/>
          <w:szCs w:val="24"/>
        </w:rPr>
      </w:pPr>
      <w:r w:rsidRPr="003316A8">
        <w:rPr>
          <w:sz w:val="24"/>
          <w:szCs w:val="24"/>
        </w:rPr>
        <w:t>2.1.11.7. Не допускать в автобус и (или) перевозить в нем лиц, не включенных в списки пассажиров, кроме назначенного медицинского работника. Указанный запрет не распространяется на случаи, установленные федеральными законами.</w:t>
      </w:r>
    </w:p>
    <w:p w:rsidR="00FB5F10" w:rsidRPr="003316A8" w:rsidRDefault="00FB5F10" w:rsidP="00FB5F10">
      <w:pPr>
        <w:pStyle w:val="a3"/>
        <w:ind w:left="-567" w:firstLine="567"/>
        <w:rPr>
          <w:b/>
          <w:sz w:val="24"/>
          <w:szCs w:val="24"/>
        </w:rPr>
      </w:pPr>
      <w:r w:rsidRPr="003316A8">
        <w:rPr>
          <w:b/>
          <w:sz w:val="24"/>
          <w:szCs w:val="24"/>
        </w:rPr>
        <w:tab/>
        <w:t>2.2. Фрахтовщик обязуется:</w:t>
      </w:r>
    </w:p>
    <w:p w:rsidR="00FB5F10" w:rsidRPr="003316A8" w:rsidRDefault="00FB5F10" w:rsidP="00FB5F10">
      <w:pPr>
        <w:pStyle w:val="a3"/>
        <w:rPr>
          <w:sz w:val="24"/>
          <w:szCs w:val="24"/>
        </w:rPr>
      </w:pPr>
      <w:r w:rsidRPr="003316A8">
        <w:rPr>
          <w:sz w:val="24"/>
          <w:szCs w:val="24"/>
        </w:rPr>
        <w:tab/>
        <w:t>2.2.1. Обеспечить перевозку пассажиров автобусом (автобусами) в сроки, установленные заявкой Фрахтователя. Обеспечивать соответствие численности и квалификации водителей требованиям обычной практики эксплуатации транспортного средства и условиям настоящего договора.</w:t>
      </w:r>
    </w:p>
    <w:p w:rsidR="00FB5F10" w:rsidRPr="003316A8" w:rsidRDefault="00FB5F10" w:rsidP="00FB5F10">
      <w:pPr>
        <w:pStyle w:val="a3"/>
        <w:rPr>
          <w:sz w:val="24"/>
          <w:szCs w:val="24"/>
        </w:rPr>
      </w:pPr>
      <w:r w:rsidRPr="003316A8">
        <w:rPr>
          <w:sz w:val="24"/>
          <w:szCs w:val="24"/>
        </w:rPr>
        <w:tab/>
        <w:t xml:space="preserve">2.2.2. Контролировать посадку пассажиров в автобус (автобусы) в соответствии со списком пассажиров или по предъявлению документов, удостоверяющих право пассажиров на проезд (служебные удостоверения, экскурсионные путевки и др.).  </w:t>
      </w:r>
    </w:p>
    <w:p w:rsidR="00FB5F10" w:rsidRPr="003316A8" w:rsidRDefault="00FB5F10" w:rsidP="00FB5F10">
      <w:pPr>
        <w:overflowPunct/>
        <w:ind w:firstLine="540"/>
        <w:jc w:val="both"/>
        <w:textAlignment w:val="auto"/>
        <w:rPr>
          <w:sz w:val="24"/>
          <w:szCs w:val="24"/>
        </w:rPr>
      </w:pPr>
      <w:r w:rsidRPr="003316A8">
        <w:rPr>
          <w:sz w:val="24"/>
          <w:szCs w:val="24"/>
        </w:rPr>
        <w:lastRenderedPageBreak/>
        <w:tab/>
        <w:t xml:space="preserve">2.2.3. Выделять технически исправный подвижной состав, соответствующий по назначению и конструкции техническим требованиям к перевозкам пассажиров, допущенный в установленном </w:t>
      </w:r>
      <w:hyperlink r:id="rId5" w:history="1">
        <w:r w:rsidRPr="003316A8">
          <w:rPr>
            <w:sz w:val="24"/>
            <w:szCs w:val="24"/>
          </w:rPr>
          <w:t>порядке</w:t>
        </w:r>
      </w:hyperlink>
      <w:r w:rsidRPr="003316A8">
        <w:rPr>
          <w:sz w:val="24"/>
          <w:szCs w:val="24"/>
        </w:rPr>
        <w:t xml:space="preserve"> к участию в дорожном движении. Обеспечить наличие у экипажа водителей состава документов, необходимых для осуществления перевозки пассажиров и предъявления уполномоченным лицам, осуществляющим контроль. Осуществлять перевозки </w:t>
      </w:r>
      <w:proofErr w:type="gramStart"/>
      <w:r w:rsidRPr="003316A8">
        <w:rPr>
          <w:sz w:val="24"/>
          <w:szCs w:val="24"/>
        </w:rPr>
        <w:t>соблюдением  требований</w:t>
      </w:r>
      <w:proofErr w:type="gramEnd"/>
      <w:r w:rsidRPr="003316A8">
        <w:rPr>
          <w:sz w:val="24"/>
          <w:szCs w:val="24"/>
        </w:rPr>
        <w:t xml:space="preserve"> по обязательным видам страхования.</w:t>
      </w:r>
    </w:p>
    <w:p w:rsidR="00FB5F10" w:rsidRPr="003316A8" w:rsidRDefault="00FB5F10" w:rsidP="00FB5F10">
      <w:pPr>
        <w:pStyle w:val="a3"/>
        <w:rPr>
          <w:sz w:val="24"/>
          <w:szCs w:val="24"/>
        </w:rPr>
      </w:pPr>
      <w:r w:rsidRPr="003316A8">
        <w:rPr>
          <w:sz w:val="24"/>
          <w:szCs w:val="24"/>
        </w:rPr>
        <w:tab/>
        <w:t>2.2.4. Производить подачу автобусов в место и время, а также осуществлять перевозку пассажиров по маршрутам в соответствии с заявкой.</w:t>
      </w:r>
    </w:p>
    <w:p w:rsidR="00FB5F10" w:rsidRPr="003316A8" w:rsidRDefault="00FB5F10" w:rsidP="00FB5F10">
      <w:pPr>
        <w:pStyle w:val="a3"/>
        <w:rPr>
          <w:sz w:val="24"/>
          <w:szCs w:val="24"/>
        </w:rPr>
      </w:pPr>
      <w:r w:rsidRPr="003316A8">
        <w:rPr>
          <w:sz w:val="24"/>
          <w:szCs w:val="24"/>
        </w:rPr>
        <w:tab/>
        <w:t>2.2.5. В случае возникновения технической неисправности автобуса произвести его своевременную замену.</w:t>
      </w:r>
    </w:p>
    <w:p w:rsidR="00FB5F10" w:rsidRPr="003316A8" w:rsidRDefault="00FB5F10" w:rsidP="00FB5F10">
      <w:pPr>
        <w:pStyle w:val="a3"/>
        <w:ind w:firstLine="700"/>
        <w:rPr>
          <w:sz w:val="24"/>
          <w:szCs w:val="24"/>
        </w:rPr>
      </w:pPr>
      <w:r w:rsidRPr="003316A8">
        <w:rPr>
          <w:sz w:val="24"/>
          <w:szCs w:val="24"/>
        </w:rPr>
        <w:t>2.2.6. При организованной перевозке группы детей Фрахтовщик дополнительно обязан:</w:t>
      </w:r>
    </w:p>
    <w:p w:rsidR="00FB5F10" w:rsidRPr="003316A8" w:rsidRDefault="00FB5F10" w:rsidP="00FB5F10">
      <w:pPr>
        <w:pStyle w:val="a3"/>
        <w:ind w:firstLine="400"/>
        <w:rPr>
          <w:sz w:val="24"/>
          <w:szCs w:val="24"/>
        </w:rPr>
      </w:pPr>
      <w:r w:rsidRPr="003316A8">
        <w:rPr>
          <w:sz w:val="24"/>
          <w:szCs w:val="24"/>
        </w:rPr>
        <w:t>2.2.6.1. Передавать Фрахтователю сведения о водителях (с указанием фамилии, имени, отчества каждого, его телефона), к управлению автобусами допускать водителей, имеющих непрерывный стаж работы в качестве водителя категории «</w:t>
      </w:r>
      <w:r w:rsidRPr="003316A8">
        <w:rPr>
          <w:sz w:val="24"/>
          <w:szCs w:val="24"/>
          <w:lang w:val="en-US"/>
        </w:rPr>
        <w:t>D</w:t>
      </w:r>
      <w:r w:rsidRPr="003316A8">
        <w:rPr>
          <w:sz w:val="24"/>
          <w:szCs w:val="24"/>
        </w:rPr>
        <w:t>» не менее 1 года.</w:t>
      </w:r>
    </w:p>
    <w:p w:rsidR="00FB5F10" w:rsidRPr="003316A8" w:rsidRDefault="00FB5F10" w:rsidP="00FB5F10">
      <w:pPr>
        <w:overflowPunct/>
        <w:ind w:firstLine="540"/>
        <w:jc w:val="both"/>
        <w:textAlignment w:val="auto"/>
        <w:rPr>
          <w:sz w:val="24"/>
          <w:szCs w:val="24"/>
        </w:rPr>
      </w:pPr>
      <w:r w:rsidRPr="003316A8">
        <w:rPr>
          <w:sz w:val="24"/>
          <w:szCs w:val="24"/>
        </w:rPr>
        <w:t xml:space="preserve">2.2.6.2. Для </w:t>
      </w:r>
      <w:r w:rsidRPr="003316A8">
        <w:rPr>
          <w:bCs/>
          <w:sz w:val="24"/>
          <w:szCs w:val="24"/>
        </w:rPr>
        <w:t>перевозки группы детей использовать автобус, с года выпуска которого прошло не более 10 лет,</w:t>
      </w:r>
      <w:r w:rsidRPr="003316A8">
        <w:rPr>
          <w:sz w:val="24"/>
          <w:szCs w:val="24"/>
        </w:rPr>
        <w:t xml:space="preserve"> оснащенный в установленном </w:t>
      </w:r>
      <w:hyperlink r:id="rId6" w:history="1">
        <w:r w:rsidRPr="003316A8">
          <w:rPr>
            <w:sz w:val="24"/>
            <w:szCs w:val="24"/>
          </w:rPr>
          <w:t>порядке</w:t>
        </w:r>
      </w:hyperlink>
      <w:r w:rsidRPr="003316A8">
        <w:rPr>
          <w:sz w:val="24"/>
          <w:szCs w:val="24"/>
        </w:rPr>
        <w:t xml:space="preserve"> </w:t>
      </w:r>
      <w:proofErr w:type="spellStart"/>
      <w:r w:rsidRPr="003316A8">
        <w:rPr>
          <w:sz w:val="24"/>
          <w:szCs w:val="24"/>
        </w:rPr>
        <w:t>тахографом</w:t>
      </w:r>
      <w:proofErr w:type="spellEnd"/>
      <w:r w:rsidRPr="003316A8">
        <w:rPr>
          <w:sz w:val="24"/>
          <w:szCs w:val="24"/>
        </w:rPr>
        <w:t>, а также аппаратурой спутниковой навигации ГЛОНАСС или ГЛОНАСС/GPS.</w:t>
      </w:r>
    </w:p>
    <w:p w:rsidR="00FB5F10" w:rsidRPr="003316A8" w:rsidRDefault="00FB5F10" w:rsidP="00FB5F10">
      <w:pPr>
        <w:overflowPunct/>
        <w:ind w:firstLine="540"/>
        <w:jc w:val="both"/>
        <w:textAlignment w:val="auto"/>
        <w:rPr>
          <w:sz w:val="24"/>
          <w:szCs w:val="24"/>
        </w:rPr>
      </w:pPr>
      <w:r w:rsidRPr="003316A8">
        <w:rPr>
          <w:sz w:val="24"/>
          <w:szCs w:val="24"/>
        </w:rPr>
        <w:t xml:space="preserve">2.2.6.3. Передать водителям копии документов, относящиеся к организованной перевозке группы детей. </w:t>
      </w:r>
    </w:p>
    <w:p w:rsidR="00FB5F10" w:rsidRPr="003316A8" w:rsidRDefault="00FB5F10" w:rsidP="00FB5F10">
      <w:pPr>
        <w:pStyle w:val="a3"/>
        <w:numPr>
          <w:ilvl w:val="0"/>
          <w:numId w:val="1"/>
        </w:numPr>
        <w:spacing w:before="120" w:after="120"/>
        <w:jc w:val="center"/>
        <w:rPr>
          <w:b/>
          <w:sz w:val="24"/>
          <w:szCs w:val="24"/>
        </w:rPr>
      </w:pPr>
      <w:r w:rsidRPr="003316A8">
        <w:rPr>
          <w:b/>
          <w:sz w:val="24"/>
          <w:szCs w:val="24"/>
        </w:rPr>
        <w:t xml:space="preserve">Приемка оказанных услуг.  </w:t>
      </w:r>
    </w:p>
    <w:p w:rsidR="00FB5F10" w:rsidRPr="003316A8" w:rsidRDefault="00FB5F10" w:rsidP="00FB5F10">
      <w:pPr>
        <w:pStyle w:val="a3"/>
        <w:ind w:firstLine="720"/>
        <w:rPr>
          <w:sz w:val="24"/>
          <w:szCs w:val="24"/>
        </w:rPr>
      </w:pPr>
      <w:r w:rsidRPr="003316A8">
        <w:rPr>
          <w:sz w:val="24"/>
          <w:szCs w:val="24"/>
        </w:rPr>
        <w:t>3.1. Фрахтовщик не позднее 3 (трех) рабочих дней с момента выполнения заявки направляет Фрахтователю для подписания Акт оказанных услуг (далее – Акт).</w:t>
      </w:r>
    </w:p>
    <w:p w:rsidR="00FB5F10" w:rsidRPr="003316A8" w:rsidRDefault="00FB5F10" w:rsidP="00FB5F10">
      <w:pPr>
        <w:pStyle w:val="a3"/>
        <w:ind w:firstLine="720"/>
        <w:rPr>
          <w:sz w:val="24"/>
          <w:szCs w:val="24"/>
        </w:rPr>
      </w:pPr>
      <w:r w:rsidRPr="003316A8">
        <w:rPr>
          <w:sz w:val="24"/>
          <w:szCs w:val="24"/>
        </w:rPr>
        <w:t>3.2. Фрахтователь в течение 3 (трех) рабочих дней подписывает указанный в п. 3.1 Акт, либо представляет мотивированный отказ от подписания Акта.</w:t>
      </w:r>
    </w:p>
    <w:p w:rsidR="00FB5F10" w:rsidRPr="003316A8" w:rsidRDefault="00FB5F10" w:rsidP="00FB5F10">
      <w:pPr>
        <w:pStyle w:val="a3"/>
        <w:ind w:firstLine="720"/>
        <w:rPr>
          <w:sz w:val="24"/>
          <w:szCs w:val="24"/>
        </w:rPr>
      </w:pPr>
      <w:r w:rsidRPr="003316A8">
        <w:rPr>
          <w:sz w:val="24"/>
          <w:szCs w:val="24"/>
        </w:rPr>
        <w:t>3.3. В случае не подписания Акта и (или) не представления мотивированного отказа от подписания Акта в срок, установленный п. 3.2 настоящего Договора, работы считаются принятыми с момента получения Фрахтователем Акта.</w:t>
      </w:r>
    </w:p>
    <w:p w:rsidR="00FB5F10" w:rsidRPr="003316A8" w:rsidRDefault="00FB5F10" w:rsidP="00FB5F10">
      <w:pPr>
        <w:pStyle w:val="a3"/>
        <w:ind w:firstLine="720"/>
        <w:rPr>
          <w:sz w:val="24"/>
          <w:szCs w:val="24"/>
        </w:rPr>
      </w:pPr>
    </w:p>
    <w:p w:rsidR="00FB5F10" w:rsidRPr="003316A8" w:rsidRDefault="00FB5F10" w:rsidP="00FB5F10">
      <w:pPr>
        <w:pStyle w:val="a3"/>
        <w:numPr>
          <w:ilvl w:val="0"/>
          <w:numId w:val="1"/>
        </w:numPr>
        <w:spacing w:before="120" w:after="120"/>
        <w:jc w:val="center"/>
        <w:rPr>
          <w:b/>
          <w:sz w:val="24"/>
          <w:szCs w:val="24"/>
        </w:rPr>
      </w:pPr>
      <w:r w:rsidRPr="003316A8">
        <w:rPr>
          <w:b/>
          <w:sz w:val="24"/>
          <w:szCs w:val="24"/>
        </w:rPr>
        <w:t>Расчеты за услуги</w:t>
      </w:r>
    </w:p>
    <w:p w:rsidR="00FB5F10" w:rsidRPr="003316A8" w:rsidRDefault="00FB5F10" w:rsidP="00FB5F10">
      <w:pPr>
        <w:pStyle w:val="a3"/>
        <w:ind w:firstLine="720"/>
        <w:rPr>
          <w:b/>
          <w:sz w:val="24"/>
          <w:szCs w:val="24"/>
        </w:rPr>
      </w:pPr>
      <w:r w:rsidRPr="003316A8">
        <w:rPr>
          <w:sz w:val="24"/>
          <w:szCs w:val="24"/>
        </w:rPr>
        <w:t xml:space="preserve"> 4.1. Стоимость услуг по настоящему Договору _________________________________ состоит из суммарной стоимости использования Фрахтователем автобусов, исходя из цены 1 (одного) часа использования автобуса по тарифам Фрахтовщика. Стоимость услуг облагается НДС</w:t>
      </w:r>
      <w:r>
        <w:rPr>
          <w:sz w:val="24"/>
          <w:szCs w:val="24"/>
        </w:rPr>
        <w:t>/ без НДС на основании_____________.</w:t>
      </w:r>
    </w:p>
    <w:p w:rsidR="00FB5F10" w:rsidRPr="003316A8" w:rsidRDefault="00FB5F10" w:rsidP="00FB5F10">
      <w:pPr>
        <w:pStyle w:val="a3"/>
        <w:ind w:firstLine="720"/>
        <w:rPr>
          <w:b/>
          <w:sz w:val="24"/>
          <w:szCs w:val="24"/>
        </w:rPr>
      </w:pPr>
      <w:r w:rsidRPr="003316A8">
        <w:rPr>
          <w:sz w:val="24"/>
          <w:szCs w:val="24"/>
        </w:rPr>
        <w:t xml:space="preserve">4.2. Оплата производится Фрахтователем в соответствии с тарифами Фрахтовщика и определяется как стоимость фактически отработанных </w:t>
      </w:r>
      <w:proofErr w:type="spellStart"/>
      <w:r w:rsidRPr="003316A8">
        <w:rPr>
          <w:sz w:val="24"/>
          <w:szCs w:val="24"/>
        </w:rPr>
        <w:t>машино</w:t>
      </w:r>
      <w:proofErr w:type="spellEnd"/>
      <w:r w:rsidRPr="003316A8">
        <w:rPr>
          <w:sz w:val="24"/>
          <w:szCs w:val="24"/>
        </w:rPr>
        <w:t xml:space="preserve">–часов. Фактически отработанные </w:t>
      </w:r>
      <w:proofErr w:type="spellStart"/>
      <w:r w:rsidRPr="003316A8">
        <w:rPr>
          <w:sz w:val="24"/>
          <w:szCs w:val="24"/>
        </w:rPr>
        <w:t>машино</w:t>
      </w:r>
      <w:proofErr w:type="spellEnd"/>
      <w:r w:rsidRPr="003316A8">
        <w:rPr>
          <w:sz w:val="24"/>
          <w:szCs w:val="24"/>
        </w:rPr>
        <w:t>–</w:t>
      </w:r>
      <w:proofErr w:type="gramStart"/>
      <w:r w:rsidRPr="003316A8">
        <w:rPr>
          <w:sz w:val="24"/>
          <w:szCs w:val="24"/>
        </w:rPr>
        <w:t>часы  считаются</w:t>
      </w:r>
      <w:proofErr w:type="gramEnd"/>
      <w:r w:rsidRPr="003316A8">
        <w:rPr>
          <w:sz w:val="24"/>
          <w:szCs w:val="24"/>
        </w:rPr>
        <w:t xml:space="preserve"> с момента подачи автобуса на посадку пассажиров автопарка и до окончания перевозок, плюс 1 час – на подачу автобуса (выезд из парка, либо его возврата в автопарк).</w:t>
      </w:r>
    </w:p>
    <w:p w:rsidR="00FB5F10" w:rsidRPr="003316A8" w:rsidRDefault="00FB5F10" w:rsidP="00FB5F10">
      <w:pPr>
        <w:ind w:firstLine="720"/>
        <w:jc w:val="both"/>
        <w:rPr>
          <w:sz w:val="24"/>
          <w:szCs w:val="24"/>
        </w:rPr>
      </w:pPr>
      <w:r w:rsidRPr="003316A8">
        <w:rPr>
          <w:sz w:val="24"/>
          <w:szCs w:val="24"/>
        </w:rPr>
        <w:t xml:space="preserve">4.3. Оплата оказанных Фрахтовщиком автотранспортных услуг осуществляется путем 30% предоплаты по выставленному счету путем перечисления денежных средств в российских рублях на расчетный счет Фрахтовщика не позднее 3-х банковских дней с даты выставления счета. </w:t>
      </w:r>
      <w:r w:rsidRPr="003316A8">
        <w:rPr>
          <w:b/>
          <w:sz w:val="24"/>
          <w:szCs w:val="24"/>
        </w:rPr>
        <w:t>Особые условия</w:t>
      </w:r>
      <w:r w:rsidRPr="003316A8">
        <w:rPr>
          <w:sz w:val="24"/>
          <w:szCs w:val="24"/>
        </w:rPr>
        <w:t xml:space="preserve">: оплата заявки на перевозки в предпраздничные </w:t>
      </w:r>
      <w:proofErr w:type="gramStart"/>
      <w:r w:rsidRPr="003316A8">
        <w:rPr>
          <w:sz w:val="24"/>
          <w:szCs w:val="24"/>
        </w:rPr>
        <w:t>и  праздничные</w:t>
      </w:r>
      <w:proofErr w:type="gramEnd"/>
      <w:r w:rsidRPr="003316A8">
        <w:rPr>
          <w:sz w:val="24"/>
          <w:szCs w:val="24"/>
        </w:rPr>
        <w:t xml:space="preserve"> дни, в период школьных каникул  осуществляется не позднее 11 календарных дней до начала перевозок.</w:t>
      </w:r>
    </w:p>
    <w:p w:rsidR="00FB5F10" w:rsidRPr="003316A8" w:rsidRDefault="00FB5F10" w:rsidP="00FB5F10">
      <w:pPr>
        <w:ind w:firstLine="720"/>
        <w:jc w:val="both"/>
        <w:rPr>
          <w:sz w:val="24"/>
          <w:szCs w:val="24"/>
        </w:rPr>
      </w:pPr>
      <w:r w:rsidRPr="003316A8">
        <w:rPr>
          <w:sz w:val="24"/>
          <w:szCs w:val="24"/>
        </w:rPr>
        <w:t>4.4.Окончательная оплата по окончании услуг производится в срок – не позднее 3-х банковских дней после подписания Акта (раздел 3 договора) в течении 7 (семи) рабочих дней путем перечисления денежных средств в российских рублях на расчетный счет Фрахтовщика.</w:t>
      </w:r>
    </w:p>
    <w:p w:rsidR="00FB5F10" w:rsidRPr="003316A8" w:rsidRDefault="00FB5F10" w:rsidP="00FB5F10">
      <w:pPr>
        <w:ind w:firstLine="720"/>
        <w:jc w:val="both"/>
        <w:rPr>
          <w:sz w:val="24"/>
          <w:szCs w:val="24"/>
        </w:rPr>
      </w:pPr>
      <w:r w:rsidRPr="003316A8">
        <w:rPr>
          <w:sz w:val="24"/>
          <w:szCs w:val="24"/>
        </w:rPr>
        <w:t>4.5. Моментом оплаты считается дата поступления денежных средств на расчетный счет Фрахтовщика.</w:t>
      </w:r>
    </w:p>
    <w:p w:rsidR="00FB5F10" w:rsidRPr="003316A8" w:rsidRDefault="00FB5F10" w:rsidP="00FB5F10">
      <w:pPr>
        <w:numPr>
          <w:ilvl w:val="0"/>
          <w:numId w:val="1"/>
        </w:numPr>
        <w:spacing w:before="120" w:after="120"/>
        <w:ind w:hanging="567"/>
        <w:jc w:val="center"/>
        <w:rPr>
          <w:b/>
          <w:sz w:val="24"/>
          <w:szCs w:val="24"/>
        </w:rPr>
      </w:pPr>
      <w:r w:rsidRPr="003316A8">
        <w:rPr>
          <w:b/>
          <w:sz w:val="24"/>
          <w:szCs w:val="24"/>
        </w:rPr>
        <w:t>Ответственность сторон, дополнительные условия</w:t>
      </w:r>
    </w:p>
    <w:p w:rsidR="00FB5F10" w:rsidRPr="003316A8" w:rsidRDefault="00FB5F10" w:rsidP="00FB5F10">
      <w:pPr>
        <w:jc w:val="both"/>
        <w:rPr>
          <w:sz w:val="24"/>
          <w:szCs w:val="24"/>
        </w:rPr>
      </w:pPr>
      <w:r w:rsidRPr="003316A8">
        <w:rPr>
          <w:sz w:val="24"/>
          <w:szCs w:val="24"/>
        </w:rPr>
        <w:tab/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FB5F10" w:rsidRPr="003316A8" w:rsidRDefault="00FB5F10" w:rsidP="00FB5F10">
      <w:pPr>
        <w:jc w:val="both"/>
        <w:rPr>
          <w:sz w:val="24"/>
          <w:szCs w:val="24"/>
        </w:rPr>
      </w:pPr>
      <w:r w:rsidRPr="003316A8">
        <w:rPr>
          <w:sz w:val="24"/>
          <w:szCs w:val="24"/>
        </w:rPr>
        <w:lastRenderedPageBreak/>
        <w:tab/>
        <w:t>5.2. Сторона, нарушившая свои обязательства по настоящему Договору, освобождается от ответственности за ненадлежащее исполнение обязательств, если неисполнение или ненадлежащее исполнение этих обязательств вызвано форс-мажорными обстоятельствами, такими как землетрясение, наводнение и другими стихийными бедствиями, а также военными действиями, забастовками, любыми другими обстоятельствами, возникшими после заключения настоящего Договора и находящимися вне контроля и возможностей сторон.</w:t>
      </w:r>
    </w:p>
    <w:p w:rsidR="00FB5F10" w:rsidRPr="003316A8" w:rsidRDefault="00FB5F10" w:rsidP="00FB5F10">
      <w:pPr>
        <w:jc w:val="both"/>
        <w:rPr>
          <w:sz w:val="24"/>
          <w:szCs w:val="24"/>
        </w:rPr>
      </w:pPr>
      <w:r w:rsidRPr="003316A8">
        <w:rPr>
          <w:sz w:val="24"/>
          <w:szCs w:val="24"/>
        </w:rPr>
        <w:tab/>
        <w:t>5.3. Фрахтователь несет ответственность за неисполнение графика движения, в случае выполнения автобусом дополнительной транспортной работы, определенной ответственным лицом, назначенным согласно п.2.1.6</w:t>
      </w:r>
      <w:proofErr w:type="gramStart"/>
      <w:r w:rsidRPr="003316A8">
        <w:rPr>
          <w:sz w:val="24"/>
          <w:szCs w:val="24"/>
        </w:rPr>
        <w:t>. настоящего</w:t>
      </w:r>
      <w:proofErr w:type="gramEnd"/>
      <w:r w:rsidRPr="003316A8">
        <w:rPr>
          <w:sz w:val="24"/>
          <w:szCs w:val="24"/>
        </w:rPr>
        <w:t xml:space="preserve"> Договора.</w:t>
      </w:r>
    </w:p>
    <w:p w:rsidR="00FB5F10" w:rsidRPr="003316A8" w:rsidRDefault="00FB5F10" w:rsidP="00FB5F10">
      <w:pPr>
        <w:ind w:firstLine="720"/>
        <w:jc w:val="both"/>
        <w:rPr>
          <w:sz w:val="24"/>
          <w:szCs w:val="24"/>
        </w:rPr>
      </w:pPr>
      <w:r w:rsidRPr="003316A8">
        <w:rPr>
          <w:sz w:val="24"/>
          <w:szCs w:val="24"/>
        </w:rPr>
        <w:t>5.4. В случае нарушения Фрахтователем пункта 2.1.5</w:t>
      </w:r>
      <w:proofErr w:type="gramStart"/>
      <w:r w:rsidRPr="003316A8">
        <w:rPr>
          <w:sz w:val="24"/>
          <w:szCs w:val="24"/>
        </w:rPr>
        <w:t>. настоящего</w:t>
      </w:r>
      <w:proofErr w:type="gramEnd"/>
      <w:r w:rsidRPr="003316A8">
        <w:rPr>
          <w:sz w:val="24"/>
          <w:szCs w:val="24"/>
        </w:rPr>
        <w:t xml:space="preserve"> Договора и нанесения порчи имуществу Фрахтовщика, документально подтвержденный материальный ущерб возмещает Фрахтователь.</w:t>
      </w:r>
    </w:p>
    <w:p w:rsidR="00FB5F10" w:rsidRPr="003316A8" w:rsidRDefault="00FB5F10" w:rsidP="00FB5F10">
      <w:pPr>
        <w:ind w:firstLine="720"/>
        <w:jc w:val="both"/>
        <w:rPr>
          <w:sz w:val="24"/>
          <w:szCs w:val="24"/>
        </w:rPr>
      </w:pPr>
      <w:r w:rsidRPr="003316A8">
        <w:rPr>
          <w:sz w:val="24"/>
          <w:szCs w:val="24"/>
        </w:rPr>
        <w:t>5.5. В случае просрочки оплаты стоимости оказанных услуг Фрахтователь оплачивает Фрахтовщику неустойку из расчета 0,1% от стоимости неоплаченной перевозки за каждый день просрочки.</w:t>
      </w:r>
    </w:p>
    <w:p w:rsidR="00FB5F10" w:rsidRPr="003316A8" w:rsidRDefault="00FB5F10" w:rsidP="00FB5F10">
      <w:pPr>
        <w:ind w:firstLine="720"/>
        <w:jc w:val="both"/>
        <w:rPr>
          <w:sz w:val="24"/>
          <w:szCs w:val="24"/>
        </w:rPr>
      </w:pPr>
      <w:r w:rsidRPr="003316A8">
        <w:rPr>
          <w:sz w:val="24"/>
          <w:szCs w:val="24"/>
        </w:rPr>
        <w:t>5.6. Об отказе от автобуса Фрахтователь обязан оповестить Фрахтовщика в письменной форме. Отказ принимается за 48 часов до подачи автобуса без штрафных санкций, если менее чем за 48 часов -  взимается штраф в размере 20% от стоимости заказа, если менее чем за 24 часа -  взимается штраф в размере 50% от стоимости заказа, в случае отказа от автобуса за 6 часов до подачи – взимается штраф в размере 100</w:t>
      </w:r>
      <w:proofErr w:type="gramStart"/>
      <w:r w:rsidRPr="003316A8">
        <w:rPr>
          <w:sz w:val="24"/>
          <w:szCs w:val="24"/>
        </w:rPr>
        <w:t>% .</w:t>
      </w:r>
      <w:proofErr w:type="gramEnd"/>
    </w:p>
    <w:p w:rsidR="00FB5F10" w:rsidRPr="003316A8" w:rsidRDefault="00FB5F10" w:rsidP="00FB5F10">
      <w:pPr>
        <w:ind w:firstLine="720"/>
        <w:jc w:val="both"/>
        <w:rPr>
          <w:sz w:val="24"/>
          <w:szCs w:val="24"/>
        </w:rPr>
      </w:pPr>
      <w:r w:rsidRPr="003316A8">
        <w:rPr>
          <w:sz w:val="24"/>
          <w:szCs w:val="24"/>
        </w:rPr>
        <w:t xml:space="preserve">5.7. </w:t>
      </w:r>
      <w:r w:rsidRPr="003316A8">
        <w:rPr>
          <w:b/>
          <w:sz w:val="24"/>
          <w:szCs w:val="24"/>
        </w:rPr>
        <w:t>Особая ответственность</w:t>
      </w:r>
      <w:r w:rsidRPr="003316A8">
        <w:rPr>
          <w:sz w:val="24"/>
          <w:szCs w:val="24"/>
        </w:rPr>
        <w:t>: отказ от заявленных транспортных средств в предпраздничные и праздничные дни и дни школьных каникул без штрафных санкций принимается за 10 календарных дней до начала перевозок. Если Фрахтователь отказывается от заявки менее чем за 10 календарных дней -  взимается штраф в размере 20% от стоимости заказа, если менее чем за 8 календарных дней -  взимается штраф в размере 50% от стоимости заказа, в случае отказа от транспортных средств за 5 календарных дней до подачи – взимается штраф в размере 100</w:t>
      </w:r>
      <w:proofErr w:type="gramStart"/>
      <w:r w:rsidRPr="003316A8">
        <w:rPr>
          <w:sz w:val="24"/>
          <w:szCs w:val="24"/>
        </w:rPr>
        <w:t>% .</w:t>
      </w:r>
      <w:proofErr w:type="gramEnd"/>
      <w:r w:rsidRPr="003316A8">
        <w:rPr>
          <w:sz w:val="24"/>
          <w:szCs w:val="24"/>
        </w:rPr>
        <w:t xml:space="preserve"> </w:t>
      </w:r>
    </w:p>
    <w:p w:rsidR="00FB5F10" w:rsidRPr="003316A8" w:rsidRDefault="00FB5F10" w:rsidP="00FB5F10">
      <w:pPr>
        <w:numPr>
          <w:ilvl w:val="0"/>
          <w:numId w:val="1"/>
        </w:numPr>
        <w:spacing w:before="120" w:after="120"/>
        <w:jc w:val="center"/>
        <w:rPr>
          <w:b/>
          <w:sz w:val="24"/>
          <w:szCs w:val="24"/>
        </w:rPr>
      </w:pPr>
      <w:r w:rsidRPr="003316A8">
        <w:rPr>
          <w:b/>
          <w:snapToGrid w:val="0"/>
          <w:sz w:val="24"/>
          <w:szCs w:val="24"/>
        </w:rPr>
        <w:t>Изменение и/</w:t>
      </w:r>
      <w:proofErr w:type="gramStart"/>
      <w:r w:rsidRPr="003316A8">
        <w:rPr>
          <w:b/>
          <w:snapToGrid w:val="0"/>
          <w:sz w:val="24"/>
          <w:szCs w:val="24"/>
        </w:rPr>
        <w:t>или  дополнение</w:t>
      </w:r>
      <w:proofErr w:type="gramEnd"/>
      <w:r w:rsidRPr="003316A8">
        <w:rPr>
          <w:b/>
          <w:snapToGrid w:val="0"/>
          <w:sz w:val="24"/>
          <w:szCs w:val="24"/>
        </w:rPr>
        <w:t xml:space="preserve"> настоящего Договора</w:t>
      </w:r>
    </w:p>
    <w:p w:rsidR="00FB5F10" w:rsidRPr="003316A8" w:rsidRDefault="00FB5F10" w:rsidP="00FB5F10">
      <w:pPr>
        <w:widowControl w:val="0"/>
        <w:jc w:val="both"/>
        <w:rPr>
          <w:snapToGrid w:val="0"/>
          <w:sz w:val="24"/>
          <w:szCs w:val="24"/>
        </w:rPr>
      </w:pPr>
      <w:r w:rsidRPr="003316A8">
        <w:rPr>
          <w:snapToGrid w:val="0"/>
          <w:color w:val="000000"/>
          <w:sz w:val="24"/>
          <w:szCs w:val="24"/>
        </w:rPr>
        <w:tab/>
        <w:t>6.1.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FB5F10" w:rsidRPr="003316A8" w:rsidRDefault="00FB5F10" w:rsidP="00FB5F10">
      <w:pPr>
        <w:widowControl w:val="0"/>
        <w:jc w:val="both"/>
        <w:rPr>
          <w:snapToGrid w:val="0"/>
          <w:sz w:val="24"/>
          <w:szCs w:val="24"/>
        </w:rPr>
      </w:pPr>
      <w:r w:rsidRPr="003316A8">
        <w:rPr>
          <w:snapToGrid w:val="0"/>
          <w:color w:val="000000"/>
          <w:sz w:val="24"/>
          <w:szCs w:val="24"/>
        </w:rPr>
        <w:tab/>
        <w:t>6.2. Последствия изменения и/или дополнения настоящего Договора определяются взаимным соглашением сторон или судом по требованию любой из сторон.</w:t>
      </w:r>
    </w:p>
    <w:p w:rsidR="00FB5F10" w:rsidRPr="003316A8" w:rsidRDefault="00FB5F10" w:rsidP="00FB5F10">
      <w:pPr>
        <w:jc w:val="both"/>
        <w:rPr>
          <w:snapToGrid w:val="0"/>
          <w:color w:val="000000"/>
          <w:sz w:val="24"/>
          <w:szCs w:val="24"/>
        </w:rPr>
      </w:pPr>
      <w:r w:rsidRPr="003316A8">
        <w:rPr>
          <w:snapToGrid w:val="0"/>
          <w:color w:val="000000"/>
          <w:sz w:val="24"/>
          <w:szCs w:val="24"/>
        </w:rPr>
        <w:tab/>
        <w:t>6.3. Любые соглашения сторон по изменению и/</w:t>
      </w:r>
      <w:proofErr w:type="gramStart"/>
      <w:r w:rsidRPr="003316A8">
        <w:rPr>
          <w:snapToGrid w:val="0"/>
          <w:color w:val="000000"/>
          <w:sz w:val="24"/>
          <w:szCs w:val="24"/>
        </w:rPr>
        <w:t>или  дополнению</w:t>
      </w:r>
      <w:proofErr w:type="gramEnd"/>
      <w:r w:rsidRPr="003316A8">
        <w:rPr>
          <w:snapToGrid w:val="0"/>
          <w:color w:val="000000"/>
          <w:sz w:val="24"/>
          <w:szCs w:val="24"/>
        </w:rPr>
        <w:t xml:space="preserve"> условий настоящего Договора имеют силу в том случае, если они оформлены в письменном виде, подписаны сторонами настоящего Договора и скреплены печатями сторон.</w:t>
      </w:r>
    </w:p>
    <w:p w:rsidR="00FB5F10" w:rsidRPr="003316A8" w:rsidRDefault="00FB5F10" w:rsidP="00FB5F10">
      <w:pPr>
        <w:jc w:val="both"/>
        <w:rPr>
          <w:snapToGrid w:val="0"/>
          <w:color w:val="000000"/>
          <w:sz w:val="24"/>
          <w:szCs w:val="24"/>
        </w:rPr>
      </w:pPr>
      <w:r w:rsidRPr="003316A8">
        <w:rPr>
          <w:sz w:val="24"/>
          <w:szCs w:val="24"/>
        </w:rPr>
        <w:t xml:space="preserve">            6.4. В период действия договора считать документы и сообщения, </w:t>
      </w:r>
      <w:proofErr w:type="gramStart"/>
      <w:r w:rsidRPr="003316A8">
        <w:rPr>
          <w:sz w:val="24"/>
          <w:szCs w:val="24"/>
        </w:rPr>
        <w:t>отправленные  (</w:t>
      </w:r>
      <w:proofErr w:type="gramEnd"/>
      <w:r w:rsidRPr="003316A8">
        <w:rPr>
          <w:sz w:val="24"/>
          <w:szCs w:val="24"/>
        </w:rPr>
        <w:t>полученные) посредством факсимильной связи, либо электронной почтой (договоры, акты, счета-фактуры, письма, заявки и т.п.) – действующими документами до получения подлинника документа. Документооборот с использованием ЭЦП оговаривается сторонами дополнительно.</w:t>
      </w:r>
    </w:p>
    <w:p w:rsidR="00FB5F10" w:rsidRPr="003316A8" w:rsidRDefault="00FB5F10" w:rsidP="00FB5F10">
      <w:pPr>
        <w:numPr>
          <w:ilvl w:val="0"/>
          <w:numId w:val="1"/>
        </w:numPr>
        <w:spacing w:before="120" w:after="120"/>
        <w:jc w:val="center"/>
        <w:rPr>
          <w:b/>
          <w:sz w:val="24"/>
          <w:szCs w:val="24"/>
        </w:rPr>
      </w:pPr>
      <w:r w:rsidRPr="003316A8">
        <w:rPr>
          <w:b/>
          <w:sz w:val="24"/>
          <w:szCs w:val="24"/>
        </w:rPr>
        <w:t>Порядок рассмотрения споров</w:t>
      </w:r>
    </w:p>
    <w:p w:rsidR="00FB5F10" w:rsidRPr="003316A8" w:rsidRDefault="00FB5F10" w:rsidP="00FB5F10">
      <w:pPr>
        <w:jc w:val="both"/>
        <w:rPr>
          <w:sz w:val="24"/>
          <w:szCs w:val="24"/>
        </w:rPr>
      </w:pPr>
      <w:r w:rsidRPr="003316A8">
        <w:rPr>
          <w:sz w:val="24"/>
          <w:szCs w:val="24"/>
        </w:rPr>
        <w:tab/>
        <w:t xml:space="preserve">7.1. В случае возникновения разногласий и споров между сторонами по вопросам исполнения обязательств по настоящему Договору стороны примут все меры к их разрешению путем переговоров между собой. При </w:t>
      </w:r>
      <w:proofErr w:type="gramStart"/>
      <w:r w:rsidRPr="003316A8">
        <w:rPr>
          <w:sz w:val="24"/>
          <w:szCs w:val="24"/>
        </w:rPr>
        <w:t xml:space="preserve">не достижении </w:t>
      </w:r>
      <w:proofErr w:type="gramEnd"/>
      <w:r w:rsidRPr="003316A8">
        <w:rPr>
          <w:sz w:val="24"/>
          <w:szCs w:val="24"/>
        </w:rPr>
        <w:t>согласия спор между сторонами подлежит рассмотрению в Арбитражном суде Республики Татарстан.</w:t>
      </w:r>
    </w:p>
    <w:p w:rsidR="00FB5F10" w:rsidRPr="003316A8" w:rsidRDefault="00FB5F10" w:rsidP="00FB5F10">
      <w:pPr>
        <w:numPr>
          <w:ilvl w:val="0"/>
          <w:numId w:val="1"/>
        </w:numPr>
        <w:spacing w:before="120" w:after="120"/>
        <w:ind w:hanging="567"/>
        <w:jc w:val="center"/>
        <w:rPr>
          <w:b/>
          <w:sz w:val="24"/>
          <w:szCs w:val="24"/>
        </w:rPr>
      </w:pPr>
      <w:r w:rsidRPr="003316A8">
        <w:rPr>
          <w:b/>
          <w:sz w:val="24"/>
          <w:szCs w:val="24"/>
        </w:rPr>
        <w:t>Срок действия настоящего Договора и адреса сторон</w:t>
      </w:r>
    </w:p>
    <w:p w:rsidR="00FB5F10" w:rsidRPr="003316A8" w:rsidRDefault="00FB5F10" w:rsidP="00FB5F10">
      <w:pPr>
        <w:pStyle w:val="2"/>
        <w:ind w:firstLine="720"/>
        <w:rPr>
          <w:sz w:val="24"/>
          <w:szCs w:val="24"/>
        </w:rPr>
      </w:pPr>
      <w:r w:rsidRPr="003316A8">
        <w:rPr>
          <w:sz w:val="24"/>
          <w:szCs w:val="24"/>
        </w:rPr>
        <w:t xml:space="preserve">8.1. Договор действует с даты </w:t>
      </w:r>
      <w:proofErr w:type="gramStart"/>
      <w:r w:rsidRPr="003316A8">
        <w:rPr>
          <w:sz w:val="24"/>
          <w:szCs w:val="24"/>
        </w:rPr>
        <w:t>подписания  по</w:t>
      </w:r>
      <w:proofErr w:type="gramEnd"/>
      <w:r w:rsidRPr="003316A8">
        <w:rPr>
          <w:sz w:val="24"/>
          <w:szCs w:val="24"/>
        </w:rPr>
        <w:t xml:space="preserve"> 30 </w:t>
      </w:r>
      <w:r>
        <w:rPr>
          <w:sz w:val="24"/>
          <w:szCs w:val="24"/>
        </w:rPr>
        <w:t>декабря</w:t>
      </w:r>
      <w:r w:rsidRPr="003316A8"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</w:t>
      </w:r>
      <w:r w:rsidRPr="003316A8">
        <w:rPr>
          <w:sz w:val="24"/>
          <w:szCs w:val="24"/>
        </w:rPr>
        <w:t>года.</w:t>
      </w:r>
    </w:p>
    <w:p w:rsidR="00FB5F10" w:rsidRPr="003316A8" w:rsidRDefault="00FB5F10" w:rsidP="00FB5F10">
      <w:pPr>
        <w:widowControl w:val="0"/>
        <w:jc w:val="both"/>
        <w:rPr>
          <w:sz w:val="24"/>
          <w:szCs w:val="24"/>
        </w:rPr>
      </w:pPr>
      <w:r w:rsidRPr="003316A8">
        <w:rPr>
          <w:sz w:val="24"/>
          <w:szCs w:val="24"/>
        </w:rPr>
        <w:tab/>
        <w:t xml:space="preserve">8.2.  </w:t>
      </w:r>
      <w:r w:rsidRPr="003316A8">
        <w:rPr>
          <w:snapToGrid w:val="0"/>
          <w:color w:val="000000"/>
          <w:sz w:val="24"/>
          <w:szCs w:val="24"/>
        </w:rPr>
        <w:t xml:space="preserve">Досрочное расторжение настоящего Договора может иметь место </w:t>
      </w:r>
      <w:proofErr w:type="gramStart"/>
      <w:r w:rsidRPr="003316A8">
        <w:rPr>
          <w:snapToGrid w:val="0"/>
          <w:color w:val="000000"/>
          <w:sz w:val="24"/>
          <w:szCs w:val="24"/>
        </w:rPr>
        <w:t>по  соглашению</w:t>
      </w:r>
      <w:proofErr w:type="gramEnd"/>
      <w:r w:rsidRPr="003316A8">
        <w:rPr>
          <w:snapToGrid w:val="0"/>
          <w:color w:val="000000"/>
          <w:sz w:val="24"/>
          <w:szCs w:val="24"/>
        </w:rPr>
        <w:t xml:space="preserve"> сторон либо по основаниям, предусмотренным гражданским  законодательством Российской Федерации или настоящим Договором,  при  условии  обязательного  уведомления   другой  стороны    не  менее,  чем  за  30  календарных  дней  до  расторжения.</w:t>
      </w:r>
    </w:p>
    <w:p w:rsidR="00FB5F10" w:rsidRPr="003316A8" w:rsidRDefault="00FB5F10" w:rsidP="00FB5F10">
      <w:pPr>
        <w:widowControl w:val="0"/>
        <w:ind w:firstLine="720"/>
        <w:jc w:val="both"/>
        <w:rPr>
          <w:snapToGrid w:val="0"/>
          <w:color w:val="000000"/>
          <w:sz w:val="24"/>
          <w:szCs w:val="24"/>
        </w:rPr>
      </w:pPr>
      <w:r w:rsidRPr="003316A8">
        <w:rPr>
          <w:snapToGrid w:val="0"/>
          <w:color w:val="000000"/>
          <w:sz w:val="24"/>
          <w:szCs w:val="24"/>
        </w:rPr>
        <w:t xml:space="preserve"> Досрочное   расторжение настоящего Договора   </w:t>
      </w:r>
      <w:proofErr w:type="gramStart"/>
      <w:r w:rsidRPr="003316A8">
        <w:rPr>
          <w:snapToGrid w:val="0"/>
          <w:color w:val="000000"/>
          <w:sz w:val="24"/>
          <w:szCs w:val="24"/>
        </w:rPr>
        <w:t>не  освобождает</w:t>
      </w:r>
      <w:proofErr w:type="gramEnd"/>
      <w:r w:rsidRPr="003316A8">
        <w:rPr>
          <w:snapToGrid w:val="0"/>
          <w:color w:val="000000"/>
          <w:sz w:val="24"/>
          <w:szCs w:val="24"/>
        </w:rPr>
        <w:t xml:space="preserve">  Фрахтователя   от  обязанности   оплатить  выполненные  Фрахтовщиком   перевозки.  </w:t>
      </w:r>
    </w:p>
    <w:p w:rsidR="00FB5F10" w:rsidRPr="003316A8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r w:rsidRPr="003316A8">
        <w:rPr>
          <w:snapToGrid w:val="0"/>
          <w:color w:val="000000"/>
          <w:sz w:val="24"/>
          <w:szCs w:val="24"/>
        </w:rPr>
        <w:lastRenderedPageBreak/>
        <w:tab/>
        <w:t>8</w:t>
      </w:r>
      <w:r w:rsidRPr="003316A8">
        <w:rPr>
          <w:sz w:val="24"/>
          <w:szCs w:val="24"/>
        </w:rPr>
        <w:t xml:space="preserve">.3. </w:t>
      </w:r>
      <w:r w:rsidRPr="003316A8">
        <w:rPr>
          <w:snapToGrid w:val="0"/>
          <w:color w:val="000000"/>
          <w:sz w:val="24"/>
          <w:szCs w:val="24"/>
        </w:rPr>
        <w:t xml:space="preserve">При наличии в том необходимости и коммерческой целесообразности стороны настоящего Договора вправе рассматривать вопрос о продлении срока действия (пролонгации) настоящего Договора на определенный обоюдным решением период времени (срок) или на неопределенный срок (по выбору сторон договора) на тех же или иных, определенных сторонами, условиях. При </w:t>
      </w:r>
      <w:proofErr w:type="gramStart"/>
      <w:r w:rsidRPr="003316A8">
        <w:rPr>
          <w:snapToGrid w:val="0"/>
          <w:color w:val="000000"/>
          <w:sz w:val="24"/>
          <w:szCs w:val="24"/>
        </w:rPr>
        <w:t>этом  Сторонами</w:t>
      </w:r>
      <w:proofErr w:type="gramEnd"/>
      <w:r w:rsidRPr="003316A8">
        <w:rPr>
          <w:snapToGrid w:val="0"/>
          <w:color w:val="000000"/>
          <w:sz w:val="24"/>
          <w:szCs w:val="24"/>
        </w:rPr>
        <w:t xml:space="preserve">   оформляется  дополнительное соглашение, являющееся  неотъемлемой  частью  настоящего  Договора.</w:t>
      </w:r>
    </w:p>
    <w:p w:rsidR="00FB5F10" w:rsidRPr="003316A8" w:rsidRDefault="00FB5F10" w:rsidP="00FB5F10">
      <w:pPr>
        <w:pStyle w:val="2"/>
        <w:ind w:firstLine="720"/>
        <w:rPr>
          <w:sz w:val="24"/>
          <w:szCs w:val="24"/>
        </w:rPr>
      </w:pPr>
      <w:r w:rsidRPr="003316A8">
        <w:rPr>
          <w:sz w:val="24"/>
          <w:szCs w:val="24"/>
        </w:rPr>
        <w:t>8.4. Адреса и реквизиты сторон:</w:t>
      </w:r>
    </w:p>
    <w:tbl>
      <w:tblPr>
        <w:tblpPr w:leftFromText="180" w:rightFromText="180" w:vertAnchor="text" w:horzAnchor="margin" w:tblpX="-176" w:tblpY="162"/>
        <w:tblW w:w="10199" w:type="dxa"/>
        <w:tblLayout w:type="fixed"/>
        <w:tblLook w:val="0000" w:firstRow="0" w:lastRow="0" w:firstColumn="0" w:lastColumn="0" w:noHBand="0" w:noVBand="0"/>
      </w:tblPr>
      <w:tblGrid>
        <w:gridCol w:w="5070"/>
        <w:gridCol w:w="5129"/>
      </w:tblGrid>
      <w:tr w:rsidR="00FB5F10" w:rsidRPr="003316A8" w:rsidTr="00B67C41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070" w:type="dxa"/>
            <w:vAlign w:val="center"/>
          </w:tcPr>
          <w:p w:rsidR="00FB5F10" w:rsidRPr="003316A8" w:rsidRDefault="00FB5F10" w:rsidP="00B67C41">
            <w:pPr>
              <w:rPr>
                <w:b/>
                <w:sz w:val="24"/>
                <w:szCs w:val="24"/>
              </w:rPr>
            </w:pPr>
            <w:r w:rsidRPr="003316A8">
              <w:rPr>
                <w:b/>
                <w:sz w:val="24"/>
                <w:szCs w:val="24"/>
              </w:rPr>
              <w:t xml:space="preserve">                      Фрахтовщик</w:t>
            </w:r>
          </w:p>
        </w:tc>
        <w:tc>
          <w:tcPr>
            <w:tcW w:w="5129" w:type="dxa"/>
            <w:vAlign w:val="center"/>
          </w:tcPr>
          <w:p w:rsidR="00FB5F10" w:rsidRPr="003316A8" w:rsidRDefault="00FB5F10" w:rsidP="00B67C41">
            <w:pPr>
              <w:jc w:val="center"/>
              <w:rPr>
                <w:b/>
                <w:sz w:val="24"/>
                <w:szCs w:val="24"/>
              </w:rPr>
            </w:pPr>
            <w:r w:rsidRPr="003316A8">
              <w:rPr>
                <w:b/>
                <w:sz w:val="24"/>
                <w:szCs w:val="24"/>
              </w:rPr>
              <w:t>Фрахтователь</w:t>
            </w:r>
          </w:p>
        </w:tc>
      </w:tr>
      <w:tr w:rsidR="00FB5F10" w:rsidRPr="003316A8" w:rsidTr="00B67C41">
        <w:tblPrEx>
          <w:tblCellMar>
            <w:top w:w="0" w:type="dxa"/>
            <w:bottom w:w="0" w:type="dxa"/>
          </w:tblCellMar>
        </w:tblPrEx>
        <w:trPr>
          <w:trHeight w:val="55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10" w:rsidRPr="003316A8" w:rsidRDefault="00FB5F10" w:rsidP="00B67C41">
            <w:pPr>
              <w:rPr>
                <w:noProof/>
                <w:sz w:val="24"/>
                <w:szCs w:val="24"/>
              </w:rPr>
            </w:pPr>
            <w:r w:rsidRPr="003316A8">
              <w:rPr>
                <w:noProof/>
                <w:sz w:val="24"/>
                <w:szCs w:val="24"/>
              </w:rPr>
              <w:t xml:space="preserve"> </w:t>
            </w:r>
          </w:p>
          <w:p w:rsidR="00FB5F10" w:rsidRPr="003316A8" w:rsidRDefault="00FB5F10" w:rsidP="00B67C41">
            <w:pPr>
              <w:rPr>
                <w:noProof/>
                <w:sz w:val="24"/>
                <w:szCs w:val="24"/>
              </w:rPr>
            </w:pPr>
          </w:p>
          <w:p w:rsidR="00FB5F10" w:rsidRPr="003316A8" w:rsidRDefault="00FB5F10" w:rsidP="00B67C41">
            <w:pPr>
              <w:rPr>
                <w:noProof/>
                <w:sz w:val="24"/>
                <w:szCs w:val="24"/>
              </w:rPr>
            </w:pPr>
          </w:p>
          <w:p w:rsidR="00FB5F10" w:rsidRPr="003316A8" w:rsidRDefault="00FB5F10" w:rsidP="00B67C41">
            <w:pPr>
              <w:rPr>
                <w:noProof/>
                <w:sz w:val="24"/>
                <w:szCs w:val="24"/>
              </w:rPr>
            </w:pPr>
          </w:p>
          <w:p w:rsidR="00FB5F10" w:rsidRPr="003316A8" w:rsidRDefault="00FB5F10" w:rsidP="00B67C41">
            <w:pPr>
              <w:rPr>
                <w:noProof/>
                <w:sz w:val="24"/>
                <w:szCs w:val="24"/>
              </w:rPr>
            </w:pPr>
          </w:p>
          <w:p w:rsidR="00FB5F10" w:rsidRPr="003316A8" w:rsidRDefault="00FB5F10" w:rsidP="00B67C41">
            <w:pPr>
              <w:rPr>
                <w:sz w:val="24"/>
                <w:szCs w:val="24"/>
              </w:rPr>
            </w:pP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F10" w:rsidRPr="0028310A" w:rsidRDefault="00FB5F10" w:rsidP="00B67C41">
            <w:pPr>
              <w:ind w:firstLine="28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8310A">
              <w:rPr>
                <w:bCs/>
                <w:color w:val="000000"/>
                <w:sz w:val="24"/>
                <w:szCs w:val="24"/>
                <w:lang w:eastAsia="ar-SA"/>
              </w:rPr>
              <w:t>Раифское СУВУ</w:t>
            </w:r>
          </w:p>
          <w:p w:rsidR="00FB5F10" w:rsidRPr="0028310A" w:rsidRDefault="00FB5F10" w:rsidP="00B67C41">
            <w:pPr>
              <w:ind w:firstLine="28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8310A">
              <w:rPr>
                <w:bCs/>
                <w:color w:val="000000"/>
                <w:sz w:val="24"/>
                <w:szCs w:val="24"/>
                <w:lang w:eastAsia="ar-SA"/>
              </w:rPr>
              <w:t xml:space="preserve">Юр. адрес: 422537, РТ, </w:t>
            </w:r>
            <w:proofErr w:type="spellStart"/>
            <w:r w:rsidRPr="0028310A">
              <w:rPr>
                <w:bCs/>
                <w:color w:val="000000"/>
                <w:sz w:val="24"/>
                <w:szCs w:val="24"/>
                <w:lang w:eastAsia="ar-SA"/>
              </w:rPr>
              <w:t>Зеленодольский</w:t>
            </w:r>
            <w:proofErr w:type="spellEnd"/>
            <w:r w:rsidRPr="0028310A">
              <w:rPr>
                <w:bCs/>
                <w:color w:val="000000"/>
                <w:sz w:val="24"/>
                <w:szCs w:val="24"/>
                <w:lang w:eastAsia="ar-SA"/>
              </w:rPr>
              <w:t xml:space="preserve"> район,</w:t>
            </w:r>
          </w:p>
          <w:p w:rsidR="00FB5F10" w:rsidRDefault="00FB5F10" w:rsidP="00B67C41">
            <w:pPr>
              <w:ind w:firstLine="28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8310A">
              <w:rPr>
                <w:bCs/>
                <w:color w:val="000000"/>
                <w:sz w:val="24"/>
                <w:szCs w:val="24"/>
                <w:lang w:eastAsia="ar-SA"/>
              </w:rPr>
              <w:t xml:space="preserve">пос. Местечко </w:t>
            </w:r>
            <w:proofErr w:type="spellStart"/>
            <w:r w:rsidRPr="0028310A">
              <w:rPr>
                <w:bCs/>
                <w:color w:val="000000"/>
                <w:sz w:val="24"/>
                <w:szCs w:val="24"/>
                <w:lang w:eastAsia="ar-SA"/>
              </w:rPr>
              <w:t>Раифа</w:t>
            </w:r>
            <w:proofErr w:type="spellEnd"/>
            <w:r w:rsidRPr="0028310A">
              <w:rPr>
                <w:bCs/>
                <w:color w:val="000000"/>
                <w:sz w:val="24"/>
                <w:szCs w:val="24"/>
                <w:lang w:eastAsia="ar-SA"/>
              </w:rPr>
              <w:t>.</w:t>
            </w:r>
          </w:p>
          <w:p w:rsidR="00FB5F10" w:rsidRPr="00A16A8F" w:rsidRDefault="00FB5F10" w:rsidP="00B67C41">
            <w:pPr>
              <w:ind w:firstLine="28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A16A8F">
              <w:rPr>
                <w:bCs/>
                <w:color w:val="000000"/>
                <w:sz w:val="24"/>
                <w:szCs w:val="24"/>
                <w:lang w:eastAsia="ar-SA"/>
              </w:rPr>
              <w:t>ИНН: 1620001863</w:t>
            </w:r>
          </w:p>
          <w:p w:rsidR="00FB5F10" w:rsidRPr="00A16A8F" w:rsidRDefault="00FB5F10" w:rsidP="00B67C41">
            <w:pPr>
              <w:ind w:firstLine="28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A16A8F">
              <w:rPr>
                <w:bCs/>
                <w:color w:val="000000"/>
                <w:sz w:val="24"/>
                <w:szCs w:val="24"/>
                <w:lang w:eastAsia="ar-SA"/>
              </w:rPr>
              <w:t>КПП: 164801001</w:t>
            </w:r>
          </w:p>
          <w:p w:rsidR="00FB5F10" w:rsidRPr="00A16A8F" w:rsidRDefault="00FB5F10" w:rsidP="00B67C41">
            <w:pPr>
              <w:ind w:firstLine="28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A16A8F">
              <w:rPr>
                <w:bCs/>
                <w:color w:val="000000"/>
                <w:sz w:val="24"/>
                <w:szCs w:val="24"/>
                <w:lang w:eastAsia="ar-SA"/>
              </w:rPr>
              <w:t>УФК по Нижегородской области (РАИФСКОЕ СУВУ)</w:t>
            </w:r>
          </w:p>
          <w:p w:rsidR="00FB5F10" w:rsidRPr="00A16A8F" w:rsidRDefault="00FB5F10" w:rsidP="00B67C41">
            <w:pPr>
              <w:ind w:firstLine="28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A16A8F">
              <w:rPr>
                <w:bCs/>
                <w:color w:val="000000"/>
                <w:sz w:val="24"/>
                <w:szCs w:val="24"/>
                <w:lang w:eastAsia="ar-SA"/>
              </w:rPr>
              <w:t>Расчетный счет: 03214643000000013233</w:t>
            </w:r>
          </w:p>
          <w:p w:rsidR="00FB5F10" w:rsidRPr="00A16A8F" w:rsidRDefault="00FB5F10" w:rsidP="00B67C41">
            <w:pPr>
              <w:ind w:firstLine="28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A16A8F">
              <w:rPr>
                <w:bCs/>
                <w:color w:val="000000"/>
                <w:sz w:val="24"/>
                <w:szCs w:val="24"/>
                <w:lang w:eastAsia="ar-SA"/>
              </w:rPr>
              <w:t>Банк: ОКЦ №1 ВВГУ Банка России//УФК по Нижегородской области, г Нижний Новгород</w:t>
            </w:r>
          </w:p>
          <w:p w:rsidR="00FB5F10" w:rsidRPr="00A16A8F" w:rsidRDefault="00FB5F10" w:rsidP="00B67C41">
            <w:pPr>
              <w:ind w:firstLine="28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A16A8F">
              <w:rPr>
                <w:bCs/>
                <w:color w:val="000000"/>
                <w:sz w:val="24"/>
                <w:szCs w:val="24"/>
                <w:lang w:eastAsia="ar-SA"/>
              </w:rPr>
              <w:t>БИК: 012202102</w:t>
            </w:r>
          </w:p>
          <w:p w:rsidR="00FB5F10" w:rsidRPr="00A16A8F" w:rsidRDefault="00FB5F10" w:rsidP="00B67C41">
            <w:pPr>
              <w:ind w:firstLine="28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A16A8F">
              <w:rPr>
                <w:bCs/>
                <w:color w:val="000000"/>
                <w:sz w:val="24"/>
                <w:szCs w:val="24"/>
                <w:lang w:eastAsia="ar-SA"/>
              </w:rPr>
              <w:t>Корр. счет: 40102810745370000024</w:t>
            </w:r>
          </w:p>
          <w:p w:rsidR="00FB5F10" w:rsidRPr="0028310A" w:rsidRDefault="00FB5F10" w:rsidP="00B67C41">
            <w:pPr>
              <w:ind w:firstLine="28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8310A">
              <w:rPr>
                <w:bCs/>
                <w:color w:val="000000"/>
                <w:sz w:val="24"/>
                <w:szCs w:val="24"/>
                <w:lang w:eastAsia="ar-SA"/>
              </w:rPr>
              <w:t>buhrspu1@mail.ru</w:t>
            </w:r>
          </w:p>
          <w:p w:rsidR="00FB5F10" w:rsidRPr="0028310A" w:rsidRDefault="00FB5F10" w:rsidP="00B67C41">
            <w:pPr>
              <w:ind w:firstLine="28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8310A">
              <w:rPr>
                <w:bCs/>
                <w:color w:val="000000"/>
                <w:sz w:val="24"/>
                <w:szCs w:val="24"/>
                <w:lang w:eastAsia="ar-SA"/>
              </w:rPr>
              <w:t>Тел. 8(84371) 3-47-47</w:t>
            </w:r>
          </w:p>
          <w:p w:rsidR="00FB5F10" w:rsidRPr="0028310A" w:rsidRDefault="00FB5F10" w:rsidP="00B67C41">
            <w:pPr>
              <w:ind w:firstLine="28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8310A">
              <w:rPr>
                <w:bCs/>
                <w:color w:val="000000"/>
                <w:sz w:val="24"/>
                <w:szCs w:val="24"/>
                <w:lang w:eastAsia="ar-SA"/>
              </w:rPr>
              <w:t xml:space="preserve">Директор </w:t>
            </w:r>
          </w:p>
          <w:p w:rsidR="00FB5F10" w:rsidRPr="0028310A" w:rsidRDefault="00FB5F10" w:rsidP="00B67C41">
            <w:pPr>
              <w:ind w:firstLine="284"/>
              <w:rPr>
                <w:bCs/>
                <w:color w:val="000000"/>
                <w:sz w:val="24"/>
                <w:szCs w:val="24"/>
                <w:lang w:eastAsia="ar-SA"/>
              </w:rPr>
            </w:pPr>
          </w:p>
          <w:p w:rsidR="00FB5F10" w:rsidRPr="0028310A" w:rsidRDefault="00FB5F10" w:rsidP="00B67C41">
            <w:pPr>
              <w:ind w:firstLine="284"/>
              <w:rPr>
                <w:bCs/>
                <w:color w:val="000000"/>
                <w:sz w:val="24"/>
                <w:szCs w:val="24"/>
                <w:lang w:eastAsia="ar-SA"/>
              </w:rPr>
            </w:pPr>
          </w:p>
          <w:p w:rsidR="00FB5F10" w:rsidRPr="0028310A" w:rsidRDefault="00FB5F10" w:rsidP="00B67C41">
            <w:pPr>
              <w:rPr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bCs/>
                <w:color w:val="000000"/>
                <w:sz w:val="24"/>
                <w:szCs w:val="24"/>
                <w:lang w:eastAsia="ar-SA"/>
              </w:rPr>
              <w:t xml:space="preserve">            </w:t>
            </w:r>
            <w:r w:rsidRPr="0028310A">
              <w:rPr>
                <w:bCs/>
                <w:color w:val="000000"/>
                <w:sz w:val="24"/>
                <w:szCs w:val="24"/>
                <w:lang w:eastAsia="ar-SA"/>
              </w:rPr>
              <w:t>______________Кисиль Н.П.</w:t>
            </w:r>
          </w:p>
          <w:p w:rsidR="00FB5F10" w:rsidRPr="0028310A" w:rsidRDefault="00FB5F10" w:rsidP="00B67C41">
            <w:pPr>
              <w:jc w:val="both"/>
              <w:rPr>
                <w:bCs/>
                <w:color w:val="000000"/>
                <w:sz w:val="24"/>
                <w:szCs w:val="24"/>
                <w:lang w:eastAsia="ar-SA"/>
              </w:rPr>
            </w:pPr>
          </w:p>
          <w:p w:rsidR="00FB5F10" w:rsidRPr="003316A8" w:rsidRDefault="00FB5F10" w:rsidP="00B67C41">
            <w:pPr>
              <w:rPr>
                <w:sz w:val="24"/>
                <w:szCs w:val="24"/>
              </w:rPr>
            </w:pPr>
          </w:p>
          <w:p w:rsidR="00FB5F10" w:rsidRPr="003316A8" w:rsidRDefault="00FB5F10" w:rsidP="00B67C41">
            <w:pPr>
              <w:rPr>
                <w:sz w:val="24"/>
                <w:szCs w:val="24"/>
              </w:rPr>
            </w:pPr>
          </w:p>
        </w:tc>
      </w:tr>
      <w:tr w:rsidR="00FB5F10" w:rsidRPr="003316A8" w:rsidTr="00B67C41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5070" w:type="dxa"/>
            <w:vAlign w:val="center"/>
          </w:tcPr>
          <w:p w:rsidR="00FB5F10" w:rsidRPr="003316A8" w:rsidRDefault="00FB5F10" w:rsidP="00B67C41">
            <w:pPr>
              <w:rPr>
                <w:sz w:val="24"/>
                <w:szCs w:val="24"/>
              </w:rPr>
            </w:pPr>
          </w:p>
        </w:tc>
        <w:tc>
          <w:tcPr>
            <w:tcW w:w="5129" w:type="dxa"/>
            <w:vAlign w:val="center"/>
          </w:tcPr>
          <w:p w:rsidR="00FB5F10" w:rsidRPr="003316A8" w:rsidRDefault="00FB5F10" w:rsidP="00B67C41">
            <w:pPr>
              <w:rPr>
                <w:sz w:val="24"/>
                <w:szCs w:val="24"/>
              </w:rPr>
            </w:pPr>
          </w:p>
        </w:tc>
      </w:tr>
      <w:tr w:rsidR="00FB5F10" w:rsidRPr="003316A8" w:rsidTr="00B67C41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5070" w:type="dxa"/>
            <w:vAlign w:val="center"/>
          </w:tcPr>
          <w:p w:rsidR="00FB5F10" w:rsidRPr="003316A8" w:rsidRDefault="00FB5F10" w:rsidP="00B67C41">
            <w:pPr>
              <w:rPr>
                <w:sz w:val="24"/>
                <w:szCs w:val="24"/>
              </w:rPr>
            </w:pPr>
          </w:p>
        </w:tc>
        <w:tc>
          <w:tcPr>
            <w:tcW w:w="5129" w:type="dxa"/>
            <w:vAlign w:val="center"/>
          </w:tcPr>
          <w:p w:rsidR="00FB5F10" w:rsidRPr="003316A8" w:rsidRDefault="00FB5F10" w:rsidP="00B67C41">
            <w:pPr>
              <w:rPr>
                <w:sz w:val="24"/>
                <w:szCs w:val="24"/>
              </w:rPr>
            </w:pPr>
          </w:p>
        </w:tc>
      </w:tr>
      <w:tr w:rsidR="00FB5F10" w:rsidRPr="003316A8" w:rsidTr="00B67C41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5070" w:type="dxa"/>
            <w:vAlign w:val="center"/>
          </w:tcPr>
          <w:p w:rsidR="00FB5F10" w:rsidRPr="003316A8" w:rsidRDefault="00FB5F10" w:rsidP="00B67C41">
            <w:pPr>
              <w:pStyle w:val="9"/>
              <w:jc w:val="left"/>
              <w:rPr>
                <w:szCs w:val="24"/>
              </w:rPr>
            </w:pPr>
          </w:p>
        </w:tc>
        <w:tc>
          <w:tcPr>
            <w:tcW w:w="5129" w:type="dxa"/>
            <w:vAlign w:val="center"/>
          </w:tcPr>
          <w:p w:rsidR="00FB5F10" w:rsidRPr="003316A8" w:rsidRDefault="00FB5F10" w:rsidP="00B67C41">
            <w:pPr>
              <w:rPr>
                <w:sz w:val="24"/>
                <w:szCs w:val="24"/>
              </w:rPr>
            </w:pPr>
          </w:p>
        </w:tc>
      </w:tr>
      <w:tr w:rsidR="00FB5F10" w:rsidRPr="003316A8" w:rsidTr="00B67C41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5070" w:type="dxa"/>
            <w:vAlign w:val="center"/>
          </w:tcPr>
          <w:p w:rsidR="00FB5F10" w:rsidRPr="003316A8" w:rsidRDefault="00FB5F10" w:rsidP="00B67C41">
            <w:pPr>
              <w:spacing w:before="20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29" w:type="dxa"/>
            <w:vAlign w:val="center"/>
          </w:tcPr>
          <w:p w:rsidR="00FB5F10" w:rsidRPr="003316A8" w:rsidRDefault="00FB5F10" w:rsidP="00B67C41">
            <w:pPr>
              <w:rPr>
                <w:sz w:val="24"/>
                <w:szCs w:val="24"/>
              </w:rPr>
            </w:pPr>
          </w:p>
        </w:tc>
      </w:tr>
      <w:tr w:rsidR="00FB5F10" w:rsidRPr="003316A8" w:rsidTr="00B67C41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5070" w:type="dxa"/>
            <w:vAlign w:val="center"/>
          </w:tcPr>
          <w:p w:rsidR="00FB5F10" w:rsidRPr="003316A8" w:rsidRDefault="00FB5F10" w:rsidP="00B67C41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129" w:type="dxa"/>
            <w:vAlign w:val="center"/>
          </w:tcPr>
          <w:p w:rsidR="00FB5F10" w:rsidRPr="003316A8" w:rsidRDefault="00FB5F10" w:rsidP="00B67C41">
            <w:pPr>
              <w:rPr>
                <w:sz w:val="24"/>
                <w:szCs w:val="24"/>
              </w:rPr>
            </w:pPr>
          </w:p>
        </w:tc>
      </w:tr>
      <w:tr w:rsidR="00FB5F10" w:rsidRPr="003316A8" w:rsidTr="00B67C41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  <w:vAlign w:val="center"/>
          </w:tcPr>
          <w:p w:rsidR="00FB5F10" w:rsidRPr="003316A8" w:rsidRDefault="00FB5F10" w:rsidP="00B67C41">
            <w:pPr>
              <w:spacing w:before="120" w:after="6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29" w:type="dxa"/>
            <w:vAlign w:val="center"/>
          </w:tcPr>
          <w:p w:rsidR="00FB5F10" w:rsidRPr="003316A8" w:rsidRDefault="00FB5F10" w:rsidP="00B67C41">
            <w:pPr>
              <w:rPr>
                <w:sz w:val="24"/>
                <w:szCs w:val="24"/>
              </w:rPr>
            </w:pPr>
          </w:p>
        </w:tc>
      </w:tr>
      <w:tr w:rsidR="00FB5F10" w:rsidRPr="003316A8" w:rsidTr="00B67C41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5070" w:type="dxa"/>
            <w:vAlign w:val="center"/>
          </w:tcPr>
          <w:p w:rsidR="00FB5F10" w:rsidRPr="003316A8" w:rsidRDefault="00FB5F10" w:rsidP="00B67C41">
            <w:pPr>
              <w:spacing w:before="60" w:after="6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29" w:type="dxa"/>
            <w:vAlign w:val="center"/>
          </w:tcPr>
          <w:p w:rsidR="00FB5F10" w:rsidRPr="003316A8" w:rsidRDefault="00FB5F10" w:rsidP="00B67C41">
            <w:pPr>
              <w:rPr>
                <w:sz w:val="24"/>
                <w:szCs w:val="24"/>
              </w:rPr>
            </w:pPr>
          </w:p>
        </w:tc>
      </w:tr>
      <w:tr w:rsidR="00FB5F10" w:rsidRPr="003316A8" w:rsidTr="00B67C41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5070" w:type="dxa"/>
            <w:vAlign w:val="center"/>
          </w:tcPr>
          <w:p w:rsidR="00FB5F10" w:rsidRPr="003316A8" w:rsidRDefault="00FB5F10" w:rsidP="00B67C41">
            <w:pPr>
              <w:spacing w:before="60" w:after="6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29" w:type="dxa"/>
            <w:vAlign w:val="center"/>
          </w:tcPr>
          <w:p w:rsidR="00FB5F10" w:rsidRPr="003316A8" w:rsidRDefault="00FB5F10" w:rsidP="00B67C41">
            <w:pPr>
              <w:rPr>
                <w:sz w:val="24"/>
                <w:szCs w:val="24"/>
              </w:rPr>
            </w:pPr>
          </w:p>
        </w:tc>
      </w:tr>
      <w:tr w:rsidR="00FB5F10" w:rsidRPr="003316A8" w:rsidTr="00B67C41">
        <w:tblPrEx>
          <w:tblCellMar>
            <w:top w:w="0" w:type="dxa"/>
            <w:bottom w:w="0" w:type="dxa"/>
          </w:tblCellMar>
        </w:tblPrEx>
        <w:trPr>
          <w:trHeight w:val="1704"/>
        </w:trPr>
        <w:tc>
          <w:tcPr>
            <w:tcW w:w="5070" w:type="dxa"/>
            <w:vAlign w:val="center"/>
          </w:tcPr>
          <w:p w:rsidR="00FB5F10" w:rsidRPr="003316A8" w:rsidRDefault="00FB5F10" w:rsidP="00B67C41">
            <w:pPr>
              <w:rPr>
                <w:sz w:val="24"/>
                <w:szCs w:val="24"/>
              </w:rPr>
            </w:pPr>
          </w:p>
        </w:tc>
        <w:tc>
          <w:tcPr>
            <w:tcW w:w="5129" w:type="dxa"/>
            <w:vAlign w:val="center"/>
          </w:tcPr>
          <w:p w:rsidR="00FB5F10" w:rsidRPr="003316A8" w:rsidRDefault="00FB5F10" w:rsidP="00B67C41">
            <w:pPr>
              <w:rPr>
                <w:sz w:val="24"/>
                <w:szCs w:val="24"/>
              </w:rPr>
            </w:pPr>
          </w:p>
        </w:tc>
      </w:tr>
    </w:tbl>
    <w:p w:rsidR="00FB5F10" w:rsidRPr="003316A8" w:rsidRDefault="00FB5F10" w:rsidP="00FB5F10">
      <w:pPr>
        <w:rPr>
          <w:b/>
          <w:sz w:val="24"/>
          <w:szCs w:val="24"/>
        </w:rPr>
        <w:sectPr w:rsidR="00FB5F10" w:rsidRPr="003316A8" w:rsidSect="00FB5F10">
          <w:pgSz w:w="11907" w:h="16840" w:code="9"/>
          <w:pgMar w:top="851" w:right="708" w:bottom="426" w:left="1134" w:header="720" w:footer="720" w:gutter="0"/>
          <w:cols w:space="708"/>
          <w:docGrid w:linePitch="360"/>
        </w:sectPr>
      </w:pPr>
    </w:p>
    <w:p w:rsidR="00FB5F10" w:rsidRPr="003316A8" w:rsidRDefault="00FB5F10" w:rsidP="00FB5F10">
      <w:pPr>
        <w:jc w:val="right"/>
        <w:rPr>
          <w:b/>
          <w:sz w:val="24"/>
          <w:szCs w:val="24"/>
        </w:rPr>
      </w:pPr>
      <w:proofErr w:type="gramStart"/>
      <w:r w:rsidRPr="003316A8">
        <w:rPr>
          <w:b/>
          <w:sz w:val="24"/>
          <w:szCs w:val="24"/>
        </w:rPr>
        <w:lastRenderedPageBreak/>
        <w:t>ПРИЛОЖЕНИЕ  №</w:t>
      </w:r>
      <w:proofErr w:type="gramEnd"/>
      <w:r w:rsidRPr="003316A8">
        <w:rPr>
          <w:b/>
          <w:sz w:val="24"/>
          <w:szCs w:val="24"/>
        </w:rPr>
        <w:t xml:space="preserve"> 1</w:t>
      </w:r>
    </w:p>
    <w:p w:rsidR="00FB5F10" w:rsidRPr="003316A8" w:rsidRDefault="00FB5F10" w:rsidP="00FB5F10">
      <w:pPr>
        <w:tabs>
          <w:tab w:val="left" w:pos="2880"/>
        </w:tabs>
        <w:jc w:val="right"/>
        <w:rPr>
          <w:sz w:val="24"/>
          <w:szCs w:val="24"/>
        </w:rPr>
      </w:pPr>
      <w:r w:rsidRPr="003316A8">
        <w:rPr>
          <w:sz w:val="24"/>
          <w:szCs w:val="24"/>
        </w:rPr>
        <w:t xml:space="preserve">                                                                                                           </w:t>
      </w:r>
      <w:proofErr w:type="gramStart"/>
      <w:r w:rsidRPr="003316A8">
        <w:rPr>
          <w:sz w:val="24"/>
          <w:szCs w:val="24"/>
        </w:rPr>
        <w:t>к  договору</w:t>
      </w:r>
      <w:proofErr w:type="gramEnd"/>
      <w:r w:rsidRPr="003316A8">
        <w:rPr>
          <w:sz w:val="24"/>
          <w:szCs w:val="24"/>
        </w:rPr>
        <w:t xml:space="preserve"> ___________</w:t>
      </w:r>
    </w:p>
    <w:p w:rsidR="00FB5F10" w:rsidRPr="003316A8" w:rsidRDefault="00FB5F10" w:rsidP="00FB5F10">
      <w:pPr>
        <w:jc w:val="center"/>
        <w:rPr>
          <w:b/>
          <w:sz w:val="24"/>
          <w:szCs w:val="24"/>
        </w:rPr>
      </w:pPr>
      <w:r w:rsidRPr="003316A8">
        <w:rPr>
          <w:b/>
          <w:sz w:val="24"/>
          <w:szCs w:val="24"/>
        </w:rPr>
        <w:t>Спецификация</w:t>
      </w:r>
    </w:p>
    <w:p w:rsidR="00FB5F10" w:rsidRPr="003316A8" w:rsidRDefault="00FB5F10" w:rsidP="00FB5F10">
      <w:pPr>
        <w:jc w:val="right"/>
        <w:rPr>
          <w:b/>
          <w:sz w:val="24"/>
          <w:szCs w:val="24"/>
        </w:rPr>
      </w:pPr>
    </w:p>
    <w:p w:rsidR="00FB5F10" w:rsidRPr="003316A8" w:rsidRDefault="00FB5F10" w:rsidP="00FB5F10">
      <w:pPr>
        <w:jc w:val="both"/>
        <w:rPr>
          <w:b/>
          <w:snapToGrid w:val="0"/>
          <w:color w:val="000000"/>
          <w:sz w:val="24"/>
          <w:szCs w:val="24"/>
        </w:rPr>
      </w:pPr>
      <w:r w:rsidRPr="003316A8">
        <w:rPr>
          <w:b/>
          <w:snapToGrid w:val="0"/>
          <w:color w:val="000000"/>
          <w:sz w:val="24"/>
          <w:szCs w:val="24"/>
        </w:rPr>
        <w:t>Требования к оказанию услуг:</w:t>
      </w:r>
    </w:p>
    <w:p w:rsidR="00FB5F10" w:rsidRDefault="00FB5F10" w:rsidP="00FB5F10">
      <w:pPr>
        <w:numPr>
          <w:ilvl w:val="0"/>
          <w:numId w:val="3"/>
        </w:numPr>
        <w:jc w:val="both"/>
      </w:pPr>
      <w:r>
        <w:rPr>
          <w:snapToGrid w:val="0"/>
          <w:color w:val="000000"/>
          <w:sz w:val="24"/>
          <w:szCs w:val="24"/>
        </w:rPr>
        <w:t xml:space="preserve"> </w:t>
      </w:r>
      <w:r w:rsidRPr="003316A8">
        <w:rPr>
          <w:snapToGrid w:val="0"/>
          <w:color w:val="000000"/>
          <w:sz w:val="24"/>
          <w:szCs w:val="24"/>
        </w:rPr>
        <w:t xml:space="preserve">Обеспечить перевозку пассажиров автобусом с территории </w:t>
      </w:r>
      <w:proofErr w:type="spellStart"/>
      <w:r w:rsidRPr="003316A8">
        <w:rPr>
          <w:snapToGrid w:val="0"/>
          <w:color w:val="000000"/>
          <w:sz w:val="24"/>
          <w:szCs w:val="24"/>
        </w:rPr>
        <w:t>Раифского</w:t>
      </w:r>
      <w:proofErr w:type="spellEnd"/>
      <w:r w:rsidRPr="003316A8">
        <w:rPr>
          <w:snapToGrid w:val="0"/>
          <w:color w:val="000000"/>
          <w:sz w:val="24"/>
          <w:szCs w:val="24"/>
        </w:rPr>
        <w:t xml:space="preserve"> СУВУ последующим </w:t>
      </w: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proofErr w:type="gramStart"/>
      <w:r w:rsidRPr="005A3245">
        <w:rPr>
          <w:snapToGrid w:val="0"/>
          <w:color w:val="000000"/>
          <w:sz w:val="24"/>
          <w:szCs w:val="24"/>
        </w:rPr>
        <w:t>последующим</w:t>
      </w:r>
      <w:proofErr w:type="gramEnd"/>
      <w:r w:rsidRPr="005A3245">
        <w:rPr>
          <w:snapToGrid w:val="0"/>
          <w:color w:val="000000"/>
          <w:sz w:val="24"/>
          <w:szCs w:val="24"/>
        </w:rPr>
        <w:t xml:space="preserve"> адресам:</w:t>
      </w: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r w:rsidRPr="005A3245">
        <w:rPr>
          <w:snapToGrid w:val="0"/>
          <w:color w:val="000000"/>
          <w:sz w:val="24"/>
          <w:szCs w:val="24"/>
        </w:rPr>
        <w:t xml:space="preserve"> 1) 17 августа 2026 </w:t>
      </w:r>
      <w:proofErr w:type="gramStart"/>
      <w:r w:rsidRPr="005A3245">
        <w:rPr>
          <w:snapToGrid w:val="0"/>
          <w:color w:val="000000"/>
          <w:sz w:val="24"/>
          <w:szCs w:val="24"/>
        </w:rPr>
        <w:t>года ,</w:t>
      </w:r>
      <w:proofErr w:type="gramEnd"/>
      <w:r w:rsidRPr="005A3245">
        <w:rPr>
          <w:snapToGrid w:val="0"/>
          <w:color w:val="000000"/>
          <w:sz w:val="24"/>
          <w:szCs w:val="24"/>
        </w:rPr>
        <w:t xml:space="preserve"> выезд  в 10.00 - 1 автобус (35 человек).:</w:t>
      </w: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r w:rsidRPr="005A3245">
        <w:rPr>
          <w:snapToGrid w:val="0"/>
          <w:color w:val="000000"/>
          <w:sz w:val="24"/>
          <w:szCs w:val="24"/>
        </w:rPr>
        <w:t xml:space="preserve"> Раифское СУВУ (</w:t>
      </w:r>
      <w:proofErr w:type="gramStart"/>
      <w:r w:rsidRPr="005A3245">
        <w:rPr>
          <w:snapToGrid w:val="0"/>
          <w:color w:val="000000"/>
          <w:sz w:val="24"/>
          <w:szCs w:val="24"/>
        </w:rPr>
        <w:t>РТ ,</w:t>
      </w:r>
      <w:proofErr w:type="gramEnd"/>
      <w:r w:rsidRPr="005A3245">
        <w:rPr>
          <w:snapToGrid w:val="0"/>
          <w:color w:val="000000"/>
          <w:sz w:val="24"/>
          <w:szCs w:val="24"/>
        </w:rPr>
        <w:t xml:space="preserve">  </w:t>
      </w:r>
      <w:proofErr w:type="spellStart"/>
      <w:r w:rsidRPr="005A3245">
        <w:rPr>
          <w:snapToGrid w:val="0"/>
          <w:color w:val="000000"/>
          <w:sz w:val="24"/>
          <w:szCs w:val="24"/>
        </w:rPr>
        <w:t>Зеленодольский</w:t>
      </w:r>
      <w:proofErr w:type="spellEnd"/>
      <w:r w:rsidRPr="005A3245">
        <w:rPr>
          <w:snapToGrid w:val="0"/>
          <w:color w:val="000000"/>
          <w:sz w:val="24"/>
          <w:szCs w:val="24"/>
        </w:rPr>
        <w:t xml:space="preserve"> район, п. Местечко </w:t>
      </w:r>
      <w:proofErr w:type="spellStart"/>
      <w:r w:rsidRPr="005A3245">
        <w:rPr>
          <w:snapToGrid w:val="0"/>
          <w:color w:val="000000"/>
          <w:sz w:val="24"/>
          <w:szCs w:val="24"/>
        </w:rPr>
        <w:t>Раифа</w:t>
      </w:r>
      <w:proofErr w:type="spellEnd"/>
      <w:r w:rsidRPr="005A3245">
        <w:rPr>
          <w:snapToGrid w:val="0"/>
          <w:color w:val="000000"/>
          <w:sz w:val="24"/>
          <w:szCs w:val="24"/>
        </w:rPr>
        <w:t xml:space="preserve">, ул. Центральная ) - РЦСПДПМ "Патриот" (г. Казань, улица </w:t>
      </w:r>
      <w:proofErr w:type="spellStart"/>
      <w:r w:rsidRPr="005A3245">
        <w:rPr>
          <w:snapToGrid w:val="0"/>
          <w:color w:val="000000"/>
          <w:sz w:val="24"/>
          <w:szCs w:val="24"/>
        </w:rPr>
        <w:t>Крутовская</w:t>
      </w:r>
      <w:proofErr w:type="spellEnd"/>
      <w:r w:rsidRPr="005A3245">
        <w:rPr>
          <w:snapToGrid w:val="0"/>
          <w:color w:val="000000"/>
          <w:sz w:val="24"/>
          <w:szCs w:val="24"/>
        </w:rPr>
        <w:t xml:space="preserve"> 20)  -   в одну сторону.</w:t>
      </w: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r w:rsidRPr="005A3245">
        <w:rPr>
          <w:snapToGrid w:val="0"/>
          <w:color w:val="000000"/>
          <w:sz w:val="24"/>
          <w:szCs w:val="24"/>
        </w:rPr>
        <w:t xml:space="preserve">2) 18 августа 2026 </w:t>
      </w:r>
      <w:proofErr w:type="gramStart"/>
      <w:r w:rsidRPr="005A3245">
        <w:rPr>
          <w:snapToGrid w:val="0"/>
          <w:color w:val="000000"/>
          <w:sz w:val="24"/>
          <w:szCs w:val="24"/>
        </w:rPr>
        <w:t>года ,</w:t>
      </w:r>
      <w:proofErr w:type="gramEnd"/>
      <w:r w:rsidRPr="005A3245">
        <w:rPr>
          <w:snapToGrid w:val="0"/>
          <w:color w:val="000000"/>
          <w:sz w:val="24"/>
          <w:szCs w:val="24"/>
        </w:rPr>
        <w:t xml:space="preserve"> выезд  в 16.00 - 2 автобуса (86 человек)  : </w:t>
      </w: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r w:rsidRPr="005A3245">
        <w:rPr>
          <w:snapToGrid w:val="0"/>
          <w:color w:val="000000"/>
          <w:sz w:val="24"/>
          <w:szCs w:val="24"/>
        </w:rPr>
        <w:t xml:space="preserve"> РЦСПДПМ "Патриот" (г. Казань, улица </w:t>
      </w:r>
      <w:proofErr w:type="spellStart"/>
      <w:r w:rsidRPr="005A3245">
        <w:rPr>
          <w:snapToGrid w:val="0"/>
          <w:color w:val="000000"/>
          <w:sz w:val="24"/>
          <w:szCs w:val="24"/>
        </w:rPr>
        <w:t>Крутовская</w:t>
      </w:r>
      <w:proofErr w:type="spellEnd"/>
      <w:r w:rsidRPr="005A3245">
        <w:rPr>
          <w:snapToGrid w:val="0"/>
          <w:color w:val="000000"/>
          <w:sz w:val="24"/>
          <w:szCs w:val="24"/>
        </w:rPr>
        <w:t xml:space="preserve"> 20</w:t>
      </w:r>
      <w:proofErr w:type="gramStart"/>
      <w:r w:rsidRPr="005A3245">
        <w:rPr>
          <w:snapToGrid w:val="0"/>
          <w:color w:val="000000"/>
          <w:sz w:val="24"/>
          <w:szCs w:val="24"/>
        </w:rPr>
        <w:t>)  -</w:t>
      </w:r>
      <w:proofErr w:type="gramEnd"/>
      <w:r w:rsidRPr="005A3245">
        <w:rPr>
          <w:snapToGrid w:val="0"/>
          <w:color w:val="000000"/>
          <w:sz w:val="24"/>
          <w:szCs w:val="24"/>
        </w:rPr>
        <w:t xml:space="preserve"> АКВАПАРК «Ривьера» ( Казань, улица </w:t>
      </w:r>
      <w:proofErr w:type="spellStart"/>
      <w:r w:rsidRPr="005A3245">
        <w:rPr>
          <w:snapToGrid w:val="0"/>
          <w:color w:val="000000"/>
          <w:sz w:val="24"/>
          <w:szCs w:val="24"/>
        </w:rPr>
        <w:t>Фатыха</w:t>
      </w:r>
      <w:proofErr w:type="spellEnd"/>
      <w:r w:rsidRPr="005A3245">
        <w:rPr>
          <w:snapToGrid w:val="0"/>
          <w:color w:val="000000"/>
          <w:sz w:val="24"/>
          <w:szCs w:val="24"/>
        </w:rPr>
        <w:t xml:space="preserve"> </w:t>
      </w:r>
      <w:proofErr w:type="spellStart"/>
      <w:r w:rsidRPr="005A3245">
        <w:rPr>
          <w:snapToGrid w:val="0"/>
          <w:color w:val="000000"/>
          <w:sz w:val="24"/>
          <w:szCs w:val="24"/>
        </w:rPr>
        <w:t>Амирхана</w:t>
      </w:r>
      <w:proofErr w:type="spellEnd"/>
      <w:r w:rsidRPr="005A3245">
        <w:rPr>
          <w:snapToGrid w:val="0"/>
          <w:color w:val="000000"/>
          <w:sz w:val="24"/>
          <w:szCs w:val="24"/>
        </w:rPr>
        <w:t>, 1)    -   Обратно в 21.00.</w:t>
      </w: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r w:rsidRPr="005A3245">
        <w:rPr>
          <w:snapToGrid w:val="0"/>
          <w:color w:val="000000"/>
          <w:sz w:val="24"/>
          <w:szCs w:val="24"/>
        </w:rPr>
        <w:t xml:space="preserve">    18 августа 2026 </w:t>
      </w:r>
      <w:proofErr w:type="gramStart"/>
      <w:r w:rsidRPr="005A3245">
        <w:rPr>
          <w:snapToGrid w:val="0"/>
          <w:color w:val="000000"/>
          <w:sz w:val="24"/>
          <w:szCs w:val="24"/>
        </w:rPr>
        <w:t>года ,</w:t>
      </w:r>
      <w:proofErr w:type="gramEnd"/>
      <w:r w:rsidRPr="005A3245">
        <w:rPr>
          <w:snapToGrid w:val="0"/>
          <w:color w:val="000000"/>
          <w:sz w:val="24"/>
          <w:szCs w:val="24"/>
        </w:rPr>
        <w:t xml:space="preserve"> выезд  в 16.00 - 2 автобуса (86 человек)  :</w:t>
      </w: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r w:rsidRPr="005A3245">
        <w:rPr>
          <w:snapToGrid w:val="0"/>
          <w:color w:val="000000"/>
          <w:sz w:val="24"/>
          <w:szCs w:val="24"/>
        </w:rPr>
        <w:t xml:space="preserve">РЦСПДПМ "Патриот" (г. Казань, улица </w:t>
      </w:r>
      <w:proofErr w:type="spellStart"/>
      <w:r w:rsidRPr="005A3245">
        <w:rPr>
          <w:snapToGrid w:val="0"/>
          <w:color w:val="000000"/>
          <w:sz w:val="24"/>
          <w:szCs w:val="24"/>
        </w:rPr>
        <w:t>Крутовская</w:t>
      </w:r>
      <w:proofErr w:type="spellEnd"/>
      <w:r w:rsidRPr="005A3245">
        <w:rPr>
          <w:snapToGrid w:val="0"/>
          <w:color w:val="000000"/>
          <w:sz w:val="24"/>
          <w:szCs w:val="24"/>
        </w:rPr>
        <w:t xml:space="preserve"> 20) – Обзорная автобусная </w:t>
      </w:r>
      <w:proofErr w:type="spellStart"/>
      <w:r w:rsidRPr="005A3245">
        <w:rPr>
          <w:snapToGrid w:val="0"/>
          <w:color w:val="000000"/>
          <w:sz w:val="24"/>
          <w:szCs w:val="24"/>
        </w:rPr>
        <w:t>экскурссия</w:t>
      </w:r>
      <w:proofErr w:type="spellEnd"/>
      <w:r w:rsidRPr="005A3245">
        <w:rPr>
          <w:snapToGrid w:val="0"/>
          <w:color w:val="000000"/>
          <w:sz w:val="24"/>
          <w:szCs w:val="24"/>
        </w:rPr>
        <w:t xml:space="preserve"> по Казани на 4 (четыре) часа- Обратно в 21.00. </w:t>
      </w: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r w:rsidRPr="005A3245">
        <w:rPr>
          <w:snapToGrid w:val="0"/>
          <w:color w:val="000000"/>
          <w:sz w:val="24"/>
          <w:szCs w:val="24"/>
        </w:rPr>
        <w:t xml:space="preserve">3) 19 августа 2026 </w:t>
      </w:r>
      <w:proofErr w:type="gramStart"/>
      <w:r w:rsidRPr="005A3245">
        <w:rPr>
          <w:snapToGrid w:val="0"/>
          <w:color w:val="000000"/>
          <w:sz w:val="24"/>
          <w:szCs w:val="24"/>
        </w:rPr>
        <w:t>года ,</w:t>
      </w:r>
      <w:proofErr w:type="gramEnd"/>
      <w:r w:rsidRPr="005A3245">
        <w:rPr>
          <w:snapToGrid w:val="0"/>
          <w:color w:val="000000"/>
          <w:sz w:val="24"/>
          <w:szCs w:val="24"/>
        </w:rPr>
        <w:t xml:space="preserve"> выезд  в 17.00 - 4 автобуса (172 человек)  : </w:t>
      </w: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r w:rsidRPr="005A3245">
        <w:rPr>
          <w:snapToGrid w:val="0"/>
          <w:color w:val="000000"/>
          <w:sz w:val="24"/>
          <w:szCs w:val="24"/>
        </w:rPr>
        <w:t xml:space="preserve"> РЦСПДПМ "Патриот" (г. Казань, улица </w:t>
      </w:r>
      <w:proofErr w:type="spellStart"/>
      <w:r w:rsidRPr="005A3245">
        <w:rPr>
          <w:snapToGrid w:val="0"/>
          <w:color w:val="000000"/>
          <w:sz w:val="24"/>
          <w:szCs w:val="24"/>
        </w:rPr>
        <w:t>Крутовская</w:t>
      </w:r>
      <w:proofErr w:type="spellEnd"/>
      <w:r w:rsidRPr="005A3245">
        <w:rPr>
          <w:snapToGrid w:val="0"/>
          <w:color w:val="000000"/>
          <w:sz w:val="24"/>
          <w:szCs w:val="24"/>
        </w:rPr>
        <w:t xml:space="preserve"> 20) – театр «</w:t>
      </w:r>
      <w:proofErr w:type="spellStart"/>
      <w:r w:rsidRPr="005A3245">
        <w:rPr>
          <w:snapToGrid w:val="0"/>
          <w:color w:val="000000"/>
          <w:sz w:val="24"/>
          <w:szCs w:val="24"/>
        </w:rPr>
        <w:t>Экият</w:t>
      </w:r>
      <w:proofErr w:type="spellEnd"/>
      <w:r w:rsidRPr="005A3245">
        <w:rPr>
          <w:snapToGrid w:val="0"/>
          <w:color w:val="000000"/>
          <w:sz w:val="24"/>
          <w:szCs w:val="24"/>
        </w:rPr>
        <w:t>» (г. Казань, ул. Петербургская, 57) - Обратно в 19.00.</w:t>
      </w: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r w:rsidRPr="005A3245">
        <w:rPr>
          <w:snapToGrid w:val="0"/>
          <w:color w:val="000000"/>
          <w:sz w:val="24"/>
          <w:szCs w:val="24"/>
        </w:rPr>
        <w:t xml:space="preserve">4) 20 августа 2026 </w:t>
      </w:r>
      <w:proofErr w:type="gramStart"/>
      <w:r w:rsidRPr="005A3245">
        <w:rPr>
          <w:snapToGrid w:val="0"/>
          <w:color w:val="000000"/>
          <w:sz w:val="24"/>
          <w:szCs w:val="24"/>
        </w:rPr>
        <w:t>года ,</w:t>
      </w:r>
      <w:proofErr w:type="gramEnd"/>
      <w:r w:rsidRPr="005A3245">
        <w:rPr>
          <w:snapToGrid w:val="0"/>
          <w:color w:val="000000"/>
          <w:sz w:val="24"/>
          <w:szCs w:val="24"/>
        </w:rPr>
        <w:t xml:space="preserve"> выезд  в 16.00 - 2 автобуса (86 человек)  : </w:t>
      </w: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r w:rsidRPr="005A3245">
        <w:rPr>
          <w:snapToGrid w:val="0"/>
          <w:color w:val="000000"/>
          <w:sz w:val="24"/>
          <w:szCs w:val="24"/>
        </w:rPr>
        <w:t xml:space="preserve"> РЦСПДПМ "Патриот" (г. Казань, улица </w:t>
      </w:r>
      <w:proofErr w:type="spellStart"/>
      <w:r w:rsidRPr="005A3245">
        <w:rPr>
          <w:snapToGrid w:val="0"/>
          <w:color w:val="000000"/>
          <w:sz w:val="24"/>
          <w:szCs w:val="24"/>
        </w:rPr>
        <w:t>Крутовская</w:t>
      </w:r>
      <w:proofErr w:type="spellEnd"/>
      <w:r w:rsidRPr="005A3245">
        <w:rPr>
          <w:snapToGrid w:val="0"/>
          <w:color w:val="000000"/>
          <w:sz w:val="24"/>
          <w:szCs w:val="24"/>
        </w:rPr>
        <w:t xml:space="preserve"> 20</w:t>
      </w:r>
      <w:proofErr w:type="gramStart"/>
      <w:r w:rsidRPr="005A3245">
        <w:rPr>
          <w:snapToGrid w:val="0"/>
          <w:color w:val="000000"/>
          <w:sz w:val="24"/>
          <w:szCs w:val="24"/>
        </w:rPr>
        <w:t>)  -</w:t>
      </w:r>
      <w:proofErr w:type="gramEnd"/>
      <w:r w:rsidRPr="005A3245">
        <w:rPr>
          <w:snapToGrid w:val="0"/>
          <w:color w:val="000000"/>
          <w:sz w:val="24"/>
          <w:szCs w:val="24"/>
        </w:rPr>
        <w:t xml:space="preserve"> АКВАПАРК «Ривьера» ( Казань, улица </w:t>
      </w:r>
      <w:proofErr w:type="spellStart"/>
      <w:r w:rsidRPr="005A3245">
        <w:rPr>
          <w:snapToGrid w:val="0"/>
          <w:color w:val="000000"/>
          <w:sz w:val="24"/>
          <w:szCs w:val="24"/>
        </w:rPr>
        <w:t>Фатыха</w:t>
      </w:r>
      <w:proofErr w:type="spellEnd"/>
      <w:r w:rsidRPr="005A3245">
        <w:rPr>
          <w:snapToGrid w:val="0"/>
          <w:color w:val="000000"/>
          <w:sz w:val="24"/>
          <w:szCs w:val="24"/>
        </w:rPr>
        <w:t xml:space="preserve"> </w:t>
      </w:r>
      <w:proofErr w:type="spellStart"/>
      <w:r w:rsidRPr="005A3245">
        <w:rPr>
          <w:snapToGrid w:val="0"/>
          <w:color w:val="000000"/>
          <w:sz w:val="24"/>
          <w:szCs w:val="24"/>
        </w:rPr>
        <w:t>Амирхана</w:t>
      </w:r>
      <w:proofErr w:type="spellEnd"/>
      <w:r w:rsidRPr="005A3245">
        <w:rPr>
          <w:snapToGrid w:val="0"/>
          <w:color w:val="000000"/>
          <w:sz w:val="24"/>
          <w:szCs w:val="24"/>
        </w:rPr>
        <w:t>, 1)    -   Обратно в 21.00.</w:t>
      </w: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r w:rsidRPr="005A3245">
        <w:rPr>
          <w:snapToGrid w:val="0"/>
          <w:color w:val="000000"/>
          <w:sz w:val="24"/>
          <w:szCs w:val="24"/>
        </w:rPr>
        <w:t xml:space="preserve">   </w:t>
      </w:r>
      <w:proofErr w:type="gramStart"/>
      <w:r w:rsidRPr="005A3245">
        <w:rPr>
          <w:snapToGrid w:val="0"/>
          <w:color w:val="000000"/>
          <w:sz w:val="24"/>
          <w:szCs w:val="24"/>
        </w:rPr>
        <w:t>20  августа</w:t>
      </w:r>
      <w:proofErr w:type="gramEnd"/>
      <w:r w:rsidRPr="005A3245">
        <w:rPr>
          <w:snapToGrid w:val="0"/>
          <w:color w:val="000000"/>
          <w:sz w:val="24"/>
          <w:szCs w:val="24"/>
        </w:rPr>
        <w:t xml:space="preserve"> 2026 года , выезд  в 16.00 - 2 автобуса (86 человек)  :</w:t>
      </w: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r w:rsidRPr="005A3245">
        <w:rPr>
          <w:snapToGrid w:val="0"/>
          <w:color w:val="000000"/>
          <w:sz w:val="24"/>
          <w:szCs w:val="24"/>
        </w:rPr>
        <w:t xml:space="preserve">РЦСПДПМ "Патриот" (г. Казань, улица </w:t>
      </w:r>
      <w:proofErr w:type="spellStart"/>
      <w:r w:rsidRPr="005A3245">
        <w:rPr>
          <w:snapToGrid w:val="0"/>
          <w:color w:val="000000"/>
          <w:sz w:val="24"/>
          <w:szCs w:val="24"/>
        </w:rPr>
        <w:t>Крутовская</w:t>
      </w:r>
      <w:proofErr w:type="spellEnd"/>
      <w:r w:rsidRPr="005A3245">
        <w:rPr>
          <w:snapToGrid w:val="0"/>
          <w:color w:val="000000"/>
          <w:sz w:val="24"/>
          <w:szCs w:val="24"/>
        </w:rPr>
        <w:t xml:space="preserve"> 20) – Обзорная автобусная </w:t>
      </w:r>
      <w:proofErr w:type="spellStart"/>
      <w:r w:rsidRPr="005A3245">
        <w:rPr>
          <w:snapToGrid w:val="0"/>
          <w:color w:val="000000"/>
          <w:sz w:val="24"/>
          <w:szCs w:val="24"/>
        </w:rPr>
        <w:t>экскурссия</w:t>
      </w:r>
      <w:proofErr w:type="spellEnd"/>
      <w:r w:rsidRPr="005A3245">
        <w:rPr>
          <w:snapToGrid w:val="0"/>
          <w:color w:val="000000"/>
          <w:sz w:val="24"/>
          <w:szCs w:val="24"/>
        </w:rPr>
        <w:t xml:space="preserve"> по Казани на 4 (четыре) часа- Обратно в 21.00. </w:t>
      </w: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r w:rsidRPr="005A3245">
        <w:rPr>
          <w:snapToGrid w:val="0"/>
          <w:color w:val="000000"/>
          <w:sz w:val="24"/>
          <w:szCs w:val="24"/>
        </w:rPr>
        <w:t xml:space="preserve">5) 21 августа 2026 </w:t>
      </w:r>
      <w:proofErr w:type="gramStart"/>
      <w:r w:rsidRPr="005A3245">
        <w:rPr>
          <w:snapToGrid w:val="0"/>
          <w:color w:val="000000"/>
          <w:sz w:val="24"/>
          <w:szCs w:val="24"/>
        </w:rPr>
        <w:t>года ,</w:t>
      </w:r>
      <w:proofErr w:type="gramEnd"/>
      <w:r w:rsidRPr="005A3245">
        <w:rPr>
          <w:snapToGrid w:val="0"/>
          <w:color w:val="000000"/>
          <w:sz w:val="24"/>
          <w:szCs w:val="24"/>
        </w:rPr>
        <w:t xml:space="preserve"> выезд  в 8.30  - 1 автобус (35 человек).:</w:t>
      </w:r>
    </w:p>
    <w:p w:rsidR="00FB5F10" w:rsidRPr="005A3245" w:rsidRDefault="00FB5F10" w:rsidP="00FB5F10">
      <w:pPr>
        <w:widowControl w:val="0"/>
        <w:jc w:val="both"/>
        <w:rPr>
          <w:snapToGrid w:val="0"/>
          <w:color w:val="000000"/>
          <w:sz w:val="24"/>
          <w:szCs w:val="24"/>
        </w:rPr>
      </w:pPr>
      <w:r w:rsidRPr="005A3245">
        <w:rPr>
          <w:snapToGrid w:val="0"/>
          <w:color w:val="000000"/>
          <w:sz w:val="24"/>
          <w:szCs w:val="24"/>
        </w:rPr>
        <w:t xml:space="preserve"> РЦСПДПМ "Патриот" (г. Казань, улица </w:t>
      </w:r>
      <w:proofErr w:type="spellStart"/>
      <w:r w:rsidRPr="005A3245">
        <w:rPr>
          <w:snapToGrid w:val="0"/>
          <w:color w:val="000000"/>
          <w:sz w:val="24"/>
          <w:szCs w:val="24"/>
        </w:rPr>
        <w:t>Крутовская</w:t>
      </w:r>
      <w:proofErr w:type="spellEnd"/>
      <w:r w:rsidRPr="005A3245">
        <w:rPr>
          <w:snapToGrid w:val="0"/>
          <w:color w:val="000000"/>
          <w:sz w:val="24"/>
          <w:szCs w:val="24"/>
        </w:rPr>
        <w:t xml:space="preserve"> 20) - Раифское СУВУ (</w:t>
      </w:r>
      <w:proofErr w:type="gramStart"/>
      <w:r w:rsidRPr="005A3245">
        <w:rPr>
          <w:snapToGrid w:val="0"/>
          <w:color w:val="000000"/>
          <w:sz w:val="24"/>
          <w:szCs w:val="24"/>
        </w:rPr>
        <w:t xml:space="preserve">РТ,  </w:t>
      </w:r>
      <w:proofErr w:type="spellStart"/>
      <w:r w:rsidRPr="005A3245">
        <w:rPr>
          <w:snapToGrid w:val="0"/>
          <w:color w:val="000000"/>
          <w:sz w:val="24"/>
          <w:szCs w:val="24"/>
        </w:rPr>
        <w:t>Зеленодольский</w:t>
      </w:r>
      <w:proofErr w:type="spellEnd"/>
      <w:proofErr w:type="gramEnd"/>
      <w:r w:rsidRPr="005A3245">
        <w:rPr>
          <w:snapToGrid w:val="0"/>
          <w:color w:val="000000"/>
          <w:sz w:val="24"/>
          <w:szCs w:val="24"/>
        </w:rPr>
        <w:t xml:space="preserve"> район, п. Местечко </w:t>
      </w:r>
      <w:proofErr w:type="spellStart"/>
      <w:r w:rsidRPr="005A3245">
        <w:rPr>
          <w:snapToGrid w:val="0"/>
          <w:color w:val="000000"/>
          <w:sz w:val="24"/>
          <w:szCs w:val="24"/>
        </w:rPr>
        <w:t>Раифа</w:t>
      </w:r>
      <w:proofErr w:type="spellEnd"/>
      <w:r w:rsidRPr="005A3245">
        <w:rPr>
          <w:snapToGrid w:val="0"/>
          <w:color w:val="000000"/>
          <w:sz w:val="24"/>
          <w:szCs w:val="24"/>
        </w:rPr>
        <w:t>, ул. Центральная ) -в одну сторону.</w:t>
      </w:r>
    </w:p>
    <w:p w:rsidR="00FB5F10" w:rsidRPr="003316A8" w:rsidRDefault="00FB5F10" w:rsidP="00FB5F10">
      <w:pPr>
        <w:jc w:val="both"/>
        <w:rPr>
          <w:snapToGrid w:val="0"/>
          <w:color w:val="000000"/>
          <w:sz w:val="24"/>
          <w:szCs w:val="24"/>
        </w:rPr>
      </w:pPr>
      <w:r w:rsidRPr="003316A8">
        <w:rPr>
          <w:snapToGrid w:val="0"/>
          <w:color w:val="000000"/>
          <w:sz w:val="24"/>
          <w:szCs w:val="24"/>
        </w:rPr>
        <w:t xml:space="preserve">     - Контролировать посадку пассажиров в автобус в соответствии со списком </w:t>
      </w:r>
    </w:p>
    <w:p w:rsidR="00FB5F10" w:rsidRPr="003316A8" w:rsidRDefault="00FB5F10" w:rsidP="00FB5F10">
      <w:pPr>
        <w:jc w:val="both"/>
        <w:rPr>
          <w:snapToGrid w:val="0"/>
          <w:color w:val="000000"/>
          <w:sz w:val="24"/>
          <w:szCs w:val="24"/>
        </w:rPr>
      </w:pPr>
      <w:r w:rsidRPr="003316A8">
        <w:rPr>
          <w:snapToGrid w:val="0"/>
          <w:color w:val="000000"/>
          <w:sz w:val="24"/>
          <w:szCs w:val="24"/>
        </w:rPr>
        <w:t xml:space="preserve">     -</w:t>
      </w:r>
      <w:r w:rsidRPr="005A3245">
        <w:rPr>
          <w:snapToGrid w:val="0"/>
          <w:color w:val="000000"/>
          <w:sz w:val="24"/>
          <w:szCs w:val="24"/>
        </w:rPr>
        <w:t xml:space="preserve"> </w:t>
      </w:r>
      <w:r w:rsidRPr="003316A8">
        <w:rPr>
          <w:snapToGrid w:val="0"/>
          <w:color w:val="000000"/>
          <w:sz w:val="24"/>
          <w:szCs w:val="24"/>
        </w:rPr>
        <w:t>Выделять технически исправный подвижный транспорт, соответствующий по назначению и конструкции техническим требованиям к перевозкам пассажиров, допущенный в установленном порядке к участию в дорожном движении.</w:t>
      </w:r>
    </w:p>
    <w:p w:rsidR="00FB5F10" w:rsidRPr="003316A8" w:rsidRDefault="00FB5F10" w:rsidP="00FB5F10">
      <w:pPr>
        <w:jc w:val="both"/>
        <w:rPr>
          <w:snapToGrid w:val="0"/>
          <w:color w:val="000000"/>
          <w:sz w:val="24"/>
          <w:szCs w:val="24"/>
        </w:rPr>
      </w:pPr>
      <w:r w:rsidRPr="003316A8">
        <w:rPr>
          <w:snapToGrid w:val="0"/>
          <w:color w:val="000000"/>
          <w:sz w:val="24"/>
          <w:szCs w:val="24"/>
        </w:rPr>
        <w:t xml:space="preserve">    - Обеспечить наличие у экипажа водителей состава документов, необходимых для осуществления перевозки пассажиров и предъявления уполномоченным лицам, осуществляющим контроль.</w:t>
      </w:r>
    </w:p>
    <w:p w:rsidR="00FB5F10" w:rsidRPr="003316A8" w:rsidRDefault="00FB5F10" w:rsidP="00FB5F10">
      <w:pPr>
        <w:jc w:val="both"/>
        <w:rPr>
          <w:snapToGrid w:val="0"/>
          <w:color w:val="000000"/>
          <w:sz w:val="24"/>
          <w:szCs w:val="24"/>
        </w:rPr>
      </w:pPr>
      <w:r w:rsidRPr="003316A8">
        <w:rPr>
          <w:snapToGrid w:val="0"/>
          <w:color w:val="000000"/>
          <w:sz w:val="24"/>
          <w:szCs w:val="24"/>
        </w:rPr>
        <w:t xml:space="preserve">   - Осуществлять перевозки с соблюдением требований по обязательным видам страхования.</w:t>
      </w:r>
    </w:p>
    <w:p w:rsidR="00FB5F10" w:rsidRPr="003316A8" w:rsidRDefault="00FB5F10" w:rsidP="00FB5F10">
      <w:pPr>
        <w:jc w:val="both"/>
        <w:rPr>
          <w:snapToGrid w:val="0"/>
          <w:color w:val="000000"/>
          <w:sz w:val="24"/>
          <w:szCs w:val="24"/>
        </w:rPr>
      </w:pPr>
      <w:r w:rsidRPr="003316A8">
        <w:rPr>
          <w:snapToGrid w:val="0"/>
          <w:color w:val="000000"/>
          <w:sz w:val="24"/>
          <w:szCs w:val="24"/>
        </w:rPr>
        <w:t xml:space="preserve">   - В случае возникновения тех. неисправности автобуса произвести его своевременную замену.</w:t>
      </w:r>
    </w:p>
    <w:p w:rsidR="00FB5F10" w:rsidRPr="003316A8" w:rsidRDefault="00FB5F10" w:rsidP="00FB5F10">
      <w:pPr>
        <w:jc w:val="both"/>
        <w:rPr>
          <w:snapToGrid w:val="0"/>
          <w:color w:val="000000"/>
          <w:sz w:val="24"/>
          <w:szCs w:val="24"/>
        </w:rPr>
      </w:pPr>
      <w:r w:rsidRPr="003316A8">
        <w:rPr>
          <w:snapToGrid w:val="0"/>
          <w:color w:val="000000"/>
          <w:sz w:val="24"/>
          <w:szCs w:val="24"/>
        </w:rPr>
        <w:t xml:space="preserve">   - Для перевозки детей использовать автобус, с года выпуска которого прошло не более 10 лет, оснащенный в установленном порядке </w:t>
      </w:r>
      <w:proofErr w:type="spellStart"/>
      <w:proofErr w:type="gramStart"/>
      <w:r w:rsidRPr="003316A8">
        <w:rPr>
          <w:snapToGrid w:val="0"/>
          <w:color w:val="000000"/>
          <w:sz w:val="24"/>
          <w:szCs w:val="24"/>
        </w:rPr>
        <w:t>тахографом</w:t>
      </w:r>
      <w:proofErr w:type="spellEnd"/>
      <w:r w:rsidRPr="003316A8">
        <w:rPr>
          <w:snapToGrid w:val="0"/>
          <w:color w:val="000000"/>
          <w:sz w:val="24"/>
          <w:szCs w:val="24"/>
        </w:rPr>
        <w:t xml:space="preserve"> ,</w:t>
      </w:r>
      <w:proofErr w:type="gramEnd"/>
      <w:r w:rsidRPr="003316A8">
        <w:rPr>
          <w:snapToGrid w:val="0"/>
          <w:color w:val="000000"/>
          <w:sz w:val="24"/>
          <w:szCs w:val="24"/>
        </w:rPr>
        <w:t xml:space="preserve"> а также аппаратурой спутниковой навигации ГЛОНАСС или ГЛОНАСС/GPS.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976"/>
      </w:tblGrid>
      <w:tr w:rsidR="00FB5F10" w:rsidRPr="003316A8" w:rsidTr="00B67C41">
        <w:trPr>
          <w:trHeight w:val="1094"/>
        </w:trPr>
        <w:tc>
          <w:tcPr>
            <w:tcW w:w="6771" w:type="dxa"/>
            <w:vAlign w:val="center"/>
          </w:tcPr>
          <w:p w:rsidR="00FB5F10" w:rsidRPr="003316A8" w:rsidRDefault="00FB5F10" w:rsidP="00B67C41">
            <w:pPr>
              <w:pStyle w:val="FR1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транспортного средства</w:t>
            </w:r>
          </w:p>
        </w:tc>
        <w:tc>
          <w:tcPr>
            <w:tcW w:w="2976" w:type="dxa"/>
            <w:vAlign w:val="center"/>
          </w:tcPr>
          <w:p w:rsidR="00FB5F10" w:rsidRPr="003316A8" w:rsidRDefault="00FB5F10" w:rsidP="00B67C41">
            <w:pPr>
              <w:pStyle w:val="FR1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Количество ТС</w:t>
            </w:r>
          </w:p>
        </w:tc>
      </w:tr>
      <w:tr w:rsidR="00FB5F10" w:rsidRPr="003316A8" w:rsidTr="00B67C41">
        <w:tc>
          <w:tcPr>
            <w:tcW w:w="6771" w:type="dxa"/>
          </w:tcPr>
          <w:p w:rsidR="00FB5F10" w:rsidRPr="003316A8" w:rsidRDefault="00FB5F10" w:rsidP="00B67C41">
            <w:pPr>
              <w:pStyle w:val="FR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B5F10" w:rsidRPr="003316A8" w:rsidRDefault="00FB5F10" w:rsidP="00B67C41">
            <w:pPr>
              <w:pStyle w:val="FR1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5F10" w:rsidRPr="003316A8" w:rsidTr="00B67C41">
        <w:trPr>
          <w:trHeight w:val="761"/>
        </w:trPr>
        <w:tc>
          <w:tcPr>
            <w:tcW w:w="6771" w:type="dxa"/>
            <w:vAlign w:val="center"/>
          </w:tcPr>
          <w:p w:rsidR="00FB5F10" w:rsidRPr="003316A8" w:rsidRDefault="00FB5F10" w:rsidP="00B67C41">
            <w:pPr>
              <w:rPr>
                <w:sz w:val="24"/>
                <w:szCs w:val="24"/>
              </w:rPr>
            </w:pPr>
            <w:r w:rsidRPr="003316A8">
              <w:rPr>
                <w:sz w:val="24"/>
                <w:szCs w:val="24"/>
              </w:rPr>
              <w:t xml:space="preserve">Мягкие автобусы большой вместимости </w:t>
            </w:r>
          </w:p>
        </w:tc>
        <w:tc>
          <w:tcPr>
            <w:tcW w:w="2976" w:type="dxa"/>
            <w:vAlign w:val="center"/>
          </w:tcPr>
          <w:p w:rsidR="00FB5F10" w:rsidRPr="003316A8" w:rsidRDefault="00FB5F10" w:rsidP="00B67C41">
            <w:pPr>
              <w:pStyle w:val="a7"/>
              <w:jc w:val="center"/>
            </w:pPr>
            <w:r w:rsidRPr="003316A8">
              <w:t>Согласно заявки</w:t>
            </w:r>
          </w:p>
        </w:tc>
      </w:tr>
    </w:tbl>
    <w:p w:rsidR="00FB5F10" w:rsidRPr="003316A8" w:rsidRDefault="00FB5F10" w:rsidP="00FB5F10">
      <w:pPr>
        <w:pStyle w:val="FR1"/>
        <w:ind w:left="1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F10" w:rsidRPr="003316A8" w:rsidRDefault="00FB5F10" w:rsidP="00FB5F1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B5F10" w:rsidRPr="003316A8" w:rsidRDefault="00FB5F10" w:rsidP="00FB5F10">
      <w:pPr>
        <w:rPr>
          <w:b/>
          <w:sz w:val="24"/>
          <w:szCs w:val="24"/>
        </w:rPr>
      </w:pPr>
    </w:p>
    <w:p w:rsidR="00FB5F10" w:rsidRPr="003316A8" w:rsidRDefault="00FB5F10" w:rsidP="00FB5F10">
      <w:pPr>
        <w:rPr>
          <w:b/>
          <w:sz w:val="24"/>
          <w:szCs w:val="24"/>
        </w:rPr>
      </w:pPr>
    </w:p>
    <w:p w:rsidR="00FB5F10" w:rsidRPr="003316A8" w:rsidRDefault="00FB5F10" w:rsidP="00FB5F10">
      <w:pPr>
        <w:ind w:firstLine="708"/>
        <w:rPr>
          <w:b/>
          <w:sz w:val="24"/>
          <w:szCs w:val="24"/>
        </w:rPr>
      </w:pPr>
    </w:p>
    <w:p w:rsidR="00FB5F10" w:rsidRPr="003316A8" w:rsidRDefault="00FB5F10" w:rsidP="00FB5F10">
      <w:pPr>
        <w:ind w:firstLine="708"/>
        <w:rPr>
          <w:b/>
          <w:sz w:val="24"/>
          <w:szCs w:val="24"/>
        </w:rPr>
      </w:pPr>
    </w:p>
    <w:p w:rsidR="00FB5F10" w:rsidRPr="003316A8" w:rsidRDefault="00FB5F10" w:rsidP="00FB5F1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3316A8">
        <w:rPr>
          <w:b/>
          <w:sz w:val="24"/>
          <w:szCs w:val="24"/>
        </w:rPr>
        <w:t>Фрахтовщик</w:t>
      </w:r>
      <w:r w:rsidRPr="003316A8">
        <w:rPr>
          <w:b/>
          <w:sz w:val="24"/>
          <w:szCs w:val="24"/>
        </w:rPr>
        <w:tab/>
      </w:r>
      <w:r w:rsidRPr="003316A8">
        <w:rPr>
          <w:b/>
          <w:sz w:val="24"/>
          <w:szCs w:val="24"/>
        </w:rPr>
        <w:tab/>
      </w:r>
      <w:r w:rsidRPr="003316A8">
        <w:rPr>
          <w:b/>
          <w:sz w:val="24"/>
          <w:szCs w:val="24"/>
        </w:rPr>
        <w:tab/>
      </w:r>
      <w:r w:rsidRPr="003316A8">
        <w:rPr>
          <w:b/>
          <w:sz w:val="24"/>
          <w:szCs w:val="24"/>
        </w:rPr>
        <w:tab/>
      </w:r>
      <w:r w:rsidRPr="003316A8">
        <w:rPr>
          <w:b/>
          <w:sz w:val="24"/>
          <w:szCs w:val="24"/>
        </w:rPr>
        <w:tab/>
        <w:t xml:space="preserve">             Фрахтователь</w:t>
      </w:r>
    </w:p>
    <w:p w:rsidR="00FB5F10" w:rsidRPr="003316A8" w:rsidRDefault="00FB5F10" w:rsidP="00FB5F10">
      <w:pPr>
        <w:rPr>
          <w:sz w:val="24"/>
          <w:szCs w:val="24"/>
        </w:rPr>
      </w:pPr>
    </w:p>
    <w:p w:rsidR="00FB5F10" w:rsidRPr="003316A8" w:rsidRDefault="00FB5F10" w:rsidP="00FB5F10">
      <w:pPr>
        <w:pStyle w:val="a5"/>
        <w:rPr>
          <w:rFonts w:ascii="Times New Roman" w:hAnsi="Times New Roman"/>
          <w:b/>
          <w:sz w:val="24"/>
          <w:szCs w:val="24"/>
        </w:rPr>
      </w:pPr>
      <w:r w:rsidRPr="003316A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3316A8">
        <w:rPr>
          <w:rFonts w:ascii="Times New Roman" w:hAnsi="Times New Roman"/>
          <w:sz w:val="24"/>
          <w:szCs w:val="24"/>
        </w:rPr>
        <w:tab/>
        <w:t xml:space="preserve">                                                     </w:t>
      </w:r>
    </w:p>
    <w:p w:rsidR="00FB5F10" w:rsidRPr="003316A8" w:rsidRDefault="00FB5F10" w:rsidP="00FB5F10">
      <w:pPr>
        <w:pStyle w:val="a5"/>
        <w:rPr>
          <w:rFonts w:ascii="Times New Roman" w:hAnsi="Times New Roman"/>
          <w:sz w:val="24"/>
          <w:szCs w:val="24"/>
        </w:rPr>
      </w:pPr>
    </w:p>
    <w:p w:rsidR="00FB5F10" w:rsidRPr="003316A8" w:rsidRDefault="00FB5F10" w:rsidP="00FB5F10">
      <w:pPr>
        <w:pStyle w:val="a5"/>
        <w:rPr>
          <w:rFonts w:ascii="Times New Roman" w:hAnsi="Times New Roman"/>
          <w:sz w:val="24"/>
          <w:szCs w:val="24"/>
        </w:rPr>
      </w:pPr>
    </w:p>
    <w:p w:rsidR="00FB5F10" w:rsidRPr="003316A8" w:rsidRDefault="00FB5F10" w:rsidP="00FB5F10">
      <w:pPr>
        <w:pStyle w:val="a5"/>
        <w:rPr>
          <w:rFonts w:ascii="Times New Roman" w:hAnsi="Times New Roman"/>
          <w:sz w:val="24"/>
          <w:szCs w:val="24"/>
        </w:rPr>
      </w:pPr>
    </w:p>
    <w:p w:rsidR="00FB5F10" w:rsidRPr="003316A8" w:rsidRDefault="00FB5F10" w:rsidP="00FB5F10">
      <w:pPr>
        <w:pStyle w:val="a5"/>
        <w:rPr>
          <w:rFonts w:ascii="Times New Roman" w:hAnsi="Times New Roman"/>
          <w:b/>
          <w:sz w:val="24"/>
          <w:szCs w:val="24"/>
        </w:rPr>
      </w:pPr>
      <w:r w:rsidRPr="003316A8">
        <w:rPr>
          <w:rFonts w:ascii="Times New Roman" w:hAnsi="Times New Roman"/>
          <w:b/>
          <w:sz w:val="24"/>
          <w:szCs w:val="24"/>
        </w:rPr>
        <w:t>____________________ /                     .                                     ____________________ /                           /</w:t>
      </w:r>
    </w:p>
    <w:p w:rsidR="00FB5F10" w:rsidRPr="003316A8" w:rsidRDefault="00FB5F10" w:rsidP="00FB5F10">
      <w:pPr>
        <w:pStyle w:val="a5"/>
        <w:rPr>
          <w:rFonts w:ascii="Times New Roman" w:hAnsi="Times New Roman"/>
          <w:b/>
          <w:sz w:val="24"/>
          <w:szCs w:val="24"/>
        </w:rPr>
      </w:pPr>
      <w:r w:rsidRPr="003316A8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proofErr w:type="spellStart"/>
      <w:r w:rsidRPr="003316A8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316A8">
        <w:rPr>
          <w:rFonts w:ascii="Times New Roman" w:hAnsi="Times New Roman"/>
          <w:b/>
          <w:sz w:val="24"/>
          <w:szCs w:val="24"/>
        </w:rPr>
        <w:t>.</w:t>
      </w:r>
      <w:r w:rsidRPr="003316A8">
        <w:rPr>
          <w:rFonts w:ascii="Times New Roman" w:hAnsi="Times New Roman"/>
          <w:b/>
          <w:sz w:val="24"/>
          <w:szCs w:val="24"/>
        </w:rPr>
        <w:tab/>
      </w:r>
      <w:r w:rsidRPr="003316A8">
        <w:rPr>
          <w:rFonts w:ascii="Times New Roman" w:hAnsi="Times New Roman"/>
          <w:b/>
          <w:sz w:val="24"/>
          <w:szCs w:val="24"/>
        </w:rPr>
        <w:tab/>
      </w:r>
      <w:r w:rsidRPr="003316A8">
        <w:rPr>
          <w:rFonts w:ascii="Times New Roman" w:hAnsi="Times New Roman"/>
          <w:b/>
          <w:sz w:val="24"/>
          <w:szCs w:val="24"/>
        </w:rPr>
        <w:tab/>
      </w:r>
      <w:r w:rsidRPr="003316A8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3316A8">
        <w:rPr>
          <w:rFonts w:ascii="Times New Roman" w:hAnsi="Times New Roman"/>
          <w:b/>
          <w:sz w:val="24"/>
          <w:szCs w:val="24"/>
        </w:rPr>
        <w:tab/>
      </w:r>
      <w:r w:rsidRPr="003316A8">
        <w:rPr>
          <w:rFonts w:ascii="Times New Roman" w:hAnsi="Times New Roman"/>
          <w:b/>
          <w:sz w:val="24"/>
          <w:szCs w:val="24"/>
        </w:rPr>
        <w:tab/>
        <w:t xml:space="preserve">                     </w:t>
      </w:r>
      <w:proofErr w:type="spellStart"/>
      <w:r w:rsidRPr="003316A8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316A8">
        <w:rPr>
          <w:rFonts w:ascii="Times New Roman" w:hAnsi="Times New Roman"/>
          <w:b/>
          <w:sz w:val="24"/>
          <w:szCs w:val="24"/>
        </w:rPr>
        <w:t>.</w:t>
      </w:r>
    </w:p>
    <w:p w:rsidR="00FB5F10" w:rsidRPr="003316A8" w:rsidRDefault="00FB5F10" w:rsidP="00FB5F10">
      <w:pPr>
        <w:pStyle w:val="a5"/>
        <w:rPr>
          <w:rFonts w:ascii="Times New Roman" w:hAnsi="Times New Roman"/>
          <w:b/>
          <w:sz w:val="24"/>
          <w:szCs w:val="24"/>
        </w:rPr>
      </w:pPr>
    </w:p>
    <w:p w:rsidR="00540EC6" w:rsidRDefault="00540EC6">
      <w:bookmarkStart w:id="0" w:name="_GoBack"/>
      <w:bookmarkEnd w:id="0"/>
    </w:p>
    <w:sectPr w:rsidR="00540EC6" w:rsidSect="00B46013">
      <w:pgSz w:w="11907" w:h="16840" w:code="9"/>
      <w:pgMar w:top="568" w:right="284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50C00"/>
    <w:multiLevelType w:val="multilevel"/>
    <w:tmpl w:val="1AEC10B6"/>
    <w:lvl w:ilvl="0">
      <w:start w:val="2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68862E03"/>
    <w:multiLevelType w:val="multilevel"/>
    <w:tmpl w:val="B380C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765B6133"/>
    <w:multiLevelType w:val="hybridMultilevel"/>
    <w:tmpl w:val="6C8000A4"/>
    <w:lvl w:ilvl="0" w:tplc="0F4667B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DC"/>
    <w:rsid w:val="003D11DC"/>
    <w:rsid w:val="00540EC6"/>
    <w:rsid w:val="00FB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42298-47C7-4967-B0F7-ECAB64E3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B5F10"/>
    <w:pPr>
      <w:keepNext/>
      <w:jc w:val="center"/>
      <w:outlineLvl w:val="2"/>
    </w:pPr>
    <w:rPr>
      <w:b/>
      <w:sz w:val="24"/>
    </w:rPr>
  </w:style>
  <w:style w:type="paragraph" w:styleId="9">
    <w:name w:val="heading 9"/>
    <w:basedOn w:val="a"/>
    <w:next w:val="a"/>
    <w:link w:val="90"/>
    <w:qFormat/>
    <w:rsid w:val="00FB5F10"/>
    <w:pPr>
      <w:keepNext/>
      <w:jc w:val="both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B5F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B5F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aliases w:val="Основной текст Знак Знак Знак Знак,Основной текст Знак Знак Знак"/>
    <w:basedOn w:val="a"/>
    <w:link w:val="a4"/>
    <w:rsid w:val="00FB5F10"/>
    <w:pPr>
      <w:jc w:val="both"/>
    </w:pPr>
  </w:style>
  <w:style w:type="character" w:customStyle="1" w:styleId="a4">
    <w:name w:val="Основной текст Знак"/>
    <w:basedOn w:val="a0"/>
    <w:link w:val="a3"/>
    <w:rsid w:val="00FB5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FB5F10"/>
    <w:pPr>
      <w:jc w:val="both"/>
    </w:pPr>
    <w:rPr>
      <w:sz w:val="22"/>
    </w:rPr>
  </w:style>
  <w:style w:type="character" w:customStyle="1" w:styleId="20">
    <w:name w:val="Основной текст 2 Знак"/>
    <w:basedOn w:val="a0"/>
    <w:link w:val="2"/>
    <w:rsid w:val="00FB5F10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Plain Text"/>
    <w:basedOn w:val="a"/>
    <w:link w:val="a6"/>
    <w:rsid w:val="00FB5F10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FB5F1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1">
    <w:name w:val="FR1"/>
    <w:rsid w:val="00FB5F10"/>
    <w:pPr>
      <w:widowControl w:val="0"/>
      <w:autoSpaceDE w:val="0"/>
      <w:autoSpaceDN w:val="0"/>
      <w:spacing w:after="0" w:line="240" w:lineRule="auto"/>
      <w:ind w:firstLine="4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qFormat/>
    <w:rsid w:val="00FB5F1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5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B8F9FF8EA2798D61DA5A7B8CCA998C1CB7023DF83A3F3EE7AF8B4FE2BC777AEA821023A3FF908DEw1W7L" TargetMode="External"/><Relationship Id="rId5" Type="http://schemas.openxmlformats.org/officeDocument/2006/relationships/hyperlink" Target="consultantplus://offline/ref=D1E4A530B67EA40A7D6A34A86D09220E4D37807DB72E171202AD2C5002BF2BE8B41F3BA8240E65DE45Y2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2917</Words>
  <Characters>16632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Raniya</dc:creator>
  <cp:keywords/>
  <dc:description/>
  <cp:lastModifiedBy>Raniya</cp:lastModifiedBy>
  <cp:revision>2</cp:revision>
  <dcterms:created xsi:type="dcterms:W3CDTF">2026-08-12T14:49:00Z</dcterms:created>
  <dcterms:modified xsi:type="dcterms:W3CDTF">2026-08-12T14:49:00Z</dcterms:modified>
</cp:coreProperties>
</file>