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AD" w:rsidRPr="00D20C71" w:rsidRDefault="00B778BE" w:rsidP="00B778BE">
      <w:pPr>
        <w:jc w:val="center"/>
        <w:rPr>
          <w:sz w:val="28"/>
          <w:szCs w:val="28"/>
        </w:rPr>
      </w:pPr>
      <w:r w:rsidRPr="00D20C71">
        <w:rPr>
          <w:sz w:val="28"/>
          <w:szCs w:val="28"/>
        </w:rPr>
        <w:t xml:space="preserve">Анализ </w:t>
      </w:r>
      <w:r w:rsidR="00D20C71" w:rsidRPr="00D20C71">
        <w:rPr>
          <w:sz w:val="28"/>
          <w:szCs w:val="28"/>
        </w:rPr>
        <w:t>рынка методом сопоставимых рыночных цен</w:t>
      </w:r>
    </w:p>
    <w:p w:rsidR="00066182" w:rsidRDefault="00066182"/>
    <w:p w:rsidR="00066182" w:rsidRDefault="00066182"/>
    <w:p w:rsidR="006310EF" w:rsidRDefault="006310EF"/>
    <w:tbl>
      <w:tblPr>
        <w:tblW w:w="1445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61"/>
        <w:gridCol w:w="9"/>
        <w:gridCol w:w="2858"/>
        <w:gridCol w:w="1275"/>
        <w:gridCol w:w="1277"/>
        <w:gridCol w:w="1277"/>
        <w:gridCol w:w="1416"/>
        <w:gridCol w:w="1559"/>
        <w:gridCol w:w="1418"/>
        <w:gridCol w:w="1701"/>
      </w:tblGrid>
      <w:tr w:rsidR="006310EF" w:rsidRPr="00E41FEC" w:rsidTr="006310EF">
        <w:trPr>
          <w:trHeight w:hRule="exact" w:val="1233"/>
          <w:jc w:val="center"/>
        </w:trPr>
        <w:tc>
          <w:tcPr>
            <w:tcW w:w="16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№ п/п</w:t>
            </w:r>
            <w:r w:rsidRPr="00E41F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spacing w:line="250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  <w:r w:rsidRPr="00E41F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10EF" w:rsidRPr="006854B1" w:rsidRDefault="006310EF" w:rsidP="006310E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Поставщик № 1</w:t>
            </w:r>
          </w:p>
        </w:tc>
        <w:tc>
          <w:tcPr>
            <w:tcW w:w="29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10EF" w:rsidRPr="006854B1" w:rsidRDefault="006310EF" w:rsidP="006310E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Поставщик № 2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10EF" w:rsidRPr="006854B1" w:rsidRDefault="006310EF" w:rsidP="006310E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Поставщик № 3</w:t>
            </w:r>
          </w:p>
        </w:tc>
      </w:tr>
      <w:tr w:rsidR="006310EF" w:rsidRPr="00E41FEC" w:rsidTr="006310EF">
        <w:trPr>
          <w:trHeight w:hRule="exact" w:val="1119"/>
          <w:jc w:val="center"/>
        </w:trPr>
        <w:tc>
          <w:tcPr>
            <w:tcW w:w="167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spacing w:line="25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Цена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ед</w:t>
            </w:r>
            <w:proofErr w:type="spellEnd"/>
            <w:r w:rsidRPr="00E41FEC">
              <w:rPr>
                <w:rFonts w:eastAsia="Times New Roman"/>
                <w:sz w:val="24"/>
                <w:szCs w:val="24"/>
              </w:rPr>
              <w:t>,</w:t>
            </w:r>
          </w:p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руб</w:t>
            </w:r>
            <w:r w:rsidRPr="00E41FEC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Стоимость, руб.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Цена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ед</w:t>
            </w:r>
            <w:proofErr w:type="spellEnd"/>
            <w:r w:rsidRPr="00E41FEC">
              <w:rPr>
                <w:rFonts w:eastAsia="Times New Roman"/>
                <w:sz w:val="24"/>
                <w:szCs w:val="24"/>
              </w:rPr>
              <w:t>,</w:t>
            </w:r>
          </w:p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руб</w:t>
            </w:r>
            <w:r w:rsidRPr="00E41FEC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Стоимость, руб.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Цена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ед</w:t>
            </w:r>
            <w:proofErr w:type="spellEnd"/>
            <w:r w:rsidRPr="00E41FEC">
              <w:rPr>
                <w:rFonts w:eastAsia="Times New Roman"/>
                <w:sz w:val="24"/>
                <w:szCs w:val="24"/>
              </w:rPr>
              <w:t>,</w:t>
            </w:r>
          </w:p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руб</w:t>
            </w:r>
            <w:r w:rsidRPr="00E41FE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E41FEC" w:rsidRDefault="006310EF" w:rsidP="006310E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Стоимость, руб.</w:t>
            </w:r>
          </w:p>
        </w:tc>
      </w:tr>
      <w:tr w:rsidR="006310EF" w:rsidRPr="00E41FEC" w:rsidTr="006310EF">
        <w:trPr>
          <w:trHeight w:hRule="exact" w:val="1546"/>
          <w:jc w:val="center"/>
        </w:trPr>
        <w:tc>
          <w:tcPr>
            <w:tcW w:w="1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FF6970" w:rsidRDefault="006310EF" w:rsidP="006310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6310EF" w:rsidRDefault="006310EF" w:rsidP="006310EF">
            <w:pPr>
              <w:spacing w:line="259" w:lineRule="exact"/>
              <w:rPr>
                <w:rFonts w:eastAsia="Times New Roman"/>
                <w:sz w:val="22"/>
                <w:szCs w:val="22"/>
              </w:rPr>
            </w:pPr>
            <w:r w:rsidRPr="006310EF">
              <w:rPr>
                <w:rFonts w:eastAsia="Times New Roman"/>
                <w:sz w:val="22"/>
                <w:szCs w:val="22"/>
              </w:rPr>
              <w:t>Выполнение кадастровых работ по изготовлению актов обследования</w:t>
            </w:r>
          </w:p>
          <w:p w:rsidR="006310EF" w:rsidRPr="00FF6970" w:rsidRDefault="006310EF" w:rsidP="006310EF">
            <w:pPr>
              <w:spacing w:line="259" w:lineRule="exact"/>
              <w:rPr>
                <w:sz w:val="22"/>
                <w:szCs w:val="22"/>
              </w:rPr>
            </w:pPr>
            <w:r w:rsidRPr="006310EF">
              <w:rPr>
                <w:rFonts w:eastAsia="Times New Roman"/>
                <w:sz w:val="22"/>
                <w:szCs w:val="22"/>
              </w:rPr>
              <w:t>для снятия ОКС с кадастрового учета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FF6970" w:rsidRDefault="006310EF" w:rsidP="006310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FF6970" w:rsidRDefault="006310EF" w:rsidP="006310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FF6970" w:rsidRDefault="006310EF" w:rsidP="006310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FF6970" w:rsidRDefault="006310EF" w:rsidP="006310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FF6970" w:rsidRDefault="006310EF" w:rsidP="006310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FF6970" w:rsidRDefault="006310EF" w:rsidP="006310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FF6970" w:rsidRDefault="006310EF" w:rsidP="006310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60 000,00</w:t>
            </w:r>
          </w:p>
        </w:tc>
      </w:tr>
      <w:tr w:rsidR="006310EF" w:rsidRPr="00E41FEC" w:rsidTr="006310EF">
        <w:trPr>
          <w:trHeight w:hRule="exact" w:val="403"/>
          <w:jc w:val="center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0EF" w:rsidRPr="00FF6970" w:rsidRDefault="006310EF" w:rsidP="006310EF">
            <w:pPr>
              <w:rPr>
                <w:sz w:val="22"/>
                <w:szCs w:val="22"/>
              </w:rPr>
            </w:pP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6854B1" w:rsidRDefault="006310EF" w:rsidP="006310EF">
            <w:pPr>
              <w:rPr>
                <w:b/>
                <w:sz w:val="22"/>
                <w:szCs w:val="22"/>
              </w:rPr>
            </w:pPr>
            <w:r w:rsidRPr="006854B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0EF" w:rsidRPr="006854B1" w:rsidRDefault="006310EF" w:rsidP="006310EF">
            <w:pPr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6854B1" w:rsidRDefault="006310EF" w:rsidP="006310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10EF" w:rsidRPr="006854B1" w:rsidRDefault="006310EF" w:rsidP="006310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0EF" w:rsidRPr="006854B1" w:rsidRDefault="006310EF" w:rsidP="006310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10EF" w:rsidRPr="006854B1" w:rsidRDefault="006310EF" w:rsidP="006310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0EF" w:rsidRDefault="006310EF" w:rsidP="006310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10EF" w:rsidRPr="006854B1" w:rsidRDefault="006310EF" w:rsidP="006310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60 000,00</w:t>
            </w:r>
          </w:p>
        </w:tc>
      </w:tr>
    </w:tbl>
    <w:p w:rsidR="00066182" w:rsidRDefault="00066182">
      <w:bookmarkStart w:id="0" w:name="_GoBack"/>
      <w:bookmarkEnd w:id="0"/>
    </w:p>
    <w:sectPr w:rsidR="00066182" w:rsidSect="00836562">
      <w:type w:val="continuous"/>
      <w:pgSz w:w="16834" w:h="11909" w:orient="landscape"/>
      <w:pgMar w:top="1134" w:right="1440" w:bottom="910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82"/>
    <w:rsid w:val="00056FD2"/>
    <w:rsid w:val="00066182"/>
    <w:rsid w:val="001C7B62"/>
    <w:rsid w:val="002E1E49"/>
    <w:rsid w:val="00407920"/>
    <w:rsid w:val="00417CCC"/>
    <w:rsid w:val="004C712A"/>
    <w:rsid w:val="0052309D"/>
    <w:rsid w:val="0053189F"/>
    <w:rsid w:val="00551DB9"/>
    <w:rsid w:val="006310EF"/>
    <w:rsid w:val="006854B1"/>
    <w:rsid w:val="00793B21"/>
    <w:rsid w:val="00795D92"/>
    <w:rsid w:val="007E141C"/>
    <w:rsid w:val="007E6F56"/>
    <w:rsid w:val="00836562"/>
    <w:rsid w:val="00A2062F"/>
    <w:rsid w:val="00A31094"/>
    <w:rsid w:val="00B778BE"/>
    <w:rsid w:val="00B93C64"/>
    <w:rsid w:val="00C26DF5"/>
    <w:rsid w:val="00D02FD4"/>
    <w:rsid w:val="00D20C71"/>
    <w:rsid w:val="00E41FEC"/>
    <w:rsid w:val="00E86EF6"/>
    <w:rsid w:val="00EC797B"/>
    <w:rsid w:val="00F00BAD"/>
    <w:rsid w:val="00F1555F"/>
    <w:rsid w:val="00F27BE5"/>
    <w:rsid w:val="00FF6267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43213A-B62F-4D55-826A-127E8367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Зам_АХЧ</dc:creator>
  <cp:keywords/>
  <dc:description/>
  <cp:lastModifiedBy>Зам_АХЧ</cp:lastModifiedBy>
  <cp:revision>6</cp:revision>
  <dcterms:created xsi:type="dcterms:W3CDTF">2026-03-17T01:10:00Z</dcterms:created>
  <dcterms:modified xsi:type="dcterms:W3CDTF">2026-07-21T23:25:00Z</dcterms:modified>
</cp:coreProperties>
</file>