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BB1B" w14:textId="07DB2F5A" w:rsidR="00360133" w:rsidRDefault="004E35A3" w:rsidP="00B513FD">
      <w:pPr>
        <w:pStyle w:val="1"/>
        <w:spacing w:before="0" w:after="0"/>
        <w:rPr>
          <w:rFonts w:ascii="Times New Roman" w:hAnsi="Times New Roman" w:cs="Times New Roman"/>
          <w:b w:val="0"/>
          <w:color w:val="auto"/>
          <w:sz w:val="22"/>
          <w:szCs w:val="22"/>
        </w:rPr>
      </w:pPr>
      <w:r w:rsidRPr="00F43BB4">
        <w:rPr>
          <w:rFonts w:ascii="Times New Roman" w:hAnsi="Times New Roman" w:cs="Times New Roman"/>
          <w:b w:val="0"/>
          <w:color w:val="auto"/>
          <w:sz w:val="22"/>
          <w:szCs w:val="22"/>
        </w:rPr>
        <w:t xml:space="preserve">КОНТРАКТ </w:t>
      </w:r>
      <w:r w:rsidR="00F43BB4" w:rsidRPr="00F43BB4">
        <w:rPr>
          <w:rFonts w:ascii="Times New Roman" w:hAnsi="Times New Roman" w:cs="Times New Roman"/>
          <w:b w:val="0"/>
          <w:color w:val="auto"/>
          <w:sz w:val="22"/>
          <w:szCs w:val="22"/>
        </w:rPr>
        <w:t xml:space="preserve">№ </w:t>
      </w:r>
    </w:p>
    <w:p w14:paraId="27ABF5EB" w14:textId="0B013F3B" w:rsidR="005E76A0" w:rsidRPr="00F43BB4" w:rsidRDefault="00B92CA3" w:rsidP="00B513FD">
      <w:pPr>
        <w:pStyle w:val="1"/>
        <w:spacing w:before="0" w:after="0"/>
        <w:rPr>
          <w:rFonts w:ascii="Times New Roman" w:hAnsi="Times New Roman" w:cs="Times New Roman"/>
          <w:b w:val="0"/>
          <w:color w:val="auto"/>
          <w:sz w:val="22"/>
          <w:szCs w:val="22"/>
        </w:rPr>
      </w:pPr>
      <w:r w:rsidRPr="00F43BB4">
        <w:rPr>
          <w:rFonts w:ascii="Times New Roman" w:hAnsi="Times New Roman" w:cs="Times New Roman"/>
          <w:b w:val="0"/>
          <w:color w:val="auto"/>
          <w:sz w:val="22"/>
          <w:szCs w:val="22"/>
        </w:rPr>
        <w:t xml:space="preserve">на </w:t>
      </w:r>
      <w:r w:rsidR="00040393" w:rsidRPr="00040393">
        <w:rPr>
          <w:rFonts w:ascii="Times New Roman" w:hAnsi="Times New Roman" w:cs="Times New Roman"/>
          <w:b w:val="0"/>
          <w:color w:val="auto"/>
          <w:sz w:val="22"/>
          <w:szCs w:val="22"/>
        </w:rPr>
        <w:t>поставку сувенирной продукции</w:t>
      </w:r>
    </w:p>
    <w:p w14:paraId="7FB6B8A9" w14:textId="77777777" w:rsidR="00B92CA3" w:rsidRPr="00F43BB4" w:rsidRDefault="00747CB1" w:rsidP="00B513FD">
      <w:pPr>
        <w:ind w:firstLine="0"/>
        <w:rPr>
          <w:rFonts w:ascii="Times New Roman" w:hAnsi="Times New Roman" w:cs="Times New Roman"/>
          <w:bCs/>
          <w:sz w:val="22"/>
          <w:szCs w:val="22"/>
        </w:rPr>
      </w:pPr>
      <w:r w:rsidRPr="00F43BB4">
        <w:rPr>
          <w:rFonts w:ascii="Times New Roman" w:hAnsi="Times New Roman" w:cs="Times New Roman"/>
          <w:bCs/>
          <w:sz w:val="22"/>
          <w:szCs w:val="22"/>
        </w:rPr>
        <w:t xml:space="preserve">                                                                                                      </w:t>
      </w:r>
    </w:p>
    <w:p w14:paraId="1FD72CDF" w14:textId="77777777" w:rsidR="00747CB1" w:rsidRPr="00F43BB4" w:rsidRDefault="00CA6211" w:rsidP="00B513FD">
      <w:pPr>
        <w:ind w:firstLine="0"/>
        <w:rPr>
          <w:rFonts w:ascii="Times New Roman" w:hAnsi="Times New Roman" w:cs="Times New Roman"/>
          <w:bCs/>
          <w:sz w:val="22"/>
          <w:szCs w:val="22"/>
        </w:rPr>
      </w:pPr>
      <w:r>
        <w:rPr>
          <w:rFonts w:ascii="Times New Roman" w:hAnsi="Times New Roman" w:cs="Times New Roman"/>
          <w:bCs/>
          <w:sz w:val="22"/>
          <w:szCs w:val="22"/>
        </w:rPr>
        <w:t xml:space="preserve">г. Магадан                            </w:t>
      </w:r>
      <w:r w:rsidR="00B92CA3" w:rsidRPr="00F43BB4">
        <w:rPr>
          <w:rFonts w:ascii="Times New Roman" w:hAnsi="Times New Roman" w:cs="Times New Roman"/>
          <w:bCs/>
          <w:sz w:val="22"/>
          <w:szCs w:val="22"/>
        </w:rPr>
        <w:t xml:space="preserve">                                                                                   </w:t>
      </w:r>
      <w:r w:rsidR="001C52C6" w:rsidRPr="00F43BB4">
        <w:rPr>
          <w:rFonts w:ascii="Times New Roman" w:hAnsi="Times New Roman" w:cs="Times New Roman"/>
          <w:bCs/>
          <w:sz w:val="22"/>
          <w:szCs w:val="22"/>
        </w:rPr>
        <w:t xml:space="preserve">  «</w:t>
      </w:r>
      <w:r w:rsidR="00ED0590" w:rsidRPr="00F43BB4">
        <w:rPr>
          <w:rFonts w:ascii="Times New Roman" w:hAnsi="Times New Roman" w:cs="Times New Roman"/>
          <w:bCs/>
          <w:sz w:val="22"/>
          <w:szCs w:val="22"/>
        </w:rPr>
        <w:t>___</w:t>
      </w:r>
      <w:r w:rsidR="00747CB1" w:rsidRPr="00F43BB4">
        <w:rPr>
          <w:rFonts w:ascii="Times New Roman" w:hAnsi="Times New Roman" w:cs="Times New Roman"/>
          <w:bCs/>
          <w:sz w:val="22"/>
          <w:szCs w:val="22"/>
        </w:rPr>
        <w:t>»</w:t>
      </w:r>
      <w:r w:rsidR="00F43BB4" w:rsidRPr="00F43BB4">
        <w:rPr>
          <w:rFonts w:ascii="Times New Roman" w:hAnsi="Times New Roman" w:cs="Times New Roman"/>
          <w:bCs/>
          <w:sz w:val="22"/>
          <w:szCs w:val="22"/>
        </w:rPr>
        <w:t xml:space="preserve"> </w:t>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r>
      <w:r w:rsidR="00360133">
        <w:rPr>
          <w:rFonts w:ascii="Times New Roman" w:hAnsi="Times New Roman" w:cs="Times New Roman"/>
          <w:bCs/>
          <w:sz w:val="22"/>
          <w:szCs w:val="22"/>
        </w:rPr>
        <w:softHyphen/>
        <w:t xml:space="preserve">                  </w:t>
      </w:r>
      <w:r w:rsidR="00747CB1" w:rsidRPr="00F43BB4">
        <w:rPr>
          <w:rFonts w:ascii="Times New Roman" w:hAnsi="Times New Roman" w:cs="Times New Roman"/>
          <w:bCs/>
          <w:sz w:val="22"/>
          <w:szCs w:val="22"/>
        </w:rPr>
        <w:t xml:space="preserve"> 202</w:t>
      </w:r>
      <w:r w:rsidR="00360133">
        <w:rPr>
          <w:rFonts w:ascii="Times New Roman" w:hAnsi="Times New Roman" w:cs="Times New Roman"/>
          <w:bCs/>
          <w:sz w:val="22"/>
          <w:szCs w:val="22"/>
        </w:rPr>
        <w:t>6</w:t>
      </w:r>
      <w:r w:rsidR="00747CB1" w:rsidRPr="00F43BB4">
        <w:rPr>
          <w:rFonts w:ascii="Times New Roman" w:hAnsi="Times New Roman" w:cs="Times New Roman"/>
          <w:bCs/>
          <w:sz w:val="22"/>
          <w:szCs w:val="22"/>
        </w:rPr>
        <w:t xml:space="preserve"> г.</w:t>
      </w:r>
    </w:p>
    <w:p w14:paraId="1CE13C0F" w14:textId="77777777" w:rsidR="00747CB1" w:rsidRPr="004F35F0" w:rsidRDefault="00747CB1" w:rsidP="00B513FD">
      <w:pPr>
        <w:ind w:firstLine="709"/>
        <w:rPr>
          <w:rFonts w:ascii="Times New Roman" w:hAnsi="Times New Roman" w:cs="Times New Roman"/>
          <w:sz w:val="22"/>
          <w:szCs w:val="22"/>
        </w:rPr>
      </w:pPr>
    </w:p>
    <w:p w14:paraId="07C9C526" w14:textId="671997DB" w:rsidR="004E35A3" w:rsidRPr="005155A0" w:rsidRDefault="006B4C58" w:rsidP="00A4258E">
      <w:pPr>
        <w:rPr>
          <w:rFonts w:ascii="Times New Roman" w:hAnsi="Times New Roman" w:cs="Times New Roman"/>
          <w:sz w:val="20"/>
          <w:szCs w:val="20"/>
        </w:rPr>
      </w:pPr>
      <w:r w:rsidRPr="006B4C58">
        <w:rPr>
          <w:rFonts w:ascii="Times New Roman" w:hAnsi="Times New Roman" w:cs="Times New Roman"/>
          <w:sz w:val="20"/>
          <w:szCs w:val="20"/>
        </w:rPr>
        <w:t>Федеральное государственное бюджетное учреждение «Государственный природный заповедник «Магаданский», именуемое в дальнейшем «Заказчик», в лице директора Чекалдина Юрия Николаевича, действующего на основании Устава</w:t>
      </w:r>
      <w:r w:rsidR="00747CB1" w:rsidRPr="005155A0">
        <w:rPr>
          <w:rFonts w:ascii="Times New Roman" w:hAnsi="Times New Roman" w:cs="Times New Roman"/>
          <w:sz w:val="20"/>
          <w:szCs w:val="20"/>
        </w:rPr>
        <w:t xml:space="preserve">, с одной стороны, и </w:t>
      </w:r>
      <w:r w:rsidR="00B92CA3" w:rsidRPr="005155A0">
        <w:rPr>
          <w:rFonts w:ascii="Times New Roman" w:hAnsi="Times New Roman" w:cs="Times New Roman"/>
          <w:sz w:val="20"/>
          <w:szCs w:val="20"/>
        </w:rPr>
        <w:t xml:space="preserve"> </w:t>
      </w:r>
      <w:r w:rsidR="00F43BB4" w:rsidRPr="005155A0">
        <w:rPr>
          <w:rFonts w:ascii="Times New Roman" w:hAnsi="Times New Roman" w:cs="Times New Roman"/>
          <w:sz w:val="20"/>
          <w:szCs w:val="20"/>
        </w:rPr>
        <w:t xml:space="preserve"> </w:t>
      </w:r>
      <w:r w:rsidR="004B6E5F">
        <w:rPr>
          <w:rFonts w:ascii="Times New Roman" w:hAnsi="Times New Roman" w:cs="Times New Roman"/>
          <w:sz w:val="20"/>
          <w:szCs w:val="18"/>
        </w:rPr>
        <w:t>__________________</w:t>
      </w:r>
      <w:r w:rsidR="00747CB1" w:rsidRPr="005155A0">
        <w:rPr>
          <w:rFonts w:ascii="Times New Roman" w:hAnsi="Times New Roman" w:cs="Times New Roman"/>
          <w:sz w:val="20"/>
          <w:szCs w:val="20"/>
        </w:rPr>
        <w:t>, именуемая в дальнейшем «Поставщик»,</w:t>
      </w:r>
      <w:r w:rsidR="004547F9" w:rsidRPr="005155A0">
        <w:rPr>
          <w:rFonts w:ascii="Times New Roman" w:hAnsi="Times New Roman" w:cs="Times New Roman"/>
          <w:sz w:val="20"/>
          <w:szCs w:val="20"/>
        </w:rPr>
        <w:t xml:space="preserve"> в лице </w:t>
      </w:r>
      <w:r w:rsidR="004B6E5F">
        <w:rPr>
          <w:rFonts w:ascii="Times New Roman" w:hAnsi="Times New Roman" w:cs="Times New Roman"/>
          <w:sz w:val="20"/>
          <w:szCs w:val="20"/>
        </w:rPr>
        <w:t>___________</w:t>
      </w:r>
      <w:r w:rsidR="004547F9" w:rsidRPr="005155A0">
        <w:rPr>
          <w:rFonts w:ascii="Times New Roman" w:hAnsi="Times New Roman" w:cs="Times New Roman"/>
          <w:sz w:val="20"/>
          <w:szCs w:val="20"/>
        </w:rPr>
        <w:t xml:space="preserve">, </w:t>
      </w:r>
      <w:r w:rsidR="00747CB1" w:rsidRPr="005155A0">
        <w:rPr>
          <w:rFonts w:ascii="Times New Roman" w:hAnsi="Times New Roman" w:cs="Times New Roman"/>
          <w:sz w:val="20"/>
          <w:szCs w:val="20"/>
        </w:rPr>
        <w:t>действующ</w:t>
      </w:r>
      <w:r w:rsidR="004547F9" w:rsidRPr="005155A0">
        <w:rPr>
          <w:rFonts w:ascii="Times New Roman" w:hAnsi="Times New Roman" w:cs="Times New Roman"/>
          <w:sz w:val="20"/>
          <w:szCs w:val="20"/>
        </w:rPr>
        <w:t>ей</w:t>
      </w:r>
      <w:r w:rsidR="00747CB1" w:rsidRPr="005155A0">
        <w:rPr>
          <w:rFonts w:ascii="Times New Roman" w:hAnsi="Times New Roman" w:cs="Times New Roman"/>
          <w:sz w:val="20"/>
          <w:szCs w:val="20"/>
        </w:rPr>
        <w:t xml:space="preserve"> на основании</w:t>
      </w:r>
      <w:r w:rsidR="00B92CA3" w:rsidRPr="005155A0">
        <w:rPr>
          <w:rFonts w:ascii="Times New Roman" w:hAnsi="Times New Roman" w:cs="Times New Roman"/>
          <w:sz w:val="20"/>
          <w:szCs w:val="20"/>
        </w:rPr>
        <w:t xml:space="preserve"> </w:t>
      </w:r>
      <w:r w:rsidR="004B6E5F">
        <w:rPr>
          <w:rFonts w:ascii="Times New Roman" w:eastAsia="Times New Roman" w:hAnsi="Times New Roman" w:cs="Times New Roman"/>
          <w:sz w:val="20"/>
          <w:szCs w:val="18"/>
        </w:rPr>
        <w:t>____________</w:t>
      </w:r>
      <w:r w:rsidR="00747CB1" w:rsidRPr="005155A0">
        <w:rPr>
          <w:rFonts w:ascii="Times New Roman" w:hAnsi="Times New Roman" w:cs="Times New Roman"/>
          <w:sz w:val="20"/>
          <w:szCs w:val="20"/>
        </w:rPr>
        <w:t xml:space="preserve">, с другой стороны, вместе именуемые «Стороны», </w:t>
      </w:r>
      <w:r w:rsidR="00747CB1" w:rsidRPr="005155A0">
        <w:rPr>
          <w:rFonts w:ascii="Times New Roman" w:hAnsi="Times New Roman" w:cs="Times New Roman"/>
          <w:kern w:val="16"/>
          <w:sz w:val="20"/>
          <w:szCs w:val="20"/>
        </w:rPr>
        <w:t xml:space="preserve">в соответствии с положениями </w:t>
      </w:r>
      <w:r w:rsidR="00747CB1" w:rsidRPr="005155A0">
        <w:rPr>
          <w:rFonts w:ascii="Times New Roman" w:hAnsi="Times New Roman" w:cs="Times New Roman"/>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00747CB1" w:rsidRPr="005155A0">
        <w:rPr>
          <w:rFonts w:ascii="Times New Roman" w:hAnsi="Times New Roman" w:cs="Times New Roman"/>
          <w:sz w:val="20"/>
          <w:szCs w:val="20"/>
        </w:rPr>
        <w:t xml:space="preserve">, </w:t>
      </w:r>
      <w:bookmarkEnd w:id="0"/>
      <w:bookmarkEnd w:id="1"/>
      <w:r w:rsidR="00747CB1" w:rsidRPr="005155A0">
        <w:rPr>
          <w:rFonts w:ascii="Times New Roman" w:hAnsi="Times New Roman" w:cs="Times New Roman"/>
          <w:bCs/>
          <w:sz w:val="20"/>
          <w:szCs w:val="20"/>
        </w:rPr>
        <w:t xml:space="preserve">итоговым протоколом закупочной сессии № </w:t>
      </w:r>
      <w:hyperlink r:id="rId8" w:tgtFrame="_blank" w:history="1"/>
      <w:r w:rsidR="00B92CA3" w:rsidRPr="005155A0">
        <w:rPr>
          <w:rFonts w:ascii="Times New Roman" w:hAnsi="Times New Roman" w:cs="Times New Roman"/>
          <w:sz w:val="20"/>
          <w:szCs w:val="20"/>
        </w:rPr>
        <w:t xml:space="preserve">  </w:t>
      </w:r>
      <w:r w:rsidR="004B6E5F">
        <w:rPr>
          <w:sz w:val="20"/>
        </w:rPr>
        <w:t>_________</w:t>
      </w:r>
      <w:r w:rsidR="00B92CA3" w:rsidRPr="005155A0">
        <w:rPr>
          <w:rFonts w:ascii="Times New Roman" w:hAnsi="Times New Roman" w:cs="Times New Roman"/>
          <w:sz w:val="20"/>
          <w:szCs w:val="20"/>
        </w:rPr>
        <w:t xml:space="preserve">  </w:t>
      </w:r>
      <w:r w:rsidR="00747CB1" w:rsidRPr="005155A0">
        <w:rPr>
          <w:rFonts w:ascii="Times New Roman" w:hAnsi="Times New Roman" w:cs="Times New Roman"/>
          <w:bCs/>
          <w:sz w:val="20"/>
          <w:szCs w:val="20"/>
        </w:rPr>
        <w:t xml:space="preserve">от </w:t>
      </w:r>
      <w:r w:rsidR="004B6E5F">
        <w:rPr>
          <w:rFonts w:ascii="Times New Roman" w:hAnsi="Times New Roman" w:cs="Times New Roman"/>
          <w:bCs/>
          <w:sz w:val="20"/>
          <w:szCs w:val="20"/>
        </w:rPr>
        <w:t>_________-</w:t>
      </w:r>
      <w:r w:rsidR="00747CB1" w:rsidRPr="005155A0">
        <w:rPr>
          <w:rFonts w:ascii="Times New Roman" w:hAnsi="Times New Roman" w:cs="Times New Roman"/>
          <w:bCs/>
          <w:sz w:val="20"/>
          <w:szCs w:val="20"/>
        </w:rPr>
        <w:t xml:space="preserve"> г.</w:t>
      </w:r>
      <w:r w:rsidR="00747CB1" w:rsidRPr="005155A0">
        <w:rPr>
          <w:rFonts w:ascii="Times New Roman" w:hAnsi="Times New Roman" w:cs="Times New Roman"/>
          <w:sz w:val="20"/>
          <w:szCs w:val="20"/>
        </w:rPr>
        <w:t>, размещенным на сайте АО «Единый агрегатор торговли» по адресу: </w:t>
      </w:r>
      <w:r w:rsidR="00747CB1" w:rsidRPr="00CA6211">
        <w:rPr>
          <w:rFonts w:ascii="Times New Roman" w:hAnsi="Times New Roman" w:cs="Times New Roman"/>
          <w:sz w:val="20"/>
          <w:szCs w:val="20"/>
        </w:rPr>
        <w:t>https://agregatoreat.ru</w:t>
      </w:r>
      <w:r w:rsidR="00747CB1" w:rsidRPr="005155A0">
        <w:rPr>
          <w:rFonts w:ascii="Times New Roman" w:hAnsi="Times New Roman" w:cs="Times New Roman"/>
          <w:sz w:val="20"/>
          <w:szCs w:val="20"/>
        </w:rPr>
        <w:t> , заключили настоящий контракт о нижеследующем:</w:t>
      </w:r>
    </w:p>
    <w:p w14:paraId="629CF109" w14:textId="77777777" w:rsidR="005E76A0" w:rsidRPr="004F35F0" w:rsidRDefault="005E76A0" w:rsidP="00B513FD">
      <w:pPr>
        <w:rPr>
          <w:rFonts w:ascii="Times New Roman" w:hAnsi="Times New Roman" w:cs="Times New Roman"/>
          <w:sz w:val="22"/>
          <w:szCs w:val="22"/>
        </w:rPr>
      </w:pPr>
    </w:p>
    <w:p w14:paraId="39D7C2E2" w14:textId="77777777" w:rsidR="005E76A0" w:rsidRPr="004F35F0" w:rsidRDefault="008E75CC" w:rsidP="00B513FD">
      <w:pPr>
        <w:pStyle w:val="1"/>
        <w:spacing w:before="0" w:after="0"/>
        <w:rPr>
          <w:rFonts w:ascii="Times New Roman" w:hAnsi="Times New Roman" w:cs="Times New Roman"/>
          <w:color w:val="auto"/>
          <w:sz w:val="22"/>
          <w:szCs w:val="22"/>
        </w:rPr>
      </w:pPr>
      <w:bookmarkStart w:id="2" w:name="sub_100"/>
      <w:r w:rsidRPr="004F35F0">
        <w:rPr>
          <w:rFonts w:ascii="Times New Roman" w:hAnsi="Times New Roman" w:cs="Times New Roman"/>
          <w:color w:val="auto"/>
          <w:sz w:val="22"/>
          <w:szCs w:val="22"/>
        </w:rPr>
        <w:t>1. ПРЕДМЕТ КОНТРАКТА</w:t>
      </w:r>
    </w:p>
    <w:p w14:paraId="255C1F10" w14:textId="48702620" w:rsidR="004C5690" w:rsidRPr="005155A0" w:rsidRDefault="004C5690" w:rsidP="00B513FD">
      <w:pPr>
        <w:rPr>
          <w:rFonts w:ascii="Times New Roman" w:hAnsi="Times New Roman" w:cs="Times New Roman"/>
          <w:sz w:val="20"/>
          <w:szCs w:val="20"/>
        </w:rPr>
      </w:pPr>
      <w:bookmarkStart w:id="3" w:name="sub_11"/>
      <w:bookmarkStart w:id="4" w:name="sub_200"/>
      <w:bookmarkEnd w:id="2"/>
      <w:r w:rsidRPr="005155A0">
        <w:rPr>
          <w:rFonts w:ascii="Times New Roman" w:hAnsi="Times New Roman" w:cs="Times New Roman"/>
          <w:sz w:val="20"/>
          <w:szCs w:val="20"/>
        </w:rPr>
        <w:t xml:space="preserve">1.1. Настоящий контракт заключен путем осуществления закупки у единственного поставщика в соответствии с </w:t>
      </w:r>
      <w:r w:rsidRPr="006B4C58">
        <w:rPr>
          <w:rFonts w:ascii="Times New Roman" w:hAnsi="Times New Roman" w:cs="Times New Roman"/>
          <w:sz w:val="20"/>
          <w:szCs w:val="20"/>
        </w:rPr>
        <w:t xml:space="preserve">пунктом </w:t>
      </w:r>
      <w:hyperlink r:id="rId9" w:history="1">
        <w:r w:rsidR="004B6E5F">
          <w:rPr>
            <w:rStyle w:val="a4"/>
            <w:rFonts w:ascii="Times New Roman" w:hAnsi="Times New Roman" w:cs="Times New Roman"/>
            <w:color w:val="auto"/>
            <w:sz w:val="20"/>
            <w:szCs w:val="20"/>
          </w:rPr>
          <w:t>5</w:t>
        </w:r>
      </w:hyperlink>
      <w:r w:rsidRPr="006B4C58">
        <w:rPr>
          <w:rFonts w:ascii="Times New Roman" w:hAnsi="Times New Roman" w:cs="Times New Roman"/>
          <w:sz w:val="20"/>
          <w:szCs w:val="20"/>
        </w:rPr>
        <w:t xml:space="preserve"> части</w:t>
      </w:r>
      <w:r w:rsidRPr="005155A0">
        <w:rPr>
          <w:rFonts w:ascii="Times New Roman" w:hAnsi="Times New Roman" w:cs="Times New Roman"/>
          <w:sz w:val="20"/>
          <w:szCs w:val="20"/>
        </w:rPr>
        <w:t xml:space="preserve">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5A205CD0" w14:textId="49E37FE4" w:rsidR="004C5690" w:rsidRPr="005155A0" w:rsidRDefault="004C5690" w:rsidP="00B513FD">
      <w:pPr>
        <w:rPr>
          <w:rFonts w:ascii="Times New Roman" w:hAnsi="Times New Roman" w:cs="Times New Roman"/>
          <w:sz w:val="20"/>
          <w:szCs w:val="20"/>
        </w:rPr>
      </w:pPr>
      <w:bookmarkStart w:id="5" w:name="sub_12"/>
      <w:bookmarkEnd w:id="3"/>
      <w:r w:rsidRPr="005155A0">
        <w:rPr>
          <w:rFonts w:ascii="Times New Roman" w:hAnsi="Times New Roman" w:cs="Times New Roman"/>
          <w:sz w:val="20"/>
          <w:szCs w:val="20"/>
        </w:rPr>
        <w:t xml:space="preserve">1.2. В целях обеспечения нужд ФГБУ </w:t>
      </w:r>
      <w:r w:rsidR="006B4C58" w:rsidRPr="006B4C58">
        <w:rPr>
          <w:rFonts w:ascii="Times New Roman" w:hAnsi="Times New Roman" w:cs="Times New Roman"/>
          <w:sz w:val="20"/>
          <w:szCs w:val="20"/>
        </w:rPr>
        <w:t>«Государственный природный заповедник «Магаданский»</w:t>
      </w:r>
      <w:r w:rsidR="006B4C58">
        <w:rPr>
          <w:rFonts w:ascii="Times New Roman" w:hAnsi="Times New Roman" w:cs="Times New Roman"/>
          <w:sz w:val="20"/>
          <w:szCs w:val="20"/>
        </w:rPr>
        <w:t xml:space="preserve"> </w:t>
      </w:r>
      <w:r w:rsidRPr="005155A0">
        <w:rPr>
          <w:rFonts w:ascii="Times New Roman" w:hAnsi="Times New Roman" w:cs="Times New Roman"/>
          <w:sz w:val="20"/>
          <w:szCs w:val="20"/>
        </w:rPr>
        <w:t xml:space="preserve">Поставщик обязуется в установленный контрактом срок </w:t>
      </w:r>
      <w:r w:rsidR="00D47247" w:rsidRPr="005155A0">
        <w:rPr>
          <w:rFonts w:ascii="Times New Roman" w:hAnsi="Times New Roman" w:cs="Times New Roman"/>
          <w:sz w:val="20"/>
          <w:szCs w:val="20"/>
        </w:rPr>
        <w:t>поставить</w:t>
      </w:r>
      <w:r w:rsidRPr="005155A0">
        <w:rPr>
          <w:rFonts w:ascii="Times New Roman" w:hAnsi="Times New Roman" w:cs="Times New Roman"/>
          <w:sz w:val="20"/>
          <w:szCs w:val="20"/>
        </w:rPr>
        <w:t xml:space="preserve"> </w:t>
      </w:r>
      <w:r w:rsidRPr="00CA6211">
        <w:rPr>
          <w:rFonts w:ascii="Times New Roman" w:hAnsi="Times New Roman" w:cs="Times New Roman"/>
          <w:sz w:val="20"/>
          <w:szCs w:val="20"/>
        </w:rPr>
        <w:t xml:space="preserve">Заказчику </w:t>
      </w:r>
      <w:r w:rsidR="00890D65" w:rsidRPr="00890D65">
        <w:rPr>
          <w:rFonts w:ascii="Times New Roman" w:hAnsi="Times New Roman" w:cs="Times New Roman"/>
          <w:sz w:val="20"/>
          <w:szCs w:val="20"/>
        </w:rPr>
        <w:t>сувенирн</w:t>
      </w:r>
      <w:r w:rsidR="00890D65">
        <w:rPr>
          <w:rFonts w:ascii="Times New Roman" w:hAnsi="Times New Roman" w:cs="Times New Roman"/>
          <w:sz w:val="20"/>
          <w:szCs w:val="20"/>
        </w:rPr>
        <w:t>ую</w:t>
      </w:r>
      <w:r w:rsidR="00890D65" w:rsidRPr="00890D65">
        <w:rPr>
          <w:rFonts w:ascii="Times New Roman" w:hAnsi="Times New Roman" w:cs="Times New Roman"/>
          <w:sz w:val="20"/>
          <w:szCs w:val="20"/>
        </w:rPr>
        <w:t xml:space="preserve"> продукци</w:t>
      </w:r>
      <w:r w:rsidR="00890D65">
        <w:rPr>
          <w:rFonts w:ascii="Times New Roman" w:hAnsi="Times New Roman" w:cs="Times New Roman"/>
          <w:sz w:val="20"/>
          <w:szCs w:val="20"/>
        </w:rPr>
        <w:t>ю</w:t>
      </w:r>
      <w:r w:rsidR="00B92CA3" w:rsidRPr="00CA6211">
        <w:rPr>
          <w:rFonts w:ascii="Times New Roman" w:hAnsi="Times New Roman" w:cs="Times New Roman"/>
          <w:sz w:val="20"/>
          <w:szCs w:val="20"/>
        </w:rPr>
        <w:t>,</w:t>
      </w:r>
      <w:r w:rsidR="00B92CA3" w:rsidRPr="005155A0">
        <w:rPr>
          <w:rFonts w:ascii="Times New Roman" w:hAnsi="Times New Roman" w:cs="Times New Roman"/>
          <w:sz w:val="20"/>
          <w:szCs w:val="20"/>
        </w:rPr>
        <w:t xml:space="preserve"> далее -</w:t>
      </w:r>
      <w:r w:rsidR="007D1453" w:rsidRPr="005155A0">
        <w:rPr>
          <w:rFonts w:ascii="Times New Roman" w:hAnsi="Times New Roman" w:cs="Times New Roman"/>
          <w:sz w:val="20"/>
          <w:szCs w:val="20"/>
        </w:rPr>
        <w:t xml:space="preserve"> </w:t>
      </w:r>
      <w:r w:rsidRPr="005155A0">
        <w:rPr>
          <w:rFonts w:ascii="Times New Roman" w:hAnsi="Times New Roman" w:cs="Times New Roman"/>
          <w:sz w:val="20"/>
          <w:szCs w:val="20"/>
        </w:rPr>
        <w:t>товар, наименование, количество, ассортимент, комплектность, единичная и общая стоимость которого указаны в Спецификации, являющейся приложением № 1 к контракту (далее - товар), а Заказчик обязуется обеспечить приемку и оплату поставленного товара.</w:t>
      </w:r>
    </w:p>
    <w:p w14:paraId="269573A7" w14:textId="4289B4D1" w:rsidR="004C5690" w:rsidRPr="005155A0" w:rsidRDefault="004C5690" w:rsidP="00B513FD">
      <w:pPr>
        <w:rPr>
          <w:rFonts w:ascii="Times New Roman" w:hAnsi="Times New Roman" w:cs="Times New Roman"/>
          <w:sz w:val="20"/>
          <w:szCs w:val="20"/>
        </w:rPr>
      </w:pPr>
      <w:bookmarkStart w:id="6" w:name="sub_14"/>
      <w:bookmarkEnd w:id="5"/>
      <w:r w:rsidRPr="005155A0">
        <w:rPr>
          <w:rFonts w:ascii="Times New Roman" w:hAnsi="Times New Roman" w:cs="Times New Roman"/>
          <w:sz w:val="20"/>
          <w:szCs w:val="20"/>
        </w:rPr>
        <w:t xml:space="preserve">1.3. Идентификационный код закупки: </w:t>
      </w:r>
      <w:r w:rsidR="00890D65" w:rsidRPr="00890D65">
        <w:rPr>
          <w:rFonts w:ascii="Times New Roman" w:hAnsi="Times New Roman" w:cs="Times New Roman"/>
          <w:sz w:val="20"/>
          <w:szCs w:val="20"/>
        </w:rPr>
        <w:t>261490905100049090100100110000000244</w:t>
      </w:r>
    </w:p>
    <w:bookmarkEnd w:id="6"/>
    <w:p w14:paraId="4E828A36" w14:textId="7F04ACE7" w:rsidR="00E723B2" w:rsidRPr="006B4C58" w:rsidRDefault="004C5690" w:rsidP="006B4C58">
      <w:pPr>
        <w:rPr>
          <w:rFonts w:ascii="Times New Roman" w:hAnsi="Times New Roman" w:cs="Times New Roman"/>
          <w:i/>
          <w:sz w:val="20"/>
          <w:szCs w:val="20"/>
        </w:rPr>
      </w:pPr>
      <w:r w:rsidRPr="005155A0">
        <w:rPr>
          <w:rFonts w:ascii="Times New Roman" w:hAnsi="Times New Roman" w:cs="Times New Roman"/>
          <w:sz w:val="20"/>
          <w:szCs w:val="20"/>
        </w:rPr>
        <w:t xml:space="preserve">1.4. Место поставки товара: </w:t>
      </w:r>
      <w:r w:rsidR="006B4C58" w:rsidRPr="006B4C58">
        <w:rPr>
          <w:rFonts w:ascii="Times New Roman" w:hAnsi="Times New Roman" w:cs="Times New Roman"/>
          <w:sz w:val="20"/>
          <w:szCs w:val="20"/>
        </w:rPr>
        <w:t>г. Магадан, ул. Горького, д.16А</w:t>
      </w:r>
      <w:r w:rsidR="00E723B2" w:rsidRPr="006B4C58">
        <w:rPr>
          <w:rFonts w:ascii="Times New Roman" w:hAnsi="Times New Roman" w:cs="Times New Roman"/>
          <w:sz w:val="20"/>
          <w:szCs w:val="20"/>
        </w:rPr>
        <w:t xml:space="preserve">. </w:t>
      </w:r>
    </w:p>
    <w:p w14:paraId="00FD0A78" w14:textId="086566D1" w:rsidR="004C5690" w:rsidRPr="005155A0" w:rsidRDefault="004C5690" w:rsidP="00E723B2">
      <w:pPr>
        <w:rPr>
          <w:rFonts w:ascii="Times New Roman" w:hAnsi="Times New Roman" w:cs="Times New Roman"/>
          <w:sz w:val="20"/>
          <w:szCs w:val="20"/>
        </w:rPr>
      </w:pPr>
      <w:r w:rsidRPr="006B4C58">
        <w:rPr>
          <w:rFonts w:ascii="Times New Roman" w:hAnsi="Times New Roman" w:cs="Times New Roman"/>
          <w:sz w:val="20"/>
          <w:szCs w:val="20"/>
        </w:rPr>
        <w:t>1.5. Срок поставки товара: С момента заключения контракта</w:t>
      </w:r>
      <w:r w:rsidRPr="005155A0">
        <w:rPr>
          <w:rFonts w:ascii="Times New Roman" w:hAnsi="Times New Roman" w:cs="Times New Roman"/>
          <w:sz w:val="20"/>
          <w:szCs w:val="20"/>
        </w:rPr>
        <w:t xml:space="preserve"> </w:t>
      </w:r>
      <w:r w:rsidR="00B05CC8">
        <w:rPr>
          <w:rFonts w:ascii="Times New Roman" w:hAnsi="Times New Roman" w:cs="Times New Roman"/>
          <w:sz w:val="20"/>
          <w:szCs w:val="20"/>
        </w:rPr>
        <w:t xml:space="preserve">в </w:t>
      </w:r>
      <w:r w:rsidR="00B05CC8" w:rsidRPr="006B4C58">
        <w:rPr>
          <w:rFonts w:ascii="Times New Roman" w:hAnsi="Times New Roman" w:cs="Times New Roman"/>
          <w:sz w:val="20"/>
          <w:szCs w:val="20"/>
        </w:rPr>
        <w:t xml:space="preserve">течение </w:t>
      </w:r>
      <w:r w:rsidR="00894658">
        <w:rPr>
          <w:rFonts w:ascii="Times New Roman" w:hAnsi="Times New Roman" w:cs="Times New Roman"/>
          <w:sz w:val="20"/>
          <w:szCs w:val="20"/>
        </w:rPr>
        <w:t>7 (семи) календарных</w:t>
      </w:r>
      <w:r w:rsidR="00B05CC8" w:rsidRPr="006B4C58">
        <w:rPr>
          <w:rFonts w:ascii="Times New Roman" w:hAnsi="Times New Roman" w:cs="Times New Roman"/>
          <w:sz w:val="20"/>
          <w:szCs w:val="20"/>
        </w:rPr>
        <w:t xml:space="preserve"> дней</w:t>
      </w:r>
      <w:r w:rsidRPr="006B4C58">
        <w:rPr>
          <w:rFonts w:ascii="Times New Roman" w:hAnsi="Times New Roman" w:cs="Times New Roman"/>
          <w:sz w:val="20"/>
          <w:szCs w:val="20"/>
        </w:rPr>
        <w:t>.</w:t>
      </w:r>
      <w:r w:rsidR="00F43BB4" w:rsidRPr="006B4C58">
        <w:rPr>
          <w:rFonts w:ascii="Times New Roman" w:hAnsi="Times New Roman" w:cs="Times New Roman"/>
          <w:sz w:val="20"/>
          <w:szCs w:val="20"/>
        </w:rPr>
        <w:t xml:space="preserve"> Поставщик</w:t>
      </w:r>
      <w:r w:rsidR="00F43BB4" w:rsidRPr="005155A0">
        <w:rPr>
          <w:rFonts w:ascii="Times New Roman" w:hAnsi="Times New Roman" w:cs="Times New Roman"/>
          <w:sz w:val="20"/>
          <w:szCs w:val="20"/>
        </w:rPr>
        <w:t xml:space="preserve"> </w:t>
      </w:r>
      <w:r w:rsidR="00894658" w:rsidRPr="005155A0">
        <w:rPr>
          <w:rFonts w:ascii="Times New Roman" w:hAnsi="Times New Roman" w:cs="Times New Roman"/>
          <w:sz w:val="20"/>
          <w:szCs w:val="20"/>
        </w:rPr>
        <w:t>может произвести</w:t>
      </w:r>
      <w:r w:rsidR="00F43BB4" w:rsidRPr="005155A0">
        <w:rPr>
          <w:rFonts w:ascii="Times New Roman" w:hAnsi="Times New Roman" w:cs="Times New Roman"/>
          <w:sz w:val="20"/>
          <w:szCs w:val="20"/>
        </w:rPr>
        <w:t xml:space="preserve"> поставку раньше.</w:t>
      </w:r>
    </w:p>
    <w:p w14:paraId="068750B3" w14:textId="77777777" w:rsidR="001C52C6" w:rsidRDefault="001C52C6" w:rsidP="00B513FD">
      <w:pPr>
        <w:pStyle w:val="1"/>
        <w:spacing w:before="0" w:after="0"/>
        <w:rPr>
          <w:rFonts w:ascii="Times New Roman" w:hAnsi="Times New Roman" w:cs="Times New Roman"/>
          <w:color w:val="auto"/>
          <w:sz w:val="22"/>
          <w:szCs w:val="22"/>
        </w:rPr>
      </w:pPr>
    </w:p>
    <w:p w14:paraId="102F91DD"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2. КАЧЕСТВО, КОМПЛЕКТНОСТЬ И ГАРАНТИЙНЫЙ СРОК</w:t>
      </w:r>
    </w:p>
    <w:p w14:paraId="0BFB780E" w14:textId="77777777" w:rsidR="005E76A0" w:rsidRPr="005155A0" w:rsidRDefault="005E76A0" w:rsidP="00B513FD">
      <w:pPr>
        <w:rPr>
          <w:rFonts w:ascii="Times New Roman" w:hAnsi="Times New Roman" w:cs="Times New Roman"/>
          <w:sz w:val="20"/>
          <w:szCs w:val="20"/>
        </w:rPr>
      </w:pPr>
      <w:bookmarkStart w:id="7" w:name="sub_21"/>
      <w:bookmarkEnd w:id="4"/>
      <w:r w:rsidRPr="005155A0">
        <w:rPr>
          <w:rFonts w:ascii="Times New Roman" w:hAnsi="Times New Roman" w:cs="Times New Roman"/>
          <w:sz w:val="20"/>
          <w:szCs w:val="20"/>
        </w:rPr>
        <w:t xml:space="preserve">2.1. Поставщик обязуется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качество которого соответствует </w:t>
      </w:r>
      <w:r w:rsidR="006B4C58">
        <w:rPr>
          <w:rFonts w:ascii="Times New Roman" w:hAnsi="Times New Roman" w:cs="Times New Roman"/>
          <w:sz w:val="20"/>
          <w:szCs w:val="20"/>
        </w:rPr>
        <w:t>условиям</w:t>
      </w:r>
      <w:r w:rsidRPr="005155A0">
        <w:rPr>
          <w:rFonts w:ascii="Times New Roman" w:hAnsi="Times New Roman" w:cs="Times New Roman"/>
          <w:sz w:val="20"/>
          <w:szCs w:val="20"/>
        </w:rPr>
        <w:t xml:space="preserve"> контракт</w:t>
      </w:r>
      <w:r w:rsidR="006B4C58">
        <w:rPr>
          <w:rFonts w:ascii="Times New Roman" w:hAnsi="Times New Roman" w:cs="Times New Roman"/>
          <w:sz w:val="20"/>
          <w:szCs w:val="20"/>
        </w:rPr>
        <w:t>а</w:t>
      </w:r>
      <w:r w:rsidRPr="005155A0">
        <w:rPr>
          <w:rFonts w:ascii="Times New Roman" w:hAnsi="Times New Roman" w:cs="Times New Roman"/>
          <w:sz w:val="20"/>
          <w:szCs w:val="20"/>
        </w:rPr>
        <w:t>.</w:t>
      </w:r>
    </w:p>
    <w:p w14:paraId="49395E19" w14:textId="77777777" w:rsidR="005E76A0" w:rsidRPr="005155A0" w:rsidRDefault="005E76A0" w:rsidP="00B513FD">
      <w:pPr>
        <w:rPr>
          <w:rFonts w:ascii="Times New Roman" w:hAnsi="Times New Roman" w:cs="Times New Roman"/>
          <w:sz w:val="20"/>
          <w:szCs w:val="20"/>
        </w:rPr>
      </w:pPr>
      <w:bookmarkStart w:id="8" w:name="sub_22"/>
      <w:bookmarkEnd w:id="7"/>
      <w:r w:rsidRPr="005155A0">
        <w:rPr>
          <w:rFonts w:ascii="Times New Roman" w:hAnsi="Times New Roman" w:cs="Times New Roman"/>
          <w:sz w:val="20"/>
          <w:szCs w:val="20"/>
        </w:rPr>
        <w:t xml:space="preserve">2.2. Если законом или в установленном им порядке предусмотрены обязательные требования к качеству поставляемого товара, то Поставщик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товар, соответствующий этим обязательным требованиям.</w:t>
      </w:r>
    </w:p>
    <w:p w14:paraId="38DBCD24" w14:textId="77777777" w:rsidR="005E76A0" w:rsidRPr="005155A0" w:rsidRDefault="005E76A0" w:rsidP="00B513FD">
      <w:pPr>
        <w:rPr>
          <w:rFonts w:ascii="Times New Roman" w:hAnsi="Times New Roman" w:cs="Times New Roman"/>
          <w:sz w:val="20"/>
          <w:szCs w:val="20"/>
        </w:rPr>
      </w:pPr>
      <w:bookmarkStart w:id="9" w:name="sub_23"/>
      <w:bookmarkEnd w:id="8"/>
      <w:r w:rsidRPr="005155A0">
        <w:rPr>
          <w:rFonts w:ascii="Times New Roman" w:hAnsi="Times New Roman" w:cs="Times New Roman"/>
          <w:sz w:val="20"/>
          <w:szCs w:val="20"/>
        </w:rPr>
        <w:t>2.3. Товар должен быть поставлен в ассортименте (наименовании), в объеме (количестве) и в сроки, предусмотренные настоящим контрактом.</w:t>
      </w:r>
    </w:p>
    <w:p w14:paraId="6359A4E2" w14:textId="77777777" w:rsidR="005E76A0" w:rsidRPr="005155A0" w:rsidRDefault="005E76A0" w:rsidP="00B513FD">
      <w:pPr>
        <w:rPr>
          <w:rFonts w:ascii="Times New Roman" w:hAnsi="Times New Roman" w:cs="Times New Roman"/>
          <w:sz w:val="20"/>
          <w:szCs w:val="20"/>
        </w:rPr>
      </w:pPr>
      <w:bookmarkStart w:id="10" w:name="sub_24"/>
      <w:bookmarkEnd w:id="9"/>
      <w:r w:rsidRPr="005155A0">
        <w:rPr>
          <w:rFonts w:ascii="Times New Roman" w:hAnsi="Times New Roman" w:cs="Times New Roman"/>
          <w:sz w:val="20"/>
          <w:szCs w:val="20"/>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011764E5" w14:textId="77777777" w:rsidR="005E76A0" w:rsidRPr="005155A0" w:rsidRDefault="005E76A0" w:rsidP="00B513FD">
      <w:pPr>
        <w:rPr>
          <w:rFonts w:ascii="Times New Roman" w:hAnsi="Times New Roman" w:cs="Times New Roman"/>
          <w:sz w:val="20"/>
          <w:szCs w:val="20"/>
        </w:rPr>
      </w:pPr>
      <w:bookmarkStart w:id="11" w:name="sub_25"/>
      <w:bookmarkEnd w:id="10"/>
      <w:r w:rsidRPr="005155A0">
        <w:rPr>
          <w:rFonts w:ascii="Times New Roman" w:hAnsi="Times New Roman" w:cs="Times New Roman"/>
          <w:sz w:val="20"/>
          <w:szCs w:val="20"/>
        </w:rPr>
        <w:t xml:space="preserve">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w:t>
      </w:r>
    </w:p>
    <w:p w14:paraId="79866327" w14:textId="77777777" w:rsidR="005E76A0" w:rsidRPr="005155A0" w:rsidRDefault="005E76A0" w:rsidP="00B513FD">
      <w:pPr>
        <w:rPr>
          <w:rFonts w:ascii="Times New Roman" w:hAnsi="Times New Roman" w:cs="Times New Roman"/>
          <w:sz w:val="20"/>
          <w:szCs w:val="20"/>
        </w:rPr>
      </w:pPr>
      <w:bookmarkStart w:id="12" w:name="sub_26"/>
      <w:bookmarkEnd w:id="11"/>
      <w:r w:rsidRPr="005155A0">
        <w:rPr>
          <w:rFonts w:ascii="Times New Roman" w:hAnsi="Times New Roman" w:cs="Times New Roman"/>
          <w:sz w:val="20"/>
          <w:szCs w:val="20"/>
        </w:rPr>
        <w:t xml:space="preserve">2.6. Товар, на который установлен срок годности, Продавец обязан передать </w:t>
      </w:r>
      <w:r w:rsidR="0015142A" w:rsidRPr="005155A0">
        <w:rPr>
          <w:rFonts w:ascii="Times New Roman" w:hAnsi="Times New Roman" w:cs="Times New Roman"/>
          <w:sz w:val="20"/>
          <w:szCs w:val="20"/>
        </w:rPr>
        <w:t>Заказчику</w:t>
      </w:r>
      <w:r w:rsidRPr="005155A0">
        <w:rPr>
          <w:rFonts w:ascii="Times New Roman" w:hAnsi="Times New Roman" w:cs="Times New Roman"/>
          <w:sz w:val="20"/>
          <w:szCs w:val="20"/>
        </w:rPr>
        <w:t xml:space="preserve"> с таким расчетом, чтобы он мог быть использован по назначению до истечения срока годности.</w:t>
      </w:r>
    </w:p>
    <w:p w14:paraId="3396D7B1" w14:textId="77777777" w:rsidR="005E76A0" w:rsidRPr="005155A0" w:rsidRDefault="005E76A0" w:rsidP="00B513FD">
      <w:pPr>
        <w:rPr>
          <w:rFonts w:ascii="Times New Roman" w:hAnsi="Times New Roman" w:cs="Times New Roman"/>
          <w:sz w:val="20"/>
          <w:szCs w:val="20"/>
        </w:rPr>
      </w:pPr>
      <w:bookmarkStart w:id="13" w:name="sub_27"/>
      <w:bookmarkEnd w:id="12"/>
      <w:r w:rsidRPr="005155A0">
        <w:rPr>
          <w:rFonts w:ascii="Times New Roman" w:hAnsi="Times New Roman" w:cs="Times New Roman"/>
          <w:sz w:val="20"/>
          <w:szCs w:val="20"/>
        </w:rPr>
        <w:t xml:space="preserve">2.7. </w:t>
      </w:r>
      <w:r w:rsidR="0015142A" w:rsidRPr="005155A0">
        <w:rPr>
          <w:rFonts w:ascii="Times New Roman" w:hAnsi="Times New Roman" w:cs="Times New Roman"/>
          <w:sz w:val="20"/>
          <w:szCs w:val="20"/>
        </w:rPr>
        <w:t>Заказчик</w:t>
      </w:r>
      <w:r w:rsidRPr="005155A0">
        <w:rPr>
          <w:rFonts w:ascii="Times New Roman" w:hAnsi="Times New Roman" w:cs="Times New Roman"/>
          <w:sz w:val="20"/>
          <w:szCs w:val="20"/>
        </w:rPr>
        <w:t>, которому поставлен товар ненадлежащего качества, вправе предъявить Поставщику требования о:</w:t>
      </w:r>
    </w:p>
    <w:bookmarkEnd w:id="13"/>
    <w:p w14:paraId="3CDD5E5E"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соразмерном уменьшении покупной цены;</w:t>
      </w:r>
    </w:p>
    <w:p w14:paraId="137A176A"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безвозмездном устранении недостатков товара в разумный срок;</w:t>
      </w:r>
    </w:p>
    <w:p w14:paraId="4DE0FA20"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возмещении своих расходов на устранение недостатков товара,</w:t>
      </w:r>
    </w:p>
    <w:p w14:paraId="4AE87571"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за исключением случая, когда Поставщик, получивший уведомление </w:t>
      </w:r>
      <w:r w:rsidR="0015142A" w:rsidRPr="005155A0">
        <w:rPr>
          <w:rFonts w:ascii="Times New Roman" w:hAnsi="Times New Roman" w:cs="Times New Roman"/>
          <w:sz w:val="20"/>
          <w:szCs w:val="20"/>
        </w:rPr>
        <w:t>Заказчика</w:t>
      </w:r>
      <w:r w:rsidRPr="005155A0">
        <w:rPr>
          <w:rFonts w:ascii="Times New Roman" w:hAnsi="Times New Roman" w:cs="Times New Roman"/>
          <w:sz w:val="20"/>
          <w:szCs w:val="20"/>
        </w:rPr>
        <w:t xml:space="preserve"> о недостатках поставленного товара, без промедления заменит поставленный товар товаром надлежащего качества.</w:t>
      </w:r>
    </w:p>
    <w:p w14:paraId="52EE4565" w14:textId="77777777" w:rsidR="00360133" w:rsidRPr="005155A0" w:rsidRDefault="00360133" w:rsidP="00B513FD">
      <w:pPr>
        <w:pStyle w:val="1"/>
        <w:spacing w:before="0" w:after="0"/>
        <w:rPr>
          <w:rFonts w:ascii="Times New Roman" w:hAnsi="Times New Roman" w:cs="Times New Roman"/>
          <w:color w:val="auto"/>
          <w:sz w:val="20"/>
          <w:szCs w:val="20"/>
        </w:rPr>
      </w:pPr>
      <w:bookmarkStart w:id="14" w:name="sub_300"/>
    </w:p>
    <w:p w14:paraId="19E90943" w14:textId="77777777" w:rsidR="005E76A0" w:rsidRPr="004F35F0" w:rsidRDefault="00586D05"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3. ТАРА И УПАКОВКА</w:t>
      </w:r>
    </w:p>
    <w:p w14:paraId="1C151374" w14:textId="77777777" w:rsidR="005E76A0" w:rsidRPr="005155A0" w:rsidRDefault="0056030F" w:rsidP="00B513FD">
      <w:pPr>
        <w:rPr>
          <w:rFonts w:ascii="Times New Roman" w:hAnsi="Times New Roman" w:cs="Times New Roman"/>
          <w:sz w:val="20"/>
          <w:szCs w:val="20"/>
        </w:rPr>
      </w:pPr>
      <w:bookmarkStart w:id="15" w:name="sub_31"/>
      <w:bookmarkEnd w:id="14"/>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.1.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за исключением товара, который по своему характеру не требует затаривания и (или) упаковки.</w:t>
      </w:r>
    </w:p>
    <w:p w14:paraId="6F9800E2" w14:textId="77777777" w:rsidR="005E76A0" w:rsidRPr="005155A0" w:rsidRDefault="0056030F" w:rsidP="00B513FD">
      <w:pPr>
        <w:rPr>
          <w:rFonts w:ascii="Times New Roman" w:hAnsi="Times New Roman" w:cs="Times New Roman"/>
          <w:sz w:val="20"/>
          <w:szCs w:val="20"/>
        </w:rPr>
      </w:pPr>
      <w:bookmarkStart w:id="16" w:name="sub_32"/>
      <w:bookmarkEnd w:id="15"/>
      <w:r w:rsidRPr="005155A0">
        <w:rPr>
          <w:rFonts w:ascii="Times New Roman" w:hAnsi="Times New Roman" w:cs="Times New Roman"/>
          <w:sz w:val="20"/>
          <w:szCs w:val="20"/>
        </w:rPr>
        <w:t>3</w:t>
      </w:r>
      <w:r w:rsidR="005E76A0" w:rsidRPr="005155A0">
        <w:rPr>
          <w:rFonts w:ascii="Times New Roman" w:hAnsi="Times New Roman" w:cs="Times New Roman"/>
          <w:sz w:val="20"/>
          <w:szCs w:val="20"/>
        </w:rPr>
        <w:t>.2.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w:t>
      </w:r>
      <w:r w:rsidR="005E76A0" w:rsidRPr="004F35F0">
        <w:rPr>
          <w:rFonts w:ascii="Times New Roman" w:hAnsi="Times New Roman" w:cs="Times New Roman"/>
          <w:sz w:val="22"/>
          <w:szCs w:val="22"/>
        </w:rPr>
        <w:t xml:space="preserve"> </w:t>
      </w:r>
      <w:r w:rsidR="005E76A0" w:rsidRPr="006B4C58">
        <w:rPr>
          <w:rFonts w:ascii="Times New Roman" w:hAnsi="Times New Roman" w:cs="Times New Roman"/>
          <w:sz w:val="20"/>
          <w:szCs w:val="20"/>
        </w:rPr>
        <w:t>условиях</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хранения и транспортирования.</w:t>
      </w:r>
    </w:p>
    <w:bookmarkEnd w:id="16"/>
    <w:p w14:paraId="3566E3B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lastRenderedPageBreak/>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73A1EC5" w14:textId="77777777" w:rsidR="005E76A0" w:rsidRPr="005155A0" w:rsidRDefault="0056030F" w:rsidP="00B513FD">
      <w:pPr>
        <w:rPr>
          <w:rFonts w:ascii="Times New Roman" w:hAnsi="Times New Roman" w:cs="Times New Roman"/>
          <w:sz w:val="20"/>
          <w:szCs w:val="20"/>
        </w:rPr>
      </w:pPr>
      <w:bookmarkStart w:id="17" w:name="sub_33"/>
      <w:r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.3. Если в установленном законом порядке предусмотрены обязательные требования к таре и (или) упаковке, то Поставщик обязан передать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товар в таре и (или) упаковке, соответствующих этим обязательным требованиям.</w:t>
      </w:r>
    </w:p>
    <w:p w14:paraId="1BBB561E" w14:textId="77777777" w:rsidR="00B45D91" w:rsidRPr="005155A0" w:rsidRDefault="00B45D91" w:rsidP="00B513FD">
      <w:pPr>
        <w:rPr>
          <w:rFonts w:ascii="Times New Roman" w:hAnsi="Times New Roman" w:cs="Times New Roman"/>
          <w:sz w:val="20"/>
          <w:szCs w:val="20"/>
        </w:rPr>
      </w:pPr>
    </w:p>
    <w:p w14:paraId="7CE37B9C" w14:textId="77777777" w:rsidR="005E76A0" w:rsidRPr="004F35F0" w:rsidRDefault="0056030F" w:rsidP="00B513FD">
      <w:pPr>
        <w:pStyle w:val="1"/>
        <w:spacing w:before="0" w:after="0"/>
        <w:rPr>
          <w:rFonts w:ascii="Times New Roman" w:hAnsi="Times New Roman" w:cs="Times New Roman"/>
          <w:color w:val="auto"/>
          <w:sz w:val="22"/>
          <w:szCs w:val="22"/>
        </w:rPr>
      </w:pPr>
      <w:bookmarkStart w:id="18" w:name="sub_400"/>
      <w:bookmarkEnd w:id="17"/>
      <w:r w:rsidRPr="004F35F0">
        <w:rPr>
          <w:rFonts w:ascii="Times New Roman" w:hAnsi="Times New Roman" w:cs="Times New Roman"/>
          <w:color w:val="auto"/>
          <w:sz w:val="22"/>
          <w:szCs w:val="22"/>
        </w:rPr>
        <w:t>4. ПОРЯДОК ПОСТАВКИ И ПРИЕМА ТОВАРА</w:t>
      </w:r>
    </w:p>
    <w:p w14:paraId="3E0A1126" w14:textId="77777777" w:rsidR="005E76A0" w:rsidRPr="005155A0" w:rsidRDefault="007A77F3" w:rsidP="00B513FD">
      <w:pPr>
        <w:rPr>
          <w:rFonts w:ascii="Times New Roman" w:hAnsi="Times New Roman" w:cs="Times New Roman"/>
          <w:sz w:val="20"/>
          <w:szCs w:val="20"/>
        </w:rPr>
      </w:pPr>
      <w:bookmarkStart w:id="19" w:name="sub_41"/>
      <w:bookmarkEnd w:id="18"/>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.1. Товар поставляется в течение срока действия контракта </w:t>
      </w:r>
      <w:r w:rsidRPr="005155A0">
        <w:rPr>
          <w:rFonts w:ascii="Times New Roman" w:hAnsi="Times New Roman" w:cs="Times New Roman"/>
          <w:sz w:val="20"/>
          <w:szCs w:val="20"/>
        </w:rPr>
        <w:t>одной партией</w:t>
      </w:r>
      <w:r w:rsidR="005E76A0" w:rsidRPr="005155A0">
        <w:rPr>
          <w:rFonts w:ascii="Times New Roman" w:hAnsi="Times New Roman" w:cs="Times New Roman"/>
          <w:sz w:val="20"/>
          <w:szCs w:val="20"/>
        </w:rPr>
        <w:t>.</w:t>
      </w:r>
    </w:p>
    <w:p w14:paraId="2340B3DA" w14:textId="77777777" w:rsidR="005E76A0" w:rsidRPr="005155A0" w:rsidRDefault="007A77F3" w:rsidP="00B513FD">
      <w:pPr>
        <w:rPr>
          <w:rFonts w:ascii="Times New Roman" w:hAnsi="Times New Roman" w:cs="Times New Roman"/>
          <w:sz w:val="20"/>
          <w:szCs w:val="20"/>
        </w:rPr>
      </w:pPr>
      <w:bookmarkStart w:id="20" w:name="sub_42"/>
      <w:bookmarkEnd w:id="19"/>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.2. Досрочная поставка товара может производиться с согласия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Товар, поставленный досрочно и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засчитывается в счет количества товара, подлежащего поставке в следующем периоде.</w:t>
      </w:r>
    </w:p>
    <w:p w14:paraId="04406BE5" w14:textId="77777777" w:rsidR="005E76A0" w:rsidRPr="005155A0" w:rsidRDefault="007A77F3" w:rsidP="00B513FD">
      <w:pPr>
        <w:rPr>
          <w:rFonts w:ascii="Times New Roman" w:hAnsi="Times New Roman" w:cs="Times New Roman"/>
          <w:sz w:val="20"/>
          <w:szCs w:val="20"/>
        </w:rPr>
      </w:pPr>
      <w:bookmarkStart w:id="21" w:name="sub_43"/>
      <w:bookmarkEnd w:id="20"/>
      <w:r w:rsidRPr="005155A0">
        <w:rPr>
          <w:rFonts w:ascii="Times New Roman" w:hAnsi="Times New Roman" w:cs="Times New Roman"/>
          <w:sz w:val="20"/>
          <w:szCs w:val="20"/>
        </w:rPr>
        <w:t>4</w:t>
      </w:r>
      <w:r w:rsidR="005E76A0" w:rsidRPr="005155A0">
        <w:rPr>
          <w:rFonts w:ascii="Times New Roman" w:hAnsi="Times New Roman" w:cs="Times New Roman"/>
          <w:sz w:val="20"/>
          <w:szCs w:val="20"/>
        </w:rPr>
        <w:t>.3.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3677DE6C" w14:textId="77777777" w:rsidR="005E76A0" w:rsidRPr="005155A0" w:rsidRDefault="007A77F3" w:rsidP="00B513FD">
      <w:pPr>
        <w:rPr>
          <w:rFonts w:ascii="Times New Roman" w:hAnsi="Times New Roman" w:cs="Times New Roman"/>
          <w:sz w:val="20"/>
          <w:szCs w:val="20"/>
        </w:rPr>
      </w:pPr>
      <w:bookmarkStart w:id="22" w:name="sub_44"/>
      <w:bookmarkEnd w:id="21"/>
      <w:r w:rsidRPr="005155A0">
        <w:rPr>
          <w:rFonts w:ascii="Times New Roman" w:hAnsi="Times New Roman" w:cs="Times New Roman"/>
          <w:sz w:val="20"/>
          <w:szCs w:val="20"/>
        </w:rPr>
        <w:t>4</w:t>
      </w:r>
      <w:r w:rsidR="005E76A0" w:rsidRPr="005155A0">
        <w:rPr>
          <w:rFonts w:ascii="Times New Roman" w:hAnsi="Times New Roman" w:cs="Times New Roman"/>
          <w:sz w:val="20"/>
          <w:szCs w:val="20"/>
        </w:rPr>
        <w:t>.4. Поставка товара осуществляется силами и за счет Поставщика.</w:t>
      </w:r>
    </w:p>
    <w:bookmarkEnd w:id="22"/>
    <w:p w14:paraId="2F9CB1D9" w14:textId="77777777" w:rsidR="005E76A0" w:rsidRPr="005155A0" w:rsidRDefault="005E76A0" w:rsidP="00B513FD">
      <w:pPr>
        <w:rPr>
          <w:rFonts w:ascii="Times New Roman" w:hAnsi="Times New Roman" w:cs="Times New Roman"/>
          <w:b/>
          <w:bCs/>
          <w:sz w:val="20"/>
          <w:szCs w:val="20"/>
        </w:rPr>
      </w:pPr>
      <w:r w:rsidRPr="005155A0">
        <w:rPr>
          <w:rFonts w:ascii="Times New Roman" w:hAnsi="Times New Roman" w:cs="Times New Roman"/>
          <w:sz w:val="20"/>
          <w:szCs w:val="20"/>
        </w:rPr>
        <w:t>Доставка товара осуществляется путем отгрузки (передачи) товара в адрес грузополучателя</w:t>
      </w:r>
      <w:r w:rsidR="005F7A12" w:rsidRPr="005155A0">
        <w:rPr>
          <w:rFonts w:ascii="Times New Roman" w:hAnsi="Times New Roman" w:cs="Times New Roman"/>
          <w:sz w:val="20"/>
          <w:szCs w:val="20"/>
        </w:rPr>
        <w:t xml:space="preserve"> любым</w:t>
      </w:r>
      <w:r w:rsidRPr="005155A0">
        <w:rPr>
          <w:rStyle w:val="a3"/>
          <w:rFonts w:ascii="Times New Roman" w:hAnsi="Times New Roman" w:cs="Times New Roman"/>
          <w:b w:val="0"/>
          <w:bCs w:val="0"/>
          <w:color w:val="auto"/>
          <w:sz w:val="20"/>
          <w:szCs w:val="20"/>
        </w:rPr>
        <w:t xml:space="preserve"> видом транспорта</w:t>
      </w:r>
      <w:r w:rsidRPr="005155A0">
        <w:rPr>
          <w:rFonts w:ascii="Times New Roman" w:hAnsi="Times New Roman" w:cs="Times New Roman"/>
          <w:b/>
          <w:bCs/>
          <w:sz w:val="20"/>
          <w:szCs w:val="20"/>
        </w:rPr>
        <w:t>.</w:t>
      </w:r>
    </w:p>
    <w:p w14:paraId="295F98CA" w14:textId="77777777" w:rsidR="005E76A0" w:rsidRPr="005155A0" w:rsidRDefault="005F7A12" w:rsidP="00B513FD">
      <w:pPr>
        <w:rPr>
          <w:rFonts w:ascii="Times New Roman" w:hAnsi="Times New Roman" w:cs="Times New Roman"/>
          <w:sz w:val="20"/>
          <w:szCs w:val="20"/>
        </w:rPr>
      </w:pPr>
      <w:bookmarkStart w:id="23" w:name="sub_45"/>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.5.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(получатель) обязан совершить все необходимые действия, обеспечивающие принятие товара, поставленного в соответствии с контрактом.</w:t>
      </w:r>
    </w:p>
    <w:p w14:paraId="537557BF" w14:textId="77777777" w:rsidR="005E76A0" w:rsidRPr="005155A0" w:rsidRDefault="005F7A12" w:rsidP="00B513FD">
      <w:pPr>
        <w:rPr>
          <w:rFonts w:ascii="Times New Roman" w:hAnsi="Times New Roman" w:cs="Times New Roman"/>
          <w:sz w:val="20"/>
          <w:szCs w:val="20"/>
        </w:rPr>
      </w:pPr>
      <w:bookmarkStart w:id="24" w:name="sub_46"/>
      <w:bookmarkEnd w:id="23"/>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.6. Принятый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товар должен быть им осмотрен в течение </w:t>
      </w:r>
      <w:r w:rsidRPr="005155A0">
        <w:rPr>
          <w:rFonts w:ascii="Times New Roman" w:hAnsi="Times New Roman" w:cs="Times New Roman"/>
          <w:sz w:val="20"/>
          <w:szCs w:val="20"/>
        </w:rPr>
        <w:t>3 (трех) рабочих дней</w:t>
      </w:r>
      <w:r w:rsidR="005E76A0" w:rsidRPr="005155A0">
        <w:rPr>
          <w:rFonts w:ascii="Times New Roman" w:hAnsi="Times New Roman" w:cs="Times New Roman"/>
          <w:sz w:val="20"/>
          <w:szCs w:val="20"/>
        </w:rPr>
        <w:t>.</w:t>
      </w:r>
    </w:p>
    <w:p w14:paraId="57B41679" w14:textId="77777777" w:rsidR="005E76A0" w:rsidRPr="005155A0" w:rsidRDefault="005F7A12" w:rsidP="00B513FD">
      <w:pPr>
        <w:rPr>
          <w:rFonts w:ascii="Times New Roman" w:hAnsi="Times New Roman" w:cs="Times New Roman"/>
          <w:sz w:val="20"/>
          <w:szCs w:val="20"/>
        </w:rPr>
      </w:pPr>
      <w:bookmarkStart w:id="25" w:name="sub_47"/>
      <w:bookmarkEnd w:id="24"/>
      <w:r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.7. </w:t>
      </w:r>
      <w:bookmarkStart w:id="26" w:name="sub_48"/>
      <w:bookmarkEnd w:id="25"/>
      <w:r w:rsidR="005E76A0" w:rsidRPr="005155A0">
        <w:rPr>
          <w:rFonts w:ascii="Times New Roman" w:hAnsi="Times New Roman" w:cs="Times New Roman"/>
          <w:sz w:val="20"/>
          <w:szCs w:val="20"/>
        </w:rPr>
        <w:t xml:space="preserve">В случае получения поставленного товара от транспортной организации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32CF02DD" w14:textId="77777777" w:rsidR="005E76A0" w:rsidRPr="005155A0" w:rsidRDefault="005F7A12" w:rsidP="00B513FD">
      <w:pPr>
        <w:rPr>
          <w:rFonts w:ascii="Times New Roman" w:hAnsi="Times New Roman" w:cs="Times New Roman"/>
          <w:sz w:val="20"/>
          <w:szCs w:val="20"/>
        </w:rPr>
      </w:pPr>
      <w:bookmarkStart w:id="27" w:name="sub_410"/>
      <w:bookmarkEnd w:id="26"/>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8</w:t>
      </w:r>
      <w:r w:rsidR="005E76A0" w:rsidRPr="005155A0">
        <w:rPr>
          <w:rFonts w:ascii="Times New Roman" w:hAnsi="Times New Roman" w:cs="Times New Roman"/>
          <w:sz w:val="20"/>
          <w:szCs w:val="20"/>
        </w:rPr>
        <w:t xml:space="preserve">.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(получателем) сопровождающих товар товарно-транспортных документов. При этом право собственности на товар переходит от Поставщика к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в момент приемки товара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4AADA922" w14:textId="77777777" w:rsidR="005E76A0" w:rsidRPr="005155A0" w:rsidRDefault="005F0FAD" w:rsidP="00B513FD">
      <w:pPr>
        <w:rPr>
          <w:rFonts w:ascii="Times New Roman" w:hAnsi="Times New Roman" w:cs="Times New Roman"/>
          <w:sz w:val="20"/>
          <w:szCs w:val="20"/>
        </w:rPr>
      </w:pPr>
      <w:bookmarkStart w:id="28" w:name="sub_511"/>
      <w:bookmarkEnd w:id="27"/>
      <w:r w:rsidRPr="005155A0">
        <w:rPr>
          <w:rFonts w:ascii="Times New Roman" w:hAnsi="Times New Roman" w:cs="Times New Roman"/>
          <w:sz w:val="20"/>
          <w:szCs w:val="20"/>
        </w:rPr>
        <w:t>4</w:t>
      </w:r>
      <w:r w:rsidR="005E76A0" w:rsidRPr="005155A0">
        <w:rPr>
          <w:rFonts w:ascii="Times New Roman" w:hAnsi="Times New Roman" w:cs="Times New Roman"/>
          <w:sz w:val="20"/>
          <w:szCs w:val="20"/>
        </w:rPr>
        <w:t>.</w:t>
      </w:r>
      <w:r w:rsidR="00F53179" w:rsidRPr="00F53179">
        <w:rPr>
          <w:rFonts w:ascii="Times New Roman" w:hAnsi="Times New Roman" w:cs="Times New Roman"/>
          <w:sz w:val="20"/>
          <w:szCs w:val="20"/>
        </w:rPr>
        <w:t>9</w:t>
      </w:r>
      <w:r w:rsidR="005E76A0" w:rsidRPr="005155A0">
        <w:rPr>
          <w:rFonts w:ascii="Times New Roman" w:hAnsi="Times New Roman" w:cs="Times New Roman"/>
          <w:sz w:val="20"/>
          <w:szCs w:val="20"/>
        </w:rPr>
        <w:t xml:space="preserve">. По факту поставки товара Сторонами составляется и подписывается двусторонний </w:t>
      </w:r>
      <w:hyperlink r:id="rId10" w:history="1">
        <w:r w:rsidR="005E76A0" w:rsidRPr="005155A0">
          <w:rPr>
            <w:rStyle w:val="a4"/>
            <w:rFonts w:ascii="Times New Roman" w:hAnsi="Times New Roman" w:cs="Times New Roman"/>
            <w:color w:val="auto"/>
            <w:sz w:val="20"/>
            <w:szCs w:val="20"/>
          </w:rPr>
          <w:t>документ</w:t>
        </w:r>
      </w:hyperlink>
      <w:r w:rsidR="005E76A0" w:rsidRPr="005155A0">
        <w:rPr>
          <w:rFonts w:ascii="Times New Roman" w:hAnsi="Times New Roman" w:cs="Times New Roman"/>
          <w:sz w:val="20"/>
          <w:szCs w:val="20"/>
        </w:rPr>
        <w:t xml:space="preserve"> о приемке.</w:t>
      </w:r>
    </w:p>
    <w:bookmarkEnd w:id="28"/>
    <w:p w14:paraId="033E56D2" w14:textId="56E91A21" w:rsidR="005F0FAD" w:rsidRPr="005155A0" w:rsidRDefault="005F0FAD" w:rsidP="00B513FD">
      <w:pPr>
        <w:rPr>
          <w:rFonts w:ascii="Times New Roman" w:eastAsia="Times New Roman" w:hAnsi="Times New Roman" w:cs="Times New Roman"/>
          <w:color w:val="000000"/>
          <w:sz w:val="20"/>
          <w:szCs w:val="20"/>
        </w:rPr>
      </w:pPr>
    </w:p>
    <w:p w14:paraId="0995651F" w14:textId="77777777" w:rsidR="005E76A0" w:rsidRPr="005155A0" w:rsidRDefault="005E76A0" w:rsidP="005155A0">
      <w:pPr>
        <w:ind w:firstLine="0"/>
        <w:rPr>
          <w:rFonts w:ascii="Times New Roman" w:hAnsi="Times New Roman" w:cs="Times New Roman"/>
          <w:sz w:val="20"/>
          <w:szCs w:val="20"/>
        </w:rPr>
      </w:pPr>
    </w:p>
    <w:p w14:paraId="43551DE5" w14:textId="77777777" w:rsidR="005E76A0" w:rsidRDefault="003D13DD" w:rsidP="00B513FD">
      <w:pPr>
        <w:pStyle w:val="1"/>
        <w:spacing w:before="0" w:after="0"/>
        <w:rPr>
          <w:rFonts w:ascii="Times New Roman" w:hAnsi="Times New Roman" w:cs="Times New Roman"/>
          <w:color w:val="auto"/>
          <w:sz w:val="22"/>
          <w:szCs w:val="22"/>
        </w:rPr>
      </w:pPr>
      <w:bookmarkStart w:id="29" w:name="sub_500"/>
      <w:r w:rsidRPr="004F35F0">
        <w:rPr>
          <w:rFonts w:ascii="Times New Roman" w:hAnsi="Times New Roman" w:cs="Times New Roman"/>
          <w:color w:val="auto"/>
          <w:sz w:val="22"/>
          <w:szCs w:val="22"/>
        </w:rPr>
        <w:t>5. ЦЕНА КОНТРАКТА И ПОРЯДОК РАСЧЕТОВ</w:t>
      </w:r>
    </w:p>
    <w:p w14:paraId="543C1C24" w14:textId="75199A85" w:rsidR="00A04737" w:rsidRPr="005155A0" w:rsidRDefault="003D13DD" w:rsidP="00F43BB4">
      <w:pPr>
        <w:tabs>
          <w:tab w:val="left" w:pos="-426"/>
        </w:tabs>
        <w:rPr>
          <w:rFonts w:ascii="Times New Roman" w:hAnsi="Times New Roman" w:cs="Times New Roman"/>
          <w:sz w:val="20"/>
          <w:szCs w:val="20"/>
        </w:rPr>
      </w:pPr>
      <w:bookmarkStart w:id="30" w:name="sub_51"/>
      <w:bookmarkEnd w:id="29"/>
      <w:r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.1. </w:t>
      </w:r>
      <w:r w:rsidR="005E76A0" w:rsidRPr="005155A0">
        <w:rPr>
          <w:rStyle w:val="a3"/>
          <w:rFonts w:ascii="Times New Roman" w:hAnsi="Times New Roman" w:cs="Times New Roman"/>
          <w:b w:val="0"/>
          <w:bCs w:val="0"/>
          <w:color w:val="auto"/>
          <w:sz w:val="20"/>
          <w:szCs w:val="20"/>
        </w:rPr>
        <w:t xml:space="preserve">Стоимость товара, поставляемого по настоящему контракту, </w:t>
      </w:r>
      <w:r w:rsidR="00CA6211" w:rsidRPr="005155A0">
        <w:rPr>
          <w:rStyle w:val="a3"/>
          <w:rFonts w:ascii="Times New Roman" w:hAnsi="Times New Roman" w:cs="Times New Roman"/>
          <w:b w:val="0"/>
          <w:bCs w:val="0"/>
          <w:color w:val="auto"/>
          <w:sz w:val="20"/>
          <w:szCs w:val="20"/>
        </w:rPr>
        <w:t xml:space="preserve">составляет </w:t>
      </w:r>
      <w:r w:rsidR="004B6E5F">
        <w:rPr>
          <w:rStyle w:val="a3"/>
          <w:rFonts w:ascii="Times New Roman" w:hAnsi="Times New Roman" w:cs="Times New Roman"/>
          <w:b w:val="0"/>
          <w:bCs w:val="0"/>
          <w:color w:val="auto"/>
          <w:sz w:val="20"/>
          <w:szCs w:val="20"/>
        </w:rPr>
        <w:t>______</w:t>
      </w:r>
      <w:r w:rsidR="00F77153">
        <w:rPr>
          <w:rStyle w:val="a3"/>
          <w:rFonts w:ascii="Times New Roman" w:hAnsi="Times New Roman" w:cs="Times New Roman"/>
          <w:b w:val="0"/>
          <w:bCs w:val="0"/>
          <w:color w:val="auto"/>
          <w:sz w:val="20"/>
          <w:szCs w:val="20"/>
        </w:rPr>
        <w:t xml:space="preserve"> </w:t>
      </w:r>
      <w:r w:rsidR="00CA6211" w:rsidRPr="005155A0">
        <w:rPr>
          <w:rStyle w:val="a3"/>
          <w:rFonts w:ascii="Times New Roman" w:hAnsi="Times New Roman" w:cs="Times New Roman"/>
          <w:b w:val="0"/>
          <w:bCs w:val="0"/>
          <w:color w:val="auto"/>
          <w:sz w:val="20"/>
          <w:szCs w:val="20"/>
        </w:rPr>
        <w:t>(</w:t>
      </w:r>
      <w:r w:rsidR="004B6E5F">
        <w:rPr>
          <w:rStyle w:val="a3"/>
          <w:rFonts w:ascii="Times New Roman" w:hAnsi="Times New Roman" w:cs="Times New Roman"/>
          <w:b w:val="0"/>
          <w:bCs w:val="0"/>
          <w:color w:val="auto"/>
          <w:sz w:val="20"/>
          <w:szCs w:val="20"/>
        </w:rPr>
        <w:t>___________</w:t>
      </w:r>
      <w:r w:rsidR="00F43BB4" w:rsidRPr="005155A0">
        <w:rPr>
          <w:rStyle w:val="a3"/>
          <w:rFonts w:ascii="Times New Roman" w:hAnsi="Times New Roman" w:cs="Times New Roman"/>
          <w:b w:val="0"/>
          <w:bCs w:val="0"/>
          <w:color w:val="auto"/>
          <w:sz w:val="20"/>
          <w:szCs w:val="20"/>
        </w:rPr>
        <w:t xml:space="preserve">) </w:t>
      </w:r>
      <w:r w:rsidR="005E76A0" w:rsidRPr="005155A0">
        <w:rPr>
          <w:rStyle w:val="a3"/>
          <w:rFonts w:ascii="Times New Roman" w:hAnsi="Times New Roman" w:cs="Times New Roman"/>
          <w:b w:val="0"/>
          <w:bCs w:val="0"/>
          <w:color w:val="auto"/>
          <w:sz w:val="20"/>
          <w:szCs w:val="20"/>
        </w:rPr>
        <w:t>рублей</w:t>
      </w:r>
      <w:r w:rsidR="00465FD1" w:rsidRPr="005155A0">
        <w:rPr>
          <w:rStyle w:val="a3"/>
          <w:rFonts w:ascii="Times New Roman" w:hAnsi="Times New Roman" w:cs="Times New Roman"/>
          <w:b w:val="0"/>
          <w:bCs w:val="0"/>
          <w:color w:val="auto"/>
          <w:sz w:val="20"/>
          <w:szCs w:val="20"/>
        </w:rPr>
        <w:t xml:space="preserve"> </w:t>
      </w:r>
      <w:r w:rsidR="004B6E5F">
        <w:rPr>
          <w:rStyle w:val="a3"/>
          <w:rFonts w:ascii="Times New Roman" w:hAnsi="Times New Roman" w:cs="Times New Roman"/>
          <w:b w:val="0"/>
          <w:bCs w:val="0"/>
          <w:color w:val="auto"/>
          <w:sz w:val="20"/>
          <w:szCs w:val="20"/>
        </w:rPr>
        <w:t>____</w:t>
      </w:r>
      <w:r w:rsidR="00465FD1" w:rsidRPr="005155A0">
        <w:rPr>
          <w:rStyle w:val="a3"/>
          <w:rFonts w:ascii="Times New Roman" w:hAnsi="Times New Roman" w:cs="Times New Roman"/>
          <w:b w:val="0"/>
          <w:bCs w:val="0"/>
          <w:color w:val="auto"/>
          <w:sz w:val="20"/>
          <w:szCs w:val="20"/>
        </w:rPr>
        <w:t xml:space="preserve"> </w:t>
      </w:r>
      <w:r w:rsidR="00037073" w:rsidRPr="005155A0">
        <w:rPr>
          <w:rStyle w:val="a3"/>
          <w:rFonts w:ascii="Times New Roman" w:hAnsi="Times New Roman" w:cs="Times New Roman"/>
          <w:b w:val="0"/>
          <w:bCs w:val="0"/>
          <w:color w:val="auto"/>
          <w:sz w:val="20"/>
          <w:szCs w:val="20"/>
        </w:rPr>
        <w:t xml:space="preserve">копеек, </w:t>
      </w:r>
      <w:r w:rsidR="00A04737" w:rsidRPr="005155A0">
        <w:rPr>
          <w:rFonts w:ascii="Times New Roman" w:hAnsi="Times New Roman" w:cs="Times New Roman"/>
          <w:iCs/>
          <w:sz w:val="20"/>
          <w:szCs w:val="20"/>
        </w:rPr>
        <w:t>НДС</w:t>
      </w:r>
      <w:r w:rsidR="00B92CA3" w:rsidRPr="005155A0">
        <w:rPr>
          <w:rFonts w:ascii="Times New Roman" w:hAnsi="Times New Roman" w:cs="Times New Roman"/>
          <w:iCs/>
          <w:sz w:val="20"/>
          <w:szCs w:val="20"/>
        </w:rPr>
        <w:t xml:space="preserve"> </w:t>
      </w:r>
      <w:r w:rsidR="00A04737" w:rsidRPr="005155A0">
        <w:rPr>
          <w:rFonts w:ascii="Times New Roman" w:hAnsi="Times New Roman" w:cs="Times New Roman"/>
          <w:iCs/>
          <w:sz w:val="20"/>
          <w:szCs w:val="20"/>
        </w:rPr>
        <w:t>не облагается</w:t>
      </w:r>
      <w:r w:rsidR="004B6E5F">
        <w:rPr>
          <w:rFonts w:ascii="Times New Roman" w:hAnsi="Times New Roman" w:cs="Times New Roman"/>
          <w:iCs/>
          <w:sz w:val="20"/>
          <w:szCs w:val="20"/>
        </w:rPr>
        <w:t>/ НДС ___%</w:t>
      </w:r>
      <w:r w:rsidR="00A04737" w:rsidRPr="005155A0">
        <w:rPr>
          <w:rFonts w:ascii="Times New Roman" w:hAnsi="Times New Roman" w:cs="Times New Roman"/>
          <w:iCs/>
          <w:sz w:val="20"/>
          <w:szCs w:val="20"/>
        </w:rPr>
        <w:t>.</w:t>
      </w:r>
    </w:p>
    <w:p w14:paraId="21107615" w14:textId="77777777" w:rsidR="005E76A0" w:rsidRPr="005155A0" w:rsidRDefault="00A04737" w:rsidP="00B513FD">
      <w:pPr>
        <w:rPr>
          <w:rFonts w:ascii="Times New Roman" w:hAnsi="Times New Roman" w:cs="Times New Roman"/>
          <w:b/>
          <w:bCs/>
          <w:sz w:val="20"/>
          <w:szCs w:val="20"/>
        </w:rPr>
      </w:pPr>
      <w:r w:rsidRPr="005155A0">
        <w:rPr>
          <w:rStyle w:val="a3"/>
          <w:rFonts w:ascii="Times New Roman" w:hAnsi="Times New Roman" w:cs="Times New Roman"/>
          <w:b w:val="0"/>
          <w:bCs w:val="0"/>
          <w:color w:val="auto"/>
          <w:sz w:val="20"/>
          <w:szCs w:val="20"/>
        </w:rPr>
        <w:t xml:space="preserve">5.2. </w:t>
      </w:r>
      <w:r w:rsidR="005E76A0" w:rsidRPr="005155A0">
        <w:rPr>
          <w:rStyle w:val="a3"/>
          <w:rFonts w:ascii="Times New Roman" w:hAnsi="Times New Roman" w:cs="Times New Roman"/>
          <w:b w:val="0"/>
          <w:bCs w:val="0"/>
          <w:color w:val="auto"/>
          <w:sz w:val="20"/>
          <w:szCs w:val="20"/>
        </w:rPr>
        <w:t>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r w:rsidR="003D13DD" w:rsidRPr="005155A0">
        <w:rPr>
          <w:rStyle w:val="a3"/>
          <w:rFonts w:ascii="Times New Roman" w:hAnsi="Times New Roman" w:cs="Times New Roman"/>
          <w:b w:val="0"/>
          <w:bCs w:val="0"/>
          <w:color w:val="auto"/>
          <w:sz w:val="20"/>
          <w:szCs w:val="20"/>
        </w:rPr>
        <w:t>.</w:t>
      </w:r>
    </w:p>
    <w:bookmarkEnd w:id="30"/>
    <w:p w14:paraId="0F8ED7C7" w14:textId="77777777" w:rsidR="005E76A0" w:rsidRPr="005155A0" w:rsidRDefault="0015142A" w:rsidP="00B513FD">
      <w:pPr>
        <w:rPr>
          <w:rFonts w:ascii="Times New Roman" w:hAnsi="Times New Roman" w:cs="Times New Roman"/>
          <w:sz w:val="20"/>
          <w:szCs w:val="20"/>
        </w:rPr>
      </w:pPr>
      <w:r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оплачивает поставляемые ему Поставщиком товары по ценам, указанным в спецификации.</w:t>
      </w:r>
    </w:p>
    <w:p w14:paraId="75F8A017" w14:textId="77777777" w:rsidR="005155A0" w:rsidRPr="00F53179" w:rsidRDefault="003D13DD" w:rsidP="00CA6211">
      <w:pPr>
        <w:ind w:firstLine="709"/>
        <w:rPr>
          <w:rFonts w:ascii="Times New Roman" w:hAnsi="Times New Roman" w:cs="Times New Roman"/>
          <w:sz w:val="20"/>
          <w:szCs w:val="20"/>
        </w:rPr>
      </w:pPr>
      <w:bookmarkStart w:id="31" w:name="sub_52"/>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w:t>
      </w:r>
      <w:r w:rsidR="00425A08" w:rsidRPr="005155A0">
        <w:rPr>
          <w:rFonts w:ascii="Times New Roman" w:hAnsi="Times New Roman" w:cs="Times New Roman"/>
          <w:sz w:val="20"/>
          <w:szCs w:val="20"/>
        </w:rPr>
        <w:t xml:space="preserve">Цена контракта включает в себя все затраты, издержки и иные расходы Поставщика, связанные с исполнением контракта, в том числе: </w:t>
      </w:r>
      <w:r w:rsidR="00425A08" w:rsidRPr="00F53179">
        <w:rPr>
          <w:rFonts w:ascii="Times New Roman" w:hAnsi="Times New Roman" w:cs="Times New Roman"/>
          <w:sz w:val="20"/>
          <w:szCs w:val="20"/>
        </w:rPr>
        <w:t>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r w:rsidR="00E9646C" w:rsidRPr="00F53179">
        <w:rPr>
          <w:rFonts w:ascii="Times New Roman" w:hAnsi="Times New Roman" w:cs="Times New Roman"/>
          <w:sz w:val="20"/>
          <w:szCs w:val="20"/>
        </w:rPr>
        <w:t>.</w:t>
      </w:r>
    </w:p>
    <w:p w14:paraId="5E229867" w14:textId="77777777" w:rsidR="005E76A0" w:rsidRPr="005155A0" w:rsidRDefault="003D13DD" w:rsidP="00B513FD">
      <w:pPr>
        <w:rPr>
          <w:rFonts w:ascii="Times New Roman" w:hAnsi="Times New Roman" w:cs="Times New Roman"/>
          <w:sz w:val="20"/>
          <w:szCs w:val="20"/>
          <w:shd w:val="clear" w:color="auto" w:fill="F0F0F0"/>
        </w:rPr>
      </w:pPr>
      <w:bookmarkStart w:id="32" w:name="sub_54"/>
      <w:bookmarkEnd w:id="31"/>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4</w:t>
      </w:r>
      <w:r w:rsidR="005E76A0" w:rsidRPr="005155A0">
        <w:rPr>
          <w:rFonts w:ascii="Times New Roman" w:hAnsi="Times New Roman" w:cs="Times New Roman"/>
          <w:sz w:val="20"/>
          <w:szCs w:val="20"/>
        </w:rPr>
        <w:t>. Оплата осуществляется за счет средств</w:t>
      </w:r>
      <w:r w:rsidRPr="005155A0">
        <w:rPr>
          <w:rFonts w:ascii="Times New Roman" w:hAnsi="Times New Roman" w:cs="Times New Roman"/>
          <w:sz w:val="20"/>
          <w:szCs w:val="20"/>
        </w:rPr>
        <w:t xml:space="preserve"> (источник финансирования):</w:t>
      </w:r>
      <w:bookmarkEnd w:id="32"/>
      <w:r w:rsidR="00360133" w:rsidRPr="005155A0">
        <w:rPr>
          <w:rFonts w:ascii="Times New Roman" w:hAnsi="Times New Roman" w:cs="Times New Roman"/>
          <w:bCs/>
          <w:sz w:val="20"/>
          <w:szCs w:val="20"/>
        </w:rPr>
        <w:t xml:space="preserve"> средства бюджетного учреждения</w:t>
      </w:r>
      <w:r w:rsidRPr="005155A0">
        <w:rPr>
          <w:rFonts w:ascii="Times New Roman" w:eastAsia="SimSun" w:hAnsi="Times New Roman" w:cs="Times New Roman"/>
          <w:sz w:val="20"/>
          <w:szCs w:val="20"/>
          <w:lang w:eastAsia="zh-CN"/>
        </w:rPr>
        <w:t xml:space="preserve">. </w:t>
      </w:r>
    </w:p>
    <w:p w14:paraId="703D7F9B" w14:textId="77777777" w:rsidR="005E76A0" w:rsidRPr="005155A0" w:rsidRDefault="002F1972" w:rsidP="00B513FD">
      <w:pPr>
        <w:rPr>
          <w:rFonts w:ascii="Times New Roman" w:hAnsi="Times New Roman" w:cs="Times New Roman"/>
          <w:sz w:val="20"/>
          <w:szCs w:val="20"/>
        </w:rPr>
      </w:pPr>
      <w:bookmarkStart w:id="33" w:name="sub_5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5</w:t>
      </w:r>
      <w:r w:rsidR="005E76A0" w:rsidRPr="005155A0">
        <w:rPr>
          <w:rFonts w:ascii="Times New Roman" w:hAnsi="Times New Roman" w:cs="Times New Roman"/>
          <w:sz w:val="20"/>
          <w:szCs w:val="20"/>
        </w:rPr>
        <w:t xml:space="preserve">. Оплата по контракту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в следующем порядке:</w:t>
      </w:r>
    </w:p>
    <w:p w14:paraId="0255557F" w14:textId="77777777" w:rsidR="005E76A0" w:rsidRPr="005155A0" w:rsidRDefault="00425A08" w:rsidP="00B513FD">
      <w:pPr>
        <w:rPr>
          <w:rFonts w:ascii="Times New Roman" w:hAnsi="Times New Roman" w:cs="Times New Roman"/>
          <w:sz w:val="20"/>
          <w:szCs w:val="20"/>
        </w:rPr>
      </w:pPr>
      <w:bookmarkStart w:id="34" w:name="sub_652"/>
      <w:bookmarkEnd w:id="33"/>
      <w:r w:rsidRPr="00F53179">
        <w:rPr>
          <w:rFonts w:ascii="Times New Roman" w:hAnsi="Times New Roman" w:cs="Times New Roman"/>
          <w:sz w:val="20"/>
          <w:szCs w:val="20"/>
        </w:rPr>
        <w:t xml:space="preserve">Расчет по контракту производится Заказчиком путем перечисления денежных средств на расчетный счет Поставщика, указанный в контракте, после поставки предусмотренного контрактом количества товара и подписания Сторонами товарной накладной или УПД в течение </w:t>
      </w:r>
      <w:r w:rsidR="00D7610C" w:rsidRPr="00F53179">
        <w:rPr>
          <w:rFonts w:ascii="Times New Roman" w:hAnsi="Times New Roman" w:cs="Times New Roman"/>
          <w:sz w:val="20"/>
          <w:szCs w:val="20"/>
        </w:rPr>
        <w:t>7</w:t>
      </w:r>
      <w:r w:rsidRPr="00F53179">
        <w:rPr>
          <w:rFonts w:ascii="Times New Roman" w:hAnsi="Times New Roman" w:cs="Times New Roman"/>
          <w:sz w:val="20"/>
          <w:szCs w:val="20"/>
        </w:rPr>
        <w:t xml:space="preserve"> (</w:t>
      </w:r>
      <w:r w:rsidR="00D7610C" w:rsidRPr="00F53179">
        <w:rPr>
          <w:rFonts w:ascii="Times New Roman" w:hAnsi="Times New Roman" w:cs="Times New Roman"/>
          <w:sz w:val="20"/>
          <w:szCs w:val="20"/>
        </w:rPr>
        <w:t>семи</w:t>
      </w:r>
      <w:r w:rsidRPr="00F53179">
        <w:rPr>
          <w:rFonts w:ascii="Times New Roman" w:hAnsi="Times New Roman" w:cs="Times New Roman"/>
          <w:sz w:val="20"/>
          <w:szCs w:val="20"/>
        </w:rPr>
        <w:t xml:space="preserve">) рабочих дней с даты представления Поставщиком счета и </w:t>
      </w:r>
      <w:hyperlink r:id="rId11" w:history="1">
        <w:r w:rsidRPr="00F53179">
          <w:rPr>
            <w:rStyle w:val="a4"/>
            <w:rFonts w:ascii="Times New Roman" w:hAnsi="Times New Roman" w:cs="Times New Roman"/>
            <w:color w:val="auto"/>
            <w:sz w:val="20"/>
            <w:szCs w:val="20"/>
          </w:rPr>
          <w:t>счета-фактуры</w:t>
        </w:r>
      </w:hyperlink>
      <w:r w:rsidRPr="00F53179">
        <w:rPr>
          <w:rFonts w:ascii="Times New Roman" w:hAnsi="Times New Roman" w:cs="Times New Roman"/>
          <w:sz w:val="20"/>
          <w:szCs w:val="20"/>
        </w:rPr>
        <w:t xml:space="preserve"> или УПД, при отсутствии у Заказчика претензий и замечаний по количеству и качеству поставленного товара. Авансовый платеж не предусмотрен</w:t>
      </w:r>
      <w:r w:rsidR="00D95084" w:rsidRPr="00F53179">
        <w:rPr>
          <w:rFonts w:ascii="Times New Roman" w:hAnsi="Times New Roman" w:cs="Times New Roman"/>
          <w:sz w:val="20"/>
          <w:szCs w:val="20"/>
        </w:rPr>
        <w:t>.</w:t>
      </w:r>
    </w:p>
    <w:p w14:paraId="1EBDAA1A" w14:textId="77777777" w:rsidR="005E76A0" w:rsidRPr="005155A0" w:rsidRDefault="002F1972" w:rsidP="00B513FD">
      <w:pPr>
        <w:rPr>
          <w:rFonts w:ascii="Times New Roman" w:hAnsi="Times New Roman" w:cs="Times New Roman"/>
          <w:sz w:val="20"/>
          <w:szCs w:val="20"/>
        </w:rPr>
      </w:pPr>
      <w:bookmarkStart w:id="35" w:name="sub_56"/>
      <w:bookmarkEnd w:id="34"/>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В случае если поставка товара будет осуществляться отдельными частями, входящими в комплект, оплата товара производится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после отгрузки последней части, входящей в комплект.</w:t>
      </w:r>
    </w:p>
    <w:p w14:paraId="6D336D6E" w14:textId="77777777" w:rsidR="005E76A0" w:rsidRPr="005155A0" w:rsidRDefault="002F1972" w:rsidP="00B513FD">
      <w:pPr>
        <w:rPr>
          <w:rFonts w:ascii="Times New Roman" w:hAnsi="Times New Roman" w:cs="Times New Roman"/>
          <w:sz w:val="20"/>
          <w:szCs w:val="20"/>
        </w:rPr>
      </w:pPr>
      <w:bookmarkStart w:id="36" w:name="sub_57"/>
      <w:bookmarkEnd w:id="35"/>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Сумма, подлежащая уплате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w:t>
      </w:r>
    </w:p>
    <w:p w14:paraId="68F9F877" w14:textId="77777777" w:rsidR="005E76A0" w:rsidRPr="004F35F0" w:rsidRDefault="002F1972" w:rsidP="00B513FD">
      <w:pPr>
        <w:rPr>
          <w:rFonts w:ascii="Times New Roman" w:hAnsi="Times New Roman" w:cs="Times New Roman"/>
          <w:sz w:val="22"/>
          <w:szCs w:val="22"/>
        </w:rPr>
      </w:pPr>
      <w:bookmarkStart w:id="37" w:name="sub_58"/>
      <w:bookmarkEnd w:id="36"/>
      <w:r w:rsidRPr="005155A0">
        <w:rPr>
          <w:rFonts w:ascii="Times New Roman" w:hAnsi="Times New Roman" w:cs="Times New Roman"/>
          <w:sz w:val="20"/>
          <w:szCs w:val="20"/>
        </w:rPr>
        <w:t>5</w:t>
      </w:r>
      <w:r w:rsidR="005E76A0" w:rsidRPr="005155A0">
        <w:rPr>
          <w:rFonts w:ascii="Times New Roman" w:hAnsi="Times New Roman" w:cs="Times New Roman"/>
          <w:sz w:val="20"/>
          <w:szCs w:val="20"/>
        </w:rPr>
        <w:t>.</w:t>
      </w:r>
      <w:r w:rsidR="00A04737"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Суммы не исполненных Поставщиком требований об уплате неустоек (штрафов, пеней), предъявленных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удерживаются из суммы, подлежащей оплате Поставщику</w:t>
      </w:r>
      <w:r w:rsidR="005E76A0" w:rsidRPr="004F35F0">
        <w:rPr>
          <w:rFonts w:ascii="Times New Roman" w:hAnsi="Times New Roman" w:cs="Times New Roman"/>
          <w:sz w:val="22"/>
          <w:szCs w:val="22"/>
        </w:rPr>
        <w:t>.</w:t>
      </w:r>
    </w:p>
    <w:p w14:paraId="58BDCF76" w14:textId="77777777" w:rsidR="00870AF1" w:rsidRDefault="00870AF1" w:rsidP="00AB1AC6">
      <w:pPr>
        <w:pStyle w:val="1"/>
        <w:spacing w:before="0" w:after="0"/>
        <w:jc w:val="both"/>
        <w:rPr>
          <w:rFonts w:ascii="Times New Roman" w:hAnsi="Times New Roman" w:cs="Times New Roman"/>
          <w:color w:val="auto"/>
          <w:sz w:val="22"/>
          <w:szCs w:val="22"/>
        </w:rPr>
      </w:pPr>
      <w:bookmarkStart w:id="38" w:name="sub_600"/>
      <w:bookmarkEnd w:id="37"/>
    </w:p>
    <w:p w14:paraId="04CCC0BB" w14:textId="77777777" w:rsidR="005E76A0" w:rsidRPr="004F35F0" w:rsidRDefault="002F1972" w:rsidP="00B513FD">
      <w:pPr>
        <w:pStyle w:val="1"/>
        <w:spacing w:before="0" w:after="0"/>
        <w:rPr>
          <w:rFonts w:ascii="Times New Roman" w:hAnsi="Times New Roman" w:cs="Times New Roman"/>
          <w:color w:val="auto"/>
          <w:sz w:val="22"/>
          <w:szCs w:val="22"/>
        </w:rPr>
      </w:pPr>
      <w:r w:rsidRPr="004F35F0">
        <w:rPr>
          <w:rFonts w:ascii="Times New Roman" w:hAnsi="Times New Roman" w:cs="Times New Roman"/>
          <w:color w:val="auto"/>
          <w:sz w:val="22"/>
          <w:szCs w:val="22"/>
        </w:rPr>
        <w:t>6. РИСК СЛУЧАЙНОЙ ГИБЕЛИ ТОВАРА</w:t>
      </w:r>
    </w:p>
    <w:p w14:paraId="3E0A77C3" w14:textId="77777777" w:rsidR="005E76A0" w:rsidRPr="004F35F0" w:rsidRDefault="002F1972" w:rsidP="00B513FD">
      <w:pPr>
        <w:rPr>
          <w:rFonts w:ascii="Times New Roman" w:hAnsi="Times New Roman" w:cs="Times New Roman"/>
          <w:sz w:val="22"/>
          <w:szCs w:val="22"/>
        </w:rPr>
      </w:pPr>
      <w:bookmarkStart w:id="39" w:name="sub_61"/>
      <w:bookmarkEnd w:id="38"/>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.1. Риск случайной гибели или случайного повреждения товара переходит на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с момента, когда в соответствии с контрактом Поставщик считается исполнившим свою обязанность по передаче товара </w:t>
      </w:r>
      <w:r w:rsidR="0015142A" w:rsidRPr="005155A0">
        <w:rPr>
          <w:rFonts w:ascii="Times New Roman" w:hAnsi="Times New Roman" w:cs="Times New Roman"/>
          <w:sz w:val="20"/>
          <w:szCs w:val="20"/>
        </w:rPr>
        <w:t>Заказчику</w:t>
      </w:r>
      <w:r w:rsidR="005E76A0" w:rsidRPr="004F35F0">
        <w:rPr>
          <w:rFonts w:ascii="Times New Roman" w:hAnsi="Times New Roman" w:cs="Times New Roman"/>
          <w:sz w:val="22"/>
          <w:szCs w:val="22"/>
        </w:rPr>
        <w:t>.</w:t>
      </w:r>
    </w:p>
    <w:bookmarkEnd w:id="39"/>
    <w:p w14:paraId="32A145AA" w14:textId="77777777" w:rsidR="005E76A0" w:rsidRPr="004F35F0" w:rsidRDefault="005E76A0" w:rsidP="00B513FD">
      <w:pPr>
        <w:rPr>
          <w:rFonts w:ascii="Times New Roman" w:hAnsi="Times New Roman" w:cs="Times New Roman"/>
          <w:sz w:val="22"/>
          <w:szCs w:val="22"/>
        </w:rPr>
      </w:pPr>
    </w:p>
    <w:p w14:paraId="6FFA4BB8" w14:textId="77777777" w:rsidR="005E76A0" w:rsidRPr="004F35F0" w:rsidRDefault="002F1972" w:rsidP="00B513FD">
      <w:pPr>
        <w:pStyle w:val="1"/>
        <w:spacing w:before="0" w:after="0"/>
        <w:rPr>
          <w:rFonts w:ascii="Times New Roman" w:hAnsi="Times New Roman" w:cs="Times New Roman"/>
          <w:color w:val="auto"/>
          <w:sz w:val="22"/>
          <w:szCs w:val="22"/>
        </w:rPr>
      </w:pPr>
      <w:bookmarkStart w:id="40" w:name="sub_700"/>
      <w:r w:rsidRPr="004F35F0">
        <w:rPr>
          <w:rFonts w:ascii="Times New Roman" w:hAnsi="Times New Roman" w:cs="Times New Roman"/>
          <w:color w:val="auto"/>
          <w:sz w:val="22"/>
          <w:szCs w:val="22"/>
        </w:rPr>
        <w:t>7. ИЗМЕНЕНИЕ, РАСТОРЖЕНИЕ КОНТРАКТА</w:t>
      </w:r>
    </w:p>
    <w:p w14:paraId="7037BE30" w14:textId="77777777" w:rsidR="00AB1AC6" w:rsidRPr="005155A0" w:rsidRDefault="00A634E5" w:rsidP="00AB1AC6">
      <w:pPr>
        <w:rPr>
          <w:rFonts w:ascii="Times New Roman" w:hAnsi="Times New Roman" w:cs="Times New Roman"/>
          <w:sz w:val="20"/>
          <w:szCs w:val="20"/>
        </w:rPr>
      </w:pPr>
      <w:bookmarkStart w:id="41" w:name="sub_71"/>
      <w:bookmarkEnd w:id="40"/>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2" w:history="1">
        <w:r w:rsidR="005E76A0" w:rsidRPr="005155A0">
          <w:rPr>
            <w:rStyle w:val="a4"/>
            <w:rFonts w:ascii="Times New Roman" w:hAnsi="Times New Roman" w:cs="Times New Roman"/>
            <w:color w:val="auto"/>
            <w:sz w:val="20"/>
            <w:szCs w:val="20"/>
          </w:rPr>
          <w:t>Федеральным законом</w:t>
        </w:r>
      </w:hyperlink>
      <w:r w:rsidR="005E76A0" w:rsidRPr="005155A0">
        <w:rPr>
          <w:rFonts w:ascii="Times New Roman" w:hAnsi="Times New Roman" w:cs="Times New Roman"/>
          <w:sz w:val="20"/>
          <w:szCs w:val="20"/>
        </w:rPr>
        <w:t xml:space="preserve"> от 5 апреля 2013 г. N 44-ФЗ </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О контрактной системе в сфере закупок товаров, работ, услуг</w:t>
      </w:r>
      <w:r w:rsidR="00CA6211">
        <w:rPr>
          <w:rFonts w:ascii="Times New Roman" w:hAnsi="Times New Roman" w:cs="Times New Roman"/>
          <w:sz w:val="20"/>
          <w:szCs w:val="20"/>
        </w:rPr>
        <w:t xml:space="preserve"> </w:t>
      </w:r>
      <w:r w:rsidR="005E76A0" w:rsidRPr="005155A0">
        <w:rPr>
          <w:rFonts w:ascii="Times New Roman" w:hAnsi="Times New Roman" w:cs="Times New Roman"/>
          <w:sz w:val="20"/>
          <w:szCs w:val="20"/>
        </w:rPr>
        <w:t>для обеспечения государственных и муниципальных нужд</w:t>
      </w:r>
      <w:r w:rsidR="002F1972" w:rsidRPr="005155A0">
        <w:rPr>
          <w:rFonts w:ascii="Times New Roman" w:hAnsi="Times New Roman" w:cs="Times New Roman"/>
          <w:sz w:val="20"/>
          <w:szCs w:val="20"/>
        </w:rPr>
        <w:t>»</w:t>
      </w:r>
      <w:r w:rsidR="005E76A0" w:rsidRPr="005155A0">
        <w:rPr>
          <w:rFonts w:ascii="Times New Roman" w:hAnsi="Times New Roman" w:cs="Times New Roman"/>
          <w:sz w:val="20"/>
          <w:szCs w:val="20"/>
        </w:rPr>
        <w:t>.</w:t>
      </w:r>
    </w:p>
    <w:p w14:paraId="25882A74" w14:textId="77777777" w:rsidR="00A634E5" w:rsidRPr="005155A0" w:rsidRDefault="00A634E5" w:rsidP="00B513FD">
      <w:pPr>
        <w:tabs>
          <w:tab w:val="left" w:pos="-709"/>
          <w:tab w:val="left" w:pos="0"/>
        </w:tabs>
        <w:rPr>
          <w:rFonts w:ascii="Times New Roman" w:hAnsi="Times New Roman" w:cs="Times New Roman"/>
          <w:sz w:val="20"/>
          <w:szCs w:val="20"/>
        </w:rPr>
      </w:pPr>
      <w:r w:rsidRPr="005155A0">
        <w:rPr>
          <w:rFonts w:ascii="Times New Roman" w:hAnsi="Times New Roman" w:cs="Times New Roman"/>
          <w:sz w:val="20"/>
          <w:szCs w:val="20"/>
        </w:rPr>
        <w:t xml:space="preserve">7.2. Изменение существенных условий контракта при его исполнении допускается, в случае: </w:t>
      </w:r>
    </w:p>
    <w:p w14:paraId="73D17715" w14:textId="77777777" w:rsidR="00A634E5" w:rsidRPr="005155A0" w:rsidRDefault="00A634E5" w:rsidP="00B513FD">
      <w:pPr>
        <w:tabs>
          <w:tab w:val="left" w:pos="-709"/>
          <w:tab w:val="left" w:pos="0"/>
          <w:tab w:val="left" w:pos="993"/>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45D263C1"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xml:space="preserve">- </w:t>
      </w:r>
      <w:r w:rsidRPr="005155A0">
        <w:rPr>
          <w:rFonts w:ascii="Times New Roman" w:hAnsi="Times New Roman" w:cs="Times New Roman"/>
          <w:sz w:val="20"/>
          <w:szCs w:val="20"/>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349B828"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sz w:val="20"/>
          <w:szCs w:val="20"/>
        </w:rPr>
        <w:t>- при изменении условий, не относящихся к существенным условиям контракта.</w:t>
      </w:r>
    </w:p>
    <w:p w14:paraId="2E2AB697" w14:textId="77777777" w:rsidR="00A634E5" w:rsidRPr="005155A0" w:rsidRDefault="00A634E5" w:rsidP="00B513FD">
      <w:pPr>
        <w:tabs>
          <w:tab w:val="left" w:pos="-709"/>
          <w:tab w:val="left" w:pos="0"/>
          <w:tab w:val="left" w:pos="567"/>
        </w:tabs>
        <w:rPr>
          <w:rFonts w:ascii="Times New Roman" w:hAnsi="Times New Roman" w:cs="Times New Roman"/>
          <w:sz w:val="20"/>
          <w:szCs w:val="20"/>
        </w:rPr>
      </w:pPr>
      <w:r w:rsidRPr="005155A0">
        <w:rPr>
          <w:rFonts w:ascii="Times New Roman" w:hAnsi="Times New Roman" w:cs="Times New Roman"/>
          <w:color w:val="22272F"/>
          <w:sz w:val="20"/>
          <w:szCs w:val="20"/>
          <w:shd w:val="clear" w:color="auto" w:fill="FFFFFF"/>
        </w:rPr>
        <w:t xml:space="preserve">7.3. </w:t>
      </w:r>
      <w:r w:rsidRPr="005155A0">
        <w:rPr>
          <w:rFonts w:ascii="Times New Roman" w:hAnsi="Times New Roman" w:cs="Times New Roman"/>
          <w:sz w:val="20"/>
          <w:szCs w:val="20"/>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r w:rsidRPr="00CA6211">
        <w:rPr>
          <w:rFonts w:ascii="Times New Roman" w:hAnsi="Times New Roman" w:cs="Times New Roman"/>
          <w:sz w:val="20"/>
          <w:szCs w:val="20"/>
          <w:shd w:val="clear" w:color="auto" w:fill="FFFFFF"/>
        </w:rPr>
        <w:t>частью 6 статьи 14</w:t>
      </w:r>
      <w:r w:rsidRPr="005155A0">
        <w:rPr>
          <w:rFonts w:ascii="Times New Roman" w:hAnsi="Times New Roman" w:cs="Times New Roman"/>
          <w:sz w:val="20"/>
          <w:szCs w:val="20"/>
          <w:shd w:val="clear" w:color="auto" w:fill="FFFFFF"/>
        </w:rPr>
        <w:t>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37AB9373" w14:textId="77777777" w:rsidR="005E76A0" w:rsidRPr="005155A0" w:rsidRDefault="00A634E5" w:rsidP="00B513FD">
      <w:pPr>
        <w:rPr>
          <w:rFonts w:ascii="Times New Roman" w:hAnsi="Times New Roman" w:cs="Times New Roman"/>
          <w:sz w:val="20"/>
          <w:szCs w:val="20"/>
        </w:rPr>
      </w:pPr>
      <w:bookmarkStart w:id="42" w:name="sub_72"/>
      <w:bookmarkEnd w:id="41"/>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4</w:t>
      </w:r>
      <w:r w:rsidR="005E76A0" w:rsidRPr="005155A0">
        <w:rPr>
          <w:rFonts w:ascii="Times New Roman" w:hAnsi="Times New Roman" w:cs="Times New Roman"/>
          <w:sz w:val="20"/>
          <w:szCs w:val="20"/>
        </w:rPr>
        <w:t>. Все изменения и дополнения к контракту оформляются дополнительными</w:t>
      </w:r>
      <w:r w:rsidR="005E76A0" w:rsidRPr="004F35F0">
        <w:rPr>
          <w:rFonts w:ascii="Times New Roman" w:hAnsi="Times New Roman" w:cs="Times New Roman"/>
          <w:sz w:val="22"/>
          <w:szCs w:val="22"/>
        </w:rPr>
        <w:t xml:space="preserve"> </w:t>
      </w:r>
      <w:r w:rsidR="005E76A0" w:rsidRPr="005155A0">
        <w:rPr>
          <w:rFonts w:ascii="Times New Roman" w:hAnsi="Times New Roman" w:cs="Times New Roman"/>
          <w:sz w:val="20"/>
          <w:szCs w:val="20"/>
        </w:rPr>
        <w:t>соглашениями Сторон в письменной форме, которые являются неотъемлемой частью контракта.</w:t>
      </w:r>
    </w:p>
    <w:p w14:paraId="4C447F63" w14:textId="77777777" w:rsidR="005E76A0" w:rsidRPr="005155A0" w:rsidRDefault="00A634E5" w:rsidP="00B513FD">
      <w:pPr>
        <w:rPr>
          <w:rFonts w:ascii="Times New Roman" w:hAnsi="Times New Roman" w:cs="Times New Roman"/>
          <w:sz w:val="20"/>
          <w:szCs w:val="20"/>
        </w:rPr>
      </w:pPr>
      <w:bookmarkStart w:id="43" w:name="sub_73"/>
      <w:bookmarkEnd w:id="42"/>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5</w:t>
      </w:r>
      <w:r w:rsidR="005E76A0" w:rsidRPr="005155A0">
        <w:rPr>
          <w:rFonts w:ascii="Times New Roman" w:hAnsi="Times New Roman" w:cs="Times New Roman"/>
          <w:sz w:val="20"/>
          <w:szCs w:val="20"/>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AD7E648" w14:textId="77777777" w:rsidR="005E76A0" w:rsidRPr="005155A0" w:rsidRDefault="00A634E5" w:rsidP="00B513FD">
      <w:pPr>
        <w:rPr>
          <w:rFonts w:ascii="Times New Roman" w:hAnsi="Times New Roman" w:cs="Times New Roman"/>
          <w:sz w:val="20"/>
          <w:szCs w:val="20"/>
        </w:rPr>
      </w:pPr>
      <w:bookmarkStart w:id="44" w:name="sub_74"/>
      <w:bookmarkEnd w:id="43"/>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6</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принять решение об одностороннем отказе от исполнения контракта по основаниям, предусмотренным </w:t>
      </w:r>
      <w:hyperlink r:id="rId13"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7AA58E2" w14:textId="77777777" w:rsidR="005E76A0" w:rsidRPr="005155A0" w:rsidRDefault="00A634E5" w:rsidP="00B513FD">
      <w:pPr>
        <w:rPr>
          <w:rFonts w:ascii="Times New Roman" w:hAnsi="Times New Roman" w:cs="Times New Roman"/>
          <w:sz w:val="20"/>
          <w:szCs w:val="20"/>
        </w:rPr>
      </w:pPr>
      <w:bookmarkStart w:id="45" w:name="sub_75"/>
      <w:bookmarkEnd w:id="44"/>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7</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D20B256" w14:textId="77777777" w:rsidR="005E76A0" w:rsidRPr="005155A0" w:rsidRDefault="00A634E5" w:rsidP="00B513FD">
      <w:pPr>
        <w:rPr>
          <w:rFonts w:ascii="Times New Roman" w:hAnsi="Times New Roman" w:cs="Times New Roman"/>
          <w:sz w:val="20"/>
          <w:szCs w:val="20"/>
        </w:rPr>
      </w:pPr>
      <w:bookmarkStart w:id="46" w:name="sub_76"/>
      <w:bookmarkEnd w:id="45"/>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 Если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1A667E16" w14:textId="77777777" w:rsidR="005E76A0" w:rsidRPr="005155A0" w:rsidRDefault="00A634E5" w:rsidP="00B513FD">
      <w:pPr>
        <w:rPr>
          <w:rFonts w:ascii="Times New Roman" w:hAnsi="Times New Roman" w:cs="Times New Roman"/>
          <w:sz w:val="20"/>
          <w:szCs w:val="20"/>
        </w:rPr>
      </w:pPr>
      <w:bookmarkStart w:id="47" w:name="sub_77"/>
      <w:bookmarkEnd w:id="46"/>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9</w:t>
      </w:r>
      <w:r w:rsidR="005E76A0" w:rsidRPr="005155A0">
        <w:rPr>
          <w:rFonts w:ascii="Times New Roman" w:hAnsi="Times New Roman" w:cs="Times New Roman"/>
          <w:sz w:val="20"/>
          <w:szCs w:val="20"/>
        </w:rPr>
        <w:t xml:space="preserve">. Решение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68FFDABF" w14:textId="77777777" w:rsidR="005E76A0" w:rsidRPr="005155A0" w:rsidRDefault="00A634E5" w:rsidP="00B513FD">
      <w:pPr>
        <w:rPr>
          <w:rFonts w:ascii="Times New Roman" w:hAnsi="Times New Roman" w:cs="Times New Roman"/>
          <w:sz w:val="20"/>
          <w:szCs w:val="20"/>
        </w:rPr>
      </w:pPr>
      <w:bookmarkStart w:id="48" w:name="sub_78"/>
      <w:bookmarkEnd w:id="47"/>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10</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от исполнения контракта.</w:t>
      </w:r>
    </w:p>
    <w:p w14:paraId="3A77B98A" w14:textId="77777777" w:rsidR="005E76A0" w:rsidRPr="005155A0" w:rsidRDefault="00A634E5" w:rsidP="00B513FD">
      <w:pPr>
        <w:rPr>
          <w:rFonts w:ascii="Times New Roman" w:hAnsi="Times New Roman" w:cs="Times New Roman"/>
          <w:sz w:val="20"/>
          <w:szCs w:val="20"/>
        </w:rPr>
      </w:pPr>
      <w:bookmarkStart w:id="49" w:name="sub_79"/>
      <w:bookmarkEnd w:id="48"/>
      <w:r w:rsidRPr="005155A0">
        <w:rPr>
          <w:rFonts w:ascii="Times New Roman" w:hAnsi="Times New Roman" w:cs="Times New Roman"/>
          <w:sz w:val="20"/>
          <w:szCs w:val="20"/>
        </w:rPr>
        <w:t>7</w:t>
      </w:r>
      <w:r w:rsidR="005E76A0" w:rsidRPr="005155A0">
        <w:rPr>
          <w:rFonts w:ascii="Times New Roman" w:hAnsi="Times New Roman" w:cs="Times New Roman"/>
          <w:sz w:val="20"/>
          <w:szCs w:val="20"/>
        </w:rPr>
        <w:t>.</w:t>
      </w:r>
      <w:r w:rsidR="0060405C" w:rsidRPr="005155A0">
        <w:rPr>
          <w:rFonts w:ascii="Times New Roman" w:hAnsi="Times New Roman" w:cs="Times New Roman"/>
          <w:sz w:val="20"/>
          <w:szCs w:val="20"/>
        </w:rPr>
        <w:t>11</w:t>
      </w:r>
      <w:r w:rsidR="005E76A0" w:rsidRPr="005155A0">
        <w:rPr>
          <w:rFonts w:ascii="Times New Roman" w:hAnsi="Times New Roman" w:cs="Times New Roman"/>
          <w:sz w:val="20"/>
          <w:szCs w:val="20"/>
        </w:rPr>
        <w:t xml:space="preserve">.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обязан принять решение об одностороннем отказе от исполнения контракта в случаях, </w:t>
      </w:r>
      <w:r w:rsidR="005E76A0" w:rsidRPr="005155A0">
        <w:rPr>
          <w:rFonts w:ascii="Times New Roman" w:hAnsi="Times New Roman" w:cs="Times New Roman"/>
          <w:sz w:val="20"/>
          <w:szCs w:val="20"/>
        </w:rPr>
        <w:lastRenderedPageBreak/>
        <w:t xml:space="preserve">установленных </w:t>
      </w:r>
      <w:hyperlink r:id="rId14" w:history="1">
        <w:r w:rsidR="005E76A0" w:rsidRPr="005155A0">
          <w:rPr>
            <w:rStyle w:val="a4"/>
            <w:rFonts w:ascii="Times New Roman" w:hAnsi="Times New Roman" w:cs="Times New Roman"/>
            <w:color w:val="auto"/>
            <w:sz w:val="20"/>
            <w:szCs w:val="20"/>
          </w:rPr>
          <w:t>частью 15 статьи 95</w:t>
        </w:r>
      </w:hyperlink>
      <w:r w:rsidR="005E76A0" w:rsidRPr="005155A0">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E15A90B" w14:textId="77777777" w:rsidR="005E76A0" w:rsidRPr="005155A0" w:rsidRDefault="00A634E5" w:rsidP="00B513FD">
      <w:pPr>
        <w:rPr>
          <w:rFonts w:ascii="Times New Roman" w:hAnsi="Times New Roman" w:cs="Times New Roman"/>
          <w:sz w:val="20"/>
          <w:szCs w:val="20"/>
        </w:rPr>
      </w:pPr>
      <w:bookmarkStart w:id="50" w:name="sub_710"/>
      <w:bookmarkEnd w:id="49"/>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2</w:t>
      </w:r>
      <w:r w:rsidR="005E76A0" w:rsidRPr="005155A0">
        <w:rPr>
          <w:rFonts w:ascii="Times New Roman" w:hAnsi="Times New Roman" w:cs="Times New Roman"/>
          <w:sz w:val="20"/>
          <w:szCs w:val="20"/>
        </w:rPr>
        <w:t xml:space="preserve">. Поставщик вправе принять решение об одностороннем отказе от исполнения контракта по основаниям, предусмотренным </w:t>
      </w:r>
      <w:hyperlink r:id="rId15" w:history="1">
        <w:r w:rsidR="005E76A0" w:rsidRPr="005155A0">
          <w:rPr>
            <w:rStyle w:val="a4"/>
            <w:rFonts w:ascii="Times New Roman" w:hAnsi="Times New Roman" w:cs="Times New Roman"/>
            <w:color w:val="auto"/>
            <w:sz w:val="20"/>
            <w:szCs w:val="20"/>
          </w:rPr>
          <w:t>Гражданским кодексом</w:t>
        </w:r>
      </w:hyperlink>
      <w:r w:rsidR="005E76A0" w:rsidRPr="005155A0">
        <w:rPr>
          <w:rFonts w:ascii="Times New Roman" w:hAnsi="Times New Roman" w:cs="Times New Roman"/>
          <w:sz w:val="20"/>
          <w:szCs w:val="20"/>
        </w:rPr>
        <w:t xml:space="preserve"> Российской Федерации для одностороннего отказа от исполнения данного вида обязательства.</w:t>
      </w:r>
    </w:p>
    <w:p w14:paraId="4002D088" w14:textId="77777777" w:rsidR="005E76A0" w:rsidRPr="005155A0" w:rsidRDefault="00A634E5" w:rsidP="00B513FD">
      <w:pPr>
        <w:rPr>
          <w:rFonts w:ascii="Times New Roman" w:hAnsi="Times New Roman" w:cs="Times New Roman"/>
          <w:sz w:val="20"/>
          <w:szCs w:val="20"/>
        </w:rPr>
      </w:pPr>
      <w:bookmarkStart w:id="51" w:name="sub_711"/>
      <w:bookmarkEnd w:id="50"/>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3</w:t>
      </w:r>
      <w:r w:rsidR="005E76A0" w:rsidRPr="005155A0">
        <w:rPr>
          <w:rFonts w:ascii="Times New Roman" w:hAnsi="Times New Roman" w:cs="Times New Roman"/>
          <w:sz w:val="20"/>
          <w:szCs w:val="20"/>
        </w:rPr>
        <w:t xml:space="preserve">.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об одностороннем отказе от исполнения контракта.</w:t>
      </w:r>
    </w:p>
    <w:p w14:paraId="4706BA76" w14:textId="77777777" w:rsidR="005E76A0" w:rsidRPr="005155A0" w:rsidRDefault="00A634E5" w:rsidP="00B513FD">
      <w:pPr>
        <w:rPr>
          <w:rFonts w:ascii="Times New Roman" w:hAnsi="Times New Roman" w:cs="Times New Roman"/>
          <w:sz w:val="20"/>
          <w:szCs w:val="20"/>
        </w:rPr>
      </w:pPr>
      <w:bookmarkStart w:id="52" w:name="sub_712"/>
      <w:bookmarkEnd w:id="51"/>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4</w:t>
      </w:r>
      <w:r w:rsidR="005E76A0" w:rsidRPr="005155A0">
        <w:rPr>
          <w:rFonts w:ascii="Times New Roman" w:hAnsi="Times New Roman" w:cs="Times New Roman"/>
          <w:sz w:val="20"/>
          <w:szCs w:val="20"/>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5142A" w:rsidRPr="005155A0">
        <w:rPr>
          <w:rFonts w:ascii="Times New Roman" w:hAnsi="Times New Roman" w:cs="Times New Roman"/>
          <w:sz w:val="20"/>
          <w:szCs w:val="20"/>
        </w:rPr>
        <w:t>Заказчика</w:t>
      </w:r>
      <w:r w:rsidR="005E76A0" w:rsidRPr="005155A0">
        <w:rPr>
          <w:rFonts w:ascii="Times New Roman" w:hAnsi="Times New Roman" w:cs="Times New Roman"/>
          <w:sz w:val="20"/>
          <w:szCs w:val="20"/>
        </w:rPr>
        <w:t xml:space="preserve">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82C1E87" w14:textId="77777777" w:rsidR="005E76A0" w:rsidRPr="005155A0" w:rsidRDefault="00A634E5" w:rsidP="00B513FD">
      <w:pPr>
        <w:rPr>
          <w:rFonts w:ascii="Times New Roman" w:hAnsi="Times New Roman" w:cs="Times New Roman"/>
          <w:sz w:val="20"/>
          <w:szCs w:val="20"/>
        </w:rPr>
      </w:pPr>
      <w:bookmarkStart w:id="53" w:name="sub_713"/>
      <w:bookmarkEnd w:id="52"/>
      <w:r w:rsidRPr="005155A0">
        <w:rPr>
          <w:rFonts w:ascii="Times New Roman" w:hAnsi="Times New Roman" w:cs="Times New Roman"/>
          <w:sz w:val="20"/>
          <w:szCs w:val="20"/>
        </w:rPr>
        <w:t>7</w:t>
      </w:r>
      <w:r w:rsidR="005E76A0" w:rsidRPr="005155A0">
        <w:rPr>
          <w:rFonts w:ascii="Times New Roman" w:hAnsi="Times New Roman" w:cs="Times New Roman"/>
          <w:sz w:val="20"/>
          <w:szCs w:val="20"/>
        </w:rPr>
        <w:t>.1</w:t>
      </w:r>
      <w:r w:rsidR="0060405C" w:rsidRPr="005155A0">
        <w:rPr>
          <w:rFonts w:ascii="Times New Roman" w:hAnsi="Times New Roman" w:cs="Times New Roman"/>
          <w:sz w:val="20"/>
          <w:szCs w:val="20"/>
        </w:rPr>
        <w:t>5</w:t>
      </w:r>
      <w:r w:rsidR="005E76A0" w:rsidRPr="005155A0">
        <w:rPr>
          <w:rFonts w:ascii="Times New Roman" w:hAnsi="Times New Roman" w:cs="Times New Roman"/>
          <w:sz w:val="20"/>
          <w:szCs w:val="20"/>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53"/>
    <w:p w14:paraId="7F9BFCD4" w14:textId="77777777" w:rsidR="005E76A0" w:rsidRPr="005155A0" w:rsidRDefault="005E76A0" w:rsidP="00B513FD">
      <w:pPr>
        <w:rPr>
          <w:rFonts w:ascii="Times New Roman" w:hAnsi="Times New Roman" w:cs="Times New Roman"/>
          <w:sz w:val="20"/>
          <w:szCs w:val="20"/>
        </w:rPr>
      </w:pPr>
    </w:p>
    <w:p w14:paraId="1E3F3E6A" w14:textId="77777777" w:rsidR="005E76A0" w:rsidRPr="004F35F0" w:rsidRDefault="00A634E5" w:rsidP="00B513FD">
      <w:pPr>
        <w:pStyle w:val="1"/>
        <w:spacing w:before="0" w:after="0"/>
        <w:rPr>
          <w:rFonts w:ascii="Times New Roman" w:hAnsi="Times New Roman" w:cs="Times New Roman"/>
          <w:color w:val="auto"/>
          <w:sz w:val="22"/>
          <w:szCs w:val="22"/>
        </w:rPr>
      </w:pPr>
      <w:bookmarkStart w:id="54" w:name="sub_900"/>
      <w:r w:rsidRPr="004F35F0">
        <w:rPr>
          <w:rFonts w:ascii="Times New Roman" w:hAnsi="Times New Roman" w:cs="Times New Roman"/>
          <w:color w:val="auto"/>
          <w:sz w:val="22"/>
          <w:szCs w:val="22"/>
        </w:rPr>
        <w:t>8. ОТВЕТСТВЕННОСТЬ СТОРОН</w:t>
      </w:r>
    </w:p>
    <w:p w14:paraId="7B4A2379" w14:textId="77777777" w:rsidR="005E76A0" w:rsidRPr="005155A0" w:rsidRDefault="00A634E5" w:rsidP="00B513FD">
      <w:pPr>
        <w:rPr>
          <w:rFonts w:ascii="Times New Roman" w:hAnsi="Times New Roman" w:cs="Times New Roman"/>
          <w:sz w:val="20"/>
          <w:szCs w:val="20"/>
        </w:rPr>
      </w:pPr>
      <w:bookmarkStart w:id="55" w:name="sub_91"/>
      <w:bookmarkEnd w:id="54"/>
      <w:r w:rsidRPr="005155A0">
        <w:rPr>
          <w:rFonts w:ascii="Times New Roman" w:hAnsi="Times New Roman" w:cs="Times New Roman"/>
          <w:sz w:val="20"/>
          <w:szCs w:val="20"/>
        </w:rPr>
        <w:t>8</w:t>
      </w:r>
      <w:r w:rsidR="005E76A0" w:rsidRPr="005155A0">
        <w:rPr>
          <w:rFonts w:ascii="Times New Roman" w:hAnsi="Times New Roman" w:cs="Times New Roman"/>
          <w:sz w:val="20"/>
          <w:szCs w:val="20"/>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63FD749" w14:textId="77777777" w:rsidR="005E76A0" w:rsidRPr="005155A0" w:rsidRDefault="00A634E5" w:rsidP="00B513FD">
      <w:pPr>
        <w:rPr>
          <w:rFonts w:ascii="Times New Roman" w:hAnsi="Times New Roman" w:cs="Times New Roman"/>
          <w:sz w:val="20"/>
          <w:szCs w:val="20"/>
        </w:rPr>
      </w:pPr>
      <w:bookmarkStart w:id="56" w:name="sub_92"/>
      <w:bookmarkEnd w:id="55"/>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.2. В случае просрочки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Поставщик вправе потребовать уплаты неустоек (штрафов, пеней).</w:t>
      </w:r>
    </w:p>
    <w:bookmarkEnd w:id="56"/>
    <w:p w14:paraId="3A32EEF3" w14:textId="77777777" w:rsidR="005E76A0" w:rsidRPr="005155A0" w:rsidRDefault="005E76A0" w:rsidP="00B513FD">
      <w:pPr>
        <w:rPr>
          <w:rFonts w:ascii="Times New Roman" w:hAnsi="Times New Roman" w:cs="Times New Roman"/>
          <w:sz w:val="20"/>
          <w:szCs w:val="20"/>
        </w:rPr>
      </w:pPr>
      <w:r w:rsidRPr="005155A0">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history="1">
        <w:r w:rsidRPr="005155A0">
          <w:rPr>
            <w:rStyle w:val="a4"/>
            <w:rFonts w:ascii="Times New Roman" w:hAnsi="Times New Roman" w:cs="Times New Roman"/>
            <w:color w:val="auto"/>
            <w:sz w:val="20"/>
            <w:szCs w:val="20"/>
          </w:rPr>
          <w:t>ключевой ставки</w:t>
        </w:r>
      </w:hyperlink>
      <w:r w:rsidRPr="005155A0">
        <w:rPr>
          <w:rFonts w:ascii="Times New Roman" w:hAnsi="Times New Roman" w:cs="Times New Roman"/>
          <w:sz w:val="20"/>
          <w:szCs w:val="20"/>
        </w:rPr>
        <w:t xml:space="preserve"> Центрального банка Российской Федерации от не уплаченной в срок суммы.</w:t>
      </w:r>
    </w:p>
    <w:p w14:paraId="4F05BB8A" w14:textId="77777777" w:rsidR="005E76A0" w:rsidRPr="005155A0" w:rsidRDefault="00A634E5" w:rsidP="00B513FD">
      <w:pPr>
        <w:rPr>
          <w:rFonts w:ascii="Times New Roman" w:hAnsi="Times New Roman" w:cs="Times New Roman"/>
          <w:sz w:val="20"/>
          <w:szCs w:val="20"/>
        </w:rPr>
      </w:pPr>
      <w:bookmarkStart w:id="57" w:name="sub_93"/>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.3. За ненадлежащее исполнение </w:t>
      </w:r>
      <w:r w:rsidR="0015142A" w:rsidRPr="005155A0">
        <w:rPr>
          <w:rFonts w:ascii="Times New Roman" w:hAnsi="Times New Roman" w:cs="Times New Roman"/>
          <w:sz w:val="20"/>
          <w:szCs w:val="20"/>
        </w:rPr>
        <w:t>Заказчиком</w:t>
      </w:r>
      <w:r w:rsidR="005E76A0" w:rsidRPr="005155A0">
        <w:rPr>
          <w:rFonts w:ascii="Times New Roman" w:hAnsi="Times New Roman" w:cs="Times New Roman"/>
          <w:sz w:val="20"/>
          <w:szCs w:val="20"/>
        </w:rPr>
        <w:t xml:space="preserve"> обязательств, предусмотренных контрактом, за исключением просрочки исполнения обязательств,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уплачивает Поставщику штраф в размере, определяемом в порядке, установленном </w:t>
      </w:r>
      <w:hyperlink r:id="rId17"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8B25A8" w:rsidRPr="005155A0">
        <w:rPr>
          <w:rFonts w:ascii="Times New Roman" w:hAnsi="Times New Roman" w:cs="Times New Roman"/>
          <w:sz w:val="20"/>
          <w:szCs w:val="20"/>
        </w:rPr>
        <w:t xml:space="preserve"> в размере 10</w:t>
      </w:r>
      <w:r w:rsidR="00AD51CA" w:rsidRPr="005155A0">
        <w:rPr>
          <w:rFonts w:ascii="Times New Roman" w:hAnsi="Times New Roman" w:cs="Times New Roman"/>
          <w:sz w:val="20"/>
          <w:szCs w:val="20"/>
        </w:rPr>
        <w:t>00,00 (одна тысяча)</w:t>
      </w:r>
      <w:r w:rsidR="00A219DF" w:rsidRPr="005155A0">
        <w:rPr>
          <w:rFonts w:ascii="Times New Roman" w:hAnsi="Times New Roman" w:cs="Times New Roman"/>
          <w:sz w:val="20"/>
          <w:szCs w:val="20"/>
        </w:rPr>
        <w:t xml:space="preserve"> рублей</w:t>
      </w:r>
      <w:r w:rsidR="005E76A0" w:rsidRPr="005155A0">
        <w:rPr>
          <w:rFonts w:ascii="Times New Roman" w:hAnsi="Times New Roman" w:cs="Times New Roman"/>
          <w:sz w:val="20"/>
          <w:szCs w:val="20"/>
        </w:rPr>
        <w:t>.</w:t>
      </w:r>
    </w:p>
    <w:p w14:paraId="29F8801D" w14:textId="77777777" w:rsidR="005E76A0" w:rsidRPr="005155A0" w:rsidRDefault="008B25A8" w:rsidP="00B513FD">
      <w:pPr>
        <w:rPr>
          <w:rFonts w:ascii="Times New Roman" w:hAnsi="Times New Roman" w:cs="Times New Roman"/>
          <w:sz w:val="20"/>
          <w:szCs w:val="20"/>
        </w:rPr>
      </w:pPr>
      <w:bookmarkStart w:id="58" w:name="sub_94"/>
      <w:bookmarkEnd w:id="57"/>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15142A" w:rsidRPr="005155A0">
        <w:rPr>
          <w:rFonts w:ascii="Times New Roman" w:hAnsi="Times New Roman" w:cs="Times New Roman"/>
          <w:sz w:val="20"/>
          <w:szCs w:val="20"/>
        </w:rPr>
        <w:t>Заказчик</w:t>
      </w:r>
      <w:r w:rsidR="005E76A0" w:rsidRPr="005155A0">
        <w:rPr>
          <w:rFonts w:ascii="Times New Roman" w:hAnsi="Times New Roman" w:cs="Times New Roman"/>
          <w:sz w:val="20"/>
          <w:szCs w:val="20"/>
        </w:rPr>
        <w:t xml:space="preserve"> направляет Поставщику требование об уплате неустоек (штрафов, пеней).</w:t>
      </w:r>
    </w:p>
    <w:p w14:paraId="3D57B05A" w14:textId="77777777" w:rsidR="005E76A0" w:rsidRPr="005155A0" w:rsidRDefault="008B25A8" w:rsidP="00B513FD">
      <w:pPr>
        <w:rPr>
          <w:rFonts w:ascii="Times New Roman" w:hAnsi="Times New Roman" w:cs="Times New Roman"/>
          <w:sz w:val="20"/>
          <w:szCs w:val="20"/>
        </w:rPr>
      </w:pPr>
      <w:bookmarkStart w:id="59" w:name="sub_95"/>
      <w:bookmarkEnd w:id="58"/>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18" w:history="1">
        <w:r w:rsidR="005E76A0" w:rsidRPr="005155A0">
          <w:rPr>
            <w:rStyle w:val="a4"/>
            <w:rFonts w:ascii="Times New Roman" w:hAnsi="Times New Roman" w:cs="Times New Roman"/>
            <w:color w:val="auto"/>
            <w:sz w:val="20"/>
            <w:szCs w:val="20"/>
          </w:rPr>
          <w:t>ключевой ставки</w:t>
        </w:r>
      </w:hyperlink>
      <w:r w:rsidR="005E76A0" w:rsidRPr="005155A0">
        <w:rPr>
          <w:rFonts w:ascii="Times New Roman" w:hAnsi="Times New Roman" w:cs="Times New Roman"/>
          <w:sz w:val="20"/>
          <w:szCs w:val="2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8154209" w14:textId="1AE61B2A" w:rsidR="005E76A0" w:rsidRPr="005155A0" w:rsidRDefault="008B25A8" w:rsidP="00B513FD">
      <w:pPr>
        <w:rPr>
          <w:rFonts w:ascii="Times New Roman" w:hAnsi="Times New Roman" w:cs="Times New Roman"/>
          <w:sz w:val="20"/>
          <w:szCs w:val="20"/>
        </w:rPr>
      </w:pPr>
      <w:bookmarkStart w:id="60" w:name="sub_96"/>
      <w:bookmarkEnd w:id="59"/>
      <w:r w:rsidRPr="005155A0">
        <w:rPr>
          <w:rFonts w:ascii="Times New Roman" w:hAnsi="Times New Roman" w:cs="Times New Roman"/>
          <w:sz w:val="20"/>
          <w:szCs w:val="20"/>
        </w:rPr>
        <w:t>8</w:t>
      </w:r>
      <w:r w:rsidR="005E76A0" w:rsidRPr="005155A0">
        <w:rPr>
          <w:rFonts w:ascii="Times New Roman" w:hAnsi="Times New Roman" w:cs="Times New Roman"/>
          <w:sz w:val="20"/>
          <w:szCs w:val="20"/>
        </w:rPr>
        <w:t xml:space="preserve">.6.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w:t>
      </w:r>
      <w:r w:rsidR="0015142A" w:rsidRPr="005155A0">
        <w:rPr>
          <w:rFonts w:ascii="Times New Roman" w:hAnsi="Times New Roman" w:cs="Times New Roman"/>
          <w:sz w:val="20"/>
          <w:szCs w:val="20"/>
        </w:rPr>
        <w:t>Заказчику</w:t>
      </w:r>
      <w:r w:rsidR="005E76A0" w:rsidRPr="005155A0">
        <w:rPr>
          <w:rFonts w:ascii="Times New Roman" w:hAnsi="Times New Roman" w:cs="Times New Roman"/>
          <w:sz w:val="20"/>
          <w:szCs w:val="20"/>
        </w:rPr>
        <w:t xml:space="preserve"> штраф в размере, определяемом в порядке, установленном </w:t>
      </w:r>
      <w:hyperlink r:id="rId19" w:history="1">
        <w:r w:rsidR="005E76A0" w:rsidRPr="005155A0">
          <w:rPr>
            <w:rStyle w:val="a4"/>
            <w:rFonts w:ascii="Times New Roman" w:hAnsi="Times New Roman" w:cs="Times New Roman"/>
            <w:color w:val="auto"/>
            <w:sz w:val="20"/>
            <w:szCs w:val="20"/>
          </w:rPr>
          <w:t>постановлением</w:t>
        </w:r>
      </w:hyperlink>
      <w:r w:rsidR="005E76A0" w:rsidRPr="005155A0">
        <w:rPr>
          <w:rFonts w:ascii="Times New Roman" w:hAnsi="Times New Roman" w:cs="Times New Roman"/>
          <w:sz w:val="20"/>
          <w:szCs w:val="20"/>
        </w:rPr>
        <w:t xml:space="preserve"> Правительства РФ от 30 августа 2017 г. N 1042,</w:t>
      </w:r>
      <w:r w:rsidR="00AD51CA" w:rsidRPr="005155A0">
        <w:rPr>
          <w:rFonts w:ascii="Times New Roman" w:hAnsi="Times New Roman" w:cs="Times New Roman"/>
          <w:sz w:val="20"/>
          <w:szCs w:val="20"/>
        </w:rPr>
        <w:t xml:space="preserve">в размере 10% от цены контракта и составляет: </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 xml:space="preserve">_____ </w:t>
      </w:r>
      <w:r w:rsidR="00F77153">
        <w:rPr>
          <w:rFonts w:ascii="Times New Roman" w:hAnsi="Times New Roman" w:cs="Times New Roman"/>
          <w:sz w:val="20"/>
          <w:szCs w:val="20"/>
        </w:rPr>
        <w:t>(</w:t>
      </w:r>
      <w:r w:rsidR="008F2083">
        <w:rPr>
          <w:rFonts w:ascii="Times New Roman" w:hAnsi="Times New Roman" w:cs="Times New Roman"/>
          <w:sz w:val="20"/>
          <w:szCs w:val="20"/>
        </w:rPr>
        <w:t>________</w:t>
      </w:r>
      <w:r w:rsidR="00F77153">
        <w:rPr>
          <w:rFonts w:ascii="Times New Roman" w:hAnsi="Times New Roman" w:cs="Times New Roman"/>
          <w:sz w:val="20"/>
          <w:szCs w:val="20"/>
        </w:rPr>
        <w:t>)</w:t>
      </w:r>
      <w:r w:rsidR="00AD51CA" w:rsidRPr="005155A0">
        <w:rPr>
          <w:rFonts w:ascii="Times New Roman" w:hAnsi="Times New Roman" w:cs="Times New Roman"/>
          <w:sz w:val="20"/>
          <w:szCs w:val="20"/>
        </w:rPr>
        <w:t xml:space="preserve"> рублей</w:t>
      </w:r>
      <w:r w:rsidR="00D864CB" w:rsidRPr="005155A0">
        <w:rPr>
          <w:rFonts w:ascii="Times New Roman" w:hAnsi="Times New Roman" w:cs="Times New Roman"/>
          <w:sz w:val="20"/>
          <w:szCs w:val="20"/>
        </w:rPr>
        <w:t xml:space="preserve">  </w:t>
      </w:r>
      <w:r w:rsidR="008F2083">
        <w:rPr>
          <w:rFonts w:ascii="Times New Roman" w:hAnsi="Times New Roman" w:cs="Times New Roman"/>
          <w:sz w:val="20"/>
          <w:szCs w:val="20"/>
        </w:rPr>
        <w:t>___</w:t>
      </w:r>
      <w:r w:rsidR="00401BBD" w:rsidRPr="005155A0">
        <w:rPr>
          <w:rFonts w:ascii="Times New Roman" w:hAnsi="Times New Roman" w:cs="Times New Roman"/>
          <w:sz w:val="20"/>
          <w:szCs w:val="20"/>
        </w:rPr>
        <w:t xml:space="preserve"> копеек</w:t>
      </w:r>
      <w:r w:rsidR="005E76A0" w:rsidRPr="005155A0">
        <w:rPr>
          <w:rFonts w:ascii="Times New Roman" w:hAnsi="Times New Roman" w:cs="Times New Roman"/>
          <w:sz w:val="20"/>
          <w:szCs w:val="20"/>
        </w:rPr>
        <w:t xml:space="preserve"> за исключением случаев, если законодательством Российской Федерации установлен иной порядок начисления штрафов.</w:t>
      </w:r>
    </w:p>
    <w:p w14:paraId="12934F34" w14:textId="77777777" w:rsidR="00AD51CA" w:rsidRPr="005155A0" w:rsidRDefault="00AD51CA" w:rsidP="00B513FD">
      <w:pPr>
        <w:rPr>
          <w:rFonts w:ascii="Times New Roman" w:hAnsi="Times New Roman" w:cs="Times New Roman"/>
          <w:bCs/>
          <w:sz w:val="20"/>
          <w:szCs w:val="20"/>
        </w:rPr>
      </w:pPr>
      <w:r w:rsidRPr="005155A0">
        <w:rPr>
          <w:rFonts w:ascii="Times New Roman" w:hAnsi="Times New Roman" w:cs="Times New Roman"/>
          <w:sz w:val="20"/>
          <w:szCs w:val="20"/>
        </w:rPr>
        <w:t xml:space="preserve">8.7. </w:t>
      </w:r>
      <w:r w:rsidRPr="005155A0">
        <w:rPr>
          <w:rFonts w:ascii="Times New Roman" w:hAnsi="Times New Roman" w:cs="Times New Roman"/>
          <w:bCs/>
          <w:sz w:val="20"/>
          <w:szCs w:val="20"/>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38524200" w14:textId="77777777" w:rsidR="005E76A0" w:rsidRPr="005155A0" w:rsidRDefault="00AD51CA" w:rsidP="00B513FD">
      <w:pPr>
        <w:rPr>
          <w:rFonts w:ascii="Times New Roman" w:hAnsi="Times New Roman" w:cs="Times New Roman"/>
          <w:sz w:val="20"/>
          <w:szCs w:val="20"/>
        </w:rPr>
      </w:pPr>
      <w:bookmarkStart w:id="61" w:name="sub_97"/>
      <w:bookmarkEnd w:id="60"/>
      <w:r w:rsidRPr="005155A0">
        <w:rPr>
          <w:rFonts w:ascii="Times New Roman" w:hAnsi="Times New Roman" w:cs="Times New Roman"/>
          <w:sz w:val="20"/>
          <w:szCs w:val="20"/>
        </w:rPr>
        <w:t>8</w:t>
      </w:r>
      <w:r w:rsidR="005E76A0" w:rsidRPr="005155A0">
        <w:rPr>
          <w:rFonts w:ascii="Times New Roman" w:hAnsi="Times New Roman" w:cs="Times New Roman"/>
          <w:sz w:val="20"/>
          <w:szCs w:val="20"/>
        </w:rPr>
        <w:t>.</w:t>
      </w:r>
      <w:r w:rsidRPr="005155A0">
        <w:rPr>
          <w:rFonts w:ascii="Times New Roman" w:hAnsi="Times New Roman" w:cs="Times New Roman"/>
          <w:sz w:val="20"/>
          <w:szCs w:val="20"/>
        </w:rPr>
        <w:t>8</w:t>
      </w:r>
      <w:r w:rsidR="005E76A0" w:rsidRPr="005155A0">
        <w:rPr>
          <w:rFonts w:ascii="Times New Roman" w:hAnsi="Times New Roman"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1"/>
    <w:p w14:paraId="46BAD81C" w14:textId="77777777" w:rsidR="005E76A0" w:rsidRPr="005155A0" w:rsidRDefault="005E76A0" w:rsidP="00B513FD">
      <w:pPr>
        <w:rPr>
          <w:rFonts w:ascii="Times New Roman" w:hAnsi="Times New Roman" w:cs="Times New Roman"/>
          <w:sz w:val="20"/>
          <w:szCs w:val="20"/>
        </w:rPr>
      </w:pPr>
    </w:p>
    <w:p w14:paraId="09018969"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9. АНТИКОРРУПЦИОННАЯ ОГОВОРКА</w:t>
      </w:r>
    </w:p>
    <w:p w14:paraId="1B012F74"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786325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xml:space="preserve">9.2. Стороны обязуются в течение всего срока действия контракта и после его истечения принять все </w:t>
      </w:r>
      <w:r w:rsidRPr="005155A0">
        <w:rPr>
          <w:rFonts w:ascii="Times New Roman" w:eastAsia="Times New Roman" w:hAnsi="Times New Roman" w:cs="Times New Roman"/>
          <w:color w:val="000000"/>
          <w:sz w:val="20"/>
          <w:szCs w:val="20"/>
        </w:rPr>
        <w:lastRenderedPageBreak/>
        <w:t>разумные меры для недопущения действий, указанных в настоящем разделе, в том числе со стороны руководства или работников Сторон, третьих лиц.</w:t>
      </w:r>
    </w:p>
    <w:p w14:paraId="1246B643"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3DCADCB7"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9.4. Сторонам, их руководителям и работникам запрещается:</w:t>
      </w:r>
    </w:p>
    <w:p w14:paraId="2A82310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5FA067A8"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27B5911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совершать иные действия, нарушающие действующее антикоррупционное законодательство Российской Федерации.</w:t>
      </w:r>
    </w:p>
    <w:p w14:paraId="7B8CF3C0"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970145E"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0BCA51AA"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6BAB8F5E"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10. ПОРЯДОК РАЗРЕШЕНИЯ СПОРОВ</w:t>
      </w:r>
    </w:p>
    <w:p w14:paraId="2FA7F439"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5950F7E9" w14:textId="77777777" w:rsidR="001F6043" w:rsidRPr="004F35F0" w:rsidRDefault="001F6043" w:rsidP="00B513FD">
      <w:pPr>
        <w:rPr>
          <w:rFonts w:ascii="Times New Roman" w:eastAsia="Times New Roman" w:hAnsi="Times New Roman" w:cs="Times New Roman"/>
          <w:color w:val="000000"/>
          <w:sz w:val="22"/>
          <w:szCs w:val="22"/>
        </w:rPr>
      </w:pPr>
      <w:r w:rsidRPr="005155A0">
        <w:rPr>
          <w:rFonts w:ascii="Times New Roman" w:eastAsia="Times New Roman" w:hAnsi="Times New Roman" w:cs="Times New Roman"/>
          <w:color w:val="000000"/>
          <w:sz w:val="20"/>
          <w:szCs w:val="20"/>
        </w:rPr>
        <w:t>10.2.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r w:rsidRPr="004F35F0">
        <w:rPr>
          <w:rFonts w:ascii="Times New Roman" w:eastAsia="Times New Roman" w:hAnsi="Times New Roman" w:cs="Times New Roman"/>
          <w:color w:val="000000"/>
          <w:sz w:val="22"/>
          <w:szCs w:val="22"/>
        </w:rPr>
        <w:t>.</w:t>
      </w:r>
    </w:p>
    <w:p w14:paraId="1243913F"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p>
    <w:p w14:paraId="4527CB1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11. ЭЛЕКТРОННЫЙ ДОКУМЕНТООБОРОТ</w:t>
      </w:r>
    </w:p>
    <w:p w14:paraId="22A63953" w14:textId="77777777" w:rsidR="001F6043" w:rsidRPr="005155A0" w:rsidRDefault="001F6043" w:rsidP="00B513FD">
      <w:pPr>
        <w:outlineLvl w:val="1"/>
        <w:rPr>
          <w:rFonts w:ascii="Times New Roman" w:eastAsia="Times New Roman" w:hAnsi="Times New Roman" w:cs="Times New Roman"/>
          <w:b/>
          <w:bCs/>
          <w:color w:val="000000"/>
          <w:sz w:val="20"/>
          <w:szCs w:val="20"/>
        </w:rPr>
      </w:pPr>
      <w:r w:rsidRPr="005155A0">
        <w:rPr>
          <w:rFonts w:ascii="Times New Roman" w:eastAsia="Times New Roman" w:hAnsi="Times New Roman" w:cs="Times New Roman"/>
          <w:color w:val="000000"/>
          <w:sz w:val="20"/>
          <w:szCs w:val="20"/>
        </w:rPr>
        <w:t>11.1.</w:t>
      </w:r>
      <w:r w:rsidRPr="005155A0">
        <w:rPr>
          <w:rFonts w:ascii="Times New Roman" w:hAnsi="Times New Roman" w:cs="Times New Roman"/>
          <w:sz w:val="20"/>
          <w:szCs w:val="20"/>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5DF1D913" w14:textId="77777777" w:rsidR="001F6043" w:rsidRPr="004F35F0" w:rsidRDefault="001F6043" w:rsidP="00B513FD">
      <w:pPr>
        <w:pStyle w:val="ConsNormal"/>
        <w:widowControl/>
        <w:numPr>
          <w:ilvl w:val="1"/>
          <w:numId w:val="2"/>
        </w:numPr>
        <w:tabs>
          <w:tab w:val="left" w:pos="0"/>
          <w:tab w:val="left" w:pos="851"/>
        </w:tabs>
        <w:ind w:left="0" w:right="0" w:firstLine="709"/>
        <w:jc w:val="both"/>
        <w:rPr>
          <w:rFonts w:ascii="Times New Roman" w:hAnsi="Times New Roman" w:cs="Times New Roman"/>
          <w:sz w:val="22"/>
          <w:szCs w:val="22"/>
        </w:rPr>
      </w:pPr>
      <w:r w:rsidRPr="005155A0">
        <w:rPr>
          <w:rFonts w:ascii="Times New Roman" w:hAnsi="Times New Roman" w:cs="Times New Roman"/>
          <w:sz w:val="20"/>
          <w:szCs w:val="20"/>
        </w:rPr>
        <w:t>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4F35F0">
        <w:rPr>
          <w:rFonts w:ascii="Times New Roman" w:hAnsi="Times New Roman" w:cs="Times New Roman"/>
          <w:sz w:val="22"/>
          <w:szCs w:val="22"/>
        </w:rPr>
        <w:t xml:space="preserve">. </w:t>
      </w:r>
    </w:p>
    <w:p w14:paraId="2221A963" w14:textId="77777777" w:rsidR="001C52C6" w:rsidRDefault="001C52C6" w:rsidP="00B513FD">
      <w:pPr>
        <w:jc w:val="center"/>
        <w:outlineLvl w:val="1"/>
        <w:rPr>
          <w:rFonts w:ascii="Times New Roman" w:eastAsia="Times New Roman" w:hAnsi="Times New Roman" w:cs="Times New Roman"/>
          <w:b/>
          <w:bCs/>
          <w:color w:val="000000"/>
          <w:sz w:val="22"/>
          <w:szCs w:val="22"/>
        </w:rPr>
      </w:pPr>
    </w:p>
    <w:p w14:paraId="006BFBA2" w14:textId="77777777" w:rsidR="001F6043" w:rsidRPr="004F35F0" w:rsidRDefault="001F6043" w:rsidP="00B513FD">
      <w:pPr>
        <w:jc w:val="center"/>
        <w:outlineLvl w:val="1"/>
        <w:rPr>
          <w:rFonts w:ascii="Times New Roman" w:eastAsia="Times New Roman" w:hAnsi="Times New Roman" w:cs="Times New Roman"/>
          <w:b/>
          <w:bCs/>
          <w:color w:val="000000"/>
          <w:sz w:val="22"/>
          <w:szCs w:val="22"/>
        </w:rPr>
      </w:pPr>
      <w:r w:rsidRPr="004F35F0">
        <w:rPr>
          <w:rFonts w:ascii="Times New Roman" w:eastAsia="Times New Roman" w:hAnsi="Times New Roman" w:cs="Times New Roman"/>
          <w:b/>
          <w:bCs/>
          <w:color w:val="000000"/>
          <w:sz w:val="22"/>
          <w:szCs w:val="22"/>
        </w:rPr>
        <w:t>12. ЗАКЛЮЧИТЕЛЬНЫЕ ПОЛОЖЕНИЯ</w:t>
      </w:r>
    </w:p>
    <w:p w14:paraId="49A11FF6"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12.1. Настоящий контракт составлен в двух экземплярах, имеющих одинаковую юридическую силу, по одному экземпляру для каждой из Сторон.</w:t>
      </w:r>
    </w:p>
    <w:p w14:paraId="4553FD5B" w14:textId="0D17FE66"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 xml:space="preserve">12.2. Контракт вступает в силу с момента его подписания и </w:t>
      </w:r>
      <w:r w:rsidRPr="00E50EB7">
        <w:rPr>
          <w:rFonts w:ascii="Times New Roman" w:eastAsia="Times New Roman" w:hAnsi="Times New Roman" w:cs="Times New Roman"/>
          <w:color w:val="000000"/>
          <w:sz w:val="20"/>
          <w:szCs w:val="20"/>
        </w:rPr>
        <w:t>действует до </w:t>
      </w:r>
      <w:r w:rsidR="00410781">
        <w:rPr>
          <w:rFonts w:ascii="Times New Roman" w:eastAsia="Times New Roman" w:hAnsi="Times New Roman" w:cs="Times New Roman"/>
          <w:color w:val="000000"/>
          <w:sz w:val="20"/>
          <w:szCs w:val="20"/>
        </w:rPr>
        <w:t>15.12.</w:t>
      </w:r>
      <w:r w:rsidR="000663C2" w:rsidRPr="00E50EB7">
        <w:rPr>
          <w:rFonts w:ascii="Times New Roman" w:eastAsia="Times New Roman" w:hAnsi="Times New Roman" w:cs="Times New Roman"/>
          <w:color w:val="000000"/>
          <w:sz w:val="20"/>
          <w:szCs w:val="20"/>
        </w:rPr>
        <w:t>202</w:t>
      </w:r>
      <w:r w:rsidR="00AB1AC6" w:rsidRPr="00E50EB7">
        <w:rPr>
          <w:rFonts w:ascii="Times New Roman" w:eastAsia="Times New Roman" w:hAnsi="Times New Roman" w:cs="Times New Roman"/>
          <w:color w:val="000000"/>
          <w:sz w:val="20"/>
          <w:szCs w:val="20"/>
        </w:rPr>
        <w:t>6</w:t>
      </w:r>
      <w:r w:rsidR="000663C2" w:rsidRPr="00E50EB7">
        <w:rPr>
          <w:rFonts w:ascii="Times New Roman" w:eastAsia="Times New Roman" w:hAnsi="Times New Roman" w:cs="Times New Roman"/>
          <w:color w:val="000000"/>
          <w:sz w:val="20"/>
          <w:szCs w:val="20"/>
        </w:rPr>
        <w:t xml:space="preserve"> г</w:t>
      </w:r>
      <w:r w:rsidRPr="00E50EB7">
        <w:rPr>
          <w:rFonts w:ascii="Times New Roman" w:eastAsia="Times New Roman" w:hAnsi="Times New Roman" w:cs="Times New Roman"/>
          <w:color w:val="000000"/>
          <w:sz w:val="20"/>
          <w:szCs w:val="20"/>
        </w:rPr>
        <w:t>.</w:t>
      </w:r>
    </w:p>
    <w:p w14:paraId="422B5AF5"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12.3. </w:t>
      </w:r>
      <w:r w:rsidR="00425A08" w:rsidRPr="005155A0">
        <w:rPr>
          <w:rFonts w:ascii="Times New Roman" w:eastAsia="Times New Roman" w:hAnsi="Times New Roman" w:cs="Times New Roman"/>
          <w:color w:val="000000"/>
          <w:sz w:val="20"/>
          <w:szCs w:val="20"/>
        </w:rPr>
        <w:t>Неотъемлемой частью контракта является: Спецификация (Приложение №1 к Контракту)</w:t>
      </w:r>
      <w:r w:rsidRPr="005155A0">
        <w:rPr>
          <w:rFonts w:ascii="Times New Roman" w:eastAsia="Times New Roman" w:hAnsi="Times New Roman" w:cs="Times New Roman"/>
          <w:color w:val="000000"/>
          <w:sz w:val="20"/>
          <w:szCs w:val="20"/>
        </w:rPr>
        <w:t>.</w:t>
      </w:r>
    </w:p>
    <w:p w14:paraId="144D4D1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7493F86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Юридически значимые сообщения подлежат передаче путем:</w:t>
      </w:r>
    </w:p>
    <w:p w14:paraId="6BAE2B7C"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13C735C0" w14:textId="77777777" w:rsidR="001F6043" w:rsidRPr="005155A0" w:rsidRDefault="001F6043" w:rsidP="00B513FD">
      <w:pPr>
        <w:rPr>
          <w:rFonts w:ascii="Times New Roman" w:eastAsia="Times New Roman" w:hAnsi="Times New Roman" w:cs="Times New Roman"/>
          <w:color w:val="000000"/>
          <w:sz w:val="20"/>
          <w:szCs w:val="20"/>
        </w:rPr>
      </w:pPr>
      <w:r w:rsidRPr="005155A0">
        <w:rPr>
          <w:rFonts w:ascii="Times New Roman" w:eastAsia="Times New Roman" w:hAnsi="Times New Roman" w:cs="Times New Roman"/>
          <w:color w:val="000000"/>
          <w:sz w:val="20"/>
          <w:szCs w:val="20"/>
        </w:rPr>
        <w:t>12.5. Во всем остальном, что не предусмотрено настоящим контрактом, Стороны руководствуются законодательством Российской Федерации.</w:t>
      </w:r>
    </w:p>
    <w:p w14:paraId="5C65CA69" w14:textId="77777777" w:rsidR="001F6043" w:rsidRPr="008F2083" w:rsidRDefault="001F6043" w:rsidP="00B513FD">
      <w:pPr>
        <w:jc w:val="center"/>
        <w:outlineLvl w:val="1"/>
        <w:rPr>
          <w:rFonts w:ascii="Times New Roman" w:eastAsia="Times New Roman" w:hAnsi="Times New Roman" w:cs="Times New Roman"/>
          <w:b/>
          <w:color w:val="000000"/>
          <w:sz w:val="22"/>
          <w:szCs w:val="22"/>
        </w:rPr>
      </w:pPr>
      <w:r w:rsidRPr="008F2083">
        <w:rPr>
          <w:rFonts w:ascii="Times New Roman" w:eastAsia="Times New Roman" w:hAnsi="Times New Roman" w:cs="Times New Roman"/>
          <w:b/>
          <w:color w:val="000000"/>
          <w:sz w:val="22"/>
          <w:szCs w:val="22"/>
        </w:rPr>
        <w:t>13. РЕКВИЗИТЫ И ПОДПИСИ СТОРОН</w:t>
      </w:r>
    </w:p>
    <w:tbl>
      <w:tblPr>
        <w:tblW w:w="10031" w:type="dxa"/>
        <w:tblLayout w:type="fixed"/>
        <w:tblLook w:val="0000" w:firstRow="0" w:lastRow="0" w:firstColumn="0" w:lastColumn="0" w:noHBand="0" w:noVBand="0"/>
      </w:tblPr>
      <w:tblGrid>
        <w:gridCol w:w="5070"/>
        <w:gridCol w:w="4961"/>
      </w:tblGrid>
      <w:tr w:rsidR="001F6043" w:rsidRPr="00533914" w14:paraId="4B8A14F3" w14:textId="77777777" w:rsidTr="00F77153">
        <w:trPr>
          <w:trHeight w:val="70"/>
        </w:trPr>
        <w:tc>
          <w:tcPr>
            <w:tcW w:w="5070" w:type="dxa"/>
          </w:tcPr>
          <w:p w14:paraId="4812F8CF" w14:textId="77777777" w:rsidR="00E50EB7" w:rsidRPr="001C52C6" w:rsidRDefault="00E50EB7" w:rsidP="00E50EB7">
            <w:pPr>
              <w:ind w:firstLine="0"/>
              <w:rPr>
                <w:rFonts w:ascii="Times New Roman" w:hAnsi="Times New Roman" w:cs="Times New Roman"/>
              </w:rPr>
            </w:pPr>
            <w:r w:rsidRPr="001C52C6">
              <w:rPr>
                <w:rFonts w:ascii="Times New Roman" w:hAnsi="Times New Roman" w:cs="Times New Roman"/>
                <w:sz w:val="22"/>
                <w:szCs w:val="22"/>
              </w:rPr>
              <w:t>Федеральное государственное бюджетное учреждение «Государственный природный заповедник «Магаданский»</w:t>
            </w:r>
          </w:p>
          <w:p w14:paraId="1ADFEECC" w14:textId="77777777" w:rsidR="00E50EB7" w:rsidRPr="001C52C6" w:rsidRDefault="00E50EB7" w:rsidP="00E50EB7">
            <w:pPr>
              <w:ind w:firstLine="0"/>
              <w:rPr>
                <w:rFonts w:ascii="Times New Roman" w:hAnsi="Times New Roman" w:cs="Times New Roman"/>
              </w:rPr>
            </w:pPr>
          </w:p>
          <w:p w14:paraId="20ED192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Адрес местонахождения: </w:t>
            </w:r>
          </w:p>
          <w:p w14:paraId="42E9FF8C"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685000, г. Магадан, ул. Горького, д.16А </w:t>
            </w:r>
          </w:p>
          <w:p w14:paraId="25FD81A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ИНН 4909051000</w:t>
            </w:r>
          </w:p>
          <w:p w14:paraId="09642E81"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ОГРН 1024900965495</w:t>
            </w:r>
          </w:p>
          <w:p w14:paraId="6358B2E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КПП 490901001</w:t>
            </w:r>
          </w:p>
          <w:p w14:paraId="5CD31510"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ОКТМО 44701000</w:t>
            </w:r>
          </w:p>
          <w:p w14:paraId="28DBF0EA"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УФК по Приморскому краю (ФГБУ «Государственный заповедник «Магаданский» л/с 20476X89230)</w:t>
            </w:r>
          </w:p>
          <w:p w14:paraId="18B5FC47"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Банк –ОКЦ №1 ДГУ Банка России// УФК по Приморскому краю, г. Владивосток</w:t>
            </w:r>
          </w:p>
          <w:p w14:paraId="189BFD46"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БИК 014442501</w:t>
            </w:r>
          </w:p>
          <w:p w14:paraId="335012DD"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Расчетный счет 03214643000000012005</w:t>
            </w:r>
          </w:p>
          <w:p w14:paraId="21F0771D"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К/с 40102810545370000012</w:t>
            </w:r>
          </w:p>
          <w:p w14:paraId="21164A4F"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Адрес электронной почты:</w:t>
            </w:r>
          </w:p>
          <w:p w14:paraId="6F2D8A12"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 xml:space="preserve">magadan_reserve@mail.ru </w:t>
            </w:r>
          </w:p>
          <w:p w14:paraId="4116B86B"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Телефоны: (4132) 65-76-51,</w:t>
            </w:r>
          </w:p>
          <w:p w14:paraId="1FADBFA8" w14:textId="77777777" w:rsidR="004B6E5F" w:rsidRPr="004B6E5F" w:rsidRDefault="004B6E5F" w:rsidP="004B6E5F">
            <w:pPr>
              <w:ind w:firstLine="0"/>
              <w:rPr>
                <w:rFonts w:ascii="Times New Roman" w:hAnsi="Times New Roman" w:cs="Times New Roman"/>
              </w:rPr>
            </w:pPr>
            <w:r w:rsidRPr="004B6E5F">
              <w:rPr>
                <w:rFonts w:ascii="Times New Roman" w:hAnsi="Times New Roman" w:cs="Times New Roman"/>
                <w:sz w:val="22"/>
                <w:szCs w:val="22"/>
              </w:rPr>
              <w:t>факс (4132) 65-78-71</w:t>
            </w:r>
          </w:p>
          <w:p w14:paraId="6BAA753B" w14:textId="77777777" w:rsidR="00E50EB7" w:rsidRPr="001C52C6" w:rsidRDefault="00E50EB7" w:rsidP="00E50EB7">
            <w:pPr>
              <w:tabs>
                <w:tab w:val="left" w:pos="5184"/>
              </w:tabs>
              <w:rPr>
                <w:rFonts w:ascii="Times New Roman" w:hAnsi="Times New Roman" w:cs="Times New Roman"/>
              </w:rPr>
            </w:pPr>
          </w:p>
          <w:p w14:paraId="056053C5" w14:textId="77777777" w:rsidR="00E50EB7" w:rsidRPr="001C52C6" w:rsidRDefault="00E50EB7" w:rsidP="00E50EB7">
            <w:pPr>
              <w:tabs>
                <w:tab w:val="left" w:pos="5184"/>
              </w:tabs>
              <w:rPr>
                <w:rFonts w:ascii="Times New Roman" w:hAnsi="Times New Roman" w:cs="Times New Roman"/>
              </w:rPr>
            </w:pPr>
          </w:p>
          <w:p w14:paraId="5B7A5F71" w14:textId="77777777"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Директор ФГБУ «</w:t>
            </w:r>
            <w:r w:rsidR="00EA02FA" w:rsidRPr="001C52C6">
              <w:rPr>
                <w:rFonts w:ascii="Times New Roman" w:hAnsi="Times New Roman" w:cs="Times New Roman"/>
                <w:bCs/>
                <w:sz w:val="22"/>
                <w:szCs w:val="22"/>
              </w:rPr>
              <w:t>Государственный заповедник «</w:t>
            </w:r>
            <w:r w:rsidR="001C52C6" w:rsidRPr="001C52C6">
              <w:rPr>
                <w:rFonts w:ascii="Times New Roman" w:hAnsi="Times New Roman" w:cs="Times New Roman"/>
                <w:bCs/>
                <w:sz w:val="22"/>
                <w:szCs w:val="22"/>
              </w:rPr>
              <w:t>Магаданский</w:t>
            </w:r>
            <w:r w:rsidR="00EA02FA" w:rsidRPr="001C52C6">
              <w:rPr>
                <w:rFonts w:ascii="Times New Roman" w:hAnsi="Times New Roman" w:cs="Times New Roman"/>
                <w:bCs/>
                <w:sz w:val="22"/>
                <w:szCs w:val="22"/>
              </w:rPr>
              <w:t>»</w:t>
            </w:r>
            <w:r w:rsidRPr="001C52C6">
              <w:rPr>
                <w:rFonts w:ascii="Times New Roman" w:hAnsi="Times New Roman" w:cs="Times New Roman"/>
                <w:bCs/>
                <w:sz w:val="22"/>
                <w:szCs w:val="22"/>
              </w:rPr>
              <w:t>»</w:t>
            </w:r>
          </w:p>
          <w:p w14:paraId="00AC58B5" w14:textId="77777777" w:rsidR="001F6043" w:rsidRPr="001C52C6" w:rsidRDefault="001F6043" w:rsidP="00B513FD">
            <w:pPr>
              <w:tabs>
                <w:tab w:val="left" w:pos="5184"/>
              </w:tabs>
              <w:rPr>
                <w:rFonts w:ascii="Times New Roman" w:hAnsi="Times New Roman" w:cs="Times New Roman"/>
                <w:bCs/>
              </w:rPr>
            </w:pPr>
          </w:p>
          <w:p w14:paraId="6ED3C562" w14:textId="2D4FFC6D" w:rsidR="001F6043" w:rsidRPr="001C52C6" w:rsidRDefault="001F6043" w:rsidP="00B513FD">
            <w:pPr>
              <w:tabs>
                <w:tab w:val="left" w:pos="5184"/>
              </w:tabs>
              <w:ind w:firstLine="0"/>
              <w:rPr>
                <w:rFonts w:ascii="Times New Roman" w:hAnsi="Times New Roman" w:cs="Times New Roman"/>
                <w:bCs/>
              </w:rPr>
            </w:pPr>
            <w:r w:rsidRPr="001C52C6">
              <w:rPr>
                <w:rFonts w:ascii="Times New Roman" w:hAnsi="Times New Roman" w:cs="Times New Roman"/>
                <w:bCs/>
                <w:sz w:val="22"/>
                <w:szCs w:val="22"/>
              </w:rPr>
              <w:t>_____________________ /</w:t>
            </w:r>
            <w:r w:rsidR="001C52C6" w:rsidRPr="001C52C6">
              <w:rPr>
                <w:rFonts w:ascii="Times New Roman" w:hAnsi="Times New Roman" w:cs="Times New Roman"/>
                <w:bCs/>
                <w:sz w:val="22"/>
                <w:szCs w:val="22"/>
              </w:rPr>
              <w:t xml:space="preserve"> </w:t>
            </w:r>
            <w:r w:rsidR="00F77153">
              <w:rPr>
                <w:rFonts w:ascii="Times New Roman" w:hAnsi="Times New Roman" w:cs="Times New Roman"/>
                <w:bCs/>
                <w:sz w:val="22"/>
                <w:szCs w:val="22"/>
              </w:rPr>
              <w:t xml:space="preserve">Ю.Н. Чекалдин </w:t>
            </w:r>
            <w:r w:rsidRPr="001C52C6">
              <w:rPr>
                <w:rFonts w:ascii="Times New Roman" w:hAnsi="Times New Roman" w:cs="Times New Roman"/>
                <w:bCs/>
                <w:sz w:val="22"/>
                <w:szCs w:val="22"/>
              </w:rPr>
              <w:t>/</w:t>
            </w:r>
          </w:p>
          <w:p w14:paraId="4D483232" w14:textId="77777777" w:rsidR="00EA02FA" w:rsidRPr="001C52C6" w:rsidRDefault="00EA02FA" w:rsidP="00B513FD">
            <w:pPr>
              <w:tabs>
                <w:tab w:val="left" w:pos="5184"/>
              </w:tabs>
              <w:ind w:firstLine="0"/>
              <w:rPr>
                <w:rFonts w:ascii="Times New Roman" w:hAnsi="Times New Roman" w:cs="Times New Roman"/>
                <w:bCs/>
              </w:rPr>
            </w:pPr>
          </w:p>
          <w:p w14:paraId="65BA7543" w14:textId="77777777" w:rsidR="001F6043" w:rsidRPr="001C52C6" w:rsidRDefault="001F6043" w:rsidP="00B513FD">
            <w:pPr>
              <w:ind w:firstLine="0"/>
              <w:rPr>
                <w:rFonts w:ascii="Times New Roman" w:hAnsi="Times New Roman" w:cs="Times New Roman"/>
              </w:rPr>
            </w:pPr>
            <w:r w:rsidRPr="001C52C6">
              <w:rPr>
                <w:rFonts w:ascii="Times New Roman" w:hAnsi="Times New Roman" w:cs="Times New Roman"/>
                <w:bCs/>
                <w:sz w:val="22"/>
                <w:szCs w:val="22"/>
              </w:rPr>
              <w:t>м.п.</w:t>
            </w:r>
          </w:p>
        </w:tc>
        <w:tc>
          <w:tcPr>
            <w:tcW w:w="4961" w:type="dxa"/>
          </w:tcPr>
          <w:p w14:paraId="1EC7659C" w14:textId="7249CBC3" w:rsidR="00662E93" w:rsidRPr="00CB0163" w:rsidRDefault="001F6043" w:rsidP="004B6E5F">
            <w:pPr>
              <w:ind w:firstLine="0"/>
              <w:rPr>
                <w:rFonts w:ascii="Times New Roman" w:eastAsia="Times New Roman" w:hAnsi="Times New Roman" w:cs="Times New Roman"/>
                <w:sz w:val="20"/>
                <w:szCs w:val="20"/>
              </w:rPr>
            </w:pPr>
            <w:r w:rsidRPr="00533914">
              <w:rPr>
                <w:rFonts w:ascii="Times New Roman" w:hAnsi="Times New Roman" w:cs="Times New Roman"/>
                <w:bCs/>
                <w:sz w:val="22"/>
                <w:szCs w:val="22"/>
              </w:rPr>
              <w:lastRenderedPageBreak/>
              <w:t>Поставщик:</w:t>
            </w:r>
            <w:r w:rsidR="00533914" w:rsidRPr="00533914">
              <w:rPr>
                <w:rFonts w:ascii="Times New Roman" w:hAnsi="Times New Roman" w:cs="Times New Roman"/>
                <w:bCs/>
                <w:sz w:val="22"/>
                <w:szCs w:val="22"/>
              </w:rPr>
              <w:t xml:space="preserve"> </w:t>
            </w:r>
          </w:p>
          <w:p w14:paraId="6291D9C0" w14:textId="77777777" w:rsidR="00662E93" w:rsidRPr="00CB0163" w:rsidRDefault="00662E93" w:rsidP="00B513FD">
            <w:pPr>
              <w:ind w:firstLine="0"/>
              <w:rPr>
                <w:rFonts w:ascii="Times New Roman" w:eastAsia="Times New Roman" w:hAnsi="Times New Roman" w:cs="Times New Roman"/>
                <w:sz w:val="20"/>
                <w:szCs w:val="20"/>
              </w:rPr>
            </w:pPr>
          </w:p>
          <w:p w14:paraId="105B90EA" w14:textId="77777777" w:rsidR="00662E93" w:rsidRPr="00CB0163" w:rsidRDefault="00662E93" w:rsidP="00B513FD">
            <w:pPr>
              <w:ind w:firstLine="0"/>
              <w:rPr>
                <w:rFonts w:ascii="Times New Roman" w:eastAsia="Times New Roman" w:hAnsi="Times New Roman" w:cs="Times New Roman"/>
              </w:rPr>
            </w:pPr>
          </w:p>
          <w:p w14:paraId="23D325A5" w14:textId="77777777" w:rsidR="00662E93" w:rsidRDefault="00662E93" w:rsidP="00B513FD">
            <w:pPr>
              <w:ind w:firstLine="0"/>
              <w:rPr>
                <w:rFonts w:ascii="Times New Roman" w:eastAsia="Times New Roman" w:hAnsi="Times New Roman" w:cs="Times New Roman"/>
              </w:rPr>
            </w:pPr>
          </w:p>
          <w:p w14:paraId="7657ED1A" w14:textId="77777777" w:rsidR="00D7610C" w:rsidRDefault="00D7610C" w:rsidP="00B513FD">
            <w:pPr>
              <w:ind w:firstLine="0"/>
              <w:rPr>
                <w:rFonts w:ascii="Times New Roman" w:eastAsia="Times New Roman" w:hAnsi="Times New Roman" w:cs="Times New Roman"/>
              </w:rPr>
            </w:pPr>
          </w:p>
          <w:p w14:paraId="262FE732" w14:textId="77777777" w:rsidR="00D7610C" w:rsidRDefault="00D7610C" w:rsidP="00B513FD">
            <w:pPr>
              <w:ind w:firstLine="0"/>
              <w:rPr>
                <w:rFonts w:ascii="Times New Roman" w:eastAsia="Times New Roman" w:hAnsi="Times New Roman" w:cs="Times New Roman"/>
              </w:rPr>
            </w:pPr>
          </w:p>
          <w:p w14:paraId="66A83266" w14:textId="77777777" w:rsidR="004B6E5F" w:rsidRDefault="004B6E5F" w:rsidP="00B513FD">
            <w:pPr>
              <w:ind w:firstLine="0"/>
              <w:rPr>
                <w:rFonts w:ascii="Times New Roman" w:eastAsia="Times New Roman" w:hAnsi="Times New Roman" w:cs="Times New Roman"/>
              </w:rPr>
            </w:pPr>
          </w:p>
          <w:p w14:paraId="3BF01F5D" w14:textId="77777777" w:rsidR="004B6E5F" w:rsidRDefault="004B6E5F" w:rsidP="00B513FD">
            <w:pPr>
              <w:ind w:firstLine="0"/>
              <w:rPr>
                <w:rFonts w:ascii="Times New Roman" w:eastAsia="Times New Roman" w:hAnsi="Times New Roman" w:cs="Times New Roman"/>
              </w:rPr>
            </w:pPr>
          </w:p>
          <w:p w14:paraId="668877A1" w14:textId="77777777" w:rsidR="004B6E5F" w:rsidRDefault="004B6E5F" w:rsidP="00B513FD">
            <w:pPr>
              <w:ind w:firstLine="0"/>
              <w:rPr>
                <w:rFonts w:ascii="Times New Roman" w:eastAsia="Times New Roman" w:hAnsi="Times New Roman" w:cs="Times New Roman"/>
              </w:rPr>
            </w:pPr>
          </w:p>
          <w:p w14:paraId="01DDA413" w14:textId="77777777" w:rsidR="004B6E5F" w:rsidRDefault="004B6E5F" w:rsidP="00B513FD">
            <w:pPr>
              <w:ind w:firstLine="0"/>
              <w:rPr>
                <w:rFonts w:ascii="Times New Roman" w:eastAsia="Times New Roman" w:hAnsi="Times New Roman" w:cs="Times New Roman"/>
              </w:rPr>
            </w:pPr>
          </w:p>
          <w:p w14:paraId="348BD070" w14:textId="77777777" w:rsidR="004B6E5F" w:rsidRDefault="004B6E5F" w:rsidP="00B513FD">
            <w:pPr>
              <w:ind w:firstLine="0"/>
              <w:rPr>
                <w:rFonts w:ascii="Times New Roman" w:eastAsia="Times New Roman" w:hAnsi="Times New Roman" w:cs="Times New Roman"/>
              </w:rPr>
            </w:pPr>
          </w:p>
          <w:p w14:paraId="04A07E38" w14:textId="77777777" w:rsidR="004B6E5F" w:rsidRDefault="004B6E5F" w:rsidP="00B513FD">
            <w:pPr>
              <w:ind w:firstLine="0"/>
              <w:rPr>
                <w:rFonts w:ascii="Times New Roman" w:eastAsia="Times New Roman" w:hAnsi="Times New Roman" w:cs="Times New Roman"/>
              </w:rPr>
            </w:pPr>
          </w:p>
          <w:p w14:paraId="358A847A" w14:textId="77777777" w:rsidR="004B6E5F" w:rsidRDefault="004B6E5F" w:rsidP="00B513FD">
            <w:pPr>
              <w:ind w:firstLine="0"/>
              <w:rPr>
                <w:rFonts w:ascii="Times New Roman" w:eastAsia="Times New Roman" w:hAnsi="Times New Roman" w:cs="Times New Roman"/>
              </w:rPr>
            </w:pPr>
          </w:p>
          <w:p w14:paraId="5D64B769" w14:textId="77777777" w:rsidR="004B6E5F" w:rsidRDefault="004B6E5F" w:rsidP="00B513FD">
            <w:pPr>
              <w:ind w:firstLine="0"/>
              <w:rPr>
                <w:rFonts w:ascii="Times New Roman" w:eastAsia="Times New Roman" w:hAnsi="Times New Roman" w:cs="Times New Roman"/>
              </w:rPr>
            </w:pPr>
          </w:p>
          <w:p w14:paraId="6CE6CDF0" w14:textId="77777777" w:rsidR="004B6E5F" w:rsidRDefault="004B6E5F" w:rsidP="00B513FD">
            <w:pPr>
              <w:ind w:firstLine="0"/>
              <w:rPr>
                <w:rFonts w:ascii="Times New Roman" w:eastAsia="Times New Roman" w:hAnsi="Times New Roman" w:cs="Times New Roman"/>
              </w:rPr>
            </w:pPr>
          </w:p>
          <w:p w14:paraId="182594D7" w14:textId="77777777" w:rsidR="004B6E5F" w:rsidRDefault="004B6E5F" w:rsidP="00B513FD">
            <w:pPr>
              <w:ind w:firstLine="0"/>
              <w:rPr>
                <w:rFonts w:ascii="Times New Roman" w:eastAsia="Times New Roman" w:hAnsi="Times New Roman" w:cs="Times New Roman"/>
              </w:rPr>
            </w:pPr>
          </w:p>
          <w:p w14:paraId="458EB3A1" w14:textId="77777777" w:rsidR="004B6E5F" w:rsidRDefault="004B6E5F" w:rsidP="00B513FD">
            <w:pPr>
              <w:ind w:firstLine="0"/>
              <w:rPr>
                <w:rFonts w:ascii="Times New Roman" w:eastAsia="Times New Roman" w:hAnsi="Times New Roman" w:cs="Times New Roman"/>
              </w:rPr>
            </w:pPr>
          </w:p>
          <w:p w14:paraId="7715595C" w14:textId="77777777" w:rsidR="004B6E5F" w:rsidRDefault="004B6E5F" w:rsidP="00B513FD">
            <w:pPr>
              <w:ind w:firstLine="0"/>
              <w:rPr>
                <w:rFonts w:ascii="Times New Roman" w:eastAsia="Times New Roman" w:hAnsi="Times New Roman" w:cs="Times New Roman"/>
              </w:rPr>
            </w:pPr>
          </w:p>
          <w:p w14:paraId="15B802B0" w14:textId="77777777" w:rsidR="004B6E5F" w:rsidRDefault="004B6E5F" w:rsidP="00B513FD">
            <w:pPr>
              <w:ind w:firstLine="0"/>
              <w:rPr>
                <w:rFonts w:ascii="Times New Roman" w:eastAsia="Times New Roman" w:hAnsi="Times New Roman" w:cs="Times New Roman"/>
              </w:rPr>
            </w:pPr>
          </w:p>
          <w:p w14:paraId="2ADA8442" w14:textId="77777777" w:rsidR="004B6E5F" w:rsidRDefault="004B6E5F" w:rsidP="00B513FD">
            <w:pPr>
              <w:ind w:firstLine="0"/>
              <w:rPr>
                <w:rFonts w:ascii="Times New Roman" w:eastAsia="Times New Roman" w:hAnsi="Times New Roman" w:cs="Times New Roman"/>
              </w:rPr>
            </w:pPr>
          </w:p>
          <w:p w14:paraId="4512ACA9" w14:textId="77777777" w:rsidR="004B6E5F" w:rsidRDefault="004B6E5F" w:rsidP="00B513FD">
            <w:pPr>
              <w:ind w:firstLine="0"/>
              <w:rPr>
                <w:rFonts w:ascii="Times New Roman" w:eastAsia="Times New Roman" w:hAnsi="Times New Roman" w:cs="Times New Roman"/>
              </w:rPr>
            </w:pPr>
          </w:p>
          <w:p w14:paraId="7CFF00AE" w14:textId="77777777" w:rsidR="004B6E5F" w:rsidRDefault="004B6E5F" w:rsidP="00B513FD">
            <w:pPr>
              <w:ind w:firstLine="0"/>
              <w:rPr>
                <w:rFonts w:ascii="Times New Roman" w:eastAsia="Times New Roman" w:hAnsi="Times New Roman" w:cs="Times New Roman"/>
              </w:rPr>
            </w:pPr>
          </w:p>
          <w:p w14:paraId="29C838BE" w14:textId="77777777" w:rsidR="004B6E5F" w:rsidRDefault="004B6E5F" w:rsidP="00B513FD">
            <w:pPr>
              <w:ind w:firstLine="0"/>
              <w:rPr>
                <w:rFonts w:ascii="Times New Roman" w:eastAsia="Times New Roman" w:hAnsi="Times New Roman" w:cs="Times New Roman"/>
              </w:rPr>
            </w:pPr>
          </w:p>
          <w:p w14:paraId="16C5409C" w14:textId="77777777" w:rsidR="00D7610C" w:rsidRDefault="00D7610C" w:rsidP="00B513FD">
            <w:pPr>
              <w:ind w:firstLine="0"/>
              <w:rPr>
                <w:rFonts w:ascii="Times New Roman" w:eastAsia="Times New Roman" w:hAnsi="Times New Roman" w:cs="Times New Roman"/>
              </w:rPr>
            </w:pPr>
          </w:p>
          <w:p w14:paraId="284C532D" w14:textId="77777777" w:rsidR="00D7610C" w:rsidRPr="00D7610C" w:rsidRDefault="00D7610C" w:rsidP="00B513FD">
            <w:pPr>
              <w:ind w:firstLine="0"/>
              <w:rPr>
                <w:rFonts w:ascii="Times New Roman" w:eastAsia="Times New Roman" w:hAnsi="Times New Roman" w:cs="Times New Roman"/>
              </w:rPr>
            </w:pPr>
          </w:p>
          <w:p w14:paraId="64745E66" w14:textId="2B44D702" w:rsidR="00662E93" w:rsidRPr="00533914" w:rsidRDefault="00662E93" w:rsidP="00B513FD">
            <w:pPr>
              <w:ind w:firstLine="0"/>
              <w:rPr>
                <w:rFonts w:ascii="Times New Roman" w:eastAsia="Times New Roman" w:hAnsi="Times New Roman" w:cs="Times New Roman"/>
              </w:rPr>
            </w:pPr>
            <w:r w:rsidRPr="00533914">
              <w:rPr>
                <w:rFonts w:ascii="Times New Roman" w:eastAsia="Times New Roman" w:hAnsi="Times New Roman" w:cs="Times New Roman"/>
                <w:sz w:val="22"/>
                <w:szCs w:val="22"/>
              </w:rPr>
              <w:t>___________________ /</w:t>
            </w:r>
            <w:r w:rsidR="00D7610C">
              <w:rPr>
                <w:rFonts w:ascii="Times New Roman" w:eastAsia="Times New Roman" w:hAnsi="Times New Roman" w:cs="Times New Roman"/>
                <w:sz w:val="22"/>
                <w:szCs w:val="22"/>
              </w:rPr>
              <w:t xml:space="preserve"> </w:t>
            </w:r>
            <w:r w:rsidR="004B6E5F">
              <w:rPr>
                <w:rFonts w:ascii="Times New Roman" w:eastAsia="Times New Roman" w:hAnsi="Times New Roman" w:cs="Times New Roman"/>
                <w:sz w:val="22"/>
                <w:szCs w:val="22"/>
              </w:rPr>
              <w:t xml:space="preserve">                   </w:t>
            </w:r>
            <w:r w:rsidR="00D7610C" w:rsidRPr="00533914">
              <w:rPr>
                <w:rFonts w:ascii="Times New Roman" w:eastAsia="Times New Roman" w:hAnsi="Times New Roman" w:cs="Times New Roman"/>
                <w:sz w:val="22"/>
                <w:szCs w:val="22"/>
              </w:rPr>
              <w:t xml:space="preserve"> </w:t>
            </w:r>
            <w:r w:rsidRPr="00533914">
              <w:rPr>
                <w:rFonts w:ascii="Times New Roman" w:eastAsia="Times New Roman" w:hAnsi="Times New Roman" w:cs="Times New Roman"/>
                <w:sz w:val="22"/>
                <w:szCs w:val="22"/>
              </w:rPr>
              <w:t>/</w:t>
            </w:r>
          </w:p>
          <w:p w14:paraId="5F565DF2" w14:textId="77777777" w:rsidR="00662E93" w:rsidRPr="00533914" w:rsidRDefault="00662E93" w:rsidP="00B513FD">
            <w:pPr>
              <w:ind w:firstLine="0"/>
              <w:rPr>
                <w:rFonts w:ascii="Times New Roman" w:eastAsia="Times New Roman" w:hAnsi="Times New Roman" w:cs="Times New Roman"/>
                <w:bCs/>
              </w:rPr>
            </w:pPr>
            <w:r w:rsidRPr="00533914">
              <w:rPr>
                <w:rFonts w:ascii="Times New Roman" w:eastAsia="Times New Roman" w:hAnsi="Times New Roman" w:cs="Times New Roman"/>
                <w:bCs/>
                <w:sz w:val="22"/>
                <w:szCs w:val="22"/>
              </w:rPr>
              <w:t>м.п.</w:t>
            </w:r>
          </w:p>
          <w:p w14:paraId="0F5F0687" w14:textId="77777777" w:rsidR="001F6043" w:rsidRPr="00533914" w:rsidRDefault="001F6043" w:rsidP="00B513FD">
            <w:pPr>
              <w:ind w:firstLine="0"/>
              <w:rPr>
                <w:rFonts w:ascii="Times New Roman" w:hAnsi="Times New Roman" w:cs="Times New Roman"/>
              </w:rPr>
            </w:pPr>
          </w:p>
        </w:tc>
      </w:tr>
    </w:tbl>
    <w:p w14:paraId="0B52990E" w14:textId="77777777" w:rsidR="00D7610C" w:rsidRDefault="00D7610C" w:rsidP="005155A0">
      <w:pPr>
        <w:ind w:firstLine="0"/>
        <w:rPr>
          <w:rFonts w:ascii="Times New Roman" w:eastAsia="Times New Roman" w:hAnsi="Times New Roman" w:cs="Times New Roman"/>
          <w:sz w:val="22"/>
          <w:szCs w:val="22"/>
        </w:rPr>
      </w:pPr>
    </w:p>
    <w:p w14:paraId="7AC65B57" w14:textId="77777777" w:rsidR="005155A0" w:rsidRDefault="005155A0" w:rsidP="005155A0">
      <w:pPr>
        <w:ind w:firstLine="0"/>
        <w:rPr>
          <w:rFonts w:ascii="Times New Roman" w:eastAsia="Times New Roman" w:hAnsi="Times New Roman" w:cs="Times New Roman"/>
          <w:sz w:val="22"/>
          <w:szCs w:val="22"/>
        </w:rPr>
      </w:pPr>
    </w:p>
    <w:p w14:paraId="26AB0DB8" w14:textId="77777777" w:rsidR="005155A0" w:rsidRDefault="005155A0" w:rsidP="005155A0">
      <w:pPr>
        <w:ind w:firstLine="0"/>
        <w:rPr>
          <w:rFonts w:ascii="Times New Roman" w:eastAsia="Times New Roman" w:hAnsi="Times New Roman" w:cs="Times New Roman"/>
          <w:sz w:val="22"/>
          <w:szCs w:val="22"/>
        </w:rPr>
      </w:pPr>
    </w:p>
    <w:p w14:paraId="0B3A2217" w14:textId="77777777" w:rsidR="005155A0" w:rsidRDefault="005155A0" w:rsidP="005155A0">
      <w:pPr>
        <w:ind w:firstLine="0"/>
        <w:rPr>
          <w:rFonts w:ascii="Times New Roman" w:eastAsia="Times New Roman" w:hAnsi="Times New Roman" w:cs="Times New Roman"/>
          <w:sz w:val="22"/>
          <w:szCs w:val="22"/>
        </w:rPr>
      </w:pPr>
    </w:p>
    <w:p w14:paraId="503A8274" w14:textId="77777777" w:rsidR="005155A0" w:rsidRDefault="005155A0" w:rsidP="005155A0">
      <w:pPr>
        <w:ind w:firstLine="0"/>
        <w:rPr>
          <w:rFonts w:ascii="Times New Roman" w:eastAsia="Times New Roman" w:hAnsi="Times New Roman" w:cs="Times New Roman"/>
          <w:sz w:val="22"/>
          <w:szCs w:val="22"/>
        </w:rPr>
      </w:pPr>
    </w:p>
    <w:p w14:paraId="6FAB7B86" w14:textId="77777777" w:rsidR="005155A0" w:rsidRDefault="005155A0" w:rsidP="005155A0">
      <w:pPr>
        <w:ind w:firstLine="0"/>
        <w:rPr>
          <w:rFonts w:ascii="Times New Roman" w:eastAsia="Times New Roman" w:hAnsi="Times New Roman" w:cs="Times New Roman"/>
          <w:sz w:val="22"/>
          <w:szCs w:val="22"/>
        </w:rPr>
      </w:pPr>
    </w:p>
    <w:p w14:paraId="20AEA64A" w14:textId="77777777" w:rsidR="005155A0" w:rsidRDefault="005155A0" w:rsidP="005155A0">
      <w:pPr>
        <w:ind w:firstLine="0"/>
        <w:rPr>
          <w:rFonts w:ascii="Times New Roman" w:eastAsia="Times New Roman" w:hAnsi="Times New Roman" w:cs="Times New Roman"/>
          <w:sz w:val="22"/>
          <w:szCs w:val="22"/>
        </w:rPr>
      </w:pPr>
    </w:p>
    <w:p w14:paraId="672E19DB" w14:textId="77777777" w:rsidR="005155A0" w:rsidRDefault="005155A0" w:rsidP="005155A0">
      <w:pPr>
        <w:ind w:firstLine="0"/>
        <w:rPr>
          <w:rFonts w:ascii="Times New Roman" w:eastAsia="Times New Roman" w:hAnsi="Times New Roman" w:cs="Times New Roman"/>
          <w:sz w:val="22"/>
          <w:szCs w:val="22"/>
        </w:rPr>
      </w:pPr>
    </w:p>
    <w:p w14:paraId="6EA2D081" w14:textId="77777777" w:rsidR="005155A0" w:rsidRDefault="005155A0" w:rsidP="005155A0">
      <w:pPr>
        <w:ind w:firstLine="0"/>
        <w:rPr>
          <w:rFonts w:ascii="Times New Roman" w:eastAsia="Times New Roman" w:hAnsi="Times New Roman" w:cs="Times New Roman"/>
          <w:sz w:val="22"/>
          <w:szCs w:val="22"/>
        </w:rPr>
      </w:pPr>
    </w:p>
    <w:p w14:paraId="7725DEEB" w14:textId="77777777" w:rsidR="005155A0" w:rsidRDefault="005155A0" w:rsidP="005155A0">
      <w:pPr>
        <w:ind w:firstLine="0"/>
        <w:rPr>
          <w:rFonts w:ascii="Times New Roman" w:eastAsia="Times New Roman" w:hAnsi="Times New Roman" w:cs="Times New Roman"/>
          <w:sz w:val="22"/>
          <w:szCs w:val="22"/>
        </w:rPr>
      </w:pPr>
    </w:p>
    <w:p w14:paraId="02E5D988" w14:textId="77777777" w:rsidR="005155A0" w:rsidRDefault="005155A0" w:rsidP="005155A0">
      <w:pPr>
        <w:ind w:firstLine="0"/>
        <w:rPr>
          <w:rFonts w:ascii="Times New Roman" w:eastAsia="Times New Roman" w:hAnsi="Times New Roman" w:cs="Times New Roman"/>
          <w:sz w:val="22"/>
          <w:szCs w:val="22"/>
        </w:rPr>
      </w:pPr>
    </w:p>
    <w:p w14:paraId="46D6E922" w14:textId="77777777" w:rsidR="005155A0" w:rsidRDefault="005155A0" w:rsidP="005155A0">
      <w:pPr>
        <w:ind w:firstLine="0"/>
        <w:rPr>
          <w:rFonts w:ascii="Times New Roman" w:eastAsia="Times New Roman" w:hAnsi="Times New Roman" w:cs="Times New Roman"/>
          <w:sz w:val="22"/>
          <w:szCs w:val="22"/>
        </w:rPr>
      </w:pPr>
    </w:p>
    <w:p w14:paraId="3DBA9612" w14:textId="77777777" w:rsidR="005155A0" w:rsidRDefault="005155A0" w:rsidP="005155A0">
      <w:pPr>
        <w:ind w:firstLine="0"/>
        <w:rPr>
          <w:rFonts w:ascii="Times New Roman" w:eastAsia="Times New Roman" w:hAnsi="Times New Roman" w:cs="Times New Roman"/>
          <w:sz w:val="22"/>
          <w:szCs w:val="22"/>
        </w:rPr>
      </w:pPr>
    </w:p>
    <w:p w14:paraId="31BEBC1E" w14:textId="77777777" w:rsidR="001B5460" w:rsidRDefault="001B5460" w:rsidP="005155A0">
      <w:pPr>
        <w:ind w:firstLine="0"/>
        <w:rPr>
          <w:rFonts w:ascii="Times New Roman" w:eastAsia="Times New Roman" w:hAnsi="Times New Roman" w:cs="Times New Roman"/>
          <w:sz w:val="22"/>
          <w:szCs w:val="22"/>
        </w:rPr>
      </w:pPr>
    </w:p>
    <w:p w14:paraId="25700B37" w14:textId="77777777" w:rsidR="001B5460" w:rsidRDefault="001B5460" w:rsidP="005155A0">
      <w:pPr>
        <w:ind w:firstLine="0"/>
        <w:rPr>
          <w:rFonts w:ascii="Times New Roman" w:eastAsia="Times New Roman" w:hAnsi="Times New Roman" w:cs="Times New Roman"/>
          <w:sz w:val="22"/>
          <w:szCs w:val="22"/>
        </w:rPr>
      </w:pPr>
    </w:p>
    <w:p w14:paraId="63745DB0" w14:textId="77777777" w:rsidR="001B5460" w:rsidRDefault="001B5460" w:rsidP="005155A0">
      <w:pPr>
        <w:ind w:firstLine="0"/>
        <w:rPr>
          <w:rFonts w:ascii="Times New Roman" w:eastAsia="Times New Roman" w:hAnsi="Times New Roman" w:cs="Times New Roman"/>
          <w:sz w:val="22"/>
          <w:szCs w:val="22"/>
        </w:rPr>
      </w:pPr>
    </w:p>
    <w:p w14:paraId="7A411DC3" w14:textId="77777777" w:rsidR="00890D65" w:rsidRDefault="00890D65" w:rsidP="005155A0">
      <w:pPr>
        <w:ind w:firstLine="0"/>
        <w:rPr>
          <w:rFonts w:ascii="Times New Roman" w:eastAsia="Times New Roman" w:hAnsi="Times New Roman" w:cs="Times New Roman"/>
          <w:sz w:val="22"/>
          <w:szCs w:val="22"/>
        </w:rPr>
      </w:pPr>
    </w:p>
    <w:p w14:paraId="6CD79A9C" w14:textId="77777777" w:rsidR="00890D65" w:rsidRDefault="00890D65" w:rsidP="005155A0">
      <w:pPr>
        <w:ind w:firstLine="0"/>
        <w:rPr>
          <w:rFonts w:ascii="Times New Roman" w:eastAsia="Times New Roman" w:hAnsi="Times New Roman" w:cs="Times New Roman"/>
          <w:sz w:val="22"/>
          <w:szCs w:val="22"/>
        </w:rPr>
      </w:pPr>
    </w:p>
    <w:p w14:paraId="608907C8" w14:textId="77777777" w:rsidR="00890D65" w:rsidRDefault="00890D65" w:rsidP="005155A0">
      <w:pPr>
        <w:ind w:firstLine="0"/>
        <w:rPr>
          <w:rFonts w:ascii="Times New Roman" w:eastAsia="Times New Roman" w:hAnsi="Times New Roman" w:cs="Times New Roman"/>
          <w:sz w:val="22"/>
          <w:szCs w:val="22"/>
        </w:rPr>
      </w:pPr>
    </w:p>
    <w:p w14:paraId="03AFC1E8" w14:textId="77777777" w:rsidR="00890D65" w:rsidRDefault="00890D65" w:rsidP="005155A0">
      <w:pPr>
        <w:ind w:firstLine="0"/>
        <w:rPr>
          <w:rFonts w:ascii="Times New Roman" w:eastAsia="Times New Roman" w:hAnsi="Times New Roman" w:cs="Times New Roman"/>
          <w:sz w:val="22"/>
          <w:szCs w:val="22"/>
        </w:rPr>
      </w:pPr>
    </w:p>
    <w:p w14:paraId="2DE97880" w14:textId="77777777" w:rsidR="00890D65" w:rsidRDefault="00890D65" w:rsidP="005155A0">
      <w:pPr>
        <w:ind w:firstLine="0"/>
        <w:rPr>
          <w:rFonts w:ascii="Times New Roman" w:eastAsia="Times New Roman" w:hAnsi="Times New Roman" w:cs="Times New Roman"/>
          <w:sz w:val="22"/>
          <w:szCs w:val="22"/>
        </w:rPr>
      </w:pPr>
    </w:p>
    <w:p w14:paraId="2D1A1BA3" w14:textId="77777777" w:rsidR="001B5460" w:rsidRDefault="001B5460" w:rsidP="005155A0">
      <w:pPr>
        <w:ind w:firstLine="0"/>
        <w:rPr>
          <w:rFonts w:ascii="Times New Roman" w:eastAsia="Times New Roman" w:hAnsi="Times New Roman" w:cs="Times New Roman"/>
          <w:sz w:val="22"/>
          <w:szCs w:val="22"/>
        </w:rPr>
      </w:pPr>
    </w:p>
    <w:p w14:paraId="54E27C24" w14:textId="77777777" w:rsidR="001B5460" w:rsidRDefault="001B5460" w:rsidP="005155A0">
      <w:pPr>
        <w:ind w:firstLine="0"/>
        <w:rPr>
          <w:rFonts w:ascii="Times New Roman" w:eastAsia="Times New Roman" w:hAnsi="Times New Roman" w:cs="Times New Roman"/>
          <w:sz w:val="22"/>
          <w:szCs w:val="22"/>
        </w:rPr>
      </w:pPr>
    </w:p>
    <w:p w14:paraId="03EB5BFD" w14:textId="77777777" w:rsidR="001B5460" w:rsidRDefault="001B5460" w:rsidP="005155A0">
      <w:pPr>
        <w:ind w:firstLine="0"/>
        <w:rPr>
          <w:rFonts w:ascii="Times New Roman" w:eastAsia="Times New Roman" w:hAnsi="Times New Roman" w:cs="Times New Roman"/>
          <w:sz w:val="22"/>
          <w:szCs w:val="22"/>
        </w:rPr>
      </w:pPr>
    </w:p>
    <w:p w14:paraId="3A1BFD6B" w14:textId="77777777" w:rsidR="005155A0" w:rsidRDefault="005155A0" w:rsidP="005155A0">
      <w:pPr>
        <w:ind w:firstLine="0"/>
        <w:rPr>
          <w:rFonts w:ascii="Times New Roman" w:eastAsia="Times New Roman" w:hAnsi="Times New Roman" w:cs="Times New Roman"/>
          <w:sz w:val="20"/>
          <w:szCs w:val="20"/>
        </w:rPr>
      </w:pPr>
    </w:p>
    <w:p w14:paraId="5ED5B348" w14:textId="77777777" w:rsidR="00D7610C" w:rsidRDefault="00D7610C" w:rsidP="00B513FD">
      <w:pPr>
        <w:ind w:left="6480"/>
        <w:jc w:val="right"/>
        <w:rPr>
          <w:rFonts w:ascii="Times New Roman" w:eastAsia="Times New Roman" w:hAnsi="Times New Roman" w:cs="Times New Roman"/>
          <w:sz w:val="20"/>
          <w:szCs w:val="20"/>
        </w:rPr>
      </w:pPr>
    </w:p>
    <w:p w14:paraId="474BC0F3" w14:textId="77777777" w:rsidR="00D7610C" w:rsidRDefault="00D7610C" w:rsidP="00B513FD">
      <w:pPr>
        <w:ind w:left="6480"/>
        <w:jc w:val="right"/>
        <w:rPr>
          <w:rFonts w:ascii="Times New Roman" w:eastAsia="Times New Roman" w:hAnsi="Times New Roman" w:cs="Times New Roman"/>
          <w:sz w:val="20"/>
          <w:szCs w:val="20"/>
        </w:rPr>
      </w:pPr>
    </w:p>
    <w:p w14:paraId="4036046B" w14:textId="77777777" w:rsidR="00D7610C" w:rsidRDefault="00D7610C" w:rsidP="00B513FD">
      <w:pPr>
        <w:ind w:left="6480"/>
        <w:jc w:val="right"/>
        <w:rPr>
          <w:rFonts w:ascii="Times New Roman" w:eastAsia="Times New Roman" w:hAnsi="Times New Roman" w:cs="Times New Roman"/>
          <w:sz w:val="20"/>
          <w:szCs w:val="20"/>
        </w:rPr>
      </w:pPr>
    </w:p>
    <w:p w14:paraId="7354440D" w14:textId="77777777" w:rsidR="00D7610C" w:rsidRDefault="00D7610C" w:rsidP="00B513FD">
      <w:pPr>
        <w:ind w:left="6480"/>
        <w:jc w:val="right"/>
        <w:rPr>
          <w:rFonts w:ascii="Times New Roman" w:eastAsia="Times New Roman" w:hAnsi="Times New Roman" w:cs="Times New Roman"/>
          <w:sz w:val="20"/>
          <w:szCs w:val="20"/>
        </w:rPr>
      </w:pPr>
    </w:p>
    <w:p w14:paraId="02C395FF" w14:textId="77777777" w:rsidR="00D7610C" w:rsidRDefault="00D7610C" w:rsidP="00B513FD">
      <w:pPr>
        <w:ind w:left="6480"/>
        <w:jc w:val="right"/>
        <w:rPr>
          <w:rFonts w:ascii="Times New Roman" w:eastAsia="Times New Roman" w:hAnsi="Times New Roman" w:cs="Times New Roman"/>
          <w:sz w:val="20"/>
          <w:szCs w:val="20"/>
        </w:rPr>
      </w:pPr>
    </w:p>
    <w:p w14:paraId="245E0113" w14:textId="77777777" w:rsidR="00B56E45" w:rsidRPr="0058557E" w:rsidRDefault="00B56E45" w:rsidP="00B513FD">
      <w:pPr>
        <w:ind w:left="648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lastRenderedPageBreak/>
        <w:t>Приложение № 1</w:t>
      </w:r>
    </w:p>
    <w:p w14:paraId="455BFA8A" w14:textId="679E6140" w:rsidR="00D7610C" w:rsidRDefault="00585F32"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к К</w:t>
      </w:r>
      <w:r w:rsidR="00B56E45" w:rsidRPr="0058557E">
        <w:rPr>
          <w:rFonts w:ascii="Times New Roman" w:eastAsia="Times New Roman" w:hAnsi="Times New Roman" w:cs="Times New Roman"/>
          <w:sz w:val="20"/>
          <w:szCs w:val="20"/>
        </w:rPr>
        <w:t xml:space="preserve">онтракту </w:t>
      </w:r>
      <w:r w:rsidR="004547F9" w:rsidRPr="0058557E">
        <w:rPr>
          <w:rFonts w:ascii="Times New Roman" w:eastAsia="Times New Roman" w:hAnsi="Times New Roman" w:cs="Times New Roman"/>
          <w:sz w:val="20"/>
          <w:szCs w:val="20"/>
        </w:rPr>
        <w:t xml:space="preserve">№ </w:t>
      </w:r>
    </w:p>
    <w:p w14:paraId="74A7594B" w14:textId="77777777" w:rsidR="00B56E45" w:rsidRPr="0058557E" w:rsidRDefault="00B56E45" w:rsidP="00B513FD">
      <w:pPr>
        <w:ind w:left="5760"/>
        <w:jc w:val="right"/>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от «</w:t>
      </w:r>
      <w:r w:rsidR="00F637F0" w:rsidRPr="0058557E">
        <w:rPr>
          <w:rFonts w:ascii="Times New Roman" w:eastAsia="Times New Roman" w:hAnsi="Times New Roman" w:cs="Times New Roman"/>
          <w:sz w:val="20"/>
          <w:szCs w:val="20"/>
        </w:rPr>
        <w:t>_</w:t>
      </w:r>
      <w:r w:rsidR="00D7610C">
        <w:rPr>
          <w:rFonts w:ascii="Times New Roman" w:eastAsia="Times New Roman" w:hAnsi="Times New Roman" w:cs="Times New Roman"/>
          <w:sz w:val="20"/>
          <w:szCs w:val="20"/>
        </w:rPr>
        <w:t xml:space="preserve"> </w:t>
      </w:r>
      <w:r w:rsidR="00F637F0" w:rsidRPr="0058557E">
        <w:rPr>
          <w:rFonts w:ascii="Times New Roman" w:eastAsia="Times New Roman" w:hAnsi="Times New Roman" w:cs="Times New Roman"/>
          <w:sz w:val="20"/>
          <w:szCs w:val="20"/>
        </w:rPr>
        <w:t>_</w:t>
      </w:r>
      <w:r w:rsidRPr="0058557E">
        <w:rPr>
          <w:rFonts w:ascii="Times New Roman" w:eastAsia="Times New Roman" w:hAnsi="Times New Roman" w:cs="Times New Roman"/>
          <w:sz w:val="20"/>
          <w:szCs w:val="20"/>
        </w:rPr>
        <w:t xml:space="preserve">» </w:t>
      </w:r>
      <w:r w:rsidR="00EA02FA" w:rsidRPr="0058557E">
        <w:rPr>
          <w:rFonts w:ascii="Times New Roman" w:eastAsia="Times New Roman" w:hAnsi="Times New Roman" w:cs="Times New Roman"/>
          <w:sz w:val="20"/>
          <w:szCs w:val="20"/>
        </w:rPr>
        <w:t xml:space="preserve"> </w:t>
      </w:r>
      <w:r w:rsidR="00D7610C">
        <w:rPr>
          <w:rFonts w:ascii="Times New Roman" w:eastAsia="Times New Roman" w:hAnsi="Times New Roman" w:cs="Times New Roman"/>
          <w:sz w:val="20"/>
          <w:szCs w:val="20"/>
        </w:rPr>
        <w:t xml:space="preserve">                   </w:t>
      </w:r>
      <w:r w:rsidRPr="0058557E">
        <w:rPr>
          <w:rFonts w:ascii="Times New Roman" w:eastAsia="Times New Roman" w:hAnsi="Times New Roman" w:cs="Times New Roman"/>
          <w:sz w:val="20"/>
          <w:szCs w:val="20"/>
        </w:rPr>
        <w:t xml:space="preserve"> 202</w:t>
      </w:r>
      <w:r w:rsidR="00D7610C">
        <w:rPr>
          <w:rFonts w:ascii="Times New Roman" w:eastAsia="Times New Roman" w:hAnsi="Times New Roman" w:cs="Times New Roman"/>
          <w:sz w:val="20"/>
          <w:szCs w:val="20"/>
        </w:rPr>
        <w:t>6</w:t>
      </w:r>
      <w:r w:rsidRPr="0058557E">
        <w:rPr>
          <w:rFonts w:ascii="Times New Roman" w:eastAsia="Times New Roman" w:hAnsi="Times New Roman" w:cs="Times New Roman"/>
          <w:sz w:val="20"/>
          <w:szCs w:val="20"/>
        </w:rPr>
        <w:t xml:space="preserve"> г.</w:t>
      </w:r>
    </w:p>
    <w:p w14:paraId="5319984B" w14:textId="77777777" w:rsidR="00A07CE5" w:rsidRPr="0058557E" w:rsidRDefault="00A07CE5" w:rsidP="00B513FD">
      <w:pPr>
        <w:keepNext/>
        <w:tabs>
          <w:tab w:val="left" w:pos="567"/>
          <w:tab w:val="left" w:pos="4536"/>
        </w:tabs>
        <w:jc w:val="center"/>
        <w:outlineLvl w:val="3"/>
        <w:rPr>
          <w:rFonts w:ascii="Times New Roman" w:eastAsia="Times New Roman" w:hAnsi="Times New Roman" w:cs="Times New Roman"/>
          <w:b/>
          <w:sz w:val="20"/>
          <w:szCs w:val="20"/>
        </w:rPr>
      </w:pPr>
    </w:p>
    <w:p w14:paraId="17F44D71" w14:textId="77777777" w:rsidR="00B56E45" w:rsidRDefault="00B56E45" w:rsidP="00B513FD">
      <w:pPr>
        <w:keepNext/>
        <w:tabs>
          <w:tab w:val="left" w:pos="567"/>
          <w:tab w:val="left" w:pos="4536"/>
        </w:tabs>
        <w:jc w:val="center"/>
        <w:outlineLvl w:val="3"/>
        <w:rPr>
          <w:rFonts w:ascii="Times New Roman" w:eastAsia="Times New Roman" w:hAnsi="Times New Roman" w:cs="Times New Roman"/>
          <w:b/>
          <w:sz w:val="20"/>
          <w:szCs w:val="20"/>
        </w:rPr>
      </w:pPr>
      <w:r w:rsidRPr="0058557E">
        <w:rPr>
          <w:rFonts w:ascii="Times New Roman" w:eastAsia="Times New Roman" w:hAnsi="Times New Roman" w:cs="Times New Roman"/>
          <w:b/>
          <w:sz w:val="20"/>
          <w:szCs w:val="20"/>
        </w:rPr>
        <w:t xml:space="preserve">Спецификация </w:t>
      </w:r>
    </w:p>
    <w:p w14:paraId="7866C98D" w14:textId="77777777" w:rsidR="00A57E0A" w:rsidRPr="0058557E" w:rsidRDefault="00A57E0A" w:rsidP="00B513FD">
      <w:pPr>
        <w:keepNext/>
        <w:tabs>
          <w:tab w:val="left" w:pos="567"/>
          <w:tab w:val="left" w:pos="4536"/>
        </w:tabs>
        <w:jc w:val="center"/>
        <w:outlineLvl w:val="3"/>
        <w:rPr>
          <w:rFonts w:ascii="Times New Roman" w:eastAsia="Times New Roman" w:hAnsi="Times New Roman" w:cs="Times New Roman"/>
          <w:b/>
          <w:sz w:val="20"/>
          <w:szCs w:val="20"/>
        </w:rPr>
      </w:pPr>
    </w:p>
    <w:tbl>
      <w:tblPr>
        <w:tblW w:w="10745" w:type="dxa"/>
        <w:tblInd w:w="-714" w:type="dxa"/>
        <w:tblLayout w:type="fixed"/>
        <w:tblLook w:val="04A0" w:firstRow="1" w:lastRow="0" w:firstColumn="1" w:lastColumn="0" w:noHBand="0" w:noVBand="1"/>
      </w:tblPr>
      <w:tblGrid>
        <w:gridCol w:w="454"/>
        <w:gridCol w:w="2126"/>
        <w:gridCol w:w="4054"/>
        <w:gridCol w:w="709"/>
        <w:gridCol w:w="709"/>
        <w:gridCol w:w="1134"/>
        <w:gridCol w:w="1559"/>
      </w:tblGrid>
      <w:tr w:rsidR="0006346C" w:rsidRPr="0058557E" w14:paraId="5DB97708" w14:textId="77777777" w:rsidTr="005976DF">
        <w:trPr>
          <w:trHeight w:val="390"/>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1A4F1292" w14:textId="77777777" w:rsidR="0006346C" w:rsidRPr="0058557E" w:rsidRDefault="0006346C" w:rsidP="00B513FD">
            <w:pPr>
              <w:ind w:firstLine="0"/>
              <w:jc w:val="center"/>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w:t>
            </w:r>
          </w:p>
        </w:tc>
        <w:tc>
          <w:tcPr>
            <w:tcW w:w="2126" w:type="dxa"/>
            <w:tcBorders>
              <w:top w:val="single" w:sz="4" w:space="0" w:color="000000"/>
              <w:left w:val="nil"/>
              <w:bottom w:val="single" w:sz="4" w:space="0" w:color="000000"/>
              <w:right w:val="single" w:sz="4" w:space="0" w:color="auto"/>
            </w:tcBorders>
            <w:vAlign w:val="center"/>
            <w:hideMark/>
          </w:tcPr>
          <w:p w14:paraId="668837B0"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Наименование</w:t>
            </w:r>
          </w:p>
        </w:tc>
        <w:tc>
          <w:tcPr>
            <w:tcW w:w="4054" w:type="dxa"/>
            <w:tcBorders>
              <w:top w:val="single" w:sz="4" w:space="0" w:color="auto"/>
              <w:left w:val="single" w:sz="4" w:space="0" w:color="auto"/>
              <w:bottom w:val="single" w:sz="4" w:space="0" w:color="auto"/>
              <w:right w:val="single" w:sz="4" w:space="0" w:color="auto"/>
            </w:tcBorders>
          </w:tcPr>
          <w:p w14:paraId="12CD542D"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Характеристика товара</w:t>
            </w:r>
          </w:p>
        </w:tc>
        <w:tc>
          <w:tcPr>
            <w:tcW w:w="709" w:type="dxa"/>
            <w:tcBorders>
              <w:top w:val="single" w:sz="4" w:space="0" w:color="000000"/>
              <w:left w:val="single" w:sz="4" w:space="0" w:color="auto"/>
              <w:bottom w:val="single" w:sz="4" w:space="0" w:color="000000"/>
              <w:right w:val="single" w:sz="4" w:space="0" w:color="000000"/>
            </w:tcBorders>
            <w:vAlign w:val="center"/>
            <w:hideMark/>
          </w:tcPr>
          <w:p w14:paraId="6A22F1C6"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Ед. изм.</w:t>
            </w:r>
          </w:p>
        </w:tc>
        <w:tc>
          <w:tcPr>
            <w:tcW w:w="709" w:type="dxa"/>
            <w:tcBorders>
              <w:top w:val="single" w:sz="4" w:space="0" w:color="000000"/>
              <w:left w:val="nil"/>
              <w:bottom w:val="single" w:sz="4" w:space="0" w:color="000000"/>
              <w:right w:val="single" w:sz="4" w:space="0" w:color="000000"/>
            </w:tcBorders>
            <w:vAlign w:val="center"/>
            <w:hideMark/>
          </w:tcPr>
          <w:p w14:paraId="59A2384E"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Кол-во</w:t>
            </w:r>
          </w:p>
        </w:tc>
        <w:tc>
          <w:tcPr>
            <w:tcW w:w="1134" w:type="dxa"/>
            <w:tcBorders>
              <w:top w:val="single" w:sz="4" w:space="0" w:color="000000"/>
              <w:left w:val="nil"/>
              <w:bottom w:val="single" w:sz="4" w:space="0" w:color="000000"/>
              <w:right w:val="single" w:sz="4" w:space="0" w:color="000000"/>
            </w:tcBorders>
            <w:vAlign w:val="center"/>
            <w:hideMark/>
          </w:tcPr>
          <w:p w14:paraId="3F570072"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Цена</w:t>
            </w:r>
          </w:p>
        </w:tc>
        <w:tc>
          <w:tcPr>
            <w:tcW w:w="1559" w:type="dxa"/>
            <w:tcBorders>
              <w:top w:val="single" w:sz="4" w:space="0" w:color="000000"/>
              <w:left w:val="nil"/>
              <w:bottom w:val="single" w:sz="4" w:space="0" w:color="000000"/>
              <w:right w:val="single" w:sz="4" w:space="0" w:color="000000"/>
            </w:tcBorders>
            <w:vAlign w:val="center"/>
            <w:hideMark/>
          </w:tcPr>
          <w:p w14:paraId="07B8F5C7" w14:textId="77777777" w:rsidR="0006346C" w:rsidRPr="0058557E" w:rsidRDefault="0006346C" w:rsidP="002D46BC">
            <w:pPr>
              <w:ind w:firstLine="0"/>
              <w:rPr>
                <w:rFonts w:ascii="Times New Roman" w:eastAsia="Times New Roman" w:hAnsi="Times New Roman" w:cs="Times New Roman"/>
                <w:b/>
                <w:bCs/>
                <w:color w:val="000000"/>
                <w:sz w:val="20"/>
                <w:szCs w:val="20"/>
              </w:rPr>
            </w:pPr>
            <w:r w:rsidRPr="0058557E">
              <w:rPr>
                <w:rFonts w:ascii="Times New Roman" w:eastAsia="Times New Roman" w:hAnsi="Times New Roman" w:cs="Times New Roman"/>
                <w:b/>
                <w:bCs/>
                <w:color w:val="000000"/>
                <w:sz w:val="20"/>
                <w:szCs w:val="20"/>
              </w:rPr>
              <w:t>Сумма</w:t>
            </w:r>
          </w:p>
        </w:tc>
      </w:tr>
      <w:tr w:rsidR="005976DF" w:rsidRPr="005976DF" w14:paraId="22B73CC7" w14:textId="77777777" w:rsidTr="004B6E5F">
        <w:trPr>
          <w:trHeight w:val="50"/>
        </w:trPr>
        <w:tc>
          <w:tcPr>
            <w:tcW w:w="454" w:type="dxa"/>
            <w:tcBorders>
              <w:top w:val="nil"/>
              <w:left w:val="single" w:sz="4" w:space="0" w:color="000000"/>
              <w:bottom w:val="single" w:sz="4" w:space="0" w:color="000000"/>
              <w:right w:val="single" w:sz="4" w:space="0" w:color="000000"/>
            </w:tcBorders>
            <w:hideMark/>
          </w:tcPr>
          <w:p w14:paraId="2F186066" w14:textId="77777777" w:rsidR="005976DF" w:rsidRPr="0058557E" w:rsidRDefault="005976DF" w:rsidP="005976DF">
            <w:pPr>
              <w:ind w:firstLine="0"/>
              <w:rPr>
                <w:rFonts w:ascii="Times New Roman" w:eastAsia="Times New Roman" w:hAnsi="Times New Roman" w:cs="Times New Roman"/>
                <w:color w:val="000000"/>
                <w:sz w:val="20"/>
                <w:szCs w:val="20"/>
              </w:rPr>
            </w:pPr>
            <w:r w:rsidRPr="0058557E">
              <w:rPr>
                <w:rFonts w:ascii="Times New Roman" w:eastAsia="Times New Roman" w:hAnsi="Times New Roman" w:cs="Times New Roman"/>
                <w:color w:val="000000"/>
                <w:sz w:val="20"/>
                <w:szCs w:val="20"/>
              </w:rPr>
              <w:t>1</w:t>
            </w:r>
          </w:p>
        </w:tc>
        <w:tc>
          <w:tcPr>
            <w:tcW w:w="2126"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5536F182" w14:textId="4205D08E" w:rsidR="005976DF" w:rsidRPr="0058557E" w:rsidRDefault="005976DF" w:rsidP="005976DF">
            <w:pPr>
              <w:ind w:firstLine="0"/>
              <w:rPr>
                <w:rFonts w:ascii="Times New Roman" w:eastAsia="Times New Roman" w:hAnsi="Times New Roman" w:cs="Times New Roman"/>
                <w:color w:val="000000"/>
                <w:sz w:val="20"/>
                <w:szCs w:val="20"/>
              </w:rPr>
            </w:pPr>
          </w:p>
        </w:tc>
        <w:tc>
          <w:tcPr>
            <w:tcW w:w="4054" w:type="dxa"/>
            <w:tcBorders>
              <w:top w:val="single" w:sz="6" w:space="0" w:color="auto"/>
              <w:left w:val="single" w:sz="4" w:space="0" w:color="auto"/>
              <w:bottom w:val="single" w:sz="6" w:space="0" w:color="auto"/>
              <w:right w:val="single" w:sz="6" w:space="0" w:color="auto"/>
            </w:tcBorders>
            <w:shd w:val="solid" w:color="FFFFFF" w:fill="auto"/>
            <w:vAlign w:val="center"/>
          </w:tcPr>
          <w:p w14:paraId="37DBFADE" w14:textId="741EBE89"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single" w:sz="4" w:space="0" w:color="auto"/>
              <w:bottom w:val="single" w:sz="4" w:space="0" w:color="000000"/>
              <w:right w:val="single" w:sz="4" w:space="0" w:color="000000"/>
            </w:tcBorders>
          </w:tcPr>
          <w:p w14:paraId="0D33ED0B" w14:textId="266C1E4A" w:rsidR="005976DF" w:rsidRPr="0058557E" w:rsidRDefault="005976DF" w:rsidP="005976DF">
            <w:pPr>
              <w:ind w:firstLine="0"/>
              <w:rPr>
                <w:rFonts w:ascii="Times New Roman" w:eastAsia="Times New Roman" w:hAnsi="Times New Roman" w:cs="Times New Roman"/>
                <w:color w:val="000000"/>
                <w:sz w:val="20"/>
                <w:szCs w:val="20"/>
              </w:rPr>
            </w:pPr>
          </w:p>
        </w:tc>
        <w:tc>
          <w:tcPr>
            <w:tcW w:w="709" w:type="dxa"/>
            <w:tcBorders>
              <w:top w:val="single" w:sz="4" w:space="0" w:color="000000"/>
              <w:left w:val="nil"/>
              <w:bottom w:val="single" w:sz="4" w:space="0" w:color="000000"/>
              <w:right w:val="single" w:sz="4" w:space="0" w:color="000000"/>
            </w:tcBorders>
          </w:tcPr>
          <w:p w14:paraId="1C198309" w14:textId="2E5C4FBF" w:rsidR="005976DF" w:rsidRPr="005976DF" w:rsidRDefault="005976DF" w:rsidP="005976DF">
            <w:pPr>
              <w:ind w:firstLine="0"/>
              <w:rPr>
                <w:rFonts w:ascii="Times New Roman" w:eastAsia="Times New Roman" w:hAnsi="Times New Roman" w:cs="Times New Roman"/>
                <w:color w:val="000000"/>
                <w:sz w:val="20"/>
                <w:szCs w:val="20"/>
              </w:rPr>
            </w:pPr>
          </w:p>
        </w:tc>
        <w:tc>
          <w:tcPr>
            <w:tcW w:w="1134" w:type="dxa"/>
            <w:tcBorders>
              <w:top w:val="single" w:sz="4" w:space="0" w:color="000000"/>
              <w:left w:val="nil"/>
              <w:bottom w:val="single" w:sz="4" w:space="0" w:color="000000"/>
              <w:right w:val="single" w:sz="4" w:space="0" w:color="000000"/>
            </w:tcBorders>
            <w:vAlign w:val="center"/>
            <w:hideMark/>
          </w:tcPr>
          <w:p w14:paraId="19C4A10D" w14:textId="2F688E16" w:rsidR="005976DF" w:rsidRPr="005976DF" w:rsidRDefault="005976DF" w:rsidP="005976DF">
            <w:pPr>
              <w:ind w:firstLine="0"/>
              <w:jc w:val="left"/>
              <w:rPr>
                <w:rFonts w:ascii="Times New Roman" w:eastAsia="Times New Roman" w:hAnsi="Times New Roman" w:cs="Times New Roman"/>
                <w:color w:val="000000"/>
              </w:rPr>
            </w:pPr>
          </w:p>
        </w:tc>
        <w:tc>
          <w:tcPr>
            <w:tcW w:w="1559" w:type="dxa"/>
            <w:tcBorders>
              <w:top w:val="single" w:sz="4" w:space="0" w:color="000000"/>
              <w:left w:val="nil"/>
              <w:bottom w:val="single" w:sz="4" w:space="0" w:color="000000"/>
              <w:right w:val="single" w:sz="4" w:space="0" w:color="000000"/>
            </w:tcBorders>
            <w:vAlign w:val="center"/>
            <w:hideMark/>
          </w:tcPr>
          <w:p w14:paraId="27632CB7" w14:textId="591FA726" w:rsidR="005976DF" w:rsidRPr="005976DF" w:rsidRDefault="005976DF" w:rsidP="005976DF">
            <w:pPr>
              <w:ind w:firstLine="0"/>
              <w:jc w:val="left"/>
              <w:rPr>
                <w:rFonts w:ascii="Times New Roman" w:eastAsia="Times New Roman" w:hAnsi="Times New Roman" w:cs="Times New Roman"/>
                <w:color w:val="000000"/>
                <w:sz w:val="20"/>
                <w:szCs w:val="20"/>
              </w:rPr>
            </w:pPr>
          </w:p>
        </w:tc>
      </w:tr>
      <w:tr w:rsidR="0006346C" w:rsidRPr="0058557E" w14:paraId="7A641832" w14:textId="77777777" w:rsidTr="0006346C">
        <w:trPr>
          <w:trHeight w:val="285"/>
        </w:trPr>
        <w:tc>
          <w:tcPr>
            <w:tcW w:w="454" w:type="dxa"/>
            <w:tcBorders>
              <w:top w:val="single" w:sz="4" w:space="0" w:color="000000"/>
              <w:left w:val="single" w:sz="4" w:space="0" w:color="000000"/>
              <w:bottom w:val="single" w:sz="4" w:space="0" w:color="000000"/>
              <w:right w:val="single" w:sz="4" w:space="0" w:color="000000"/>
            </w:tcBorders>
          </w:tcPr>
          <w:p w14:paraId="66292861" w14:textId="77777777" w:rsidR="0006346C" w:rsidRPr="0058557E" w:rsidRDefault="0006346C" w:rsidP="00B513FD">
            <w:pPr>
              <w:rPr>
                <w:rFonts w:ascii="Times New Roman" w:eastAsia="Times New Roman" w:hAnsi="Times New Roman" w:cs="Times New Roman"/>
                <w:b/>
                <w:bCs/>
                <w:color w:val="000000"/>
                <w:sz w:val="20"/>
                <w:szCs w:val="20"/>
              </w:rPr>
            </w:pPr>
          </w:p>
        </w:tc>
        <w:tc>
          <w:tcPr>
            <w:tcW w:w="10291" w:type="dxa"/>
            <w:gridSpan w:val="6"/>
            <w:tcBorders>
              <w:left w:val="single" w:sz="4" w:space="0" w:color="auto"/>
              <w:bottom w:val="nil"/>
              <w:right w:val="single" w:sz="4" w:space="0" w:color="000000"/>
            </w:tcBorders>
          </w:tcPr>
          <w:p w14:paraId="53FF0B5F" w14:textId="77777777" w:rsidR="0006346C" w:rsidRPr="0058557E" w:rsidRDefault="0006346C" w:rsidP="00B513FD">
            <w:pPr>
              <w:ind w:firstLine="0"/>
              <w:rPr>
                <w:rFonts w:ascii="Times New Roman" w:eastAsia="Times New Roman" w:hAnsi="Times New Roman" w:cs="Times New Roman"/>
                <w:color w:val="000000"/>
                <w:sz w:val="20"/>
                <w:szCs w:val="20"/>
              </w:rPr>
            </w:pPr>
          </w:p>
        </w:tc>
      </w:tr>
    </w:tbl>
    <w:p w14:paraId="60C67A62" w14:textId="53783E3F" w:rsidR="00541957" w:rsidRPr="0058557E" w:rsidRDefault="0058557E" w:rsidP="0058557E">
      <w:pPr>
        <w:keepNext/>
        <w:tabs>
          <w:tab w:val="left" w:pos="567"/>
          <w:tab w:val="left" w:pos="4536"/>
        </w:tabs>
        <w:jc w:val="left"/>
        <w:outlineLvl w:val="3"/>
        <w:rPr>
          <w:rFonts w:ascii="Times New Roman" w:eastAsia="Times New Roman" w:hAnsi="Times New Roman" w:cs="Times New Roman"/>
          <w:sz w:val="20"/>
          <w:szCs w:val="20"/>
        </w:rPr>
      </w:pPr>
      <w:r w:rsidRPr="0058557E">
        <w:rPr>
          <w:rFonts w:ascii="Times New Roman" w:eastAsia="Times New Roman" w:hAnsi="Times New Roman" w:cs="Times New Roman"/>
          <w:sz w:val="20"/>
          <w:szCs w:val="20"/>
        </w:rPr>
        <w:t xml:space="preserve"> </w:t>
      </w:r>
      <w:r w:rsidR="001C52C6">
        <w:rPr>
          <w:rFonts w:ascii="Times New Roman" w:eastAsia="Times New Roman" w:hAnsi="Times New Roman" w:cs="Times New Roman"/>
          <w:sz w:val="20"/>
          <w:szCs w:val="20"/>
        </w:rPr>
        <w:t>Н</w:t>
      </w:r>
      <w:r w:rsidRPr="0058557E">
        <w:rPr>
          <w:rFonts w:ascii="Times New Roman" w:eastAsia="Times New Roman" w:hAnsi="Times New Roman" w:cs="Times New Roman"/>
          <w:sz w:val="20"/>
          <w:szCs w:val="20"/>
        </w:rPr>
        <w:t xml:space="preserve">а сумму </w:t>
      </w:r>
      <w:r w:rsidR="004B6E5F">
        <w:rPr>
          <w:rFonts w:ascii="Times New Roman" w:eastAsia="Times New Roman" w:hAnsi="Times New Roman" w:cs="Times New Roman"/>
          <w:sz w:val="20"/>
          <w:szCs w:val="20"/>
        </w:rPr>
        <w:t>_____</w:t>
      </w:r>
      <w:r w:rsidRPr="0058557E">
        <w:rPr>
          <w:rFonts w:ascii="Times New Roman" w:eastAsia="Times New Roman" w:hAnsi="Times New Roman" w:cs="Times New Roman"/>
          <w:sz w:val="20"/>
          <w:szCs w:val="20"/>
        </w:rPr>
        <w:t xml:space="preserve"> (</w:t>
      </w:r>
      <w:r w:rsidR="004B6E5F">
        <w:rPr>
          <w:rFonts w:ascii="Times New Roman" w:eastAsia="Times New Roman" w:hAnsi="Times New Roman" w:cs="Times New Roman"/>
          <w:sz w:val="20"/>
          <w:szCs w:val="20"/>
        </w:rPr>
        <w:t>___________</w:t>
      </w:r>
      <w:r w:rsidRPr="0058557E">
        <w:rPr>
          <w:rFonts w:ascii="Times New Roman" w:eastAsia="Times New Roman" w:hAnsi="Times New Roman" w:cs="Times New Roman"/>
          <w:sz w:val="20"/>
          <w:szCs w:val="20"/>
        </w:rPr>
        <w:t xml:space="preserve">) рублей </w:t>
      </w:r>
      <w:r w:rsidR="004B6E5F">
        <w:rPr>
          <w:rFonts w:ascii="Times New Roman" w:eastAsia="Times New Roman" w:hAnsi="Times New Roman" w:cs="Times New Roman"/>
          <w:sz w:val="20"/>
          <w:szCs w:val="20"/>
        </w:rPr>
        <w:t>____</w:t>
      </w:r>
      <w:r w:rsidRPr="0058557E">
        <w:rPr>
          <w:rFonts w:ascii="Times New Roman" w:eastAsia="Times New Roman" w:hAnsi="Times New Roman" w:cs="Times New Roman"/>
          <w:sz w:val="20"/>
          <w:szCs w:val="20"/>
        </w:rPr>
        <w:t xml:space="preserve"> копеек. НДС</w:t>
      </w:r>
      <w:r w:rsidR="00D7610C">
        <w:rPr>
          <w:rFonts w:ascii="Times New Roman" w:eastAsia="Times New Roman" w:hAnsi="Times New Roman" w:cs="Times New Roman"/>
          <w:sz w:val="20"/>
          <w:szCs w:val="20"/>
        </w:rPr>
        <w:t xml:space="preserve"> облагается/</w:t>
      </w:r>
      <w:r w:rsidRPr="0058557E">
        <w:rPr>
          <w:rFonts w:ascii="Times New Roman" w:eastAsia="Times New Roman" w:hAnsi="Times New Roman" w:cs="Times New Roman"/>
          <w:sz w:val="20"/>
          <w:szCs w:val="20"/>
        </w:rPr>
        <w:t xml:space="preserve"> не облагается</w:t>
      </w:r>
    </w:p>
    <w:tbl>
      <w:tblPr>
        <w:tblW w:w="9468" w:type="dxa"/>
        <w:tblInd w:w="5" w:type="dxa"/>
        <w:tblLayout w:type="fixed"/>
        <w:tblLook w:val="0000" w:firstRow="0" w:lastRow="0" w:firstColumn="0" w:lastColumn="0" w:noHBand="0" w:noVBand="0"/>
      </w:tblPr>
      <w:tblGrid>
        <w:gridCol w:w="4734"/>
        <w:gridCol w:w="4734"/>
      </w:tblGrid>
      <w:tr w:rsidR="00B56E45" w:rsidRPr="004F35F0" w14:paraId="27D3138F" w14:textId="77777777" w:rsidTr="001B5460">
        <w:tc>
          <w:tcPr>
            <w:tcW w:w="4734" w:type="dxa"/>
          </w:tcPr>
          <w:p w14:paraId="72066F36" w14:textId="77777777" w:rsidR="00B56E45" w:rsidRPr="004F35F0" w:rsidRDefault="00B56E45" w:rsidP="00B513FD">
            <w:pPr>
              <w:rPr>
                <w:rFonts w:ascii="Times New Roman" w:hAnsi="Times New Roman" w:cs="Times New Roman"/>
              </w:rPr>
            </w:pPr>
            <w:bookmarkStart w:id="62" w:name="_Hlk30150556"/>
            <w:r w:rsidRPr="004F35F0">
              <w:rPr>
                <w:rFonts w:ascii="Times New Roman" w:hAnsi="Times New Roman" w:cs="Times New Roman"/>
                <w:b/>
                <w:sz w:val="22"/>
                <w:szCs w:val="22"/>
              </w:rPr>
              <w:t>Заказчик:</w:t>
            </w:r>
          </w:p>
        </w:tc>
        <w:tc>
          <w:tcPr>
            <w:tcW w:w="4734" w:type="dxa"/>
          </w:tcPr>
          <w:p w14:paraId="7BE553F7" w14:textId="77777777" w:rsidR="00B56E45" w:rsidRPr="004F35F0" w:rsidRDefault="00B56E45" w:rsidP="00B513FD">
            <w:pPr>
              <w:rPr>
                <w:rFonts w:ascii="Times New Roman" w:hAnsi="Times New Roman" w:cs="Times New Roman"/>
                <w:b/>
              </w:rPr>
            </w:pPr>
            <w:r w:rsidRPr="004F35F0">
              <w:rPr>
                <w:rFonts w:ascii="Times New Roman" w:hAnsi="Times New Roman" w:cs="Times New Roman"/>
                <w:b/>
                <w:sz w:val="22"/>
                <w:szCs w:val="22"/>
              </w:rPr>
              <w:t xml:space="preserve">Поставщик: </w:t>
            </w:r>
          </w:p>
        </w:tc>
      </w:tr>
      <w:tr w:rsidR="00B56E45" w:rsidRPr="0058557E" w14:paraId="5EC8B6D4" w14:textId="77777777" w:rsidTr="001B5460">
        <w:tc>
          <w:tcPr>
            <w:tcW w:w="4734" w:type="dxa"/>
          </w:tcPr>
          <w:p w14:paraId="22C1AE52"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Директор ФГБУ «Государственный заповедник «Магаданский»»</w:t>
            </w:r>
          </w:p>
          <w:p w14:paraId="7B494612" w14:textId="77777777" w:rsidR="001B5460" w:rsidRPr="001B5460" w:rsidRDefault="001B5460" w:rsidP="001B5460">
            <w:pPr>
              <w:tabs>
                <w:tab w:val="left" w:pos="5184"/>
              </w:tabs>
              <w:ind w:right="-108" w:firstLine="0"/>
              <w:rPr>
                <w:rFonts w:ascii="Times New Roman" w:hAnsi="Times New Roman" w:cs="Times New Roman"/>
              </w:rPr>
            </w:pPr>
          </w:p>
          <w:p w14:paraId="451208EA" w14:textId="77777777" w:rsidR="001B5460" w:rsidRPr="001B5460" w:rsidRDefault="001B5460" w:rsidP="001B5460">
            <w:pPr>
              <w:tabs>
                <w:tab w:val="left" w:pos="5184"/>
              </w:tabs>
              <w:ind w:right="-108" w:firstLine="0"/>
              <w:rPr>
                <w:rFonts w:ascii="Times New Roman" w:hAnsi="Times New Roman" w:cs="Times New Roman"/>
              </w:rPr>
            </w:pPr>
            <w:r w:rsidRPr="001B5460">
              <w:rPr>
                <w:rFonts w:ascii="Times New Roman" w:hAnsi="Times New Roman" w:cs="Times New Roman"/>
                <w:sz w:val="22"/>
                <w:szCs w:val="22"/>
              </w:rPr>
              <w:t>_____________________ / Ю.Н. Чекалдин /</w:t>
            </w:r>
          </w:p>
          <w:p w14:paraId="46A659E5" w14:textId="77777777" w:rsidR="00B56E45" w:rsidRPr="004F35F0" w:rsidRDefault="00B56E45" w:rsidP="00B513FD">
            <w:pPr>
              <w:rPr>
                <w:rFonts w:ascii="Times New Roman" w:hAnsi="Times New Roman" w:cs="Times New Roman"/>
              </w:rPr>
            </w:pPr>
            <w:r w:rsidRPr="004F35F0">
              <w:rPr>
                <w:rFonts w:ascii="Times New Roman" w:hAnsi="Times New Roman" w:cs="Times New Roman"/>
                <w:bCs/>
                <w:sz w:val="22"/>
                <w:szCs w:val="22"/>
              </w:rPr>
              <w:t>м.п.</w:t>
            </w:r>
          </w:p>
        </w:tc>
        <w:tc>
          <w:tcPr>
            <w:tcW w:w="4734" w:type="dxa"/>
          </w:tcPr>
          <w:p w14:paraId="76D384D3" w14:textId="77777777" w:rsidR="00EA02FA" w:rsidRDefault="00EA02FA" w:rsidP="00B513FD">
            <w:pPr>
              <w:ind w:firstLine="0"/>
              <w:rPr>
                <w:rFonts w:ascii="Times New Roman" w:hAnsi="Times New Roman" w:cs="Times New Roman"/>
                <w:sz w:val="20"/>
                <w:szCs w:val="20"/>
              </w:rPr>
            </w:pPr>
          </w:p>
          <w:p w14:paraId="2B9B7C4E" w14:textId="77777777" w:rsidR="00D7610C" w:rsidRDefault="00D7610C" w:rsidP="00B513FD">
            <w:pPr>
              <w:ind w:firstLine="0"/>
              <w:rPr>
                <w:rFonts w:ascii="Times New Roman" w:hAnsi="Times New Roman" w:cs="Times New Roman"/>
                <w:sz w:val="20"/>
                <w:szCs w:val="20"/>
              </w:rPr>
            </w:pPr>
          </w:p>
          <w:p w14:paraId="06FC7450" w14:textId="77777777" w:rsidR="00D7610C" w:rsidRPr="0058557E" w:rsidRDefault="00D7610C" w:rsidP="00B513FD">
            <w:pPr>
              <w:ind w:firstLine="0"/>
              <w:rPr>
                <w:rFonts w:ascii="Times New Roman" w:hAnsi="Times New Roman" w:cs="Times New Roman"/>
                <w:sz w:val="20"/>
                <w:szCs w:val="20"/>
              </w:rPr>
            </w:pPr>
          </w:p>
          <w:p w14:paraId="0ED269CA" w14:textId="56D8C7BC" w:rsidR="001B5460" w:rsidRDefault="001B5460" w:rsidP="00B513FD">
            <w:pPr>
              <w:rPr>
                <w:rFonts w:ascii="Times New Roman" w:hAnsi="Times New Roman" w:cs="Times New Roman"/>
                <w:sz w:val="20"/>
                <w:szCs w:val="20"/>
              </w:rPr>
            </w:pPr>
            <w:r w:rsidRPr="001B5460">
              <w:rPr>
                <w:rFonts w:ascii="Times New Roman" w:hAnsi="Times New Roman" w:cs="Times New Roman"/>
                <w:sz w:val="20"/>
                <w:szCs w:val="20"/>
              </w:rPr>
              <w:t xml:space="preserve">__________________ / </w:t>
            </w:r>
            <w:r w:rsidR="004B6E5F">
              <w:rPr>
                <w:rFonts w:ascii="Times New Roman" w:hAnsi="Times New Roman" w:cs="Times New Roman"/>
                <w:sz w:val="20"/>
                <w:szCs w:val="20"/>
              </w:rPr>
              <w:t xml:space="preserve">             </w:t>
            </w:r>
            <w:r w:rsidRPr="001B5460">
              <w:rPr>
                <w:rFonts w:ascii="Times New Roman" w:hAnsi="Times New Roman" w:cs="Times New Roman"/>
                <w:sz w:val="20"/>
                <w:szCs w:val="20"/>
              </w:rPr>
              <w:t xml:space="preserve"> /</w:t>
            </w:r>
          </w:p>
          <w:p w14:paraId="0545B8A1" w14:textId="1D84E859" w:rsidR="00B56E45" w:rsidRPr="0058557E" w:rsidRDefault="00B56E45" w:rsidP="00B513FD">
            <w:pPr>
              <w:rPr>
                <w:rFonts w:ascii="Times New Roman" w:hAnsi="Times New Roman" w:cs="Times New Roman"/>
                <w:sz w:val="20"/>
                <w:szCs w:val="20"/>
              </w:rPr>
            </w:pPr>
            <w:r w:rsidRPr="0058557E">
              <w:rPr>
                <w:rFonts w:ascii="Times New Roman" w:hAnsi="Times New Roman" w:cs="Times New Roman"/>
                <w:sz w:val="20"/>
                <w:szCs w:val="20"/>
              </w:rPr>
              <w:t>м.п.</w:t>
            </w:r>
          </w:p>
        </w:tc>
      </w:tr>
    </w:tbl>
    <w:p w14:paraId="551AC1A6" w14:textId="77777777" w:rsidR="00B56E45" w:rsidRDefault="00B56E45" w:rsidP="00B513FD">
      <w:pPr>
        <w:rPr>
          <w:rFonts w:ascii="Times New Roman" w:hAnsi="Times New Roman" w:cs="Times New Roman"/>
          <w:sz w:val="22"/>
          <w:szCs w:val="22"/>
        </w:rPr>
      </w:pPr>
    </w:p>
    <w:bookmarkEnd w:id="62"/>
    <w:p w14:paraId="66FB0D69" w14:textId="77777777" w:rsidR="00B56E45" w:rsidRPr="004F35F0" w:rsidRDefault="00B56E45" w:rsidP="001B5460">
      <w:pPr>
        <w:ind w:firstLine="0"/>
        <w:rPr>
          <w:rFonts w:ascii="Times New Roman" w:hAnsi="Times New Roman" w:cs="Times New Roman"/>
          <w:sz w:val="22"/>
          <w:szCs w:val="22"/>
        </w:rPr>
      </w:pPr>
    </w:p>
    <w:sectPr w:rsidR="00B56E45" w:rsidRPr="004F35F0" w:rsidSect="001B5460">
      <w:pgSz w:w="11900" w:h="16800"/>
      <w:pgMar w:top="1135" w:right="800"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42A2" w14:textId="77777777" w:rsidR="005D09CC" w:rsidRDefault="005D09CC" w:rsidP="005E76A0">
      <w:r>
        <w:separator/>
      </w:r>
    </w:p>
  </w:endnote>
  <w:endnote w:type="continuationSeparator" w:id="0">
    <w:p w14:paraId="6B93D866" w14:textId="77777777" w:rsidR="005D09CC" w:rsidRDefault="005D09CC" w:rsidP="005E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4D48" w14:textId="77777777" w:rsidR="005D09CC" w:rsidRDefault="005D09CC" w:rsidP="005E76A0">
      <w:r>
        <w:separator/>
      </w:r>
    </w:p>
  </w:footnote>
  <w:footnote w:type="continuationSeparator" w:id="0">
    <w:p w14:paraId="2CC1067A" w14:textId="77777777" w:rsidR="005D09CC" w:rsidRDefault="005D09CC" w:rsidP="005E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EE3"/>
    <w:multiLevelType w:val="multilevel"/>
    <w:tmpl w:val="3386187E"/>
    <w:lvl w:ilvl="0">
      <w:start w:val="9"/>
      <w:numFmt w:val="decimal"/>
      <w:lvlText w:val="%1."/>
      <w:lvlJc w:val="left"/>
      <w:pPr>
        <w:ind w:left="360" w:hanging="360"/>
      </w:pPr>
      <w:rPr>
        <w:rFonts w:hint="default"/>
      </w:rPr>
    </w:lvl>
    <w:lvl w:ilvl="1">
      <w:start w:val="1"/>
      <w:numFmt w:val="decimal"/>
      <w:lvlText w:val="%1.%2."/>
      <w:lvlJc w:val="left"/>
      <w:pPr>
        <w:ind w:left="1047" w:hanging="36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386394">
    <w:abstractNumId w:val="0"/>
  </w:num>
  <w:num w:numId="2" w16cid:durableId="83473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76A0"/>
    <w:rsid w:val="00007A54"/>
    <w:rsid w:val="00011917"/>
    <w:rsid w:val="0001690A"/>
    <w:rsid w:val="00017818"/>
    <w:rsid w:val="00020EB8"/>
    <w:rsid w:val="00021411"/>
    <w:rsid w:val="000317D0"/>
    <w:rsid w:val="00033434"/>
    <w:rsid w:val="00037073"/>
    <w:rsid w:val="00037DF1"/>
    <w:rsid w:val="00040393"/>
    <w:rsid w:val="0005097A"/>
    <w:rsid w:val="000545AF"/>
    <w:rsid w:val="0006346C"/>
    <w:rsid w:val="000637C6"/>
    <w:rsid w:val="00063ED3"/>
    <w:rsid w:val="00066335"/>
    <w:rsid w:val="000663C2"/>
    <w:rsid w:val="00067E19"/>
    <w:rsid w:val="0007287D"/>
    <w:rsid w:val="00076121"/>
    <w:rsid w:val="000810C1"/>
    <w:rsid w:val="00083E3B"/>
    <w:rsid w:val="00090DD7"/>
    <w:rsid w:val="000922E0"/>
    <w:rsid w:val="0009299D"/>
    <w:rsid w:val="00094C7A"/>
    <w:rsid w:val="000A37D6"/>
    <w:rsid w:val="000A4141"/>
    <w:rsid w:val="000D105C"/>
    <w:rsid w:val="000D1A3F"/>
    <w:rsid w:val="000E0C0C"/>
    <w:rsid w:val="000E0C58"/>
    <w:rsid w:val="000E21E3"/>
    <w:rsid w:val="000E41F4"/>
    <w:rsid w:val="000E66F8"/>
    <w:rsid w:val="0010770A"/>
    <w:rsid w:val="001156BA"/>
    <w:rsid w:val="00123208"/>
    <w:rsid w:val="00123FBF"/>
    <w:rsid w:val="0012490B"/>
    <w:rsid w:val="0013316F"/>
    <w:rsid w:val="00140019"/>
    <w:rsid w:val="00141E3C"/>
    <w:rsid w:val="0015142A"/>
    <w:rsid w:val="00156B22"/>
    <w:rsid w:val="001575FD"/>
    <w:rsid w:val="001717FB"/>
    <w:rsid w:val="00192C09"/>
    <w:rsid w:val="001B5460"/>
    <w:rsid w:val="001B602C"/>
    <w:rsid w:val="001C2160"/>
    <w:rsid w:val="001C52C6"/>
    <w:rsid w:val="001C6F13"/>
    <w:rsid w:val="001D13E5"/>
    <w:rsid w:val="001F6043"/>
    <w:rsid w:val="00200533"/>
    <w:rsid w:val="002142DA"/>
    <w:rsid w:val="00225D15"/>
    <w:rsid w:val="00230DB5"/>
    <w:rsid w:val="00237E34"/>
    <w:rsid w:val="00243ADF"/>
    <w:rsid w:val="00244EDE"/>
    <w:rsid w:val="00270989"/>
    <w:rsid w:val="00270A00"/>
    <w:rsid w:val="002737B1"/>
    <w:rsid w:val="00281B18"/>
    <w:rsid w:val="002A6595"/>
    <w:rsid w:val="002B0AEF"/>
    <w:rsid w:val="002C57C6"/>
    <w:rsid w:val="002D46BC"/>
    <w:rsid w:val="002D7E0B"/>
    <w:rsid w:val="002E0B18"/>
    <w:rsid w:val="002E19AA"/>
    <w:rsid w:val="002F1972"/>
    <w:rsid w:val="00305851"/>
    <w:rsid w:val="00317443"/>
    <w:rsid w:val="00330DA9"/>
    <w:rsid w:val="003342C7"/>
    <w:rsid w:val="00337B42"/>
    <w:rsid w:val="00340A6A"/>
    <w:rsid w:val="0034252F"/>
    <w:rsid w:val="00360133"/>
    <w:rsid w:val="003617C2"/>
    <w:rsid w:val="003621D2"/>
    <w:rsid w:val="00364486"/>
    <w:rsid w:val="00385579"/>
    <w:rsid w:val="00392E17"/>
    <w:rsid w:val="003B7652"/>
    <w:rsid w:val="003D1142"/>
    <w:rsid w:val="003D13DD"/>
    <w:rsid w:val="003D6D0C"/>
    <w:rsid w:val="003D7852"/>
    <w:rsid w:val="003E10DC"/>
    <w:rsid w:val="003E4135"/>
    <w:rsid w:val="003F4E08"/>
    <w:rsid w:val="00401BBD"/>
    <w:rsid w:val="004041FE"/>
    <w:rsid w:val="004100E6"/>
    <w:rsid w:val="00410781"/>
    <w:rsid w:val="00412677"/>
    <w:rsid w:val="00413319"/>
    <w:rsid w:val="00425A08"/>
    <w:rsid w:val="004331A4"/>
    <w:rsid w:val="00433328"/>
    <w:rsid w:val="004347A3"/>
    <w:rsid w:val="00445CBA"/>
    <w:rsid w:val="00451030"/>
    <w:rsid w:val="004547F9"/>
    <w:rsid w:val="00456384"/>
    <w:rsid w:val="00465FD1"/>
    <w:rsid w:val="00477861"/>
    <w:rsid w:val="004824CF"/>
    <w:rsid w:val="0049699A"/>
    <w:rsid w:val="004A26A8"/>
    <w:rsid w:val="004A7C27"/>
    <w:rsid w:val="004B1BE5"/>
    <w:rsid w:val="004B4DEF"/>
    <w:rsid w:val="004B6E5F"/>
    <w:rsid w:val="004C5690"/>
    <w:rsid w:val="004C644A"/>
    <w:rsid w:val="004D0457"/>
    <w:rsid w:val="004E11A5"/>
    <w:rsid w:val="004E339E"/>
    <w:rsid w:val="004E35A3"/>
    <w:rsid w:val="004F14F8"/>
    <w:rsid w:val="004F32FE"/>
    <w:rsid w:val="004F35F0"/>
    <w:rsid w:val="004F4283"/>
    <w:rsid w:val="0050579E"/>
    <w:rsid w:val="00507E5B"/>
    <w:rsid w:val="00507EC0"/>
    <w:rsid w:val="005155A0"/>
    <w:rsid w:val="00520AE0"/>
    <w:rsid w:val="00521E06"/>
    <w:rsid w:val="00533914"/>
    <w:rsid w:val="00533E58"/>
    <w:rsid w:val="005358FA"/>
    <w:rsid w:val="00541957"/>
    <w:rsid w:val="00551474"/>
    <w:rsid w:val="005542EC"/>
    <w:rsid w:val="00556968"/>
    <w:rsid w:val="0056030F"/>
    <w:rsid w:val="00562D67"/>
    <w:rsid w:val="00570113"/>
    <w:rsid w:val="005820E4"/>
    <w:rsid w:val="0058557E"/>
    <w:rsid w:val="00585F32"/>
    <w:rsid w:val="00586D05"/>
    <w:rsid w:val="005976DF"/>
    <w:rsid w:val="005A0EEF"/>
    <w:rsid w:val="005A4949"/>
    <w:rsid w:val="005B304A"/>
    <w:rsid w:val="005B32D9"/>
    <w:rsid w:val="005B5FD1"/>
    <w:rsid w:val="005D09CC"/>
    <w:rsid w:val="005D1A67"/>
    <w:rsid w:val="005E1E2D"/>
    <w:rsid w:val="005E7503"/>
    <w:rsid w:val="005E76A0"/>
    <w:rsid w:val="005F0957"/>
    <w:rsid w:val="005F0FAD"/>
    <w:rsid w:val="005F1EA1"/>
    <w:rsid w:val="005F47E1"/>
    <w:rsid w:val="005F7A12"/>
    <w:rsid w:val="006000F8"/>
    <w:rsid w:val="00602E01"/>
    <w:rsid w:val="0060405C"/>
    <w:rsid w:val="00605383"/>
    <w:rsid w:val="00620449"/>
    <w:rsid w:val="00627070"/>
    <w:rsid w:val="006308ED"/>
    <w:rsid w:val="00630D12"/>
    <w:rsid w:val="00641C85"/>
    <w:rsid w:val="006436B3"/>
    <w:rsid w:val="00650D90"/>
    <w:rsid w:val="00651129"/>
    <w:rsid w:val="00662E93"/>
    <w:rsid w:val="006704AA"/>
    <w:rsid w:val="00681137"/>
    <w:rsid w:val="00690707"/>
    <w:rsid w:val="0069753D"/>
    <w:rsid w:val="006A2FD4"/>
    <w:rsid w:val="006A62F5"/>
    <w:rsid w:val="006A798B"/>
    <w:rsid w:val="006B120E"/>
    <w:rsid w:val="006B4C58"/>
    <w:rsid w:val="006C4B5F"/>
    <w:rsid w:val="006C550E"/>
    <w:rsid w:val="006C6888"/>
    <w:rsid w:val="006E26D1"/>
    <w:rsid w:val="006F1261"/>
    <w:rsid w:val="00720AD1"/>
    <w:rsid w:val="00724547"/>
    <w:rsid w:val="007278A6"/>
    <w:rsid w:val="00747CB1"/>
    <w:rsid w:val="00761619"/>
    <w:rsid w:val="00772595"/>
    <w:rsid w:val="00782037"/>
    <w:rsid w:val="00787CDF"/>
    <w:rsid w:val="00787F6A"/>
    <w:rsid w:val="00792DC1"/>
    <w:rsid w:val="007A77F3"/>
    <w:rsid w:val="007D1453"/>
    <w:rsid w:val="00816162"/>
    <w:rsid w:val="00817EB4"/>
    <w:rsid w:val="0083024E"/>
    <w:rsid w:val="00842261"/>
    <w:rsid w:val="00856AA8"/>
    <w:rsid w:val="0086142F"/>
    <w:rsid w:val="008635A4"/>
    <w:rsid w:val="00870AF1"/>
    <w:rsid w:val="0087618F"/>
    <w:rsid w:val="00877B7E"/>
    <w:rsid w:val="00881BF0"/>
    <w:rsid w:val="00890D65"/>
    <w:rsid w:val="00893219"/>
    <w:rsid w:val="00894658"/>
    <w:rsid w:val="008A28E4"/>
    <w:rsid w:val="008B25A8"/>
    <w:rsid w:val="008C4C5B"/>
    <w:rsid w:val="008C7F4F"/>
    <w:rsid w:val="008D79D7"/>
    <w:rsid w:val="008E75CC"/>
    <w:rsid w:val="008F2083"/>
    <w:rsid w:val="008F7D59"/>
    <w:rsid w:val="00912353"/>
    <w:rsid w:val="00922616"/>
    <w:rsid w:val="00922F6E"/>
    <w:rsid w:val="00932327"/>
    <w:rsid w:val="0093245B"/>
    <w:rsid w:val="0094324D"/>
    <w:rsid w:val="00947B02"/>
    <w:rsid w:val="0095437C"/>
    <w:rsid w:val="009672B6"/>
    <w:rsid w:val="00971677"/>
    <w:rsid w:val="00973CC5"/>
    <w:rsid w:val="00984302"/>
    <w:rsid w:val="009A3B25"/>
    <w:rsid w:val="009B0EFC"/>
    <w:rsid w:val="009B420C"/>
    <w:rsid w:val="009B511F"/>
    <w:rsid w:val="009D54FE"/>
    <w:rsid w:val="009D6ADC"/>
    <w:rsid w:val="009E2AF7"/>
    <w:rsid w:val="009F4880"/>
    <w:rsid w:val="00A04259"/>
    <w:rsid w:val="00A04737"/>
    <w:rsid w:val="00A05330"/>
    <w:rsid w:val="00A07CE5"/>
    <w:rsid w:val="00A109A4"/>
    <w:rsid w:val="00A219DF"/>
    <w:rsid w:val="00A22D67"/>
    <w:rsid w:val="00A319C7"/>
    <w:rsid w:val="00A353FE"/>
    <w:rsid w:val="00A4258E"/>
    <w:rsid w:val="00A51326"/>
    <w:rsid w:val="00A520B8"/>
    <w:rsid w:val="00A531CB"/>
    <w:rsid w:val="00A57E0A"/>
    <w:rsid w:val="00A634E5"/>
    <w:rsid w:val="00A842F2"/>
    <w:rsid w:val="00A95F8E"/>
    <w:rsid w:val="00A97C08"/>
    <w:rsid w:val="00AB1AC6"/>
    <w:rsid w:val="00AB2483"/>
    <w:rsid w:val="00AC1033"/>
    <w:rsid w:val="00AC515A"/>
    <w:rsid w:val="00AC7AEF"/>
    <w:rsid w:val="00AD4E44"/>
    <w:rsid w:val="00AD51CA"/>
    <w:rsid w:val="00AE1D4C"/>
    <w:rsid w:val="00B00D5B"/>
    <w:rsid w:val="00B05CC8"/>
    <w:rsid w:val="00B21739"/>
    <w:rsid w:val="00B45D91"/>
    <w:rsid w:val="00B513FD"/>
    <w:rsid w:val="00B52575"/>
    <w:rsid w:val="00B542E9"/>
    <w:rsid w:val="00B56E45"/>
    <w:rsid w:val="00B61E69"/>
    <w:rsid w:val="00B62F3A"/>
    <w:rsid w:val="00B65907"/>
    <w:rsid w:val="00B868BA"/>
    <w:rsid w:val="00B92CA3"/>
    <w:rsid w:val="00BB120D"/>
    <w:rsid w:val="00BB47F6"/>
    <w:rsid w:val="00BC3770"/>
    <w:rsid w:val="00BD6B7F"/>
    <w:rsid w:val="00BF4248"/>
    <w:rsid w:val="00BF4723"/>
    <w:rsid w:val="00C00CEF"/>
    <w:rsid w:val="00C063B0"/>
    <w:rsid w:val="00C111FA"/>
    <w:rsid w:val="00C211B2"/>
    <w:rsid w:val="00C307DC"/>
    <w:rsid w:val="00C30E02"/>
    <w:rsid w:val="00C34672"/>
    <w:rsid w:val="00C44E5C"/>
    <w:rsid w:val="00C63822"/>
    <w:rsid w:val="00C65070"/>
    <w:rsid w:val="00C77D51"/>
    <w:rsid w:val="00C86D11"/>
    <w:rsid w:val="00CA0BCC"/>
    <w:rsid w:val="00CA1507"/>
    <w:rsid w:val="00CA3CFF"/>
    <w:rsid w:val="00CA6211"/>
    <w:rsid w:val="00CB0163"/>
    <w:rsid w:val="00CB4C28"/>
    <w:rsid w:val="00CB7D8C"/>
    <w:rsid w:val="00CD6C65"/>
    <w:rsid w:val="00CD7EB7"/>
    <w:rsid w:val="00D008AE"/>
    <w:rsid w:val="00D22728"/>
    <w:rsid w:val="00D31CF5"/>
    <w:rsid w:val="00D34857"/>
    <w:rsid w:val="00D446EB"/>
    <w:rsid w:val="00D469CB"/>
    <w:rsid w:val="00D47247"/>
    <w:rsid w:val="00D531AE"/>
    <w:rsid w:val="00D53958"/>
    <w:rsid w:val="00D54678"/>
    <w:rsid w:val="00D56418"/>
    <w:rsid w:val="00D64B56"/>
    <w:rsid w:val="00D7610C"/>
    <w:rsid w:val="00D76436"/>
    <w:rsid w:val="00D83168"/>
    <w:rsid w:val="00D864CB"/>
    <w:rsid w:val="00D87FBF"/>
    <w:rsid w:val="00D95084"/>
    <w:rsid w:val="00D97689"/>
    <w:rsid w:val="00DA7A97"/>
    <w:rsid w:val="00DB49FA"/>
    <w:rsid w:val="00DB7CE3"/>
    <w:rsid w:val="00DC0B72"/>
    <w:rsid w:val="00DD3938"/>
    <w:rsid w:val="00DD7C74"/>
    <w:rsid w:val="00DE0F83"/>
    <w:rsid w:val="00DE3FC7"/>
    <w:rsid w:val="00DE6EB4"/>
    <w:rsid w:val="00E100DF"/>
    <w:rsid w:val="00E1723E"/>
    <w:rsid w:val="00E26277"/>
    <w:rsid w:val="00E47003"/>
    <w:rsid w:val="00E50EB7"/>
    <w:rsid w:val="00E6278F"/>
    <w:rsid w:val="00E633B0"/>
    <w:rsid w:val="00E723B2"/>
    <w:rsid w:val="00E77078"/>
    <w:rsid w:val="00E9646C"/>
    <w:rsid w:val="00EA02FA"/>
    <w:rsid w:val="00EB146B"/>
    <w:rsid w:val="00EB329A"/>
    <w:rsid w:val="00EB49A4"/>
    <w:rsid w:val="00EB5A83"/>
    <w:rsid w:val="00EC4E07"/>
    <w:rsid w:val="00ED0590"/>
    <w:rsid w:val="00ED403C"/>
    <w:rsid w:val="00EE7172"/>
    <w:rsid w:val="00EF64B0"/>
    <w:rsid w:val="00EF68E4"/>
    <w:rsid w:val="00F01238"/>
    <w:rsid w:val="00F015CF"/>
    <w:rsid w:val="00F03508"/>
    <w:rsid w:val="00F07236"/>
    <w:rsid w:val="00F321AB"/>
    <w:rsid w:val="00F421C2"/>
    <w:rsid w:val="00F43BB4"/>
    <w:rsid w:val="00F53179"/>
    <w:rsid w:val="00F60332"/>
    <w:rsid w:val="00F637F0"/>
    <w:rsid w:val="00F7094D"/>
    <w:rsid w:val="00F768E0"/>
    <w:rsid w:val="00F77153"/>
    <w:rsid w:val="00F81E5A"/>
    <w:rsid w:val="00F847EF"/>
    <w:rsid w:val="00F85E45"/>
    <w:rsid w:val="00F865F9"/>
    <w:rsid w:val="00F90E0E"/>
    <w:rsid w:val="00F937D2"/>
    <w:rsid w:val="00FA7AD6"/>
    <w:rsid w:val="00FB3694"/>
    <w:rsid w:val="00FB4E77"/>
    <w:rsid w:val="00FC3898"/>
    <w:rsid w:val="00FD1198"/>
    <w:rsid w:val="00FD137F"/>
    <w:rsid w:val="00FD1E8D"/>
    <w:rsid w:val="00FD60EB"/>
    <w:rsid w:val="00FD66F7"/>
    <w:rsid w:val="00FF0B7E"/>
    <w:rsid w:val="00FF1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7EA2"/>
  <w15:docId w15:val="{CE384FC6-983E-43F1-BA6D-5B97AC93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6A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5E76A0"/>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9D54FE"/>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D6D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76A0"/>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5E76A0"/>
    <w:rPr>
      <w:b/>
      <w:bCs/>
      <w:color w:val="26282F"/>
    </w:rPr>
  </w:style>
  <w:style w:type="character" w:customStyle="1" w:styleId="a4">
    <w:name w:val="Гипертекстовая ссылка"/>
    <w:basedOn w:val="a3"/>
    <w:uiPriority w:val="99"/>
    <w:rsid w:val="005E76A0"/>
    <w:rPr>
      <w:b w:val="0"/>
      <w:bCs w:val="0"/>
      <w:color w:val="106BBE"/>
    </w:rPr>
  </w:style>
  <w:style w:type="paragraph" w:customStyle="1" w:styleId="a5">
    <w:name w:val="Комментарий"/>
    <w:basedOn w:val="a"/>
    <w:next w:val="a"/>
    <w:uiPriority w:val="99"/>
    <w:rsid w:val="005E76A0"/>
    <w:pPr>
      <w:spacing w:before="75"/>
      <w:ind w:left="170" w:firstLine="0"/>
    </w:pPr>
    <w:rPr>
      <w:color w:val="353842"/>
    </w:rPr>
  </w:style>
  <w:style w:type="paragraph" w:customStyle="1" w:styleId="a6">
    <w:name w:val="Нормальный (таблица)"/>
    <w:basedOn w:val="a"/>
    <w:next w:val="a"/>
    <w:uiPriority w:val="99"/>
    <w:rsid w:val="005E76A0"/>
    <w:pPr>
      <w:ind w:firstLine="0"/>
    </w:pPr>
  </w:style>
  <w:style w:type="paragraph" w:customStyle="1" w:styleId="a7">
    <w:name w:val="Прижатый влево"/>
    <w:basedOn w:val="a"/>
    <w:next w:val="a"/>
    <w:uiPriority w:val="99"/>
    <w:rsid w:val="005E76A0"/>
    <w:pPr>
      <w:ind w:firstLine="0"/>
      <w:jc w:val="left"/>
    </w:pPr>
  </w:style>
  <w:style w:type="paragraph" w:styleId="a8">
    <w:name w:val="header"/>
    <w:basedOn w:val="a"/>
    <w:link w:val="a9"/>
    <w:uiPriority w:val="99"/>
    <w:unhideWhenUsed/>
    <w:rsid w:val="005E76A0"/>
    <w:pPr>
      <w:tabs>
        <w:tab w:val="center" w:pos="4677"/>
        <w:tab w:val="right" w:pos="9355"/>
      </w:tabs>
    </w:pPr>
  </w:style>
  <w:style w:type="character" w:customStyle="1" w:styleId="a9">
    <w:name w:val="Верхний колонтитул Знак"/>
    <w:basedOn w:val="a0"/>
    <w:link w:val="a8"/>
    <w:uiPriority w:val="99"/>
    <w:rsid w:val="005E76A0"/>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5E76A0"/>
    <w:pPr>
      <w:tabs>
        <w:tab w:val="center" w:pos="4677"/>
        <w:tab w:val="right" w:pos="9355"/>
      </w:tabs>
    </w:pPr>
  </w:style>
  <w:style w:type="character" w:customStyle="1" w:styleId="ab">
    <w:name w:val="Нижний колонтитул Знак"/>
    <w:basedOn w:val="a0"/>
    <w:link w:val="aa"/>
    <w:uiPriority w:val="99"/>
    <w:rsid w:val="005E76A0"/>
    <w:rPr>
      <w:rFonts w:ascii="Times New Roman CYR" w:eastAsiaTheme="minorEastAsia" w:hAnsi="Times New Roman CYR" w:cs="Times New Roman CYR"/>
      <w:sz w:val="24"/>
      <w:szCs w:val="24"/>
      <w:lang w:eastAsia="ru-RU"/>
    </w:rPr>
  </w:style>
  <w:style w:type="character" w:styleId="ac">
    <w:name w:val="Hyperlink"/>
    <w:basedOn w:val="a0"/>
    <w:uiPriority w:val="99"/>
    <w:unhideWhenUsed/>
    <w:rsid w:val="00A634E5"/>
    <w:rPr>
      <w:color w:val="0000FF"/>
      <w:u w:val="single"/>
    </w:rPr>
  </w:style>
  <w:style w:type="paragraph" w:customStyle="1" w:styleId="ConsNormal">
    <w:name w:val="ConsNormal"/>
    <w:rsid w:val="001F6043"/>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40">
    <w:name w:val="Заголовок 4 Знак"/>
    <w:basedOn w:val="a0"/>
    <w:link w:val="4"/>
    <w:uiPriority w:val="9"/>
    <w:semiHidden/>
    <w:rsid w:val="003D6D0C"/>
    <w:rPr>
      <w:rFonts w:asciiTheme="majorHAnsi" w:eastAsiaTheme="majorEastAsia" w:hAnsiTheme="majorHAnsi" w:cstheme="majorBidi"/>
      <w:i/>
      <w:iCs/>
      <w:color w:val="2F5496" w:themeColor="accent1" w:themeShade="BF"/>
      <w:sz w:val="24"/>
      <w:szCs w:val="24"/>
      <w:lang w:eastAsia="ru-RU"/>
    </w:rPr>
  </w:style>
  <w:style w:type="character" w:customStyle="1" w:styleId="30">
    <w:name w:val="Заголовок 3 Знак"/>
    <w:basedOn w:val="a0"/>
    <w:link w:val="3"/>
    <w:uiPriority w:val="9"/>
    <w:semiHidden/>
    <w:rsid w:val="009D54FE"/>
    <w:rPr>
      <w:rFonts w:asciiTheme="majorHAnsi" w:eastAsiaTheme="majorEastAsia" w:hAnsiTheme="majorHAnsi" w:cstheme="majorBidi"/>
      <w:color w:val="1F3763" w:themeColor="accent1" w:themeShade="7F"/>
      <w:sz w:val="24"/>
      <w:szCs w:val="24"/>
      <w:lang w:eastAsia="ru-RU"/>
    </w:rPr>
  </w:style>
  <w:style w:type="character" w:customStyle="1" w:styleId="11">
    <w:name w:val="Неразрешенное упоминание1"/>
    <w:basedOn w:val="a0"/>
    <w:uiPriority w:val="99"/>
    <w:semiHidden/>
    <w:unhideWhenUsed/>
    <w:rsid w:val="009D54FE"/>
    <w:rPr>
      <w:color w:val="605E5C"/>
      <w:shd w:val="clear" w:color="auto" w:fill="E1DFDD"/>
    </w:rPr>
  </w:style>
  <w:style w:type="character" w:customStyle="1" w:styleId="textaccordion">
    <w:name w:val="textaccordion"/>
    <w:basedOn w:val="a0"/>
    <w:rsid w:val="00A57E0A"/>
  </w:style>
  <w:style w:type="character" w:styleId="ad">
    <w:name w:val="Emphasis"/>
    <w:basedOn w:val="a0"/>
    <w:uiPriority w:val="20"/>
    <w:qFormat/>
    <w:rsid w:val="00A57E0A"/>
    <w:rPr>
      <w:i/>
      <w:iCs/>
    </w:rPr>
  </w:style>
  <w:style w:type="paragraph" w:styleId="ae">
    <w:name w:val="No Spacing"/>
    <w:uiPriority w:val="1"/>
    <w:qFormat/>
    <w:rsid w:val="00EA02FA"/>
    <w:pPr>
      <w:spacing w:after="0" w:line="240" w:lineRule="auto"/>
      <w:jc w:val="both"/>
    </w:pPr>
    <w:rPr>
      <w:rFonts w:ascii="Times New Roman" w:eastAsia="Times New Roman" w:hAnsi="Times New Roman" w:cs="Times New Roman"/>
      <w:sz w:val="24"/>
      <w:szCs w:val="24"/>
      <w:lang w:eastAsia="ru-RU"/>
    </w:rPr>
  </w:style>
  <w:style w:type="paragraph" w:styleId="af">
    <w:name w:val="Body Text"/>
    <w:basedOn w:val="a"/>
    <w:link w:val="af0"/>
    <w:uiPriority w:val="99"/>
    <w:rsid w:val="00EA02FA"/>
    <w:pPr>
      <w:widowControl/>
      <w:autoSpaceDE/>
      <w:autoSpaceDN/>
      <w:adjustRightInd/>
      <w:ind w:firstLine="0"/>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99"/>
    <w:rsid w:val="00EA02FA"/>
    <w:rPr>
      <w:rFonts w:ascii="Times New Roman" w:eastAsia="Times New Roman" w:hAnsi="Times New Roman" w:cs="Times New Roman"/>
      <w:sz w:val="28"/>
      <w:szCs w:val="28"/>
      <w:lang w:eastAsia="ru-RU"/>
    </w:rPr>
  </w:style>
  <w:style w:type="character" w:customStyle="1" w:styleId="12">
    <w:name w:val="Обычный1"/>
    <w:rsid w:val="00533914"/>
  </w:style>
  <w:style w:type="paragraph" w:styleId="af1">
    <w:name w:val="Normal (Web)"/>
    <w:basedOn w:val="a"/>
    <w:uiPriority w:val="99"/>
    <w:semiHidden/>
    <w:unhideWhenUsed/>
    <w:rsid w:val="004547F9"/>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2">
    <w:name w:val="footnote text"/>
    <w:aliases w:val="Знак2,Знак4 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3"/>
    <w:unhideWhenUsed/>
    <w:qFormat/>
    <w:rsid w:val="00AB1AC6"/>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3">
    <w:name w:val="Текст сноски Знак"/>
    <w:aliases w:val="Знак2 Знак,Знак4 Знак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2"/>
    <w:rsid w:val="00AB1AC6"/>
    <w:rPr>
      <w:sz w:val="20"/>
      <w:szCs w:val="20"/>
    </w:rPr>
  </w:style>
  <w:style w:type="character" w:styleId="af4">
    <w:name w:val="footnote reference"/>
    <w:aliases w:val="fr,Used by Word for Help footnote symbols,Ссылка на сноску 45,SUPERS"/>
    <w:rsid w:val="00AB1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5080">
      <w:bodyDiv w:val="1"/>
      <w:marLeft w:val="0"/>
      <w:marRight w:val="0"/>
      <w:marTop w:val="0"/>
      <w:marBottom w:val="0"/>
      <w:divBdr>
        <w:top w:val="none" w:sz="0" w:space="0" w:color="auto"/>
        <w:left w:val="none" w:sz="0" w:space="0" w:color="auto"/>
        <w:bottom w:val="none" w:sz="0" w:space="0" w:color="auto"/>
        <w:right w:val="none" w:sz="0" w:space="0" w:color="auto"/>
      </w:divBdr>
      <w:divsChild>
        <w:div w:id="1912500225">
          <w:marLeft w:val="0"/>
          <w:marRight w:val="0"/>
          <w:marTop w:val="0"/>
          <w:marBottom w:val="0"/>
          <w:divBdr>
            <w:top w:val="none" w:sz="0" w:space="0" w:color="auto"/>
            <w:left w:val="none" w:sz="0" w:space="0" w:color="auto"/>
            <w:bottom w:val="none" w:sz="0" w:space="0" w:color="auto"/>
            <w:right w:val="none" w:sz="0" w:space="0" w:color="auto"/>
          </w:divBdr>
        </w:div>
        <w:div w:id="2008246056">
          <w:marLeft w:val="0"/>
          <w:marRight w:val="0"/>
          <w:marTop w:val="0"/>
          <w:marBottom w:val="0"/>
          <w:divBdr>
            <w:top w:val="none" w:sz="0" w:space="0" w:color="auto"/>
            <w:left w:val="none" w:sz="0" w:space="0" w:color="auto"/>
            <w:bottom w:val="none" w:sz="0" w:space="0" w:color="auto"/>
            <w:right w:val="none" w:sz="0" w:space="0" w:color="auto"/>
          </w:divBdr>
        </w:div>
      </w:divsChild>
    </w:div>
    <w:div w:id="218174318">
      <w:bodyDiv w:val="1"/>
      <w:marLeft w:val="0"/>
      <w:marRight w:val="0"/>
      <w:marTop w:val="0"/>
      <w:marBottom w:val="0"/>
      <w:divBdr>
        <w:top w:val="none" w:sz="0" w:space="0" w:color="auto"/>
        <w:left w:val="none" w:sz="0" w:space="0" w:color="auto"/>
        <w:bottom w:val="none" w:sz="0" w:space="0" w:color="auto"/>
        <w:right w:val="none" w:sz="0" w:space="0" w:color="auto"/>
      </w:divBdr>
    </w:div>
    <w:div w:id="298807078">
      <w:bodyDiv w:val="1"/>
      <w:marLeft w:val="0"/>
      <w:marRight w:val="0"/>
      <w:marTop w:val="0"/>
      <w:marBottom w:val="0"/>
      <w:divBdr>
        <w:top w:val="none" w:sz="0" w:space="0" w:color="auto"/>
        <w:left w:val="none" w:sz="0" w:space="0" w:color="auto"/>
        <w:bottom w:val="none" w:sz="0" w:space="0" w:color="auto"/>
        <w:right w:val="none" w:sz="0" w:space="0" w:color="auto"/>
      </w:divBdr>
    </w:div>
    <w:div w:id="342822758">
      <w:bodyDiv w:val="1"/>
      <w:marLeft w:val="0"/>
      <w:marRight w:val="0"/>
      <w:marTop w:val="0"/>
      <w:marBottom w:val="0"/>
      <w:divBdr>
        <w:top w:val="none" w:sz="0" w:space="0" w:color="auto"/>
        <w:left w:val="none" w:sz="0" w:space="0" w:color="auto"/>
        <w:bottom w:val="none" w:sz="0" w:space="0" w:color="auto"/>
        <w:right w:val="none" w:sz="0" w:space="0" w:color="auto"/>
      </w:divBdr>
    </w:div>
    <w:div w:id="364335498">
      <w:bodyDiv w:val="1"/>
      <w:marLeft w:val="0"/>
      <w:marRight w:val="0"/>
      <w:marTop w:val="0"/>
      <w:marBottom w:val="0"/>
      <w:divBdr>
        <w:top w:val="none" w:sz="0" w:space="0" w:color="auto"/>
        <w:left w:val="none" w:sz="0" w:space="0" w:color="auto"/>
        <w:bottom w:val="none" w:sz="0" w:space="0" w:color="auto"/>
        <w:right w:val="none" w:sz="0" w:space="0" w:color="auto"/>
      </w:divBdr>
    </w:div>
    <w:div w:id="557207764">
      <w:bodyDiv w:val="1"/>
      <w:marLeft w:val="0"/>
      <w:marRight w:val="0"/>
      <w:marTop w:val="0"/>
      <w:marBottom w:val="0"/>
      <w:divBdr>
        <w:top w:val="none" w:sz="0" w:space="0" w:color="auto"/>
        <w:left w:val="none" w:sz="0" w:space="0" w:color="auto"/>
        <w:bottom w:val="none" w:sz="0" w:space="0" w:color="auto"/>
        <w:right w:val="none" w:sz="0" w:space="0" w:color="auto"/>
      </w:divBdr>
    </w:div>
    <w:div w:id="1009678141">
      <w:bodyDiv w:val="1"/>
      <w:marLeft w:val="0"/>
      <w:marRight w:val="0"/>
      <w:marTop w:val="0"/>
      <w:marBottom w:val="0"/>
      <w:divBdr>
        <w:top w:val="none" w:sz="0" w:space="0" w:color="auto"/>
        <w:left w:val="none" w:sz="0" w:space="0" w:color="auto"/>
        <w:bottom w:val="none" w:sz="0" w:space="0" w:color="auto"/>
        <w:right w:val="none" w:sz="0" w:space="0" w:color="auto"/>
      </w:divBdr>
    </w:div>
    <w:div w:id="1241522914">
      <w:bodyDiv w:val="1"/>
      <w:marLeft w:val="0"/>
      <w:marRight w:val="0"/>
      <w:marTop w:val="0"/>
      <w:marBottom w:val="0"/>
      <w:divBdr>
        <w:top w:val="none" w:sz="0" w:space="0" w:color="auto"/>
        <w:left w:val="none" w:sz="0" w:space="0" w:color="auto"/>
        <w:bottom w:val="none" w:sz="0" w:space="0" w:color="auto"/>
        <w:right w:val="none" w:sz="0" w:space="0" w:color="auto"/>
      </w:divBdr>
    </w:div>
    <w:div w:id="17072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specific-supplier-impc/price-request/8417d2bf-f6a0-48ba-b922-1bb9515fb5ac" TargetMode="External"/><Relationship Id="rId13" Type="http://schemas.openxmlformats.org/officeDocument/2006/relationships/hyperlink" Target="http://internet.garant.ru/document/redirect/10164072/450" TargetMode="External"/><Relationship Id="rId18" Type="http://schemas.openxmlformats.org/officeDocument/2006/relationships/hyperlink" Target="http://internet.garant.ru/document/redirect/10180094/1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70353464/951" TargetMode="External"/><Relationship Id="rId17" Type="http://schemas.openxmlformats.org/officeDocument/2006/relationships/hyperlink" Target="http://internet.garant.ru/document/redirect/71757358/1000" TargetMode="External"/><Relationship Id="rId2" Type="http://schemas.openxmlformats.org/officeDocument/2006/relationships/numbering" Target="numbering.xml"/><Relationship Id="rId16" Type="http://schemas.openxmlformats.org/officeDocument/2006/relationships/hyperlink" Target="http://internet.garant.ru/document/redirect/10180094/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116264/1000" TargetMode="External"/><Relationship Id="rId5" Type="http://schemas.openxmlformats.org/officeDocument/2006/relationships/webSettings" Target="webSettings.xml"/><Relationship Id="rId15" Type="http://schemas.openxmlformats.org/officeDocument/2006/relationships/hyperlink" Target="http://internet.garant.ru/document/redirect/10164072/450" TargetMode="Externa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4" Type="http://schemas.openxmlformats.org/officeDocument/2006/relationships/settings" Target="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internet.garant.ru/document/redirect/70353464/9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9E29-0EE0-4D8E-A9FC-965CA884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7</Pages>
  <Words>3830</Words>
  <Characters>21832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Новокрещин Алексей Иннокентьевич</dc:creator>
  <cp:lastModifiedBy>. Ольга</cp:lastModifiedBy>
  <cp:revision>16</cp:revision>
  <dcterms:created xsi:type="dcterms:W3CDTF">2026-02-24T06:28:00Z</dcterms:created>
  <dcterms:modified xsi:type="dcterms:W3CDTF">2026-05-25T02:57:00Z</dcterms:modified>
</cp:coreProperties>
</file>