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20A0" w:rsidRPr="002F0917" w:rsidRDefault="00F620A0" w:rsidP="00BD1E10">
      <w:pPr>
        <w:spacing w:after="0" w:line="240" w:lineRule="auto"/>
        <w:jc w:val="center"/>
        <w:rPr>
          <w:rFonts w:ascii="PT Astra Serif" w:hAnsi="PT Astra Serif"/>
          <w:bCs/>
          <w:color w:val="FF0000"/>
          <w:sz w:val="21"/>
          <w:szCs w:val="21"/>
        </w:rPr>
      </w:pPr>
      <w:r w:rsidRPr="002F0917">
        <w:rPr>
          <w:rFonts w:ascii="PT Astra Serif" w:hAnsi="PT Astra Serif"/>
          <w:bCs/>
          <w:color w:val="FF0000"/>
          <w:sz w:val="21"/>
          <w:szCs w:val="21"/>
        </w:rPr>
        <w:t>ПРОЕКТ</w:t>
      </w:r>
    </w:p>
    <w:p w:rsidR="00BD1E10" w:rsidRPr="002F0917" w:rsidRDefault="00BD1E10" w:rsidP="00BD1E10">
      <w:pPr>
        <w:spacing w:after="0" w:line="240" w:lineRule="auto"/>
        <w:jc w:val="center"/>
        <w:rPr>
          <w:rFonts w:ascii="PT Astra Serif" w:hAnsi="PT Astra Serif"/>
          <w:sz w:val="21"/>
          <w:szCs w:val="21"/>
        </w:rPr>
      </w:pPr>
      <w:r w:rsidRPr="002F0917">
        <w:rPr>
          <w:rFonts w:ascii="PT Astra Serif" w:hAnsi="PT Astra Serif"/>
          <w:bCs/>
          <w:sz w:val="21"/>
          <w:szCs w:val="21"/>
        </w:rPr>
        <w:t>ГОСУДАРСТВЕННЫЙ КОНТРАКТ</w:t>
      </w:r>
    </w:p>
    <w:p w:rsidR="00BD1E10" w:rsidRPr="002F0917" w:rsidRDefault="00BD1E10" w:rsidP="00BD1E10">
      <w:pPr>
        <w:spacing w:after="0" w:line="240" w:lineRule="auto"/>
        <w:jc w:val="center"/>
        <w:rPr>
          <w:rFonts w:ascii="PT Astra Serif" w:hAnsi="PT Astra Serif"/>
          <w:bCs/>
          <w:sz w:val="21"/>
          <w:szCs w:val="21"/>
        </w:rPr>
      </w:pPr>
      <w:r w:rsidRPr="002F0917">
        <w:rPr>
          <w:rFonts w:ascii="PT Astra Serif" w:hAnsi="PT Astra Serif"/>
          <w:bCs/>
          <w:sz w:val="21"/>
          <w:szCs w:val="21"/>
        </w:rPr>
        <w:t>НА ПОСТАВКУ ТОВАРА</w:t>
      </w:r>
    </w:p>
    <w:p w:rsidR="00BD1E10" w:rsidRPr="002F0917" w:rsidRDefault="00BD1E10" w:rsidP="00BD1E10">
      <w:pPr>
        <w:spacing w:after="0" w:line="240" w:lineRule="auto"/>
        <w:jc w:val="center"/>
        <w:rPr>
          <w:rFonts w:ascii="PT Astra Serif" w:hAnsi="PT Astra Serif"/>
          <w:bCs/>
          <w:sz w:val="21"/>
          <w:szCs w:val="21"/>
        </w:rPr>
      </w:pPr>
      <w:r w:rsidRPr="002F0917">
        <w:rPr>
          <w:rFonts w:ascii="PT Astra Serif" w:hAnsi="PT Astra Serif"/>
          <w:bCs/>
          <w:sz w:val="21"/>
          <w:szCs w:val="21"/>
        </w:rPr>
        <w:t xml:space="preserve">№ </w:t>
      </w:r>
      <w:r w:rsidR="0065447F" w:rsidRPr="002F0917">
        <w:rPr>
          <w:rFonts w:ascii="PT Astra Serif" w:hAnsi="PT Astra Serif"/>
          <w:bCs/>
          <w:sz w:val="21"/>
          <w:szCs w:val="21"/>
        </w:rPr>
        <w:t>___________</w:t>
      </w:r>
    </w:p>
    <w:p w:rsidR="00BD1E10" w:rsidRPr="002F0917" w:rsidRDefault="00BD1E10" w:rsidP="00BD1E10">
      <w:pPr>
        <w:spacing w:after="0" w:line="240" w:lineRule="auto"/>
        <w:jc w:val="center"/>
        <w:rPr>
          <w:rFonts w:ascii="PT Astra Serif" w:hAnsi="PT Astra Serif"/>
          <w:bCs/>
          <w:sz w:val="21"/>
          <w:szCs w:val="21"/>
        </w:rPr>
      </w:pPr>
    </w:p>
    <w:p w:rsidR="00BD1E10" w:rsidRPr="002F0917" w:rsidRDefault="00422AFA" w:rsidP="00BD1E10">
      <w:pPr>
        <w:spacing w:after="0" w:line="240" w:lineRule="auto"/>
        <w:jc w:val="both"/>
        <w:rPr>
          <w:rFonts w:ascii="PT Astra Serif" w:hAnsi="PT Astra Serif"/>
          <w:sz w:val="21"/>
          <w:szCs w:val="21"/>
        </w:rPr>
      </w:pPr>
      <w:r w:rsidRPr="002F0917">
        <w:rPr>
          <w:rFonts w:ascii="PT Astra Serif" w:hAnsi="PT Astra Serif"/>
          <w:sz w:val="21"/>
          <w:szCs w:val="21"/>
        </w:rPr>
        <w:t>п. Новые дома</w:t>
      </w:r>
      <w:r w:rsidRPr="002F0917">
        <w:rPr>
          <w:rFonts w:ascii="PT Astra Serif" w:hAnsi="PT Astra Serif"/>
          <w:sz w:val="21"/>
          <w:szCs w:val="21"/>
        </w:rPr>
        <w:tab/>
      </w:r>
      <w:r w:rsidRPr="002F0917">
        <w:rPr>
          <w:rFonts w:ascii="PT Astra Serif" w:hAnsi="PT Astra Serif"/>
          <w:sz w:val="21"/>
          <w:szCs w:val="21"/>
        </w:rPr>
        <w:tab/>
      </w:r>
      <w:r w:rsidRPr="002F0917">
        <w:rPr>
          <w:rFonts w:ascii="PT Astra Serif" w:hAnsi="PT Astra Serif"/>
          <w:sz w:val="21"/>
          <w:szCs w:val="21"/>
        </w:rPr>
        <w:tab/>
      </w:r>
      <w:r w:rsidRPr="002F0917">
        <w:rPr>
          <w:rFonts w:ascii="PT Astra Serif" w:hAnsi="PT Astra Serif"/>
          <w:sz w:val="21"/>
          <w:szCs w:val="21"/>
        </w:rPr>
        <w:tab/>
      </w:r>
      <w:r w:rsidRPr="002F0917">
        <w:rPr>
          <w:rFonts w:ascii="PT Astra Serif" w:hAnsi="PT Astra Serif"/>
          <w:sz w:val="21"/>
          <w:szCs w:val="21"/>
        </w:rPr>
        <w:tab/>
      </w:r>
      <w:r w:rsidRPr="002F0917">
        <w:rPr>
          <w:rFonts w:ascii="PT Astra Serif" w:hAnsi="PT Astra Serif"/>
          <w:sz w:val="21"/>
          <w:szCs w:val="21"/>
        </w:rPr>
        <w:tab/>
      </w:r>
      <w:r w:rsidRPr="002F0917">
        <w:rPr>
          <w:rFonts w:ascii="PT Astra Serif" w:hAnsi="PT Astra Serif"/>
          <w:sz w:val="21"/>
          <w:szCs w:val="21"/>
        </w:rPr>
        <w:tab/>
      </w:r>
      <w:r w:rsidRPr="002F0917">
        <w:rPr>
          <w:rFonts w:ascii="PT Astra Serif" w:hAnsi="PT Astra Serif"/>
          <w:sz w:val="21"/>
          <w:szCs w:val="21"/>
        </w:rPr>
        <w:tab/>
      </w:r>
      <w:r w:rsidRPr="002F0917">
        <w:rPr>
          <w:rFonts w:ascii="PT Astra Serif" w:hAnsi="PT Astra Serif"/>
          <w:sz w:val="21"/>
          <w:szCs w:val="21"/>
        </w:rPr>
        <w:tab/>
        <w:t xml:space="preserve">«____»__________ </w:t>
      </w:r>
      <w:r w:rsidR="00BD1E10" w:rsidRPr="002F0917">
        <w:rPr>
          <w:rFonts w:ascii="PT Astra Serif" w:hAnsi="PT Astra Serif"/>
          <w:sz w:val="21"/>
          <w:szCs w:val="21"/>
        </w:rPr>
        <w:t>202</w:t>
      </w:r>
      <w:r w:rsidR="002F0917" w:rsidRPr="002F0917">
        <w:rPr>
          <w:rFonts w:ascii="PT Astra Serif" w:hAnsi="PT Astra Serif"/>
          <w:sz w:val="21"/>
          <w:szCs w:val="21"/>
        </w:rPr>
        <w:t>6</w:t>
      </w:r>
      <w:r w:rsidR="00BD1E10" w:rsidRPr="002F0917">
        <w:rPr>
          <w:rFonts w:ascii="PT Astra Serif" w:hAnsi="PT Astra Serif"/>
          <w:sz w:val="21"/>
          <w:szCs w:val="21"/>
        </w:rPr>
        <w:t xml:space="preserve"> г.</w:t>
      </w:r>
    </w:p>
    <w:p w:rsidR="00BD1E10" w:rsidRPr="002F0917" w:rsidRDefault="00BD1E10" w:rsidP="00BD1E10">
      <w:pPr>
        <w:spacing w:after="0" w:line="240" w:lineRule="auto"/>
        <w:jc w:val="both"/>
        <w:rPr>
          <w:rFonts w:ascii="PT Astra Serif" w:hAnsi="PT Astra Serif"/>
          <w:sz w:val="21"/>
          <w:szCs w:val="21"/>
        </w:rPr>
      </w:pPr>
      <w:r w:rsidRPr="002F0917">
        <w:rPr>
          <w:rFonts w:ascii="PT Astra Serif" w:hAnsi="PT Astra Serif"/>
          <w:sz w:val="21"/>
          <w:szCs w:val="21"/>
        </w:rPr>
        <w:t>Московская область</w:t>
      </w:r>
    </w:p>
    <w:p w:rsidR="00BD1E10" w:rsidRPr="002F0917" w:rsidRDefault="00BD1E10" w:rsidP="00BD1E10">
      <w:pPr>
        <w:spacing w:after="0" w:line="240" w:lineRule="auto"/>
        <w:jc w:val="both"/>
        <w:rPr>
          <w:rFonts w:ascii="PT Astra Serif" w:hAnsi="PT Astra Serif"/>
          <w:sz w:val="21"/>
          <w:szCs w:val="21"/>
        </w:rPr>
      </w:pPr>
    </w:p>
    <w:p w:rsidR="00DF5678" w:rsidRPr="002F0917" w:rsidRDefault="00BD1E10" w:rsidP="00DF5678">
      <w:pPr>
        <w:spacing w:after="0" w:line="240" w:lineRule="auto"/>
        <w:ind w:firstLine="720"/>
        <w:jc w:val="both"/>
        <w:rPr>
          <w:rFonts w:ascii="PT Astra Serif" w:hAnsi="PT Astra Serif"/>
        </w:rPr>
      </w:pPr>
      <w:r w:rsidRPr="002F0917">
        <w:rPr>
          <w:rFonts w:ascii="PT Astra Serif" w:hAnsi="PT Astra Serif"/>
        </w:rPr>
        <w:t xml:space="preserve">Федеральное казенное учреждение дополнительного профессионального образования «Межрегиональный учебный центр </w:t>
      </w:r>
      <w:r w:rsidR="00AA7962" w:rsidRPr="002F0917">
        <w:rPr>
          <w:rFonts w:ascii="PT Astra Serif" w:hAnsi="PT Astra Serif"/>
        </w:rPr>
        <w:t>Главного У</w:t>
      </w:r>
      <w:r w:rsidRPr="002F0917">
        <w:rPr>
          <w:rFonts w:ascii="PT Astra Serif" w:hAnsi="PT Astra Serif"/>
        </w:rPr>
        <w:t xml:space="preserve">правления Федеральной службы исполнения наказаний по Московской области» </w:t>
      </w:r>
      <w:r w:rsidRPr="002F0917">
        <w:rPr>
          <w:rFonts w:ascii="PT Astra Serif" w:hAnsi="PT Astra Serif"/>
          <w:b/>
        </w:rPr>
        <w:t xml:space="preserve">(ФКУ ДПО МУЦ </w:t>
      </w:r>
      <w:r w:rsidR="00AA7962" w:rsidRPr="002F0917">
        <w:rPr>
          <w:rFonts w:ascii="PT Astra Serif" w:hAnsi="PT Astra Serif"/>
          <w:b/>
        </w:rPr>
        <w:t>Г</w:t>
      </w:r>
      <w:r w:rsidRPr="002F0917">
        <w:rPr>
          <w:rFonts w:ascii="PT Astra Serif" w:hAnsi="PT Astra Serif"/>
          <w:b/>
        </w:rPr>
        <w:t>УФСИН России по Московской области)</w:t>
      </w:r>
      <w:r w:rsidRPr="002F0917">
        <w:rPr>
          <w:rFonts w:ascii="PT Astra Serif" w:hAnsi="PT Astra Serif"/>
        </w:rPr>
        <w:t xml:space="preserve">, выступающее от имени Российской Федерации, именуемое в дальнейшем </w:t>
      </w:r>
      <w:r w:rsidRPr="002F0917">
        <w:rPr>
          <w:rFonts w:ascii="PT Astra Serif" w:hAnsi="PT Astra Serif"/>
          <w:b/>
        </w:rPr>
        <w:t>«Государственный заказчик»</w:t>
      </w:r>
      <w:r w:rsidRPr="002F0917">
        <w:rPr>
          <w:rFonts w:ascii="PT Astra Serif" w:hAnsi="PT Astra Serif"/>
        </w:rPr>
        <w:t xml:space="preserve">, в лице </w:t>
      </w:r>
      <w:r w:rsidR="005D6647" w:rsidRPr="002F0917">
        <w:rPr>
          <w:rFonts w:ascii="PT Astra Serif" w:hAnsi="PT Astra Serif"/>
        </w:rPr>
        <w:t>начальника</w:t>
      </w:r>
      <w:r w:rsidR="00AA7962" w:rsidRPr="002F0917">
        <w:rPr>
          <w:rFonts w:ascii="PT Astra Serif" w:hAnsi="PT Astra Serif"/>
        </w:rPr>
        <w:t>___________________</w:t>
      </w:r>
      <w:r w:rsidR="005D6647" w:rsidRPr="002F0917">
        <w:rPr>
          <w:rFonts w:ascii="PT Astra Serif" w:hAnsi="PT Astra Serif"/>
        </w:rPr>
        <w:t xml:space="preserve">, действующего на основании Устава и приказа </w:t>
      </w:r>
      <w:r w:rsidR="00AA7962" w:rsidRPr="002F0917">
        <w:rPr>
          <w:rFonts w:ascii="PT Astra Serif" w:hAnsi="PT Astra Serif"/>
        </w:rPr>
        <w:t>Г</w:t>
      </w:r>
      <w:r w:rsidR="005D6647" w:rsidRPr="002F0917">
        <w:rPr>
          <w:rFonts w:ascii="PT Astra Serif" w:hAnsi="PT Astra Serif"/>
        </w:rPr>
        <w:t>УФСИН Ро</w:t>
      </w:r>
      <w:r w:rsidR="00823D9B" w:rsidRPr="002F0917">
        <w:rPr>
          <w:rFonts w:ascii="PT Astra Serif" w:hAnsi="PT Astra Serif"/>
        </w:rPr>
        <w:t xml:space="preserve">ссии по Московской области от </w:t>
      </w:r>
      <w:r w:rsidR="00AA7962" w:rsidRPr="002F0917">
        <w:rPr>
          <w:rFonts w:ascii="PT Astra Serif" w:hAnsi="PT Astra Serif"/>
        </w:rPr>
        <w:t>_____________</w:t>
      </w:r>
      <w:r w:rsidR="00823D9B" w:rsidRPr="002F0917">
        <w:rPr>
          <w:rFonts w:ascii="PT Astra Serif" w:hAnsi="PT Astra Serif"/>
        </w:rPr>
        <w:t xml:space="preserve"> № </w:t>
      </w:r>
      <w:r w:rsidR="00AA7962" w:rsidRPr="002F0917">
        <w:rPr>
          <w:rFonts w:ascii="PT Astra Serif" w:hAnsi="PT Astra Serif"/>
        </w:rPr>
        <w:t>__________________</w:t>
      </w:r>
      <w:r w:rsidRPr="002F0917">
        <w:rPr>
          <w:rFonts w:ascii="PT Astra Serif" w:hAnsi="PT Astra Serif"/>
          <w:lang w:eastAsia="ar-SA"/>
        </w:rPr>
        <w:t xml:space="preserve">, с одной стороны, </w:t>
      </w:r>
      <w:r w:rsidRPr="002F0917">
        <w:rPr>
          <w:rFonts w:ascii="PT Astra Serif" w:hAnsi="PT Astra Serif"/>
        </w:rPr>
        <w:t xml:space="preserve">и </w:t>
      </w:r>
      <w:r w:rsidR="00DF5678" w:rsidRPr="002F0917">
        <w:rPr>
          <w:rFonts w:ascii="PT Astra Serif" w:hAnsi="PT Astra Serif"/>
        </w:rPr>
        <w:t xml:space="preserve"> ___________________________________</w:t>
      </w:r>
      <w:r w:rsidR="00DF5678" w:rsidRPr="002F0917">
        <w:rPr>
          <w:rFonts w:ascii="PT Astra Serif" w:hAnsi="PT Astra Serif"/>
          <w:b/>
        </w:rPr>
        <w:t>,</w:t>
      </w:r>
      <w:r w:rsidR="00DF5678" w:rsidRPr="002F0917">
        <w:rPr>
          <w:rFonts w:ascii="PT Astra Serif" w:hAnsi="PT Astra Serif"/>
        </w:rPr>
        <w:t xml:space="preserve"> в лице __________________________, действующего на основании Устава, именуемое в дальнейшем </w:t>
      </w:r>
      <w:r w:rsidR="00DF5678" w:rsidRPr="002F0917">
        <w:rPr>
          <w:rFonts w:ascii="PT Astra Serif" w:hAnsi="PT Astra Serif"/>
          <w:b/>
        </w:rPr>
        <w:t>«Поставщик»</w:t>
      </w:r>
      <w:r w:rsidR="00DF5678" w:rsidRPr="002F0917">
        <w:rPr>
          <w:rFonts w:ascii="PT Astra Serif" w:hAnsi="PT Astra Serif"/>
        </w:rPr>
        <w:t xml:space="preserve">, с другой стороны, вместе именуемые в дальнейшем </w:t>
      </w:r>
      <w:r w:rsidR="00B05716" w:rsidRPr="002F0917">
        <w:rPr>
          <w:rFonts w:ascii="PT Astra Serif" w:hAnsi="PT Astra Serif"/>
          <w:b/>
        </w:rPr>
        <w:t>«</w:t>
      </w:r>
      <w:r w:rsidR="00DF5678" w:rsidRPr="002F0917">
        <w:rPr>
          <w:rFonts w:ascii="PT Astra Serif" w:hAnsi="PT Astra Serif"/>
          <w:b/>
        </w:rPr>
        <w:t>Стороны</w:t>
      </w:r>
      <w:r w:rsidR="00B05716" w:rsidRPr="002F0917">
        <w:rPr>
          <w:rFonts w:ascii="PT Astra Serif" w:hAnsi="PT Astra Serif"/>
          <w:b/>
        </w:rPr>
        <w:t>»</w:t>
      </w:r>
      <w:r w:rsidR="00DF5678" w:rsidRPr="002F0917">
        <w:rPr>
          <w:rFonts w:ascii="PT Astra Serif" w:hAnsi="PT Astra Serif"/>
        </w:rPr>
        <w:t xml:space="preserve">, с соблюдением требований Федерального закона от 05.04.2013 № 44-ФЗ «О контрактной системе в сфере закупок товаров, работ, услуг для обеспечения государственных и муниципальных нужд», руководствуясь: </w:t>
      </w:r>
    </w:p>
    <w:p w:rsidR="00BD1E10" w:rsidRPr="002F0917" w:rsidRDefault="00BD1E10" w:rsidP="00BD1E10">
      <w:pPr>
        <w:spacing w:after="0" w:line="240" w:lineRule="auto"/>
        <w:ind w:firstLine="720"/>
        <w:jc w:val="both"/>
        <w:rPr>
          <w:rFonts w:ascii="PT Astra Serif" w:hAnsi="PT Astra Serif"/>
        </w:rPr>
      </w:pPr>
      <w:r w:rsidRPr="002F0917">
        <w:rPr>
          <w:rFonts w:ascii="PT Astra Serif" w:hAnsi="PT Astra Serif"/>
          <w:b/>
        </w:rPr>
        <w:t xml:space="preserve">п. </w:t>
      </w:r>
      <w:r w:rsidR="003B7A43" w:rsidRPr="002F0917">
        <w:rPr>
          <w:rFonts w:ascii="PT Astra Serif" w:hAnsi="PT Astra Serif"/>
          <w:b/>
        </w:rPr>
        <w:t>5</w:t>
      </w:r>
      <w:r w:rsidRPr="002F0917">
        <w:rPr>
          <w:rFonts w:ascii="PT Astra Serif" w:hAnsi="PT Astra Serif"/>
          <w:b/>
        </w:rPr>
        <w:t xml:space="preserve"> ч. 1 ст. 93</w:t>
      </w:r>
      <w:r w:rsidRPr="002F0917">
        <w:rPr>
          <w:rFonts w:ascii="PT Astra Serif" w:hAnsi="PT Astra Serif"/>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AA7962" w:rsidRPr="002F0917" w:rsidRDefault="00AA7962" w:rsidP="00AA7962">
      <w:pPr>
        <w:spacing w:after="0" w:line="240" w:lineRule="auto"/>
        <w:ind w:firstLine="720"/>
        <w:jc w:val="both"/>
        <w:rPr>
          <w:rFonts w:ascii="PT Astra Serif" w:eastAsia="Times New Roman" w:hAnsi="PT Astra Serif"/>
          <w:noProof/>
          <w:lang w:eastAsia="ru-RU"/>
        </w:rPr>
      </w:pPr>
      <w:r w:rsidRPr="002F0917">
        <w:rPr>
          <w:rFonts w:ascii="PT Astra Serif" w:eastAsia="Times New Roman" w:hAnsi="PT Astra Serif"/>
          <w:noProof/>
          <w:lang w:eastAsia="ru-RU"/>
        </w:rPr>
        <w:t xml:space="preserve">Федеральным законом от 28.11.2025 № 426-ФЗ «О федеральном бюджете на 2026 год и на плановый период 2027 и 2028 годов»; </w:t>
      </w:r>
    </w:p>
    <w:p w:rsidR="00DF5678" w:rsidRPr="002F0917" w:rsidRDefault="00DF5678" w:rsidP="00B26B76">
      <w:pPr>
        <w:spacing w:after="0" w:line="240" w:lineRule="auto"/>
        <w:ind w:firstLine="720"/>
        <w:jc w:val="both"/>
        <w:rPr>
          <w:rFonts w:ascii="PT Astra Serif" w:hAnsi="PT Astra Serif"/>
        </w:rPr>
      </w:pPr>
      <w:r w:rsidRPr="002F0917">
        <w:rPr>
          <w:rFonts w:ascii="PT Astra Serif" w:hAnsi="PT Astra Serif"/>
        </w:rPr>
        <w:t>иными нормативными правовыми актами Российской Федерации</w:t>
      </w:r>
      <w:r w:rsidRPr="002F0917">
        <w:rPr>
          <w:rFonts w:ascii="PT Astra Serif" w:hAnsi="PT Astra Serif"/>
          <w:spacing w:val="6"/>
        </w:rPr>
        <w:t xml:space="preserve"> и</w:t>
      </w:r>
      <w:r w:rsidRPr="002F0917">
        <w:rPr>
          <w:rFonts w:ascii="PT Astra Serif" w:hAnsi="PT Astra Serif"/>
        </w:rPr>
        <w:t xml:space="preserve"> на основании проведенной закупочной сессии (</w:t>
      </w:r>
      <w:r w:rsidRPr="002F0917">
        <w:rPr>
          <w:rFonts w:ascii="PT Astra Serif" w:hAnsi="PT Astra Serif"/>
          <w:b/>
        </w:rPr>
        <w:t>№______________________</w:t>
      </w:r>
      <w:r w:rsidRPr="002F0917">
        <w:rPr>
          <w:rFonts w:ascii="PT Astra Serif" w:hAnsi="PT Astra Serif"/>
        </w:rPr>
        <w:t xml:space="preserve">) </w:t>
      </w:r>
      <w:r w:rsidRPr="002F0917">
        <w:rPr>
          <w:rFonts w:ascii="PT Astra Serif" w:hAnsi="PT Astra Serif"/>
          <w:b/>
          <w:color w:val="000000"/>
        </w:rPr>
        <w:t>от ________________ г.</w:t>
      </w:r>
      <w:r w:rsidRPr="002F0917">
        <w:rPr>
          <w:rFonts w:ascii="PT Astra Serif" w:hAnsi="PT Astra Serif"/>
          <w:color w:val="000000"/>
        </w:rPr>
        <w:t>, заключили между собой настоящий государственный контракт (далее по тексту - Контракт) о нижеследующем:</w:t>
      </w:r>
    </w:p>
    <w:p w:rsidR="00BD1E10" w:rsidRPr="002F0917" w:rsidRDefault="00BD1E10" w:rsidP="00BD1E10">
      <w:pPr>
        <w:spacing w:after="0" w:line="240" w:lineRule="auto"/>
        <w:ind w:firstLine="720"/>
        <w:jc w:val="both"/>
        <w:rPr>
          <w:rFonts w:ascii="PT Astra Serif" w:hAnsi="PT Astra Serif"/>
        </w:rPr>
      </w:pPr>
    </w:p>
    <w:p w:rsidR="00BD1E10" w:rsidRPr="002F0917" w:rsidRDefault="00BD1E10" w:rsidP="00BD1E10">
      <w:pPr>
        <w:autoSpaceDE w:val="0"/>
        <w:autoSpaceDN w:val="0"/>
        <w:adjustRightInd w:val="0"/>
        <w:spacing w:after="0" w:line="240" w:lineRule="auto"/>
        <w:jc w:val="center"/>
        <w:outlineLvl w:val="1"/>
        <w:rPr>
          <w:rFonts w:ascii="PT Astra Serif" w:hAnsi="PT Astra Serif"/>
          <w:b/>
        </w:rPr>
      </w:pPr>
      <w:r w:rsidRPr="002F0917">
        <w:rPr>
          <w:rFonts w:ascii="PT Astra Serif" w:hAnsi="PT Astra Serif"/>
          <w:b/>
        </w:rPr>
        <w:t>1. Предмет Контракта</w:t>
      </w:r>
    </w:p>
    <w:p w:rsidR="00BD1E10" w:rsidRPr="002F0917" w:rsidRDefault="00BD1E10" w:rsidP="00BD1E10">
      <w:pPr>
        <w:pStyle w:val="12"/>
        <w:spacing w:line="240" w:lineRule="auto"/>
        <w:ind w:firstLine="709"/>
        <w:rPr>
          <w:rFonts w:ascii="PT Astra Serif" w:hAnsi="PT Astra Serif"/>
          <w:noProof/>
          <w:sz w:val="22"/>
          <w:szCs w:val="22"/>
        </w:rPr>
      </w:pPr>
      <w:r w:rsidRPr="002F0917">
        <w:rPr>
          <w:rFonts w:ascii="PT Astra Serif" w:hAnsi="PT Astra Serif"/>
          <w:noProof/>
          <w:sz w:val="22"/>
          <w:szCs w:val="22"/>
        </w:rPr>
        <w:t xml:space="preserve">1.1. Поставщик обязуется поставить Государственному заказчику </w:t>
      </w:r>
      <w:r w:rsidR="00CC73E4" w:rsidRPr="002F0917">
        <w:rPr>
          <w:rFonts w:ascii="PT Astra Serif" w:hAnsi="PT Astra Serif"/>
          <w:b/>
          <w:noProof/>
          <w:sz w:val="22"/>
          <w:szCs w:val="22"/>
        </w:rPr>
        <w:t>лакокрасочные материалы в рамках капитального ремонта</w:t>
      </w:r>
      <w:r w:rsidR="00072B7A" w:rsidRPr="002F0917">
        <w:rPr>
          <w:rFonts w:ascii="PT Astra Serif" w:hAnsi="PT Astra Serif"/>
          <w:b/>
          <w:noProof/>
          <w:sz w:val="22"/>
          <w:szCs w:val="22"/>
        </w:rPr>
        <w:t xml:space="preserve"> </w:t>
      </w:r>
      <w:r w:rsidRPr="002F0917">
        <w:rPr>
          <w:rFonts w:ascii="PT Astra Serif" w:hAnsi="PT Astra Serif"/>
          <w:noProof/>
          <w:sz w:val="22"/>
          <w:szCs w:val="22"/>
        </w:rPr>
        <w:t>(далее – товар) по адресу, цене, в ассортименте, количестве и в сроки, предусмотренные Спецификацией (</w:t>
      </w:r>
      <w:r w:rsidR="002758CB" w:rsidRPr="002F0917">
        <w:rPr>
          <w:rFonts w:ascii="PT Astra Serif" w:hAnsi="PT Astra Serif"/>
          <w:b/>
          <w:noProof/>
          <w:sz w:val="22"/>
          <w:szCs w:val="22"/>
        </w:rPr>
        <w:t>П</w:t>
      </w:r>
      <w:r w:rsidRPr="002F0917">
        <w:rPr>
          <w:rFonts w:ascii="PT Astra Serif" w:hAnsi="PT Astra Serif"/>
          <w:b/>
          <w:noProof/>
          <w:sz w:val="22"/>
          <w:szCs w:val="22"/>
        </w:rPr>
        <w:t>риложение № 1</w:t>
      </w:r>
      <w:r w:rsidRPr="002F0917">
        <w:rPr>
          <w:rFonts w:ascii="PT Astra Serif" w:hAnsi="PT Astra Serif"/>
          <w:noProof/>
          <w:sz w:val="22"/>
          <w:szCs w:val="22"/>
        </w:rPr>
        <w:t xml:space="preserve">), в соответствии с характеристикой предусмотренной </w:t>
      </w:r>
      <w:r w:rsidR="002758CB" w:rsidRPr="002F0917">
        <w:rPr>
          <w:rFonts w:ascii="PT Astra Serif" w:hAnsi="PT Astra Serif"/>
          <w:b/>
          <w:noProof/>
          <w:sz w:val="22"/>
          <w:szCs w:val="22"/>
        </w:rPr>
        <w:t>П</w:t>
      </w:r>
      <w:r w:rsidRPr="002F0917">
        <w:rPr>
          <w:rFonts w:ascii="PT Astra Serif" w:hAnsi="PT Astra Serif"/>
          <w:b/>
          <w:noProof/>
          <w:sz w:val="22"/>
          <w:szCs w:val="22"/>
        </w:rPr>
        <w:t>риложением № 2 к Контракту</w:t>
      </w:r>
      <w:r w:rsidRPr="002F0917">
        <w:rPr>
          <w:rFonts w:ascii="PT Astra Serif" w:hAnsi="PT Astra Serif"/>
          <w:noProof/>
          <w:sz w:val="22"/>
          <w:szCs w:val="22"/>
        </w:rPr>
        <w:t xml:space="preserve">, а Государственный заказчик обязуется обеспечить приёмку и оплату товара согласно условиям Контракта. </w:t>
      </w:r>
    </w:p>
    <w:p w:rsidR="00BD1E10" w:rsidRPr="002F0917" w:rsidRDefault="00BD1E10" w:rsidP="00BD1E10">
      <w:pPr>
        <w:spacing w:after="0" w:line="240" w:lineRule="auto"/>
        <w:ind w:firstLine="743"/>
        <w:jc w:val="both"/>
        <w:rPr>
          <w:rFonts w:ascii="PT Astra Serif" w:hAnsi="PT Astra Serif"/>
        </w:rPr>
      </w:pPr>
      <w:r w:rsidRPr="002F0917">
        <w:rPr>
          <w:rFonts w:ascii="PT Astra Serif" w:hAnsi="PT Astra Serif"/>
        </w:rPr>
        <w:t>1.2. В Контракте применяются следующие термины с соответствующими определениями:</w:t>
      </w:r>
    </w:p>
    <w:p w:rsidR="00BD1E10" w:rsidRPr="002F0917" w:rsidRDefault="00BD1E10" w:rsidP="00BD1E10">
      <w:pPr>
        <w:spacing w:after="0" w:line="240" w:lineRule="auto"/>
        <w:ind w:firstLine="709"/>
        <w:jc w:val="both"/>
        <w:rPr>
          <w:rFonts w:ascii="PT Astra Serif" w:hAnsi="PT Astra Serif"/>
        </w:rPr>
      </w:pPr>
      <w:r w:rsidRPr="002F0917">
        <w:rPr>
          <w:rFonts w:ascii="PT Astra Serif" w:hAnsi="PT Astra Serif"/>
        </w:rPr>
        <w:t xml:space="preserve">1.2.1. Представитель Государственного заказчика – лицо(а), уполномоченное ФКУ ДПО МУЦ </w:t>
      </w:r>
      <w:r w:rsidR="00873AD7" w:rsidRPr="002F0917">
        <w:rPr>
          <w:rFonts w:ascii="PT Astra Serif" w:hAnsi="PT Astra Serif"/>
        </w:rPr>
        <w:t>Г</w:t>
      </w:r>
      <w:r w:rsidRPr="002F0917">
        <w:rPr>
          <w:rFonts w:ascii="PT Astra Serif" w:hAnsi="PT Astra Serif"/>
        </w:rPr>
        <w:t>УФСИН России по Московской области по приемке товара, по проведению экспертизы результатов, предусмотренных Контрактом.</w:t>
      </w:r>
    </w:p>
    <w:p w:rsidR="00BD1E10" w:rsidRPr="002F0917" w:rsidRDefault="00BD1E10" w:rsidP="00BD1E10">
      <w:pPr>
        <w:spacing w:after="0" w:line="240" w:lineRule="auto"/>
        <w:ind w:firstLine="709"/>
        <w:jc w:val="both"/>
        <w:rPr>
          <w:rFonts w:ascii="PT Astra Serif" w:hAnsi="PT Astra Serif"/>
          <w:b/>
        </w:rPr>
      </w:pPr>
      <w:r w:rsidRPr="002F0917">
        <w:rPr>
          <w:rFonts w:ascii="PT Astra Serif" w:hAnsi="PT Astra Serif"/>
        </w:rPr>
        <w:t>1.3.</w:t>
      </w:r>
      <w:r w:rsidRPr="002F0917">
        <w:rPr>
          <w:rFonts w:ascii="PT Astra Serif" w:hAnsi="PT Astra Serif"/>
          <w:b/>
        </w:rPr>
        <w:t xml:space="preserve"> </w:t>
      </w:r>
      <w:r w:rsidRPr="007B681E">
        <w:rPr>
          <w:rFonts w:ascii="PT Astra Serif" w:hAnsi="PT Astra Serif"/>
        </w:rPr>
        <w:t>Страна происхождения товара</w:t>
      </w:r>
      <w:r w:rsidR="007C3C37" w:rsidRPr="007B681E">
        <w:rPr>
          <w:rFonts w:ascii="PT Astra Serif" w:hAnsi="PT Astra Serif"/>
        </w:rPr>
        <w:t xml:space="preserve"> </w:t>
      </w:r>
      <w:r w:rsidR="00AF68EE" w:rsidRPr="007B681E">
        <w:rPr>
          <w:rFonts w:ascii="PT Astra Serif" w:hAnsi="PT Astra Serif"/>
        </w:rPr>
        <w:t>__________________</w:t>
      </w:r>
      <w:r w:rsidR="00B05716" w:rsidRPr="007B681E">
        <w:rPr>
          <w:rFonts w:ascii="PT Astra Serif" w:hAnsi="PT Astra Serif"/>
        </w:rPr>
        <w:t>.</w:t>
      </w:r>
    </w:p>
    <w:p w:rsidR="00BD1E10" w:rsidRPr="002F0917" w:rsidRDefault="00BD1E10" w:rsidP="00BD1E10">
      <w:pPr>
        <w:spacing w:after="0" w:line="240" w:lineRule="auto"/>
        <w:ind w:firstLine="709"/>
        <w:jc w:val="both"/>
        <w:rPr>
          <w:rFonts w:ascii="PT Astra Serif" w:hAnsi="PT Astra Serif"/>
        </w:rPr>
      </w:pPr>
      <w:r w:rsidRPr="002F0917">
        <w:rPr>
          <w:rFonts w:ascii="PT Astra Serif" w:hAnsi="PT Astra Serif"/>
        </w:rPr>
        <w:t xml:space="preserve">1.4. Место </w:t>
      </w:r>
      <w:r w:rsidR="002758CB" w:rsidRPr="002F0917">
        <w:rPr>
          <w:rFonts w:ascii="PT Astra Serif" w:hAnsi="PT Astra Serif"/>
        </w:rPr>
        <w:t>поставки</w:t>
      </w:r>
      <w:r w:rsidRPr="002F0917">
        <w:rPr>
          <w:rFonts w:ascii="PT Astra Serif" w:hAnsi="PT Astra Serif"/>
        </w:rPr>
        <w:t xml:space="preserve"> товара: Московская область, </w:t>
      </w:r>
      <w:r w:rsidR="00F22626" w:rsidRPr="002F0917">
        <w:rPr>
          <w:rFonts w:ascii="PT Astra Serif" w:hAnsi="PT Astra Serif"/>
        </w:rPr>
        <w:t>г.о. Электросталь</w:t>
      </w:r>
      <w:r w:rsidRPr="002F0917">
        <w:rPr>
          <w:rFonts w:ascii="PT Astra Serif" w:hAnsi="PT Astra Serif"/>
        </w:rPr>
        <w:t>, п. Новые дома</w:t>
      </w:r>
      <w:r w:rsidR="00AF68EE" w:rsidRPr="002F0917">
        <w:rPr>
          <w:rFonts w:ascii="PT Astra Serif" w:hAnsi="PT Astra Serif"/>
        </w:rPr>
        <w:t>, д.1в</w:t>
      </w:r>
      <w:r w:rsidRPr="002F0917">
        <w:rPr>
          <w:rFonts w:ascii="PT Astra Serif" w:hAnsi="PT Astra Serif"/>
        </w:rPr>
        <w:t xml:space="preserve"> </w:t>
      </w:r>
      <w:r w:rsidR="00B0190D" w:rsidRPr="002F0917">
        <w:rPr>
          <w:rFonts w:ascii="PT Astra Serif" w:hAnsi="PT Astra Serif"/>
        </w:rPr>
        <w:br/>
      </w:r>
      <w:r w:rsidRPr="002F0917">
        <w:rPr>
          <w:rFonts w:ascii="PT Astra Serif" w:hAnsi="PT Astra Serif"/>
        </w:rPr>
        <w:t>(</w:t>
      </w:r>
      <w:r w:rsidR="00072B7A" w:rsidRPr="002F0917">
        <w:rPr>
          <w:rFonts w:ascii="PT Astra Serif" w:hAnsi="PT Astra Serif"/>
        </w:rPr>
        <w:t xml:space="preserve">территория </w:t>
      </w:r>
      <w:r w:rsidRPr="002F0917">
        <w:rPr>
          <w:rFonts w:ascii="PT Astra Serif" w:hAnsi="PT Astra Serif"/>
        </w:rPr>
        <w:t xml:space="preserve">ФКУ ДПО МУЦ </w:t>
      </w:r>
      <w:r w:rsidR="00873AD7" w:rsidRPr="002F0917">
        <w:rPr>
          <w:rFonts w:ascii="PT Astra Serif" w:hAnsi="PT Astra Serif"/>
        </w:rPr>
        <w:t>Г</w:t>
      </w:r>
      <w:r w:rsidRPr="002F0917">
        <w:rPr>
          <w:rFonts w:ascii="PT Astra Serif" w:hAnsi="PT Astra Serif"/>
        </w:rPr>
        <w:t>УФСИН России по Московской области).</w:t>
      </w:r>
    </w:p>
    <w:p w:rsidR="00132BEC" w:rsidRPr="002F0917" w:rsidRDefault="00132BEC" w:rsidP="00BD1E10">
      <w:pPr>
        <w:spacing w:after="0" w:line="240" w:lineRule="auto"/>
        <w:ind w:firstLine="709"/>
        <w:jc w:val="both"/>
        <w:rPr>
          <w:rFonts w:ascii="PT Astra Serif" w:hAnsi="PT Astra Serif"/>
        </w:rPr>
      </w:pPr>
      <w:r w:rsidRPr="002F0917">
        <w:rPr>
          <w:rFonts w:ascii="PT Astra Serif" w:hAnsi="PT Astra Serif"/>
        </w:rPr>
        <w:t xml:space="preserve">1.5. ИКЗ: </w:t>
      </w:r>
      <w:r w:rsidR="007B681E">
        <w:rPr>
          <w:rFonts w:ascii="PT Astra Serif" w:hAnsi="PT Astra Serif"/>
        </w:rPr>
        <w:t>__________________________________</w:t>
      </w:r>
      <w:r w:rsidR="00887688" w:rsidRPr="002F0917">
        <w:rPr>
          <w:rFonts w:ascii="PT Astra Serif" w:hAnsi="PT Astra Serif"/>
        </w:rPr>
        <w:t>.</w:t>
      </w:r>
    </w:p>
    <w:p w:rsidR="00BD1E10" w:rsidRPr="002F0917" w:rsidRDefault="00BD1E10" w:rsidP="00BD1E10">
      <w:pPr>
        <w:spacing w:after="0" w:line="240" w:lineRule="auto"/>
        <w:ind w:firstLine="709"/>
        <w:jc w:val="both"/>
        <w:rPr>
          <w:rFonts w:ascii="PT Astra Serif" w:hAnsi="PT Astra Serif"/>
        </w:rPr>
      </w:pPr>
    </w:p>
    <w:p w:rsidR="00BD1E10" w:rsidRPr="002F0917" w:rsidRDefault="00BD1E10" w:rsidP="00BD1E10">
      <w:pPr>
        <w:pStyle w:val="a8"/>
        <w:jc w:val="center"/>
        <w:rPr>
          <w:rFonts w:ascii="PT Astra Serif" w:hAnsi="PT Astra Serif"/>
          <w:b/>
          <w:noProof/>
        </w:rPr>
      </w:pPr>
      <w:r w:rsidRPr="002F0917">
        <w:rPr>
          <w:rFonts w:ascii="PT Astra Serif" w:hAnsi="PT Astra Serif"/>
          <w:b/>
          <w:noProof/>
        </w:rPr>
        <w:t>2. Права и обязанности Сторон</w:t>
      </w:r>
    </w:p>
    <w:p w:rsidR="00BD1E10" w:rsidRPr="002F0917" w:rsidRDefault="00BD1E10" w:rsidP="00BD1E10">
      <w:pPr>
        <w:pStyle w:val="a8"/>
        <w:jc w:val="both"/>
        <w:rPr>
          <w:rFonts w:ascii="PT Astra Serif" w:hAnsi="PT Astra Serif"/>
          <w:noProof/>
          <w:u w:val="single"/>
        </w:rPr>
      </w:pPr>
      <w:r w:rsidRPr="002F0917">
        <w:rPr>
          <w:rFonts w:ascii="PT Astra Serif" w:hAnsi="PT Astra Serif"/>
          <w:noProof/>
        </w:rPr>
        <w:tab/>
      </w:r>
      <w:r w:rsidRPr="002F0917">
        <w:rPr>
          <w:rFonts w:ascii="PT Astra Serif" w:hAnsi="PT Astra Serif"/>
          <w:noProof/>
          <w:u w:val="single"/>
        </w:rPr>
        <w:t>2.1. Государственный заказчик обязуется:</w:t>
      </w:r>
    </w:p>
    <w:p w:rsidR="00BD1E10" w:rsidRPr="002F0917" w:rsidRDefault="00BD1E10" w:rsidP="00BD1E10">
      <w:pPr>
        <w:widowControl w:val="0"/>
        <w:autoSpaceDE w:val="0"/>
        <w:autoSpaceDN w:val="0"/>
        <w:adjustRightInd w:val="0"/>
        <w:spacing w:after="0" w:line="240" w:lineRule="auto"/>
        <w:ind w:firstLine="708"/>
        <w:jc w:val="both"/>
        <w:rPr>
          <w:rFonts w:ascii="PT Astra Serif" w:hAnsi="PT Astra Serif"/>
          <w:noProof/>
        </w:rPr>
      </w:pPr>
      <w:r w:rsidRPr="002F0917">
        <w:rPr>
          <w:rFonts w:ascii="PT Astra Serif" w:hAnsi="PT Astra Serif"/>
          <w:noProof/>
        </w:rPr>
        <w:t xml:space="preserve">2.1.1. Обеспечить приемку товара в соответствии с условиями раздела </w:t>
      </w:r>
      <w:r w:rsidRPr="002F0917">
        <w:rPr>
          <w:rFonts w:ascii="PT Astra Serif" w:hAnsi="PT Astra Serif"/>
          <w:b/>
          <w:noProof/>
        </w:rPr>
        <w:t>8 Контракта.</w:t>
      </w:r>
    </w:p>
    <w:p w:rsidR="00BD1E10" w:rsidRPr="002F0917" w:rsidRDefault="00BD1E10" w:rsidP="00BD1E10">
      <w:pPr>
        <w:pStyle w:val="a8"/>
        <w:jc w:val="both"/>
        <w:rPr>
          <w:rFonts w:ascii="PT Astra Serif" w:hAnsi="PT Astra Serif"/>
          <w:noProof/>
        </w:rPr>
      </w:pPr>
      <w:r w:rsidRPr="002F0917">
        <w:rPr>
          <w:rFonts w:ascii="PT Astra Serif" w:hAnsi="PT Astra Serif"/>
          <w:noProof/>
        </w:rPr>
        <w:tab/>
        <w:t xml:space="preserve">2.1.2. Оплатить товар в соответствии с условиями раздела </w:t>
      </w:r>
      <w:r w:rsidRPr="002F0917">
        <w:rPr>
          <w:rFonts w:ascii="PT Astra Serif" w:hAnsi="PT Astra Serif"/>
          <w:b/>
          <w:noProof/>
        </w:rPr>
        <w:t>3 Контракта.</w:t>
      </w:r>
    </w:p>
    <w:p w:rsidR="00BD1E10" w:rsidRPr="002F0917" w:rsidRDefault="00BD1E10" w:rsidP="00BD1E10">
      <w:pPr>
        <w:pStyle w:val="a8"/>
        <w:jc w:val="both"/>
        <w:rPr>
          <w:rFonts w:ascii="PT Astra Serif" w:hAnsi="PT Astra Serif"/>
        </w:rPr>
      </w:pPr>
      <w:r w:rsidRPr="002F0917">
        <w:rPr>
          <w:rFonts w:ascii="PT Astra Serif" w:hAnsi="PT Astra Serif"/>
          <w:noProof/>
        </w:rPr>
        <w:tab/>
        <w:t xml:space="preserve">2.1.3. </w:t>
      </w:r>
      <w:r w:rsidRPr="002F0917">
        <w:rPr>
          <w:rFonts w:ascii="PT Astra Serif" w:hAnsi="PT Astra Serif"/>
        </w:rPr>
        <w:t>Осуществлять контроль качества товара, поставляемого по контракту, на соответствие требованиям законодательства Российской Федерации, нормативных и иных актов Государственного заказчика, условиям Контракта.</w:t>
      </w:r>
    </w:p>
    <w:p w:rsidR="00BD1E10" w:rsidRPr="002F0917" w:rsidRDefault="00BD1E10" w:rsidP="00BD1E10">
      <w:pPr>
        <w:pStyle w:val="a8"/>
        <w:ind w:firstLine="709"/>
        <w:jc w:val="both"/>
        <w:rPr>
          <w:rFonts w:ascii="PT Astra Serif" w:hAnsi="PT Astra Serif"/>
        </w:rPr>
      </w:pPr>
      <w:r w:rsidRPr="002F0917">
        <w:rPr>
          <w:rFonts w:ascii="PT Astra Serif" w:hAnsi="PT Astra Serif"/>
          <w:noProof/>
        </w:rPr>
        <w:t xml:space="preserve">2.1.4. Взыскивать пени и штраф в соответствии с </w:t>
      </w:r>
      <w:r w:rsidRPr="002F0917">
        <w:rPr>
          <w:rFonts w:ascii="PT Astra Serif" w:hAnsi="PT Astra Serif"/>
          <w:b/>
          <w:noProof/>
        </w:rPr>
        <w:t xml:space="preserve">разделом </w:t>
      </w:r>
      <w:r w:rsidR="00C61030" w:rsidRPr="002F0917">
        <w:rPr>
          <w:rFonts w:ascii="PT Astra Serif" w:hAnsi="PT Astra Serif"/>
          <w:b/>
          <w:noProof/>
        </w:rPr>
        <w:t>10</w:t>
      </w:r>
      <w:r w:rsidRPr="002F0917">
        <w:rPr>
          <w:rFonts w:ascii="PT Astra Serif" w:hAnsi="PT Astra Serif"/>
          <w:b/>
          <w:noProof/>
        </w:rPr>
        <w:t xml:space="preserve"> Контракта</w:t>
      </w:r>
      <w:r w:rsidRPr="002F0917">
        <w:rPr>
          <w:rFonts w:ascii="PT Astra Serif" w:hAnsi="PT Astra Serif"/>
          <w:noProof/>
        </w:rPr>
        <w:t xml:space="preserve"> за неисполнение или ненадлежащее исполнение Поставщиком обязательств, предусмотренных Контрактом.</w:t>
      </w:r>
    </w:p>
    <w:p w:rsidR="00BD1E10" w:rsidRPr="002F0917" w:rsidRDefault="00BD1E10" w:rsidP="00BD1E10">
      <w:pPr>
        <w:pStyle w:val="12"/>
        <w:spacing w:line="240" w:lineRule="auto"/>
        <w:ind w:firstLine="709"/>
        <w:rPr>
          <w:rFonts w:ascii="PT Astra Serif" w:hAnsi="PT Astra Serif"/>
          <w:sz w:val="22"/>
          <w:szCs w:val="22"/>
        </w:rPr>
      </w:pPr>
      <w:r w:rsidRPr="002F0917">
        <w:rPr>
          <w:rFonts w:ascii="PT Astra Serif" w:hAnsi="PT Astra Serif"/>
          <w:noProof/>
          <w:sz w:val="22"/>
          <w:szCs w:val="22"/>
        </w:rPr>
        <w:t>2.1.5.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подписанного без замечаний Государственным заказчиком акта приемки товара (</w:t>
      </w:r>
      <w:r w:rsidRPr="002F0917">
        <w:rPr>
          <w:rFonts w:ascii="PT Astra Serif" w:hAnsi="PT Astra Serif"/>
          <w:b/>
          <w:noProof/>
          <w:sz w:val="22"/>
          <w:szCs w:val="22"/>
        </w:rPr>
        <w:t>Приложение №3</w:t>
      </w:r>
      <w:r w:rsidRPr="002F0917">
        <w:rPr>
          <w:rFonts w:ascii="PT Astra Serif" w:hAnsi="PT Astra Serif"/>
          <w:noProof/>
          <w:sz w:val="22"/>
          <w:szCs w:val="22"/>
        </w:rPr>
        <w:t>).</w:t>
      </w:r>
    </w:p>
    <w:p w:rsidR="00BD1E10" w:rsidRPr="002F0917" w:rsidRDefault="00BD1E10" w:rsidP="00055025">
      <w:pPr>
        <w:pStyle w:val="12"/>
        <w:spacing w:line="240" w:lineRule="auto"/>
        <w:ind w:firstLine="709"/>
        <w:rPr>
          <w:rFonts w:ascii="PT Astra Serif" w:hAnsi="PT Astra Serif"/>
          <w:noProof/>
          <w:sz w:val="22"/>
          <w:szCs w:val="22"/>
        </w:rPr>
      </w:pPr>
      <w:r w:rsidRPr="002F0917">
        <w:rPr>
          <w:rFonts w:ascii="PT Astra Serif" w:hAnsi="PT Astra Serif"/>
          <w:noProof/>
          <w:sz w:val="22"/>
          <w:szCs w:val="22"/>
        </w:rPr>
        <w:t xml:space="preserve">2.1.6. </w:t>
      </w:r>
      <w:r w:rsidR="00055025" w:rsidRPr="002F0917">
        <w:rPr>
          <w:rFonts w:ascii="PT Astra Serif" w:hAnsi="PT Astra Serif"/>
          <w:noProof/>
          <w:sz w:val="22"/>
          <w:szCs w:val="22"/>
        </w:rPr>
        <w:t xml:space="preserve">Направить в уполномоченный на осуществление контроля в сфере размещения заказов федеральный орган исполнительной власти сведения о Поставщике для включения их в реестр </w:t>
      </w:r>
      <w:r w:rsidR="00055025" w:rsidRPr="002F0917">
        <w:rPr>
          <w:rFonts w:ascii="PT Astra Serif" w:hAnsi="PT Astra Serif"/>
          <w:noProof/>
          <w:sz w:val="22"/>
          <w:szCs w:val="22"/>
        </w:rPr>
        <w:lastRenderedPageBreak/>
        <w:t>недобросовестных поставщиков в случае расторжения Контракта по решению суда и в связи с односторонним отказом Государственного заказчика от исполнения Контракта в соответствии с действующим законодательством Российской Федерации, в связи с существенным нарушением Поставщиком условий Контракта.</w:t>
      </w:r>
    </w:p>
    <w:p w:rsidR="00BD1E10" w:rsidRPr="002F0917" w:rsidRDefault="00BD1E10" w:rsidP="00BD1E10">
      <w:pPr>
        <w:pStyle w:val="a8"/>
        <w:ind w:firstLine="709"/>
        <w:jc w:val="both"/>
        <w:rPr>
          <w:rFonts w:ascii="PT Astra Serif" w:hAnsi="PT Astra Serif"/>
        </w:rPr>
      </w:pPr>
      <w:r w:rsidRPr="002F0917">
        <w:rPr>
          <w:rFonts w:ascii="PT Astra Serif" w:hAnsi="PT Astra Serif"/>
          <w:noProof/>
        </w:rPr>
        <w:t xml:space="preserve">2.1.7. </w:t>
      </w:r>
      <w:r w:rsidRPr="002F0917">
        <w:rPr>
          <w:rFonts w:ascii="PT Astra Serif" w:hAnsi="PT Astra Serif"/>
        </w:rPr>
        <w:t>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w:t>
      </w:r>
      <w:r w:rsidR="00055025" w:rsidRPr="002F0917">
        <w:rPr>
          <w:rFonts w:ascii="PT Astra Serif" w:hAnsi="PT Astra Serif"/>
        </w:rPr>
        <w:t xml:space="preserve">, указанных в соответствии с </w:t>
      </w:r>
      <w:r w:rsidR="00055025" w:rsidRPr="002F0917">
        <w:rPr>
          <w:rFonts w:ascii="PT Astra Serif" w:hAnsi="PT Astra Serif"/>
          <w:b/>
        </w:rPr>
        <w:t>Приложением № 1 «Спецификация» и Приложением № 2 «Техническое задание».</w:t>
      </w:r>
    </w:p>
    <w:p w:rsidR="00055025" w:rsidRPr="002F0917" w:rsidRDefault="00116307" w:rsidP="00BD1E10">
      <w:pPr>
        <w:pStyle w:val="a8"/>
        <w:ind w:firstLine="709"/>
        <w:jc w:val="both"/>
        <w:rPr>
          <w:rFonts w:ascii="PT Astra Serif" w:hAnsi="PT Astra Serif"/>
        </w:rPr>
      </w:pPr>
      <w:r w:rsidRPr="002F0917">
        <w:rPr>
          <w:rFonts w:ascii="PT Astra Serif" w:hAnsi="PT Astra Serif"/>
        </w:rPr>
        <w:t>2.1.8</w:t>
      </w:r>
      <w:r w:rsidR="00BD1E10" w:rsidRPr="002F0917">
        <w:rPr>
          <w:rFonts w:ascii="PT Astra Serif" w:hAnsi="PT Astra Serif"/>
        </w:rPr>
        <w:t xml:space="preserve">. </w:t>
      </w:r>
      <w:r w:rsidR="00055025" w:rsidRPr="002F0917">
        <w:rPr>
          <w:rFonts w:ascii="PT Astra Serif" w:hAnsi="PT Astra Serif"/>
        </w:rPr>
        <w:t>Выполнять иные обязанности, предусмотренные действующим законодательством Российской Федерации и Контрактом.</w:t>
      </w:r>
    </w:p>
    <w:p w:rsidR="00BD1E10" w:rsidRPr="002F0917" w:rsidRDefault="00BD1E10" w:rsidP="00A251AC">
      <w:pPr>
        <w:pStyle w:val="a8"/>
        <w:ind w:firstLine="709"/>
        <w:jc w:val="both"/>
        <w:rPr>
          <w:rFonts w:ascii="PT Astra Serif" w:hAnsi="PT Astra Serif"/>
          <w:noProof/>
          <w:u w:val="single"/>
        </w:rPr>
      </w:pPr>
      <w:r w:rsidRPr="002F0917">
        <w:rPr>
          <w:rFonts w:ascii="PT Astra Serif" w:hAnsi="PT Astra Serif"/>
          <w:noProof/>
          <w:u w:val="single"/>
        </w:rPr>
        <w:t>2.2. Государственный заказчик вправе:</w:t>
      </w:r>
    </w:p>
    <w:p w:rsidR="00656B90" w:rsidRPr="002F0917" w:rsidRDefault="00656B90" w:rsidP="00656B90">
      <w:pPr>
        <w:pStyle w:val="110"/>
        <w:spacing w:line="240" w:lineRule="auto"/>
        <w:ind w:firstLine="709"/>
        <w:rPr>
          <w:rFonts w:ascii="PT Astra Serif" w:hAnsi="PT Astra Serif"/>
          <w:sz w:val="22"/>
          <w:szCs w:val="22"/>
        </w:rPr>
      </w:pPr>
      <w:r w:rsidRPr="002F0917">
        <w:rPr>
          <w:rFonts w:ascii="PT Astra Serif" w:hAnsi="PT Astra Serif"/>
          <w:noProof/>
          <w:sz w:val="22"/>
          <w:szCs w:val="22"/>
        </w:rPr>
        <w:t xml:space="preserve">2.2.1. </w:t>
      </w:r>
      <w:r w:rsidRPr="002F0917">
        <w:rPr>
          <w:rFonts w:ascii="PT Astra Serif" w:hAnsi="PT Astra Serif"/>
          <w:sz w:val="22"/>
          <w:szCs w:val="22"/>
        </w:rPr>
        <w:t>Требовать от Поставщика своевременного устранения нарушений, выявленных как в ходе приемки, так и в течение срока годности.</w:t>
      </w:r>
    </w:p>
    <w:p w:rsidR="00656B90" w:rsidRPr="002F0917" w:rsidRDefault="00656B90" w:rsidP="00656B90">
      <w:pPr>
        <w:suppressAutoHyphens w:val="0"/>
        <w:spacing w:after="0" w:line="240" w:lineRule="auto"/>
        <w:ind w:firstLine="709"/>
        <w:jc w:val="both"/>
        <w:rPr>
          <w:rFonts w:ascii="PT Astra Serif" w:eastAsia="Times New Roman" w:hAnsi="PT Astra Serif"/>
          <w:lang w:eastAsia="ru-RU"/>
        </w:rPr>
      </w:pPr>
      <w:r w:rsidRPr="002F0917">
        <w:rPr>
          <w:rFonts w:ascii="PT Astra Serif" w:eastAsia="Times New Roman" w:hAnsi="PT Astra Serif"/>
          <w:lang w:eastAsia="ru-RU"/>
        </w:rPr>
        <w:t>2.2.2. Требовать от Поставщика надлежащего исполнения обязательств по настоящему Контракту.</w:t>
      </w:r>
    </w:p>
    <w:p w:rsidR="00656B90" w:rsidRPr="002F0917" w:rsidRDefault="00656B90" w:rsidP="00656B90">
      <w:pPr>
        <w:suppressAutoHyphens w:val="0"/>
        <w:spacing w:after="0" w:line="240" w:lineRule="auto"/>
        <w:ind w:firstLine="709"/>
        <w:jc w:val="both"/>
        <w:rPr>
          <w:rFonts w:ascii="PT Astra Serif" w:eastAsia="Times New Roman" w:hAnsi="PT Astra Serif"/>
          <w:lang w:eastAsia="ru-RU"/>
        </w:rPr>
      </w:pPr>
      <w:r w:rsidRPr="002F0917">
        <w:rPr>
          <w:rFonts w:ascii="PT Astra Serif" w:eastAsia="Times New Roman" w:hAnsi="PT Astra Serif"/>
          <w:lang w:eastAsia="ru-RU"/>
        </w:rPr>
        <w:t>2.2.3. Проверять ход и качество выполнения Поставщиком условий настоящего Контракта.</w:t>
      </w:r>
    </w:p>
    <w:p w:rsidR="00656B90" w:rsidRPr="002F0917" w:rsidRDefault="00656B90" w:rsidP="00656B90">
      <w:pPr>
        <w:suppressAutoHyphens w:val="0"/>
        <w:spacing w:after="0" w:line="240" w:lineRule="auto"/>
        <w:ind w:firstLine="709"/>
        <w:jc w:val="both"/>
        <w:rPr>
          <w:rFonts w:ascii="PT Astra Serif" w:eastAsia="Times New Roman" w:hAnsi="PT Astra Serif"/>
          <w:lang w:eastAsia="ru-RU"/>
        </w:rPr>
      </w:pPr>
      <w:r w:rsidRPr="002F0917">
        <w:rPr>
          <w:rFonts w:ascii="PT Astra Serif" w:eastAsia="Times New Roman" w:hAnsi="PT Astra Serif"/>
          <w:lang w:eastAsia="ru-RU"/>
        </w:rPr>
        <w:t>2.2.4. Предложить увеличить или уменьшить в процессе исполнения настоящего Контракта количество Товара, предусмотренного настоящим Контрактом, не более чем на 10 процентов, в порядке и на ус</w:t>
      </w:r>
      <w:r w:rsidR="00B80503" w:rsidRPr="002F0917">
        <w:rPr>
          <w:rFonts w:ascii="PT Astra Serif" w:eastAsia="Times New Roman" w:hAnsi="PT Astra Serif"/>
          <w:lang w:eastAsia="ru-RU"/>
        </w:rPr>
        <w:t xml:space="preserve">ловиях, установленных Законом № </w:t>
      </w:r>
      <w:r w:rsidRPr="002F0917">
        <w:rPr>
          <w:rFonts w:ascii="PT Astra Serif" w:eastAsia="Times New Roman" w:hAnsi="PT Astra Serif"/>
          <w:lang w:eastAsia="ru-RU"/>
        </w:rPr>
        <w:t>44-ФЗ.</w:t>
      </w:r>
    </w:p>
    <w:p w:rsidR="00656B90" w:rsidRPr="002F0917" w:rsidRDefault="005D6647" w:rsidP="00656B90">
      <w:pPr>
        <w:suppressAutoHyphens w:val="0"/>
        <w:spacing w:after="0" w:line="240" w:lineRule="auto"/>
        <w:ind w:firstLine="709"/>
        <w:jc w:val="both"/>
        <w:rPr>
          <w:rFonts w:ascii="PT Astra Serif" w:eastAsia="Times New Roman" w:hAnsi="PT Astra Serif"/>
          <w:lang w:eastAsia="ru-RU"/>
        </w:rPr>
      </w:pPr>
      <w:r w:rsidRPr="002F0917">
        <w:rPr>
          <w:rFonts w:ascii="PT Astra Serif" w:eastAsia="Calibri" w:hAnsi="PT Astra Serif"/>
        </w:rPr>
        <w:t>2.2.5</w:t>
      </w:r>
      <w:r w:rsidR="00656B90" w:rsidRPr="002F0917">
        <w:rPr>
          <w:rFonts w:ascii="PT Astra Serif" w:eastAsia="Calibri" w:hAnsi="PT Astra Serif"/>
        </w:rPr>
        <w:t xml:space="preserve">. </w:t>
      </w:r>
      <w:r w:rsidR="00656B90" w:rsidRPr="002F0917">
        <w:rPr>
          <w:rFonts w:ascii="PT Astra Serif" w:eastAsia="Times New Roman" w:hAnsi="PT Astra Serif"/>
          <w:lang w:eastAsia="ru-RU"/>
        </w:rPr>
        <w:t>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656B90" w:rsidRPr="002F0917" w:rsidRDefault="005D6647" w:rsidP="00656B90">
      <w:pPr>
        <w:pStyle w:val="12"/>
        <w:spacing w:line="240" w:lineRule="auto"/>
        <w:ind w:firstLine="709"/>
        <w:rPr>
          <w:rFonts w:ascii="PT Astra Serif" w:hAnsi="PT Astra Serif"/>
          <w:sz w:val="22"/>
          <w:szCs w:val="22"/>
        </w:rPr>
      </w:pPr>
      <w:r w:rsidRPr="002F0917">
        <w:rPr>
          <w:rFonts w:ascii="PT Astra Serif" w:hAnsi="PT Astra Serif"/>
          <w:noProof/>
          <w:sz w:val="22"/>
          <w:szCs w:val="22"/>
        </w:rPr>
        <w:t>2.2.6</w:t>
      </w:r>
      <w:r w:rsidR="00656B90" w:rsidRPr="002F0917">
        <w:rPr>
          <w:rFonts w:ascii="PT Astra Serif" w:hAnsi="PT Astra Serif"/>
          <w:noProof/>
          <w:sz w:val="22"/>
          <w:szCs w:val="22"/>
        </w:rPr>
        <w:t xml:space="preserve">. </w:t>
      </w:r>
      <w:r w:rsidR="00656B90" w:rsidRPr="002F0917">
        <w:rPr>
          <w:rFonts w:ascii="PT Astra Serif" w:hAnsi="PT Astra Serif"/>
          <w:sz w:val="22"/>
          <w:szCs w:val="22"/>
        </w:rPr>
        <w:t>Отказаться от приемки и оплаты Товара, не соответствующего условиям настоящего Контракта.</w:t>
      </w:r>
    </w:p>
    <w:p w:rsidR="00BD1E10" w:rsidRPr="002F0917" w:rsidRDefault="00BD1E10" w:rsidP="00BD1E10">
      <w:pPr>
        <w:pStyle w:val="12"/>
        <w:spacing w:line="240" w:lineRule="auto"/>
        <w:ind w:firstLine="709"/>
        <w:rPr>
          <w:rFonts w:ascii="PT Astra Serif" w:hAnsi="PT Astra Serif"/>
          <w:noProof/>
          <w:sz w:val="22"/>
          <w:szCs w:val="22"/>
          <w:u w:val="single"/>
        </w:rPr>
      </w:pPr>
      <w:r w:rsidRPr="002F0917">
        <w:rPr>
          <w:rFonts w:ascii="PT Astra Serif" w:hAnsi="PT Astra Serif"/>
          <w:noProof/>
          <w:sz w:val="22"/>
          <w:szCs w:val="22"/>
          <w:u w:val="single"/>
        </w:rPr>
        <w:t>2.3. Поставщик обязуется:</w:t>
      </w:r>
    </w:p>
    <w:p w:rsidR="00BD1E10" w:rsidRPr="002F0917" w:rsidRDefault="00BD1E10" w:rsidP="00BD1E10">
      <w:pPr>
        <w:pStyle w:val="a8"/>
        <w:ind w:firstLine="708"/>
        <w:jc w:val="both"/>
        <w:rPr>
          <w:rFonts w:ascii="PT Astra Serif" w:hAnsi="PT Astra Serif"/>
        </w:rPr>
      </w:pPr>
      <w:r w:rsidRPr="002F0917">
        <w:rPr>
          <w:rFonts w:ascii="PT Astra Serif" w:hAnsi="PT Astra Serif"/>
        </w:rPr>
        <w:t>2.3.1.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041CE0" w:rsidRPr="002F0917" w:rsidRDefault="00BD1E10" w:rsidP="00041CE0">
      <w:pPr>
        <w:pStyle w:val="12"/>
        <w:spacing w:line="240" w:lineRule="auto"/>
        <w:rPr>
          <w:rFonts w:ascii="PT Astra Serif" w:hAnsi="PT Astra Serif"/>
          <w:sz w:val="22"/>
          <w:szCs w:val="22"/>
        </w:rPr>
      </w:pPr>
      <w:r w:rsidRPr="002F0917">
        <w:rPr>
          <w:rFonts w:ascii="PT Astra Serif" w:hAnsi="PT Astra Serif"/>
          <w:sz w:val="22"/>
          <w:szCs w:val="22"/>
        </w:rPr>
        <w:t>2.3.2. Обеспечить соответствие товара требованиям действующего законодательства (в том числе по безопасности) и условиям Контракта.</w:t>
      </w:r>
      <w:r w:rsidR="00041CE0" w:rsidRPr="002F0917">
        <w:rPr>
          <w:rFonts w:ascii="PT Astra Serif" w:hAnsi="PT Astra Serif"/>
          <w:sz w:val="22"/>
          <w:szCs w:val="22"/>
        </w:rPr>
        <w:t xml:space="preserve"> 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rsidR="00BD1E10" w:rsidRPr="002F0917" w:rsidRDefault="00BD1E10" w:rsidP="00BD1E10">
      <w:pPr>
        <w:tabs>
          <w:tab w:val="left" w:pos="-2340"/>
        </w:tabs>
        <w:spacing w:after="0" w:line="240" w:lineRule="auto"/>
        <w:ind w:firstLine="670"/>
        <w:jc w:val="both"/>
        <w:rPr>
          <w:rFonts w:ascii="PT Astra Serif" w:hAnsi="PT Astra Serif"/>
        </w:rPr>
      </w:pPr>
      <w:r w:rsidRPr="002F0917">
        <w:rPr>
          <w:rFonts w:ascii="PT Astra Serif" w:hAnsi="PT Astra Serif"/>
          <w:noProof/>
        </w:rPr>
        <w:t xml:space="preserve">2.3.3. </w:t>
      </w:r>
      <w:r w:rsidRPr="002F0917">
        <w:rPr>
          <w:rFonts w:ascii="PT Astra Serif" w:hAnsi="PT Astra Serif"/>
        </w:rPr>
        <w:t>Передать товар надлежащего качества, в предусмотренном Контрактом срок, количестве и ассортименте</w:t>
      </w:r>
      <w:r w:rsidR="001C60A3" w:rsidRPr="002F0917">
        <w:rPr>
          <w:rFonts w:ascii="PT Astra Serif" w:hAnsi="PT Astra Serif"/>
        </w:rPr>
        <w:t xml:space="preserve">, характеристикам, установленным </w:t>
      </w:r>
      <w:r w:rsidR="00041CE0" w:rsidRPr="002F0917">
        <w:rPr>
          <w:rFonts w:ascii="PT Astra Serif" w:hAnsi="PT Astra Serif"/>
          <w:b/>
        </w:rPr>
        <w:t>П</w:t>
      </w:r>
      <w:r w:rsidR="001C60A3" w:rsidRPr="002F0917">
        <w:rPr>
          <w:rFonts w:ascii="PT Astra Serif" w:hAnsi="PT Astra Serif"/>
          <w:b/>
        </w:rPr>
        <w:t>риложениями № 1 и 2</w:t>
      </w:r>
      <w:r w:rsidR="001C60A3" w:rsidRPr="002F0917">
        <w:rPr>
          <w:rFonts w:ascii="PT Astra Serif" w:hAnsi="PT Astra Serif"/>
        </w:rPr>
        <w:t xml:space="preserve"> </w:t>
      </w:r>
      <w:r w:rsidR="00041CE0" w:rsidRPr="002F0917">
        <w:rPr>
          <w:rFonts w:ascii="PT Astra Serif" w:hAnsi="PT Astra Serif"/>
        </w:rPr>
        <w:t>к Контракту</w:t>
      </w:r>
      <w:r w:rsidRPr="002F0917">
        <w:rPr>
          <w:rFonts w:ascii="PT Astra Serif" w:hAnsi="PT Astra Serif"/>
        </w:rPr>
        <w:t>, не обремененный правами третьих лиц.</w:t>
      </w:r>
    </w:p>
    <w:p w:rsidR="00BD1E10" w:rsidRPr="002F0917" w:rsidRDefault="00BD1E10" w:rsidP="00BD1E10">
      <w:pPr>
        <w:pStyle w:val="a8"/>
        <w:ind w:firstLine="709"/>
        <w:jc w:val="both"/>
        <w:rPr>
          <w:rFonts w:ascii="PT Astra Serif" w:hAnsi="PT Astra Serif"/>
        </w:rPr>
      </w:pPr>
      <w:r w:rsidRPr="002F0917">
        <w:rPr>
          <w:rFonts w:ascii="PT Astra Serif" w:hAnsi="PT Astra Serif"/>
          <w:noProof/>
        </w:rPr>
        <w:t xml:space="preserve">2.3.4. Осуществить поставку товара в порядке и в сроки, установленные </w:t>
      </w:r>
      <w:r w:rsidRPr="002F0917">
        <w:rPr>
          <w:rFonts w:ascii="PT Astra Serif" w:hAnsi="PT Astra Serif"/>
          <w:b/>
          <w:noProof/>
        </w:rPr>
        <w:t>в разделе 7 Контракта.</w:t>
      </w:r>
    </w:p>
    <w:p w:rsidR="00BD1E10" w:rsidRPr="002F0917" w:rsidRDefault="00BD1E10" w:rsidP="00BD1E10">
      <w:pPr>
        <w:pStyle w:val="110"/>
        <w:spacing w:line="240" w:lineRule="auto"/>
        <w:ind w:firstLine="709"/>
        <w:rPr>
          <w:rFonts w:ascii="PT Astra Serif" w:hAnsi="PT Astra Serif"/>
          <w:noProof/>
          <w:sz w:val="22"/>
          <w:szCs w:val="22"/>
        </w:rPr>
      </w:pPr>
      <w:r w:rsidRPr="002F0917">
        <w:rPr>
          <w:rFonts w:ascii="PT Astra Serif" w:hAnsi="PT Astra Serif"/>
          <w:sz w:val="22"/>
          <w:szCs w:val="22"/>
        </w:rPr>
        <w:t xml:space="preserve">2.3.5. </w:t>
      </w:r>
      <w:r w:rsidRPr="002F0917">
        <w:rPr>
          <w:rFonts w:ascii="PT Astra Serif" w:hAnsi="PT Astra Serif"/>
          <w:noProof/>
          <w:sz w:val="22"/>
          <w:szCs w:val="22"/>
        </w:rPr>
        <w:t xml:space="preserve">В период действия срока действия Контракта безвозмездно осуществлять замену товара ненадлежащего качества в соответствии с условиями </w:t>
      </w:r>
      <w:r w:rsidRPr="002F0917">
        <w:rPr>
          <w:rFonts w:ascii="PT Astra Serif" w:hAnsi="PT Astra Serif"/>
          <w:b/>
          <w:noProof/>
          <w:sz w:val="22"/>
          <w:szCs w:val="22"/>
        </w:rPr>
        <w:t>раздела 9 Контракта</w:t>
      </w:r>
      <w:r w:rsidR="00055025" w:rsidRPr="002F0917">
        <w:rPr>
          <w:rFonts w:ascii="PT Astra Serif" w:hAnsi="PT Astra Serif"/>
          <w:b/>
          <w:noProof/>
          <w:sz w:val="22"/>
          <w:szCs w:val="22"/>
        </w:rPr>
        <w:t xml:space="preserve"> </w:t>
      </w:r>
      <w:r w:rsidRPr="002F0917">
        <w:rPr>
          <w:rFonts w:ascii="PT Astra Serif" w:hAnsi="PT Astra Serif"/>
          <w:sz w:val="22"/>
          <w:szCs w:val="22"/>
        </w:rPr>
        <w:t>по месту нахождения Государственного заказчика.</w:t>
      </w:r>
    </w:p>
    <w:p w:rsidR="00BD1E10" w:rsidRPr="002F0917" w:rsidRDefault="00BD1E10" w:rsidP="00BD1E10">
      <w:pPr>
        <w:spacing w:after="0" w:line="240" w:lineRule="auto"/>
        <w:ind w:firstLine="708"/>
        <w:jc w:val="both"/>
        <w:rPr>
          <w:rFonts w:ascii="PT Astra Serif" w:hAnsi="PT Astra Serif"/>
        </w:rPr>
      </w:pPr>
      <w:r w:rsidRPr="002F0917">
        <w:rPr>
          <w:rFonts w:ascii="PT Astra Serif" w:hAnsi="PT Astra Serif"/>
        </w:rPr>
        <w:t xml:space="preserve">2.3.6. </w:t>
      </w:r>
      <w:r w:rsidR="00210DE5" w:rsidRPr="002F0917">
        <w:rPr>
          <w:rFonts w:ascii="PT Astra Serif" w:hAnsi="PT Astra Serif"/>
        </w:rPr>
        <w:t>Любыми доступными средствами связи известить Государственного заказчика о готовности товара к поставке и о дате поставки.</w:t>
      </w:r>
    </w:p>
    <w:p w:rsidR="00BD1E10" w:rsidRPr="002F0917" w:rsidRDefault="00BD1E10" w:rsidP="00BD1E10">
      <w:pPr>
        <w:pStyle w:val="a8"/>
        <w:ind w:firstLine="709"/>
        <w:jc w:val="both"/>
        <w:rPr>
          <w:rFonts w:ascii="PT Astra Serif" w:hAnsi="PT Astra Serif"/>
        </w:rPr>
      </w:pPr>
      <w:r w:rsidRPr="002F0917">
        <w:rPr>
          <w:rFonts w:ascii="PT Astra Serif" w:hAnsi="PT Astra Serif"/>
        </w:rPr>
        <w:t>2.3.</w:t>
      </w:r>
      <w:r w:rsidR="00570A00" w:rsidRPr="002F0917">
        <w:rPr>
          <w:rFonts w:ascii="PT Astra Serif" w:hAnsi="PT Astra Serif"/>
        </w:rPr>
        <w:t>7</w:t>
      </w:r>
      <w:r w:rsidR="00210DE5" w:rsidRPr="002F0917">
        <w:rPr>
          <w:rFonts w:ascii="PT Astra Serif" w:hAnsi="PT Astra Serif"/>
        </w:rPr>
        <w:t>.</w:t>
      </w:r>
      <w:r w:rsidRPr="002F0917">
        <w:rPr>
          <w:rFonts w:ascii="PT Astra Serif" w:hAnsi="PT Astra Serif"/>
        </w:rPr>
        <w:t xml:space="preserve"> Передать Государственному заказчику платежные и иные документы в порядке</w:t>
      </w:r>
      <w:r w:rsidR="0041785E" w:rsidRPr="002F0917">
        <w:rPr>
          <w:rFonts w:ascii="PT Astra Serif" w:hAnsi="PT Astra Serif"/>
        </w:rPr>
        <w:t xml:space="preserve"> </w:t>
      </w:r>
      <w:r w:rsidRPr="002F0917">
        <w:rPr>
          <w:rFonts w:ascii="PT Astra Serif" w:hAnsi="PT Astra Serif"/>
        </w:rPr>
        <w:t>и на условиях, установленных настоящим Контрактом.</w:t>
      </w:r>
    </w:p>
    <w:p w:rsidR="00041CE0" w:rsidRPr="002F0917" w:rsidRDefault="00041CE0" w:rsidP="00BD1E10">
      <w:pPr>
        <w:pStyle w:val="a8"/>
        <w:ind w:firstLine="709"/>
        <w:jc w:val="both"/>
        <w:rPr>
          <w:rFonts w:ascii="PT Astra Serif" w:hAnsi="PT Astra Serif"/>
        </w:rPr>
      </w:pPr>
      <w:r w:rsidRPr="002F0917">
        <w:rPr>
          <w:rFonts w:ascii="PT Astra Serif" w:hAnsi="PT Astra Serif"/>
        </w:rPr>
        <w:t xml:space="preserve">2.3.8. </w:t>
      </w:r>
      <w:r w:rsidRPr="002F0917">
        <w:rPr>
          <w:rFonts w:ascii="PT Astra Serif" w:eastAsia="Times New Roman" w:hAnsi="PT Astra Serif"/>
          <w:lang w:eastAsia="ru-RU"/>
        </w:rPr>
        <w:t>Поставщик обязан оформлять товарные накладные по форме № ТОРГ-12 в соответствии с законодательством Российской Федерации, а также счета-фактуры в соответствии с налоговым законодательством Российской Федерации (в случае если Поставщик является плательщиком НДС).</w:t>
      </w:r>
    </w:p>
    <w:p w:rsidR="00570A00" w:rsidRPr="002F0917" w:rsidRDefault="00041CE0" w:rsidP="00570A00">
      <w:pPr>
        <w:pStyle w:val="21"/>
        <w:ind w:firstLine="709"/>
        <w:contextualSpacing/>
        <w:jc w:val="both"/>
        <w:rPr>
          <w:rFonts w:ascii="PT Astra Serif" w:hAnsi="PT Astra Serif"/>
        </w:rPr>
      </w:pPr>
      <w:r w:rsidRPr="002F0917">
        <w:rPr>
          <w:rFonts w:ascii="PT Astra Serif" w:hAnsi="PT Astra Serif"/>
        </w:rPr>
        <w:t>2</w:t>
      </w:r>
      <w:r w:rsidR="00570A00" w:rsidRPr="002F0917">
        <w:rPr>
          <w:rFonts w:ascii="PT Astra Serif" w:hAnsi="PT Astra Serif"/>
        </w:rPr>
        <w:t>.3.8</w:t>
      </w:r>
      <w:r w:rsidR="00210DE5" w:rsidRPr="002F0917">
        <w:rPr>
          <w:rFonts w:ascii="PT Astra Serif" w:hAnsi="PT Astra Serif"/>
        </w:rPr>
        <w:t xml:space="preserve">.Выполнять иные обязанности, предусмотренные </w:t>
      </w:r>
      <w:r w:rsidR="00210DE5" w:rsidRPr="002F0917">
        <w:rPr>
          <w:rFonts w:ascii="PT Astra Serif" w:hAnsi="PT Astra Serif"/>
          <w:noProof/>
        </w:rPr>
        <w:t xml:space="preserve">действующим законодательством Российской Федерации и </w:t>
      </w:r>
      <w:r w:rsidR="00210DE5" w:rsidRPr="002F0917">
        <w:rPr>
          <w:rFonts w:ascii="PT Astra Serif" w:hAnsi="PT Astra Serif"/>
        </w:rPr>
        <w:t>Контрактом.</w:t>
      </w:r>
    </w:p>
    <w:p w:rsidR="00BD1E10" w:rsidRPr="002F0917" w:rsidRDefault="00BD1E10" w:rsidP="00BD1E10">
      <w:pPr>
        <w:pStyle w:val="12"/>
        <w:tabs>
          <w:tab w:val="left" w:pos="1276"/>
        </w:tabs>
        <w:spacing w:line="240" w:lineRule="auto"/>
        <w:ind w:firstLine="709"/>
        <w:rPr>
          <w:rFonts w:ascii="PT Astra Serif" w:hAnsi="PT Astra Serif"/>
          <w:noProof/>
          <w:sz w:val="22"/>
          <w:szCs w:val="22"/>
          <w:u w:val="single"/>
        </w:rPr>
      </w:pPr>
      <w:r w:rsidRPr="002F0917">
        <w:rPr>
          <w:rFonts w:ascii="PT Astra Serif" w:hAnsi="PT Astra Serif"/>
          <w:noProof/>
          <w:sz w:val="22"/>
          <w:szCs w:val="22"/>
          <w:u w:val="single"/>
        </w:rPr>
        <w:t>2.4. Поставщик вправе:</w:t>
      </w:r>
    </w:p>
    <w:p w:rsidR="00BD1E10" w:rsidRPr="002F0917" w:rsidRDefault="00BD1E10" w:rsidP="00BD1E10">
      <w:pPr>
        <w:pStyle w:val="12"/>
        <w:spacing w:line="240" w:lineRule="auto"/>
        <w:ind w:firstLine="709"/>
        <w:rPr>
          <w:rFonts w:ascii="PT Astra Serif" w:hAnsi="PT Astra Serif"/>
          <w:noProof/>
          <w:sz w:val="22"/>
          <w:szCs w:val="22"/>
        </w:rPr>
      </w:pPr>
      <w:r w:rsidRPr="002F0917">
        <w:rPr>
          <w:rFonts w:ascii="PT Astra Serif" w:hAnsi="PT Astra Serif"/>
          <w:noProof/>
          <w:sz w:val="22"/>
          <w:szCs w:val="22"/>
        </w:rPr>
        <w:t xml:space="preserve">2.4.1. Требовать оплату за поставленный </w:t>
      </w:r>
      <w:r w:rsidR="00055025" w:rsidRPr="002F0917">
        <w:rPr>
          <w:rFonts w:ascii="PT Astra Serif" w:hAnsi="PT Astra Serif"/>
          <w:noProof/>
          <w:sz w:val="22"/>
          <w:szCs w:val="22"/>
        </w:rPr>
        <w:t xml:space="preserve">товар </w:t>
      </w:r>
      <w:r w:rsidRPr="002F0917">
        <w:rPr>
          <w:rFonts w:ascii="PT Astra Serif" w:hAnsi="PT Astra Serif"/>
          <w:noProof/>
          <w:sz w:val="22"/>
          <w:szCs w:val="22"/>
        </w:rPr>
        <w:t>по Контракту.</w:t>
      </w:r>
    </w:p>
    <w:p w:rsidR="00BD1E10" w:rsidRPr="002F0917" w:rsidRDefault="00BD1E10" w:rsidP="00BD1E10">
      <w:pPr>
        <w:pStyle w:val="12"/>
        <w:spacing w:line="240" w:lineRule="auto"/>
        <w:ind w:firstLine="709"/>
        <w:rPr>
          <w:rFonts w:ascii="PT Astra Serif" w:hAnsi="PT Astra Serif"/>
          <w:noProof/>
          <w:sz w:val="22"/>
          <w:szCs w:val="22"/>
        </w:rPr>
      </w:pPr>
      <w:r w:rsidRPr="002F0917">
        <w:rPr>
          <w:rFonts w:ascii="PT Astra Serif" w:hAnsi="PT Astra Serif"/>
          <w:noProof/>
          <w:sz w:val="22"/>
          <w:szCs w:val="22"/>
        </w:rPr>
        <w:t xml:space="preserve">2.4.2. Требовать уплату пеней согласно </w:t>
      </w:r>
      <w:r w:rsidRPr="002F0917">
        <w:rPr>
          <w:rFonts w:ascii="PT Astra Serif" w:hAnsi="PT Astra Serif"/>
          <w:b/>
          <w:noProof/>
          <w:sz w:val="22"/>
          <w:szCs w:val="22"/>
        </w:rPr>
        <w:t>разделу 1</w:t>
      </w:r>
      <w:r w:rsidR="00C61030" w:rsidRPr="002F0917">
        <w:rPr>
          <w:rFonts w:ascii="PT Astra Serif" w:hAnsi="PT Astra Serif"/>
          <w:b/>
          <w:noProof/>
          <w:sz w:val="22"/>
          <w:szCs w:val="22"/>
        </w:rPr>
        <w:t>0</w:t>
      </w:r>
      <w:r w:rsidRPr="002F0917">
        <w:rPr>
          <w:rFonts w:ascii="PT Astra Serif" w:hAnsi="PT Astra Serif"/>
          <w:b/>
          <w:noProof/>
          <w:sz w:val="22"/>
          <w:szCs w:val="22"/>
        </w:rPr>
        <w:t xml:space="preserve"> Контракта.</w:t>
      </w:r>
    </w:p>
    <w:p w:rsidR="00BD1E10" w:rsidRPr="002F0917" w:rsidRDefault="00BD1E10" w:rsidP="00BD1E10">
      <w:pPr>
        <w:pStyle w:val="12"/>
        <w:spacing w:line="240" w:lineRule="auto"/>
        <w:ind w:firstLine="709"/>
        <w:rPr>
          <w:rFonts w:ascii="PT Astra Serif" w:hAnsi="PT Astra Serif"/>
          <w:noProof/>
          <w:sz w:val="22"/>
          <w:szCs w:val="22"/>
        </w:rPr>
      </w:pPr>
      <w:r w:rsidRPr="002F0917">
        <w:rPr>
          <w:rFonts w:ascii="PT Astra Serif" w:eastAsia="Calibri" w:hAnsi="PT Astra Serif"/>
          <w:sz w:val="22"/>
          <w:szCs w:val="22"/>
          <w:lang w:eastAsia="en-US"/>
        </w:rPr>
        <w:t>2.4.3. Принять решение об одностороннем отказе от исполнения Контракта</w:t>
      </w:r>
      <w:r w:rsidR="00116307" w:rsidRPr="002F0917">
        <w:rPr>
          <w:rFonts w:ascii="PT Astra Serif" w:eastAsia="Calibri" w:hAnsi="PT Astra Serif"/>
          <w:sz w:val="22"/>
          <w:szCs w:val="22"/>
          <w:lang w:eastAsia="en-US"/>
        </w:rPr>
        <w:t xml:space="preserve"> </w:t>
      </w:r>
      <w:r w:rsidRPr="002F0917">
        <w:rPr>
          <w:rFonts w:ascii="PT Astra Serif" w:eastAsia="Calibri" w:hAnsi="PT Astra Serif"/>
          <w:sz w:val="22"/>
          <w:szCs w:val="22"/>
          <w:lang w:eastAsia="en-US"/>
        </w:rPr>
        <w:t>в соответствии с гражданским законодательством</w:t>
      </w:r>
      <w:r w:rsidRPr="002F0917">
        <w:rPr>
          <w:rFonts w:ascii="PT Astra Serif" w:hAnsi="PT Astra Serif"/>
          <w:noProof/>
          <w:sz w:val="22"/>
          <w:szCs w:val="22"/>
        </w:rPr>
        <w:t>.</w:t>
      </w:r>
    </w:p>
    <w:p w:rsidR="005D6647" w:rsidRPr="002F0917" w:rsidRDefault="005D6647" w:rsidP="00BD1E10">
      <w:pPr>
        <w:pStyle w:val="12"/>
        <w:spacing w:line="240" w:lineRule="auto"/>
        <w:ind w:firstLine="709"/>
        <w:rPr>
          <w:rFonts w:ascii="PT Astra Serif" w:hAnsi="PT Astra Serif"/>
          <w:noProof/>
          <w:sz w:val="22"/>
          <w:szCs w:val="22"/>
        </w:rPr>
      </w:pPr>
    </w:p>
    <w:p w:rsidR="00BD1E10" w:rsidRPr="002F0917" w:rsidRDefault="00BD1E10" w:rsidP="00BD1E10">
      <w:pPr>
        <w:pStyle w:val="a8"/>
        <w:jc w:val="center"/>
        <w:rPr>
          <w:rFonts w:ascii="PT Astra Serif" w:hAnsi="PT Astra Serif"/>
          <w:b/>
        </w:rPr>
      </w:pPr>
      <w:r w:rsidRPr="002F0917">
        <w:rPr>
          <w:rFonts w:ascii="PT Astra Serif" w:hAnsi="PT Astra Serif"/>
          <w:b/>
        </w:rPr>
        <w:t>3. Цена Контракта и порядок оплаты</w:t>
      </w:r>
    </w:p>
    <w:p w:rsidR="00BD1E10" w:rsidRPr="002F0917" w:rsidRDefault="00BD1E10" w:rsidP="00BD1E10">
      <w:pPr>
        <w:pStyle w:val="12"/>
        <w:spacing w:line="240" w:lineRule="auto"/>
        <w:ind w:firstLine="0"/>
        <w:rPr>
          <w:rFonts w:ascii="PT Astra Serif" w:hAnsi="PT Astra Serif"/>
          <w:sz w:val="22"/>
          <w:szCs w:val="22"/>
        </w:rPr>
      </w:pPr>
      <w:r w:rsidRPr="002F0917">
        <w:rPr>
          <w:rFonts w:ascii="PT Astra Serif" w:hAnsi="PT Astra Serif"/>
          <w:noProof/>
          <w:sz w:val="22"/>
          <w:szCs w:val="22"/>
        </w:rPr>
        <w:tab/>
        <w:t xml:space="preserve">3.1. </w:t>
      </w:r>
      <w:r w:rsidR="00DF5678" w:rsidRPr="002F0917">
        <w:rPr>
          <w:rFonts w:ascii="PT Astra Serif" w:hAnsi="PT Astra Serif"/>
          <w:noProof/>
          <w:sz w:val="22"/>
          <w:szCs w:val="22"/>
        </w:rPr>
        <w:t xml:space="preserve">Цена Контракта составляет ______ (_______________) рублей _____ копеек, </w:t>
      </w:r>
      <w:r w:rsidR="00DF5678" w:rsidRPr="002F0917">
        <w:rPr>
          <w:rFonts w:ascii="PT Astra Serif" w:hAnsi="PT Astra Serif"/>
          <w:sz w:val="22"/>
          <w:szCs w:val="22"/>
        </w:rPr>
        <w:t xml:space="preserve">и включает </w:t>
      </w:r>
      <w:r w:rsidR="00DF5678" w:rsidRPr="002F0917">
        <w:rPr>
          <w:rFonts w:ascii="PT Astra Serif" w:hAnsi="PT Astra Serif"/>
          <w:sz w:val="22"/>
          <w:szCs w:val="22"/>
        </w:rPr>
        <w:lastRenderedPageBreak/>
        <w:t>стоимость услуг с учетом НДС</w:t>
      </w:r>
      <w:r w:rsidR="00DF5678" w:rsidRPr="002F0917">
        <w:rPr>
          <w:rStyle w:val="af4"/>
          <w:rFonts w:ascii="PT Astra Serif" w:eastAsia="Droid Sans Fallback" w:hAnsi="PT Astra Serif"/>
          <w:sz w:val="22"/>
          <w:szCs w:val="22"/>
        </w:rPr>
        <w:footnoteReference w:id="1"/>
      </w:r>
      <w:r w:rsidR="00DF5678" w:rsidRPr="002F0917">
        <w:rPr>
          <w:rFonts w:ascii="PT Astra Serif" w:hAnsi="PT Astra Serif"/>
          <w:sz w:val="22"/>
          <w:szCs w:val="22"/>
        </w:rPr>
        <w:t xml:space="preserve">, </w:t>
      </w:r>
      <w:r w:rsidRPr="002F0917">
        <w:rPr>
          <w:rFonts w:ascii="PT Astra Serif" w:hAnsi="PT Astra Serif"/>
          <w:sz w:val="22"/>
          <w:szCs w:val="22"/>
        </w:rPr>
        <w:t>стоимость тары и упаковочных материалов, расходы на перевозку, отгрузку товара Государственному заказчику, страхование, уплату таможенных пошлин, налогов, сборов и других обязательных платежей в бюджеты всех уровней, взимаемых с Поставщика в связи с исполнением обязательств по Контракту. Сумма, подлежащая уплате, уменьшается на размер связанных с оплатой Контракта налогов, сборов и иных обязательных платежей в бюджеты бюджетной системы РФ, уплатить которые Государственный заказчик обязан в соответствии с законодательством.</w:t>
      </w:r>
    </w:p>
    <w:p w:rsidR="00BD1E10" w:rsidRPr="002F0917" w:rsidRDefault="00BD1E10" w:rsidP="00BD1E10">
      <w:pPr>
        <w:pStyle w:val="12"/>
        <w:spacing w:line="240" w:lineRule="auto"/>
        <w:ind w:firstLine="708"/>
        <w:rPr>
          <w:rFonts w:ascii="PT Astra Serif" w:hAnsi="PT Astra Serif"/>
          <w:sz w:val="22"/>
          <w:szCs w:val="22"/>
        </w:rPr>
      </w:pPr>
      <w:r w:rsidRPr="002F0917">
        <w:rPr>
          <w:rFonts w:ascii="PT Astra Serif" w:hAnsi="PT Astra Serif"/>
          <w:sz w:val="22"/>
          <w:szCs w:val="22"/>
        </w:rPr>
        <w:t>3.1.1. Начальная максимальная цена Контракта (НМЦК) была определена в соответствии со ст. 22 Федерального закона от 05.04.2013 № 44-ФЗ методом сопоставим</w:t>
      </w:r>
      <w:r w:rsidR="006803E8" w:rsidRPr="002F0917">
        <w:rPr>
          <w:rFonts w:ascii="PT Astra Serif" w:hAnsi="PT Astra Serif"/>
          <w:sz w:val="22"/>
          <w:szCs w:val="22"/>
        </w:rPr>
        <w:t>ых рыночных цен (анализ рынка).</w:t>
      </w:r>
    </w:p>
    <w:p w:rsidR="00BD1E10" w:rsidRPr="002F0917" w:rsidRDefault="00BD1E10" w:rsidP="00BD1E10">
      <w:pPr>
        <w:pStyle w:val="12"/>
        <w:spacing w:line="240" w:lineRule="auto"/>
        <w:rPr>
          <w:rFonts w:ascii="PT Astra Serif" w:hAnsi="PT Astra Serif"/>
          <w:sz w:val="22"/>
          <w:szCs w:val="22"/>
        </w:rPr>
      </w:pPr>
      <w:r w:rsidRPr="002F0917">
        <w:rPr>
          <w:rFonts w:ascii="PT Astra Serif" w:hAnsi="PT Astra Serif"/>
          <w:noProof/>
          <w:sz w:val="22"/>
          <w:szCs w:val="22"/>
        </w:rPr>
        <w:t xml:space="preserve">3.2. </w:t>
      </w:r>
      <w:r w:rsidRPr="002F0917">
        <w:rPr>
          <w:rFonts w:ascii="PT Astra Serif" w:hAnsi="PT Astra Serif"/>
          <w:sz w:val="22"/>
          <w:szCs w:val="22"/>
        </w:rPr>
        <w:t xml:space="preserve">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w:t>
      </w:r>
      <w:r w:rsidRPr="002F0917">
        <w:rPr>
          <w:rFonts w:ascii="PT Astra Serif" w:hAnsi="PT Astra Serif"/>
          <w:b/>
          <w:sz w:val="22"/>
          <w:szCs w:val="22"/>
        </w:rPr>
        <w:t>пунктом 1</w:t>
      </w:r>
      <w:r w:rsidR="00104469" w:rsidRPr="002F0917">
        <w:rPr>
          <w:rFonts w:ascii="PT Astra Serif" w:hAnsi="PT Astra Serif"/>
          <w:b/>
          <w:sz w:val="22"/>
          <w:szCs w:val="22"/>
        </w:rPr>
        <w:t>2</w:t>
      </w:r>
      <w:r w:rsidRPr="002F0917">
        <w:rPr>
          <w:rFonts w:ascii="PT Astra Serif" w:hAnsi="PT Astra Serif"/>
          <w:b/>
          <w:sz w:val="22"/>
          <w:szCs w:val="22"/>
        </w:rPr>
        <w:t>.1.Контракта</w:t>
      </w:r>
      <w:r w:rsidRPr="002F0917">
        <w:rPr>
          <w:rFonts w:ascii="PT Astra Serif" w:hAnsi="PT Astra Serif"/>
          <w:sz w:val="22"/>
          <w:szCs w:val="22"/>
        </w:rPr>
        <w:t>.</w:t>
      </w:r>
    </w:p>
    <w:p w:rsidR="00AF5434" w:rsidRPr="002F0917" w:rsidRDefault="00AF5434" w:rsidP="00AF5434">
      <w:pPr>
        <w:pStyle w:val="a8"/>
        <w:ind w:firstLine="709"/>
        <w:jc w:val="both"/>
        <w:rPr>
          <w:rFonts w:ascii="PT Astra Serif" w:hAnsi="PT Astra Serif"/>
        </w:rPr>
      </w:pPr>
      <w:r w:rsidRPr="002F0917">
        <w:rPr>
          <w:rFonts w:ascii="PT Astra Serif" w:hAnsi="PT Astra Serif"/>
        </w:rPr>
        <w:t xml:space="preserve">При заключении и исполнении настоящего Контракта изменение его условий не допускается, за исключением случаев, предусмотренных </w:t>
      </w:r>
      <w:hyperlink r:id="rId8" w:history="1">
        <w:r w:rsidRPr="002F0917">
          <w:rPr>
            <w:rFonts w:ascii="PT Astra Serif" w:hAnsi="PT Astra Serif"/>
          </w:rPr>
          <w:t>статьями 34</w:t>
        </w:r>
      </w:hyperlink>
      <w:r w:rsidRPr="002F0917">
        <w:rPr>
          <w:rFonts w:ascii="PT Astra Serif" w:hAnsi="PT Astra Serif"/>
        </w:rPr>
        <w:t xml:space="preserve"> и </w:t>
      </w:r>
      <w:hyperlink r:id="rId9" w:history="1">
        <w:r w:rsidRPr="002F0917">
          <w:rPr>
            <w:rFonts w:ascii="PT Astra Serif" w:hAnsi="PT Astra Serif"/>
          </w:rPr>
          <w:t>95</w:t>
        </w:r>
      </w:hyperlink>
      <w:r w:rsidRPr="002F0917">
        <w:rPr>
          <w:rFonts w:ascii="PT Astra Serif" w:hAnsi="PT Astra Serif"/>
        </w:rPr>
        <w:t xml:space="preserve"> Закона № 44-ФЗ.</w:t>
      </w:r>
    </w:p>
    <w:p w:rsidR="00BD1E10" w:rsidRPr="002F0917" w:rsidRDefault="00BD1E10" w:rsidP="00BD1E10">
      <w:pPr>
        <w:pStyle w:val="12"/>
        <w:spacing w:line="240" w:lineRule="auto"/>
        <w:rPr>
          <w:rFonts w:ascii="PT Astra Serif" w:hAnsi="PT Astra Serif"/>
          <w:sz w:val="22"/>
          <w:szCs w:val="22"/>
        </w:rPr>
      </w:pPr>
      <w:r w:rsidRPr="002F0917">
        <w:rPr>
          <w:rFonts w:ascii="PT Astra Serif" w:hAnsi="PT Astra Serif"/>
          <w:sz w:val="22"/>
          <w:szCs w:val="22"/>
        </w:rPr>
        <w:t>3.2.1. Цена Контракта может быть снижена по соглашению сторон без изменения количества и качества поставляемого товара, а также иных предусмотренных Контрактом условий.</w:t>
      </w:r>
    </w:p>
    <w:p w:rsidR="00BD1E10" w:rsidRPr="002F0917" w:rsidRDefault="00BD1E10" w:rsidP="00BD1E10">
      <w:pPr>
        <w:pStyle w:val="12"/>
        <w:spacing w:line="240" w:lineRule="auto"/>
        <w:rPr>
          <w:rFonts w:ascii="PT Astra Serif" w:hAnsi="PT Astra Serif"/>
          <w:sz w:val="22"/>
          <w:szCs w:val="22"/>
        </w:rPr>
      </w:pPr>
      <w:r w:rsidRPr="002F0917">
        <w:rPr>
          <w:rFonts w:ascii="PT Astra Serif" w:hAnsi="PT Astra Serif"/>
          <w:sz w:val="22"/>
          <w:szCs w:val="22"/>
        </w:rPr>
        <w:t xml:space="preserve">3.2.2. Если увеличивается количество поставляемого товара, по соглашению сторон допускается изменение с учетом положений бюджетного законодательства РФ цены Контракта пропорционально дополнительному количеству товара исходя из установленной в Контракте цены единицы товара, но не более чем </w:t>
      </w:r>
      <w:r w:rsidRPr="002F0917">
        <w:rPr>
          <w:rFonts w:ascii="PT Astra Serif" w:hAnsi="PT Astra Serif"/>
          <w:b/>
          <w:sz w:val="22"/>
          <w:szCs w:val="22"/>
        </w:rPr>
        <w:t>на 10% цены Контракта</w:t>
      </w:r>
      <w:r w:rsidRPr="002F0917">
        <w:rPr>
          <w:rFonts w:ascii="PT Astra Serif" w:hAnsi="PT Astra Serif"/>
          <w:sz w:val="22"/>
          <w:szCs w:val="22"/>
        </w:rPr>
        <w:t>. При уменьшении предусмотренных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BD1E10" w:rsidRPr="002F0917" w:rsidRDefault="00BD1E10" w:rsidP="00BD1E10">
      <w:pPr>
        <w:pStyle w:val="12"/>
        <w:spacing w:line="240" w:lineRule="auto"/>
        <w:rPr>
          <w:rFonts w:ascii="PT Astra Serif" w:hAnsi="PT Astra Serif"/>
          <w:b/>
          <w:sz w:val="22"/>
          <w:szCs w:val="22"/>
        </w:rPr>
      </w:pPr>
      <w:r w:rsidRPr="002F0917">
        <w:rPr>
          <w:rFonts w:ascii="PT Astra Serif" w:hAnsi="PT Astra Serif"/>
          <w:sz w:val="22"/>
          <w:szCs w:val="22"/>
        </w:rPr>
        <w:t xml:space="preserve">3.2.3. Источник финансирования: </w:t>
      </w:r>
      <w:r w:rsidRPr="002F0917">
        <w:rPr>
          <w:rFonts w:ascii="PT Astra Serif" w:hAnsi="PT Astra Serif"/>
          <w:b/>
          <w:sz w:val="22"/>
          <w:szCs w:val="22"/>
        </w:rPr>
        <w:t>федеральный бюджет.</w:t>
      </w:r>
    </w:p>
    <w:p w:rsidR="00BD1E10" w:rsidRPr="002F0917" w:rsidRDefault="00BD1E10" w:rsidP="00BD1E10">
      <w:pPr>
        <w:pStyle w:val="12"/>
        <w:spacing w:line="240" w:lineRule="auto"/>
        <w:rPr>
          <w:rFonts w:ascii="PT Astra Serif" w:hAnsi="PT Astra Serif"/>
          <w:noProof/>
          <w:sz w:val="22"/>
          <w:szCs w:val="22"/>
        </w:rPr>
      </w:pPr>
      <w:r w:rsidRPr="002F0917">
        <w:rPr>
          <w:rFonts w:ascii="PT Astra Serif" w:hAnsi="PT Astra Serif"/>
          <w:noProof/>
          <w:spacing w:val="2"/>
          <w:sz w:val="22"/>
          <w:szCs w:val="22"/>
        </w:rPr>
        <w:t xml:space="preserve">3.3. </w:t>
      </w:r>
      <w:r w:rsidRPr="002F0917">
        <w:rPr>
          <w:rFonts w:ascii="PT Astra Serif" w:hAnsi="PT Astra Serif"/>
          <w:noProof/>
          <w:sz w:val="22"/>
          <w:szCs w:val="22"/>
        </w:rPr>
        <w:t>Обязательства по оплате поставленного товара считаются выполненными в день списания денежных средств со счетов Государственного заказчика.</w:t>
      </w:r>
    </w:p>
    <w:p w:rsidR="00BD1E10" w:rsidRPr="002F0917" w:rsidRDefault="00BD1E10" w:rsidP="00BD1E10">
      <w:pPr>
        <w:pStyle w:val="12"/>
        <w:spacing w:line="240" w:lineRule="auto"/>
        <w:rPr>
          <w:rFonts w:ascii="PT Astra Serif" w:hAnsi="PT Astra Serif"/>
          <w:noProof/>
          <w:spacing w:val="2"/>
          <w:sz w:val="22"/>
          <w:szCs w:val="22"/>
        </w:rPr>
      </w:pPr>
      <w:r w:rsidRPr="002F0917">
        <w:rPr>
          <w:rFonts w:ascii="PT Astra Serif" w:hAnsi="PT Astra Serif"/>
          <w:noProof/>
          <w:spacing w:val="2"/>
          <w:sz w:val="22"/>
          <w:szCs w:val="22"/>
        </w:rPr>
        <w:t xml:space="preserve">3.4. В случае изменения банковских реквизитов Поставщик обязан </w:t>
      </w:r>
      <w:r w:rsidRPr="002F0917">
        <w:rPr>
          <w:rFonts w:ascii="PT Astra Serif" w:hAnsi="PT Astra Serif"/>
          <w:b/>
          <w:noProof/>
          <w:spacing w:val="2"/>
          <w:sz w:val="22"/>
          <w:szCs w:val="22"/>
        </w:rPr>
        <w:t>в течение 1 (одного) рабочего</w:t>
      </w:r>
      <w:r w:rsidRPr="002F0917">
        <w:rPr>
          <w:rFonts w:ascii="PT Astra Serif" w:hAnsi="PT Astra Serif"/>
          <w:noProof/>
          <w:spacing w:val="2"/>
          <w:sz w:val="22"/>
          <w:szCs w:val="22"/>
        </w:rPr>
        <w:t xml:space="preserve"> дня в письменной форме сообщить об этом Государственному заказчику с указанием новых банковских реквизитов. В противном случае все риски, связанные с перечислением Государственным заказчиком денежных средств на указанные в Контракте банковские реквизиты Поставщика, несет Поставщик.</w:t>
      </w:r>
    </w:p>
    <w:p w:rsidR="00BD1E10" w:rsidRPr="002F0917" w:rsidRDefault="00BD1E10" w:rsidP="00BD1E10">
      <w:pPr>
        <w:pStyle w:val="12"/>
        <w:spacing w:line="240" w:lineRule="auto"/>
        <w:rPr>
          <w:rFonts w:ascii="PT Astra Serif" w:hAnsi="PT Astra Serif"/>
          <w:noProof/>
          <w:sz w:val="22"/>
          <w:szCs w:val="22"/>
        </w:rPr>
      </w:pPr>
      <w:r w:rsidRPr="002F0917">
        <w:rPr>
          <w:rFonts w:ascii="PT Astra Serif" w:hAnsi="PT Astra Serif"/>
          <w:noProof/>
          <w:spacing w:val="2"/>
          <w:sz w:val="22"/>
          <w:szCs w:val="22"/>
        </w:rPr>
        <w:t xml:space="preserve">3.5. Оплата по Контракту </w:t>
      </w:r>
      <w:r w:rsidRPr="002F0917">
        <w:rPr>
          <w:rFonts w:ascii="PT Astra Serif" w:hAnsi="PT Astra Serif"/>
          <w:spacing w:val="6"/>
          <w:sz w:val="22"/>
          <w:szCs w:val="22"/>
        </w:rPr>
        <w:t xml:space="preserve">производится в рублях Российской Федерации в безналичном порядке в форме </w:t>
      </w:r>
      <w:r w:rsidRPr="002F0917">
        <w:rPr>
          <w:rFonts w:ascii="PT Astra Serif" w:hAnsi="PT Astra Serif"/>
          <w:sz w:val="22"/>
          <w:szCs w:val="22"/>
        </w:rPr>
        <w:t xml:space="preserve">платежных поручений путем перечисления Государственным заказчиком выделенных из федерального бюджета денежных средств на лицевой счет Поставщика, указанный </w:t>
      </w:r>
      <w:r w:rsidRPr="002F0917">
        <w:rPr>
          <w:rFonts w:ascii="PT Astra Serif" w:hAnsi="PT Astra Serif"/>
          <w:b/>
          <w:sz w:val="22"/>
          <w:szCs w:val="22"/>
        </w:rPr>
        <w:t>в разделе 1</w:t>
      </w:r>
      <w:r w:rsidR="00C61030" w:rsidRPr="002F0917">
        <w:rPr>
          <w:rFonts w:ascii="PT Astra Serif" w:hAnsi="PT Astra Serif"/>
          <w:b/>
          <w:sz w:val="22"/>
          <w:szCs w:val="22"/>
        </w:rPr>
        <w:t>6</w:t>
      </w:r>
      <w:r w:rsidR="00116307" w:rsidRPr="002F0917">
        <w:rPr>
          <w:rFonts w:ascii="PT Astra Serif" w:hAnsi="PT Astra Serif"/>
          <w:b/>
          <w:sz w:val="22"/>
          <w:szCs w:val="22"/>
        </w:rPr>
        <w:t xml:space="preserve"> </w:t>
      </w:r>
      <w:r w:rsidRPr="002F0917">
        <w:rPr>
          <w:rFonts w:ascii="PT Astra Serif" w:hAnsi="PT Astra Serif"/>
          <w:sz w:val="22"/>
          <w:szCs w:val="22"/>
        </w:rPr>
        <w:t xml:space="preserve">государственного контракта, </w:t>
      </w:r>
      <w:r w:rsidRPr="002F0917">
        <w:rPr>
          <w:rFonts w:ascii="PT Astra Serif" w:hAnsi="PT Astra Serif"/>
          <w:b/>
          <w:sz w:val="22"/>
          <w:szCs w:val="22"/>
        </w:rPr>
        <w:t xml:space="preserve">в течение </w:t>
      </w:r>
      <w:r w:rsidR="00AF68EE" w:rsidRPr="002F0917">
        <w:rPr>
          <w:rFonts w:ascii="PT Astra Serif" w:hAnsi="PT Astra Serif"/>
          <w:b/>
          <w:sz w:val="22"/>
          <w:szCs w:val="22"/>
        </w:rPr>
        <w:t>7</w:t>
      </w:r>
      <w:r w:rsidRPr="002F0917">
        <w:rPr>
          <w:rFonts w:ascii="PT Astra Serif" w:hAnsi="PT Astra Serif"/>
          <w:b/>
          <w:sz w:val="22"/>
          <w:szCs w:val="22"/>
        </w:rPr>
        <w:t xml:space="preserve"> (</w:t>
      </w:r>
      <w:r w:rsidR="00AF68EE" w:rsidRPr="002F0917">
        <w:rPr>
          <w:rFonts w:ascii="PT Astra Serif" w:hAnsi="PT Astra Serif"/>
          <w:b/>
          <w:sz w:val="22"/>
          <w:szCs w:val="22"/>
        </w:rPr>
        <w:t>семи</w:t>
      </w:r>
      <w:r w:rsidRPr="002F0917">
        <w:rPr>
          <w:rFonts w:ascii="PT Astra Serif" w:hAnsi="PT Astra Serif"/>
          <w:b/>
          <w:sz w:val="22"/>
          <w:szCs w:val="22"/>
        </w:rPr>
        <w:t>)</w:t>
      </w:r>
      <w:r w:rsidR="00DF5678" w:rsidRPr="002F0917">
        <w:rPr>
          <w:rFonts w:ascii="PT Astra Serif" w:hAnsi="PT Astra Serif"/>
          <w:b/>
          <w:sz w:val="22"/>
          <w:szCs w:val="22"/>
        </w:rPr>
        <w:t xml:space="preserve"> </w:t>
      </w:r>
      <w:r w:rsidR="005A54E9" w:rsidRPr="002F0917">
        <w:rPr>
          <w:rFonts w:ascii="PT Astra Serif" w:hAnsi="PT Astra Serif"/>
          <w:b/>
          <w:sz w:val="22"/>
          <w:szCs w:val="22"/>
        </w:rPr>
        <w:t xml:space="preserve">рабочих </w:t>
      </w:r>
      <w:r w:rsidRPr="002F0917">
        <w:rPr>
          <w:rFonts w:ascii="PT Astra Serif" w:hAnsi="PT Astra Serif"/>
          <w:b/>
          <w:sz w:val="22"/>
          <w:szCs w:val="22"/>
        </w:rPr>
        <w:t xml:space="preserve">дней </w:t>
      </w:r>
      <w:r w:rsidRPr="002F0917">
        <w:rPr>
          <w:rFonts w:ascii="PT Astra Serif" w:hAnsi="PT Astra Serif"/>
          <w:sz w:val="22"/>
          <w:szCs w:val="22"/>
        </w:rPr>
        <w:t xml:space="preserve">после </w:t>
      </w:r>
      <w:r w:rsidRPr="002F0917">
        <w:rPr>
          <w:rFonts w:ascii="PT Astra Serif" w:hAnsi="PT Astra Serif"/>
          <w:noProof/>
          <w:sz w:val="22"/>
          <w:szCs w:val="22"/>
        </w:rPr>
        <w:t xml:space="preserve">исполнения Поставщиком бязательства по поставке товара и предоставления Государственному заказчику документов, подтверждающих осуществление поставки товара, указанных в </w:t>
      </w:r>
      <w:r w:rsidRPr="002F0917">
        <w:rPr>
          <w:rFonts w:ascii="PT Astra Serif" w:hAnsi="PT Astra Serif"/>
          <w:b/>
          <w:noProof/>
          <w:sz w:val="22"/>
          <w:szCs w:val="22"/>
        </w:rPr>
        <w:t>пункте 7.2. Контракта</w:t>
      </w:r>
      <w:r w:rsidRPr="002F0917">
        <w:rPr>
          <w:rFonts w:ascii="PT Astra Serif" w:hAnsi="PT Astra Serif"/>
          <w:noProof/>
          <w:sz w:val="22"/>
          <w:szCs w:val="22"/>
        </w:rPr>
        <w:t xml:space="preserve">, оформленных надлежащим образом». </w:t>
      </w:r>
    </w:p>
    <w:p w:rsidR="00BD1E10" w:rsidRPr="002F0917" w:rsidRDefault="00BD1E10" w:rsidP="00BD1E10">
      <w:pPr>
        <w:pStyle w:val="12"/>
        <w:spacing w:line="240" w:lineRule="auto"/>
        <w:rPr>
          <w:rFonts w:ascii="PT Astra Serif" w:hAnsi="PT Astra Serif"/>
          <w:noProof/>
          <w:sz w:val="22"/>
          <w:szCs w:val="22"/>
        </w:rPr>
      </w:pPr>
      <w:r w:rsidRPr="002F0917">
        <w:rPr>
          <w:rFonts w:ascii="PT Astra Serif" w:hAnsi="PT Astra Serif"/>
          <w:noProof/>
          <w:sz w:val="22"/>
          <w:szCs w:val="22"/>
        </w:rPr>
        <w:t xml:space="preserve">3.6. </w:t>
      </w:r>
      <w:r w:rsidRPr="002F0917">
        <w:rPr>
          <w:rFonts w:ascii="PT Astra Serif" w:hAnsi="PT Astra Serif"/>
          <w:sz w:val="22"/>
          <w:szCs w:val="22"/>
        </w:rPr>
        <w:t>Авансирование по настоящему Государственному контракту не предусмотрено.</w:t>
      </w:r>
    </w:p>
    <w:p w:rsidR="00BD1E10" w:rsidRPr="002F0917" w:rsidRDefault="00BD1E10" w:rsidP="00BD1E10">
      <w:pPr>
        <w:pStyle w:val="12"/>
        <w:spacing w:line="240" w:lineRule="auto"/>
        <w:rPr>
          <w:rFonts w:ascii="PT Astra Serif" w:eastAsia="Calibri" w:hAnsi="PT Astra Serif"/>
          <w:sz w:val="22"/>
          <w:szCs w:val="22"/>
          <w:lang w:eastAsia="en-US"/>
        </w:rPr>
      </w:pPr>
    </w:p>
    <w:p w:rsidR="00BD1E10" w:rsidRPr="002F0917" w:rsidRDefault="00BD1E10" w:rsidP="00BD1E10">
      <w:pPr>
        <w:spacing w:after="0" w:line="240" w:lineRule="auto"/>
        <w:jc w:val="center"/>
        <w:rPr>
          <w:rFonts w:ascii="PT Astra Serif" w:hAnsi="PT Astra Serif"/>
          <w:b/>
        </w:rPr>
      </w:pPr>
      <w:r w:rsidRPr="002F0917">
        <w:rPr>
          <w:rFonts w:ascii="PT Astra Serif" w:hAnsi="PT Astra Serif"/>
          <w:b/>
        </w:rPr>
        <w:t>4. Тара, упаковка и маркировка, транспортировка</w:t>
      </w:r>
    </w:p>
    <w:p w:rsidR="0094023D" w:rsidRPr="002F0917" w:rsidRDefault="00AF5434" w:rsidP="0094023D">
      <w:pPr>
        <w:tabs>
          <w:tab w:val="left" w:pos="0"/>
        </w:tabs>
        <w:spacing w:after="0" w:line="240" w:lineRule="auto"/>
        <w:ind w:firstLine="709"/>
        <w:jc w:val="both"/>
        <w:rPr>
          <w:rFonts w:ascii="PT Astra Serif" w:hAnsi="PT Astra Serif"/>
          <w:noProof/>
        </w:rPr>
      </w:pPr>
      <w:r w:rsidRPr="002F0917">
        <w:rPr>
          <w:rFonts w:ascii="PT Astra Serif" w:hAnsi="PT Astra Serif"/>
        </w:rPr>
        <w:t xml:space="preserve">4.1. Товар должен быть затарен, упакован и промаркирован в соответствии с действующими стандартами и техническими условиями, а также условиями Контракта, таким образом, чтобы обеспечить его сохранность при транспортировке различными видами транспорта до пункта назначения с учетом многочисленных разгрузок и хранения на складе Государственного заказчика. Упаковка, маркировка поставляемого товара должна соответствовать требованиям </w:t>
      </w:r>
      <w:r w:rsidRPr="002F0917">
        <w:rPr>
          <w:rFonts w:ascii="PT Astra Serif" w:hAnsi="PT Astra Serif"/>
          <w:b/>
        </w:rPr>
        <w:t>ТР ТС 005/2011 «О безопасности упаковки».</w:t>
      </w:r>
      <w:r w:rsidR="0094023D" w:rsidRPr="002F0917">
        <w:rPr>
          <w:rFonts w:ascii="PT Astra Serif" w:hAnsi="PT Astra Serif"/>
          <w:b/>
        </w:rPr>
        <w:t xml:space="preserve"> </w:t>
      </w:r>
      <w:r w:rsidR="0094023D" w:rsidRPr="002F0917">
        <w:rPr>
          <w:rFonts w:ascii="PT Astra Serif" w:hAnsi="PT Astra Serif"/>
          <w:noProof/>
        </w:rPr>
        <w:t xml:space="preserve">Приемка товара по качеству и количеству производится в соответствии с действующими инструкциями, утвержденными постановлением Государственного арбитража при </w:t>
      </w:r>
      <w:r w:rsidR="0094023D" w:rsidRPr="002F0917">
        <w:rPr>
          <w:rFonts w:ascii="PT Astra Serif" w:hAnsi="PT Astra Serif"/>
          <w:noProof/>
        </w:rPr>
        <w:lastRenderedPageBreak/>
        <w:t>СМ СССР №П-6 от 15.06.1965, №П-7 от 25.04.1966 с изменением и дополнением от 14.11.1974 №98 и разделом 2 настоящего Договора</w:t>
      </w:r>
    </w:p>
    <w:p w:rsidR="0094023D" w:rsidRPr="002F0917" w:rsidRDefault="0094023D" w:rsidP="0094023D">
      <w:pPr>
        <w:tabs>
          <w:tab w:val="left" w:pos="0"/>
        </w:tabs>
        <w:spacing w:after="0" w:line="240" w:lineRule="auto"/>
        <w:ind w:firstLine="709"/>
        <w:jc w:val="both"/>
        <w:rPr>
          <w:rFonts w:ascii="PT Astra Serif" w:hAnsi="PT Astra Serif"/>
          <w:noProof/>
        </w:rPr>
      </w:pPr>
      <w:r w:rsidRPr="002F0917">
        <w:rPr>
          <w:rFonts w:ascii="PT Astra Serif" w:hAnsi="PT Astra Serif"/>
          <w:noProof/>
        </w:rPr>
        <w:t xml:space="preserve">4.2. Приемка товара по количеству и качеству производится по транспортным и сопроводительным документам Поставщика, и документам, подтверждающим гарантийные обязательства на поставляемый товар в течение 3 рабочих дней с момента передачи товара Поставщиком Заказчику. По результату приемки товара, в течение 1 (одного) рабочего дня, </w:t>
      </w:r>
      <w:r w:rsidRPr="002F0917">
        <w:rPr>
          <w:rFonts w:ascii="PT Astra Serif" w:hAnsi="PT Astra Serif"/>
          <w:iCs/>
          <w:noProof/>
        </w:rPr>
        <w:t>составляется и подписывается акт о приемке товара.</w:t>
      </w:r>
      <w:r w:rsidRPr="002F0917">
        <w:rPr>
          <w:rFonts w:ascii="PT Astra Serif" w:hAnsi="PT Astra Serif"/>
          <w:noProof/>
        </w:rPr>
        <w:t xml:space="preserve"> Заказчик в ходе приемки товара осуществляет своими силами экспертизу результатов, предусмотренных договором. Результаты экспертизы вносятся в акт о приемке товара. Данный акт в течение 5 (пяти) рабочих дней направляется в адрес Поставщика.</w:t>
      </w:r>
    </w:p>
    <w:p w:rsidR="0094023D" w:rsidRPr="002F0917" w:rsidRDefault="0094023D" w:rsidP="0094023D">
      <w:pPr>
        <w:tabs>
          <w:tab w:val="left" w:pos="0"/>
        </w:tabs>
        <w:spacing w:after="0" w:line="240" w:lineRule="auto"/>
        <w:ind w:firstLine="709"/>
        <w:jc w:val="both"/>
        <w:rPr>
          <w:rFonts w:ascii="PT Astra Serif" w:hAnsi="PT Astra Serif"/>
          <w:noProof/>
        </w:rPr>
      </w:pPr>
      <w:r w:rsidRPr="002F0917">
        <w:rPr>
          <w:rFonts w:ascii="PT Astra Serif" w:hAnsi="PT Astra Serif"/>
          <w:noProof/>
        </w:rPr>
        <w:t xml:space="preserve">4.3. В случае выявления несоответствия количества и качества товара заявленным требованиям Заказчик приостанавливает дальнейшую приемку товара и составляет акт о фактическом качестве и количестве поступившего товара за подписями лиц, производивших прием-передачу товара, в котором указывает, какие из документов, подтверждающих качество товара, отсутствуют либо характер выявленных при его приемке недостатков. Заказчик для участия в продолжении приемки товара и составлении двустороннего акта вызывает представителя Поставщика немедленно после обнаружения недостатков в поставленном товаре. Представитель Поставщика обязан явиться не позднее 3-х дней со дня получения вызова либо уведомить Заказчика о возможности приемки товара без представителя Поставщика. Неполучение ответа на вызов в указанный срок дает право Заказчику осуществить приемку товара до истечения установленного срока явки представителя Поставщика. Акт о недостаче и/или фактической приемки товара по качеству в течение 5 (пяти) рабочих дней направляется в адрес Поставщика. Поступивший товар считается не поставленным и помещается на склад Заказчика до предоставления Поставщиком недостающих документов, удостоверяющих качество товара, либо замены некачественного товара, поставки товара по количеству согласно требованиям настоящего Договора.  </w:t>
      </w:r>
    </w:p>
    <w:p w:rsidR="0094023D" w:rsidRPr="002F0917" w:rsidRDefault="0094023D" w:rsidP="0094023D">
      <w:pPr>
        <w:tabs>
          <w:tab w:val="left" w:pos="0"/>
        </w:tabs>
        <w:spacing w:after="0" w:line="240" w:lineRule="auto"/>
        <w:ind w:firstLine="709"/>
        <w:jc w:val="both"/>
        <w:rPr>
          <w:rFonts w:ascii="PT Astra Serif" w:hAnsi="PT Astra Serif"/>
          <w:noProof/>
        </w:rPr>
      </w:pPr>
      <w:r w:rsidRPr="002F0917">
        <w:rPr>
          <w:rFonts w:ascii="PT Astra Serif" w:hAnsi="PT Astra Serif"/>
          <w:noProof/>
        </w:rPr>
        <w:t>4.4. В случае, если документы, указанные в разделе 7 настоящего Договора, не переданы Поставщиком Заказчику одновременно с товаром, товар считается не поставленным и приемке не подлежит.</w:t>
      </w:r>
    </w:p>
    <w:p w:rsidR="00AF5434" w:rsidRPr="002F0917" w:rsidRDefault="0094023D" w:rsidP="00AF5434">
      <w:pPr>
        <w:pStyle w:val="12"/>
        <w:spacing w:line="240" w:lineRule="auto"/>
        <w:rPr>
          <w:rFonts w:ascii="PT Astra Serif" w:hAnsi="PT Astra Serif"/>
          <w:noProof/>
          <w:sz w:val="22"/>
          <w:szCs w:val="22"/>
        </w:rPr>
      </w:pPr>
      <w:r w:rsidRPr="002F0917">
        <w:rPr>
          <w:rFonts w:ascii="PT Astra Serif" w:hAnsi="PT Astra Serif"/>
          <w:noProof/>
          <w:sz w:val="22"/>
          <w:szCs w:val="22"/>
        </w:rPr>
        <w:t>4.5</w:t>
      </w:r>
      <w:r w:rsidR="00AF5434" w:rsidRPr="002F0917">
        <w:rPr>
          <w:rFonts w:ascii="PT Astra Serif" w:hAnsi="PT Astra Serif"/>
          <w:noProof/>
          <w:sz w:val="22"/>
          <w:szCs w:val="22"/>
        </w:rPr>
        <w:t>.Тара (упаковка) является одноразовой, возврату Поставщику не подлежит, их стоимость включена в цену Контракта. При поставке товара в возвратной таре возврат тары осуществляется Поставщиком своими силами и средствами с подписанием между Поставщиком и Государственным заказчиком  акта возврата оборотной тары в свободной форме.</w:t>
      </w:r>
    </w:p>
    <w:p w:rsidR="00AF5434" w:rsidRPr="002F0917" w:rsidRDefault="0094023D" w:rsidP="00AF5434">
      <w:pPr>
        <w:spacing w:after="0" w:line="240" w:lineRule="auto"/>
        <w:ind w:firstLine="709"/>
        <w:jc w:val="both"/>
        <w:rPr>
          <w:rFonts w:ascii="PT Astra Serif" w:hAnsi="PT Astra Serif"/>
        </w:rPr>
      </w:pPr>
      <w:r w:rsidRPr="002F0917">
        <w:rPr>
          <w:rFonts w:ascii="PT Astra Serif" w:hAnsi="PT Astra Serif"/>
        </w:rPr>
        <w:t>4.6</w:t>
      </w:r>
      <w:r w:rsidR="00AF5434" w:rsidRPr="002F0917">
        <w:rPr>
          <w:rFonts w:ascii="PT Astra Serif" w:hAnsi="PT Astra Serif"/>
        </w:rPr>
        <w:t xml:space="preserve">.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  </w:t>
      </w:r>
    </w:p>
    <w:p w:rsidR="00AF5434" w:rsidRPr="002F0917" w:rsidRDefault="0094023D" w:rsidP="00AF5434">
      <w:pPr>
        <w:spacing w:after="0" w:line="240" w:lineRule="auto"/>
        <w:ind w:firstLine="709"/>
        <w:jc w:val="both"/>
        <w:rPr>
          <w:rFonts w:ascii="PT Astra Serif" w:hAnsi="PT Astra Serif"/>
        </w:rPr>
      </w:pPr>
      <w:r w:rsidRPr="002F0917">
        <w:rPr>
          <w:rFonts w:ascii="PT Astra Serif" w:hAnsi="PT Astra Serif"/>
        </w:rPr>
        <w:t>4.7</w:t>
      </w:r>
      <w:r w:rsidR="00AF5434" w:rsidRPr="002F0917">
        <w:rPr>
          <w:rFonts w:ascii="PT Astra Serif" w:hAnsi="PT Astra Serif"/>
        </w:rPr>
        <w:t>. Транспортировка товара должна осуществляться за счет сил и средств Поставщика до склада Государственного заказчика. Поставщик обязан обеспечить сохранность товара при его транспортировке, до места назначения и разгрузки, на складе Государственного заказчика. Транспорт должен быть пригоден для перевозки товара, в том числе обеспечивать соблюдение температурно-влажностного режима при транспортировке и соответствовать требованиям санитарных норм и правил и быть подготовлен к перевозке товара по настоящему Контракту.</w:t>
      </w:r>
    </w:p>
    <w:p w:rsidR="00B05716" w:rsidRPr="002F0917" w:rsidRDefault="00B05716" w:rsidP="00AF5434">
      <w:pPr>
        <w:spacing w:after="0" w:line="240" w:lineRule="auto"/>
        <w:ind w:firstLine="709"/>
        <w:jc w:val="both"/>
        <w:rPr>
          <w:rFonts w:ascii="PT Astra Serif" w:hAnsi="PT Astra Serif"/>
        </w:rPr>
      </w:pPr>
    </w:p>
    <w:p w:rsidR="00BD1E10" w:rsidRPr="002F0917" w:rsidRDefault="00BD1E10" w:rsidP="00BD1E10">
      <w:pPr>
        <w:pStyle w:val="a8"/>
        <w:tabs>
          <w:tab w:val="center" w:pos="4748"/>
          <w:tab w:val="left" w:pos="7860"/>
        </w:tabs>
        <w:jc w:val="center"/>
        <w:rPr>
          <w:rFonts w:ascii="PT Astra Serif" w:hAnsi="PT Astra Serif"/>
          <w:b/>
          <w:noProof/>
        </w:rPr>
      </w:pPr>
      <w:r w:rsidRPr="002F0917">
        <w:rPr>
          <w:rFonts w:ascii="PT Astra Serif" w:hAnsi="PT Astra Serif"/>
          <w:b/>
          <w:noProof/>
        </w:rPr>
        <w:t>5. Оценка соответствия товара</w:t>
      </w:r>
    </w:p>
    <w:p w:rsidR="00BD1E10" w:rsidRPr="002F0917" w:rsidRDefault="00BD1E10" w:rsidP="00BD1E10">
      <w:pPr>
        <w:pStyle w:val="a8"/>
        <w:ind w:firstLine="708"/>
        <w:jc w:val="both"/>
        <w:rPr>
          <w:rFonts w:ascii="PT Astra Serif" w:hAnsi="PT Astra Serif"/>
          <w:noProof/>
        </w:rPr>
      </w:pPr>
      <w:r w:rsidRPr="002F0917">
        <w:rPr>
          <w:rFonts w:ascii="PT Astra Serif" w:hAnsi="PT Astra Serif"/>
          <w:noProof/>
        </w:rPr>
        <w:t>5.1. В целях обеспечения поставки товара надлежащего качества, товар, указанный в Спецификации (</w:t>
      </w:r>
      <w:r w:rsidR="00AF5434" w:rsidRPr="002F0917">
        <w:rPr>
          <w:rFonts w:ascii="PT Astra Serif" w:hAnsi="PT Astra Serif"/>
          <w:b/>
          <w:noProof/>
        </w:rPr>
        <w:t>П</w:t>
      </w:r>
      <w:r w:rsidRPr="002F0917">
        <w:rPr>
          <w:rFonts w:ascii="PT Astra Serif" w:hAnsi="PT Astra Serif"/>
          <w:b/>
          <w:noProof/>
        </w:rPr>
        <w:t>риложение № 1</w:t>
      </w:r>
      <w:r w:rsidRPr="002F0917">
        <w:rPr>
          <w:rFonts w:ascii="PT Astra Serif" w:hAnsi="PT Astra Serif"/>
          <w:noProof/>
        </w:rPr>
        <w:t xml:space="preserve">) до его передачи </w:t>
      </w:r>
      <w:r w:rsidRPr="002F0917">
        <w:rPr>
          <w:rFonts w:ascii="PT Astra Serif" w:hAnsi="PT Astra Serif"/>
        </w:rPr>
        <w:t>Государственному заказчику</w:t>
      </w:r>
      <w:r w:rsidRPr="002F0917">
        <w:rPr>
          <w:rFonts w:ascii="PT Astra Serif" w:hAnsi="PT Astra Serif"/>
          <w:noProof/>
        </w:rPr>
        <w:t xml:space="preserve"> может подлежать оценке соответствия в форме контроля качества.</w:t>
      </w:r>
    </w:p>
    <w:p w:rsidR="00BD1E10" w:rsidRPr="002F0917" w:rsidRDefault="00BD1E10" w:rsidP="00BD1E10">
      <w:pPr>
        <w:pStyle w:val="12"/>
        <w:spacing w:line="240" w:lineRule="auto"/>
        <w:rPr>
          <w:rFonts w:ascii="PT Astra Serif" w:hAnsi="PT Astra Serif"/>
          <w:noProof/>
          <w:sz w:val="22"/>
          <w:szCs w:val="22"/>
        </w:rPr>
      </w:pPr>
      <w:r w:rsidRPr="002F0917">
        <w:rPr>
          <w:rFonts w:ascii="PT Astra Serif" w:hAnsi="PT Astra Serif"/>
          <w:noProof/>
          <w:sz w:val="22"/>
          <w:szCs w:val="22"/>
        </w:rPr>
        <w:t xml:space="preserve">5.2. До момента отгрузки товара </w:t>
      </w:r>
      <w:r w:rsidRPr="002F0917">
        <w:rPr>
          <w:rFonts w:ascii="PT Astra Serif" w:hAnsi="PT Astra Serif"/>
          <w:sz w:val="22"/>
          <w:szCs w:val="22"/>
        </w:rPr>
        <w:t>Государственному заказчику</w:t>
      </w:r>
      <w:r w:rsidRPr="002F0917">
        <w:rPr>
          <w:rFonts w:ascii="PT Astra Serif" w:hAnsi="PT Astra Serif"/>
          <w:noProof/>
          <w:sz w:val="22"/>
          <w:szCs w:val="22"/>
        </w:rPr>
        <w:t xml:space="preserve"> уполномоченные представители Государственного заказчика вправе осуществлять оценку соответствия товара.</w:t>
      </w:r>
    </w:p>
    <w:p w:rsidR="0094023D" w:rsidRPr="002F0917" w:rsidRDefault="00BD1E10" w:rsidP="00BD1E10">
      <w:pPr>
        <w:pStyle w:val="12"/>
        <w:spacing w:line="240" w:lineRule="auto"/>
        <w:rPr>
          <w:rFonts w:ascii="PT Astra Serif" w:hAnsi="PT Astra Serif"/>
          <w:noProof/>
          <w:sz w:val="22"/>
          <w:szCs w:val="22"/>
        </w:rPr>
      </w:pPr>
      <w:r w:rsidRPr="002F0917">
        <w:rPr>
          <w:rFonts w:ascii="PT Astra Serif" w:hAnsi="PT Astra Serif"/>
          <w:noProof/>
          <w:sz w:val="22"/>
          <w:szCs w:val="22"/>
        </w:rPr>
        <w:t>5.3. По решению Государственного заказчика, при необходимости проводится выборочный контроль качества поставленного товара в независимой экспертной организации, у независимого эксперта.</w:t>
      </w:r>
    </w:p>
    <w:p w:rsidR="0094023D" w:rsidRPr="002F0917" w:rsidRDefault="0094023D" w:rsidP="00BD1E10">
      <w:pPr>
        <w:pStyle w:val="12"/>
        <w:spacing w:line="240" w:lineRule="auto"/>
        <w:rPr>
          <w:rFonts w:ascii="PT Astra Serif" w:hAnsi="PT Astra Serif"/>
          <w:noProof/>
          <w:sz w:val="22"/>
          <w:szCs w:val="22"/>
        </w:rPr>
      </w:pPr>
    </w:p>
    <w:p w:rsidR="00BD1E10" w:rsidRPr="002F0917" w:rsidRDefault="00BD1E10" w:rsidP="00BD1E10">
      <w:pPr>
        <w:pStyle w:val="a8"/>
        <w:tabs>
          <w:tab w:val="center" w:pos="4748"/>
          <w:tab w:val="left" w:pos="7860"/>
        </w:tabs>
        <w:jc w:val="center"/>
        <w:rPr>
          <w:rFonts w:ascii="PT Astra Serif" w:hAnsi="PT Astra Serif"/>
          <w:b/>
          <w:noProof/>
        </w:rPr>
      </w:pPr>
      <w:r w:rsidRPr="002F0917">
        <w:rPr>
          <w:rFonts w:ascii="PT Astra Serif" w:hAnsi="PT Astra Serif"/>
          <w:b/>
          <w:noProof/>
        </w:rPr>
        <w:t xml:space="preserve">6. Порядок проведения экспертизы </w:t>
      </w:r>
      <w:r w:rsidRPr="002F0917">
        <w:rPr>
          <w:rFonts w:ascii="PT Astra Serif" w:hAnsi="PT Astra Serif"/>
          <w:b/>
        </w:rPr>
        <w:t>товара</w:t>
      </w:r>
    </w:p>
    <w:p w:rsidR="00BD1E10" w:rsidRPr="002F0917" w:rsidRDefault="00BD1E10" w:rsidP="00BD1E10">
      <w:pPr>
        <w:autoSpaceDE w:val="0"/>
        <w:autoSpaceDN w:val="0"/>
        <w:adjustRightInd w:val="0"/>
        <w:spacing w:after="0" w:line="240" w:lineRule="auto"/>
        <w:ind w:firstLine="540"/>
        <w:jc w:val="both"/>
        <w:rPr>
          <w:rFonts w:ascii="PT Astra Serif" w:hAnsi="PT Astra Serif"/>
        </w:rPr>
      </w:pPr>
      <w:r w:rsidRPr="002F0917">
        <w:rPr>
          <w:rFonts w:ascii="PT Astra Serif" w:hAnsi="PT Astra Serif"/>
          <w:noProof/>
        </w:rPr>
        <w:t>6.1. В соответствии с частью 3 статьи 94 Федерального закона от 05.04.2013 №44-ФЗ «О контрактной системе в сфере закупок товаров, работ, услуг для обеспечения государственных и муниципальных нужд» д</w:t>
      </w:r>
      <w:r w:rsidRPr="002F0917">
        <w:rPr>
          <w:rFonts w:ascii="PT Astra Serif" w:hAnsi="PT Astra Serif"/>
        </w:rPr>
        <w:t xml:space="preserve">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w:t>
      </w:r>
      <w:r w:rsidRPr="002F0917">
        <w:rPr>
          <w:rFonts w:ascii="PT Astra Serif" w:hAnsi="PT Astra Serif"/>
        </w:rPr>
        <w:lastRenderedPageBreak/>
        <w:t>результатов, предусмотренных контрактом, может проводиться заказчиком своими силами (</w:t>
      </w:r>
      <w:r w:rsidRPr="002F0917">
        <w:rPr>
          <w:rFonts w:ascii="PT Astra Serif" w:hAnsi="PT Astra Serif"/>
          <w:noProof/>
        </w:rPr>
        <w:t>уполномоченными представителями Государственного заказчика</w:t>
      </w:r>
      <w:r w:rsidRPr="002F0917">
        <w:rPr>
          <w:rFonts w:ascii="PT Astra Serif" w:hAnsi="PT Astra Serif"/>
        </w:rPr>
        <w:t>) или к ее проведению могут привлекаться эксперты, экспертные организации.</w:t>
      </w:r>
    </w:p>
    <w:p w:rsidR="00BD1E10" w:rsidRPr="002F0917" w:rsidRDefault="00BD1E10" w:rsidP="00BD1E10">
      <w:pPr>
        <w:autoSpaceDE w:val="0"/>
        <w:autoSpaceDN w:val="0"/>
        <w:adjustRightInd w:val="0"/>
        <w:spacing w:after="0" w:line="240" w:lineRule="auto"/>
        <w:ind w:firstLine="540"/>
        <w:jc w:val="both"/>
        <w:rPr>
          <w:rFonts w:ascii="PT Astra Serif" w:hAnsi="PT Astra Serif"/>
          <w:noProof/>
        </w:rPr>
      </w:pPr>
      <w:r w:rsidRPr="002F0917">
        <w:rPr>
          <w:rFonts w:ascii="PT Astra Serif" w:hAnsi="PT Astra Serif"/>
          <w:noProof/>
        </w:rPr>
        <w:t xml:space="preserve">6.2. Экспертиза на соответствие требованиям, установленным Контрактом, проводится уполномоченными представителями Государственного заказчика в течение 5 (пяти) рабочих дней со дня доставки товара. По итогам проведения экспертизы уполномоченные представители Государственного заказчика в произвольной форме составляют заключение с указанием соответствия (несоответствия) </w:t>
      </w:r>
      <w:r w:rsidRPr="002F0917">
        <w:rPr>
          <w:rFonts w:ascii="PT Astra Serif" w:hAnsi="PT Astra Serif"/>
        </w:rPr>
        <w:t xml:space="preserve">предоставленных Поставщиком результатов, предусмотренных Контрактом, в части их соответствия условиям Контракта. </w:t>
      </w:r>
    </w:p>
    <w:p w:rsidR="00BD1E10" w:rsidRPr="002F0917" w:rsidRDefault="00BD1E10" w:rsidP="00BD1E10">
      <w:pPr>
        <w:spacing w:after="0" w:line="240" w:lineRule="auto"/>
        <w:ind w:firstLine="709"/>
        <w:jc w:val="both"/>
        <w:rPr>
          <w:rFonts w:ascii="PT Astra Serif" w:hAnsi="PT Astra Serif"/>
        </w:rPr>
      </w:pPr>
      <w:r w:rsidRPr="002F0917">
        <w:rPr>
          <w:rFonts w:ascii="PT Astra Serif" w:hAnsi="PT Astra Serif"/>
        </w:rPr>
        <w:t xml:space="preserve">6.3. В случае выявления, </w:t>
      </w:r>
      <w:r w:rsidRPr="002F0917">
        <w:rPr>
          <w:rFonts w:ascii="PT Astra Serif" w:hAnsi="PT Astra Serif"/>
          <w:noProof/>
        </w:rPr>
        <w:t>уполномоченным представителем Государственного заказчика,</w:t>
      </w:r>
      <w:r w:rsidRPr="002F0917">
        <w:rPr>
          <w:rFonts w:ascii="PT Astra Serif" w:hAnsi="PT Astra Serif"/>
        </w:rPr>
        <w:t xml:space="preserve"> несоответствия предоставленных Поставщиком результатов, предусмотренных Контрактом, в части их соответствия условиям Контракта Государственный заказчик вправе привлечь дополнительно к проведению экспертизы независимого эксперта, экспертную организацию, принять решение об одностороннем отказе от исполнения Контракта в соответствии с пунктом </w:t>
      </w:r>
      <w:r w:rsidRPr="002F0917">
        <w:rPr>
          <w:rFonts w:ascii="PT Astra Serif" w:hAnsi="PT Astra Serif"/>
          <w:b/>
        </w:rPr>
        <w:t>1</w:t>
      </w:r>
      <w:r w:rsidR="00C61030" w:rsidRPr="002F0917">
        <w:rPr>
          <w:rFonts w:ascii="PT Astra Serif" w:hAnsi="PT Astra Serif"/>
          <w:b/>
        </w:rPr>
        <w:t>2</w:t>
      </w:r>
      <w:r w:rsidRPr="002F0917">
        <w:rPr>
          <w:rFonts w:ascii="PT Astra Serif" w:hAnsi="PT Astra Serif"/>
          <w:b/>
        </w:rPr>
        <w:t>.4. Контракта</w:t>
      </w:r>
      <w:r w:rsidRPr="002F0917">
        <w:rPr>
          <w:rFonts w:ascii="PT Astra Serif" w:hAnsi="PT Astra Serif"/>
        </w:rPr>
        <w:t>.</w:t>
      </w:r>
    </w:p>
    <w:p w:rsidR="00BD1E10" w:rsidRPr="002F0917" w:rsidRDefault="00BD1E10" w:rsidP="00BD1E10">
      <w:pPr>
        <w:spacing w:after="0" w:line="240" w:lineRule="auto"/>
        <w:ind w:firstLine="709"/>
        <w:jc w:val="both"/>
        <w:rPr>
          <w:rFonts w:ascii="PT Astra Serif" w:hAnsi="PT Astra Serif"/>
        </w:rPr>
      </w:pPr>
    </w:p>
    <w:p w:rsidR="00BD1E10" w:rsidRPr="002F0917" w:rsidRDefault="00BD1E10" w:rsidP="00BD1E10">
      <w:pPr>
        <w:spacing w:after="0" w:line="240" w:lineRule="auto"/>
        <w:jc w:val="center"/>
        <w:rPr>
          <w:rFonts w:ascii="PT Astra Serif" w:hAnsi="PT Astra Serif"/>
          <w:b/>
        </w:rPr>
      </w:pPr>
      <w:r w:rsidRPr="002F0917">
        <w:rPr>
          <w:rFonts w:ascii="PT Astra Serif" w:hAnsi="PT Astra Serif"/>
          <w:b/>
        </w:rPr>
        <w:t>7. Сроки и порядок поставки товара</w:t>
      </w:r>
    </w:p>
    <w:p w:rsidR="00BD1E10" w:rsidRPr="002F0917" w:rsidRDefault="00BD1E10" w:rsidP="00BD1E10">
      <w:pPr>
        <w:pStyle w:val="12"/>
        <w:spacing w:line="240" w:lineRule="auto"/>
        <w:rPr>
          <w:rFonts w:ascii="PT Astra Serif" w:hAnsi="PT Astra Serif"/>
          <w:noProof/>
          <w:sz w:val="22"/>
          <w:szCs w:val="22"/>
        </w:rPr>
      </w:pPr>
      <w:r w:rsidRPr="002F0917">
        <w:rPr>
          <w:rFonts w:ascii="PT Astra Serif" w:hAnsi="PT Astra Serif"/>
          <w:noProof/>
          <w:sz w:val="22"/>
          <w:szCs w:val="22"/>
        </w:rPr>
        <w:t xml:space="preserve">7.1. Поставщик своими силами и за свой счет осуществляет поставку товара путем доставки и отгрузки </w:t>
      </w:r>
      <w:r w:rsidRPr="002F0917">
        <w:rPr>
          <w:rFonts w:ascii="PT Astra Serif" w:hAnsi="PT Astra Serif"/>
          <w:sz w:val="22"/>
          <w:szCs w:val="22"/>
        </w:rPr>
        <w:t>Государственному заказчику</w:t>
      </w:r>
      <w:r w:rsidRPr="002F0917">
        <w:rPr>
          <w:rFonts w:ascii="PT Astra Serif" w:hAnsi="PT Astra Serif"/>
          <w:noProof/>
          <w:sz w:val="22"/>
          <w:szCs w:val="22"/>
        </w:rPr>
        <w:t xml:space="preserve"> по адресу, цене, в количестве указанные в Спецификации (</w:t>
      </w:r>
      <w:r w:rsidR="00B4772B" w:rsidRPr="002F0917">
        <w:rPr>
          <w:rFonts w:ascii="PT Astra Serif" w:hAnsi="PT Astra Serif"/>
          <w:b/>
          <w:noProof/>
          <w:sz w:val="22"/>
          <w:szCs w:val="22"/>
        </w:rPr>
        <w:t>П</w:t>
      </w:r>
      <w:r w:rsidRPr="002F0917">
        <w:rPr>
          <w:rFonts w:ascii="PT Astra Serif" w:hAnsi="PT Astra Serif"/>
          <w:b/>
          <w:noProof/>
          <w:sz w:val="22"/>
          <w:szCs w:val="22"/>
        </w:rPr>
        <w:t>риложение № 1</w:t>
      </w:r>
      <w:r w:rsidRPr="002F0917">
        <w:rPr>
          <w:rFonts w:ascii="PT Astra Serif" w:hAnsi="PT Astra Serif"/>
          <w:noProof/>
          <w:sz w:val="22"/>
          <w:szCs w:val="22"/>
        </w:rPr>
        <w:t>) и в соответствии с характеристикой (</w:t>
      </w:r>
      <w:r w:rsidR="00B4772B" w:rsidRPr="002F0917">
        <w:rPr>
          <w:rFonts w:ascii="PT Astra Serif" w:hAnsi="PT Astra Serif"/>
          <w:b/>
          <w:noProof/>
          <w:sz w:val="22"/>
          <w:szCs w:val="22"/>
        </w:rPr>
        <w:t>П</w:t>
      </w:r>
      <w:r w:rsidRPr="002F0917">
        <w:rPr>
          <w:rFonts w:ascii="PT Astra Serif" w:hAnsi="PT Astra Serif"/>
          <w:b/>
          <w:noProof/>
          <w:sz w:val="22"/>
          <w:szCs w:val="22"/>
        </w:rPr>
        <w:t>риложение № 2</w:t>
      </w:r>
      <w:r w:rsidRPr="002F0917">
        <w:rPr>
          <w:rFonts w:ascii="PT Astra Serif" w:hAnsi="PT Astra Serif"/>
          <w:noProof/>
          <w:sz w:val="22"/>
          <w:szCs w:val="22"/>
        </w:rPr>
        <w:t xml:space="preserve">). </w:t>
      </w:r>
      <w:r w:rsidR="00B7259C" w:rsidRPr="002F0917">
        <w:rPr>
          <w:rFonts w:ascii="PT Astra Serif" w:hAnsi="PT Astra Serif"/>
          <w:b/>
          <w:noProof/>
          <w:sz w:val="22"/>
          <w:szCs w:val="22"/>
        </w:rPr>
        <w:t>Срок поставки товара в течении 10 календарных дней с момента заключения государственного контракта.</w:t>
      </w:r>
    </w:p>
    <w:p w:rsidR="00BD1E10" w:rsidRPr="002F0917" w:rsidRDefault="00BD1E10" w:rsidP="00BD1E10">
      <w:pPr>
        <w:autoSpaceDE w:val="0"/>
        <w:autoSpaceDN w:val="0"/>
        <w:adjustRightInd w:val="0"/>
        <w:spacing w:after="0" w:line="240" w:lineRule="auto"/>
        <w:ind w:firstLine="540"/>
        <w:jc w:val="both"/>
        <w:rPr>
          <w:rFonts w:ascii="PT Astra Serif" w:hAnsi="PT Astra Serif"/>
          <w:noProof/>
        </w:rPr>
      </w:pPr>
      <w:r w:rsidRPr="002F0917">
        <w:rPr>
          <w:rFonts w:ascii="PT Astra Serif" w:hAnsi="PT Astra Serif"/>
        </w:rPr>
        <w:t>7</w:t>
      </w:r>
      <w:r w:rsidRPr="002F0917">
        <w:rPr>
          <w:rFonts w:ascii="PT Astra Serif" w:hAnsi="PT Astra Serif"/>
          <w:noProof/>
        </w:rPr>
        <w:t xml:space="preserve">.2. Вместе с товаром Поставщик передает </w:t>
      </w:r>
      <w:r w:rsidRPr="002F0917">
        <w:rPr>
          <w:rFonts w:ascii="PT Astra Serif" w:hAnsi="PT Astra Serif"/>
        </w:rPr>
        <w:t>Государственному заказчику</w:t>
      </w:r>
      <w:r w:rsidRPr="002F0917">
        <w:rPr>
          <w:rFonts w:ascii="PT Astra Serif" w:hAnsi="PT Astra Serif"/>
          <w:noProof/>
        </w:rPr>
        <w:t xml:space="preserve"> относящуюся </w:t>
      </w:r>
      <w:r w:rsidRPr="002F0917">
        <w:rPr>
          <w:rFonts w:ascii="PT Astra Serif" w:hAnsi="PT Astra Serif"/>
          <w:noProof/>
        </w:rPr>
        <w:br/>
        <w:t xml:space="preserve">к нему документацию в том числе: </w:t>
      </w:r>
    </w:p>
    <w:p w:rsidR="00BD1E10" w:rsidRPr="002F0917" w:rsidRDefault="00072B7A" w:rsidP="00BD1E10">
      <w:pPr>
        <w:autoSpaceDE w:val="0"/>
        <w:autoSpaceDN w:val="0"/>
        <w:adjustRightInd w:val="0"/>
        <w:spacing w:after="0" w:line="240" w:lineRule="auto"/>
        <w:ind w:firstLine="540"/>
        <w:jc w:val="both"/>
        <w:rPr>
          <w:rFonts w:ascii="PT Astra Serif" w:hAnsi="PT Astra Serif"/>
          <w:noProof/>
        </w:rPr>
      </w:pPr>
      <w:r w:rsidRPr="002F0917">
        <w:rPr>
          <w:rFonts w:ascii="PT Astra Serif" w:hAnsi="PT Astra Serif"/>
          <w:noProof/>
        </w:rPr>
        <w:t xml:space="preserve">- </w:t>
      </w:r>
      <w:r w:rsidR="00BD1E10" w:rsidRPr="002F0917">
        <w:rPr>
          <w:rFonts w:ascii="PT Astra Serif" w:hAnsi="PT Astra Serif"/>
          <w:noProof/>
        </w:rPr>
        <w:t>счет на оплату;</w:t>
      </w:r>
    </w:p>
    <w:p w:rsidR="00BD1E10" w:rsidRPr="002F0917" w:rsidRDefault="00072B7A" w:rsidP="00BD1E10">
      <w:pPr>
        <w:autoSpaceDE w:val="0"/>
        <w:autoSpaceDN w:val="0"/>
        <w:adjustRightInd w:val="0"/>
        <w:spacing w:after="0" w:line="240" w:lineRule="auto"/>
        <w:ind w:firstLine="540"/>
        <w:jc w:val="both"/>
        <w:rPr>
          <w:rFonts w:ascii="PT Astra Serif" w:hAnsi="PT Astra Serif"/>
          <w:noProof/>
        </w:rPr>
      </w:pPr>
      <w:r w:rsidRPr="002F0917">
        <w:rPr>
          <w:rFonts w:ascii="PT Astra Serif" w:hAnsi="PT Astra Serif"/>
          <w:noProof/>
        </w:rPr>
        <w:t xml:space="preserve">- </w:t>
      </w:r>
      <w:r w:rsidR="00BD1E10" w:rsidRPr="002F0917">
        <w:rPr>
          <w:rFonts w:ascii="PT Astra Serif" w:hAnsi="PT Astra Serif"/>
          <w:noProof/>
        </w:rPr>
        <w:t>товарную накладную (и/или счет-фактуру);</w:t>
      </w:r>
    </w:p>
    <w:p w:rsidR="00BD1E10" w:rsidRPr="002F0917" w:rsidRDefault="00072B7A" w:rsidP="00BD1E10">
      <w:pPr>
        <w:autoSpaceDE w:val="0"/>
        <w:autoSpaceDN w:val="0"/>
        <w:adjustRightInd w:val="0"/>
        <w:spacing w:after="0" w:line="240" w:lineRule="auto"/>
        <w:ind w:firstLine="540"/>
        <w:jc w:val="both"/>
        <w:rPr>
          <w:rFonts w:ascii="PT Astra Serif" w:hAnsi="PT Astra Serif"/>
          <w:noProof/>
        </w:rPr>
      </w:pPr>
      <w:r w:rsidRPr="002F0917">
        <w:rPr>
          <w:rFonts w:ascii="PT Astra Serif" w:hAnsi="PT Astra Serif"/>
          <w:noProof/>
        </w:rPr>
        <w:t xml:space="preserve">- </w:t>
      </w:r>
      <w:r w:rsidR="00BD1E10" w:rsidRPr="002F0917">
        <w:rPr>
          <w:rFonts w:ascii="PT Astra Serif" w:hAnsi="PT Astra Serif"/>
          <w:noProof/>
        </w:rPr>
        <w:t>гарантийный талон (при наличии гарантийного срока на товар);</w:t>
      </w:r>
    </w:p>
    <w:p w:rsidR="00BD1E10" w:rsidRPr="002F0917" w:rsidRDefault="00072B7A" w:rsidP="00BD1E10">
      <w:pPr>
        <w:autoSpaceDE w:val="0"/>
        <w:autoSpaceDN w:val="0"/>
        <w:adjustRightInd w:val="0"/>
        <w:spacing w:after="0" w:line="240" w:lineRule="auto"/>
        <w:ind w:firstLine="540"/>
        <w:jc w:val="both"/>
        <w:rPr>
          <w:rFonts w:ascii="PT Astra Serif" w:hAnsi="PT Astra Serif"/>
          <w:noProof/>
        </w:rPr>
      </w:pPr>
      <w:r w:rsidRPr="002F0917">
        <w:rPr>
          <w:rFonts w:ascii="PT Astra Serif" w:hAnsi="PT Astra Serif"/>
          <w:noProof/>
        </w:rPr>
        <w:t xml:space="preserve">- </w:t>
      </w:r>
      <w:r w:rsidR="00BD1E10" w:rsidRPr="002F0917">
        <w:rPr>
          <w:rFonts w:ascii="PT Astra Serif" w:hAnsi="PT Astra Serif"/>
          <w:noProof/>
        </w:rPr>
        <w:t>акт приема-передачи товара (</w:t>
      </w:r>
      <w:r w:rsidR="00BD1E10" w:rsidRPr="002F0917">
        <w:rPr>
          <w:rFonts w:ascii="PT Astra Serif" w:hAnsi="PT Astra Serif"/>
          <w:b/>
          <w:noProof/>
        </w:rPr>
        <w:t>приложение № 3</w:t>
      </w:r>
      <w:r w:rsidR="00BD1E10" w:rsidRPr="002F0917">
        <w:rPr>
          <w:rFonts w:ascii="PT Astra Serif" w:hAnsi="PT Astra Serif"/>
          <w:noProof/>
        </w:rPr>
        <w:t>), оформленный в 2-х экземплярах (по одному для Поставщика и Государственного заказчика) подписанный Поставщиком.</w:t>
      </w:r>
    </w:p>
    <w:p w:rsidR="00BD1E10" w:rsidRPr="002F0917" w:rsidRDefault="00072B7A" w:rsidP="00BD1E10">
      <w:pPr>
        <w:autoSpaceDE w:val="0"/>
        <w:autoSpaceDN w:val="0"/>
        <w:adjustRightInd w:val="0"/>
        <w:spacing w:after="0" w:line="240" w:lineRule="auto"/>
        <w:ind w:firstLine="540"/>
        <w:jc w:val="both"/>
        <w:rPr>
          <w:rFonts w:ascii="PT Astra Serif" w:hAnsi="PT Astra Serif"/>
          <w:noProof/>
        </w:rPr>
      </w:pPr>
      <w:r w:rsidRPr="002F0917">
        <w:rPr>
          <w:rFonts w:ascii="PT Astra Serif" w:hAnsi="PT Astra Serif"/>
          <w:noProof/>
        </w:rPr>
        <w:t xml:space="preserve">- </w:t>
      </w:r>
      <w:r w:rsidR="00BD1E10" w:rsidRPr="002F0917">
        <w:rPr>
          <w:rFonts w:ascii="PT Astra Serif" w:hAnsi="PT Astra Serif"/>
          <w:noProof/>
        </w:rPr>
        <w:t>документ, подтверждающий качество поставляемой продукции (удостоверение качества (о качестве), либо сертификат качества, либо паспорт качества (безопасности), оформленный производителем в соответствии с требованиями нормативно- технической документации на поставляемый товар или его копия, заверенная в установленном законодательством Российской Федерации порядке на ка</w:t>
      </w:r>
      <w:r w:rsidR="000321D6" w:rsidRPr="002F0917">
        <w:rPr>
          <w:rFonts w:ascii="PT Astra Serif" w:hAnsi="PT Astra Serif"/>
          <w:noProof/>
        </w:rPr>
        <w:t>ждую поставляемую партию Товара;</w:t>
      </w:r>
    </w:p>
    <w:p w:rsidR="0083254C" w:rsidRPr="002F0917" w:rsidRDefault="0083254C" w:rsidP="00BD1E10">
      <w:pPr>
        <w:autoSpaceDE w:val="0"/>
        <w:autoSpaceDN w:val="0"/>
        <w:adjustRightInd w:val="0"/>
        <w:spacing w:after="0" w:line="240" w:lineRule="auto"/>
        <w:ind w:firstLine="540"/>
        <w:jc w:val="both"/>
        <w:rPr>
          <w:rFonts w:ascii="PT Astra Serif" w:hAnsi="PT Astra Serif"/>
          <w:noProof/>
        </w:rPr>
      </w:pPr>
      <w:r w:rsidRPr="002F0917">
        <w:rPr>
          <w:rFonts w:ascii="PT Astra Serif" w:hAnsi="PT Astra Serif"/>
          <w:noProof/>
        </w:rPr>
        <w:t>- декларация страны происхождения;</w:t>
      </w:r>
    </w:p>
    <w:p w:rsidR="000321D6" w:rsidRPr="002F0917" w:rsidRDefault="00072B7A" w:rsidP="00BD1E10">
      <w:pPr>
        <w:autoSpaceDE w:val="0"/>
        <w:autoSpaceDN w:val="0"/>
        <w:adjustRightInd w:val="0"/>
        <w:spacing w:after="0" w:line="240" w:lineRule="auto"/>
        <w:ind w:firstLine="540"/>
        <w:jc w:val="both"/>
        <w:rPr>
          <w:rFonts w:ascii="PT Astra Serif" w:hAnsi="PT Astra Serif"/>
          <w:noProof/>
        </w:rPr>
      </w:pPr>
      <w:r w:rsidRPr="002F0917">
        <w:rPr>
          <w:rFonts w:ascii="PT Astra Serif" w:hAnsi="PT Astra Serif"/>
          <w:noProof/>
        </w:rPr>
        <w:t xml:space="preserve">- </w:t>
      </w:r>
      <w:r w:rsidR="000321D6" w:rsidRPr="002F0917">
        <w:rPr>
          <w:rFonts w:ascii="PT Astra Serif" w:hAnsi="PT Astra Serif"/>
          <w:noProof/>
        </w:rPr>
        <w:t>и иные документы относящиеся к объекту закупки.</w:t>
      </w:r>
    </w:p>
    <w:p w:rsidR="00BD1E10" w:rsidRPr="002F0917" w:rsidRDefault="00BD1E10" w:rsidP="00BD1E10">
      <w:pPr>
        <w:autoSpaceDE w:val="0"/>
        <w:autoSpaceDN w:val="0"/>
        <w:adjustRightInd w:val="0"/>
        <w:spacing w:after="0" w:line="240" w:lineRule="auto"/>
        <w:ind w:firstLine="540"/>
        <w:jc w:val="both"/>
        <w:rPr>
          <w:rFonts w:ascii="PT Astra Serif" w:hAnsi="PT Astra Serif"/>
          <w:noProof/>
        </w:rPr>
      </w:pPr>
      <w:r w:rsidRPr="002F0917">
        <w:rPr>
          <w:rFonts w:ascii="PT Astra Serif" w:hAnsi="PT Astra Serif"/>
          <w:noProof/>
        </w:rPr>
        <w:t>Все копии документов должны быть заверены в установленном законодательством Российской Федерации порядке.</w:t>
      </w:r>
    </w:p>
    <w:p w:rsidR="00BD1E10" w:rsidRPr="002F0917" w:rsidRDefault="00BD1E10" w:rsidP="00BD1E10">
      <w:pPr>
        <w:autoSpaceDE w:val="0"/>
        <w:autoSpaceDN w:val="0"/>
        <w:adjustRightInd w:val="0"/>
        <w:spacing w:after="0" w:line="240" w:lineRule="auto"/>
        <w:ind w:firstLine="540"/>
        <w:jc w:val="both"/>
        <w:rPr>
          <w:rFonts w:ascii="PT Astra Serif" w:hAnsi="PT Astra Serif"/>
          <w:noProof/>
        </w:rPr>
      </w:pPr>
      <w:r w:rsidRPr="002F0917">
        <w:rPr>
          <w:rFonts w:ascii="PT Astra Serif" w:hAnsi="PT Astra Serif"/>
          <w:noProof/>
        </w:rPr>
        <w:t xml:space="preserve">7.3. В случае, если документы, указанные в </w:t>
      </w:r>
      <w:r w:rsidRPr="002F0917">
        <w:rPr>
          <w:rFonts w:ascii="PT Astra Serif" w:hAnsi="PT Astra Serif"/>
          <w:b/>
          <w:noProof/>
        </w:rPr>
        <w:t>пункте 7.2 Контракта</w:t>
      </w:r>
      <w:r w:rsidRPr="002F0917">
        <w:rPr>
          <w:rFonts w:ascii="PT Astra Serif" w:hAnsi="PT Astra Serif"/>
          <w:noProof/>
        </w:rPr>
        <w:t>, не переданы Поставщиком одновременно с товаром, товар считается непоставленным и приемке не подлежит.</w:t>
      </w:r>
    </w:p>
    <w:p w:rsidR="00BD1E10" w:rsidRPr="002F0917" w:rsidRDefault="00BD1E10" w:rsidP="00BD1E10">
      <w:pPr>
        <w:autoSpaceDE w:val="0"/>
        <w:autoSpaceDN w:val="0"/>
        <w:adjustRightInd w:val="0"/>
        <w:spacing w:after="0" w:line="240" w:lineRule="auto"/>
        <w:ind w:firstLine="540"/>
        <w:jc w:val="both"/>
        <w:rPr>
          <w:rFonts w:ascii="PT Astra Serif" w:hAnsi="PT Astra Serif"/>
          <w:noProof/>
        </w:rPr>
      </w:pPr>
      <w:r w:rsidRPr="002F0917">
        <w:rPr>
          <w:rFonts w:ascii="PT Astra Serif" w:hAnsi="PT Astra Serif"/>
          <w:noProof/>
        </w:rPr>
        <w:t>7.4. Обязательство Поставщика по поставке (передаче) товара считается исполненным с момента подписания Государственным заказчиком Акта без замечаний</w:t>
      </w:r>
      <w:r w:rsidR="00B4772B" w:rsidRPr="002F0917">
        <w:rPr>
          <w:rFonts w:ascii="PT Astra Serif" w:hAnsi="PT Astra Serif"/>
          <w:noProof/>
        </w:rPr>
        <w:t xml:space="preserve"> (</w:t>
      </w:r>
      <w:r w:rsidR="00B4772B" w:rsidRPr="002F0917">
        <w:rPr>
          <w:rFonts w:ascii="PT Astra Serif" w:hAnsi="PT Astra Serif"/>
          <w:b/>
          <w:noProof/>
        </w:rPr>
        <w:t>Приложение № 3</w:t>
      </w:r>
      <w:r w:rsidR="00B4772B" w:rsidRPr="002F0917">
        <w:rPr>
          <w:rFonts w:ascii="PT Astra Serif" w:hAnsi="PT Astra Serif"/>
          <w:noProof/>
        </w:rPr>
        <w:t>)</w:t>
      </w:r>
      <w:r w:rsidRPr="002F0917">
        <w:rPr>
          <w:rFonts w:ascii="PT Astra Serif" w:hAnsi="PT Astra Serif"/>
          <w:noProof/>
        </w:rPr>
        <w:t>.</w:t>
      </w:r>
    </w:p>
    <w:p w:rsidR="00BD1E10" w:rsidRPr="002F0917" w:rsidRDefault="00BD1E10" w:rsidP="00BD1E10">
      <w:pPr>
        <w:autoSpaceDE w:val="0"/>
        <w:autoSpaceDN w:val="0"/>
        <w:adjustRightInd w:val="0"/>
        <w:spacing w:after="0" w:line="240" w:lineRule="auto"/>
        <w:ind w:firstLine="540"/>
        <w:jc w:val="both"/>
        <w:rPr>
          <w:rFonts w:ascii="PT Astra Serif" w:hAnsi="PT Astra Serif"/>
          <w:noProof/>
        </w:rPr>
      </w:pPr>
      <w:r w:rsidRPr="002F0917">
        <w:rPr>
          <w:rFonts w:ascii="PT Astra Serif" w:hAnsi="PT Astra Serif"/>
          <w:noProof/>
        </w:rPr>
        <w:t>7.5. Риск случайной гибели или случайного повреждения (порчи) товара переходит на Государственного заказчика с момента подписания товарной накладной.</w:t>
      </w:r>
    </w:p>
    <w:p w:rsidR="00BD1E10" w:rsidRPr="002F0917" w:rsidRDefault="00BD1E10" w:rsidP="00BD1E10">
      <w:pPr>
        <w:autoSpaceDE w:val="0"/>
        <w:autoSpaceDN w:val="0"/>
        <w:adjustRightInd w:val="0"/>
        <w:spacing w:after="0" w:line="240" w:lineRule="auto"/>
        <w:ind w:firstLine="540"/>
        <w:jc w:val="both"/>
        <w:rPr>
          <w:rFonts w:ascii="PT Astra Serif" w:hAnsi="PT Astra Serif"/>
          <w:noProof/>
        </w:rPr>
      </w:pPr>
      <w:r w:rsidRPr="002F0917">
        <w:rPr>
          <w:rFonts w:ascii="PT Astra Serif" w:hAnsi="PT Astra Serif"/>
          <w:noProof/>
        </w:rPr>
        <w:t>7.6. Право собственности на товар переходит к Государственному заказчику с момента подписания сторонами акта (</w:t>
      </w:r>
      <w:r w:rsidR="00B4772B" w:rsidRPr="002F0917">
        <w:rPr>
          <w:rFonts w:ascii="PT Astra Serif" w:hAnsi="PT Astra Serif"/>
          <w:b/>
          <w:noProof/>
        </w:rPr>
        <w:t>П</w:t>
      </w:r>
      <w:r w:rsidRPr="002F0917">
        <w:rPr>
          <w:rFonts w:ascii="PT Astra Serif" w:hAnsi="PT Astra Serif"/>
          <w:b/>
          <w:noProof/>
        </w:rPr>
        <w:t>риложение №</w:t>
      </w:r>
      <w:r w:rsidR="00B4772B" w:rsidRPr="002F0917">
        <w:rPr>
          <w:rFonts w:ascii="PT Astra Serif" w:hAnsi="PT Astra Serif"/>
          <w:b/>
          <w:noProof/>
        </w:rPr>
        <w:t xml:space="preserve"> </w:t>
      </w:r>
      <w:r w:rsidRPr="002F0917">
        <w:rPr>
          <w:rFonts w:ascii="PT Astra Serif" w:hAnsi="PT Astra Serif"/>
          <w:b/>
          <w:noProof/>
        </w:rPr>
        <w:t>3</w:t>
      </w:r>
      <w:r w:rsidRPr="002F0917">
        <w:rPr>
          <w:rFonts w:ascii="PT Astra Serif" w:hAnsi="PT Astra Serif"/>
          <w:noProof/>
        </w:rPr>
        <w:t xml:space="preserve">). </w:t>
      </w:r>
    </w:p>
    <w:p w:rsidR="00BD1E10" w:rsidRPr="002F0917" w:rsidRDefault="00BD1E10" w:rsidP="00BD1E10">
      <w:pPr>
        <w:autoSpaceDE w:val="0"/>
        <w:autoSpaceDN w:val="0"/>
        <w:adjustRightInd w:val="0"/>
        <w:spacing w:after="0" w:line="240" w:lineRule="auto"/>
        <w:ind w:firstLine="540"/>
        <w:jc w:val="both"/>
        <w:rPr>
          <w:rFonts w:ascii="PT Astra Serif" w:hAnsi="PT Astra Serif"/>
          <w:noProof/>
        </w:rPr>
      </w:pPr>
      <w:r w:rsidRPr="002F0917">
        <w:rPr>
          <w:rFonts w:ascii="PT Astra Serif" w:hAnsi="PT Astra Serif"/>
          <w:noProof/>
        </w:rPr>
        <w:t xml:space="preserve">7.7. </w:t>
      </w:r>
      <w:r w:rsidR="00B4772B" w:rsidRPr="002F0917">
        <w:rPr>
          <w:rFonts w:ascii="PT Astra Serif" w:hAnsi="PT Astra Serif"/>
          <w:noProof/>
        </w:rPr>
        <w:t>При нарушении срока поставки товара (неоднократном) Государственный заказчик вправе расторгнут контракт в одностороннем порядке в соответствии с действующим гражданским законодательством и условиями Контракта и вправе требовать уплату пеней (штраф</w:t>
      </w:r>
      <w:r w:rsidR="00B05716" w:rsidRPr="002F0917">
        <w:rPr>
          <w:rFonts w:ascii="PT Astra Serif" w:hAnsi="PT Astra Serif"/>
          <w:noProof/>
        </w:rPr>
        <w:t>а</w:t>
      </w:r>
      <w:r w:rsidR="00B4772B" w:rsidRPr="002F0917">
        <w:rPr>
          <w:rFonts w:ascii="PT Astra Serif" w:hAnsi="PT Astra Serif"/>
          <w:noProof/>
        </w:rPr>
        <w:t xml:space="preserve">, неустойки) в соответствии с условиями </w:t>
      </w:r>
      <w:r w:rsidR="00B4772B" w:rsidRPr="002F0917">
        <w:rPr>
          <w:rFonts w:ascii="PT Astra Serif" w:hAnsi="PT Astra Serif"/>
          <w:b/>
          <w:noProof/>
        </w:rPr>
        <w:t>раздела 10 Контракта.</w:t>
      </w:r>
    </w:p>
    <w:p w:rsidR="00B4772B" w:rsidRPr="002F0917" w:rsidRDefault="00B4772B" w:rsidP="00BD1E10">
      <w:pPr>
        <w:autoSpaceDE w:val="0"/>
        <w:autoSpaceDN w:val="0"/>
        <w:adjustRightInd w:val="0"/>
        <w:spacing w:after="0" w:line="240" w:lineRule="auto"/>
        <w:ind w:firstLine="540"/>
        <w:jc w:val="both"/>
        <w:rPr>
          <w:rFonts w:ascii="PT Astra Serif" w:hAnsi="PT Astra Serif"/>
          <w:noProof/>
        </w:rPr>
      </w:pPr>
    </w:p>
    <w:p w:rsidR="00BD1E10" w:rsidRPr="002F0917" w:rsidRDefault="00BD1E10" w:rsidP="00BD1E10">
      <w:pPr>
        <w:spacing w:after="0" w:line="240" w:lineRule="auto"/>
        <w:jc w:val="center"/>
        <w:rPr>
          <w:rFonts w:ascii="PT Astra Serif" w:hAnsi="PT Astra Serif"/>
          <w:b/>
        </w:rPr>
      </w:pPr>
      <w:r w:rsidRPr="002F0917">
        <w:rPr>
          <w:rFonts w:ascii="PT Astra Serif" w:hAnsi="PT Astra Serif"/>
          <w:b/>
        </w:rPr>
        <w:t>8. Качество товара, порядок и сроки приемки</w:t>
      </w:r>
    </w:p>
    <w:p w:rsidR="00B4772B" w:rsidRPr="002F0917" w:rsidRDefault="00B4772B" w:rsidP="00B4772B">
      <w:pPr>
        <w:tabs>
          <w:tab w:val="left" w:pos="-2340"/>
        </w:tabs>
        <w:spacing w:after="0" w:line="240" w:lineRule="auto"/>
        <w:ind w:firstLine="709"/>
        <w:jc w:val="both"/>
        <w:rPr>
          <w:rFonts w:ascii="PT Astra Serif" w:hAnsi="PT Astra Serif"/>
          <w:noProof/>
        </w:rPr>
      </w:pPr>
      <w:r w:rsidRPr="002F0917">
        <w:rPr>
          <w:rFonts w:ascii="PT Astra Serif" w:hAnsi="PT Astra Serif"/>
        </w:rPr>
        <w:t xml:space="preserve">8.1. </w:t>
      </w:r>
      <w:r w:rsidRPr="002F0917">
        <w:rPr>
          <w:rFonts w:ascii="PT Astra Serif" w:hAnsi="PT Astra Serif"/>
          <w:noProof/>
        </w:rPr>
        <w:t xml:space="preserve">Качество поставляемого товара должно соответствовать действующим в Российской Федерации требованиям к такому товару и условиям Контракта. </w:t>
      </w:r>
    </w:p>
    <w:p w:rsidR="00B4772B" w:rsidRPr="002F0917" w:rsidRDefault="00B4772B" w:rsidP="00B4772B">
      <w:pPr>
        <w:spacing w:after="0" w:line="240" w:lineRule="auto"/>
        <w:ind w:firstLine="708"/>
        <w:jc w:val="both"/>
        <w:rPr>
          <w:rFonts w:ascii="PT Astra Serif" w:hAnsi="PT Astra Serif"/>
        </w:rPr>
      </w:pPr>
      <w:r w:rsidRPr="002F0917">
        <w:rPr>
          <w:rFonts w:ascii="PT Astra Serif" w:hAnsi="PT Astra Serif"/>
        </w:rPr>
        <w:t>8.2. Приемка товара Заказчиком включает в себя:</w:t>
      </w:r>
    </w:p>
    <w:p w:rsidR="00B4772B" w:rsidRPr="002F0917" w:rsidRDefault="00B4772B" w:rsidP="00B4772B">
      <w:pPr>
        <w:spacing w:after="0" w:line="240" w:lineRule="auto"/>
        <w:ind w:firstLine="708"/>
        <w:jc w:val="both"/>
        <w:rPr>
          <w:rFonts w:ascii="PT Astra Serif" w:hAnsi="PT Astra Serif"/>
        </w:rPr>
      </w:pPr>
      <w:r w:rsidRPr="002F0917">
        <w:rPr>
          <w:rFonts w:ascii="PT Astra Serif" w:hAnsi="PT Astra Serif"/>
        </w:rPr>
        <w:t>- контроль, проверку количества товара;</w:t>
      </w:r>
    </w:p>
    <w:p w:rsidR="00B4772B" w:rsidRPr="002F0917" w:rsidRDefault="00B4772B" w:rsidP="00B4772B">
      <w:pPr>
        <w:spacing w:after="0" w:line="240" w:lineRule="auto"/>
        <w:ind w:firstLine="708"/>
        <w:jc w:val="both"/>
        <w:rPr>
          <w:rFonts w:ascii="PT Astra Serif" w:hAnsi="PT Astra Serif"/>
        </w:rPr>
      </w:pPr>
      <w:r w:rsidRPr="002F0917">
        <w:rPr>
          <w:rFonts w:ascii="PT Astra Serif" w:hAnsi="PT Astra Serif"/>
        </w:rPr>
        <w:t>- проверку товара на соответствие наименованиям, характеристикам товара;</w:t>
      </w:r>
    </w:p>
    <w:p w:rsidR="00B4772B" w:rsidRPr="002F0917" w:rsidRDefault="00B4772B" w:rsidP="00B4772B">
      <w:pPr>
        <w:spacing w:after="0" w:line="240" w:lineRule="auto"/>
        <w:ind w:firstLine="708"/>
        <w:jc w:val="both"/>
        <w:rPr>
          <w:rFonts w:ascii="PT Astra Serif" w:hAnsi="PT Astra Serif"/>
        </w:rPr>
      </w:pPr>
      <w:r w:rsidRPr="002F0917">
        <w:rPr>
          <w:rFonts w:ascii="PT Astra Serif" w:hAnsi="PT Astra Serif"/>
        </w:rPr>
        <w:t>- проверку наличия документации в соответствии с условиями настоящего Контракта, полноты и правильности ее оформления.</w:t>
      </w:r>
    </w:p>
    <w:p w:rsidR="00B4772B" w:rsidRPr="002F0917" w:rsidRDefault="00B4772B" w:rsidP="00B4772B">
      <w:pPr>
        <w:spacing w:after="0" w:line="240" w:lineRule="auto"/>
        <w:ind w:firstLine="708"/>
        <w:jc w:val="both"/>
        <w:rPr>
          <w:rFonts w:ascii="PT Astra Serif" w:hAnsi="PT Astra Serif"/>
        </w:rPr>
      </w:pPr>
      <w:r w:rsidRPr="002F0917">
        <w:rPr>
          <w:rFonts w:ascii="PT Astra Serif" w:hAnsi="PT Astra Serif"/>
        </w:rPr>
        <w:lastRenderedPageBreak/>
        <w:t xml:space="preserve">8.2.1. Общий срок приемки (каждой партии товара) товара составляет не более </w:t>
      </w:r>
      <w:r w:rsidRPr="002F0917">
        <w:rPr>
          <w:rFonts w:ascii="PT Astra Serif" w:hAnsi="PT Astra Serif"/>
          <w:b/>
        </w:rPr>
        <w:t xml:space="preserve">5 рабочих дней </w:t>
      </w:r>
      <w:r w:rsidRPr="002F0917">
        <w:rPr>
          <w:rFonts w:ascii="PT Astra Serif" w:hAnsi="PT Astra Serif"/>
        </w:rPr>
        <w:t xml:space="preserve">с момента доставки товара Государственному заказчику, а в случае привлечения для проведения экспертизы экспертов, экспертных организаций -  не </w:t>
      </w:r>
      <w:r w:rsidRPr="002F0917">
        <w:rPr>
          <w:rFonts w:ascii="PT Astra Serif" w:hAnsi="PT Astra Serif"/>
          <w:b/>
        </w:rPr>
        <w:t>более 15 рабочих дней</w:t>
      </w:r>
      <w:r w:rsidRPr="002F0917">
        <w:rPr>
          <w:rFonts w:ascii="PT Astra Serif" w:hAnsi="PT Astra Serif"/>
        </w:rPr>
        <w:t>. В указанные сроки Государственный заказчик должен осмотреть товар, проверить его количество и качество, а также соответствие поставляемого товара, указанным в нормативно и технических документах в порядке, установленном Контрактом, подписать акт приемки</w:t>
      </w:r>
      <w:r w:rsidR="0059182E" w:rsidRPr="002F0917">
        <w:rPr>
          <w:rFonts w:ascii="PT Astra Serif" w:hAnsi="PT Astra Serif"/>
        </w:rPr>
        <w:t xml:space="preserve"> (партии товара) товара.</w:t>
      </w:r>
    </w:p>
    <w:p w:rsidR="00B4772B" w:rsidRPr="002F0917" w:rsidRDefault="00B4772B" w:rsidP="00B4772B">
      <w:pPr>
        <w:spacing w:after="0" w:line="240" w:lineRule="auto"/>
        <w:ind w:firstLine="708"/>
        <w:jc w:val="both"/>
        <w:rPr>
          <w:rFonts w:ascii="PT Astra Serif" w:hAnsi="PT Astra Serif"/>
        </w:rPr>
      </w:pPr>
      <w:r w:rsidRPr="002F0917">
        <w:rPr>
          <w:rFonts w:ascii="PT Astra Serif" w:hAnsi="PT Astra Serif"/>
        </w:rPr>
        <w:t>8.3. По факту получения товара Государственным заказчиком, уполномоченные представители Поставщика и Государственного заказчика</w:t>
      </w:r>
      <w:r w:rsidRPr="002F0917">
        <w:rPr>
          <w:rFonts w:ascii="PT Astra Serif" w:hAnsi="PT Astra Serif"/>
          <w:noProof/>
        </w:rPr>
        <w:t xml:space="preserve"> </w:t>
      </w:r>
      <w:r w:rsidRPr="002F0917">
        <w:rPr>
          <w:rFonts w:ascii="PT Astra Serif" w:hAnsi="PT Astra Serif"/>
        </w:rPr>
        <w:t xml:space="preserve">подписывают товарную накладную </w:t>
      </w:r>
      <w:r w:rsidR="00B05716" w:rsidRPr="002F0917">
        <w:rPr>
          <w:rFonts w:ascii="PT Astra Serif" w:hAnsi="PT Astra Serif"/>
        </w:rPr>
        <w:br/>
      </w:r>
      <w:r w:rsidRPr="002F0917">
        <w:rPr>
          <w:rFonts w:ascii="PT Astra Serif" w:hAnsi="PT Astra Serif"/>
        </w:rPr>
        <w:t>(счет-фактуру), в двух экземплярах. При получении товара Государственный заказчик</w:t>
      </w:r>
      <w:r w:rsidRPr="002F0917">
        <w:rPr>
          <w:rFonts w:ascii="PT Astra Serif" w:hAnsi="PT Astra Serif"/>
          <w:noProof/>
        </w:rPr>
        <w:t xml:space="preserve"> </w:t>
      </w:r>
      <w:r w:rsidRPr="002F0917">
        <w:rPr>
          <w:rFonts w:ascii="PT Astra Serif" w:hAnsi="PT Astra Serif"/>
        </w:rPr>
        <w:t>проверяет только соответствие количества грузовых мест и (или) веса брутто сведениям в накладной, а также состояние транспортной упаковки. Подписание накладной свидетельствует лишь о принятии указанного количества мест и (или) веса брутто.</w:t>
      </w:r>
    </w:p>
    <w:p w:rsidR="00B4772B" w:rsidRPr="002F0917" w:rsidRDefault="00B4772B" w:rsidP="00B4772B">
      <w:pPr>
        <w:spacing w:after="0" w:line="240" w:lineRule="auto"/>
        <w:ind w:firstLine="708"/>
        <w:jc w:val="both"/>
        <w:rPr>
          <w:rFonts w:ascii="PT Astra Serif" w:hAnsi="PT Astra Serif"/>
        </w:rPr>
      </w:pPr>
      <w:r w:rsidRPr="002F0917">
        <w:rPr>
          <w:rFonts w:ascii="PT Astra Serif" w:hAnsi="PT Astra Serif"/>
        </w:rPr>
        <w:t xml:space="preserve">Осмотр товара и проверка его количества, качества и комплектности производятся Государственным заказчиком по адресу: </w:t>
      </w:r>
      <w:r w:rsidRPr="002F0917">
        <w:rPr>
          <w:rFonts w:ascii="PT Astra Serif" w:hAnsi="PT Astra Serif"/>
          <w:b/>
        </w:rPr>
        <w:t>Московская область, г.о. Электросталь, п. Новые дома</w:t>
      </w:r>
      <w:r w:rsidR="00AF68EE" w:rsidRPr="002F0917">
        <w:rPr>
          <w:rFonts w:ascii="PT Astra Serif" w:hAnsi="PT Astra Serif"/>
          <w:b/>
        </w:rPr>
        <w:t>, д.1в</w:t>
      </w:r>
      <w:r w:rsidRPr="002F0917">
        <w:rPr>
          <w:rFonts w:ascii="PT Astra Serif" w:hAnsi="PT Astra Serif"/>
          <w:b/>
        </w:rPr>
        <w:t xml:space="preserve"> (территория ФКУ ДПО МУЦ </w:t>
      </w:r>
      <w:r w:rsidR="00873AD7" w:rsidRPr="002F0917">
        <w:rPr>
          <w:rFonts w:ascii="PT Astra Serif" w:hAnsi="PT Astra Serif"/>
          <w:b/>
        </w:rPr>
        <w:t>Г</w:t>
      </w:r>
      <w:r w:rsidRPr="002F0917">
        <w:rPr>
          <w:rFonts w:ascii="PT Astra Serif" w:hAnsi="PT Astra Serif"/>
          <w:b/>
        </w:rPr>
        <w:t>УФСИН России по Московской области)</w:t>
      </w:r>
      <w:r w:rsidRPr="002F0917">
        <w:rPr>
          <w:rFonts w:ascii="PT Astra Serif" w:hAnsi="PT Astra Serif"/>
        </w:rPr>
        <w:t xml:space="preserve"> в течение пяти рабочих дней</w:t>
      </w:r>
      <w:r w:rsidR="000317CA" w:rsidRPr="002F0917">
        <w:rPr>
          <w:rFonts w:ascii="PT Astra Serif" w:hAnsi="PT Astra Serif"/>
        </w:rPr>
        <w:t xml:space="preserve"> </w:t>
      </w:r>
      <w:r w:rsidRPr="002F0917">
        <w:rPr>
          <w:rFonts w:ascii="PT Astra Serif" w:hAnsi="PT Astra Serif"/>
        </w:rPr>
        <w:t>с даты получения товара. Государственный заказчик не принимает товар, если в ходе осмотра и проверки обнаружится, что он не соответствует условиям Контракта.</w:t>
      </w:r>
    </w:p>
    <w:p w:rsidR="00B4772B" w:rsidRPr="002F0917" w:rsidRDefault="00B4772B" w:rsidP="00B4772B">
      <w:pPr>
        <w:spacing w:after="0" w:line="240" w:lineRule="auto"/>
        <w:ind w:firstLine="708"/>
        <w:jc w:val="both"/>
        <w:rPr>
          <w:rFonts w:ascii="PT Astra Serif" w:hAnsi="PT Astra Serif"/>
        </w:rPr>
      </w:pPr>
      <w:r w:rsidRPr="002F0917">
        <w:rPr>
          <w:rFonts w:ascii="PT Astra Serif" w:hAnsi="PT Astra Serif"/>
        </w:rPr>
        <w:t xml:space="preserve">8.4.Моментом исполнения обязательств Поставщика по поставке товара считается дата подписания Государственным заказчиком акта без замечаний </w:t>
      </w:r>
      <w:r w:rsidRPr="002F0917">
        <w:rPr>
          <w:rFonts w:ascii="PT Astra Serif" w:hAnsi="PT Astra Serif"/>
          <w:b/>
        </w:rPr>
        <w:t>(приложение № 3).</w:t>
      </w:r>
    </w:p>
    <w:p w:rsidR="00B4772B" w:rsidRPr="002F0917" w:rsidRDefault="00B4772B" w:rsidP="00B4772B">
      <w:pPr>
        <w:spacing w:after="0" w:line="240" w:lineRule="auto"/>
        <w:ind w:firstLine="708"/>
        <w:jc w:val="both"/>
        <w:rPr>
          <w:rFonts w:ascii="PT Astra Serif" w:hAnsi="PT Astra Serif"/>
        </w:rPr>
      </w:pPr>
      <w:r w:rsidRPr="002F0917">
        <w:rPr>
          <w:rFonts w:ascii="PT Astra Serif" w:hAnsi="PT Astra Serif"/>
        </w:rPr>
        <w:t>Риск случайной гибели или случайного повреждения товара переходит к Заказчику с момента фактической передачи товара Заказчику и подписания Сторонами товарной накладной.</w:t>
      </w:r>
    </w:p>
    <w:p w:rsidR="00B4772B" w:rsidRPr="002F0917" w:rsidRDefault="00B4772B" w:rsidP="00B4772B">
      <w:pPr>
        <w:spacing w:after="0" w:line="240" w:lineRule="auto"/>
        <w:ind w:firstLine="708"/>
        <w:jc w:val="both"/>
        <w:rPr>
          <w:rFonts w:ascii="PT Astra Serif" w:hAnsi="PT Astra Serif"/>
        </w:rPr>
      </w:pPr>
      <w:r w:rsidRPr="002F0917">
        <w:rPr>
          <w:rFonts w:ascii="PT Astra Serif" w:hAnsi="PT Astra Serif"/>
        </w:rPr>
        <w:t xml:space="preserve">8.5. Товар, несоответствующий требованиям Контракта, считается не поставленным и приемке не подлежит. При этом Государственный заказчик составляет мотивированный отказ от приемки товара и </w:t>
      </w:r>
      <w:r w:rsidRPr="002F0917">
        <w:rPr>
          <w:rFonts w:ascii="PT Astra Serif" w:hAnsi="PT Astra Serif"/>
          <w:b/>
        </w:rPr>
        <w:t>в течение 5 (пяти) рабочих дней</w:t>
      </w:r>
      <w:r w:rsidRPr="002F0917">
        <w:rPr>
          <w:rFonts w:ascii="PT Astra Serif" w:hAnsi="PT Astra Serif"/>
        </w:rPr>
        <w:t xml:space="preserve"> направляет его Поставщику.</w:t>
      </w:r>
    </w:p>
    <w:p w:rsidR="00B4772B" w:rsidRPr="002F0917" w:rsidRDefault="00B4772B" w:rsidP="00B4772B">
      <w:pPr>
        <w:spacing w:after="0" w:line="240" w:lineRule="auto"/>
        <w:ind w:firstLine="708"/>
        <w:jc w:val="both"/>
        <w:rPr>
          <w:rFonts w:ascii="PT Astra Serif" w:hAnsi="PT Astra Serif"/>
        </w:rPr>
      </w:pPr>
      <w:r w:rsidRPr="002F0917">
        <w:rPr>
          <w:rFonts w:ascii="PT Astra Serif" w:hAnsi="PT Astra Serif"/>
        </w:rPr>
        <w:t>8.5.1. В случае отказа Заказчика от принятия Товара в связи с необходимостью устранения недостатков и/или доработки, Поставщик обязуется в срок, установленный в Акте, составленном Заказчиком, устранить указанные недостатки за свой счет и направить (почтой или нарочно) отчет об устранении недостатков, а также повторный подписанный Поставщиком Акта приема-передачи товара в 2 (двух) экземплярах для принятия Заказчиком Товара.</w:t>
      </w:r>
    </w:p>
    <w:p w:rsidR="00B4772B" w:rsidRPr="002F0917" w:rsidRDefault="00B4772B" w:rsidP="00B4772B">
      <w:pPr>
        <w:spacing w:after="0" w:line="240" w:lineRule="auto"/>
        <w:ind w:firstLine="708"/>
        <w:jc w:val="both"/>
        <w:rPr>
          <w:rFonts w:ascii="PT Astra Serif" w:hAnsi="PT Astra Serif"/>
        </w:rPr>
      </w:pPr>
      <w:r w:rsidRPr="002F0917">
        <w:rPr>
          <w:rFonts w:ascii="PT Astra Serif" w:hAnsi="PT Astra Serif"/>
        </w:rPr>
        <w:t>8.5.2. В случае, если по результатам рассмотрения отчета, содержащего выявленные недостатки и необходимые доработки, разъяснения Поставщика в отношении поставленного товара Заказчиком принято решение об устранении Поставщиком недостатков в надлежащем порядке и в установленные сроки, Заказчик принимает Товар и подписывает 2 (два) экземпляра Акта сдачи-приемки товара, один из которых направляет Поставщику в порядке, предусмотренном в п. 4.2 настоящего Контракта.</w:t>
      </w:r>
    </w:p>
    <w:p w:rsidR="00B4772B" w:rsidRPr="002F0917" w:rsidRDefault="00B4772B" w:rsidP="00B4772B">
      <w:pPr>
        <w:spacing w:after="0" w:line="240" w:lineRule="auto"/>
        <w:ind w:firstLine="708"/>
        <w:jc w:val="both"/>
        <w:rPr>
          <w:rFonts w:ascii="PT Astra Serif" w:hAnsi="PT Astra Serif"/>
        </w:rPr>
      </w:pPr>
      <w:r w:rsidRPr="002F0917">
        <w:rPr>
          <w:rFonts w:ascii="PT Astra Serif" w:hAnsi="PT Astra Serif"/>
        </w:rPr>
        <w:t xml:space="preserve">8.5.3. О недостатках в товаре, обнаруженных после его приемки, Государственный заказчик обязан уведомить Поставщика в письменной форме в </w:t>
      </w:r>
      <w:r w:rsidRPr="002F0917">
        <w:rPr>
          <w:rFonts w:ascii="PT Astra Serif" w:hAnsi="PT Astra Serif"/>
          <w:b/>
        </w:rPr>
        <w:t>течение 10 (десяти) рабочих дней</w:t>
      </w:r>
      <w:r w:rsidRPr="002F0917">
        <w:rPr>
          <w:rFonts w:ascii="PT Astra Serif" w:hAnsi="PT Astra Serif"/>
        </w:rPr>
        <w:t xml:space="preserve"> с момента обнаружения недостатков.</w:t>
      </w:r>
    </w:p>
    <w:p w:rsidR="00B4772B" w:rsidRPr="002F0917" w:rsidRDefault="00B4772B" w:rsidP="00B4772B">
      <w:pPr>
        <w:spacing w:after="0" w:line="240" w:lineRule="auto"/>
        <w:ind w:firstLine="708"/>
        <w:jc w:val="both"/>
        <w:rPr>
          <w:rFonts w:ascii="PT Astra Serif" w:hAnsi="PT Astra Serif"/>
        </w:rPr>
      </w:pPr>
      <w:r w:rsidRPr="002F0917">
        <w:rPr>
          <w:rFonts w:ascii="PT Astra Serif" w:hAnsi="PT Astra Serif"/>
        </w:rPr>
        <w:t xml:space="preserve">Заказчик </w:t>
      </w:r>
      <w:r w:rsidRPr="002F0917">
        <w:rPr>
          <w:rFonts w:ascii="PT Astra Serif" w:hAnsi="PT Astra Serif"/>
          <w:b/>
        </w:rPr>
        <w:t>не позднее 5 (пяти) рабочих дней</w:t>
      </w:r>
      <w:r w:rsidRPr="002F0917">
        <w:rPr>
          <w:rFonts w:ascii="PT Astra Serif" w:hAnsi="PT Astra Serif"/>
        </w:rPr>
        <w:t xml:space="preserve"> со дня предоставления Поставщиком Акта по устранению недостатков, при отсутствии недостатков подписывает Акт приема-передачи товара </w:t>
      </w:r>
      <w:r w:rsidRPr="002F0917">
        <w:rPr>
          <w:rFonts w:ascii="PT Astra Serif" w:hAnsi="PT Astra Serif"/>
          <w:b/>
        </w:rPr>
        <w:t>(Приложение № 3)</w:t>
      </w:r>
      <w:r w:rsidRPr="002F0917">
        <w:rPr>
          <w:rFonts w:ascii="PT Astra Serif" w:hAnsi="PT Astra Serif"/>
        </w:rPr>
        <w:t xml:space="preserve"> в 2 (двух) экземплярах.</w:t>
      </w:r>
    </w:p>
    <w:p w:rsidR="00B4772B" w:rsidRPr="002F0917" w:rsidRDefault="00B4772B" w:rsidP="00B4772B">
      <w:pPr>
        <w:spacing w:after="0" w:line="240" w:lineRule="auto"/>
        <w:ind w:firstLine="708"/>
        <w:jc w:val="both"/>
        <w:rPr>
          <w:rFonts w:ascii="PT Astra Serif" w:hAnsi="PT Astra Serif"/>
        </w:rPr>
      </w:pPr>
      <w:r w:rsidRPr="002F0917">
        <w:rPr>
          <w:rFonts w:ascii="PT Astra Serif" w:hAnsi="PT Astra Serif"/>
        </w:rPr>
        <w:t>8.6. При исполнении Контракта по согласованию Государственного заказчика с Поставщиком допускается поставка товара,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rsidR="00B4772B" w:rsidRPr="002F0917" w:rsidRDefault="00B4772B" w:rsidP="00B4772B">
      <w:pPr>
        <w:spacing w:after="0" w:line="240" w:lineRule="auto"/>
        <w:ind w:firstLine="708"/>
        <w:jc w:val="both"/>
        <w:rPr>
          <w:rFonts w:ascii="PT Astra Serif" w:hAnsi="PT Astra Serif"/>
        </w:rPr>
      </w:pPr>
      <w:r w:rsidRPr="002F0917">
        <w:rPr>
          <w:rFonts w:ascii="PT Astra Serif" w:hAnsi="PT Astra Serif"/>
        </w:rPr>
        <w:t>8.7.  Подписанный Сторонами Акт приема-передачи товара (</w:t>
      </w:r>
      <w:r w:rsidRPr="002F0917">
        <w:rPr>
          <w:rFonts w:ascii="PT Astra Serif" w:hAnsi="PT Astra Serif"/>
          <w:b/>
        </w:rPr>
        <w:t>Приложение № 3</w:t>
      </w:r>
      <w:r w:rsidRPr="002F0917">
        <w:rPr>
          <w:rFonts w:ascii="PT Astra Serif" w:hAnsi="PT Astra Serif"/>
        </w:rPr>
        <w:t>) является основанием для взаиморасчетов Сторон.</w:t>
      </w:r>
    </w:p>
    <w:p w:rsidR="00B0190D" w:rsidRPr="002F0917" w:rsidRDefault="00B0190D" w:rsidP="00F22626">
      <w:pPr>
        <w:spacing w:after="0" w:line="240" w:lineRule="auto"/>
        <w:ind w:firstLine="708"/>
        <w:jc w:val="both"/>
        <w:rPr>
          <w:rFonts w:ascii="PT Astra Serif" w:hAnsi="PT Astra Serif"/>
        </w:rPr>
      </w:pPr>
    </w:p>
    <w:p w:rsidR="00BD1E10" w:rsidRPr="002F0917" w:rsidRDefault="00BD1E10" w:rsidP="00BD1E10">
      <w:pPr>
        <w:pStyle w:val="12"/>
        <w:spacing w:line="240" w:lineRule="auto"/>
        <w:ind w:firstLine="0"/>
        <w:jc w:val="center"/>
        <w:rPr>
          <w:rFonts w:ascii="PT Astra Serif" w:hAnsi="PT Astra Serif"/>
          <w:b/>
          <w:sz w:val="22"/>
          <w:szCs w:val="22"/>
        </w:rPr>
      </w:pPr>
      <w:r w:rsidRPr="002F0917">
        <w:rPr>
          <w:rFonts w:ascii="PT Astra Serif" w:hAnsi="PT Astra Serif"/>
          <w:b/>
          <w:sz w:val="22"/>
          <w:szCs w:val="22"/>
        </w:rPr>
        <w:t>9. Гарантийные обязательства</w:t>
      </w:r>
    </w:p>
    <w:p w:rsidR="00B4772B" w:rsidRPr="002F0917" w:rsidRDefault="00BD1E10" w:rsidP="00B4772B">
      <w:pPr>
        <w:pStyle w:val="12"/>
        <w:spacing w:line="240" w:lineRule="auto"/>
        <w:ind w:firstLine="0"/>
        <w:rPr>
          <w:rFonts w:ascii="PT Astra Serif" w:hAnsi="PT Astra Serif"/>
          <w:sz w:val="22"/>
          <w:szCs w:val="22"/>
        </w:rPr>
      </w:pPr>
      <w:r w:rsidRPr="002F0917">
        <w:rPr>
          <w:rFonts w:ascii="PT Astra Serif" w:hAnsi="PT Astra Serif"/>
          <w:noProof/>
          <w:sz w:val="22"/>
          <w:szCs w:val="22"/>
        </w:rPr>
        <w:tab/>
      </w:r>
      <w:r w:rsidR="00B4772B" w:rsidRPr="002F0917">
        <w:rPr>
          <w:rFonts w:ascii="PT Astra Serif" w:hAnsi="PT Astra Serif"/>
          <w:noProof/>
          <w:sz w:val="22"/>
          <w:szCs w:val="22"/>
        </w:rPr>
        <w:t>9.1.</w:t>
      </w:r>
      <w:r w:rsidR="00B4772B" w:rsidRPr="002F0917">
        <w:rPr>
          <w:rFonts w:ascii="PT Astra Serif" w:hAnsi="PT Astra Serif"/>
          <w:sz w:val="22"/>
          <w:szCs w:val="22"/>
        </w:rPr>
        <w:t xml:space="preserve"> Поставщик гарантирует соответствие качества и безопасность товара, поставляемого по Контракту, требованиям, </w:t>
      </w:r>
      <w:r w:rsidR="00B4772B" w:rsidRPr="002F0917">
        <w:rPr>
          <w:rFonts w:ascii="PT Astra Serif" w:hAnsi="PT Astra Serif"/>
          <w:noProof/>
          <w:sz w:val="22"/>
          <w:szCs w:val="22"/>
        </w:rPr>
        <w:t>действующим в Российской Федерации к такому товару</w:t>
      </w:r>
      <w:r w:rsidR="00B4772B" w:rsidRPr="002F0917">
        <w:rPr>
          <w:rFonts w:ascii="PT Astra Serif" w:hAnsi="PT Astra Serif"/>
          <w:sz w:val="22"/>
          <w:szCs w:val="22"/>
        </w:rPr>
        <w:t xml:space="preserve"> и условиям Контракта.</w:t>
      </w:r>
    </w:p>
    <w:p w:rsidR="00B4772B" w:rsidRPr="002F0917" w:rsidRDefault="00B4772B" w:rsidP="00B4772B">
      <w:pPr>
        <w:pStyle w:val="12"/>
        <w:spacing w:line="240" w:lineRule="auto"/>
        <w:ind w:firstLine="709"/>
        <w:rPr>
          <w:rFonts w:ascii="PT Astra Serif" w:hAnsi="PT Astra Serif"/>
          <w:sz w:val="22"/>
          <w:szCs w:val="22"/>
        </w:rPr>
      </w:pPr>
      <w:r w:rsidRPr="002F0917">
        <w:rPr>
          <w:rFonts w:ascii="PT Astra Serif" w:hAnsi="PT Astra Serif"/>
          <w:sz w:val="22"/>
          <w:szCs w:val="22"/>
        </w:rPr>
        <w:t>9.1.1. Гарантийный срок на товар установлен в соответствии с</w:t>
      </w:r>
      <w:r w:rsidRPr="002F0917">
        <w:rPr>
          <w:rFonts w:ascii="PT Astra Serif" w:hAnsi="PT Astra Serif"/>
          <w:b/>
          <w:sz w:val="22"/>
          <w:szCs w:val="22"/>
        </w:rPr>
        <w:t xml:space="preserve"> Приложением № 2 к Контракту (Техническое задание).</w:t>
      </w:r>
    </w:p>
    <w:p w:rsidR="00B4772B" w:rsidRPr="002F0917" w:rsidRDefault="00B4772B" w:rsidP="00B4772B">
      <w:pPr>
        <w:pStyle w:val="12"/>
        <w:spacing w:line="240" w:lineRule="auto"/>
        <w:ind w:firstLine="708"/>
        <w:rPr>
          <w:rFonts w:ascii="PT Astra Serif" w:hAnsi="PT Astra Serif"/>
          <w:sz w:val="22"/>
          <w:szCs w:val="22"/>
        </w:rPr>
      </w:pPr>
      <w:r w:rsidRPr="002F0917">
        <w:rPr>
          <w:rFonts w:ascii="PT Astra Serif" w:hAnsi="PT Astra Serif"/>
          <w:sz w:val="22"/>
          <w:szCs w:val="22"/>
        </w:rPr>
        <w:t xml:space="preserve">9.2. </w:t>
      </w:r>
      <w:r w:rsidRPr="002F0917">
        <w:rPr>
          <w:rFonts w:ascii="PT Astra Serif" w:hAnsi="PT Astra Serif"/>
          <w:noProof/>
          <w:spacing w:val="2"/>
          <w:sz w:val="22"/>
          <w:szCs w:val="22"/>
        </w:rPr>
        <w:t xml:space="preserve">В случае обнаружения недостатков товара возникших не по вине Государственного </w:t>
      </w:r>
      <w:r w:rsidRPr="002F0917">
        <w:rPr>
          <w:rFonts w:ascii="PT Astra Serif" w:hAnsi="PT Astra Serif"/>
          <w:noProof/>
          <w:spacing w:val="2"/>
          <w:sz w:val="22"/>
          <w:szCs w:val="22"/>
        </w:rPr>
        <w:lastRenderedPageBreak/>
        <w:t xml:space="preserve">заказчика,  Государственный заказчик вправе в </w:t>
      </w:r>
      <w:r w:rsidRPr="002F0917">
        <w:rPr>
          <w:rFonts w:ascii="PT Astra Serif" w:hAnsi="PT Astra Serif"/>
          <w:sz w:val="22"/>
          <w:szCs w:val="22"/>
        </w:rPr>
        <w:t xml:space="preserve">течение гарантийного срока на товар </w:t>
      </w:r>
      <w:r w:rsidRPr="002F0917">
        <w:rPr>
          <w:rFonts w:ascii="PT Astra Serif" w:hAnsi="PT Astra Serif"/>
          <w:noProof/>
          <w:spacing w:val="2"/>
          <w:sz w:val="22"/>
          <w:szCs w:val="22"/>
        </w:rPr>
        <w:t>предъявить Поставщику требование о замене товара ненадлежащего качества</w:t>
      </w:r>
      <w:r w:rsidRPr="002F0917">
        <w:rPr>
          <w:rFonts w:ascii="PT Astra Serif" w:hAnsi="PT Astra Serif"/>
          <w:sz w:val="22"/>
          <w:szCs w:val="22"/>
        </w:rPr>
        <w:t>. Срок замены</w:t>
      </w:r>
      <w:r w:rsidR="006803E8" w:rsidRPr="002F0917">
        <w:rPr>
          <w:rFonts w:ascii="PT Astra Serif" w:hAnsi="PT Astra Serif"/>
          <w:sz w:val="22"/>
          <w:szCs w:val="22"/>
        </w:rPr>
        <w:t xml:space="preserve"> товара ненадлежащего качества </w:t>
      </w:r>
      <w:r w:rsidRPr="002F0917">
        <w:rPr>
          <w:rFonts w:ascii="PT Astra Serif" w:hAnsi="PT Astra Serif"/>
          <w:sz w:val="22"/>
          <w:szCs w:val="22"/>
        </w:rPr>
        <w:t xml:space="preserve">составляет </w:t>
      </w:r>
      <w:r w:rsidRPr="002F0917">
        <w:rPr>
          <w:rFonts w:ascii="PT Astra Serif" w:hAnsi="PT Astra Serif"/>
          <w:b/>
          <w:sz w:val="22"/>
          <w:szCs w:val="22"/>
        </w:rPr>
        <w:t>10 (десять) рабочих дней</w:t>
      </w:r>
      <w:r w:rsidRPr="002F0917">
        <w:rPr>
          <w:rFonts w:ascii="PT Astra Serif" w:hAnsi="PT Astra Serif"/>
          <w:sz w:val="22"/>
          <w:szCs w:val="22"/>
        </w:rPr>
        <w:t xml:space="preserve"> с момента получения Поставщиком </w:t>
      </w:r>
      <w:r w:rsidRPr="002F0917">
        <w:rPr>
          <w:rFonts w:ascii="PT Astra Serif" w:hAnsi="PT Astra Serif"/>
          <w:noProof/>
          <w:spacing w:val="2"/>
          <w:sz w:val="22"/>
          <w:szCs w:val="22"/>
        </w:rPr>
        <w:t>извещения</w:t>
      </w:r>
      <w:r w:rsidRPr="002F0917">
        <w:rPr>
          <w:rFonts w:ascii="PT Astra Serif" w:hAnsi="PT Astra Serif"/>
          <w:sz w:val="22"/>
          <w:szCs w:val="22"/>
        </w:rPr>
        <w:t xml:space="preserve"> Государственного заказчика </w:t>
      </w:r>
      <w:r w:rsidRPr="002F0917">
        <w:rPr>
          <w:rFonts w:ascii="PT Astra Serif" w:hAnsi="PT Astra Serif"/>
          <w:noProof/>
          <w:spacing w:val="2"/>
          <w:sz w:val="22"/>
          <w:szCs w:val="22"/>
        </w:rPr>
        <w:t xml:space="preserve">с требованием о замене (о выявлении) </w:t>
      </w:r>
      <w:r w:rsidRPr="002F0917">
        <w:rPr>
          <w:rFonts w:ascii="PT Astra Serif" w:hAnsi="PT Astra Serif"/>
          <w:sz w:val="22"/>
          <w:szCs w:val="22"/>
        </w:rPr>
        <w:t xml:space="preserve">товара ненадлежащего качества. </w:t>
      </w:r>
      <w:r w:rsidRPr="002F0917">
        <w:rPr>
          <w:rFonts w:ascii="PT Astra Serif" w:hAnsi="PT Astra Serif"/>
          <w:noProof/>
          <w:sz w:val="22"/>
          <w:szCs w:val="22"/>
        </w:rPr>
        <w:t>В данный срок входит время, затраченное на транспортировку товара.</w:t>
      </w:r>
    </w:p>
    <w:p w:rsidR="00B4772B" w:rsidRPr="002F0917" w:rsidRDefault="00B4772B" w:rsidP="00B4772B">
      <w:pPr>
        <w:tabs>
          <w:tab w:val="left" w:pos="-2340"/>
        </w:tabs>
        <w:spacing w:after="0" w:line="240" w:lineRule="auto"/>
        <w:ind w:firstLine="709"/>
        <w:jc w:val="both"/>
        <w:rPr>
          <w:rFonts w:ascii="PT Astra Serif" w:hAnsi="PT Astra Serif"/>
          <w:noProof/>
          <w:spacing w:val="2"/>
        </w:rPr>
      </w:pPr>
      <w:r w:rsidRPr="002F0917">
        <w:rPr>
          <w:rFonts w:ascii="PT Astra Serif" w:hAnsi="PT Astra Serif"/>
          <w:noProof/>
          <w:spacing w:val="2"/>
        </w:rPr>
        <w:t xml:space="preserve">9.2.1. Если на товар не установлен гарантийный срок или срок годности, требования, связанные с недостатками товара, могут быть предъявлены Заказчиком при условии, что недостатки проданного товара были обнаружены в разумный срок, в течение </w:t>
      </w:r>
      <w:r w:rsidRPr="002F0917">
        <w:rPr>
          <w:rFonts w:ascii="PT Astra Serif" w:hAnsi="PT Astra Serif"/>
          <w:b/>
          <w:noProof/>
          <w:spacing w:val="2"/>
        </w:rPr>
        <w:t>10 рабочих дней</w:t>
      </w:r>
      <w:r w:rsidRPr="002F0917">
        <w:rPr>
          <w:rFonts w:ascii="PT Astra Serif" w:hAnsi="PT Astra Serif"/>
          <w:noProof/>
          <w:spacing w:val="2"/>
        </w:rPr>
        <w:t xml:space="preserve"> с момента обнаружения недостатков, но в пределах одного года со дня передачи товара Заказчику. Срок для выявления недостатков товара, подлежащего перевозке или отправке по почте, исчисляется со дня доставки товара в место его назначения.</w:t>
      </w:r>
    </w:p>
    <w:p w:rsidR="00B4772B" w:rsidRPr="002F0917" w:rsidRDefault="00B4772B" w:rsidP="00B4772B">
      <w:pPr>
        <w:tabs>
          <w:tab w:val="left" w:pos="-2340"/>
        </w:tabs>
        <w:spacing w:after="0" w:line="240" w:lineRule="auto"/>
        <w:ind w:firstLine="709"/>
        <w:jc w:val="both"/>
        <w:rPr>
          <w:rFonts w:ascii="PT Astra Serif" w:hAnsi="PT Astra Serif"/>
          <w:noProof/>
        </w:rPr>
      </w:pPr>
      <w:r w:rsidRPr="002F0917">
        <w:rPr>
          <w:rFonts w:ascii="PT Astra Serif" w:hAnsi="PT Astra Serif"/>
          <w:noProof/>
          <w:spacing w:val="2"/>
        </w:rPr>
        <w:t>9.2.2. Если на товар установлен гарантийный срок, Поставщик вправе предъявить требования, связанные с недостатками товара, при обнаружении недостатков в течение гарантийного срока.</w:t>
      </w:r>
    </w:p>
    <w:p w:rsidR="00B4772B" w:rsidRPr="002F0917" w:rsidRDefault="00B4772B" w:rsidP="00B4772B">
      <w:pPr>
        <w:tabs>
          <w:tab w:val="left" w:pos="-2340"/>
        </w:tabs>
        <w:spacing w:after="0" w:line="240" w:lineRule="auto"/>
        <w:ind w:firstLine="709"/>
        <w:jc w:val="both"/>
        <w:rPr>
          <w:rFonts w:ascii="PT Astra Serif" w:hAnsi="PT Astra Serif"/>
          <w:noProof/>
        </w:rPr>
      </w:pPr>
      <w:r w:rsidRPr="002F0917">
        <w:rPr>
          <w:rFonts w:ascii="PT Astra Serif" w:hAnsi="PT Astra Serif"/>
          <w:noProof/>
          <w:spacing w:val="2"/>
        </w:rPr>
        <w:t xml:space="preserve">9.3. Замена товара </w:t>
      </w:r>
      <w:r w:rsidRPr="002F0917">
        <w:rPr>
          <w:rFonts w:ascii="PT Astra Serif" w:hAnsi="PT Astra Serif"/>
          <w:noProof/>
        </w:rPr>
        <w:t xml:space="preserve">ненадлежащего качества </w:t>
      </w:r>
      <w:r w:rsidRPr="002F0917">
        <w:rPr>
          <w:rFonts w:ascii="PT Astra Serif" w:hAnsi="PT Astra Serif"/>
          <w:noProof/>
          <w:spacing w:val="2"/>
        </w:rPr>
        <w:t xml:space="preserve">осуществляется силами Поставщика. </w:t>
      </w:r>
      <w:r w:rsidRPr="002F0917">
        <w:rPr>
          <w:rFonts w:ascii="PT Astra Serif" w:hAnsi="PT Astra Serif"/>
          <w:noProof/>
        </w:rPr>
        <w:t>Все расходы (в том числе по приезду специалиста, возврату, доставке товара) связанные с  заменой товара ненадлежащего качества, оплачиваются за счет Поставщика.</w:t>
      </w:r>
    </w:p>
    <w:p w:rsidR="00B4772B" w:rsidRPr="002F0917" w:rsidRDefault="00B4772B" w:rsidP="00B4772B">
      <w:pPr>
        <w:pStyle w:val="a4"/>
        <w:tabs>
          <w:tab w:val="left" w:pos="0"/>
        </w:tabs>
        <w:spacing w:after="0"/>
        <w:jc w:val="both"/>
        <w:rPr>
          <w:rFonts w:ascii="PT Astra Serif" w:hAnsi="PT Astra Serif"/>
          <w:sz w:val="22"/>
          <w:szCs w:val="22"/>
        </w:rPr>
      </w:pPr>
      <w:r w:rsidRPr="002F0917">
        <w:rPr>
          <w:rFonts w:ascii="PT Astra Serif" w:hAnsi="PT Astra Serif"/>
          <w:spacing w:val="-1"/>
          <w:sz w:val="22"/>
          <w:szCs w:val="22"/>
        </w:rPr>
        <w:tab/>
        <w:t xml:space="preserve">9.4. Поставщик гарантирует, что товар принадлежит ему на праве </w:t>
      </w:r>
      <w:r w:rsidRPr="002F0917">
        <w:rPr>
          <w:rFonts w:ascii="PT Astra Serif" w:hAnsi="PT Astra Serif"/>
          <w:spacing w:val="1"/>
          <w:sz w:val="22"/>
          <w:szCs w:val="22"/>
        </w:rPr>
        <w:t xml:space="preserve">собственности, не заложен, не является предметом ареста, свободен от прав третьих лиц и ввезен </w:t>
      </w:r>
      <w:r w:rsidRPr="002F0917">
        <w:rPr>
          <w:rFonts w:ascii="PT Astra Serif" w:hAnsi="PT Astra Serif"/>
          <w:sz w:val="22"/>
          <w:szCs w:val="22"/>
        </w:rPr>
        <w:t>на территорию РФ с соблюдением всех правил, установленных законодательством РФ. Поставляемый Товар должен являться новым (ранее не находившимся в использовании у Поставщика и (или) у третьих лиц).</w:t>
      </w:r>
    </w:p>
    <w:p w:rsidR="008D1BED" w:rsidRPr="002F0917" w:rsidRDefault="008D1BED" w:rsidP="00B4772B">
      <w:pPr>
        <w:pStyle w:val="12"/>
        <w:spacing w:line="240" w:lineRule="auto"/>
        <w:ind w:firstLine="0"/>
        <w:rPr>
          <w:rFonts w:ascii="PT Astra Serif" w:hAnsi="PT Astra Serif"/>
          <w:sz w:val="22"/>
          <w:szCs w:val="22"/>
        </w:rPr>
      </w:pPr>
    </w:p>
    <w:p w:rsidR="00BD1E10" w:rsidRPr="002F0917" w:rsidRDefault="00BD1E10" w:rsidP="00BD1E10">
      <w:pPr>
        <w:pStyle w:val="a8"/>
        <w:jc w:val="center"/>
        <w:rPr>
          <w:rFonts w:ascii="PT Astra Serif" w:hAnsi="PT Astra Serif"/>
          <w:b/>
        </w:rPr>
      </w:pPr>
      <w:r w:rsidRPr="002F0917">
        <w:rPr>
          <w:rFonts w:ascii="PT Astra Serif" w:hAnsi="PT Astra Serif"/>
          <w:b/>
        </w:rPr>
        <w:t>1</w:t>
      </w:r>
      <w:r w:rsidR="00C61030" w:rsidRPr="002F0917">
        <w:rPr>
          <w:rFonts w:ascii="PT Astra Serif" w:hAnsi="PT Astra Serif"/>
          <w:b/>
        </w:rPr>
        <w:t>0</w:t>
      </w:r>
      <w:r w:rsidRPr="002F0917">
        <w:rPr>
          <w:rFonts w:ascii="PT Astra Serif" w:hAnsi="PT Astra Serif"/>
          <w:b/>
        </w:rPr>
        <w:t>. Ответственность Сторон</w:t>
      </w:r>
    </w:p>
    <w:p w:rsidR="00B26B76" w:rsidRPr="002F0917" w:rsidRDefault="00B26B76" w:rsidP="00B26B76">
      <w:pPr>
        <w:suppressAutoHyphens w:val="0"/>
        <w:spacing w:after="0" w:line="240" w:lineRule="auto"/>
        <w:ind w:firstLine="709"/>
        <w:jc w:val="both"/>
        <w:rPr>
          <w:rFonts w:ascii="PT Astra Serif" w:eastAsia="Times New Roman" w:hAnsi="PT Astra Serif"/>
          <w:lang w:eastAsia="ru-RU"/>
        </w:rPr>
      </w:pPr>
      <w:r w:rsidRPr="002F0917">
        <w:rPr>
          <w:rFonts w:ascii="PT Astra Serif" w:eastAsia="Times New Roman" w:hAnsi="PT Astra Serif"/>
          <w:lang w:eastAsia="ru-RU"/>
        </w:rPr>
        <w:t>10.1.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B4772B" w:rsidRPr="002F0917" w:rsidRDefault="00B4772B" w:rsidP="00B4772B">
      <w:pPr>
        <w:spacing w:after="0" w:line="240" w:lineRule="auto"/>
        <w:ind w:firstLine="708"/>
        <w:jc w:val="both"/>
        <w:rPr>
          <w:rFonts w:ascii="PT Astra Serif" w:hAnsi="PT Astra Serif"/>
          <w:spacing w:val="-4"/>
        </w:rPr>
      </w:pPr>
      <w:r w:rsidRPr="002F0917">
        <w:rPr>
          <w:rFonts w:ascii="PT Astra Serif" w:hAnsi="PT Astra Serif"/>
          <w:spacing w:val="-4"/>
        </w:rPr>
        <w:t xml:space="preserve">Ответственность по настоящему контракту предусмотрена ст. 34 Федерального закона </w:t>
      </w:r>
      <w:r w:rsidRPr="002F0917">
        <w:rPr>
          <w:rFonts w:ascii="PT Astra Serif" w:hAnsi="PT Astra Serif"/>
          <w:spacing w:val="-4"/>
        </w:rPr>
        <w:br/>
        <w:t xml:space="preserve">от 05.04.2013 № 44-ФЗ «О контрактной системе в сфере закупок товаров, работ, услуг для обеспечения государственных и муниципальных нужд», постановлением Правительства РФ от 30.08.2017 № 1042 </w:t>
      </w:r>
      <w:r w:rsidRPr="002F0917">
        <w:rPr>
          <w:rFonts w:ascii="PT Astra Serif" w:hAnsi="PT Astra Serif"/>
          <w:spacing w:val="-4"/>
        </w:rPr>
        <w:br/>
        <w:t>«Об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постановлением Правительства Российской Федерации от 2 августа 2019 г. № 1011 «О внесении изменений в Постановление Правительства РФ от 30.08.2017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предусмотренного контрактом, о внесении изменений в постановление Правительства Российской Федерации от 15 мая 2017 г. №570 и признании утратившим силу постановления Правительства Российской Федерации от 25 ноября 2013 г. №1063».</w:t>
      </w:r>
    </w:p>
    <w:p w:rsidR="00B26B76" w:rsidRPr="002F0917" w:rsidRDefault="00B26B76" w:rsidP="00B26B76">
      <w:pPr>
        <w:suppressAutoHyphens w:val="0"/>
        <w:spacing w:after="0" w:line="240" w:lineRule="auto"/>
        <w:ind w:firstLine="709"/>
        <w:jc w:val="both"/>
        <w:rPr>
          <w:rFonts w:ascii="PT Astra Serif" w:eastAsia="Times New Roman" w:hAnsi="PT Astra Serif"/>
          <w:lang w:eastAsia="ru-RU"/>
        </w:rPr>
      </w:pPr>
      <w:r w:rsidRPr="002F0917">
        <w:rPr>
          <w:rFonts w:ascii="PT Astra Serif" w:eastAsia="Times New Roman" w:hAnsi="PT Astra Serif"/>
          <w:lang w:eastAsia="ru-RU"/>
        </w:rPr>
        <w:t xml:space="preserve">10.2. В случае неисполнения Поставщиком </w:t>
      </w:r>
      <w:r w:rsidR="00B4772B" w:rsidRPr="002F0917">
        <w:rPr>
          <w:rFonts w:ascii="PT Astra Serif" w:eastAsia="Times New Roman" w:hAnsi="PT Astra Serif"/>
          <w:lang w:eastAsia="ru-RU"/>
        </w:rPr>
        <w:t>требований по уплате пени (штрафа, неустойки)</w:t>
      </w:r>
      <w:r w:rsidRPr="002F0917">
        <w:rPr>
          <w:rFonts w:ascii="PT Astra Serif" w:eastAsia="Times New Roman" w:hAnsi="PT Astra Serif"/>
          <w:lang w:eastAsia="ru-RU"/>
        </w:rPr>
        <w:t xml:space="preserve"> Заказчик вправе обратиться в суд </w:t>
      </w:r>
      <w:r w:rsidR="00B4772B" w:rsidRPr="002F0917">
        <w:rPr>
          <w:rFonts w:ascii="PT Astra Serif" w:eastAsia="Times New Roman" w:hAnsi="PT Astra Serif"/>
          <w:lang w:eastAsia="ru-RU"/>
        </w:rPr>
        <w:t>в соответствии с действующим законодательством Российской Федерации</w:t>
      </w:r>
      <w:r w:rsidRPr="002F0917">
        <w:rPr>
          <w:rFonts w:ascii="PT Astra Serif" w:eastAsia="Times New Roman" w:hAnsi="PT Astra Serif"/>
          <w:lang w:eastAsia="ru-RU"/>
        </w:rPr>
        <w:t>.</w:t>
      </w:r>
    </w:p>
    <w:p w:rsidR="00B26B76" w:rsidRPr="002F0917" w:rsidRDefault="00B26B76" w:rsidP="00B26B76">
      <w:pPr>
        <w:suppressAutoHyphens w:val="0"/>
        <w:spacing w:after="0" w:line="240" w:lineRule="auto"/>
        <w:ind w:firstLine="709"/>
        <w:jc w:val="both"/>
        <w:rPr>
          <w:rFonts w:ascii="PT Astra Serif" w:eastAsia="Times New Roman" w:hAnsi="PT Astra Serif"/>
          <w:lang w:eastAsia="ru-RU"/>
        </w:rPr>
      </w:pPr>
      <w:r w:rsidRPr="002F0917">
        <w:rPr>
          <w:rFonts w:ascii="PT Astra Serif" w:eastAsia="Times New Roman" w:hAnsi="PT Astra Serif"/>
          <w:lang w:eastAsia="ru-RU"/>
        </w:rPr>
        <w:t>10.3.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B4772B" w:rsidRPr="002F0917" w:rsidRDefault="00B26B76" w:rsidP="00B4772B">
      <w:pPr>
        <w:pStyle w:val="s1"/>
        <w:shd w:val="clear" w:color="auto" w:fill="FFFFFF"/>
        <w:spacing w:before="0" w:beforeAutospacing="0" w:after="0" w:afterAutospacing="0"/>
        <w:ind w:firstLine="714"/>
        <w:jc w:val="both"/>
        <w:rPr>
          <w:rFonts w:ascii="PT Astra Serif" w:hAnsi="PT Astra Serif"/>
          <w:sz w:val="22"/>
          <w:szCs w:val="22"/>
        </w:rPr>
      </w:pPr>
      <w:r w:rsidRPr="002F0917">
        <w:rPr>
          <w:rFonts w:ascii="PT Astra Serif" w:hAnsi="PT Astra Serif"/>
          <w:sz w:val="22"/>
          <w:szCs w:val="22"/>
        </w:rPr>
        <w:t xml:space="preserve">10.4. </w:t>
      </w:r>
      <w:r w:rsidR="00B4772B" w:rsidRPr="002F0917">
        <w:rPr>
          <w:rFonts w:ascii="PT Astra Serif" w:hAnsi="PT Astra Serif"/>
          <w:sz w:val="22"/>
          <w:szCs w:val="22"/>
          <w:shd w:val="clear" w:color="auto" w:fill="FFFFFF"/>
        </w:rPr>
        <w:t xml:space="preserve">В случае просрочки исполнения </w:t>
      </w:r>
      <w:r w:rsidR="00B4772B" w:rsidRPr="002F0917">
        <w:rPr>
          <w:rFonts w:ascii="PT Astra Serif" w:eastAsia="Calibri" w:hAnsi="PT Astra Serif"/>
          <w:sz w:val="22"/>
          <w:szCs w:val="22"/>
        </w:rPr>
        <w:t xml:space="preserve">Поставщиком </w:t>
      </w:r>
      <w:r w:rsidR="00B4772B" w:rsidRPr="002F0917">
        <w:rPr>
          <w:rFonts w:ascii="PT Astra Serif" w:hAnsi="PT Astra Serif"/>
          <w:sz w:val="22"/>
          <w:szCs w:val="22"/>
          <w:shd w:val="clear" w:color="auto" w:fill="FFFFFF"/>
        </w:rPr>
        <w:t xml:space="preserve">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B4772B" w:rsidRPr="002F0917">
        <w:rPr>
          <w:rFonts w:ascii="PT Astra Serif" w:eastAsia="Calibri" w:hAnsi="PT Astra Serif"/>
          <w:sz w:val="22"/>
          <w:szCs w:val="22"/>
        </w:rPr>
        <w:t xml:space="preserve">Поставщиком </w:t>
      </w:r>
      <w:r w:rsidR="00B4772B" w:rsidRPr="002F0917">
        <w:rPr>
          <w:rFonts w:ascii="PT Astra Serif" w:hAnsi="PT Astra Serif"/>
          <w:sz w:val="22"/>
          <w:szCs w:val="22"/>
          <w:shd w:val="clear" w:color="auto" w:fill="FFFFFF"/>
        </w:rPr>
        <w:t xml:space="preserve">обязательств, предусмотренных Контрактом, Государственный заказчик направляет </w:t>
      </w:r>
      <w:r w:rsidR="00B4772B" w:rsidRPr="002F0917">
        <w:rPr>
          <w:rFonts w:ascii="PT Astra Serif" w:eastAsia="Calibri" w:hAnsi="PT Astra Serif"/>
          <w:sz w:val="22"/>
          <w:szCs w:val="22"/>
        </w:rPr>
        <w:t xml:space="preserve">Поставщику </w:t>
      </w:r>
      <w:r w:rsidR="00B4772B" w:rsidRPr="002F0917">
        <w:rPr>
          <w:rFonts w:ascii="PT Astra Serif" w:hAnsi="PT Astra Serif"/>
          <w:sz w:val="22"/>
          <w:szCs w:val="22"/>
          <w:shd w:val="clear" w:color="auto" w:fill="FFFFFF"/>
        </w:rPr>
        <w:t>требование об уплате неустоек (штрафов, пеней).</w:t>
      </w:r>
    </w:p>
    <w:p w:rsidR="00B4772B" w:rsidRPr="002F0917" w:rsidRDefault="00B4772B" w:rsidP="00B4772B">
      <w:pPr>
        <w:pStyle w:val="s1"/>
        <w:shd w:val="clear" w:color="auto" w:fill="FFFFFF"/>
        <w:spacing w:before="0" w:beforeAutospacing="0" w:after="0" w:afterAutospacing="0"/>
        <w:ind w:firstLine="714"/>
        <w:jc w:val="both"/>
        <w:rPr>
          <w:rFonts w:ascii="PT Astra Serif" w:hAnsi="PT Astra Serif"/>
          <w:sz w:val="22"/>
          <w:szCs w:val="22"/>
          <w:shd w:val="clear" w:color="auto" w:fill="FFFFFF"/>
        </w:rPr>
      </w:pPr>
      <w:r w:rsidRPr="002F0917">
        <w:rPr>
          <w:rFonts w:ascii="PT Astra Serif" w:hAnsi="PT Astra Serif"/>
          <w:sz w:val="22"/>
          <w:szCs w:val="22"/>
          <w:shd w:val="clear" w:color="auto" w:fill="FFFFFF"/>
        </w:rPr>
        <w:t xml:space="preserve">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w:t>
      </w:r>
      <w:r w:rsidRPr="002F0917">
        <w:rPr>
          <w:rFonts w:ascii="PT Astra Serif" w:hAnsi="PT Astra Serif"/>
          <w:sz w:val="22"/>
          <w:szCs w:val="22"/>
          <w:shd w:val="clear" w:color="auto" w:fill="FFFFFF"/>
        </w:rPr>
        <w:lastRenderedPageBreak/>
        <w:t>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B4772B" w:rsidRPr="002F0917" w:rsidRDefault="00B4772B" w:rsidP="00B4772B">
      <w:pPr>
        <w:autoSpaceDE w:val="0"/>
        <w:autoSpaceDN w:val="0"/>
        <w:adjustRightInd w:val="0"/>
        <w:spacing w:after="0" w:line="240" w:lineRule="auto"/>
        <w:ind w:firstLine="708"/>
        <w:jc w:val="both"/>
        <w:rPr>
          <w:rFonts w:ascii="PT Astra Serif" w:hAnsi="PT Astra Serif"/>
        </w:rPr>
      </w:pPr>
      <w:r w:rsidRPr="002F0917">
        <w:rPr>
          <w:rFonts w:ascii="PT Astra Serif" w:hAnsi="PT Astra Serif"/>
        </w:rPr>
        <w:t>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B4772B" w:rsidRPr="002F0917" w:rsidRDefault="00B26B76" w:rsidP="003A4F29">
      <w:pPr>
        <w:suppressAutoHyphens w:val="0"/>
        <w:spacing w:after="0" w:line="240" w:lineRule="auto"/>
        <w:ind w:firstLine="709"/>
        <w:jc w:val="both"/>
        <w:rPr>
          <w:rFonts w:ascii="PT Astra Serif" w:eastAsia="Calibri" w:hAnsi="PT Astra Serif"/>
        </w:rPr>
      </w:pPr>
      <w:r w:rsidRPr="002F0917">
        <w:rPr>
          <w:rFonts w:ascii="PT Astra Serif" w:eastAsia="Times New Roman" w:hAnsi="PT Astra Serif"/>
          <w:lang w:eastAsia="ru-RU"/>
        </w:rPr>
        <w:t xml:space="preserve">10.5. </w:t>
      </w:r>
      <w:r w:rsidR="00B4772B" w:rsidRPr="002F0917">
        <w:rPr>
          <w:rFonts w:ascii="PT Astra Serif" w:eastAsia="Calibri" w:hAnsi="PT Astra Serif"/>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rsidR="00B4772B" w:rsidRPr="002F0917" w:rsidRDefault="00B4772B" w:rsidP="00B4772B">
      <w:pPr>
        <w:pStyle w:val="s1"/>
        <w:shd w:val="clear" w:color="auto" w:fill="FFFFFF"/>
        <w:spacing w:before="0" w:beforeAutospacing="0" w:after="0" w:afterAutospacing="0"/>
        <w:ind w:firstLine="709"/>
        <w:jc w:val="both"/>
        <w:rPr>
          <w:rFonts w:ascii="PT Astra Serif" w:eastAsia="Calibri" w:hAnsi="PT Astra Serif"/>
          <w:b/>
          <w:sz w:val="22"/>
          <w:szCs w:val="22"/>
        </w:rPr>
      </w:pPr>
      <w:r w:rsidRPr="002F0917">
        <w:rPr>
          <w:rFonts w:ascii="PT Astra Serif" w:eastAsia="Calibri" w:hAnsi="PT Astra Serif"/>
          <w:b/>
          <w:sz w:val="22"/>
          <w:szCs w:val="22"/>
        </w:rPr>
        <w:t>а) 10 процентов цены контракта (этапа) в случае, если цена контракта (этапа) не превышает 3 млн. рублей.</w:t>
      </w:r>
    </w:p>
    <w:p w:rsidR="00A710FE" w:rsidRPr="002F0917" w:rsidRDefault="00B26B76" w:rsidP="00A710FE">
      <w:pPr>
        <w:pStyle w:val="s1"/>
        <w:shd w:val="clear" w:color="auto" w:fill="FFFFFF"/>
        <w:spacing w:before="0" w:beforeAutospacing="0" w:after="0" w:afterAutospacing="0"/>
        <w:ind w:firstLine="709"/>
        <w:jc w:val="both"/>
        <w:rPr>
          <w:rFonts w:ascii="PT Astra Serif" w:eastAsia="Calibri" w:hAnsi="PT Astra Serif"/>
          <w:sz w:val="22"/>
          <w:szCs w:val="22"/>
        </w:rPr>
      </w:pPr>
      <w:r w:rsidRPr="002F0917">
        <w:rPr>
          <w:rFonts w:ascii="PT Astra Serif" w:hAnsi="PT Astra Serif"/>
          <w:sz w:val="22"/>
          <w:szCs w:val="22"/>
        </w:rPr>
        <w:t xml:space="preserve">10.6. </w:t>
      </w:r>
      <w:r w:rsidR="00A710FE" w:rsidRPr="002F0917">
        <w:rPr>
          <w:rFonts w:ascii="PT Astra Serif" w:eastAsia="Calibri" w:hAnsi="PT Astra Serif"/>
          <w:sz w:val="22"/>
          <w:szCs w:val="22"/>
        </w:rPr>
        <w:t>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A710FE" w:rsidRPr="002F0917" w:rsidRDefault="00A710FE" w:rsidP="00A710FE">
      <w:pPr>
        <w:pStyle w:val="s1"/>
        <w:shd w:val="clear" w:color="auto" w:fill="FFFFFF"/>
        <w:spacing w:before="0" w:beforeAutospacing="0" w:after="0" w:afterAutospacing="0"/>
        <w:ind w:firstLine="709"/>
        <w:jc w:val="both"/>
        <w:rPr>
          <w:rFonts w:ascii="PT Astra Serif" w:eastAsia="Calibri" w:hAnsi="PT Astra Serif"/>
          <w:b/>
          <w:sz w:val="22"/>
          <w:szCs w:val="22"/>
        </w:rPr>
      </w:pPr>
      <w:r w:rsidRPr="002F0917">
        <w:rPr>
          <w:rFonts w:ascii="PT Astra Serif" w:eastAsia="Calibri" w:hAnsi="PT Astra Serif"/>
          <w:b/>
          <w:sz w:val="22"/>
          <w:szCs w:val="22"/>
        </w:rPr>
        <w:t>а) 1000 рублей, если цена контракта не превышает 3 млн. рублей.</w:t>
      </w:r>
    </w:p>
    <w:p w:rsidR="00B26B76" w:rsidRPr="002F0917" w:rsidRDefault="00B26B76" w:rsidP="00B26B76">
      <w:pPr>
        <w:suppressAutoHyphens w:val="0"/>
        <w:spacing w:after="0" w:line="240" w:lineRule="auto"/>
        <w:ind w:firstLine="709"/>
        <w:jc w:val="both"/>
        <w:rPr>
          <w:rFonts w:ascii="PT Astra Serif" w:eastAsia="Times New Roman" w:hAnsi="PT Astra Serif"/>
          <w:lang w:eastAsia="ru-RU"/>
        </w:rPr>
      </w:pPr>
      <w:r w:rsidRPr="002F0917">
        <w:rPr>
          <w:rFonts w:ascii="PT Astra Serif" w:eastAsia="Times New Roman" w:hAnsi="PT Astra Serif"/>
          <w:lang w:eastAsia="ru-RU"/>
        </w:rPr>
        <w:t>10.</w:t>
      </w:r>
      <w:r w:rsidR="00A710FE" w:rsidRPr="002F0917">
        <w:rPr>
          <w:rFonts w:ascii="PT Astra Serif" w:eastAsia="Times New Roman" w:hAnsi="PT Astra Serif"/>
          <w:lang w:eastAsia="ru-RU"/>
        </w:rPr>
        <w:t>7</w:t>
      </w:r>
      <w:r w:rsidRPr="002F0917">
        <w:rPr>
          <w:rFonts w:ascii="PT Astra Serif" w:eastAsia="Times New Roman" w:hAnsi="PT Astra Serif"/>
          <w:lang w:eastAsia="ru-RU"/>
        </w:rPr>
        <w:t>.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rsidR="00B26B76" w:rsidRPr="002F0917" w:rsidRDefault="00B26B76" w:rsidP="00B26B76">
      <w:pPr>
        <w:suppressAutoHyphens w:val="0"/>
        <w:spacing w:after="0" w:line="240" w:lineRule="auto"/>
        <w:ind w:firstLine="709"/>
        <w:jc w:val="both"/>
        <w:rPr>
          <w:rFonts w:ascii="PT Astra Serif" w:eastAsia="Times New Roman" w:hAnsi="PT Astra Serif"/>
          <w:lang w:eastAsia="ru-RU"/>
        </w:rPr>
      </w:pPr>
      <w:r w:rsidRPr="002F0917">
        <w:rPr>
          <w:rFonts w:ascii="PT Astra Serif" w:eastAsia="Times New Roman" w:hAnsi="PT Astra Serif"/>
          <w:lang w:eastAsia="ru-RU"/>
        </w:rPr>
        <w:t>10.</w:t>
      </w:r>
      <w:r w:rsidR="00A710FE" w:rsidRPr="002F0917">
        <w:rPr>
          <w:rFonts w:ascii="PT Astra Serif" w:eastAsia="Times New Roman" w:hAnsi="PT Astra Serif"/>
          <w:lang w:eastAsia="ru-RU"/>
        </w:rPr>
        <w:t>8</w:t>
      </w:r>
      <w:r w:rsidRPr="002F0917">
        <w:rPr>
          <w:rFonts w:ascii="PT Astra Serif" w:eastAsia="Times New Roman" w:hAnsi="PT Astra Serif"/>
          <w:lang w:eastAsia="ru-RU"/>
        </w:rPr>
        <w:t xml:space="preserve">. </w:t>
      </w:r>
      <w:r w:rsidR="00A710FE" w:rsidRPr="002F0917">
        <w:rPr>
          <w:rFonts w:ascii="PT Astra Serif" w:hAnsi="PT Astra Serif"/>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B26B76" w:rsidRPr="002F0917" w:rsidRDefault="00B26B76" w:rsidP="00B26B76">
      <w:pPr>
        <w:suppressAutoHyphens w:val="0"/>
        <w:spacing w:after="0" w:line="240" w:lineRule="auto"/>
        <w:ind w:firstLine="709"/>
        <w:jc w:val="both"/>
        <w:rPr>
          <w:rFonts w:ascii="PT Astra Serif" w:eastAsia="Times New Roman" w:hAnsi="PT Astra Serif"/>
          <w:b/>
          <w:lang w:eastAsia="ru-RU"/>
        </w:rPr>
      </w:pPr>
      <w:r w:rsidRPr="002F0917">
        <w:rPr>
          <w:rFonts w:ascii="PT Astra Serif" w:eastAsia="Times New Roman" w:hAnsi="PT Astra Serif"/>
          <w:lang w:eastAsia="ru-RU"/>
        </w:rPr>
        <w:t>10.</w:t>
      </w:r>
      <w:r w:rsidR="00A710FE" w:rsidRPr="002F0917">
        <w:rPr>
          <w:rFonts w:ascii="PT Astra Serif" w:eastAsia="Times New Roman" w:hAnsi="PT Astra Serif"/>
          <w:lang w:eastAsia="ru-RU"/>
        </w:rPr>
        <w:t>9</w:t>
      </w:r>
      <w:r w:rsidRPr="002F0917">
        <w:rPr>
          <w:rFonts w:ascii="PT Astra Serif" w:eastAsia="Times New Roman" w:hAnsi="PT Astra Serif"/>
          <w:lang w:eastAsia="ru-RU"/>
        </w:rPr>
        <w:t xml:space="preserve">.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w:t>
      </w:r>
      <w:r w:rsidRPr="002F0917">
        <w:rPr>
          <w:rFonts w:ascii="PT Astra Serif" w:eastAsia="Times New Roman" w:hAnsi="PT Astra Serif"/>
          <w:b/>
          <w:lang w:eastAsia="ru-RU"/>
        </w:rPr>
        <w:t>составляет 1000 рублей, если цена контракта не превышает 3 млн. рублей (включительно).</w:t>
      </w:r>
    </w:p>
    <w:p w:rsidR="00B26B76" w:rsidRPr="002F0917" w:rsidRDefault="00B26B76" w:rsidP="00B26B76">
      <w:pPr>
        <w:suppressAutoHyphens w:val="0"/>
        <w:spacing w:after="0" w:line="240" w:lineRule="auto"/>
        <w:ind w:firstLine="709"/>
        <w:jc w:val="both"/>
        <w:rPr>
          <w:rFonts w:ascii="PT Astra Serif" w:eastAsia="Times New Roman" w:hAnsi="PT Astra Serif"/>
          <w:lang w:eastAsia="ru-RU"/>
        </w:rPr>
      </w:pPr>
      <w:r w:rsidRPr="002F0917">
        <w:rPr>
          <w:rFonts w:ascii="PT Astra Serif" w:eastAsia="Times New Roman" w:hAnsi="PT Astra Serif"/>
          <w:lang w:eastAsia="ru-RU"/>
        </w:rPr>
        <w:t>10.1</w:t>
      </w:r>
      <w:r w:rsidR="00A710FE" w:rsidRPr="002F0917">
        <w:rPr>
          <w:rFonts w:ascii="PT Astra Serif" w:eastAsia="Times New Roman" w:hAnsi="PT Astra Serif"/>
          <w:lang w:eastAsia="ru-RU"/>
        </w:rPr>
        <w:t>0</w:t>
      </w:r>
      <w:r w:rsidRPr="002F0917">
        <w:rPr>
          <w:rFonts w:ascii="PT Astra Serif" w:eastAsia="Times New Roman" w:hAnsi="PT Astra Serif"/>
          <w:lang w:eastAsia="ru-RU"/>
        </w:rPr>
        <w:t>. Применение неустойки (штрафа, пени) не освобождает Стороны от исполнения обязательств по настоящему Контракту.</w:t>
      </w:r>
    </w:p>
    <w:p w:rsidR="00B26B76" w:rsidRPr="002F0917" w:rsidRDefault="00B26B76" w:rsidP="00B26B76">
      <w:pPr>
        <w:suppressAutoHyphens w:val="0"/>
        <w:spacing w:after="0" w:line="240" w:lineRule="auto"/>
        <w:ind w:firstLine="709"/>
        <w:jc w:val="both"/>
        <w:rPr>
          <w:rFonts w:ascii="PT Astra Serif" w:eastAsia="Times New Roman" w:hAnsi="PT Astra Serif"/>
          <w:lang w:eastAsia="ru-RU"/>
        </w:rPr>
      </w:pPr>
      <w:r w:rsidRPr="002F0917">
        <w:rPr>
          <w:rFonts w:ascii="PT Astra Serif" w:eastAsia="Times New Roman" w:hAnsi="PT Astra Serif"/>
          <w:lang w:eastAsia="ru-RU"/>
        </w:rPr>
        <w:t>10.1</w:t>
      </w:r>
      <w:r w:rsidR="00A710FE" w:rsidRPr="002F0917">
        <w:rPr>
          <w:rFonts w:ascii="PT Astra Serif" w:eastAsia="Times New Roman" w:hAnsi="PT Astra Serif"/>
          <w:lang w:eastAsia="ru-RU"/>
        </w:rPr>
        <w:t>1</w:t>
      </w:r>
      <w:r w:rsidRPr="002F0917">
        <w:rPr>
          <w:rFonts w:ascii="PT Astra Serif" w:eastAsia="Times New Roman" w:hAnsi="PT Astra Serif"/>
          <w:lang w:eastAsia="ru-RU"/>
        </w:rPr>
        <w:t>.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B26B76" w:rsidRPr="002F0917" w:rsidRDefault="00B26B76" w:rsidP="00B26B76">
      <w:pPr>
        <w:suppressAutoHyphens w:val="0"/>
        <w:spacing w:after="0" w:line="240" w:lineRule="auto"/>
        <w:ind w:firstLine="709"/>
        <w:jc w:val="both"/>
        <w:rPr>
          <w:rFonts w:ascii="PT Astra Serif" w:eastAsia="Times New Roman" w:hAnsi="PT Astra Serif"/>
          <w:lang w:eastAsia="ru-RU"/>
        </w:rPr>
      </w:pPr>
      <w:r w:rsidRPr="002F0917">
        <w:rPr>
          <w:rFonts w:ascii="PT Astra Serif" w:eastAsia="Times New Roman" w:hAnsi="PT Astra Serif"/>
          <w:lang w:eastAsia="ru-RU"/>
        </w:rPr>
        <w:t>10.1</w:t>
      </w:r>
      <w:r w:rsidR="00A710FE" w:rsidRPr="002F0917">
        <w:rPr>
          <w:rFonts w:ascii="PT Astra Serif" w:eastAsia="Times New Roman" w:hAnsi="PT Astra Serif"/>
          <w:lang w:eastAsia="ru-RU"/>
        </w:rPr>
        <w:t>2</w:t>
      </w:r>
      <w:r w:rsidRPr="002F0917">
        <w:rPr>
          <w:rFonts w:ascii="PT Astra Serif" w:eastAsia="Times New Roman" w:hAnsi="PT Astra Serif"/>
          <w:lang w:eastAsia="ru-RU"/>
        </w:rPr>
        <w:t>.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rsidR="00B26B76" w:rsidRPr="002F0917" w:rsidRDefault="00B26B76" w:rsidP="00B26B76">
      <w:pPr>
        <w:suppressAutoHyphens w:val="0"/>
        <w:spacing w:after="0" w:line="240" w:lineRule="auto"/>
        <w:ind w:firstLine="709"/>
        <w:jc w:val="both"/>
        <w:rPr>
          <w:rFonts w:ascii="PT Astra Serif" w:eastAsia="Times New Roman" w:hAnsi="PT Astra Serif"/>
          <w:lang w:eastAsia="ru-RU"/>
        </w:rPr>
      </w:pPr>
      <w:r w:rsidRPr="002F0917">
        <w:rPr>
          <w:rFonts w:ascii="PT Astra Serif" w:eastAsia="Times New Roman" w:hAnsi="PT Astra Serif"/>
          <w:lang w:eastAsia="ru-RU"/>
        </w:rPr>
        <w:t>10.1</w:t>
      </w:r>
      <w:r w:rsidR="00A710FE" w:rsidRPr="002F0917">
        <w:rPr>
          <w:rFonts w:ascii="PT Astra Serif" w:eastAsia="Times New Roman" w:hAnsi="PT Astra Serif"/>
          <w:lang w:eastAsia="ru-RU"/>
        </w:rPr>
        <w:t>3</w:t>
      </w:r>
      <w:r w:rsidRPr="002F0917">
        <w:rPr>
          <w:rFonts w:ascii="PT Astra Serif" w:eastAsia="Times New Roman" w:hAnsi="PT Astra Serif"/>
          <w:lang w:eastAsia="ru-RU"/>
        </w:rPr>
        <w:t>.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A710FE" w:rsidRPr="002F0917" w:rsidRDefault="00A710FE" w:rsidP="00A710FE">
      <w:pPr>
        <w:widowControl w:val="0"/>
        <w:spacing w:after="0" w:line="240" w:lineRule="auto"/>
        <w:ind w:firstLine="709"/>
        <w:contextualSpacing/>
        <w:jc w:val="both"/>
        <w:rPr>
          <w:rFonts w:ascii="PT Astra Serif" w:eastAsia="Times New Roman" w:hAnsi="PT Astra Serif"/>
          <w:lang w:eastAsia="ru-RU"/>
        </w:rPr>
      </w:pPr>
      <w:r w:rsidRPr="002F0917">
        <w:rPr>
          <w:rFonts w:ascii="PT Astra Serif" w:eastAsia="Times New Roman" w:hAnsi="PT Astra Serif"/>
          <w:lang w:eastAsia="ru-RU"/>
        </w:rPr>
        <w:t>10.14. Применение штрафных санкций не освобождает Стороны от исполнения обязательств по настоящему Контракту.</w:t>
      </w:r>
    </w:p>
    <w:p w:rsidR="0041785E" w:rsidRPr="002F0917" w:rsidRDefault="0041785E" w:rsidP="00B26B76">
      <w:pPr>
        <w:suppressAutoHyphens w:val="0"/>
        <w:spacing w:after="0" w:line="240" w:lineRule="auto"/>
        <w:ind w:firstLine="709"/>
        <w:jc w:val="both"/>
        <w:rPr>
          <w:rFonts w:ascii="PT Astra Serif" w:eastAsia="Times New Roman" w:hAnsi="PT Astra Serif"/>
          <w:lang w:eastAsia="ru-RU"/>
        </w:rPr>
      </w:pPr>
    </w:p>
    <w:p w:rsidR="00BD1E10" w:rsidRPr="002F0917" w:rsidRDefault="00BD1E10" w:rsidP="00BD1E10">
      <w:pPr>
        <w:pStyle w:val="12"/>
        <w:spacing w:line="240" w:lineRule="auto"/>
        <w:ind w:firstLine="0"/>
        <w:jc w:val="center"/>
        <w:rPr>
          <w:rFonts w:ascii="PT Astra Serif" w:hAnsi="PT Astra Serif"/>
          <w:b/>
          <w:sz w:val="22"/>
          <w:szCs w:val="22"/>
        </w:rPr>
      </w:pPr>
      <w:r w:rsidRPr="002F0917">
        <w:rPr>
          <w:rFonts w:ascii="PT Astra Serif" w:hAnsi="PT Astra Serif"/>
          <w:b/>
          <w:sz w:val="22"/>
          <w:szCs w:val="22"/>
        </w:rPr>
        <w:t>1</w:t>
      </w:r>
      <w:r w:rsidR="00C61030" w:rsidRPr="002F0917">
        <w:rPr>
          <w:rFonts w:ascii="PT Astra Serif" w:hAnsi="PT Astra Serif"/>
          <w:b/>
          <w:sz w:val="22"/>
          <w:szCs w:val="22"/>
        </w:rPr>
        <w:t>1</w:t>
      </w:r>
      <w:r w:rsidRPr="002F0917">
        <w:rPr>
          <w:rFonts w:ascii="PT Astra Serif" w:hAnsi="PT Astra Serif"/>
          <w:b/>
          <w:sz w:val="22"/>
          <w:szCs w:val="22"/>
        </w:rPr>
        <w:t xml:space="preserve">. Форс-мажорные обстоятельства </w:t>
      </w:r>
    </w:p>
    <w:p w:rsidR="00BD1E10" w:rsidRPr="002F0917" w:rsidRDefault="00BD1E10" w:rsidP="00BD1E10">
      <w:pPr>
        <w:pStyle w:val="12"/>
        <w:spacing w:line="240" w:lineRule="auto"/>
        <w:rPr>
          <w:rFonts w:ascii="PT Astra Serif" w:hAnsi="PT Astra Serif"/>
          <w:noProof/>
          <w:sz w:val="22"/>
          <w:szCs w:val="22"/>
        </w:rPr>
      </w:pPr>
      <w:r w:rsidRPr="002F0917">
        <w:rPr>
          <w:rFonts w:ascii="PT Astra Serif" w:hAnsi="PT Astra Serif"/>
          <w:noProof/>
          <w:sz w:val="22"/>
          <w:szCs w:val="22"/>
        </w:rPr>
        <w:t>1</w:t>
      </w:r>
      <w:r w:rsidR="00C61030" w:rsidRPr="002F0917">
        <w:rPr>
          <w:rFonts w:ascii="PT Astra Serif" w:hAnsi="PT Astra Serif"/>
          <w:noProof/>
          <w:sz w:val="22"/>
          <w:szCs w:val="22"/>
        </w:rPr>
        <w:t>1</w:t>
      </w:r>
      <w:r w:rsidRPr="002F0917">
        <w:rPr>
          <w:rFonts w:ascii="PT Astra Serif" w:hAnsi="PT Astra Serif"/>
          <w:noProof/>
          <w:sz w:val="22"/>
          <w:szCs w:val="22"/>
        </w:rPr>
        <w:t xml:space="preserve">.1.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w:t>
      </w:r>
      <w:r w:rsidRPr="002F0917">
        <w:rPr>
          <w:rFonts w:ascii="PT Astra Serif" w:hAnsi="PT Astra Serif"/>
          <w:noProof/>
          <w:sz w:val="22"/>
          <w:szCs w:val="22"/>
        </w:rPr>
        <w:lastRenderedPageBreak/>
        <w:t>Контракту.</w:t>
      </w:r>
    </w:p>
    <w:p w:rsidR="00BD1E10" w:rsidRPr="002F0917" w:rsidRDefault="00BD1E10" w:rsidP="00BD1E10">
      <w:pPr>
        <w:pStyle w:val="12"/>
        <w:spacing w:line="240" w:lineRule="auto"/>
        <w:rPr>
          <w:rFonts w:ascii="PT Astra Serif" w:hAnsi="PT Astra Serif"/>
          <w:noProof/>
          <w:sz w:val="22"/>
          <w:szCs w:val="22"/>
        </w:rPr>
      </w:pPr>
      <w:r w:rsidRPr="002F0917">
        <w:rPr>
          <w:rFonts w:ascii="PT Astra Serif" w:hAnsi="PT Astra Serif"/>
          <w:noProof/>
          <w:sz w:val="22"/>
          <w:szCs w:val="22"/>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BD1E10" w:rsidRPr="002F0917" w:rsidRDefault="00BD1E10" w:rsidP="00BD1E10">
      <w:pPr>
        <w:pStyle w:val="12"/>
        <w:spacing w:line="240" w:lineRule="auto"/>
        <w:rPr>
          <w:rFonts w:ascii="PT Astra Serif" w:hAnsi="PT Astra Serif"/>
          <w:noProof/>
          <w:sz w:val="22"/>
          <w:szCs w:val="22"/>
        </w:rPr>
      </w:pPr>
      <w:r w:rsidRPr="002F0917">
        <w:rPr>
          <w:rFonts w:ascii="PT Astra Serif" w:hAnsi="PT Astra Serif"/>
          <w:noProof/>
          <w:sz w:val="22"/>
          <w:szCs w:val="22"/>
        </w:rPr>
        <w:t>1</w:t>
      </w:r>
      <w:r w:rsidR="00C61030" w:rsidRPr="002F0917">
        <w:rPr>
          <w:rFonts w:ascii="PT Astra Serif" w:hAnsi="PT Astra Serif"/>
          <w:noProof/>
          <w:sz w:val="22"/>
          <w:szCs w:val="22"/>
        </w:rPr>
        <w:t>1</w:t>
      </w:r>
      <w:r w:rsidRPr="002F0917">
        <w:rPr>
          <w:rFonts w:ascii="PT Astra Serif" w:hAnsi="PT Astra Serif"/>
          <w:noProof/>
          <w:sz w:val="22"/>
          <w:szCs w:val="22"/>
        </w:rPr>
        <w:t>.2. При наступлении обстоятельств непреодолимой силы Сторона должна без промедления, но не позднее 3 (трех) дней после их наступления известить о них другую Сторону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BD1E10" w:rsidRPr="002F0917" w:rsidRDefault="00C61030" w:rsidP="00BD1E10">
      <w:pPr>
        <w:pStyle w:val="12"/>
        <w:spacing w:line="240" w:lineRule="auto"/>
        <w:rPr>
          <w:rFonts w:ascii="PT Astra Serif" w:hAnsi="PT Astra Serif"/>
          <w:noProof/>
          <w:sz w:val="22"/>
          <w:szCs w:val="22"/>
        </w:rPr>
      </w:pPr>
      <w:r w:rsidRPr="002F0917">
        <w:rPr>
          <w:rFonts w:ascii="PT Astra Serif" w:hAnsi="PT Astra Serif"/>
          <w:noProof/>
          <w:sz w:val="22"/>
          <w:szCs w:val="22"/>
        </w:rPr>
        <w:t>11.</w:t>
      </w:r>
      <w:r w:rsidR="00BD1E10" w:rsidRPr="002F0917">
        <w:rPr>
          <w:rFonts w:ascii="PT Astra Serif" w:hAnsi="PT Astra Serif"/>
          <w:noProof/>
          <w:sz w:val="22"/>
          <w:szCs w:val="22"/>
        </w:rPr>
        <w:t>3. По прекращении указанных обстоятельств Сторона должна без промедления, но не позднее 3 (трех) дней после их прекращения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BD1E10" w:rsidRPr="002F0917" w:rsidRDefault="00BD1E10" w:rsidP="00BD1E10">
      <w:pPr>
        <w:pStyle w:val="12"/>
        <w:spacing w:line="240" w:lineRule="auto"/>
        <w:rPr>
          <w:rFonts w:ascii="PT Astra Serif" w:hAnsi="PT Astra Serif"/>
          <w:noProof/>
          <w:sz w:val="22"/>
          <w:szCs w:val="22"/>
        </w:rPr>
      </w:pPr>
      <w:r w:rsidRPr="002F0917">
        <w:rPr>
          <w:rFonts w:ascii="PT Astra Serif" w:hAnsi="PT Astra Serif"/>
          <w:noProof/>
          <w:sz w:val="22"/>
          <w:szCs w:val="22"/>
        </w:rPr>
        <w:t>1</w:t>
      </w:r>
      <w:r w:rsidR="00C61030" w:rsidRPr="002F0917">
        <w:rPr>
          <w:rFonts w:ascii="PT Astra Serif" w:hAnsi="PT Astra Serif"/>
          <w:noProof/>
          <w:sz w:val="22"/>
          <w:szCs w:val="22"/>
        </w:rPr>
        <w:t>1</w:t>
      </w:r>
      <w:r w:rsidRPr="002F0917">
        <w:rPr>
          <w:rFonts w:ascii="PT Astra Serif" w:hAnsi="PT Astra Serif"/>
          <w:noProof/>
          <w:sz w:val="22"/>
          <w:szCs w:val="22"/>
        </w:rPr>
        <w:t xml:space="preserve">.4. Сторона, у которой произошли форс-мажорные обстоятельства,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8D1BED" w:rsidRPr="002F0917" w:rsidRDefault="008D1BED" w:rsidP="00BD1E10">
      <w:pPr>
        <w:pStyle w:val="a8"/>
        <w:jc w:val="center"/>
        <w:rPr>
          <w:rFonts w:ascii="PT Astra Serif" w:hAnsi="PT Astra Serif"/>
          <w:b/>
        </w:rPr>
      </w:pPr>
    </w:p>
    <w:p w:rsidR="00BD1E10" w:rsidRPr="002F0917" w:rsidRDefault="00BD1E10" w:rsidP="00BD1E10">
      <w:pPr>
        <w:pStyle w:val="a8"/>
        <w:jc w:val="center"/>
        <w:rPr>
          <w:rFonts w:ascii="PT Astra Serif" w:hAnsi="PT Astra Serif"/>
          <w:b/>
        </w:rPr>
      </w:pPr>
      <w:r w:rsidRPr="002F0917">
        <w:rPr>
          <w:rFonts w:ascii="PT Astra Serif" w:hAnsi="PT Astra Serif"/>
          <w:b/>
        </w:rPr>
        <w:t>1</w:t>
      </w:r>
      <w:r w:rsidR="00C61030" w:rsidRPr="002F0917">
        <w:rPr>
          <w:rFonts w:ascii="PT Astra Serif" w:hAnsi="PT Astra Serif"/>
          <w:b/>
        </w:rPr>
        <w:t>2</w:t>
      </w:r>
      <w:r w:rsidRPr="002F0917">
        <w:rPr>
          <w:rFonts w:ascii="PT Astra Serif" w:hAnsi="PT Astra Serif"/>
          <w:b/>
        </w:rPr>
        <w:t>. Изменение и расторжение Контракта</w:t>
      </w:r>
    </w:p>
    <w:p w:rsidR="00BD1E10" w:rsidRPr="002F0917" w:rsidRDefault="00BD1E10" w:rsidP="00BD1E10">
      <w:pPr>
        <w:autoSpaceDE w:val="0"/>
        <w:autoSpaceDN w:val="0"/>
        <w:adjustRightInd w:val="0"/>
        <w:spacing w:after="0" w:line="240" w:lineRule="auto"/>
        <w:ind w:firstLine="708"/>
        <w:jc w:val="both"/>
        <w:rPr>
          <w:rFonts w:ascii="PT Astra Serif" w:hAnsi="PT Astra Serif"/>
          <w:noProof/>
          <w:snapToGrid w:val="0"/>
        </w:rPr>
      </w:pPr>
      <w:r w:rsidRPr="002F0917">
        <w:rPr>
          <w:rFonts w:ascii="PT Astra Serif" w:hAnsi="PT Astra Serif"/>
          <w:noProof/>
        </w:rPr>
        <w:t>1</w:t>
      </w:r>
      <w:r w:rsidR="00C61030" w:rsidRPr="002F0917">
        <w:rPr>
          <w:rFonts w:ascii="PT Astra Serif" w:hAnsi="PT Astra Serif"/>
          <w:noProof/>
        </w:rPr>
        <w:t>2</w:t>
      </w:r>
      <w:r w:rsidRPr="002F0917">
        <w:rPr>
          <w:rFonts w:ascii="PT Astra Serif" w:hAnsi="PT Astra Serif"/>
          <w:noProof/>
        </w:rPr>
        <w:t xml:space="preserve">.1. </w:t>
      </w:r>
      <w:r w:rsidRPr="002F0917">
        <w:rPr>
          <w:rFonts w:ascii="PT Astra Serif" w:hAnsi="PT Astra Serif"/>
        </w:rPr>
        <w:t xml:space="preserve">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статьями 34, 95 </w:t>
      </w:r>
      <w:r w:rsidRPr="002F0917">
        <w:rPr>
          <w:rFonts w:ascii="PT Astra Serif" w:hAnsi="PT Astra Serif"/>
          <w:noProof/>
          <w:snapToGrid w:val="0"/>
        </w:rPr>
        <w:t>Федерального закона от 05.04.2013 № 44-ФЗ «О контрактной системе в сфере закупок товаров, работ, услуг для обеспечения государственных и муниципальных нужд» в том числе:</w:t>
      </w:r>
    </w:p>
    <w:p w:rsidR="00104469" w:rsidRPr="002F0917" w:rsidRDefault="00BD1E10" w:rsidP="00BD1E10">
      <w:pPr>
        <w:pStyle w:val="12"/>
        <w:spacing w:line="240" w:lineRule="auto"/>
        <w:rPr>
          <w:rFonts w:ascii="PT Astra Serif" w:hAnsi="PT Astra Serif"/>
          <w:noProof/>
          <w:sz w:val="22"/>
          <w:szCs w:val="22"/>
        </w:rPr>
      </w:pPr>
      <w:r w:rsidRPr="002F0917">
        <w:rPr>
          <w:rFonts w:ascii="PT Astra Serif" w:hAnsi="PT Astra Serif"/>
          <w:noProof/>
          <w:sz w:val="22"/>
          <w:szCs w:val="22"/>
        </w:rPr>
        <w:t>1</w:t>
      </w:r>
      <w:r w:rsidR="00C61030" w:rsidRPr="002F0917">
        <w:rPr>
          <w:rFonts w:ascii="PT Astra Serif" w:hAnsi="PT Astra Serif"/>
          <w:noProof/>
          <w:sz w:val="22"/>
          <w:szCs w:val="22"/>
        </w:rPr>
        <w:t>2</w:t>
      </w:r>
      <w:r w:rsidRPr="002F0917">
        <w:rPr>
          <w:rFonts w:ascii="PT Astra Serif" w:hAnsi="PT Astra Serif"/>
          <w:noProof/>
          <w:sz w:val="22"/>
          <w:szCs w:val="22"/>
        </w:rPr>
        <w:t>.1.1. Цена Контракта может быть снижена по соглашению Сторон без изменения предусмотренных Контрактом количества товаров, качества поставляемого товара и иных условий исполнения Контракта.</w:t>
      </w:r>
    </w:p>
    <w:p w:rsidR="00BD1E10" w:rsidRPr="002F0917" w:rsidRDefault="00BD1E10" w:rsidP="00BD1E10">
      <w:pPr>
        <w:pStyle w:val="12"/>
        <w:spacing w:line="240" w:lineRule="auto"/>
        <w:rPr>
          <w:rFonts w:ascii="PT Astra Serif" w:hAnsi="PT Astra Serif"/>
          <w:sz w:val="22"/>
          <w:szCs w:val="22"/>
        </w:rPr>
      </w:pPr>
      <w:r w:rsidRPr="002F0917">
        <w:rPr>
          <w:rFonts w:ascii="PT Astra Serif" w:hAnsi="PT Astra Serif"/>
          <w:noProof/>
          <w:sz w:val="22"/>
          <w:szCs w:val="22"/>
        </w:rPr>
        <w:t>1</w:t>
      </w:r>
      <w:r w:rsidR="00C61030" w:rsidRPr="002F0917">
        <w:rPr>
          <w:rFonts w:ascii="PT Astra Serif" w:hAnsi="PT Astra Serif"/>
          <w:noProof/>
          <w:sz w:val="22"/>
          <w:szCs w:val="22"/>
        </w:rPr>
        <w:t>2</w:t>
      </w:r>
      <w:r w:rsidRPr="002F0917">
        <w:rPr>
          <w:rFonts w:ascii="PT Astra Serif" w:hAnsi="PT Astra Serif"/>
          <w:noProof/>
          <w:sz w:val="22"/>
          <w:szCs w:val="22"/>
        </w:rPr>
        <w:t xml:space="preserve">.1.2. </w:t>
      </w:r>
      <w:r w:rsidRPr="002F0917">
        <w:rPr>
          <w:rFonts w:ascii="PT Astra Serif" w:hAnsi="PT Astra Serif"/>
          <w:sz w:val="22"/>
          <w:szCs w:val="22"/>
        </w:rPr>
        <w:t xml:space="preserve">Государственный заказчик по согласованию с Поставщиком в ходе исполнения Контракта вправе изменить </w:t>
      </w:r>
      <w:r w:rsidRPr="002F0917">
        <w:rPr>
          <w:rFonts w:ascii="PT Astra Serif" w:hAnsi="PT Astra Serif"/>
          <w:b/>
          <w:sz w:val="22"/>
          <w:szCs w:val="22"/>
        </w:rPr>
        <w:t xml:space="preserve">не более чем на десять процентов количество </w:t>
      </w:r>
      <w:r w:rsidRPr="002F0917">
        <w:rPr>
          <w:rFonts w:ascii="PT Astra Serif" w:hAnsi="PT Astra Serif"/>
          <w:sz w:val="22"/>
          <w:szCs w:val="22"/>
        </w:rPr>
        <w:t>всех предусмотренных Контрактом товаром при изменении потребности в товарах, на поставку которых заключен Контракт. При поставке дополнительного количества таких товаров Государственный заказчик по согласованию с Поставщиком вправе изменить первоначальную цену Контракта пропорционально количеству таких товаров, но не более чем на десять процентов такой цены Контракта, а при внесении соответствующих изменений в Контракт в связи с сокращением потребности в поставке таких товаров, Государственный заказчик обязан изменить цену Контракта указанным образом. Цена единицы дополнительно поставляемого товара и цена единицы товара при сокращении потребности в поставке части такого товара должны определяться как частное от деления первоначальной цены Контракта на предусмотренное в Контракте количество такого товара.</w:t>
      </w:r>
    </w:p>
    <w:p w:rsidR="00BD1E10" w:rsidRPr="002F0917" w:rsidRDefault="00BD1E10" w:rsidP="00BD1E10">
      <w:pPr>
        <w:pStyle w:val="12"/>
        <w:spacing w:line="240" w:lineRule="auto"/>
        <w:rPr>
          <w:rFonts w:ascii="PT Astra Serif" w:hAnsi="PT Astra Serif"/>
          <w:sz w:val="22"/>
          <w:szCs w:val="22"/>
        </w:rPr>
      </w:pPr>
      <w:r w:rsidRPr="002F0917">
        <w:rPr>
          <w:rFonts w:ascii="PT Astra Serif" w:hAnsi="PT Astra Serif"/>
          <w:sz w:val="22"/>
          <w:szCs w:val="22"/>
        </w:rPr>
        <w:t>1</w:t>
      </w:r>
      <w:r w:rsidR="00C61030" w:rsidRPr="002F0917">
        <w:rPr>
          <w:rFonts w:ascii="PT Astra Serif" w:hAnsi="PT Astra Serif"/>
          <w:sz w:val="22"/>
          <w:szCs w:val="22"/>
        </w:rPr>
        <w:t>2</w:t>
      </w:r>
      <w:r w:rsidRPr="002F0917">
        <w:rPr>
          <w:rFonts w:ascii="PT Astra Serif" w:hAnsi="PT Astra Serif"/>
          <w:sz w:val="22"/>
          <w:szCs w:val="22"/>
        </w:rPr>
        <w:t xml:space="preserve">.1.3. В случаях, предусмотренных </w:t>
      </w:r>
      <w:r w:rsidRPr="002F0917">
        <w:rPr>
          <w:rFonts w:ascii="PT Astra Serif" w:hAnsi="PT Astra Serif"/>
          <w:b/>
          <w:sz w:val="22"/>
          <w:szCs w:val="22"/>
        </w:rPr>
        <w:t>пунктом 6 статьи 161 Бюджетного кодекса</w:t>
      </w:r>
      <w:r w:rsidRPr="002F0917">
        <w:rPr>
          <w:rFonts w:ascii="PT Astra Serif" w:hAnsi="PT Astra Serif"/>
          <w:sz w:val="22"/>
          <w:szCs w:val="22"/>
        </w:rPr>
        <w:t xml:space="preserve"> Российской Федерации, при уменьшении ранее доведенных до Государственного заказчика как получателя бюджетных средств лимитов бюджетных обязательств существенные условия Контракта подлежат изменению по соглашению Сторон.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утвержденной Постановлением Правительства Российской Федерации </w:t>
      </w:r>
      <w:r w:rsidRPr="002F0917">
        <w:rPr>
          <w:rFonts w:ascii="PT Astra Serif" w:eastAsia="Calibri" w:hAnsi="PT Astra Serif"/>
          <w:sz w:val="22"/>
          <w:szCs w:val="22"/>
        </w:rPr>
        <w:t>от 28.11.2013 № 1090 «Об утверждении методики сокращения количества товаров, объемов работ или услуг при уменьшении цены контракта»</w:t>
      </w:r>
      <w:r w:rsidRPr="002F0917">
        <w:rPr>
          <w:rFonts w:ascii="PT Astra Serif" w:hAnsi="PT Astra Serif"/>
          <w:sz w:val="22"/>
          <w:szCs w:val="22"/>
        </w:rPr>
        <w:t>.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BD1E10" w:rsidRPr="002F0917" w:rsidRDefault="00BD1E10" w:rsidP="00BD1E10">
      <w:pPr>
        <w:pStyle w:val="12"/>
        <w:spacing w:line="240" w:lineRule="auto"/>
        <w:rPr>
          <w:rFonts w:ascii="PT Astra Serif" w:hAnsi="PT Astra Serif"/>
          <w:noProof/>
          <w:sz w:val="22"/>
          <w:szCs w:val="22"/>
        </w:rPr>
      </w:pPr>
      <w:r w:rsidRPr="002F0917">
        <w:rPr>
          <w:rFonts w:ascii="PT Astra Serif" w:hAnsi="PT Astra Serif"/>
          <w:noProof/>
          <w:sz w:val="22"/>
          <w:szCs w:val="22"/>
        </w:rPr>
        <w:t>1</w:t>
      </w:r>
      <w:r w:rsidR="00C61030" w:rsidRPr="002F0917">
        <w:rPr>
          <w:rFonts w:ascii="PT Astra Serif" w:hAnsi="PT Astra Serif"/>
          <w:noProof/>
          <w:sz w:val="22"/>
          <w:szCs w:val="22"/>
        </w:rPr>
        <w:t>2</w:t>
      </w:r>
      <w:r w:rsidRPr="002F0917">
        <w:rPr>
          <w:rFonts w:ascii="PT Astra Serif" w:hAnsi="PT Astra Serif"/>
          <w:noProof/>
          <w:sz w:val="22"/>
          <w:szCs w:val="22"/>
        </w:rPr>
        <w:t xml:space="preserve">.1.4.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Изменение обязательств оформляется дополнительным соглашением, подписанным Сторонами. </w:t>
      </w:r>
    </w:p>
    <w:p w:rsidR="00BD1E10" w:rsidRPr="002F0917" w:rsidRDefault="00BD1E10" w:rsidP="00BD1E10">
      <w:pPr>
        <w:pStyle w:val="12"/>
        <w:spacing w:line="240" w:lineRule="auto"/>
        <w:rPr>
          <w:rFonts w:ascii="PT Astra Serif" w:hAnsi="PT Astra Serif"/>
          <w:noProof/>
          <w:sz w:val="22"/>
          <w:szCs w:val="22"/>
        </w:rPr>
      </w:pPr>
      <w:r w:rsidRPr="002F0917">
        <w:rPr>
          <w:rFonts w:ascii="PT Astra Serif" w:hAnsi="PT Astra Serif"/>
          <w:noProof/>
          <w:sz w:val="22"/>
          <w:szCs w:val="22"/>
        </w:rPr>
        <w:t>1</w:t>
      </w:r>
      <w:r w:rsidR="00C61030" w:rsidRPr="002F0917">
        <w:rPr>
          <w:rFonts w:ascii="PT Astra Serif" w:hAnsi="PT Astra Serif"/>
          <w:noProof/>
          <w:sz w:val="22"/>
          <w:szCs w:val="22"/>
        </w:rPr>
        <w:t>2</w:t>
      </w:r>
      <w:r w:rsidRPr="002F0917">
        <w:rPr>
          <w:rFonts w:ascii="PT Astra Serif" w:hAnsi="PT Astra Serif"/>
          <w:noProof/>
          <w:sz w:val="22"/>
          <w:szCs w:val="22"/>
        </w:rPr>
        <w:t xml:space="preserve">.2. Все изменения к Контракту действительны, если они оформлены в виде </w:t>
      </w:r>
      <w:r w:rsidRPr="002F0917">
        <w:rPr>
          <w:rFonts w:ascii="PT Astra Serif" w:hAnsi="PT Astra Serif"/>
          <w:b/>
          <w:noProof/>
          <w:sz w:val="22"/>
          <w:szCs w:val="22"/>
        </w:rPr>
        <w:t>дополнительного соглашения</w:t>
      </w:r>
      <w:r w:rsidRPr="002F0917">
        <w:rPr>
          <w:rFonts w:ascii="PT Astra Serif" w:hAnsi="PT Astra Serif"/>
          <w:noProof/>
          <w:sz w:val="22"/>
          <w:szCs w:val="22"/>
        </w:rPr>
        <w:t xml:space="preserve"> к Контракту и подписаны Сторонами.</w:t>
      </w:r>
    </w:p>
    <w:p w:rsidR="00BD1E10" w:rsidRPr="002F0917" w:rsidRDefault="00BD1E10" w:rsidP="00BD1E10">
      <w:pPr>
        <w:pStyle w:val="12"/>
        <w:spacing w:line="240" w:lineRule="auto"/>
        <w:rPr>
          <w:rFonts w:ascii="PT Astra Serif" w:hAnsi="PT Astra Serif"/>
          <w:sz w:val="22"/>
          <w:szCs w:val="22"/>
        </w:rPr>
      </w:pPr>
      <w:r w:rsidRPr="002F0917">
        <w:rPr>
          <w:rFonts w:ascii="PT Astra Serif" w:hAnsi="PT Astra Serif"/>
          <w:noProof/>
          <w:sz w:val="22"/>
          <w:szCs w:val="22"/>
        </w:rPr>
        <w:lastRenderedPageBreak/>
        <w:t>1</w:t>
      </w:r>
      <w:r w:rsidR="00C61030" w:rsidRPr="002F0917">
        <w:rPr>
          <w:rFonts w:ascii="PT Astra Serif" w:hAnsi="PT Astra Serif"/>
          <w:noProof/>
          <w:sz w:val="22"/>
          <w:szCs w:val="22"/>
        </w:rPr>
        <w:t>2</w:t>
      </w:r>
      <w:r w:rsidRPr="002F0917">
        <w:rPr>
          <w:rFonts w:ascii="PT Astra Serif" w:hAnsi="PT Astra Serif"/>
          <w:noProof/>
          <w:sz w:val="22"/>
          <w:szCs w:val="22"/>
        </w:rPr>
        <w:t xml:space="preserve">.3. </w:t>
      </w:r>
      <w:r w:rsidRPr="002F0917">
        <w:rPr>
          <w:rFonts w:ascii="PT Astra Serif" w:hAnsi="PT Astra Serif"/>
          <w:sz w:val="22"/>
          <w:szCs w:val="22"/>
        </w:rPr>
        <w:t xml:space="preserve">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t>
      </w:r>
    </w:p>
    <w:p w:rsidR="00BD1E10" w:rsidRPr="002F0917" w:rsidRDefault="00BD1E10" w:rsidP="00BD1E10">
      <w:pPr>
        <w:spacing w:after="0" w:line="240" w:lineRule="auto"/>
        <w:ind w:firstLine="720"/>
        <w:jc w:val="both"/>
        <w:rPr>
          <w:rFonts w:ascii="PT Astra Serif" w:hAnsi="PT Astra Serif"/>
        </w:rPr>
      </w:pPr>
      <w:r w:rsidRPr="002F0917">
        <w:rPr>
          <w:rFonts w:ascii="PT Astra Serif" w:hAnsi="PT Astra Serif"/>
          <w:noProof/>
        </w:rPr>
        <w:t>1</w:t>
      </w:r>
      <w:r w:rsidR="00C61030" w:rsidRPr="002F0917">
        <w:rPr>
          <w:rFonts w:ascii="PT Astra Serif" w:hAnsi="PT Astra Serif"/>
          <w:noProof/>
        </w:rPr>
        <w:t>2</w:t>
      </w:r>
      <w:r w:rsidRPr="002F0917">
        <w:rPr>
          <w:rFonts w:ascii="PT Astra Serif" w:hAnsi="PT Astra Serif"/>
          <w:noProof/>
        </w:rPr>
        <w:t xml:space="preserve">.4. </w:t>
      </w:r>
      <w:r w:rsidRPr="002F0917">
        <w:rPr>
          <w:rFonts w:ascii="PT Astra Serif" w:hAnsi="PT Astra Serif"/>
        </w:rPr>
        <w:t>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BD1E10" w:rsidRPr="002F0917" w:rsidRDefault="00BD1E10" w:rsidP="00BD1E10">
      <w:pPr>
        <w:pStyle w:val="12"/>
        <w:spacing w:line="240" w:lineRule="auto"/>
        <w:ind w:firstLine="0"/>
        <w:rPr>
          <w:rFonts w:ascii="PT Astra Serif" w:hAnsi="PT Astra Serif"/>
          <w:noProof/>
          <w:sz w:val="22"/>
          <w:szCs w:val="22"/>
        </w:rPr>
      </w:pPr>
      <w:r w:rsidRPr="002F0917">
        <w:rPr>
          <w:rFonts w:ascii="PT Astra Serif" w:hAnsi="PT Astra Serif"/>
          <w:noProof/>
          <w:sz w:val="22"/>
          <w:szCs w:val="22"/>
        </w:rPr>
        <w:tab/>
        <w:t>1</w:t>
      </w:r>
      <w:r w:rsidR="00C61030" w:rsidRPr="002F0917">
        <w:rPr>
          <w:rFonts w:ascii="PT Astra Serif" w:hAnsi="PT Astra Serif"/>
          <w:noProof/>
          <w:sz w:val="22"/>
          <w:szCs w:val="22"/>
        </w:rPr>
        <w:t>2</w:t>
      </w:r>
      <w:r w:rsidRPr="002F0917">
        <w:rPr>
          <w:rFonts w:ascii="PT Astra Serif" w:hAnsi="PT Astra Serif"/>
          <w:noProof/>
          <w:sz w:val="22"/>
          <w:szCs w:val="22"/>
        </w:rPr>
        <w:t>.5. При расторжении Контракта в связи с односторонним отказом Стороны Контракта от исполнения Контракта другая Сторона Контракта (допустившая нарушение условий Контракта) не вправе требовать возмещения понесенного ущерба.</w:t>
      </w:r>
    </w:p>
    <w:p w:rsidR="00BD1E10" w:rsidRPr="002F0917" w:rsidRDefault="00BD1E10" w:rsidP="00BD1E10">
      <w:pPr>
        <w:pStyle w:val="12"/>
        <w:spacing w:line="240" w:lineRule="auto"/>
        <w:ind w:firstLine="0"/>
        <w:rPr>
          <w:rFonts w:ascii="PT Astra Serif" w:hAnsi="PT Astra Serif"/>
          <w:noProof/>
          <w:sz w:val="22"/>
          <w:szCs w:val="22"/>
        </w:rPr>
      </w:pPr>
      <w:r w:rsidRPr="002F0917">
        <w:rPr>
          <w:rFonts w:ascii="PT Astra Serif" w:hAnsi="PT Astra Serif"/>
          <w:noProof/>
          <w:sz w:val="22"/>
          <w:szCs w:val="22"/>
        </w:rPr>
        <w:tab/>
        <w:t>1</w:t>
      </w:r>
      <w:r w:rsidR="00C61030" w:rsidRPr="002F0917">
        <w:rPr>
          <w:rFonts w:ascii="PT Astra Serif" w:hAnsi="PT Astra Serif"/>
          <w:noProof/>
          <w:sz w:val="22"/>
          <w:szCs w:val="22"/>
        </w:rPr>
        <w:t>2</w:t>
      </w:r>
      <w:r w:rsidRPr="002F0917">
        <w:rPr>
          <w:rFonts w:ascii="PT Astra Serif" w:hAnsi="PT Astra Serif"/>
          <w:noProof/>
          <w:sz w:val="22"/>
          <w:szCs w:val="22"/>
        </w:rPr>
        <w:t>.6.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BD1E10" w:rsidRPr="002F0917" w:rsidRDefault="00BD1E10" w:rsidP="00BD1E10">
      <w:pPr>
        <w:pStyle w:val="12"/>
        <w:spacing w:line="240" w:lineRule="auto"/>
        <w:ind w:firstLine="0"/>
        <w:rPr>
          <w:rFonts w:ascii="PT Astra Serif" w:hAnsi="PT Astra Serif"/>
          <w:noProof/>
          <w:sz w:val="22"/>
          <w:szCs w:val="22"/>
        </w:rPr>
      </w:pPr>
      <w:r w:rsidRPr="002F0917">
        <w:rPr>
          <w:rFonts w:ascii="PT Astra Serif" w:hAnsi="PT Astra Serif"/>
          <w:noProof/>
          <w:sz w:val="22"/>
          <w:szCs w:val="22"/>
        </w:rPr>
        <w:tab/>
        <w:t>1</w:t>
      </w:r>
      <w:r w:rsidR="00C61030" w:rsidRPr="002F0917">
        <w:rPr>
          <w:rFonts w:ascii="PT Astra Serif" w:hAnsi="PT Astra Serif"/>
          <w:noProof/>
          <w:sz w:val="22"/>
          <w:szCs w:val="22"/>
        </w:rPr>
        <w:t>2</w:t>
      </w:r>
      <w:r w:rsidRPr="002F0917">
        <w:rPr>
          <w:rFonts w:ascii="PT Astra Serif" w:hAnsi="PT Astra Serif"/>
          <w:noProof/>
          <w:sz w:val="22"/>
          <w:szCs w:val="22"/>
        </w:rPr>
        <w:t>.7. Государственный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w:t>
      </w:r>
    </w:p>
    <w:p w:rsidR="00BD1E10" w:rsidRPr="002F0917" w:rsidRDefault="00BD1E10" w:rsidP="00BD1E10">
      <w:pPr>
        <w:pStyle w:val="12"/>
        <w:spacing w:line="240" w:lineRule="auto"/>
        <w:ind w:firstLine="708"/>
        <w:rPr>
          <w:rFonts w:ascii="PT Astra Serif" w:hAnsi="PT Astra Serif"/>
          <w:noProof/>
          <w:sz w:val="22"/>
          <w:szCs w:val="22"/>
        </w:rPr>
      </w:pPr>
      <w:r w:rsidRPr="002F0917">
        <w:rPr>
          <w:rFonts w:ascii="PT Astra Serif" w:hAnsi="PT Astra Serif"/>
          <w:noProof/>
          <w:sz w:val="22"/>
          <w:szCs w:val="22"/>
        </w:rPr>
        <w:t>1</w:t>
      </w:r>
      <w:r w:rsidR="00C61030" w:rsidRPr="002F0917">
        <w:rPr>
          <w:rFonts w:ascii="PT Astra Serif" w:hAnsi="PT Astra Serif"/>
          <w:noProof/>
          <w:sz w:val="22"/>
          <w:szCs w:val="22"/>
        </w:rPr>
        <w:t>2</w:t>
      </w:r>
      <w:r w:rsidRPr="002F0917">
        <w:rPr>
          <w:rFonts w:ascii="PT Astra Serif" w:hAnsi="PT Astra Serif"/>
          <w:noProof/>
          <w:sz w:val="22"/>
          <w:szCs w:val="22"/>
        </w:rPr>
        <w:t>.</w:t>
      </w:r>
      <w:r w:rsidR="00A710FE" w:rsidRPr="002F0917">
        <w:rPr>
          <w:rFonts w:ascii="PT Astra Serif" w:hAnsi="PT Astra Serif"/>
          <w:noProof/>
          <w:sz w:val="22"/>
          <w:szCs w:val="22"/>
        </w:rPr>
        <w:t>8</w:t>
      </w:r>
      <w:r w:rsidRPr="002F0917">
        <w:rPr>
          <w:rFonts w:ascii="PT Astra Serif" w:hAnsi="PT Astra Serif"/>
          <w:noProof/>
          <w:sz w:val="22"/>
          <w:szCs w:val="22"/>
        </w:rPr>
        <w:t>.Решение об одностороннем отказе от исполнения Контракта вступает в силу и Контракт считается расторгнутым через десять дней с даты надлежащего уведомления другой стороны об одностороннем отказе от исполнения Контракта.</w:t>
      </w:r>
    </w:p>
    <w:p w:rsidR="00BD1E10" w:rsidRPr="002F0917" w:rsidRDefault="00BD1E10" w:rsidP="00BD1E10">
      <w:pPr>
        <w:pStyle w:val="12"/>
        <w:spacing w:line="240" w:lineRule="auto"/>
        <w:ind w:firstLine="708"/>
        <w:rPr>
          <w:rFonts w:ascii="PT Astra Serif" w:hAnsi="PT Astra Serif"/>
          <w:noProof/>
          <w:sz w:val="22"/>
          <w:szCs w:val="22"/>
        </w:rPr>
      </w:pPr>
      <w:r w:rsidRPr="002F0917">
        <w:rPr>
          <w:rFonts w:ascii="PT Astra Serif" w:hAnsi="PT Astra Serif"/>
          <w:noProof/>
          <w:sz w:val="22"/>
          <w:szCs w:val="22"/>
        </w:rPr>
        <w:t>1</w:t>
      </w:r>
      <w:r w:rsidR="00C61030" w:rsidRPr="002F0917">
        <w:rPr>
          <w:rFonts w:ascii="PT Astra Serif" w:hAnsi="PT Astra Serif"/>
          <w:noProof/>
          <w:sz w:val="22"/>
          <w:szCs w:val="22"/>
        </w:rPr>
        <w:t>2</w:t>
      </w:r>
      <w:r w:rsidR="00A710FE" w:rsidRPr="002F0917">
        <w:rPr>
          <w:rFonts w:ascii="PT Astra Serif" w:hAnsi="PT Astra Serif"/>
          <w:noProof/>
          <w:sz w:val="22"/>
          <w:szCs w:val="22"/>
        </w:rPr>
        <w:t>.9</w:t>
      </w:r>
      <w:r w:rsidRPr="002F0917">
        <w:rPr>
          <w:rFonts w:ascii="PT Astra Serif" w:hAnsi="PT Astra Serif"/>
          <w:noProof/>
          <w:sz w:val="22"/>
          <w:szCs w:val="22"/>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BD1E10" w:rsidRPr="002F0917" w:rsidRDefault="00BD1E10" w:rsidP="00BD1E10">
      <w:pPr>
        <w:pStyle w:val="12"/>
        <w:spacing w:line="240" w:lineRule="auto"/>
        <w:ind w:firstLine="708"/>
        <w:rPr>
          <w:rFonts w:ascii="PT Astra Serif" w:hAnsi="PT Astra Serif"/>
          <w:noProof/>
          <w:sz w:val="22"/>
          <w:szCs w:val="22"/>
        </w:rPr>
      </w:pPr>
      <w:r w:rsidRPr="002F0917">
        <w:rPr>
          <w:rFonts w:ascii="PT Astra Serif" w:hAnsi="PT Astra Serif"/>
          <w:noProof/>
          <w:sz w:val="22"/>
          <w:szCs w:val="22"/>
        </w:rPr>
        <w:t>1</w:t>
      </w:r>
      <w:r w:rsidR="00C61030" w:rsidRPr="002F0917">
        <w:rPr>
          <w:rFonts w:ascii="PT Astra Serif" w:hAnsi="PT Astra Serif"/>
          <w:noProof/>
          <w:sz w:val="22"/>
          <w:szCs w:val="22"/>
        </w:rPr>
        <w:t>2</w:t>
      </w:r>
      <w:r w:rsidRPr="002F0917">
        <w:rPr>
          <w:rFonts w:ascii="PT Astra Serif" w:hAnsi="PT Astra Serif"/>
          <w:noProof/>
          <w:sz w:val="22"/>
          <w:szCs w:val="22"/>
        </w:rPr>
        <w:t>.1</w:t>
      </w:r>
      <w:r w:rsidR="00A710FE" w:rsidRPr="002F0917">
        <w:rPr>
          <w:rFonts w:ascii="PT Astra Serif" w:hAnsi="PT Astra Serif"/>
          <w:noProof/>
          <w:sz w:val="22"/>
          <w:szCs w:val="22"/>
        </w:rPr>
        <w:t>0</w:t>
      </w:r>
      <w:r w:rsidRPr="002F0917">
        <w:rPr>
          <w:rFonts w:ascii="PT Astra Serif" w:hAnsi="PT Astra Serif"/>
          <w:noProof/>
          <w:sz w:val="22"/>
          <w:szCs w:val="22"/>
        </w:rPr>
        <w:t xml:space="preserve">. Нарушение Поставщиком срока поставки признается сторонами существенным нарушением и дает </w:t>
      </w:r>
      <w:r w:rsidR="00A710FE" w:rsidRPr="002F0917">
        <w:rPr>
          <w:rFonts w:ascii="PT Astra Serif" w:hAnsi="PT Astra Serif"/>
          <w:noProof/>
          <w:sz w:val="22"/>
          <w:szCs w:val="22"/>
        </w:rPr>
        <w:t>Г</w:t>
      </w:r>
      <w:r w:rsidRPr="002F0917">
        <w:rPr>
          <w:rFonts w:ascii="PT Astra Serif" w:hAnsi="PT Astra Serif"/>
          <w:noProof/>
          <w:sz w:val="22"/>
          <w:szCs w:val="22"/>
        </w:rPr>
        <w:t>осударствнному заказчику право потребовать расторжения Контракта</w:t>
      </w:r>
      <w:r w:rsidR="005D6647" w:rsidRPr="002F0917">
        <w:rPr>
          <w:rFonts w:ascii="PT Astra Serif" w:hAnsi="PT Astra Serif"/>
          <w:noProof/>
          <w:sz w:val="22"/>
          <w:szCs w:val="22"/>
        </w:rPr>
        <w:t xml:space="preserve"> в соответствии с действующим законодательством Российской Федерацией</w:t>
      </w:r>
      <w:r w:rsidRPr="002F0917">
        <w:rPr>
          <w:rFonts w:ascii="PT Astra Serif" w:hAnsi="PT Astra Serif"/>
          <w:noProof/>
          <w:sz w:val="22"/>
          <w:szCs w:val="22"/>
        </w:rPr>
        <w:t>.</w:t>
      </w:r>
    </w:p>
    <w:p w:rsidR="0041785E" w:rsidRPr="002F0917" w:rsidRDefault="00D674AE" w:rsidP="00BD1E10">
      <w:pPr>
        <w:pStyle w:val="12"/>
        <w:spacing w:line="240" w:lineRule="auto"/>
        <w:ind w:firstLine="708"/>
        <w:rPr>
          <w:rFonts w:ascii="PT Astra Serif" w:hAnsi="PT Astra Serif"/>
          <w:noProof/>
          <w:sz w:val="22"/>
          <w:szCs w:val="22"/>
        </w:rPr>
      </w:pPr>
      <w:r w:rsidRPr="002F0917">
        <w:rPr>
          <w:rFonts w:ascii="PT Astra Serif" w:hAnsi="PT Astra Serif"/>
          <w:noProof/>
          <w:sz w:val="22"/>
          <w:szCs w:val="22"/>
        </w:rPr>
        <w:t>12.11. В соответствии с ч. 7 ст. 95 Закона № 44-ФЗ при исполнении контракта по согласованию заказчика с поставщиком (подрядчиком, исполнителем) допускаются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rsidR="00D674AE" w:rsidRPr="002F0917" w:rsidRDefault="00D674AE" w:rsidP="00BD1E10">
      <w:pPr>
        <w:pStyle w:val="12"/>
        <w:spacing w:line="240" w:lineRule="auto"/>
        <w:ind w:firstLine="708"/>
        <w:rPr>
          <w:rFonts w:ascii="PT Astra Serif" w:hAnsi="PT Astra Serif"/>
          <w:noProof/>
          <w:sz w:val="22"/>
          <w:szCs w:val="22"/>
        </w:rPr>
      </w:pPr>
    </w:p>
    <w:p w:rsidR="00BD1E10" w:rsidRPr="002F0917" w:rsidRDefault="00BD1E10" w:rsidP="00BD1E10">
      <w:pPr>
        <w:pStyle w:val="a8"/>
        <w:jc w:val="center"/>
        <w:rPr>
          <w:rFonts w:ascii="PT Astra Serif" w:hAnsi="PT Astra Serif"/>
          <w:b/>
        </w:rPr>
      </w:pPr>
      <w:r w:rsidRPr="002F0917">
        <w:rPr>
          <w:rFonts w:ascii="PT Astra Serif" w:hAnsi="PT Astra Serif"/>
          <w:b/>
        </w:rPr>
        <w:t>1</w:t>
      </w:r>
      <w:r w:rsidR="00C61030" w:rsidRPr="002F0917">
        <w:rPr>
          <w:rFonts w:ascii="PT Astra Serif" w:hAnsi="PT Astra Serif"/>
          <w:b/>
        </w:rPr>
        <w:t>3</w:t>
      </w:r>
      <w:r w:rsidRPr="002F0917">
        <w:rPr>
          <w:rFonts w:ascii="PT Astra Serif" w:hAnsi="PT Astra Serif"/>
          <w:b/>
        </w:rPr>
        <w:t>. Порядок разрешения споров</w:t>
      </w:r>
    </w:p>
    <w:p w:rsidR="00BD1E10" w:rsidRPr="002F0917" w:rsidRDefault="00BD1E10" w:rsidP="00BD1E10">
      <w:pPr>
        <w:pStyle w:val="12"/>
        <w:spacing w:line="240" w:lineRule="auto"/>
        <w:rPr>
          <w:rFonts w:ascii="PT Astra Serif" w:hAnsi="PT Astra Serif"/>
          <w:noProof/>
          <w:sz w:val="22"/>
          <w:szCs w:val="22"/>
        </w:rPr>
      </w:pPr>
      <w:r w:rsidRPr="002F0917">
        <w:rPr>
          <w:rFonts w:ascii="PT Astra Serif" w:hAnsi="PT Astra Serif"/>
          <w:noProof/>
          <w:sz w:val="22"/>
          <w:szCs w:val="22"/>
        </w:rPr>
        <w:t>1</w:t>
      </w:r>
      <w:r w:rsidR="00C61030" w:rsidRPr="002F0917">
        <w:rPr>
          <w:rFonts w:ascii="PT Astra Serif" w:hAnsi="PT Astra Serif"/>
          <w:noProof/>
          <w:sz w:val="22"/>
          <w:szCs w:val="22"/>
        </w:rPr>
        <w:t>3</w:t>
      </w:r>
      <w:r w:rsidRPr="002F0917">
        <w:rPr>
          <w:rFonts w:ascii="PT Astra Serif" w:hAnsi="PT Astra Serif"/>
          <w:noProof/>
          <w:sz w:val="22"/>
          <w:szCs w:val="22"/>
        </w:rPr>
        <w:t>.1.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подлежат разрешению в Арбитражном суде в порядке, предусмотренном действующим законодательством.</w:t>
      </w:r>
    </w:p>
    <w:p w:rsidR="00BD1E10" w:rsidRPr="002F0917" w:rsidRDefault="00BD1E10" w:rsidP="00BD1E10">
      <w:pPr>
        <w:pStyle w:val="a8"/>
        <w:ind w:firstLine="708"/>
        <w:jc w:val="both"/>
        <w:rPr>
          <w:rFonts w:ascii="PT Astra Serif" w:hAnsi="PT Astra Serif"/>
        </w:rPr>
      </w:pPr>
      <w:r w:rsidRPr="002F0917">
        <w:rPr>
          <w:rFonts w:ascii="PT Astra Serif" w:hAnsi="PT Astra Serif"/>
          <w:noProof/>
        </w:rPr>
        <w:t>1</w:t>
      </w:r>
      <w:r w:rsidR="00C61030" w:rsidRPr="002F0917">
        <w:rPr>
          <w:rFonts w:ascii="PT Astra Serif" w:hAnsi="PT Astra Serif"/>
          <w:noProof/>
        </w:rPr>
        <w:t>3</w:t>
      </w:r>
      <w:r w:rsidRPr="002F0917">
        <w:rPr>
          <w:rFonts w:ascii="PT Astra Serif" w:hAnsi="PT Astra Serif"/>
          <w:noProof/>
        </w:rPr>
        <w:t xml:space="preserve">.2. </w:t>
      </w:r>
      <w:r w:rsidRPr="002F0917">
        <w:rPr>
          <w:rFonts w:ascii="PT Astra Serif" w:hAnsi="PT Astra Serif"/>
        </w:rPr>
        <w:t>Досудебный порядок урегулирования споров, предусматривающий направление претензии контрагенту, является обязательным.  До предъявления иска, вытекающего из Контракта, сторона, которая считает, что ее права нарушены (далее - заинтересованная сторона), обязана направить другой стороне письменную претензию.</w:t>
      </w:r>
    </w:p>
    <w:p w:rsidR="00BD1E10" w:rsidRPr="002F0917" w:rsidRDefault="00BD1E10" w:rsidP="00BD1E10">
      <w:pPr>
        <w:pStyle w:val="a8"/>
        <w:ind w:firstLine="708"/>
        <w:jc w:val="both"/>
        <w:rPr>
          <w:rFonts w:ascii="PT Astra Serif" w:hAnsi="PT Astra Serif"/>
        </w:rPr>
      </w:pPr>
      <w:r w:rsidRPr="002F0917">
        <w:rPr>
          <w:rFonts w:ascii="PT Astra Serif" w:hAnsi="PT Astra Serif"/>
        </w:rPr>
        <w:t>1</w:t>
      </w:r>
      <w:r w:rsidR="00C61030" w:rsidRPr="002F0917">
        <w:rPr>
          <w:rFonts w:ascii="PT Astra Serif" w:hAnsi="PT Astra Serif"/>
        </w:rPr>
        <w:t>3</w:t>
      </w:r>
      <w:r w:rsidRPr="002F0917">
        <w:rPr>
          <w:rFonts w:ascii="PT Astra Serif" w:hAnsi="PT Astra Serif"/>
        </w:rPr>
        <w:t>.3. 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Контракта. К претензии должны быть приложены копии документов, подтверждающих изложенные в ней обстоятельства.</w:t>
      </w:r>
    </w:p>
    <w:p w:rsidR="00BD1E10" w:rsidRPr="002F0917" w:rsidRDefault="00BD1E10" w:rsidP="00BD1E10">
      <w:pPr>
        <w:pStyle w:val="a8"/>
        <w:ind w:firstLine="708"/>
        <w:jc w:val="both"/>
        <w:rPr>
          <w:rFonts w:ascii="PT Astra Serif" w:hAnsi="PT Astra Serif"/>
        </w:rPr>
      </w:pPr>
      <w:r w:rsidRPr="002F0917">
        <w:rPr>
          <w:rFonts w:ascii="PT Astra Serif" w:hAnsi="PT Astra Serif"/>
        </w:rPr>
        <w:t>1</w:t>
      </w:r>
      <w:r w:rsidR="00C61030" w:rsidRPr="002F0917">
        <w:rPr>
          <w:rFonts w:ascii="PT Astra Serif" w:hAnsi="PT Astra Serif"/>
        </w:rPr>
        <w:t>3</w:t>
      </w:r>
      <w:r w:rsidRPr="002F0917">
        <w:rPr>
          <w:rFonts w:ascii="PT Astra Serif" w:hAnsi="PT Astra Serif"/>
        </w:rPr>
        <w:t xml:space="preserve">.4.  Сторона, которая получила претензию, обязана ее рассмотреть и направить письменный мотивированный ответ другой стороне </w:t>
      </w:r>
      <w:r w:rsidRPr="002F0917">
        <w:rPr>
          <w:rFonts w:ascii="PT Astra Serif" w:hAnsi="PT Astra Serif"/>
          <w:b/>
        </w:rPr>
        <w:t>в течение 20 (двадцати) календарных дней</w:t>
      </w:r>
      <w:r w:rsidRPr="002F0917">
        <w:rPr>
          <w:rFonts w:ascii="PT Astra Serif" w:hAnsi="PT Astra Serif"/>
        </w:rPr>
        <w:t xml:space="preserve"> с момента получения претензии.</w:t>
      </w:r>
    </w:p>
    <w:p w:rsidR="00BD1E10" w:rsidRPr="002F0917" w:rsidRDefault="00BD1E10" w:rsidP="00BD1E10">
      <w:pPr>
        <w:autoSpaceDE w:val="0"/>
        <w:autoSpaceDN w:val="0"/>
        <w:adjustRightInd w:val="0"/>
        <w:spacing w:after="0" w:line="240" w:lineRule="auto"/>
        <w:ind w:firstLine="540"/>
        <w:jc w:val="both"/>
        <w:rPr>
          <w:rFonts w:ascii="PT Astra Serif" w:hAnsi="PT Astra Serif"/>
        </w:rPr>
      </w:pPr>
      <w:r w:rsidRPr="002F0917">
        <w:rPr>
          <w:rFonts w:ascii="PT Astra Serif" w:hAnsi="PT Astra Serif"/>
        </w:rPr>
        <w:tab/>
        <w:t>1</w:t>
      </w:r>
      <w:r w:rsidR="00C61030" w:rsidRPr="002F0917">
        <w:rPr>
          <w:rFonts w:ascii="PT Astra Serif" w:hAnsi="PT Astra Serif"/>
        </w:rPr>
        <w:t>3</w:t>
      </w:r>
      <w:r w:rsidRPr="002F0917">
        <w:rPr>
          <w:rFonts w:ascii="PT Astra Serif" w:hAnsi="PT Astra Serif"/>
        </w:rPr>
        <w:t xml:space="preserve">.5.  Заинтересованная сторона вправе обратиться в суд </w:t>
      </w:r>
      <w:r w:rsidRPr="002F0917">
        <w:rPr>
          <w:rFonts w:ascii="PT Astra Serif" w:hAnsi="PT Astra Serif"/>
          <w:b/>
        </w:rPr>
        <w:t>по истечении 30 (тридцати) календарных</w:t>
      </w:r>
      <w:r w:rsidR="00874757" w:rsidRPr="002F0917">
        <w:rPr>
          <w:rFonts w:ascii="PT Astra Serif" w:hAnsi="PT Astra Serif"/>
          <w:b/>
        </w:rPr>
        <w:t xml:space="preserve"> </w:t>
      </w:r>
      <w:r w:rsidRPr="002F0917">
        <w:rPr>
          <w:rFonts w:ascii="PT Astra Serif" w:hAnsi="PT Astra Serif"/>
          <w:b/>
        </w:rPr>
        <w:t>дней</w:t>
      </w:r>
      <w:r w:rsidRPr="002F0917">
        <w:rPr>
          <w:rFonts w:ascii="PT Astra Serif" w:hAnsi="PT Astra Serif"/>
        </w:rPr>
        <w:t xml:space="preserve"> со дня направления претензии либо в случае, когда ответ на претензию от другой стороны был получен, но заинтересованная сторона по каким-либо причинам с ним не согласна.</w:t>
      </w:r>
    </w:p>
    <w:p w:rsidR="00BD1E10" w:rsidRPr="002F0917" w:rsidRDefault="00BD1E10" w:rsidP="00BD1E10">
      <w:pPr>
        <w:pStyle w:val="a8"/>
        <w:ind w:firstLine="708"/>
        <w:jc w:val="both"/>
        <w:rPr>
          <w:rFonts w:ascii="PT Astra Serif" w:hAnsi="PT Astra Serif"/>
        </w:rPr>
      </w:pPr>
    </w:p>
    <w:p w:rsidR="00BD1E10" w:rsidRPr="002F0917" w:rsidRDefault="00BD1E10" w:rsidP="00BD1E10">
      <w:pPr>
        <w:pStyle w:val="a8"/>
        <w:jc w:val="center"/>
        <w:rPr>
          <w:rFonts w:ascii="PT Astra Serif" w:hAnsi="PT Astra Serif"/>
          <w:b/>
        </w:rPr>
      </w:pPr>
      <w:r w:rsidRPr="002F0917">
        <w:rPr>
          <w:rFonts w:ascii="PT Astra Serif" w:hAnsi="PT Astra Serif"/>
          <w:b/>
        </w:rPr>
        <w:t>1</w:t>
      </w:r>
      <w:r w:rsidR="00C61030" w:rsidRPr="002F0917">
        <w:rPr>
          <w:rFonts w:ascii="PT Astra Serif" w:hAnsi="PT Astra Serif"/>
          <w:b/>
        </w:rPr>
        <w:t>4</w:t>
      </w:r>
      <w:r w:rsidRPr="002F0917">
        <w:rPr>
          <w:rFonts w:ascii="PT Astra Serif" w:hAnsi="PT Astra Serif"/>
          <w:b/>
        </w:rPr>
        <w:t>. Прочие условия</w:t>
      </w:r>
    </w:p>
    <w:p w:rsidR="001C60A3" w:rsidRPr="002F0917" w:rsidRDefault="00BD1E10" w:rsidP="001C60A3">
      <w:pPr>
        <w:pStyle w:val="12"/>
        <w:spacing w:line="240" w:lineRule="auto"/>
        <w:ind w:firstLine="708"/>
        <w:rPr>
          <w:rFonts w:ascii="PT Astra Serif" w:hAnsi="PT Astra Serif"/>
          <w:sz w:val="22"/>
          <w:szCs w:val="22"/>
        </w:rPr>
      </w:pPr>
      <w:r w:rsidRPr="002F0917">
        <w:rPr>
          <w:rFonts w:ascii="PT Astra Serif" w:hAnsi="PT Astra Serif"/>
          <w:noProof/>
          <w:sz w:val="22"/>
          <w:szCs w:val="22"/>
        </w:rPr>
        <w:t>1</w:t>
      </w:r>
      <w:r w:rsidR="00C61030" w:rsidRPr="002F0917">
        <w:rPr>
          <w:rFonts w:ascii="PT Astra Serif" w:hAnsi="PT Astra Serif"/>
          <w:noProof/>
          <w:sz w:val="22"/>
          <w:szCs w:val="22"/>
        </w:rPr>
        <w:t>4</w:t>
      </w:r>
      <w:r w:rsidRPr="002F0917">
        <w:rPr>
          <w:rFonts w:ascii="PT Astra Serif" w:hAnsi="PT Astra Serif"/>
          <w:noProof/>
          <w:sz w:val="22"/>
          <w:szCs w:val="22"/>
        </w:rPr>
        <w:t xml:space="preserve">.1. </w:t>
      </w:r>
      <w:r w:rsidR="00ED6B08" w:rsidRPr="002F0917">
        <w:rPr>
          <w:rFonts w:ascii="PT Astra Serif" w:hAnsi="PT Astra Serif"/>
          <w:b/>
          <w:noProof/>
          <w:sz w:val="22"/>
          <w:szCs w:val="22"/>
        </w:rPr>
        <w:t>Настоящий Контракт составлен в форме электронного документа, подписанного усиленными электронными подписями Сторон</w:t>
      </w:r>
      <w:r w:rsidR="00ED6B08" w:rsidRPr="002F0917">
        <w:rPr>
          <w:rFonts w:ascii="PT Astra Serif" w:hAnsi="PT Astra Serif"/>
          <w:noProof/>
          <w:sz w:val="22"/>
          <w:szCs w:val="22"/>
        </w:rPr>
        <w:t xml:space="preserve"> (в случае подписания контракта </w:t>
      </w:r>
      <w:r w:rsidR="002758CB" w:rsidRPr="002F0917">
        <w:rPr>
          <w:rFonts w:ascii="PT Astra Serif" w:hAnsi="PT Astra Serif"/>
          <w:noProof/>
          <w:sz w:val="22"/>
          <w:szCs w:val="22"/>
        </w:rPr>
        <w:br/>
      </w:r>
      <w:r w:rsidR="00ED6B08" w:rsidRPr="002F0917">
        <w:rPr>
          <w:rFonts w:ascii="PT Astra Serif" w:hAnsi="PT Astra Serif"/>
          <w:noProof/>
          <w:sz w:val="22"/>
          <w:szCs w:val="22"/>
        </w:rPr>
        <w:t>на ЕАТ «Берёзка»). Также по требованию одной из Сторон Контракт подписывается на бумажном носителе в двух экземплярах для каждой из Сторон.</w:t>
      </w:r>
    </w:p>
    <w:p w:rsidR="00BD1E10" w:rsidRPr="002F0917" w:rsidRDefault="00BD1E10" w:rsidP="001C60A3">
      <w:pPr>
        <w:pStyle w:val="12"/>
        <w:spacing w:line="240" w:lineRule="auto"/>
        <w:ind w:firstLine="708"/>
        <w:rPr>
          <w:rFonts w:ascii="PT Astra Serif" w:hAnsi="PT Astra Serif"/>
          <w:noProof/>
          <w:sz w:val="22"/>
          <w:szCs w:val="22"/>
        </w:rPr>
      </w:pPr>
      <w:r w:rsidRPr="002F0917">
        <w:rPr>
          <w:rFonts w:ascii="PT Astra Serif" w:hAnsi="PT Astra Serif"/>
          <w:noProof/>
          <w:sz w:val="22"/>
          <w:szCs w:val="22"/>
        </w:rPr>
        <w:lastRenderedPageBreak/>
        <w:t>1</w:t>
      </w:r>
      <w:r w:rsidR="00C61030" w:rsidRPr="002F0917">
        <w:rPr>
          <w:rFonts w:ascii="PT Astra Serif" w:hAnsi="PT Astra Serif"/>
          <w:noProof/>
          <w:sz w:val="22"/>
          <w:szCs w:val="22"/>
        </w:rPr>
        <w:t>4</w:t>
      </w:r>
      <w:r w:rsidRPr="002F0917">
        <w:rPr>
          <w:rFonts w:ascii="PT Astra Serif" w:hAnsi="PT Astra Serif"/>
          <w:noProof/>
          <w:sz w:val="22"/>
          <w:szCs w:val="22"/>
        </w:rPr>
        <w:t xml:space="preserve">.2. В случае изменения юридических адресов, банковских и отгрузочных реквизитов Сторона обязана сообщить об этом другой Стороне </w:t>
      </w:r>
      <w:r w:rsidRPr="002F0917">
        <w:rPr>
          <w:rFonts w:ascii="PT Astra Serif" w:hAnsi="PT Astra Serif"/>
          <w:b/>
          <w:noProof/>
          <w:sz w:val="22"/>
          <w:szCs w:val="22"/>
        </w:rPr>
        <w:t xml:space="preserve">в течение 1 (одного) рабочего дня в </w:t>
      </w:r>
      <w:r w:rsidR="002758CB" w:rsidRPr="002F0917">
        <w:rPr>
          <w:rFonts w:ascii="PT Astra Serif" w:hAnsi="PT Astra Serif"/>
          <w:b/>
          <w:noProof/>
          <w:sz w:val="22"/>
          <w:szCs w:val="22"/>
        </w:rPr>
        <w:t>п</w:t>
      </w:r>
      <w:r w:rsidRPr="002F0917">
        <w:rPr>
          <w:rFonts w:ascii="PT Astra Serif" w:hAnsi="PT Astra Serif"/>
          <w:b/>
          <w:noProof/>
          <w:sz w:val="22"/>
          <w:szCs w:val="22"/>
        </w:rPr>
        <w:t>исьменной форме</w:t>
      </w:r>
      <w:r w:rsidRPr="002F0917">
        <w:rPr>
          <w:rFonts w:ascii="PT Astra Serif" w:hAnsi="PT Astra Serif"/>
          <w:noProof/>
          <w:sz w:val="22"/>
          <w:szCs w:val="22"/>
        </w:rPr>
        <w:t xml:space="preserve">. </w:t>
      </w:r>
    </w:p>
    <w:p w:rsidR="00BD1E10" w:rsidRPr="002F0917" w:rsidRDefault="00BD1E10" w:rsidP="00BD1E10">
      <w:pPr>
        <w:pStyle w:val="12"/>
        <w:spacing w:line="240" w:lineRule="auto"/>
        <w:rPr>
          <w:rFonts w:ascii="PT Astra Serif" w:hAnsi="PT Astra Serif"/>
          <w:sz w:val="22"/>
          <w:szCs w:val="22"/>
        </w:rPr>
      </w:pPr>
      <w:r w:rsidRPr="002F0917">
        <w:rPr>
          <w:rFonts w:ascii="PT Astra Serif" w:hAnsi="PT Astra Serif"/>
          <w:sz w:val="22"/>
          <w:szCs w:val="22"/>
        </w:rPr>
        <w:t>1</w:t>
      </w:r>
      <w:r w:rsidR="00C61030" w:rsidRPr="002F0917">
        <w:rPr>
          <w:rFonts w:ascii="PT Astra Serif" w:hAnsi="PT Astra Serif"/>
          <w:sz w:val="22"/>
          <w:szCs w:val="22"/>
        </w:rPr>
        <w:t>4</w:t>
      </w:r>
      <w:r w:rsidRPr="002F0917">
        <w:rPr>
          <w:rFonts w:ascii="PT Astra Serif" w:hAnsi="PT Astra Serif"/>
          <w:sz w:val="22"/>
          <w:szCs w:val="22"/>
        </w:rPr>
        <w:t xml:space="preserve">.3.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 </w:t>
      </w:r>
    </w:p>
    <w:p w:rsidR="00BD1E10" w:rsidRPr="002F0917" w:rsidRDefault="00BD1E10" w:rsidP="00BD1E10">
      <w:pPr>
        <w:pStyle w:val="12"/>
        <w:spacing w:line="240" w:lineRule="auto"/>
        <w:rPr>
          <w:rFonts w:ascii="PT Astra Serif" w:hAnsi="PT Astra Serif"/>
          <w:sz w:val="22"/>
          <w:szCs w:val="22"/>
        </w:rPr>
      </w:pPr>
      <w:r w:rsidRPr="002F0917">
        <w:rPr>
          <w:rFonts w:ascii="PT Astra Serif" w:hAnsi="PT Astra Serif"/>
          <w:sz w:val="22"/>
          <w:szCs w:val="22"/>
        </w:rPr>
        <w:t>1</w:t>
      </w:r>
      <w:r w:rsidR="00C61030" w:rsidRPr="002F0917">
        <w:rPr>
          <w:rFonts w:ascii="PT Astra Serif" w:hAnsi="PT Astra Serif"/>
          <w:sz w:val="22"/>
          <w:szCs w:val="22"/>
        </w:rPr>
        <w:t>4</w:t>
      </w:r>
      <w:r w:rsidRPr="002F0917">
        <w:rPr>
          <w:rFonts w:ascii="PT Astra Serif" w:hAnsi="PT Astra Serif"/>
          <w:sz w:val="22"/>
          <w:szCs w:val="22"/>
        </w:rPr>
        <w:t>.</w:t>
      </w:r>
      <w:r w:rsidR="00C61030" w:rsidRPr="002F0917">
        <w:rPr>
          <w:rFonts w:ascii="PT Astra Serif" w:hAnsi="PT Astra Serif"/>
          <w:sz w:val="22"/>
          <w:szCs w:val="22"/>
        </w:rPr>
        <w:t>4</w:t>
      </w:r>
      <w:r w:rsidRPr="002F0917">
        <w:rPr>
          <w:rFonts w:ascii="PT Astra Serif" w:hAnsi="PT Astra Serif"/>
          <w:sz w:val="22"/>
          <w:szCs w:val="22"/>
        </w:rPr>
        <w:t>. Во всем остальном, что не предусмотрено Контрактом, Стороны руководствуются действующим законодательством Российской Федерации.</w:t>
      </w:r>
    </w:p>
    <w:p w:rsidR="00BD1E10" w:rsidRPr="002F0917" w:rsidRDefault="00BD1E10" w:rsidP="00BD1E10">
      <w:pPr>
        <w:pStyle w:val="12"/>
        <w:spacing w:line="240" w:lineRule="auto"/>
        <w:rPr>
          <w:rFonts w:ascii="PT Astra Serif" w:hAnsi="PT Astra Serif"/>
          <w:sz w:val="22"/>
          <w:szCs w:val="22"/>
        </w:rPr>
      </w:pPr>
      <w:r w:rsidRPr="002F0917">
        <w:rPr>
          <w:rFonts w:ascii="PT Astra Serif" w:hAnsi="PT Astra Serif"/>
          <w:sz w:val="22"/>
          <w:szCs w:val="22"/>
        </w:rPr>
        <w:t>1</w:t>
      </w:r>
      <w:r w:rsidR="00C61030" w:rsidRPr="002F0917">
        <w:rPr>
          <w:rFonts w:ascii="PT Astra Serif" w:hAnsi="PT Astra Serif"/>
          <w:sz w:val="22"/>
          <w:szCs w:val="22"/>
        </w:rPr>
        <w:t>4</w:t>
      </w:r>
      <w:r w:rsidRPr="002F0917">
        <w:rPr>
          <w:rFonts w:ascii="PT Astra Serif" w:hAnsi="PT Astra Serif"/>
          <w:sz w:val="22"/>
          <w:szCs w:val="22"/>
        </w:rPr>
        <w:t>.</w:t>
      </w:r>
      <w:r w:rsidR="00C61030" w:rsidRPr="002F0917">
        <w:rPr>
          <w:rFonts w:ascii="PT Astra Serif" w:hAnsi="PT Astra Serif"/>
          <w:sz w:val="22"/>
          <w:szCs w:val="22"/>
        </w:rPr>
        <w:t>5</w:t>
      </w:r>
      <w:r w:rsidRPr="002F0917">
        <w:rPr>
          <w:rFonts w:ascii="PT Astra Serif" w:hAnsi="PT Astra Serif"/>
          <w:sz w:val="22"/>
          <w:szCs w:val="22"/>
        </w:rPr>
        <w:t>. Заявления, уведомления, извещения, требования или иные юридически значимые сообщения, с которыми закон или Контракт связывают наступление гражданско-правовых последствий для другой стороны, должны направляться только одним из следующих способов (за исключением сообщений (документов), для которых законом либо Контрактом предусмотрен специальный способ направления):</w:t>
      </w:r>
    </w:p>
    <w:p w:rsidR="00BD1E10" w:rsidRPr="002F0917" w:rsidRDefault="00BD1E10" w:rsidP="00BD1E10">
      <w:pPr>
        <w:pStyle w:val="12"/>
        <w:spacing w:line="240" w:lineRule="auto"/>
        <w:rPr>
          <w:rFonts w:ascii="PT Astra Serif" w:hAnsi="PT Astra Serif"/>
          <w:sz w:val="22"/>
          <w:szCs w:val="22"/>
        </w:rPr>
      </w:pPr>
      <w:r w:rsidRPr="002F0917">
        <w:rPr>
          <w:rFonts w:ascii="PT Astra Serif" w:hAnsi="PT Astra Serif"/>
          <w:sz w:val="22"/>
          <w:szCs w:val="22"/>
        </w:rPr>
        <w:t>- с нарочным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rsidR="00BD1E10" w:rsidRPr="002F0917" w:rsidRDefault="00BD1E10" w:rsidP="00BD1E10">
      <w:pPr>
        <w:pStyle w:val="12"/>
        <w:spacing w:line="240" w:lineRule="auto"/>
        <w:rPr>
          <w:rFonts w:ascii="PT Astra Serif" w:hAnsi="PT Astra Serif"/>
          <w:sz w:val="22"/>
          <w:szCs w:val="22"/>
        </w:rPr>
      </w:pPr>
      <w:r w:rsidRPr="002F0917">
        <w:rPr>
          <w:rFonts w:ascii="PT Astra Serif" w:hAnsi="PT Astra Serif"/>
          <w:sz w:val="22"/>
          <w:szCs w:val="22"/>
        </w:rPr>
        <w:t>- заказным письмом с уведомлением о вручении;</w:t>
      </w:r>
    </w:p>
    <w:p w:rsidR="00BD1E10" w:rsidRPr="002F0917" w:rsidRDefault="002F0917" w:rsidP="002F0917">
      <w:pPr>
        <w:pStyle w:val="12"/>
        <w:spacing w:line="240" w:lineRule="auto"/>
        <w:rPr>
          <w:rFonts w:ascii="PT Astra Serif" w:hAnsi="PT Astra Serif"/>
          <w:sz w:val="22"/>
          <w:szCs w:val="22"/>
        </w:rPr>
      </w:pPr>
      <w:r>
        <w:rPr>
          <w:rFonts w:ascii="PT Astra Serif" w:hAnsi="PT Astra Serif"/>
          <w:sz w:val="22"/>
          <w:szCs w:val="22"/>
        </w:rPr>
        <w:t>- по электронной почте</w:t>
      </w:r>
      <w:r w:rsidR="00BD1E10" w:rsidRPr="002F0917">
        <w:rPr>
          <w:rFonts w:ascii="PT Astra Serif" w:hAnsi="PT Astra Serif"/>
          <w:sz w:val="22"/>
          <w:szCs w:val="22"/>
        </w:rPr>
        <w:t>.</w:t>
      </w:r>
    </w:p>
    <w:p w:rsidR="00BD1E10" w:rsidRPr="002F0917" w:rsidRDefault="00BD1E10" w:rsidP="00BD1E10">
      <w:pPr>
        <w:pStyle w:val="12"/>
        <w:spacing w:line="240" w:lineRule="auto"/>
        <w:rPr>
          <w:rFonts w:ascii="PT Astra Serif" w:hAnsi="PT Astra Serif"/>
          <w:sz w:val="22"/>
          <w:szCs w:val="22"/>
        </w:rPr>
      </w:pPr>
      <w:r w:rsidRPr="002F0917">
        <w:rPr>
          <w:rFonts w:ascii="PT Astra Serif" w:hAnsi="PT Astra Serif"/>
          <w:sz w:val="22"/>
          <w:szCs w:val="22"/>
        </w:rPr>
        <w:t>1</w:t>
      </w:r>
      <w:r w:rsidR="00C61030" w:rsidRPr="002F0917">
        <w:rPr>
          <w:rFonts w:ascii="PT Astra Serif" w:hAnsi="PT Astra Serif"/>
          <w:sz w:val="22"/>
          <w:szCs w:val="22"/>
        </w:rPr>
        <w:t>4</w:t>
      </w:r>
      <w:r w:rsidRPr="002F0917">
        <w:rPr>
          <w:rFonts w:ascii="PT Astra Serif" w:hAnsi="PT Astra Serif"/>
          <w:sz w:val="22"/>
          <w:szCs w:val="22"/>
        </w:rPr>
        <w:t>.</w:t>
      </w:r>
      <w:r w:rsidR="00C61030" w:rsidRPr="002F0917">
        <w:rPr>
          <w:rFonts w:ascii="PT Astra Serif" w:hAnsi="PT Astra Serif"/>
          <w:sz w:val="22"/>
          <w:szCs w:val="22"/>
        </w:rPr>
        <w:t>6</w:t>
      </w:r>
      <w:r w:rsidRPr="002F0917">
        <w:rPr>
          <w:rFonts w:ascii="PT Astra Serif" w:hAnsi="PT Astra Serif"/>
          <w:sz w:val="22"/>
          <w:szCs w:val="22"/>
        </w:rPr>
        <w:t>. Юридически значимые сообщения направляются исключительно предусмотренными Контрактом способами. Направление сообщения иным способом не может считаться надлежащим.</w:t>
      </w:r>
    </w:p>
    <w:p w:rsidR="00BD1E10" w:rsidRPr="002F0917" w:rsidRDefault="00BD1E10" w:rsidP="00BD1E10">
      <w:pPr>
        <w:pStyle w:val="12"/>
        <w:spacing w:line="240" w:lineRule="auto"/>
        <w:rPr>
          <w:rFonts w:ascii="PT Astra Serif" w:hAnsi="PT Astra Serif"/>
          <w:sz w:val="22"/>
          <w:szCs w:val="22"/>
        </w:rPr>
      </w:pPr>
      <w:r w:rsidRPr="002F0917">
        <w:rPr>
          <w:rFonts w:ascii="PT Astra Serif" w:hAnsi="PT Astra Serif"/>
          <w:sz w:val="22"/>
          <w:szCs w:val="22"/>
        </w:rPr>
        <w:t>1</w:t>
      </w:r>
      <w:r w:rsidR="00C61030" w:rsidRPr="002F0917">
        <w:rPr>
          <w:rFonts w:ascii="PT Astra Serif" w:hAnsi="PT Astra Serif"/>
          <w:sz w:val="22"/>
          <w:szCs w:val="22"/>
        </w:rPr>
        <w:t>4</w:t>
      </w:r>
      <w:r w:rsidRPr="002F0917">
        <w:rPr>
          <w:rFonts w:ascii="PT Astra Serif" w:hAnsi="PT Astra Serif"/>
          <w:sz w:val="22"/>
          <w:szCs w:val="22"/>
        </w:rPr>
        <w:t>.</w:t>
      </w:r>
      <w:r w:rsidR="00C61030" w:rsidRPr="002F0917">
        <w:rPr>
          <w:rFonts w:ascii="PT Astra Serif" w:hAnsi="PT Astra Serif"/>
          <w:sz w:val="22"/>
          <w:szCs w:val="22"/>
        </w:rPr>
        <w:t>7</w:t>
      </w:r>
      <w:r w:rsidRPr="002F0917">
        <w:rPr>
          <w:rFonts w:ascii="PT Astra Serif" w:hAnsi="PT Astra Serif"/>
          <w:sz w:val="22"/>
          <w:szCs w:val="22"/>
        </w:rPr>
        <w:t xml:space="preserve">.  Все юридически значимые сообщения должны направляться исключительно по почтовому адресу, который указан </w:t>
      </w:r>
      <w:r w:rsidRPr="002F0917">
        <w:rPr>
          <w:rFonts w:ascii="PT Astra Serif" w:hAnsi="PT Astra Serif"/>
          <w:b/>
          <w:sz w:val="22"/>
          <w:szCs w:val="22"/>
        </w:rPr>
        <w:t xml:space="preserve">в разделе Контракта </w:t>
      </w:r>
      <w:r w:rsidR="00B26B76" w:rsidRPr="002F0917">
        <w:rPr>
          <w:rFonts w:ascii="PT Astra Serif" w:hAnsi="PT Astra Serif"/>
          <w:b/>
          <w:sz w:val="22"/>
          <w:szCs w:val="22"/>
        </w:rPr>
        <w:t>«</w:t>
      </w:r>
      <w:r w:rsidR="007469B1" w:rsidRPr="002F0917">
        <w:rPr>
          <w:rFonts w:ascii="PT Astra Serif" w:hAnsi="PT Astra Serif"/>
          <w:b/>
          <w:sz w:val="22"/>
          <w:szCs w:val="22"/>
        </w:rPr>
        <w:t>Юридические адреса, банковские реквизиты и подписи Сторон</w:t>
      </w:r>
      <w:r w:rsidR="00B26B76" w:rsidRPr="002F0917">
        <w:rPr>
          <w:rFonts w:ascii="PT Astra Serif" w:hAnsi="PT Astra Serif"/>
          <w:b/>
          <w:sz w:val="22"/>
          <w:szCs w:val="22"/>
        </w:rPr>
        <w:t>»</w:t>
      </w:r>
      <w:r w:rsidRPr="002F0917">
        <w:rPr>
          <w:rFonts w:ascii="PT Astra Serif" w:hAnsi="PT Astra Serif"/>
          <w:b/>
          <w:sz w:val="22"/>
          <w:szCs w:val="22"/>
        </w:rPr>
        <w:t>.</w:t>
      </w:r>
      <w:r w:rsidRPr="002F0917">
        <w:rPr>
          <w:rFonts w:ascii="PT Astra Serif" w:hAnsi="PT Astra Serif"/>
          <w:sz w:val="22"/>
          <w:szCs w:val="22"/>
        </w:rPr>
        <w:t xml:space="preserve"> Направление сообщения по другим адресам не может считаться надлежащим.</w:t>
      </w:r>
    </w:p>
    <w:p w:rsidR="00BD1E10" w:rsidRPr="002F0917" w:rsidRDefault="00BD1E10" w:rsidP="00BD1E10">
      <w:pPr>
        <w:pStyle w:val="12"/>
        <w:spacing w:line="240" w:lineRule="auto"/>
        <w:rPr>
          <w:rFonts w:ascii="PT Astra Serif" w:hAnsi="PT Astra Serif"/>
          <w:sz w:val="22"/>
          <w:szCs w:val="22"/>
        </w:rPr>
      </w:pPr>
      <w:r w:rsidRPr="002F0917">
        <w:rPr>
          <w:rFonts w:ascii="PT Astra Serif" w:hAnsi="PT Astra Serif"/>
          <w:sz w:val="22"/>
          <w:szCs w:val="22"/>
        </w:rPr>
        <w:t>1</w:t>
      </w:r>
      <w:r w:rsidR="00C61030" w:rsidRPr="002F0917">
        <w:rPr>
          <w:rFonts w:ascii="PT Astra Serif" w:hAnsi="PT Astra Serif"/>
          <w:sz w:val="22"/>
          <w:szCs w:val="22"/>
        </w:rPr>
        <w:t>4</w:t>
      </w:r>
      <w:r w:rsidRPr="002F0917">
        <w:rPr>
          <w:rFonts w:ascii="PT Astra Serif" w:hAnsi="PT Astra Serif"/>
          <w:sz w:val="22"/>
          <w:szCs w:val="22"/>
        </w:rPr>
        <w:t>.</w:t>
      </w:r>
      <w:r w:rsidR="00C61030" w:rsidRPr="002F0917">
        <w:rPr>
          <w:rFonts w:ascii="PT Astra Serif" w:hAnsi="PT Astra Serif"/>
          <w:sz w:val="22"/>
          <w:szCs w:val="22"/>
        </w:rPr>
        <w:t>8</w:t>
      </w:r>
      <w:r w:rsidRPr="002F0917">
        <w:rPr>
          <w:rFonts w:ascii="PT Astra Serif" w:hAnsi="PT Astra Serif"/>
          <w:sz w:val="22"/>
          <w:szCs w:val="22"/>
        </w:rPr>
        <w:t xml:space="preserve">.  Если иное не предусмотрено законом, все юридически значимые сообщения по Контракту влекут для получающей их стороны наступление гражданско-правовых последствий с момента доставки соответствующего сообщения ей или ее представителю. </w:t>
      </w:r>
    </w:p>
    <w:p w:rsidR="00BD1E10" w:rsidRPr="002F0917" w:rsidRDefault="00BD1E10" w:rsidP="00BD1E10">
      <w:pPr>
        <w:pStyle w:val="12"/>
        <w:spacing w:line="240" w:lineRule="auto"/>
        <w:rPr>
          <w:rFonts w:ascii="PT Astra Serif" w:hAnsi="PT Astra Serif"/>
          <w:sz w:val="22"/>
          <w:szCs w:val="22"/>
        </w:rPr>
      </w:pPr>
      <w:r w:rsidRPr="002F0917">
        <w:rPr>
          <w:rFonts w:ascii="PT Astra Serif" w:hAnsi="PT Astra Serif"/>
          <w:sz w:val="22"/>
          <w:szCs w:val="22"/>
        </w:rPr>
        <w:t>1</w:t>
      </w:r>
      <w:r w:rsidR="00C61030" w:rsidRPr="002F0917">
        <w:rPr>
          <w:rFonts w:ascii="PT Astra Serif" w:hAnsi="PT Astra Serif"/>
          <w:sz w:val="22"/>
          <w:szCs w:val="22"/>
        </w:rPr>
        <w:t>4</w:t>
      </w:r>
      <w:r w:rsidRPr="002F0917">
        <w:rPr>
          <w:rFonts w:ascii="PT Astra Serif" w:hAnsi="PT Astra Serif"/>
          <w:sz w:val="22"/>
          <w:szCs w:val="22"/>
        </w:rPr>
        <w:t>.</w:t>
      </w:r>
      <w:r w:rsidR="00C61030" w:rsidRPr="002F0917">
        <w:rPr>
          <w:rFonts w:ascii="PT Astra Serif" w:hAnsi="PT Astra Serif"/>
          <w:sz w:val="22"/>
          <w:szCs w:val="22"/>
        </w:rPr>
        <w:t>9</w:t>
      </w:r>
      <w:r w:rsidRPr="002F0917">
        <w:rPr>
          <w:rFonts w:ascii="PT Astra Serif" w:hAnsi="PT Astra Serif"/>
          <w:sz w:val="22"/>
          <w:szCs w:val="22"/>
        </w:rPr>
        <w:t>. Сообщение считается доставленным и в тех случаях, когда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BD1E10" w:rsidRPr="002F0917" w:rsidRDefault="00BD1E10" w:rsidP="00BD1E10">
      <w:pPr>
        <w:spacing w:after="0" w:line="240" w:lineRule="auto"/>
        <w:ind w:firstLine="709"/>
        <w:jc w:val="both"/>
        <w:rPr>
          <w:rFonts w:ascii="PT Astra Serif" w:hAnsi="PT Astra Serif"/>
          <w:lang w:eastAsia="ru-RU"/>
        </w:rPr>
      </w:pPr>
      <w:r w:rsidRPr="002F0917">
        <w:rPr>
          <w:rFonts w:ascii="PT Astra Serif" w:hAnsi="PT Astra Serif"/>
          <w:lang w:eastAsia="ru-RU"/>
        </w:rPr>
        <w:t>1</w:t>
      </w:r>
      <w:r w:rsidR="00C61030" w:rsidRPr="002F0917">
        <w:rPr>
          <w:rFonts w:ascii="PT Astra Serif" w:hAnsi="PT Astra Serif"/>
          <w:lang w:eastAsia="ru-RU"/>
        </w:rPr>
        <w:t>4</w:t>
      </w:r>
      <w:r w:rsidRPr="002F0917">
        <w:rPr>
          <w:rFonts w:ascii="PT Astra Serif" w:hAnsi="PT Astra Serif"/>
          <w:lang w:eastAsia="ru-RU"/>
        </w:rPr>
        <w:t>.1</w:t>
      </w:r>
      <w:r w:rsidR="00C61030" w:rsidRPr="002F0917">
        <w:rPr>
          <w:rFonts w:ascii="PT Astra Serif" w:hAnsi="PT Astra Serif"/>
          <w:lang w:eastAsia="ru-RU"/>
        </w:rPr>
        <w:t>0</w:t>
      </w:r>
      <w:r w:rsidRPr="002F0917">
        <w:rPr>
          <w:rFonts w:ascii="PT Astra Serif" w:hAnsi="PT Astra Serif"/>
          <w:lang w:eastAsia="ru-RU"/>
        </w:rPr>
        <w:t xml:space="preserve">. По факту исполнения взаимных обязательств по Контракту Стороны могут составить </w:t>
      </w:r>
      <w:r w:rsidR="00ED6B08" w:rsidRPr="002F0917">
        <w:rPr>
          <w:rFonts w:ascii="PT Astra Serif" w:hAnsi="PT Astra Serif"/>
          <w:lang w:eastAsia="ru-RU"/>
        </w:rPr>
        <w:br/>
      </w:r>
      <w:r w:rsidRPr="002F0917">
        <w:rPr>
          <w:rFonts w:ascii="PT Astra Serif" w:hAnsi="PT Astra Serif"/>
          <w:lang w:eastAsia="ru-RU"/>
        </w:rPr>
        <w:t>акт сверки взаиморасчетов в произвольной форме, который подписывается уполномоченными представителями Сторон.</w:t>
      </w:r>
    </w:p>
    <w:p w:rsidR="00BD1E10" w:rsidRPr="002F0917" w:rsidRDefault="00BD1E10" w:rsidP="00BD1E10">
      <w:pPr>
        <w:pStyle w:val="12"/>
        <w:spacing w:line="240" w:lineRule="auto"/>
        <w:rPr>
          <w:rFonts w:ascii="PT Astra Serif" w:hAnsi="PT Astra Serif"/>
          <w:sz w:val="22"/>
          <w:szCs w:val="22"/>
        </w:rPr>
      </w:pPr>
      <w:r w:rsidRPr="002F0917">
        <w:rPr>
          <w:rFonts w:ascii="PT Astra Serif" w:hAnsi="PT Astra Serif"/>
          <w:sz w:val="22"/>
          <w:szCs w:val="22"/>
        </w:rPr>
        <w:t>1</w:t>
      </w:r>
      <w:r w:rsidR="00C61030" w:rsidRPr="002F0917">
        <w:rPr>
          <w:rFonts w:ascii="PT Astra Serif" w:hAnsi="PT Astra Serif"/>
          <w:sz w:val="22"/>
          <w:szCs w:val="22"/>
        </w:rPr>
        <w:t>4</w:t>
      </w:r>
      <w:r w:rsidRPr="002F0917">
        <w:rPr>
          <w:rFonts w:ascii="PT Astra Serif" w:hAnsi="PT Astra Serif"/>
          <w:sz w:val="22"/>
          <w:szCs w:val="22"/>
        </w:rPr>
        <w:t>.1</w:t>
      </w:r>
      <w:r w:rsidR="00C61030" w:rsidRPr="002F0917">
        <w:rPr>
          <w:rFonts w:ascii="PT Astra Serif" w:hAnsi="PT Astra Serif"/>
          <w:sz w:val="22"/>
          <w:szCs w:val="22"/>
        </w:rPr>
        <w:t>1</w:t>
      </w:r>
      <w:r w:rsidRPr="002F0917">
        <w:rPr>
          <w:rFonts w:ascii="PT Astra Serif" w:hAnsi="PT Astra Serif"/>
          <w:sz w:val="22"/>
          <w:szCs w:val="22"/>
        </w:rPr>
        <w:t>. Приложения к Контракту, являющиеся его неотъемлемыми частями:</w:t>
      </w:r>
      <w:r w:rsidRPr="002F0917">
        <w:rPr>
          <w:rFonts w:ascii="PT Astra Serif" w:hAnsi="PT Astra Serif"/>
          <w:sz w:val="22"/>
          <w:szCs w:val="22"/>
        </w:rPr>
        <w:tab/>
      </w:r>
    </w:p>
    <w:p w:rsidR="00BD1E10" w:rsidRPr="002F0917" w:rsidRDefault="00BD1E10" w:rsidP="00BD1E10">
      <w:pPr>
        <w:pStyle w:val="12"/>
        <w:spacing w:line="240" w:lineRule="auto"/>
        <w:rPr>
          <w:rFonts w:ascii="PT Astra Serif" w:hAnsi="PT Astra Serif"/>
          <w:sz w:val="22"/>
          <w:szCs w:val="22"/>
        </w:rPr>
      </w:pPr>
      <w:r w:rsidRPr="002F0917">
        <w:rPr>
          <w:rFonts w:ascii="PT Astra Serif" w:hAnsi="PT Astra Serif"/>
          <w:sz w:val="22"/>
          <w:szCs w:val="22"/>
        </w:rPr>
        <w:t>- Приложение № 1 Спецификация;</w:t>
      </w:r>
    </w:p>
    <w:p w:rsidR="00BD1E10" w:rsidRPr="002F0917" w:rsidRDefault="00BD1E10" w:rsidP="00BD1E10">
      <w:pPr>
        <w:pStyle w:val="12"/>
        <w:spacing w:line="240" w:lineRule="auto"/>
        <w:rPr>
          <w:rFonts w:ascii="PT Astra Serif" w:hAnsi="PT Astra Serif"/>
          <w:sz w:val="22"/>
          <w:szCs w:val="22"/>
        </w:rPr>
      </w:pPr>
      <w:r w:rsidRPr="002F0917">
        <w:rPr>
          <w:rFonts w:ascii="PT Astra Serif" w:hAnsi="PT Astra Serif"/>
          <w:sz w:val="22"/>
          <w:szCs w:val="22"/>
        </w:rPr>
        <w:t>- Приложение № 2 Техническ</w:t>
      </w:r>
      <w:r w:rsidR="002F0917" w:rsidRPr="002F0917">
        <w:rPr>
          <w:rFonts w:ascii="PT Astra Serif" w:hAnsi="PT Astra Serif"/>
          <w:sz w:val="22"/>
          <w:szCs w:val="22"/>
        </w:rPr>
        <w:t>о</w:t>
      </w:r>
      <w:r w:rsidRPr="002F0917">
        <w:rPr>
          <w:rFonts w:ascii="PT Astra Serif" w:hAnsi="PT Astra Serif"/>
          <w:sz w:val="22"/>
          <w:szCs w:val="22"/>
        </w:rPr>
        <w:t xml:space="preserve">е </w:t>
      </w:r>
      <w:r w:rsidR="002F0917" w:rsidRPr="002F0917">
        <w:rPr>
          <w:rFonts w:ascii="PT Astra Serif" w:hAnsi="PT Astra Serif"/>
          <w:sz w:val="22"/>
          <w:szCs w:val="22"/>
        </w:rPr>
        <w:t>задание</w:t>
      </w:r>
      <w:r w:rsidRPr="002F0917">
        <w:rPr>
          <w:rFonts w:ascii="PT Astra Serif" w:hAnsi="PT Astra Serif"/>
          <w:sz w:val="22"/>
          <w:szCs w:val="22"/>
        </w:rPr>
        <w:t>;</w:t>
      </w:r>
    </w:p>
    <w:p w:rsidR="00BD1E10" w:rsidRPr="002F0917" w:rsidRDefault="00BD1E10" w:rsidP="00BD1E10">
      <w:pPr>
        <w:pStyle w:val="12"/>
        <w:spacing w:line="240" w:lineRule="auto"/>
        <w:rPr>
          <w:rFonts w:ascii="PT Astra Serif" w:hAnsi="PT Astra Serif"/>
          <w:sz w:val="22"/>
          <w:szCs w:val="22"/>
        </w:rPr>
      </w:pPr>
      <w:r w:rsidRPr="002F0917">
        <w:rPr>
          <w:rFonts w:ascii="PT Astra Serif" w:hAnsi="PT Astra Serif"/>
          <w:sz w:val="22"/>
          <w:szCs w:val="22"/>
        </w:rPr>
        <w:t>- Приложение № 3 (форма) акта приема передачи товара.</w:t>
      </w:r>
    </w:p>
    <w:p w:rsidR="00BD1E10" w:rsidRPr="002F0917" w:rsidRDefault="00BD1E10" w:rsidP="00BD1E10">
      <w:pPr>
        <w:pStyle w:val="12"/>
        <w:spacing w:line="240" w:lineRule="auto"/>
        <w:rPr>
          <w:rFonts w:ascii="PT Astra Serif" w:hAnsi="PT Astra Serif"/>
          <w:noProof/>
          <w:sz w:val="22"/>
          <w:szCs w:val="22"/>
        </w:rPr>
      </w:pPr>
    </w:p>
    <w:p w:rsidR="00BD1E10" w:rsidRPr="002F0917" w:rsidRDefault="00BD1E10" w:rsidP="00BD1E10">
      <w:pPr>
        <w:spacing w:after="0" w:line="240" w:lineRule="auto"/>
        <w:jc w:val="center"/>
        <w:rPr>
          <w:rFonts w:ascii="PT Astra Serif" w:hAnsi="PT Astra Serif"/>
          <w:b/>
        </w:rPr>
      </w:pPr>
      <w:r w:rsidRPr="002F0917">
        <w:rPr>
          <w:rFonts w:ascii="PT Astra Serif" w:hAnsi="PT Astra Serif"/>
          <w:b/>
        </w:rPr>
        <w:t>1</w:t>
      </w:r>
      <w:r w:rsidR="00C61030" w:rsidRPr="002F0917">
        <w:rPr>
          <w:rFonts w:ascii="PT Astra Serif" w:hAnsi="PT Astra Serif"/>
          <w:b/>
        </w:rPr>
        <w:t>5</w:t>
      </w:r>
      <w:r w:rsidRPr="002F0917">
        <w:rPr>
          <w:rFonts w:ascii="PT Astra Serif" w:hAnsi="PT Astra Serif"/>
          <w:b/>
        </w:rPr>
        <w:t>. Срок действия Контракта</w:t>
      </w:r>
    </w:p>
    <w:p w:rsidR="00BD1E10" w:rsidRPr="002F0917" w:rsidRDefault="00BD1E10" w:rsidP="00BD1E10">
      <w:pPr>
        <w:pStyle w:val="12"/>
        <w:spacing w:line="240" w:lineRule="auto"/>
        <w:rPr>
          <w:rFonts w:ascii="PT Astra Serif" w:hAnsi="PT Astra Serif"/>
          <w:noProof/>
          <w:sz w:val="22"/>
          <w:szCs w:val="22"/>
        </w:rPr>
      </w:pPr>
      <w:r w:rsidRPr="002F0917">
        <w:rPr>
          <w:rFonts w:ascii="PT Astra Serif" w:hAnsi="PT Astra Serif"/>
          <w:noProof/>
          <w:sz w:val="22"/>
          <w:szCs w:val="22"/>
        </w:rPr>
        <w:t xml:space="preserve">Контракт вступает в силу </w:t>
      </w:r>
      <w:r w:rsidRPr="002F0917">
        <w:rPr>
          <w:rFonts w:ascii="PT Astra Serif" w:hAnsi="PT Astra Serif"/>
          <w:b/>
          <w:noProof/>
          <w:sz w:val="22"/>
          <w:szCs w:val="22"/>
        </w:rPr>
        <w:t>с момента его подписания</w:t>
      </w:r>
      <w:r w:rsidRPr="002F0917">
        <w:rPr>
          <w:rFonts w:ascii="PT Astra Serif" w:hAnsi="PT Astra Serif"/>
          <w:noProof/>
          <w:sz w:val="22"/>
          <w:szCs w:val="22"/>
        </w:rPr>
        <w:t xml:space="preserve"> уполномоченными представителями Сторон и действует </w:t>
      </w:r>
      <w:r w:rsidR="00833FC5" w:rsidRPr="002F0917">
        <w:rPr>
          <w:rFonts w:ascii="PT Astra Serif" w:hAnsi="PT Astra Serif"/>
          <w:b/>
          <w:sz w:val="22"/>
          <w:szCs w:val="22"/>
        </w:rPr>
        <w:t xml:space="preserve">по </w:t>
      </w:r>
      <w:r w:rsidR="002F0917" w:rsidRPr="002F0917">
        <w:rPr>
          <w:rFonts w:ascii="PT Astra Serif" w:hAnsi="PT Astra Serif"/>
          <w:b/>
          <w:sz w:val="22"/>
          <w:szCs w:val="22"/>
        </w:rPr>
        <w:t>27</w:t>
      </w:r>
      <w:r w:rsidR="00833FC5" w:rsidRPr="002F0917">
        <w:rPr>
          <w:rFonts w:ascii="PT Astra Serif" w:hAnsi="PT Astra Serif"/>
          <w:b/>
          <w:sz w:val="22"/>
          <w:szCs w:val="22"/>
        </w:rPr>
        <w:t>.</w:t>
      </w:r>
      <w:r w:rsidR="002F0917" w:rsidRPr="002F0917">
        <w:rPr>
          <w:rFonts w:ascii="PT Astra Serif" w:hAnsi="PT Astra Serif"/>
          <w:b/>
          <w:sz w:val="22"/>
          <w:szCs w:val="22"/>
        </w:rPr>
        <w:t>11</w:t>
      </w:r>
      <w:r w:rsidR="00AF68EE" w:rsidRPr="002F0917">
        <w:rPr>
          <w:rFonts w:ascii="PT Astra Serif" w:hAnsi="PT Astra Serif"/>
          <w:b/>
          <w:sz w:val="22"/>
          <w:szCs w:val="22"/>
        </w:rPr>
        <w:t>.202</w:t>
      </w:r>
      <w:r w:rsidR="002F0917" w:rsidRPr="002F0917">
        <w:rPr>
          <w:rFonts w:ascii="PT Astra Serif" w:hAnsi="PT Astra Serif"/>
          <w:b/>
          <w:sz w:val="22"/>
          <w:szCs w:val="22"/>
        </w:rPr>
        <w:t>6</w:t>
      </w:r>
      <w:r w:rsidR="00AF68EE" w:rsidRPr="002F0917">
        <w:rPr>
          <w:rFonts w:ascii="PT Astra Serif" w:hAnsi="PT Astra Serif"/>
          <w:b/>
          <w:sz w:val="22"/>
          <w:szCs w:val="22"/>
        </w:rPr>
        <w:t xml:space="preserve"> </w:t>
      </w:r>
      <w:r w:rsidR="00F03D48" w:rsidRPr="002F0917">
        <w:rPr>
          <w:rFonts w:ascii="PT Astra Serif" w:hAnsi="PT Astra Serif"/>
          <w:b/>
          <w:sz w:val="22"/>
          <w:szCs w:val="22"/>
        </w:rPr>
        <w:t>г.</w:t>
      </w:r>
      <w:r w:rsidRPr="002F0917">
        <w:rPr>
          <w:rFonts w:ascii="PT Astra Serif" w:hAnsi="PT Astra Serif"/>
          <w:noProof/>
          <w:sz w:val="22"/>
          <w:szCs w:val="22"/>
        </w:rPr>
        <w:t xml:space="preserve">, </w:t>
      </w:r>
      <w:r w:rsidRPr="002F0917">
        <w:rPr>
          <w:rFonts w:ascii="PT Astra Serif" w:hAnsi="PT Astra Serif"/>
          <w:sz w:val="22"/>
          <w:szCs w:val="22"/>
        </w:rPr>
        <w:t>а в части осуществления оплаты и гарантийных обязательств до полного исполнения.</w:t>
      </w:r>
    </w:p>
    <w:p w:rsidR="00BD1E10" w:rsidRPr="002F0917" w:rsidRDefault="00BD1E10" w:rsidP="00BD1E10">
      <w:pPr>
        <w:pStyle w:val="12"/>
        <w:spacing w:line="240" w:lineRule="auto"/>
        <w:rPr>
          <w:rFonts w:ascii="PT Astra Serif" w:hAnsi="PT Astra Serif"/>
          <w:noProof/>
          <w:sz w:val="22"/>
          <w:szCs w:val="22"/>
        </w:rPr>
      </w:pPr>
      <w:r w:rsidRPr="002F0917">
        <w:rPr>
          <w:rFonts w:ascii="PT Astra Serif" w:hAnsi="PT Astra Serif"/>
          <w:noProof/>
          <w:sz w:val="22"/>
          <w:szCs w:val="22"/>
        </w:rPr>
        <w:t>Окончание срока действия Контракта не освобождает Стороны от ответственности за нарушение обязательств по Контракту.</w:t>
      </w:r>
    </w:p>
    <w:p w:rsidR="00D674AE" w:rsidRPr="002F0917" w:rsidRDefault="00D674AE" w:rsidP="00BD1E10">
      <w:pPr>
        <w:pStyle w:val="12"/>
        <w:spacing w:line="240" w:lineRule="auto"/>
        <w:rPr>
          <w:rFonts w:ascii="PT Astra Serif" w:hAnsi="PT Astra Serif"/>
          <w:noProof/>
          <w:sz w:val="21"/>
          <w:szCs w:val="21"/>
        </w:rPr>
      </w:pPr>
    </w:p>
    <w:p w:rsidR="006B0B05" w:rsidRDefault="006B0B05" w:rsidP="00BD1E10">
      <w:pPr>
        <w:pStyle w:val="12"/>
        <w:spacing w:line="240" w:lineRule="auto"/>
        <w:rPr>
          <w:rFonts w:ascii="PT Astra Serif" w:hAnsi="PT Astra Serif"/>
          <w:noProof/>
          <w:sz w:val="21"/>
          <w:szCs w:val="21"/>
        </w:rPr>
      </w:pPr>
    </w:p>
    <w:p w:rsidR="002F0917" w:rsidRDefault="002F0917" w:rsidP="00BD1E10">
      <w:pPr>
        <w:pStyle w:val="12"/>
        <w:spacing w:line="240" w:lineRule="auto"/>
        <w:rPr>
          <w:rFonts w:ascii="PT Astra Serif" w:hAnsi="PT Astra Serif"/>
          <w:noProof/>
          <w:sz w:val="21"/>
          <w:szCs w:val="21"/>
        </w:rPr>
      </w:pPr>
    </w:p>
    <w:p w:rsidR="002F0917" w:rsidRDefault="002F0917" w:rsidP="00BD1E10">
      <w:pPr>
        <w:pStyle w:val="12"/>
        <w:spacing w:line="240" w:lineRule="auto"/>
        <w:rPr>
          <w:rFonts w:ascii="PT Astra Serif" w:hAnsi="PT Astra Serif"/>
          <w:noProof/>
          <w:sz w:val="21"/>
          <w:szCs w:val="21"/>
        </w:rPr>
      </w:pPr>
    </w:p>
    <w:p w:rsidR="002F0917" w:rsidRDefault="002F0917" w:rsidP="00BD1E10">
      <w:pPr>
        <w:pStyle w:val="12"/>
        <w:spacing w:line="240" w:lineRule="auto"/>
        <w:rPr>
          <w:rFonts w:ascii="PT Astra Serif" w:hAnsi="PT Astra Serif"/>
          <w:noProof/>
          <w:sz w:val="21"/>
          <w:szCs w:val="21"/>
        </w:rPr>
      </w:pPr>
    </w:p>
    <w:p w:rsidR="002F0917" w:rsidRDefault="002F0917" w:rsidP="00BD1E10">
      <w:pPr>
        <w:pStyle w:val="12"/>
        <w:spacing w:line="240" w:lineRule="auto"/>
        <w:rPr>
          <w:rFonts w:ascii="PT Astra Serif" w:hAnsi="PT Astra Serif"/>
          <w:noProof/>
          <w:sz w:val="21"/>
          <w:szCs w:val="21"/>
        </w:rPr>
      </w:pPr>
    </w:p>
    <w:p w:rsidR="002F0917" w:rsidRDefault="002F0917" w:rsidP="00BD1E10">
      <w:pPr>
        <w:pStyle w:val="12"/>
        <w:spacing w:line="240" w:lineRule="auto"/>
        <w:rPr>
          <w:rFonts w:ascii="PT Astra Serif" w:hAnsi="PT Astra Serif"/>
          <w:noProof/>
          <w:sz w:val="21"/>
          <w:szCs w:val="21"/>
        </w:rPr>
      </w:pPr>
    </w:p>
    <w:p w:rsidR="002F0917" w:rsidRDefault="002F0917" w:rsidP="00BD1E10">
      <w:pPr>
        <w:pStyle w:val="12"/>
        <w:spacing w:line="240" w:lineRule="auto"/>
        <w:rPr>
          <w:rFonts w:ascii="PT Astra Serif" w:hAnsi="PT Astra Serif"/>
          <w:noProof/>
          <w:sz w:val="21"/>
          <w:szCs w:val="21"/>
        </w:rPr>
      </w:pPr>
    </w:p>
    <w:p w:rsidR="002F0917" w:rsidRDefault="002F0917" w:rsidP="00BD1E10">
      <w:pPr>
        <w:pStyle w:val="12"/>
        <w:spacing w:line="240" w:lineRule="auto"/>
        <w:rPr>
          <w:rFonts w:ascii="PT Astra Serif" w:hAnsi="PT Astra Serif"/>
          <w:noProof/>
          <w:sz w:val="21"/>
          <w:szCs w:val="21"/>
        </w:rPr>
      </w:pPr>
    </w:p>
    <w:p w:rsidR="002F0917" w:rsidRPr="002F0917" w:rsidRDefault="002F0917" w:rsidP="00BD1E10">
      <w:pPr>
        <w:pStyle w:val="12"/>
        <w:spacing w:line="240" w:lineRule="auto"/>
        <w:rPr>
          <w:rFonts w:ascii="PT Astra Serif" w:hAnsi="PT Astra Serif"/>
          <w:noProof/>
          <w:sz w:val="21"/>
          <w:szCs w:val="21"/>
        </w:rPr>
      </w:pPr>
    </w:p>
    <w:p w:rsidR="006B0B05" w:rsidRPr="002F0917" w:rsidRDefault="006B0B05" w:rsidP="00BD1E10">
      <w:pPr>
        <w:pStyle w:val="12"/>
        <w:spacing w:line="240" w:lineRule="auto"/>
        <w:rPr>
          <w:rFonts w:ascii="PT Astra Serif" w:hAnsi="PT Astra Serif"/>
          <w:noProof/>
          <w:sz w:val="21"/>
          <w:szCs w:val="21"/>
        </w:rPr>
      </w:pPr>
    </w:p>
    <w:p w:rsidR="006B0B05" w:rsidRPr="002F0917" w:rsidRDefault="006B0B05" w:rsidP="00BD1E10">
      <w:pPr>
        <w:pStyle w:val="12"/>
        <w:spacing w:line="240" w:lineRule="auto"/>
        <w:rPr>
          <w:rFonts w:ascii="PT Astra Serif" w:hAnsi="PT Astra Serif"/>
          <w:noProof/>
          <w:sz w:val="21"/>
          <w:szCs w:val="21"/>
        </w:rPr>
      </w:pPr>
    </w:p>
    <w:p w:rsidR="006B0B05" w:rsidRPr="002F0917" w:rsidRDefault="006B0B05" w:rsidP="00BD1E10">
      <w:pPr>
        <w:pStyle w:val="12"/>
        <w:spacing w:line="240" w:lineRule="auto"/>
        <w:rPr>
          <w:rFonts w:ascii="PT Astra Serif" w:hAnsi="PT Astra Serif"/>
          <w:noProof/>
          <w:sz w:val="21"/>
          <w:szCs w:val="21"/>
        </w:rPr>
      </w:pPr>
    </w:p>
    <w:p w:rsidR="00BD1E10" w:rsidRPr="002F0917" w:rsidRDefault="00BD1E10" w:rsidP="00BD1E10">
      <w:pPr>
        <w:pStyle w:val="12"/>
        <w:spacing w:line="240" w:lineRule="auto"/>
        <w:ind w:firstLine="0"/>
        <w:jc w:val="center"/>
        <w:rPr>
          <w:rFonts w:ascii="PT Astra Serif" w:hAnsi="PT Astra Serif"/>
          <w:b/>
          <w:sz w:val="22"/>
          <w:szCs w:val="22"/>
        </w:rPr>
      </w:pPr>
      <w:r w:rsidRPr="002F0917">
        <w:rPr>
          <w:rFonts w:ascii="PT Astra Serif" w:hAnsi="PT Astra Serif"/>
          <w:b/>
          <w:sz w:val="22"/>
          <w:szCs w:val="22"/>
        </w:rPr>
        <w:lastRenderedPageBreak/>
        <w:t>1</w:t>
      </w:r>
      <w:r w:rsidR="00C61030" w:rsidRPr="002F0917">
        <w:rPr>
          <w:rFonts w:ascii="PT Astra Serif" w:hAnsi="PT Astra Serif"/>
          <w:b/>
          <w:sz w:val="22"/>
          <w:szCs w:val="22"/>
        </w:rPr>
        <w:t>6</w:t>
      </w:r>
      <w:r w:rsidRPr="002F0917">
        <w:rPr>
          <w:rFonts w:ascii="PT Astra Serif" w:hAnsi="PT Astra Serif"/>
          <w:b/>
          <w:sz w:val="22"/>
          <w:szCs w:val="22"/>
        </w:rPr>
        <w:t>. Юридические адреса, банковские реквизиты и подписи Сторон</w:t>
      </w:r>
    </w:p>
    <w:p w:rsidR="00BD1E10" w:rsidRPr="002F0917" w:rsidRDefault="00BD1E10" w:rsidP="00BD1E10">
      <w:pPr>
        <w:pStyle w:val="12"/>
        <w:spacing w:line="240" w:lineRule="auto"/>
        <w:ind w:firstLine="0"/>
        <w:jc w:val="center"/>
        <w:rPr>
          <w:rFonts w:ascii="PT Astra Serif" w:hAnsi="PT Astra Serif"/>
          <w:b/>
          <w:sz w:val="22"/>
          <w:szCs w:val="22"/>
        </w:rPr>
      </w:pPr>
    </w:p>
    <w:tbl>
      <w:tblPr>
        <w:tblW w:w="9750" w:type="dxa"/>
        <w:tblLayout w:type="fixed"/>
        <w:tblLook w:val="01E0" w:firstRow="1" w:lastRow="1" w:firstColumn="1" w:lastColumn="1" w:noHBand="0" w:noVBand="0"/>
      </w:tblPr>
      <w:tblGrid>
        <w:gridCol w:w="4930"/>
        <w:gridCol w:w="4820"/>
      </w:tblGrid>
      <w:tr w:rsidR="006B0B05" w:rsidRPr="002F0917" w:rsidTr="00797E66">
        <w:trPr>
          <w:trHeight w:val="285"/>
        </w:trPr>
        <w:tc>
          <w:tcPr>
            <w:tcW w:w="4930" w:type="dxa"/>
          </w:tcPr>
          <w:p w:rsidR="006B0B05" w:rsidRPr="002F0917" w:rsidRDefault="006B0B05" w:rsidP="006B0B05">
            <w:pPr>
              <w:pStyle w:val="FR1"/>
              <w:spacing w:before="0"/>
              <w:contextualSpacing/>
              <w:jc w:val="center"/>
              <w:rPr>
                <w:rFonts w:ascii="PT Astra Serif" w:hAnsi="PT Astra Serif"/>
                <w:b w:val="0"/>
                <w:sz w:val="22"/>
                <w:szCs w:val="22"/>
                <w:lang w:eastAsia="en-US"/>
              </w:rPr>
            </w:pPr>
            <w:r w:rsidRPr="002F0917">
              <w:rPr>
                <w:rFonts w:ascii="PT Astra Serif" w:hAnsi="PT Astra Serif"/>
                <w:b w:val="0"/>
                <w:sz w:val="22"/>
                <w:szCs w:val="22"/>
                <w:lang w:eastAsia="en-US"/>
              </w:rPr>
              <w:t>Государственный заказчик</w:t>
            </w:r>
          </w:p>
          <w:p w:rsidR="006B0B05" w:rsidRPr="002F0917" w:rsidRDefault="006B0B05" w:rsidP="006B0B05">
            <w:pPr>
              <w:pStyle w:val="FR1"/>
              <w:spacing w:before="0"/>
              <w:contextualSpacing/>
              <w:jc w:val="center"/>
              <w:rPr>
                <w:rFonts w:ascii="PT Astra Serif" w:hAnsi="PT Astra Serif"/>
                <w:b w:val="0"/>
                <w:sz w:val="22"/>
                <w:szCs w:val="22"/>
                <w:lang w:eastAsia="en-US"/>
              </w:rPr>
            </w:pPr>
          </w:p>
        </w:tc>
        <w:tc>
          <w:tcPr>
            <w:tcW w:w="4820" w:type="dxa"/>
          </w:tcPr>
          <w:p w:rsidR="006B0B05" w:rsidRPr="002F0917" w:rsidRDefault="006B0B05" w:rsidP="006B0B05">
            <w:pPr>
              <w:pStyle w:val="FR1"/>
              <w:spacing w:before="0"/>
              <w:contextualSpacing/>
              <w:jc w:val="center"/>
              <w:rPr>
                <w:rFonts w:ascii="PT Astra Serif" w:hAnsi="PT Astra Serif"/>
                <w:b w:val="0"/>
                <w:sz w:val="22"/>
                <w:szCs w:val="22"/>
                <w:lang w:eastAsia="en-US"/>
              </w:rPr>
            </w:pPr>
            <w:r w:rsidRPr="002F0917">
              <w:rPr>
                <w:rFonts w:ascii="PT Astra Serif" w:hAnsi="PT Astra Serif"/>
                <w:b w:val="0"/>
                <w:sz w:val="22"/>
                <w:szCs w:val="22"/>
                <w:lang w:eastAsia="en-US"/>
              </w:rPr>
              <w:t>Поставщик</w:t>
            </w:r>
          </w:p>
        </w:tc>
      </w:tr>
      <w:tr w:rsidR="006B0B05" w:rsidRPr="002F0917" w:rsidTr="00797E66">
        <w:trPr>
          <w:trHeight w:val="70"/>
        </w:trPr>
        <w:tc>
          <w:tcPr>
            <w:tcW w:w="4930" w:type="dxa"/>
          </w:tcPr>
          <w:p w:rsidR="006B0B05" w:rsidRPr="002F0917" w:rsidRDefault="006B0B05" w:rsidP="006B0B05">
            <w:pPr>
              <w:pStyle w:val="12"/>
              <w:spacing w:line="240" w:lineRule="auto"/>
              <w:ind w:firstLine="0"/>
              <w:contextualSpacing/>
              <w:jc w:val="center"/>
              <w:rPr>
                <w:rFonts w:ascii="PT Astra Serif" w:hAnsi="PT Astra Serif"/>
                <w:b/>
                <w:sz w:val="22"/>
                <w:szCs w:val="22"/>
                <w:lang w:eastAsia="en-US"/>
              </w:rPr>
            </w:pPr>
            <w:r w:rsidRPr="002F0917">
              <w:rPr>
                <w:rFonts w:ascii="PT Astra Serif" w:hAnsi="PT Astra Serif"/>
                <w:b/>
                <w:sz w:val="22"/>
                <w:szCs w:val="22"/>
                <w:lang w:eastAsia="en-US"/>
              </w:rPr>
              <w:t xml:space="preserve">ФКУ ДПО МУЦ </w:t>
            </w:r>
            <w:r w:rsidRPr="002F0917">
              <w:rPr>
                <w:rFonts w:ascii="PT Astra Serif" w:hAnsi="PT Astra Serif"/>
                <w:b/>
                <w:sz w:val="22"/>
                <w:szCs w:val="22"/>
                <w:lang w:eastAsia="en-US"/>
              </w:rPr>
              <w:br/>
              <w:t>ГУФСИН России по Московской области</w:t>
            </w:r>
          </w:p>
          <w:p w:rsidR="006B0B05" w:rsidRPr="002F0917" w:rsidRDefault="006B0B05" w:rsidP="006B0B05">
            <w:pPr>
              <w:pStyle w:val="12"/>
              <w:spacing w:line="240" w:lineRule="auto"/>
              <w:ind w:firstLine="0"/>
              <w:contextualSpacing/>
              <w:jc w:val="center"/>
              <w:rPr>
                <w:rFonts w:ascii="PT Astra Serif" w:hAnsi="PT Astra Serif"/>
                <w:b/>
                <w:sz w:val="22"/>
                <w:szCs w:val="22"/>
                <w:lang w:eastAsia="en-US"/>
              </w:rPr>
            </w:pPr>
          </w:p>
          <w:p w:rsidR="006B0B05" w:rsidRPr="002F0917" w:rsidRDefault="006B0B05" w:rsidP="006B0B05">
            <w:pPr>
              <w:pStyle w:val="12"/>
              <w:spacing w:line="240" w:lineRule="auto"/>
              <w:ind w:firstLine="0"/>
              <w:rPr>
                <w:rFonts w:ascii="PT Astra Serif" w:hAnsi="PT Astra Serif"/>
                <w:sz w:val="22"/>
                <w:szCs w:val="22"/>
                <w:lang w:eastAsia="en-US"/>
              </w:rPr>
            </w:pPr>
            <w:r w:rsidRPr="002F0917">
              <w:rPr>
                <w:rFonts w:ascii="PT Astra Serif" w:hAnsi="PT Astra Serif"/>
                <w:b/>
                <w:sz w:val="22"/>
                <w:szCs w:val="22"/>
                <w:lang w:eastAsia="en-US"/>
              </w:rPr>
              <w:t>Юридический / почтовый адрес:</w:t>
            </w:r>
          </w:p>
          <w:p w:rsidR="006B0B05" w:rsidRPr="002F0917" w:rsidRDefault="006B0B05" w:rsidP="006B0B05">
            <w:pPr>
              <w:pStyle w:val="12"/>
              <w:spacing w:line="240" w:lineRule="auto"/>
              <w:ind w:firstLine="0"/>
              <w:rPr>
                <w:rFonts w:ascii="PT Astra Serif" w:hAnsi="PT Astra Serif"/>
                <w:sz w:val="22"/>
                <w:szCs w:val="22"/>
                <w:lang w:eastAsia="en-US"/>
              </w:rPr>
            </w:pPr>
            <w:r w:rsidRPr="002F0917">
              <w:rPr>
                <w:rFonts w:ascii="PT Astra Serif" w:hAnsi="PT Astra Serif"/>
                <w:sz w:val="22"/>
                <w:szCs w:val="22"/>
                <w:lang w:eastAsia="en-US"/>
              </w:rPr>
              <w:t xml:space="preserve">142470, Московская область, г. Электросталь, </w:t>
            </w:r>
            <w:r w:rsidRPr="002F0917">
              <w:rPr>
                <w:rFonts w:ascii="PT Astra Serif" w:hAnsi="PT Astra Serif"/>
                <w:sz w:val="22"/>
                <w:szCs w:val="22"/>
                <w:lang w:eastAsia="en-US"/>
              </w:rPr>
              <w:br/>
              <w:t>п. Новые дома, д. 1в.</w:t>
            </w:r>
          </w:p>
          <w:p w:rsidR="006B0B05" w:rsidRPr="002F0917" w:rsidRDefault="006B0B05" w:rsidP="006B0B05">
            <w:pPr>
              <w:pStyle w:val="12"/>
              <w:spacing w:line="240" w:lineRule="auto"/>
              <w:ind w:firstLine="0"/>
              <w:rPr>
                <w:rFonts w:ascii="PT Astra Serif" w:hAnsi="PT Astra Serif"/>
                <w:sz w:val="22"/>
                <w:szCs w:val="22"/>
                <w:lang w:eastAsia="en-US"/>
              </w:rPr>
            </w:pPr>
            <w:r w:rsidRPr="002F0917">
              <w:rPr>
                <w:rFonts w:ascii="PT Astra Serif" w:hAnsi="PT Astra Serif"/>
                <w:sz w:val="22"/>
                <w:szCs w:val="22"/>
                <w:lang w:eastAsia="en-US"/>
              </w:rPr>
              <w:t>ИНН 5041017242 КПП 503101001</w:t>
            </w:r>
          </w:p>
          <w:p w:rsidR="006B0B05" w:rsidRPr="002F0917" w:rsidRDefault="006B0B05" w:rsidP="006B0B05">
            <w:pPr>
              <w:pStyle w:val="12"/>
              <w:spacing w:line="240" w:lineRule="auto"/>
              <w:ind w:firstLine="0"/>
              <w:rPr>
                <w:rFonts w:ascii="PT Astra Serif" w:hAnsi="PT Astra Serif"/>
                <w:sz w:val="22"/>
                <w:szCs w:val="22"/>
                <w:lang w:eastAsia="en-US"/>
              </w:rPr>
            </w:pPr>
            <w:r w:rsidRPr="002F0917">
              <w:rPr>
                <w:rFonts w:ascii="PT Astra Serif" w:hAnsi="PT Astra Serif"/>
                <w:sz w:val="22"/>
                <w:szCs w:val="22"/>
                <w:lang w:eastAsia="en-US"/>
              </w:rPr>
              <w:t>ОГРН1035008252938 ОКТМО 46790000131</w:t>
            </w:r>
          </w:p>
          <w:p w:rsidR="006B0B05" w:rsidRPr="002F0917" w:rsidRDefault="006B0B05" w:rsidP="006B0B05">
            <w:pPr>
              <w:pStyle w:val="12"/>
              <w:spacing w:line="240" w:lineRule="auto"/>
              <w:ind w:firstLine="0"/>
              <w:rPr>
                <w:rFonts w:ascii="PT Astra Serif" w:hAnsi="PT Astra Serif"/>
                <w:sz w:val="22"/>
                <w:szCs w:val="22"/>
                <w:lang w:eastAsia="en-US"/>
              </w:rPr>
            </w:pPr>
            <w:r w:rsidRPr="002F0917">
              <w:rPr>
                <w:rFonts w:ascii="PT Astra Serif" w:hAnsi="PT Astra Serif"/>
                <w:sz w:val="22"/>
                <w:szCs w:val="22"/>
                <w:lang w:eastAsia="en-US"/>
              </w:rPr>
              <w:t>тел. (49651) 2 32 91; (49651) 2 32 37</w:t>
            </w:r>
          </w:p>
          <w:p w:rsidR="006B0B05" w:rsidRPr="002F0917" w:rsidRDefault="008E6622" w:rsidP="006B0B05">
            <w:pPr>
              <w:pStyle w:val="12"/>
              <w:spacing w:line="240" w:lineRule="auto"/>
              <w:ind w:firstLine="0"/>
              <w:rPr>
                <w:rFonts w:ascii="PT Astra Serif" w:hAnsi="PT Astra Serif"/>
                <w:sz w:val="22"/>
                <w:szCs w:val="22"/>
                <w:lang w:eastAsia="en-US"/>
              </w:rPr>
            </w:pPr>
            <w:hyperlink r:id="rId10" w:history="1">
              <w:r w:rsidR="006B0B05" w:rsidRPr="002F0917">
                <w:rPr>
                  <w:rStyle w:val="af8"/>
                  <w:rFonts w:ascii="PT Astra Serif" w:hAnsi="PT Astra Serif"/>
                  <w:sz w:val="22"/>
                  <w:szCs w:val="22"/>
                  <w:lang w:eastAsia="en-US"/>
                </w:rPr>
                <w:t>muc@50.fsin.gov.ru</w:t>
              </w:r>
            </w:hyperlink>
          </w:p>
          <w:p w:rsidR="006B0B05" w:rsidRPr="002F0917" w:rsidRDefault="008E6622" w:rsidP="006B0B05">
            <w:pPr>
              <w:pStyle w:val="12"/>
              <w:spacing w:line="240" w:lineRule="auto"/>
              <w:ind w:firstLine="0"/>
              <w:contextualSpacing/>
              <w:rPr>
                <w:rFonts w:ascii="PT Astra Serif" w:hAnsi="PT Astra Serif"/>
                <w:sz w:val="22"/>
                <w:szCs w:val="22"/>
                <w:lang w:eastAsia="en-US"/>
              </w:rPr>
            </w:pPr>
            <w:hyperlink r:id="rId11" w:history="1">
              <w:r w:rsidR="006B0B05" w:rsidRPr="002F0917">
                <w:rPr>
                  <w:rStyle w:val="af8"/>
                  <w:rFonts w:ascii="PT Astra Serif" w:hAnsi="PT Astra Serif"/>
                  <w:lang w:eastAsia="en-US"/>
                </w:rPr>
                <w:t>oto.muc@yandex.ru</w:t>
              </w:r>
            </w:hyperlink>
          </w:p>
          <w:p w:rsidR="006B0B05" w:rsidRPr="002F0917" w:rsidRDefault="006B0B05" w:rsidP="006B0B05">
            <w:pPr>
              <w:pStyle w:val="12"/>
              <w:spacing w:line="240" w:lineRule="auto"/>
              <w:ind w:firstLine="0"/>
              <w:contextualSpacing/>
              <w:rPr>
                <w:rFonts w:ascii="PT Astra Serif" w:hAnsi="PT Astra Serif"/>
                <w:sz w:val="22"/>
                <w:szCs w:val="22"/>
                <w:lang w:eastAsia="en-US"/>
              </w:rPr>
            </w:pPr>
          </w:p>
          <w:p w:rsidR="006B0B05" w:rsidRPr="002F0917" w:rsidRDefault="006B0B05" w:rsidP="006B0B05">
            <w:pPr>
              <w:pStyle w:val="12"/>
              <w:spacing w:line="240" w:lineRule="auto"/>
              <w:ind w:firstLine="0"/>
              <w:rPr>
                <w:rFonts w:ascii="PT Astra Serif" w:hAnsi="PT Astra Serif"/>
                <w:b/>
                <w:sz w:val="22"/>
                <w:szCs w:val="22"/>
                <w:lang w:eastAsia="en-US"/>
              </w:rPr>
            </w:pPr>
            <w:r w:rsidRPr="002F0917">
              <w:rPr>
                <w:rFonts w:ascii="PT Astra Serif" w:hAnsi="PT Astra Serif"/>
                <w:b/>
                <w:sz w:val="22"/>
                <w:szCs w:val="22"/>
                <w:lang w:eastAsia="en-US"/>
              </w:rPr>
              <w:t>Банковские реквизиты:</w:t>
            </w:r>
          </w:p>
          <w:p w:rsidR="006B0B05" w:rsidRPr="002F0917" w:rsidRDefault="006B0B05" w:rsidP="006B0B05">
            <w:pPr>
              <w:pStyle w:val="12"/>
              <w:spacing w:line="240" w:lineRule="auto"/>
              <w:ind w:firstLine="0"/>
              <w:rPr>
                <w:rFonts w:ascii="PT Astra Serif" w:hAnsi="PT Astra Serif"/>
                <w:sz w:val="22"/>
                <w:szCs w:val="22"/>
                <w:lang w:eastAsia="en-US"/>
              </w:rPr>
            </w:pPr>
            <w:r w:rsidRPr="002F0917">
              <w:rPr>
                <w:rFonts w:ascii="PT Astra Serif" w:hAnsi="PT Astra Serif"/>
                <w:sz w:val="22"/>
                <w:szCs w:val="22"/>
                <w:lang w:eastAsia="en-US"/>
              </w:rPr>
              <w:t xml:space="preserve">ОКЦ № 1 ВВГУ Банка России//УФК </w:t>
            </w:r>
            <w:r w:rsidRPr="002F0917">
              <w:rPr>
                <w:rFonts w:ascii="PT Astra Serif" w:hAnsi="PT Astra Serif"/>
                <w:sz w:val="22"/>
                <w:szCs w:val="22"/>
                <w:lang w:eastAsia="en-US"/>
              </w:rPr>
              <w:br/>
              <w:t xml:space="preserve">по Нижегородской области, г. Нижний Новгород </w:t>
            </w:r>
          </w:p>
          <w:p w:rsidR="006B0B05" w:rsidRPr="002F0917" w:rsidRDefault="006B0B05" w:rsidP="006B0B05">
            <w:pPr>
              <w:pStyle w:val="12"/>
              <w:spacing w:line="240" w:lineRule="auto"/>
              <w:ind w:firstLine="0"/>
              <w:rPr>
                <w:rFonts w:ascii="PT Astra Serif" w:hAnsi="PT Astra Serif"/>
                <w:b/>
                <w:sz w:val="22"/>
                <w:szCs w:val="22"/>
                <w:lang w:eastAsia="en-US"/>
              </w:rPr>
            </w:pPr>
            <w:r w:rsidRPr="002F0917">
              <w:rPr>
                <w:rFonts w:ascii="PT Astra Serif" w:hAnsi="PT Astra Serif"/>
                <w:sz w:val="22"/>
                <w:szCs w:val="22"/>
                <w:lang w:eastAsia="en-US"/>
              </w:rPr>
              <w:t>(л/с 034 810 596 70)</w:t>
            </w:r>
          </w:p>
          <w:p w:rsidR="006B0B05" w:rsidRPr="002F0917" w:rsidRDefault="006B0B05" w:rsidP="006B0B05">
            <w:pPr>
              <w:pStyle w:val="12"/>
              <w:spacing w:line="240" w:lineRule="auto"/>
              <w:ind w:firstLine="0"/>
              <w:rPr>
                <w:rFonts w:ascii="PT Astra Serif" w:hAnsi="PT Astra Serif"/>
                <w:sz w:val="22"/>
                <w:szCs w:val="22"/>
                <w:lang w:eastAsia="en-US"/>
              </w:rPr>
            </w:pPr>
          </w:p>
          <w:p w:rsidR="006B0B05" w:rsidRPr="002F0917" w:rsidRDefault="006B0B05" w:rsidP="006B0B05">
            <w:pPr>
              <w:pStyle w:val="12"/>
              <w:spacing w:line="240" w:lineRule="auto"/>
              <w:ind w:firstLine="0"/>
              <w:rPr>
                <w:rFonts w:ascii="PT Astra Serif" w:hAnsi="PT Astra Serif"/>
                <w:sz w:val="22"/>
                <w:szCs w:val="22"/>
                <w:lang w:eastAsia="en-US"/>
              </w:rPr>
            </w:pPr>
            <w:r w:rsidRPr="002F0917">
              <w:rPr>
                <w:rFonts w:ascii="PT Astra Serif" w:hAnsi="PT Astra Serif"/>
                <w:sz w:val="22"/>
                <w:szCs w:val="22"/>
                <w:lang w:eastAsia="en-US"/>
              </w:rPr>
              <w:t>Единый казначейский счет –</w:t>
            </w:r>
          </w:p>
          <w:p w:rsidR="006B0B05" w:rsidRPr="002F0917" w:rsidRDefault="006B0B05" w:rsidP="006B0B05">
            <w:pPr>
              <w:pStyle w:val="12"/>
              <w:spacing w:line="240" w:lineRule="auto"/>
              <w:ind w:firstLine="0"/>
              <w:rPr>
                <w:rFonts w:ascii="PT Astra Serif" w:hAnsi="PT Astra Serif"/>
                <w:sz w:val="22"/>
                <w:szCs w:val="22"/>
                <w:lang w:eastAsia="en-US"/>
              </w:rPr>
            </w:pPr>
            <w:r w:rsidRPr="002F0917">
              <w:rPr>
                <w:rFonts w:ascii="PT Astra Serif" w:hAnsi="PT Astra Serif"/>
                <w:sz w:val="22"/>
                <w:szCs w:val="22"/>
                <w:lang w:eastAsia="en-US"/>
              </w:rPr>
              <w:t>40102810745370000024</w:t>
            </w:r>
          </w:p>
          <w:p w:rsidR="006B0B05" w:rsidRPr="002F0917" w:rsidRDefault="006B0B05" w:rsidP="006B0B05">
            <w:pPr>
              <w:pStyle w:val="12"/>
              <w:spacing w:line="240" w:lineRule="auto"/>
              <w:ind w:firstLine="0"/>
              <w:rPr>
                <w:rFonts w:ascii="PT Astra Serif" w:hAnsi="PT Astra Serif"/>
                <w:sz w:val="22"/>
                <w:szCs w:val="22"/>
                <w:lang w:eastAsia="en-US"/>
              </w:rPr>
            </w:pPr>
            <w:r w:rsidRPr="002F0917">
              <w:rPr>
                <w:rFonts w:ascii="PT Astra Serif" w:hAnsi="PT Astra Serif"/>
                <w:sz w:val="22"/>
                <w:szCs w:val="22"/>
                <w:lang w:eastAsia="en-US"/>
              </w:rPr>
              <w:t>Казначейский счет –</w:t>
            </w:r>
          </w:p>
          <w:p w:rsidR="006B0B05" w:rsidRPr="002F0917" w:rsidRDefault="006B0B05" w:rsidP="006B0B05">
            <w:pPr>
              <w:pStyle w:val="12"/>
              <w:spacing w:line="240" w:lineRule="auto"/>
              <w:ind w:firstLine="0"/>
              <w:rPr>
                <w:rFonts w:ascii="PT Astra Serif" w:hAnsi="PT Astra Serif"/>
                <w:sz w:val="22"/>
                <w:szCs w:val="22"/>
                <w:lang w:eastAsia="en-US"/>
              </w:rPr>
            </w:pPr>
            <w:r w:rsidRPr="002F0917">
              <w:rPr>
                <w:rFonts w:ascii="PT Astra Serif" w:hAnsi="PT Astra Serif"/>
                <w:sz w:val="22"/>
                <w:szCs w:val="22"/>
                <w:lang w:eastAsia="en-US"/>
              </w:rPr>
              <w:t>03211643000000013234</w:t>
            </w:r>
          </w:p>
          <w:p w:rsidR="006B0B05" w:rsidRPr="002F0917" w:rsidRDefault="006B0B05" w:rsidP="006B0B05">
            <w:pPr>
              <w:pStyle w:val="12"/>
              <w:spacing w:line="240" w:lineRule="auto"/>
              <w:ind w:firstLine="0"/>
              <w:rPr>
                <w:rFonts w:ascii="PT Astra Serif" w:hAnsi="PT Astra Serif"/>
                <w:sz w:val="22"/>
                <w:szCs w:val="22"/>
                <w:lang w:eastAsia="en-US"/>
              </w:rPr>
            </w:pPr>
            <w:r w:rsidRPr="002F0917">
              <w:rPr>
                <w:rFonts w:ascii="PT Astra Serif" w:hAnsi="PT Astra Serif"/>
                <w:sz w:val="22"/>
                <w:szCs w:val="22"/>
                <w:lang w:eastAsia="en-US"/>
              </w:rPr>
              <w:t>БИК 012202102</w:t>
            </w:r>
          </w:p>
          <w:p w:rsidR="006B0B05" w:rsidRPr="002F0917" w:rsidRDefault="006B0B05" w:rsidP="006B0B05">
            <w:pPr>
              <w:pStyle w:val="12"/>
              <w:spacing w:line="240" w:lineRule="auto"/>
              <w:ind w:firstLine="0"/>
              <w:contextualSpacing/>
              <w:rPr>
                <w:rFonts w:ascii="PT Astra Serif" w:hAnsi="PT Astra Serif"/>
                <w:sz w:val="22"/>
                <w:szCs w:val="22"/>
                <w:lang w:eastAsia="en-US"/>
              </w:rPr>
            </w:pPr>
          </w:p>
          <w:p w:rsidR="006B0B05" w:rsidRPr="002F0917" w:rsidRDefault="006B0B05" w:rsidP="006B0B05">
            <w:pPr>
              <w:pStyle w:val="12"/>
              <w:spacing w:line="240" w:lineRule="auto"/>
              <w:ind w:firstLine="0"/>
              <w:contextualSpacing/>
              <w:rPr>
                <w:rFonts w:ascii="PT Astra Serif" w:hAnsi="PT Astra Serif"/>
                <w:b/>
                <w:sz w:val="22"/>
                <w:szCs w:val="22"/>
                <w:lang w:eastAsia="en-US"/>
              </w:rPr>
            </w:pPr>
            <w:r w:rsidRPr="002F0917">
              <w:rPr>
                <w:rFonts w:ascii="PT Astra Serif" w:hAnsi="PT Astra Serif"/>
                <w:b/>
                <w:sz w:val="22"/>
                <w:szCs w:val="22"/>
                <w:lang w:eastAsia="en-US"/>
              </w:rPr>
              <w:t>Заказчик</w:t>
            </w:r>
          </w:p>
          <w:p w:rsidR="006B0B05" w:rsidRPr="002F0917" w:rsidRDefault="006B0B05" w:rsidP="006B0B05">
            <w:pPr>
              <w:pStyle w:val="12"/>
              <w:spacing w:line="240" w:lineRule="auto"/>
              <w:ind w:firstLine="0"/>
              <w:contextualSpacing/>
              <w:rPr>
                <w:rFonts w:ascii="PT Astra Serif" w:hAnsi="PT Astra Serif"/>
                <w:sz w:val="22"/>
                <w:szCs w:val="22"/>
                <w:lang w:eastAsia="en-US"/>
              </w:rPr>
            </w:pPr>
          </w:p>
          <w:p w:rsidR="006B0B05" w:rsidRPr="002F0917" w:rsidRDefault="006B0B05" w:rsidP="006B0B05">
            <w:pPr>
              <w:pStyle w:val="12"/>
              <w:spacing w:line="240" w:lineRule="auto"/>
              <w:ind w:hanging="142"/>
              <w:contextualSpacing/>
              <w:rPr>
                <w:rFonts w:ascii="PT Astra Serif" w:hAnsi="PT Astra Serif"/>
                <w:bCs/>
                <w:sz w:val="22"/>
                <w:szCs w:val="22"/>
                <w:lang w:eastAsia="en-US"/>
              </w:rPr>
            </w:pPr>
            <w:r w:rsidRPr="002F0917">
              <w:rPr>
                <w:rFonts w:ascii="PT Astra Serif" w:hAnsi="PT Astra Serif"/>
                <w:b/>
                <w:sz w:val="22"/>
                <w:szCs w:val="22"/>
                <w:u w:val="single"/>
                <w:lang w:eastAsia="en-US"/>
              </w:rPr>
              <w:t>______ЭП________</w:t>
            </w:r>
            <w:r w:rsidRPr="002F0917">
              <w:rPr>
                <w:rFonts w:ascii="PT Astra Serif" w:hAnsi="PT Astra Serif"/>
                <w:sz w:val="22"/>
                <w:szCs w:val="22"/>
                <w:lang w:eastAsia="en-US"/>
              </w:rPr>
              <w:t xml:space="preserve">  </w:t>
            </w:r>
          </w:p>
        </w:tc>
        <w:tc>
          <w:tcPr>
            <w:tcW w:w="4820" w:type="dxa"/>
          </w:tcPr>
          <w:p w:rsidR="006B0B05" w:rsidRPr="002F0917" w:rsidRDefault="006B0B05" w:rsidP="006B0B05">
            <w:pPr>
              <w:pStyle w:val="12"/>
              <w:spacing w:line="240" w:lineRule="auto"/>
              <w:ind w:firstLine="0"/>
              <w:contextualSpacing/>
              <w:jc w:val="center"/>
              <w:rPr>
                <w:rFonts w:ascii="PT Astra Serif" w:hAnsi="PT Astra Serif"/>
                <w:b/>
                <w:sz w:val="22"/>
                <w:szCs w:val="22"/>
                <w:lang w:eastAsia="en-US"/>
              </w:rPr>
            </w:pPr>
            <w:r w:rsidRPr="002F0917">
              <w:rPr>
                <w:rFonts w:ascii="PT Astra Serif" w:hAnsi="PT Astra Serif"/>
                <w:b/>
                <w:sz w:val="22"/>
                <w:szCs w:val="22"/>
                <w:lang w:eastAsia="en-US"/>
              </w:rPr>
              <w:t>___________</w:t>
            </w:r>
          </w:p>
          <w:p w:rsidR="006B0B05" w:rsidRPr="002F0917" w:rsidRDefault="006B0B05" w:rsidP="006B0B05">
            <w:pPr>
              <w:spacing w:after="0" w:line="240" w:lineRule="auto"/>
              <w:jc w:val="both"/>
              <w:rPr>
                <w:rFonts w:ascii="PT Astra Serif" w:hAnsi="PT Astra Serif"/>
              </w:rPr>
            </w:pPr>
          </w:p>
          <w:p w:rsidR="006B0B05" w:rsidRPr="002F0917" w:rsidRDefault="006B0B05" w:rsidP="006B0B05">
            <w:pPr>
              <w:spacing w:after="0" w:line="240" w:lineRule="auto"/>
              <w:jc w:val="both"/>
              <w:rPr>
                <w:rFonts w:ascii="PT Astra Serif" w:hAnsi="PT Astra Serif"/>
              </w:rPr>
            </w:pPr>
          </w:p>
          <w:p w:rsidR="006B0B05" w:rsidRPr="002F0917" w:rsidRDefault="006B0B05" w:rsidP="006B0B05">
            <w:pPr>
              <w:pStyle w:val="12"/>
              <w:spacing w:line="240" w:lineRule="auto"/>
              <w:ind w:firstLine="0"/>
              <w:contextualSpacing/>
              <w:rPr>
                <w:rFonts w:ascii="PT Astra Serif" w:hAnsi="PT Astra Serif"/>
                <w:sz w:val="22"/>
                <w:szCs w:val="22"/>
                <w:lang w:eastAsia="en-US"/>
              </w:rPr>
            </w:pPr>
            <w:r w:rsidRPr="002F0917">
              <w:rPr>
                <w:rFonts w:ascii="PT Astra Serif" w:hAnsi="PT Astra Serif"/>
                <w:b/>
                <w:sz w:val="22"/>
                <w:szCs w:val="22"/>
                <w:lang w:eastAsia="en-US"/>
              </w:rPr>
              <w:t>Фактический адрес:</w:t>
            </w:r>
            <w:r w:rsidRPr="002F0917">
              <w:rPr>
                <w:rFonts w:ascii="PT Astra Serif" w:hAnsi="PT Astra Serif"/>
                <w:sz w:val="22"/>
                <w:szCs w:val="22"/>
                <w:lang w:eastAsia="en-US"/>
              </w:rPr>
              <w:t xml:space="preserve"> </w:t>
            </w:r>
          </w:p>
          <w:p w:rsidR="006B0B05" w:rsidRPr="002F0917" w:rsidRDefault="006B0B05" w:rsidP="006B0B05">
            <w:pPr>
              <w:pStyle w:val="12"/>
              <w:spacing w:line="240" w:lineRule="auto"/>
              <w:ind w:firstLine="0"/>
              <w:contextualSpacing/>
              <w:rPr>
                <w:rFonts w:ascii="PT Astra Serif" w:hAnsi="PT Astra Serif"/>
                <w:sz w:val="22"/>
                <w:szCs w:val="22"/>
                <w:lang w:eastAsia="en-US"/>
              </w:rPr>
            </w:pPr>
            <w:r w:rsidRPr="002F0917">
              <w:rPr>
                <w:rFonts w:ascii="PT Astra Serif" w:hAnsi="PT Astra Serif"/>
                <w:b/>
                <w:sz w:val="22"/>
                <w:szCs w:val="22"/>
                <w:lang w:eastAsia="en-US"/>
              </w:rPr>
              <w:t>Юридический адрес:</w:t>
            </w:r>
            <w:r w:rsidRPr="002F0917">
              <w:rPr>
                <w:rFonts w:ascii="PT Astra Serif" w:hAnsi="PT Astra Serif"/>
                <w:sz w:val="22"/>
                <w:szCs w:val="22"/>
                <w:lang w:eastAsia="en-US"/>
              </w:rPr>
              <w:t xml:space="preserve"> </w:t>
            </w:r>
          </w:p>
          <w:p w:rsidR="006B0B05" w:rsidRPr="002F0917" w:rsidRDefault="006B0B05" w:rsidP="006B0B05">
            <w:pPr>
              <w:pStyle w:val="12"/>
              <w:spacing w:line="240" w:lineRule="auto"/>
              <w:ind w:firstLine="0"/>
              <w:contextualSpacing/>
              <w:rPr>
                <w:rFonts w:ascii="PT Astra Serif" w:hAnsi="PT Astra Serif"/>
                <w:sz w:val="22"/>
                <w:szCs w:val="22"/>
                <w:lang w:eastAsia="en-US"/>
              </w:rPr>
            </w:pPr>
            <w:r w:rsidRPr="002F0917">
              <w:rPr>
                <w:rFonts w:ascii="PT Astra Serif" w:hAnsi="PT Astra Serif"/>
                <w:sz w:val="22"/>
                <w:szCs w:val="22"/>
                <w:lang w:eastAsia="en-US"/>
              </w:rPr>
              <w:t>ИНН / КПП</w:t>
            </w:r>
          </w:p>
          <w:p w:rsidR="006B0B05" w:rsidRPr="002F0917" w:rsidRDefault="006B0B05" w:rsidP="006B0B05">
            <w:pPr>
              <w:pStyle w:val="12"/>
              <w:spacing w:line="240" w:lineRule="auto"/>
              <w:ind w:firstLine="0"/>
              <w:contextualSpacing/>
              <w:rPr>
                <w:rFonts w:ascii="PT Astra Serif" w:hAnsi="PT Astra Serif"/>
                <w:sz w:val="22"/>
                <w:szCs w:val="22"/>
                <w:lang w:eastAsia="en-US"/>
              </w:rPr>
            </w:pPr>
            <w:r w:rsidRPr="002F0917">
              <w:rPr>
                <w:rFonts w:ascii="PT Astra Serif" w:hAnsi="PT Astra Serif"/>
                <w:sz w:val="22"/>
                <w:szCs w:val="22"/>
                <w:lang w:eastAsia="en-US"/>
              </w:rPr>
              <w:t xml:space="preserve">ОГРН(ИП) </w:t>
            </w:r>
          </w:p>
          <w:p w:rsidR="006B0B05" w:rsidRPr="002F0917" w:rsidRDefault="006B0B05" w:rsidP="006B0B05">
            <w:pPr>
              <w:pStyle w:val="12"/>
              <w:spacing w:line="240" w:lineRule="auto"/>
              <w:ind w:firstLine="0"/>
              <w:contextualSpacing/>
              <w:rPr>
                <w:rFonts w:ascii="PT Astra Serif" w:hAnsi="PT Astra Serif"/>
                <w:sz w:val="22"/>
                <w:szCs w:val="22"/>
                <w:lang w:eastAsia="en-US"/>
              </w:rPr>
            </w:pPr>
            <w:r w:rsidRPr="002F0917">
              <w:rPr>
                <w:rFonts w:ascii="PT Astra Serif" w:hAnsi="PT Astra Serif"/>
                <w:sz w:val="22"/>
                <w:szCs w:val="22"/>
                <w:lang w:eastAsia="en-US"/>
              </w:rPr>
              <w:t xml:space="preserve">ОКПО </w:t>
            </w:r>
          </w:p>
          <w:p w:rsidR="006B0B05" w:rsidRPr="002F0917" w:rsidRDefault="006B0B05" w:rsidP="006B0B05">
            <w:pPr>
              <w:pStyle w:val="12"/>
              <w:spacing w:line="240" w:lineRule="auto"/>
              <w:ind w:firstLine="0"/>
              <w:contextualSpacing/>
              <w:rPr>
                <w:rFonts w:ascii="PT Astra Serif" w:hAnsi="PT Astra Serif"/>
                <w:sz w:val="22"/>
                <w:szCs w:val="22"/>
                <w:lang w:eastAsia="en-US"/>
              </w:rPr>
            </w:pPr>
            <w:r w:rsidRPr="002F0917">
              <w:rPr>
                <w:rFonts w:ascii="PT Astra Serif" w:hAnsi="PT Astra Serif"/>
                <w:sz w:val="22"/>
                <w:szCs w:val="22"/>
                <w:lang w:eastAsia="en-US"/>
              </w:rPr>
              <w:t xml:space="preserve">ОКТМО </w:t>
            </w:r>
          </w:p>
          <w:p w:rsidR="006B0B05" w:rsidRPr="002F0917" w:rsidRDefault="006B0B05" w:rsidP="006B0B05">
            <w:pPr>
              <w:pStyle w:val="12"/>
              <w:spacing w:line="240" w:lineRule="auto"/>
              <w:ind w:firstLine="0"/>
              <w:contextualSpacing/>
              <w:rPr>
                <w:rFonts w:ascii="PT Astra Serif" w:hAnsi="PT Astra Serif"/>
                <w:sz w:val="22"/>
                <w:szCs w:val="22"/>
                <w:lang w:eastAsia="en-US"/>
              </w:rPr>
            </w:pPr>
            <w:r w:rsidRPr="002F0917">
              <w:rPr>
                <w:rFonts w:ascii="PT Astra Serif" w:hAnsi="PT Astra Serif"/>
                <w:sz w:val="22"/>
                <w:szCs w:val="22"/>
                <w:lang w:eastAsia="en-US"/>
              </w:rPr>
              <w:t xml:space="preserve">Тел. </w:t>
            </w:r>
          </w:p>
          <w:p w:rsidR="006B0B05" w:rsidRPr="002F0917" w:rsidRDefault="006B0B05" w:rsidP="006B0B05">
            <w:pPr>
              <w:pStyle w:val="12"/>
              <w:spacing w:line="240" w:lineRule="auto"/>
              <w:ind w:firstLine="0"/>
              <w:contextualSpacing/>
              <w:rPr>
                <w:rFonts w:ascii="PT Astra Serif" w:hAnsi="PT Astra Serif"/>
                <w:sz w:val="22"/>
                <w:szCs w:val="22"/>
                <w:lang w:eastAsia="en-US"/>
              </w:rPr>
            </w:pPr>
            <w:r w:rsidRPr="002F0917">
              <w:rPr>
                <w:rFonts w:ascii="PT Astra Serif" w:hAnsi="PT Astra Serif"/>
                <w:sz w:val="22"/>
                <w:szCs w:val="22"/>
                <w:lang w:eastAsia="en-US"/>
              </w:rPr>
              <w:t>е-</w:t>
            </w:r>
            <w:r w:rsidRPr="002F0917">
              <w:rPr>
                <w:rFonts w:ascii="PT Astra Serif" w:hAnsi="PT Astra Serif"/>
                <w:sz w:val="22"/>
                <w:szCs w:val="22"/>
                <w:lang w:val="en-US" w:eastAsia="en-US"/>
              </w:rPr>
              <w:t>mail</w:t>
            </w:r>
            <w:r w:rsidRPr="002F0917">
              <w:rPr>
                <w:rFonts w:ascii="PT Astra Serif" w:hAnsi="PT Astra Serif"/>
                <w:sz w:val="22"/>
                <w:szCs w:val="22"/>
                <w:lang w:eastAsia="en-US"/>
              </w:rPr>
              <w:t xml:space="preserve">: </w:t>
            </w:r>
          </w:p>
          <w:p w:rsidR="006B0B05" w:rsidRPr="002F0917" w:rsidRDefault="006B0B05" w:rsidP="006B0B05">
            <w:pPr>
              <w:pStyle w:val="12"/>
              <w:spacing w:line="240" w:lineRule="auto"/>
              <w:ind w:firstLine="0"/>
              <w:contextualSpacing/>
              <w:rPr>
                <w:rFonts w:ascii="PT Astra Serif" w:hAnsi="PT Astra Serif"/>
                <w:sz w:val="22"/>
                <w:szCs w:val="22"/>
                <w:lang w:eastAsia="en-US"/>
              </w:rPr>
            </w:pPr>
          </w:p>
          <w:p w:rsidR="006B0B05" w:rsidRPr="002F0917" w:rsidRDefault="006B0B05" w:rsidP="006B0B05">
            <w:pPr>
              <w:pStyle w:val="12"/>
              <w:spacing w:line="240" w:lineRule="auto"/>
              <w:ind w:firstLine="0"/>
              <w:contextualSpacing/>
              <w:rPr>
                <w:rFonts w:ascii="PT Astra Serif" w:hAnsi="PT Astra Serif"/>
                <w:b/>
                <w:sz w:val="22"/>
                <w:szCs w:val="22"/>
                <w:lang w:eastAsia="en-US"/>
              </w:rPr>
            </w:pPr>
            <w:r w:rsidRPr="002F0917">
              <w:rPr>
                <w:rFonts w:ascii="PT Astra Serif" w:hAnsi="PT Astra Serif"/>
                <w:b/>
                <w:sz w:val="22"/>
                <w:szCs w:val="22"/>
                <w:lang w:eastAsia="en-US"/>
              </w:rPr>
              <w:t>Банковские реквизиты:</w:t>
            </w:r>
          </w:p>
          <w:p w:rsidR="006B0B05" w:rsidRPr="002F0917" w:rsidRDefault="006B0B05" w:rsidP="006B0B05">
            <w:pPr>
              <w:pStyle w:val="12"/>
              <w:spacing w:line="240" w:lineRule="auto"/>
              <w:ind w:firstLine="0"/>
              <w:contextualSpacing/>
              <w:rPr>
                <w:rFonts w:ascii="PT Astra Serif" w:hAnsi="PT Astra Serif"/>
                <w:sz w:val="22"/>
                <w:szCs w:val="22"/>
                <w:lang w:eastAsia="en-US"/>
              </w:rPr>
            </w:pPr>
            <w:r w:rsidRPr="002F0917">
              <w:rPr>
                <w:rFonts w:ascii="PT Astra Serif" w:hAnsi="PT Astra Serif"/>
                <w:sz w:val="22"/>
                <w:szCs w:val="22"/>
                <w:lang w:eastAsia="en-US"/>
              </w:rPr>
              <w:t xml:space="preserve">БИК </w:t>
            </w:r>
          </w:p>
          <w:p w:rsidR="006B0B05" w:rsidRPr="002F0917" w:rsidRDefault="006B0B05" w:rsidP="006B0B05">
            <w:pPr>
              <w:pStyle w:val="12"/>
              <w:spacing w:line="240" w:lineRule="auto"/>
              <w:ind w:firstLine="0"/>
              <w:contextualSpacing/>
              <w:rPr>
                <w:rFonts w:ascii="PT Astra Serif" w:hAnsi="PT Astra Serif"/>
                <w:sz w:val="22"/>
                <w:szCs w:val="22"/>
                <w:lang w:eastAsia="en-US"/>
              </w:rPr>
            </w:pPr>
            <w:r w:rsidRPr="002F0917">
              <w:rPr>
                <w:rFonts w:ascii="PT Astra Serif" w:hAnsi="PT Astra Serif"/>
                <w:sz w:val="22"/>
                <w:szCs w:val="22"/>
                <w:lang w:eastAsia="en-US"/>
              </w:rPr>
              <w:t xml:space="preserve">Банк </w:t>
            </w:r>
          </w:p>
          <w:p w:rsidR="006B0B05" w:rsidRPr="002F0917" w:rsidRDefault="006B0B05" w:rsidP="006B0B05">
            <w:pPr>
              <w:pStyle w:val="12"/>
              <w:spacing w:line="240" w:lineRule="auto"/>
              <w:ind w:firstLine="0"/>
              <w:contextualSpacing/>
              <w:rPr>
                <w:rFonts w:ascii="PT Astra Serif" w:hAnsi="PT Astra Serif"/>
                <w:sz w:val="22"/>
                <w:szCs w:val="22"/>
                <w:lang w:eastAsia="en-US"/>
              </w:rPr>
            </w:pPr>
            <w:r w:rsidRPr="002F0917">
              <w:rPr>
                <w:rFonts w:ascii="PT Astra Serif" w:hAnsi="PT Astra Serif"/>
                <w:sz w:val="22"/>
                <w:szCs w:val="22"/>
                <w:lang w:eastAsia="en-US"/>
              </w:rPr>
              <w:t xml:space="preserve">Р/с </w:t>
            </w:r>
          </w:p>
          <w:p w:rsidR="006B0B05" w:rsidRPr="002F0917" w:rsidRDefault="006B0B05" w:rsidP="006B0B05">
            <w:pPr>
              <w:pStyle w:val="12"/>
              <w:spacing w:line="240" w:lineRule="auto"/>
              <w:ind w:firstLine="0"/>
              <w:contextualSpacing/>
              <w:rPr>
                <w:rFonts w:ascii="PT Astra Serif" w:hAnsi="PT Astra Serif"/>
                <w:sz w:val="22"/>
                <w:szCs w:val="22"/>
                <w:lang w:eastAsia="en-US"/>
              </w:rPr>
            </w:pPr>
            <w:r w:rsidRPr="002F0917">
              <w:rPr>
                <w:rFonts w:ascii="PT Astra Serif" w:hAnsi="PT Astra Serif"/>
                <w:sz w:val="22"/>
                <w:szCs w:val="22"/>
                <w:lang w:eastAsia="en-US"/>
              </w:rPr>
              <w:t xml:space="preserve">к/с </w:t>
            </w:r>
          </w:p>
          <w:p w:rsidR="006B0B05" w:rsidRPr="002F0917" w:rsidRDefault="006B0B05" w:rsidP="006B0B05">
            <w:pPr>
              <w:spacing w:after="0" w:line="240" w:lineRule="auto"/>
              <w:jc w:val="both"/>
              <w:rPr>
                <w:rFonts w:ascii="PT Astra Serif" w:hAnsi="PT Astra Serif"/>
              </w:rPr>
            </w:pPr>
          </w:p>
          <w:p w:rsidR="006B0B05" w:rsidRPr="002F0917" w:rsidRDefault="006B0B05" w:rsidP="006B0B05">
            <w:pPr>
              <w:spacing w:after="0" w:line="240" w:lineRule="auto"/>
              <w:jc w:val="both"/>
              <w:rPr>
                <w:rFonts w:ascii="PT Astra Serif" w:hAnsi="PT Astra Serif"/>
              </w:rPr>
            </w:pPr>
          </w:p>
          <w:p w:rsidR="006B0B05" w:rsidRPr="002F0917" w:rsidRDefault="006B0B05" w:rsidP="006B0B05">
            <w:pPr>
              <w:spacing w:after="0" w:line="240" w:lineRule="auto"/>
              <w:jc w:val="both"/>
              <w:rPr>
                <w:rFonts w:ascii="PT Astra Serif" w:hAnsi="PT Astra Serif"/>
              </w:rPr>
            </w:pPr>
          </w:p>
          <w:p w:rsidR="006B0B05" w:rsidRPr="002F0917" w:rsidRDefault="006B0B05" w:rsidP="006B0B05">
            <w:pPr>
              <w:spacing w:after="0" w:line="240" w:lineRule="auto"/>
              <w:jc w:val="both"/>
              <w:rPr>
                <w:rFonts w:ascii="PT Astra Serif" w:hAnsi="PT Astra Serif"/>
              </w:rPr>
            </w:pPr>
          </w:p>
          <w:p w:rsidR="006B0B05" w:rsidRPr="002F0917" w:rsidRDefault="006B0B05" w:rsidP="006B0B05">
            <w:pPr>
              <w:spacing w:after="0" w:line="240" w:lineRule="auto"/>
              <w:jc w:val="both"/>
              <w:rPr>
                <w:rFonts w:ascii="PT Astra Serif" w:hAnsi="PT Astra Serif"/>
              </w:rPr>
            </w:pPr>
          </w:p>
          <w:p w:rsidR="006B0B05" w:rsidRPr="002F0917" w:rsidRDefault="006B0B05" w:rsidP="006B0B05">
            <w:pPr>
              <w:spacing w:after="0" w:line="240" w:lineRule="auto"/>
              <w:jc w:val="both"/>
              <w:rPr>
                <w:rFonts w:ascii="PT Astra Serif" w:hAnsi="PT Astra Serif"/>
              </w:rPr>
            </w:pPr>
          </w:p>
          <w:p w:rsidR="006B0B05" w:rsidRPr="002F0917" w:rsidRDefault="006B0B05" w:rsidP="006B0B05">
            <w:pPr>
              <w:spacing w:after="0" w:line="240" w:lineRule="auto"/>
              <w:jc w:val="both"/>
              <w:rPr>
                <w:rFonts w:ascii="PT Astra Serif" w:hAnsi="PT Astra Serif"/>
                <w:b/>
              </w:rPr>
            </w:pPr>
            <w:r w:rsidRPr="002F0917">
              <w:rPr>
                <w:rFonts w:ascii="PT Astra Serif" w:hAnsi="PT Astra Serif"/>
                <w:b/>
              </w:rPr>
              <w:t>Поставщик</w:t>
            </w:r>
          </w:p>
          <w:p w:rsidR="006B0B05" w:rsidRPr="002F0917" w:rsidRDefault="006B0B05" w:rsidP="006B0B05">
            <w:pPr>
              <w:spacing w:after="0" w:line="240" w:lineRule="auto"/>
              <w:jc w:val="both"/>
              <w:rPr>
                <w:rFonts w:ascii="PT Astra Serif" w:hAnsi="PT Astra Serif"/>
              </w:rPr>
            </w:pPr>
          </w:p>
          <w:p w:rsidR="006B0B05" w:rsidRPr="002F0917" w:rsidRDefault="006B0B05" w:rsidP="006B0B05">
            <w:pPr>
              <w:pStyle w:val="12"/>
              <w:spacing w:line="240" w:lineRule="auto"/>
              <w:ind w:firstLine="65"/>
              <w:contextualSpacing/>
              <w:rPr>
                <w:rFonts w:ascii="PT Astra Serif" w:hAnsi="PT Astra Serif"/>
                <w:sz w:val="22"/>
                <w:szCs w:val="22"/>
                <w:lang w:eastAsia="en-US"/>
              </w:rPr>
            </w:pPr>
            <w:r w:rsidRPr="002F0917">
              <w:rPr>
                <w:rFonts w:ascii="PT Astra Serif" w:hAnsi="PT Astra Serif"/>
                <w:b/>
                <w:sz w:val="22"/>
                <w:szCs w:val="22"/>
                <w:u w:val="single"/>
                <w:lang w:bidi="hi-IN"/>
              </w:rPr>
              <w:t>_________ЭП_________</w:t>
            </w:r>
            <w:r w:rsidRPr="002F0917">
              <w:rPr>
                <w:rFonts w:ascii="PT Astra Serif" w:hAnsi="PT Astra Serif"/>
                <w:sz w:val="22"/>
                <w:szCs w:val="22"/>
                <w:lang w:bidi="hi-IN"/>
              </w:rPr>
              <w:t>/_________________</w:t>
            </w:r>
            <w:r w:rsidRPr="002F0917">
              <w:rPr>
                <w:rFonts w:ascii="PT Astra Serif" w:hAnsi="PT Astra Serif"/>
                <w:sz w:val="22"/>
                <w:szCs w:val="22"/>
                <w:lang w:eastAsia="en-US"/>
              </w:rPr>
              <w:t>/</w:t>
            </w:r>
          </w:p>
          <w:p w:rsidR="006B0B05" w:rsidRPr="002F0917" w:rsidRDefault="006B0B05" w:rsidP="006B0B05">
            <w:pPr>
              <w:pStyle w:val="12"/>
              <w:spacing w:line="240" w:lineRule="auto"/>
              <w:ind w:firstLine="65"/>
              <w:contextualSpacing/>
              <w:rPr>
                <w:rFonts w:ascii="PT Astra Serif" w:hAnsi="PT Astra Serif"/>
                <w:sz w:val="22"/>
                <w:szCs w:val="22"/>
              </w:rPr>
            </w:pPr>
          </w:p>
        </w:tc>
      </w:tr>
    </w:tbl>
    <w:p w:rsidR="00B9423F" w:rsidRPr="002F0917" w:rsidRDefault="00B9423F">
      <w:pPr>
        <w:rPr>
          <w:rFonts w:ascii="PT Astra Serif" w:hAnsi="PT Astra Serif"/>
        </w:rPr>
        <w:sectPr w:rsidR="00B9423F" w:rsidRPr="002F0917" w:rsidSect="00AA7962">
          <w:pgSz w:w="11906" w:h="16838"/>
          <w:pgMar w:top="1134" w:right="709" w:bottom="1134" w:left="1701" w:header="709" w:footer="709" w:gutter="0"/>
          <w:cols w:space="720"/>
          <w:docGrid w:linePitch="299"/>
        </w:sectPr>
      </w:pPr>
    </w:p>
    <w:p w:rsidR="007415D2" w:rsidRPr="002F0917" w:rsidRDefault="007415D2" w:rsidP="006B0B05">
      <w:pPr>
        <w:spacing w:after="0"/>
        <w:jc w:val="right"/>
        <w:rPr>
          <w:rFonts w:ascii="PT Astra Serif" w:hAnsi="PT Astra Serif"/>
          <w:sz w:val="24"/>
          <w:szCs w:val="24"/>
        </w:rPr>
      </w:pPr>
      <w:r w:rsidRPr="002F0917">
        <w:rPr>
          <w:rFonts w:ascii="PT Astra Serif" w:hAnsi="PT Astra Serif"/>
          <w:sz w:val="24"/>
          <w:szCs w:val="24"/>
        </w:rPr>
        <w:lastRenderedPageBreak/>
        <w:t>Приложение № 1</w:t>
      </w:r>
    </w:p>
    <w:p w:rsidR="00EA3485" w:rsidRPr="002F0917" w:rsidRDefault="00EA3485" w:rsidP="006B0B05">
      <w:pPr>
        <w:spacing w:after="0"/>
        <w:jc w:val="right"/>
        <w:rPr>
          <w:rFonts w:ascii="PT Astra Serif" w:hAnsi="PT Astra Serif"/>
          <w:sz w:val="24"/>
          <w:szCs w:val="24"/>
        </w:rPr>
      </w:pPr>
    </w:p>
    <w:p w:rsidR="007415D2" w:rsidRPr="002F0917" w:rsidRDefault="007415D2" w:rsidP="006B0B05">
      <w:pPr>
        <w:pStyle w:val="a4"/>
        <w:spacing w:after="0"/>
        <w:jc w:val="right"/>
        <w:rPr>
          <w:rFonts w:ascii="PT Astra Serif" w:hAnsi="PT Astra Serif"/>
          <w:sz w:val="24"/>
          <w:szCs w:val="24"/>
        </w:rPr>
      </w:pPr>
      <w:r w:rsidRPr="002F0917">
        <w:rPr>
          <w:rFonts w:ascii="PT Astra Serif" w:hAnsi="PT Astra Serif"/>
          <w:sz w:val="24"/>
          <w:szCs w:val="24"/>
        </w:rPr>
        <w:t>к Контракту №</w:t>
      </w:r>
      <w:r w:rsidR="00C45CF8" w:rsidRPr="002F0917">
        <w:rPr>
          <w:rFonts w:ascii="PT Astra Serif" w:hAnsi="PT Astra Serif"/>
          <w:sz w:val="24"/>
          <w:szCs w:val="24"/>
        </w:rPr>
        <w:t xml:space="preserve"> </w:t>
      </w:r>
      <w:r w:rsidR="00AF1D64" w:rsidRPr="002F0917">
        <w:rPr>
          <w:rFonts w:ascii="PT Astra Serif" w:hAnsi="PT Astra Serif"/>
          <w:sz w:val="24"/>
          <w:szCs w:val="24"/>
        </w:rPr>
        <w:t xml:space="preserve">_____ </w:t>
      </w:r>
      <w:r w:rsidRPr="002F0917">
        <w:rPr>
          <w:rFonts w:ascii="PT Astra Serif" w:hAnsi="PT Astra Serif"/>
          <w:sz w:val="24"/>
          <w:szCs w:val="24"/>
        </w:rPr>
        <w:t>от _________202</w:t>
      </w:r>
      <w:r w:rsidR="006B0B05" w:rsidRPr="002F0917">
        <w:rPr>
          <w:rFonts w:ascii="PT Astra Serif" w:hAnsi="PT Astra Serif"/>
          <w:sz w:val="24"/>
          <w:szCs w:val="24"/>
        </w:rPr>
        <w:t>6</w:t>
      </w:r>
      <w:r w:rsidRPr="002F0917">
        <w:rPr>
          <w:rFonts w:ascii="PT Astra Serif" w:hAnsi="PT Astra Serif"/>
          <w:sz w:val="24"/>
          <w:szCs w:val="24"/>
        </w:rPr>
        <w:t xml:space="preserve"> г.</w:t>
      </w:r>
    </w:p>
    <w:p w:rsidR="00EA3485" w:rsidRPr="002F0917" w:rsidRDefault="00EA3485" w:rsidP="007415D2">
      <w:pPr>
        <w:pStyle w:val="a4"/>
        <w:spacing w:after="0"/>
        <w:ind w:right="-740"/>
        <w:jc w:val="right"/>
        <w:rPr>
          <w:rFonts w:ascii="PT Astra Serif" w:hAnsi="PT Astra Serif"/>
          <w:sz w:val="24"/>
          <w:szCs w:val="24"/>
        </w:rPr>
      </w:pPr>
    </w:p>
    <w:p w:rsidR="007469B1" w:rsidRPr="002F0917" w:rsidRDefault="007469B1" w:rsidP="007469B1">
      <w:pPr>
        <w:spacing w:after="0"/>
        <w:jc w:val="center"/>
        <w:rPr>
          <w:rFonts w:ascii="PT Astra Serif" w:hAnsi="PT Astra Serif"/>
          <w:b/>
          <w:sz w:val="24"/>
          <w:szCs w:val="24"/>
        </w:rPr>
      </w:pPr>
      <w:r w:rsidRPr="002F0917">
        <w:rPr>
          <w:rFonts w:ascii="PT Astra Serif" w:hAnsi="PT Astra Serif"/>
          <w:b/>
          <w:sz w:val="24"/>
          <w:szCs w:val="24"/>
        </w:rPr>
        <w:t xml:space="preserve">Спецификация </w:t>
      </w:r>
    </w:p>
    <w:p w:rsidR="00F6562E" w:rsidRPr="002F0917" w:rsidRDefault="00F6562E" w:rsidP="007469B1">
      <w:pPr>
        <w:spacing w:after="0"/>
        <w:jc w:val="center"/>
        <w:rPr>
          <w:rFonts w:ascii="PT Astra Serif" w:hAnsi="PT Astra Serif"/>
          <w:b/>
          <w:sz w:val="24"/>
          <w:szCs w:val="24"/>
        </w:rPr>
      </w:pPr>
    </w:p>
    <w:tbl>
      <w:tblPr>
        <w:tblW w:w="10633"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8"/>
        <w:gridCol w:w="2127"/>
        <w:gridCol w:w="709"/>
        <w:gridCol w:w="2126"/>
        <w:gridCol w:w="2835"/>
        <w:gridCol w:w="2438"/>
      </w:tblGrid>
      <w:tr w:rsidR="00B86DEA" w:rsidRPr="002F0917" w:rsidTr="006B0B05">
        <w:trPr>
          <w:cantSplit/>
          <w:trHeight w:val="1125"/>
        </w:trPr>
        <w:tc>
          <w:tcPr>
            <w:tcW w:w="398" w:type="dxa"/>
            <w:tcBorders>
              <w:top w:val="single" w:sz="4" w:space="0" w:color="auto"/>
              <w:left w:val="single" w:sz="4" w:space="0" w:color="auto"/>
              <w:bottom w:val="single" w:sz="4" w:space="0" w:color="auto"/>
              <w:right w:val="single" w:sz="4" w:space="0" w:color="auto"/>
            </w:tcBorders>
            <w:vAlign w:val="center"/>
          </w:tcPr>
          <w:p w:rsidR="00B86DEA" w:rsidRPr="002F0917" w:rsidRDefault="00B86DEA" w:rsidP="00AF68EE">
            <w:pPr>
              <w:spacing w:after="0"/>
              <w:jc w:val="center"/>
              <w:rPr>
                <w:rFonts w:ascii="PT Astra Serif" w:hAnsi="PT Astra Serif"/>
                <w:sz w:val="18"/>
                <w:szCs w:val="18"/>
              </w:rPr>
            </w:pPr>
            <w:r w:rsidRPr="002F0917">
              <w:rPr>
                <w:rFonts w:ascii="PT Astra Serif" w:hAnsi="PT Astra Serif"/>
                <w:b/>
                <w:sz w:val="18"/>
                <w:szCs w:val="18"/>
              </w:rPr>
              <w:t>№ п/п</w:t>
            </w:r>
          </w:p>
          <w:p w:rsidR="00B86DEA" w:rsidRPr="002F0917" w:rsidRDefault="00B86DEA" w:rsidP="00AF68EE">
            <w:pPr>
              <w:spacing w:after="0"/>
              <w:jc w:val="center"/>
              <w:rPr>
                <w:rFonts w:ascii="PT Astra Serif" w:hAnsi="PT Astra Serif"/>
                <w:b/>
                <w:sz w:val="18"/>
                <w:szCs w:val="18"/>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B86DEA" w:rsidRPr="002F0917" w:rsidRDefault="00B86DEA" w:rsidP="00AF68EE">
            <w:pPr>
              <w:spacing w:after="0"/>
              <w:jc w:val="center"/>
              <w:rPr>
                <w:rFonts w:ascii="PT Astra Serif" w:hAnsi="PT Astra Serif"/>
                <w:sz w:val="18"/>
                <w:szCs w:val="18"/>
              </w:rPr>
            </w:pPr>
            <w:r w:rsidRPr="002F0917">
              <w:rPr>
                <w:rFonts w:ascii="PT Astra Serif" w:hAnsi="PT Astra Serif"/>
                <w:b/>
                <w:sz w:val="18"/>
                <w:szCs w:val="18"/>
              </w:rPr>
              <w:t>Наименование товара</w:t>
            </w:r>
          </w:p>
        </w:tc>
        <w:tc>
          <w:tcPr>
            <w:tcW w:w="709" w:type="dxa"/>
            <w:tcBorders>
              <w:top w:val="single" w:sz="4" w:space="0" w:color="auto"/>
              <w:left w:val="single" w:sz="4" w:space="0" w:color="auto"/>
              <w:bottom w:val="single" w:sz="4" w:space="0" w:color="auto"/>
              <w:right w:val="single" w:sz="4" w:space="0" w:color="auto"/>
            </w:tcBorders>
            <w:vAlign w:val="center"/>
            <w:hideMark/>
          </w:tcPr>
          <w:p w:rsidR="00B86DEA" w:rsidRPr="002F0917" w:rsidRDefault="00B86DEA" w:rsidP="00B86DEA">
            <w:pPr>
              <w:spacing w:after="0"/>
              <w:jc w:val="center"/>
              <w:rPr>
                <w:rFonts w:ascii="PT Astra Serif" w:hAnsi="PT Astra Serif"/>
                <w:b/>
                <w:sz w:val="18"/>
                <w:szCs w:val="18"/>
              </w:rPr>
            </w:pPr>
            <w:r w:rsidRPr="002F0917">
              <w:rPr>
                <w:rFonts w:ascii="PT Astra Serif" w:hAnsi="PT Astra Serif"/>
                <w:b/>
                <w:sz w:val="18"/>
                <w:szCs w:val="18"/>
              </w:rPr>
              <w:t>Ед. изм.</w:t>
            </w:r>
          </w:p>
        </w:tc>
        <w:tc>
          <w:tcPr>
            <w:tcW w:w="2126" w:type="dxa"/>
            <w:tcBorders>
              <w:top w:val="single" w:sz="4" w:space="0" w:color="auto"/>
              <w:left w:val="single" w:sz="4" w:space="0" w:color="auto"/>
              <w:bottom w:val="single" w:sz="4" w:space="0" w:color="auto"/>
              <w:right w:val="single" w:sz="4" w:space="0" w:color="auto"/>
            </w:tcBorders>
            <w:vAlign w:val="center"/>
            <w:hideMark/>
          </w:tcPr>
          <w:p w:rsidR="00B86DEA" w:rsidRPr="002F0917" w:rsidRDefault="00B86DEA" w:rsidP="00B86DEA">
            <w:pPr>
              <w:spacing w:after="0"/>
              <w:jc w:val="center"/>
              <w:rPr>
                <w:rFonts w:ascii="PT Astra Serif" w:hAnsi="PT Astra Serif"/>
                <w:sz w:val="18"/>
                <w:szCs w:val="18"/>
              </w:rPr>
            </w:pPr>
            <w:r w:rsidRPr="002F0917">
              <w:rPr>
                <w:rFonts w:ascii="PT Astra Serif" w:hAnsi="PT Astra Serif"/>
                <w:b/>
                <w:sz w:val="18"/>
                <w:szCs w:val="18"/>
              </w:rPr>
              <w:t>Кол-во</w:t>
            </w:r>
          </w:p>
        </w:tc>
        <w:tc>
          <w:tcPr>
            <w:tcW w:w="2835" w:type="dxa"/>
            <w:tcBorders>
              <w:top w:val="single" w:sz="4" w:space="0" w:color="auto"/>
              <w:left w:val="single" w:sz="4" w:space="0" w:color="auto"/>
              <w:bottom w:val="single" w:sz="4" w:space="0" w:color="auto"/>
              <w:right w:val="single" w:sz="4" w:space="0" w:color="auto"/>
            </w:tcBorders>
            <w:vAlign w:val="center"/>
            <w:hideMark/>
          </w:tcPr>
          <w:p w:rsidR="00B86DEA" w:rsidRPr="002F0917" w:rsidRDefault="00B86DEA" w:rsidP="00B86DEA">
            <w:pPr>
              <w:spacing w:after="0"/>
              <w:jc w:val="center"/>
              <w:rPr>
                <w:rFonts w:ascii="PT Astra Serif" w:hAnsi="PT Astra Serif"/>
                <w:b/>
                <w:sz w:val="18"/>
                <w:szCs w:val="18"/>
              </w:rPr>
            </w:pPr>
            <w:r w:rsidRPr="002F0917">
              <w:rPr>
                <w:rFonts w:ascii="PT Astra Serif" w:hAnsi="PT Astra Serif"/>
                <w:b/>
                <w:sz w:val="18"/>
                <w:szCs w:val="18"/>
              </w:rPr>
              <w:t>Цена за единицу товара, руб.</w:t>
            </w:r>
          </w:p>
        </w:tc>
        <w:tc>
          <w:tcPr>
            <w:tcW w:w="2438" w:type="dxa"/>
            <w:tcBorders>
              <w:top w:val="single" w:sz="4" w:space="0" w:color="auto"/>
              <w:left w:val="single" w:sz="4" w:space="0" w:color="auto"/>
              <w:bottom w:val="single" w:sz="4" w:space="0" w:color="auto"/>
              <w:right w:val="single" w:sz="4" w:space="0" w:color="auto"/>
            </w:tcBorders>
            <w:vAlign w:val="center"/>
          </w:tcPr>
          <w:p w:rsidR="00B86DEA" w:rsidRPr="002F0917" w:rsidRDefault="00B86DEA" w:rsidP="00B86DEA">
            <w:pPr>
              <w:spacing w:after="0"/>
              <w:jc w:val="center"/>
              <w:rPr>
                <w:rFonts w:ascii="PT Astra Serif" w:hAnsi="PT Astra Serif"/>
                <w:b/>
                <w:sz w:val="18"/>
                <w:szCs w:val="18"/>
              </w:rPr>
            </w:pPr>
            <w:r w:rsidRPr="002F0917">
              <w:rPr>
                <w:rFonts w:ascii="PT Astra Serif" w:hAnsi="PT Astra Serif"/>
                <w:b/>
                <w:sz w:val="18"/>
                <w:szCs w:val="18"/>
              </w:rPr>
              <w:t>Сумма, руб.</w:t>
            </w:r>
          </w:p>
        </w:tc>
      </w:tr>
      <w:tr w:rsidR="00833FC5" w:rsidRPr="002F0917" w:rsidTr="006B0B05">
        <w:trPr>
          <w:cantSplit/>
          <w:trHeight w:val="725"/>
        </w:trPr>
        <w:tc>
          <w:tcPr>
            <w:tcW w:w="398" w:type="dxa"/>
            <w:tcBorders>
              <w:top w:val="single" w:sz="4" w:space="0" w:color="auto"/>
              <w:left w:val="single" w:sz="4" w:space="0" w:color="auto"/>
              <w:bottom w:val="single" w:sz="4" w:space="0" w:color="auto"/>
              <w:right w:val="single" w:sz="4" w:space="0" w:color="auto"/>
            </w:tcBorders>
            <w:vAlign w:val="center"/>
            <w:hideMark/>
          </w:tcPr>
          <w:p w:rsidR="00833FC5" w:rsidRPr="002F0917" w:rsidRDefault="00833FC5" w:rsidP="00217A3B">
            <w:pPr>
              <w:spacing w:after="0" w:line="240" w:lineRule="auto"/>
              <w:jc w:val="center"/>
              <w:rPr>
                <w:rFonts w:ascii="PT Astra Serif" w:hAnsi="PT Astra Serif"/>
                <w:sz w:val="24"/>
                <w:szCs w:val="24"/>
              </w:rPr>
            </w:pPr>
            <w:r w:rsidRPr="002F0917">
              <w:rPr>
                <w:rFonts w:ascii="PT Astra Serif" w:hAnsi="PT Astra Serif"/>
                <w:sz w:val="24"/>
                <w:szCs w:val="24"/>
              </w:rPr>
              <w:t>1.</w:t>
            </w:r>
          </w:p>
        </w:tc>
        <w:tc>
          <w:tcPr>
            <w:tcW w:w="2127" w:type="dxa"/>
            <w:tcBorders>
              <w:top w:val="single" w:sz="4" w:space="0" w:color="auto"/>
              <w:left w:val="single" w:sz="4" w:space="0" w:color="auto"/>
              <w:bottom w:val="single" w:sz="4" w:space="0" w:color="auto"/>
              <w:right w:val="single" w:sz="4" w:space="0" w:color="auto"/>
            </w:tcBorders>
            <w:vAlign w:val="center"/>
            <w:hideMark/>
          </w:tcPr>
          <w:p w:rsidR="006B0B05" w:rsidRPr="002F0917" w:rsidRDefault="006B0B05" w:rsidP="006B0B05">
            <w:pPr>
              <w:jc w:val="center"/>
              <w:rPr>
                <w:rFonts w:ascii="PT Astra Serif" w:eastAsia="Arial Unicode MS" w:hAnsi="PT Astra Serif"/>
                <w:kern w:val="2"/>
                <w:lang w:eastAsia="zh-CN" w:bidi="hi-IN"/>
              </w:rPr>
            </w:pPr>
            <w:r w:rsidRPr="002F0917">
              <w:rPr>
                <w:rFonts w:ascii="PT Astra Serif" w:eastAsia="Arial Unicode MS" w:hAnsi="PT Astra Serif"/>
                <w:kern w:val="2"/>
                <w:lang w:eastAsia="zh-CN" w:bidi="hi-IN"/>
              </w:rPr>
              <w:t xml:space="preserve">Алкидная эмаль (цвет серый) </w:t>
            </w:r>
          </w:p>
          <w:p w:rsidR="00833FC5" w:rsidRPr="002F0917" w:rsidRDefault="006B0B05" w:rsidP="006B0B05">
            <w:pPr>
              <w:jc w:val="center"/>
              <w:rPr>
                <w:rFonts w:ascii="PT Astra Serif" w:eastAsia="Arial Unicode MS" w:hAnsi="PT Astra Serif"/>
                <w:kern w:val="2"/>
                <w:lang w:eastAsia="zh-CN" w:bidi="hi-IN"/>
              </w:rPr>
            </w:pPr>
            <w:r w:rsidRPr="002F0917">
              <w:rPr>
                <w:rFonts w:ascii="PT Astra Serif" w:eastAsia="Arial Unicode MS" w:hAnsi="PT Astra Serif"/>
                <w:kern w:val="2"/>
                <w:lang w:eastAsia="zh-CN" w:bidi="hi-IN"/>
              </w:rPr>
              <w:t xml:space="preserve">ПФ-115 </w:t>
            </w:r>
          </w:p>
        </w:tc>
        <w:tc>
          <w:tcPr>
            <w:tcW w:w="709" w:type="dxa"/>
            <w:tcBorders>
              <w:top w:val="single" w:sz="4" w:space="0" w:color="auto"/>
              <w:left w:val="single" w:sz="4" w:space="0" w:color="auto"/>
              <w:bottom w:val="single" w:sz="4" w:space="0" w:color="auto"/>
              <w:right w:val="single" w:sz="4" w:space="0" w:color="auto"/>
            </w:tcBorders>
            <w:vAlign w:val="center"/>
            <w:hideMark/>
          </w:tcPr>
          <w:p w:rsidR="00833FC5" w:rsidRPr="002F0917" w:rsidRDefault="00833FC5" w:rsidP="00217A3B">
            <w:pPr>
              <w:jc w:val="center"/>
              <w:rPr>
                <w:rFonts w:ascii="PT Astra Serif" w:eastAsia="Calibri" w:hAnsi="PT Astra Serif"/>
                <w:sz w:val="26"/>
                <w:szCs w:val="26"/>
                <w:lang w:eastAsia="ru-RU"/>
              </w:rPr>
            </w:pPr>
            <w:r w:rsidRPr="002F0917">
              <w:rPr>
                <w:rFonts w:ascii="PT Astra Serif" w:eastAsia="Calibri" w:hAnsi="PT Astra Serif"/>
                <w:sz w:val="26"/>
                <w:szCs w:val="26"/>
                <w:lang w:eastAsia="ru-RU"/>
              </w:rPr>
              <w:t>кг</w:t>
            </w:r>
          </w:p>
        </w:tc>
        <w:tc>
          <w:tcPr>
            <w:tcW w:w="2126" w:type="dxa"/>
            <w:tcBorders>
              <w:top w:val="single" w:sz="4" w:space="0" w:color="auto"/>
              <w:left w:val="single" w:sz="4" w:space="0" w:color="auto"/>
              <w:bottom w:val="single" w:sz="4" w:space="0" w:color="auto"/>
              <w:right w:val="single" w:sz="4" w:space="0" w:color="auto"/>
            </w:tcBorders>
            <w:vAlign w:val="center"/>
            <w:hideMark/>
          </w:tcPr>
          <w:p w:rsidR="00833FC5" w:rsidRPr="002F0917" w:rsidRDefault="0070353E" w:rsidP="00217A3B">
            <w:pPr>
              <w:jc w:val="center"/>
              <w:rPr>
                <w:rFonts w:ascii="PT Astra Serif" w:eastAsia="Calibri" w:hAnsi="PT Astra Serif"/>
                <w:sz w:val="26"/>
                <w:szCs w:val="26"/>
                <w:lang w:eastAsia="ru-RU"/>
              </w:rPr>
            </w:pPr>
            <w:r>
              <w:rPr>
                <w:rFonts w:ascii="PT Astra Serif" w:eastAsia="Calibri" w:hAnsi="PT Astra Serif"/>
                <w:sz w:val="26"/>
                <w:szCs w:val="26"/>
                <w:lang w:eastAsia="ru-RU"/>
              </w:rPr>
              <w:t>25</w:t>
            </w:r>
          </w:p>
        </w:tc>
        <w:tc>
          <w:tcPr>
            <w:tcW w:w="2835" w:type="dxa"/>
            <w:tcBorders>
              <w:top w:val="single" w:sz="4" w:space="0" w:color="auto"/>
              <w:left w:val="single" w:sz="4" w:space="0" w:color="auto"/>
              <w:bottom w:val="single" w:sz="4" w:space="0" w:color="auto"/>
              <w:right w:val="single" w:sz="4" w:space="0" w:color="auto"/>
            </w:tcBorders>
            <w:vAlign w:val="center"/>
            <w:hideMark/>
          </w:tcPr>
          <w:p w:rsidR="00833FC5" w:rsidRPr="002F0917" w:rsidRDefault="00833FC5" w:rsidP="00217A3B">
            <w:pPr>
              <w:spacing w:after="0" w:line="240" w:lineRule="auto"/>
              <w:jc w:val="center"/>
              <w:rPr>
                <w:rFonts w:ascii="PT Astra Serif" w:eastAsia="Calibri" w:hAnsi="PT Astra Serif"/>
                <w:b/>
                <w:sz w:val="28"/>
                <w:szCs w:val="28"/>
              </w:rPr>
            </w:pPr>
          </w:p>
        </w:tc>
        <w:tc>
          <w:tcPr>
            <w:tcW w:w="2438" w:type="dxa"/>
            <w:tcBorders>
              <w:top w:val="single" w:sz="4" w:space="0" w:color="auto"/>
              <w:left w:val="single" w:sz="4" w:space="0" w:color="auto"/>
              <w:bottom w:val="single" w:sz="4" w:space="0" w:color="auto"/>
              <w:right w:val="single" w:sz="4" w:space="0" w:color="auto"/>
            </w:tcBorders>
            <w:vAlign w:val="center"/>
          </w:tcPr>
          <w:p w:rsidR="00833FC5" w:rsidRPr="002F0917" w:rsidRDefault="00833FC5" w:rsidP="00217A3B">
            <w:pPr>
              <w:spacing w:after="0" w:line="240" w:lineRule="auto"/>
              <w:jc w:val="center"/>
              <w:rPr>
                <w:rFonts w:ascii="PT Astra Serif" w:eastAsia="Calibri" w:hAnsi="PT Astra Serif"/>
                <w:b/>
                <w:sz w:val="28"/>
                <w:szCs w:val="28"/>
              </w:rPr>
            </w:pPr>
          </w:p>
        </w:tc>
      </w:tr>
    </w:tbl>
    <w:p w:rsidR="00E7395F" w:rsidRPr="002F0917" w:rsidRDefault="00E7395F" w:rsidP="006958A9">
      <w:pPr>
        <w:spacing w:after="0"/>
        <w:rPr>
          <w:rFonts w:ascii="PT Astra Serif" w:hAnsi="PT Astra Serif"/>
          <w:b/>
          <w:sz w:val="24"/>
          <w:szCs w:val="24"/>
        </w:rPr>
      </w:pPr>
    </w:p>
    <w:p w:rsidR="00E7395F" w:rsidRPr="002F0917" w:rsidRDefault="00E7395F" w:rsidP="006958A9">
      <w:pPr>
        <w:spacing w:after="0"/>
        <w:rPr>
          <w:rFonts w:ascii="PT Astra Serif" w:hAnsi="PT Astra Serif"/>
          <w:b/>
          <w:sz w:val="24"/>
          <w:szCs w:val="24"/>
        </w:rPr>
      </w:pPr>
    </w:p>
    <w:p w:rsidR="006958A9" w:rsidRPr="002F0917" w:rsidRDefault="006958A9" w:rsidP="006958A9">
      <w:pPr>
        <w:spacing w:after="0"/>
        <w:rPr>
          <w:rFonts w:ascii="PT Astra Serif" w:hAnsi="PT Astra Serif"/>
          <w:b/>
          <w:sz w:val="24"/>
          <w:szCs w:val="24"/>
        </w:rPr>
      </w:pPr>
    </w:p>
    <w:p w:rsidR="00F6562E" w:rsidRPr="002F0917" w:rsidRDefault="00EA3485" w:rsidP="00F6562E">
      <w:pPr>
        <w:autoSpaceDE w:val="0"/>
        <w:spacing w:after="0"/>
        <w:rPr>
          <w:rFonts w:ascii="PT Astra Serif" w:hAnsi="PT Astra Serif"/>
          <w:b/>
          <w:sz w:val="24"/>
          <w:szCs w:val="24"/>
        </w:rPr>
      </w:pPr>
      <w:r w:rsidRPr="002F0917">
        <w:rPr>
          <w:rFonts w:ascii="PT Astra Serif" w:hAnsi="PT Astra Serif"/>
          <w:b/>
          <w:sz w:val="24"/>
          <w:szCs w:val="24"/>
        </w:rPr>
        <w:t xml:space="preserve">             </w:t>
      </w:r>
      <w:r w:rsidR="006958A9" w:rsidRPr="002F0917">
        <w:rPr>
          <w:rFonts w:ascii="PT Astra Serif" w:hAnsi="PT Astra Serif"/>
          <w:b/>
          <w:sz w:val="24"/>
          <w:szCs w:val="24"/>
        </w:rPr>
        <w:t>«Государственный заказчик»</w:t>
      </w:r>
      <w:r w:rsidR="006958A9" w:rsidRPr="002F0917">
        <w:rPr>
          <w:rFonts w:ascii="PT Astra Serif" w:hAnsi="PT Astra Serif"/>
          <w:b/>
          <w:sz w:val="24"/>
          <w:szCs w:val="24"/>
        </w:rPr>
        <w:tab/>
      </w:r>
      <w:r w:rsidR="00F6562E" w:rsidRPr="002F0917">
        <w:rPr>
          <w:rFonts w:ascii="PT Astra Serif" w:hAnsi="PT Astra Serif"/>
          <w:b/>
          <w:sz w:val="24"/>
          <w:szCs w:val="24"/>
        </w:rPr>
        <w:t xml:space="preserve">                                                  «Поставщик»</w:t>
      </w:r>
    </w:p>
    <w:p w:rsidR="006958A9" w:rsidRPr="002F0917" w:rsidRDefault="006958A9" w:rsidP="006958A9">
      <w:pPr>
        <w:spacing w:after="0"/>
        <w:rPr>
          <w:rFonts w:ascii="PT Astra Serif" w:hAnsi="PT Astra Serif"/>
          <w:sz w:val="24"/>
          <w:szCs w:val="24"/>
        </w:rPr>
      </w:pPr>
      <w:r w:rsidRPr="002F0917">
        <w:rPr>
          <w:rFonts w:ascii="PT Astra Serif" w:hAnsi="PT Astra Serif"/>
          <w:b/>
          <w:sz w:val="24"/>
          <w:szCs w:val="24"/>
        </w:rPr>
        <w:tab/>
      </w:r>
      <w:r w:rsidRPr="002F0917">
        <w:rPr>
          <w:rFonts w:ascii="PT Astra Serif" w:hAnsi="PT Astra Serif"/>
          <w:b/>
          <w:sz w:val="24"/>
          <w:szCs w:val="24"/>
        </w:rPr>
        <w:tab/>
      </w:r>
      <w:r w:rsidRPr="002F0917">
        <w:rPr>
          <w:rFonts w:ascii="PT Astra Serif" w:hAnsi="PT Astra Serif"/>
          <w:b/>
          <w:sz w:val="24"/>
          <w:szCs w:val="24"/>
        </w:rPr>
        <w:tab/>
      </w:r>
    </w:p>
    <w:p w:rsidR="00F6562E" w:rsidRPr="002F0917" w:rsidRDefault="006958A9" w:rsidP="00F6562E">
      <w:pPr>
        <w:pStyle w:val="12"/>
        <w:spacing w:line="240" w:lineRule="auto"/>
        <w:ind w:firstLine="0"/>
        <w:contextualSpacing/>
        <w:rPr>
          <w:rFonts w:ascii="PT Astra Serif" w:hAnsi="PT Astra Serif"/>
          <w:b/>
          <w:szCs w:val="24"/>
          <w:u w:val="single"/>
        </w:rPr>
      </w:pPr>
      <w:r w:rsidRPr="002F0917">
        <w:rPr>
          <w:rFonts w:ascii="PT Astra Serif" w:hAnsi="PT Astra Serif"/>
          <w:b/>
          <w:szCs w:val="24"/>
          <w:u w:val="single"/>
        </w:rPr>
        <w:t xml:space="preserve">_______ЭЦП__________ </w:t>
      </w:r>
      <w:r w:rsidRPr="002F0917">
        <w:rPr>
          <w:rFonts w:ascii="PT Astra Serif" w:hAnsi="PT Astra Serif"/>
          <w:b/>
          <w:szCs w:val="24"/>
        </w:rPr>
        <w:t xml:space="preserve">/ </w:t>
      </w:r>
      <w:r w:rsidR="002F0917">
        <w:rPr>
          <w:rFonts w:ascii="PT Astra Serif" w:hAnsi="PT Astra Serif"/>
          <w:szCs w:val="24"/>
        </w:rPr>
        <w:t xml:space="preserve">                       </w:t>
      </w:r>
      <w:r w:rsidRPr="002F0917">
        <w:rPr>
          <w:rFonts w:ascii="PT Astra Serif" w:hAnsi="PT Astra Serif"/>
          <w:szCs w:val="24"/>
        </w:rPr>
        <w:t xml:space="preserve"> </w:t>
      </w:r>
      <w:r w:rsidRPr="002F0917">
        <w:rPr>
          <w:rFonts w:ascii="PT Astra Serif" w:hAnsi="PT Astra Serif"/>
          <w:b/>
          <w:szCs w:val="24"/>
        </w:rPr>
        <w:t>/</w:t>
      </w:r>
      <w:r w:rsidR="00F6562E" w:rsidRPr="002F0917">
        <w:rPr>
          <w:rFonts w:ascii="PT Astra Serif" w:hAnsi="PT Astra Serif"/>
          <w:b/>
          <w:szCs w:val="24"/>
        </w:rPr>
        <w:tab/>
      </w:r>
      <w:r w:rsidR="00F6562E" w:rsidRPr="002F0917">
        <w:rPr>
          <w:rFonts w:ascii="PT Astra Serif" w:hAnsi="PT Astra Serif"/>
          <w:b/>
          <w:szCs w:val="24"/>
        </w:rPr>
        <w:tab/>
        <w:t xml:space="preserve">     </w:t>
      </w:r>
      <w:r w:rsidR="00F6562E" w:rsidRPr="002F0917">
        <w:rPr>
          <w:rFonts w:ascii="PT Astra Serif" w:hAnsi="PT Astra Serif"/>
          <w:b/>
          <w:szCs w:val="24"/>
          <w:u w:val="single"/>
        </w:rPr>
        <w:t>_______ЭЦП_________</w:t>
      </w:r>
      <w:r w:rsidR="00F6562E" w:rsidRPr="002F0917">
        <w:rPr>
          <w:rFonts w:ascii="PT Astra Serif" w:hAnsi="PT Astra Serif"/>
          <w:szCs w:val="24"/>
        </w:rPr>
        <w:t>/                      /</w:t>
      </w:r>
    </w:p>
    <w:p w:rsidR="00F6562E" w:rsidRPr="002F0917" w:rsidRDefault="00F6562E" w:rsidP="00F6562E">
      <w:pPr>
        <w:pStyle w:val="12"/>
        <w:spacing w:line="240" w:lineRule="auto"/>
        <w:ind w:firstLine="0"/>
        <w:contextualSpacing/>
        <w:rPr>
          <w:rFonts w:ascii="PT Astra Serif" w:hAnsi="PT Astra Serif"/>
          <w:b/>
          <w:szCs w:val="24"/>
        </w:rPr>
      </w:pPr>
    </w:p>
    <w:p w:rsidR="00F6562E" w:rsidRPr="002F0917" w:rsidRDefault="00F6562E">
      <w:pPr>
        <w:suppressAutoHyphens w:val="0"/>
        <w:spacing w:after="160" w:line="259" w:lineRule="auto"/>
        <w:rPr>
          <w:rFonts w:ascii="PT Astra Serif" w:eastAsia="Times New Roman" w:hAnsi="PT Astra Serif"/>
          <w:b/>
          <w:sz w:val="24"/>
          <w:szCs w:val="24"/>
          <w:lang w:eastAsia="ru-RU"/>
        </w:rPr>
      </w:pPr>
      <w:r w:rsidRPr="002F0917">
        <w:rPr>
          <w:rFonts w:ascii="PT Astra Serif" w:hAnsi="PT Astra Serif"/>
          <w:b/>
          <w:szCs w:val="24"/>
        </w:rPr>
        <w:br w:type="page"/>
      </w:r>
    </w:p>
    <w:p w:rsidR="00B9423F" w:rsidRPr="002F0917" w:rsidRDefault="00CC50DD" w:rsidP="00ED6B08">
      <w:pPr>
        <w:spacing w:after="0"/>
        <w:ind w:right="-285"/>
        <w:jc w:val="right"/>
        <w:rPr>
          <w:rFonts w:ascii="PT Astra Serif" w:hAnsi="PT Astra Serif"/>
          <w:sz w:val="24"/>
          <w:szCs w:val="24"/>
        </w:rPr>
      </w:pPr>
      <w:r w:rsidRPr="002F0917">
        <w:rPr>
          <w:rFonts w:ascii="PT Astra Serif" w:hAnsi="PT Astra Serif"/>
          <w:sz w:val="24"/>
          <w:szCs w:val="24"/>
        </w:rPr>
        <w:lastRenderedPageBreak/>
        <w:t>П</w:t>
      </w:r>
      <w:r w:rsidR="00B9423F" w:rsidRPr="002F0917">
        <w:rPr>
          <w:rFonts w:ascii="PT Astra Serif" w:hAnsi="PT Astra Serif"/>
          <w:sz w:val="24"/>
          <w:szCs w:val="24"/>
        </w:rPr>
        <w:t>риложение № 2</w:t>
      </w:r>
    </w:p>
    <w:p w:rsidR="00F6562E" w:rsidRPr="002F0917" w:rsidRDefault="00F6562E" w:rsidP="00ED6B08">
      <w:pPr>
        <w:spacing w:after="0"/>
        <w:ind w:right="-285"/>
        <w:jc w:val="right"/>
        <w:rPr>
          <w:rFonts w:ascii="PT Astra Serif" w:hAnsi="PT Astra Serif"/>
          <w:sz w:val="24"/>
          <w:szCs w:val="24"/>
        </w:rPr>
      </w:pPr>
    </w:p>
    <w:p w:rsidR="00B9423F" w:rsidRPr="002F0917" w:rsidRDefault="00B9423F" w:rsidP="00ED6B08">
      <w:pPr>
        <w:pStyle w:val="a4"/>
        <w:spacing w:after="0"/>
        <w:ind w:right="-285"/>
        <w:jc w:val="right"/>
        <w:rPr>
          <w:rFonts w:ascii="PT Astra Serif" w:hAnsi="PT Astra Serif"/>
          <w:sz w:val="24"/>
          <w:szCs w:val="24"/>
        </w:rPr>
      </w:pPr>
      <w:r w:rsidRPr="002F0917">
        <w:rPr>
          <w:rFonts w:ascii="PT Astra Serif" w:hAnsi="PT Astra Serif"/>
          <w:sz w:val="24"/>
          <w:szCs w:val="24"/>
        </w:rPr>
        <w:t>к Контракту №</w:t>
      </w:r>
      <w:r w:rsidR="00C45CF8" w:rsidRPr="002F0917">
        <w:rPr>
          <w:rFonts w:ascii="PT Astra Serif" w:hAnsi="PT Astra Serif"/>
          <w:sz w:val="24"/>
          <w:szCs w:val="24"/>
        </w:rPr>
        <w:t xml:space="preserve"> </w:t>
      </w:r>
      <w:r w:rsidR="00AF1D64" w:rsidRPr="002F0917">
        <w:rPr>
          <w:rFonts w:ascii="PT Astra Serif" w:hAnsi="PT Astra Serif"/>
          <w:sz w:val="24"/>
          <w:szCs w:val="24"/>
        </w:rPr>
        <w:t xml:space="preserve">_____ </w:t>
      </w:r>
      <w:r w:rsidRPr="002F0917">
        <w:rPr>
          <w:rFonts w:ascii="PT Astra Serif" w:hAnsi="PT Astra Serif"/>
          <w:sz w:val="24"/>
          <w:szCs w:val="24"/>
        </w:rPr>
        <w:t>от _________202</w:t>
      </w:r>
      <w:r w:rsidR="006B0B05" w:rsidRPr="002F0917">
        <w:rPr>
          <w:rFonts w:ascii="PT Astra Serif" w:hAnsi="PT Astra Serif"/>
          <w:sz w:val="24"/>
          <w:szCs w:val="24"/>
        </w:rPr>
        <w:t>6</w:t>
      </w:r>
      <w:r w:rsidRPr="002F0917">
        <w:rPr>
          <w:rFonts w:ascii="PT Astra Serif" w:hAnsi="PT Astra Serif"/>
          <w:sz w:val="24"/>
          <w:szCs w:val="24"/>
        </w:rPr>
        <w:t xml:space="preserve"> г.</w:t>
      </w:r>
    </w:p>
    <w:p w:rsidR="006958A9" w:rsidRPr="002F0917" w:rsidRDefault="006958A9" w:rsidP="00EA3485">
      <w:pPr>
        <w:suppressAutoHyphens w:val="0"/>
        <w:spacing w:after="0" w:line="240" w:lineRule="auto"/>
        <w:ind w:right="274"/>
        <w:jc w:val="center"/>
        <w:rPr>
          <w:rFonts w:ascii="PT Astra Serif" w:eastAsia="Calibri" w:hAnsi="PT Astra Serif"/>
          <w:b/>
          <w:color w:val="000000"/>
          <w:sz w:val="24"/>
          <w:szCs w:val="24"/>
          <w:shd w:val="clear" w:color="auto" w:fill="FFFFFF"/>
        </w:rPr>
      </w:pPr>
    </w:p>
    <w:p w:rsidR="006B0B05" w:rsidRPr="002F0917" w:rsidRDefault="006B0B05" w:rsidP="006B0B05">
      <w:pPr>
        <w:spacing w:after="0" w:line="240" w:lineRule="auto"/>
        <w:jc w:val="center"/>
        <w:rPr>
          <w:rFonts w:ascii="PT Astra Serif" w:hAnsi="PT Astra Serif"/>
          <w:sz w:val="26"/>
          <w:szCs w:val="26"/>
        </w:rPr>
      </w:pPr>
      <w:r w:rsidRPr="002F0917">
        <w:rPr>
          <w:rFonts w:ascii="PT Astra Serif" w:hAnsi="PT Astra Serif"/>
          <w:sz w:val="26"/>
          <w:szCs w:val="26"/>
        </w:rPr>
        <w:t>Техническое задание</w:t>
      </w:r>
    </w:p>
    <w:p w:rsidR="006B0B05" w:rsidRPr="002F0917" w:rsidRDefault="006B0B05" w:rsidP="006B0B05">
      <w:pPr>
        <w:spacing w:after="0" w:line="240" w:lineRule="auto"/>
        <w:jc w:val="center"/>
        <w:rPr>
          <w:rFonts w:ascii="PT Astra Serif" w:hAnsi="PT Astra Serif"/>
          <w:sz w:val="26"/>
          <w:szCs w:val="26"/>
        </w:rPr>
      </w:pPr>
    </w:p>
    <w:p w:rsidR="006B0B05" w:rsidRPr="002F0917" w:rsidRDefault="006B0B05" w:rsidP="006B0B05">
      <w:pPr>
        <w:spacing w:after="0" w:line="240" w:lineRule="auto"/>
        <w:jc w:val="both"/>
        <w:rPr>
          <w:rFonts w:ascii="PT Astra Serif" w:hAnsi="PT Astra Serif"/>
          <w:sz w:val="26"/>
          <w:szCs w:val="26"/>
        </w:rPr>
      </w:pPr>
      <w:r w:rsidRPr="002F0917">
        <w:rPr>
          <w:rFonts w:ascii="PT Astra Serif" w:hAnsi="PT Astra Serif"/>
          <w:sz w:val="26"/>
          <w:szCs w:val="26"/>
        </w:rPr>
        <w:t xml:space="preserve">на поставку лакокрасочных материалов в рамках капитального ремонта (далее-Товар) для нужд федерального казенного учреждения дополнительного профессионального образования «Межрегиональный учебный центр» ГУФСИН России </w:t>
      </w:r>
      <w:r w:rsidRPr="002F0917">
        <w:rPr>
          <w:rFonts w:ascii="PT Astra Serif" w:hAnsi="PT Astra Serif"/>
          <w:sz w:val="26"/>
          <w:szCs w:val="26"/>
        </w:rPr>
        <w:br/>
        <w:t>по Московской области (далее-Заказчик).</w:t>
      </w:r>
    </w:p>
    <w:p w:rsidR="006B0B05" w:rsidRPr="002F0917" w:rsidRDefault="006B0B05" w:rsidP="006B0B05">
      <w:pPr>
        <w:spacing w:after="0" w:line="240" w:lineRule="auto"/>
        <w:jc w:val="both"/>
        <w:rPr>
          <w:rFonts w:ascii="PT Astra Serif" w:hAnsi="PT Astra Serif"/>
          <w:sz w:val="26"/>
          <w:szCs w:val="26"/>
        </w:rPr>
      </w:pPr>
      <w:r w:rsidRPr="002F0917">
        <w:rPr>
          <w:rFonts w:ascii="PT Astra Serif" w:hAnsi="PT Astra Serif"/>
          <w:sz w:val="26"/>
          <w:szCs w:val="26"/>
        </w:rPr>
        <w:tab/>
        <w:t>Место поставки: г. Электросталь, поселок Новые Дома, дом №1 в.</w:t>
      </w:r>
    </w:p>
    <w:p w:rsidR="006B0B05" w:rsidRPr="002F0917" w:rsidRDefault="006B0B05" w:rsidP="006B0B05">
      <w:pPr>
        <w:spacing w:after="0" w:line="240" w:lineRule="auto"/>
        <w:jc w:val="center"/>
        <w:rPr>
          <w:rFonts w:ascii="PT Astra Serif" w:hAnsi="PT Astra Serif"/>
          <w:sz w:val="26"/>
          <w:szCs w:val="26"/>
        </w:rPr>
      </w:pPr>
    </w:p>
    <w:p w:rsidR="006B0B05" w:rsidRPr="002F0917" w:rsidRDefault="006B0B05" w:rsidP="006B0B05">
      <w:pPr>
        <w:spacing w:after="0" w:line="240" w:lineRule="auto"/>
        <w:jc w:val="center"/>
        <w:rPr>
          <w:rFonts w:ascii="PT Astra Serif" w:hAnsi="PT Astra Serif"/>
          <w:sz w:val="26"/>
          <w:szCs w:val="26"/>
        </w:rPr>
      </w:pPr>
      <w:r w:rsidRPr="002F0917">
        <w:rPr>
          <w:rFonts w:ascii="PT Astra Serif" w:hAnsi="PT Astra Serif"/>
          <w:sz w:val="26"/>
          <w:szCs w:val="26"/>
        </w:rPr>
        <w:t>Технические требования:</w:t>
      </w:r>
    </w:p>
    <w:p w:rsidR="006B0B05" w:rsidRPr="002F0917" w:rsidRDefault="006B0B05" w:rsidP="006B0B05">
      <w:pPr>
        <w:spacing w:after="0" w:line="240" w:lineRule="auto"/>
        <w:jc w:val="center"/>
        <w:rPr>
          <w:rFonts w:ascii="PT Astra Serif" w:hAnsi="PT Astra Serif"/>
          <w:sz w:val="26"/>
          <w:szCs w:val="26"/>
        </w:rPr>
      </w:pPr>
    </w:p>
    <w:tbl>
      <w:tblPr>
        <w:tblStyle w:val="af9"/>
        <w:tblW w:w="9498" w:type="dxa"/>
        <w:tblInd w:w="-5" w:type="dxa"/>
        <w:tblLook w:val="04A0" w:firstRow="1" w:lastRow="0" w:firstColumn="1" w:lastColumn="0" w:noHBand="0" w:noVBand="1"/>
      </w:tblPr>
      <w:tblGrid>
        <w:gridCol w:w="564"/>
        <w:gridCol w:w="1843"/>
        <w:gridCol w:w="1731"/>
        <w:gridCol w:w="740"/>
        <w:gridCol w:w="771"/>
        <w:gridCol w:w="3849"/>
      </w:tblGrid>
      <w:tr w:rsidR="006B0B05" w:rsidRPr="002F0917" w:rsidTr="00D458FD">
        <w:trPr>
          <w:cantSplit/>
          <w:trHeight w:val="1763"/>
        </w:trPr>
        <w:tc>
          <w:tcPr>
            <w:tcW w:w="566" w:type="dxa"/>
            <w:vAlign w:val="center"/>
          </w:tcPr>
          <w:p w:rsidR="006B0B05" w:rsidRPr="002F0917" w:rsidRDefault="006B0B05" w:rsidP="00D458FD">
            <w:pPr>
              <w:ind w:right="-50"/>
              <w:jc w:val="center"/>
              <w:rPr>
                <w:rFonts w:ascii="PT Astra Serif" w:hAnsi="PT Astra Serif"/>
                <w:sz w:val="24"/>
                <w:szCs w:val="24"/>
              </w:rPr>
            </w:pPr>
            <w:r w:rsidRPr="002F0917">
              <w:rPr>
                <w:rFonts w:ascii="PT Astra Serif" w:hAnsi="PT Astra Serif"/>
                <w:sz w:val="24"/>
                <w:szCs w:val="24"/>
              </w:rPr>
              <w:t>№</w:t>
            </w:r>
          </w:p>
          <w:p w:rsidR="006B0B05" w:rsidRPr="002F0917" w:rsidRDefault="006B0B05" w:rsidP="00D458FD">
            <w:pPr>
              <w:ind w:right="-50"/>
              <w:jc w:val="center"/>
              <w:rPr>
                <w:rFonts w:ascii="PT Astra Serif" w:hAnsi="PT Astra Serif"/>
                <w:sz w:val="24"/>
                <w:szCs w:val="24"/>
              </w:rPr>
            </w:pPr>
            <w:r w:rsidRPr="002F0917">
              <w:rPr>
                <w:rFonts w:ascii="PT Astra Serif" w:hAnsi="PT Astra Serif"/>
                <w:sz w:val="24"/>
                <w:szCs w:val="24"/>
              </w:rPr>
              <w:t>п/п</w:t>
            </w:r>
          </w:p>
        </w:tc>
        <w:tc>
          <w:tcPr>
            <w:tcW w:w="1883" w:type="dxa"/>
            <w:vAlign w:val="center"/>
          </w:tcPr>
          <w:p w:rsidR="006B0B05" w:rsidRPr="002F0917" w:rsidRDefault="006B0B05" w:rsidP="00D458FD">
            <w:pPr>
              <w:jc w:val="center"/>
              <w:rPr>
                <w:rFonts w:ascii="PT Astra Serif" w:hAnsi="PT Astra Serif"/>
                <w:sz w:val="24"/>
                <w:szCs w:val="24"/>
              </w:rPr>
            </w:pPr>
            <w:r w:rsidRPr="002F0917">
              <w:rPr>
                <w:rFonts w:ascii="PT Astra Serif" w:hAnsi="PT Astra Serif"/>
                <w:sz w:val="24"/>
                <w:szCs w:val="24"/>
              </w:rPr>
              <w:t>ОКПД 2 - КТРУ</w:t>
            </w:r>
          </w:p>
        </w:tc>
        <w:tc>
          <w:tcPr>
            <w:tcW w:w="1732" w:type="dxa"/>
            <w:vAlign w:val="center"/>
          </w:tcPr>
          <w:p w:rsidR="006B0B05" w:rsidRPr="002F0917" w:rsidRDefault="006B0B05" w:rsidP="00D458FD">
            <w:pPr>
              <w:jc w:val="center"/>
              <w:rPr>
                <w:rFonts w:ascii="PT Astra Serif" w:hAnsi="PT Astra Serif"/>
                <w:sz w:val="24"/>
                <w:szCs w:val="24"/>
              </w:rPr>
            </w:pPr>
            <w:r w:rsidRPr="002F0917">
              <w:rPr>
                <w:rFonts w:ascii="PT Astra Serif" w:hAnsi="PT Astra Serif"/>
                <w:sz w:val="24"/>
                <w:szCs w:val="24"/>
              </w:rPr>
              <w:t>Наименование</w:t>
            </w:r>
          </w:p>
        </w:tc>
        <w:tc>
          <w:tcPr>
            <w:tcW w:w="575" w:type="dxa"/>
            <w:textDirection w:val="btLr"/>
            <w:vAlign w:val="center"/>
          </w:tcPr>
          <w:p w:rsidR="006B0B05" w:rsidRPr="002F0917" w:rsidRDefault="006B0B05" w:rsidP="00D458FD">
            <w:pPr>
              <w:ind w:left="113" w:right="113"/>
              <w:jc w:val="center"/>
              <w:rPr>
                <w:rFonts w:ascii="PT Astra Serif" w:hAnsi="PT Astra Serif"/>
                <w:sz w:val="24"/>
                <w:szCs w:val="24"/>
              </w:rPr>
            </w:pPr>
            <w:r w:rsidRPr="002F0917">
              <w:rPr>
                <w:rFonts w:ascii="PT Astra Serif" w:hAnsi="PT Astra Serif"/>
                <w:sz w:val="24"/>
                <w:szCs w:val="24"/>
              </w:rPr>
              <w:t>Количество</w:t>
            </w:r>
          </w:p>
        </w:tc>
        <w:tc>
          <w:tcPr>
            <w:tcW w:w="773" w:type="dxa"/>
            <w:textDirection w:val="btLr"/>
            <w:vAlign w:val="center"/>
          </w:tcPr>
          <w:p w:rsidR="006B0B05" w:rsidRPr="002F0917" w:rsidRDefault="006B0B05" w:rsidP="00D458FD">
            <w:pPr>
              <w:ind w:left="113" w:right="113"/>
              <w:jc w:val="center"/>
              <w:rPr>
                <w:rFonts w:ascii="PT Astra Serif" w:hAnsi="PT Astra Serif"/>
                <w:sz w:val="24"/>
                <w:szCs w:val="24"/>
              </w:rPr>
            </w:pPr>
            <w:r w:rsidRPr="002F0917">
              <w:rPr>
                <w:rFonts w:ascii="PT Astra Serif" w:hAnsi="PT Astra Serif"/>
                <w:sz w:val="24"/>
                <w:szCs w:val="24"/>
              </w:rPr>
              <w:t>Единица измерения</w:t>
            </w:r>
          </w:p>
        </w:tc>
        <w:tc>
          <w:tcPr>
            <w:tcW w:w="3969" w:type="dxa"/>
            <w:vAlign w:val="center"/>
          </w:tcPr>
          <w:p w:rsidR="006B0B05" w:rsidRPr="002F0917" w:rsidRDefault="006B0B05" w:rsidP="00D458FD">
            <w:pPr>
              <w:jc w:val="center"/>
              <w:rPr>
                <w:rFonts w:ascii="PT Astra Serif" w:hAnsi="PT Astra Serif"/>
                <w:sz w:val="24"/>
                <w:szCs w:val="24"/>
              </w:rPr>
            </w:pPr>
            <w:r w:rsidRPr="002F0917">
              <w:rPr>
                <w:rFonts w:ascii="PT Astra Serif" w:hAnsi="PT Astra Serif"/>
                <w:sz w:val="24"/>
                <w:szCs w:val="24"/>
              </w:rPr>
              <w:t>Характеристика товаров, работ, услуг (технические, функциональные и качественные показатели)</w:t>
            </w:r>
          </w:p>
        </w:tc>
      </w:tr>
      <w:tr w:rsidR="006B0B05" w:rsidRPr="002F0917" w:rsidTr="00D458FD">
        <w:trPr>
          <w:trHeight w:val="804"/>
        </w:trPr>
        <w:tc>
          <w:tcPr>
            <w:tcW w:w="566" w:type="dxa"/>
            <w:vAlign w:val="center"/>
          </w:tcPr>
          <w:p w:rsidR="006B0B05" w:rsidRPr="002F0917" w:rsidRDefault="006B0B05" w:rsidP="00D458FD">
            <w:pPr>
              <w:jc w:val="center"/>
              <w:rPr>
                <w:rFonts w:ascii="PT Astra Serif" w:hAnsi="PT Astra Serif"/>
                <w:sz w:val="18"/>
                <w:szCs w:val="18"/>
              </w:rPr>
            </w:pPr>
            <w:r w:rsidRPr="002F0917">
              <w:rPr>
                <w:rFonts w:ascii="PT Astra Serif" w:hAnsi="PT Astra Serif"/>
                <w:sz w:val="18"/>
                <w:szCs w:val="18"/>
              </w:rPr>
              <w:t>1</w:t>
            </w:r>
          </w:p>
        </w:tc>
        <w:tc>
          <w:tcPr>
            <w:tcW w:w="1883" w:type="dxa"/>
            <w:vAlign w:val="center"/>
          </w:tcPr>
          <w:p w:rsidR="006B0B05" w:rsidRPr="002F0917" w:rsidRDefault="006B0B05" w:rsidP="00D458FD">
            <w:pPr>
              <w:jc w:val="center"/>
              <w:rPr>
                <w:rFonts w:ascii="PT Astra Serif" w:hAnsi="PT Astra Serif"/>
                <w:sz w:val="18"/>
                <w:szCs w:val="18"/>
              </w:rPr>
            </w:pPr>
            <w:r w:rsidRPr="002F0917">
              <w:rPr>
                <w:rFonts w:ascii="PT Astra Serif" w:hAnsi="PT Astra Serif"/>
                <w:sz w:val="18"/>
                <w:szCs w:val="18"/>
              </w:rPr>
              <w:t>20.30.12.130-00000002</w:t>
            </w:r>
          </w:p>
          <w:p w:rsidR="006B0B05" w:rsidRPr="002F0917" w:rsidRDefault="006B0B05" w:rsidP="00D458FD">
            <w:pPr>
              <w:jc w:val="center"/>
              <w:rPr>
                <w:rFonts w:ascii="PT Astra Serif" w:hAnsi="PT Astra Serif"/>
                <w:sz w:val="18"/>
                <w:szCs w:val="18"/>
              </w:rPr>
            </w:pPr>
            <w:r w:rsidRPr="002F0917">
              <w:rPr>
                <w:rFonts w:ascii="PT Astra Serif" w:hAnsi="PT Astra Serif"/>
                <w:sz w:val="18"/>
                <w:szCs w:val="18"/>
              </w:rPr>
              <w:t>«Эмаль»</w:t>
            </w:r>
          </w:p>
        </w:tc>
        <w:tc>
          <w:tcPr>
            <w:tcW w:w="1732" w:type="dxa"/>
            <w:vAlign w:val="center"/>
          </w:tcPr>
          <w:p w:rsidR="006B0B05" w:rsidRPr="002F0917" w:rsidRDefault="006B0B05" w:rsidP="00D458FD">
            <w:pPr>
              <w:jc w:val="center"/>
              <w:rPr>
                <w:rFonts w:ascii="PT Astra Serif" w:hAnsi="PT Astra Serif"/>
                <w:sz w:val="18"/>
                <w:szCs w:val="18"/>
              </w:rPr>
            </w:pPr>
            <w:r w:rsidRPr="002F0917">
              <w:rPr>
                <w:rFonts w:ascii="PT Astra Serif" w:hAnsi="PT Astra Serif"/>
                <w:sz w:val="18"/>
                <w:szCs w:val="18"/>
              </w:rPr>
              <w:t>Алкидная эмаль</w:t>
            </w:r>
          </w:p>
          <w:p w:rsidR="006B0B05" w:rsidRPr="002F0917" w:rsidRDefault="006B0B05" w:rsidP="00D458FD">
            <w:pPr>
              <w:jc w:val="center"/>
              <w:rPr>
                <w:rFonts w:ascii="PT Astra Serif" w:hAnsi="PT Astra Serif"/>
                <w:sz w:val="18"/>
                <w:szCs w:val="18"/>
              </w:rPr>
            </w:pPr>
            <w:r w:rsidRPr="002F0917">
              <w:rPr>
                <w:rFonts w:ascii="PT Astra Serif" w:hAnsi="PT Astra Serif"/>
                <w:sz w:val="18"/>
                <w:szCs w:val="18"/>
              </w:rPr>
              <w:t>(цвет серый)</w:t>
            </w:r>
          </w:p>
          <w:p w:rsidR="006B0B05" w:rsidRPr="002F0917" w:rsidRDefault="006B0B05" w:rsidP="00D458FD">
            <w:pPr>
              <w:jc w:val="center"/>
              <w:rPr>
                <w:rFonts w:ascii="PT Astra Serif" w:hAnsi="PT Astra Serif"/>
                <w:sz w:val="18"/>
                <w:szCs w:val="18"/>
              </w:rPr>
            </w:pPr>
            <w:r w:rsidRPr="002F0917">
              <w:rPr>
                <w:rFonts w:ascii="PT Astra Serif" w:hAnsi="PT Astra Serif"/>
                <w:sz w:val="18"/>
                <w:szCs w:val="18"/>
              </w:rPr>
              <w:t>ПФ-115</w:t>
            </w:r>
          </w:p>
        </w:tc>
        <w:tc>
          <w:tcPr>
            <w:tcW w:w="575" w:type="dxa"/>
            <w:vAlign w:val="center"/>
          </w:tcPr>
          <w:p w:rsidR="006B0B05" w:rsidRPr="002F0917" w:rsidRDefault="0070353E" w:rsidP="00D458FD">
            <w:pPr>
              <w:jc w:val="center"/>
              <w:rPr>
                <w:rFonts w:ascii="PT Astra Serif" w:hAnsi="PT Astra Serif"/>
                <w:sz w:val="18"/>
                <w:szCs w:val="18"/>
              </w:rPr>
            </w:pPr>
            <w:r>
              <w:rPr>
                <w:rFonts w:ascii="PT Astra Serif" w:hAnsi="PT Astra Serif"/>
                <w:sz w:val="18"/>
                <w:szCs w:val="18"/>
              </w:rPr>
              <w:t>25</w:t>
            </w:r>
            <w:bookmarkStart w:id="0" w:name="_GoBack"/>
            <w:bookmarkEnd w:id="0"/>
          </w:p>
        </w:tc>
        <w:tc>
          <w:tcPr>
            <w:tcW w:w="773" w:type="dxa"/>
            <w:vAlign w:val="center"/>
          </w:tcPr>
          <w:p w:rsidR="006B0B05" w:rsidRPr="002F0917" w:rsidRDefault="006B0B05" w:rsidP="00D458FD">
            <w:pPr>
              <w:jc w:val="center"/>
              <w:rPr>
                <w:rFonts w:ascii="PT Astra Serif" w:hAnsi="PT Astra Serif"/>
                <w:sz w:val="18"/>
                <w:szCs w:val="18"/>
              </w:rPr>
            </w:pPr>
            <w:r w:rsidRPr="002F0917">
              <w:rPr>
                <w:rFonts w:ascii="PT Astra Serif" w:hAnsi="PT Astra Serif"/>
                <w:sz w:val="18"/>
                <w:szCs w:val="18"/>
              </w:rPr>
              <w:t>кг.</w:t>
            </w:r>
          </w:p>
        </w:tc>
        <w:tc>
          <w:tcPr>
            <w:tcW w:w="3969" w:type="dxa"/>
            <w:vAlign w:val="center"/>
          </w:tcPr>
          <w:p w:rsidR="006B0B05" w:rsidRPr="002F0917" w:rsidRDefault="006B0B05" w:rsidP="00D458FD">
            <w:pPr>
              <w:jc w:val="both"/>
              <w:rPr>
                <w:rFonts w:ascii="PT Astra Serif" w:hAnsi="PT Astra Serif"/>
                <w:sz w:val="16"/>
                <w:szCs w:val="16"/>
              </w:rPr>
            </w:pPr>
            <w:r w:rsidRPr="002F0917">
              <w:rPr>
                <w:rFonts w:ascii="PT Astra Serif" w:hAnsi="PT Astra Serif"/>
                <w:sz w:val="16"/>
                <w:szCs w:val="16"/>
              </w:rPr>
              <w:t>Группа: атмосферостойкая;</w:t>
            </w:r>
          </w:p>
          <w:p w:rsidR="006B0B05" w:rsidRPr="002F0917" w:rsidRDefault="006B0B05" w:rsidP="00D458FD">
            <w:pPr>
              <w:jc w:val="both"/>
              <w:rPr>
                <w:rFonts w:ascii="PT Astra Serif" w:hAnsi="PT Astra Serif"/>
                <w:sz w:val="16"/>
                <w:szCs w:val="16"/>
              </w:rPr>
            </w:pPr>
            <w:r w:rsidRPr="002F0917">
              <w:rPr>
                <w:rFonts w:ascii="PT Astra Serif" w:hAnsi="PT Astra Serif"/>
                <w:sz w:val="16"/>
                <w:szCs w:val="16"/>
              </w:rPr>
              <w:t>Область применения: для наружных работ</w:t>
            </w:r>
          </w:p>
          <w:p w:rsidR="006B0B05" w:rsidRDefault="006B0B05" w:rsidP="00D458FD">
            <w:pPr>
              <w:jc w:val="both"/>
              <w:rPr>
                <w:rFonts w:ascii="PT Astra Serif" w:hAnsi="PT Astra Serif"/>
                <w:sz w:val="16"/>
                <w:szCs w:val="16"/>
              </w:rPr>
            </w:pPr>
            <w:r w:rsidRPr="002F0917">
              <w:rPr>
                <w:rFonts w:ascii="PT Astra Serif" w:hAnsi="PT Astra Serif"/>
                <w:sz w:val="16"/>
                <w:szCs w:val="16"/>
              </w:rPr>
              <w:t>Тип эмали: пентафталевая (ПФ).</w:t>
            </w:r>
          </w:p>
          <w:p w:rsidR="00AC6A6C" w:rsidRPr="002F0917" w:rsidRDefault="00AC6A6C" w:rsidP="00AC6A6C">
            <w:pPr>
              <w:jc w:val="both"/>
              <w:rPr>
                <w:rFonts w:ascii="PT Astra Serif" w:hAnsi="PT Astra Serif"/>
                <w:sz w:val="16"/>
                <w:szCs w:val="16"/>
              </w:rPr>
            </w:pPr>
            <w:r>
              <w:rPr>
                <w:rFonts w:ascii="PT Astra Serif" w:hAnsi="PT Astra Serif"/>
                <w:sz w:val="16"/>
                <w:szCs w:val="16"/>
              </w:rPr>
              <w:t>Остаточный срок хранения на период поставки не менее 9 месяцев.</w:t>
            </w:r>
          </w:p>
        </w:tc>
      </w:tr>
    </w:tbl>
    <w:p w:rsidR="006B0B05" w:rsidRPr="002F0917" w:rsidRDefault="006B0B05" w:rsidP="006B0B05">
      <w:pPr>
        <w:spacing w:after="0" w:line="240" w:lineRule="auto"/>
        <w:jc w:val="both"/>
        <w:rPr>
          <w:rFonts w:ascii="PT Astra Serif" w:hAnsi="PT Astra Serif"/>
          <w:sz w:val="26"/>
          <w:szCs w:val="26"/>
        </w:rPr>
      </w:pPr>
    </w:p>
    <w:p w:rsidR="006B0B05" w:rsidRPr="002F0917" w:rsidRDefault="006B0B05" w:rsidP="006B0B05">
      <w:pPr>
        <w:spacing w:after="0" w:line="240" w:lineRule="auto"/>
        <w:jc w:val="both"/>
        <w:rPr>
          <w:rFonts w:ascii="PT Astra Serif" w:hAnsi="PT Astra Serif"/>
          <w:sz w:val="26"/>
          <w:szCs w:val="26"/>
        </w:rPr>
      </w:pPr>
      <w:r w:rsidRPr="002F0917">
        <w:rPr>
          <w:rFonts w:ascii="PT Astra Serif" w:hAnsi="PT Astra Serif"/>
          <w:sz w:val="26"/>
          <w:szCs w:val="26"/>
        </w:rPr>
        <w:t>Примечание: Поставляемый товар должен соответствовать нормам санитарно-эпидемиологического благополучия населения, охраны окружающей природной среды, экологической безопасности, пожарной безопасности, охраны труда.</w:t>
      </w:r>
    </w:p>
    <w:p w:rsidR="006B0B05" w:rsidRPr="002F0917" w:rsidRDefault="006B0B05" w:rsidP="006B0B05">
      <w:pPr>
        <w:spacing w:after="0" w:line="240" w:lineRule="auto"/>
        <w:jc w:val="both"/>
        <w:rPr>
          <w:rFonts w:ascii="PT Astra Serif" w:hAnsi="PT Astra Serif"/>
          <w:sz w:val="26"/>
          <w:szCs w:val="26"/>
        </w:rPr>
      </w:pPr>
      <w:r w:rsidRPr="002F0917">
        <w:rPr>
          <w:rFonts w:ascii="PT Astra Serif" w:hAnsi="PT Astra Serif"/>
          <w:sz w:val="26"/>
          <w:szCs w:val="26"/>
        </w:rPr>
        <w:tab/>
        <w:t xml:space="preserve">Поставляемые Товар должен быть новым (не бывшими в использовании), </w:t>
      </w:r>
      <w:r w:rsidRPr="002F0917">
        <w:rPr>
          <w:rFonts w:ascii="PT Astra Serif" w:hAnsi="PT Astra Serif"/>
          <w:sz w:val="26"/>
          <w:szCs w:val="26"/>
        </w:rPr>
        <w:br/>
        <w:t xml:space="preserve">не восстановленным и не должны содержать восстановленных элементов, и должны соответствовать спецификации. Корпус Товара не должен иметь потертостей, царапин, сколов и следов вскрытия. Поставляемый Товар не должны иметь дефектов, связанных с материалами и/или работой по их изготовлению, либо проявляющихся </w:t>
      </w:r>
      <w:r w:rsidRPr="002F0917">
        <w:rPr>
          <w:rFonts w:ascii="PT Astra Serif" w:hAnsi="PT Astra Serif"/>
          <w:sz w:val="26"/>
          <w:szCs w:val="26"/>
        </w:rPr>
        <w:br/>
        <w:t xml:space="preserve">в результате действия или упущения производителя и/или упущения Поставщика, </w:t>
      </w:r>
      <w:r w:rsidRPr="002F0917">
        <w:rPr>
          <w:rFonts w:ascii="PT Astra Serif" w:hAnsi="PT Astra Serif"/>
          <w:sz w:val="26"/>
          <w:szCs w:val="26"/>
        </w:rPr>
        <w:br/>
        <w:t>при соблюдении заказчиком правил хранения и/или использования поставляемых товаров. Поставляемые Товар должен быть пригодным для целей, для которых товар такого рода обычно используются.</w:t>
      </w:r>
    </w:p>
    <w:p w:rsidR="006B0B05" w:rsidRPr="002F0917" w:rsidRDefault="006B0B05" w:rsidP="006B0B05">
      <w:pPr>
        <w:spacing w:after="0" w:line="240" w:lineRule="auto"/>
        <w:jc w:val="both"/>
        <w:rPr>
          <w:rFonts w:ascii="PT Astra Serif" w:hAnsi="PT Astra Serif"/>
          <w:sz w:val="26"/>
          <w:szCs w:val="26"/>
        </w:rPr>
      </w:pPr>
      <w:r w:rsidRPr="002F0917">
        <w:rPr>
          <w:rFonts w:ascii="PT Astra Serif" w:hAnsi="PT Astra Serif"/>
          <w:sz w:val="26"/>
          <w:szCs w:val="26"/>
        </w:rPr>
        <w:tab/>
        <w:t>Изначально неисправный Товар подлежит замене в случае, если неисправность была обнаружена в течение одного месяца с момента поставки.</w:t>
      </w:r>
    </w:p>
    <w:p w:rsidR="006B0B05" w:rsidRPr="002F0917" w:rsidRDefault="006B0B05" w:rsidP="006B0B05">
      <w:pPr>
        <w:spacing w:after="0" w:line="240" w:lineRule="auto"/>
        <w:jc w:val="both"/>
        <w:rPr>
          <w:rFonts w:ascii="PT Astra Serif" w:hAnsi="PT Astra Serif"/>
          <w:sz w:val="26"/>
          <w:szCs w:val="26"/>
        </w:rPr>
      </w:pPr>
      <w:r w:rsidRPr="002F0917">
        <w:rPr>
          <w:rFonts w:ascii="PT Astra Serif" w:hAnsi="PT Astra Serif"/>
          <w:sz w:val="26"/>
          <w:szCs w:val="26"/>
        </w:rPr>
        <w:tab/>
        <w:t>Окончательная цена контракта включает в себя стоимость товара, все расходы по доставке до места назначения Заказчика, предусмотренные законодательством Российской Федерации акцизы, налоги, сборы и платежи, а также другие дополнительные расходы, связанные с отгрузкой товара и выполнением обязательств Поставщика по контракту.</w:t>
      </w:r>
    </w:p>
    <w:p w:rsidR="00AA109B" w:rsidRDefault="00AA109B" w:rsidP="006B0B05">
      <w:pPr>
        <w:spacing w:after="0" w:line="240" w:lineRule="auto"/>
        <w:ind w:left="567"/>
        <w:jc w:val="center"/>
        <w:rPr>
          <w:rFonts w:ascii="PT Astra Serif" w:hAnsi="PT Astra Serif"/>
          <w:sz w:val="26"/>
          <w:szCs w:val="26"/>
        </w:rPr>
      </w:pPr>
    </w:p>
    <w:p w:rsidR="00AA109B" w:rsidRDefault="00AA109B" w:rsidP="006B0B05">
      <w:pPr>
        <w:spacing w:after="0" w:line="240" w:lineRule="auto"/>
        <w:ind w:left="567"/>
        <w:jc w:val="center"/>
        <w:rPr>
          <w:rFonts w:ascii="PT Astra Serif" w:hAnsi="PT Astra Serif"/>
          <w:sz w:val="26"/>
          <w:szCs w:val="26"/>
        </w:rPr>
      </w:pPr>
    </w:p>
    <w:p w:rsidR="00AA109B" w:rsidRDefault="00AA109B" w:rsidP="006B0B05">
      <w:pPr>
        <w:spacing w:after="0" w:line="240" w:lineRule="auto"/>
        <w:ind w:left="567"/>
        <w:jc w:val="center"/>
        <w:rPr>
          <w:rFonts w:ascii="PT Astra Serif" w:hAnsi="PT Astra Serif"/>
          <w:sz w:val="26"/>
          <w:szCs w:val="26"/>
        </w:rPr>
      </w:pPr>
    </w:p>
    <w:p w:rsidR="006B0B05" w:rsidRPr="002F0917" w:rsidRDefault="006B0B05" w:rsidP="006B0B05">
      <w:pPr>
        <w:spacing w:after="0" w:line="240" w:lineRule="auto"/>
        <w:ind w:left="567"/>
        <w:jc w:val="center"/>
        <w:rPr>
          <w:rFonts w:ascii="PT Astra Serif" w:hAnsi="PT Astra Serif"/>
          <w:sz w:val="26"/>
          <w:szCs w:val="26"/>
        </w:rPr>
      </w:pPr>
      <w:r w:rsidRPr="002F0917">
        <w:rPr>
          <w:rFonts w:ascii="PT Astra Serif" w:hAnsi="PT Astra Serif"/>
          <w:sz w:val="26"/>
          <w:szCs w:val="26"/>
        </w:rPr>
        <w:lastRenderedPageBreak/>
        <w:t>Требования к упаковке Товара.</w:t>
      </w:r>
    </w:p>
    <w:p w:rsidR="006B0B05" w:rsidRPr="002F0917" w:rsidRDefault="006B0B05" w:rsidP="006B0B05">
      <w:pPr>
        <w:spacing w:after="0" w:line="240" w:lineRule="auto"/>
        <w:jc w:val="both"/>
        <w:rPr>
          <w:rFonts w:ascii="PT Astra Serif" w:hAnsi="PT Astra Serif"/>
          <w:sz w:val="26"/>
          <w:szCs w:val="26"/>
        </w:rPr>
      </w:pPr>
    </w:p>
    <w:p w:rsidR="006B0B05" w:rsidRPr="002F0917" w:rsidRDefault="006B0B05" w:rsidP="006B0B05">
      <w:pPr>
        <w:spacing w:after="0" w:line="240" w:lineRule="auto"/>
        <w:jc w:val="both"/>
        <w:rPr>
          <w:rFonts w:ascii="PT Astra Serif" w:hAnsi="PT Astra Serif"/>
          <w:sz w:val="26"/>
          <w:szCs w:val="26"/>
        </w:rPr>
      </w:pPr>
      <w:r w:rsidRPr="002F0917">
        <w:rPr>
          <w:rFonts w:ascii="PT Astra Serif" w:hAnsi="PT Astra Serif"/>
          <w:sz w:val="26"/>
          <w:szCs w:val="26"/>
        </w:rPr>
        <w:tab/>
        <w:t xml:space="preserve">Товар должен поставляться в оригинальной заводской упаковке. Упаковка должна обеспечивать сохранность, товарный вид, предохранять от попадания влаги </w:t>
      </w:r>
      <w:r w:rsidRPr="002F0917">
        <w:rPr>
          <w:rFonts w:ascii="PT Astra Serif" w:hAnsi="PT Astra Serif"/>
          <w:sz w:val="26"/>
          <w:szCs w:val="26"/>
        </w:rPr>
        <w:br/>
        <w:t>и всякого рода повреждений при транспортировке и погрузо-разгрузочных работах. Упаковка товара должна быть целой и герметичной. Упаковка не должна быть повреждена.</w:t>
      </w:r>
    </w:p>
    <w:p w:rsidR="006B0B05" w:rsidRPr="002F0917" w:rsidRDefault="006B0B05" w:rsidP="006B0B05">
      <w:pPr>
        <w:spacing w:after="0" w:line="240" w:lineRule="auto"/>
        <w:jc w:val="both"/>
        <w:rPr>
          <w:rFonts w:ascii="PT Astra Serif" w:hAnsi="PT Astra Serif"/>
          <w:sz w:val="26"/>
          <w:szCs w:val="26"/>
        </w:rPr>
      </w:pPr>
      <w:r w:rsidRPr="002F0917">
        <w:rPr>
          <w:rFonts w:ascii="PT Astra Serif" w:hAnsi="PT Astra Serif"/>
          <w:sz w:val="26"/>
          <w:szCs w:val="26"/>
        </w:rPr>
        <w:tab/>
        <w:t>На поставляемый Товар Поставщик предоставляет гарантию качества Поставщика и гарантию качества производителя в соответствии с нормативными документами на данный вид Товара.</w:t>
      </w:r>
    </w:p>
    <w:p w:rsidR="006B0B05" w:rsidRPr="002F0917" w:rsidRDefault="006B0B05" w:rsidP="006B0B05">
      <w:pPr>
        <w:spacing w:after="0" w:line="240" w:lineRule="auto"/>
        <w:jc w:val="both"/>
        <w:rPr>
          <w:rFonts w:ascii="PT Astra Serif" w:hAnsi="PT Astra Serif"/>
          <w:sz w:val="26"/>
          <w:szCs w:val="26"/>
        </w:rPr>
      </w:pPr>
      <w:r w:rsidRPr="002F0917">
        <w:rPr>
          <w:rFonts w:ascii="PT Astra Serif" w:hAnsi="PT Astra Serif"/>
          <w:sz w:val="26"/>
          <w:szCs w:val="26"/>
        </w:rPr>
        <w:tab/>
        <w:t xml:space="preserve">В период гарантийного срока Поставщика забракованный Товар со скрытыми производственными дефектами, подлежит замене на качественный, </w:t>
      </w:r>
      <w:r w:rsidRPr="002F0917">
        <w:rPr>
          <w:rFonts w:ascii="PT Astra Serif" w:hAnsi="PT Astra Serif"/>
          <w:sz w:val="26"/>
          <w:szCs w:val="26"/>
        </w:rPr>
        <w:br/>
        <w:t xml:space="preserve">того же ассортимента, в течение 5 (пяти) дней с момента заявления заказчиком </w:t>
      </w:r>
      <w:r w:rsidRPr="002F0917">
        <w:rPr>
          <w:rFonts w:ascii="PT Astra Serif" w:hAnsi="PT Astra Serif"/>
          <w:sz w:val="26"/>
          <w:szCs w:val="26"/>
        </w:rPr>
        <w:br/>
        <w:t xml:space="preserve">об обнаруженном браке или о несоответствии Товара требованиям, указанным </w:t>
      </w:r>
      <w:r w:rsidRPr="002F0917">
        <w:rPr>
          <w:rFonts w:ascii="PT Astra Serif" w:hAnsi="PT Astra Serif"/>
          <w:sz w:val="26"/>
          <w:szCs w:val="26"/>
        </w:rPr>
        <w:br/>
        <w:t>в настоящем Техническом задании.</w:t>
      </w:r>
    </w:p>
    <w:p w:rsidR="006B0B05" w:rsidRPr="002F0917" w:rsidRDefault="006B0B05" w:rsidP="006B0B05">
      <w:pPr>
        <w:spacing w:after="0" w:line="240" w:lineRule="auto"/>
        <w:jc w:val="both"/>
        <w:rPr>
          <w:rFonts w:ascii="PT Astra Serif" w:hAnsi="PT Astra Serif"/>
          <w:sz w:val="26"/>
          <w:szCs w:val="26"/>
        </w:rPr>
      </w:pPr>
    </w:p>
    <w:p w:rsidR="006B0B05" w:rsidRPr="002F0917" w:rsidRDefault="006B0B05" w:rsidP="006B0B05">
      <w:pPr>
        <w:spacing w:after="0" w:line="240" w:lineRule="auto"/>
        <w:jc w:val="center"/>
        <w:rPr>
          <w:rFonts w:ascii="PT Astra Serif" w:hAnsi="PT Astra Serif"/>
          <w:bCs/>
          <w:sz w:val="26"/>
          <w:szCs w:val="26"/>
        </w:rPr>
      </w:pPr>
      <w:r w:rsidRPr="002F0917">
        <w:rPr>
          <w:rFonts w:ascii="PT Astra Serif" w:hAnsi="PT Astra Serif"/>
          <w:bCs/>
          <w:sz w:val="26"/>
          <w:szCs w:val="26"/>
        </w:rPr>
        <w:t>Порядок приемки.</w:t>
      </w:r>
    </w:p>
    <w:p w:rsidR="006B0B05" w:rsidRPr="002F0917" w:rsidRDefault="006B0B05" w:rsidP="006B0B05">
      <w:pPr>
        <w:spacing w:after="0" w:line="240" w:lineRule="auto"/>
        <w:jc w:val="both"/>
        <w:rPr>
          <w:rFonts w:ascii="PT Astra Serif" w:hAnsi="PT Astra Serif"/>
          <w:sz w:val="26"/>
          <w:szCs w:val="26"/>
        </w:rPr>
      </w:pPr>
    </w:p>
    <w:p w:rsidR="006B0B05" w:rsidRPr="002F0917" w:rsidRDefault="006B0B05" w:rsidP="006B0B05">
      <w:pPr>
        <w:spacing w:after="0" w:line="240" w:lineRule="auto"/>
        <w:jc w:val="both"/>
        <w:rPr>
          <w:rFonts w:ascii="PT Astra Serif" w:hAnsi="PT Astra Serif"/>
          <w:sz w:val="26"/>
          <w:szCs w:val="26"/>
        </w:rPr>
      </w:pPr>
      <w:r w:rsidRPr="002F0917">
        <w:rPr>
          <w:rFonts w:ascii="PT Astra Serif" w:hAnsi="PT Astra Serif"/>
          <w:sz w:val="26"/>
          <w:szCs w:val="26"/>
        </w:rPr>
        <w:tab/>
        <w:t>Поставку Товара произвести в рабочие дни, в рабочее время с соблюдением правил техники безопасности, правил пожарной безопасности с соблюдением требований внутренних нормативных документов о пропускном и внутриобъектовом режиме Заказчика.</w:t>
      </w:r>
    </w:p>
    <w:p w:rsidR="006B0B05" w:rsidRPr="002F0917" w:rsidRDefault="006B0B05" w:rsidP="006B0B05">
      <w:pPr>
        <w:spacing w:after="0" w:line="240" w:lineRule="auto"/>
        <w:jc w:val="both"/>
        <w:rPr>
          <w:rFonts w:ascii="PT Astra Serif" w:hAnsi="PT Astra Serif"/>
          <w:sz w:val="26"/>
          <w:szCs w:val="26"/>
        </w:rPr>
      </w:pPr>
      <w:r w:rsidRPr="002F0917">
        <w:rPr>
          <w:rFonts w:ascii="PT Astra Serif" w:hAnsi="PT Astra Serif"/>
          <w:sz w:val="26"/>
          <w:szCs w:val="26"/>
        </w:rPr>
        <w:tab/>
        <w:t xml:space="preserve">Приемка производится на объекте представителем Заказчика совместно </w:t>
      </w:r>
      <w:r w:rsidRPr="002F0917">
        <w:rPr>
          <w:rFonts w:ascii="PT Astra Serif" w:hAnsi="PT Astra Serif"/>
          <w:sz w:val="26"/>
          <w:szCs w:val="26"/>
        </w:rPr>
        <w:br/>
        <w:t xml:space="preserve">с Поставщиком. Приемка осуществляется при наличии документов, подтверждающих соответствие товара (регистрационное удостоверение, сертификат соответствия </w:t>
      </w:r>
      <w:r w:rsidRPr="002F0917">
        <w:rPr>
          <w:rFonts w:ascii="PT Astra Serif" w:hAnsi="PT Astra Serif"/>
          <w:sz w:val="26"/>
          <w:szCs w:val="26"/>
        </w:rPr>
        <w:br/>
        <w:t xml:space="preserve">или декларация о соответствии), в случае если законодательством </w:t>
      </w:r>
      <w:r w:rsidRPr="002F0917">
        <w:rPr>
          <w:rFonts w:ascii="PT Astra Serif" w:hAnsi="PT Astra Serif"/>
          <w:sz w:val="26"/>
          <w:szCs w:val="26"/>
        </w:rPr>
        <w:br/>
        <w:t>Российской Федерации предусмотрено наличие таких документов.</w:t>
      </w:r>
    </w:p>
    <w:p w:rsidR="006B0B05" w:rsidRPr="002F0917" w:rsidRDefault="006B0B05" w:rsidP="006B0B05">
      <w:pPr>
        <w:spacing w:after="0" w:line="240" w:lineRule="auto"/>
        <w:jc w:val="both"/>
        <w:rPr>
          <w:rFonts w:ascii="PT Astra Serif" w:hAnsi="PT Astra Serif"/>
          <w:sz w:val="26"/>
          <w:szCs w:val="26"/>
        </w:rPr>
      </w:pPr>
      <w:r w:rsidRPr="002F0917">
        <w:rPr>
          <w:rFonts w:ascii="PT Astra Serif" w:hAnsi="PT Astra Serif"/>
          <w:sz w:val="26"/>
          <w:szCs w:val="26"/>
        </w:rPr>
        <w:tab/>
        <w:t xml:space="preserve">Товар должен сопровождаться отгрузочными документами: счет, счет-фактура, товарная накладная или универсальный передаточный документ и акт </w:t>
      </w:r>
      <w:r w:rsidRPr="002F0917">
        <w:rPr>
          <w:rFonts w:ascii="PT Astra Serif" w:hAnsi="PT Astra Serif"/>
          <w:sz w:val="26"/>
          <w:szCs w:val="26"/>
        </w:rPr>
        <w:br/>
        <w:t xml:space="preserve">приема-передачи товара. Поставка и разгрузка товара осуществляется за счет сил </w:t>
      </w:r>
      <w:r w:rsidRPr="002F0917">
        <w:rPr>
          <w:rFonts w:ascii="PT Astra Serif" w:hAnsi="PT Astra Serif"/>
          <w:sz w:val="26"/>
          <w:szCs w:val="26"/>
        </w:rPr>
        <w:br/>
        <w:t>и средств Поставщика.</w:t>
      </w:r>
    </w:p>
    <w:p w:rsidR="006B0B05" w:rsidRPr="002F0917" w:rsidRDefault="006B0B05" w:rsidP="006B0B05">
      <w:pPr>
        <w:spacing w:after="0" w:line="240" w:lineRule="auto"/>
        <w:jc w:val="both"/>
        <w:rPr>
          <w:rFonts w:ascii="PT Astra Serif" w:hAnsi="PT Astra Serif"/>
          <w:sz w:val="26"/>
          <w:szCs w:val="26"/>
        </w:rPr>
      </w:pPr>
    </w:p>
    <w:p w:rsidR="006B0B05" w:rsidRPr="002F0917" w:rsidRDefault="006B0B05" w:rsidP="006B0B05">
      <w:pPr>
        <w:spacing w:after="0" w:line="240" w:lineRule="auto"/>
        <w:jc w:val="center"/>
        <w:rPr>
          <w:rFonts w:ascii="PT Astra Serif" w:hAnsi="PT Astra Serif"/>
          <w:bCs/>
          <w:sz w:val="26"/>
          <w:szCs w:val="26"/>
        </w:rPr>
      </w:pPr>
      <w:r w:rsidRPr="002F0917">
        <w:rPr>
          <w:rFonts w:ascii="PT Astra Serif" w:hAnsi="PT Astra Serif"/>
          <w:bCs/>
          <w:sz w:val="26"/>
          <w:szCs w:val="26"/>
        </w:rPr>
        <w:t>Срок поставки товара.</w:t>
      </w:r>
    </w:p>
    <w:p w:rsidR="006B0B05" w:rsidRPr="002F0917" w:rsidRDefault="006B0B05" w:rsidP="006B0B05">
      <w:pPr>
        <w:spacing w:after="0" w:line="240" w:lineRule="auto"/>
        <w:jc w:val="center"/>
        <w:rPr>
          <w:rFonts w:ascii="PT Astra Serif" w:hAnsi="PT Astra Serif"/>
          <w:bCs/>
          <w:sz w:val="26"/>
          <w:szCs w:val="26"/>
        </w:rPr>
      </w:pPr>
    </w:p>
    <w:p w:rsidR="006B0B05" w:rsidRPr="002F0917" w:rsidRDefault="006B0B05" w:rsidP="006B0B05">
      <w:pPr>
        <w:spacing w:after="0" w:line="240" w:lineRule="auto"/>
        <w:jc w:val="both"/>
        <w:rPr>
          <w:rFonts w:ascii="PT Astra Serif" w:hAnsi="PT Astra Serif"/>
          <w:sz w:val="26"/>
          <w:szCs w:val="26"/>
        </w:rPr>
      </w:pPr>
      <w:r w:rsidRPr="002F0917">
        <w:rPr>
          <w:rFonts w:ascii="PT Astra Serif" w:hAnsi="PT Astra Serif"/>
          <w:sz w:val="26"/>
          <w:szCs w:val="26"/>
        </w:rPr>
        <w:tab/>
        <w:t>В течении 10 рабочих дней с момента заключения контракта.</w:t>
      </w:r>
    </w:p>
    <w:p w:rsidR="00976318" w:rsidRPr="002F0917" w:rsidRDefault="00976318" w:rsidP="007F2FF4">
      <w:pPr>
        <w:spacing w:after="0" w:line="240" w:lineRule="auto"/>
        <w:ind w:firstLine="709"/>
        <w:jc w:val="center"/>
        <w:rPr>
          <w:rFonts w:ascii="PT Astra Serif" w:hAnsi="PT Astra Serif"/>
          <w:b/>
          <w:spacing w:val="-10"/>
        </w:rPr>
      </w:pPr>
    </w:p>
    <w:p w:rsidR="00571A80" w:rsidRPr="002F0917" w:rsidRDefault="00571A80" w:rsidP="00571A80">
      <w:pPr>
        <w:autoSpaceDE w:val="0"/>
        <w:spacing w:after="0"/>
        <w:rPr>
          <w:rFonts w:ascii="PT Astra Serif" w:hAnsi="PT Astra Serif"/>
          <w:b/>
          <w:sz w:val="24"/>
          <w:szCs w:val="24"/>
        </w:rPr>
      </w:pPr>
      <w:r w:rsidRPr="002F0917">
        <w:rPr>
          <w:rFonts w:ascii="PT Astra Serif" w:hAnsi="PT Astra Serif"/>
          <w:b/>
          <w:sz w:val="24"/>
          <w:szCs w:val="24"/>
        </w:rPr>
        <w:t xml:space="preserve">             «Государственный заказчик»</w:t>
      </w:r>
      <w:r w:rsidRPr="002F0917">
        <w:rPr>
          <w:rFonts w:ascii="PT Astra Serif" w:hAnsi="PT Astra Serif"/>
          <w:b/>
          <w:sz w:val="24"/>
          <w:szCs w:val="24"/>
        </w:rPr>
        <w:tab/>
        <w:t xml:space="preserve">                                                  «Поставщик»</w:t>
      </w:r>
    </w:p>
    <w:p w:rsidR="00571A80" w:rsidRPr="002F0917" w:rsidRDefault="00571A80" w:rsidP="00571A80">
      <w:pPr>
        <w:spacing w:after="0"/>
        <w:rPr>
          <w:rFonts w:ascii="PT Astra Serif" w:hAnsi="PT Astra Serif"/>
          <w:sz w:val="24"/>
          <w:szCs w:val="24"/>
        </w:rPr>
      </w:pPr>
      <w:r w:rsidRPr="002F0917">
        <w:rPr>
          <w:rFonts w:ascii="PT Astra Serif" w:hAnsi="PT Astra Serif"/>
          <w:b/>
          <w:sz w:val="24"/>
          <w:szCs w:val="24"/>
        </w:rPr>
        <w:tab/>
      </w:r>
      <w:r w:rsidRPr="002F0917">
        <w:rPr>
          <w:rFonts w:ascii="PT Astra Serif" w:hAnsi="PT Astra Serif"/>
          <w:b/>
          <w:sz w:val="24"/>
          <w:szCs w:val="24"/>
        </w:rPr>
        <w:tab/>
      </w:r>
      <w:r w:rsidRPr="002F0917">
        <w:rPr>
          <w:rFonts w:ascii="PT Astra Serif" w:hAnsi="PT Astra Serif"/>
          <w:b/>
          <w:sz w:val="24"/>
          <w:szCs w:val="24"/>
        </w:rPr>
        <w:tab/>
      </w:r>
    </w:p>
    <w:p w:rsidR="00571A80" w:rsidRPr="002F0917" w:rsidRDefault="00571A80" w:rsidP="00571A80">
      <w:pPr>
        <w:pStyle w:val="12"/>
        <w:spacing w:line="240" w:lineRule="auto"/>
        <w:ind w:firstLine="0"/>
        <w:contextualSpacing/>
        <w:rPr>
          <w:rFonts w:ascii="PT Astra Serif" w:hAnsi="PT Astra Serif"/>
          <w:b/>
          <w:szCs w:val="24"/>
          <w:u w:val="single"/>
        </w:rPr>
      </w:pPr>
      <w:r w:rsidRPr="002F0917">
        <w:rPr>
          <w:rFonts w:ascii="PT Astra Serif" w:hAnsi="PT Astra Serif"/>
          <w:b/>
          <w:szCs w:val="24"/>
          <w:u w:val="single"/>
        </w:rPr>
        <w:t xml:space="preserve">_______ЭЦП__________ </w:t>
      </w:r>
      <w:r w:rsidRPr="002F0917">
        <w:rPr>
          <w:rFonts w:ascii="PT Astra Serif" w:hAnsi="PT Astra Serif"/>
          <w:b/>
          <w:szCs w:val="24"/>
        </w:rPr>
        <w:t xml:space="preserve">/ </w:t>
      </w:r>
      <w:r w:rsidR="002F0917">
        <w:rPr>
          <w:rFonts w:ascii="PT Astra Serif" w:hAnsi="PT Astra Serif"/>
          <w:szCs w:val="24"/>
        </w:rPr>
        <w:t xml:space="preserve">                   </w:t>
      </w:r>
      <w:r w:rsidRPr="002F0917">
        <w:rPr>
          <w:rFonts w:ascii="PT Astra Serif" w:hAnsi="PT Astra Serif"/>
          <w:szCs w:val="24"/>
        </w:rPr>
        <w:t xml:space="preserve"> </w:t>
      </w:r>
      <w:r w:rsidRPr="002F0917">
        <w:rPr>
          <w:rFonts w:ascii="PT Astra Serif" w:hAnsi="PT Astra Serif"/>
          <w:b/>
          <w:szCs w:val="24"/>
        </w:rPr>
        <w:t>/</w:t>
      </w:r>
      <w:r w:rsidRPr="002F0917">
        <w:rPr>
          <w:rFonts w:ascii="PT Astra Serif" w:hAnsi="PT Astra Serif"/>
          <w:b/>
          <w:szCs w:val="24"/>
        </w:rPr>
        <w:tab/>
      </w:r>
      <w:r w:rsidRPr="002F0917">
        <w:rPr>
          <w:rFonts w:ascii="PT Astra Serif" w:hAnsi="PT Astra Serif"/>
          <w:b/>
          <w:szCs w:val="24"/>
        </w:rPr>
        <w:tab/>
        <w:t xml:space="preserve">     </w:t>
      </w:r>
      <w:r w:rsidRPr="002F0917">
        <w:rPr>
          <w:rFonts w:ascii="PT Astra Serif" w:hAnsi="PT Astra Serif"/>
          <w:b/>
          <w:szCs w:val="24"/>
          <w:u w:val="single"/>
        </w:rPr>
        <w:t>_______ЭЦП_________</w:t>
      </w:r>
      <w:r w:rsidRPr="002F0917">
        <w:rPr>
          <w:rFonts w:ascii="PT Astra Serif" w:hAnsi="PT Astra Serif"/>
          <w:szCs w:val="24"/>
        </w:rPr>
        <w:t>/                      /</w:t>
      </w:r>
    </w:p>
    <w:p w:rsidR="00571A80" w:rsidRPr="002F0917" w:rsidRDefault="00571A80" w:rsidP="007F2FF4">
      <w:pPr>
        <w:spacing w:after="0" w:line="240" w:lineRule="auto"/>
        <w:ind w:firstLine="709"/>
        <w:jc w:val="center"/>
        <w:rPr>
          <w:rFonts w:ascii="PT Astra Serif" w:hAnsi="PT Astra Serif"/>
          <w:b/>
          <w:spacing w:val="-10"/>
        </w:rPr>
      </w:pPr>
    </w:p>
    <w:p w:rsidR="00571A80" w:rsidRPr="002F0917" w:rsidRDefault="00571A80" w:rsidP="007F2FF4">
      <w:pPr>
        <w:spacing w:after="0" w:line="240" w:lineRule="auto"/>
        <w:ind w:firstLine="709"/>
        <w:jc w:val="center"/>
        <w:rPr>
          <w:rFonts w:ascii="PT Astra Serif" w:hAnsi="PT Astra Serif"/>
          <w:b/>
          <w:spacing w:val="-10"/>
        </w:rPr>
      </w:pPr>
    </w:p>
    <w:p w:rsidR="00BD7702" w:rsidRPr="002F0917" w:rsidRDefault="00BD7702" w:rsidP="007469B1">
      <w:pPr>
        <w:suppressAutoHyphens w:val="0"/>
        <w:spacing w:after="0"/>
        <w:rPr>
          <w:rFonts w:ascii="PT Astra Serif" w:eastAsia="Calibri" w:hAnsi="PT Astra Serif"/>
          <w:b/>
          <w:spacing w:val="-10"/>
        </w:rPr>
      </w:pPr>
    </w:p>
    <w:p w:rsidR="00976318" w:rsidRPr="002F0917" w:rsidRDefault="00976318" w:rsidP="007469B1">
      <w:pPr>
        <w:suppressAutoHyphens w:val="0"/>
        <w:spacing w:after="0"/>
        <w:rPr>
          <w:rFonts w:ascii="PT Astra Serif" w:hAnsi="PT Astra Serif"/>
          <w:b/>
          <w:sz w:val="24"/>
          <w:szCs w:val="24"/>
        </w:rPr>
        <w:sectPr w:rsidR="00976318" w:rsidRPr="002F0917" w:rsidSect="00C72BBF">
          <w:pgSz w:w="11906" w:h="16838"/>
          <w:pgMar w:top="1134" w:right="849" w:bottom="851" w:left="1134" w:header="709" w:footer="709" w:gutter="0"/>
          <w:cols w:space="720"/>
        </w:sectPr>
      </w:pPr>
    </w:p>
    <w:p w:rsidR="007469B1" w:rsidRPr="002F0917" w:rsidRDefault="007469B1" w:rsidP="007469B1">
      <w:pPr>
        <w:spacing w:after="0"/>
        <w:ind w:right="-1"/>
        <w:jc w:val="right"/>
        <w:rPr>
          <w:rFonts w:ascii="PT Astra Serif" w:hAnsi="PT Astra Serif"/>
          <w:sz w:val="24"/>
          <w:szCs w:val="24"/>
        </w:rPr>
      </w:pPr>
      <w:r w:rsidRPr="002F0917">
        <w:rPr>
          <w:rFonts w:ascii="PT Astra Serif" w:hAnsi="PT Astra Serif"/>
          <w:sz w:val="24"/>
          <w:szCs w:val="24"/>
        </w:rPr>
        <w:lastRenderedPageBreak/>
        <w:t>Приложение № 3</w:t>
      </w:r>
    </w:p>
    <w:p w:rsidR="007469B1" w:rsidRPr="002F0917" w:rsidRDefault="007469B1" w:rsidP="007469B1">
      <w:pPr>
        <w:pStyle w:val="a4"/>
        <w:spacing w:after="0"/>
        <w:ind w:right="-1"/>
        <w:jc w:val="right"/>
        <w:rPr>
          <w:rFonts w:ascii="PT Astra Serif" w:hAnsi="PT Astra Serif"/>
          <w:sz w:val="24"/>
          <w:szCs w:val="24"/>
        </w:rPr>
      </w:pPr>
      <w:r w:rsidRPr="002F0917">
        <w:rPr>
          <w:rFonts w:ascii="PT Astra Serif" w:hAnsi="PT Astra Serif"/>
          <w:sz w:val="24"/>
          <w:szCs w:val="24"/>
        </w:rPr>
        <w:t>к Контракту №</w:t>
      </w:r>
      <w:r w:rsidR="00C45CF8" w:rsidRPr="002F0917">
        <w:rPr>
          <w:rFonts w:ascii="PT Astra Serif" w:hAnsi="PT Astra Serif"/>
          <w:sz w:val="24"/>
          <w:szCs w:val="24"/>
        </w:rPr>
        <w:t xml:space="preserve"> </w:t>
      </w:r>
      <w:r w:rsidR="00AF1D64" w:rsidRPr="002F0917">
        <w:rPr>
          <w:rFonts w:ascii="PT Astra Serif" w:hAnsi="PT Astra Serif"/>
          <w:sz w:val="24"/>
          <w:szCs w:val="24"/>
        </w:rPr>
        <w:t>_____</w:t>
      </w:r>
      <w:r w:rsidRPr="002F0917">
        <w:rPr>
          <w:rFonts w:ascii="PT Astra Serif" w:hAnsi="PT Astra Serif"/>
          <w:sz w:val="24"/>
          <w:szCs w:val="24"/>
        </w:rPr>
        <w:t xml:space="preserve"> от _________202</w:t>
      </w:r>
      <w:r w:rsidR="006B0B05" w:rsidRPr="002F0917">
        <w:rPr>
          <w:rFonts w:ascii="PT Astra Serif" w:hAnsi="PT Astra Serif"/>
          <w:sz w:val="24"/>
          <w:szCs w:val="24"/>
        </w:rPr>
        <w:t>6</w:t>
      </w:r>
      <w:r w:rsidRPr="002F0917">
        <w:rPr>
          <w:rFonts w:ascii="PT Astra Serif" w:hAnsi="PT Astra Serif"/>
          <w:sz w:val="24"/>
          <w:szCs w:val="24"/>
        </w:rPr>
        <w:t xml:space="preserve"> г.</w:t>
      </w:r>
    </w:p>
    <w:p w:rsidR="007469B1" w:rsidRPr="002F0917" w:rsidRDefault="007469B1" w:rsidP="007469B1">
      <w:pPr>
        <w:pStyle w:val="22"/>
        <w:tabs>
          <w:tab w:val="left" w:pos="6480"/>
        </w:tabs>
        <w:spacing w:before="0" w:after="0"/>
        <w:ind w:right="-1" w:firstLine="9000"/>
        <w:contextualSpacing/>
        <w:rPr>
          <w:rFonts w:ascii="PT Astra Serif" w:hAnsi="PT Astra Serif"/>
          <w:sz w:val="20"/>
        </w:rPr>
      </w:pPr>
    </w:p>
    <w:p w:rsidR="007469B1" w:rsidRPr="002F0917" w:rsidRDefault="007469B1" w:rsidP="007469B1">
      <w:pPr>
        <w:pStyle w:val="31"/>
        <w:spacing w:after="0"/>
        <w:ind w:right="-1"/>
        <w:rPr>
          <w:rFonts w:ascii="PT Astra Serif" w:hAnsi="PT Astra Serif"/>
          <w:sz w:val="20"/>
          <w:szCs w:val="20"/>
          <w:highlight w:val="yellow"/>
        </w:rPr>
      </w:pPr>
    </w:p>
    <w:p w:rsidR="00EA3485" w:rsidRPr="002F0917" w:rsidRDefault="00EA3485" w:rsidP="00EA3485">
      <w:pPr>
        <w:suppressAutoHyphens w:val="0"/>
        <w:spacing w:after="255" w:line="270" w:lineRule="atLeast"/>
        <w:jc w:val="center"/>
        <w:rPr>
          <w:rFonts w:ascii="PT Astra Serif" w:eastAsia="Times New Roman" w:hAnsi="PT Astra Serif"/>
          <w:b/>
          <w:color w:val="FF0000"/>
          <w:sz w:val="24"/>
          <w:szCs w:val="24"/>
          <w:lang w:eastAsia="ru-RU"/>
        </w:rPr>
      </w:pPr>
      <w:r w:rsidRPr="002F0917">
        <w:rPr>
          <w:rFonts w:ascii="PT Astra Serif" w:eastAsia="Times New Roman" w:hAnsi="PT Astra Serif"/>
          <w:b/>
          <w:color w:val="FF0000"/>
          <w:sz w:val="24"/>
          <w:szCs w:val="24"/>
          <w:lang w:eastAsia="ru-RU"/>
        </w:rPr>
        <w:t>ФОРМА АКТА СДАЧИ-ПРИЕМКИ ТОВАРА</w:t>
      </w:r>
    </w:p>
    <w:p w:rsidR="00EA3485" w:rsidRPr="002F0917" w:rsidRDefault="00EA3485" w:rsidP="00EA3485">
      <w:pPr>
        <w:suppressAutoHyphens w:val="0"/>
        <w:spacing w:after="255" w:line="270" w:lineRule="atLeast"/>
        <w:jc w:val="center"/>
        <w:rPr>
          <w:rFonts w:ascii="PT Astra Serif" w:eastAsia="Times New Roman" w:hAnsi="PT Astra Serif"/>
          <w:sz w:val="24"/>
          <w:szCs w:val="24"/>
          <w:lang w:eastAsia="ru-RU"/>
        </w:rPr>
      </w:pPr>
      <w:r w:rsidRPr="002F0917">
        <w:rPr>
          <w:rFonts w:ascii="PT Astra Serif" w:eastAsia="Times New Roman" w:hAnsi="PT Astra Serif"/>
          <w:sz w:val="24"/>
          <w:szCs w:val="24"/>
          <w:lang w:eastAsia="ru-RU"/>
        </w:rPr>
        <w:t>АКТ СДАЧИ-ПРИЕМКИ ТОВАРА</w:t>
      </w:r>
    </w:p>
    <w:p w:rsidR="00EA3485" w:rsidRPr="002F0917" w:rsidRDefault="00EA3485" w:rsidP="00EA3485">
      <w:pPr>
        <w:suppressAutoHyphens w:val="0"/>
        <w:spacing w:after="255" w:line="270" w:lineRule="atLeast"/>
        <w:jc w:val="center"/>
        <w:rPr>
          <w:rFonts w:ascii="PT Astra Serif" w:eastAsia="Times New Roman" w:hAnsi="PT Astra Serif"/>
          <w:sz w:val="24"/>
          <w:szCs w:val="24"/>
          <w:lang w:eastAsia="ru-RU"/>
        </w:rPr>
      </w:pPr>
      <w:r w:rsidRPr="002F0917">
        <w:rPr>
          <w:rFonts w:ascii="PT Astra Serif" w:eastAsia="Times New Roman" w:hAnsi="PT Astra Serif"/>
          <w:sz w:val="24"/>
          <w:szCs w:val="24"/>
          <w:lang w:eastAsia="ru-RU"/>
        </w:rPr>
        <w:t>по состоянию на _______ год</w:t>
      </w:r>
    </w:p>
    <w:p w:rsidR="00EA3485" w:rsidRPr="002F0917" w:rsidRDefault="00EA3485" w:rsidP="00EA3485">
      <w:pPr>
        <w:suppressAutoHyphens w:val="0"/>
        <w:spacing w:after="0" w:line="240" w:lineRule="auto"/>
        <w:ind w:left="142"/>
        <w:jc w:val="both"/>
        <w:rPr>
          <w:rFonts w:ascii="PT Astra Serif" w:eastAsia="Times New Roman" w:hAnsi="PT Astra Serif"/>
          <w:sz w:val="24"/>
          <w:szCs w:val="24"/>
          <w:lang w:eastAsia="ru-RU"/>
        </w:rPr>
      </w:pPr>
      <w:r w:rsidRPr="002F0917">
        <w:rPr>
          <w:rFonts w:ascii="PT Astra Serif" w:eastAsia="Times New Roman" w:hAnsi="PT Astra Serif"/>
          <w:sz w:val="24"/>
          <w:szCs w:val="24"/>
          <w:lang w:eastAsia="ru-RU"/>
        </w:rPr>
        <w:t>Поставщик ______________</w:t>
      </w:r>
      <w:r w:rsidRPr="002F0917">
        <w:rPr>
          <w:rFonts w:ascii="PT Astra Serif" w:eastAsia="Times New Roman" w:hAnsi="PT Astra Serif"/>
          <w:sz w:val="24"/>
          <w:szCs w:val="24"/>
          <w:vertAlign w:val="superscript"/>
          <w:lang w:eastAsia="ru-RU"/>
        </w:rPr>
        <w:footnoteReference w:id="2"/>
      </w:r>
      <w:r w:rsidRPr="002F0917">
        <w:rPr>
          <w:rFonts w:ascii="PT Astra Serif" w:eastAsia="Times New Roman" w:hAnsi="PT Astra Serif"/>
          <w:sz w:val="24"/>
          <w:szCs w:val="24"/>
          <w:u w:val="single"/>
          <w:bdr w:val="none" w:sz="0" w:space="0" w:color="auto" w:frame="1"/>
          <w:lang w:eastAsia="ru-RU"/>
        </w:rPr>
        <w:t>,</w:t>
      </w:r>
      <w:r w:rsidRPr="002F0917">
        <w:rPr>
          <w:rFonts w:ascii="PT Astra Serif" w:eastAsia="Times New Roman" w:hAnsi="PT Astra Serif"/>
          <w:sz w:val="24"/>
          <w:szCs w:val="24"/>
          <w:lang w:eastAsia="ru-RU"/>
        </w:rPr>
        <w:t xml:space="preserve"> в лице _______________</w:t>
      </w:r>
      <w:r w:rsidRPr="002F0917">
        <w:rPr>
          <w:rFonts w:ascii="PT Astra Serif" w:eastAsia="Times New Roman" w:hAnsi="PT Astra Serif"/>
          <w:sz w:val="24"/>
          <w:szCs w:val="24"/>
          <w:vertAlign w:val="superscript"/>
          <w:lang w:eastAsia="ru-RU"/>
        </w:rPr>
        <w:footnoteReference w:id="3"/>
      </w:r>
      <w:r w:rsidRPr="002F0917">
        <w:rPr>
          <w:rFonts w:ascii="PT Astra Serif" w:eastAsia="Times New Roman" w:hAnsi="PT Astra Serif"/>
          <w:sz w:val="24"/>
          <w:szCs w:val="24"/>
          <w:lang w:eastAsia="ru-RU"/>
        </w:rPr>
        <w:t>, действующего на основании _____________</w:t>
      </w:r>
      <w:r w:rsidRPr="002F0917">
        <w:rPr>
          <w:rFonts w:ascii="PT Astra Serif" w:eastAsia="Times New Roman" w:hAnsi="PT Astra Serif"/>
          <w:sz w:val="24"/>
          <w:szCs w:val="24"/>
          <w:vertAlign w:val="superscript"/>
          <w:lang w:eastAsia="ru-RU"/>
        </w:rPr>
        <w:footnoteReference w:id="4"/>
      </w:r>
      <w:r w:rsidRPr="002F0917">
        <w:rPr>
          <w:rFonts w:ascii="PT Astra Serif" w:eastAsia="Times New Roman" w:hAnsi="PT Astra Serif"/>
          <w:sz w:val="24"/>
          <w:szCs w:val="24"/>
          <w:lang w:eastAsia="ru-RU"/>
        </w:rPr>
        <w:t xml:space="preserve">, с одной стороны, и Заказчик, </w:t>
      </w:r>
      <w:r w:rsidRPr="002F0917">
        <w:rPr>
          <w:rFonts w:ascii="PT Astra Serif" w:hAnsi="PT Astra Serif"/>
          <w:sz w:val="24"/>
          <w:szCs w:val="24"/>
        </w:rPr>
        <w:t xml:space="preserve">Федеральное казенное учреждение дополнительного профессионального образования «Межрегиональный учебный центр </w:t>
      </w:r>
      <w:r w:rsidR="00873AD7" w:rsidRPr="002F0917">
        <w:rPr>
          <w:rFonts w:ascii="PT Astra Serif" w:hAnsi="PT Astra Serif"/>
          <w:sz w:val="24"/>
          <w:szCs w:val="24"/>
        </w:rPr>
        <w:t>Главного Управления</w:t>
      </w:r>
      <w:r w:rsidRPr="002F0917">
        <w:rPr>
          <w:rFonts w:ascii="PT Astra Serif" w:hAnsi="PT Astra Serif"/>
          <w:sz w:val="24"/>
          <w:szCs w:val="24"/>
        </w:rPr>
        <w:t xml:space="preserve"> Федеральной службы исполнения наказаний по Московской области» </w:t>
      </w:r>
      <w:r w:rsidRPr="002F0917">
        <w:rPr>
          <w:rFonts w:ascii="PT Astra Serif" w:hAnsi="PT Astra Serif"/>
          <w:sz w:val="24"/>
          <w:szCs w:val="24"/>
        </w:rPr>
        <w:br/>
      </w:r>
      <w:r w:rsidRPr="002F0917">
        <w:rPr>
          <w:rFonts w:ascii="PT Astra Serif" w:hAnsi="PT Astra Serif"/>
          <w:b/>
          <w:sz w:val="24"/>
          <w:szCs w:val="24"/>
        </w:rPr>
        <w:t>(ФКУ ДПО МУЦ</w:t>
      </w:r>
      <w:r w:rsidR="00873AD7" w:rsidRPr="002F0917">
        <w:rPr>
          <w:rFonts w:ascii="PT Astra Serif" w:hAnsi="PT Astra Serif"/>
          <w:b/>
          <w:sz w:val="24"/>
          <w:szCs w:val="24"/>
        </w:rPr>
        <w:t>Г</w:t>
      </w:r>
      <w:r w:rsidRPr="002F0917">
        <w:rPr>
          <w:rFonts w:ascii="PT Astra Serif" w:hAnsi="PT Astra Serif"/>
          <w:b/>
          <w:sz w:val="24"/>
          <w:szCs w:val="24"/>
        </w:rPr>
        <w:t xml:space="preserve"> УФСИН России по Московской области)</w:t>
      </w:r>
      <w:r w:rsidRPr="002F0917">
        <w:rPr>
          <w:rFonts w:ascii="PT Astra Serif" w:hAnsi="PT Astra Serif"/>
          <w:sz w:val="24"/>
          <w:szCs w:val="24"/>
        </w:rPr>
        <w:t xml:space="preserve">, выступающее от имени Российской Федерации, в лице _________________, действующего на основании ____________________________, с другой </w:t>
      </w:r>
      <w:r w:rsidRPr="002F0917">
        <w:rPr>
          <w:rFonts w:ascii="PT Astra Serif" w:eastAsia="Times New Roman" w:hAnsi="PT Astra Serif"/>
          <w:sz w:val="24"/>
          <w:szCs w:val="24"/>
          <w:lang w:eastAsia="ru-RU"/>
        </w:rPr>
        <w:t xml:space="preserve">стороны, составили настоящий Акт </w:t>
      </w:r>
      <w:r w:rsidRPr="002F0917">
        <w:rPr>
          <w:rFonts w:ascii="PT Astra Serif" w:eastAsia="Times New Roman" w:hAnsi="PT Astra Serif"/>
          <w:sz w:val="24"/>
          <w:szCs w:val="24"/>
          <w:lang w:eastAsia="ru-RU"/>
        </w:rPr>
        <w:br/>
        <w:t>о следующем:</w:t>
      </w:r>
    </w:p>
    <w:p w:rsidR="00EA3485" w:rsidRPr="002F0917" w:rsidRDefault="00EA3485" w:rsidP="00EA3485">
      <w:pPr>
        <w:suppressAutoHyphens w:val="0"/>
        <w:spacing w:after="0" w:line="240" w:lineRule="auto"/>
        <w:ind w:left="142"/>
        <w:jc w:val="both"/>
        <w:rPr>
          <w:rFonts w:ascii="PT Astra Serif" w:eastAsia="Times New Roman" w:hAnsi="PT Astra Serif"/>
          <w:sz w:val="24"/>
          <w:szCs w:val="24"/>
          <w:lang w:eastAsia="ru-RU"/>
        </w:rPr>
      </w:pPr>
      <w:r w:rsidRPr="002F0917">
        <w:rPr>
          <w:rFonts w:ascii="PT Astra Serif" w:eastAsia="Times New Roman" w:hAnsi="PT Astra Serif"/>
          <w:sz w:val="24"/>
          <w:szCs w:val="24"/>
          <w:lang w:eastAsia="ru-RU"/>
        </w:rPr>
        <w:t>В соответствии с Контрактом от _____________ г. № ________ Поставщик выполнил обязанности по поставке ________________ (далее - Товар).</w:t>
      </w:r>
    </w:p>
    <w:p w:rsidR="00EA3485" w:rsidRPr="002F0917" w:rsidRDefault="00EA3485" w:rsidP="00EA3485">
      <w:pPr>
        <w:suppressAutoHyphens w:val="0"/>
        <w:spacing w:after="0" w:line="240" w:lineRule="auto"/>
        <w:jc w:val="both"/>
        <w:rPr>
          <w:rFonts w:ascii="PT Astra Serif" w:eastAsia="Times New Roman" w:hAnsi="PT Astra Serif"/>
          <w:sz w:val="24"/>
          <w:szCs w:val="24"/>
          <w:lang w:eastAsia="ru-RU"/>
        </w:rPr>
      </w:pPr>
    </w:p>
    <w:tbl>
      <w:tblPr>
        <w:tblStyle w:val="16"/>
        <w:tblW w:w="9639" w:type="dxa"/>
        <w:tblInd w:w="250" w:type="dxa"/>
        <w:tblLayout w:type="fixed"/>
        <w:tblLook w:val="04A0" w:firstRow="1" w:lastRow="0" w:firstColumn="1" w:lastColumn="0" w:noHBand="0" w:noVBand="1"/>
      </w:tblPr>
      <w:tblGrid>
        <w:gridCol w:w="560"/>
        <w:gridCol w:w="1708"/>
        <w:gridCol w:w="1559"/>
        <w:gridCol w:w="1276"/>
        <w:gridCol w:w="1134"/>
        <w:gridCol w:w="851"/>
        <w:gridCol w:w="1275"/>
        <w:gridCol w:w="1276"/>
      </w:tblGrid>
      <w:tr w:rsidR="00EA3485" w:rsidRPr="002F0917" w:rsidTr="00EA3485">
        <w:trPr>
          <w:trHeight w:val="1205"/>
        </w:trPr>
        <w:tc>
          <w:tcPr>
            <w:tcW w:w="560" w:type="dxa"/>
          </w:tcPr>
          <w:p w:rsidR="00EA3485" w:rsidRPr="002F0917" w:rsidRDefault="00EA3485" w:rsidP="00EA3485">
            <w:pPr>
              <w:suppressAutoHyphens w:val="0"/>
              <w:spacing w:after="0" w:line="240" w:lineRule="auto"/>
              <w:jc w:val="center"/>
              <w:rPr>
                <w:rFonts w:ascii="PT Astra Serif" w:eastAsia="Times New Roman" w:hAnsi="PT Astra Serif"/>
                <w:b/>
                <w:bCs/>
                <w:sz w:val="18"/>
                <w:szCs w:val="18"/>
              </w:rPr>
            </w:pPr>
          </w:p>
          <w:p w:rsidR="00EA3485" w:rsidRPr="002F0917" w:rsidRDefault="00EA3485" w:rsidP="00EA3485">
            <w:pPr>
              <w:suppressAutoHyphens w:val="0"/>
              <w:spacing w:after="0" w:line="240" w:lineRule="auto"/>
              <w:jc w:val="center"/>
              <w:rPr>
                <w:rFonts w:ascii="PT Astra Serif" w:eastAsia="Times New Roman" w:hAnsi="PT Astra Serif"/>
                <w:b/>
                <w:sz w:val="18"/>
                <w:szCs w:val="18"/>
              </w:rPr>
            </w:pPr>
            <w:r w:rsidRPr="002F0917">
              <w:rPr>
                <w:rFonts w:ascii="PT Astra Serif" w:eastAsia="Times New Roman" w:hAnsi="PT Astra Serif"/>
                <w:b/>
                <w:sz w:val="18"/>
                <w:szCs w:val="18"/>
              </w:rPr>
              <w:t>№</w:t>
            </w:r>
            <w:r w:rsidRPr="002F0917">
              <w:rPr>
                <w:rFonts w:ascii="PT Astra Serif" w:eastAsia="Times New Roman" w:hAnsi="PT Astra Serif"/>
                <w:b/>
                <w:bCs/>
                <w:sz w:val="18"/>
                <w:szCs w:val="18"/>
              </w:rPr>
              <w:t xml:space="preserve"> п/</w:t>
            </w:r>
            <w:r w:rsidRPr="002F0917">
              <w:rPr>
                <w:rFonts w:ascii="PT Astra Serif" w:eastAsia="Times New Roman" w:hAnsi="PT Astra Serif"/>
                <w:b/>
                <w:sz w:val="18"/>
                <w:szCs w:val="18"/>
              </w:rPr>
              <w:t>п</w:t>
            </w:r>
          </w:p>
        </w:tc>
        <w:tc>
          <w:tcPr>
            <w:tcW w:w="1708" w:type="dxa"/>
          </w:tcPr>
          <w:p w:rsidR="00EA3485" w:rsidRPr="002F0917" w:rsidRDefault="00EA3485" w:rsidP="00EA3485">
            <w:pPr>
              <w:suppressAutoHyphens w:val="0"/>
              <w:spacing w:after="0" w:line="240" w:lineRule="auto"/>
              <w:jc w:val="center"/>
              <w:rPr>
                <w:rFonts w:ascii="PT Astra Serif" w:eastAsia="Times New Roman" w:hAnsi="PT Astra Serif"/>
                <w:b/>
                <w:bCs/>
                <w:sz w:val="18"/>
                <w:szCs w:val="18"/>
              </w:rPr>
            </w:pPr>
            <w:r w:rsidRPr="002F0917">
              <w:rPr>
                <w:rFonts w:ascii="PT Astra Serif" w:eastAsia="Times New Roman" w:hAnsi="PT Astra Serif"/>
                <w:b/>
                <w:bCs/>
                <w:sz w:val="18"/>
                <w:szCs w:val="18"/>
              </w:rPr>
              <w:t>Наименование</w:t>
            </w:r>
          </w:p>
          <w:p w:rsidR="00EA3485" w:rsidRPr="002F0917" w:rsidRDefault="00EA3485" w:rsidP="00EA3485">
            <w:pPr>
              <w:spacing w:after="0" w:line="240" w:lineRule="auto"/>
              <w:jc w:val="center"/>
              <w:rPr>
                <w:rFonts w:ascii="PT Astra Serif" w:eastAsia="Times New Roman" w:hAnsi="PT Astra Serif"/>
                <w:sz w:val="18"/>
                <w:szCs w:val="18"/>
              </w:rPr>
            </w:pPr>
            <w:r w:rsidRPr="002F0917">
              <w:rPr>
                <w:rFonts w:ascii="PT Astra Serif" w:eastAsia="Times New Roman" w:hAnsi="PT Astra Serif"/>
                <w:b/>
                <w:bCs/>
                <w:sz w:val="18"/>
                <w:szCs w:val="18"/>
              </w:rPr>
              <w:t>получателя</w:t>
            </w:r>
          </w:p>
        </w:tc>
        <w:tc>
          <w:tcPr>
            <w:tcW w:w="1559" w:type="dxa"/>
          </w:tcPr>
          <w:p w:rsidR="00EA3485" w:rsidRPr="002F0917" w:rsidRDefault="00EA3485" w:rsidP="00EA3485">
            <w:pPr>
              <w:suppressAutoHyphens w:val="0"/>
              <w:spacing w:after="0" w:line="240" w:lineRule="auto"/>
              <w:jc w:val="center"/>
              <w:rPr>
                <w:rFonts w:ascii="PT Astra Serif" w:eastAsia="Times New Roman" w:hAnsi="PT Astra Serif"/>
                <w:sz w:val="18"/>
                <w:szCs w:val="18"/>
              </w:rPr>
            </w:pPr>
            <w:r w:rsidRPr="002F0917">
              <w:rPr>
                <w:rFonts w:ascii="PT Astra Serif" w:eastAsia="Times New Roman" w:hAnsi="PT Astra Serif"/>
                <w:b/>
                <w:bCs/>
                <w:sz w:val="18"/>
                <w:szCs w:val="18"/>
              </w:rPr>
              <w:t>Наименование Товара</w:t>
            </w:r>
          </w:p>
        </w:tc>
        <w:tc>
          <w:tcPr>
            <w:tcW w:w="1276" w:type="dxa"/>
          </w:tcPr>
          <w:p w:rsidR="00EA3485" w:rsidRPr="002F0917" w:rsidRDefault="00EA3485" w:rsidP="00EA3485">
            <w:pPr>
              <w:suppressAutoHyphens w:val="0"/>
              <w:spacing w:after="0" w:line="240" w:lineRule="auto"/>
              <w:jc w:val="center"/>
              <w:rPr>
                <w:rFonts w:ascii="PT Astra Serif" w:eastAsia="Times New Roman" w:hAnsi="PT Astra Serif"/>
                <w:sz w:val="18"/>
                <w:szCs w:val="18"/>
              </w:rPr>
            </w:pPr>
            <w:r w:rsidRPr="002F0917">
              <w:rPr>
                <w:rFonts w:ascii="PT Astra Serif" w:eastAsia="Times New Roman" w:hAnsi="PT Astra Serif"/>
                <w:b/>
                <w:bCs/>
                <w:sz w:val="18"/>
                <w:szCs w:val="18"/>
              </w:rPr>
              <w:t>Описание внешнего вида Товара</w:t>
            </w:r>
          </w:p>
        </w:tc>
        <w:tc>
          <w:tcPr>
            <w:tcW w:w="1134" w:type="dxa"/>
          </w:tcPr>
          <w:p w:rsidR="00EA3485" w:rsidRPr="002F0917" w:rsidRDefault="00EA3485" w:rsidP="00EA3485">
            <w:pPr>
              <w:suppressAutoHyphens w:val="0"/>
              <w:spacing w:after="0" w:line="240" w:lineRule="auto"/>
              <w:jc w:val="center"/>
              <w:rPr>
                <w:rFonts w:ascii="PT Astra Serif" w:eastAsia="Times New Roman" w:hAnsi="PT Astra Serif"/>
                <w:sz w:val="18"/>
                <w:szCs w:val="18"/>
              </w:rPr>
            </w:pPr>
            <w:r w:rsidRPr="002F0917">
              <w:rPr>
                <w:rFonts w:ascii="PT Astra Serif" w:eastAsia="Times New Roman" w:hAnsi="PT Astra Serif"/>
                <w:b/>
                <w:bCs/>
                <w:sz w:val="18"/>
                <w:szCs w:val="18"/>
              </w:rPr>
              <w:t>Объем поставки</w:t>
            </w:r>
          </w:p>
        </w:tc>
        <w:tc>
          <w:tcPr>
            <w:tcW w:w="851" w:type="dxa"/>
          </w:tcPr>
          <w:p w:rsidR="00EA3485" w:rsidRPr="002F0917" w:rsidRDefault="00EA3485" w:rsidP="00EA3485">
            <w:pPr>
              <w:suppressAutoHyphens w:val="0"/>
              <w:spacing w:after="0" w:line="240" w:lineRule="auto"/>
              <w:jc w:val="center"/>
              <w:rPr>
                <w:rFonts w:ascii="PT Astra Serif" w:eastAsia="Times New Roman" w:hAnsi="PT Astra Serif"/>
                <w:sz w:val="18"/>
                <w:szCs w:val="18"/>
              </w:rPr>
            </w:pPr>
            <w:r w:rsidRPr="002F0917">
              <w:rPr>
                <w:rFonts w:ascii="PT Astra Serif" w:eastAsia="Times New Roman" w:hAnsi="PT Astra Serif"/>
                <w:b/>
                <w:bCs/>
                <w:sz w:val="18"/>
                <w:szCs w:val="18"/>
              </w:rPr>
              <w:t>Ед. изм.</w:t>
            </w:r>
          </w:p>
        </w:tc>
        <w:tc>
          <w:tcPr>
            <w:tcW w:w="1275" w:type="dxa"/>
          </w:tcPr>
          <w:p w:rsidR="00EA3485" w:rsidRPr="002F0917" w:rsidRDefault="00EA3485" w:rsidP="00EA3485">
            <w:pPr>
              <w:suppressAutoHyphens w:val="0"/>
              <w:spacing w:after="0" w:line="240" w:lineRule="auto"/>
              <w:jc w:val="center"/>
              <w:rPr>
                <w:rFonts w:ascii="PT Astra Serif" w:eastAsia="Times New Roman" w:hAnsi="PT Astra Serif"/>
                <w:sz w:val="18"/>
                <w:szCs w:val="18"/>
              </w:rPr>
            </w:pPr>
            <w:r w:rsidRPr="002F0917">
              <w:rPr>
                <w:rFonts w:ascii="PT Astra Serif" w:eastAsia="Times New Roman" w:hAnsi="PT Astra Serif"/>
                <w:b/>
                <w:bCs/>
                <w:sz w:val="18"/>
                <w:szCs w:val="18"/>
              </w:rPr>
              <w:t>Цена за единицу измерения, руб. (включая НДС)</w:t>
            </w:r>
          </w:p>
        </w:tc>
        <w:tc>
          <w:tcPr>
            <w:tcW w:w="1276" w:type="dxa"/>
          </w:tcPr>
          <w:p w:rsidR="00EA3485" w:rsidRPr="002F0917" w:rsidRDefault="00EA3485" w:rsidP="00EA3485">
            <w:pPr>
              <w:suppressAutoHyphens w:val="0"/>
              <w:spacing w:after="0" w:line="240" w:lineRule="auto"/>
              <w:jc w:val="center"/>
              <w:rPr>
                <w:rFonts w:ascii="PT Astra Serif" w:eastAsia="Times New Roman" w:hAnsi="PT Astra Serif"/>
                <w:sz w:val="18"/>
                <w:szCs w:val="18"/>
              </w:rPr>
            </w:pPr>
            <w:r w:rsidRPr="002F0917">
              <w:rPr>
                <w:rFonts w:ascii="PT Astra Serif" w:eastAsia="Times New Roman" w:hAnsi="PT Astra Serif"/>
                <w:b/>
                <w:bCs/>
                <w:sz w:val="18"/>
                <w:szCs w:val="18"/>
              </w:rPr>
              <w:t>Стоимость, руб. (включая НДС) (если облагается НДС)</w:t>
            </w:r>
          </w:p>
        </w:tc>
      </w:tr>
      <w:tr w:rsidR="00EA3485" w:rsidRPr="002F0917" w:rsidTr="00EA3485">
        <w:tc>
          <w:tcPr>
            <w:tcW w:w="560" w:type="dxa"/>
          </w:tcPr>
          <w:p w:rsidR="00EA3485" w:rsidRPr="002F0917" w:rsidRDefault="00EA3485" w:rsidP="00EA3485">
            <w:pPr>
              <w:suppressAutoHyphens w:val="0"/>
              <w:jc w:val="both"/>
              <w:rPr>
                <w:rFonts w:ascii="PT Astra Serif" w:eastAsia="Times New Roman" w:hAnsi="PT Astra Serif"/>
                <w:color w:val="333333"/>
                <w:sz w:val="24"/>
                <w:szCs w:val="24"/>
              </w:rPr>
            </w:pPr>
          </w:p>
        </w:tc>
        <w:tc>
          <w:tcPr>
            <w:tcW w:w="1708" w:type="dxa"/>
          </w:tcPr>
          <w:p w:rsidR="00EA3485" w:rsidRPr="002F0917" w:rsidRDefault="00EA3485" w:rsidP="00EA3485">
            <w:pPr>
              <w:suppressAutoHyphens w:val="0"/>
              <w:jc w:val="both"/>
              <w:rPr>
                <w:rFonts w:ascii="PT Astra Serif" w:eastAsia="Times New Roman" w:hAnsi="PT Astra Serif"/>
                <w:color w:val="333333"/>
                <w:sz w:val="24"/>
                <w:szCs w:val="24"/>
              </w:rPr>
            </w:pPr>
          </w:p>
        </w:tc>
        <w:tc>
          <w:tcPr>
            <w:tcW w:w="1559" w:type="dxa"/>
          </w:tcPr>
          <w:p w:rsidR="00EA3485" w:rsidRPr="002F0917" w:rsidRDefault="00EA3485" w:rsidP="00EA3485">
            <w:pPr>
              <w:suppressAutoHyphens w:val="0"/>
              <w:jc w:val="both"/>
              <w:rPr>
                <w:rFonts w:ascii="PT Astra Serif" w:eastAsia="Times New Roman" w:hAnsi="PT Astra Serif"/>
                <w:color w:val="333333"/>
                <w:sz w:val="24"/>
                <w:szCs w:val="24"/>
              </w:rPr>
            </w:pPr>
          </w:p>
        </w:tc>
        <w:tc>
          <w:tcPr>
            <w:tcW w:w="1276" w:type="dxa"/>
          </w:tcPr>
          <w:p w:rsidR="00EA3485" w:rsidRPr="002F0917" w:rsidRDefault="00EA3485" w:rsidP="00EA3485">
            <w:pPr>
              <w:suppressAutoHyphens w:val="0"/>
              <w:jc w:val="both"/>
              <w:rPr>
                <w:rFonts w:ascii="PT Astra Serif" w:eastAsia="Times New Roman" w:hAnsi="PT Astra Serif"/>
                <w:color w:val="333333"/>
                <w:sz w:val="24"/>
                <w:szCs w:val="24"/>
              </w:rPr>
            </w:pPr>
          </w:p>
        </w:tc>
        <w:tc>
          <w:tcPr>
            <w:tcW w:w="1134" w:type="dxa"/>
          </w:tcPr>
          <w:p w:rsidR="00EA3485" w:rsidRPr="002F0917" w:rsidRDefault="00EA3485" w:rsidP="00EA3485">
            <w:pPr>
              <w:suppressAutoHyphens w:val="0"/>
              <w:jc w:val="both"/>
              <w:rPr>
                <w:rFonts w:ascii="PT Astra Serif" w:eastAsia="Times New Roman" w:hAnsi="PT Astra Serif"/>
                <w:color w:val="333333"/>
                <w:sz w:val="24"/>
                <w:szCs w:val="24"/>
              </w:rPr>
            </w:pPr>
          </w:p>
        </w:tc>
        <w:tc>
          <w:tcPr>
            <w:tcW w:w="851" w:type="dxa"/>
          </w:tcPr>
          <w:p w:rsidR="00EA3485" w:rsidRPr="002F0917" w:rsidRDefault="00EA3485" w:rsidP="00EA3485">
            <w:pPr>
              <w:suppressAutoHyphens w:val="0"/>
              <w:jc w:val="both"/>
              <w:rPr>
                <w:rFonts w:ascii="PT Astra Serif" w:eastAsia="Times New Roman" w:hAnsi="PT Astra Serif"/>
                <w:color w:val="333333"/>
                <w:sz w:val="24"/>
                <w:szCs w:val="24"/>
              </w:rPr>
            </w:pPr>
          </w:p>
        </w:tc>
        <w:tc>
          <w:tcPr>
            <w:tcW w:w="1275" w:type="dxa"/>
          </w:tcPr>
          <w:p w:rsidR="00EA3485" w:rsidRPr="002F0917" w:rsidRDefault="00EA3485" w:rsidP="00EA3485">
            <w:pPr>
              <w:suppressAutoHyphens w:val="0"/>
              <w:jc w:val="both"/>
              <w:rPr>
                <w:rFonts w:ascii="PT Astra Serif" w:eastAsia="Times New Roman" w:hAnsi="PT Astra Serif"/>
                <w:color w:val="333333"/>
                <w:sz w:val="24"/>
                <w:szCs w:val="24"/>
              </w:rPr>
            </w:pPr>
          </w:p>
        </w:tc>
        <w:tc>
          <w:tcPr>
            <w:tcW w:w="1276" w:type="dxa"/>
          </w:tcPr>
          <w:p w:rsidR="00EA3485" w:rsidRPr="002F0917" w:rsidRDefault="00EA3485" w:rsidP="00EA3485">
            <w:pPr>
              <w:suppressAutoHyphens w:val="0"/>
              <w:jc w:val="both"/>
              <w:rPr>
                <w:rFonts w:ascii="PT Astra Serif" w:eastAsia="Times New Roman" w:hAnsi="PT Astra Serif"/>
                <w:color w:val="333333"/>
                <w:sz w:val="24"/>
                <w:szCs w:val="24"/>
              </w:rPr>
            </w:pPr>
          </w:p>
        </w:tc>
      </w:tr>
    </w:tbl>
    <w:p w:rsidR="00EA3485" w:rsidRPr="002F0917" w:rsidRDefault="00EA3485" w:rsidP="00EA3485">
      <w:pPr>
        <w:suppressAutoHyphens w:val="0"/>
        <w:spacing w:after="0" w:line="240" w:lineRule="auto"/>
        <w:rPr>
          <w:rFonts w:ascii="PT Astra Serif" w:eastAsia="Times New Roman" w:hAnsi="PT Astra Serif"/>
          <w:sz w:val="24"/>
          <w:szCs w:val="24"/>
          <w:lang w:eastAsia="ru-RU"/>
        </w:rPr>
      </w:pPr>
      <w:r w:rsidRPr="002F0917">
        <w:rPr>
          <w:rFonts w:ascii="PT Astra Serif" w:eastAsia="Times New Roman" w:hAnsi="PT Astra Serif"/>
          <w:sz w:val="24"/>
          <w:szCs w:val="24"/>
          <w:lang w:eastAsia="ru-RU"/>
        </w:rPr>
        <w:t>     Соблюдение условий перевозки Товара _________________</w:t>
      </w:r>
      <w:r w:rsidRPr="002F0917">
        <w:rPr>
          <w:rFonts w:ascii="PT Astra Serif" w:eastAsia="Times New Roman" w:hAnsi="PT Astra Serif"/>
          <w:sz w:val="24"/>
          <w:szCs w:val="24"/>
          <w:vertAlign w:val="superscript"/>
          <w:lang w:eastAsia="ru-RU"/>
        </w:rPr>
        <w:footnoteReference w:id="5"/>
      </w:r>
      <w:r w:rsidRPr="002F0917">
        <w:rPr>
          <w:rFonts w:ascii="PT Astra Serif" w:eastAsia="Times New Roman" w:hAnsi="PT Astra Serif"/>
          <w:sz w:val="24"/>
          <w:szCs w:val="24"/>
          <w:lang w:eastAsia="ru-RU"/>
        </w:rPr>
        <w:t>.</w:t>
      </w:r>
    </w:p>
    <w:p w:rsidR="00EA3485" w:rsidRPr="002F0917" w:rsidRDefault="00EA3485" w:rsidP="00EA3485">
      <w:pPr>
        <w:suppressAutoHyphens w:val="0"/>
        <w:spacing w:after="0" w:line="240" w:lineRule="auto"/>
        <w:rPr>
          <w:rFonts w:ascii="PT Astra Serif" w:eastAsia="Times New Roman" w:hAnsi="PT Astra Serif"/>
          <w:sz w:val="24"/>
          <w:szCs w:val="24"/>
          <w:lang w:eastAsia="ru-RU"/>
        </w:rPr>
      </w:pPr>
      <w:r w:rsidRPr="002F0917">
        <w:rPr>
          <w:rFonts w:ascii="PT Astra Serif" w:eastAsia="Times New Roman" w:hAnsi="PT Astra Serif"/>
          <w:sz w:val="24"/>
          <w:szCs w:val="24"/>
          <w:lang w:eastAsia="ru-RU"/>
        </w:rPr>
        <w:t>     Итого поставлено Товара на общую сумму ________________, в том числе</w:t>
      </w:r>
    </w:p>
    <w:p w:rsidR="00EA3485" w:rsidRPr="002F0917" w:rsidRDefault="00EA3485" w:rsidP="00EA3485">
      <w:pPr>
        <w:suppressAutoHyphens w:val="0"/>
        <w:spacing w:after="0" w:line="240" w:lineRule="auto"/>
        <w:rPr>
          <w:rFonts w:ascii="PT Astra Serif" w:eastAsia="Times New Roman" w:hAnsi="PT Astra Serif"/>
          <w:sz w:val="24"/>
          <w:szCs w:val="24"/>
          <w:lang w:eastAsia="ru-RU"/>
        </w:rPr>
      </w:pPr>
      <w:r w:rsidRPr="002F0917">
        <w:rPr>
          <w:rFonts w:ascii="PT Astra Serif" w:eastAsia="Times New Roman" w:hAnsi="PT Astra Serif"/>
          <w:sz w:val="24"/>
          <w:szCs w:val="24"/>
          <w:lang w:eastAsia="ru-RU"/>
        </w:rPr>
        <w:t>НДС _________/НДС не облагается на основании ___________.</w:t>
      </w:r>
    </w:p>
    <w:p w:rsidR="00EA3485" w:rsidRPr="002F0917" w:rsidRDefault="00EA3485" w:rsidP="00EA3485">
      <w:pPr>
        <w:suppressAutoHyphens w:val="0"/>
        <w:spacing w:after="0" w:line="240" w:lineRule="auto"/>
        <w:rPr>
          <w:rFonts w:ascii="PT Astra Serif" w:eastAsia="Times New Roman" w:hAnsi="PT Astra Serif"/>
          <w:sz w:val="24"/>
          <w:szCs w:val="24"/>
          <w:lang w:eastAsia="ru-RU"/>
        </w:rPr>
      </w:pPr>
      <w:r w:rsidRPr="002F0917">
        <w:rPr>
          <w:rFonts w:ascii="PT Astra Serif" w:eastAsia="Times New Roman" w:hAnsi="PT Astra Serif"/>
          <w:sz w:val="24"/>
          <w:szCs w:val="24"/>
          <w:lang w:eastAsia="ru-RU"/>
        </w:rPr>
        <w:t>     Следует получить по настоящему Акту _________(_________) рублей.</w:t>
      </w:r>
    </w:p>
    <w:p w:rsidR="00EA3485" w:rsidRPr="002F0917" w:rsidRDefault="00EA3485" w:rsidP="00EA3485">
      <w:pPr>
        <w:suppressAutoHyphens w:val="0"/>
        <w:spacing w:after="0" w:line="240" w:lineRule="auto"/>
        <w:rPr>
          <w:rFonts w:ascii="PT Astra Serif" w:eastAsia="Times New Roman" w:hAnsi="PT Astra Serif"/>
          <w:sz w:val="24"/>
          <w:szCs w:val="24"/>
          <w:lang w:eastAsia="ru-RU"/>
        </w:rPr>
      </w:pPr>
      <w:r w:rsidRPr="002F0917">
        <w:rPr>
          <w:rFonts w:ascii="PT Astra Serif" w:eastAsia="Times New Roman" w:hAnsi="PT Astra Serif"/>
          <w:sz w:val="24"/>
          <w:szCs w:val="24"/>
          <w:lang w:eastAsia="ru-RU"/>
        </w:rPr>
        <w:t>     К   настоящему   Акту    прилагаются    подтверждающие     документы на _____ листах.</w:t>
      </w:r>
    </w:p>
    <w:p w:rsidR="00EA3485" w:rsidRPr="002F0917" w:rsidRDefault="00EA3485" w:rsidP="00EA3485">
      <w:pPr>
        <w:suppressAutoHyphens w:val="0"/>
        <w:spacing w:after="0" w:line="240" w:lineRule="auto"/>
        <w:rPr>
          <w:rFonts w:ascii="PT Astra Serif" w:eastAsia="Times New Roman" w:hAnsi="PT Astra Serif"/>
          <w:sz w:val="24"/>
          <w:szCs w:val="24"/>
          <w:lang w:eastAsia="ru-RU"/>
        </w:rPr>
      </w:pPr>
      <w:r w:rsidRPr="002F0917">
        <w:rPr>
          <w:rFonts w:ascii="PT Astra Serif" w:eastAsia="Times New Roman" w:hAnsi="PT Astra Serif"/>
          <w:sz w:val="24"/>
          <w:szCs w:val="24"/>
          <w:lang w:eastAsia="ru-RU"/>
        </w:rPr>
        <w:t>     Копии товарных накладных от _______.</w:t>
      </w:r>
    </w:p>
    <w:p w:rsidR="00EA3485" w:rsidRPr="002F0917" w:rsidRDefault="00EA3485" w:rsidP="00EA3485">
      <w:pPr>
        <w:suppressAutoHyphens w:val="0"/>
        <w:spacing w:after="0" w:line="240" w:lineRule="auto"/>
        <w:rPr>
          <w:rFonts w:ascii="PT Astra Serif" w:eastAsia="Times New Roman" w:hAnsi="PT Astra Serif"/>
          <w:sz w:val="24"/>
          <w:szCs w:val="24"/>
          <w:lang w:eastAsia="ru-RU"/>
        </w:rPr>
      </w:pPr>
      <w:r w:rsidRPr="002F0917">
        <w:rPr>
          <w:rFonts w:ascii="PT Astra Serif" w:eastAsia="Times New Roman" w:hAnsi="PT Astra Serif"/>
          <w:sz w:val="24"/>
          <w:szCs w:val="24"/>
          <w:lang w:eastAsia="ru-RU"/>
        </w:rPr>
        <w:t>     Стороны друг к другу претензий не имеют/ имеют: ___________</w:t>
      </w:r>
      <w:r w:rsidRPr="002F0917">
        <w:rPr>
          <w:rFonts w:ascii="PT Astra Serif" w:eastAsia="Times New Roman" w:hAnsi="PT Astra Serif"/>
          <w:sz w:val="24"/>
          <w:szCs w:val="24"/>
          <w:vertAlign w:val="superscript"/>
          <w:lang w:eastAsia="ru-RU"/>
        </w:rPr>
        <w:footnoteReference w:id="6"/>
      </w:r>
      <w:r w:rsidRPr="002F0917">
        <w:rPr>
          <w:rFonts w:ascii="PT Astra Serif" w:eastAsia="Times New Roman" w:hAnsi="PT Astra Serif"/>
          <w:sz w:val="24"/>
          <w:szCs w:val="24"/>
          <w:lang w:eastAsia="ru-RU"/>
        </w:rPr>
        <w:t>.</w:t>
      </w:r>
    </w:p>
    <w:p w:rsidR="00EA3485" w:rsidRPr="002F0917" w:rsidRDefault="00EA3485" w:rsidP="00EA3485">
      <w:pPr>
        <w:suppressAutoHyphens w:val="0"/>
        <w:spacing w:after="0" w:line="240" w:lineRule="auto"/>
        <w:ind w:firstLine="284"/>
        <w:jc w:val="both"/>
        <w:rPr>
          <w:rFonts w:ascii="PT Astra Serif" w:eastAsia="Times New Roman" w:hAnsi="PT Astra Serif"/>
          <w:sz w:val="24"/>
          <w:szCs w:val="24"/>
          <w:lang w:eastAsia="ru-RU"/>
        </w:rPr>
      </w:pPr>
      <w:r w:rsidRPr="002F0917">
        <w:rPr>
          <w:rFonts w:ascii="PT Astra Serif" w:eastAsia="Times New Roman" w:hAnsi="PT Astra Serif"/>
          <w:sz w:val="24"/>
          <w:szCs w:val="24"/>
          <w:lang w:eastAsia="ru-RU"/>
        </w:rPr>
        <w:t xml:space="preserve">Настоящий акт составлен в 2 (двух) экземплярах, имеющих равную юридическую силу, </w:t>
      </w:r>
      <w:r w:rsidRPr="002F0917">
        <w:rPr>
          <w:rFonts w:ascii="PT Astra Serif" w:eastAsia="Times New Roman" w:hAnsi="PT Astra Serif"/>
          <w:sz w:val="24"/>
          <w:szCs w:val="24"/>
          <w:lang w:eastAsia="ru-RU"/>
        </w:rPr>
        <w:br/>
        <w:t>по 1 (одному) экземпляру для каждой из Сторон.</w:t>
      </w:r>
    </w:p>
    <w:p w:rsidR="00EA3485" w:rsidRPr="002F0917" w:rsidRDefault="00EA3485" w:rsidP="00EA3485">
      <w:pPr>
        <w:suppressAutoHyphens w:val="0"/>
        <w:spacing w:after="0" w:line="240" w:lineRule="auto"/>
        <w:rPr>
          <w:rFonts w:ascii="PT Astra Serif" w:eastAsia="Times New Roman" w:hAnsi="PT Astra Serif"/>
          <w:sz w:val="24"/>
          <w:szCs w:val="24"/>
          <w:lang w:eastAsia="ru-RU"/>
        </w:rPr>
      </w:pPr>
    </w:p>
    <w:p w:rsidR="00EA3485" w:rsidRPr="002F0917" w:rsidRDefault="00EA3485" w:rsidP="00EA3485">
      <w:pPr>
        <w:suppressAutoHyphens w:val="0"/>
        <w:spacing w:after="0" w:line="240" w:lineRule="auto"/>
        <w:ind w:firstLine="708"/>
        <w:rPr>
          <w:rFonts w:ascii="PT Astra Serif" w:eastAsia="Times New Roman" w:hAnsi="PT Astra Serif"/>
          <w:sz w:val="24"/>
          <w:szCs w:val="24"/>
          <w:lang w:eastAsia="ru-RU"/>
        </w:rPr>
      </w:pPr>
      <w:r w:rsidRPr="002F0917">
        <w:rPr>
          <w:rFonts w:ascii="PT Astra Serif" w:eastAsia="Times New Roman" w:hAnsi="PT Astra Serif"/>
          <w:sz w:val="24"/>
          <w:szCs w:val="24"/>
          <w:lang w:eastAsia="ru-RU"/>
        </w:rPr>
        <w:t>От Заказчика:</w:t>
      </w:r>
      <w:r w:rsidRPr="002F0917">
        <w:rPr>
          <w:rFonts w:ascii="PT Astra Serif" w:eastAsia="Times New Roman" w:hAnsi="PT Astra Serif"/>
          <w:sz w:val="24"/>
          <w:szCs w:val="24"/>
          <w:lang w:eastAsia="ru-RU"/>
        </w:rPr>
        <w:tab/>
      </w:r>
      <w:r w:rsidRPr="002F0917">
        <w:rPr>
          <w:rFonts w:ascii="PT Astra Serif" w:eastAsia="Times New Roman" w:hAnsi="PT Astra Serif"/>
          <w:sz w:val="24"/>
          <w:szCs w:val="24"/>
          <w:lang w:eastAsia="ru-RU"/>
        </w:rPr>
        <w:tab/>
      </w:r>
      <w:r w:rsidRPr="002F0917">
        <w:rPr>
          <w:rFonts w:ascii="PT Astra Serif" w:eastAsia="Times New Roman" w:hAnsi="PT Astra Serif"/>
          <w:sz w:val="24"/>
          <w:szCs w:val="24"/>
          <w:lang w:eastAsia="ru-RU"/>
        </w:rPr>
        <w:tab/>
      </w:r>
      <w:r w:rsidRPr="002F0917">
        <w:rPr>
          <w:rFonts w:ascii="PT Astra Serif" w:eastAsia="Times New Roman" w:hAnsi="PT Astra Serif"/>
          <w:sz w:val="24"/>
          <w:szCs w:val="24"/>
          <w:lang w:eastAsia="ru-RU"/>
        </w:rPr>
        <w:tab/>
      </w:r>
      <w:r w:rsidRPr="002F0917">
        <w:rPr>
          <w:rFonts w:ascii="PT Astra Serif" w:eastAsia="Times New Roman" w:hAnsi="PT Astra Serif"/>
          <w:sz w:val="24"/>
          <w:szCs w:val="24"/>
          <w:lang w:eastAsia="ru-RU"/>
        </w:rPr>
        <w:tab/>
      </w:r>
      <w:r w:rsidRPr="002F0917">
        <w:rPr>
          <w:rFonts w:ascii="PT Astra Serif" w:eastAsia="Times New Roman" w:hAnsi="PT Astra Serif"/>
          <w:sz w:val="24"/>
          <w:szCs w:val="24"/>
          <w:lang w:eastAsia="ru-RU"/>
        </w:rPr>
        <w:tab/>
        <w:t xml:space="preserve">     От Поставщика:</w:t>
      </w:r>
    </w:p>
    <w:p w:rsidR="00EA3485" w:rsidRPr="002F0917" w:rsidRDefault="00EA3485" w:rsidP="00EA3485">
      <w:pPr>
        <w:suppressAutoHyphens w:val="0"/>
        <w:spacing w:after="0" w:line="240" w:lineRule="auto"/>
        <w:rPr>
          <w:rFonts w:ascii="PT Astra Serif" w:eastAsia="Times New Roman" w:hAnsi="PT Astra Serif"/>
          <w:sz w:val="24"/>
          <w:szCs w:val="24"/>
          <w:lang w:eastAsia="ru-RU"/>
        </w:rPr>
      </w:pPr>
      <w:r w:rsidRPr="002F0917">
        <w:rPr>
          <w:rFonts w:ascii="PT Astra Serif" w:eastAsia="Times New Roman" w:hAnsi="PT Astra Serif"/>
          <w:sz w:val="24"/>
          <w:szCs w:val="24"/>
          <w:lang w:eastAsia="ru-RU"/>
        </w:rPr>
        <w:t xml:space="preserve">______________(___________) </w:t>
      </w:r>
      <w:r w:rsidRPr="002F0917">
        <w:rPr>
          <w:rFonts w:ascii="PT Astra Serif" w:eastAsia="Times New Roman" w:hAnsi="PT Astra Serif"/>
          <w:sz w:val="24"/>
          <w:szCs w:val="24"/>
          <w:lang w:eastAsia="ru-RU"/>
        </w:rPr>
        <w:tab/>
      </w:r>
      <w:r w:rsidRPr="002F0917">
        <w:rPr>
          <w:rFonts w:ascii="PT Astra Serif" w:eastAsia="Times New Roman" w:hAnsi="PT Astra Serif"/>
          <w:sz w:val="24"/>
          <w:szCs w:val="24"/>
          <w:lang w:eastAsia="ru-RU"/>
        </w:rPr>
        <w:tab/>
      </w:r>
      <w:r w:rsidRPr="002F0917">
        <w:rPr>
          <w:rFonts w:ascii="PT Astra Serif" w:eastAsia="Times New Roman" w:hAnsi="PT Astra Serif"/>
          <w:sz w:val="24"/>
          <w:szCs w:val="24"/>
          <w:lang w:eastAsia="ru-RU"/>
        </w:rPr>
        <w:tab/>
      </w:r>
      <w:r w:rsidRPr="002F0917">
        <w:rPr>
          <w:rFonts w:ascii="PT Astra Serif" w:eastAsia="Times New Roman" w:hAnsi="PT Astra Serif"/>
          <w:sz w:val="24"/>
          <w:szCs w:val="24"/>
          <w:lang w:eastAsia="ru-RU"/>
        </w:rPr>
        <w:tab/>
        <w:t>_________________(____________)</w:t>
      </w:r>
    </w:p>
    <w:p w:rsidR="00EA3485" w:rsidRPr="002F0917" w:rsidRDefault="00EA3485" w:rsidP="00EA3485">
      <w:pPr>
        <w:suppressAutoHyphens w:val="0"/>
        <w:spacing w:after="0" w:line="240" w:lineRule="auto"/>
        <w:ind w:left="708" w:firstLine="708"/>
        <w:rPr>
          <w:rFonts w:ascii="PT Astra Serif" w:eastAsia="Times New Roman" w:hAnsi="PT Astra Serif"/>
          <w:sz w:val="16"/>
          <w:szCs w:val="16"/>
          <w:lang w:eastAsia="ru-RU"/>
        </w:rPr>
      </w:pPr>
      <w:r w:rsidRPr="002F0917">
        <w:rPr>
          <w:rFonts w:ascii="PT Astra Serif" w:eastAsia="Times New Roman" w:hAnsi="PT Astra Serif"/>
          <w:sz w:val="16"/>
          <w:szCs w:val="16"/>
          <w:lang w:eastAsia="ru-RU"/>
        </w:rPr>
        <w:t xml:space="preserve">М.П.                                                   </w:t>
      </w:r>
      <w:r w:rsidRPr="002F0917">
        <w:rPr>
          <w:rFonts w:ascii="PT Astra Serif" w:eastAsia="Times New Roman" w:hAnsi="PT Astra Serif"/>
          <w:sz w:val="16"/>
          <w:szCs w:val="16"/>
          <w:lang w:eastAsia="ru-RU"/>
        </w:rPr>
        <w:tab/>
      </w:r>
      <w:r w:rsidRPr="002F0917">
        <w:rPr>
          <w:rFonts w:ascii="PT Astra Serif" w:eastAsia="Times New Roman" w:hAnsi="PT Astra Serif"/>
          <w:sz w:val="16"/>
          <w:szCs w:val="16"/>
          <w:lang w:eastAsia="ru-RU"/>
        </w:rPr>
        <w:tab/>
      </w:r>
      <w:r w:rsidRPr="002F0917">
        <w:rPr>
          <w:rFonts w:ascii="PT Astra Serif" w:eastAsia="Times New Roman" w:hAnsi="PT Astra Serif"/>
          <w:sz w:val="16"/>
          <w:szCs w:val="16"/>
          <w:lang w:eastAsia="ru-RU"/>
        </w:rPr>
        <w:tab/>
      </w:r>
      <w:r w:rsidRPr="002F0917">
        <w:rPr>
          <w:rFonts w:ascii="PT Astra Serif" w:eastAsia="Times New Roman" w:hAnsi="PT Astra Serif"/>
          <w:sz w:val="16"/>
          <w:szCs w:val="16"/>
          <w:lang w:eastAsia="ru-RU"/>
        </w:rPr>
        <w:tab/>
        <w:t xml:space="preserve">           М.П. </w:t>
      </w:r>
    </w:p>
    <w:p w:rsidR="00CC50DD" w:rsidRPr="002F0917" w:rsidRDefault="00CC50DD" w:rsidP="00CC50DD">
      <w:pPr>
        <w:suppressAutoHyphens w:val="0"/>
        <w:spacing w:after="0" w:line="240" w:lineRule="auto"/>
        <w:rPr>
          <w:rFonts w:ascii="PT Astra Serif" w:eastAsia="Times New Roman" w:hAnsi="PT Astra Serif"/>
          <w:sz w:val="24"/>
          <w:szCs w:val="24"/>
          <w:lang w:eastAsia="ru-RU"/>
        </w:rPr>
      </w:pPr>
    </w:p>
    <w:tbl>
      <w:tblPr>
        <w:tblW w:w="56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494"/>
        <w:gridCol w:w="223"/>
        <w:gridCol w:w="222"/>
      </w:tblGrid>
      <w:tr w:rsidR="00CC50DD" w:rsidRPr="002F0917" w:rsidTr="00797E66">
        <w:trPr>
          <w:trHeight w:val="1845"/>
        </w:trPr>
        <w:tc>
          <w:tcPr>
            <w:tcW w:w="4797" w:type="pct"/>
            <w:tcBorders>
              <w:top w:val="nil"/>
              <w:left w:val="nil"/>
              <w:bottom w:val="nil"/>
              <w:right w:val="nil"/>
            </w:tcBorders>
          </w:tcPr>
          <w:tbl>
            <w:tblPr>
              <w:tblpPr w:leftFromText="180" w:rightFromText="180" w:horzAnchor="page" w:tblpX="1" w:tblpY="555"/>
              <w:tblOverlap w:val="never"/>
              <w:tblW w:w="9781" w:type="dxa"/>
              <w:tblCellMar>
                <w:left w:w="70" w:type="dxa"/>
                <w:right w:w="70" w:type="dxa"/>
              </w:tblCellMar>
              <w:tblLook w:val="04A0" w:firstRow="1" w:lastRow="0" w:firstColumn="1" w:lastColumn="0" w:noHBand="0" w:noVBand="1"/>
            </w:tblPr>
            <w:tblGrid>
              <w:gridCol w:w="5098"/>
              <w:gridCol w:w="4683"/>
            </w:tblGrid>
            <w:tr w:rsidR="00CC50DD" w:rsidRPr="002F0917" w:rsidTr="00797E66">
              <w:trPr>
                <w:cantSplit/>
                <w:trHeight w:val="68"/>
              </w:trPr>
              <w:tc>
                <w:tcPr>
                  <w:tcW w:w="5098" w:type="dxa"/>
                </w:tcPr>
                <w:p w:rsidR="00116307" w:rsidRPr="002F0917" w:rsidRDefault="00116307" w:rsidP="00EA3485">
                  <w:pPr>
                    <w:spacing w:after="0"/>
                    <w:jc w:val="center"/>
                    <w:rPr>
                      <w:rFonts w:ascii="PT Astra Serif" w:hAnsi="PT Astra Serif"/>
                      <w:b/>
                    </w:rPr>
                  </w:pPr>
                  <w:r w:rsidRPr="002F0917">
                    <w:rPr>
                      <w:rFonts w:ascii="PT Astra Serif" w:hAnsi="PT Astra Serif"/>
                      <w:b/>
                    </w:rPr>
                    <w:t>«Государственный заказчик»</w:t>
                  </w:r>
                </w:p>
                <w:p w:rsidR="00CC50DD" w:rsidRPr="002F0917" w:rsidRDefault="00CC50DD" w:rsidP="00EA3485">
                  <w:pPr>
                    <w:ind w:right="-71"/>
                    <w:contextualSpacing/>
                    <w:jc w:val="center"/>
                    <w:rPr>
                      <w:rFonts w:ascii="PT Astra Serif" w:hAnsi="PT Astra Serif"/>
                      <w:b/>
                      <w:sz w:val="20"/>
                      <w:szCs w:val="20"/>
                    </w:rPr>
                  </w:pPr>
                </w:p>
                <w:p w:rsidR="00CC50DD" w:rsidRPr="002F0917" w:rsidRDefault="00B26B76" w:rsidP="00EA3485">
                  <w:pPr>
                    <w:pStyle w:val="FR1"/>
                    <w:spacing w:before="0"/>
                    <w:ind w:right="-71"/>
                    <w:contextualSpacing/>
                    <w:jc w:val="center"/>
                    <w:rPr>
                      <w:rFonts w:ascii="PT Astra Serif" w:hAnsi="PT Astra Serif"/>
                      <w:sz w:val="22"/>
                      <w:szCs w:val="22"/>
                    </w:rPr>
                  </w:pPr>
                  <w:r w:rsidRPr="002F0917">
                    <w:rPr>
                      <w:rFonts w:ascii="PT Astra Serif" w:hAnsi="PT Astra Serif"/>
                      <w:szCs w:val="24"/>
                      <w:u w:val="single"/>
                    </w:rPr>
                    <w:t xml:space="preserve">______ЭЦП_______ </w:t>
                  </w:r>
                  <w:r w:rsidR="00CC50DD" w:rsidRPr="002F0917">
                    <w:rPr>
                      <w:rFonts w:ascii="PT Astra Serif" w:hAnsi="PT Astra Serif"/>
                      <w:b w:val="0"/>
                      <w:sz w:val="22"/>
                      <w:szCs w:val="22"/>
                    </w:rPr>
                    <w:t xml:space="preserve"> </w:t>
                  </w:r>
                  <w:r w:rsidR="007F6AC6" w:rsidRPr="002F0917">
                    <w:rPr>
                      <w:rFonts w:ascii="PT Astra Serif" w:hAnsi="PT Astra Serif"/>
                      <w:b w:val="0"/>
                      <w:sz w:val="22"/>
                      <w:szCs w:val="22"/>
                    </w:rPr>
                    <w:t>/</w:t>
                  </w:r>
                  <w:r w:rsidR="00BD7702" w:rsidRPr="002F0917">
                    <w:rPr>
                      <w:rFonts w:ascii="PT Astra Serif" w:hAnsi="PT Astra Serif"/>
                      <w:b w:val="0"/>
                      <w:sz w:val="22"/>
                      <w:szCs w:val="22"/>
                    </w:rPr>
                    <w:t xml:space="preserve"> </w:t>
                  </w:r>
                  <w:r w:rsidR="002F0917">
                    <w:rPr>
                      <w:rFonts w:ascii="PT Astra Serif" w:hAnsi="PT Astra Serif"/>
                      <w:b w:val="0"/>
                      <w:sz w:val="22"/>
                      <w:szCs w:val="22"/>
                    </w:rPr>
                    <w:t xml:space="preserve">                              </w:t>
                  </w:r>
                  <w:r w:rsidR="007F6AC6" w:rsidRPr="002F0917">
                    <w:rPr>
                      <w:rFonts w:ascii="PT Astra Serif" w:hAnsi="PT Astra Serif"/>
                      <w:b w:val="0"/>
                      <w:sz w:val="22"/>
                      <w:szCs w:val="22"/>
                    </w:rPr>
                    <w:t xml:space="preserve"> /</w:t>
                  </w:r>
                </w:p>
                <w:p w:rsidR="00CC50DD" w:rsidRPr="002F0917" w:rsidRDefault="00CC50DD" w:rsidP="00EA3485">
                  <w:pPr>
                    <w:pStyle w:val="FR1"/>
                    <w:spacing w:before="0"/>
                    <w:ind w:right="-71"/>
                    <w:contextualSpacing/>
                    <w:jc w:val="center"/>
                    <w:rPr>
                      <w:rFonts w:ascii="PT Astra Serif" w:hAnsi="PT Astra Serif"/>
                      <w:sz w:val="20"/>
                    </w:rPr>
                  </w:pPr>
                </w:p>
              </w:tc>
              <w:tc>
                <w:tcPr>
                  <w:tcW w:w="4683" w:type="dxa"/>
                </w:tcPr>
                <w:p w:rsidR="00CC50DD" w:rsidRPr="002F0917" w:rsidRDefault="00116307" w:rsidP="00EA3485">
                  <w:pPr>
                    <w:ind w:right="-71"/>
                    <w:contextualSpacing/>
                    <w:jc w:val="center"/>
                    <w:rPr>
                      <w:rFonts w:ascii="PT Astra Serif" w:hAnsi="PT Astra Serif"/>
                      <w:b/>
                      <w:sz w:val="20"/>
                      <w:szCs w:val="20"/>
                    </w:rPr>
                  </w:pPr>
                  <w:r w:rsidRPr="002F0917">
                    <w:rPr>
                      <w:rFonts w:ascii="PT Astra Serif" w:hAnsi="PT Astra Serif"/>
                      <w:b/>
                      <w:sz w:val="20"/>
                      <w:szCs w:val="20"/>
                    </w:rPr>
                    <w:t>«</w:t>
                  </w:r>
                  <w:r w:rsidR="00CC50DD" w:rsidRPr="002F0917">
                    <w:rPr>
                      <w:rFonts w:ascii="PT Astra Serif" w:hAnsi="PT Astra Serif"/>
                      <w:b/>
                      <w:sz w:val="20"/>
                      <w:szCs w:val="20"/>
                    </w:rPr>
                    <w:t>Поставщик</w:t>
                  </w:r>
                  <w:r w:rsidRPr="002F0917">
                    <w:rPr>
                      <w:rFonts w:ascii="PT Astra Serif" w:hAnsi="PT Astra Serif"/>
                      <w:b/>
                      <w:sz w:val="20"/>
                      <w:szCs w:val="20"/>
                    </w:rPr>
                    <w:t>»</w:t>
                  </w:r>
                </w:p>
                <w:p w:rsidR="00CC50DD" w:rsidRPr="002F0917" w:rsidRDefault="00CC50DD" w:rsidP="00EA3485">
                  <w:pPr>
                    <w:keepNext/>
                    <w:spacing w:after="0" w:line="240" w:lineRule="auto"/>
                    <w:ind w:right="4496"/>
                    <w:jc w:val="center"/>
                    <w:outlineLvl w:val="1"/>
                    <w:rPr>
                      <w:rFonts w:ascii="PT Astra Serif" w:hAnsi="PT Astra Serif"/>
                      <w:snapToGrid w:val="0"/>
                      <w:sz w:val="20"/>
                      <w:szCs w:val="20"/>
                    </w:rPr>
                  </w:pPr>
                </w:p>
                <w:p w:rsidR="00CC50DD" w:rsidRPr="002F0917" w:rsidRDefault="00CC50DD" w:rsidP="00EA3485">
                  <w:pPr>
                    <w:spacing w:after="0" w:line="240" w:lineRule="auto"/>
                    <w:jc w:val="center"/>
                    <w:rPr>
                      <w:rFonts w:ascii="PT Astra Serif" w:hAnsi="PT Astra Serif"/>
                      <w:snapToGrid w:val="0"/>
                      <w:sz w:val="20"/>
                      <w:szCs w:val="20"/>
                    </w:rPr>
                  </w:pPr>
                </w:p>
                <w:p w:rsidR="00B26B76" w:rsidRPr="002F0917" w:rsidRDefault="00B26B76" w:rsidP="00EA3485">
                  <w:pPr>
                    <w:pStyle w:val="FR1"/>
                    <w:spacing w:before="0"/>
                    <w:ind w:right="-71"/>
                    <w:contextualSpacing/>
                    <w:jc w:val="center"/>
                    <w:rPr>
                      <w:rFonts w:ascii="PT Astra Serif" w:hAnsi="PT Astra Serif"/>
                      <w:szCs w:val="24"/>
                      <w:u w:val="single"/>
                    </w:rPr>
                  </w:pPr>
                  <w:r w:rsidRPr="002F0917">
                    <w:rPr>
                      <w:rFonts w:ascii="PT Astra Serif" w:hAnsi="PT Astra Serif"/>
                      <w:szCs w:val="24"/>
                      <w:u w:val="single"/>
                    </w:rPr>
                    <w:t>______ЭЦП_______</w:t>
                  </w:r>
                </w:p>
                <w:p w:rsidR="00CC50DD" w:rsidRPr="002F0917" w:rsidRDefault="00CC50DD" w:rsidP="00EA3485">
                  <w:pPr>
                    <w:pStyle w:val="FR1"/>
                    <w:spacing w:before="0"/>
                    <w:ind w:right="-71"/>
                    <w:contextualSpacing/>
                    <w:jc w:val="center"/>
                    <w:rPr>
                      <w:rFonts w:ascii="PT Astra Serif" w:hAnsi="PT Astra Serif"/>
                      <w:sz w:val="20"/>
                    </w:rPr>
                  </w:pPr>
                </w:p>
              </w:tc>
            </w:tr>
          </w:tbl>
          <w:p w:rsidR="00CC50DD" w:rsidRPr="002F0917" w:rsidRDefault="00CC50DD" w:rsidP="00797E66">
            <w:pPr>
              <w:spacing w:after="0"/>
              <w:ind w:right="-1"/>
              <w:rPr>
                <w:rFonts w:ascii="PT Astra Serif" w:hAnsi="PT Astra Serif"/>
                <w:sz w:val="20"/>
                <w:szCs w:val="20"/>
              </w:rPr>
            </w:pPr>
          </w:p>
        </w:tc>
        <w:tc>
          <w:tcPr>
            <w:tcW w:w="102" w:type="pct"/>
            <w:tcBorders>
              <w:top w:val="nil"/>
              <w:left w:val="nil"/>
              <w:bottom w:val="nil"/>
              <w:right w:val="nil"/>
            </w:tcBorders>
          </w:tcPr>
          <w:p w:rsidR="00CC50DD" w:rsidRPr="002F0917" w:rsidRDefault="00CC50DD" w:rsidP="00797E66">
            <w:pPr>
              <w:spacing w:after="0"/>
              <w:ind w:right="-1"/>
              <w:rPr>
                <w:rFonts w:ascii="PT Astra Serif" w:hAnsi="PT Astra Serif"/>
                <w:sz w:val="20"/>
                <w:szCs w:val="20"/>
              </w:rPr>
            </w:pPr>
          </w:p>
        </w:tc>
        <w:tc>
          <w:tcPr>
            <w:tcW w:w="101" w:type="pct"/>
            <w:tcBorders>
              <w:top w:val="nil"/>
              <w:left w:val="nil"/>
              <w:bottom w:val="nil"/>
              <w:right w:val="nil"/>
            </w:tcBorders>
          </w:tcPr>
          <w:p w:rsidR="00CC50DD" w:rsidRPr="002F0917" w:rsidRDefault="00CC50DD" w:rsidP="00797E66">
            <w:pPr>
              <w:spacing w:after="0"/>
              <w:ind w:right="-1"/>
              <w:rPr>
                <w:rFonts w:ascii="PT Astra Serif" w:hAnsi="PT Astra Serif"/>
                <w:sz w:val="20"/>
                <w:szCs w:val="20"/>
              </w:rPr>
            </w:pPr>
          </w:p>
        </w:tc>
      </w:tr>
    </w:tbl>
    <w:p w:rsidR="00A251AC" w:rsidRPr="002F0917" w:rsidRDefault="00A251AC" w:rsidP="00EA3485">
      <w:pPr>
        <w:rPr>
          <w:rFonts w:ascii="PT Astra Serif" w:hAnsi="PT Astra Serif"/>
        </w:rPr>
      </w:pPr>
    </w:p>
    <w:sectPr w:rsidR="00A251AC" w:rsidRPr="002F0917" w:rsidSect="00CC50DD">
      <w:pgSz w:w="11906" w:h="16838"/>
      <w:pgMar w:top="993" w:right="1134"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6622" w:rsidRDefault="008E6622" w:rsidP="007415D2">
      <w:pPr>
        <w:spacing w:after="0" w:line="240" w:lineRule="auto"/>
      </w:pPr>
      <w:r>
        <w:separator/>
      </w:r>
    </w:p>
  </w:endnote>
  <w:endnote w:type="continuationSeparator" w:id="0">
    <w:p w:rsidR="008E6622" w:rsidRDefault="008E6622" w:rsidP="00741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roid Sans Fallback">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6622" w:rsidRDefault="008E6622" w:rsidP="007415D2">
      <w:pPr>
        <w:spacing w:after="0" w:line="240" w:lineRule="auto"/>
      </w:pPr>
      <w:r>
        <w:separator/>
      </w:r>
    </w:p>
  </w:footnote>
  <w:footnote w:type="continuationSeparator" w:id="0">
    <w:p w:rsidR="008E6622" w:rsidRDefault="008E6622" w:rsidP="007415D2">
      <w:pPr>
        <w:spacing w:after="0" w:line="240" w:lineRule="auto"/>
      </w:pPr>
      <w:r>
        <w:continuationSeparator/>
      </w:r>
    </w:p>
  </w:footnote>
  <w:footnote w:id="1">
    <w:p w:rsidR="00AF68EE" w:rsidRDefault="00AF68EE" w:rsidP="00DF5678">
      <w:pPr>
        <w:pStyle w:val="af2"/>
        <w:jc w:val="both"/>
      </w:pPr>
      <w:r>
        <w:rPr>
          <w:rStyle w:val="af4"/>
        </w:rPr>
        <w:footnoteRef/>
      </w:r>
      <w:r w:rsidRPr="001C5103">
        <w:rPr>
          <w:i/>
          <w:sz w:val="16"/>
          <w:szCs w:val="16"/>
        </w:rPr>
        <w:t>В проекте Государственного контракта Государственным заказчиком устанавливается ставка НДС,.</w:t>
      </w:r>
      <w:r w:rsidRPr="001C5103">
        <w:rPr>
          <w:i/>
          <w:iCs/>
          <w:sz w:val="16"/>
          <w:szCs w:val="16"/>
        </w:rPr>
        <w:t xml:space="preserve"> Если операции победителя </w:t>
      </w:r>
      <w:r>
        <w:rPr>
          <w:i/>
          <w:iCs/>
          <w:sz w:val="16"/>
          <w:szCs w:val="16"/>
        </w:rPr>
        <w:t xml:space="preserve">закупочной сессии </w:t>
      </w:r>
      <w:r w:rsidRPr="001C5103">
        <w:rPr>
          <w:rStyle w:val="af5"/>
          <w:sz w:val="16"/>
          <w:szCs w:val="16"/>
        </w:rPr>
        <w:t xml:space="preserve">освобождены от налогообложения или применяется иная ставка НДС в соответствии с законодательством РФ, Победитель </w:t>
      </w:r>
      <w:r w:rsidRPr="001C5103">
        <w:rPr>
          <w:i/>
          <w:sz w:val="16"/>
          <w:szCs w:val="16"/>
        </w:rPr>
        <w:t xml:space="preserve">обязан разместить протокол разногласий к проекту Государственного контракта, указав </w:t>
      </w:r>
      <w:r w:rsidRPr="001C5103">
        <w:rPr>
          <w:i/>
          <w:iCs/>
          <w:sz w:val="16"/>
          <w:szCs w:val="16"/>
        </w:rPr>
        <w:t>правовой акт и пункт, на основании которого Победитель не облагается НДС или применяет иную с</w:t>
      </w:r>
      <w:r w:rsidRPr="001C5103">
        <w:rPr>
          <w:i/>
          <w:sz w:val="16"/>
          <w:szCs w:val="16"/>
        </w:rPr>
        <w:t xml:space="preserve">тавку НДС.(Решение Верховного суда Российской Федерации от 09.12.2019 N АКПИ19-798 и </w:t>
      </w:r>
      <w:hyperlink r:id="rId1" w:history="1">
        <w:r w:rsidRPr="001C5103">
          <w:rPr>
            <w:i/>
            <w:sz w:val="16"/>
            <w:szCs w:val="16"/>
          </w:rPr>
          <w:t>Апелляционному определению Апелляционной коллегии Верховного суда Российской Федерации от 19.03.2020 N АПЛ20-49</w:t>
        </w:r>
      </w:hyperlink>
      <w:r w:rsidRPr="001C5103">
        <w:rPr>
          <w:i/>
          <w:sz w:val="16"/>
          <w:szCs w:val="16"/>
        </w:rPr>
        <w:t>).</w:t>
      </w:r>
    </w:p>
  </w:footnote>
  <w:footnote w:id="2">
    <w:p w:rsidR="00AF68EE" w:rsidRPr="000321D6" w:rsidRDefault="00AF68EE" w:rsidP="00EA3485">
      <w:pPr>
        <w:pStyle w:val="af2"/>
        <w:rPr>
          <w:rFonts w:ascii="Times New Roman" w:hAnsi="Times New Roman"/>
          <w:sz w:val="18"/>
          <w:szCs w:val="18"/>
        </w:rPr>
      </w:pPr>
      <w:r w:rsidRPr="000321D6">
        <w:rPr>
          <w:rStyle w:val="af4"/>
          <w:rFonts w:ascii="Times New Roman" w:hAnsi="Times New Roman"/>
          <w:sz w:val="18"/>
          <w:szCs w:val="18"/>
        </w:rPr>
        <w:footnoteRef/>
      </w:r>
      <w:r w:rsidRPr="000321D6">
        <w:rPr>
          <w:rFonts w:ascii="Times New Roman" w:hAnsi="Times New Roman"/>
          <w:sz w:val="18"/>
          <w:szCs w:val="18"/>
        </w:rPr>
        <w:t xml:space="preserve"> Указываются полное наименование (для юридического лица), фамилия, имя, отчество (при наличии) (для физического лица).</w:t>
      </w:r>
    </w:p>
  </w:footnote>
  <w:footnote w:id="3">
    <w:p w:rsidR="00AF68EE" w:rsidRPr="000321D6" w:rsidRDefault="00AF68EE" w:rsidP="00EA3485">
      <w:pPr>
        <w:pStyle w:val="af2"/>
        <w:rPr>
          <w:rFonts w:ascii="Times New Roman" w:hAnsi="Times New Roman"/>
          <w:sz w:val="18"/>
          <w:szCs w:val="18"/>
        </w:rPr>
      </w:pPr>
      <w:r w:rsidRPr="000321D6">
        <w:rPr>
          <w:rStyle w:val="af4"/>
          <w:rFonts w:ascii="Times New Roman" w:hAnsi="Times New Roman"/>
          <w:sz w:val="18"/>
          <w:szCs w:val="18"/>
        </w:rPr>
        <w:footnoteRef/>
      </w:r>
      <w:r w:rsidRPr="000321D6">
        <w:rPr>
          <w:rFonts w:ascii="Times New Roman" w:hAnsi="Times New Roman"/>
          <w:sz w:val="18"/>
          <w:szCs w:val="18"/>
        </w:rPr>
        <w:t xml:space="preserve"> Указываются должность, фамилия, имя, отчество (при наличии) лица, подписывающего настоящий акта.</w:t>
      </w:r>
    </w:p>
  </w:footnote>
  <w:footnote w:id="4">
    <w:p w:rsidR="00AF68EE" w:rsidRPr="000321D6" w:rsidRDefault="00AF68EE" w:rsidP="00EA3485">
      <w:pPr>
        <w:pStyle w:val="af2"/>
        <w:rPr>
          <w:rFonts w:ascii="Times New Roman" w:hAnsi="Times New Roman"/>
          <w:sz w:val="18"/>
          <w:szCs w:val="18"/>
        </w:rPr>
      </w:pPr>
      <w:r w:rsidRPr="000321D6">
        <w:rPr>
          <w:rStyle w:val="af4"/>
          <w:rFonts w:ascii="Times New Roman" w:hAnsi="Times New Roman"/>
          <w:sz w:val="18"/>
          <w:szCs w:val="18"/>
        </w:rPr>
        <w:footnoteRef/>
      </w:r>
      <w:r w:rsidRPr="000321D6">
        <w:rPr>
          <w:rFonts w:ascii="Times New Roman" w:hAnsi="Times New Roman"/>
          <w:sz w:val="18"/>
          <w:szCs w:val="18"/>
        </w:rPr>
        <w:t xml:space="preserve"> Указываются реквизиты документа, удостоверяющие полномочия лица на подписание настоящего акта.</w:t>
      </w:r>
    </w:p>
  </w:footnote>
  <w:footnote w:id="5">
    <w:p w:rsidR="00AF68EE" w:rsidRPr="000321D6" w:rsidRDefault="00AF68EE" w:rsidP="00EA3485">
      <w:pPr>
        <w:pStyle w:val="af2"/>
        <w:rPr>
          <w:rFonts w:ascii="Times New Roman" w:hAnsi="Times New Roman"/>
          <w:sz w:val="18"/>
          <w:szCs w:val="18"/>
        </w:rPr>
      </w:pPr>
      <w:r w:rsidRPr="000321D6">
        <w:rPr>
          <w:rStyle w:val="af4"/>
          <w:rFonts w:ascii="Times New Roman" w:hAnsi="Times New Roman"/>
          <w:sz w:val="18"/>
          <w:szCs w:val="18"/>
        </w:rPr>
        <w:footnoteRef/>
      </w:r>
      <w:r w:rsidRPr="000321D6">
        <w:rPr>
          <w:rFonts w:ascii="Times New Roman" w:hAnsi="Times New Roman"/>
          <w:sz w:val="18"/>
          <w:szCs w:val="18"/>
        </w:rPr>
        <w:t xml:space="preserve"> Указывается, соблюдены или не соблюдены заказчиком условия перевозки соответствующего товара.</w:t>
      </w:r>
    </w:p>
  </w:footnote>
  <w:footnote w:id="6">
    <w:p w:rsidR="00AF68EE" w:rsidRPr="0086698A" w:rsidRDefault="00AF68EE" w:rsidP="00EA3485">
      <w:pPr>
        <w:pStyle w:val="af2"/>
        <w:rPr>
          <w:sz w:val="18"/>
          <w:szCs w:val="18"/>
        </w:rPr>
      </w:pPr>
      <w:r w:rsidRPr="000321D6">
        <w:rPr>
          <w:rStyle w:val="af4"/>
          <w:rFonts w:ascii="Times New Roman" w:hAnsi="Times New Roman"/>
          <w:sz w:val="18"/>
          <w:szCs w:val="18"/>
        </w:rPr>
        <w:footnoteRef/>
      </w:r>
      <w:r w:rsidRPr="000321D6">
        <w:rPr>
          <w:rFonts w:ascii="Times New Roman" w:hAnsi="Times New Roman"/>
          <w:sz w:val="18"/>
          <w:szCs w:val="18"/>
        </w:rPr>
        <w:t xml:space="preserve"> Указывается в случае наличия претензий.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0C52B4"/>
    <w:multiLevelType w:val="multilevel"/>
    <w:tmpl w:val="FCA04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A45D8A"/>
    <w:multiLevelType w:val="multilevel"/>
    <w:tmpl w:val="9C82D5B8"/>
    <w:lvl w:ilvl="0">
      <w:start w:val="1"/>
      <w:numFmt w:val="decimal"/>
      <w:lvlText w:val="%1."/>
      <w:lvlJc w:val="left"/>
      <w:pPr>
        <w:ind w:left="465" w:hanging="465"/>
      </w:pPr>
      <w:rPr>
        <w:rFonts w:hint="default"/>
        <w:b/>
      </w:rPr>
    </w:lvl>
    <w:lvl w:ilvl="1">
      <w:start w:val="1"/>
      <w:numFmt w:val="decimal"/>
      <w:lvlText w:val="%1.%2."/>
      <w:lvlJc w:val="left"/>
      <w:pPr>
        <w:ind w:left="1174" w:hanging="465"/>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2" w15:restartNumberingAfterBreak="0">
    <w:nsid w:val="3A2F5C88"/>
    <w:multiLevelType w:val="hybridMultilevel"/>
    <w:tmpl w:val="9DC8B0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pStyle w:val="a"/>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E156C48"/>
    <w:multiLevelType w:val="hybridMultilevel"/>
    <w:tmpl w:val="AF6E86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A83521A"/>
    <w:multiLevelType w:val="hybridMultilevel"/>
    <w:tmpl w:val="03565F5E"/>
    <w:lvl w:ilvl="0" w:tplc="F3DE49C8">
      <w:start w:val="1"/>
      <w:numFmt w:val="decimal"/>
      <w:lvlText w:val="%1."/>
      <w:lvlJc w:val="left"/>
      <w:pPr>
        <w:ind w:left="1070" w:hanging="360"/>
      </w:pPr>
      <w:rPr>
        <w:rFonts w:cs="Times New Roman" w:hint="default"/>
        <w:b/>
      </w:rPr>
    </w:lvl>
    <w:lvl w:ilvl="1" w:tplc="04190019">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5" w15:restartNumberingAfterBreak="0">
    <w:nsid w:val="4F3F770A"/>
    <w:multiLevelType w:val="multilevel"/>
    <w:tmpl w:val="5200573E"/>
    <w:lvl w:ilvl="0">
      <w:start w:val="1"/>
      <w:numFmt w:val="decimal"/>
      <w:pStyle w:val="1"/>
      <w:suff w:val="space"/>
      <w:lvlText w:val="%1."/>
      <w:lvlJc w:val="left"/>
      <w:rPr>
        <w:rFonts w:hint="default"/>
      </w:rPr>
    </w:lvl>
    <w:lvl w:ilvl="1">
      <w:start w:val="1"/>
      <w:numFmt w:val="decimal"/>
      <w:pStyle w:val="2"/>
      <w:suff w:val="space"/>
      <w:lvlText w:val="%1.%2."/>
      <w:lvlJc w:val="left"/>
      <w:rPr>
        <w:rFonts w:hint="default"/>
      </w:rPr>
    </w:lvl>
    <w:lvl w:ilvl="2">
      <w:start w:val="1"/>
      <w:numFmt w:val="decimal"/>
      <w:pStyle w:val="3"/>
      <w:suff w:val="space"/>
      <w:lvlText w:val="%1.%2.%3."/>
      <w:lvlJc w:val="left"/>
      <w:rPr>
        <w:rFonts w:hint="default"/>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abstractNum w:abstractNumId="6" w15:restartNumberingAfterBreak="0">
    <w:nsid w:val="6C083F5C"/>
    <w:multiLevelType w:val="multilevel"/>
    <w:tmpl w:val="3C645170"/>
    <w:lvl w:ilvl="0">
      <w:start w:val="5"/>
      <w:numFmt w:val="decimal"/>
      <w:lvlText w:val="%1."/>
      <w:lvlJc w:val="left"/>
      <w:pPr>
        <w:ind w:left="360" w:hanging="360"/>
      </w:pPr>
      <w:rPr>
        <w:rFonts w:hint="default"/>
      </w:rPr>
    </w:lvl>
    <w:lvl w:ilvl="1">
      <w:start w:val="8"/>
      <w:numFmt w:val="decimal"/>
      <w:lvlText w:val="%1.%2."/>
      <w:lvlJc w:val="left"/>
      <w:pPr>
        <w:ind w:left="1211" w:hanging="360"/>
      </w:pPr>
      <w:rPr>
        <w:rFonts w:hint="default"/>
        <w:sz w:val="24"/>
        <w:szCs w:val="24"/>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 w15:restartNumberingAfterBreak="0">
    <w:nsid w:val="7063515E"/>
    <w:multiLevelType w:val="multilevel"/>
    <w:tmpl w:val="BDB4572C"/>
    <w:lvl w:ilvl="0">
      <w:start w:val="5"/>
      <w:numFmt w:val="decimal"/>
      <w:lvlText w:val="%1."/>
      <w:lvlJc w:val="left"/>
      <w:pPr>
        <w:ind w:left="432" w:hanging="432"/>
      </w:pPr>
      <w:rPr>
        <w:rFonts w:hint="default"/>
      </w:rPr>
    </w:lvl>
    <w:lvl w:ilvl="1">
      <w:start w:val="3"/>
      <w:numFmt w:val="decimal"/>
      <w:lvlText w:val="%1.%2."/>
      <w:lvlJc w:val="left"/>
      <w:pPr>
        <w:ind w:left="2138" w:hanging="72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7305677E"/>
    <w:multiLevelType w:val="hybridMultilevel"/>
    <w:tmpl w:val="F2BCBC48"/>
    <w:lvl w:ilvl="0" w:tplc="A1F839B8">
      <w:start w:val="1"/>
      <w:numFmt w:val="decimal"/>
      <w:lvlText w:val="%1."/>
      <w:lvlJc w:val="left"/>
      <w:pPr>
        <w:ind w:left="928" w:hanging="360"/>
      </w:pPr>
      <w:rPr>
        <w:b/>
        <w:i w:val="0"/>
        <w:sz w:val="28"/>
        <w:szCs w:val="28"/>
      </w:rPr>
    </w:lvl>
    <w:lvl w:ilvl="1" w:tplc="1546A31A">
      <w:start w:val="1"/>
      <w:numFmt w:val="bullet"/>
      <w:lvlText w:val=""/>
      <w:lvlJc w:val="left"/>
      <w:pPr>
        <w:tabs>
          <w:tab w:val="num" w:pos="1080"/>
        </w:tabs>
        <w:ind w:left="1080" w:firstLine="0"/>
      </w:pPr>
      <w:rPr>
        <w:rFonts w:ascii="Wingdings" w:hAnsi="Wingding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5422EE7"/>
    <w:multiLevelType w:val="hybridMultilevel"/>
    <w:tmpl w:val="9DC8B0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9"/>
  </w:num>
  <w:num w:numId="3">
    <w:abstractNumId w:val="3"/>
  </w:num>
  <w:num w:numId="4">
    <w:abstractNumId w:val="8"/>
  </w:num>
  <w:num w:numId="5">
    <w:abstractNumId w:val="7"/>
  </w:num>
  <w:num w:numId="6">
    <w:abstractNumId w:val="6"/>
  </w:num>
  <w:num w:numId="7">
    <w:abstractNumId w:val="4"/>
  </w:num>
  <w:num w:numId="8">
    <w:abstractNumId w:val="1"/>
  </w:num>
  <w:num w:numId="9">
    <w:abstractNumId w:val="0"/>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EF6"/>
    <w:rsid w:val="000317CA"/>
    <w:rsid w:val="000321D6"/>
    <w:rsid w:val="00041CE0"/>
    <w:rsid w:val="00055025"/>
    <w:rsid w:val="00061540"/>
    <w:rsid w:val="00070751"/>
    <w:rsid w:val="00072B7A"/>
    <w:rsid w:val="000C30ED"/>
    <w:rsid w:val="000E43D4"/>
    <w:rsid w:val="00104469"/>
    <w:rsid w:val="001119AD"/>
    <w:rsid w:val="00116307"/>
    <w:rsid w:val="00121FC1"/>
    <w:rsid w:val="00132BEC"/>
    <w:rsid w:val="00137FB8"/>
    <w:rsid w:val="00145007"/>
    <w:rsid w:val="001660F8"/>
    <w:rsid w:val="00177A09"/>
    <w:rsid w:val="00193A7C"/>
    <w:rsid w:val="001A2D2B"/>
    <w:rsid w:val="001C60A3"/>
    <w:rsid w:val="001D02A7"/>
    <w:rsid w:val="001E0383"/>
    <w:rsid w:val="001E0CB2"/>
    <w:rsid w:val="001F1D7D"/>
    <w:rsid w:val="00210DE5"/>
    <w:rsid w:val="00216D63"/>
    <w:rsid w:val="00217A3B"/>
    <w:rsid w:val="0026200C"/>
    <w:rsid w:val="002758CB"/>
    <w:rsid w:val="002E5E8D"/>
    <w:rsid w:val="002F0917"/>
    <w:rsid w:val="0031446B"/>
    <w:rsid w:val="00323043"/>
    <w:rsid w:val="0034130C"/>
    <w:rsid w:val="00354EEF"/>
    <w:rsid w:val="00356DCB"/>
    <w:rsid w:val="003602BD"/>
    <w:rsid w:val="00372CED"/>
    <w:rsid w:val="003778FB"/>
    <w:rsid w:val="003A4F29"/>
    <w:rsid w:val="003B7A43"/>
    <w:rsid w:val="003C2E0B"/>
    <w:rsid w:val="003F10FE"/>
    <w:rsid w:val="00404D62"/>
    <w:rsid w:val="0041568E"/>
    <w:rsid w:val="0041785E"/>
    <w:rsid w:val="00422AFA"/>
    <w:rsid w:val="00432621"/>
    <w:rsid w:val="00444820"/>
    <w:rsid w:val="004567C7"/>
    <w:rsid w:val="004574AE"/>
    <w:rsid w:val="00477112"/>
    <w:rsid w:val="00482C0D"/>
    <w:rsid w:val="004A055E"/>
    <w:rsid w:val="00535521"/>
    <w:rsid w:val="00540F68"/>
    <w:rsid w:val="00542296"/>
    <w:rsid w:val="00551811"/>
    <w:rsid w:val="00557162"/>
    <w:rsid w:val="00570A00"/>
    <w:rsid w:val="00571A80"/>
    <w:rsid w:val="0059182E"/>
    <w:rsid w:val="0059341D"/>
    <w:rsid w:val="00595480"/>
    <w:rsid w:val="005A54E9"/>
    <w:rsid w:val="005C3036"/>
    <w:rsid w:val="005D6647"/>
    <w:rsid w:val="005F479B"/>
    <w:rsid w:val="00603DAB"/>
    <w:rsid w:val="0061388D"/>
    <w:rsid w:val="00617B90"/>
    <w:rsid w:val="00642D09"/>
    <w:rsid w:val="0065328D"/>
    <w:rsid w:val="0065447F"/>
    <w:rsid w:val="00656B90"/>
    <w:rsid w:val="00665D4A"/>
    <w:rsid w:val="006803E8"/>
    <w:rsid w:val="006958A9"/>
    <w:rsid w:val="00697EB0"/>
    <w:rsid w:val="006A73EB"/>
    <w:rsid w:val="006B0B05"/>
    <w:rsid w:val="006D788C"/>
    <w:rsid w:val="0070353E"/>
    <w:rsid w:val="007415D2"/>
    <w:rsid w:val="007469B1"/>
    <w:rsid w:val="00773DD4"/>
    <w:rsid w:val="007767BF"/>
    <w:rsid w:val="00786172"/>
    <w:rsid w:val="00797E66"/>
    <w:rsid w:val="007A5FB8"/>
    <w:rsid w:val="007B681E"/>
    <w:rsid w:val="007C3C37"/>
    <w:rsid w:val="007D3C70"/>
    <w:rsid w:val="007F2FF4"/>
    <w:rsid w:val="007F6AC6"/>
    <w:rsid w:val="00801C4F"/>
    <w:rsid w:val="00810DCA"/>
    <w:rsid w:val="00813A88"/>
    <w:rsid w:val="00823D9B"/>
    <w:rsid w:val="008247E2"/>
    <w:rsid w:val="0083254C"/>
    <w:rsid w:val="00833FC5"/>
    <w:rsid w:val="00870C64"/>
    <w:rsid w:val="00873AD7"/>
    <w:rsid w:val="00874757"/>
    <w:rsid w:val="00887688"/>
    <w:rsid w:val="00887FD1"/>
    <w:rsid w:val="008B4AE9"/>
    <w:rsid w:val="008B50A4"/>
    <w:rsid w:val="008D1BED"/>
    <w:rsid w:val="008D2CB1"/>
    <w:rsid w:val="008E6622"/>
    <w:rsid w:val="00904B26"/>
    <w:rsid w:val="009052E4"/>
    <w:rsid w:val="0094023D"/>
    <w:rsid w:val="00976318"/>
    <w:rsid w:val="00985819"/>
    <w:rsid w:val="009959BD"/>
    <w:rsid w:val="009D5927"/>
    <w:rsid w:val="009D6AF9"/>
    <w:rsid w:val="009E6C9B"/>
    <w:rsid w:val="00A06131"/>
    <w:rsid w:val="00A251AC"/>
    <w:rsid w:val="00A361E6"/>
    <w:rsid w:val="00A44365"/>
    <w:rsid w:val="00A51716"/>
    <w:rsid w:val="00A710FE"/>
    <w:rsid w:val="00A823D5"/>
    <w:rsid w:val="00A97C74"/>
    <w:rsid w:val="00AA109B"/>
    <w:rsid w:val="00AA7962"/>
    <w:rsid w:val="00AB0583"/>
    <w:rsid w:val="00AB19FA"/>
    <w:rsid w:val="00AB76EF"/>
    <w:rsid w:val="00AC6A6C"/>
    <w:rsid w:val="00AE18F7"/>
    <w:rsid w:val="00AE2323"/>
    <w:rsid w:val="00AF1D64"/>
    <w:rsid w:val="00AF5406"/>
    <w:rsid w:val="00AF5434"/>
    <w:rsid w:val="00AF68EE"/>
    <w:rsid w:val="00B0190D"/>
    <w:rsid w:val="00B029B1"/>
    <w:rsid w:val="00B05716"/>
    <w:rsid w:val="00B26B76"/>
    <w:rsid w:val="00B4772B"/>
    <w:rsid w:val="00B569FC"/>
    <w:rsid w:val="00B66488"/>
    <w:rsid w:val="00B70CAE"/>
    <w:rsid w:val="00B7259C"/>
    <w:rsid w:val="00B80503"/>
    <w:rsid w:val="00B86DEA"/>
    <w:rsid w:val="00B9423F"/>
    <w:rsid w:val="00BB4447"/>
    <w:rsid w:val="00BC7DF9"/>
    <w:rsid w:val="00BD1E10"/>
    <w:rsid w:val="00BD7702"/>
    <w:rsid w:val="00BE769C"/>
    <w:rsid w:val="00C45CF8"/>
    <w:rsid w:val="00C5077B"/>
    <w:rsid w:val="00C61030"/>
    <w:rsid w:val="00C67243"/>
    <w:rsid w:val="00C72BBF"/>
    <w:rsid w:val="00C77426"/>
    <w:rsid w:val="00C85DB4"/>
    <w:rsid w:val="00CB5C0C"/>
    <w:rsid w:val="00CC50DD"/>
    <w:rsid w:val="00CC73E4"/>
    <w:rsid w:val="00CD4D2D"/>
    <w:rsid w:val="00CF6ECE"/>
    <w:rsid w:val="00D66B3E"/>
    <w:rsid w:val="00D674AE"/>
    <w:rsid w:val="00D770CD"/>
    <w:rsid w:val="00D93679"/>
    <w:rsid w:val="00D95C24"/>
    <w:rsid w:val="00DF1D6A"/>
    <w:rsid w:val="00DF5678"/>
    <w:rsid w:val="00E67F94"/>
    <w:rsid w:val="00E7395F"/>
    <w:rsid w:val="00E966CD"/>
    <w:rsid w:val="00E9777D"/>
    <w:rsid w:val="00EA3485"/>
    <w:rsid w:val="00EB2FF9"/>
    <w:rsid w:val="00ED093F"/>
    <w:rsid w:val="00ED5360"/>
    <w:rsid w:val="00ED6B08"/>
    <w:rsid w:val="00F03D48"/>
    <w:rsid w:val="00F04EF6"/>
    <w:rsid w:val="00F22626"/>
    <w:rsid w:val="00F27C38"/>
    <w:rsid w:val="00F620A0"/>
    <w:rsid w:val="00F635AC"/>
    <w:rsid w:val="00F6562E"/>
    <w:rsid w:val="00F734AD"/>
    <w:rsid w:val="00F7565F"/>
    <w:rsid w:val="00F83206"/>
    <w:rsid w:val="00FC6CD9"/>
    <w:rsid w:val="00FD0F71"/>
    <w:rsid w:val="00FD3C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A99A4D-9993-43DB-9EA0-CBB285784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76318"/>
    <w:pPr>
      <w:suppressAutoHyphens/>
      <w:spacing w:after="200" w:line="276" w:lineRule="auto"/>
    </w:pPr>
    <w:rPr>
      <w:rFonts w:ascii="Calibri" w:eastAsia="Droid Sans Fallback" w:hAnsi="Calibri" w:cs="Times New Roman"/>
    </w:rPr>
  </w:style>
  <w:style w:type="paragraph" w:styleId="1">
    <w:name w:val="heading 1"/>
    <w:basedOn w:val="a0"/>
    <w:next w:val="a0"/>
    <w:link w:val="10"/>
    <w:uiPriority w:val="9"/>
    <w:qFormat/>
    <w:rsid w:val="006B0B05"/>
    <w:pPr>
      <w:keepNext/>
      <w:keepLines/>
      <w:numPr>
        <w:numId w:val="10"/>
      </w:numPr>
      <w:suppressAutoHyphens w:val="0"/>
      <w:spacing w:before="240" w:after="120"/>
      <w:jc w:val="center"/>
      <w:outlineLvl w:val="0"/>
    </w:pPr>
    <w:rPr>
      <w:rFonts w:ascii="Times New Roman" w:eastAsia="Times New Roman" w:hAnsi="Times New Roman"/>
      <w:b/>
      <w:bCs/>
      <w:sz w:val="24"/>
      <w:szCs w:val="28"/>
      <w:lang w:eastAsia="ru-RU"/>
    </w:rPr>
  </w:style>
  <w:style w:type="paragraph" w:styleId="2">
    <w:name w:val="heading 2"/>
    <w:basedOn w:val="a0"/>
    <w:next w:val="a0"/>
    <w:link w:val="20"/>
    <w:uiPriority w:val="9"/>
    <w:qFormat/>
    <w:rsid w:val="006B0B05"/>
    <w:pPr>
      <w:numPr>
        <w:ilvl w:val="1"/>
        <w:numId w:val="10"/>
      </w:numPr>
      <w:suppressAutoHyphens w:val="0"/>
      <w:spacing w:before="120" w:after="120"/>
      <w:ind w:firstLine="482"/>
      <w:jc w:val="both"/>
      <w:outlineLvl w:val="1"/>
    </w:pPr>
    <w:rPr>
      <w:rFonts w:ascii="Times New Roman" w:eastAsia="Times New Roman" w:hAnsi="Times New Roman"/>
      <w:bCs/>
      <w:szCs w:val="26"/>
      <w:lang w:eastAsia="ru-RU"/>
    </w:rPr>
  </w:style>
  <w:style w:type="paragraph" w:styleId="3">
    <w:name w:val="heading 3"/>
    <w:basedOn w:val="a0"/>
    <w:next w:val="a0"/>
    <w:link w:val="30"/>
    <w:uiPriority w:val="9"/>
    <w:qFormat/>
    <w:rsid w:val="006B0B05"/>
    <w:pPr>
      <w:numPr>
        <w:ilvl w:val="2"/>
        <w:numId w:val="10"/>
      </w:numPr>
      <w:suppressAutoHyphens w:val="0"/>
      <w:spacing w:before="120" w:after="120"/>
      <w:ind w:firstLine="482"/>
      <w:jc w:val="both"/>
      <w:outlineLvl w:val="2"/>
    </w:pPr>
    <w:rPr>
      <w:rFonts w:ascii="Times New Roman" w:eastAsia="Times New Roman" w:hAnsi="Times New Roman"/>
      <w:bCs/>
      <w:lang w:eastAsia="ru-RU"/>
    </w:rPr>
  </w:style>
  <w:style w:type="paragraph" w:styleId="4">
    <w:name w:val="heading 4"/>
    <w:basedOn w:val="a0"/>
    <w:next w:val="a0"/>
    <w:link w:val="40"/>
    <w:uiPriority w:val="9"/>
    <w:qFormat/>
    <w:rsid w:val="006B0B05"/>
    <w:pPr>
      <w:numPr>
        <w:ilvl w:val="3"/>
        <w:numId w:val="10"/>
      </w:numPr>
      <w:suppressAutoHyphens w:val="0"/>
      <w:spacing w:before="120" w:after="120"/>
      <w:ind w:firstLine="482"/>
      <w:jc w:val="both"/>
      <w:outlineLvl w:val="3"/>
    </w:pPr>
    <w:rPr>
      <w:rFonts w:ascii="Times New Roman" w:eastAsia="Times New Roman" w:hAnsi="Times New Roman"/>
      <w:bCs/>
      <w:iCs/>
      <w:lang w:eastAsia="ru-RU"/>
    </w:rPr>
  </w:style>
  <w:style w:type="paragraph" w:styleId="5">
    <w:name w:val="heading 5"/>
    <w:basedOn w:val="a0"/>
    <w:next w:val="a0"/>
    <w:link w:val="50"/>
    <w:uiPriority w:val="9"/>
    <w:qFormat/>
    <w:rsid w:val="006B0B05"/>
    <w:pPr>
      <w:keepNext/>
      <w:keepLines/>
      <w:numPr>
        <w:ilvl w:val="4"/>
        <w:numId w:val="10"/>
      </w:numPr>
      <w:suppressAutoHyphens w:val="0"/>
      <w:spacing w:before="200" w:after="0"/>
      <w:ind w:firstLine="482"/>
      <w:jc w:val="both"/>
      <w:outlineLvl w:val="4"/>
    </w:pPr>
    <w:rPr>
      <w:rFonts w:ascii="Times New Roman" w:eastAsia="Times New Roman" w:hAnsi="Times New Roman"/>
      <w:lang w:eastAsia="ru-RU"/>
    </w:rPr>
  </w:style>
  <w:style w:type="paragraph" w:styleId="6">
    <w:name w:val="heading 6"/>
    <w:basedOn w:val="a0"/>
    <w:next w:val="a0"/>
    <w:link w:val="60"/>
    <w:uiPriority w:val="9"/>
    <w:qFormat/>
    <w:rsid w:val="006B0B05"/>
    <w:pPr>
      <w:keepNext/>
      <w:keepLines/>
      <w:numPr>
        <w:ilvl w:val="5"/>
        <w:numId w:val="10"/>
      </w:numPr>
      <w:suppressAutoHyphens w:val="0"/>
      <w:spacing w:before="200" w:after="0"/>
      <w:ind w:firstLine="482"/>
      <w:jc w:val="both"/>
      <w:outlineLvl w:val="5"/>
    </w:pPr>
    <w:rPr>
      <w:rFonts w:ascii="Times New Roman" w:eastAsia="Times New Roman" w:hAnsi="Times New Roman"/>
      <w:i/>
      <w:iCs/>
      <w:color w:val="243F60"/>
      <w:lang w:eastAsia="ru-RU"/>
    </w:rPr>
  </w:style>
  <w:style w:type="paragraph" w:styleId="7">
    <w:name w:val="heading 7"/>
    <w:basedOn w:val="a0"/>
    <w:next w:val="a0"/>
    <w:link w:val="70"/>
    <w:uiPriority w:val="9"/>
    <w:qFormat/>
    <w:rsid w:val="006B0B05"/>
    <w:pPr>
      <w:keepNext/>
      <w:keepLines/>
      <w:numPr>
        <w:ilvl w:val="6"/>
        <w:numId w:val="10"/>
      </w:numPr>
      <w:suppressAutoHyphens w:val="0"/>
      <w:spacing w:before="200" w:after="0"/>
      <w:ind w:firstLine="482"/>
      <w:jc w:val="both"/>
      <w:outlineLvl w:val="6"/>
    </w:pPr>
    <w:rPr>
      <w:rFonts w:ascii="Times New Roman" w:eastAsia="Times New Roman" w:hAnsi="Times New Roman"/>
      <w:i/>
      <w:iCs/>
      <w:color w:val="404040"/>
      <w:lang w:eastAsia="ru-RU"/>
    </w:rPr>
  </w:style>
  <w:style w:type="paragraph" w:styleId="8">
    <w:name w:val="heading 8"/>
    <w:basedOn w:val="a0"/>
    <w:next w:val="a0"/>
    <w:link w:val="80"/>
    <w:uiPriority w:val="9"/>
    <w:qFormat/>
    <w:rsid w:val="006B0B05"/>
    <w:pPr>
      <w:keepNext/>
      <w:keepLines/>
      <w:numPr>
        <w:ilvl w:val="7"/>
        <w:numId w:val="10"/>
      </w:numPr>
      <w:suppressAutoHyphens w:val="0"/>
      <w:spacing w:before="200" w:after="0"/>
      <w:ind w:firstLine="482"/>
      <w:jc w:val="both"/>
      <w:outlineLvl w:val="7"/>
    </w:pPr>
    <w:rPr>
      <w:rFonts w:ascii="Times New Roman" w:eastAsia="Times New Roman" w:hAnsi="Times New Roman"/>
      <w:color w:val="4F81BD"/>
      <w:szCs w:val="20"/>
      <w:lang w:eastAsia="ru-RU"/>
    </w:rPr>
  </w:style>
  <w:style w:type="paragraph" w:styleId="9">
    <w:name w:val="heading 9"/>
    <w:basedOn w:val="a0"/>
    <w:next w:val="a0"/>
    <w:link w:val="90"/>
    <w:uiPriority w:val="9"/>
    <w:qFormat/>
    <w:rsid w:val="006B0B05"/>
    <w:pPr>
      <w:keepNext/>
      <w:keepLines/>
      <w:numPr>
        <w:ilvl w:val="8"/>
        <w:numId w:val="10"/>
      </w:numPr>
      <w:suppressAutoHyphens w:val="0"/>
      <w:spacing w:before="200" w:after="0"/>
      <w:ind w:firstLine="482"/>
      <w:jc w:val="both"/>
      <w:outlineLvl w:val="8"/>
    </w:pPr>
    <w:rPr>
      <w:rFonts w:ascii="Times New Roman" w:eastAsia="Times New Roman" w:hAnsi="Times New Roman"/>
      <w:i/>
      <w:iCs/>
      <w:color w:val="40404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link w:val="11"/>
    <w:unhideWhenUsed/>
    <w:rsid w:val="00BD1E10"/>
    <w:pPr>
      <w:spacing w:after="120" w:line="240" w:lineRule="auto"/>
    </w:pPr>
    <w:rPr>
      <w:rFonts w:ascii="Times New Roman" w:eastAsia="Times New Roman" w:hAnsi="Times New Roman"/>
      <w:sz w:val="20"/>
      <w:szCs w:val="20"/>
      <w:lang w:eastAsia="ru-RU"/>
    </w:rPr>
  </w:style>
  <w:style w:type="character" w:customStyle="1" w:styleId="a5">
    <w:name w:val="Основной текст Знак"/>
    <w:basedOn w:val="a1"/>
    <w:uiPriority w:val="99"/>
    <w:semiHidden/>
    <w:rsid w:val="00BD1E10"/>
    <w:rPr>
      <w:rFonts w:ascii="Calibri" w:eastAsia="Droid Sans Fallback" w:hAnsi="Calibri" w:cs="Times New Roman"/>
    </w:rPr>
  </w:style>
  <w:style w:type="paragraph" w:styleId="a6">
    <w:name w:val="List Paragraph"/>
    <w:link w:val="a7"/>
    <w:uiPriority w:val="99"/>
    <w:qFormat/>
    <w:rsid w:val="00BD1E10"/>
    <w:pPr>
      <w:suppressAutoHyphens/>
      <w:spacing w:after="200" w:line="276" w:lineRule="auto"/>
      <w:ind w:left="720"/>
      <w:contextualSpacing/>
    </w:pPr>
    <w:rPr>
      <w:rFonts w:ascii="Calibri" w:eastAsia="Calibri" w:hAnsi="Calibri" w:cs="Times New Roman"/>
    </w:rPr>
  </w:style>
  <w:style w:type="paragraph" w:customStyle="1" w:styleId="12">
    <w:name w:val="Обычный1"/>
    <w:link w:val="CharChar"/>
    <w:qFormat/>
    <w:rsid w:val="00BD1E10"/>
    <w:pPr>
      <w:widowControl w:val="0"/>
      <w:suppressAutoHyphens/>
      <w:spacing w:after="0" w:line="300" w:lineRule="auto"/>
      <w:ind w:firstLine="720"/>
      <w:jc w:val="both"/>
    </w:pPr>
    <w:rPr>
      <w:rFonts w:ascii="Times New Roman" w:eastAsia="Times New Roman" w:hAnsi="Times New Roman" w:cs="Times New Roman"/>
      <w:sz w:val="24"/>
      <w:szCs w:val="20"/>
      <w:lang w:eastAsia="ru-RU"/>
    </w:rPr>
  </w:style>
  <w:style w:type="paragraph" w:customStyle="1" w:styleId="FR1">
    <w:name w:val="FR1"/>
    <w:uiPriority w:val="99"/>
    <w:qFormat/>
    <w:rsid w:val="00BD1E10"/>
    <w:pPr>
      <w:widowControl w:val="0"/>
      <w:spacing w:before="700" w:after="0" w:line="240" w:lineRule="auto"/>
    </w:pPr>
    <w:rPr>
      <w:rFonts w:ascii="Times New Roman" w:eastAsia="Times New Roman" w:hAnsi="Times New Roman" w:cs="Times New Roman"/>
      <w:b/>
      <w:snapToGrid w:val="0"/>
      <w:sz w:val="28"/>
      <w:szCs w:val="20"/>
      <w:lang w:eastAsia="ru-RU"/>
    </w:rPr>
  </w:style>
  <w:style w:type="character" w:customStyle="1" w:styleId="11">
    <w:name w:val="Основной текст Знак1"/>
    <w:basedOn w:val="a1"/>
    <w:link w:val="a4"/>
    <w:rsid w:val="00BD1E10"/>
    <w:rPr>
      <w:rFonts w:ascii="Times New Roman" w:eastAsia="Times New Roman" w:hAnsi="Times New Roman" w:cs="Times New Roman"/>
      <w:sz w:val="20"/>
      <w:szCs w:val="20"/>
      <w:lang w:eastAsia="ru-RU"/>
    </w:rPr>
  </w:style>
  <w:style w:type="character" w:customStyle="1" w:styleId="CharChar">
    <w:name w:val="Обычный Char Char"/>
    <w:link w:val="12"/>
    <w:locked/>
    <w:rsid w:val="00BD1E10"/>
    <w:rPr>
      <w:rFonts w:ascii="Times New Roman" w:eastAsia="Times New Roman" w:hAnsi="Times New Roman" w:cs="Times New Roman"/>
      <w:sz w:val="24"/>
      <w:szCs w:val="20"/>
      <w:lang w:eastAsia="ru-RU"/>
    </w:rPr>
  </w:style>
  <w:style w:type="paragraph" w:styleId="a8">
    <w:name w:val="No Spacing"/>
    <w:link w:val="a9"/>
    <w:uiPriority w:val="1"/>
    <w:qFormat/>
    <w:rsid w:val="00BD1E10"/>
    <w:pPr>
      <w:spacing w:after="0" w:line="240" w:lineRule="auto"/>
    </w:pPr>
    <w:rPr>
      <w:rFonts w:ascii="Calibri" w:eastAsia="Calibri" w:hAnsi="Calibri" w:cs="Times New Roman"/>
    </w:rPr>
  </w:style>
  <w:style w:type="character" w:customStyle="1" w:styleId="a9">
    <w:name w:val="Без интервала Знак"/>
    <w:basedOn w:val="a1"/>
    <w:link w:val="a8"/>
    <w:uiPriority w:val="1"/>
    <w:rsid w:val="00BD1E10"/>
    <w:rPr>
      <w:rFonts w:ascii="Calibri" w:eastAsia="Calibri" w:hAnsi="Calibri" w:cs="Times New Roman"/>
    </w:rPr>
  </w:style>
  <w:style w:type="character" w:customStyle="1" w:styleId="a7">
    <w:name w:val="Абзац списка Знак"/>
    <w:link w:val="a6"/>
    <w:uiPriority w:val="34"/>
    <w:locked/>
    <w:rsid w:val="00BD1E10"/>
    <w:rPr>
      <w:rFonts w:ascii="Calibri" w:eastAsia="Calibri" w:hAnsi="Calibri" w:cs="Times New Roman"/>
    </w:rPr>
  </w:style>
  <w:style w:type="paragraph" w:customStyle="1" w:styleId="110">
    <w:name w:val="Обычный11"/>
    <w:uiPriority w:val="99"/>
    <w:rsid w:val="00BD1E10"/>
    <w:pPr>
      <w:widowControl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21">
    <w:name w:val="Без интервала2"/>
    <w:link w:val="NoSpacingChar"/>
    <w:rsid w:val="00570A00"/>
    <w:pPr>
      <w:spacing w:after="0" w:line="240" w:lineRule="auto"/>
    </w:pPr>
    <w:rPr>
      <w:rFonts w:ascii="Calibri" w:eastAsia="Calibri" w:hAnsi="Calibri" w:cs="Times New Roman"/>
      <w:lang w:eastAsia="ru-RU"/>
    </w:rPr>
  </w:style>
  <w:style w:type="character" w:customStyle="1" w:styleId="NoSpacingChar">
    <w:name w:val="No Spacing Char"/>
    <w:link w:val="21"/>
    <w:locked/>
    <w:rsid w:val="00570A00"/>
    <w:rPr>
      <w:rFonts w:ascii="Calibri" w:eastAsia="Calibri" w:hAnsi="Calibri" w:cs="Times New Roman"/>
      <w:lang w:eastAsia="ru-RU"/>
    </w:rPr>
  </w:style>
  <w:style w:type="paragraph" w:styleId="31">
    <w:name w:val="Body Text 3"/>
    <w:basedOn w:val="a0"/>
    <w:link w:val="32"/>
    <w:uiPriority w:val="99"/>
    <w:semiHidden/>
    <w:unhideWhenUsed/>
    <w:rsid w:val="007469B1"/>
    <w:pPr>
      <w:spacing w:after="120"/>
    </w:pPr>
    <w:rPr>
      <w:sz w:val="16"/>
      <w:szCs w:val="16"/>
    </w:rPr>
  </w:style>
  <w:style w:type="character" w:customStyle="1" w:styleId="32">
    <w:name w:val="Основной текст 3 Знак"/>
    <w:basedOn w:val="a1"/>
    <w:link w:val="31"/>
    <w:uiPriority w:val="99"/>
    <w:semiHidden/>
    <w:rsid w:val="007469B1"/>
    <w:rPr>
      <w:rFonts w:ascii="Calibri" w:eastAsia="Droid Sans Fallback" w:hAnsi="Calibri" w:cs="Times New Roman"/>
      <w:sz w:val="16"/>
      <w:szCs w:val="16"/>
    </w:rPr>
  </w:style>
  <w:style w:type="paragraph" w:customStyle="1" w:styleId="22">
    <w:name w:val="Обычный2"/>
    <w:rsid w:val="007469B1"/>
    <w:pPr>
      <w:widowControl w:val="0"/>
      <w:spacing w:before="100" w:after="100" w:line="240" w:lineRule="auto"/>
    </w:pPr>
    <w:rPr>
      <w:rFonts w:ascii="Times New Roman" w:eastAsia="Times New Roman" w:hAnsi="Times New Roman" w:cs="Times New Roman"/>
      <w:snapToGrid w:val="0"/>
      <w:sz w:val="24"/>
      <w:szCs w:val="20"/>
      <w:lang w:eastAsia="ru-RU"/>
    </w:rPr>
  </w:style>
  <w:style w:type="character" w:customStyle="1" w:styleId="71">
    <w:name w:val="Основной шрифт абзаца7"/>
    <w:rsid w:val="007469B1"/>
  </w:style>
  <w:style w:type="paragraph" w:styleId="aa">
    <w:name w:val="header"/>
    <w:basedOn w:val="a0"/>
    <w:link w:val="ab"/>
    <w:uiPriority w:val="99"/>
    <w:unhideWhenUsed/>
    <w:rsid w:val="007415D2"/>
    <w:pPr>
      <w:tabs>
        <w:tab w:val="center" w:pos="4677"/>
        <w:tab w:val="right" w:pos="9355"/>
      </w:tabs>
      <w:spacing w:after="0" w:line="240" w:lineRule="auto"/>
    </w:pPr>
  </w:style>
  <w:style w:type="character" w:customStyle="1" w:styleId="ab">
    <w:name w:val="Верхний колонтитул Знак"/>
    <w:basedOn w:val="a1"/>
    <w:link w:val="aa"/>
    <w:uiPriority w:val="99"/>
    <w:rsid w:val="007415D2"/>
    <w:rPr>
      <w:rFonts w:ascii="Calibri" w:eastAsia="Droid Sans Fallback" w:hAnsi="Calibri" w:cs="Times New Roman"/>
    </w:rPr>
  </w:style>
  <w:style w:type="paragraph" w:styleId="ac">
    <w:name w:val="footer"/>
    <w:basedOn w:val="a0"/>
    <w:link w:val="ad"/>
    <w:uiPriority w:val="99"/>
    <w:unhideWhenUsed/>
    <w:rsid w:val="007415D2"/>
    <w:pPr>
      <w:tabs>
        <w:tab w:val="center" w:pos="4677"/>
        <w:tab w:val="right" w:pos="9355"/>
      </w:tabs>
      <w:spacing w:after="0" w:line="240" w:lineRule="auto"/>
    </w:pPr>
  </w:style>
  <w:style w:type="character" w:customStyle="1" w:styleId="ad">
    <w:name w:val="Нижний колонтитул Знак"/>
    <w:basedOn w:val="a1"/>
    <w:link w:val="ac"/>
    <w:uiPriority w:val="99"/>
    <w:rsid w:val="007415D2"/>
    <w:rPr>
      <w:rFonts w:ascii="Calibri" w:eastAsia="Droid Sans Fallback" w:hAnsi="Calibri" w:cs="Times New Roman"/>
    </w:rPr>
  </w:style>
  <w:style w:type="paragraph" w:styleId="ae">
    <w:name w:val="Title"/>
    <w:basedOn w:val="a0"/>
    <w:link w:val="13"/>
    <w:qFormat/>
    <w:rsid w:val="00F83206"/>
    <w:pPr>
      <w:suppressAutoHyphens w:val="0"/>
      <w:spacing w:after="0" w:line="240" w:lineRule="auto"/>
      <w:jc w:val="center"/>
    </w:pPr>
    <w:rPr>
      <w:rFonts w:ascii="Times New Roman" w:eastAsia="Times New Roman" w:hAnsi="Times New Roman"/>
      <w:b/>
      <w:sz w:val="24"/>
      <w:szCs w:val="20"/>
      <w:lang w:eastAsia="ru-RU"/>
    </w:rPr>
  </w:style>
  <w:style w:type="character" w:customStyle="1" w:styleId="af">
    <w:name w:val="Название Знак"/>
    <w:basedOn w:val="a1"/>
    <w:uiPriority w:val="10"/>
    <w:rsid w:val="00F83206"/>
    <w:rPr>
      <w:rFonts w:asciiTheme="majorHAnsi" w:eastAsiaTheme="majorEastAsia" w:hAnsiTheme="majorHAnsi" w:cstheme="majorBidi"/>
      <w:color w:val="323E4F" w:themeColor="text2" w:themeShade="BF"/>
      <w:spacing w:val="5"/>
      <w:kern w:val="28"/>
      <w:sz w:val="52"/>
      <w:szCs w:val="52"/>
    </w:rPr>
  </w:style>
  <w:style w:type="character" w:customStyle="1" w:styleId="13">
    <w:name w:val="Название Знак1"/>
    <w:basedOn w:val="a1"/>
    <w:link w:val="ae"/>
    <w:locked/>
    <w:rsid w:val="00F83206"/>
    <w:rPr>
      <w:rFonts w:ascii="Times New Roman" w:eastAsia="Times New Roman" w:hAnsi="Times New Roman" w:cs="Times New Roman"/>
      <w:b/>
      <w:sz w:val="24"/>
      <w:szCs w:val="20"/>
      <w:lang w:eastAsia="ru-RU"/>
    </w:rPr>
  </w:style>
  <w:style w:type="paragraph" w:styleId="af0">
    <w:name w:val="Subtitle"/>
    <w:basedOn w:val="a0"/>
    <w:next w:val="a0"/>
    <w:link w:val="af1"/>
    <w:uiPriority w:val="11"/>
    <w:qFormat/>
    <w:rsid w:val="00F83206"/>
    <w:pPr>
      <w:spacing w:after="60"/>
      <w:jc w:val="center"/>
      <w:outlineLvl w:val="1"/>
    </w:pPr>
    <w:rPr>
      <w:rFonts w:ascii="Cambria" w:eastAsia="Times New Roman" w:hAnsi="Cambria"/>
      <w:sz w:val="24"/>
      <w:szCs w:val="24"/>
    </w:rPr>
  </w:style>
  <w:style w:type="character" w:customStyle="1" w:styleId="af1">
    <w:name w:val="Подзаголовок Знак"/>
    <w:basedOn w:val="a1"/>
    <w:link w:val="af0"/>
    <w:uiPriority w:val="11"/>
    <w:rsid w:val="00F83206"/>
    <w:rPr>
      <w:rFonts w:ascii="Cambria" w:eastAsia="Times New Roman" w:hAnsi="Cambria" w:cs="Times New Roman"/>
      <w:sz w:val="24"/>
      <w:szCs w:val="24"/>
    </w:rPr>
  </w:style>
  <w:style w:type="paragraph" w:styleId="af2">
    <w:name w:val="footnote text"/>
    <w:basedOn w:val="a0"/>
    <w:link w:val="af3"/>
    <w:unhideWhenUsed/>
    <w:rsid w:val="00210DE5"/>
    <w:pPr>
      <w:spacing w:after="0" w:line="240" w:lineRule="auto"/>
    </w:pPr>
    <w:rPr>
      <w:sz w:val="20"/>
      <w:szCs w:val="20"/>
    </w:rPr>
  </w:style>
  <w:style w:type="character" w:customStyle="1" w:styleId="af3">
    <w:name w:val="Текст сноски Знак"/>
    <w:basedOn w:val="a1"/>
    <w:link w:val="af2"/>
    <w:rsid w:val="00210DE5"/>
    <w:rPr>
      <w:rFonts w:ascii="Calibri" w:eastAsia="Droid Sans Fallback" w:hAnsi="Calibri" w:cs="Times New Roman"/>
      <w:sz w:val="20"/>
      <w:szCs w:val="20"/>
    </w:rPr>
  </w:style>
  <w:style w:type="character" w:styleId="af4">
    <w:name w:val="footnote reference"/>
    <w:basedOn w:val="a1"/>
    <w:unhideWhenUsed/>
    <w:rsid w:val="00210DE5"/>
    <w:rPr>
      <w:vertAlign w:val="superscript"/>
    </w:rPr>
  </w:style>
  <w:style w:type="character" w:customStyle="1" w:styleId="af5">
    <w:name w:val="коммент"/>
    <w:rsid w:val="00210DE5"/>
    <w:rPr>
      <w:rFonts w:ascii="Times New Roman" w:hAnsi="Times New Roman" w:cs="Times New Roman" w:hint="default"/>
      <w:i/>
      <w:iCs/>
      <w:u w:val="single"/>
      <w:shd w:val="clear" w:color="auto" w:fill="FFFF99"/>
    </w:rPr>
  </w:style>
  <w:style w:type="paragraph" w:styleId="af6">
    <w:name w:val="Balloon Text"/>
    <w:basedOn w:val="a0"/>
    <w:link w:val="af7"/>
    <w:uiPriority w:val="99"/>
    <w:semiHidden/>
    <w:unhideWhenUsed/>
    <w:rsid w:val="00D66B3E"/>
    <w:pPr>
      <w:spacing w:after="0" w:line="240" w:lineRule="auto"/>
    </w:pPr>
    <w:rPr>
      <w:rFonts w:ascii="Tahoma" w:hAnsi="Tahoma" w:cs="Tahoma"/>
      <w:sz w:val="16"/>
      <w:szCs w:val="16"/>
    </w:rPr>
  </w:style>
  <w:style w:type="character" w:customStyle="1" w:styleId="af7">
    <w:name w:val="Текст выноски Знак"/>
    <w:basedOn w:val="a1"/>
    <w:link w:val="af6"/>
    <w:uiPriority w:val="99"/>
    <w:semiHidden/>
    <w:rsid w:val="00D66B3E"/>
    <w:rPr>
      <w:rFonts w:ascii="Tahoma" w:eastAsia="Droid Sans Fallback" w:hAnsi="Tahoma" w:cs="Tahoma"/>
      <w:sz w:val="16"/>
      <w:szCs w:val="16"/>
    </w:rPr>
  </w:style>
  <w:style w:type="paragraph" w:customStyle="1" w:styleId="ConsPlusNormal">
    <w:name w:val="ConsPlusNormal"/>
    <w:link w:val="ConsPlusNormal0"/>
    <w:uiPriority w:val="99"/>
    <w:rsid w:val="00DF567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10">
    <w:name w:val="Основной текст 21"/>
    <w:basedOn w:val="a0"/>
    <w:uiPriority w:val="99"/>
    <w:rsid w:val="00DF5678"/>
    <w:pPr>
      <w:suppressAutoHyphens w:val="0"/>
      <w:overflowPunct w:val="0"/>
      <w:autoSpaceDE w:val="0"/>
      <w:autoSpaceDN w:val="0"/>
      <w:adjustRightInd w:val="0"/>
      <w:spacing w:after="0" w:line="240" w:lineRule="auto"/>
      <w:jc w:val="center"/>
    </w:pPr>
    <w:rPr>
      <w:rFonts w:ascii="Times New Roman" w:eastAsia="Times New Roman" w:hAnsi="Times New Roman"/>
      <w:b/>
      <w:bCs/>
      <w:sz w:val="28"/>
      <w:szCs w:val="28"/>
      <w:lang w:eastAsia="ru-RU"/>
    </w:rPr>
  </w:style>
  <w:style w:type="character" w:customStyle="1" w:styleId="ConsPlusNormal0">
    <w:name w:val="ConsPlusNormal Знак"/>
    <w:link w:val="ConsPlusNormal"/>
    <w:uiPriority w:val="99"/>
    <w:locked/>
    <w:rsid w:val="00DF5678"/>
    <w:rPr>
      <w:rFonts w:ascii="Arial" w:eastAsia="Times New Roman" w:hAnsi="Arial" w:cs="Arial"/>
      <w:sz w:val="20"/>
      <w:szCs w:val="20"/>
      <w:lang w:eastAsia="ru-RU"/>
    </w:rPr>
  </w:style>
  <w:style w:type="character" w:styleId="af8">
    <w:name w:val="Hyperlink"/>
    <w:uiPriority w:val="99"/>
    <w:rsid w:val="00DF5678"/>
    <w:rPr>
      <w:rFonts w:cs="Times New Roman"/>
      <w:color w:val="0000FF"/>
      <w:u w:val="single"/>
    </w:rPr>
  </w:style>
  <w:style w:type="table" w:styleId="af9">
    <w:name w:val="Table Grid"/>
    <w:basedOn w:val="a2"/>
    <w:uiPriority w:val="39"/>
    <w:rsid w:val="00DF567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tru-propertycaption">
    <w:name w:val="ktru-property__caption"/>
    <w:basedOn w:val="a1"/>
    <w:rsid w:val="00DF5678"/>
  </w:style>
  <w:style w:type="paragraph" w:customStyle="1" w:styleId="afa">
    <w:name w:val="Пункт"/>
    <w:basedOn w:val="a0"/>
    <w:rsid w:val="0065328D"/>
    <w:pPr>
      <w:tabs>
        <w:tab w:val="num" w:pos="1980"/>
      </w:tabs>
      <w:suppressAutoHyphens w:val="0"/>
      <w:spacing w:after="0" w:line="240" w:lineRule="auto"/>
      <w:ind w:left="1404" w:hanging="504"/>
      <w:jc w:val="both"/>
    </w:pPr>
    <w:rPr>
      <w:rFonts w:ascii="Times New Roman" w:eastAsia="Times New Roman" w:hAnsi="Times New Roman"/>
      <w:sz w:val="24"/>
      <w:szCs w:val="28"/>
      <w:lang w:eastAsia="ru-RU"/>
    </w:rPr>
  </w:style>
  <w:style w:type="character" w:styleId="afb">
    <w:name w:val="Strong"/>
    <w:uiPriority w:val="22"/>
    <w:qFormat/>
    <w:rsid w:val="0065328D"/>
    <w:rPr>
      <w:b/>
      <w:bCs/>
    </w:rPr>
  </w:style>
  <w:style w:type="character" w:customStyle="1" w:styleId="afc">
    <w:name w:val="комментарий"/>
    <w:rsid w:val="0065328D"/>
    <w:rPr>
      <w:b/>
      <w:bCs/>
      <w:i/>
      <w:iCs/>
      <w:sz w:val="28"/>
      <w:szCs w:val="28"/>
    </w:rPr>
  </w:style>
  <w:style w:type="paragraph" w:customStyle="1" w:styleId="a">
    <w:name w:val="Подпункт"/>
    <w:basedOn w:val="afa"/>
    <w:rsid w:val="0065328D"/>
    <w:pPr>
      <w:numPr>
        <w:ilvl w:val="3"/>
        <w:numId w:val="1"/>
      </w:numPr>
      <w:tabs>
        <w:tab w:val="num" w:pos="3119"/>
      </w:tabs>
      <w:spacing w:line="360" w:lineRule="auto"/>
      <w:ind w:left="3119"/>
    </w:pPr>
    <w:rPr>
      <w:sz w:val="28"/>
    </w:rPr>
  </w:style>
  <w:style w:type="character" w:customStyle="1" w:styleId="14">
    <w:name w:val="Заголовок №1_"/>
    <w:basedOn w:val="a1"/>
    <w:link w:val="15"/>
    <w:uiPriority w:val="99"/>
    <w:locked/>
    <w:rsid w:val="00061540"/>
    <w:rPr>
      <w:rFonts w:ascii="Times New Roman" w:hAnsi="Times New Roman" w:cs="Times New Roman"/>
      <w:b/>
      <w:bCs/>
      <w:shd w:val="clear" w:color="auto" w:fill="FFFFFF"/>
    </w:rPr>
  </w:style>
  <w:style w:type="character" w:customStyle="1" w:styleId="23">
    <w:name w:val="Основной текст (2)_"/>
    <w:basedOn w:val="a1"/>
    <w:link w:val="24"/>
    <w:uiPriority w:val="99"/>
    <w:locked/>
    <w:rsid w:val="00061540"/>
    <w:rPr>
      <w:rFonts w:ascii="Times New Roman" w:hAnsi="Times New Roman" w:cs="Times New Roman"/>
      <w:shd w:val="clear" w:color="auto" w:fill="FFFFFF"/>
    </w:rPr>
  </w:style>
  <w:style w:type="paragraph" w:customStyle="1" w:styleId="15">
    <w:name w:val="Заголовок №1"/>
    <w:basedOn w:val="a0"/>
    <w:link w:val="14"/>
    <w:uiPriority w:val="99"/>
    <w:rsid w:val="00061540"/>
    <w:pPr>
      <w:shd w:val="clear" w:color="auto" w:fill="FFFFFF"/>
      <w:suppressAutoHyphens w:val="0"/>
      <w:spacing w:after="0" w:line="244" w:lineRule="exact"/>
      <w:jc w:val="center"/>
      <w:outlineLvl w:val="0"/>
    </w:pPr>
    <w:rPr>
      <w:rFonts w:ascii="Times New Roman" w:eastAsiaTheme="minorHAnsi" w:hAnsi="Times New Roman"/>
      <w:b/>
      <w:bCs/>
    </w:rPr>
  </w:style>
  <w:style w:type="paragraph" w:customStyle="1" w:styleId="24">
    <w:name w:val="Основной текст (2)"/>
    <w:basedOn w:val="a0"/>
    <w:link w:val="23"/>
    <w:uiPriority w:val="99"/>
    <w:rsid w:val="00061540"/>
    <w:pPr>
      <w:shd w:val="clear" w:color="auto" w:fill="FFFFFF"/>
      <w:suppressAutoHyphens w:val="0"/>
      <w:spacing w:after="0" w:line="288" w:lineRule="exact"/>
      <w:jc w:val="center"/>
    </w:pPr>
    <w:rPr>
      <w:rFonts w:ascii="Times New Roman" w:eastAsiaTheme="minorHAnsi" w:hAnsi="Times New Roman"/>
    </w:rPr>
  </w:style>
  <w:style w:type="paragraph" w:customStyle="1" w:styleId="s1">
    <w:name w:val="s_1"/>
    <w:basedOn w:val="a0"/>
    <w:rsid w:val="00B4772B"/>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styleId="afd">
    <w:name w:val="Normal (Web)"/>
    <w:basedOn w:val="a0"/>
    <w:uiPriority w:val="99"/>
    <w:unhideWhenUsed/>
    <w:rsid w:val="00F7565F"/>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table" w:customStyle="1" w:styleId="16">
    <w:name w:val="Сетка таблицы1"/>
    <w:basedOn w:val="a2"/>
    <w:next w:val="af9"/>
    <w:uiPriority w:val="99"/>
    <w:rsid w:val="00EA348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2"/>
    <w:next w:val="af9"/>
    <w:uiPriority w:val="59"/>
    <w:rsid w:val="00571A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6B0B05"/>
    <w:rPr>
      <w:rFonts w:ascii="Times New Roman" w:eastAsia="Times New Roman" w:hAnsi="Times New Roman" w:cs="Times New Roman"/>
      <w:b/>
      <w:bCs/>
      <w:sz w:val="24"/>
      <w:szCs w:val="28"/>
      <w:lang w:eastAsia="ru-RU"/>
    </w:rPr>
  </w:style>
  <w:style w:type="character" w:customStyle="1" w:styleId="20">
    <w:name w:val="Заголовок 2 Знак"/>
    <w:basedOn w:val="a1"/>
    <w:link w:val="2"/>
    <w:uiPriority w:val="9"/>
    <w:rsid w:val="006B0B05"/>
    <w:rPr>
      <w:rFonts w:ascii="Times New Roman" w:eastAsia="Times New Roman" w:hAnsi="Times New Roman" w:cs="Times New Roman"/>
      <w:bCs/>
      <w:szCs w:val="26"/>
      <w:lang w:eastAsia="ru-RU"/>
    </w:rPr>
  </w:style>
  <w:style w:type="character" w:customStyle="1" w:styleId="30">
    <w:name w:val="Заголовок 3 Знак"/>
    <w:basedOn w:val="a1"/>
    <w:link w:val="3"/>
    <w:uiPriority w:val="9"/>
    <w:rsid w:val="006B0B05"/>
    <w:rPr>
      <w:rFonts w:ascii="Times New Roman" w:eastAsia="Times New Roman" w:hAnsi="Times New Roman" w:cs="Times New Roman"/>
      <w:bCs/>
      <w:lang w:eastAsia="ru-RU"/>
    </w:rPr>
  </w:style>
  <w:style w:type="character" w:customStyle="1" w:styleId="40">
    <w:name w:val="Заголовок 4 Знак"/>
    <w:basedOn w:val="a1"/>
    <w:link w:val="4"/>
    <w:uiPriority w:val="9"/>
    <w:rsid w:val="006B0B05"/>
    <w:rPr>
      <w:rFonts w:ascii="Times New Roman" w:eastAsia="Times New Roman" w:hAnsi="Times New Roman" w:cs="Times New Roman"/>
      <w:bCs/>
      <w:iCs/>
      <w:lang w:eastAsia="ru-RU"/>
    </w:rPr>
  </w:style>
  <w:style w:type="character" w:customStyle="1" w:styleId="50">
    <w:name w:val="Заголовок 5 Знак"/>
    <w:basedOn w:val="a1"/>
    <w:link w:val="5"/>
    <w:uiPriority w:val="9"/>
    <w:rsid w:val="006B0B05"/>
    <w:rPr>
      <w:rFonts w:ascii="Times New Roman" w:eastAsia="Times New Roman" w:hAnsi="Times New Roman" w:cs="Times New Roman"/>
      <w:lang w:eastAsia="ru-RU"/>
    </w:rPr>
  </w:style>
  <w:style w:type="character" w:customStyle="1" w:styleId="60">
    <w:name w:val="Заголовок 6 Знак"/>
    <w:basedOn w:val="a1"/>
    <w:link w:val="6"/>
    <w:uiPriority w:val="9"/>
    <w:rsid w:val="006B0B05"/>
    <w:rPr>
      <w:rFonts w:ascii="Times New Roman" w:eastAsia="Times New Roman" w:hAnsi="Times New Roman" w:cs="Times New Roman"/>
      <w:i/>
      <w:iCs/>
      <w:color w:val="243F60"/>
      <w:lang w:eastAsia="ru-RU"/>
    </w:rPr>
  </w:style>
  <w:style w:type="character" w:customStyle="1" w:styleId="70">
    <w:name w:val="Заголовок 7 Знак"/>
    <w:basedOn w:val="a1"/>
    <w:link w:val="7"/>
    <w:uiPriority w:val="9"/>
    <w:rsid w:val="006B0B05"/>
    <w:rPr>
      <w:rFonts w:ascii="Times New Roman" w:eastAsia="Times New Roman" w:hAnsi="Times New Roman" w:cs="Times New Roman"/>
      <w:i/>
      <w:iCs/>
      <w:color w:val="404040"/>
      <w:lang w:eastAsia="ru-RU"/>
    </w:rPr>
  </w:style>
  <w:style w:type="character" w:customStyle="1" w:styleId="80">
    <w:name w:val="Заголовок 8 Знак"/>
    <w:basedOn w:val="a1"/>
    <w:link w:val="8"/>
    <w:uiPriority w:val="9"/>
    <w:rsid w:val="006B0B05"/>
    <w:rPr>
      <w:rFonts w:ascii="Times New Roman" w:eastAsia="Times New Roman" w:hAnsi="Times New Roman" w:cs="Times New Roman"/>
      <w:color w:val="4F81BD"/>
      <w:szCs w:val="20"/>
      <w:lang w:eastAsia="ru-RU"/>
    </w:rPr>
  </w:style>
  <w:style w:type="character" w:customStyle="1" w:styleId="90">
    <w:name w:val="Заголовок 9 Знак"/>
    <w:basedOn w:val="a1"/>
    <w:link w:val="9"/>
    <w:uiPriority w:val="9"/>
    <w:rsid w:val="006B0B05"/>
    <w:rPr>
      <w:rFonts w:ascii="Times New Roman" w:eastAsia="Times New Roman" w:hAnsi="Times New Roman" w:cs="Times New Roman"/>
      <w:i/>
      <w:iCs/>
      <w:color w:val="40404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EA7F5F82DF8AF3FD0FC86032E5F71DC3632731869ACF38A54487E34A2E2DB90331E9CA19B472A2AC8689F5F12EA2B61670F2B295B2B691C42lB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to.muc@yandex.ru" TargetMode="External"/><Relationship Id="rId5" Type="http://schemas.openxmlformats.org/officeDocument/2006/relationships/webSettings" Target="webSettings.xml"/><Relationship Id="rId10" Type="http://schemas.openxmlformats.org/officeDocument/2006/relationships/hyperlink" Target="mailto:muc@50.fsin.gov.ru" TargetMode="External"/><Relationship Id="rId4" Type="http://schemas.openxmlformats.org/officeDocument/2006/relationships/settings" Target="settings.xml"/><Relationship Id="rId9" Type="http://schemas.openxmlformats.org/officeDocument/2006/relationships/hyperlink" Target="consultantplus://offline/ref=AEA7F5F82DF8AF3FD0FC86032E5F71DC3632731869ACF38A54487E34A2E2DB90331E9CA19B462D2AC1689F5F12EA2B61670F2B295B2B691C42lBE"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consultantplus://offline/ref=main?base=LAW;n=348827;dst=1000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E3E789-E9CD-4544-BA26-144F6FC3A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7710</Words>
  <Characters>43953</Characters>
  <Application>Microsoft Office Word</Application>
  <DocSecurity>0</DocSecurity>
  <Lines>366</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Лукьянова</dc:creator>
  <cp:lastModifiedBy>Мустафин</cp:lastModifiedBy>
  <cp:revision>2</cp:revision>
  <cp:lastPrinted>2020-09-17T11:56:00Z</cp:lastPrinted>
  <dcterms:created xsi:type="dcterms:W3CDTF">2026-09-28T09:52:00Z</dcterms:created>
  <dcterms:modified xsi:type="dcterms:W3CDTF">2026-09-28T09:52:00Z</dcterms:modified>
</cp:coreProperties>
</file>