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5D799" w14:textId="77777777" w:rsidR="00F30A50" w:rsidRPr="00B269AB" w:rsidRDefault="00F30A50" w:rsidP="00F54311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center"/>
      </w:pPr>
    </w:p>
    <w:p w14:paraId="075CD337" w14:textId="77777777" w:rsidR="00EB7675" w:rsidRPr="00E11BAF" w:rsidRDefault="008B0097" w:rsidP="00F54311">
      <w:pPr>
        <w:spacing w:line="276" w:lineRule="auto"/>
        <w:ind w:firstLine="0"/>
        <w:jc w:val="center"/>
        <w:outlineLvl w:val="0"/>
        <w:rPr>
          <w:b/>
          <w:szCs w:val="28"/>
        </w:rPr>
      </w:pPr>
      <w:r w:rsidRPr="00E11BAF">
        <w:rPr>
          <w:b/>
          <w:szCs w:val="28"/>
        </w:rPr>
        <w:t>Техническое задание</w:t>
      </w:r>
    </w:p>
    <w:p w14:paraId="0F1F952A" w14:textId="77777777" w:rsidR="00577F41" w:rsidRDefault="00EB7675" w:rsidP="00F54311">
      <w:pPr>
        <w:spacing w:line="276" w:lineRule="auto"/>
        <w:jc w:val="center"/>
        <w:outlineLvl w:val="0"/>
        <w:rPr>
          <w:b/>
          <w:szCs w:val="28"/>
          <w:lang w:eastAsia="en-US"/>
        </w:rPr>
      </w:pPr>
      <w:r w:rsidRPr="00E11BAF">
        <w:rPr>
          <w:b/>
          <w:szCs w:val="28"/>
          <w:lang w:eastAsia="en-US"/>
        </w:rPr>
        <w:t xml:space="preserve">на </w:t>
      </w:r>
      <w:r w:rsidR="00EC7EDB" w:rsidRPr="00E11BAF">
        <w:rPr>
          <w:b/>
          <w:szCs w:val="28"/>
          <w:lang w:eastAsia="en-US"/>
        </w:rPr>
        <w:t xml:space="preserve">оказание услуг по </w:t>
      </w:r>
      <w:r w:rsidR="001E46AC" w:rsidRPr="00E11BAF">
        <w:rPr>
          <w:b/>
          <w:szCs w:val="28"/>
          <w:lang w:eastAsia="en-US"/>
        </w:rPr>
        <w:t>составлению сметной документации</w:t>
      </w:r>
    </w:p>
    <w:p w14:paraId="49AA17DE" w14:textId="77777777" w:rsidR="00EB7675" w:rsidRPr="00E11BAF" w:rsidRDefault="002A66CD" w:rsidP="00F54311">
      <w:pPr>
        <w:spacing w:line="276" w:lineRule="auto"/>
        <w:jc w:val="center"/>
        <w:outlineLvl w:val="0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>на</w:t>
      </w:r>
      <w:r w:rsidR="007C781B" w:rsidRPr="00E11BAF">
        <w:rPr>
          <w:b/>
          <w:szCs w:val="28"/>
          <w:lang w:eastAsia="en-US"/>
        </w:rPr>
        <w:t xml:space="preserve"> текущ</w:t>
      </w:r>
      <w:r>
        <w:rPr>
          <w:b/>
          <w:szCs w:val="28"/>
          <w:lang w:eastAsia="en-US"/>
        </w:rPr>
        <w:t>ий</w:t>
      </w:r>
      <w:r w:rsidR="007C781B" w:rsidRPr="00E11BAF">
        <w:rPr>
          <w:b/>
          <w:szCs w:val="28"/>
          <w:lang w:eastAsia="en-US"/>
        </w:rPr>
        <w:t xml:space="preserve"> ремонт </w:t>
      </w:r>
      <w:r w:rsidR="00602E13">
        <w:rPr>
          <w:b/>
          <w:szCs w:val="28"/>
          <w:lang w:eastAsia="en-US"/>
        </w:rPr>
        <w:t>пищеблока</w:t>
      </w:r>
      <w:r w:rsidR="00577F41">
        <w:rPr>
          <w:b/>
          <w:szCs w:val="28"/>
          <w:lang w:eastAsia="en-US"/>
        </w:rPr>
        <w:t xml:space="preserve"> </w:t>
      </w:r>
      <w:r w:rsidR="000C646A" w:rsidRPr="00E11BAF">
        <w:rPr>
          <w:b/>
          <w:szCs w:val="28"/>
          <w:lang w:eastAsia="en-US"/>
        </w:rPr>
        <w:t>ФКУ «Смоленская ПБСТИН» Минздрава России</w:t>
      </w:r>
      <w:r w:rsidR="007C781B" w:rsidRPr="00E11BAF">
        <w:rPr>
          <w:b/>
          <w:szCs w:val="28"/>
          <w:lang w:eastAsia="en-US"/>
        </w:rPr>
        <w:t>.</w:t>
      </w:r>
    </w:p>
    <w:p w14:paraId="1D626E8D" w14:textId="77777777" w:rsidR="00DD15C3" w:rsidRPr="00E11BAF" w:rsidRDefault="00DD15C3" w:rsidP="00F54311">
      <w:pPr>
        <w:spacing w:line="276" w:lineRule="auto"/>
        <w:ind w:firstLine="0"/>
        <w:rPr>
          <w:szCs w:val="28"/>
        </w:rPr>
      </w:pPr>
    </w:p>
    <w:p w14:paraId="6437D4F6" w14:textId="77777777" w:rsidR="00CF18A5" w:rsidRPr="00E11BAF" w:rsidRDefault="00CF18A5" w:rsidP="00F54311">
      <w:pPr>
        <w:pStyle w:val="af2"/>
        <w:numPr>
          <w:ilvl w:val="0"/>
          <w:numId w:val="6"/>
        </w:numPr>
        <w:spacing w:line="276" w:lineRule="auto"/>
        <w:ind w:left="0" w:firstLine="0"/>
        <w:rPr>
          <w:szCs w:val="28"/>
        </w:rPr>
      </w:pPr>
      <w:r w:rsidRPr="00E11BAF">
        <w:rPr>
          <w:b/>
          <w:szCs w:val="28"/>
        </w:rPr>
        <w:t>Заказчик</w:t>
      </w:r>
      <w:r w:rsidRPr="00E11BAF">
        <w:rPr>
          <w:szCs w:val="28"/>
        </w:rPr>
        <w:t xml:space="preserve">: </w:t>
      </w:r>
      <w:r w:rsidR="000C646A" w:rsidRPr="00E11BAF">
        <w:rPr>
          <w:szCs w:val="28"/>
          <w:lang w:eastAsia="en-US"/>
        </w:rPr>
        <w:t>федеральное казенное учреждение «Смоленская психиатрическая больница (стационар) специализированного типа с интенсивным наблюдением» Министерства здравоохранения Российской Федерации</w:t>
      </w:r>
    </w:p>
    <w:p w14:paraId="4CF1D4FB" w14:textId="77777777" w:rsidR="00CF18A5" w:rsidRPr="00E11BAF" w:rsidRDefault="00CF18A5" w:rsidP="00F54311">
      <w:pPr>
        <w:pStyle w:val="af2"/>
        <w:numPr>
          <w:ilvl w:val="0"/>
          <w:numId w:val="6"/>
        </w:numPr>
        <w:spacing w:line="276" w:lineRule="auto"/>
        <w:ind w:left="0" w:firstLine="0"/>
        <w:rPr>
          <w:szCs w:val="28"/>
        </w:rPr>
      </w:pPr>
      <w:r w:rsidRPr="00E11BAF">
        <w:rPr>
          <w:b/>
          <w:szCs w:val="28"/>
        </w:rPr>
        <w:t>Место</w:t>
      </w:r>
      <w:r w:rsidR="00EA67D9" w:rsidRPr="00E11BAF">
        <w:rPr>
          <w:b/>
          <w:szCs w:val="28"/>
        </w:rPr>
        <w:t xml:space="preserve"> нахождения объекта</w:t>
      </w:r>
      <w:r w:rsidRPr="00E11BAF">
        <w:rPr>
          <w:szCs w:val="28"/>
        </w:rPr>
        <w:t xml:space="preserve">: </w:t>
      </w:r>
      <w:r w:rsidR="000C646A" w:rsidRPr="00E11BAF">
        <w:rPr>
          <w:szCs w:val="28"/>
        </w:rPr>
        <w:t>Смоленская област</w:t>
      </w:r>
      <w:r w:rsidR="0012312F">
        <w:rPr>
          <w:szCs w:val="28"/>
        </w:rPr>
        <w:t>ь,</w:t>
      </w:r>
      <w:r w:rsidR="000C646A" w:rsidRPr="00E11BAF">
        <w:rPr>
          <w:szCs w:val="28"/>
        </w:rPr>
        <w:t xml:space="preserve"> г. Сычевка, ул. Карла Маркса</w:t>
      </w:r>
      <w:r w:rsidR="0012312F">
        <w:rPr>
          <w:szCs w:val="28"/>
        </w:rPr>
        <w:t>,</w:t>
      </w:r>
      <w:r w:rsidR="000C646A" w:rsidRPr="00E11BAF">
        <w:rPr>
          <w:szCs w:val="28"/>
        </w:rPr>
        <w:t xml:space="preserve"> д.71</w:t>
      </w:r>
      <w:r w:rsidR="004438FC" w:rsidRPr="00E11BAF">
        <w:rPr>
          <w:szCs w:val="28"/>
        </w:rPr>
        <w:t xml:space="preserve"> </w:t>
      </w:r>
      <w:r w:rsidR="00071077" w:rsidRPr="00E11BAF">
        <w:rPr>
          <w:szCs w:val="28"/>
        </w:rPr>
        <w:t xml:space="preserve"> </w:t>
      </w:r>
    </w:p>
    <w:p w14:paraId="7484856F" w14:textId="77777777" w:rsidR="00CF18A5" w:rsidRPr="00E11BAF" w:rsidRDefault="004503AC" w:rsidP="00F54311">
      <w:pPr>
        <w:pStyle w:val="af2"/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0"/>
        <w:rPr>
          <w:szCs w:val="28"/>
        </w:rPr>
      </w:pPr>
      <w:r w:rsidRPr="00E11BAF">
        <w:rPr>
          <w:b/>
          <w:szCs w:val="28"/>
        </w:rPr>
        <w:t xml:space="preserve">Предмет </w:t>
      </w:r>
      <w:r w:rsidR="00CF18A5" w:rsidRPr="00E11BAF">
        <w:rPr>
          <w:b/>
          <w:szCs w:val="28"/>
        </w:rPr>
        <w:t>закупки</w:t>
      </w:r>
      <w:r w:rsidR="00CF18A5" w:rsidRPr="00E11BAF">
        <w:rPr>
          <w:szCs w:val="28"/>
        </w:rPr>
        <w:t xml:space="preserve">: </w:t>
      </w:r>
      <w:r w:rsidR="00EA67D9" w:rsidRPr="00E11BAF">
        <w:rPr>
          <w:szCs w:val="28"/>
        </w:rPr>
        <w:t xml:space="preserve">оказание услуг </w:t>
      </w:r>
      <w:r w:rsidR="00CF18A5" w:rsidRPr="00E11BAF">
        <w:rPr>
          <w:szCs w:val="28"/>
        </w:rPr>
        <w:t xml:space="preserve">по </w:t>
      </w:r>
      <w:r w:rsidR="001E46AC" w:rsidRPr="00E11BAF">
        <w:rPr>
          <w:szCs w:val="28"/>
        </w:rPr>
        <w:t>составлению</w:t>
      </w:r>
      <w:r w:rsidR="00691130" w:rsidRPr="00E11BAF">
        <w:rPr>
          <w:szCs w:val="28"/>
        </w:rPr>
        <w:t xml:space="preserve"> сметной документации</w:t>
      </w:r>
      <w:r w:rsidR="00A52897" w:rsidRPr="00E11BAF">
        <w:rPr>
          <w:szCs w:val="28"/>
        </w:rPr>
        <w:t xml:space="preserve"> на </w:t>
      </w:r>
      <w:r w:rsidR="002A66CD">
        <w:rPr>
          <w:szCs w:val="28"/>
        </w:rPr>
        <w:t xml:space="preserve">текущий ремонт </w:t>
      </w:r>
      <w:r w:rsidR="00602E13">
        <w:rPr>
          <w:szCs w:val="28"/>
        </w:rPr>
        <w:t>пищеблока</w:t>
      </w:r>
      <w:r w:rsidR="00600D77">
        <w:rPr>
          <w:szCs w:val="28"/>
        </w:rPr>
        <w:t xml:space="preserve"> </w:t>
      </w:r>
      <w:r w:rsidR="002A66CD">
        <w:rPr>
          <w:szCs w:val="28"/>
        </w:rPr>
        <w:t xml:space="preserve">согласно </w:t>
      </w:r>
      <w:r w:rsidR="007C781B" w:rsidRPr="00E11BAF">
        <w:rPr>
          <w:szCs w:val="28"/>
        </w:rPr>
        <w:t>приложени</w:t>
      </w:r>
      <w:r w:rsidR="002A66CD">
        <w:rPr>
          <w:szCs w:val="28"/>
        </w:rPr>
        <w:t>я</w:t>
      </w:r>
      <w:r w:rsidR="007C781B" w:rsidRPr="00E11BAF">
        <w:rPr>
          <w:szCs w:val="28"/>
        </w:rPr>
        <w:t xml:space="preserve"> №1 к </w:t>
      </w:r>
      <w:r w:rsidR="002A66CD">
        <w:rPr>
          <w:szCs w:val="28"/>
        </w:rPr>
        <w:t>техническому заданию</w:t>
      </w:r>
      <w:r w:rsidR="005C4763" w:rsidRPr="00E11BAF">
        <w:rPr>
          <w:szCs w:val="28"/>
        </w:rPr>
        <w:t>.</w:t>
      </w:r>
      <w:r w:rsidR="00E20132" w:rsidRPr="00E11BAF">
        <w:rPr>
          <w:szCs w:val="28"/>
        </w:rPr>
        <w:t xml:space="preserve">  </w:t>
      </w:r>
    </w:p>
    <w:p w14:paraId="1AFFF4E1" w14:textId="77777777" w:rsidR="00EB7675" w:rsidRPr="00E11BAF" w:rsidRDefault="00EB7675" w:rsidP="00F54311">
      <w:pPr>
        <w:pStyle w:val="af2"/>
        <w:numPr>
          <w:ilvl w:val="0"/>
          <w:numId w:val="6"/>
        </w:numPr>
        <w:spacing w:line="276" w:lineRule="auto"/>
        <w:ind w:left="0" w:firstLine="0"/>
        <w:rPr>
          <w:szCs w:val="28"/>
        </w:rPr>
      </w:pPr>
      <w:r w:rsidRPr="00E11BAF">
        <w:rPr>
          <w:b/>
          <w:snapToGrid/>
          <w:szCs w:val="28"/>
        </w:rPr>
        <w:t>Цель и задачи</w:t>
      </w:r>
      <w:r w:rsidR="00C32348" w:rsidRPr="00E11BAF">
        <w:rPr>
          <w:b/>
          <w:snapToGrid/>
          <w:szCs w:val="28"/>
        </w:rPr>
        <w:t xml:space="preserve"> оказания услуги</w:t>
      </w:r>
      <w:r w:rsidRPr="00E11BAF">
        <w:rPr>
          <w:snapToGrid/>
          <w:szCs w:val="28"/>
        </w:rPr>
        <w:t xml:space="preserve">: </w:t>
      </w:r>
    </w:p>
    <w:p w14:paraId="68621176" w14:textId="77777777" w:rsidR="00691130" w:rsidRPr="00E11BAF" w:rsidRDefault="00691130" w:rsidP="00F54311">
      <w:pPr>
        <w:pStyle w:val="af2"/>
        <w:numPr>
          <w:ilvl w:val="1"/>
          <w:numId w:val="6"/>
        </w:numPr>
        <w:spacing w:line="276" w:lineRule="auto"/>
        <w:ind w:left="0" w:firstLine="0"/>
        <w:rPr>
          <w:szCs w:val="28"/>
        </w:rPr>
      </w:pPr>
      <w:r w:rsidRPr="00E11BAF">
        <w:rPr>
          <w:szCs w:val="28"/>
        </w:rPr>
        <w:t xml:space="preserve">Разработать сметную документацию для выполнения </w:t>
      </w:r>
      <w:r w:rsidR="002A66CD">
        <w:rPr>
          <w:szCs w:val="28"/>
        </w:rPr>
        <w:t xml:space="preserve">текущего </w:t>
      </w:r>
      <w:r w:rsidRPr="00E11BAF">
        <w:rPr>
          <w:szCs w:val="28"/>
        </w:rPr>
        <w:t>р</w:t>
      </w:r>
      <w:r w:rsidR="002A66CD">
        <w:rPr>
          <w:szCs w:val="28"/>
        </w:rPr>
        <w:t xml:space="preserve">емонта </w:t>
      </w:r>
      <w:r w:rsidR="00602E13">
        <w:rPr>
          <w:szCs w:val="28"/>
        </w:rPr>
        <w:t>пищеблока</w:t>
      </w:r>
      <w:r w:rsidR="002A66CD">
        <w:rPr>
          <w:szCs w:val="28"/>
        </w:rPr>
        <w:t>.</w:t>
      </w:r>
    </w:p>
    <w:p w14:paraId="1544BEC7" w14:textId="77777777" w:rsidR="00F51713" w:rsidRPr="00E11BAF" w:rsidRDefault="00F51713" w:rsidP="00F54311">
      <w:pPr>
        <w:pStyle w:val="af2"/>
        <w:numPr>
          <w:ilvl w:val="1"/>
          <w:numId w:val="6"/>
        </w:numPr>
        <w:spacing w:line="276" w:lineRule="auto"/>
        <w:ind w:left="0" w:firstLine="0"/>
        <w:rPr>
          <w:szCs w:val="28"/>
        </w:rPr>
      </w:pPr>
      <w:r w:rsidRPr="00E11BAF">
        <w:rPr>
          <w:snapToGrid/>
          <w:szCs w:val="28"/>
        </w:rPr>
        <w:t>Для реализации целей настоящего технического задания, Исполнитель должен:</w:t>
      </w:r>
    </w:p>
    <w:p w14:paraId="095782C8" w14:textId="77777777" w:rsidR="00F51713" w:rsidRPr="00E11BAF" w:rsidRDefault="00FC7F9A" w:rsidP="00F54311">
      <w:pPr>
        <w:pStyle w:val="af2"/>
        <w:numPr>
          <w:ilvl w:val="2"/>
          <w:numId w:val="6"/>
        </w:numPr>
        <w:spacing w:line="276" w:lineRule="auto"/>
        <w:ind w:left="0" w:firstLine="0"/>
        <w:rPr>
          <w:szCs w:val="28"/>
        </w:rPr>
      </w:pPr>
      <w:r w:rsidRPr="00E11BAF">
        <w:rPr>
          <w:snapToGrid/>
          <w:szCs w:val="28"/>
        </w:rPr>
        <w:t>Провести замеры, р</w:t>
      </w:r>
      <w:r w:rsidR="00443074" w:rsidRPr="00E11BAF">
        <w:rPr>
          <w:snapToGrid/>
          <w:szCs w:val="28"/>
        </w:rPr>
        <w:t>ассчитать объем ремонтных работ</w:t>
      </w:r>
      <w:r w:rsidRPr="00E11BAF">
        <w:rPr>
          <w:snapToGrid/>
          <w:szCs w:val="28"/>
        </w:rPr>
        <w:t>, согласовать с заказчиком материалы и работы</w:t>
      </w:r>
      <w:r w:rsidR="00443074" w:rsidRPr="00E11BAF">
        <w:rPr>
          <w:snapToGrid/>
          <w:szCs w:val="28"/>
        </w:rPr>
        <w:t>;</w:t>
      </w:r>
    </w:p>
    <w:p w14:paraId="7D40E5C1" w14:textId="77777777" w:rsidR="00443074" w:rsidRPr="00E11BAF" w:rsidRDefault="00DD5147" w:rsidP="00F54311">
      <w:pPr>
        <w:pStyle w:val="af2"/>
        <w:numPr>
          <w:ilvl w:val="2"/>
          <w:numId w:val="6"/>
        </w:numPr>
        <w:spacing w:line="276" w:lineRule="auto"/>
        <w:ind w:left="0" w:firstLine="0"/>
        <w:rPr>
          <w:szCs w:val="28"/>
        </w:rPr>
      </w:pPr>
      <w:r w:rsidRPr="00E11BAF">
        <w:rPr>
          <w:snapToGrid/>
          <w:szCs w:val="28"/>
        </w:rPr>
        <w:t>Составить и пред</w:t>
      </w:r>
      <w:r w:rsidR="007A389D" w:rsidRPr="00E11BAF">
        <w:rPr>
          <w:snapToGrid/>
          <w:szCs w:val="28"/>
        </w:rPr>
        <w:t xml:space="preserve">ставить Заказчику </w:t>
      </w:r>
      <w:r w:rsidRPr="00E11BAF">
        <w:rPr>
          <w:snapToGrid/>
          <w:szCs w:val="28"/>
        </w:rPr>
        <w:t>дефектн</w:t>
      </w:r>
      <w:r w:rsidR="000C646A" w:rsidRPr="00E11BAF">
        <w:rPr>
          <w:snapToGrid/>
          <w:szCs w:val="28"/>
        </w:rPr>
        <w:t>ые</w:t>
      </w:r>
      <w:r w:rsidRPr="00E11BAF">
        <w:rPr>
          <w:snapToGrid/>
          <w:szCs w:val="28"/>
        </w:rPr>
        <w:t xml:space="preserve"> ведомост</w:t>
      </w:r>
      <w:r w:rsidR="000C646A" w:rsidRPr="00E11BAF">
        <w:rPr>
          <w:snapToGrid/>
          <w:szCs w:val="28"/>
        </w:rPr>
        <w:t>и</w:t>
      </w:r>
      <w:r w:rsidRPr="00E11BAF">
        <w:rPr>
          <w:snapToGrid/>
          <w:szCs w:val="28"/>
        </w:rPr>
        <w:t xml:space="preserve">, </w:t>
      </w:r>
      <w:r w:rsidR="00443074" w:rsidRPr="00E11BAF">
        <w:rPr>
          <w:snapToGrid/>
          <w:szCs w:val="28"/>
        </w:rPr>
        <w:t>локальны</w:t>
      </w:r>
      <w:r w:rsidR="000C646A" w:rsidRPr="00E11BAF">
        <w:rPr>
          <w:snapToGrid/>
          <w:szCs w:val="28"/>
        </w:rPr>
        <w:t>е</w:t>
      </w:r>
      <w:r w:rsidR="00443074" w:rsidRPr="00E11BAF">
        <w:rPr>
          <w:snapToGrid/>
          <w:szCs w:val="28"/>
        </w:rPr>
        <w:t xml:space="preserve"> сметны</w:t>
      </w:r>
      <w:r w:rsidR="000C646A" w:rsidRPr="00E11BAF">
        <w:rPr>
          <w:snapToGrid/>
          <w:szCs w:val="28"/>
        </w:rPr>
        <w:t>е</w:t>
      </w:r>
      <w:r w:rsidR="00443074" w:rsidRPr="00E11BAF">
        <w:rPr>
          <w:snapToGrid/>
          <w:szCs w:val="28"/>
        </w:rPr>
        <w:t xml:space="preserve"> расчет</w:t>
      </w:r>
      <w:r w:rsidR="000C646A" w:rsidRPr="00E11BAF">
        <w:rPr>
          <w:snapToGrid/>
          <w:szCs w:val="28"/>
        </w:rPr>
        <w:t>ы</w:t>
      </w:r>
      <w:r w:rsidR="00EC7EDB" w:rsidRPr="00E11BAF">
        <w:rPr>
          <w:snapToGrid/>
          <w:szCs w:val="28"/>
        </w:rPr>
        <w:t>, ведомост</w:t>
      </w:r>
      <w:r w:rsidR="000C646A" w:rsidRPr="00E11BAF">
        <w:rPr>
          <w:snapToGrid/>
          <w:szCs w:val="28"/>
        </w:rPr>
        <w:t>и</w:t>
      </w:r>
      <w:r w:rsidR="00EC7EDB" w:rsidRPr="00E11BAF">
        <w:rPr>
          <w:snapToGrid/>
          <w:szCs w:val="28"/>
        </w:rPr>
        <w:t xml:space="preserve"> </w:t>
      </w:r>
      <w:r w:rsidR="009E5C14" w:rsidRPr="00E11BAF">
        <w:rPr>
          <w:snapToGrid/>
          <w:szCs w:val="28"/>
        </w:rPr>
        <w:t>объемов работ</w:t>
      </w:r>
      <w:r w:rsidR="00EC7EDB" w:rsidRPr="00E11BAF">
        <w:rPr>
          <w:snapToGrid/>
          <w:szCs w:val="28"/>
        </w:rPr>
        <w:t>.</w:t>
      </w:r>
    </w:p>
    <w:p w14:paraId="3DBB18AC" w14:textId="77777777" w:rsidR="009B6036" w:rsidRPr="00E11BAF" w:rsidRDefault="009B6036" w:rsidP="00F54311">
      <w:pPr>
        <w:pStyle w:val="af2"/>
        <w:numPr>
          <w:ilvl w:val="0"/>
          <w:numId w:val="6"/>
        </w:numPr>
        <w:tabs>
          <w:tab w:val="left" w:pos="8364"/>
          <w:tab w:val="left" w:pos="9356"/>
        </w:tabs>
        <w:autoSpaceDE w:val="0"/>
        <w:autoSpaceDN w:val="0"/>
        <w:adjustRightInd w:val="0"/>
        <w:spacing w:line="276" w:lineRule="auto"/>
        <w:ind w:right="901" w:hanging="1429"/>
        <w:rPr>
          <w:snapToGrid/>
          <w:szCs w:val="28"/>
          <w:vertAlign w:val="superscript"/>
        </w:rPr>
      </w:pPr>
      <w:r w:rsidRPr="00E11BAF">
        <w:rPr>
          <w:b/>
          <w:snapToGrid/>
          <w:szCs w:val="28"/>
        </w:rPr>
        <w:t>Наименование и состав выполняемых работ</w:t>
      </w:r>
      <w:r w:rsidRPr="00E11BAF">
        <w:rPr>
          <w:snapToGrid/>
          <w:szCs w:val="28"/>
        </w:rPr>
        <w:t xml:space="preserve">: </w:t>
      </w:r>
    </w:p>
    <w:p w14:paraId="4DAE4631" w14:textId="77777777" w:rsidR="009B6036" w:rsidRPr="00E11BAF" w:rsidRDefault="009B6036" w:rsidP="00F54311">
      <w:pPr>
        <w:pStyle w:val="af2"/>
        <w:numPr>
          <w:ilvl w:val="1"/>
          <w:numId w:val="6"/>
        </w:numPr>
        <w:tabs>
          <w:tab w:val="left" w:pos="8364"/>
          <w:tab w:val="left" w:pos="10206"/>
        </w:tabs>
        <w:autoSpaceDE w:val="0"/>
        <w:autoSpaceDN w:val="0"/>
        <w:adjustRightInd w:val="0"/>
        <w:spacing w:line="276" w:lineRule="auto"/>
        <w:ind w:left="0" w:right="-2" w:firstLine="0"/>
        <w:rPr>
          <w:snapToGrid/>
          <w:szCs w:val="28"/>
          <w:vertAlign w:val="superscript"/>
        </w:rPr>
      </w:pPr>
      <w:r w:rsidRPr="00E11BAF">
        <w:rPr>
          <w:snapToGrid/>
          <w:szCs w:val="28"/>
        </w:rPr>
        <w:t xml:space="preserve">Выезд Исполнителя по месту нахождения </w:t>
      </w:r>
      <w:r w:rsidR="007A389D" w:rsidRPr="00E11BAF">
        <w:rPr>
          <w:snapToGrid/>
          <w:szCs w:val="28"/>
        </w:rPr>
        <w:t xml:space="preserve">объекта </w:t>
      </w:r>
      <w:r w:rsidR="009E5C14" w:rsidRPr="00E11BAF">
        <w:rPr>
          <w:snapToGrid/>
          <w:szCs w:val="28"/>
        </w:rPr>
        <w:t>(</w:t>
      </w:r>
      <w:r w:rsidR="0012312F">
        <w:rPr>
          <w:szCs w:val="28"/>
        </w:rPr>
        <w:t>Смоленская область,</w:t>
      </w:r>
      <w:r w:rsidR="000C646A" w:rsidRPr="00E11BAF">
        <w:rPr>
          <w:szCs w:val="28"/>
        </w:rPr>
        <w:t xml:space="preserve"> г. Сычевка, ул. Карла Маркса</w:t>
      </w:r>
      <w:r w:rsidR="00582938">
        <w:rPr>
          <w:szCs w:val="28"/>
        </w:rPr>
        <w:t>,</w:t>
      </w:r>
      <w:r w:rsidR="000C646A" w:rsidRPr="00E11BAF">
        <w:rPr>
          <w:szCs w:val="28"/>
        </w:rPr>
        <w:t xml:space="preserve"> д.71</w:t>
      </w:r>
      <w:r w:rsidRPr="00E11BAF">
        <w:rPr>
          <w:snapToGrid/>
          <w:szCs w:val="28"/>
        </w:rPr>
        <w:t>);</w:t>
      </w:r>
    </w:p>
    <w:p w14:paraId="31C7991F" w14:textId="77777777" w:rsidR="00C62C3E" w:rsidRPr="00E11BAF" w:rsidRDefault="00C62C3E" w:rsidP="00F54311">
      <w:pPr>
        <w:pStyle w:val="af2"/>
        <w:numPr>
          <w:ilvl w:val="1"/>
          <w:numId w:val="6"/>
        </w:numPr>
        <w:tabs>
          <w:tab w:val="left" w:pos="8364"/>
          <w:tab w:val="left" w:pos="9356"/>
        </w:tabs>
        <w:autoSpaceDE w:val="0"/>
        <w:autoSpaceDN w:val="0"/>
        <w:adjustRightInd w:val="0"/>
        <w:spacing w:line="276" w:lineRule="auto"/>
        <w:ind w:left="0" w:right="901" w:firstLine="0"/>
        <w:rPr>
          <w:snapToGrid/>
          <w:szCs w:val="28"/>
          <w:vertAlign w:val="superscript"/>
        </w:rPr>
      </w:pPr>
      <w:r w:rsidRPr="00E11BAF">
        <w:rPr>
          <w:snapToGrid/>
          <w:szCs w:val="28"/>
        </w:rPr>
        <w:t>Сбор исходных данных, изучение исходной документации</w:t>
      </w:r>
      <w:r w:rsidR="00EF23F3" w:rsidRPr="00E11BAF">
        <w:rPr>
          <w:snapToGrid/>
          <w:szCs w:val="28"/>
        </w:rPr>
        <w:t>;</w:t>
      </w:r>
    </w:p>
    <w:p w14:paraId="514A1380" w14:textId="77777777" w:rsidR="00547BD2" w:rsidRPr="00E11BAF" w:rsidRDefault="00547BD2" w:rsidP="00F54311">
      <w:pPr>
        <w:pStyle w:val="af2"/>
        <w:numPr>
          <w:ilvl w:val="1"/>
          <w:numId w:val="6"/>
        </w:numPr>
        <w:tabs>
          <w:tab w:val="left" w:pos="8364"/>
          <w:tab w:val="left" w:pos="9356"/>
        </w:tabs>
        <w:autoSpaceDE w:val="0"/>
        <w:autoSpaceDN w:val="0"/>
        <w:adjustRightInd w:val="0"/>
        <w:spacing w:line="276" w:lineRule="auto"/>
        <w:ind w:left="0" w:right="901" w:firstLine="0"/>
        <w:rPr>
          <w:snapToGrid/>
          <w:szCs w:val="28"/>
          <w:vertAlign w:val="superscript"/>
        </w:rPr>
      </w:pPr>
      <w:r w:rsidRPr="00E11BAF">
        <w:rPr>
          <w:snapToGrid/>
          <w:szCs w:val="28"/>
        </w:rPr>
        <w:t>Обмерные работы;</w:t>
      </w:r>
    </w:p>
    <w:p w14:paraId="21DAFC27" w14:textId="77777777" w:rsidR="006950BF" w:rsidRPr="00E11BAF" w:rsidRDefault="006950BF" w:rsidP="00F54311">
      <w:pPr>
        <w:pStyle w:val="af2"/>
        <w:numPr>
          <w:ilvl w:val="1"/>
          <w:numId w:val="6"/>
        </w:numPr>
        <w:tabs>
          <w:tab w:val="left" w:pos="8364"/>
          <w:tab w:val="left" w:pos="9356"/>
        </w:tabs>
        <w:autoSpaceDE w:val="0"/>
        <w:autoSpaceDN w:val="0"/>
        <w:adjustRightInd w:val="0"/>
        <w:spacing w:line="276" w:lineRule="auto"/>
        <w:ind w:left="0" w:right="901" w:firstLine="0"/>
        <w:rPr>
          <w:snapToGrid/>
          <w:szCs w:val="28"/>
          <w:vertAlign w:val="superscript"/>
        </w:rPr>
      </w:pPr>
      <w:r w:rsidRPr="00E11BAF">
        <w:rPr>
          <w:snapToGrid/>
          <w:szCs w:val="28"/>
        </w:rPr>
        <w:t>Фотофиксация</w:t>
      </w:r>
      <w:r w:rsidR="00A0600E" w:rsidRPr="00E11BAF">
        <w:rPr>
          <w:snapToGrid/>
          <w:szCs w:val="28"/>
        </w:rPr>
        <w:t xml:space="preserve"> помещений</w:t>
      </w:r>
      <w:r w:rsidRPr="00E11BAF">
        <w:rPr>
          <w:snapToGrid/>
          <w:szCs w:val="28"/>
        </w:rPr>
        <w:t>;</w:t>
      </w:r>
    </w:p>
    <w:p w14:paraId="69083829" w14:textId="77777777" w:rsidR="009B6036" w:rsidRPr="00E11BAF" w:rsidRDefault="007A389D" w:rsidP="00F54311">
      <w:pPr>
        <w:pStyle w:val="af2"/>
        <w:numPr>
          <w:ilvl w:val="1"/>
          <w:numId w:val="6"/>
        </w:numPr>
        <w:tabs>
          <w:tab w:val="left" w:pos="8364"/>
          <w:tab w:val="left" w:pos="9356"/>
        </w:tabs>
        <w:autoSpaceDE w:val="0"/>
        <w:autoSpaceDN w:val="0"/>
        <w:adjustRightInd w:val="0"/>
        <w:spacing w:line="276" w:lineRule="auto"/>
        <w:ind w:left="0" w:right="901" w:firstLine="0"/>
        <w:rPr>
          <w:snapToGrid/>
          <w:szCs w:val="28"/>
          <w:vertAlign w:val="superscript"/>
        </w:rPr>
      </w:pPr>
      <w:r w:rsidRPr="00E11BAF">
        <w:rPr>
          <w:snapToGrid/>
          <w:szCs w:val="28"/>
        </w:rPr>
        <w:t xml:space="preserve">Составление </w:t>
      </w:r>
      <w:r w:rsidR="009B6036" w:rsidRPr="00E11BAF">
        <w:rPr>
          <w:snapToGrid/>
          <w:szCs w:val="28"/>
        </w:rPr>
        <w:t>дефектной ведомости</w:t>
      </w:r>
      <w:r w:rsidR="00192808" w:rsidRPr="00E11BAF">
        <w:rPr>
          <w:snapToGrid/>
          <w:szCs w:val="28"/>
        </w:rPr>
        <w:t>;</w:t>
      </w:r>
    </w:p>
    <w:p w14:paraId="7B5F6E7C" w14:textId="77777777" w:rsidR="009B6036" w:rsidRPr="00E11BAF" w:rsidRDefault="009B6036" w:rsidP="00F54311">
      <w:pPr>
        <w:pStyle w:val="af2"/>
        <w:numPr>
          <w:ilvl w:val="1"/>
          <w:numId w:val="6"/>
        </w:numPr>
        <w:tabs>
          <w:tab w:val="left" w:pos="8364"/>
          <w:tab w:val="left" w:pos="9356"/>
        </w:tabs>
        <w:autoSpaceDE w:val="0"/>
        <w:autoSpaceDN w:val="0"/>
        <w:adjustRightInd w:val="0"/>
        <w:spacing w:line="276" w:lineRule="auto"/>
        <w:ind w:left="0" w:right="901" w:firstLine="0"/>
        <w:rPr>
          <w:snapToGrid/>
          <w:szCs w:val="28"/>
          <w:vertAlign w:val="superscript"/>
        </w:rPr>
      </w:pPr>
      <w:r w:rsidRPr="00E11BAF">
        <w:rPr>
          <w:snapToGrid/>
          <w:szCs w:val="28"/>
        </w:rPr>
        <w:t>Расчет уточнённого объема ремонтных работ</w:t>
      </w:r>
      <w:r w:rsidR="00192808" w:rsidRPr="00E11BAF">
        <w:rPr>
          <w:snapToGrid/>
          <w:szCs w:val="28"/>
        </w:rPr>
        <w:t>;</w:t>
      </w:r>
    </w:p>
    <w:p w14:paraId="171E72FA" w14:textId="77777777" w:rsidR="002005C4" w:rsidRPr="00E11BAF" w:rsidRDefault="009B6036" w:rsidP="00F54311">
      <w:pPr>
        <w:pStyle w:val="af2"/>
        <w:numPr>
          <w:ilvl w:val="1"/>
          <w:numId w:val="6"/>
        </w:numPr>
        <w:tabs>
          <w:tab w:val="left" w:pos="8364"/>
          <w:tab w:val="left" w:pos="9356"/>
        </w:tabs>
        <w:autoSpaceDE w:val="0"/>
        <w:autoSpaceDN w:val="0"/>
        <w:adjustRightInd w:val="0"/>
        <w:spacing w:line="276" w:lineRule="auto"/>
        <w:ind w:left="0" w:right="901" w:firstLine="0"/>
        <w:rPr>
          <w:snapToGrid/>
          <w:szCs w:val="28"/>
          <w:vertAlign w:val="superscript"/>
        </w:rPr>
      </w:pPr>
      <w:r w:rsidRPr="00E11BAF">
        <w:rPr>
          <w:snapToGrid/>
          <w:szCs w:val="28"/>
        </w:rPr>
        <w:t>Составление локального сметного расчета</w:t>
      </w:r>
      <w:r w:rsidR="009E5C14" w:rsidRPr="00E11BAF">
        <w:rPr>
          <w:snapToGrid/>
          <w:szCs w:val="28"/>
        </w:rPr>
        <w:t xml:space="preserve"> и ведомости объемов работ</w:t>
      </w:r>
      <w:r w:rsidR="00192808" w:rsidRPr="00E11BAF">
        <w:rPr>
          <w:snapToGrid/>
          <w:szCs w:val="28"/>
        </w:rPr>
        <w:t>;</w:t>
      </w:r>
    </w:p>
    <w:p w14:paraId="062D91E7" w14:textId="77777777" w:rsidR="009B6036" w:rsidRPr="00E11BAF" w:rsidRDefault="009B6036" w:rsidP="00F54311">
      <w:pPr>
        <w:pStyle w:val="af2"/>
        <w:numPr>
          <w:ilvl w:val="1"/>
          <w:numId w:val="6"/>
        </w:numPr>
        <w:tabs>
          <w:tab w:val="left" w:pos="8364"/>
          <w:tab w:val="left" w:pos="9356"/>
        </w:tabs>
        <w:autoSpaceDE w:val="0"/>
        <w:autoSpaceDN w:val="0"/>
        <w:adjustRightInd w:val="0"/>
        <w:spacing w:line="276" w:lineRule="auto"/>
        <w:ind w:left="0" w:right="901" w:firstLine="0"/>
        <w:rPr>
          <w:snapToGrid/>
          <w:color w:val="1F497D" w:themeColor="text2"/>
          <w:szCs w:val="28"/>
          <w:vertAlign w:val="superscript"/>
        </w:rPr>
      </w:pPr>
      <w:r w:rsidRPr="00E11BAF">
        <w:rPr>
          <w:snapToGrid/>
          <w:szCs w:val="28"/>
        </w:rPr>
        <w:t>Оформление документов и сдача результатов работ Заказчику</w:t>
      </w:r>
      <w:r w:rsidRPr="00E11BAF">
        <w:rPr>
          <w:snapToGrid/>
          <w:color w:val="1F497D" w:themeColor="text2"/>
          <w:szCs w:val="28"/>
        </w:rPr>
        <w:t>.</w:t>
      </w:r>
    </w:p>
    <w:p w14:paraId="1D42FD6C" w14:textId="77777777" w:rsidR="001E46AC" w:rsidRPr="00E11BAF" w:rsidRDefault="0013543F" w:rsidP="00F54311">
      <w:pPr>
        <w:pStyle w:val="af2"/>
        <w:numPr>
          <w:ilvl w:val="0"/>
          <w:numId w:val="6"/>
        </w:numPr>
        <w:spacing w:line="276" w:lineRule="auto"/>
        <w:ind w:left="0" w:firstLine="0"/>
        <w:rPr>
          <w:szCs w:val="28"/>
        </w:rPr>
      </w:pPr>
      <w:r w:rsidRPr="00E11BAF">
        <w:rPr>
          <w:b/>
          <w:szCs w:val="28"/>
        </w:rPr>
        <w:t>Срок оказания услуги</w:t>
      </w:r>
      <w:r w:rsidRPr="00E11BAF">
        <w:rPr>
          <w:szCs w:val="28"/>
        </w:rPr>
        <w:t xml:space="preserve"> </w:t>
      </w:r>
      <w:r w:rsidRPr="00E11BAF">
        <w:rPr>
          <w:b/>
          <w:szCs w:val="28"/>
        </w:rPr>
        <w:t>и</w:t>
      </w:r>
      <w:r w:rsidRPr="00E11BAF">
        <w:rPr>
          <w:szCs w:val="28"/>
        </w:rPr>
        <w:t xml:space="preserve"> </w:t>
      </w:r>
      <w:r w:rsidRPr="00E11BAF">
        <w:rPr>
          <w:b/>
          <w:snapToGrid/>
          <w:szCs w:val="28"/>
        </w:rPr>
        <w:t>о</w:t>
      </w:r>
      <w:r w:rsidR="001E46AC" w:rsidRPr="00E11BAF">
        <w:rPr>
          <w:b/>
          <w:snapToGrid/>
          <w:szCs w:val="28"/>
        </w:rPr>
        <w:t>бязанности сторон:</w:t>
      </w:r>
    </w:p>
    <w:p w14:paraId="2E00DC0C" w14:textId="77777777" w:rsidR="001E46AC" w:rsidRPr="00E11BAF" w:rsidRDefault="0013543F" w:rsidP="00F54311">
      <w:pPr>
        <w:tabs>
          <w:tab w:val="left" w:pos="8364"/>
          <w:tab w:val="left" w:pos="9356"/>
        </w:tabs>
        <w:autoSpaceDE w:val="0"/>
        <w:autoSpaceDN w:val="0"/>
        <w:adjustRightInd w:val="0"/>
        <w:spacing w:line="276" w:lineRule="auto"/>
        <w:ind w:right="901" w:firstLine="0"/>
        <w:rPr>
          <w:snapToGrid/>
          <w:szCs w:val="28"/>
        </w:rPr>
      </w:pPr>
      <w:r w:rsidRPr="00E11BAF">
        <w:rPr>
          <w:b/>
          <w:i/>
          <w:snapToGrid/>
          <w:szCs w:val="28"/>
        </w:rPr>
        <w:t>6</w:t>
      </w:r>
      <w:r w:rsidR="001E46AC" w:rsidRPr="00E11BAF">
        <w:rPr>
          <w:b/>
          <w:i/>
          <w:snapToGrid/>
          <w:szCs w:val="28"/>
        </w:rPr>
        <w:t>.1.</w:t>
      </w:r>
      <w:r w:rsidR="001E46AC" w:rsidRPr="00E11BAF">
        <w:rPr>
          <w:snapToGrid/>
          <w:szCs w:val="28"/>
        </w:rPr>
        <w:t xml:space="preserve"> </w:t>
      </w:r>
      <w:r w:rsidR="001E46AC" w:rsidRPr="00E11BAF">
        <w:rPr>
          <w:b/>
          <w:i/>
          <w:snapToGrid/>
          <w:szCs w:val="28"/>
        </w:rPr>
        <w:t>Заказчик обязуется:</w:t>
      </w:r>
    </w:p>
    <w:p w14:paraId="72067A98" w14:textId="77777777" w:rsidR="00FC7F9A" w:rsidRPr="00E11BAF" w:rsidRDefault="0013543F" w:rsidP="00F54311">
      <w:pPr>
        <w:tabs>
          <w:tab w:val="left" w:pos="8364"/>
          <w:tab w:val="left" w:pos="10065"/>
        </w:tabs>
        <w:autoSpaceDE w:val="0"/>
        <w:autoSpaceDN w:val="0"/>
        <w:adjustRightInd w:val="0"/>
        <w:spacing w:line="276" w:lineRule="auto"/>
        <w:ind w:right="-2" w:firstLine="0"/>
        <w:rPr>
          <w:snapToGrid/>
          <w:szCs w:val="28"/>
        </w:rPr>
      </w:pPr>
      <w:r w:rsidRPr="00E11BAF">
        <w:rPr>
          <w:snapToGrid/>
          <w:szCs w:val="28"/>
        </w:rPr>
        <w:t>6</w:t>
      </w:r>
      <w:r w:rsidR="001E46AC" w:rsidRPr="00E11BAF">
        <w:rPr>
          <w:snapToGrid/>
          <w:color w:val="1F497D" w:themeColor="text2"/>
          <w:szCs w:val="28"/>
        </w:rPr>
        <w:t xml:space="preserve">.1.1. </w:t>
      </w:r>
      <w:r w:rsidR="001E46AC" w:rsidRPr="00E11BAF">
        <w:rPr>
          <w:snapToGrid/>
          <w:szCs w:val="28"/>
        </w:rPr>
        <w:t xml:space="preserve">Не позднее 1 рабочего дня с момента подписания контракта передать Исполнителю исходные данные, необходимые для подготовки сметной </w:t>
      </w:r>
      <w:r w:rsidR="001E46AC" w:rsidRPr="00E11BAF">
        <w:rPr>
          <w:snapToGrid/>
          <w:szCs w:val="28"/>
        </w:rPr>
        <w:lastRenderedPageBreak/>
        <w:t>документации.</w:t>
      </w:r>
      <w:r w:rsidR="00A52897" w:rsidRPr="00E11BAF">
        <w:rPr>
          <w:snapToGrid/>
          <w:szCs w:val="28"/>
        </w:rPr>
        <w:t xml:space="preserve"> Передача исходных данных оформляется Актом приема-передачи исходной документации, который подписывается представителями Заказчика и Исполнителя.</w:t>
      </w:r>
      <w:r w:rsidR="00DE65AA" w:rsidRPr="00E11BAF">
        <w:rPr>
          <w:snapToGrid/>
          <w:szCs w:val="28"/>
        </w:rPr>
        <w:t xml:space="preserve"> Передача исходных данных возможна посредствам электронной почты. </w:t>
      </w:r>
    </w:p>
    <w:p w14:paraId="7D9A08EF" w14:textId="77777777" w:rsidR="0013543F" w:rsidRPr="00E11BAF" w:rsidRDefault="00FC7F9A" w:rsidP="00F54311">
      <w:pPr>
        <w:tabs>
          <w:tab w:val="left" w:pos="8364"/>
          <w:tab w:val="left" w:pos="10065"/>
        </w:tabs>
        <w:autoSpaceDE w:val="0"/>
        <w:autoSpaceDN w:val="0"/>
        <w:adjustRightInd w:val="0"/>
        <w:spacing w:line="276" w:lineRule="auto"/>
        <w:ind w:right="-2" w:firstLine="0"/>
        <w:rPr>
          <w:snapToGrid/>
          <w:szCs w:val="28"/>
        </w:rPr>
      </w:pPr>
      <w:r w:rsidRPr="00E11BAF">
        <w:rPr>
          <w:snapToGrid/>
          <w:szCs w:val="28"/>
        </w:rPr>
        <w:t xml:space="preserve">6.1.2. </w:t>
      </w:r>
      <w:r w:rsidR="0013543F" w:rsidRPr="00E11BAF">
        <w:rPr>
          <w:szCs w:val="28"/>
        </w:rPr>
        <w:t>Заказчик обеспечивает доступ Исполнителя на объект в рабочие дни с 9.00 до 1</w:t>
      </w:r>
      <w:r w:rsidR="000C646A" w:rsidRPr="00E11BAF">
        <w:rPr>
          <w:szCs w:val="28"/>
        </w:rPr>
        <w:t>6</w:t>
      </w:r>
      <w:r w:rsidR="0013543F" w:rsidRPr="00E11BAF">
        <w:rPr>
          <w:szCs w:val="28"/>
        </w:rPr>
        <w:t>.00.</w:t>
      </w:r>
      <w:r w:rsidR="00A52897" w:rsidRPr="00E11BAF">
        <w:rPr>
          <w:szCs w:val="28"/>
        </w:rPr>
        <w:t xml:space="preserve"> Для допуска на объект представитель Исполнителя должен иметь </w:t>
      </w:r>
      <w:r w:rsidR="0035250A" w:rsidRPr="00E11BAF">
        <w:rPr>
          <w:szCs w:val="28"/>
        </w:rPr>
        <w:t>документы,</w:t>
      </w:r>
      <w:r w:rsidR="00A52897" w:rsidRPr="00E11BAF">
        <w:rPr>
          <w:szCs w:val="28"/>
        </w:rPr>
        <w:t xml:space="preserve"> удостоверяющие личность</w:t>
      </w:r>
      <w:r w:rsidR="0038480C" w:rsidRPr="00E11BAF">
        <w:rPr>
          <w:szCs w:val="28"/>
        </w:rPr>
        <w:t xml:space="preserve"> (паспорт, военный билет)</w:t>
      </w:r>
      <w:r w:rsidR="00A52897" w:rsidRPr="00E11BAF">
        <w:rPr>
          <w:szCs w:val="28"/>
        </w:rPr>
        <w:t>.</w:t>
      </w:r>
    </w:p>
    <w:p w14:paraId="1955B26F" w14:textId="77777777" w:rsidR="0013543F" w:rsidRPr="00E11BAF" w:rsidRDefault="0013543F" w:rsidP="00F54311">
      <w:pPr>
        <w:tabs>
          <w:tab w:val="left" w:pos="8364"/>
          <w:tab w:val="left" w:pos="9356"/>
        </w:tabs>
        <w:autoSpaceDE w:val="0"/>
        <w:autoSpaceDN w:val="0"/>
        <w:adjustRightInd w:val="0"/>
        <w:spacing w:line="276" w:lineRule="auto"/>
        <w:ind w:right="901" w:firstLine="0"/>
        <w:rPr>
          <w:b/>
          <w:i/>
          <w:snapToGrid/>
          <w:szCs w:val="28"/>
        </w:rPr>
      </w:pPr>
      <w:r w:rsidRPr="00E11BAF">
        <w:rPr>
          <w:b/>
          <w:i/>
          <w:snapToGrid/>
          <w:szCs w:val="28"/>
        </w:rPr>
        <w:t>6.2. Исполнитель обязуется:</w:t>
      </w:r>
    </w:p>
    <w:p w14:paraId="07AB1EAD" w14:textId="77777777" w:rsidR="0013543F" w:rsidRPr="00E11BAF" w:rsidRDefault="00D10816" w:rsidP="00F54311">
      <w:pPr>
        <w:tabs>
          <w:tab w:val="left" w:pos="8364"/>
          <w:tab w:val="left" w:pos="10065"/>
        </w:tabs>
        <w:autoSpaceDE w:val="0"/>
        <w:autoSpaceDN w:val="0"/>
        <w:adjustRightInd w:val="0"/>
        <w:spacing w:line="276" w:lineRule="auto"/>
        <w:ind w:right="-2" w:firstLine="0"/>
        <w:rPr>
          <w:snapToGrid/>
          <w:szCs w:val="28"/>
        </w:rPr>
      </w:pPr>
      <w:r w:rsidRPr="00E11BAF">
        <w:rPr>
          <w:snapToGrid/>
          <w:szCs w:val="28"/>
        </w:rPr>
        <w:t xml:space="preserve">6.2.1. Не позднее </w:t>
      </w:r>
      <w:r w:rsidR="002A66CD">
        <w:rPr>
          <w:snapToGrid/>
          <w:szCs w:val="28"/>
        </w:rPr>
        <w:t>3</w:t>
      </w:r>
      <w:r w:rsidRPr="00E11BAF">
        <w:rPr>
          <w:snapToGrid/>
          <w:szCs w:val="28"/>
        </w:rPr>
        <w:t xml:space="preserve"> рабочих дней</w:t>
      </w:r>
      <w:r w:rsidR="0013543F" w:rsidRPr="00E11BAF">
        <w:rPr>
          <w:snapToGrid/>
          <w:szCs w:val="28"/>
        </w:rPr>
        <w:t xml:space="preserve"> с момента получения от Заказчика исходных данных, предусмотренных п. </w:t>
      </w:r>
      <w:r w:rsidR="007A389D" w:rsidRPr="00E11BAF">
        <w:rPr>
          <w:snapToGrid/>
          <w:szCs w:val="28"/>
        </w:rPr>
        <w:t>6</w:t>
      </w:r>
      <w:r w:rsidR="0013543F" w:rsidRPr="00E11BAF">
        <w:rPr>
          <w:snapToGrid/>
          <w:szCs w:val="28"/>
        </w:rPr>
        <w:t xml:space="preserve">.1.1., </w:t>
      </w:r>
      <w:r w:rsidRPr="00E11BAF">
        <w:rPr>
          <w:snapToGrid/>
          <w:szCs w:val="28"/>
        </w:rPr>
        <w:t>осуществить выезд по месту нахождения объекта, провести замеры и согласование с Заказчиком материалов и работ</w:t>
      </w:r>
      <w:r w:rsidR="0013543F" w:rsidRPr="00E11BAF">
        <w:rPr>
          <w:snapToGrid/>
          <w:szCs w:val="28"/>
        </w:rPr>
        <w:t>.</w:t>
      </w:r>
    </w:p>
    <w:p w14:paraId="4AC477DD" w14:textId="77777777" w:rsidR="0013543F" w:rsidRPr="00582938" w:rsidRDefault="0013543F" w:rsidP="00F54311">
      <w:pPr>
        <w:tabs>
          <w:tab w:val="left" w:pos="8364"/>
          <w:tab w:val="left" w:pos="10065"/>
        </w:tabs>
        <w:autoSpaceDE w:val="0"/>
        <w:autoSpaceDN w:val="0"/>
        <w:adjustRightInd w:val="0"/>
        <w:spacing w:line="276" w:lineRule="auto"/>
        <w:ind w:right="-2" w:firstLine="0"/>
        <w:rPr>
          <w:b/>
          <w:snapToGrid/>
          <w:szCs w:val="28"/>
        </w:rPr>
      </w:pPr>
      <w:r w:rsidRPr="00E11BAF">
        <w:rPr>
          <w:snapToGrid/>
          <w:szCs w:val="28"/>
        </w:rPr>
        <w:t xml:space="preserve">6.2.2. Приступить к разработке сметной документации и завершить </w:t>
      </w:r>
      <w:r w:rsidR="00D10816" w:rsidRPr="00E11BAF">
        <w:rPr>
          <w:snapToGrid/>
          <w:szCs w:val="28"/>
        </w:rPr>
        <w:t>её</w:t>
      </w:r>
      <w:r w:rsidRPr="00E11BAF">
        <w:rPr>
          <w:snapToGrid/>
          <w:szCs w:val="28"/>
        </w:rPr>
        <w:t xml:space="preserve"> </w:t>
      </w:r>
      <w:r w:rsidRPr="00582938">
        <w:rPr>
          <w:b/>
          <w:snapToGrid/>
          <w:szCs w:val="28"/>
        </w:rPr>
        <w:t xml:space="preserve">не позднее </w:t>
      </w:r>
      <w:r w:rsidR="002A66CD">
        <w:rPr>
          <w:b/>
          <w:snapToGrid/>
          <w:szCs w:val="28"/>
        </w:rPr>
        <w:t>5</w:t>
      </w:r>
      <w:r w:rsidRPr="00582938">
        <w:rPr>
          <w:b/>
          <w:snapToGrid/>
          <w:szCs w:val="28"/>
        </w:rPr>
        <w:t xml:space="preserve"> рабочих дней с момента </w:t>
      </w:r>
      <w:r w:rsidR="00D10816" w:rsidRPr="00582938">
        <w:rPr>
          <w:b/>
          <w:snapToGrid/>
          <w:szCs w:val="28"/>
        </w:rPr>
        <w:t>проведения действий, указанных в п.6.2.1</w:t>
      </w:r>
      <w:r w:rsidRPr="00582938">
        <w:rPr>
          <w:b/>
          <w:snapToGrid/>
          <w:szCs w:val="28"/>
        </w:rPr>
        <w:t>.</w:t>
      </w:r>
    </w:p>
    <w:p w14:paraId="6E3728C8" w14:textId="77777777" w:rsidR="00351C65" w:rsidRPr="0012312F" w:rsidRDefault="008125EB" w:rsidP="00F54311">
      <w:pPr>
        <w:pStyle w:val="af2"/>
        <w:tabs>
          <w:tab w:val="left" w:pos="8364"/>
          <w:tab w:val="left" w:pos="10065"/>
          <w:tab w:val="left" w:pos="10204"/>
        </w:tabs>
        <w:autoSpaceDE w:val="0"/>
        <w:autoSpaceDN w:val="0"/>
        <w:adjustRightInd w:val="0"/>
        <w:spacing w:line="276" w:lineRule="auto"/>
        <w:ind w:left="0" w:right="-2" w:firstLine="0"/>
        <w:rPr>
          <w:szCs w:val="28"/>
        </w:rPr>
      </w:pPr>
      <w:r w:rsidRPr="00E11BAF">
        <w:rPr>
          <w:szCs w:val="28"/>
        </w:rPr>
        <w:t>6.2.3. Исполнитель несет ответственность за ненадлежащее составление сметной документации, включая недостатки, обнаруженные впоследствии в ходе проведения ремонтных работ. В случае выявления недостатков в сметной документации Исполнитель д</w:t>
      </w:r>
      <w:r w:rsidR="0012312F">
        <w:rPr>
          <w:szCs w:val="28"/>
        </w:rPr>
        <w:t>олжен устранить их за свой счет.</w:t>
      </w:r>
    </w:p>
    <w:p w14:paraId="55247625" w14:textId="77777777" w:rsidR="002005C4" w:rsidRPr="00351C65" w:rsidRDefault="00351C65" w:rsidP="00F54311">
      <w:pPr>
        <w:tabs>
          <w:tab w:val="left" w:pos="8364"/>
          <w:tab w:val="left" w:pos="9356"/>
        </w:tabs>
        <w:autoSpaceDE w:val="0"/>
        <w:autoSpaceDN w:val="0"/>
        <w:adjustRightInd w:val="0"/>
        <w:spacing w:line="276" w:lineRule="auto"/>
        <w:ind w:right="901" w:firstLine="0"/>
        <w:rPr>
          <w:snapToGrid/>
          <w:szCs w:val="28"/>
          <w:vertAlign w:val="superscript"/>
        </w:rPr>
      </w:pPr>
      <w:r>
        <w:rPr>
          <w:b/>
          <w:snapToGrid/>
          <w:szCs w:val="28"/>
        </w:rPr>
        <w:t xml:space="preserve">8. </w:t>
      </w:r>
      <w:r w:rsidR="002005C4" w:rsidRPr="00351C65">
        <w:rPr>
          <w:b/>
          <w:snapToGrid/>
          <w:szCs w:val="28"/>
        </w:rPr>
        <w:t>Требования к сметной документации:</w:t>
      </w:r>
    </w:p>
    <w:p w14:paraId="72D53C16" w14:textId="77777777" w:rsidR="0013543F" w:rsidRPr="00E11BAF" w:rsidRDefault="00351C65" w:rsidP="00F54311">
      <w:pPr>
        <w:pStyle w:val="af3"/>
        <w:spacing w:line="276" w:lineRule="auto"/>
        <w:ind w:firstLine="0"/>
        <w:rPr>
          <w:szCs w:val="28"/>
        </w:rPr>
      </w:pPr>
      <w:r>
        <w:rPr>
          <w:szCs w:val="28"/>
        </w:rPr>
        <w:t xml:space="preserve">8.1. </w:t>
      </w:r>
      <w:r w:rsidR="0013543F" w:rsidRPr="00E11BAF">
        <w:rPr>
          <w:szCs w:val="28"/>
        </w:rPr>
        <w:t xml:space="preserve">При </w:t>
      </w:r>
      <w:r w:rsidR="00D532A9" w:rsidRPr="00E11BAF">
        <w:rPr>
          <w:szCs w:val="28"/>
        </w:rPr>
        <w:t>составлении сметной документации</w:t>
      </w:r>
      <w:r w:rsidR="002005C4" w:rsidRPr="00E11BAF">
        <w:rPr>
          <w:szCs w:val="28"/>
        </w:rPr>
        <w:t xml:space="preserve"> необходимо руководствоваться</w:t>
      </w:r>
      <w:r w:rsidR="00D532A9" w:rsidRPr="00E11BAF">
        <w:rPr>
          <w:szCs w:val="28"/>
        </w:rPr>
        <w:t xml:space="preserve"> положениями Бюджетного кодекса РФ в части соблюдения принципов эффективности использования бюджетных средств, исключая необоснованного применения дорогостоящих материалов и оборудования</w:t>
      </w:r>
      <w:r w:rsidR="00D01A54" w:rsidRPr="00E11BAF">
        <w:rPr>
          <w:szCs w:val="28"/>
        </w:rPr>
        <w:t>, и учитывать экономическую целесообразность</w:t>
      </w:r>
      <w:r w:rsidR="002005C4" w:rsidRPr="00E11BAF">
        <w:rPr>
          <w:szCs w:val="28"/>
        </w:rPr>
        <w:t xml:space="preserve"> применяемых решений.</w:t>
      </w:r>
    </w:p>
    <w:p w14:paraId="796EFF3D" w14:textId="77777777" w:rsidR="0013543F" w:rsidRPr="00E11BAF" w:rsidRDefault="00351C65" w:rsidP="00F54311">
      <w:pPr>
        <w:pStyle w:val="af3"/>
        <w:spacing w:line="276" w:lineRule="auto"/>
        <w:ind w:firstLine="0"/>
        <w:rPr>
          <w:szCs w:val="28"/>
        </w:rPr>
      </w:pPr>
      <w:r>
        <w:rPr>
          <w:snapToGrid/>
          <w:szCs w:val="28"/>
        </w:rPr>
        <w:t xml:space="preserve">8.2. </w:t>
      </w:r>
      <w:r w:rsidR="00D532A9" w:rsidRPr="00E11BAF">
        <w:rPr>
          <w:snapToGrid/>
          <w:szCs w:val="28"/>
        </w:rPr>
        <w:t>Сметная документация должна быть выполнена с применением утвержденных нормативов, сведения о которых включены в федеральный реестр сметных нормативов, в сметных ценах на материалы, изделия и конструкции, применяемых в строительстве по состоянию на месяц, соответствующий дате заключения настоящего государственного контракта.</w:t>
      </w:r>
    </w:p>
    <w:p w14:paraId="3242D30D" w14:textId="77777777" w:rsidR="00CD7465" w:rsidRPr="00E11BAF" w:rsidRDefault="00351C65" w:rsidP="00F54311">
      <w:pPr>
        <w:pStyle w:val="af3"/>
        <w:spacing w:line="276" w:lineRule="auto"/>
        <w:ind w:firstLine="0"/>
        <w:rPr>
          <w:szCs w:val="28"/>
        </w:rPr>
      </w:pPr>
      <w:r>
        <w:rPr>
          <w:snapToGrid/>
          <w:szCs w:val="28"/>
        </w:rPr>
        <w:t xml:space="preserve">8.3. </w:t>
      </w:r>
      <w:r w:rsidR="00CD7465" w:rsidRPr="00E11BAF">
        <w:rPr>
          <w:snapToGrid/>
          <w:szCs w:val="28"/>
        </w:rPr>
        <w:t>Сметная документация должна быть выполнена в соответствии с нормативными правовыми актами, установленными в отношении выполняемых работ, включая:</w:t>
      </w:r>
    </w:p>
    <w:p w14:paraId="48A7785B" w14:textId="77777777" w:rsidR="00CD7465" w:rsidRPr="00E11BAF" w:rsidRDefault="00CD7465" w:rsidP="00F54311">
      <w:pPr>
        <w:pStyle w:val="af2"/>
        <w:tabs>
          <w:tab w:val="left" w:pos="8364"/>
          <w:tab w:val="left" w:pos="10206"/>
        </w:tabs>
        <w:autoSpaceDE w:val="0"/>
        <w:autoSpaceDN w:val="0"/>
        <w:adjustRightInd w:val="0"/>
        <w:spacing w:line="276" w:lineRule="auto"/>
        <w:ind w:left="0" w:right="-2" w:firstLine="0"/>
        <w:rPr>
          <w:snapToGrid/>
          <w:szCs w:val="28"/>
        </w:rPr>
      </w:pPr>
      <w:r w:rsidRPr="00E11BAF">
        <w:rPr>
          <w:snapToGrid/>
          <w:szCs w:val="28"/>
        </w:rPr>
        <w:t>- Градостроительный кодекс РФ;</w:t>
      </w:r>
    </w:p>
    <w:p w14:paraId="5BC124B5" w14:textId="77777777" w:rsidR="00CD7465" w:rsidRPr="00E11BAF" w:rsidRDefault="00CD7465" w:rsidP="00F54311">
      <w:pPr>
        <w:pStyle w:val="af2"/>
        <w:tabs>
          <w:tab w:val="left" w:pos="8364"/>
          <w:tab w:val="left" w:pos="10206"/>
        </w:tabs>
        <w:autoSpaceDE w:val="0"/>
        <w:autoSpaceDN w:val="0"/>
        <w:adjustRightInd w:val="0"/>
        <w:spacing w:line="276" w:lineRule="auto"/>
        <w:ind w:left="0" w:right="-2" w:firstLine="0"/>
        <w:rPr>
          <w:snapToGrid/>
          <w:szCs w:val="28"/>
        </w:rPr>
      </w:pPr>
      <w:r w:rsidRPr="00E11BAF">
        <w:rPr>
          <w:snapToGrid/>
          <w:szCs w:val="28"/>
        </w:rPr>
        <w:t>- Федеральный закон от 30.12.2009 № 384-ФЗ «Технический регламент о безопасности зданий и сооружений»;</w:t>
      </w:r>
    </w:p>
    <w:p w14:paraId="1BAA11F1" w14:textId="77777777" w:rsidR="00CD7465" w:rsidRPr="00E11BAF" w:rsidRDefault="00CD7465" w:rsidP="00F54311">
      <w:pPr>
        <w:pStyle w:val="af2"/>
        <w:tabs>
          <w:tab w:val="left" w:pos="8364"/>
          <w:tab w:val="left" w:pos="10206"/>
        </w:tabs>
        <w:autoSpaceDE w:val="0"/>
        <w:autoSpaceDN w:val="0"/>
        <w:adjustRightInd w:val="0"/>
        <w:spacing w:line="276" w:lineRule="auto"/>
        <w:ind w:left="0" w:right="-2" w:firstLine="0"/>
        <w:rPr>
          <w:snapToGrid/>
          <w:szCs w:val="28"/>
        </w:rPr>
      </w:pPr>
      <w:r w:rsidRPr="00E11BAF">
        <w:rPr>
          <w:snapToGrid/>
          <w:szCs w:val="28"/>
        </w:rPr>
        <w:t xml:space="preserve">Федеральный закон от 23.11.2009 № 261-ФЗ «Об энергосбережении и о повышении </w:t>
      </w:r>
      <w:r w:rsidR="0035250A" w:rsidRPr="00E11BAF">
        <w:rPr>
          <w:snapToGrid/>
          <w:szCs w:val="28"/>
        </w:rPr>
        <w:t>энергетической эффективности,</w:t>
      </w:r>
      <w:r w:rsidRPr="00E11BAF">
        <w:rPr>
          <w:snapToGrid/>
          <w:szCs w:val="28"/>
        </w:rPr>
        <w:t xml:space="preserve"> и о внесении изменений в отдельные законодательные акты Российской Федерации»;</w:t>
      </w:r>
    </w:p>
    <w:p w14:paraId="667F0A63" w14:textId="77777777" w:rsidR="00CD7465" w:rsidRPr="00E11BAF" w:rsidRDefault="00CD7465" w:rsidP="00F54311">
      <w:pPr>
        <w:pStyle w:val="af2"/>
        <w:tabs>
          <w:tab w:val="left" w:pos="8364"/>
          <w:tab w:val="left" w:pos="10206"/>
        </w:tabs>
        <w:autoSpaceDE w:val="0"/>
        <w:autoSpaceDN w:val="0"/>
        <w:adjustRightInd w:val="0"/>
        <w:spacing w:line="276" w:lineRule="auto"/>
        <w:ind w:left="0" w:right="-2" w:firstLine="0"/>
        <w:rPr>
          <w:snapToGrid/>
          <w:szCs w:val="28"/>
        </w:rPr>
      </w:pPr>
      <w:r w:rsidRPr="00E11BAF">
        <w:rPr>
          <w:snapToGrid/>
          <w:szCs w:val="28"/>
        </w:rPr>
        <w:lastRenderedPageBreak/>
        <w:t>- Федеральный закон от 22.07.2008 № 123-ФЗ «Технический регламент о требованиях пожарной безопасности»;</w:t>
      </w:r>
    </w:p>
    <w:p w14:paraId="32BE6EE1" w14:textId="77777777" w:rsidR="0013543F" w:rsidRPr="00E11BAF" w:rsidRDefault="00CD7465" w:rsidP="00F54311">
      <w:pPr>
        <w:pStyle w:val="af2"/>
        <w:tabs>
          <w:tab w:val="left" w:pos="8364"/>
          <w:tab w:val="left" w:pos="10206"/>
        </w:tabs>
        <w:autoSpaceDE w:val="0"/>
        <w:autoSpaceDN w:val="0"/>
        <w:adjustRightInd w:val="0"/>
        <w:spacing w:line="276" w:lineRule="auto"/>
        <w:ind w:left="0" w:right="-2" w:firstLine="0"/>
        <w:rPr>
          <w:snapToGrid/>
          <w:szCs w:val="28"/>
        </w:rPr>
      </w:pPr>
      <w:r w:rsidRPr="00E11BAF">
        <w:rPr>
          <w:snapToGrid/>
          <w:szCs w:val="28"/>
        </w:rPr>
        <w:t xml:space="preserve">- и другими. </w:t>
      </w:r>
    </w:p>
    <w:p w14:paraId="4EB06B54" w14:textId="77777777" w:rsidR="0013543F" w:rsidRPr="00A47DDA" w:rsidRDefault="00351C65" w:rsidP="00F54311">
      <w:pPr>
        <w:pStyle w:val="af2"/>
        <w:tabs>
          <w:tab w:val="left" w:pos="8364"/>
          <w:tab w:val="left" w:pos="10206"/>
        </w:tabs>
        <w:autoSpaceDE w:val="0"/>
        <w:autoSpaceDN w:val="0"/>
        <w:adjustRightInd w:val="0"/>
        <w:spacing w:line="276" w:lineRule="auto"/>
        <w:ind w:left="0" w:right="-2" w:firstLine="0"/>
        <w:rPr>
          <w:snapToGrid/>
          <w:szCs w:val="28"/>
        </w:rPr>
      </w:pPr>
      <w:r w:rsidRPr="00A47DDA">
        <w:rPr>
          <w:snapToGrid/>
          <w:szCs w:val="28"/>
        </w:rPr>
        <w:t>8</w:t>
      </w:r>
      <w:r w:rsidR="0013543F" w:rsidRPr="00A47DDA">
        <w:rPr>
          <w:snapToGrid/>
          <w:szCs w:val="28"/>
        </w:rPr>
        <w:t xml:space="preserve">.4. </w:t>
      </w:r>
      <w:r w:rsidR="00B90DA8" w:rsidRPr="00A47DDA">
        <w:rPr>
          <w:snapToGrid/>
          <w:szCs w:val="28"/>
        </w:rPr>
        <w:t xml:space="preserve">Сметную документацию выполнить </w:t>
      </w:r>
      <w:r w:rsidR="002A66CD">
        <w:rPr>
          <w:snapToGrid/>
          <w:szCs w:val="28"/>
        </w:rPr>
        <w:t>ресурсно</w:t>
      </w:r>
      <w:r w:rsidR="00B90DA8" w:rsidRPr="00A47DDA">
        <w:rPr>
          <w:snapToGrid/>
          <w:szCs w:val="28"/>
        </w:rPr>
        <w:t>-индексн</w:t>
      </w:r>
      <w:r w:rsidR="002A66CD">
        <w:rPr>
          <w:snapToGrid/>
          <w:szCs w:val="28"/>
        </w:rPr>
        <w:t>ы</w:t>
      </w:r>
      <w:r w:rsidR="00B90DA8" w:rsidRPr="00A47DDA">
        <w:rPr>
          <w:snapToGrid/>
          <w:szCs w:val="28"/>
        </w:rPr>
        <w:t xml:space="preserve">м методом, в </w:t>
      </w:r>
      <w:r w:rsidR="003C18D2" w:rsidRPr="00A47DDA">
        <w:rPr>
          <w:snapToGrid/>
          <w:szCs w:val="28"/>
        </w:rPr>
        <w:t>федераль</w:t>
      </w:r>
      <w:r w:rsidR="00B90DA8" w:rsidRPr="00A47DDA">
        <w:rPr>
          <w:snapToGrid/>
          <w:szCs w:val="28"/>
        </w:rPr>
        <w:t>ной сметно-нормативной базе в текущ</w:t>
      </w:r>
      <w:r w:rsidR="007C781B" w:rsidRPr="00A47DDA">
        <w:rPr>
          <w:snapToGrid/>
          <w:szCs w:val="28"/>
        </w:rPr>
        <w:t>ем</w:t>
      </w:r>
      <w:r w:rsidR="00B90DA8" w:rsidRPr="00A47DDA">
        <w:rPr>
          <w:snapToGrid/>
          <w:szCs w:val="28"/>
        </w:rPr>
        <w:t xml:space="preserve"> уровн</w:t>
      </w:r>
      <w:r w:rsidR="007C781B" w:rsidRPr="00A47DDA">
        <w:rPr>
          <w:snapToGrid/>
          <w:szCs w:val="28"/>
        </w:rPr>
        <w:t>е</w:t>
      </w:r>
      <w:r w:rsidR="00B90DA8" w:rsidRPr="00A47DDA">
        <w:rPr>
          <w:snapToGrid/>
          <w:szCs w:val="28"/>
        </w:rPr>
        <w:t xml:space="preserve"> цен на дату выдачи сметной документаци</w:t>
      </w:r>
      <w:r w:rsidR="00147076" w:rsidRPr="00A47DDA">
        <w:rPr>
          <w:snapToGrid/>
          <w:szCs w:val="28"/>
        </w:rPr>
        <w:t>и</w:t>
      </w:r>
      <w:r w:rsidR="00B90DA8" w:rsidRPr="00A47DDA">
        <w:rPr>
          <w:snapToGrid/>
          <w:szCs w:val="28"/>
        </w:rPr>
        <w:t>.</w:t>
      </w:r>
    </w:p>
    <w:p w14:paraId="61125B31" w14:textId="77777777" w:rsidR="00AE5528" w:rsidRPr="00A47DDA" w:rsidRDefault="00351C65" w:rsidP="00F54311">
      <w:pPr>
        <w:pStyle w:val="af2"/>
        <w:tabs>
          <w:tab w:val="left" w:pos="8364"/>
          <w:tab w:val="left" w:pos="10206"/>
        </w:tabs>
        <w:autoSpaceDE w:val="0"/>
        <w:autoSpaceDN w:val="0"/>
        <w:adjustRightInd w:val="0"/>
        <w:spacing w:line="276" w:lineRule="auto"/>
        <w:ind w:left="0" w:right="-2" w:firstLine="0"/>
        <w:rPr>
          <w:snapToGrid/>
          <w:szCs w:val="28"/>
        </w:rPr>
      </w:pPr>
      <w:r w:rsidRPr="00A47DDA">
        <w:rPr>
          <w:snapToGrid/>
          <w:szCs w:val="28"/>
        </w:rPr>
        <w:t>8</w:t>
      </w:r>
      <w:r w:rsidR="0013543F" w:rsidRPr="00A47DDA">
        <w:rPr>
          <w:snapToGrid/>
          <w:szCs w:val="28"/>
        </w:rPr>
        <w:t xml:space="preserve">.5. </w:t>
      </w:r>
      <w:r w:rsidR="002005C4" w:rsidRPr="00A47DDA">
        <w:rPr>
          <w:snapToGrid/>
          <w:szCs w:val="28"/>
        </w:rPr>
        <w:t xml:space="preserve">Сметная документация </w:t>
      </w:r>
      <w:r w:rsidR="007E50DC" w:rsidRPr="00A47DDA">
        <w:rPr>
          <w:snapToGrid/>
          <w:szCs w:val="28"/>
        </w:rPr>
        <w:t xml:space="preserve">(дефектная ведомость, локальный сметный расчет, ведомость объемов работ) </w:t>
      </w:r>
      <w:r w:rsidR="002005C4" w:rsidRPr="00A47DDA">
        <w:rPr>
          <w:snapToGrid/>
          <w:szCs w:val="28"/>
        </w:rPr>
        <w:t>должна быть предоставлена</w:t>
      </w:r>
      <w:r w:rsidR="007E50DC" w:rsidRPr="00A47DDA">
        <w:rPr>
          <w:snapToGrid/>
          <w:szCs w:val="28"/>
        </w:rPr>
        <w:t xml:space="preserve"> в следующем количестве и виде:</w:t>
      </w:r>
      <w:r w:rsidR="002005C4" w:rsidRPr="00A47DDA">
        <w:rPr>
          <w:snapToGrid/>
          <w:szCs w:val="28"/>
        </w:rPr>
        <w:t xml:space="preserve"> </w:t>
      </w:r>
    </w:p>
    <w:p w14:paraId="1841534D" w14:textId="77777777" w:rsidR="00AE5528" w:rsidRPr="00A47DDA" w:rsidRDefault="00AE5528" w:rsidP="00F54311">
      <w:pPr>
        <w:pStyle w:val="af2"/>
        <w:tabs>
          <w:tab w:val="left" w:pos="8364"/>
          <w:tab w:val="left" w:pos="10206"/>
        </w:tabs>
        <w:autoSpaceDE w:val="0"/>
        <w:autoSpaceDN w:val="0"/>
        <w:adjustRightInd w:val="0"/>
        <w:spacing w:line="276" w:lineRule="auto"/>
        <w:ind w:left="0" w:right="-2" w:firstLine="0"/>
        <w:rPr>
          <w:snapToGrid/>
          <w:szCs w:val="28"/>
        </w:rPr>
      </w:pPr>
      <w:r w:rsidRPr="00A47DDA">
        <w:rPr>
          <w:snapToGrid/>
          <w:szCs w:val="28"/>
          <w:vertAlign w:val="superscript"/>
        </w:rPr>
        <w:t xml:space="preserve">- </w:t>
      </w:r>
      <w:r w:rsidRPr="00A47DDA">
        <w:rPr>
          <w:snapToGrid/>
          <w:szCs w:val="28"/>
        </w:rPr>
        <w:t>2 (два) экземпляра на бумажном носителе;</w:t>
      </w:r>
    </w:p>
    <w:p w14:paraId="1D25650D" w14:textId="77777777" w:rsidR="0013543F" w:rsidRDefault="00AE5528" w:rsidP="00F54311">
      <w:pPr>
        <w:pStyle w:val="af2"/>
        <w:tabs>
          <w:tab w:val="left" w:pos="8364"/>
          <w:tab w:val="left" w:pos="10206"/>
        </w:tabs>
        <w:autoSpaceDE w:val="0"/>
        <w:autoSpaceDN w:val="0"/>
        <w:adjustRightInd w:val="0"/>
        <w:spacing w:line="276" w:lineRule="auto"/>
        <w:ind w:left="0" w:right="-2" w:firstLine="0"/>
        <w:rPr>
          <w:snapToGrid/>
          <w:szCs w:val="28"/>
        </w:rPr>
      </w:pPr>
      <w:r w:rsidRPr="00A47DDA">
        <w:rPr>
          <w:snapToGrid/>
          <w:szCs w:val="28"/>
        </w:rPr>
        <w:t xml:space="preserve">- 1 (один) экземпляр в электронном </w:t>
      </w:r>
      <w:r w:rsidR="00C3333C" w:rsidRPr="00A47DDA">
        <w:rPr>
          <w:snapToGrid/>
          <w:szCs w:val="28"/>
        </w:rPr>
        <w:t>в</w:t>
      </w:r>
      <w:r w:rsidR="007E50DC" w:rsidRPr="00A47DDA">
        <w:rPr>
          <w:snapToGrid/>
          <w:szCs w:val="28"/>
        </w:rPr>
        <w:t xml:space="preserve"> виде</w:t>
      </w:r>
      <w:r w:rsidR="00C3333C" w:rsidRPr="00A47DDA">
        <w:rPr>
          <w:snapToGrid/>
          <w:szCs w:val="28"/>
        </w:rPr>
        <w:t xml:space="preserve"> файла</w:t>
      </w:r>
      <w:r w:rsidR="002005C4" w:rsidRPr="00A47DDA">
        <w:rPr>
          <w:snapToGrid/>
          <w:szCs w:val="28"/>
        </w:rPr>
        <w:t xml:space="preserve"> </w:t>
      </w:r>
      <w:r w:rsidR="009E5C14" w:rsidRPr="00A47DDA">
        <w:rPr>
          <w:snapToGrid/>
          <w:szCs w:val="28"/>
        </w:rPr>
        <w:t>«MS Excel».</w:t>
      </w:r>
    </w:p>
    <w:p w14:paraId="3EA2606A" w14:textId="6BD1F4AE" w:rsidR="002A66CD" w:rsidRPr="00A47DDA" w:rsidRDefault="002A66CD" w:rsidP="00F54311">
      <w:pPr>
        <w:pStyle w:val="af2"/>
        <w:tabs>
          <w:tab w:val="left" w:pos="8364"/>
          <w:tab w:val="left" w:pos="10206"/>
        </w:tabs>
        <w:autoSpaceDE w:val="0"/>
        <w:autoSpaceDN w:val="0"/>
        <w:adjustRightInd w:val="0"/>
        <w:spacing w:line="276" w:lineRule="auto"/>
        <w:ind w:left="0" w:right="-2" w:firstLine="0"/>
        <w:rPr>
          <w:snapToGrid/>
          <w:szCs w:val="28"/>
          <w:vertAlign w:val="superscript"/>
        </w:rPr>
      </w:pPr>
      <w:r>
        <w:rPr>
          <w:snapToGrid/>
          <w:szCs w:val="28"/>
        </w:rPr>
        <w:t>Для каждого объекта изготавливается отдельная сметная документация.</w:t>
      </w:r>
      <w:r w:rsidR="0067620E">
        <w:rPr>
          <w:snapToGrid/>
          <w:szCs w:val="28"/>
        </w:rPr>
        <w:t xml:space="preserve"> Количество объектов (кол-во смет) – </w:t>
      </w:r>
      <w:r w:rsidR="00A60226">
        <w:rPr>
          <w:snapToGrid/>
          <w:szCs w:val="28"/>
        </w:rPr>
        <w:t>1</w:t>
      </w:r>
      <w:r w:rsidR="0067620E">
        <w:rPr>
          <w:snapToGrid/>
          <w:szCs w:val="28"/>
        </w:rPr>
        <w:t xml:space="preserve"> штук</w:t>
      </w:r>
      <w:r w:rsidR="00A60226">
        <w:rPr>
          <w:snapToGrid/>
          <w:szCs w:val="28"/>
        </w:rPr>
        <w:t>а</w:t>
      </w:r>
      <w:r w:rsidR="0067620E">
        <w:rPr>
          <w:snapToGrid/>
          <w:szCs w:val="28"/>
        </w:rPr>
        <w:t>.</w:t>
      </w:r>
    </w:p>
    <w:p w14:paraId="7659A14A" w14:textId="77777777" w:rsidR="0013543F" w:rsidRPr="00A47DDA" w:rsidRDefault="00351C65" w:rsidP="00F54311">
      <w:pPr>
        <w:pStyle w:val="af2"/>
        <w:tabs>
          <w:tab w:val="left" w:pos="8364"/>
          <w:tab w:val="left" w:pos="10206"/>
        </w:tabs>
        <w:autoSpaceDE w:val="0"/>
        <w:autoSpaceDN w:val="0"/>
        <w:adjustRightInd w:val="0"/>
        <w:spacing w:line="276" w:lineRule="auto"/>
        <w:ind w:left="0" w:right="-2" w:firstLine="0"/>
        <w:rPr>
          <w:snapToGrid/>
          <w:szCs w:val="28"/>
          <w:vertAlign w:val="superscript"/>
        </w:rPr>
      </w:pPr>
      <w:r w:rsidRPr="00A47DDA">
        <w:rPr>
          <w:snapToGrid/>
          <w:szCs w:val="28"/>
        </w:rPr>
        <w:t>8</w:t>
      </w:r>
      <w:r w:rsidR="0013543F" w:rsidRPr="00A47DDA">
        <w:rPr>
          <w:snapToGrid/>
          <w:szCs w:val="28"/>
        </w:rPr>
        <w:t xml:space="preserve">.6. </w:t>
      </w:r>
      <w:r w:rsidR="002005C4" w:rsidRPr="00A47DDA">
        <w:rPr>
          <w:snapToGrid/>
          <w:szCs w:val="28"/>
        </w:rPr>
        <w:t xml:space="preserve">Разделы смет должны соответствовать технологической последовательности производства работ. По каждому разделу указывать итог сметной стоимости. </w:t>
      </w:r>
    </w:p>
    <w:p w14:paraId="678D8B77" w14:textId="77777777" w:rsidR="007A389D" w:rsidRPr="00A47DDA" w:rsidRDefault="00351C65" w:rsidP="00F54311">
      <w:pPr>
        <w:pStyle w:val="af2"/>
        <w:tabs>
          <w:tab w:val="left" w:pos="8364"/>
          <w:tab w:val="left" w:pos="10206"/>
        </w:tabs>
        <w:autoSpaceDE w:val="0"/>
        <w:autoSpaceDN w:val="0"/>
        <w:adjustRightInd w:val="0"/>
        <w:spacing w:line="276" w:lineRule="auto"/>
        <w:ind w:left="0" w:right="-2" w:firstLine="0"/>
        <w:rPr>
          <w:snapToGrid/>
          <w:szCs w:val="28"/>
        </w:rPr>
      </w:pPr>
      <w:r w:rsidRPr="00A47DDA">
        <w:rPr>
          <w:snapToGrid/>
          <w:szCs w:val="28"/>
        </w:rPr>
        <w:t>8</w:t>
      </w:r>
      <w:r w:rsidR="0013543F" w:rsidRPr="00A47DDA">
        <w:rPr>
          <w:snapToGrid/>
          <w:szCs w:val="28"/>
        </w:rPr>
        <w:t xml:space="preserve">.7. </w:t>
      </w:r>
      <w:r w:rsidR="002005C4" w:rsidRPr="00A47DDA">
        <w:rPr>
          <w:snapToGrid/>
          <w:szCs w:val="28"/>
        </w:rPr>
        <w:t xml:space="preserve">При отсутствии какого-либо материала в сборниках </w:t>
      </w:r>
      <w:proofErr w:type="spellStart"/>
      <w:r w:rsidR="003C18D2" w:rsidRPr="00A47DDA">
        <w:rPr>
          <w:snapToGrid/>
          <w:szCs w:val="28"/>
        </w:rPr>
        <w:t>ФЕРр</w:t>
      </w:r>
      <w:proofErr w:type="spellEnd"/>
      <w:r w:rsidR="00F61DD9" w:rsidRPr="00A47DDA">
        <w:rPr>
          <w:snapToGrid/>
          <w:szCs w:val="28"/>
        </w:rPr>
        <w:t xml:space="preserve"> </w:t>
      </w:r>
      <w:r w:rsidR="002005C4" w:rsidRPr="00A47DDA">
        <w:rPr>
          <w:snapToGrid/>
          <w:szCs w:val="28"/>
        </w:rPr>
        <w:t xml:space="preserve">допускается указывать цену материала по прайс-листам. Прайс-лист предоставляется по выбранному поставщику с указанием на прайс-листе даты и реквизитов поставщика. Прайс-листы необходимо пронумеровать. </w:t>
      </w:r>
    </w:p>
    <w:p w14:paraId="3C2C5089" w14:textId="77777777" w:rsidR="008125EB" w:rsidRPr="00A47DDA" w:rsidRDefault="00351C65" w:rsidP="00F54311">
      <w:pPr>
        <w:pStyle w:val="af2"/>
        <w:tabs>
          <w:tab w:val="left" w:pos="8364"/>
          <w:tab w:val="left" w:pos="10206"/>
        </w:tabs>
        <w:autoSpaceDE w:val="0"/>
        <w:autoSpaceDN w:val="0"/>
        <w:adjustRightInd w:val="0"/>
        <w:spacing w:line="276" w:lineRule="auto"/>
        <w:ind w:left="0" w:right="-2" w:firstLine="0"/>
        <w:rPr>
          <w:snapToGrid/>
          <w:szCs w:val="28"/>
        </w:rPr>
      </w:pPr>
      <w:r w:rsidRPr="00A47DDA">
        <w:rPr>
          <w:snapToGrid/>
          <w:szCs w:val="28"/>
        </w:rPr>
        <w:t>8</w:t>
      </w:r>
      <w:r w:rsidR="0013543F" w:rsidRPr="00A47DDA">
        <w:rPr>
          <w:snapToGrid/>
          <w:szCs w:val="28"/>
        </w:rPr>
        <w:t>.8.</w:t>
      </w:r>
      <w:r w:rsidR="0013543F" w:rsidRPr="00A47DDA">
        <w:rPr>
          <w:snapToGrid/>
          <w:szCs w:val="28"/>
          <w:vertAlign w:val="superscript"/>
        </w:rPr>
        <w:t xml:space="preserve"> </w:t>
      </w:r>
      <w:r w:rsidR="002005C4" w:rsidRPr="00A47DDA">
        <w:rPr>
          <w:snapToGrid/>
          <w:szCs w:val="28"/>
        </w:rPr>
        <w:t>Прайс-листы должны подшиваться к каждой смете и быть их неотъемлемой частью. Цены поставщиков должны определяться усреднено. Выбор поставщика производится не менее чем от 3-х поставщиков (должен быть проведен мониторинг). При этом указывать формулу перехода в базисный уровень цен и источник информации.</w:t>
      </w:r>
    </w:p>
    <w:p w14:paraId="0B1A7EB9" w14:textId="77777777" w:rsidR="008125EB" w:rsidRPr="00A47DDA" w:rsidRDefault="00351C65" w:rsidP="00F54311">
      <w:pPr>
        <w:pStyle w:val="af2"/>
        <w:tabs>
          <w:tab w:val="left" w:pos="8364"/>
          <w:tab w:val="left" w:pos="10206"/>
        </w:tabs>
        <w:autoSpaceDE w:val="0"/>
        <w:autoSpaceDN w:val="0"/>
        <w:adjustRightInd w:val="0"/>
        <w:spacing w:line="276" w:lineRule="auto"/>
        <w:ind w:left="0" w:right="-2" w:firstLine="0"/>
        <w:rPr>
          <w:snapToGrid/>
          <w:szCs w:val="28"/>
        </w:rPr>
      </w:pPr>
      <w:r w:rsidRPr="00A47DDA">
        <w:rPr>
          <w:snapToGrid/>
          <w:szCs w:val="28"/>
        </w:rPr>
        <w:t>8</w:t>
      </w:r>
      <w:r w:rsidR="008125EB" w:rsidRPr="00A47DDA">
        <w:rPr>
          <w:snapToGrid/>
          <w:szCs w:val="28"/>
        </w:rPr>
        <w:t xml:space="preserve">.9. </w:t>
      </w:r>
      <w:r w:rsidR="00294E90" w:rsidRPr="00A47DDA">
        <w:rPr>
          <w:snapToGrid/>
          <w:szCs w:val="28"/>
        </w:rPr>
        <w:t>Требования к материалам при составлении сметной документации:</w:t>
      </w:r>
    </w:p>
    <w:p w14:paraId="127C48B7" w14:textId="77777777" w:rsidR="008125EB" w:rsidRPr="00A47DDA" w:rsidRDefault="00A47DDA" w:rsidP="00F54311">
      <w:pPr>
        <w:pStyle w:val="af2"/>
        <w:tabs>
          <w:tab w:val="left" w:pos="8364"/>
          <w:tab w:val="left" w:pos="10206"/>
        </w:tabs>
        <w:autoSpaceDE w:val="0"/>
        <w:autoSpaceDN w:val="0"/>
        <w:adjustRightInd w:val="0"/>
        <w:spacing w:line="276" w:lineRule="auto"/>
        <w:ind w:left="0" w:right="-2" w:firstLine="0"/>
        <w:rPr>
          <w:snapToGrid/>
          <w:szCs w:val="28"/>
          <w:vertAlign w:val="superscript"/>
        </w:rPr>
      </w:pPr>
      <w:r w:rsidRPr="00A47DDA">
        <w:rPr>
          <w:snapToGrid/>
          <w:szCs w:val="28"/>
        </w:rPr>
        <w:t>8</w:t>
      </w:r>
      <w:r w:rsidR="008125EB" w:rsidRPr="00A47DDA">
        <w:rPr>
          <w:snapToGrid/>
          <w:szCs w:val="28"/>
        </w:rPr>
        <w:t xml:space="preserve">.9.1. </w:t>
      </w:r>
      <w:r w:rsidR="009F120E" w:rsidRPr="00A47DDA">
        <w:rPr>
          <w:iCs/>
          <w:snapToGrid/>
          <w:szCs w:val="28"/>
        </w:rPr>
        <w:t xml:space="preserve">Для </w:t>
      </w:r>
      <w:r w:rsidR="0067620E">
        <w:rPr>
          <w:iCs/>
          <w:snapToGrid/>
          <w:szCs w:val="28"/>
        </w:rPr>
        <w:t>проведения текущего ремонта</w:t>
      </w:r>
      <w:r w:rsidR="006C72D6">
        <w:rPr>
          <w:iCs/>
          <w:snapToGrid/>
          <w:szCs w:val="28"/>
        </w:rPr>
        <w:t xml:space="preserve"> </w:t>
      </w:r>
      <w:r w:rsidR="00B411FE" w:rsidRPr="00A47DDA">
        <w:rPr>
          <w:iCs/>
          <w:snapToGrid/>
          <w:szCs w:val="28"/>
        </w:rPr>
        <w:t xml:space="preserve">должны быть </w:t>
      </w:r>
      <w:r w:rsidR="009F120E" w:rsidRPr="00A47DDA">
        <w:rPr>
          <w:iCs/>
          <w:snapToGrid/>
          <w:szCs w:val="28"/>
        </w:rPr>
        <w:t>использов</w:t>
      </w:r>
      <w:r w:rsidR="00B411FE" w:rsidRPr="00A47DDA">
        <w:rPr>
          <w:iCs/>
          <w:snapToGrid/>
          <w:szCs w:val="28"/>
        </w:rPr>
        <w:t>аны</w:t>
      </w:r>
      <w:r w:rsidR="009F120E" w:rsidRPr="00A47DDA">
        <w:rPr>
          <w:iCs/>
          <w:snapToGrid/>
          <w:szCs w:val="28"/>
        </w:rPr>
        <w:t xml:space="preserve"> материалы в соответствии с их функциональным назначением и разрешенные для применения </w:t>
      </w:r>
      <w:r w:rsidR="00B411FE" w:rsidRPr="00A47DDA">
        <w:rPr>
          <w:iCs/>
          <w:snapToGrid/>
          <w:szCs w:val="28"/>
        </w:rPr>
        <w:t xml:space="preserve">в </w:t>
      </w:r>
      <w:r w:rsidR="00B07F41">
        <w:rPr>
          <w:iCs/>
          <w:snapToGrid/>
          <w:szCs w:val="28"/>
        </w:rPr>
        <w:t>медицинских</w:t>
      </w:r>
      <w:r w:rsidR="00B411FE" w:rsidRPr="00A47DDA">
        <w:rPr>
          <w:iCs/>
          <w:snapToGrid/>
          <w:szCs w:val="28"/>
        </w:rPr>
        <w:t xml:space="preserve"> </w:t>
      </w:r>
      <w:r w:rsidR="009F120E" w:rsidRPr="00A47DDA">
        <w:rPr>
          <w:iCs/>
          <w:snapToGrid/>
          <w:szCs w:val="28"/>
        </w:rPr>
        <w:t xml:space="preserve">учреждениях в установленном порядке, имеющие гигиенические сертификаты и </w:t>
      </w:r>
      <w:r w:rsidR="0038480C" w:rsidRPr="00A47DDA">
        <w:rPr>
          <w:iCs/>
          <w:snapToGrid/>
          <w:szCs w:val="28"/>
        </w:rPr>
        <w:t>сертификаты соответствия, декларации соответствия требованиям ТР ТС.</w:t>
      </w:r>
    </w:p>
    <w:p w14:paraId="44FE4F39" w14:textId="77777777" w:rsidR="008125EB" w:rsidRPr="00A47DDA" w:rsidRDefault="00A47DDA" w:rsidP="00F54311">
      <w:pPr>
        <w:pStyle w:val="af2"/>
        <w:tabs>
          <w:tab w:val="left" w:pos="8364"/>
          <w:tab w:val="left" w:pos="10206"/>
        </w:tabs>
        <w:autoSpaceDE w:val="0"/>
        <w:autoSpaceDN w:val="0"/>
        <w:adjustRightInd w:val="0"/>
        <w:spacing w:line="276" w:lineRule="auto"/>
        <w:ind w:left="0" w:right="-2" w:firstLine="0"/>
        <w:rPr>
          <w:snapToGrid/>
          <w:szCs w:val="28"/>
          <w:vertAlign w:val="superscript"/>
        </w:rPr>
      </w:pPr>
      <w:r w:rsidRPr="00A47DDA">
        <w:rPr>
          <w:snapToGrid/>
          <w:szCs w:val="28"/>
        </w:rPr>
        <w:t>8</w:t>
      </w:r>
      <w:r w:rsidR="008125EB" w:rsidRPr="00A47DDA">
        <w:rPr>
          <w:snapToGrid/>
          <w:szCs w:val="28"/>
        </w:rPr>
        <w:t>.10.</w:t>
      </w:r>
      <w:r w:rsidR="008125EB" w:rsidRPr="00A47DDA">
        <w:rPr>
          <w:snapToGrid/>
          <w:szCs w:val="28"/>
          <w:vertAlign w:val="superscript"/>
        </w:rPr>
        <w:t xml:space="preserve"> </w:t>
      </w:r>
      <w:r w:rsidR="007169E5" w:rsidRPr="00A47DDA">
        <w:rPr>
          <w:iCs/>
          <w:snapToGrid/>
          <w:szCs w:val="28"/>
        </w:rPr>
        <w:t>Прочие требования:</w:t>
      </w:r>
    </w:p>
    <w:p w14:paraId="6B322721" w14:textId="77777777" w:rsidR="00F921CE" w:rsidRPr="00A47DDA" w:rsidRDefault="00A47DDA" w:rsidP="00F54311">
      <w:pPr>
        <w:pStyle w:val="af2"/>
        <w:tabs>
          <w:tab w:val="left" w:pos="8364"/>
          <w:tab w:val="left" w:pos="10206"/>
        </w:tabs>
        <w:autoSpaceDE w:val="0"/>
        <w:autoSpaceDN w:val="0"/>
        <w:adjustRightInd w:val="0"/>
        <w:spacing w:line="276" w:lineRule="auto"/>
        <w:ind w:left="0" w:right="-2" w:firstLine="0"/>
        <w:rPr>
          <w:szCs w:val="28"/>
        </w:rPr>
      </w:pPr>
      <w:r w:rsidRPr="00A47DDA">
        <w:rPr>
          <w:snapToGrid/>
          <w:szCs w:val="28"/>
        </w:rPr>
        <w:t>8.</w:t>
      </w:r>
      <w:r w:rsidR="008125EB" w:rsidRPr="00A47DDA">
        <w:rPr>
          <w:snapToGrid/>
          <w:szCs w:val="28"/>
        </w:rPr>
        <w:t>10.1.</w:t>
      </w:r>
      <w:r w:rsidR="008125EB" w:rsidRPr="00A47DDA">
        <w:rPr>
          <w:snapToGrid/>
          <w:szCs w:val="28"/>
          <w:vertAlign w:val="superscript"/>
        </w:rPr>
        <w:t xml:space="preserve"> </w:t>
      </w:r>
      <w:r w:rsidR="007169E5" w:rsidRPr="00A47DDA">
        <w:rPr>
          <w:iCs/>
          <w:snapToGrid/>
          <w:szCs w:val="28"/>
        </w:rPr>
        <w:t xml:space="preserve">В сметной документации </w:t>
      </w:r>
      <w:r w:rsidR="00F921CE" w:rsidRPr="00A47DDA">
        <w:rPr>
          <w:iCs/>
          <w:snapToGrid/>
          <w:szCs w:val="28"/>
        </w:rPr>
        <w:t xml:space="preserve">необходимо </w:t>
      </w:r>
      <w:r w:rsidR="00E97139" w:rsidRPr="00A47DDA">
        <w:rPr>
          <w:iCs/>
          <w:snapToGrid/>
          <w:szCs w:val="28"/>
        </w:rPr>
        <w:t xml:space="preserve">также </w:t>
      </w:r>
      <w:r w:rsidR="007169E5" w:rsidRPr="00A47DDA">
        <w:rPr>
          <w:iCs/>
          <w:snapToGrid/>
          <w:szCs w:val="28"/>
        </w:rPr>
        <w:t>предусмотреть</w:t>
      </w:r>
      <w:r w:rsidR="00D10816" w:rsidRPr="00A47DDA">
        <w:rPr>
          <w:iCs/>
          <w:snapToGrid/>
          <w:szCs w:val="28"/>
        </w:rPr>
        <w:t xml:space="preserve"> следующие статьи</w:t>
      </w:r>
      <w:r w:rsidR="00D10816" w:rsidRPr="00A47DDA">
        <w:rPr>
          <w:szCs w:val="28"/>
        </w:rPr>
        <w:t xml:space="preserve"> </w:t>
      </w:r>
      <w:r w:rsidR="00F921CE" w:rsidRPr="00A47DDA">
        <w:rPr>
          <w:szCs w:val="28"/>
        </w:rPr>
        <w:t>«Очистка помещений от ст</w:t>
      </w:r>
      <w:r w:rsidR="009E5C14" w:rsidRPr="00A47DDA">
        <w:rPr>
          <w:szCs w:val="28"/>
        </w:rPr>
        <w:t>роительного мусора и его вывоз» и «Погрузо-разгрузочные работы материалов и мусора»</w:t>
      </w:r>
      <w:r w:rsidR="009605E9" w:rsidRPr="00A47DDA">
        <w:rPr>
          <w:szCs w:val="28"/>
        </w:rPr>
        <w:t>.</w:t>
      </w:r>
    </w:p>
    <w:p w14:paraId="7E140CA1" w14:textId="77777777" w:rsidR="0038480C" w:rsidRPr="00E11BAF" w:rsidRDefault="00A47DDA" w:rsidP="00F54311">
      <w:pPr>
        <w:pStyle w:val="af2"/>
        <w:tabs>
          <w:tab w:val="left" w:pos="8364"/>
          <w:tab w:val="left" w:pos="10206"/>
        </w:tabs>
        <w:autoSpaceDE w:val="0"/>
        <w:autoSpaceDN w:val="0"/>
        <w:adjustRightInd w:val="0"/>
        <w:spacing w:line="276" w:lineRule="auto"/>
        <w:ind w:left="0" w:right="-2" w:firstLine="0"/>
        <w:rPr>
          <w:snapToGrid/>
          <w:szCs w:val="28"/>
          <w:vertAlign w:val="superscript"/>
        </w:rPr>
      </w:pPr>
      <w:r w:rsidRPr="00A47DDA">
        <w:rPr>
          <w:szCs w:val="28"/>
        </w:rPr>
        <w:t>8</w:t>
      </w:r>
      <w:r w:rsidR="0038480C" w:rsidRPr="00A47DDA">
        <w:rPr>
          <w:szCs w:val="28"/>
        </w:rPr>
        <w:t>.11. Готовая сметная документация передается заказчику по акту-приемки передачи</w:t>
      </w:r>
      <w:r w:rsidR="0038480C" w:rsidRPr="00E11BAF">
        <w:rPr>
          <w:szCs w:val="28"/>
        </w:rPr>
        <w:t>, который подписывается уполномоченными представителями Сторон.</w:t>
      </w:r>
    </w:p>
    <w:p w14:paraId="62356F34" w14:textId="77777777" w:rsidR="0067620E" w:rsidRDefault="007456AC" w:rsidP="00F54311">
      <w:pPr>
        <w:tabs>
          <w:tab w:val="left" w:pos="8268"/>
        </w:tabs>
        <w:spacing w:line="276" w:lineRule="auto"/>
        <w:ind w:firstLine="0"/>
        <w:rPr>
          <w:szCs w:val="28"/>
        </w:rPr>
      </w:pPr>
      <w:r w:rsidRPr="00E11BAF">
        <w:rPr>
          <w:szCs w:val="28"/>
        </w:rPr>
        <w:t xml:space="preserve">                                                                                                          </w:t>
      </w:r>
    </w:p>
    <w:p w14:paraId="33FF33FD" w14:textId="63E9E628" w:rsidR="00E11BAF" w:rsidRDefault="00F921CE" w:rsidP="00F54311">
      <w:pPr>
        <w:tabs>
          <w:tab w:val="left" w:pos="8268"/>
        </w:tabs>
        <w:spacing w:line="276" w:lineRule="auto"/>
        <w:ind w:firstLine="0"/>
        <w:rPr>
          <w:szCs w:val="28"/>
        </w:rPr>
      </w:pPr>
      <w:r w:rsidRPr="00E11BAF">
        <w:rPr>
          <w:szCs w:val="28"/>
        </w:rPr>
        <w:lastRenderedPageBreak/>
        <w:t xml:space="preserve">              </w:t>
      </w:r>
      <w:r w:rsidR="00CC2FE6">
        <w:rPr>
          <w:szCs w:val="28"/>
        </w:rPr>
        <w:t xml:space="preserve">                                                                                              </w:t>
      </w:r>
      <w:r w:rsidR="00E11BAF">
        <w:rPr>
          <w:szCs w:val="28"/>
        </w:rPr>
        <w:t xml:space="preserve">Приложение №1 </w:t>
      </w:r>
    </w:p>
    <w:p w14:paraId="607A2D13" w14:textId="77777777" w:rsidR="00E11BAF" w:rsidRDefault="00E11BAF" w:rsidP="00F54311">
      <w:pPr>
        <w:tabs>
          <w:tab w:val="left" w:pos="8268"/>
        </w:tabs>
        <w:spacing w:line="240" w:lineRule="auto"/>
        <w:ind w:firstLine="0"/>
        <w:jc w:val="right"/>
        <w:rPr>
          <w:szCs w:val="28"/>
          <w:lang w:eastAsia="en-US"/>
        </w:rPr>
      </w:pPr>
      <w:r>
        <w:rPr>
          <w:szCs w:val="28"/>
        </w:rPr>
        <w:t xml:space="preserve">к </w:t>
      </w:r>
      <w:r w:rsidRPr="00E11BAF">
        <w:rPr>
          <w:szCs w:val="28"/>
        </w:rPr>
        <w:t xml:space="preserve">Техническому заданию на </w:t>
      </w:r>
      <w:r w:rsidRPr="00E11BAF">
        <w:rPr>
          <w:szCs w:val="28"/>
          <w:lang w:eastAsia="en-US"/>
        </w:rPr>
        <w:t>оказание услуг</w:t>
      </w:r>
    </w:p>
    <w:p w14:paraId="4A202CA2" w14:textId="77777777" w:rsidR="00F921CE" w:rsidRPr="00E11BAF" w:rsidRDefault="00E11BAF" w:rsidP="00F54311">
      <w:pPr>
        <w:tabs>
          <w:tab w:val="left" w:pos="8268"/>
        </w:tabs>
        <w:spacing w:line="240" w:lineRule="auto"/>
        <w:ind w:firstLine="0"/>
        <w:jc w:val="right"/>
        <w:rPr>
          <w:szCs w:val="28"/>
        </w:rPr>
      </w:pPr>
      <w:r w:rsidRPr="00E11BAF">
        <w:rPr>
          <w:szCs w:val="28"/>
          <w:lang w:eastAsia="en-US"/>
        </w:rPr>
        <w:t>по составлению сметной документации</w:t>
      </w:r>
      <w:r>
        <w:rPr>
          <w:szCs w:val="28"/>
          <w:lang w:eastAsia="en-US"/>
        </w:rPr>
        <w:t>.</w:t>
      </w:r>
    </w:p>
    <w:p w14:paraId="4F5D30EC" w14:textId="77777777" w:rsidR="00F921CE" w:rsidRDefault="00F921CE" w:rsidP="00F54311">
      <w:pPr>
        <w:tabs>
          <w:tab w:val="left" w:pos="8268"/>
        </w:tabs>
        <w:spacing w:line="240" w:lineRule="auto"/>
        <w:ind w:firstLine="0"/>
        <w:rPr>
          <w:szCs w:val="28"/>
        </w:rPr>
      </w:pPr>
    </w:p>
    <w:p w14:paraId="452AA10E" w14:textId="77777777" w:rsidR="00A83C9B" w:rsidRDefault="00A83C9B" w:rsidP="00F54311">
      <w:pPr>
        <w:tabs>
          <w:tab w:val="left" w:pos="8268"/>
        </w:tabs>
        <w:spacing w:line="240" w:lineRule="auto"/>
        <w:ind w:firstLine="0"/>
        <w:rPr>
          <w:szCs w:val="28"/>
        </w:rPr>
      </w:pPr>
    </w:p>
    <w:p w14:paraId="0F716F54" w14:textId="77777777" w:rsidR="00F54311" w:rsidRDefault="00F54311" w:rsidP="00F54311">
      <w:pPr>
        <w:tabs>
          <w:tab w:val="left" w:pos="8268"/>
        </w:tabs>
        <w:spacing w:line="240" w:lineRule="auto"/>
        <w:ind w:firstLine="0"/>
        <w:jc w:val="center"/>
        <w:rPr>
          <w:szCs w:val="28"/>
          <w:lang w:eastAsia="en-US"/>
        </w:rPr>
      </w:pPr>
      <w:bookmarkStart w:id="0" w:name="bookmark0"/>
      <w:r w:rsidRPr="00F54311">
        <w:rPr>
          <w:szCs w:val="28"/>
          <w:lang w:eastAsia="en-US"/>
        </w:rPr>
        <w:t>Дефектная ведомость на выполнение работ по текущему ремонту</w:t>
      </w:r>
      <w:r w:rsidRPr="00F54311">
        <w:rPr>
          <w:szCs w:val="28"/>
          <w:lang w:eastAsia="en-US"/>
        </w:rPr>
        <w:br/>
        <w:t>варочного цеха пищеблока.</w:t>
      </w:r>
      <w:bookmarkEnd w:id="0"/>
    </w:p>
    <w:p w14:paraId="0DC8A9CF" w14:textId="77777777" w:rsidR="00F54311" w:rsidRPr="00F54311" w:rsidRDefault="00F54311" w:rsidP="00F54311">
      <w:pPr>
        <w:tabs>
          <w:tab w:val="left" w:pos="8268"/>
        </w:tabs>
        <w:spacing w:line="240" w:lineRule="auto"/>
        <w:ind w:firstLine="0"/>
        <w:jc w:val="center"/>
        <w:rPr>
          <w:szCs w:val="28"/>
          <w:lang w:eastAsia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6509"/>
        <w:gridCol w:w="1181"/>
        <w:gridCol w:w="1426"/>
      </w:tblGrid>
      <w:tr w:rsidR="00F54311" w:rsidRPr="00F54311" w14:paraId="02528529" w14:textId="77777777" w:rsidTr="00F54311">
        <w:trPr>
          <w:trHeight w:val="55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2717D4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CA119C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Наименование работ и затрат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124F3C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8829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Количество</w:t>
            </w:r>
          </w:p>
        </w:tc>
      </w:tr>
      <w:tr w:rsidR="00F54311" w:rsidRPr="00F54311" w14:paraId="2E1F10DF" w14:textId="77777777" w:rsidTr="00F54311">
        <w:trPr>
          <w:trHeight w:val="55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CB178A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52D1F7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Разборка покрытий полов: из керамической плитки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4DD07D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42A7F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1.187</w:t>
            </w:r>
          </w:p>
        </w:tc>
      </w:tr>
      <w:tr w:rsidR="00F54311" w:rsidRPr="00F54311" w14:paraId="1B3AE9F6" w14:textId="77777777" w:rsidTr="00F54311">
        <w:trPr>
          <w:trHeight w:val="55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D70078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39E40B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Разборка покрытий полов: цементных толщиной 150 мм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EE5BEE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97C86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1.187</w:t>
            </w:r>
          </w:p>
        </w:tc>
      </w:tr>
      <w:tr w:rsidR="00F54311" w:rsidRPr="00F54311" w14:paraId="6E0DCBCF" w14:textId="77777777" w:rsidTr="00F54311">
        <w:trPr>
          <w:trHeight w:val="55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2E4E92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890677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Устройство стяжек: цементных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C9CB63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C6BBB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1.18.7</w:t>
            </w:r>
          </w:p>
        </w:tc>
      </w:tr>
      <w:tr w:rsidR="00F54311" w:rsidRPr="00F54311" w14:paraId="7E44741A" w14:textId="77777777" w:rsidTr="00F54311">
        <w:trPr>
          <w:trHeight w:val="55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50AD1A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0D7D50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Устройство пола из керамогранитной противоскользящей плитки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8D28BF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11A8D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1.187</w:t>
            </w:r>
          </w:p>
        </w:tc>
      </w:tr>
      <w:tr w:rsidR="00F54311" w:rsidRPr="00F54311" w14:paraId="49393E06" w14:textId="77777777" w:rsidTr="00F54311">
        <w:trPr>
          <w:trHeight w:val="55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270454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DDE029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Демонтаж подвесного реечного потолка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ED4FFA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DD72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1.187</w:t>
            </w:r>
          </w:p>
        </w:tc>
      </w:tr>
      <w:tr w:rsidR="00F54311" w:rsidRPr="00F54311" w14:paraId="3097C4D9" w14:textId="77777777" w:rsidTr="00F54311">
        <w:trPr>
          <w:trHeight w:val="55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0D3D54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F68E7D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Устройство потолков: плитно-ячеистых по каркасу из оцинкованного профиля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C53C7B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2A41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1.187</w:t>
            </w:r>
          </w:p>
        </w:tc>
      </w:tr>
      <w:tr w:rsidR="00F54311" w:rsidRPr="00F54311" w14:paraId="589F961F" w14:textId="77777777" w:rsidTr="00F54311">
        <w:trPr>
          <w:trHeight w:val="55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678C60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812D06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Ремонт облицовки из керамических глазурованных плиток: рядовых на стенах со сменой плиток в одном месте до 10 штук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A8F31C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 xml:space="preserve">100 </w:t>
            </w:r>
            <w:proofErr w:type="spellStart"/>
            <w:r w:rsidRPr="00F54311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327EE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0.54</w:t>
            </w:r>
          </w:p>
        </w:tc>
      </w:tr>
      <w:tr w:rsidR="00F54311" w:rsidRPr="00F54311" w14:paraId="4952649E" w14:textId="77777777" w:rsidTr="00F54311">
        <w:trPr>
          <w:trHeight w:val="55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4F1A18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A90E11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Установка решеток жалюзийных площадью до 1.0 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8D8C0D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F54311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29B73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F54311" w:rsidRPr="00F54311" w14:paraId="30318D2C" w14:textId="77777777" w:rsidTr="00F54311">
        <w:trPr>
          <w:trHeight w:val="55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EAD311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B032ED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Решетка радиаторная из ПВХ, размер 0,6x1,2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9EA2C2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м2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6E58F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F54311" w:rsidRPr="00F54311" w14:paraId="0E198067" w14:textId="77777777" w:rsidTr="00F54311">
        <w:trPr>
          <w:trHeight w:val="55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018BE0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6007BC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159EC5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8E5EC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035FB7F4" w14:textId="77777777" w:rsidR="00F54311" w:rsidRDefault="00F54311" w:rsidP="00F54311">
      <w:pPr>
        <w:tabs>
          <w:tab w:val="left" w:pos="8268"/>
        </w:tabs>
        <w:spacing w:line="240" w:lineRule="auto"/>
        <w:ind w:firstLine="0"/>
        <w:rPr>
          <w:szCs w:val="28"/>
          <w:lang w:eastAsia="en-US"/>
        </w:rPr>
      </w:pPr>
      <w:bookmarkStart w:id="1" w:name="bookmark2"/>
    </w:p>
    <w:p w14:paraId="0A20B887" w14:textId="77777777" w:rsidR="00F54311" w:rsidRDefault="00F54311" w:rsidP="00F54311">
      <w:pPr>
        <w:tabs>
          <w:tab w:val="left" w:pos="8268"/>
        </w:tabs>
        <w:spacing w:line="240" w:lineRule="auto"/>
        <w:ind w:firstLine="0"/>
        <w:rPr>
          <w:szCs w:val="28"/>
          <w:lang w:eastAsia="en-US"/>
        </w:rPr>
      </w:pPr>
    </w:p>
    <w:p w14:paraId="2453BEF4" w14:textId="77777777" w:rsidR="00F54311" w:rsidRPr="00F54311" w:rsidRDefault="00F54311" w:rsidP="00F54311">
      <w:pPr>
        <w:tabs>
          <w:tab w:val="left" w:pos="8268"/>
        </w:tabs>
        <w:spacing w:line="240" w:lineRule="auto"/>
        <w:ind w:firstLine="0"/>
        <w:jc w:val="center"/>
        <w:rPr>
          <w:szCs w:val="28"/>
          <w:lang w:eastAsia="en-US"/>
        </w:rPr>
      </w:pPr>
      <w:r w:rsidRPr="00F54311">
        <w:rPr>
          <w:szCs w:val="28"/>
          <w:lang w:eastAsia="en-US"/>
        </w:rPr>
        <w:t>Дефектная ведомость на выполнение работ по текущему ремонту</w:t>
      </w:r>
      <w:r w:rsidRPr="00F54311">
        <w:rPr>
          <w:szCs w:val="28"/>
          <w:lang w:eastAsia="en-US"/>
        </w:rPr>
        <w:br/>
        <w:t xml:space="preserve">моечного цеха пищеблока. </w:t>
      </w:r>
      <w:bookmarkEnd w:id="1"/>
    </w:p>
    <w:p w14:paraId="3BD15B0D" w14:textId="77777777" w:rsidR="00F54311" w:rsidRPr="00F54311" w:rsidRDefault="00F54311" w:rsidP="00F54311">
      <w:pPr>
        <w:tabs>
          <w:tab w:val="left" w:pos="8268"/>
        </w:tabs>
        <w:spacing w:line="240" w:lineRule="auto"/>
        <w:ind w:firstLine="0"/>
        <w:rPr>
          <w:szCs w:val="28"/>
          <w:lang w:eastAsia="en-US"/>
        </w:rPr>
      </w:pPr>
    </w:p>
    <w:tbl>
      <w:tblPr>
        <w:tblOverlap w:val="never"/>
        <w:tblW w:w="97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"/>
        <w:gridCol w:w="6516"/>
        <w:gridCol w:w="1177"/>
        <w:gridCol w:w="1429"/>
      </w:tblGrid>
      <w:tr w:rsidR="00F54311" w:rsidRPr="00F54311" w14:paraId="5936ABB5" w14:textId="77777777" w:rsidTr="00F54311">
        <w:trPr>
          <w:trHeight w:hRule="exact" w:val="5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9ED557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6B5FB9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Наименование работ и затрат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43EC02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496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Количество</w:t>
            </w:r>
          </w:p>
        </w:tc>
      </w:tr>
      <w:tr w:rsidR="00F54311" w:rsidRPr="00F54311" w14:paraId="6660016F" w14:textId="77777777" w:rsidTr="00F54311">
        <w:trPr>
          <w:trHeight w:hRule="exact" w:val="48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6627F5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179660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Разборка покрытий полов: из керамических плиток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F0DFCF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B023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0.29</w:t>
            </w:r>
          </w:p>
        </w:tc>
      </w:tr>
      <w:tr w:rsidR="00F54311" w:rsidRPr="00F54311" w14:paraId="2B1D545B" w14:textId="77777777" w:rsidTr="00F54311">
        <w:trPr>
          <w:trHeight w:hRule="exact" w:val="46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23ED8C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5CCEC0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Устройство полиуретанового покрытия пола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74931C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м2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8094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29</w:t>
            </w:r>
          </w:p>
        </w:tc>
      </w:tr>
      <w:tr w:rsidR="00F54311" w:rsidRPr="00F54311" w14:paraId="0C678F93" w14:textId="77777777" w:rsidTr="00F54311">
        <w:trPr>
          <w:trHeight w:hRule="exact" w:val="47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39EF71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A3875D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Устройство потолков: реечных алюминиевых (демонтаж)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8CAEEF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F0D9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0.29</w:t>
            </w:r>
          </w:p>
        </w:tc>
      </w:tr>
      <w:tr w:rsidR="00F54311" w:rsidRPr="00F54311" w14:paraId="5DFAF278" w14:textId="77777777" w:rsidTr="00F54311">
        <w:trPr>
          <w:trHeight w:hRule="exact" w:val="56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FBAC9A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19849D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Устройство потолков: плитно-ячеистых по каркасу из оцинкованного профиля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012778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3F56C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0.29</w:t>
            </w:r>
          </w:p>
        </w:tc>
      </w:tr>
      <w:tr w:rsidR="00F54311" w:rsidRPr="00F54311" w14:paraId="2CCCBD00" w14:textId="77777777" w:rsidTr="00F54311">
        <w:trPr>
          <w:trHeight w:hRule="exact" w:val="56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34D54F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E8313C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Разборка облицовки стен: из керамических глазурованных плиток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B5963F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EBB8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0.42</w:t>
            </w:r>
          </w:p>
        </w:tc>
      </w:tr>
      <w:tr w:rsidR="00F54311" w:rsidRPr="00F54311" w14:paraId="2E2FD05B" w14:textId="77777777" w:rsidTr="00F54311">
        <w:trPr>
          <w:trHeight w:hRule="exact" w:val="4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7B6398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A899B5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Гладкая облицовка стен, столбов, пилястр и откосов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1D8647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51D3F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0.66</w:t>
            </w:r>
          </w:p>
        </w:tc>
      </w:tr>
      <w:tr w:rsidR="00F54311" w:rsidRPr="00F54311" w14:paraId="2791CD69" w14:textId="77777777" w:rsidTr="00F54311">
        <w:trPr>
          <w:trHeight w:hRule="exact" w:val="45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58FE0F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177ED6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Установка решеток жалюзийных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69951C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F54311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23F2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F54311" w:rsidRPr="00F54311" w14:paraId="7CA40AD9" w14:textId="77777777" w:rsidTr="00F54311">
        <w:trPr>
          <w:trHeight w:hRule="exact" w:val="46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820E76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718C1F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Решетка радиаторная из ПВХ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197780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м2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A351B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F54311" w:rsidRPr="00F54311" w14:paraId="4FA2FE99" w14:textId="77777777" w:rsidTr="00F54311">
        <w:trPr>
          <w:trHeight w:hRule="exact" w:val="46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410FF5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0DFDDA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Устройство гидрозатвора на канализацию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D0517C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F54311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F236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54311" w:rsidRPr="00F54311" w14:paraId="32299F71" w14:textId="77777777" w:rsidTr="00F54311">
        <w:trPr>
          <w:trHeight w:hRule="exact" w:val="46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0E0C86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033B76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Устройство стяжек цементных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0CDBFD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01C46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0.29</w:t>
            </w:r>
          </w:p>
        </w:tc>
      </w:tr>
      <w:tr w:rsidR="00F54311" w:rsidRPr="00F54311" w14:paraId="685CBC72" w14:textId="77777777" w:rsidTr="00F54311">
        <w:trPr>
          <w:trHeight w:hRule="exact" w:val="4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D68F31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3FF5D0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C5EA14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1F6FB" w14:textId="77777777" w:rsidR="00F54311" w:rsidRPr="00F54311" w:rsidRDefault="00F54311" w:rsidP="00F5431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48B64345" w14:textId="77777777" w:rsidR="00F54311" w:rsidRDefault="00F54311" w:rsidP="00F54311">
      <w:pPr>
        <w:tabs>
          <w:tab w:val="left" w:pos="8268"/>
        </w:tabs>
        <w:spacing w:line="240" w:lineRule="auto"/>
        <w:ind w:firstLine="0"/>
        <w:rPr>
          <w:szCs w:val="28"/>
          <w:lang w:eastAsia="en-US"/>
        </w:rPr>
      </w:pPr>
      <w:bookmarkStart w:id="2" w:name="bookmark4"/>
    </w:p>
    <w:p w14:paraId="133F9073" w14:textId="77777777" w:rsidR="00F54311" w:rsidRDefault="00F54311" w:rsidP="00711181">
      <w:pPr>
        <w:tabs>
          <w:tab w:val="left" w:pos="8268"/>
        </w:tabs>
        <w:spacing w:line="240" w:lineRule="auto"/>
        <w:ind w:firstLine="0"/>
        <w:jc w:val="center"/>
        <w:rPr>
          <w:szCs w:val="28"/>
          <w:lang w:eastAsia="en-US"/>
        </w:rPr>
      </w:pPr>
      <w:r w:rsidRPr="00F54311">
        <w:rPr>
          <w:szCs w:val="28"/>
          <w:lang w:eastAsia="en-US"/>
        </w:rPr>
        <w:t>Дефектная ведомость на выполнение работ по текущему ремонту</w:t>
      </w:r>
      <w:r w:rsidRPr="00F54311">
        <w:rPr>
          <w:szCs w:val="28"/>
          <w:lang w:eastAsia="en-US"/>
        </w:rPr>
        <w:br/>
        <w:t>овощного цеха пищеблока.</w:t>
      </w:r>
    </w:p>
    <w:p w14:paraId="08955237" w14:textId="77777777" w:rsidR="00711181" w:rsidRDefault="00711181" w:rsidP="00F54311">
      <w:pPr>
        <w:tabs>
          <w:tab w:val="left" w:pos="8268"/>
        </w:tabs>
        <w:spacing w:line="240" w:lineRule="auto"/>
        <w:ind w:firstLine="0"/>
        <w:rPr>
          <w:szCs w:val="28"/>
          <w:lang w:eastAsia="en-US"/>
        </w:rPr>
      </w:pPr>
    </w:p>
    <w:tbl>
      <w:tblPr>
        <w:tblW w:w="97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6"/>
        <w:gridCol w:w="6512"/>
        <w:gridCol w:w="1177"/>
        <w:gridCol w:w="1440"/>
      </w:tblGrid>
      <w:tr w:rsidR="00F54311" w:rsidRPr="00F54311" w14:paraId="1211ECAD" w14:textId="77777777" w:rsidTr="00711181">
        <w:trPr>
          <w:trHeight w:hRule="exact" w:val="58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7FB190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CBDA3F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Наименование работ и затрат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80832C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Ед.</w:t>
            </w:r>
          </w:p>
          <w:p w14:paraId="5C34F21E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5F82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Количество</w:t>
            </w:r>
          </w:p>
        </w:tc>
      </w:tr>
      <w:tr w:rsidR="00F54311" w:rsidRPr="00F54311" w14:paraId="323706C1" w14:textId="77777777" w:rsidTr="00711181">
        <w:trPr>
          <w:trHeight w:hRule="exact" w:val="46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B1526F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B43EE5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Разборка покрытий полов: пола из керамической плитки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DDB779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48674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0.50</w:t>
            </w:r>
          </w:p>
        </w:tc>
      </w:tr>
      <w:tr w:rsidR="00F54311" w:rsidRPr="00F54311" w14:paraId="0B054274" w14:textId="77777777" w:rsidTr="00711181">
        <w:trPr>
          <w:trHeight w:hRule="exact" w:val="56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0AE233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9467F7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Устройство пола из керамогранитной противоскользящей плитки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65335D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100м2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5F4F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0.50</w:t>
            </w:r>
          </w:p>
        </w:tc>
      </w:tr>
      <w:tr w:rsidR="00F54311" w:rsidRPr="00F54311" w14:paraId="4991B4E2" w14:textId="77777777" w:rsidTr="00711181">
        <w:trPr>
          <w:trHeight w:hRule="exact" w:val="46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D30D38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AEF636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Устройство потолков: реечных алюминиевых (демонтаж)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28396D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FF333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0.50</w:t>
            </w:r>
          </w:p>
        </w:tc>
      </w:tr>
      <w:tr w:rsidR="00F54311" w:rsidRPr="00F54311" w14:paraId="40899F81" w14:textId="77777777" w:rsidTr="00711181">
        <w:trPr>
          <w:trHeight w:hRule="exact" w:val="56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D51545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9DE9BC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Устройство потолков: плитно-ячеистых по каркасу из оцинкованного профиля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1C99E6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0D22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0.50</w:t>
            </w:r>
          </w:p>
        </w:tc>
      </w:tr>
      <w:tr w:rsidR="00F54311" w:rsidRPr="00F54311" w14:paraId="52CB11DA" w14:textId="77777777" w:rsidTr="00711181">
        <w:trPr>
          <w:trHeight w:hRule="exact" w:val="56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B8DCA5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F59C68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 xml:space="preserve">Ремонт облицовки из керамических глазурованных плиток: рядовых на стенах со сменой плиток в одном месте до 10 </w:t>
            </w:r>
            <w:proofErr w:type="spellStart"/>
            <w:r w:rsidRPr="00F54311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7DFC01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 xml:space="preserve">100 </w:t>
            </w:r>
            <w:proofErr w:type="spellStart"/>
            <w:r w:rsidRPr="00F54311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96B02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0.54</w:t>
            </w:r>
          </w:p>
        </w:tc>
      </w:tr>
      <w:tr w:rsidR="00F54311" w:rsidRPr="00F54311" w14:paraId="167774E7" w14:textId="77777777" w:rsidTr="00711181">
        <w:trPr>
          <w:trHeight w:hRule="exact" w:val="46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78C823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A2CECA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Устройство решеток жалюзийных площадью до 1.0 м2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E400B0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F54311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B2998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F54311" w:rsidRPr="00F54311" w14:paraId="1A2E3B52" w14:textId="77777777" w:rsidTr="00711181">
        <w:trPr>
          <w:trHeight w:hRule="exact" w:val="45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CC7CBC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DA28B0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Решетка радиаторная из ПВХ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57D375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м2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2271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F54311" w:rsidRPr="00F54311" w14:paraId="37294F79" w14:textId="77777777" w:rsidTr="00711181">
        <w:trPr>
          <w:trHeight w:hRule="exact" w:val="55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A66C56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971E3F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Окраска водно-дисперсионными акриловыми составами улучшенная: по ранее окрашенной поверхности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702C3C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м2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DA901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54311" w:rsidRPr="00F54311" w14:paraId="4E810B47" w14:textId="77777777" w:rsidTr="00711181">
        <w:trPr>
          <w:trHeight w:hRule="exact" w:val="46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DAB311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147269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75FAD0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3E124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bookmarkEnd w:id="2"/>
    </w:tbl>
    <w:p w14:paraId="479A7D88" w14:textId="77777777" w:rsidR="00711181" w:rsidRDefault="00711181" w:rsidP="00F54311">
      <w:pPr>
        <w:tabs>
          <w:tab w:val="left" w:pos="8268"/>
        </w:tabs>
        <w:spacing w:line="240" w:lineRule="auto"/>
        <w:ind w:firstLine="0"/>
        <w:jc w:val="center"/>
        <w:rPr>
          <w:szCs w:val="28"/>
          <w:lang w:eastAsia="en-US"/>
        </w:rPr>
      </w:pPr>
    </w:p>
    <w:p w14:paraId="0CCEA2FA" w14:textId="77777777" w:rsidR="00F54311" w:rsidRPr="00F54311" w:rsidRDefault="00F54311" w:rsidP="00711181">
      <w:pPr>
        <w:tabs>
          <w:tab w:val="left" w:pos="8268"/>
        </w:tabs>
        <w:spacing w:line="240" w:lineRule="auto"/>
        <w:ind w:firstLine="0"/>
        <w:jc w:val="center"/>
        <w:rPr>
          <w:szCs w:val="28"/>
          <w:lang w:eastAsia="en-US"/>
        </w:rPr>
      </w:pPr>
      <w:r w:rsidRPr="00F54311">
        <w:rPr>
          <w:szCs w:val="28"/>
          <w:lang w:eastAsia="en-US"/>
        </w:rPr>
        <w:t>Дефектная ведомость на выполнение работ по текущему ремонту</w:t>
      </w:r>
      <w:r w:rsidRPr="00F54311">
        <w:rPr>
          <w:szCs w:val="28"/>
          <w:lang w:eastAsia="en-US"/>
        </w:rPr>
        <w:br/>
        <w:t>коридора пищеблока</w:t>
      </w:r>
      <w:bookmarkStart w:id="3" w:name="bookmark6"/>
      <w:r w:rsidRPr="00F54311">
        <w:rPr>
          <w:szCs w:val="28"/>
          <w:lang w:eastAsia="en-US"/>
        </w:rPr>
        <w:t xml:space="preserve">. </w:t>
      </w:r>
      <w:bookmarkEnd w:id="3"/>
    </w:p>
    <w:p w14:paraId="6E4EF8C1" w14:textId="77777777" w:rsidR="00F54311" w:rsidRPr="00F54311" w:rsidRDefault="00F54311" w:rsidP="00F54311">
      <w:pPr>
        <w:tabs>
          <w:tab w:val="left" w:pos="8268"/>
        </w:tabs>
        <w:spacing w:line="240" w:lineRule="auto"/>
        <w:ind w:firstLine="0"/>
        <w:rPr>
          <w:szCs w:val="28"/>
          <w:lang w:eastAsia="en-US"/>
        </w:rPr>
      </w:pPr>
    </w:p>
    <w:tbl>
      <w:tblPr>
        <w:tblOverlap w:val="never"/>
        <w:tblW w:w="97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6509"/>
        <w:gridCol w:w="1177"/>
        <w:gridCol w:w="1436"/>
      </w:tblGrid>
      <w:tr w:rsidR="00F54311" w:rsidRPr="00F54311" w14:paraId="66089BE1" w14:textId="77777777" w:rsidTr="00711181">
        <w:trPr>
          <w:trHeight w:hRule="exact" w:val="583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A9FD32" w14:textId="77777777" w:rsidR="0071118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№</w:t>
            </w:r>
          </w:p>
          <w:p w14:paraId="22635563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CF71DB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Наименование работ и затрат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4FD5EB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7FC6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Количество</w:t>
            </w:r>
          </w:p>
        </w:tc>
      </w:tr>
      <w:tr w:rsidR="00F54311" w:rsidRPr="00F54311" w14:paraId="33C8555E" w14:textId="77777777" w:rsidTr="00711181">
        <w:trPr>
          <w:trHeight w:hRule="exact" w:val="475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50F57B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E65B5C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Разборка покрытий полов: из керамических плиток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4B8CA6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F86EE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1.35</w:t>
            </w:r>
          </w:p>
        </w:tc>
      </w:tr>
      <w:tr w:rsidR="00F54311" w:rsidRPr="00F54311" w14:paraId="6AEB6280" w14:textId="77777777" w:rsidTr="00711181">
        <w:trPr>
          <w:trHeight w:hRule="exact" w:val="572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7FC91F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537929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Устройство пола из керамогранитной противоскользящей плитки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5BFDFF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C1340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1.35</w:t>
            </w:r>
          </w:p>
        </w:tc>
      </w:tr>
      <w:tr w:rsidR="00F54311" w:rsidRPr="00F54311" w14:paraId="37620A7F" w14:textId="77777777" w:rsidTr="00711181">
        <w:trPr>
          <w:trHeight w:hRule="exact" w:val="464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2ECA0D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0A30D0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Устройство потолков: реечных алюминиевых (демонтаж)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FF581B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3D4A8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1.35</w:t>
            </w:r>
          </w:p>
        </w:tc>
      </w:tr>
      <w:tr w:rsidR="00F54311" w:rsidRPr="00F54311" w14:paraId="3BAE7AEC" w14:textId="77777777" w:rsidTr="00711181">
        <w:trPr>
          <w:trHeight w:hRule="exact" w:val="572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397F54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D6A784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Устройство потолков: плитно-ячеистых по каркасу из оцинкованного профиля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E518F1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AB2E9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1.35</w:t>
            </w:r>
          </w:p>
        </w:tc>
      </w:tr>
      <w:tr w:rsidR="00F54311" w:rsidRPr="00F54311" w14:paraId="3D92B045" w14:textId="77777777" w:rsidTr="00711181">
        <w:trPr>
          <w:trHeight w:hRule="exact" w:val="554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AE8740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878215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 xml:space="preserve">Ремонт облицовки из керамических </w:t>
            </w:r>
            <w:proofErr w:type="spellStart"/>
            <w:r w:rsidRPr="00F54311">
              <w:rPr>
                <w:sz w:val="24"/>
                <w:szCs w:val="24"/>
                <w:lang w:eastAsia="en-US"/>
              </w:rPr>
              <w:t>глазур</w:t>
            </w:r>
            <w:proofErr w:type="spellEnd"/>
            <w:r w:rsidRPr="00F54311">
              <w:rPr>
                <w:sz w:val="24"/>
                <w:szCs w:val="24"/>
                <w:lang w:eastAsia="en-US"/>
              </w:rPr>
              <w:t xml:space="preserve">. плиток: рядовых на стенах со сменой плиток в одном месте более 10 </w:t>
            </w:r>
            <w:proofErr w:type="spellStart"/>
            <w:r w:rsidRPr="00F54311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9645AE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 xml:space="preserve">100 </w:t>
            </w:r>
            <w:proofErr w:type="spellStart"/>
            <w:r w:rsidRPr="00F54311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C0D31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5.00</w:t>
            </w:r>
          </w:p>
        </w:tc>
      </w:tr>
      <w:tr w:rsidR="00F54311" w:rsidRPr="00F54311" w14:paraId="077E34F8" w14:textId="77777777" w:rsidTr="00711181">
        <w:trPr>
          <w:trHeight w:hRule="exact" w:val="468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812BFF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81B9D1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Установка решеток жалюзийных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C25B25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F54311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7A94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54311" w:rsidRPr="00F54311" w14:paraId="0E26F041" w14:textId="77777777" w:rsidTr="00711181">
        <w:trPr>
          <w:trHeight w:hRule="exact" w:val="461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C2C039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55120A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Решетка радиаторная из ПВХ, размер 0,6x1.2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A1E07B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м2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D6FCD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54311" w:rsidRPr="00F54311" w14:paraId="0517FFC8" w14:textId="77777777" w:rsidTr="00711181">
        <w:trPr>
          <w:trHeight w:hRule="exact" w:val="554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DBACEE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85EC98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Окраска водно-дисперсионными акриловыми составами улучшенная: по ранее окрашенной поверхности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D25DA9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100м2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FD915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1.75</w:t>
            </w:r>
          </w:p>
        </w:tc>
      </w:tr>
      <w:tr w:rsidR="00F54311" w:rsidRPr="00F54311" w14:paraId="7387AF63" w14:textId="77777777" w:rsidTr="00711181">
        <w:trPr>
          <w:trHeight w:hRule="exact" w:val="839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BC4698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ECEBC4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Монтаж системы защиты стен и углов :доски-отбойника на алюминиевом профиле по стенам из кирпича и бетона, ширина 200 мм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1DA109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100 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7A026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54311">
              <w:rPr>
                <w:sz w:val="24"/>
                <w:szCs w:val="24"/>
                <w:lang w:eastAsia="en-US"/>
              </w:rPr>
              <w:t>0.9</w:t>
            </w:r>
          </w:p>
        </w:tc>
      </w:tr>
      <w:tr w:rsidR="00F54311" w:rsidRPr="00F54311" w14:paraId="27221A28" w14:textId="77777777" w:rsidTr="00711181">
        <w:trPr>
          <w:trHeight w:hRule="exact" w:val="475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606426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EED0F6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D327F5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0E3DC" w14:textId="77777777" w:rsidR="00F54311" w:rsidRPr="00F54311" w:rsidRDefault="00F54311" w:rsidP="00711181">
            <w:pPr>
              <w:tabs>
                <w:tab w:val="left" w:pos="8268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625242F3" w14:textId="77777777" w:rsidR="00F54311" w:rsidRPr="00F54311" w:rsidRDefault="00F54311" w:rsidP="00F54311">
      <w:pPr>
        <w:tabs>
          <w:tab w:val="left" w:pos="8268"/>
        </w:tabs>
        <w:spacing w:line="240" w:lineRule="auto"/>
        <w:ind w:firstLine="0"/>
        <w:rPr>
          <w:szCs w:val="28"/>
          <w:lang w:eastAsia="en-US"/>
        </w:rPr>
      </w:pPr>
    </w:p>
    <w:p w14:paraId="08DF5CFE" w14:textId="77777777" w:rsidR="00A83C9B" w:rsidRPr="009E5C14" w:rsidRDefault="00A83C9B" w:rsidP="00F54311">
      <w:pPr>
        <w:tabs>
          <w:tab w:val="left" w:pos="8268"/>
        </w:tabs>
        <w:spacing w:line="240" w:lineRule="auto"/>
        <w:ind w:firstLine="0"/>
        <w:rPr>
          <w:szCs w:val="28"/>
          <w:lang w:eastAsia="en-US"/>
        </w:rPr>
      </w:pPr>
    </w:p>
    <w:sectPr w:rsidR="00A83C9B" w:rsidRPr="009E5C14" w:rsidSect="00F54311">
      <w:pgSz w:w="11906" w:h="16838" w:code="9"/>
      <w:pgMar w:top="1440" w:right="1080" w:bottom="1440" w:left="108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00917" w14:textId="77777777" w:rsidR="00F30A50" w:rsidRDefault="00F30A50" w:rsidP="00EB7675">
      <w:pPr>
        <w:spacing w:line="240" w:lineRule="auto"/>
      </w:pPr>
      <w:r>
        <w:separator/>
      </w:r>
    </w:p>
  </w:endnote>
  <w:endnote w:type="continuationSeparator" w:id="0">
    <w:p w14:paraId="0576A6CC" w14:textId="77777777" w:rsidR="00F30A50" w:rsidRDefault="00F30A50" w:rsidP="00EB76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ACE363" w14:textId="77777777" w:rsidR="00F30A50" w:rsidRDefault="00F30A50" w:rsidP="00EB7675">
      <w:pPr>
        <w:spacing w:line="240" w:lineRule="auto"/>
      </w:pPr>
      <w:r>
        <w:separator/>
      </w:r>
    </w:p>
  </w:footnote>
  <w:footnote w:type="continuationSeparator" w:id="0">
    <w:p w14:paraId="7E319315" w14:textId="77777777" w:rsidR="00F30A50" w:rsidRDefault="00F30A50" w:rsidP="00EB76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93FF1"/>
    <w:multiLevelType w:val="hybridMultilevel"/>
    <w:tmpl w:val="69D6B194"/>
    <w:lvl w:ilvl="0" w:tplc="6B561FF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A5685E"/>
    <w:multiLevelType w:val="hybridMultilevel"/>
    <w:tmpl w:val="5D6C7788"/>
    <w:lvl w:ilvl="0" w:tplc="25FA70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65E11"/>
    <w:multiLevelType w:val="multilevel"/>
    <w:tmpl w:val="3E26A9E2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b/>
        <w:vertAlign w:val="baseline"/>
      </w:rPr>
    </w:lvl>
    <w:lvl w:ilvl="1">
      <w:start w:val="1"/>
      <w:numFmt w:val="decimal"/>
      <w:isLgl/>
      <w:suff w:val="space"/>
      <w:lvlText w:val="%1.%2."/>
      <w:lvlJc w:val="left"/>
      <w:pPr>
        <w:ind w:left="1789" w:hanging="720"/>
      </w:pPr>
      <w:rPr>
        <w:rFonts w:hint="default"/>
        <w:vertAlign w:val="baseline"/>
      </w:rPr>
    </w:lvl>
    <w:lvl w:ilvl="2">
      <w:start w:val="1"/>
      <w:numFmt w:val="decimal"/>
      <w:isLgl/>
      <w:suff w:val="space"/>
      <w:lvlText w:val="%1.%2.%3."/>
      <w:lvlJc w:val="left"/>
      <w:pPr>
        <w:ind w:left="1789" w:hanging="7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" w15:restartNumberingAfterBreak="0">
    <w:nsid w:val="0B2E177D"/>
    <w:multiLevelType w:val="hybridMultilevel"/>
    <w:tmpl w:val="63869C82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1A9B5E42"/>
    <w:multiLevelType w:val="multilevel"/>
    <w:tmpl w:val="1526BEB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50" w:hanging="450"/>
      </w:pPr>
      <w:rPr>
        <w:rFonts w:hint="default"/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0B62E14"/>
    <w:multiLevelType w:val="multilevel"/>
    <w:tmpl w:val="DD328BB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4435C1A"/>
    <w:multiLevelType w:val="hybridMultilevel"/>
    <w:tmpl w:val="FD4606B2"/>
    <w:lvl w:ilvl="0" w:tplc="28EEC10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B2E1D1F"/>
    <w:multiLevelType w:val="hybridMultilevel"/>
    <w:tmpl w:val="FD4606B2"/>
    <w:lvl w:ilvl="0" w:tplc="28EEC10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3DF34329"/>
    <w:multiLevelType w:val="multilevel"/>
    <w:tmpl w:val="5ECC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720842"/>
    <w:multiLevelType w:val="hybridMultilevel"/>
    <w:tmpl w:val="1CBA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40680"/>
    <w:multiLevelType w:val="multilevel"/>
    <w:tmpl w:val="1A98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FB589E"/>
    <w:multiLevelType w:val="multilevel"/>
    <w:tmpl w:val="A940A0A8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2" w15:restartNumberingAfterBreak="0">
    <w:nsid w:val="478A395C"/>
    <w:multiLevelType w:val="multilevel"/>
    <w:tmpl w:val="3DEA9948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560"/>
        </w:tabs>
        <w:ind w:left="1560" w:hanging="1134"/>
      </w:pPr>
      <w:rPr>
        <w:rFonts w:hint="default"/>
        <w:b w:val="0"/>
        <w:i w:val="0"/>
      </w:rPr>
    </w:lvl>
    <w:lvl w:ilvl="4">
      <w:start w:val="1"/>
      <w:numFmt w:val="lowerLetter"/>
      <w:pStyle w:val="a0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3" w15:restartNumberingAfterBreak="0">
    <w:nsid w:val="4DB85282"/>
    <w:multiLevelType w:val="hybridMultilevel"/>
    <w:tmpl w:val="0950ACA6"/>
    <w:lvl w:ilvl="0" w:tplc="F212608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F2576F"/>
    <w:multiLevelType w:val="multilevel"/>
    <w:tmpl w:val="190EA8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566B0BAC"/>
    <w:multiLevelType w:val="hybridMultilevel"/>
    <w:tmpl w:val="32F8A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62760"/>
    <w:multiLevelType w:val="multilevel"/>
    <w:tmpl w:val="34422274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  <w:b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vertAlign w:val="baseline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F780486"/>
    <w:multiLevelType w:val="hybridMultilevel"/>
    <w:tmpl w:val="9D1E1164"/>
    <w:lvl w:ilvl="0" w:tplc="76C4CE8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22021763">
    <w:abstractNumId w:val="12"/>
  </w:num>
  <w:num w:numId="2" w16cid:durableId="998456806">
    <w:abstractNumId w:val="3"/>
  </w:num>
  <w:num w:numId="3" w16cid:durableId="1253733164">
    <w:abstractNumId w:val="17"/>
  </w:num>
  <w:num w:numId="4" w16cid:durableId="853881802">
    <w:abstractNumId w:val="0"/>
  </w:num>
  <w:num w:numId="5" w16cid:durableId="930552984">
    <w:abstractNumId w:val="13"/>
  </w:num>
  <w:num w:numId="6" w16cid:durableId="1006790207">
    <w:abstractNumId w:val="2"/>
  </w:num>
  <w:num w:numId="7" w16cid:durableId="1270772018">
    <w:abstractNumId w:val="1"/>
  </w:num>
  <w:num w:numId="8" w16cid:durableId="56635095">
    <w:abstractNumId w:val="14"/>
  </w:num>
  <w:num w:numId="9" w16cid:durableId="1120608967">
    <w:abstractNumId w:val="11"/>
  </w:num>
  <w:num w:numId="10" w16cid:durableId="17702109">
    <w:abstractNumId w:val="16"/>
  </w:num>
  <w:num w:numId="11" w16cid:durableId="1246840194">
    <w:abstractNumId w:val="5"/>
  </w:num>
  <w:num w:numId="12" w16cid:durableId="2117408152">
    <w:abstractNumId w:val="4"/>
  </w:num>
  <w:num w:numId="13" w16cid:durableId="1397780563">
    <w:abstractNumId w:val="9"/>
  </w:num>
  <w:num w:numId="14" w16cid:durableId="1467233153">
    <w:abstractNumId w:val="15"/>
  </w:num>
  <w:num w:numId="15" w16cid:durableId="570701241">
    <w:abstractNumId w:val="8"/>
  </w:num>
  <w:num w:numId="16" w16cid:durableId="753433983">
    <w:abstractNumId w:val="10"/>
  </w:num>
  <w:num w:numId="17" w16cid:durableId="1871718238">
    <w:abstractNumId w:val="6"/>
  </w:num>
  <w:num w:numId="18" w16cid:durableId="2015764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097"/>
    <w:rsid w:val="000056F2"/>
    <w:rsid w:val="000063E7"/>
    <w:rsid w:val="000102C2"/>
    <w:rsid w:val="00015B16"/>
    <w:rsid w:val="000307F0"/>
    <w:rsid w:val="00045E77"/>
    <w:rsid w:val="000463A7"/>
    <w:rsid w:val="0004690E"/>
    <w:rsid w:val="000615D2"/>
    <w:rsid w:val="00071077"/>
    <w:rsid w:val="000725DA"/>
    <w:rsid w:val="00074815"/>
    <w:rsid w:val="00084E5C"/>
    <w:rsid w:val="00087835"/>
    <w:rsid w:val="000954ED"/>
    <w:rsid w:val="000A293F"/>
    <w:rsid w:val="000A74A0"/>
    <w:rsid w:val="000B104A"/>
    <w:rsid w:val="000C21DE"/>
    <w:rsid w:val="000C646A"/>
    <w:rsid w:val="000C6D1A"/>
    <w:rsid w:val="000D5FE8"/>
    <w:rsid w:val="000E6B10"/>
    <w:rsid w:val="000F63F5"/>
    <w:rsid w:val="00101E71"/>
    <w:rsid w:val="00106ABE"/>
    <w:rsid w:val="001148A0"/>
    <w:rsid w:val="0012312F"/>
    <w:rsid w:val="00123E10"/>
    <w:rsid w:val="00125B94"/>
    <w:rsid w:val="0012663A"/>
    <w:rsid w:val="00127394"/>
    <w:rsid w:val="001277BD"/>
    <w:rsid w:val="00130684"/>
    <w:rsid w:val="0013543F"/>
    <w:rsid w:val="00136DF1"/>
    <w:rsid w:val="00147076"/>
    <w:rsid w:val="00153D86"/>
    <w:rsid w:val="00165D35"/>
    <w:rsid w:val="001823BF"/>
    <w:rsid w:val="00192808"/>
    <w:rsid w:val="001937DA"/>
    <w:rsid w:val="001A3F99"/>
    <w:rsid w:val="001A5799"/>
    <w:rsid w:val="001B0D0A"/>
    <w:rsid w:val="001C2883"/>
    <w:rsid w:val="001D5C2B"/>
    <w:rsid w:val="001D74E1"/>
    <w:rsid w:val="001E2BE1"/>
    <w:rsid w:val="001E46AC"/>
    <w:rsid w:val="001F0F7F"/>
    <w:rsid w:val="001F3F03"/>
    <w:rsid w:val="001F6907"/>
    <w:rsid w:val="002005C4"/>
    <w:rsid w:val="00205958"/>
    <w:rsid w:val="00206C62"/>
    <w:rsid w:val="00215298"/>
    <w:rsid w:val="00221E3F"/>
    <w:rsid w:val="00230142"/>
    <w:rsid w:val="00241C11"/>
    <w:rsid w:val="00242788"/>
    <w:rsid w:val="00243B97"/>
    <w:rsid w:val="00245AA9"/>
    <w:rsid w:val="002463C0"/>
    <w:rsid w:val="002525C1"/>
    <w:rsid w:val="0026027F"/>
    <w:rsid w:val="00260785"/>
    <w:rsid w:val="002672AF"/>
    <w:rsid w:val="00274AF0"/>
    <w:rsid w:val="00286289"/>
    <w:rsid w:val="0029256C"/>
    <w:rsid w:val="00294E90"/>
    <w:rsid w:val="002A66CD"/>
    <w:rsid w:val="002C54E1"/>
    <w:rsid w:val="002E16DF"/>
    <w:rsid w:val="002E7058"/>
    <w:rsid w:val="002F3CC2"/>
    <w:rsid w:val="002F4E95"/>
    <w:rsid w:val="002F538A"/>
    <w:rsid w:val="00314A25"/>
    <w:rsid w:val="0032199F"/>
    <w:rsid w:val="003318B8"/>
    <w:rsid w:val="00333490"/>
    <w:rsid w:val="003379C3"/>
    <w:rsid w:val="0034014F"/>
    <w:rsid w:val="00342B8C"/>
    <w:rsid w:val="00351C65"/>
    <w:rsid w:val="00351E93"/>
    <w:rsid w:val="0035250A"/>
    <w:rsid w:val="00352A9F"/>
    <w:rsid w:val="003608AC"/>
    <w:rsid w:val="003655C5"/>
    <w:rsid w:val="00367FCE"/>
    <w:rsid w:val="0038480C"/>
    <w:rsid w:val="003922A3"/>
    <w:rsid w:val="0039235C"/>
    <w:rsid w:val="00394BC5"/>
    <w:rsid w:val="00395B2E"/>
    <w:rsid w:val="003B12ED"/>
    <w:rsid w:val="003C038D"/>
    <w:rsid w:val="003C18D2"/>
    <w:rsid w:val="003C58F5"/>
    <w:rsid w:val="003E1129"/>
    <w:rsid w:val="003F6E79"/>
    <w:rsid w:val="003F7144"/>
    <w:rsid w:val="00406556"/>
    <w:rsid w:val="004279F6"/>
    <w:rsid w:val="004367BA"/>
    <w:rsid w:val="0044242A"/>
    <w:rsid w:val="004425EA"/>
    <w:rsid w:val="00443074"/>
    <w:rsid w:val="004438FC"/>
    <w:rsid w:val="004503AC"/>
    <w:rsid w:val="004507C5"/>
    <w:rsid w:val="00462241"/>
    <w:rsid w:val="00465B43"/>
    <w:rsid w:val="00477A88"/>
    <w:rsid w:val="004802B6"/>
    <w:rsid w:val="00483E24"/>
    <w:rsid w:val="00492A6A"/>
    <w:rsid w:val="00495D5D"/>
    <w:rsid w:val="004B1AF2"/>
    <w:rsid w:val="004B537B"/>
    <w:rsid w:val="004C0ECD"/>
    <w:rsid w:val="004C27C5"/>
    <w:rsid w:val="004C4E4E"/>
    <w:rsid w:val="004C6F81"/>
    <w:rsid w:val="004D7862"/>
    <w:rsid w:val="004E3A06"/>
    <w:rsid w:val="004E4925"/>
    <w:rsid w:val="004F2466"/>
    <w:rsid w:val="004F5D89"/>
    <w:rsid w:val="00502A4B"/>
    <w:rsid w:val="005238BF"/>
    <w:rsid w:val="00546367"/>
    <w:rsid w:val="00547B45"/>
    <w:rsid w:val="00547BD2"/>
    <w:rsid w:val="005564DA"/>
    <w:rsid w:val="00577F41"/>
    <w:rsid w:val="00582938"/>
    <w:rsid w:val="00583EA0"/>
    <w:rsid w:val="00584EA1"/>
    <w:rsid w:val="005A7ACF"/>
    <w:rsid w:val="005B4B6B"/>
    <w:rsid w:val="005C1C26"/>
    <w:rsid w:val="005C4763"/>
    <w:rsid w:val="005D47E1"/>
    <w:rsid w:val="005F3C79"/>
    <w:rsid w:val="005F4905"/>
    <w:rsid w:val="005F662A"/>
    <w:rsid w:val="005F70DB"/>
    <w:rsid w:val="00600D77"/>
    <w:rsid w:val="00602E13"/>
    <w:rsid w:val="00603354"/>
    <w:rsid w:val="00620FC6"/>
    <w:rsid w:val="00623959"/>
    <w:rsid w:val="0063336F"/>
    <w:rsid w:val="00642B91"/>
    <w:rsid w:val="006442D3"/>
    <w:rsid w:val="00645A36"/>
    <w:rsid w:val="00652B1B"/>
    <w:rsid w:val="0066443C"/>
    <w:rsid w:val="00665F74"/>
    <w:rsid w:val="0067118B"/>
    <w:rsid w:val="0067620E"/>
    <w:rsid w:val="00683588"/>
    <w:rsid w:val="00685A8D"/>
    <w:rsid w:val="006901DA"/>
    <w:rsid w:val="00691130"/>
    <w:rsid w:val="00691E80"/>
    <w:rsid w:val="006950BF"/>
    <w:rsid w:val="00696DCA"/>
    <w:rsid w:val="006A00CA"/>
    <w:rsid w:val="006A773B"/>
    <w:rsid w:val="006B0FBA"/>
    <w:rsid w:val="006B1159"/>
    <w:rsid w:val="006B3AA7"/>
    <w:rsid w:val="006B3DBF"/>
    <w:rsid w:val="006B5BCB"/>
    <w:rsid w:val="006C72D6"/>
    <w:rsid w:val="006C7B0F"/>
    <w:rsid w:val="006D71DD"/>
    <w:rsid w:val="006E0803"/>
    <w:rsid w:val="006E4DB6"/>
    <w:rsid w:val="006E7792"/>
    <w:rsid w:val="006E7CF5"/>
    <w:rsid w:val="006F6740"/>
    <w:rsid w:val="006F6E52"/>
    <w:rsid w:val="00702B57"/>
    <w:rsid w:val="00703E0A"/>
    <w:rsid w:val="00711181"/>
    <w:rsid w:val="007169E5"/>
    <w:rsid w:val="00722D71"/>
    <w:rsid w:val="0073267A"/>
    <w:rsid w:val="007403F8"/>
    <w:rsid w:val="00743FEE"/>
    <w:rsid w:val="007456AC"/>
    <w:rsid w:val="007510EF"/>
    <w:rsid w:val="0077265F"/>
    <w:rsid w:val="007758F9"/>
    <w:rsid w:val="007844B9"/>
    <w:rsid w:val="00784B55"/>
    <w:rsid w:val="007954C2"/>
    <w:rsid w:val="007A1B76"/>
    <w:rsid w:val="007A389D"/>
    <w:rsid w:val="007A6B63"/>
    <w:rsid w:val="007B7C66"/>
    <w:rsid w:val="007C19AF"/>
    <w:rsid w:val="007C781B"/>
    <w:rsid w:val="007D09FC"/>
    <w:rsid w:val="007E1B66"/>
    <w:rsid w:val="007E32D2"/>
    <w:rsid w:val="007E50DC"/>
    <w:rsid w:val="007F7D2E"/>
    <w:rsid w:val="00800551"/>
    <w:rsid w:val="008125EB"/>
    <w:rsid w:val="008240C4"/>
    <w:rsid w:val="00834B1F"/>
    <w:rsid w:val="00840849"/>
    <w:rsid w:val="00840DF5"/>
    <w:rsid w:val="008419ED"/>
    <w:rsid w:val="008505F0"/>
    <w:rsid w:val="00863837"/>
    <w:rsid w:val="00872691"/>
    <w:rsid w:val="00877101"/>
    <w:rsid w:val="00881872"/>
    <w:rsid w:val="0088431F"/>
    <w:rsid w:val="008876B4"/>
    <w:rsid w:val="00890875"/>
    <w:rsid w:val="00894CD5"/>
    <w:rsid w:val="008A0D02"/>
    <w:rsid w:val="008B0097"/>
    <w:rsid w:val="008C6F85"/>
    <w:rsid w:val="008D2BEB"/>
    <w:rsid w:val="008E756C"/>
    <w:rsid w:val="00901669"/>
    <w:rsid w:val="00912EA6"/>
    <w:rsid w:val="00914531"/>
    <w:rsid w:val="00924A85"/>
    <w:rsid w:val="00927AB4"/>
    <w:rsid w:val="009359A1"/>
    <w:rsid w:val="00936844"/>
    <w:rsid w:val="00942C05"/>
    <w:rsid w:val="009433E7"/>
    <w:rsid w:val="00947F4D"/>
    <w:rsid w:val="009605E9"/>
    <w:rsid w:val="009778F7"/>
    <w:rsid w:val="0098460F"/>
    <w:rsid w:val="00984FB9"/>
    <w:rsid w:val="0098514B"/>
    <w:rsid w:val="00987C79"/>
    <w:rsid w:val="009944C3"/>
    <w:rsid w:val="009A2EE4"/>
    <w:rsid w:val="009A6331"/>
    <w:rsid w:val="009B0DE7"/>
    <w:rsid w:val="009B1F5B"/>
    <w:rsid w:val="009B6036"/>
    <w:rsid w:val="009E28F2"/>
    <w:rsid w:val="009E451D"/>
    <w:rsid w:val="009E5C14"/>
    <w:rsid w:val="009F120E"/>
    <w:rsid w:val="009F1740"/>
    <w:rsid w:val="00A002AB"/>
    <w:rsid w:val="00A02807"/>
    <w:rsid w:val="00A045D9"/>
    <w:rsid w:val="00A0600E"/>
    <w:rsid w:val="00A14926"/>
    <w:rsid w:val="00A247F7"/>
    <w:rsid w:val="00A35095"/>
    <w:rsid w:val="00A37951"/>
    <w:rsid w:val="00A47DDA"/>
    <w:rsid w:val="00A515F5"/>
    <w:rsid w:val="00A51D55"/>
    <w:rsid w:val="00A52897"/>
    <w:rsid w:val="00A52D9C"/>
    <w:rsid w:val="00A60226"/>
    <w:rsid w:val="00A630F8"/>
    <w:rsid w:val="00A70F1F"/>
    <w:rsid w:val="00A8238B"/>
    <w:rsid w:val="00A83C9B"/>
    <w:rsid w:val="00A9173A"/>
    <w:rsid w:val="00A966F1"/>
    <w:rsid w:val="00AD3D4B"/>
    <w:rsid w:val="00AE5528"/>
    <w:rsid w:val="00AE596C"/>
    <w:rsid w:val="00AF1D2E"/>
    <w:rsid w:val="00B06692"/>
    <w:rsid w:val="00B074D3"/>
    <w:rsid w:val="00B07F41"/>
    <w:rsid w:val="00B104BB"/>
    <w:rsid w:val="00B10B8F"/>
    <w:rsid w:val="00B14B26"/>
    <w:rsid w:val="00B269F1"/>
    <w:rsid w:val="00B319AE"/>
    <w:rsid w:val="00B3483B"/>
    <w:rsid w:val="00B40390"/>
    <w:rsid w:val="00B411FE"/>
    <w:rsid w:val="00B73FA0"/>
    <w:rsid w:val="00B770E2"/>
    <w:rsid w:val="00B83BA0"/>
    <w:rsid w:val="00B86EDE"/>
    <w:rsid w:val="00B90DA8"/>
    <w:rsid w:val="00BC1423"/>
    <w:rsid w:val="00BD029D"/>
    <w:rsid w:val="00BD5C0A"/>
    <w:rsid w:val="00BD5CFE"/>
    <w:rsid w:val="00BE15D5"/>
    <w:rsid w:val="00BE60B5"/>
    <w:rsid w:val="00BE60F7"/>
    <w:rsid w:val="00BF2A4B"/>
    <w:rsid w:val="00BF32A8"/>
    <w:rsid w:val="00BF35A8"/>
    <w:rsid w:val="00C057FA"/>
    <w:rsid w:val="00C10614"/>
    <w:rsid w:val="00C2011F"/>
    <w:rsid w:val="00C22704"/>
    <w:rsid w:val="00C32348"/>
    <w:rsid w:val="00C32354"/>
    <w:rsid w:val="00C32443"/>
    <w:rsid w:val="00C32C08"/>
    <w:rsid w:val="00C3333C"/>
    <w:rsid w:val="00C370CD"/>
    <w:rsid w:val="00C453F7"/>
    <w:rsid w:val="00C45BAA"/>
    <w:rsid w:val="00C500FC"/>
    <w:rsid w:val="00C5709D"/>
    <w:rsid w:val="00C62878"/>
    <w:rsid w:val="00C62C3E"/>
    <w:rsid w:val="00C73D94"/>
    <w:rsid w:val="00C76F0D"/>
    <w:rsid w:val="00C82127"/>
    <w:rsid w:val="00C84A0F"/>
    <w:rsid w:val="00C87853"/>
    <w:rsid w:val="00C91B82"/>
    <w:rsid w:val="00C93724"/>
    <w:rsid w:val="00CB0EAB"/>
    <w:rsid w:val="00CC2FE6"/>
    <w:rsid w:val="00CC3418"/>
    <w:rsid w:val="00CC3644"/>
    <w:rsid w:val="00CC53F7"/>
    <w:rsid w:val="00CC73C3"/>
    <w:rsid w:val="00CD301E"/>
    <w:rsid w:val="00CD7465"/>
    <w:rsid w:val="00CE04B7"/>
    <w:rsid w:val="00CE43DB"/>
    <w:rsid w:val="00CF18A5"/>
    <w:rsid w:val="00D00F0A"/>
    <w:rsid w:val="00D01A54"/>
    <w:rsid w:val="00D01FAA"/>
    <w:rsid w:val="00D04748"/>
    <w:rsid w:val="00D05F9F"/>
    <w:rsid w:val="00D10816"/>
    <w:rsid w:val="00D10971"/>
    <w:rsid w:val="00D156A7"/>
    <w:rsid w:val="00D17CFC"/>
    <w:rsid w:val="00D17F57"/>
    <w:rsid w:val="00D20687"/>
    <w:rsid w:val="00D20797"/>
    <w:rsid w:val="00D22436"/>
    <w:rsid w:val="00D27528"/>
    <w:rsid w:val="00D31DA8"/>
    <w:rsid w:val="00D41EF4"/>
    <w:rsid w:val="00D45854"/>
    <w:rsid w:val="00D532A9"/>
    <w:rsid w:val="00D8316F"/>
    <w:rsid w:val="00D94909"/>
    <w:rsid w:val="00D95D6E"/>
    <w:rsid w:val="00DA7944"/>
    <w:rsid w:val="00DB4F8D"/>
    <w:rsid w:val="00DC284F"/>
    <w:rsid w:val="00DC77DD"/>
    <w:rsid w:val="00DD15C3"/>
    <w:rsid w:val="00DD5147"/>
    <w:rsid w:val="00DD6AA8"/>
    <w:rsid w:val="00DD7E4F"/>
    <w:rsid w:val="00DE2453"/>
    <w:rsid w:val="00DE33BA"/>
    <w:rsid w:val="00DE3DD4"/>
    <w:rsid w:val="00DE65A9"/>
    <w:rsid w:val="00DE65AA"/>
    <w:rsid w:val="00DE7511"/>
    <w:rsid w:val="00DF032F"/>
    <w:rsid w:val="00E02575"/>
    <w:rsid w:val="00E11BAF"/>
    <w:rsid w:val="00E12CFA"/>
    <w:rsid w:val="00E20132"/>
    <w:rsid w:val="00E234AD"/>
    <w:rsid w:val="00E33EF3"/>
    <w:rsid w:val="00E455A3"/>
    <w:rsid w:val="00E576D6"/>
    <w:rsid w:val="00E81262"/>
    <w:rsid w:val="00E81C24"/>
    <w:rsid w:val="00E846E7"/>
    <w:rsid w:val="00E97139"/>
    <w:rsid w:val="00EA314A"/>
    <w:rsid w:val="00EA67D9"/>
    <w:rsid w:val="00EB0A02"/>
    <w:rsid w:val="00EB47A9"/>
    <w:rsid w:val="00EB7675"/>
    <w:rsid w:val="00EC18E9"/>
    <w:rsid w:val="00EC6688"/>
    <w:rsid w:val="00EC7EDB"/>
    <w:rsid w:val="00ED3D3E"/>
    <w:rsid w:val="00EE0B9C"/>
    <w:rsid w:val="00EE107D"/>
    <w:rsid w:val="00EF23F3"/>
    <w:rsid w:val="00F02628"/>
    <w:rsid w:val="00F12E49"/>
    <w:rsid w:val="00F22D09"/>
    <w:rsid w:val="00F260F4"/>
    <w:rsid w:val="00F276CC"/>
    <w:rsid w:val="00F30A50"/>
    <w:rsid w:val="00F44971"/>
    <w:rsid w:val="00F51713"/>
    <w:rsid w:val="00F54311"/>
    <w:rsid w:val="00F56187"/>
    <w:rsid w:val="00F61DD9"/>
    <w:rsid w:val="00F67104"/>
    <w:rsid w:val="00F85E87"/>
    <w:rsid w:val="00F90817"/>
    <w:rsid w:val="00F921CE"/>
    <w:rsid w:val="00F9326E"/>
    <w:rsid w:val="00F95BDD"/>
    <w:rsid w:val="00FA622E"/>
    <w:rsid w:val="00FB325C"/>
    <w:rsid w:val="00FB4C38"/>
    <w:rsid w:val="00FC0A13"/>
    <w:rsid w:val="00FC6AB9"/>
    <w:rsid w:val="00FC7F9A"/>
    <w:rsid w:val="00FF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851F880"/>
  <w15:docId w15:val="{9A7C9004-4637-491B-85B9-AC64B9B3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B009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Заголовок параграфа (1.),Heading 1 Char,Document Header1,H1,Введение...,Б1,Heading 1iz,Б11,Ариал11,Заголовок 1 абб,Заголовок 1 Знак2 Знак,Заголовок 1 Знак1 Знак Знак,Заголовок 1 Знак Знак Знак Знак,Заголовок 1 Знак Знак1 Знак Знак,I,Headi..."/>
    <w:basedOn w:val="a1"/>
    <w:next w:val="a1"/>
    <w:link w:val="10"/>
    <w:qFormat/>
    <w:rsid w:val="008B0097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eading 2 Char,2,H2,h2,Numbered text 3,Reset numbering,H2 Знак,Заголовок 21,Б2,RTC,iz2,HD2,heading 2,Heading 2 Hidden,Раздел Знак,Level 2 Topic Heading,H21,Major,CHS,H2-Heading 2,l2,Header2,22,heading2,list2,A,A.B.C.,list 2,H"/>
    <w:basedOn w:val="a1"/>
    <w:next w:val="a1"/>
    <w:link w:val="20"/>
    <w:qFormat/>
    <w:rsid w:val="008B0097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2079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Heading 1 Char Знак,Document Header1 Знак,H1 Знак,Введение... Знак,Б1 Знак,Heading 1iz Знак,Б11 Знак,Ариал11 Знак,Заголовок 1 абб Знак,Заголовок 1 Знак2 Знак Знак,Заголовок 1 Знак1 Знак Знак Знак,I Знак"/>
    <w:basedOn w:val="a2"/>
    <w:link w:val="1"/>
    <w:rsid w:val="008B009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eading 2 Char Знак,2 Знак,H2 Знак1,h2 Знак,Numbered text 3 Знак,Reset numbering Знак,H2 Знак Знак,Заголовок 21 Знак,Б2 Знак,RTC Знак,iz2 Знак,HD2 Знак,heading 2 Знак,Heading 2 Hidden Знак,Раздел Знак Знак,Level 2 Topic Heading Знак"/>
    <w:basedOn w:val="a2"/>
    <w:link w:val="2"/>
    <w:rsid w:val="008B009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20797"/>
    <w:rPr>
      <w:rFonts w:asciiTheme="majorHAnsi" w:eastAsiaTheme="majorEastAsia" w:hAnsiTheme="majorHAnsi" w:cstheme="majorBidi"/>
      <w:i/>
      <w:iCs/>
      <w:snapToGrid w:val="0"/>
      <w:color w:val="404040" w:themeColor="text1" w:themeTint="BF"/>
      <w:sz w:val="20"/>
      <w:szCs w:val="20"/>
      <w:lang w:eastAsia="ru-RU"/>
    </w:rPr>
  </w:style>
  <w:style w:type="paragraph" w:customStyle="1" w:styleId="a">
    <w:name w:val="Пункт"/>
    <w:basedOn w:val="a1"/>
    <w:rsid w:val="008B0097"/>
    <w:pPr>
      <w:numPr>
        <w:ilvl w:val="2"/>
        <w:numId w:val="1"/>
      </w:numPr>
      <w:tabs>
        <w:tab w:val="clear" w:pos="1134"/>
        <w:tab w:val="num" w:pos="360"/>
      </w:tabs>
      <w:ind w:left="0" w:firstLine="567"/>
    </w:pPr>
  </w:style>
  <w:style w:type="character" w:customStyle="1" w:styleId="a5">
    <w:name w:val="Пункт Знак"/>
    <w:rsid w:val="008B0097"/>
    <w:rPr>
      <w:sz w:val="28"/>
      <w:lang w:val="ru-RU" w:eastAsia="ru-RU" w:bidi="ar-SA"/>
    </w:rPr>
  </w:style>
  <w:style w:type="paragraph" w:customStyle="1" w:styleId="a0">
    <w:name w:val="Подподпункт"/>
    <w:basedOn w:val="a1"/>
    <w:rsid w:val="008B0097"/>
    <w:pPr>
      <w:numPr>
        <w:ilvl w:val="4"/>
        <w:numId w:val="1"/>
      </w:numPr>
    </w:pPr>
  </w:style>
  <w:style w:type="paragraph" w:styleId="a6">
    <w:name w:val="Balloon Text"/>
    <w:basedOn w:val="a1"/>
    <w:link w:val="a7"/>
    <w:uiPriority w:val="99"/>
    <w:semiHidden/>
    <w:unhideWhenUsed/>
    <w:rsid w:val="000307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0307F0"/>
    <w:rPr>
      <w:rFonts w:ascii="Tahoma" w:eastAsia="Times New Roman" w:hAnsi="Tahoma" w:cs="Tahoma"/>
      <w:snapToGrid w:val="0"/>
      <w:sz w:val="16"/>
      <w:szCs w:val="16"/>
      <w:lang w:eastAsia="ru-RU"/>
    </w:rPr>
  </w:style>
  <w:style w:type="table" w:styleId="a8">
    <w:name w:val="Table Grid"/>
    <w:basedOn w:val="a3"/>
    <w:uiPriority w:val="59"/>
    <w:rsid w:val="00DC2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2"/>
    <w:uiPriority w:val="99"/>
    <w:semiHidden/>
    <w:unhideWhenUsed/>
    <w:rsid w:val="00924A85"/>
    <w:rPr>
      <w:sz w:val="16"/>
      <w:szCs w:val="16"/>
    </w:rPr>
  </w:style>
  <w:style w:type="paragraph" w:styleId="aa">
    <w:name w:val="annotation text"/>
    <w:basedOn w:val="a1"/>
    <w:link w:val="ab"/>
    <w:uiPriority w:val="99"/>
    <w:semiHidden/>
    <w:unhideWhenUsed/>
    <w:rsid w:val="00924A85"/>
    <w:pPr>
      <w:spacing w:line="240" w:lineRule="auto"/>
    </w:pPr>
    <w:rPr>
      <w:sz w:val="20"/>
    </w:rPr>
  </w:style>
  <w:style w:type="character" w:customStyle="1" w:styleId="ab">
    <w:name w:val="Текст примечания Знак"/>
    <w:basedOn w:val="a2"/>
    <w:link w:val="aa"/>
    <w:uiPriority w:val="99"/>
    <w:semiHidden/>
    <w:rsid w:val="00924A85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4A8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4A85"/>
    <w:rPr>
      <w:rFonts w:ascii="Times New Roman" w:eastAsia="Times New Roman" w:hAnsi="Times New Roman" w:cs="Times New Roman"/>
      <w:b/>
      <w:bCs/>
      <w:snapToGrid w:val="0"/>
      <w:sz w:val="20"/>
      <w:szCs w:val="20"/>
      <w:lang w:eastAsia="ru-RU"/>
    </w:rPr>
  </w:style>
  <w:style w:type="paragraph" w:styleId="ae">
    <w:name w:val="header"/>
    <w:basedOn w:val="a1"/>
    <w:link w:val="af"/>
    <w:uiPriority w:val="99"/>
    <w:unhideWhenUsed/>
    <w:rsid w:val="00EB7675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2"/>
    <w:link w:val="ae"/>
    <w:uiPriority w:val="99"/>
    <w:rsid w:val="00EB7675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0">
    <w:name w:val="footer"/>
    <w:basedOn w:val="a1"/>
    <w:link w:val="af1"/>
    <w:uiPriority w:val="99"/>
    <w:unhideWhenUsed/>
    <w:rsid w:val="00EB7675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2"/>
    <w:link w:val="af0"/>
    <w:uiPriority w:val="99"/>
    <w:rsid w:val="00EB7675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2">
    <w:name w:val="List Paragraph"/>
    <w:basedOn w:val="a1"/>
    <w:uiPriority w:val="34"/>
    <w:qFormat/>
    <w:rsid w:val="00CF18A5"/>
    <w:pPr>
      <w:ind w:left="720"/>
      <w:contextualSpacing/>
    </w:pPr>
  </w:style>
  <w:style w:type="paragraph" w:customStyle="1" w:styleId="Standard">
    <w:name w:val="Standard"/>
    <w:rsid w:val="00691130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f3">
    <w:name w:val="No Spacing"/>
    <w:uiPriority w:val="1"/>
    <w:qFormat/>
    <w:rsid w:val="0013543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jshopcodeprod">
    <w:name w:val="jshop_code_prod"/>
    <w:basedOn w:val="a2"/>
    <w:rsid w:val="00B07F41"/>
  </w:style>
  <w:style w:type="character" w:customStyle="1" w:styleId="extrafieldsname">
    <w:name w:val="extra_fields_name"/>
    <w:basedOn w:val="a2"/>
    <w:rsid w:val="00B07F41"/>
  </w:style>
  <w:style w:type="character" w:customStyle="1" w:styleId="extrafieldsvalue">
    <w:name w:val="extra_fields_value"/>
    <w:basedOn w:val="a2"/>
    <w:rsid w:val="00B07F41"/>
  </w:style>
  <w:style w:type="paragraph" w:styleId="af4">
    <w:name w:val="Normal (Web)"/>
    <w:basedOn w:val="a1"/>
    <w:uiPriority w:val="99"/>
    <w:semiHidden/>
    <w:unhideWhenUsed/>
    <w:rsid w:val="00B07F41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character" w:styleId="af5">
    <w:name w:val="Strong"/>
    <w:basedOn w:val="a2"/>
    <w:uiPriority w:val="22"/>
    <w:qFormat/>
    <w:rsid w:val="00B07F41"/>
    <w:rPr>
      <w:b/>
      <w:bCs/>
    </w:rPr>
  </w:style>
  <w:style w:type="paragraph" w:customStyle="1" w:styleId="ListParagraph1">
    <w:name w:val="List Paragraph1"/>
    <w:basedOn w:val="a1"/>
    <w:uiPriority w:val="99"/>
    <w:rsid w:val="0067620E"/>
    <w:pPr>
      <w:spacing w:after="200" w:line="276" w:lineRule="auto"/>
      <w:ind w:left="720" w:firstLine="0"/>
      <w:contextualSpacing/>
      <w:jc w:val="left"/>
    </w:pPr>
    <w:rPr>
      <w:rFonts w:ascii="Calibri" w:eastAsia="SimSun" w:hAnsi="Calibri"/>
      <w:snapToGrid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55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6163">
              <w:marLeft w:val="2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466526">
                  <w:marLeft w:val="0"/>
                  <w:marRight w:val="0"/>
                  <w:marTop w:val="0"/>
                  <w:marBottom w:val="0"/>
                  <w:divBdr>
                    <w:top w:val="single" w:sz="2" w:space="0" w:color="C2E3F5"/>
                    <w:left w:val="single" w:sz="2" w:space="0" w:color="C2E3F5"/>
                    <w:bottom w:val="single" w:sz="2" w:space="0" w:color="C2E3F5"/>
                    <w:right w:val="single" w:sz="2" w:space="0" w:color="C2E3F5"/>
                  </w:divBdr>
                </w:div>
                <w:div w:id="5066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8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26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2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40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91ABD965-D47A-4BAA-82D4-AE4FA2413E7F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Дунаева Лариса Васильевна</dc:creator>
  <cp:lastModifiedBy>Виктория Бабина</cp:lastModifiedBy>
  <cp:revision>5</cp:revision>
  <cp:lastPrinted>2026-05-27T06:05:00Z</cp:lastPrinted>
  <dcterms:created xsi:type="dcterms:W3CDTF">2026-08-19T10:56:00Z</dcterms:created>
  <dcterms:modified xsi:type="dcterms:W3CDTF">2026-08-19T11:48:00Z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