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4CF" w:rsidRPr="000B44CF" w:rsidRDefault="000B44CF" w:rsidP="000B44CF">
      <w:pPr>
        <w:ind w:left="720" w:hanging="36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B44CF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tbl>
      <w:tblPr>
        <w:tblW w:w="9289" w:type="dxa"/>
        <w:tblInd w:w="-109" w:type="dxa"/>
        <w:tblLayout w:type="fixed"/>
        <w:tblLook w:val="0000"/>
      </w:tblPr>
      <w:tblGrid>
        <w:gridCol w:w="534"/>
        <w:gridCol w:w="6204"/>
        <w:gridCol w:w="708"/>
        <w:gridCol w:w="1843"/>
      </w:tblGrid>
      <w:tr w:rsidR="00733DC8" w:rsidRPr="0056655C" w:rsidTr="00733DC8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</w:tcPr>
          <w:p w:rsidR="00733DC8" w:rsidRPr="0056655C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kern w:val="2"/>
              </w:rPr>
            </w:pPr>
            <w:r w:rsidRPr="0056655C">
              <w:rPr>
                <w:rFonts w:ascii="Times" w:hAnsi="Times" w:cs="Times"/>
                <w:kern w:val="2"/>
              </w:rPr>
              <w:t>№</w:t>
            </w:r>
            <w:r w:rsidRPr="0056655C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proofErr w:type="gramStart"/>
            <w:r w:rsidRPr="0056655C">
              <w:rPr>
                <w:rFonts w:ascii="Times" w:hAnsi="Times" w:cs="Times"/>
                <w:kern w:val="2"/>
              </w:rPr>
              <w:t>п</w:t>
            </w:r>
            <w:proofErr w:type="spellEnd"/>
            <w:proofErr w:type="gramEnd"/>
            <w:r w:rsidRPr="0056655C">
              <w:rPr>
                <w:rFonts w:ascii="Times New Roman" w:hAnsi="Times New Roman"/>
                <w:kern w:val="2"/>
              </w:rPr>
              <w:t>/</w:t>
            </w:r>
            <w:proofErr w:type="spellStart"/>
            <w:r w:rsidRPr="0056655C">
              <w:rPr>
                <w:rFonts w:ascii="Times" w:hAnsi="Times" w:cs="Times"/>
                <w:kern w:val="2"/>
              </w:rPr>
              <w:t>п</w:t>
            </w:r>
            <w:proofErr w:type="spellEnd"/>
          </w:p>
        </w:tc>
        <w:tc>
          <w:tcPr>
            <w:tcW w:w="62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56655C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kern w:val="2"/>
              </w:rPr>
            </w:pPr>
            <w:r w:rsidRPr="0056655C">
              <w:rPr>
                <w:rFonts w:ascii="Times" w:hAnsi="Times" w:cs="Times"/>
                <w:kern w:val="2"/>
              </w:rPr>
              <w:t>Наименование</w:t>
            </w:r>
            <w:r w:rsidRPr="0056655C">
              <w:rPr>
                <w:rFonts w:ascii="Times New Roman" w:hAnsi="Times New Roman"/>
                <w:kern w:val="2"/>
              </w:rPr>
              <w:t xml:space="preserve"> </w:t>
            </w:r>
            <w:r w:rsidRPr="0056655C">
              <w:rPr>
                <w:rFonts w:ascii="Times" w:hAnsi="Times" w:cs="Times"/>
                <w:kern w:val="2"/>
              </w:rPr>
              <w:t>Продукции</w:t>
            </w:r>
            <w:r w:rsidRPr="0056655C">
              <w:rPr>
                <w:rFonts w:ascii="Times New Roman" w:hAnsi="Times New Roman"/>
                <w:kern w:val="2"/>
              </w:rPr>
              <w:t>/</w:t>
            </w:r>
            <w:r w:rsidRPr="0056655C">
              <w:rPr>
                <w:rFonts w:ascii="Times" w:hAnsi="Times" w:cs="Times"/>
                <w:kern w:val="2"/>
              </w:rPr>
              <w:t>Услуги</w:t>
            </w:r>
          </w:p>
        </w:tc>
        <w:tc>
          <w:tcPr>
            <w:tcW w:w="7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56655C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kern w:val="2"/>
              </w:rPr>
            </w:pPr>
            <w:r w:rsidRPr="0056655C">
              <w:rPr>
                <w:rFonts w:ascii="Times" w:hAnsi="Times" w:cs="Times"/>
                <w:kern w:val="2"/>
              </w:rPr>
              <w:t>Кол</w:t>
            </w:r>
            <w:r w:rsidRPr="0056655C">
              <w:rPr>
                <w:rFonts w:ascii="Times New Roman" w:hAnsi="Times New Roman"/>
                <w:kern w:val="2"/>
              </w:rPr>
              <w:t>-</w:t>
            </w:r>
            <w:r w:rsidRPr="0056655C">
              <w:rPr>
                <w:rFonts w:ascii="Times" w:hAnsi="Times" w:cs="Times"/>
                <w:kern w:val="2"/>
              </w:rPr>
              <w:t>во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56655C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kern w:val="2"/>
              </w:rPr>
            </w:pPr>
            <w:r w:rsidRPr="0056655C">
              <w:rPr>
                <w:rFonts w:ascii="Times" w:hAnsi="Times" w:cs="Times"/>
                <w:kern w:val="2"/>
              </w:rPr>
              <w:t>Единица</w:t>
            </w:r>
            <w:r w:rsidRPr="0056655C">
              <w:rPr>
                <w:rFonts w:ascii="Times New Roman" w:hAnsi="Times New Roman"/>
                <w:kern w:val="2"/>
              </w:rPr>
              <w:t xml:space="preserve"> </w:t>
            </w:r>
            <w:r w:rsidRPr="0056655C">
              <w:rPr>
                <w:rFonts w:ascii="Times" w:hAnsi="Times" w:cs="Times"/>
                <w:kern w:val="2"/>
              </w:rPr>
              <w:t>измерения</w:t>
            </w:r>
          </w:p>
        </w:tc>
      </w:tr>
      <w:tr w:rsidR="00733DC8" w:rsidRPr="0056655C" w:rsidTr="00733DC8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62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5173AD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Блокнот, Формат А5, с нанесением логотипа</w:t>
            </w:r>
          </w:p>
        </w:tc>
        <w:tc>
          <w:tcPr>
            <w:tcW w:w="7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1</w:t>
            </w:r>
            <w:r>
              <w:rPr>
                <w:rFonts w:ascii="Times New Roman" w:hAnsi="Times New Roman" w:cs="Times New Roman"/>
                <w:kern w:val="2"/>
              </w:rPr>
              <w:t>50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Шт.</w:t>
            </w:r>
          </w:p>
        </w:tc>
      </w:tr>
      <w:tr w:rsidR="00733DC8" w:rsidRPr="0056655C" w:rsidTr="00733DC8">
        <w:trPr>
          <w:trHeight w:val="482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2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5173AD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Ручка шариковая, синяя, с логотипом</w:t>
            </w:r>
          </w:p>
        </w:tc>
        <w:tc>
          <w:tcPr>
            <w:tcW w:w="7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1</w:t>
            </w:r>
            <w:r>
              <w:rPr>
                <w:rFonts w:ascii="Times New Roman" w:hAnsi="Times New Roman" w:cs="Times New Roman"/>
                <w:kern w:val="2"/>
              </w:rPr>
              <w:t>50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Шт.</w:t>
            </w:r>
          </w:p>
        </w:tc>
      </w:tr>
      <w:tr w:rsidR="00733DC8" w:rsidRPr="0056655C" w:rsidTr="00733DC8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62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  <w:vertAlign w:val="superscript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Футболка с  нанесением логотипа, плотностью не менее 180 г/м</w:t>
            </w:r>
            <w:proofErr w:type="gramStart"/>
            <w:r w:rsidRPr="00855A5F">
              <w:rPr>
                <w:rFonts w:ascii="Times New Roman" w:hAnsi="Times New Roman" w:cs="Times New Roman"/>
                <w:kern w:val="2"/>
                <w:vertAlign w:val="superscript"/>
              </w:rPr>
              <w:t>2</w:t>
            </w:r>
            <w:proofErr w:type="gramEnd"/>
          </w:p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1</w:t>
            </w:r>
            <w:r>
              <w:rPr>
                <w:rFonts w:ascii="Times New Roman" w:hAnsi="Times New Roman" w:cs="Times New Roman"/>
                <w:kern w:val="2"/>
              </w:rPr>
              <w:t>30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Шт.</w:t>
            </w:r>
          </w:p>
        </w:tc>
      </w:tr>
      <w:tr w:rsidR="00733DC8" w:rsidRPr="0056655C" w:rsidTr="00733DC8">
        <w:trPr>
          <w:trHeight w:val="755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62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  <w:vertAlign w:val="superscript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Поло для волонтеров, с нанесением логотипа, плотностью не менее 220 г/м</w:t>
            </w:r>
            <w:r w:rsidRPr="00855A5F">
              <w:rPr>
                <w:rFonts w:ascii="Times New Roman" w:hAnsi="Times New Roman" w:cs="Times New Roman"/>
                <w:kern w:val="2"/>
                <w:vertAlign w:val="superscript"/>
              </w:rPr>
              <w:t>2</w:t>
            </w:r>
          </w:p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Шт.</w:t>
            </w:r>
          </w:p>
        </w:tc>
      </w:tr>
      <w:tr w:rsidR="00733DC8" w:rsidRPr="0056655C" w:rsidTr="00733DC8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62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Баннер с информацией о форуме, размер баннера 3м на 2м</w:t>
            </w:r>
          </w:p>
        </w:tc>
        <w:tc>
          <w:tcPr>
            <w:tcW w:w="7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33DC8" w:rsidRPr="00855A5F" w:rsidRDefault="00733DC8" w:rsidP="00AB39D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 w:cs="Times New Roman"/>
                <w:kern w:val="2"/>
              </w:rPr>
            </w:pPr>
            <w:r w:rsidRPr="00855A5F">
              <w:rPr>
                <w:rFonts w:ascii="Times New Roman" w:hAnsi="Times New Roman" w:cs="Times New Roman"/>
                <w:kern w:val="2"/>
              </w:rPr>
              <w:t>Шт.</w:t>
            </w:r>
          </w:p>
        </w:tc>
      </w:tr>
    </w:tbl>
    <w:p w:rsidR="00B65EF6" w:rsidRDefault="00B65EF6" w:rsidP="00B65E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65E74" w:rsidRDefault="00855A5F" w:rsidP="00733DC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5173AD">
        <w:rPr>
          <w:b/>
          <w:bCs/>
          <w:color w:val="333333"/>
        </w:rPr>
        <w:t xml:space="preserve">Футболки </w:t>
      </w:r>
      <w:r w:rsidRPr="005173AD">
        <w:rPr>
          <w:rFonts w:ascii="Arial" w:hAnsi="Arial" w:cs="Arial"/>
          <w:color w:val="2C2D2E"/>
          <w:shd w:val="clear" w:color="auto" w:fill="FFFFFF"/>
        </w:rPr>
        <w:t xml:space="preserve">- </w:t>
      </w:r>
      <w:r w:rsidRPr="005173AD">
        <w:rPr>
          <w:color w:val="333333"/>
        </w:rPr>
        <w:t xml:space="preserve">футболки с коротким рукавом, трикотажные, из хлопка плотность футболки не менее 180 г/м с нанесением, заранее согласованного с покупателем логотипа проекта «Форум будущих педагогов "Быть учителем"» (задняя сторона футболки, размер печати 25см*25см, </w:t>
      </w:r>
      <w:proofErr w:type="spellStart"/>
      <w:r w:rsidRPr="005173AD">
        <w:rPr>
          <w:color w:val="333333"/>
        </w:rPr>
        <w:t>полноцветная</w:t>
      </w:r>
      <w:proofErr w:type="spellEnd"/>
      <w:r w:rsidRPr="005173AD">
        <w:rPr>
          <w:color w:val="333333"/>
        </w:rPr>
        <w:t xml:space="preserve"> </w:t>
      </w:r>
      <w:proofErr w:type="spellStart"/>
      <w:r w:rsidRPr="005173AD">
        <w:rPr>
          <w:color w:val="333333"/>
        </w:rPr>
        <w:t>бесконтурная</w:t>
      </w:r>
      <w:proofErr w:type="spellEnd"/>
      <w:r w:rsidRPr="005173AD">
        <w:rPr>
          <w:color w:val="333333"/>
        </w:rPr>
        <w:t xml:space="preserve"> печать), в количестве 130 штук, общая стоимость </w:t>
      </w:r>
    </w:p>
    <w:p w:rsidR="00733DC8" w:rsidRPr="005173AD" w:rsidRDefault="00733DC8" w:rsidP="00733DC8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</w:p>
    <w:p w:rsidR="00855A5F" w:rsidRDefault="00855A5F" w:rsidP="00B65EF6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73AD">
        <w:rPr>
          <w:rFonts w:ascii="Times New Roman" w:hAnsi="Times New Roman" w:cs="Times New Roman"/>
          <w:b/>
          <w:bCs/>
          <w:sz w:val="24"/>
          <w:szCs w:val="24"/>
        </w:rPr>
        <w:t>Ручка шариковая</w:t>
      </w:r>
      <w:r w:rsidRPr="005173AD">
        <w:rPr>
          <w:rFonts w:ascii="Times New Roman" w:hAnsi="Times New Roman" w:cs="Times New Roman"/>
          <w:sz w:val="24"/>
          <w:szCs w:val="24"/>
        </w:rPr>
        <w:t>, синяя, с нанесением</w:t>
      </w:r>
      <w:r w:rsidR="00733DC8">
        <w:rPr>
          <w:rFonts w:ascii="Times New Roman" w:hAnsi="Times New Roman" w:cs="Times New Roman"/>
          <w:sz w:val="24"/>
          <w:szCs w:val="24"/>
        </w:rPr>
        <w:t xml:space="preserve"> согласованной надписи, 150 шт.</w:t>
      </w:r>
    </w:p>
    <w:p w:rsidR="00733DC8" w:rsidRPr="005173AD" w:rsidRDefault="00733DC8" w:rsidP="00B65EF6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55A5F" w:rsidRDefault="00855A5F" w:rsidP="00B65EF6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73AD">
        <w:rPr>
          <w:rFonts w:ascii="Times New Roman" w:hAnsi="Times New Roman" w:cs="Times New Roman"/>
          <w:b/>
          <w:bCs/>
          <w:sz w:val="24"/>
          <w:szCs w:val="24"/>
        </w:rPr>
        <w:t>Блокнот</w:t>
      </w:r>
      <w:r w:rsidRPr="005173AD">
        <w:rPr>
          <w:rFonts w:ascii="Times New Roman" w:hAnsi="Times New Roman" w:cs="Times New Roman"/>
          <w:sz w:val="24"/>
          <w:szCs w:val="24"/>
        </w:rPr>
        <w:t>, Формат А5, с нанесением логотипа проекта на титульную страницу блокнота, по заранее согласованному с покупателем макету, в количестве - 150 шт.</w:t>
      </w:r>
    </w:p>
    <w:p w:rsidR="00733DC8" w:rsidRPr="005173AD" w:rsidRDefault="00733DC8" w:rsidP="00B65EF6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55A5F" w:rsidRDefault="00855A5F" w:rsidP="00855A5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5173AD">
        <w:rPr>
          <w:b/>
          <w:bCs/>
          <w:color w:val="333333"/>
        </w:rPr>
        <w:t xml:space="preserve">Поло для волонтеров </w:t>
      </w:r>
      <w:r w:rsidRPr="005173AD">
        <w:rPr>
          <w:rFonts w:ascii="Arial" w:hAnsi="Arial" w:cs="Arial"/>
          <w:color w:val="2C2D2E"/>
          <w:shd w:val="clear" w:color="auto" w:fill="FFFFFF"/>
        </w:rPr>
        <w:t xml:space="preserve">– </w:t>
      </w:r>
      <w:r w:rsidRPr="005173AD">
        <w:rPr>
          <w:color w:val="333333"/>
        </w:rPr>
        <w:t xml:space="preserve">рубашки поло с коротким рукавом, трикотажные, из хлопка плотность футболки не менее 210 г/м с нанесением, заранее согласованного с покупателем логотипа проекта «Форум будущих педагогов "Быть учителем"» (задняя сторона футболки, размер печати 25см*25см, </w:t>
      </w:r>
      <w:proofErr w:type="spellStart"/>
      <w:r w:rsidRPr="005173AD">
        <w:rPr>
          <w:color w:val="333333"/>
        </w:rPr>
        <w:t>полноцветная</w:t>
      </w:r>
      <w:proofErr w:type="spellEnd"/>
      <w:r w:rsidRPr="005173AD">
        <w:rPr>
          <w:color w:val="333333"/>
        </w:rPr>
        <w:t xml:space="preserve"> </w:t>
      </w:r>
      <w:proofErr w:type="spellStart"/>
      <w:r w:rsidRPr="005173AD">
        <w:rPr>
          <w:color w:val="333333"/>
        </w:rPr>
        <w:t>бесконтурная</w:t>
      </w:r>
      <w:proofErr w:type="spellEnd"/>
      <w:r w:rsidRPr="005173AD">
        <w:rPr>
          <w:color w:val="333333"/>
        </w:rPr>
        <w:t xml:space="preserve"> печать), в количестве 20 штук, </w:t>
      </w:r>
    </w:p>
    <w:p w:rsidR="00733DC8" w:rsidRPr="005173AD" w:rsidRDefault="00733DC8" w:rsidP="00855A5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</w:p>
    <w:p w:rsidR="00855A5F" w:rsidRPr="005173AD" w:rsidRDefault="00855A5F" w:rsidP="00B65EF6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73A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Баннер с информацией о форуме</w:t>
      </w:r>
      <w:r w:rsidRPr="005173A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размер баннера 3м на 2м. Печать информации размещается по заранее согласованному макету с покупателем. Печать выполняется на баннерной ткани. По периметру баннера делается перфорация с установкой люверсов, для дальнейшей установки на металлический каркас. Металлический каркас должен входить в комплекс со всеми креплениями, в количестве 1 шт.,</w:t>
      </w:r>
    </w:p>
    <w:sectPr w:rsidR="00855A5F" w:rsidRPr="005173AD" w:rsidSect="00C10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A2B42"/>
    <w:multiLevelType w:val="hybridMultilevel"/>
    <w:tmpl w:val="70329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5268F"/>
    <w:multiLevelType w:val="hybridMultilevel"/>
    <w:tmpl w:val="10282DE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F5348CF"/>
    <w:multiLevelType w:val="hybridMultilevel"/>
    <w:tmpl w:val="C95C5EC6"/>
    <w:lvl w:ilvl="0" w:tplc="91C00CA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5B1D2B"/>
    <w:multiLevelType w:val="hybridMultilevel"/>
    <w:tmpl w:val="71D2F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4CF"/>
    <w:rsid w:val="000B44CF"/>
    <w:rsid w:val="000B4E71"/>
    <w:rsid w:val="001B47E7"/>
    <w:rsid w:val="003C4E0A"/>
    <w:rsid w:val="005173AD"/>
    <w:rsid w:val="00733DC8"/>
    <w:rsid w:val="00855A5F"/>
    <w:rsid w:val="00885346"/>
    <w:rsid w:val="00B51D71"/>
    <w:rsid w:val="00B65EF6"/>
    <w:rsid w:val="00B727ED"/>
    <w:rsid w:val="00C076D3"/>
    <w:rsid w:val="00C10699"/>
    <w:rsid w:val="00C5276E"/>
    <w:rsid w:val="00C6624B"/>
    <w:rsid w:val="00D40C88"/>
    <w:rsid w:val="00D65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4C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55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4C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55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Orion</dc:creator>
  <cp:lastModifiedBy>User</cp:lastModifiedBy>
  <cp:revision>4</cp:revision>
  <cp:lastPrinted>2026-09-23T07:36:00Z</cp:lastPrinted>
  <dcterms:created xsi:type="dcterms:W3CDTF">2026-09-22T07:19:00Z</dcterms:created>
  <dcterms:modified xsi:type="dcterms:W3CDTF">2026-09-23T07:36:00Z</dcterms:modified>
</cp:coreProperties>
</file>