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58" w:rsidRDefault="00E17AF2" w:rsidP="00A77558">
      <w:pPr>
        <w:jc w:val="center"/>
        <w:rPr>
          <w:b/>
          <w:iCs/>
          <w:sz w:val="20"/>
          <w:szCs w:val="20"/>
        </w:rPr>
      </w:pPr>
      <w:r>
        <w:rPr>
          <w:b/>
          <w:bCs/>
          <w:sz w:val="20"/>
          <w:szCs w:val="20"/>
        </w:rPr>
        <w:t>Проект</w:t>
      </w:r>
      <w:r>
        <w:rPr>
          <w:b/>
          <w:bCs/>
          <w:sz w:val="20"/>
          <w:szCs w:val="20"/>
        </w:rPr>
        <w:br/>
      </w:r>
      <w:r w:rsidR="00AC1F3D">
        <w:rPr>
          <w:b/>
          <w:bCs/>
          <w:sz w:val="20"/>
          <w:szCs w:val="20"/>
        </w:rPr>
        <w:t>Договор</w:t>
      </w:r>
      <w:r w:rsidR="003A3E8D">
        <w:rPr>
          <w:b/>
          <w:bCs/>
          <w:sz w:val="20"/>
          <w:szCs w:val="20"/>
        </w:rPr>
        <w:t>а</w:t>
      </w:r>
      <w:r w:rsidR="00F930A1" w:rsidRPr="000472E0">
        <w:rPr>
          <w:b/>
          <w:bCs/>
          <w:sz w:val="20"/>
          <w:szCs w:val="20"/>
        </w:rPr>
        <w:t xml:space="preserve"> поставки №</w:t>
      </w:r>
      <w:r w:rsidR="00F930A1" w:rsidRPr="000472E0">
        <w:rPr>
          <w:b/>
          <w:iCs/>
          <w:sz w:val="20"/>
          <w:szCs w:val="20"/>
        </w:rPr>
        <w:t xml:space="preserve"> </w:t>
      </w:r>
      <w:r w:rsidR="008A2722" w:rsidRPr="000472E0">
        <w:rPr>
          <w:b/>
          <w:iCs/>
          <w:sz w:val="20"/>
          <w:szCs w:val="20"/>
        </w:rPr>
        <w:t>____</w:t>
      </w:r>
    </w:p>
    <w:p w:rsidR="00060710" w:rsidRPr="00E17AF2" w:rsidRDefault="00060710" w:rsidP="00A77558">
      <w:pPr>
        <w:jc w:val="center"/>
        <w:rPr>
          <w:sz w:val="20"/>
          <w:szCs w:val="20"/>
        </w:rPr>
      </w:pPr>
    </w:p>
    <w:tbl>
      <w:tblPr>
        <w:tblW w:w="5000" w:type="pct"/>
        <w:jc w:val="center"/>
        <w:tblCellSpacing w:w="7" w:type="dxa"/>
        <w:tblCellMar>
          <w:top w:w="15" w:type="dxa"/>
          <w:left w:w="15" w:type="dxa"/>
          <w:bottom w:w="15" w:type="dxa"/>
          <w:right w:w="15" w:type="dxa"/>
        </w:tblCellMar>
        <w:tblLook w:val="00A0" w:firstRow="1" w:lastRow="0" w:firstColumn="1" w:lastColumn="0" w:noHBand="0" w:noVBand="0"/>
      </w:tblPr>
      <w:tblGrid>
        <w:gridCol w:w="2738"/>
        <w:gridCol w:w="7524"/>
      </w:tblGrid>
      <w:tr w:rsidR="000472E0" w:rsidRPr="000472E0">
        <w:trPr>
          <w:tblCellSpacing w:w="7" w:type="dxa"/>
          <w:jc w:val="center"/>
        </w:trPr>
        <w:tc>
          <w:tcPr>
            <w:tcW w:w="0" w:type="auto"/>
            <w:vAlign w:val="center"/>
          </w:tcPr>
          <w:p w:rsidR="00F930A1" w:rsidRPr="000472E0" w:rsidRDefault="00F930A1" w:rsidP="00060710">
            <w:pPr>
              <w:rPr>
                <w:sz w:val="20"/>
                <w:szCs w:val="20"/>
              </w:rPr>
            </w:pPr>
            <w:r w:rsidRPr="000472E0">
              <w:rPr>
                <w:b/>
                <w:bCs/>
                <w:sz w:val="20"/>
                <w:szCs w:val="20"/>
              </w:rPr>
              <w:t>г.</w:t>
            </w:r>
            <w:r w:rsidR="00060710">
              <w:rPr>
                <w:b/>
                <w:bCs/>
                <w:sz w:val="20"/>
                <w:szCs w:val="20"/>
              </w:rPr>
              <w:t xml:space="preserve"> Элиста</w:t>
            </w:r>
            <w:r w:rsidRPr="000472E0">
              <w:rPr>
                <w:b/>
                <w:bCs/>
                <w:sz w:val="20"/>
                <w:szCs w:val="20"/>
              </w:rPr>
              <w:t> </w:t>
            </w:r>
          </w:p>
        </w:tc>
        <w:tc>
          <w:tcPr>
            <w:tcW w:w="0" w:type="auto"/>
            <w:vAlign w:val="center"/>
          </w:tcPr>
          <w:p w:rsidR="00F930A1" w:rsidRPr="00E17AF2" w:rsidRDefault="00546E21" w:rsidP="0067228B">
            <w:pPr>
              <w:jc w:val="right"/>
              <w:rPr>
                <w:b/>
                <w:sz w:val="20"/>
                <w:szCs w:val="20"/>
              </w:rPr>
            </w:pPr>
            <w:r w:rsidRPr="000472E0">
              <w:rPr>
                <w:b/>
                <w:iCs/>
                <w:sz w:val="20"/>
                <w:szCs w:val="20"/>
              </w:rPr>
              <w:fldChar w:fldCharType="begin"/>
            </w:r>
            <w:r w:rsidR="00F930A1" w:rsidRPr="000472E0">
              <w:rPr>
                <w:b/>
                <w:iCs/>
                <w:sz w:val="20"/>
                <w:szCs w:val="20"/>
              </w:rPr>
              <w:instrText xml:space="preserve"> DOCVARIABLE _ДатаДоговора\* MERGEFORMAT </w:instrText>
            </w:r>
            <w:r w:rsidRPr="000472E0">
              <w:rPr>
                <w:b/>
                <w:iCs/>
                <w:sz w:val="20"/>
                <w:szCs w:val="20"/>
              </w:rPr>
              <w:fldChar w:fldCharType="separate"/>
            </w:r>
            <w:r w:rsidR="00B656A6" w:rsidRPr="000472E0">
              <w:rPr>
                <w:b/>
                <w:iCs/>
                <w:sz w:val="20"/>
                <w:szCs w:val="20"/>
              </w:rPr>
              <w:t>"</w:t>
            </w:r>
            <w:r w:rsidR="006A6859" w:rsidRPr="000472E0">
              <w:rPr>
                <w:b/>
                <w:iCs/>
                <w:sz w:val="20"/>
                <w:szCs w:val="20"/>
              </w:rPr>
              <w:t>_____</w:t>
            </w:r>
            <w:r w:rsidR="00E47836">
              <w:rPr>
                <w:b/>
                <w:iCs/>
                <w:sz w:val="20"/>
                <w:szCs w:val="20"/>
              </w:rPr>
              <w:t xml:space="preserve">" </w:t>
            </w:r>
            <w:r w:rsidR="0067228B">
              <w:rPr>
                <w:b/>
                <w:iCs/>
                <w:sz w:val="20"/>
                <w:szCs w:val="20"/>
              </w:rPr>
              <w:t>___________</w:t>
            </w:r>
            <w:r w:rsidR="00B656A6" w:rsidRPr="000472E0">
              <w:rPr>
                <w:b/>
                <w:iCs/>
                <w:sz w:val="20"/>
                <w:szCs w:val="20"/>
              </w:rPr>
              <w:t xml:space="preserve"> 202</w:t>
            </w:r>
            <w:r w:rsidR="0067228B">
              <w:rPr>
                <w:b/>
                <w:iCs/>
                <w:sz w:val="20"/>
                <w:szCs w:val="20"/>
              </w:rPr>
              <w:t>6</w:t>
            </w:r>
            <w:r w:rsidR="00B656A6" w:rsidRPr="000472E0">
              <w:rPr>
                <w:b/>
                <w:iCs/>
                <w:sz w:val="20"/>
                <w:szCs w:val="20"/>
              </w:rPr>
              <w:t> г.</w:t>
            </w:r>
            <w:r w:rsidRPr="000472E0">
              <w:rPr>
                <w:b/>
                <w:iCs/>
                <w:sz w:val="20"/>
                <w:szCs w:val="20"/>
              </w:rPr>
              <w:fldChar w:fldCharType="end"/>
            </w:r>
          </w:p>
        </w:tc>
      </w:tr>
      <w:tr w:rsidR="000472E0" w:rsidRPr="000472E0">
        <w:trPr>
          <w:tblCellSpacing w:w="7" w:type="dxa"/>
          <w:jc w:val="center"/>
        </w:trPr>
        <w:tc>
          <w:tcPr>
            <w:tcW w:w="0" w:type="auto"/>
            <w:vAlign w:val="center"/>
          </w:tcPr>
          <w:p w:rsidR="00D175CC" w:rsidRPr="000472E0" w:rsidRDefault="00D175CC" w:rsidP="00A77558">
            <w:pPr>
              <w:rPr>
                <w:b/>
                <w:bCs/>
                <w:sz w:val="20"/>
                <w:szCs w:val="20"/>
              </w:rPr>
            </w:pPr>
          </w:p>
        </w:tc>
        <w:tc>
          <w:tcPr>
            <w:tcW w:w="0" w:type="auto"/>
            <w:vAlign w:val="center"/>
          </w:tcPr>
          <w:p w:rsidR="00D175CC" w:rsidRPr="000472E0" w:rsidRDefault="00D175CC" w:rsidP="006A6859">
            <w:pPr>
              <w:jc w:val="right"/>
              <w:rPr>
                <w:b/>
                <w:iCs/>
                <w:sz w:val="20"/>
                <w:szCs w:val="20"/>
              </w:rPr>
            </w:pPr>
          </w:p>
        </w:tc>
      </w:tr>
    </w:tbl>
    <w:p w:rsidR="00F930A1" w:rsidRPr="000472E0" w:rsidRDefault="00F930A1" w:rsidP="00A77558">
      <w:pPr>
        <w:rPr>
          <w:sz w:val="20"/>
          <w:szCs w:val="20"/>
        </w:rPr>
      </w:pPr>
      <w:r w:rsidRPr="000472E0">
        <w:rPr>
          <w:sz w:val="20"/>
          <w:szCs w:val="20"/>
        </w:rPr>
        <w:t> </w:t>
      </w:r>
    </w:p>
    <w:p w:rsidR="00F930A1" w:rsidRPr="000472E0" w:rsidRDefault="003A3E8D" w:rsidP="00A77558">
      <w:pPr>
        <w:ind w:firstLine="709"/>
        <w:jc w:val="both"/>
        <w:rPr>
          <w:sz w:val="20"/>
          <w:szCs w:val="20"/>
        </w:rPr>
      </w:pPr>
      <w:proofErr w:type="gramStart"/>
      <w:r>
        <w:rPr>
          <w:sz w:val="20"/>
          <w:szCs w:val="20"/>
        </w:rPr>
        <w:t>___________________________________________________</w:t>
      </w:r>
      <w:r w:rsidR="00F930A1" w:rsidRPr="000472E0">
        <w:rPr>
          <w:sz w:val="20"/>
          <w:szCs w:val="20"/>
        </w:rPr>
        <w:t>, именуемое в дальнейшем «Поставщик»,</w:t>
      </w:r>
      <w:r w:rsidR="00710E5F" w:rsidRPr="000472E0">
        <w:rPr>
          <w:sz w:val="20"/>
          <w:szCs w:val="20"/>
        </w:rPr>
        <w:t xml:space="preserve"> </w:t>
      </w:r>
      <w:r w:rsidR="00F930A1" w:rsidRPr="000472E0">
        <w:rPr>
          <w:sz w:val="20"/>
          <w:szCs w:val="20"/>
        </w:rPr>
        <w:t xml:space="preserve">в лице </w:t>
      </w:r>
      <w:r>
        <w:rPr>
          <w:sz w:val="20"/>
          <w:szCs w:val="20"/>
        </w:rPr>
        <w:t>____________________________________________________</w:t>
      </w:r>
      <w:r w:rsidR="00F930A1" w:rsidRPr="000472E0">
        <w:rPr>
          <w:sz w:val="20"/>
          <w:szCs w:val="20"/>
        </w:rPr>
        <w:t xml:space="preserve">, действующего на основании </w:t>
      </w:r>
      <w:r>
        <w:rPr>
          <w:sz w:val="20"/>
          <w:szCs w:val="20"/>
        </w:rPr>
        <w:t>________________________</w:t>
      </w:r>
      <w:r w:rsidR="00F930A1" w:rsidRPr="000472E0">
        <w:rPr>
          <w:sz w:val="20"/>
          <w:szCs w:val="20"/>
        </w:rPr>
        <w:t>, с одной стороны, и  </w:t>
      </w:r>
      <w:r w:rsidR="008D1739" w:rsidRPr="000472E0">
        <w:rPr>
          <w:sz w:val="20"/>
          <w:szCs w:val="20"/>
        </w:rPr>
        <w:fldChar w:fldCharType="begin"/>
      </w:r>
      <w:r w:rsidR="008D1739" w:rsidRPr="000472E0">
        <w:rPr>
          <w:sz w:val="20"/>
          <w:szCs w:val="20"/>
        </w:rPr>
        <w:instrText xml:space="preserve"> DOCVARIABLE _Контрагент_НаименованиеПолное \* MERGEFORMAT </w:instrText>
      </w:r>
      <w:r w:rsidR="008D1739" w:rsidRPr="000472E0">
        <w:rPr>
          <w:sz w:val="20"/>
          <w:szCs w:val="20"/>
        </w:rPr>
        <w:fldChar w:fldCharType="separate"/>
      </w:r>
      <w:r w:rsidR="00B656A6" w:rsidRPr="000472E0">
        <w:rPr>
          <w:sz w:val="20"/>
          <w:szCs w:val="20"/>
        </w:rPr>
        <w:t>федеральное казенное профессиональное образовательное учреждение № 216 Федеральной службы исполнения наказаний</w:t>
      </w:r>
      <w:r w:rsidR="008D1739" w:rsidRPr="000472E0">
        <w:rPr>
          <w:sz w:val="20"/>
          <w:szCs w:val="20"/>
        </w:rPr>
        <w:fldChar w:fldCharType="end"/>
      </w:r>
      <w:r w:rsidR="00F930A1" w:rsidRPr="000472E0">
        <w:rPr>
          <w:sz w:val="20"/>
          <w:szCs w:val="20"/>
        </w:rPr>
        <w:t xml:space="preserve">, именуемое в дальнейшем «Заказчик», </w:t>
      </w:r>
      <w:r>
        <w:rPr>
          <w:sz w:val="20"/>
          <w:szCs w:val="20"/>
        </w:rPr>
        <w:t xml:space="preserve">                                      </w:t>
      </w:r>
      <w:r w:rsidR="00F930A1" w:rsidRPr="000472E0">
        <w:rPr>
          <w:sz w:val="20"/>
          <w:szCs w:val="20"/>
        </w:rPr>
        <w:t>в лице </w:t>
      </w:r>
      <w:r w:rsidR="00710E5F" w:rsidRPr="000472E0">
        <w:rPr>
          <w:sz w:val="20"/>
          <w:szCs w:val="20"/>
        </w:rPr>
        <w:t xml:space="preserve">директора </w:t>
      </w:r>
      <w:r w:rsidR="00546E21" w:rsidRPr="000472E0">
        <w:rPr>
          <w:sz w:val="20"/>
          <w:szCs w:val="20"/>
        </w:rPr>
        <w:fldChar w:fldCharType="begin"/>
      </w:r>
      <w:r w:rsidR="00E664D3" w:rsidRPr="000472E0">
        <w:rPr>
          <w:sz w:val="20"/>
          <w:szCs w:val="20"/>
        </w:rPr>
        <w:instrText>DOCVARIABLE _ФамилияИнициалы_Заказчика</w:instrText>
      </w:r>
      <w:r w:rsidR="008D4F53" w:rsidRPr="000472E0">
        <w:rPr>
          <w:sz w:val="20"/>
          <w:szCs w:val="20"/>
        </w:rPr>
        <w:instrText>_РП</w:instrText>
      </w:r>
      <w:r w:rsidR="00E664D3" w:rsidRPr="000472E0">
        <w:rPr>
          <w:sz w:val="20"/>
          <w:szCs w:val="20"/>
        </w:rPr>
        <w:instrText>\* MERGEFORMAT</w:instrText>
      </w:r>
      <w:r w:rsidR="00546E21" w:rsidRPr="000472E0">
        <w:rPr>
          <w:sz w:val="20"/>
          <w:szCs w:val="20"/>
        </w:rPr>
        <w:fldChar w:fldCharType="separate"/>
      </w:r>
      <w:r w:rsidR="00B656A6" w:rsidRPr="000472E0">
        <w:rPr>
          <w:sz w:val="20"/>
          <w:szCs w:val="20"/>
        </w:rPr>
        <w:t>Даниленко Павла Александровича</w:t>
      </w:r>
      <w:r w:rsidR="00546E21" w:rsidRPr="000472E0">
        <w:rPr>
          <w:sz w:val="20"/>
          <w:szCs w:val="20"/>
        </w:rPr>
        <w:fldChar w:fldCharType="end"/>
      </w:r>
      <w:r w:rsidR="00F930A1" w:rsidRPr="000472E0">
        <w:rPr>
          <w:sz w:val="20"/>
          <w:szCs w:val="20"/>
        </w:rPr>
        <w:t>, действующего на основании </w:t>
      </w:r>
      <w:r w:rsidR="008D1739" w:rsidRPr="000472E0">
        <w:rPr>
          <w:sz w:val="20"/>
          <w:szCs w:val="20"/>
        </w:rPr>
        <w:fldChar w:fldCharType="begin"/>
      </w:r>
      <w:r w:rsidR="008D1739" w:rsidRPr="000472E0">
        <w:rPr>
          <w:sz w:val="20"/>
          <w:szCs w:val="20"/>
        </w:rPr>
        <w:instrText xml:space="preserve"> DOCVARIABLE _Устав \* MERGEFORMAT </w:instrText>
      </w:r>
      <w:r w:rsidR="008D1739" w:rsidRPr="000472E0">
        <w:rPr>
          <w:sz w:val="20"/>
          <w:szCs w:val="20"/>
        </w:rPr>
        <w:fldChar w:fldCharType="separate"/>
      </w:r>
      <w:r w:rsidR="00B656A6" w:rsidRPr="000472E0">
        <w:rPr>
          <w:sz w:val="20"/>
          <w:szCs w:val="20"/>
        </w:rPr>
        <w:t>Устава</w:t>
      </w:r>
      <w:r w:rsidR="008D1739" w:rsidRPr="000472E0">
        <w:rPr>
          <w:sz w:val="20"/>
          <w:szCs w:val="20"/>
        </w:rPr>
        <w:fldChar w:fldCharType="end"/>
      </w:r>
      <w:r w:rsidR="00F930A1" w:rsidRPr="000472E0">
        <w:rPr>
          <w:sz w:val="20"/>
          <w:szCs w:val="20"/>
        </w:rPr>
        <w:t>, с другой стороны, далее совместно именуемые «Стороны»,</w:t>
      </w:r>
      <w:r w:rsidR="00710E5F" w:rsidRPr="000472E0">
        <w:rPr>
          <w:sz w:val="20"/>
          <w:szCs w:val="20"/>
        </w:rPr>
        <w:t xml:space="preserve"> руководствуясь требованиями Гражданского Кодекса Российской Федерации, Федерального закона от 05 апреля 2013 года №44-ФЗ «О </w:t>
      </w:r>
      <w:r w:rsidR="00AC1F3D">
        <w:rPr>
          <w:sz w:val="20"/>
          <w:szCs w:val="20"/>
        </w:rPr>
        <w:t>Договор</w:t>
      </w:r>
      <w:r w:rsidR="00710E5F" w:rsidRPr="000472E0">
        <w:rPr>
          <w:sz w:val="20"/>
          <w:szCs w:val="20"/>
        </w:rPr>
        <w:t>ной</w:t>
      </w:r>
      <w:proofErr w:type="gramEnd"/>
      <w:r w:rsidR="00710E5F" w:rsidRPr="000472E0">
        <w:rPr>
          <w:sz w:val="20"/>
          <w:szCs w:val="20"/>
        </w:rPr>
        <w:t xml:space="preserve"> системе в сфере закупок</w:t>
      </w:r>
      <w:r w:rsidR="00F930A1" w:rsidRPr="000472E0">
        <w:rPr>
          <w:sz w:val="20"/>
          <w:szCs w:val="20"/>
        </w:rPr>
        <w:t xml:space="preserve"> </w:t>
      </w:r>
      <w:r w:rsidR="00710E5F" w:rsidRPr="000472E0">
        <w:rPr>
          <w:sz w:val="20"/>
          <w:szCs w:val="20"/>
        </w:rPr>
        <w:t xml:space="preserve">товаров, работ, услуг для обеспечения государственных и муниципальных нужд» по п.4 ч.1 ст.93 </w:t>
      </w:r>
      <w:r w:rsidR="00F930A1" w:rsidRPr="000472E0">
        <w:rPr>
          <w:sz w:val="20"/>
          <w:szCs w:val="20"/>
        </w:rPr>
        <w:t xml:space="preserve">заключили настоящий </w:t>
      </w:r>
      <w:r w:rsidR="00AC1F3D">
        <w:rPr>
          <w:sz w:val="20"/>
          <w:szCs w:val="20"/>
        </w:rPr>
        <w:t>Договор</w:t>
      </w:r>
      <w:r w:rsidR="00A94119" w:rsidRPr="000472E0">
        <w:rPr>
          <w:sz w:val="20"/>
          <w:szCs w:val="20"/>
        </w:rPr>
        <w:t xml:space="preserve"> поставки (далее по тексту</w:t>
      </w:r>
      <w:r w:rsidR="00E17AF2">
        <w:rPr>
          <w:sz w:val="20"/>
          <w:szCs w:val="20"/>
        </w:rPr>
        <w:t xml:space="preserve"> </w:t>
      </w:r>
      <w:r w:rsidR="00A94119" w:rsidRPr="000472E0">
        <w:rPr>
          <w:sz w:val="20"/>
          <w:szCs w:val="20"/>
        </w:rPr>
        <w:t xml:space="preserve">- </w:t>
      </w:r>
      <w:r w:rsidR="00AC1F3D">
        <w:rPr>
          <w:sz w:val="20"/>
          <w:szCs w:val="20"/>
        </w:rPr>
        <w:t>Договор</w:t>
      </w:r>
      <w:r w:rsidR="00A94119" w:rsidRPr="000472E0">
        <w:rPr>
          <w:sz w:val="20"/>
          <w:szCs w:val="20"/>
        </w:rPr>
        <w:t>)</w:t>
      </w:r>
      <w:r w:rsidR="00F930A1" w:rsidRPr="000472E0">
        <w:rPr>
          <w:sz w:val="20"/>
          <w:szCs w:val="20"/>
        </w:rPr>
        <w:t xml:space="preserve"> о нижеследующем:</w:t>
      </w:r>
    </w:p>
    <w:p w:rsidR="00A77558" w:rsidRPr="000472E0" w:rsidRDefault="00A77558" w:rsidP="00A77558">
      <w:pPr>
        <w:ind w:firstLine="709"/>
        <w:jc w:val="center"/>
        <w:rPr>
          <w:b/>
          <w:bCs/>
          <w:sz w:val="20"/>
          <w:szCs w:val="20"/>
        </w:rPr>
      </w:pPr>
    </w:p>
    <w:p w:rsidR="00F930A1" w:rsidRPr="000472E0" w:rsidRDefault="00F930A1" w:rsidP="00A77558">
      <w:pPr>
        <w:ind w:firstLine="709"/>
        <w:jc w:val="center"/>
        <w:rPr>
          <w:sz w:val="20"/>
          <w:szCs w:val="20"/>
        </w:rPr>
      </w:pPr>
      <w:r w:rsidRPr="000472E0">
        <w:rPr>
          <w:b/>
          <w:bCs/>
          <w:sz w:val="20"/>
          <w:szCs w:val="20"/>
        </w:rPr>
        <w:t xml:space="preserve">1. Предмет </w:t>
      </w:r>
      <w:r w:rsidR="00AC1F3D">
        <w:rPr>
          <w:b/>
          <w:bCs/>
          <w:sz w:val="20"/>
          <w:szCs w:val="20"/>
        </w:rPr>
        <w:t>Договор</w:t>
      </w:r>
      <w:r w:rsidRPr="000472E0">
        <w:rPr>
          <w:b/>
          <w:bCs/>
          <w:sz w:val="20"/>
          <w:szCs w:val="20"/>
        </w:rPr>
        <w:t>а</w:t>
      </w:r>
    </w:p>
    <w:p w:rsidR="00AF20EE" w:rsidRPr="000472E0" w:rsidRDefault="00F930A1" w:rsidP="00A77558">
      <w:pPr>
        <w:ind w:firstLine="709"/>
        <w:jc w:val="both"/>
        <w:rPr>
          <w:sz w:val="20"/>
          <w:szCs w:val="20"/>
        </w:rPr>
      </w:pPr>
      <w:r w:rsidRPr="000472E0">
        <w:rPr>
          <w:sz w:val="20"/>
          <w:szCs w:val="20"/>
        </w:rPr>
        <w:t xml:space="preserve">1.1. В соответствии с настоящим </w:t>
      </w:r>
      <w:r w:rsidR="00AC1F3D">
        <w:rPr>
          <w:sz w:val="20"/>
          <w:szCs w:val="20"/>
        </w:rPr>
        <w:t>Договор</w:t>
      </w:r>
      <w:r w:rsidRPr="000472E0">
        <w:rPr>
          <w:sz w:val="20"/>
          <w:szCs w:val="20"/>
        </w:rPr>
        <w:t xml:space="preserve">ом Поставщик по заявке Заказчика обязуется изготовить </w:t>
      </w:r>
      <w:r w:rsidR="002F3E8F" w:rsidRPr="000472E0">
        <w:rPr>
          <w:sz w:val="20"/>
          <w:szCs w:val="20"/>
        </w:rPr>
        <w:t xml:space="preserve"> </w:t>
      </w:r>
      <w:r w:rsidR="00400BA5" w:rsidRPr="000472E0">
        <w:rPr>
          <w:sz w:val="20"/>
          <w:szCs w:val="20"/>
        </w:rPr>
        <w:t xml:space="preserve">                          </w:t>
      </w:r>
      <w:r w:rsidR="002F3E8F" w:rsidRPr="000472E0">
        <w:rPr>
          <w:sz w:val="20"/>
          <w:szCs w:val="20"/>
        </w:rPr>
        <w:t xml:space="preserve">и поставить  Заказчику </w:t>
      </w:r>
      <w:r w:rsidRPr="000472E0">
        <w:rPr>
          <w:sz w:val="20"/>
          <w:szCs w:val="20"/>
        </w:rPr>
        <w:t>защищенную полиграфическую продукцию (дал</w:t>
      </w:r>
      <w:r w:rsidR="002F3E8F" w:rsidRPr="000472E0">
        <w:rPr>
          <w:sz w:val="20"/>
          <w:szCs w:val="20"/>
        </w:rPr>
        <w:t>ее по тексту – продукция)</w:t>
      </w:r>
      <w:r w:rsidRPr="000472E0">
        <w:rPr>
          <w:sz w:val="20"/>
          <w:szCs w:val="20"/>
        </w:rPr>
        <w:t xml:space="preserve"> в количестве</w:t>
      </w:r>
      <w:r w:rsidR="00D55ABE">
        <w:rPr>
          <w:sz w:val="20"/>
          <w:szCs w:val="20"/>
        </w:rPr>
        <w:t xml:space="preserve">                          </w:t>
      </w:r>
      <w:r w:rsidR="00BF3616">
        <w:rPr>
          <w:sz w:val="20"/>
          <w:szCs w:val="20"/>
        </w:rPr>
        <w:t xml:space="preserve"> и ассортименте</w:t>
      </w:r>
      <w:r w:rsidRPr="000472E0">
        <w:rPr>
          <w:sz w:val="20"/>
          <w:szCs w:val="20"/>
        </w:rPr>
        <w:t>, согласно Спецификации</w:t>
      </w:r>
      <w:r w:rsidR="00C74107" w:rsidRPr="000472E0">
        <w:rPr>
          <w:sz w:val="20"/>
          <w:szCs w:val="20"/>
        </w:rPr>
        <w:t xml:space="preserve"> (Приложение №1)</w:t>
      </w:r>
      <w:r w:rsidRPr="000472E0">
        <w:rPr>
          <w:sz w:val="20"/>
          <w:szCs w:val="20"/>
        </w:rPr>
        <w:t xml:space="preserve">, а Заказчик обязуется принять продукцию и оплатить </w:t>
      </w:r>
      <w:r w:rsidR="00D55ABE">
        <w:rPr>
          <w:sz w:val="20"/>
          <w:szCs w:val="20"/>
        </w:rPr>
        <w:t xml:space="preserve">                    </w:t>
      </w:r>
      <w:r w:rsidRPr="000472E0">
        <w:rPr>
          <w:sz w:val="20"/>
          <w:szCs w:val="20"/>
        </w:rPr>
        <w:t xml:space="preserve">ее в соответствии </w:t>
      </w:r>
      <w:r w:rsidR="00BF3616">
        <w:rPr>
          <w:sz w:val="20"/>
          <w:szCs w:val="20"/>
        </w:rPr>
        <w:t xml:space="preserve"> </w:t>
      </w:r>
      <w:r w:rsidRPr="000472E0">
        <w:rPr>
          <w:sz w:val="20"/>
          <w:szCs w:val="20"/>
        </w:rPr>
        <w:t xml:space="preserve">с условиями настоящего </w:t>
      </w:r>
      <w:r w:rsidR="00AC1F3D">
        <w:rPr>
          <w:sz w:val="20"/>
          <w:szCs w:val="20"/>
        </w:rPr>
        <w:t>Договор</w:t>
      </w:r>
      <w:r w:rsidRPr="000472E0">
        <w:rPr>
          <w:sz w:val="20"/>
          <w:szCs w:val="20"/>
        </w:rPr>
        <w:t xml:space="preserve">а. </w:t>
      </w:r>
    </w:p>
    <w:p w:rsidR="00F930A1" w:rsidRPr="000472E0" w:rsidRDefault="00F930A1" w:rsidP="00A77558">
      <w:pPr>
        <w:ind w:firstLine="709"/>
        <w:jc w:val="both"/>
        <w:rPr>
          <w:sz w:val="20"/>
          <w:szCs w:val="20"/>
        </w:rPr>
      </w:pPr>
      <w:r w:rsidRPr="000472E0">
        <w:rPr>
          <w:sz w:val="20"/>
          <w:szCs w:val="20"/>
        </w:rPr>
        <w:t xml:space="preserve">Спецификация является неотъемлемой частью настоящего </w:t>
      </w:r>
      <w:r w:rsidR="00AC1F3D">
        <w:rPr>
          <w:sz w:val="20"/>
          <w:szCs w:val="20"/>
        </w:rPr>
        <w:t>Договор</w:t>
      </w:r>
      <w:r w:rsidRPr="000472E0">
        <w:rPr>
          <w:sz w:val="20"/>
          <w:szCs w:val="20"/>
        </w:rPr>
        <w:t>а.</w:t>
      </w:r>
    </w:p>
    <w:p w:rsidR="00F930A1" w:rsidRPr="000472E0" w:rsidRDefault="00F930A1" w:rsidP="00A77558">
      <w:pPr>
        <w:shd w:val="clear" w:color="auto" w:fill="FFFFFF"/>
        <w:ind w:firstLine="720"/>
        <w:jc w:val="both"/>
        <w:rPr>
          <w:sz w:val="20"/>
          <w:szCs w:val="20"/>
        </w:rPr>
      </w:pPr>
      <w:r w:rsidRPr="000472E0">
        <w:rPr>
          <w:sz w:val="20"/>
          <w:szCs w:val="20"/>
        </w:rPr>
        <w:t>1.2. Поставщик изготавливает продукцию на о</w:t>
      </w:r>
      <w:r w:rsidR="00FF5E15">
        <w:rPr>
          <w:sz w:val="20"/>
          <w:szCs w:val="20"/>
        </w:rPr>
        <w:t xml:space="preserve">сновании Лицензии ФНС России № </w:t>
      </w:r>
      <w:r w:rsidR="00460463">
        <w:rPr>
          <w:sz w:val="20"/>
          <w:szCs w:val="20"/>
        </w:rPr>
        <w:t>______</w:t>
      </w:r>
      <w:r w:rsidR="00FF5E15">
        <w:rPr>
          <w:sz w:val="20"/>
          <w:szCs w:val="20"/>
        </w:rPr>
        <w:t xml:space="preserve"> от </w:t>
      </w:r>
      <w:r w:rsidR="00460463">
        <w:rPr>
          <w:sz w:val="20"/>
          <w:szCs w:val="20"/>
        </w:rPr>
        <w:t>________________</w:t>
      </w:r>
      <w:r w:rsidRPr="000472E0">
        <w:rPr>
          <w:sz w:val="20"/>
          <w:szCs w:val="20"/>
        </w:rPr>
        <w:t xml:space="preserve"> г., </w:t>
      </w:r>
      <w:r w:rsidR="00400BA5" w:rsidRPr="000472E0">
        <w:rPr>
          <w:sz w:val="20"/>
          <w:szCs w:val="20"/>
        </w:rPr>
        <w:t xml:space="preserve">           </w:t>
      </w:r>
      <w:r w:rsidRPr="000472E0">
        <w:rPr>
          <w:sz w:val="20"/>
          <w:szCs w:val="20"/>
        </w:rPr>
        <w:t xml:space="preserve">на осуществление деятельности по </w:t>
      </w:r>
      <w:r w:rsidR="00F57DAE" w:rsidRPr="000472E0">
        <w:rPr>
          <w:sz w:val="20"/>
          <w:szCs w:val="20"/>
        </w:rPr>
        <w:t>производству и реализации</w:t>
      </w:r>
      <w:r w:rsidRPr="000472E0">
        <w:rPr>
          <w:sz w:val="20"/>
          <w:szCs w:val="20"/>
        </w:rPr>
        <w:t xml:space="preserve"> защищенной от подделок полиграфической продукции.</w:t>
      </w:r>
    </w:p>
    <w:p w:rsidR="00A77558" w:rsidRPr="000472E0" w:rsidRDefault="00A77558" w:rsidP="00A77558">
      <w:pPr>
        <w:ind w:firstLine="709"/>
        <w:jc w:val="center"/>
        <w:rPr>
          <w:b/>
          <w:bCs/>
          <w:sz w:val="20"/>
          <w:szCs w:val="20"/>
        </w:rPr>
      </w:pPr>
    </w:p>
    <w:p w:rsidR="00F930A1" w:rsidRPr="000472E0" w:rsidRDefault="00F930A1" w:rsidP="00A77558">
      <w:pPr>
        <w:ind w:firstLine="709"/>
        <w:jc w:val="center"/>
        <w:rPr>
          <w:sz w:val="20"/>
          <w:szCs w:val="20"/>
        </w:rPr>
      </w:pPr>
      <w:r w:rsidRPr="000472E0">
        <w:rPr>
          <w:b/>
          <w:bCs/>
          <w:sz w:val="20"/>
          <w:szCs w:val="20"/>
        </w:rPr>
        <w:t>2. Качество и комплектность</w:t>
      </w:r>
    </w:p>
    <w:p w:rsidR="00F930A1" w:rsidRPr="000472E0" w:rsidRDefault="00F930A1" w:rsidP="00A77558">
      <w:pPr>
        <w:ind w:firstLine="709"/>
        <w:jc w:val="both"/>
        <w:rPr>
          <w:sz w:val="20"/>
          <w:szCs w:val="20"/>
        </w:rPr>
      </w:pPr>
      <w:r w:rsidRPr="000472E0">
        <w:rPr>
          <w:sz w:val="20"/>
          <w:szCs w:val="20"/>
        </w:rPr>
        <w:t>2.1. Качество и комплектность поставляемой продукции должна соответствовать требованиям государственных стандартов, техническим условиям и образцам, утвержденным в установленном законом порядке.</w:t>
      </w:r>
    </w:p>
    <w:p w:rsidR="00F930A1" w:rsidRPr="000472E0" w:rsidRDefault="00F930A1" w:rsidP="00A77558">
      <w:pPr>
        <w:ind w:firstLine="709"/>
        <w:jc w:val="both"/>
        <w:rPr>
          <w:sz w:val="20"/>
          <w:szCs w:val="20"/>
        </w:rPr>
      </w:pPr>
      <w:r w:rsidRPr="000472E0">
        <w:rPr>
          <w:sz w:val="20"/>
          <w:szCs w:val="20"/>
        </w:rPr>
        <w:t xml:space="preserve">2.2. </w:t>
      </w:r>
      <w:r w:rsidR="00F57DAE" w:rsidRPr="000472E0">
        <w:rPr>
          <w:sz w:val="20"/>
          <w:szCs w:val="20"/>
        </w:rPr>
        <w:t xml:space="preserve">На продукцию установлена гарантия </w:t>
      </w:r>
      <w:r w:rsidR="00D4505C" w:rsidRPr="000472E0">
        <w:rPr>
          <w:sz w:val="20"/>
          <w:szCs w:val="20"/>
        </w:rPr>
        <w:t>Поставщика</w:t>
      </w:r>
      <w:r w:rsidR="00F57DAE" w:rsidRPr="000472E0">
        <w:rPr>
          <w:sz w:val="20"/>
          <w:szCs w:val="20"/>
        </w:rPr>
        <w:t xml:space="preserve"> – двенадцать месяцев </w:t>
      </w:r>
      <w:proofErr w:type="gramStart"/>
      <w:r w:rsidR="00F57DAE" w:rsidRPr="000472E0">
        <w:rPr>
          <w:sz w:val="20"/>
          <w:szCs w:val="20"/>
        </w:rPr>
        <w:t xml:space="preserve">с </w:t>
      </w:r>
      <w:r w:rsidR="00AF20EE" w:rsidRPr="000472E0">
        <w:rPr>
          <w:sz w:val="20"/>
          <w:szCs w:val="20"/>
        </w:rPr>
        <w:t>даты приёмки</w:t>
      </w:r>
      <w:proofErr w:type="gramEnd"/>
      <w:r w:rsidR="00AF20EE" w:rsidRPr="000472E0">
        <w:rPr>
          <w:sz w:val="20"/>
          <w:szCs w:val="20"/>
        </w:rPr>
        <w:t xml:space="preserve">  продукции </w:t>
      </w:r>
      <w:r w:rsidR="00C74107" w:rsidRPr="000472E0">
        <w:rPr>
          <w:sz w:val="20"/>
          <w:szCs w:val="20"/>
        </w:rPr>
        <w:t xml:space="preserve"> </w:t>
      </w:r>
      <w:r w:rsidR="00F57DAE" w:rsidRPr="000472E0">
        <w:rPr>
          <w:sz w:val="20"/>
          <w:szCs w:val="20"/>
        </w:rPr>
        <w:t xml:space="preserve"> Заказчиком</w:t>
      </w:r>
      <w:r w:rsidR="00D4505C" w:rsidRPr="000472E0">
        <w:rPr>
          <w:sz w:val="20"/>
          <w:szCs w:val="20"/>
        </w:rPr>
        <w:t xml:space="preserve"> в порядке, предусмотренном  условиями настоящего </w:t>
      </w:r>
      <w:r w:rsidR="00AC1F3D">
        <w:rPr>
          <w:sz w:val="20"/>
          <w:szCs w:val="20"/>
        </w:rPr>
        <w:t>Договор</w:t>
      </w:r>
      <w:r w:rsidR="00D4505C" w:rsidRPr="000472E0">
        <w:rPr>
          <w:sz w:val="20"/>
          <w:szCs w:val="20"/>
        </w:rPr>
        <w:t>а</w:t>
      </w:r>
      <w:r w:rsidR="00AF20EE" w:rsidRPr="000472E0">
        <w:rPr>
          <w:sz w:val="20"/>
          <w:szCs w:val="20"/>
        </w:rPr>
        <w:t>.</w:t>
      </w:r>
    </w:p>
    <w:p w:rsidR="00A77558" w:rsidRPr="000472E0" w:rsidRDefault="00A77558" w:rsidP="00A77558">
      <w:pPr>
        <w:ind w:firstLine="709"/>
        <w:jc w:val="center"/>
        <w:rPr>
          <w:b/>
          <w:bCs/>
          <w:sz w:val="20"/>
          <w:szCs w:val="20"/>
        </w:rPr>
      </w:pPr>
    </w:p>
    <w:p w:rsidR="00F930A1" w:rsidRPr="000472E0" w:rsidRDefault="00F930A1" w:rsidP="00A77558">
      <w:pPr>
        <w:ind w:firstLine="709"/>
        <w:jc w:val="center"/>
        <w:rPr>
          <w:sz w:val="20"/>
          <w:szCs w:val="20"/>
        </w:rPr>
      </w:pPr>
      <w:r w:rsidRPr="000472E0">
        <w:rPr>
          <w:b/>
          <w:bCs/>
          <w:sz w:val="20"/>
          <w:szCs w:val="20"/>
        </w:rPr>
        <w:t>3. Сроки и порядок поставки</w:t>
      </w:r>
    </w:p>
    <w:p w:rsidR="00FC1182" w:rsidRDefault="00F930A1" w:rsidP="00417A48">
      <w:pPr>
        <w:ind w:firstLine="567"/>
        <w:jc w:val="both"/>
        <w:rPr>
          <w:sz w:val="20"/>
          <w:szCs w:val="20"/>
        </w:rPr>
      </w:pPr>
      <w:r w:rsidRPr="000472E0">
        <w:rPr>
          <w:sz w:val="20"/>
          <w:szCs w:val="20"/>
        </w:rPr>
        <w:t xml:space="preserve">3.1. Поставщик </w:t>
      </w:r>
      <w:r w:rsidR="00AF089E" w:rsidRPr="000472E0">
        <w:rPr>
          <w:sz w:val="20"/>
          <w:szCs w:val="20"/>
        </w:rPr>
        <w:t xml:space="preserve">изготавливает  и </w:t>
      </w:r>
      <w:r w:rsidRPr="000472E0">
        <w:rPr>
          <w:sz w:val="20"/>
          <w:szCs w:val="20"/>
        </w:rPr>
        <w:t xml:space="preserve">производит отгрузку продукции в адрес Заказчика в соответствии </w:t>
      </w:r>
      <w:r w:rsidR="00400BA5" w:rsidRPr="000472E0">
        <w:rPr>
          <w:sz w:val="20"/>
          <w:szCs w:val="20"/>
        </w:rPr>
        <w:t xml:space="preserve">                               </w:t>
      </w:r>
      <w:r w:rsidRPr="000472E0">
        <w:rPr>
          <w:sz w:val="20"/>
          <w:szCs w:val="20"/>
        </w:rPr>
        <w:t>со Спецификацией (Приложение №1)</w:t>
      </w:r>
      <w:r w:rsidR="00C74107" w:rsidRPr="000472E0">
        <w:rPr>
          <w:sz w:val="20"/>
          <w:szCs w:val="20"/>
        </w:rPr>
        <w:t xml:space="preserve"> </w:t>
      </w:r>
      <w:r w:rsidR="00AF089E" w:rsidRPr="000472E0">
        <w:rPr>
          <w:sz w:val="20"/>
          <w:szCs w:val="20"/>
        </w:rPr>
        <w:t xml:space="preserve">в срок, не  превышающий </w:t>
      </w:r>
      <w:r w:rsidRPr="000472E0">
        <w:rPr>
          <w:sz w:val="20"/>
          <w:szCs w:val="20"/>
        </w:rPr>
        <w:t> </w:t>
      </w:r>
      <w:r w:rsidR="00856318">
        <w:rPr>
          <w:sz w:val="20"/>
          <w:szCs w:val="20"/>
        </w:rPr>
        <w:t>30</w:t>
      </w:r>
      <w:r w:rsidR="00AF20EE" w:rsidRPr="000472E0">
        <w:rPr>
          <w:sz w:val="20"/>
          <w:szCs w:val="20"/>
        </w:rPr>
        <w:t xml:space="preserve"> (</w:t>
      </w:r>
      <w:r w:rsidR="00856318">
        <w:rPr>
          <w:sz w:val="20"/>
          <w:szCs w:val="20"/>
        </w:rPr>
        <w:t>тридцать</w:t>
      </w:r>
      <w:r w:rsidR="00AF20EE" w:rsidRPr="000472E0">
        <w:rPr>
          <w:sz w:val="20"/>
          <w:szCs w:val="20"/>
        </w:rPr>
        <w:t xml:space="preserve">) </w:t>
      </w:r>
      <w:r w:rsidR="00F57DAE" w:rsidRPr="000472E0">
        <w:rPr>
          <w:sz w:val="20"/>
          <w:szCs w:val="20"/>
        </w:rPr>
        <w:t xml:space="preserve"> </w:t>
      </w:r>
      <w:r w:rsidR="00856318">
        <w:rPr>
          <w:sz w:val="20"/>
          <w:szCs w:val="20"/>
        </w:rPr>
        <w:t>рабочих</w:t>
      </w:r>
      <w:r w:rsidR="00AF089E" w:rsidRPr="000472E0">
        <w:rPr>
          <w:sz w:val="20"/>
          <w:szCs w:val="20"/>
        </w:rPr>
        <w:t xml:space="preserve"> </w:t>
      </w:r>
      <w:r w:rsidR="00F57DAE" w:rsidRPr="000472E0">
        <w:rPr>
          <w:sz w:val="20"/>
          <w:szCs w:val="20"/>
        </w:rPr>
        <w:t xml:space="preserve"> дней</w:t>
      </w:r>
      <w:r w:rsidRPr="000472E0">
        <w:rPr>
          <w:sz w:val="20"/>
          <w:szCs w:val="20"/>
        </w:rPr>
        <w:t> </w:t>
      </w:r>
      <w:proofErr w:type="gramStart"/>
      <w:r w:rsidRPr="000472E0">
        <w:rPr>
          <w:sz w:val="20"/>
          <w:szCs w:val="20"/>
        </w:rPr>
        <w:t xml:space="preserve">с </w:t>
      </w:r>
      <w:r w:rsidR="00AF20EE" w:rsidRPr="000472E0">
        <w:rPr>
          <w:sz w:val="20"/>
          <w:szCs w:val="20"/>
        </w:rPr>
        <w:t>даты</w:t>
      </w:r>
      <w:r w:rsidR="00703A90">
        <w:rPr>
          <w:sz w:val="20"/>
          <w:szCs w:val="20"/>
        </w:rPr>
        <w:t xml:space="preserve"> подписания</w:t>
      </w:r>
      <w:proofErr w:type="gramEnd"/>
      <w:r w:rsidR="00703A90">
        <w:rPr>
          <w:sz w:val="20"/>
          <w:szCs w:val="20"/>
        </w:rPr>
        <w:t xml:space="preserve"> настоящего </w:t>
      </w:r>
      <w:r w:rsidR="00AC1F3D">
        <w:rPr>
          <w:sz w:val="20"/>
          <w:szCs w:val="20"/>
        </w:rPr>
        <w:t>Договор</w:t>
      </w:r>
      <w:r w:rsidR="00703A90">
        <w:rPr>
          <w:sz w:val="20"/>
          <w:szCs w:val="20"/>
        </w:rPr>
        <w:t>а</w:t>
      </w:r>
      <w:r w:rsidRPr="000472E0">
        <w:rPr>
          <w:sz w:val="20"/>
          <w:szCs w:val="20"/>
        </w:rPr>
        <w:t xml:space="preserve">. </w:t>
      </w:r>
    </w:p>
    <w:p w:rsidR="0091647A" w:rsidRPr="000472E0" w:rsidRDefault="00F930A1" w:rsidP="00417A48">
      <w:pPr>
        <w:ind w:firstLine="567"/>
        <w:jc w:val="both"/>
        <w:rPr>
          <w:sz w:val="20"/>
          <w:szCs w:val="20"/>
        </w:rPr>
      </w:pPr>
      <w:r w:rsidRPr="000472E0">
        <w:rPr>
          <w:sz w:val="20"/>
          <w:szCs w:val="20"/>
        </w:rPr>
        <w:t>3.2.</w:t>
      </w:r>
      <w:r w:rsidRPr="000472E0">
        <w:t xml:space="preserve">. </w:t>
      </w:r>
      <w:r w:rsidR="002B1299" w:rsidRPr="00447ABB">
        <w:rPr>
          <w:sz w:val="20"/>
          <w:szCs w:val="20"/>
        </w:rPr>
        <w:t>П</w:t>
      </w:r>
      <w:r w:rsidR="0091647A" w:rsidRPr="00447ABB">
        <w:rPr>
          <w:sz w:val="20"/>
          <w:szCs w:val="20"/>
        </w:rPr>
        <w:t>оставка продукции Заказчику   осуществляется силами и средствами Поставщика</w:t>
      </w:r>
      <w:r w:rsidR="009F64EB">
        <w:rPr>
          <w:sz w:val="20"/>
          <w:szCs w:val="20"/>
        </w:rPr>
        <w:t xml:space="preserve"> до </w:t>
      </w:r>
      <w:r w:rsidRPr="000472E0">
        <w:rPr>
          <w:sz w:val="20"/>
          <w:szCs w:val="20"/>
        </w:rPr>
        <w:t>Заказчика</w:t>
      </w:r>
      <w:r w:rsidR="00E31FB0">
        <w:rPr>
          <w:sz w:val="20"/>
          <w:szCs w:val="20"/>
        </w:rPr>
        <w:t xml:space="preserve">                         </w:t>
      </w:r>
      <w:r w:rsidRPr="000472E0">
        <w:rPr>
          <w:sz w:val="20"/>
          <w:szCs w:val="20"/>
        </w:rPr>
        <w:t xml:space="preserve"> по адресу</w:t>
      </w:r>
      <w:r w:rsidR="00AF20EE" w:rsidRPr="000472E0">
        <w:rPr>
          <w:sz w:val="20"/>
          <w:szCs w:val="20"/>
        </w:rPr>
        <w:t>:</w:t>
      </w:r>
      <w:r w:rsidRPr="000472E0">
        <w:rPr>
          <w:sz w:val="20"/>
          <w:szCs w:val="20"/>
        </w:rPr>
        <w:t> </w:t>
      </w:r>
      <w:r w:rsidR="008D1739" w:rsidRPr="000472E0">
        <w:rPr>
          <w:sz w:val="20"/>
          <w:szCs w:val="20"/>
        </w:rPr>
        <w:fldChar w:fldCharType="begin"/>
      </w:r>
      <w:r w:rsidR="008D1739" w:rsidRPr="000472E0">
        <w:rPr>
          <w:sz w:val="20"/>
          <w:szCs w:val="20"/>
        </w:rPr>
        <w:instrText>DOCVARIABLE _АдресДоставки\* MERGEFORMAT</w:instrText>
      </w:r>
      <w:r w:rsidR="008D1739" w:rsidRPr="000472E0">
        <w:rPr>
          <w:sz w:val="20"/>
          <w:szCs w:val="20"/>
        </w:rPr>
        <w:fldChar w:fldCharType="separate"/>
      </w:r>
      <w:r w:rsidR="00B656A6" w:rsidRPr="000472E0">
        <w:rPr>
          <w:sz w:val="20"/>
          <w:szCs w:val="20"/>
        </w:rPr>
        <w:t>358007, Республика Калмыкия,</w:t>
      </w:r>
      <w:r w:rsidR="008F4826" w:rsidRPr="000472E0">
        <w:rPr>
          <w:sz w:val="20"/>
          <w:szCs w:val="20"/>
        </w:rPr>
        <w:t xml:space="preserve"> г.</w:t>
      </w:r>
      <w:r w:rsidR="00E17AF2">
        <w:rPr>
          <w:sz w:val="20"/>
          <w:szCs w:val="20"/>
        </w:rPr>
        <w:t xml:space="preserve"> </w:t>
      </w:r>
      <w:r w:rsidR="00B656A6" w:rsidRPr="000472E0">
        <w:rPr>
          <w:sz w:val="20"/>
          <w:szCs w:val="20"/>
        </w:rPr>
        <w:t>Элиста,</w:t>
      </w:r>
      <w:r w:rsidR="008D1739" w:rsidRPr="000472E0">
        <w:rPr>
          <w:sz w:val="20"/>
          <w:szCs w:val="20"/>
        </w:rPr>
        <w:fldChar w:fldCharType="end"/>
      </w:r>
      <w:r w:rsidR="008F4826" w:rsidRPr="000472E0">
        <w:rPr>
          <w:sz w:val="20"/>
          <w:szCs w:val="20"/>
        </w:rPr>
        <w:t xml:space="preserve"> </w:t>
      </w:r>
      <w:r w:rsidR="002F1083">
        <w:rPr>
          <w:sz w:val="20"/>
          <w:szCs w:val="20"/>
        </w:rPr>
        <w:t>квартал Северный, 10</w:t>
      </w:r>
      <w:r w:rsidRPr="000472E0">
        <w:rPr>
          <w:sz w:val="20"/>
          <w:szCs w:val="20"/>
        </w:rPr>
        <w:t>. </w:t>
      </w:r>
      <w:r w:rsidR="00F57DAE" w:rsidRPr="000472E0">
        <w:rPr>
          <w:sz w:val="20"/>
          <w:szCs w:val="20"/>
        </w:rPr>
        <w:t xml:space="preserve"> </w:t>
      </w:r>
    </w:p>
    <w:p w:rsidR="00AD08A4" w:rsidRPr="000472E0" w:rsidRDefault="00AD08A4" w:rsidP="00CB7A5C">
      <w:pPr>
        <w:pStyle w:val="ConsPlusNormal"/>
        <w:ind w:firstLine="540"/>
        <w:jc w:val="both"/>
        <w:rPr>
          <w:b/>
        </w:rPr>
      </w:pPr>
    </w:p>
    <w:p w:rsidR="00AD08A4" w:rsidRPr="000472E0" w:rsidRDefault="00AD08A4" w:rsidP="00A77558">
      <w:pPr>
        <w:contextualSpacing/>
        <w:jc w:val="center"/>
        <w:rPr>
          <w:b/>
          <w:sz w:val="20"/>
          <w:szCs w:val="20"/>
        </w:rPr>
      </w:pPr>
      <w:r w:rsidRPr="000472E0">
        <w:rPr>
          <w:b/>
          <w:sz w:val="20"/>
          <w:szCs w:val="20"/>
        </w:rPr>
        <w:t>4. Приемка продукции</w:t>
      </w:r>
    </w:p>
    <w:p w:rsidR="00AD08A4" w:rsidRPr="000472E0" w:rsidRDefault="00AD08A4" w:rsidP="003D7BDD">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0"/>
          <w:szCs w:val="20"/>
        </w:rPr>
      </w:pPr>
      <w:r w:rsidRPr="000472E0">
        <w:rPr>
          <w:sz w:val="20"/>
          <w:szCs w:val="20"/>
        </w:rPr>
        <w:t xml:space="preserve">4.1. </w:t>
      </w:r>
      <w:r w:rsidR="00DD2491" w:rsidRPr="000472E0">
        <w:rPr>
          <w:sz w:val="20"/>
          <w:szCs w:val="20"/>
        </w:rPr>
        <w:t xml:space="preserve"> Заказчик </w:t>
      </w:r>
      <w:r w:rsidR="002B1299" w:rsidRPr="000472E0">
        <w:rPr>
          <w:sz w:val="20"/>
          <w:szCs w:val="20"/>
        </w:rPr>
        <w:t xml:space="preserve">принимает   продукцию </w:t>
      </w:r>
      <w:r w:rsidR="00DD2491" w:rsidRPr="000472E0">
        <w:rPr>
          <w:sz w:val="20"/>
          <w:szCs w:val="20"/>
        </w:rPr>
        <w:t xml:space="preserve">   с</w:t>
      </w:r>
      <w:r w:rsidR="002B1299" w:rsidRPr="000472E0">
        <w:rPr>
          <w:sz w:val="20"/>
          <w:szCs w:val="20"/>
        </w:rPr>
        <w:t xml:space="preserve"> одновременной  </w:t>
      </w:r>
      <w:r w:rsidR="00DD2491" w:rsidRPr="000472E0">
        <w:rPr>
          <w:sz w:val="20"/>
          <w:szCs w:val="20"/>
        </w:rPr>
        <w:t xml:space="preserve"> проверкой  </w:t>
      </w:r>
      <w:r w:rsidR="002B1299" w:rsidRPr="000472E0">
        <w:rPr>
          <w:sz w:val="20"/>
          <w:szCs w:val="20"/>
        </w:rPr>
        <w:t xml:space="preserve"> качества, количества  согласно  </w:t>
      </w:r>
      <w:proofErr w:type="gramStart"/>
      <w:r w:rsidR="002B1299" w:rsidRPr="000472E0">
        <w:rPr>
          <w:sz w:val="20"/>
          <w:szCs w:val="20"/>
        </w:rPr>
        <w:t>Спецификации</w:t>
      </w:r>
      <w:r w:rsidR="00DD2491" w:rsidRPr="000472E0">
        <w:rPr>
          <w:sz w:val="20"/>
          <w:szCs w:val="20"/>
        </w:rPr>
        <w:t xml:space="preserve">, на соответствие передаваемой продукции   сопроводительной документации </w:t>
      </w:r>
      <w:r w:rsidR="00625F02" w:rsidRPr="000472E0">
        <w:rPr>
          <w:sz w:val="20"/>
          <w:szCs w:val="20"/>
        </w:rPr>
        <w:t xml:space="preserve">(акта  </w:t>
      </w:r>
      <w:r w:rsidR="00EB733D">
        <w:rPr>
          <w:sz w:val="20"/>
          <w:szCs w:val="20"/>
        </w:rPr>
        <w:t>приема</w:t>
      </w:r>
      <w:r w:rsidR="00625F02" w:rsidRPr="000472E0">
        <w:rPr>
          <w:sz w:val="20"/>
          <w:szCs w:val="20"/>
        </w:rPr>
        <w:t xml:space="preserve"> - п</w:t>
      </w:r>
      <w:r w:rsidR="00EB733D">
        <w:rPr>
          <w:sz w:val="20"/>
          <w:szCs w:val="20"/>
        </w:rPr>
        <w:t>ередачи</w:t>
      </w:r>
      <w:r w:rsidR="00625F02" w:rsidRPr="000472E0">
        <w:rPr>
          <w:sz w:val="20"/>
          <w:szCs w:val="20"/>
        </w:rPr>
        <w:t xml:space="preserve">   продукции (Приложение №2 к </w:t>
      </w:r>
      <w:r w:rsidR="00AC1F3D">
        <w:rPr>
          <w:sz w:val="20"/>
          <w:szCs w:val="20"/>
        </w:rPr>
        <w:t>Договор</w:t>
      </w:r>
      <w:r w:rsidR="00625F02" w:rsidRPr="000472E0">
        <w:rPr>
          <w:sz w:val="20"/>
          <w:szCs w:val="20"/>
        </w:rPr>
        <w:t>у),  товарной накладной по форме ТОРГ-12</w:t>
      </w:r>
      <w:r w:rsidR="00417A48" w:rsidRPr="000472E0">
        <w:rPr>
          <w:sz w:val="20"/>
          <w:szCs w:val="20"/>
        </w:rPr>
        <w:t>.</w:t>
      </w:r>
      <w:r w:rsidR="00DD2491" w:rsidRPr="000472E0">
        <w:rPr>
          <w:sz w:val="20"/>
          <w:szCs w:val="20"/>
        </w:rPr>
        <w:t xml:space="preserve">  </w:t>
      </w:r>
      <w:proofErr w:type="gramEnd"/>
    </w:p>
    <w:p w:rsidR="00D4505C" w:rsidRPr="000472E0" w:rsidRDefault="002F3E8F" w:rsidP="002F3E8F">
      <w:pPr>
        <w:ind w:firstLine="709"/>
        <w:jc w:val="both"/>
        <w:rPr>
          <w:sz w:val="20"/>
          <w:szCs w:val="20"/>
        </w:rPr>
      </w:pPr>
      <w:r w:rsidRPr="000472E0">
        <w:rPr>
          <w:sz w:val="20"/>
          <w:szCs w:val="20"/>
        </w:rPr>
        <w:t xml:space="preserve">4.2. </w:t>
      </w:r>
      <w:r w:rsidR="00D4505C" w:rsidRPr="000472E0">
        <w:rPr>
          <w:sz w:val="20"/>
          <w:szCs w:val="20"/>
        </w:rPr>
        <w:t xml:space="preserve">Днём приёмки  продукции   является  дата  подписания представителем Заказчика товарной накладной </w:t>
      </w:r>
      <w:r w:rsidR="00DB243B" w:rsidRPr="000472E0">
        <w:rPr>
          <w:sz w:val="20"/>
          <w:szCs w:val="20"/>
        </w:rPr>
        <w:t xml:space="preserve">                  </w:t>
      </w:r>
      <w:r w:rsidR="00D4505C" w:rsidRPr="000472E0">
        <w:rPr>
          <w:sz w:val="20"/>
          <w:szCs w:val="20"/>
        </w:rPr>
        <w:t>по форме ТОРГ-12.</w:t>
      </w:r>
      <w:r w:rsidRPr="000472E0">
        <w:rPr>
          <w:sz w:val="20"/>
          <w:szCs w:val="20"/>
        </w:rPr>
        <w:t xml:space="preserve"> </w:t>
      </w:r>
    </w:p>
    <w:p w:rsidR="00621FD9" w:rsidRPr="000472E0" w:rsidRDefault="00AD08A4" w:rsidP="00A77558">
      <w:pPr>
        <w:ind w:firstLine="709"/>
        <w:contextualSpacing/>
        <w:jc w:val="both"/>
        <w:rPr>
          <w:sz w:val="20"/>
          <w:szCs w:val="20"/>
        </w:rPr>
      </w:pPr>
      <w:r w:rsidRPr="000472E0">
        <w:rPr>
          <w:sz w:val="20"/>
          <w:szCs w:val="20"/>
        </w:rPr>
        <w:t xml:space="preserve">4.3. </w:t>
      </w:r>
      <w:proofErr w:type="gramStart"/>
      <w:r w:rsidRPr="000472E0">
        <w:rPr>
          <w:sz w:val="20"/>
          <w:szCs w:val="20"/>
        </w:rPr>
        <w:t>При обнаружении</w:t>
      </w:r>
      <w:r w:rsidR="00621FD9" w:rsidRPr="000472E0">
        <w:rPr>
          <w:sz w:val="20"/>
          <w:szCs w:val="20"/>
        </w:rPr>
        <w:t xml:space="preserve"> </w:t>
      </w:r>
      <w:r w:rsidRPr="000472E0">
        <w:rPr>
          <w:sz w:val="20"/>
          <w:szCs w:val="20"/>
        </w:rPr>
        <w:t xml:space="preserve"> несоответствия</w:t>
      </w:r>
      <w:r w:rsidR="00621FD9" w:rsidRPr="000472E0">
        <w:rPr>
          <w:sz w:val="20"/>
          <w:szCs w:val="20"/>
        </w:rPr>
        <w:t xml:space="preserve">  продукции  по  качеству </w:t>
      </w:r>
      <w:r w:rsidR="00D4505C" w:rsidRPr="000472E0">
        <w:rPr>
          <w:sz w:val="20"/>
          <w:szCs w:val="20"/>
        </w:rPr>
        <w:t xml:space="preserve">(явные дефекты) </w:t>
      </w:r>
      <w:r w:rsidR="00621FD9" w:rsidRPr="000472E0">
        <w:rPr>
          <w:sz w:val="20"/>
          <w:szCs w:val="20"/>
        </w:rPr>
        <w:t xml:space="preserve">и/или  </w:t>
      </w:r>
      <w:r w:rsidRPr="000472E0">
        <w:rPr>
          <w:sz w:val="20"/>
          <w:szCs w:val="20"/>
        </w:rPr>
        <w:t>количеств</w:t>
      </w:r>
      <w:r w:rsidR="00621FD9" w:rsidRPr="000472E0">
        <w:rPr>
          <w:sz w:val="20"/>
          <w:szCs w:val="20"/>
        </w:rPr>
        <w:t xml:space="preserve">у </w:t>
      </w:r>
      <w:r w:rsidR="00D4505C" w:rsidRPr="000472E0">
        <w:rPr>
          <w:sz w:val="20"/>
          <w:szCs w:val="20"/>
        </w:rPr>
        <w:t xml:space="preserve"> </w:t>
      </w:r>
      <w:r w:rsidR="000E5F1E" w:rsidRPr="000472E0">
        <w:rPr>
          <w:sz w:val="20"/>
          <w:szCs w:val="20"/>
        </w:rPr>
        <w:t xml:space="preserve">наименований или экземпляров продукции </w:t>
      </w:r>
      <w:r w:rsidR="00625F02" w:rsidRPr="000472E0">
        <w:rPr>
          <w:sz w:val="20"/>
          <w:szCs w:val="20"/>
        </w:rPr>
        <w:t xml:space="preserve">условиям </w:t>
      </w:r>
      <w:r w:rsidR="00AC1F3D">
        <w:rPr>
          <w:sz w:val="20"/>
          <w:szCs w:val="20"/>
        </w:rPr>
        <w:t>Договор</w:t>
      </w:r>
      <w:r w:rsidR="002B1299" w:rsidRPr="000472E0">
        <w:rPr>
          <w:sz w:val="20"/>
          <w:szCs w:val="20"/>
        </w:rPr>
        <w:t xml:space="preserve">а </w:t>
      </w:r>
      <w:r w:rsidR="00621FD9" w:rsidRPr="000472E0">
        <w:rPr>
          <w:sz w:val="20"/>
          <w:szCs w:val="20"/>
        </w:rPr>
        <w:t xml:space="preserve">Заказчик составляет </w:t>
      </w:r>
      <w:r w:rsidR="00625F02" w:rsidRPr="000472E0">
        <w:rPr>
          <w:sz w:val="20"/>
          <w:szCs w:val="20"/>
        </w:rPr>
        <w:t xml:space="preserve">Акт о несоответствии </w:t>
      </w:r>
      <w:r w:rsidR="00084556" w:rsidRPr="000472E0">
        <w:rPr>
          <w:sz w:val="20"/>
          <w:szCs w:val="20"/>
        </w:rPr>
        <w:t xml:space="preserve">                                </w:t>
      </w:r>
      <w:r w:rsidR="002118A2" w:rsidRPr="000472E0">
        <w:rPr>
          <w:sz w:val="20"/>
          <w:szCs w:val="20"/>
        </w:rPr>
        <w:t xml:space="preserve">и соответствующую претензию  (далее по тексту - акт и претензия) </w:t>
      </w:r>
      <w:r w:rsidR="00625F02" w:rsidRPr="000472E0">
        <w:rPr>
          <w:sz w:val="20"/>
          <w:szCs w:val="20"/>
        </w:rPr>
        <w:t xml:space="preserve">и направляет </w:t>
      </w:r>
      <w:r w:rsidR="002118A2" w:rsidRPr="000472E0">
        <w:rPr>
          <w:sz w:val="20"/>
          <w:szCs w:val="20"/>
        </w:rPr>
        <w:t xml:space="preserve">их  </w:t>
      </w:r>
      <w:r w:rsidR="00625F02" w:rsidRPr="000472E0">
        <w:rPr>
          <w:sz w:val="20"/>
          <w:szCs w:val="20"/>
        </w:rPr>
        <w:t xml:space="preserve">Поставщику </w:t>
      </w:r>
      <w:r w:rsidR="002118A2" w:rsidRPr="000472E0">
        <w:rPr>
          <w:sz w:val="20"/>
          <w:szCs w:val="20"/>
        </w:rPr>
        <w:t xml:space="preserve">на </w:t>
      </w:r>
      <w:r w:rsidR="00625F02" w:rsidRPr="000472E0">
        <w:rPr>
          <w:sz w:val="20"/>
          <w:szCs w:val="20"/>
        </w:rPr>
        <w:t xml:space="preserve"> электронн</w:t>
      </w:r>
      <w:r w:rsidR="002118A2" w:rsidRPr="000472E0">
        <w:rPr>
          <w:sz w:val="20"/>
          <w:szCs w:val="20"/>
        </w:rPr>
        <w:t xml:space="preserve">ую </w:t>
      </w:r>
      <w:r w:rsidR="00625F02" w:rsidRPr="000472E0">
        <w:rPr>
          <w:sz w:val="20"/>
          <w:szCs w:val="20"/>
        </w:rPr>
        <w:t xml:space="preserve"> почт</w:t>
      </w:r>
      <w:r w:rsidR="002118A2" w:rsidRPr="000472E0">
        <w:rPr>
          <w:sz w:val="20"/>
          <w:szCs w:val="20"/>
        </w:rPr>
        <w:t>у</w:t>
      </w:r>
      <w:r w:rsidR="00625F02" w:rsidRPr="000472E0">
        <w:rPr>
          <w:sz w:val="20"/>
          <w:szCs w:val="20"/>
        </w:rPr>
        <w:t xml:space="preserve"> </w:t>
      </w:r>
      <w:r w:rsidR="0049145F">
        <w:rPr>
          <w:sz w:val="20"/>
          <w:szCs w:val="20"/>
        </w:rPr>
        <w:t>______________________</w:t>
      </w:r>
      <w:r w:rsidR="00625F02" w:rsidRPr="000472E0">
        <w:rPr>
          <w:sz w:val="20"/>
          <w:szCs w:val="20"/>
        </w:rPr>
        <w:t xml:space="preserve">  в установленные настоящим Контактом  сроки с последующим</w:t>
      </w:r>
      <w:r w:rsidR="002118A2" w:rsidRPr="000472E0">
        <w:rPr>
          <w:sz w:val="20"/>
          <w:szCs w:val="20"/>
        </w:rPr>
        <w:t xml:space="preserve"> </w:t>
      </w:r>
      <w:r w:rsidR="002B1299" w:rsidRPr="000472E0">
        <w:rPr>
          <w:sz w:val="20"/>
          <w:szCs w:val="20"/>
        </w:rPr>
        <w:t xml:space="preserve">незамедлительным </w:t>
      </w:r>
      <w:r w:rsidR="00625F02" w:rsidRPr="000472E0">
        <w:rPr>
          <w:sz w:val="20"/>
          <w:szCs w:val="20"/>
        </w:rPr>
        <w:t xml:space="preserve"> направлением  оригинал</w:t>
      </w:r>
      <w:r w:rsidR="002118A2" w:rsidRPr="000472E0">
        <w:rPr>
          <w:sz w:val="20"/>
          <w:szCs w:val="20"/>
        </w:rPr>
        <w:t xml:space="preserve">ов </w:t>
      </w:r>
      <w:r w:rsidR="00625F02" w:rsidRPr="000472E0">
        <w:rPr>
          <w:sz w:val="20"/>
          <w:szCs w:val="20"/>
        </w:rPr>
        <w:t xml:space="preserve"> </w:t>
      </w:r>
      <w:r w:rsidR="004A483A" w:rsidRPr="000472E0">
        <w:rPr>
          <w:sz w:val="20"/>
          <w:szCs w:val="20"/>
        </w:rPr>
        <w:t xml:space="preserve">таких документов </w:t>
      </w:r>
      <w:r w:rsidR="00625F02" w:rsidRPr="000472E0">
        <w:rPr>
          <w:sz w:val="20"/>
          <w:szCs w:val="20"/>
        </w:rPr>
        <w:t>в адрес Поставщика</w:t>
      </w:r>
      <w:r w:rsidR="002B1299" w:rsidRPr="000472E0">
        <w:rPr>
          <w:sz w:val="20"/>
          <w:szCs w:val="20"/>
        </w:rPr>
        <w:t>.</w:t>
      </w:r>
      <w:proofErr w:type="gramEnd"/>
    </w:p>
    <w:p w:rsidR="00AD08A4" w:rsidRPr="000472E0" w:rsidRDefault="002118A2" w:rsidP="00A77558">
      <w:pPr>
        <w:ind w:firstLine="709"/>
        <w:contextualSpacing/>
        <w:jc w:val="both"/>
        <w:rPr>
          <w:sz w:val="20"/>
          <w:szCs w:val="20"/>
        </w:rPr>
      </w:pPr>
      <w:r w:rsidRPr="000472E0">
        <w:rPr>
          <w:sz w:val="20"/>
          <w:szCs w:val="20"/>
        </w:rPr>
        <w:t xml:space="preserve">4.3.1. При обнаружении  </w:t>
      </w:r>
      <w:r w:rsidR="00CF71B0" w:rsidRPr="000472E0">
        <w:rPr>
          <w:sz w:val="20"/>
          <w:szCs w:val="20"/>
        </w:rPr>
        <w:t xml:space="preserve">несоответствия  </w:t>
      </w:r>
      <w:r w:rsidR="00D4505C" w:rsidRPr="000472E0">
        <w:rPr>
          <w:sz w:val="20"/>
          <w:szCs w:val="20"/>
        </w:rPr>
        <w:t>п</w:t>
      </w:r>
      <w:r w:rsidRPr="000472E0">
        <w:rPr>
          <w:sz w:val="20"/>
          <w:szCs w:val="20"/>
        </w:rPr>
        <w:t xml:space="preserve">родукции </w:t>
      </w:r>
      <w:r w:rsidR="00D4505C" w:rsidRPr="000472E0">
        <w:rPr>
          <w:sz w:val="20"/>
          <w:szCs w:val="20"/>
        </w:rPr>
        <w:t xml:space="preserve">  по количеству </w:t>
      </w:r>
      <w:r w:rsidR="000E5F1E" w:rsidRPr="000472E0">
        <w:rPr>
          <w:sz w:val="20"/>
          <w:szCs w:val="20"/>
        </w:rPr>
        <w:t xml:space="preserve">наименований или экземпляров продукции </w:t>
      </w:r>
      <w:r w:rsidR="00AD08A4" w:rsidRPr="000472E0">
        <w:rPr>
          <w:sz w:val="20"/>
          <w:szCs w:val="20"/>
        </w:rPr>
        <w:t xml:space="preserve">в неповрежденной упаковке </w:t>
      </w:r>
      <w:r w:rsidR="00CF71B0" w:rsidRPr="000472E0">
        <w:rPr>
          <w:sz w:val="20"/>
          <w:szCs w:val="20"/>
        </w:rPr>
        <w:t xml:space="preserve">отгрузочным документам </w:t>
      </w:r>
      <w:r w:rsidR="00AD08A4" w:rsidRPr="000472E0">
        <w:rPr>
          <w:sz w:val="20"/>
          <w:szCs w:val="20"/>
        </w:rPr>
        <w:t>Заказчик состав</w:t>
      </w:r>
      <w:r w:rsidRPr="000472E0">
        <w:rPr>
          <w:sz w:val="20"/>
          <w:szCs w:val="20"/>
        </w:rPr>
        <w:t xml:space="preserve">ляет </w:t>
      </w:r>
      <w:r w:rsidR="00AD08A4" w:rsidRPr="000472E0">
        <w:rPr>
          <w:sz w:val="20"/>
          <w:szCs w:val="20"/>
        </w:rPr>
        <w:t xml:space="preserve"> </w:t>
      </w:r>
      <w:r w:rsidR="002B1299" w:rsidRPr="000472E0">
        <w:rPr>
          <w:sz w:val="20"/>
          <w:szCs w:val="20"/>
        </w:rPr>
        <w:t xml:space="preserve">акт и претензию </w:t>
      </w:r>
      <w:r w:rsidRPr="000472E0">
        <w:rPr>
          <w:sz w:val="20"/>
          <w:szCs w:val="20"/>
        </w:rPr>
        <w:t xml:space="preserve"> </w:t>
      </w:r>
      <w:r w:rsidR="00AD08A4" w:rsidRPr="000472E0">
        <w:rPr>
          <w:sz w:val="20"/>
          <w:szCs w:val="20"/>
        </w:rPr>
        <w:t>и направ</w:t>
      </w:r>
      <w:r w:rsidR="002B1299" w:rsidRPr="000472E0">
        <w:rPr>
          <w:sz w:val="20"/>
          <w:szCs w:val="20"/>
        </w:rPr>
        <w:t xml:space="preserve">ляет их </w:t>
      </w:r>
      <w:r w:rsidR="00AD08A4" w:rsidRPr="000472E0">
        <w:rPr>
          <w:sz w:val="20"/>
          <w:szCs w:val="20"/>
        </w:rPr>
        <w:t xml:space="preserve"> </w:t>
      </w:r>
      <w:r w:rsidR="0055146E" w:rsidRPr="000472E0">
        <w:rPr>
          <w:sz w:val="20"/>
          <w:szCs w:val="20"/>
        </w:rPr>
        <w:t xml:space="preserve"> </w:t>
      </w:r>
      <w:r w:rsidR="00AD08A4" w:rsidRPr="000472E0">
        <w:rPr>
          <w:sz w:val="20"/>
          <w:szCs w:val="20"/>
        </w:rPr>
        <w:t xml:space="preserve">Поставщику </w:t>
      </w:r>
      <w:r w:rsidRPr="000472E0">
        <w:rPr>
          <w:sz w:val="20"/>
          <w:szCs w:val="20"/>
        </w:rPr>
        <w:t xml:space="preserve"> </w:t>
      </w:r>
      <w:r w:rsidR="0055146E" w:rsidRPr="000472E0">
        <w:rPr>
          <w:sz w:val="20"/>
          <w:szCs w:val="20"/>
        </w:rPr>
        <w:t xml:space="preserve">течение </w:t>
      </w:r>
      <w:r w:rsidR="002B1299" w:rsidRPr="000472E0">
        <w:rPr>
          <w:sz w:val="20"/>
          <w:szCs w:val="20"/>
        </w:rPr>
        <w:t>3 (</w:t>
      </w:r>
      <w:r w:rsidR="0055146E" w:rsidRPr="000472E0">
        <w:rPr>
          <w:sz w:val="20"/>
          <w:szCs w:val="20"/>
        </w:rPr>
        <w:t>трех</w:t>
      </w:r>
      <w:r w:rsidR="002B1299" w:rsidRPr="000472E0">
        <w:rPr>
          <w:sz w:val="20"/>
          <w:szCs w:val="20"/>
        </w:rPr>
        <w:t>)</w:t>
      </w:r>
      <w:r w:rsidR="0055146E" w:rsidRPr="000472E0">
        <w:rPr>
          <w:sz w:val="20"/>
          <w:szCs w:val="20"/>
        </w:rPr>
        <w:t xml:space="preserve"> рабочих дней со дня поставки продукции</w:t>
      </w:r>
      <w:r w:rsidR="00CF71B0" w:rsidRPr="000472E0">
        <w:rPr>
          <w:sz w:val="20"/>
          <w:szCs w:val="20"/>
        </w:rPr>
        <w:t xml:space="preserve"> в порядке, предусмотренном</w:t>
      </w:r>
      <w:r w:rsidR="00F37C01" w:rsidRPr="000472E0">
        <w:rPr>
          <w:sz w:val="20"/>
          <w:szCs w:val="20"/>
        </w:rPr>
        <w:t xml:space="preserve">                              </w:t>
      </w:r>
      <w:r w:rsidR="00CF71B0" w:rsidRPr="000472E0">
        <w:rPr>
          <w:sz w:val="20"/>
          <w:szCs w:val="20"/>
        </w:rPr>
        <w:t xml:space="preserve">  п. 4.3.настоящего </w:t>
      </w:r>
      <w:r w:rsidR="00AC1F3D">
        <w:rPr>
          <w:sz w:val="20"/>
          <w:szCs w:val="20"/>
        </w:rPr>
        <w:t>Договор</w:t>
      </w:r>
      <w:r w:rsidR="00CF71B0" w:rsidRPr="000472E0">
        <w:rPr>
          <w:sz w:val="20"/>
          <w:szCs w:val="20"/>
        </w:rPr>
        <w:t xml:space="preserve">а. </w:t>
      </w:r>
      <w:r w:rsidR="0055146E" w:rsidRPr="000472E0">
        <w:rPr>
          <w:sz w:val="20"/>
          <w:szCs w:val="20"/>
        </w:rPr>
        <w:t xml:space="preserve"> </w:t>
      </w:r>
    </w:p>
    <w:p w:rsidR="00CF71B0" w:rsidRPr="000472E0" w:rsidRDefault="00AD08A4" w:rsidP="00A77558">
      <w:pPr>
        <w:ind w:firstLine="709"/>
        <w:contextualSpacing/>
        <w:jc w:val="both"/>
        <w:rPr>
          <w:sz w:val="20"/>
          <w:szCs w:val="20"/>
        </w:rPr>
      </w:pPr>
      <w:r w:rsidRPr="000472E0">
        <w:rPr>
          <w:sz w:val="20"/>
          <w:szCs w:val="20"/>
        </w:rPr>
        <w:t>4.</w:t>
      </w:r>
      <w:r w:rsidR="00CF71B0" w:rsidRPr="000472E0">
        <w:rPr>
          <w:sz w:val="20"/>
          <w:szCs w:val="20"/>
        </w:rPr>
        <w:t>3.2.</w:t>
      </w:r>
      <w:r w:rsidRPr="000472E0">
        <w:rPr>
          <w:sz w:val="20"/>
          <w:szCs w:val="20"/>
        </w:rPr>
        <w:t xml:space="preserve"> </w:t>
      </w:r>
      <w:r w:rsidR="00CF71B0" w:rsidRPr="000472E0">
        <w:rPr>
          <w:sz w:val="20"/>
          <w:szCs w:val="20"/>
        </w:rPr>
        <w:t xml:space="preserve">Требования </w:t>
      </w:r>
      <w:r w:rsidRPr="000472E0">
        <w:rPr>
          <w:sz w:val="20"/>
          <w:szCs w:val="20"/>
        </w:rPr>
        <w:t xml:space="preserve"> </w:t>
      </w:r>
      <w:r w:rsidR="00CF71B0" w:rsidRPr="000472E0">
        <w:rPr>
          <w:sz w:val="20"/>
          <w:szCs w:val="20"/>
        </w:rPr>
        <w:t xml:space="preserve">по устранению  явных дефектов (по качеству)  продукции </w:t>
      </w:r>
      <w:r w:rsidRPr="000472E0">
        <w:rPr>
          <w:sz w:val="20"/>
          <w:szCs w:val="20"/>
        </w:rPr>
        <w:t>могут быть заявлены</w:t>
      </w:r>
      <w:r w:rsidR="00C74107" w:rsidRPr="000472E0">
        <w:rPr>
          <w:sz w:val="20"/>
          <w:szCs w:val="20"/>
        </w:rPr>
        <w:t xml:space="preserve"> Заказчиком </w:t>
      </w:r>
      <w:r w:rsidRPr="000472E0">
        <w:rPr>
          <w:sz w:val="20"/>
          <w:szCs w:val="20"/>
        </w:rPr>
        <w:t xml:space="preserve">в течение </w:t>
      </w:r>
      <w:r w:rsidR="00CF71B0" w:rsidRPr="000472E0">
        <w:rPr>
          <w:sz w:val="20"/>
          <w:szCs w:val="20"/>
        </w:rPr>
        <w:t>7 (</w:t>
      </w:r>
      <w:r w:rsidRPr="000472E0">
        <w:rPr>
          <w:sz w:val="20"/>
          <w:szCs w:val="20"/>
        </w:rPr>
        <w:t>семи</w:t>
      </w:r>
      <w:r w:rsidR="00CF71B0" w:rsidRPr="000472E0">
        <w:rPr>
          <w:sz w:val="20"/>
          <w:szCs w:val="20"/>
        </w:rPr>
        <w:t>)</w:t>
      </w:r>
      <w:r w:rsidRPr="000472E0">
        <w:rPr>
          <w:sz w:val="20"/>
          <w:szCs w:val="20"/>
        </w:rPr>
        <w:t xml:space="preserve"> рабочих дней с</w:t>
      </w:r>
      <w:r w:rsidR="00621FD9" w:rsidRPr="000472E0">
        <w:rPr>
          <w:sz w:val="20"/>
          <w:szCs w:val="20"/>
        </w:rPr>
        <w:t xml:space="preserve">о дня поставки </w:t>
      </w:r>
      <w:r w:rsidRPr="000472E0">
        <w:rPr>
          <w:sz w:val="20"/>
          <w:szCs w:val="20"/>
        </w:rPr>
        <w:t xml:space="preserve"> </w:t>
      </w:r>
      <w:r w:rsidR="00621FD9" w:rsidRPr="000472E0">
        <w:rPr>
          <w:sz w:val="20"/>
          <w:szCs w:val="20"/>
        </w:rPr>
        <w:t>п</w:t>
      </w:r>
      <w:r w:rsidRPr="000472E0">
        <w:rPr>
          <w:sz w:val="20"/>
          <w:szCs w:val="20"/>
        </w:rPr>
        <w:t>родукции</w:t>
      </w:r>
      <w:r w:rsidR="00CF71B0" w:rsidRPr="000472E0">
        <w:rPr>
          <w:sz w:val="20"/>
          <w:szCs w:val="20"/>
        </w:rPr>
        <w:t xml:space="preserve"> в порядке,  предусмотренном  п. 4.3. настоящего </w:t>
      </w:r>
      <w:r w:rsidR="00AC1F3D">
        <w:rPr>
          <w:sz w:val="20"/>
          <w:szCs w:val="20"/>
        </w:rPr>
        <w:t>Договор</w:t>
      </w:r>
      <w:r w:rsidR="00CF71B0" w:rsidRPr="000472E0">
        <w:rPr>
          <w:sz w:val="20"/>
          <w:szCs w:val="20"/>
        </w:rPr>
        <w:t>а.</w:t>
      </w:r>
    </w:p>
    <w:p w:rsidR="00AD08A4" w:rsidRPr="000472E0" w:rsidRDefault="00CF71B0" w:rsidP="00A77558">
      <w:pPr>
        <w:ind w:firstLine="709"/>
        <w:contextualSpacing/>
        <w:jc w:val="both"/>
        <w:rPr>
          <w:sz w:val="20"/>
          <w:szCs w:val="20"/>
        </w:rPr>
      </w:pPr>
      <w:r w:rsidRPr="000472E0">
        <w:rPr>
          <w:sz w:val="20"/>
          <w:szCs w:val="20"/>
        </w:rPr>
        <w:t xml:space="preserve">4.3.3. В случае </w:t>
      </w:r>
      <w:r w:rsidR="00AD08A4" w:rsidRPr="000472E0">
        <w:rPr>
          <w:sz w:val="20"/>
          <w:szCs w:val="20"/>
        </w:rPr>
        <w:t xml:space="preserve">обнаружении явных дефектов </w:t>
      </w:r>
      <w:r w:rsidRPr="000472E0">
        <w:rPr>
          <w:sz w:val="20"/>
          <w:szCs w:val="20"/>
        </w:rPr>
        <w:t xml:space="preserve">при </w:t>
      </w:r>
      <w:r w:rsidR="00AD08A4" w:rsidRPr="000472E0">
        <w:rPr>
          <w:sz w:val="20"/>
          <w:szCs w:val="20"/>
        </w:rPr>
        <w:t xml:space="preserve"> приемк</w:t>
      </w:r>
      <w:r w:rsidRPr="000472E0">
        <w:rPr>
          <w:sz w:val="20"/>
          <w:szCs w:val="20"/>
        </w:rPr>
        <w:t xml:space="preserve">е </w:t>
      </w:r>
      <w:r w:rsidR="00AD08A4" w:rsidRPr="000472E0">
        <w:rPr>
          <w:sz w:val="20"/>
          <w:szCs w:val="20"/>
        </w:rPr>
        <w:t xml:space="preserve"> </w:t>
      </w:r>
      <w:r w:rsidRPr="000472E0">
        <w:rPr>
          <w:sz w:val="20"/>
          <w:szCs w:val="20"/>
        </w:rPr>
        <w:t>п</w:t>
      </w:r>
      <w:r w:rsidR="00AD08A4" w:rsidRPr="000472E0">
        <w:rPr>
          <w:sz w:val="20"/>
          <w:szCs w:val="20"/>
        </w:rPr>
        <w:t>родукции от грузоперевозчика Стороны составляют Акт</w:t>
      </w:r>
      <w:r w:rsidRPr="000472E0">
        <w:rPr>
          <w:sz w:val="20"/>
          <w:szCs w:val="20"/>
        </w:rPr>
        <w:t>, который  Заказчик в течение 3 (трёх) рабочих  дней направляет Поставщику в порядке, предусмот</w:t>
      </w:r>
      <w:r w:rsidR="00AF3300" w:rsidRPr="000472E0">
        <w:rPr>
          <w:sz w:val="20"/>
          <w:szCs w:val="20"/>
        </w:rPr>
        <w:t xml:space="preserve">ренном  п. 4.3. настоящего </w:t>
      </w:r>
      <w:r w:rsidR="00AC1F3D">
        <w:rPr>
          <w:sz w:val="20"/>
          <w:szCs w:val="20"/>
        </w:rPr>
        <w:t>Договор</w:t>
      </w:r>
      <w:r w:rsidR="00AF3300" w:rsidRPr="000472E0">
        <w:rPr>
          <w:sz w:val="20"/>
          <w:szCs w:val="20"/>
        </w:rPr>
        <w:t>а.</w:t>
      </w:r>
    </w:p>
    <w:p w:rsidR="00537AE1" w:rsidRPr="000472E0" w:rsidRDefault="00AF3300" w:rsidP="00537AE1">
      <w:pPr>
        <w:ind w:firstLine="709"/>
        <w:contextualSpacing/>
        <w:jc w:val="both"/>
        <w:rPr>
          <w:sz w:val="20"/>
          <w:szCs w:val="20"/>
        </w:rPr>
      </w:pPr>
      <w:r w:rsidRPr="000472E0">
        <w:rPr>
          <w:sz w:val="20"/>
          <w:szCs w:val="20"/>
        </w:rPr>
        <w:t xml:space="preserve">4.4. </w:t>
      </w:r>
      <w:r w:rsidR="00D4505C" w:rsidRPr="000472E0">
        <w:rPr>
          <w:sz w:val="20"/>
          <w:szCs w:val="20"/>
        </w:rPr>
        <w:t>По истечении</w:t>
      </w:r>
      <w:r w:rsidR="00537AE1" w:rsidRPr="000472E0">
        <w:rPr>
          <w:sz w:val="20"/>
          <w:szCs w:val="20"/>
        </w:rPr>
        <w:t xml:space="preserve"> сроков, указанных в </w:t>
      </w:r>
      <w:proofErr w:type="spellStart"/>
      <w:r w:rsidR="00537AE1" w:rsidRPr="000472E0">
        <w:rPr>
          <w:sz w:val="20"/>
          <w:szCs w:val="20"/>
        </w:rPr>
        <w:t>п.п</w:t>
      </w:r>
      <w:proofErr w:type="spellEnd"/>
      <w:r w:rsidR="00537AE1" w:rsidRPr="000472E0">
        <w:rPr>
          <w:sz w:val="20"/>
          <w:szCs w:val="20"/>
        </w:rPr>
        <w:t>. 4.3.1.-.4.3.3.</w:t>
      </w:r>
      <w:r w:rsidR="00D4505C" w:rsidRPr="000472E0">
        <w:rPr>
          <w:sz w:val="20"/>
          <w:szCs w:val="20"/>
        </w:rPr>
        <w:t xml:space="preserve"> настоящего </w:t>
      </w:r>
      <w:r w:rsidR="00AC1F3D">
        <w:rPr>
          <w:sz w:val="20"/>
          <w:szCs w:val="20"/>
        </w:rPr>
        <w:t>Договор</w:t>
      </w:r>
      <w:r w:rsidR="00D4505C" w:rsidRPr="000472E0">
        <w:rPr>
          <w:sz w:val="20"/>
          <w:szCs w:val="20"/>
        </w:rPr>
        <w:t>а</w:t>
      </w:r>
      <w:r w:rsidR="00537AE1" w:rsidRPr="000472E0">
        <w:rPr>
          <w:sz w:val="20"/>
          <w:szCs w:val="20"/>
        </w:rPr>
        <w:t xml:space="preserve">,  претензии   по качеству  </w:t>
      </w:r>
      <w:r w:rsidR="00D4505C" w:rsidRPr="000472E0">
        <w:rPr>
          <w:sz w:val="20"/>
          <w:szCs w:val="20"/>
        </w:rPr>
        <w:t xml:space="preserve">(явные дефекты)  и количеству  мест </w:t>
      </w:r>
      <w:r w:rsidR="00537AE1" w:rsidRPr="000472E0">
        <w:rPr>
          <w:sz w:val="20"/>
          <w:szCs w:val="20"/>
        </w:rPr>
        <w:t xml:space="preserve">  не принимаются. </w:t>
      </w:r>
    </w:p>
    <w:p w:rsidR="00AF3300" w:rsidRPr="000472E0" w:rsidRDefault="00AD08A4" w:rsidP="00537AE1">
      <w:pPr>
        <w:ind w:firstLine="709"/>
        <w:contextualSpacing/>
        <w:jc w:val="both"/>
        <w:rPr>
          <w:sz w:val="20"/>
          <w:szCs w:val="20"/>
        </w:rPr>
      </w:pPr>
      <w:r w:rsidRPr="000472E0">
        <w:rPr>
          <w:sz w:val="20"/>
          <w:szCs w:val="20"/>
        </w:rPr>
        <w:lastRenderedPageBreak/>
        <w:t>4.5.</w:t>
      </w:r>
      <w:r w:rsidR="00AF3300" w:rsidRPr="000472E0">
        <w:rPr>
          <w:sz w:val="20"/>
          <w:szCs w:val="20"/>
        </w:rPr>
        <w:t xml:space="preserve"> По истечении гарантийного срока на продукцию, установленного п. 2.2. настоящего </w:t>
      </w:r>
      <w:r w:rsidR="00AC1F3D">
        <w:rPr>
          <w:sz w:val="20"/>
          <w:szCs w:val="20"/>
        </w:rPr>
        <w:t>Договор</w:t>
      </w:r>
      <w:r w:rsidR="00AF3300" w:rsidRPr="000472E0">
        <w:rPr>
          <w:sz w:val="20"/>
          <w:szCs w:val="20"/>
        </w:rPr>
        <w:t>а, претензии по качеству (</w:t>
      </w:r>
      <w:r w:rsidR="00AF3300" w:rsidRPr="000472E0">
        <w:rPr>
          <w:iCs/>
          <w:sz w:val="20"/>
          <w:szCs w:val="20"/>
        </w:rPr>
        <w:t>скрытые дефекты)</w:t>
      </w:r>
      <w:r w:rsidR="00AF3300" w:rsidRPr="000472E0">
        <w:rPr>
          <w:sz w:val="20"/>
          <w:szCs w:val="20"/>
        </w:rPr>
        <w:t xml:space="preserve"> не принимаются.</w:t>
      </w:r>
    </w:p>
    <w:p w:rsidR="00AD08A4" w:rsidRPr="000472E0" w:rsidRDefault="00AD08A4" w:rsidP="00A77558">
      <w:pPr>
        <w:ind w:firstLine="709"/>
        <w:jc w:val="both"/>
        <w:rPr>
          <w:sz w:val="20"/>
          <w:szCs w:val="20"/>
        </w:rPr>
      </w:pPr>
      <w:r w:rsidRPr="000472E0">
        <w:rPr>
          <w:sz w:val="20"/>
          <w:szCs w:val="20"/>
        </w:rPr>
        <w:t>4.</w:t>
      </w:r>
      <w:r w:rsidR="00537AE1" w:rsidRPr="000472E0">
        <w:rPr>
          <w:sz w:val="20"/>
          <w:szCs w:val="20"/>
        </w:rPr>
        <w:t>6</w:t>
      </w:r>
      <w:r w:rsidRPr="000472E0">
        <w:rPr>
          <w:sz w:val="20"/>
          <w:szCs w:val="20"/>
        </w:rPr>
        <w:t xml:space="preserve">. Продукция, поставленная в </w:t>
      </w:r>
      <w:r w:rsidR="00AF3300" w:rsidRPr="000472E0">
        <w:rPr>
          <w:sz w:val="20"/>
          <w:szCs w:val="20"/>
        </w:rPr>
        <w:t xml:space="preserve"> полном </w:t>
      </w:r>
      <w:r w:rsidRPr="000472E0">
        <w:rPr>
          <w:sz w:val="20"/>
          <w:szCs w:val="20"/>
        </w:rPr>
        <w:t xml:space="preserve">соответствии </w:t>
      </w:r>
      <w:r w:rsidR="00AF3300" w:rsidRPr="000472E0">
        <w:rPr>
          <w:sz w:val="20"/>
          <w:szCs w:val="20"/>
        </w:rPr>
        <w:t xml:space="preserve"> условиям настоящего </w:t>
      </w:r>
      <w:r w:rsidR="00AC1F3D">
        <w:rPr>
          <w:sz w:val="20"/>
          <w:szCs w:val="20"/>
        </w:rPr>
        <w:t>Договор</w:t>
      </w:r>
      <w:r w:rsidR="00AF3300" w:rsidRPr="000472E0">
        <w:rPr>
          <w:sz w:val="20"/>
          <w:szCs w:val="20"/>
        </w:rPr>
        <w:t xml:space="preserve">а, </w:t>
      </w:r>
      <w:r w:rsidRPr="000472E0">
        <w:rPr>
          <w:sz w:val="20"/>
          <w:szCs w:val="20"/>
        </w:rPr>
        <w:t xml:space="preserve"> </w:t>
      </w:r>
      <w:r w:rsidR="004A483A" w:rsidRPr="000472E0">
        <w:rPr>
          <w:sz w:val="20"/>
          <w:szCs w:val="20"/>
        </w:rPr>
        <w:t xml:space="preserve">не подлежит </w:t>
      </w:r>
      <w:r w:rsidRPr="000472E0">
        <w:rPr>
          <w:sz w:val="20"/>
          <w:szCs w:val="20"/>
        </w:rPr>
        <w:t xml:space="preserve">возврату и </w:t>
      </w:r>
      <w:r w:rsidR="00AF3300" w:rsidRPr="000472E0">
        <w:rPr>
          <w:sz w:val="20"/>
          <w:szCs w:val="20"/>
        </w:rPr>
        <w:t xml:space="preserve"> обмену на </w:t>
      </w:r>
      <w:r w:rsidRPr="000472E0">
        <w:rPr>
          <w:sz w:val="20"/>
          <w:szCs w:val="20"/>
        </w:rPr>
        <w:t xml:space="preserve"> </w:t>
      </w:r>
      <w:proofErr w:type="gramStart"/>
      <w:r w:rsidRPr="000472E0">
        <w:rPr>
          <w:sz w:val="20"/>
          <w:szCs w:val="20"/>
        </w:rPr>
        <w:t>альтернативную</w:t>
      </w:r>
      <w:proofErr w:type="gramEnd"/>
      <w:r w:rsidRPr="000472E0">
        <w:rPr>
          <w:sz w:val="20"/>
          <w:szCs w:val="20"/>
        </w:rPr>
        <w:t>.</w:t>
      </w:r>
    </w:p>
    <w:p w:rsidR="00537AE1" w:rsidRPr="000472E0" w:rsidRDefault="00537AE1" w:rsidP="00537AE1">
      <w:pPr>
        <w:ind w:firstLine="709"/>
        <w:jc w:val="both"/>
        <w:rPr>
          <w:sz w:val="20"/>
          <w:szCs w:val="20"/>
        </w:rPr>
      </w:pPr>
      <w:r w:rsidRPr="000472E0">
        <w:rPr>
          <w:sz w:val="20"/>
          <w:szCs w:val="20"/>
        </w:rPr>
        <w:t>4.</w:t>
      </w:r>
      <w:r w:rsidR="00D4505C" w:rsidRPr="000472E0">
        <w:rPr>
          <w:sz w:val="20"/>
          <w:szCs w:val="20"/>
        </w:rPr>
        <w:t>7</w:t>
      </w:r>
      <w:r w:rsidRPr="000472E0">
        <w:rPr>
          <w:sz w:val="20"/>
          <w:szCs w:val="20"/>
        </w:rPr>
        <w:t>. В случае обнаружения Заказчиком недостатков продукции в течение гарантийного срока Поставщик обязан за свой счет устранить обнаруженные дефекты путем исправления или замены Продукции (его части)</w:t>
      </w:r>
      <w:r w:rsidR="00F37C01" w:rsidRPr="000472E0">
        <w:rPr>
          <w:sz w:val="20"/>
          <w:szCs w:val="20"/>
        </w:rPr>
        <w:t xml:space="preserve">                            </w:t>
      </w:r>
      <w:r w:rsidRPr="000472E0">
        <w:rPr>
          <w:sz w:val="20"/>
          <w:szCs w:val="20"/>
        </w:rPr>
        <w:t xml:space="preserve"> в согласованный с Заказчиком срок, но не позднее тридцати календарных дней с момента предъявления претензии.</w:t>
      </w:r>
    </w:p>
    <w:p w:rsidR="008C76A0" w:rsidRPr="000472E0" w:rsidRDefault="008C76A0" w:rsidP="00A77558">
      <w:pPr>
        <w:ind w:firstLine="709"/>
        <w:jc w:val="center"/>
        <w:rPr>
          <w:b/>
          <w:bCs/>
          <w:sz w:val="20"/>
          <w:szCs w:val="20"/>
        </w:rPr>
      </w:pPr>
    </w:p>
    <w:p w:rsidR="008C76A0" w:rsidRPr="000472E0" w:rsidRDefault="008C76A0" w:rsidP="00A77558">
      <w:pPr>
        <w:ind w:firstLine="709"/>
        <w:jc w:val="center"/>
        <w:rPr>
          <w:b/>
          <w:bCs/>
          <w:sz w:val="20"/>
          <w:szCs w:val="20"/>
        </w:rPr>
      </w:pPr>
    </w:p>
    <w:p w:rsidR="00CF6432" w:rsidRPr="000472E0" w:rsidRDefault="00CF6432" w:rsidP="00A77558">
      <w:pPr>
        <w:ind w:firstLine="709"/>
        <w:jc w:val="center"/>
        <w:rPr>
          <w:sz w:val="20"/>
          <w:szCs w:val="20"/>
        </w:rPr>
      </w:pPr>
      <w:r w:rsidRPr="000472E0">
        <w:rPr>
          <w:b/>
          <w:bCs/>
          <w:sz w:val="20"/>
          <w:szCs w:val="20"/>
        </w:rPr>
        <w:t xml:space="preserve">5. Цена </w:t>
      </w:r>
      <w:r w:rsidR="00AC1F3D">
        <w:rPr>
          <w:b/>
          <w:bCs/>
          <w:sz w:val="20"/>
          <w:szCs w:val="20"/>
        </w:rPr>
        <w:t>Договор</w:t>
      </w:r>
      <w:r w:rsidRPr="000472E0">
        <w:rPr>
          <w:b/>
          <w:bCs/>
          <w:sz w:val="20"/>
          <w:szCs w:val="20"/>
        </w:rPr>
        <w:t>а и порядок расчетов</w:t>
      </w:r>
    </w:p>
    <w:p w:rsidR="00A46731" w:rsidRDefault="00A46731" w:rsidP="00A46731">
      <w:pPr>
        <w:ind w:firstLine="709"/>
        <w:jc w:val="both"/>
        <w:rPr>
          <w:sz w:val="20"/>
          <w:szCs w:val="20"/>
        </w:rPr>
      </w:pPr>
      <w:r>
        <w:rPr>
          <w:sz w:val="20"/>
          <w:szCs w:val="20"/>
        </w:rPr>
        <w:t xml:space="preserve">5.1. Цена </w:t>
      </w:r>
      <w:r w:rsidR="00AC1F3D">
        <w:rPr>
          <w:sz w:val="20"/>
          <w:szCs w:val="20"/>
        </w:rPr>
        <w:t>Договор</w:t>
      </w:r>
      <w:r>
        <w:rPr>
          <w:sz w:val="20"/>
          <w:szCs w:val="20"/>
        </w:rPr>
        <w:t xml:space="preserve">а составляет </w:t>
      </w:r>
      <w:r w:rsidR="002F6105">
        <w:rPr>
          <w:sz w:val="20"/>
          <w:szCs w:val="20"/>
        </w:rPr>
        <w:t>___________________</w:t>
      </w:r>
      <w:r>
        <w:rPr>
          <w:sz w:val="20"/>
          <w:szCs w:val="20"/>
        </w:rPr>
        <w:t xml:space="preserve"> (</w:t>
      </w:r>
      <w:r>
        <w:rPr>
          <w:i/>
          <w:sz w:val="20"/>
          <w:szCs w:val="20"/>
        </w:rPr>
        <w:fldChar w:fldCharType="begin"/>
      </w:r>
      <w:r>
        <w:rPr>
          <w:i/>
          <w:sz w:val="20"/>
          <w:szCs w:val="20"/>
        </w:rPr>
        <w:instrText xml:space="preserve"> DOCVARIABLE _СуммаДокументаПрописью \* MERGEFORMAT </w:instrText>
      </w:r>
      <w:r>
        <w:rPr>
          <w:i/>
          <w:sz w:val="20"/>
          <w:szCs w:val="20"/>
        </w:rPr>
        <w:fldChar w:fldCharType="separate"/>
      </w:r>
      <w:r w:rsidR="002F6105">
        <w:rPr>
          <w:i/>
          <w:sz w:val="20"/>
          <w:szCs w:val="20"/>
        </w:rPr>
        <w:t>_______________________________</w:t>
      </w:r>
      <w:r>
        <w:rPr>
          <w:i/>
          <w:sz w:val="20"/>
          <w:szCs w:val="20"/>
        </w:rPr>
        <w:t xml:space="preserve"> рублей</w:t>
      </w:r>
      <w:r w:rsidR="002F6105">
        <w:rPr>
          <w:i/>
          <w:sz w:val="20"/>
          <w:szCs w:val="20"/>
        </w:rPr>
        <w:t>___</w:t>
      </w:r>
      <w:r>
        <w:rPr>
          <w:i/>
          <w:sz w:val="20"/>
          <w:szCs w:val="20"/>
        </w:rPr>
        <w:t xml:space="preserve"> копеек</w:t>
      </w:r>
      <w:r>
        <w:rPr>
          <w:i/>
          <w:sz w:val="20"/>
          <w:szCs w:val="20"/>
        </w:rPr>
        <w:fldChar w:fldCharType="end"/>
      </w:r>
      <w:r>
        <w:rPr>
          <w:sz w:val="20"/>
          <w:szCs w:val="20"/>
        </w:rPr>
        <w:t>),                 в том числе НДС</w:t>
      </w:r>
      <w:r w:rsidR="002F6105">
        <w:rPr>
          <w:sz w:val="20"/>
          <w:szCs w:val="20"/>
        </w:rPr>
        <w:t>____________</w:t>
      </w:r>
      <w:r>
        <w:rPr>
          <w:sz w:val="20"/>
          <w:szCs w:val="20"/>
        </w:rPr>
        <w:t xml:space="preserve"> (</w:t>
      </w:r>
      <w:r>
        <w:rPr>
          <w:i/>
          <w:sz w:val="20"/>
          <w:szCs w:val="20"/>
        </w:rPr>
        <w:fldChar w:fldCharType="begin"/>
      </w:r>
      <w:r>
        <w:rPr>
          <w:i/>
          <w:sz w:val="20"/>
          <w:szCs w:val="20"/>
        </w:rPr>
        <w:instrText xml:space="preserve"> DOCVARIABLE _СуммаНДС_Прописью \* MERGEFORMAT </w:instrText>
      </w:r>
      <w:r>
        <w:rPr>
          <w:i/>
          <w:sz w:val="20"/>
          <w:szCs w:val="20"/>
        </w:rPr>
        <w:fldChar w:fldCharType="separate"/>
      </w:r>
      <w:r w:rsidR="002F6105">
        <w:rPr>
          <w:i/>
          <w:sz w:val="20"/>
          <w:szCs w:val="20"/>
        </w:rPr>
        <w:t>_____________ рублей ___</w:t>
      </w:r>
      <w:r>
        <w:rPr>
          <w:i/>
          <w:sz w:val="20"/>
          <w:szCs w:val="20"/>
        </w:rPr>
        <w:t xml:space="preserve"> копеек</w:t>
      </w:r>
      <w:r>
        <w:rPr>
          <w:i/>
          <w:sz w:val="20"/>
          <w:szCs w:val="20"/>
        </w:rPr>
        <w:fldChar w:fldCharType="end"/>
      </w:r>
      <w:r>
        <w:rPr>
          <w:sz w:val="20"/>
          <w:szCs w:val="20"/>
        </w:rPr>
        <w:t>)</w:t>
      </w:r>
      <w:proofErr w:type="gramStart"/>
      <w:r>
        <w:rPr>
          <w:sz w:val="20"/>
          <w:szCs w:val="20"/>
        </w:rPr>
        <w:t>,с</w:t>
      </w:r>
      <w:proofErr w:type="gramEnd"/>
      <w:r>
        <w:rPr>
          <w:sz w:val="20"/>
          <w:szCs w:val="20"/>
        </w:rPr>
        <w:t xml:space="preserve"> учетом стоимости всех затрат на оказание услуг, и включает в себя транспортные расходы, все налоги, определяемые действующим законодательством Российской Федерации и другие обязательные платежи.</w:t>
      </w:r>
    </w:p>
    <w:p w:rsidR="00A46731" w:rsidRDefault="00A46731" w:rsidP="00A46731">
      <w:pPr>
        <w:ind w:firstLine="567"/>
        <w:jc w:val="both"/>
        <w:rPr>
          <w:sz w:val="20"/>
          <w:szCs w:val="20"/>
        </w:rPr>
      </w:pPr>
      <w:r>
        <w:rPr>
          <w:sz w:val="20"/>
          <w:szCs w:val="20"/>
        </w:rPr>
        <w:t xml:space="preserve">Цена </w:t>
      </w:r>
      <w:r w:rsidR="00AC1F3D">
        <w:rPr>
          <w:sz w:val="20"/>
          <w:szCs w:val="20"/>
        </w:rPr>
        <w:t>Договор</w:t>
      </w:r>
      <w:r>
        <w:rPr>
          <w:sz w:val="20"/>
          <w:szCs w:val="20"/>
        </w:rPr>
        <w:t xml:space="preserve">а является твердой и определяется на весь срок исполнения </w:t>
      </w:r>
      <w:r w:rsidR="00AC1F3D">
        <w:rPr>
          <w:sz w:val="20"/>
          <w:szCs w:val="20"/>
        </w:rPr>
        <w:t>Договор</w:t>
      </w:r>
      <w:r>
        <w:rPr>
          <w:sz w:val="20"/>
          <w:szCs w:val="20"/>
        </w:rPr>
        <w:t>а</w:t>
      </w:r>
      <w:r>
        <w:rPr>
          <w:sz w:val="20"/>
          <w:szCs w:val="20"/>
        </w:rPr>
        <w:br/>
        <w:t xml:space="preserve">и может изменяться только в случаях, в порядке и на условиях, которые установлены законодательством Российской Федерации о </w:t>
      </w:r>
      <w:r w:rsidR="00AC1F3D">
        <w:rPr>
          <w:sz w:val="20"/>
          <w:szCs w:val="20"/>
        </w:rPr>
        <w:t>Договор</w:t>
      </w:r>
      <w:r>
        <w:rPr>
          <w:sz w:val="20"/>
          <w:szCs w:val="20"/>
        </w:rPr>
        <w:t xml:space="preserve">ной системе в сфере закупок и государственным </w:t>
      </w:r>
      <w:r w:rsidR="00AC1F3D">
        <w:rPr>
          <w:sz w:val="20"/>
          <w:szCs w:val="20"/>
        </w:rPr>
        <w:t>Договор</w:t>
      </w:r>
      <w:r>
        <w:rPr>
          <w:sz w:val="20"/>
          <w:szCs w:val="20"/>
        </w:rPr>
        <w:t>ом.</w:t>
      </w:r>
    </w:p>
    <w:p w:rsidR="00A46731" w:rsidRDefault="00A46731" w:rsidP="00A46731">
      <w:pPr>
        <w:widowControl w:val="0"/>
        <w:autoSpaceDE w:val="0"/>
        <w:autoSpaceDN w:val="0"/>
        <w:ind w:firstLine="567"/>
        <w:jc w:val="both"/>
        <w:rPr>
          <w:color w:val="333333"/>
          <w:sz w:val="20"/>
          <w:szCs w:val="20"/>
          <w:shd w:val="clear" w:color="auto" w:fill="FFFFFF"/>
        </w:rPr>
      </w:pPr>
      <w:r>
        <w:rPr>
          <w:sz w:val="20"/>
          <w:szCs w:val="20"/>
        </w:rPr>
        <w:t xml:space="preserve"> </w:t>
      </w:r>
      <w:proofErr w:type="gramStart"/>
      <w:r>
        <w:rPr>
          <w:color w:val="333333"/>
          <w:sz w:val="20"/>
          <w:szCs w:val="20"/>
          <w:shd w:val="clear" w:color="auto" w:fill="FFFFFF"/>
        </w:rP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должна быть уменьшена на размер налогов, сборов и иных обязательных платежей в бюджеты бюджетной системы Российской Федерации, связанных с оплатой </w:t>
      </w:r>
      <w:r w:rsidR="00AC1F3D">
        <w:rPr>
          <w:color w:val="333333"/>
          <w:sz w:val="20"/>
          <w:szCs w:val="20"/>
          <w:shd w:val="clear" w:color="auto" w:fill="FFFFFF"/>
        </w:rPr>
        <w:t>Договор</w:t>
      </w:r>
      <w:r>
        <w:rPr>
          <w:color w:val="333333"/>
          <w:sz w:val="20"/>
          <w:szCs w:val="20"/>
          <w:shd w:val="clear" w:color="auto" w:fill="FFFFFF"/>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Pr>
          <w:color w:val="333333"/>
          <w:sz w:val="20"/>
          <w:szCs w:val="20"/>
          <w:shd w:val="clear" w:color="auto" w:fill="FFFFFF"/>
        </w:rPr>
        <w:t xml:space="preserve"> системы Российской Федерации Заказчиком.</w:t>
      </w:r>
    </w:p>
    <w:p w:rsidR="001B29E4" w:rsidRPr="006D2B2C" w:rsidRDefault="00A46731" w:rsidP="00A46731">
      <w:pPr>
        <w:ind w:firstLine="567"/>
        <w:jc w:val="both"/>
        <w:rPr>
          <w:sz w:val="20"/>
          <w:szCs w:val="20"/>
        </w:rPr>
      </w:pPr>
      <w:r>
        <w:rPr>
          <w:rStyle w:val="ac"/>
          <w:rFonts w:eastAsia="Calibri"/>
          <w:sz w:val="20"/>
          <w:szCs w:val="20"/>
        </w:rPr>
        <w:t xml:space="preserve">5.2. </w:t>
      </w:r>
      <w:proofErr w:type="gramStart"/>
      <w:r>
        <w:rPr>
          <w:sz w:val="20"/>
          <w:szCs w:val="20"/>
        </w:rPr>
        <w:t xml:space="preserve">Оплата по </w:t>
      </w:r>
      <w:r w:rsidR="00AC1F3D">
        <w:rPr>
          <w:sz w:val="20"/>
          <w:szCs w:val="20"/>
        </w:rPr>
        <w:t>Договор</w:t>
      </w:r>
      <w:r>
        <w:rPr>
          <w:sz w:val="20"/>
          <w:szCs w:val="20"/>
        </w:rPr>
        <w:t xml:space="preserve">у производится в рублях Российской Федерации в безналичном порядке в форме платежных поручений путем перечисления Государственным заказчиком денежных средств, в течение 10 (десяти) рабочих дней с даты подписания Заказчиком документов о приемке оказанных услуг и в размере, </w:t>
      </w:r>
      <w:r w:rsidR="007457E9">
        <w:rPr>
          <w:sz w:val="20"/>
          <w:szCs w:val="20"/>
        </w:rPr>
        <w:t>за счет лимитов бюджетных обязательств,</w:t>
      </w:r>
      <w:r>
        <w:rPr>
          <w:sz w:val="20"/>
          <w:szCs w:val="20"/>
        </w:rPr>
        <w:t xml:space="preserve"> доведенных до Заказчика в установленном порядке</w:t>
      </w:r>
      <w:r w:rsidR="007457E9">
        <w:rPr>
          <w:sz w:val="20"/>
          <w:szCs w:val="20"/>
        </w:rPr>
        <w:t xml:space="preserve"> на 202</w:t>
      </w:r>
      <w:r w:rsidR="0067228B">
        <w:rPr>
          <w:sz w:val="20"/>
          <w:szCs w:val="20"/>
        </w:rPr>
        <w:t>6</w:t>
      </w:r>
      <w:r w:rsidR="007457E9">
        <w:rPr>
          <w:sz w:val="20"/>
          <w:szCs w:val="20"/>
        </w:rPr>
        <w:t xml:space="preserve"> год</w:t>
      </w:r>
      <w:r>
        <w:rPr>
          <w:sz w:val="20"/>
          <w:szCs w:val="20"/>
        </w:rPr>
        <w:t>.</w:t>
      </w:r>
      <w:proofErr w:type="gramEnd"/>
    </w:p>
    <w:p w:rsidR="001B29E4" w:rsidRPr="000472E0" w:rsidRDefault="001B29E4" w:rsidP="001B29E4">
      <w:pPr>
        <w:ind w:firstLine="709"/>
        <w:jc w:val="center"/>
        <w:rPr>
          <w:b/>
          <w:bCs/>
          <w:sz w:val="20"/>
          <w:szCs w:val="20"/>
        </w:rPr>
      </w:pPr>
    </w:p>
    <w:p w:rsidR="00F930A1" w:rsidRPr="000472E0" w:rsidRDefault="00CF6432" w:rsidP="00A77558">
      <w:pPr>
        <w:ind w:firstLine="709"/>
        <w:jc w:val="center"/>
        <w:rPr>
          <w:sz w:val="20"/>
          <w:szCs w:val="20"/>
        </w:rPr>
      </w:pPr>
      <w:r w:rsidRPr="000472E0">
        <w:rPr>
          <w:b/>
          <w:bCs/>
          <w:sz w:val="20"/>
          <w:szCs w:val="20"/>
        </w:rPr>
        <w:t>6</w:t>
      </w:r>
      <w:r w:rsidR="00F930A1" w:rsidRPr="000472E0">
        <w:rPr>
          <w:b/>
          <w:bCs/>
          <w:sz w:val="20"/>
          <w:szCs w:val="20"/>
        </w:rPr>
        <w:t>. Упаковка и маркировка продукции</w:t>
      </w:r>
    </w:p>
    <w:p w:rsidR="00F930A1" w:rsidRPr="000472E0" w:rsidRDefault="00CF6432" w:rsidP="00A77558">
      <w:pPr>
        <w:ind w:firstLine="709"/>
        <w:jc w:val="both"/>
        <w:rPr>
          <w:sz w:val="20"/>
          <w:szCs w:val="20"/>
        </w:rPr>
      </w:pPr>
      <w:r w:rsidRPr="000472E0">
        <w:rPr>
          <w:sz w:val="20"/>
          <w:szCs w:val="20"/>
        </w:rPr>
        <w:t>6</w:t>
      </w:r>
      <w:r w:rsidR="00F930A1" w:rsidRPr="000472E0">
        <w:rPr>
          <w:sz w:val="20"/>
          <w:szCs w:val="20"/>
        </w:rPr>
        <w:t xml:space="preserve">.1. Продукция, передаваемая Заказчику по настоящему </w:t>
      </w:r>
      <w:r w:rsidR="00AC1F3D">
        <w:rPr>
          <w:sz w:val="20"/>
          <w:szCs w:val="20"/>
        </w:rPr>
        <w:t>Договор</w:t>
      </w:r>
      <w:r w:rsidR="00F930A1" w:rsidRPr="000472E0">
        <w:rPr>
          <w:sz w:val="20"/>
          <w:szCs w:val="20"/>
        </w:rPr>
        <w:t>у, должна быть упакована в тару, обеспечивающую ее сохранность при транспортировке и хранении.</w:t>
      </w:r>
    </w:p>
    <w:p w:rsidR="00F930A1" w:rsidRPr="000472E0" w:rsidRDefault="00CF6432" w:rsidP="00A77558">
      <w:pPr>
        <w:ind w:firstLine="709"/>
        <w:jc w:val="both"/>
        <w:rPr>
          <w:sz w:val="20"/>
          <w:szCs w:val="20"/>
        </w:rPr>
      </w:pPr>
      <w:r w:rsidRPr="000472E0">
        <w:rPr>
          <w:sz w:val="20"/>
          <w:szCs w:val="20"/>
        </w:rPr>
        <w:t>6</w:t>
      </w:r>
      <w:r w:rsidR="00F930A1" w:rsidRPr="000472E0">
        <w:rPr>
          <w:sz w:val="20"/>
          <w:szCs w:val="20"/>
        </w:rPr>
        <w:t>.2. На каждой упаковке должен быть нанесен ярлык, содержащий данные о наименовании, типе, серии, нумерации и количестве продукции.</w:t>
      </w:r>
    </w:p>
    <w:p w:rsidR="00A77558" w:rsidRPr="000472E0" w:rsidRDefault="00A77558" w:rsidP="00A77558">
      <w:pPr>
        <w:ind w:firstLine="709"/>
        <w:jc w:val="center"/>
        <w:rPr>
          <w:b/>
          <w:bCs/>
          <w:sz w:val="20"/>
          <w:szCs w:val="20"/>
        </w:rPr>
      </w:pPr>
    </w:p>
    <w:p w:rsidR="00F930A1" w:rsidRPr="000472E0" w:rsidRDefault="00CF6432" w:rsidP="00A77558">
      <w:pPr>
        <w:ind w:firstLine="709"/>
        <w:jc w:val="center"/>
        <w:rPr>
          <w:sz w:val="20"/>
          <w:szCs w:val="20"/>
        </w:rPr>
      </w:pPr>
      <w:r w:rsidRPr="000472E0">
        <w:rPr>
          <w:b/>
          <w:bCs/>
          <w:sz w:val="20"/>
          <w:szCs w:val="20"/>
        </w:rPr>
        <w:t>7</w:t>
      </w:r>
      <w:r w:rsidR="00F930A1" w:rsidRPr="000472E0">
        <w:rPr>
          <w:b/>
          <w:bCs/>
          <w:sz w:val="20"/>
          <w:szCs w:val="20"/>
        </w:rPr>
        <w:t>. Ответственность Сторон</w:t>
      </w:r>
    </w:p>
    <w:p w:rsidR="00610316" w:rsidRPr="000472E0" w:rsidRDefault="00610316" w:rsidP="00A77558">
      <w:pPr>
        <w:ind w:firstLine="709"/>
        <w:jc w:val="both"/>
        <w:rPr>
          <w:sz w:val="20"/>
          <w:szCs w:val="20"/>
        </w:rPr>
      </w:pPr>
    </w:p>
    <w:p w:rsidR="00610316" w:rsidRPr="000472E0" w:rsidRDefault="00447331" w:rsidP="00447331">
      <w:pPr>
        <w:ind w:firstLine="709"/>
        <w:jc w:val="both"/>
        <w:rPr>
          <w:rFonts w:eastAsia="Calibri"/>
          <w:sz w:val="20"/>
          <w:szCs w:val="20"/>
        </w:rPr>
      </w:pPr>
      <w:r w:rsidRPr="000472E0">
        <w:rPr>
          <w:rFonts w:eastAsia="Calibri"/>
          <w:sz w:val="20"/>
          <w:szCs w:val="20"/>
        </w:rPr>
        <w:t>7</w:t>
      </w:r>
      <w:r w:rsidR="00610316" w:rsidRPr="000472E0">
        <w:rPr>
          <w:rFonts w:eastAsia="Calibri"/>
          <w:sz w:val="20"/>
          <w:szCs w:val="20"/>
        </w:rPr>
        <w:t xml:space="preserve">.1. </w:t>
      </w:r>
      <w:proofErr w:type="gramStart"/>
      <w:r w:rsidR="00610316" w:rsidRPr="000472E0">
        <w:rPr>
          <w:rFonts w:eastAsia="Calibri"/>
          <w:sz w:val="20"/>
          <w:szCs w:val="20"/>
        </w:rPr>
        <w:t xml:space="preserve">В случае неисполнения или ненадлежащего исполнения Сторонами своих обязательств по настоящему </w:t>
      </w:r>
      <w:r w:rsidR="00AC1F3D">
        <w:rPr>
          <w:rFonts w:eastAsia="Calibri"/>
          <w:sz w:val="20"/>
          <w:szCs w:val="20"/>
        </w:rPr>
        <w:t>Договор</w:t>
      </w:r>
      <w:r w:rsidR="00610316" w:rsidRPr="000472E0">
        <w:rPr>
          <w:rFonts w:eastAsia="Calibri"/>
          <w:sz w:val="20"/>
          <w:szCs w:val="20"/>
        </w:rPr>
        <w:t>у они несут ответственность в соответствии</w:t>
      </w:r>
      <w:r w:rsidRPr="000472E0">
        <w:rPr>
          <w:rFonts w:eastAsia="Calibri"/>
          <w:sz w:val="20"/>
          <w:szCs w:val="20"/>
        </w:rPr>
        <w:t xml:space="preserve"> </w:t>
      </w:r>
      <w:r w:rsidR="00610316" w:rsidRPr="000472E0">
        <w:rPr>
          <w:rFonts w:eastAsia="Calibri"/>
          <w:sz w:val="20"/>
          <w:szCs w:val="20"/>
        </w:rPr>
        <w:t xml:space="preserve"> с действующим законодательством РФ, в том числе </w:t>
      </w:r>
      <w:r w:rsidRPr="000472E0">
        <w:rPr>
          <w:rFonts w:eastAsia="Calibri"/>
          <w:sz w:val="20"/>
          <w:szCs w:val="20"/>
        </w:rPr>
        <w:t xml:space="preserve">                          </w:t>
      </w:r>
      <w:r w:rsidR="00610316" w:rsidRPr="000472E0">
        <w:rPr>
          <w:rFonts w:eastAsia="Calibri"/>
          <w:sz w:val="20"/>
          <w:szCs w:val="20"/>
        </w:rPr>
        <w:t xml:space="preserve">в соответствии с </w:t>
      </w:r>
      <w:r w:rsidR="00610316" w:rsidRPr="000472E0">
        <w:rPr>
          <w:sz w:val="20"/>
          <w:szCs w:val="20"/>
        </w:rPr>
        <w:t xml:space="preserve">Правилами определения размера штрафа, начисляемого в случае ненадлежащего исполнения </w:t>
      </w:r>
      <w:r w:rsidR="003E4DC1">
        <w:rPr>
          <w:sz w:val="20"/>
          <w:szCs w:val="20"/>
        </w:rPr>
        <w:t>З</w:t>
      </w:r>
      <w:r w:rsidR="00610316" w:rsidRPr="000472E0">
        <w:rPr>
          <w:sz w:val="20"/>
          <w:szCs w:val="20"/>
        </w:rPr>
        <w:t xml:space="preserve">аказчиком, неисполнения или ненадлежащего исполнения поставщиком (подрядчиком, исполнителем) обязательств, предусмотренных </w:t>
      </w:r>
      <w:r w:rsidR="00AC1F3D">
        <w:rPr>
          <w:sz w:val="20"/>
          <w:szCs w:val="20"/>
        </w:rPr>
        <w:t>Договор</w:t>
      </w:r>
      <w:r w:rsidR="00610316" w:rsidRPr="000472E0">
        <w:rPr>
          <w:sz w:val="20"/>
          <w:szCs w:val="20"/>
        </w:rPr>
        <w:t>ом</w:t>
      </w:r>
      <w:r w:rsidRPr="000472E0">
        <w:rPr>
          <w:sz w:val="20"/>
          <w:szCs w:val="20"/>
        </w:rPr>
        <w:t xml:space="preserve"> </w:t>
      </w:r>
      <w:r w:rsidR="00610316" w:rsidRPr="000472E0">
        <w:rPr>
          <w:sz w:val="20"/>
          <w:szCs w:val="20"/>
        </w:rPr>
        <w:t xml:space="preserve">(за исключением просрочки исполнения обязательств </w:t>
      </w:r>
      <w:r w:rsidR="003E4DC1">
        <w:rPr>
          <w:sz w:val="20"/>
          <w:szCs w:val="20"/>
        </w:rPr>
        <w:t>З</w:t>
      </w:r>
      <w:r w:rsidR="00610316" w:rsidRPr="000472E0">
        <w:rPr>
          <w:sz w:val="20"/>
          <w:szCs w:val="20"/>
        </w:rPr>
        <w:t>аказчиком, поставщиком (подрядчиком, исполнителем), утвержденными Постановлением Правительства РФ</w:t>
      </w:r>
      <w:proofErr w:type="gramEnd"/>
      <w:r w:rsidR="00610316" w:rsidRPr="000472E0">
        <w:rPr>
          <w:sz w:val="20"/>
          <w:szCs w:val="20"/>
        </w:rPr>
        <w:t xml:space="preserve"> от 30.08.2017 №1042 (далее по тексту </w:t>
      </w:r>
      <w:r w:rsidR="00AC1F3D">
        <w:rPr>
          <w:sz w:val="20"/>
          <w:szCs w:val="20"/>
        </w:rPr>
        <w:t>Договор</w:t>
      </w:r>
      <w:r w:rsidR="00610316" w:rsidRPr="000472E0">
        <w:rPr>
          <w:sz w:val="20"/>
          <w:szCs w:val="20"/>
        </w:rPr>
        <w:t>а – Правила)</w:t>
      </w:r>
      <w:r w:rsidR="00610316" w:rsidRPr="000472E0">
        <w:rPr>
          <w:rFonts w:eastAsia="Calibri"/>
          <w:sz w:val="20"/>
          <w:szCs w:val="20"/>
        </w:rPr>
        <w:t>.</w:t>
      </w:r>
    </w:p>
    <w:p w:rsidR="00610316" w:rsidRPr="000472E0" w:rsidRDefault="00447331" w:rsidP="00447331">
      <w:pPr>
        <w:ind w:firstLine="709"/>
        <w:jc w:val="both"/>
        <w:rPr>
          <w:sz w:val="20"/>
          <w:szCs w:val="20"/>
        </w:rPr>
      </w:pPr>
      <w:r w:rsidRPr="000472E0">
        <w:rPr>
          <w:sz w:val="20"/>
          <w:szCs w:val="20"/>
        </w:rPr>
        <w:t>7</w:t>
      </w:r>
      <w:r w:rsidR="00610316" w:rsidRPr="000472E0">
        <w:rPr>
          <w:sz w:val="20"/>
          <w:szCs w:val="20"/>
        </w:rPr>
        <w:t xml:space="preserve">.2. За невыполнение или ненадлежащее выполнение настоящего </w:t>
      </w:r>
      <w:r w:rsidR="00AC1F3D">
        <w:rPr>
          <w:sz w:val="20"/>
          <w:szCs w:val="20"/>
        </w:rPr>
        <w:t>Договор</w:t>
      </w:r>
      <w:r w:rsidR="00610316" w:rsidRPr="000472E0">
        <w:rPr>
          <w:sz w:val="20"/>
          <w:szCs w:val="20"/>
        </w:rPr>
        <w:t xml:space="preserve">а Стороны несут ответственность </w:t>
      </w:r>
      <w:r w:rsidRPr="000472E0">
        <w:rPr>
          <w:sz w:val="20"/>
          <w:szCs w:val="20"/>
        </w:rPr>
        <w:t xml:space="preserve">      </w:t>
      </w:r>
      <w:r w:rsidR="00610316" w:rsidRPr="000472E0">
        <w:rPr>
          <w:sz w:val="20"/>
          <w:szCs w:val="20"/>
        </w:rPr>
        <w:t xml:space="preserve">в соответствии с законодательством Российской Федерации и условиями настоящего </w:t>
      </w:r>
      <w:r w:rsidR="00AC1F3D">
        <w:rPr>
          <w:sz w:val="20"/>
          <w:szCs w:val="20"/>
        </w:rPr>
        <w:t>Договор</w:t>
      </w:r>
      <w:r w:rsidR="00610316" w:rsidRPr="000472E0">
        <w:rPr>
          <w:sz w:val="20"/>
          <w:szCs w:val="20"/>
        </w:rPr>
        <w:t>а.</w:t>
      </w:r>
    </w:p>
    <w:p w:rsidR="00610316" w:rsidRPr="000472E0" w:rsidRDefault="00447331" w:rsidP="00447331">
      <w:pPr>
        <w:ind w:firstLine="709"/>
        <w:jc w:val="both"/>
        <w:rPr>
          <w:sz w:val="20"/>
          <w:szCs w:val="20"/>
        </w:rPr>
      </w:pPr>
      <w:r w:rsidRPr="000472E0">
        <w:rPr>
          <w:sz w:val="20"/>
          <w:szCs w:val="20"/>
        </w:rPr>
        <w:t>7</w:t>
      </w:r>
      <w:r w:rsidR="00610316" w:rsidRPr="000472E0">
        <w:rPr>
          <w:sz w:val="20"/>
          <w:szCs w:val="20"/>
        </w:rPr>
        <w:t>.3. Невыполнение Поставщиком условий технического задания (спецификации)</w:t>
      </w:r>
      <w:r w:rsidR="00610316" w:rsidRPr="000472E0">
        <w:rPr>
          <w:sz w:val="20"/>
          <w:szCs w:val="20"/>
        </w:rPr>
        <w:br/>
        <w:t>или календарного плана выполнения работ, оказания услуг является основанием</w:t>
      </w:r>
      <w:r w:rsidR="00610316" w:rsidRPr="000472E0">
        <w:rPr>
          <w:sz w:val="20"/>
          <w:szCs w:val="20"/>
        </w:rPr>
        <w:br/>
        <w:t xml:space="preserve">для обращения </w:t>
      </w:r>
      <w:r w:rsidR="003E4DC1">
        <w:rPr>
          <w:sz w:val="20"/>
          <w:szCs w:val="20"/>
        </w:rPr>
        <w:t>З</w:t>
      </w:r>
      <w:r w:rsidR="00610316" w:rsidRPr="000472E0">
        <w:rPr>
          <w:sz w:val="20"/>
          <w:szCs w:val="20"/>
        </w:rPr>
        <w:t xml:space="preserve">аказчика в суд с требованием о расторжении настоящего </w:t>
      </w:r>
      <w:r w:rsidR="00AC1F3D">
        <w:rPr>
          <w:sz w:val="20"/>
          <w:szCs w:val="20"/>
        </w:rPr>
        <w:t>Договор</w:t>
      </w:r>
      <w:r w:rsidR="00610316" w:rsidRPr="000472E0">
        <w:rPr>
          <w:sz w:val="20"/>
          <w:szCs w:val="20"/>
        </w:rPr>
        <w:t xml:space="preserve">а </w:t>
      </w:r>
      <w:r w:rsidRPr="000472E0">
        <w:rPr>
          <w:sz w:val="20"/>
          <w:szCs w:val="20"/>
        </w:rPr>
        <w:t xml:space="preserve"> </w:t>
      </w:r>
      <w:r w:rsidR="00610316" w:rsidRPr="000472E0">
        <w:rPr>
          <w:sz w:val="20"/>
          <w:szCs w:val="20"/>
        </w:rPr>
        <w:t xml:space="preserve">или расторжения </w:t>
      </w:r>
      <w:r w:rsidR="00AC1F3D">
        <w:rPr>
          <w:sz w:val="20"/>
          <w:szCs w:val="20"/>
        </w:rPr>
        <w:t>Договор</w:t>
      </w:r>
      <w:r w:rsidR="00610316" w:rsidRPr="000472E0">
        <w:rPr>
          <w:sz w:val="20"/>
          <w:szCs w:val="20"/>
        </w:rPr>
        <w:t>а</w:t>
      </w:r>
      <w:r w:rsidR="003E4DC1">
        <w:rPr>
          <w:sz w:val="20"/>
          <w:szCs w:val="20"/>
        </w:rPr>
        <w:t xml:space="preserve">                 </w:t>
      </w:r>
      <w:r w:rsidR="00610316" w:rsidRPr="000472E0">
        <w:rPr>
          <w:sz w:val="20"/>
          <w:szCs w:val="20"/>
        </w:rPr>
        <w:t xml:space="preserve"> </w:t>
      </w:r>
      <w:r w:rsidR="003E4DC1">
        <w:rPr>
          <w:sz w:val="20"/>
          <w:szCs w:val="20"/>
        </w:rPr>
        <w:t xml:space="preserve">                                         </w:t>
      </w:r>
      <w:r w:rsidR="00610316" w:rsidRPr="000472E0">
        <w:rPr>
          <w:sz w:val="20"/>
          <w:szCs w:val="20"/>
        </w:rPr>
        <w:t xml:space="preserve"> </w:t>
      </w:r>
      <w:r w:rsidR="003E4DC1">
        <w:rPr>
          <w:sz w:val="20"/>
          <w:szCs w:val="20"/>
        </w:rPr>
        <w:t xml:space="preserve">     в </w:t>
      </w:r>
      <w:r w:rsidR="00610316" w:rsidRPr="000472E0">
        <w:rPr>
          <w:sz w:val="20"/>
          <w:szCs w:val="20"/>
        </w:rPr>
        <w:t xml:space="preserve">связи с односторонним отказом Государственного заказчика </w:t>
      </w:r>
      <w:r w:rsidR="003E4DC1">
        <w:rPr>
          <w:sz w:val="20"/>
          <w:szCs w:val="20"/>
        </w:rPr>
        <w:t>о</w:t>
      </w:r>
      <w:r w:rsidR="00610316" w:rsidRPr="000472E0">
        <w:rPr>
          <w:sz w:val="20"/>
          <w:szCs w:val="20"/>
        </w:rPr>
        <w:t xml:space="preserve">т исполнения </w:t>
      </w:r>
      <w:r w:rsidR="00AC1F3D">
        <w:rPr>
          <w:sz w:val="20"/>
          <w:szCs w:val="20"/>
        </w:rPr>
        <w:t>Договор</w:t>
      </w:r>
      <w:r w:rsidR="00610316" w:rsidRPr="000472E0">
        <w:rPr>
          <w:sz w:val="20"/>
          <w:szCs w:val="20"/>
        </w:rPr>
        <w:t>а.</w:t>
      </w:r>
    </w:p>
    <w:p w:rsidR="00610316" w:rsidRPr="000472E0" w:rsidRDefault="006B679A" w:rsidP="00447331">
      <w:pPr>
        <w:ind w:firstLine="709"/>
        <w:jc w:val="both"/>
        <w:rPr>
          <w:sz w:val="20"/>
          <w:szCs w:val="20"/>
        </w:rPr>
      </w:pPr>
      <w:r w:rsidRPr="000472E0">
        <w:rPr>
          <w:sz w:val="20"/>
          <w:szCs w:val="20"/>
        </w:rPr>
        <w:t>7</w:t>
      </w:r>
      <w:r w:rsidR="00610316" w:rsidRPr="000472E0">
        <w:rPr>
          <w:sz w:val="20"/>
          <w:szCs w:val="20"/>
        </w:rPr>
        <w:t xml:space="preserve">.4. В случае полного (частичного) невыполнения условий настоящего </w:t>
      </w:r>
      <w:r w:rsidR="00AC1F3D">
        <w:rPr>
          <w:sz w:val="20"/>
          <w:szCs w:val="20"/>
        </w:rPr>
        <w:t>Договор</w:t>
      </w:r>
      <w:r w:rsidR="00610316" w:rsidRPr="000472E0">
        <w:rPr>
          <w:sz w:val="20"/>
          <w:szCs w:val="20"/>
        </w:rPr>
        <w:t xml:space="preserve">а одной из Сторон </w:t>
      </w:r>
      <w:r w:rsidR="00084556" w:rsidRPr="000472E0">
        <w:rPr>
          <w:sz w:val="20"/>
          <w:szCs w:val="20"/>
        </w:rPr>
        <w:t xml:space="preserve">                             </w:t>
      </w:r>
      <w:r w:rsidR="00610316" w:rsidRPr="000472E0">
        <w:rPr>
          <w:sz w:val="20"/>
          <w:szCs w:val="20"/>
        </w:rPr>
        <w:t>эта Сторона обязана возместить другой Стороне причиненные убытки.</w:t>
      </w:r>
    </w:p>
    <w:p w:rsidR="00610316" w:rsidRPr="000472E0" w:rsidRDefault="006B679A" w:rsidP="00447331">
      <w:pPr>
        <w:ind w:firstLine="709"/>
        <w:jc w:val="both"/>
        <w:rPr>
          <w:sz w:val="20"/>
          <w:szCs w:val="20"/>
        </w:rPr>
      </w:pPr>
      <w:r w:rsidRPr="000472E0">
        <w:rPr>
          <w:sz w:val="20"/>
          <w:szCs w:val="20"/>
        </w:rPr>
        <w:t>7</w:t>
      </w:r>
      <w:r w:rsidR="00610316" w:rsidRPr="000472E0">
        <w:rPr>
          <w:sz w:val="20"/>
          <w:szCs w:val="20"/>
        </w:rPr>
        <w:t xml:space="preserve">.5. В случае просрочки исполнения Поставщиком обязательств (в том числе гарантийных обязательств), предусмотренных </w:t>
      </w:r>
      <w:r w:rsidR="00AC1F3D">
        <w:rPr>
          <w:sz w:val="20"/>
          <w:szCs w:val="20"/>
        </w:rPr>
        <w:t>Договор</w:t>
      </w:r>
      <w:r w:rsidR="00610316" w:rsidRPr="000472E0">
        <w:rPr>
          <w:sz w:val="20"/>
          <w:szCs w:val="20"/>
        </w:rPr>
        <w:t xml:space="preserve">ом, </w:t>
      </w:r>
      <w:r w:rsidR="003E4DC1">
        <w:rPr>
          <w:sz w:val="20"/>
          <w:szCs w:val="20"/>
        </w:rPr>
        <w:t>З</w:t>
      </w:r>
      <w:r w:rsidR="00610316" w:rsidRPr="000472E0">
        <w:rPr>
          <w:sz w:val="20"/>
          <w:szCs w:val="20"/>
        </w:rPr>
        <w:t>аказчик направляет Поставщику требование об уплате пеней.</w:t>
      </w:r>
    </w:p>
    <w:p w:rsidR="00610316" w:rsidRPr="000472E0" w:rsidRDefault="006B679A" w:rsidP="00447331">
      <w:pPr>
        <w:ind w:firstLine="709"/>
        <w:jc w:val="both"/>
        <w:rPr>
          <w:sz w:val="20"/>
          <w:szCs w:val="20"/>
        </w:rPr>
      </w:pPr>
      <w:r w:rsidRPr="000472E0">
        <w:rPr>
          <w:sz w:val="20"/>
          <w:szCs w:val="20"/>
        </w:rPr>
        <w:t>7</w:t>
      </w:r>
      <w:r w:rsidR="00610316" w:rsidRPr="000472E0">
        <w:rPr>
          <w:sz w:val="20"/>
          <w:szCs w:val="20"/>
        </w:rPr>
        <w:t xml:space="preserve">.6. </w:t>
      </w:r>
      <w:proofErr w:type="gramStart"/>
      <w:r w:rsidR="00610316" w:rsidRPr="000472E0">
        <w:rPr>
          <w:sz w:val="20"/>
          <w:szCs w:val="20"/>
        </w:rPr>
        <w:t xml:space="preserve">Пеня начисляется за каждый день просрочки исполнения поставщиком (подрядчиком, исполнителем) обязательства, предусмотренного </w:t>
      </w:r>
      <w:r w:rsidR="00AC1F3D">
        <w:rPr>
          <w:sz w:val="20"/>
          <w:szCs w:val="20"/>
        </w:rPr>
        <w:t>Договор</w:t>
      </w:r>
      <w:r w:rsidR="00610316" w:rsidRPr="000472E0">
        <w:rPr>
          <w:sz w:val="20"/>
          <w:szCs w:val="20"/>
        </w:rPr>
        <w:t>ом, начиная</w:t>
      </w:r>
      <w:r w:rsidR="00101002" w:rsidRPr="000472E0">
        <w:rPr>
          <w:sz w:val="20"/>
          <w:szCs w:val="20"/>
        </w:rPr>
        <w:t xml:space="preserve"> </w:t>
      </w:r>
      <w:r w:rsidR="00610316" w:rsidRPr="000472E0">
        <w:rPr>
          <w:sz w:val="20"/>
          <w:szCs w:val="20"/>
        </w:rPr>
        <w:t xml:space="preserve">со дня, следующего после дня истечения установленного </w:t>
      </w:r>
      <w:r w:rsidR="00AC1F3D">
        <w:rPr>
          <w:sz w:val="20"/>
          <w:szCs w:val="20"/>
        </w:rPr>
        <w:t>Договор</w:t>
      </w:r>
      <w:r w:rsidR="00610316" w:rsidRPr="000472E0">
        <w:rPr>
          <w:sz w:val="20"/>
          <w:szCs w:val="20"/>
        </w:rPr>
        <w:t xml:space="preserve">ом срока исполнения обязательства, и устанавливается </w:t>
      </w:r>
      <w:r w:rsidR="00AC1F3D">
        <w:rPr>
          <w:sz w:val="20"/>
          <w:szCs w:val="20"/>
        </w:rPr>
        <w:t>Договор</w:t>
      </w:r>
      <w:r w:rsidR="00610316" w:rsidRPr="000472E0">
        <w:rPr>
          <w:sz w:val="20"/>
          <w:szCs w:val="20"/>
        </w:rPr>
        <w:t>ом в размере одной трехсотой действующей</w:t>
      </w:r>
      <w:r w:rsidR="00610316" w:rsidRPr="000472E0">
        <w:rPr>
          <w:sz w:val="20"/>
          <w:szCs w:val="20"/>
        </w:rPr>
        <w:br/>
        <w:t xml:space="preserve">на дату уплаты пени ключевой ставки Центрального банка Российской Федерации от цены </w:t>
      </w:r>
      <w:r w:rsidR="00AC1F3D">
        <w:rPr>
          <w:sz w:val="20"/>
          <w:szCs w:val="20"/>
        </w:rPr>
        <w:t>Договор</w:t>
      </w:r>
      <w:r w:rsidR="00610316" w:rsidRPr="000472E0">
        <w:rPr>
          <w:sz w:val="20"/>
          <w:szCs w:val="20"/>
        </w:rPr>
        <w:t xml:space="preserve">а (отдельного этапа исполнения </w:t>
      </w:r>
      <w:r w:rsidR="00AC1F3D">
        <w:rPr>
          <w:sz w:val="20"/>
          <w:szCs w:val="20"/>
        </w:rPr>
        <w:t>Договор</w:t>
      </w:r>
      <w:r w:rsidR="00610316" w:rsidRPr="000472E0">
        <w:rPr>
          <w:sz w:val="20"/>
          <w:szCs w:val="20"/>
        </w:rPr>
        <w:t xml:space="preserve">а), уменьшенной на сумму, пропорциональную объему обязательств, предусмотренных </w:t>
      </w:r>
      <w:r w:rsidR="00AC1F3D">
        <w:rPr>
          <w:sz w:val="20"/>
          <w:szCs w:val="20"/>
        </w:rPr>
        <w:t>Договор</w:t>
      </w:r>
      <w:r w:rsidR="00610316" w:rsidRPr="000472E0">
        <w:rPr>
          <w:sz w:val="20"/>
          <w:szCs w:val="20"/>
        </w:rPr>
        <w:t>ом (соответствующим отдельным</w:t>
      </w:r>
      <w:proofErr w:type="gramEnd"/>
      <w:r w:rsidR="00610316" w:rsidRPr="000472E0">
        <w:rPr>
          <w:sz w:val="20"/>
          <w:szCs w:val="20"/>
        </w:rPr>
        <w:t xml:space="preserve"> этапом исполнения </w:t>
      </w:r>
      <w:r w:rsidR="00AC1F3D">
        <w:rPr>
          <w:sz w:val="20"/>
          <w:szCs w:val="20"/>
        </w:rPr>
        <w:t>Договор</w:t>
      </w:r>
      <w:r w:rsidR="00610316" w:rsidRPr="000472E0">
        <w:rPr>
          <w:sz w:val="20"/>
          <w:szCs w:val="20"/>
        </w:rPr>
        <w:t>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610316" w:rsidRPr="000472E0" w:rsidRDefault="006B679A" w:rsidP="00447331">
      <w:pPr>
        <w:ind w:firstLine="709"/>
        <w:jc w:val="both"/>
        <w:rPr>
          <w:sz w:val="20"/>
          <w:szCs w:val="20"/>
        </w:rPr>
      </w:pPr>
      <w:r w:rsidRPr="000472E0">
        <w:rPr>
          <w:sz w:val="20"/>
          <w:szCs w:val="20"/>
        </w:rPr>
        <w:t>7</w:t>
      </w:r>
      <w:r w:rsidR="00610316" w:rsidRPr="000472E0">
        <w:rPr>
          <w:sz w:val="20"/>
          <w:szCs w:val="20"/>
        </w:rPr>
        <w:t xml:space="preserve">.7. В случае неисполнения или ненадлежащего исполнения Поставщиком обязательств, предусмотренных </w:t>
      </w:r>
      <w:r w:rsidR="00AC1F3D">
        <w:rPr>
          <w:sz w:val="20"/>
          <w:szCs w:val="20"/>
        </w:rPr>
        <w:t>Договор</w:t>
      </w:r>
      <w:r w:rsidR="00610316" w:rsidRPr="000472E0">
        <w:rPr>
          <w:sz w:val="20"/>
          <w:szCs w:val="20"/>
        </w:rPr>
        <w:t>ом (за исключением просрочки исполнения Поставщиком обязательств</w:t>
      </w:r>
      <w:r w:rsidR="00116081">
        <w:rPr>
          <w:sz w:val="20"/>
          <w:szCs w:val="20"/>
        </w:rPr>
        <w:t xml:space="preserve">, предусмотренных </w:t>
      </w:r>
      <w:r w:rsidR="00AC1F3D">
        <w:rPr>
          <w:sz w:val="20"/>
          <w:szCs w:val="20"/>
        </w:rPr>
        <w:t>Договор</w:t>
      </w:r>
      <w:r w:rsidR="00116081">
        <w:rPr>
          <w:sz w:val="20"/>
          <w:szCs w:val="20"/>
        </w:rPr>
        <w:t>ом), З</w:t>
      </w:r>
      <w:r w:rsidR="00610316" w:rsidRPr="000472E0">
        <w:rPr>
          <w:sz w:val="20"/>
          <w:szCs w:val="20"/>
        </w:rPr>
        <w:t>аказчик направляет Поставщику требование об уплате штрафа. Размер штрафа определяется</w:t>
      </w:r>
      <w:r w:rsidR="00610316" w:rsidRPr="000472E0">
        <w:rPr>
          <w:sz w:val="20"/>
          <w:szCs w:val="20"/>
        </w:rPr>
        <w:br/>
        <w:t xml:space="preserve">в соответствии с постановлением Правительства Российской Федерации от </w:t>
      </w:r>
      <w:r w:rsidR="00D44B64" w:rsidRPr="000472E0">
        <w:rPr>
          <w:sz w:val="20"/>
          <w:szCs w:val="20"/>
        </w:rPr>
        <w:t>30.08.2017 №1042</w:t>
      </w:r>
      <w:r w:rsidR="00D44B64">
        <w:rPr>
          <w:sz w:val="20"/>
          <w:szCs w:val="20"/>
        </w:rPr>
        <w:t>.</w:t>
      </w:r>
    </w:p>
    <w:p w:rsidR="00610316" w:rsidRPr="000472E0" w:rsidRDefault="006B679A" w:rsidP="00447331">
      <w:pPr>
        <w:ind w:firstLine="709"/>
        <w:jc w:val="both"/>
        <w:rPr>
          <w:sz w:val="20"/>
          <w:szCs w:val="20"/>
        </w:rPr>
      </w:pPr>
      <w:r w:rsidRPr="000472E0">
        <w:rPr>
          <w:sz w:val="20"/>
          <w:szCs w:val="20"/>
        </w:rPr>
        <w:lastRenderedPageBreak/>
        <w:t>7</w:t>
      </w:r>
      <w:r w:rsidR="00610316" w:rsidRPr="000472E0">
        <w:rPr>
          <w:sz w:val="20"/>
          <w:szCs w:val="20"/>
        </w:rPr>
        <w:t xml:space="preserve">.8. За каждый </w:t>
      </w:r>
      <w:r w:rsidR="00610316" w:rsidRPr="000472E0">
        <w:rPr>
          <w:i/>
          <w:sz w:val="20"/>
          <w:szCs w:val="20"/>
        </w:rPr>
        <w:t>факт неисполнения или ненадлежащего исполнения</w:t>
      </w:r>
      <w:r w:rsidR="00610316" w:rsidRPr="000472E0">
        <w:rPr>
          <w:sz w:val="20"/>
          <w:szCs w:val="20"/>
        </w:rPr>
        <w:t xml:space="preserve"> Поставщиком обязательств, предусмотренных </w:t>
      </w:r>
      <w:r w:rsidR="00AC1F3D">
        <w:rPr>
          <w:sz w:val="20"/>
          <w:szCs w:val="20"/>
        </w:rPr>
        <w:t>Договор</w:t>
      </w:r>
      <w:r w:rsidR="00610316" w:rsidRPr="000472E0">
        <w:rPr>
          <w:sz w:val="20"/>
          <w:szCs w:val="20"/>
        </w:rPr>
        <w:t xml:space="preserve">ом, за исключением просрочки исполнения обязательств (в том числе гарантийного обязательства), предусмотренных </w:t>
      </w:r>
      <w:r w:rsidR="00AC1F3D">
        <w:rPr>
          <w:sz w:val="20"/>
          <w:szCs w:val="20"/>
        </w:rPr>
        <w:t>Договор</w:t>
      </w:r>
      <w:r w:rsidR="00610316" w:rsidRPr="000472E0">
        <w:rPr>
          <w:sz w:val="20"/>
          <w:szCs w:val="20"/>
        </w:rPr>
        <w:t xml:space="preserve">ом, Поставщик выплачивает </w:t>
      </w:r>
      <w:r w:rsidR="00116081">
        <w:rPr>
          <w:sz w:val="20"/>
          <w:szCs w:val="20"/>
        </w:rPr>
        <w:t>З</w:t>
      </w:r>
      <w:r w:rsidR="00610316" w:rsidRPr="000472E0">
        <w:rPr>
          <w:sz w:val="20"/>
          <w:szCs w:val="20"/>
        </w:rPr>
        <w:t>аказчику штраф в размере</w:t>
      </w:r>
      <w:r w:rsidR="00610316" w:rsidRPr="000472E0">
        <w:rPr>
          <w:sz w:val="20"/>
          <w:szCs w:val="20"/>
          <w:vertAlign w:val="superscript"/>
        </w:rPr>
        <w:footnoteReference w:id="1"/>
      </w:r>
      <w:r w:rsidR="00610316" w:rsidRPr="000472E0">
        <w:rPr>
          <w:sz w:val="20"/>
          <w:szCs w:val="20"/>
        </w:rPr>
        <w:t xml:space="preserve"> 10 процентов цены </w:t>
      </w:r>
      <w:r w:rsidR="00AC1F3D">
        <w:rPr>
          <w:sz w:val="20"/>
          <w:szCs w:val="20"/>
        </w:rPr>
        <w:t>Договор</w:t>
      </w:r>
      <w:r w:rsidR="00610316" w:rsidRPr="000472E0">
        <w:rPr>
          <w:sz w:val="20"/>
          <w:szCs w:val="20"/>
        </w:rPr>
        <w:t>а (этапа).</w:t>
      </w:r>
    </w:p>
    <w:p w:rsidR="00610316" w:rsidRPr="000472E0" w:rsidRDefault="006B679A" w:rsidP="00447331">
      <w:pPr>
        <w:ind w:firstLine="709"/>
        <w:jc w:val="both"/>
        <w:rPr>
          <w:sz w:val="20"/>
          <w:szCs w:val="20"/>
        </w:rPr>
      </w:pPr>
      <w:r w:rsidRPr="000472E0">
        <w:rPr>
          <w:sz w:val="20"/>
          <w:szCs w:val="20"/>
        </w:rPr>
        <w:t>7</w:t>
      </w:r>
      <w:r w:rsidR="00610316" w:rsidRPr="000472E0">
        <w:rPr>
          <w:sz w:val="20"/>
          <w:szCs w:val="20"/>
        </w:rPr>
        <w:t xml:space="preserve">.9. За каждый факт неисполнения или ненадлежащего исполнения Поставщиком обязательств, предусмотренных </w:t>
      </w:r>
      <w:r w:rsidR="00AC1F3D">
        <w:rPr>
          <w:sz w:val="20"/>
          <w:szCs w:val="20"/>
        </w:rPr>
        <w:t>Договор</w:t>
      </w:r>
      <w:r w:rsidR="00610316" w:rsidRPr="000472E0">
        <w:rPr>
          <w:sz w:val="20"/>
          <w:szCs w:val="20"/>
        </w:rPr>
        <w:t xml:space="preserve">ом, заключенным по результатам определения поставщика (подрядчика, исполнителя) </w:t>
      </w:r>
      <w:r w:rsidR="00101002" w:rsidRPr="000472E0">
        <w:rPr>
          <w:sz w:val="20"/>
          <w:szCs w:val="20"/>
        </w:rPr>
        <w:t xml:space="preserve">                   </w:t>
      </w:r>
      <w:r w:rsidR="00610316" w:rsidRPr="000472E0">
        <w:rPr>
          <w:i/>
          <w:sz w:val="20"/>
          <w:szCs w:val="20"/>
        </w:rPr>
        <w:t>в соответствии с пунктом 1 части 1 статьи 30 Закона №44-ФЗ</w:t>
      </w:r>
      <w:r w:rsidR="00610316" w:rsidRPr="000472E0">
        <w:rPr>
          <w:sz w:val="20"/>
          <w:szCs w:val="20"/>
        </w:rPr>
        <w:t xml:space="preserve">, за исключением просрочки исполнения обязательств (в том числе гарантийного обязательства), предусмотренных </w:t>
      </w:r>
      <w:r w:rsidR="00AC1F3D">
        <w:rPr>
          <w:sz w:val="20"/>
          <w:szCs w:val="20"/>
        </w:rPr>
        <w:t>Договор</w:t>
      </w:r>
      <w:r w:rsidR="00610316" w:rsidRPr="000472E0">
        <w:rPr>
          <w:sz w:val="20"/>
          <w:szCs w:val="20"/>
        </w:rPr>
        <w:t xml:space="preserve">ом, Поставщик выплачивает </w:t>
      </w:r>
      <w:r w:rsidR="00E60135">
        <w:rPr>
          <w:sz w:val="20"/>
          <w:szCs w:val="20"/>
        </w:rPr>
        <w:t>З</w:t>
      </w:r>
      <w:r w:rsidR="00610316" w:rsidRPr="000472E0">
        <w:rPr>
          <w:sz w:val="20"/>
          <w:szCs w:val="20"/>
        </w:rPr>
        <w:t>аказчику штраф в размере</w:t>
      </w:r>
      <w:r w:rsidR="00610316" w:rsidRPr="000472E0">
        <w:rPr>
          <w:sz w:val="20"/>
          <w:szCs w:val="20"/>
          <w:vertAlign w:val="superscript"/>
        </w:rPr>
        <w:footnoteReference w:id="2"/>
      </w:r>
      <w:r w:rsidR="00C23F2E">
        <w:rPr>
          <w:sz w:val="20"/>
          <w:szCs w:val="20"/>
        </w:rPr>
        <w:t xml:space="preserve"> - не предусмотрен</w:t>
      </w:r>
      <w:r w:rsidR="00610316" w:rsidRPr="000472E0">
        <w:rPr>
          <w:sz w:val="20"/>
          <w:szCs w:val="20"/>
        </w:rPr>
        <w:t>.</w:t>
      </w:r>
    </w:p>
    <w:p w:rsidR="00610316" w:rsidRPr="000472E0" w:rsidRDefault="006B679A" w:rsidP="00447331">
      <w:pPr>
        <w:ind w:firstLine="709"/>
        <w:jc w:val="both"/>
        <w:rPr>
          <w:sz w:val="20"/>
          <w:szCs w:val="20"/>
        </w:rPr>
      </w:pPr>
      <w:r w:rsidRPr="000472E0">
        <w:rPr>
          <w:sz w:val="20"/>
          <w:szCs w:val="20"/>
        </w:rPr>
        <w:t>7</w:t>
      </w:r>
      <w:r w:rsidR="00610316" w:rsidRPr="000472E0">
        <w:rPr>
          <w:sz w:val="20"/>
          <w:szCs w:val="20"/>
        </w:rPr>
        <w:t xml:space="preserve">.10. </w:t>
      </w:r>
      <w:proofErr w:type="gramStart"/>
      <w:r w:rsidR="00610316" w:rsidRPr="000472E0">
        <w:rPr>
          <w:sz w:val="20"/>
          <w:szCs w:val="20"/>
        </w:rPr>
        <w:t xml:space="preserve">За каждый факт неисполнения или ненадлежащего исполнения Поставщиком обязательств, предусмотренных </w:t>
      </w:r>
      <w:r w:rsidR="00AC1F3D">
        <w:rPr>
          <w:sz w:val="20"/>
          <w:szCs w:val="20"/>
        </w:rPr>
        <w:t>Договор</w:t>
      </w:r>
      <w:r w:rsidR="00610316" w:rsidRPr="000472E0">
        <w:rPr>
          <w:sz w:val="20"/>
          <w:szCs w:val="20"/>
        </w:rPr>
        <w:t>ом, заключенным с победителем закупки</w:t>
      </w:r>
      <w:r w:rsidR="00101002" w:rsidRPr="000472E0">
        <w:rPr>
          <w:sz w:val="20"/>
          <w:szCs w:val="20"/>
        </w:rPr>
        <w:t xml:space="preserve"> </w:t>
      </w:r>
      <w:r w:rsidR="00610316" w:rsidRPr="000472E0">
        <w:rPr>
          <w:sz w:val="20"/>
          <w:szCs w:val="20"/>
        </w:rPr>
        <w:t xml:space="preserve">(или с иным участником закупки в случаях, установленных Законом № 44-ФЗ), </w:t>
      </w:r>
      <w:r w:rsidR="00610316" w:rsidRPr="000472E0">
        <w:rPr>
          <w:i/>
          <w:sz w:val="20"/>
          <w:szCs w:val="20"/>
        </w:rPr>
        <w:t xml:space="preserve">предложившим наиболее высокую цену за право заключения </w:t>
      </w:r>
      <w:r w:rsidR="00AC1F3D">
        <w:rPr>
          <w:i/>
          <w:sz w:val="20"/>
          <w:szCs w:val="20"/>
        </w:rPr>
        <w:t>Договор</w:t>
      </w:r>
      <w:r w:rsidR="00610316" w:rsidRPr="000472E0">
        <w:rPr>
          <w:i/>
          <w:sz w:val="20"/>
          <w:szCs w:val="20"/>
        </w:rPr>
        <w:t>а</w:t>
      </w:r>
      <w:r w:rsidR="00610316" w:rsidRPr="000472E0">
        <w:rPr>
          <w:sz w:val="20"/>
          <w:szCs w:val="20"/>
        </w:rPr>
        <w:t xml:space="preserve">, </w:t>
      </w:r>
      <w:r w:rsidR="00101002" w:rsidRPr="000472E0">
        <w:rPr>
          <w:sz w:val="20"/>
          <w:szCs w:val="20"/>
        </w:rPr>
        <w:t xml:space="preserve">                           </w:t>
      </w:r>
      <w:r w:rsidR="00610316" w:rsidRPr="000472E0">
        <w:rPr>
          <w:sz w:val="20"/>
          <w:szCs w:val="20"/>
        </w:rPr>
        <w:t xml:space="preserve">за исключением просрочки исполнения обязательств (в том числе гарантийного обязательства), предусмотренных </w:t>
      </w:r>
      <w:r w:rsidR="00AC1F3D">
        <w:rPr>
          <w:sz w:val="20"/>
          <w:szCs w:val="20"/>
        </w:rPr>
        <w:t>Договор</w:t>
      </w:r>
      <w:r w:rsidR="00610316" w:rsidRPr="000472E0">
        <w:rPr>
          <w:sz w:val="20"/>
          <w:szCs w:val="20"/>
        </w:rPr>
        <w:t xml:space="preserve">ом, Поставщик выплачивает </w:t>
      </w:r>
      <w:r w:rsidR="00E60135">
        <w:rPr>
          <w:sz w:val="20"/>
          <w:szCs w:val="20"/>
        </w:rPr>
        <w:t>З</w:t>
      </w:r>
      <w:r w:rsidR="00610316" w:rsidRPr="000472E0">
        <w:rPr>
          <w:sz w:val="20"/>
          <w:szCs w:val="20"/>
        </w:rPr>
        <w:t>аказчику штраф в размере</w:t>
      </w:r>
      <w:r w:rsidR="00610316" w:rsidRPr="000472E0">
        <w:rPr>
          <w:sz w:val="20"/>
          <w:szCs w:val="20"/>
          <w:vertAlign w:val="superscript"/>
        </w:rPr>
        <w:footnoteReference w:id="3"/>
      </w:r>
      <w:r w:rsidR="00610316" w:rsidRPr="000472E0">
        <w:rPr>
          <w:sz w:val="20"/>
          <w:szCs w:val="20"/>
        </w:rPr>
        <w:t xml:space="preserve"> - не предусмотрено.</w:t>
      </w:r>
      <w:proofErr w:type="gramEnd"/>
    </w:p>
    <w:p w:rsidR="00610316" w:rsidRPr="000472E0" w:rsidRDefault="006B679A" w:rsidP="00447331">
      <w:pPr>
        <w:ind w:firstLine="709"/>
        <w:jc w:val="both"/>
        <w:rPr>
          <w:sz w:val="20"/>
          <w:szCs w:val="20"/>
        </w:rPr>
      </w:pPr>
      <w:r w:rsidRPr="000472E0">
        <w:rPr>
          <w:sz w:val="20"/>
          <w:szCs w:val="20"/>
        </w:rPr>
        <w:t>7</w:t>
      </w:r>
      <w:r w:rsidR="00610316" w:rsidRPr="000472E0">
        <w:rPr>
          <w:sz w:val="20"/>
          <w:szCs w:val="20"/>
        </w:rPr>
        <w:t xml:space="preserve">.11. За каждый факт неисполнения или ненадлежащего исполнения Поставщиком обязательства, предусмотренного </w:t>
      </w:r>
      <w:r w:rsidR="00AC1F3D">
        <w:rPr>
          <w:sz w:val="20"/>
          <w:szCs w:val="20"/>
        </w:rPr>
        <w:t>Договор</w:t>
      </w:r>
      <w:r w:rsidR="00610316" w:rsidRPr="000472E0">
        <w:rPr>
          <w:sz w:val="20"/>
          <w:szCs w:val="20"/>
        </w:rPr>
        <w:t xml:space="preserve">ом, которое </w:t>
      </w:r>
      <w:r w:rsidR="00610316" w:rsidRPr="000472E0">
        <w:rPr>
          <w:i/>
          <w:sz w:val="20"/>
          <w:szCs w:val="20"/>
        </w:rPr>
        <w:t>не имеет стоимостного выражения</w:t>
      </w:r>
      <w:r w:rsidR="00610316" w:rsidRPr="000472E0">
        <w:rPr>
          <w:sz w:val="20"/>
          <w:szCs w:val="20"/>
        </w:rPr>
        <w:t xml:space="preserve">, (при наличии в </w:t>
      </w:r>
      <w:r w:rsidR="00AC1F3D">
        <w:rPr>
          <w:sz w:val="20"/>
          <w:szCs w:val="20"/>
        </w:rPr>
        <w:t>Договор</w:t>
      </w:r>
      <w:r w:rsidR="00610316" w:rsidRPr="000472E0">
        <w:rPr>
          <w:sz w:val="20"/>
          <w:szCs w:val="20"/>
        </w:rPr>
        <w:t xml:space="preserve">е таких обязательств), Поставщик выплачивает </w:t>
      </w:r>
      <w:r w:rsidR="00E60135">
        <w:rPr>
          <w:sz w:val="20"/>
          <w:szCs w:val="20"/>
        </w:rPr>
        <w:t>За</w:t>
      </w:r>
      <w:r w:rsidR="00610316" w:rsidRPr="000472E0">
        <w:rPr>
          <w:sz w:val="20"/>
          <w:szCs w:val="20"/>
        </w:rPr>
        <w:t>казчику штраф в размере</w:t>
      </w:r>
      <w:r w:rsidR="00610316" w:rsidRPr="000472E0">
        <w:rPr>
          <w:sz w:val="20"/>
          <w:szCs w:val="20"/>
          <w:vertAlign w:val="superscript"/>
        </w:rPr>
        <w:footnoteReference w:id="4"/>
      </w:r>
      <w:r w:rsidR="00610316" w:rsidRPr="000472E0">
        <w:rPr>
          <w:sz w:val="20"/>
          <w:szCs w:val="20"/>
        </w:rPr>
        <w:t xml:space="preserve"> 1 000 (Одной тысячи) рублей.</w:t>
      </w:r>
    </w:p>
    <w:p w:rsidR="00610316" w:rsidRPr="000472E0" w:rsidRDefault="006B679A" w:rsidP="00447331">
      <w:pPr>
        <w:ind w:firstLine="709"/>
        <w:jc w:val="both"/>
        <w:rPr>
          <w:sz w:val="20"/>
          <w:szCs w:val="20"/>
          <w:u w:val="single"/>
        </w:rPr>
      </w:pPr>
      <w:r w:rsidRPr="000472E0">
        <w:rPr>
          <w:sz w:val="20"/>
          <w:szCs w:val="20"/>
        </w:rPr>
        <w:t>7</w:t>
      </w:r>
      <w:r w:rsidR="00610316" w:rsidRPr="000472E0">
        <w:rPr>
          <w:sz w:val="20"/>
          <w:szCs w:val="20"/>
        </w:rPr>
        <w:t xml:space="preserve">.12. За неисполнение условия </w:t>
      </w:r>
      <w:r w:rsidR="00610316" w:rsidRPr="000472E0">
        <w:rPr>
          <w:i/>
          <w:sz w:val="20"/>
          <w:szCs w:val="20"/>
        </w:rPr>
        <w:t xml:space="preserve">о привлечении к исполнению </w:t>
      </w:r>
      <w:r w:rsidR="00AC1F3D">
        <w:rPr>
          <w:i/>
          <w:sz w:val="20"/>
          <w:szCs w:val="20"/>
        </w:rPr>
        <w:t>Договор</w:t>
      </w:r>
      <w:r w:rsidR="00610316" w:rsidRPr="000472E0">
        <w:rPr>
          <w:i/>
          <w:sz w:val="20"/>
          <w:szCs w:val="20"/>
        </w:rPr>
        <w:t xml:space="preserve">а субподрядчиков, соисполнителей </w:t>
      </w:r>
      <w:r w:rsidR="00101002" w:rsidRPr="000472E0">
        <w:rPr>
          <w:i/>
          <w:sz w:val="20"/>
          <w:szCs w:val="20"/>
        </w:rPr>
        <w:t xml:space="preserve">                   </w:t>
      </w:r>
      <w:r w:rsidR="00610316" w:rsidRPr="000472E0">
        <w:rPr>
          <w:i/>
          <w:sz w:val="20"/>
          <w:szCs w:val="20"/>
        </w:rPr>
        <w:t>из числа субъектов малого предпринимательства, социально ориентированных некоммерческих организаций</w:t>
      </w:r>
      <w:r w:rsidR="00610316" w:rsidRPr="000472E0">
        <w:rPr>
          <w:sz w:val="20"/>
          <w:szCs w:val="20"/>
        </w:rPr>
        <w:t xml:space="preserve"> </w:t>
      </w:r>
      <w:r w:rsidR="00101002" w:rsidRPr="000472E0">
        <w:rPr>
          <w:sz w:val="20"/>
          <w:szCs w:val="20"/>
        </w:rPr>
        <w:t xml:space="preserve">                         </w:t>
      </w:r>
      <w:r w:rsidR="00610316" w:rsidRPr="000472E0">
        <w:rPr>
          <w:sz w:val="20"/>
          <w:szCs w:val="20"/>
        </w:rPr>
        <w:t>в соответствии с частью</w:t>
      </w:r>
      <w:r w:rsidR="00101002" w:rsidRPr="000472E0">
        <w:rPr>
          <w:sz w:val="20"/>
          <w:szCs w:val="20"/>
        </w:rPr>
        <w:t xml:space="preserve"> </w:t>
      </w:r>
      <w:r w:rsidR="00610316" w:rsidRPr="000472E0">
        <w:rPr>
          <w:sz w:val="20"/>
          <w:szCs w:val="20"/>
        </w:rPr>
        <w:t xml:space="preserve">6 статьи 30 Закона № 44-ФЗ, Поставщик выплачивает </w:t>
      </w:r>
      <w:r w:rsidR="00E60135">
        <w:rPr>
          <w:sz w:val="20"/>
          <w:szCs w:val="20"/>
        </w:rPr>
        <w:t>З</w:t>
      </w:r>
      <w:r w:rsidR="00610316" w:rsidRPr="000472E0">
        <w:rPr>
          <w:sz w:val="20"/>
          <w:szCs w:val="20"/>
        </w:rPr>
        <w:t xml:space="preserve">аказчику штраф </w:t>
      </w:r>
      <w:r w:rsidR="00101002" w:rsidRPr="000472E0">
        <w:rPr>
          <w:sz w:val="20"/>
          <w:szCs w:val="20"/>
        </w:rPr>
        <w:t xml:space="preserve">  </w:t>
      </w:r>
      <w:r w:rsidR="00610316" w:rsidRPr="000472E0">
        <w:rPr>
          <w:sz w:val="20"/>
          <w:szCs w:val="20"/>
        </w:rPr>
        <w:t xml:space="preserve">в размере 5 процентов объема такого привлечения, установленного </w:t>
      </w:r>
      <w:r w:rsidR="00AC1F3D">
        <w:rPr>
          <w:sz w:val="20"/>
          <w:szCs w:val="20"/>
        </w:rPr>
        <w:t>Договор</w:t>
      </w:r>
      <w:r w:rsidR="00610316" w:rsidRPr="000472E0">
        <w:rPr>
          <w:sz w:val="20"/>
          <w:szCs w:val="20"/>
        </w:rPr>
        <w:t>ом</w:t>
      </w:r>
      <w:r w:rsidR="00465973">
        <w:rPr>
          <w:sz w:val="20"/>
          <w:szCs w:val="20"/>
        </w:rPr>
        <w:t xml:space="preserve"> </w:t>
      </w:r>
      <w:r w:rsidR="00610316" w:rsidRPr="000472E0">
        <w:rPr>
          <w:sz w:val="20"/>
          <w:szCs w:val="20"/>
        </w:rPr>
        <w:t>– не предусмотрено</w:t>
      </w:r>
      <w:r w:rsidR="00610316" w:rsidRPr="000472E0">
        <w:rPr>
          <w:sz w:val="20"/>
          <w:szCs w:val="20"/>
          <w:u w:val="single"/>
        </w:rPr>
        <w:t>.</w:t>
      </w:r>
    </w:p>
    <w:p w:rsidR="00610316" w:rsidRPr="000472E0" w:rsidRDefault="006B679A" w:rsidP="00447331">
      <w:pPr>
        <w:ind w:firstLine="709"/>
        <w:jc w:val="both"/>
        <w:rPr>
          <w:sz w:val="20"/>
          <w:szCs w:val="20"/>
        </w:rPr>
      </w:pPr>
      <w:r w:rsidRPr="000472E0">
        <w:rPr>
          <w:sz w:val="20"/>
          <w:szCs w:val="20"/>
        </w:rPr>
        <w:lastRenderedPageBreak/>
        <w:t>7</w:t>
      </w:r>
      <w:r w:rsidR="00610316" w:rsidRPr="000472E0">
        <w:rPr>
          <w:sz w:val="20"/>
          <w:szCs w:val="20"/>
        </w:rPr>
        <w:t xml:space="preserve">.13. В случае просрочки исполнения </w:t>
      </w:r>
      <w:r w:rsidR="006126BE">
        <w:rPr>
          <w:sz w:val="20"/>
          <w:szCs w:val="20"/>
        </w:rPr>
        <w:t>З</w:t>
      </w:r>
      <w:r w:rsidR="00610316" w:rsidRPr="000472E0">
        <w:rPr>
          <w:sz w:val="20"/>
          <w:szCs w:val="20"/>
        </w:rPr>
        <w:t xml:space="preserve">аказчиком обязательств, предусмотренных </w:t>
      </w:r>
      <w:r w:rsidR="00AC1F3D">
        <w:rPr>
          <w:sz w:val="20"/>
          <w:szCs w:val="20"/>
        </w:rPr>
        <w:t>Договор</w:t>
      </w:r>
      <w:r w:rsidR="00610316" w:rsidRPr="000472E0">
        <w:rPr>
          <w:sz w:val="20"/>
          <w:szCs w:val="20"/>
        </w:rPr>
        <w:t xml:space="preserve">ом, а также в иных случаях неисполнения или ненадлежащего исполнения </w:t>
      </w:r>
      <w:r w:rsidR="008E4078">
        <w:rPr>
          <w:sz w:val="20"/>
          <w:szCs w:val="20"/>
        </w:rPr>
        <w:t>З</w:t>
      </w:r>
      <w:r w:rsidR="00610316" w:rsidRPr="000472E0">
        <w:rPr>
          <w:sz w:val="20"/>
          <w:szCs w:val="20"/>
        </w:rPr>
        <w:t xml:space="preserve">аказчиком обязательств, предусмотренных </w:t>
      </w:r>
      <w:r w:rsidR="00AC1F3D">
        <w:rPr>
          <w:sz w:val="20"/>
          <w:szCs w:val="20"/>
        </w:rPr>
        <w:t>Договор</w:t>
      </w:r>
      <w:r w:rsidR="00610316" w:rsidRPr="000472E0">
        <w:rPr>
          <w:sz w:val="20"/>
          <w:szCs w:val="20"/>
        </w:rPr>
        <w:t>ом, Поставщик вправе потребовать уплаты неустоек (штрафов, пеней).</w:t>
      </w:r>
    </w:p>
    <w:p w:rsidR="00610316" w:rsidRPr="000472E0" w:rsidRDefault="006B679A" w:rsidP="00447331">
      <w:pPr>
        <w:ind w:firstLine="709"/>
        <w:jc w:val="both"/>
        <w:rPr>
          <w:sz w:val="20"/>
          <w:szCs w:val="20"/>
        </w:rPr>
      </w:pPr>
      <w:r w:rsidRPr="000472E0">
        <w:rPr>
          <w:sz w:val="20"/>
          <w:szCs w:val="20"/>
        </w:rPr>
        <w:t>7</w:t>
      </w:r>
      <w:r w:rsidR="00610316" w:rsidRPr="000472E0">
        <w:rPr>
          <w:sz w:val="20"/>
          <w:szCs w:val="20"/>
        </w:rPr>
        <w:t>.14. Пеня начисляется за ка</w:t>
      </w:r>
      <w:r w:rsidR="006126BE">
        <w:rPr>
          <w:sz w:val="20"/>
          <w:szCs w:val="20"/>
        </w:rPr>
        <w:t>ждый день просрочки исполнения З</w:t>
      </w:r>
      <w:r w:rsidR="00610316" w:rsidRPr="000472E0">
        <w:rPr>
          <w:sz w:val="20"/>
          <w:szCs w:val="20"/>
        </w:rPr>
        <w:t xml:space="preserve">аказчиком обязательства, предусмотренного </w:t>
      </w:r>
      <w:r w:rsidR="00AC1F3D">
        <w:rPr>
          <w:sz w:val="20"/>
          <w:szCs w:val="20"/>
        </w:rPr>
        <w:t>Договор</w:t>
      </w:r>
      <w:r w:rsidR="00610316" w:rsidRPr="000472E0">
        <w:rPr>
          <w:sz w:val="20"/>
          <w:szCs w:val="20"/>
        </w:rPr>
        <w:t xml:space="preserve">ом, начиная со дня, следующего после дня истечения установленного </w:t>
      </w:r>
      <w:r w:rsidR="00AC1F3D">
        <w:rPr>
          <w:sz w:val="20"/>
          <w:szCs w:val="20"/>
        </w:rPr>
        <w:t>Договор</w:t>
      </w:r>
      <w:r w:rsidR="00610316" w:rsidRPr="000472E0">
        <w:rPr>
          <w:sz w:val="20"/>
          <w:szCs w:val="20"/>
        </w:rPr>
        <w:t>ом срока исполнения обязательства.</w:t>
      </w:r>
      <w:r w:rsidR="004065C9" w:rsidRPr="000472E0">
        <w:rPr>
          <w:sz w:val="20"/>
          <w:szCs w:val="20"/>
        </w:rPr>
        <w:t xml:space="preserve"> </w:t>
      </w:r>
      <w:r w:rsidR="00610316" w:rsidRPr="000472E0">
        <w:rPr>
          <w:sz w:val="20"/>
          <w:szCs w:val="20"/>
        </w:rPr>
        <w:t>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610316" w:rsidRPr="000472E0" w:rsidRDefault="006B679A" w:rsidP="00447331">
      <w:pPr>
        <w:ind w:firstLine="709"/>
        <w:jc w:val="both"/>
        <w:rPr>
          <w:sz w:val="20"/>
          <w:szCs w:val="20"/>
        </w:rPr>
      </w:pPr>
      <w:r w:rsidRPr="000472E0">
        <w:rPr>
          <w:sz w:val="20"/>
          <w:szCs w:val="20"/>
        </w:rPr>
        <w:t>7</w:t>
      </w:r>
      <w:r w:rsidR="00610316" w:rsidRPr="000472E0">
        <w:rPr>
          <w:sz w:val="20"/>
          <w:szCs w:val="20"/>
        </w:rPr>
        <w:t xml:space="preserve">.15. За каждый факт неисполнения </w:t>
      </w:r>
      <w:r w:rsidR="004A3237">
        <w:rPr>
          <w:sz w:val="20"/>
          <w:szCs w:val="20"/>
        </w:rPr>
        <w:t>З</w:t>
      </w:r>
      <w:r w:rsidR="00610316" w:rsidRPr="000472E0">
        <w:rPr>
          <w:sz w:val="20"/>
          <w:szCs w:val="20"/>
        </w:rPr>
        <w:t xml:space="preserve">аказчиком обязательств, предусмотренных </w:t>
      </w:r>
      <w:r w:rsidR="00AC1F3D">
        <w:rPr>
          <w:sz w:val="20"/>
          <w:szCs w:val="20"/>
        </w:rPr>
        <w:t>Договор</w:t>
      </w:r>
      <w:r w:rsidR="00610316" w:rsidRPr="000472E0">
        <w:rPr>
          <w:sz w:val="20"/>
          <w:szCs w:val="20"/>
        </w:rPr>
        <w:t xml:space="preserve">ом, за исключением просрочки исполнения обязательств, предусмотренных </w:t>
      </w:r>
      <w:r w:rsidR="00AC1F3D">
        <w:rPr>
          <w:sz w:val="20"/>
          <w:szCs w:val="20"/>
        </w:rPr>
        <w:t>Договор</w:t>
      </w:r>
      <w:r w:rsidR="00610316" w:rsidRPr="000472E0">
        <w:rPr>
          <w:sz w:val="20"/>
          <w:szCs w:val="20"/>
        </w:rPr>
        <w:t xml:space="preserve">ом, </w:t>
      </w:r>
      <w:r w:rsidR="004A3237">
        <w:rPr>
          <w:sz w:val="20"/>
          <w:szCs w:val="20"/>
        </w:rPr>
        <w:t>З</w:t>
      </w:r>
      <w:r w:rsidR="00610316" w:rsidRPr="000472E0">
        <w:rPr>
          <w:sz w:val="20"/>
          <w:szCs w:val="20"/>
        </w:rPr>
        <w:t>аказчик выплачивает Поставщику штраф</w:t>
      </w:r>
      <w:r w:rsidR="00101002" w:rsidRPr="000472E0">
        <w:rPr>
          <w:sz w:val="20"/>
          <w:szCs w:val="20"/>
        </w:rPr>
        <w:t xml:space="preserve"> </w:t>
      </w:r>
      <w:r w:rsidR="004A3237">
        <w:rPr>
          <w:sz w:val="20"/>
          <w:szCs w:val="20"/>
        </w:rPr>
        <w:t xml:space="preserve">                        </w:t>
      </w:r>
      <w:r w:rsidR="00610316" w:rsidRPr="000472E0">
        <w:rPr>
          <w:sz w:val="20"/>
          <w:szCs w:val="20"/>
        </w:rPr>
        <w:t>в размере</w:t>
      </w:r>
      <w:r w:rsidR="00610316" w:rsidRPr="000472E0">
        <w:rPr>
          <w:sz w:val="20"/>
          <w:szCs w:val="20"/>
          <w:vertAlign w:val="superscript"/>
        </w:rPr>
        <w:footnoteReference w:id="5"/>
      </w:r>
      <w:r w:rsidR="00610316" w:rsidRPr="000472E0">
        <w:rPr>
          <w:sz w:val="20"/>
          <w:szCs w:val="20"/>
        </w:rPr>
        <w:t xml:space="preserve"> 1 000 (Одной тысячи) рублей.</w:t>
      </w:r>
    </w:p>
    <w:p w:rsidR="00610316" w:rsidRPr="000472E0" w:rsidRDefault="006B679A" w:rsidP="00447331">
      <w:pPr>
        <w:ind w:firstLine="709"/>
        <w:jc w:val="both"/>
        <w:rPr>
          <w:sz w:val="20"/>
          <w:szCs w:val="20"/>
        </w:rPr>
      </w:pPr>
      <w:r w:rsidRPr="000472E0">
        <w:rPr>
          <w:sz w:val="20"/>
          <w:szCs w:val="20"/>
        </w:rPr>
        <w:t>7</w:t>
      </w:r>
      <w:r w:rsidR="00610316" w:rsidRPr="000472E0">
        <w:rPr>
          <w:sz w:val="20"/>
          <w:szCs w:val="20"/>
        </w:rPr>
        <w:t xml:space="preserve">.16. Общая сумма начисленных штрафов за ненадлежащее исполнение </w:t>
      </w:r>
      <w:r w:rsidR="008E4078">
        <w:rPr>
          <w:sz w:val="20"/>
          <w:szCs w:val="20"/>
        </w:rPr>
        <w:t>З</w:t>
      </w:r>
      <w:r w:rsidR="00610316" w:rsidRPr="000472E0">
        <w:rPr>
          <w:sz w:val="20"/>
          <w:szCs w:val="20"/>
        </w:rPr>
        <w:t xml:space="preserve">аказчиком обязательств, предусмотренных </w:t>
      </w:r>
      <w:r w:rsidR="00AC1F3D">
        <w:rPr>
          <w:sz w:val="20"/>
          <w:szCs w:val="20"/>
        </w:rPr>
        <w:t>Договор</w:t>
      </w:r>
      <w:r w:rsidR="00610316" w:rsidRPr="000472E0">
        <w:rPr>
          <w:sz w:val="20"/>
          <w:szCs w:val="20"/>
        </w:rPr>
        <w:t xml:space="preserve">ом, не может превышать Цену </w:t>
      </w:r>
      <w:r w:rsidR="00AC1F3D">
        <w:rPr>
          <w:sz w:val="20"/>
          <w:szCs w:val="20"/>
        </w:rPr>
        <w:t>Договор</w:t>
      </w:r>
      <w:r w:rsidR="00610316" w:rsidRPr="000472E0">
        <w:rPr>
          <w:sz w:val="20"/>
          <w:szCs w:val="20"/>
        </w:rPr>
        <w:t>а.</w:t>
      </w:r>
    </w:p>
    <w:p w:rsidR="00610316" w:rsidRPr="000472E0" w:rsidRDefault="006B679A" w:rsidP="00447331">
      <w:pPr>
        <w:ind w:firstLine="709"/>
        <w:jc w:val="both"/>
        <w:rPr>
          <w:sz w:val="20"/>
          <w:szCs w:val="20"/>
        </w:rPr>
      </w:pPr>
      <w:r w:rsidRPr="000472E0">
        <w:rPr>
          <w:sz w:val="20"/>
          <w:szCs w:val="20"/>
        </w:rPr>
        <w:t>7</w:t>
      </w:r>
      <w:r w:rsidR="00610316" w:rsidRPr="000472E0">
        <w:rPr>
          <w:sz w:val="20"/>
          <w:szCs w:val="20"/>
        </w:rPr>
        <w:t>.17. Сторона освобождается от уплаты неустойки (штрафа, пени), если докажет,</w:t>
      </w:r>
      <w:r w:rsidR="00610316" w:rsidRPr="000472E0">
        <w:rPr>
          <w:sz w:val="20"/>
          <w:szCs w:val="20"/>
        </w:rPr>
        <w:br/>
        <w:t xml:space="preserve">что неисполнение или ненадлежащее исполнение обязательства, предусмотренного </w:t>
      </w:r>
      <w:r w:rsidR="00AC1F3D">
        <w:rPr>
          <w:sz w:val="20"/>
          <w:szCs w:val="20"/>
        </w:rPr>
        <w:t>Договор</w:t>
      </w:r>
      <w:r w:rsidR="00610316" w:rsidRPr="000472E0">
        <w:rPr>
          <w:sz w:val="20"/>
          <w:szCs w:val="20"/>
        </w:rPr>
        <w:t>ом, произошло вследствие непреодолимой силы или по вине другой стороны.</w:t>
      </w:r>
    </w:p>
    <w:p w:rsidR="00610316" w:rsidRPr="000472E0" w:rsidRDefault="006B679A" w:rsidP="00447331">
      <w:pPr>
        <w:ind w:firstLine="709"/>
        <w:jc w:val="both"/>
        <w:rPr>
          <w:sz w:val="20"/>
          <w:szCs w:val="20"/>
        </w:rPr>
      </w:pPr>
      <w:r w:rsidRPr="000472E0">
        <w:rPr>
          <w:sz w:val="20"/>
          <w:szCs w:val="20"/>
        </w:rPr>
        <w:t>7</w:t>
      </w:r>
      <w:r w:rsidR="00610316" w:rsidRPr="000472E0">
        <w:rPr>
          <w:sz w:val="20"/>
          <w:szCs w:val="20"/>
        </w:rPr>
        <w:t xml:space="preserve">.18. Применение штрафных санкций не освобождает Стороны от исполнения обязательств по настоящему </w:t>
      </w:r>
      <w:r w:rsidR="00AC1F3D">
        <w:rPr>
          <w:sz w:val="20"/>
          <w:szCs w:val="20"/>
        </w:rPr>
        <w:t>Договор</w:t>
      </w:r>
      <w:r w:rsidR="00610316" w:rsidRPr="000472E0">
        <w:rPr>
          <w:sz w:val="20"/>
          <w:szCs w:val="20"/>
        </w:rPr>
        <w:t>у.</w:t>
      </w:r>
    </w:p>
    <w:p w:rsidR="00610316" w:rsidRPr="000472E0" w:rsidRDefault="006B679A" w:rsidP="00447331">
      <w:pPr>
        <w:ind w:firstLine="709"/>
        <w:jc w:val="both"/>
        <w:rPr>
          <w:sz w:val="20"/>
          <w:szCs w:val="20"/>
        </w:rPr>
      </w:pPr>
      <w:r w:rsidRPr="000472E0">
        <w:rPr>
          <w:sz w:val="20"/>
          <w:szCs w:val="20"/>
        </w:rPr>
        <w:t>7</w:t>
      </w:r>
      <w:r w:rsidR="00610316" w:rsidRPr="000472E0">
        <w:rPr>
          <w:sz w:val="20"/>
          <w:szCs w:val="20"/>
        </w:rPr>
        <w:t xml:space="preserve">.19. В случае просрочки со стороны Поставщика исполнения настоящего </w:t>
      </w:r>
      <w:r w:rsidR="00AC1F3D">
        <w:rPr>
          <w:sz w:val="20"/>
          <w:szCs w:val="20"/>
        </w:rPr>
        <w:t>Договор</w:t>
      </w:r>
      <w:r w:rsidR="00610316" w:rsidRPr="000472E0">
        <w:rPr>
          <w:sz w:val="20"/>
          <w:szCs w:val="20"/>
        </w:rPr>
        <w:t>а</w:t>
      </w:r>
      <w:r w:rsidR="00610316" w:rsidRPr="000472E0">
        <w:rPr>
          <w:sz w:val="20"/>
          <w:szCs w:val="20"/>
        </w:rPr>
        <w:br/>
        <w:t>на срок более чем один месяц</w:t>
      </w:r>
      <w:r w:rsidR="00B964A0">
        <w:rPr>
          <w:sz w:val="20"/>
          <w:szCs w:val="20"/>
        </w:rPr>
        <w:t>.</w:t>
      </w:r>
      <w:r w:rsidR="00610316" w:rsidRPr="000472E0">
        <w:rPr>
          <w:sz w:val="20"/>
          <w:szCs w:val="20"/>
        </w:rPr>
        <w:t xml:space="preserve"> </w:t>
      </w:r>
      <w:r w:rsidR="008E4078">
        <w:rPr>
          <w:sz w:val="20"/>
          <w:szCs w:val="20"/>
        </w:rPr>
        <w:t>З</w:t>
      </w:r>
      <w:r w:rsidR="00610316" w:rsidRPr="000472E0">
        <w:rPr>
          <w:sz w:val="20"/>
          <w:szCs w:val="20"/>
        </w:rPr>
        <w:t>аказчик имеет право обратиться к Поставщику с предложением</w:t>
      </w:r>
      <w:r w:rsidR="00101002" w:rsidRPr="000472E0">
        <w:rPr>
          <w:sz w:val="20"/>
          <w:szCs w:val="20"/>
        </w:rPr>
        <w:t xml:space="preserve"> </w:t>
      </w:r>
      <w:r w:rsidR="00B964A0">
        <w:rPr>
          <w:sz w:val="20"/>
          <w:szCs w:val="20"/>
        </w:rPr>
        <w:t xml:space="preserve">о расторжении </w:t>
      </w:r>
      <w:r w:rsidR="00AC1F3D">
        <w:rPr>
          <w:sz w:val="20"/>
          <w:szCs w:val="20"/>
        </w:rPr>
        <w:t>Договор</w:t>
      </w:r>
      <w:r w:rsidR="00B964A0">
        <w:rPr>
          <w:sz w:val="20"/>
          <w:szCs w:val="20"/>
        </w:rPr>
        <w:t>а</w:t>
      </w:r>
      <w:r w:rsidR="00610316" w:rsidRPr="000472E0">
        <w:rPr>
          <w:sz w:val="20"/>
          <w:szCs w:val="20"/>
        </w:rPr>
        <w:t xml:space="preserve"> и уплате штрафных санкций, а при несогласии Поставщика – обратиться в суд с соответствующим иском.</w:t>
      </w:r>
    </w:p>
    <w:p w:rsidR="00610316" w:rsidRPr="000472E0" w:rsidRDefault="006B679A" w:rsidP="00447331">
      <w:pPr>
        <w:ind w:firstLine="709"/>
        <w:jc w:val="both"/>
        <w:rPr>
          <w:sz w:val="20"/>
          <w:szCs w:val="20"/>
        </w:rPr>
      </w:pPr>
      <w:r w:rsidRPr="000472E0">
        <w:rPr>
          <w:sz w:val="20"/>
          <w:szCs w:val="20"/>
        </w:rPr>
        <w:t>7</w:t>
      </w:r>
      <w:r w:rsidR="00610316" w:rsidRPr="000472E0">
        <w:rPr>
          <w:sz w:val="20"/>
          <w:szCs w:val="20"/>
        </w:rPr>
        <w:t xml:space="preserve">.20. В случае расторжения </w:t>
      </w:r>
      <w:r w:rsidR="00AC1F3D">
        <w:rPr>
          <w:sz w:val="20"/>
          <w:szCs w:val="20"/>
        </w:rPr>
        <w:t>Договор</w:t>
      </w:r>
      <w:r w:rsidR="00610316" w:rsidRPr="000472E0">
        <w:rPr>
          <w:sz w:val="20"/>
          <w:szCs w:val="20"/>
        </w:rPr>
        <w:t>а в связи с односторонним отказом Стороны</w:t>
      </w:r>
      <w:r w:rsidR="00610316" w:rsidRPr="000472E0">
        <w:rPr>
          <w:sz w:val="20"/>
          <w:szCs w:val="20"/>
        </w:rPr>
        <w:br/>
        <w:t xml:space="preserve">от исполнения </w:t>
      </w:r>
      <w:r w:rsidR="00AC1F3D">
        <w:rPr>
          <w:sz w:val="20"/>
          <w:szCs w:val="20"/>
        </w:rPr>
        <w:t>Договор</w:t>
      </w:r>
      <w:r w:rsidR="00610316" w:rsidRPr="000472E0">
        <w:rPr>
          <w:sz w:val="20"/>
          <w:szCs w:val="20"/>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00101002" w:rsidRPr="000472E0">
        <w:rPr>
          <w:sz w:val="20"/>
          <w:szCs w:val="20"/>
        </w:rPr>
        <w:t xml:space="preserve">                                     </w:t>
      </w:r>
      <w:r w:rsidR="00610316" w:rsidRPr="000472E0">
        <w:rPr>
          <w:sz w:val="20"/>
          <w:szCs w:val="20"/>
        </w:rPr>
        <w:t xml:space="preserve">об одностороннем отказе от исполнения </w:t>
      </w:r>
      <w:r w:rsidR="00AC1F3D">
        <w:rPr>
          <w:sz w:val="20"/>
          <w:szCs w:val="20"/>
        </w:rPr>
        <w:t>Договор</w:t>
      </w:r>
      <w:r w:rsidR="00610316" w:rsidRPr="000472E0">
        <w:rPr>
          <w:sz w:val="20"/>
          <w:szCs w:val="20"/>
        </w:rPr>
        <w:t>а.</w:t>
      </w:r>
    </w:p>
    <w:p w:rsidR="00610316" w:rsidRPr="000472E0" w:rsidRDefault="006B679A" w:rsidP="00447331">
      <w:pPr>
        <w:ind w:firstLine="709"/>
        <w:jc w:val="both"/>
        <w:rPr>
          <w:sz w:val="20"/>
          <w:szCs w:val="20"/>
        </w:rPr>
      </w:pPr>
      <w:r w:rsidRPr="000472E0">
        <w:rPr>
          <w:sz w:val="20"/>
          <w:szCs w:val="20"/>
        </w:rPr>
        <w:t>7</w:t>
      </w:r>
      <w:r w:rsidR="00610316" w:rsidRPr="000472E0">
        <w:rPr>
          <w:sz w:val="20"/>
          <w:szCs w:val="20"/>
        </w:rPr>
        <w:t xml:space="preserve">.21. </w:t>
      </w:r>
      <w:proofErr w:type="gramStart"/>
      <w:r w:rsidR="00610316" w:rsidRPr="000472E0">
        <w:rPr>
          <w:sz w:val="20"/>
          <w:szCs w:val="20"/>
        </w:rPr>
        <w:t>В случае неисполнения или ненадлежащего исполнения Поставщиком своих обязательств, оплата</w:t>
      </w:r>
      <w:r w:rsidR="000D577E" w:rsidRPr="000472E0">
        <w:rPr>
          <w:sz w:val="20"/>
          <w:szCs w:val="20"/>
        </w:rPr>
        <w:t xml:space="preserve">                      </w:t>
      </w:r>
      <w:r w:rsidR="00610316" w:rsidRPr="000472E0">
        <w:rPr>
          <w:sz w:val="20"/>
          <w:szCs w:val="20"/>
        </w:rPr>
        <w:t xml:space="preserve"> по </w:t>
      </w:r>
      <w:r w:rsidR="00AC1F3D">
        <w:rPr>
          <w:sz w:val="20"/>
          <w:szCs w:val="20"/>
        </w:rPr>
        <w:t>Договор</w:t>
      </w:r>
      <w:r w:rsidR="00610316" w:rsidRPr="000472E0">
        <w:rPr>
          <w:sz w:val="20"/>
          <w:szCs w:val="20"/>
        </w:rPr>
        <w:t>у осуществляется на основании акта сдачи-приемки оказанных услуг, в котором указываются: сумма, подлежащая оплате в соответствии</w:t>
      </w:r>
      <w:r w:rsidR="00101002" w:rsidRPr="000472E0">
        <w:rPr>
          <w:sz w:val="20"/>
          <w:szCs w:val="20"/>
        </w:rPr>
        <w:t xml:space="preserve"> </w:t>
      </w:r>
      <w:r w:rsidR="00610316" w:rsidRPr="000472E0">
        <w:rPr>
          <w:sz w:val="20"/>
          <w:szCs w:val="20"/>
        </w:rPr>
        <w:t xml:space="preserve">с условиями заключенного </w:t>
      </w:r>
      <w:r w:rsidR="00AC1F3D">
        <w:rPr>
          <w:sz w:val="20"/>
          <w:szCs w:val="20"/>
        </w:rPr>
        <w:t>Договор</w:t>
      </w:r>
      <w:r w:rsidR="00610316" w:rsidRPr="000472E0">
        <w:rPr>
          <w:sz w:val="20"/>
          <w:szCs w:val="20"/>
        </w:rPr>
        <w:t xml:space="preserve">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w:t>
      </w:r>
      <w:r w:rsidR="00AC1F3D">
        <w:rPr>
          <w:sz w:val="20"/>
          <w:szCs w:val="20"/>
        </w:rPr>
        <w:t>Договор</w:t>
      </w:r>
      <w:r w:rsidR="00610316" w:rsidRPr="000472E0">
        <w:rPr>
          <w:sz w:val="20"/>
          <w:szCs w:val="20"/>
        </w:rPr>
        <w:t xml:space="preserve">у за вычетом штрафа, пени, предусмотренных настоящим </w:t>
      </w:r>
      <w:r w:rsidR="00AC1F3D">
        <w:rPr>
          <w:sz w:val="20"/>
          <w:szCs w:val="20"/>
        </w:rPr>
        <w:t>Договор</w:t>
      </w:r>
      <w:r w:rsidR="00610316" w:rsidRPr="000472E0">
        <w:rPr>
          <w:sz w:val="20"/>
          <w:szCs w:val="20"/>
        </w:rPr>
        <w:t>ом.</w:t>
      </w:r>
      <w:proofErr w:type="gramEnd"/>
    </w:p>
    <w:p w:rsidR="00610316" w:rsidRDefault="00610316" w:rsidP="00447331">
      <w:pPr>
        <w:ind w:firstLine="709"/>
        <w:jc w:val="both"/>
        <w:rPr>
          <w:sz w:val="20"/>
          <w:szCs w:val="20"/>
        </w:rPr>
      </w:pPr>
      <w:r w:rsidRPr="000472E0">
        <w:rPr>
          <w:sz w:val="20"/>
          <w:szCs w:val="20"/>
        </w:rPr>
        <w:t xml:space="preserve">В таком случае, исполнение обязательства Поставщика по </w:t>
      </w:r>
      <w:r w:rsidR="00AC1F3D">
        <w:rPr>
          <w:sz w:val="20"/>
          <w:szCs w:val="20"/>
        </w:rPr>
        <w:t>Договор</w:t>
      </w:r>
      <w:r w:rsidRPr="000472E0">
        <w:rPr>
          <w:sz w:val="20"/>
          <w:szCs w:val="20"/>
        </w:rPr>
        <w:t xml:space="preserve">у по перечислению неустойки (штрафа, пеней) в доход бюджетов бюджетной системы РФ возлагается на </w:t>
      </w:r>
      <w:r w:rsidR="00FE23AF">
        <w:rPr>
          <w:sz w:val="20"/>
          <w:szCs w:val="20"/>
        </w:rPr>
        <w:t>З</w:t>
      </w:r>
      <w:r w:rsidRPr="000472E0">
        <w:rPr>
          <w:sz w:val="20"/>
          <w:szCs w:val="20"/>
        </w:rPr>
        <w:t>аказчика.</w:t>
      </w:r>
    </w:p>
    <w:p w:rsidR="00B2145D" w:rsidRDefault="00B2145D" w:rsidP="00B2145D">
      <w:pPr>
        <w:ind w:firstLine="709"/>
        <w:jc w:val="both"/>
        <w:rPr>
          <w:sz w:val="20"/>
          <w:szCs w:val="20"/>
        </w:rPr>
      </w:pPr>
      <w:r>
        <w:rPr>
          <w:sz w:val="20"/>
          <w:szCs w:val="20"/>
        </w:rPr>
        <w:t xml:space="preserve">7.22. </w:t>
      </w:r>
      <w:r w:rsidRPr="00B2145D">
        <w:rPr>
          <w:sz w:val="20"/>
          <w:szCs w:val="20"/>
        </w:rPr>
        <w:t xml:space="preserve">Заказчик оставляет за собой право на удержание суммы неисполненных Поставщиком требований </w:t>
      </w:r>
      <w:r w:rsidR="009C73B0">
        <w:rPr>
          <w:sz w:val="20"/>
          <w:szCs w:val="20"/>
        </w:rPr>
        <w:t xml:space="preserve">                          </w:t>
      </w:r>
      <w:r w:rsidRPr="00B2145D">
        <w:rPr>
          <w:sz w:val="20"/>
          <w:szCs w:val="20"/>
        </w:rPr>
        <w:t xml:space="preserve">об уплате неустоек (штрафов, пеней), предъявленных Заказчиком </w:t>
      </w:r>
      <w:r w:rsidR="009C73B0">
        <w:rPr>
          <w:sz w:val="20"/>
          <w:szCs w:val="20"/>
        </w:rPr>
        <w:t xml:space="preserve"> </w:t>
      </w:r>
      <w:r w:rsidRPr="00B2145D">
        <w:rPr>
          <w:sz w:val="20"/>
          <w:szCs w:val="20"/>
        </w:rPr>
        <w:t>в соответствии с Законом № 44-ФЗ, из суммы, подлежащей оплате Поставщику (пункт 2 части 14 статьи 34 Закона № 44-ФЗ) или возврата обеспечения исполнения Договора, уменьшенного на размер начисленных неустоек.</w:t>
      </w:r>
    </w:p>
    <w:p w:rsidR="00705497" w:rsidRPr="00B2145D" w:rsidRDefault="00705497" w:rsidP="00B2145D">
      <w:pPr>
        <w:ind w:firstLine="709"/>
        <w:jc w:val="both"/>
        <w:rPr>
          <w:sz w:val="20"/>
          <w:szCs w:val="20"/>
        </w:rPr>
      </w:pPr>
    </w:p>
    <w:p w:rsidR="00705497" w:rsidRPr="00705497" w:rsidRDefault="001F3116" w:rsidP="001F3116">
      <w:pPr>
        <w:pStyle w:val="af2"/>
        <w:ind w:left="3261" w:firstLine="0"/>
        <w:rPr>
          <w:b/>
          <w:sz w:val="20"/>
          <w:szCs w:val="20"/>
        </w:rPr>
      </w:pPr>
      <w:r>
        <w:rPr>
          <w:b/>
          <w:sz w:val="20"/>
          <w:szCs w:val="20"/>
        </w:rPr>
        <w:t>8.</w:t>
      </w:r>
      <w:r w:rsidR="00705497" w:rsidRPr="00705497">
        <w:rPr>
          <w:b/>
          <w:sz w:val="20"/>
          <w:szCs w:val="20"/>
        </w:rPr>
        <w:t>Форс-мажор</w:t>
      </w:r>
    </w:p>
    <w:p w:rsidR="00705497" w:rsidRPr="00705497" w:rsidRDefault="001F3116" w:rsidP="00705497">
      <w:pPr>
        <w:pStyle w:val="1"/>
        <w:ind w:firstLine="709"/>
        <w:jc w:val="both"/>
        <w:rPr>
          <w:rFonts w:ascii="Times New Roman" w:hAnsi="Times New Roman"/>
          <w:noProof/>
          <w:color w:val="auto"/>
          <w:sz w:val="20"/>
        </w:rPr>
      </w:pPr>
      <w:r>
        <w:rPr>
          <w:rFonts w:ascii="Times New Roman" w:hAnsi="Times New Roman"/>
          <w:noProof/>
          <w:color w:val="auto"/>
          <w:sz w:val="20"/>
        </w:rPr>
        <w:t>8</w:t>
      </w:r>
      <w:r w:rsidR="00705497" w:rsidRPr="00705497">
        <w:rPr>
          <w:rFonts w:ascii="Times New Roman" w:hAnsi="Times New Roman"/>
          <w:noProof/>
          <w:color w:val="auto"/>
          <w:sz w:val="20"/>
        </w:rPr>
        <w:t>.1. Сторона освобождается от ответственности за частичное или полное неисполнение обязательств</w:t>
      </w:r>
      <w:r w:rsidR="00E00B68">
        <w:rPr>
          <w:rFonts w:ascii="Times New Roman" w:hAnsi="Times New Roman"/>
          <w:noProof/>
          <w:color w:val="auto"/>
          <w:sz w:val="20"/>
        </w:rPr>
        <w:t xml:space="preserve">                          </w:t>
      </w:r>
      <w:r w:rsidR="00705497" w:rsidRPr="00705497">
        <w:rPr>
          <w:rFonts w:ascii="Times New Roman" w:hAnsi="Times New Roman"/>
          <w:noProof/>
          <w:color w:val="auto"/>
          <w:sz w:val="20"/>
        </w:rPr>
        <w:t xml:space="preserve">по </w:t>
      </w:r>
      <w:r w:rsidR="00AC1F3D">
        <w:rPr>
          <w:rFonts w:ascii="Times New Roman" w:hAnsi="Times New Roman"/>
          <w:noProof/>
          <w:color w:val="auto"/>
          <w:sz w:val="20"/>
        </w:rPr>
        <w:t>Договор</w:t>
      </w:r>
      <w:r w:rsidR="00705497" w:rsidRPr="00705497">
        <w:rPr>
          <w:rFonts w:ascii="Times New Roman" w:hAnsi="Times New Roman"/>
          <w:noProof/>
          <w:color w:val="auto"/>
          <w:sz w:val="20"/>
        </w:rPr>
        <w:t xml:space="preserve">у, если такое неисполнение явилось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AC1F3D">
        <w:rPr>
          <w:rFonts w:ascii="Times New Roman" w:hAnsi="Times New Roman"/>
          <w:noProof/>
          <w:color w:val="auto"/>
          <w:sz w:val="20"/>
        </w:rPr>
        <w:t>Договор</w:t>
      </w:r>
      <w:r w:rsidR="00705497" w:rsidRPr="00705497">
        <w:rPr>
          <w:rFonts w:ascii="Times New Roman" w:hAnsi="Times New Roman"/>
          <w:noProof/>
          <w:color w:val="auto"/>
          <w:sz w:val="20"/>
        </w:rPr>
        <w:t>у.</w:t>
      </w:r>
    </w:p>
    <w:p w:rsidR="00705497" w:rsidRPr="00705497" w:rsidRDefault="001F3116" w:rsidP="00705497">
      <w:pPr>
        <w:pStyle w:val="1"/>
        <w:ind w:firstLine="709"/>
        <w:jc w:val="both"/>
        <w:rPr>
          <w:rFonts w:ascii="Times New Roman" w:hAnsi="Times New Roman"/>
          <w:noProof/>
          <w:color w:val="auto"/>
          <w:sz w:val="20"/>
        </w:rPr>
      </w:pPr>
      <w:r>
        <w:rPr>
          <w:rFonts w:ascii="Times New Roman" w:hAnsi="Times New Roman"/>
          <w:noProof/>
          <w:color w:val="auto"/>
          <w:sz w:val="20"/>
        </w:rPr>
        <w:t>8</w:t>
      </w:r>
      <w:r w:rsidR="00705497" w:rsidRPr="00705497">
        <w:rPr>
          <w:rFonts w:ascii="Times New Roman" w:hAnsi="Times New Roman"/>
          <w:noProof/>
          <w:color w:val="auto"/>
          <w:sz w:val="20"/>
        </w:rPr>
        <w:t xml:space="preserve">.2. Указанные события должны носить чрезвычайный, непредвиденный и предотвратимый характер, возникнуть после заключения </w:t>
      </w:r>
      <w:r w:rsidR="00AC1F3D">
        <w:rPr>
          <w:rFonts w:ascii="Times New Roman" w:hAnsi="Times New Roman"/>
          <w:noProof/>
          <w:color w:val="auto"/>
          <w:sz w:val="20"/>
        </w:rPr>
        <w:t>Договор</w:t>
      </w:r>
      <w:r w:rsidR="00705497" w:rsidRPr="00705497">
        <w:rPr>
          <w:rFonts w:ascii="Times New Roman" w:hAnsi="Times New Roman"/>
          <w:noProof/>
          <w:color w:val="auto"/>
          <w:sz w:val="20"/>
        </w:rPr>
        <w:t>а и не зависеть от воли Сторон.</w:t>
      </w:r>
    </w:p>
    <w:p w:rsidR="00705497" w:rsidRPr="00705497" w:rsidRDefault="001F3116" w:rsidP="00705497">
      <w:pPr>
        <w:pStyle w:val="1"/>
        <w:ind w:firstLine="709"/>
        <w:jc w:val="both"/>
        <w:rPr>
          <w:rFonts w:ascii="Times New Roman" w:hAnsi="Times New Roman"/>
          <w:noProof/>
          <w:color w:val="auto"/>
          <w:sz w:val="20"/>
        </w:rPr>
      </w:pPr>
      <w:r>
        <w:rPr>
          <w:rFonts w:ascii="Times New Roman" w:hAnsi="Times New Roman"/>
          <w:noProof/>
          <w:color w:val="auto"/>
          <w:sz w:val="20"/>
        </w:rPr>
        <w:t>8</w:t>
      </w:r>
      <w:r w:rsidR="00705497" w:rsidRPr="00705497">
        <w:rPr>
          <w:rFonts w:ascii="Times New Roman" w:hAnsi="Times New Roman"/>
          <w:noProof/>
          <w:color w:val="auto"/>
          <w:sz w:val="20"/>
        </w:rPr>
        <w:t xml:space="preserve">.3.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w:t>
      </w:r>
      <w:r w:rsidR="00AA4690">
        <w:rPr>
          <w:rFonts w:ascii="Times New Roman" w:hAnsi="Times New Roman"/>
          <w:noProof/>
          <w:color w:val="auto"/>
          <w:sz w:val="20"/>
        </w:rPr>
        <w:t xml:space="preserve">о </w:t>
      </w:r>
      <w:r w:rsidR="00705497" w:rsidRPr="00705497">
        <w:rPr>
          <w:rFonts w:ascii="Times New Roman" w:hAnsi="Times New Roman"/>
          <w:noProof/>
          <w:color w:val="auto"/>
          <w:sz w:val="20"/>
        </w:rPr>
        <w:t xml:space="preserve">характере обстоятельств, а также, по возможности, оценка их влияния на возможность исполнения обязательств по </w:t>
      </w:r>
      <w:r w:rsidR="00AC1F3D">
        <w:rPr>
          <w:rFonts w:ascii="Times New Roman" w:hAnsi="Times New Roman"/>
          <w:noProof/>
          <w:color w:val="auto"/>
          <w:sz w:val="20"/>
        </w:rPr>
        <w:t>Договор</w:t>
      </w:r>
      <w:r w:rsidR="00705497" w:rsidRPr="00705497">
        <w:rPr>
          <w:rFonts w:ascii="Times New Roman" w:hAnsi="Times New Roman"/>
          <w:noProof/>
          <w:color w:val="auto"/>
          <w:sz w:val="20"/>
        </w:rPr>
        <w:t>у и срок исполнения обязательств.</w:t>
      </w:r>
    </w:p>
    <w:p w:rsidR="00705497" w:rsidRPr="00705497" w:rsidRDefault="001F3116" w:rsidP="00705497">
      <w:pPr>
        <w:pStyle w:val="1"/>
        <w:ind w:firstLine="709"/>
        <w:jc w:val="both"/>
        <w:rPr>
          <w:rFonts w:ascii="Times New Roman" w:hAnsi="Times New Roman"/>
          <w:noProof/>
          <w:color w:val="auto"/>
          <w:sz w:val="20"/>
        </w:rPr>
      </w:pPr>
      <w:r>
        <w:rPr>
          <w:rFonts w:ascii="Times New Roman" w:hAnsi="Times New Roman"/>
          <w:noProof/>
          <w:color w:val="auto"/>
          <w:sz w:val="20"/>
        </w:rPr>
        <w:t>8</w:t>
      </w:r>
      <w:r w:rsidR="00705497" w:rsidRPr="00705497">
        <w:rPr>
          <w:rFonts w:ascii="Times New Roman" w:hAnsi="Times New Roman"/>
          <w:noProof/>
          <w:color w:val="auto"/>
          <w:sz w:val="20"/>
        </w:rPr>
        <w:t>.4.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705497" w:rsidRPr="00705497" w:rsidRDefault="001F3116" w:rsidP="00705497">
      <w:pPr>
        <w:pStyle w:val="1"/>
        <w:ind w:firstLine="709"/>
        <w:jc w:val="both"/>
        <w:rPr>
          <w:rFonts w:ascii="Times New Roman" w:hAnsi="Times New Roman"/>
          <w:noProof/>
          <w:color w:val="auto"/>
          <w:sz w:val="20"/>
        </w:rPr>
      </w:pPr>
      <w:r>
        <w:rPr>
          <w:rFonts w:ascii="Times New Roman" w:hAnsi="Times New Roman"/>
          <w:noProof/>
          <w:color w:val="auto"/>
          <w:sz w:val="20"/>
        </w:rPr>
        <w:t>8</w:t>
      </w:r>
      <w:r w:rsidR="00705497" w:rsidRPr="00705497">
        <w:rPr>
          <w:rFonts w:ascii="Times New Roman" w:hAnsi="Times New Roman"/>
          <w:noProof/>
          <w:color w:val="auto"/>
          <w:sz w:val="20"/>
        </w:rPr>
        <w:t xml:space="preserve">.5. В извещении должен быть указан срок, в который предполагается исполнить обязательства по </w:t>
      </w:r>
      <w:r w:rsidR="00AC1F3D">
        <w:rPr>
          <w:rFonts w:ascii="Times New Roman" w:hAnsi="Times New Roman"/>
          <w:noProof/>
          <w:color w:val="auto"/>
          <w:sz w:val="20"/>
        </w:rPr>
        <w:t>Договор</w:t>
      </w:r>
      <w:r w:rsidR="00705497" w:rsidRPr="00705497">
        <w:rPr>
          <w:rFonts w:ascii="Times New Roman" w:hAnsi="Times New Roman"/>
          <w:noProof/>
          <w:color w:val="auto"/>
          <w:sz w:val="20"/>
        </w:rPr>
        <w:t xml:space="preserve">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w:t>
      </w:r>
      <w:r w:rsidR="00371E7A">
        <w:rPr>
          <w:rFonts w:ascii="Times New Roman" w:hAnsi="Times New Roman"/>
          <w:noProof/>
          <w:color w:val="auto"/>
          <w:sz w:val="20"/>
        </w:rPr>
        <w:t xml:space="preserve">                                               </w:t>
      </w:r>
      <w:r w:rsidR="00705497" w:rsidRPr="00705497">
        <w:rPr>
          <w:rFonts w:ascii="Times New Roman" w:hAnsi="Times New Roman"/>
          <w:noProof/>
          <w:color w:val="auto"/>
          <w:sz w:val="20"/>
        </w:rPr>
        <w:t>или несвоевременным извещением.</w:t>
      </w:r>
    </w:p>
    <w:p w:rsidR="00705497" w:rsidRPr="00705497" w:rsidRDefault="001F3116" w:rsidP="00705497">
      <w:pPr>
        <w:pStyle w:val="1"/>
        <w:ind w:firstLine="709"/>
        <w:jc w:val="both"/>
        <w:rPr>
          <w:rFonts w:ascii="Times New Roman" w:hAnsi="Times New Roman"/>
          <w:noProof/>
          <w:color w:val="auto"/>
          <w:sz w:val="20"/>
        </w:rPr>
      </w:pPr>
      <w:r>
        <w:rPr>
          <w:rFonts w:ascii="Times New Roman" w:hAnsi="Times New Roman"/>
          <w:noProof/>
          <w:color w:val="auto"/>
          <w:sz w:val="20"/>
        </w:rPr>
        <w:t>8</w:t>
      </w:r>
      <w:r w:rsidR="00705497" w:rsidRPr="00705497">
        <w:rPr>
          <w:rFonts w:ascii="Times New Roman" w:hAnsi="Times New Roman"/>
          <w:noProof/>
          <w:color w:val="auto"/>
          <w:sz w:val="20"/>
        </w:rPr>
        <w:t xml:space="preserve">.6.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705497" w:rsidRPr="00705497" w:rsidRDefault="001F3116" w:rsidP="00705497">
      <w:pPr>
        <w:pStyle w:val="1"/>
        <w:ind w:firstLine="709"/>
        <w:jc w:val="both"/>
        <w:rPr>
          <w:rFonts w:ascii="Times New Roman" w:hAnsi="Times New Roman"/>
          <w:noProof/>
          <w:color w:val="auto"/>
          <w:sz w:val="20"/>
        </w:rPr>
      </w:pPr>
      <w:r>
        <w:rPr>
          <w:rFonts w:ascii="Times New Roman" w:hAnsi="Times New Roman"/>
          <w:noProof/>
          <w:color w:val="auto"/>
          <w:sz w:val="20"/>
        </w:rPr>
        <w:lastRenderedPageBreak/>
        <w:t>8</w:t>
      </w:r>
      <w:r w:rsidR="00705497" w:rsidRPr="00705497">
        <w:rPr>
          <w:rFonts w:ascii="Times New Roman" w:hAnsi="Times New Roman"/>
          <w:noProof/>
          <w:color w:val="auto"/>
          <w:sz w:val="20"/>
        </w:rPr>
        <w:t xml:space="preserve">.7. В случае наступления форс-мажорных обстоятельств, срок исполнения Сторонами обязательств по </w:t>
      </w:r>
      <w:r w:rsidR="00AC1F3D">
        <w:rPr>
          <w:rFonts w:ascii="Times New Roman" w:hAnsi="Times New Roman"/>
          <w:noProof/>
          <w:color w:val="auto"/>
          <w:sz w:val="20"/>
        </w:rPr>
        <w:t>Договор</w:t>
      </w:r>
      <w:r w:rsidR="00705497" w:rsidRPr="00705497">
        <w:rPr>
          <w:rFonts w:ascii="Times New Roman" w:hAnsi="Times New Roman"/>
          <w:noProof/>
          <w:color w:val="auto"/>
          <w:sz w:val="20"/>
        </w:rPr>
        <w:t>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05497" w:rsidRPr="00705497" w:rsidRDefault="001F3116" w:rsidP="00705497">
      <w:pPr>
        <w:pStyle w:val="1"/>
        <w:ind w:firstLine="709"/>
        <w:jc w:val="both"/>
        <w:rPr>
          <w:rFonts w:ascii="Times New Roman" w:hAnsi="Times New Roman"/>
          <w:noProof/>
          <w:color w:val="auto"/>
          <w:sz w:val="20"/>
        </w:rPr>
      </w:pPr>
      <w:r>
        <w:rPr>
          <w:rFonts w:ascii="Times New Roman" w:hAnsi="Times New Roman"/>
          <w:noProof/>
          <w:color w:val="auto"/>
          <w:sz w:val="20"/>
        </w:rPr>
        <w:t>8</w:t>
      </w:r>
      <w:r w:rsidR="00705497" w:rsidRPr="00705497">
        <w:rPr>
          <w:rFonts w:ascii="Times New Roman" w:hAnsi="Times New Roman"/>
          <w:noProof/>
          <w:color w:val="auto"/>
          <w:sz w:val="20"/>
        </w:rPr>
        <w:t>.8.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705497" w:rsidRPr="00705497" w:rsidRDefault="00705497" w:rsidP="00705497">
      <w:pPr>
        <w:pStyle w:val="af2"/>
        <w:rPr>
          <w:b/>
          <w:sz w:val="20"/>
          <w:szCs w:val="20"/>
        </w:rPr>
      </w:pPr>
    </w:p>
    <w:p w:rsidR="00705497" w:rsidRPr="00705497" w:rsidRDefault="00705497" w:rsidP="0002636B">
      <w:pPr>
        <w:pStyle w:val="af2"/>
        <w:numPr>
          <w:ilvl w:val="0"/>
          <w:numId w:val="2"/>
        </w:numPr>
        <w:rPr>
          <w:b/>
          <w:sz w:val="20"/>
          <w:szCs w:val="20"/>
        </w:rPr>
      </w:pPr>
      <w:r w:rsidRPr="00705497">
        <w:rPr>
          <w:b/>
          <w:sz w:val="20"/>
          <w:szCs w:val="20"/>
        </w:rPr>
        <w:t xml:space="preserve">Срок действия </w:t>
      </w:r>
      <w:r w:rsidR="00AC1F3D">
        <w:rPr>
          <w:b/>
          <w:sz w:val="20"/>
          <w:szCs w:val="20"/>
        </w:rPr>
        <w:t>Договор</w:t>
      </w:r>
      <w:r w:rsidRPr="00705497">
        <w:rPr>
          <w:b/>
          <w:sz w:val="20"/>
          <w:szCs w:val="20"/>
        </w:rPr>
        <w:t>а</w:t>
      </w:r>
    </w:p>
    <w:p w:rsidR="00705497" w:rsidRPr="00705497" w:rsidRDefault="00705497" w:rsidP="00705497">
      <w:pPr>
        <w:pStyle w:val="af2"/>
        <w:ind w:left="3621" w:firstLine="0"/>
        <w:rPr>
          <w:b/>
          <w:sz w:val="20"/>
          <w:szCs w:val="20"/>
        </w:rPr>
      </w:pPr>
    </w:p>
    <w:p w:rsidR="00705497" w:rsidRPr="00705497" w:rsidRDefault="00705497" w:rsidP="00705497">
      <w:pPr>
        <w:pStyle w:val="af2"/>
        <w:rPr>
          <w:b/>
          <w:sz w:val="20"/>
          <w:szCs w:val="20"/>
          <w:u w:val="single"/>
        </w:rPr>
      </w:pPr>
      <w:r w:rsidRPr="00705497">
        <w:rPr>
          <w:sz w:val="20"/>
          <w:szCs w:val="20"/>
        </w:rPr>
        <w:t>7.1. Срок действия Договора устанавливается с момента его подписания Сторонами по   3</w:t>
      </w:r>
      <w:r w:rsidR="0002636B">
        <w:rPr>
          <w:sz w:val="20"/>
          <w:szCs w:val="20"/>
        </w:rPr>
        <w:t>1</w:t>
      </w:r>
      <w:r w:rsidRPr="00705497">
        <w:rPr>
          <w:sz w:val="20"/>
          <w:szCs w:val="20"/>
        </w:rPr>
        <w:t xml:space="preserve"> </w:t>
      </w:r>
      <w:r w:rsidR="0067228B">
        <w:rPr>
          <w:sz w:val="20"/>
          <w:szCs w:val="20"/>
        </w:rPr>
        <w:t>декабря</w:t>
      </w:r>
      <w:r w:rsidRPr="00705497">
        <w:rPr>
          <w:sz w:val="20"/>
          <w:szCs w:val="20"/>
        </w:rPr>
        <w:t xml:space="preserve"> 202</w:t>
      </w:r>
      <w:r w:rsidR="0067228B">
        <w:rPr>
          <w:sz w:val="20"/>
          <w:szCs w:val="20"/>
        </w:rPr>
        <w:t>6</w:t>
      </w:r>
      <w:r w:rsidRPr="00705497">
        <w:rPr>
          <w:sz w:val="20"/>
          <w:szCs w:val="20"/>
        </w:rPr>
        <w:t>г.,</w:t>
      </w:r>
      <w:r w:rsidR="0002636B">
        <w:rPr>
          <w:sz w:val="20"/>
          <w:szCs w:val="20"/>
        </w:rPr>
        <w:t xml:space="preserve">                   </w:t>
      </w:r>
      <w:r w:rsidRPr="00705497">
        <w:rPr>
          <w:sz w:val="20"/>
          <w:szCs w:val="20"/>
        </w:rPr>
        <w:t xml:space="preserve"> а в части осуществления оплаты  и гарантийных обязательств до их полного исполнения.</w:t>
      </w:r>
    </w:p>
    <w:p w:rsidR="00705497" w:rsidRPr="00705497" w:rsidRDefault="00705497" w:rsidP="00705497">
      <w:pPr>
        <w:pStyle w:val="af2"/>
        <w:ind w:firstLine="0"/>
        <w:rPr>
          <w:b/>
          <w:sz w:val="20"/>
          <w:szCs w:val="20"/>
        </w:rPr>
      </w:pPr>
    </w:p>
    <w:p w:rsidR="00C9641A" w:rsidRDefault="00C9641A" w:rsidP="00C9641A">
      <w:pPr>
        <w:pStyle w:val="af2"/>
        <w:ind w:left="3261" w:firstLine="0"/>
        <w:jc w:val="left"/>
        <w:rPr>
          <w:b/>
          <w:sz w:val="20"/>
          <w:szCs w:val="20"/>
        </w:rPr>
      </w:pPr>
    </w:p>
    <w:p w:rsidR="00705497" w:rsidRPr="00705497" w:rsidRDefault="00705497" w:rsidP="005C51F4">
      <w:pPr>
        <w:pStyle w:val="af2"/>
        <w:numPr>
          <w:ilvl w:val="0"/>
          <w:numId w:val="2"/>
        </w:numPr>
        <w:jc w:val="left"/>
        <w:rPr>
          <w:b/>
          <w:sz w:val="20"/>
          <w:szCs w:val="20"/>
        </w:rPr>
      </w:pPr>
      <w:r w:rsidRPr="00705497">
        <w:rPr>
          <w:b/>
          <w:sz w:val="20"/>
          <w:szCs w:val="20"/>
        </w:rPr>
        <w:t xml:space="preserve">Порядок изменения и расторжения </w:t>
      </w:r>
      <w:r w:rsidR="00AC1F3D">
        <w:rPr>
          <w:b/>
          <w:sz w:val="20"/>
          <w:szCs w:val="20"/>
        </w:rPr>
        <w:t>Договор</w:t>
      </w:r>
      <w:r w:rsidRPr="00705497">
        <w:rPr>
          <w:b/>
          <w:sz w:val="20"/>
          <w:szCs w:val="20"/>
        </w:rPr>
        <w:t>а</w:t>
      </w:r>
    </w:p>
    <w:p w:rsidR="00705497" w:rsidRPr="00705497" w:rsidRDefault="00705497" w:rsidP="00705497">
      <w:pPr>
        <w:pStyle w:val="af2"/>
        <w:ind w:firstLine="0"/>
        <w:jc w:val="center"/>
        <w:rPr>
          <w:b/>
          <w:sz w:val="20"/>
          <w:szCs w:val="20"/>
        </w:rPr>
      </w:pPr>
    </w:p>
    <w:p w:rsidR="00705497" w:rsidRPr="00705497" w:rsidRDefault="005C51F4" w:rsidP="00705497">
      <w:pPr>
        <w:pStyle w:val="af2"/>
        <w:tabs>
          <w:tab w:val="left" w:pos="1134"/>
        </w:tabs>
        <w:rPr>
          <w:sz w:val="20"/>
          <w:szCs w:val="20"/>
        </w:rPr>
      </w:pPr>
      <w:r>
        <w:rPr>
          <w:sz w:val="20"/>
          <w:szCs w:val="20"/>
        </w:rPr>
        <w:t>10</w:t>
      </w:r>
      <w:r w:rsidR="00705497" w:rsidRPr="00705497">
        <w:rPr>
          <w:sz w:val="20"/>
          <w:szCs w:val="20"/>
        </w:rPr>
        <w:t xml:space="preserve">.1. Все изменения и дополнения к </w:t>
      </w:r>
      <w:r w:rsidR="00AC1F3D">
        <w:rPr>
          <w:sz w:val="20"/>
          <w:szCs w:val="20"/>
        </w:rPr>
        <w:t>Договор</w:t>
      </w:r>
      <w:r w:rsidR="00705497" w:rsidRPr="00705497">
        <w:rPr>
          <w:sz w:val="20"/>
          <w:szCs w:val="20"/>
        </w:rPr>
        <w:t xml:space="preserve">у действительны, если совершены в письменной форме, имеют ссылку на </w:t>
      </w:r>
      <w:r w:rsidR="00AC1F3D">
        <w:rPr>
          <w:sz w:val="20"/>
          <w:szCs w:val="20"/>
        </w:rPr>
        <w:t>Договор</w:t>
      </w:r>
      <w:r w:rsidR="00705497" w:rsidRPr="00705497">
        <w:rPr>
          <w:sz w:val="20"/>
          <w:szCs w:val="20"/>
        </w:rPr>
        <w:t xml:space="preserve"> и подписаны обеими Сторонами.</w:t>
      </w:r>
    </w:p>
    <w:p w:rsidR="00705497" w:rsidRPr="00705497" w:rsidRDefault="005C51F4" w:rsidP="00705497">
      <w:pPr>
        <w:pStyle w:val="af2"/>
        <w:rPr>
          <w:sz w:val="20"/>
          <w:szCs w:val="20"/>
        </w:rPr>
      </w:pPr>
      <w:r>
        <w:rPr>
          <w:sz w:val="20"/>
          <w:szCs w:val="20"/>
        </w:rPr>
        <w:t>10</w:t>
      </w:r>
      <w:r w:rsidR="00705497" w:rsidRPr="00705497">
        <w:rPr>
          <w:sz w:val="20"/>
          <w:szCs w:val="20"/>
        </w:rPr>
        <w:t xml:space="preserve">.2. </w:t>
      </w:r>
      <w:proofErr w:type="gramStart"/>
      <w:r w:rsidR="00AC1F3D">
        <w:rPr>
          <w:sz w:val="20"/>
          <w:szCs w:val="20"/>
        </w:rPr>
        <w:t>Договор</w:t>
      </w:r>
      <w:proofErr w:type="gramEnd"/>
      <w:r w:rsidR="00705497" w:rsidRPr="00705497">
        <w:rPr>
          <w:sz w:val="20"/>
          <w:szCs w:val="20"/>
        </w:rPr>
        <w:t xml:space="preserve"> может быть расторгнут по соглашению Сторон, по решению суда, в случае одностороннего отказа Стороны </w:t>
      </w:r>
      <w:r w:rsidR="00AC1F3D">
        <w:rPr>
          <w:sz w:val="20"/>
          <w:szCs w:val="20"/>
        </w:rPr>
        <w:t>Договор</w:t>
      </w:r>
      <w:r w:rsidR="00AB46B8">
        <w:rPr>
          <w:sz w:val="20"/>
          <w:szCs w:val="20"/>
        </w:rPr>
        <w:t>а</w:t>
      </w:r>
      <w:r w:rsidR="00705497" w:rsidRPr="00705497">
        <w:rPr>
          <w:sz w:val="20"/>
          <w:szCs w:val="20"/>
        </w:rPr>
        <w:t xml:space="preserve"> от исполнения </w:t>
      </w:r>
      <w:r w:rsidR="00AC1F3D">
        <w:rPr>
          <w:sz w:val="20"/>
          <w:szCs w:val="20"/>
        </w:rPr>
        <w:t>Договор</w:t>
      </w:r>
      <w:r w:rsidR="00AB46B8">
        <w:rPr>
          <w:sz w:val="20"/>
          <w:szCs w:val="20"/>
        </w:rPr>
        <w:t>а</w:t>
      </w:r>
      <w:r w:rsidR="00705497" w:rsidRPr="00705497">
        <w:rPr>
          <w:sz w:val="20"/>
          <w:szCs w:val="20"/>
        </w:rPr>
        <w:t xml:space="preserve"> в соответствии с гражданским законодательством Российской Федерации.</w:t>
      </w:r>
    </w:p>
    <w:p w:rsidR="00705497" w:rsidRPr="00705497" w:rsidRDefault="005C51F4" w:rsidP="00705497">
      <w:pPr>
        <w:pStyle w:val="af2"/>
        <w:rPr>
          <w:sz w:val="20"/>
          <w:szCs w:val="20"/>
        </w:rPr>
      </w:pPr>
      <w:r>
        <w:rPr>
          <w:sz w:val="20"/>
          <w:szCs w:val="20"/>
        </w:rPr>
        <w:t>10</w:t>
      </w:r>
      <w:r w:rsidR="00705497" w:rsidRPr="00705497">
        <w:rPr>
          <w:sz w:val="20"/>
          <w:szCs w:val="20"/>
        </w:rPr>
        <w:t xml:space="preserve">.3. «Заказчик» вправе принять решение об одностороннем отказе от исполнения </w:t>
      </w:r>
      <w:r w:rsidR="00AC1F3D">
        <w:rPr>
          <w:sz w:val="20"/>
          <w:szCs w:val="20"/>
        </w:rPr>
        <w:t>Договор</w:t>
      </w:r>
      <w:r w:rsidR="00705497" w:rsidRPr="00705497">
        <w:rPr>
          <w:sz w:val="20"/>
          <w:szCs w:val="20"/>
        </w:rPr>
        <w:t xml:space="preserve">а в соответствии </w:t>
      </w:r>
      <w:r w:rsidR="007C24AF">
        <w:rPr>
          <w:sz w:val="20"/>
          <w:szCs w:val="20"/>
        </w:rPr>
        <w:t xml:space="preserve">                  </w:t>
      </w:r>
      <w:r w:rsidR="00705497" w:rsidRPr="00705497">
        <w:rPr>
          <w:sz w:val="20"/>
          <w:szCs w:val="20"/>
        </w:rPr>
        <w:t xml:space="preserve">с положениями частей 8–25 статьи 95 Федерального закона от 05.04.2013 № 44-ФЗ «О </w:t>
      </w:r>
      <w:r w:rsidR="00AC1F3D">
        <w:rPr>
          <w:sz w:val="20"/>
          <w:szCs w:val="20"/>
        </w:rPr>
        <w:t>Договор</w:t>
      </w:r>
      <w:r w:rsidR="00705497" w:rsidRPr="00705497">
        <w:rPr>
          <w:sz w:val="20"/>
          <w:szCs w:val="20"/>
        </w:rPr>
        <w:t>ной системе в сфере закупок товаров, работ, услуг</w:t>
      </w:r>
      <w:r w:rsidR="007C24AF">
        <w:rPr>
          <w:sz w:val="20"/>
          <w:szCs w:val="20"/>
        </w:rPr>
        <w:t xml:space="preserve"> </w:t>
      </w:r>
      <w:r w:rsidR="00705497" w:rsidRPr="00705497">
        <w:rPr>
          <w:sz w:val="20"/>
          <w:szCs w:val="20"/>
        </w:rPr>
        <w:t>для обеспечения государственных и муниципальных нужд».</w:t>
      </w:r>
    </w:p>
    <w:p w:rsidR="00705497" w:rsidRPr="00705497" w:rsidRDefault="005C51F4" w:rsidP="00273BBE">
      <w:pPr>
        <w:pStyle w:val="af2"/>
        <w:rPr>
          <w:sz w:val="20"/>
          <w:szCs w:val="20"/>
        </w:rPr>
      </w:pPr>
      <w:r>
        <w:rPr>
          <w:sz w:val="20"/>
          <w:szCs w:val="20"/>
        </w:rPr>
        <w:t>10</w:t>
      </w:r>
      <w:r w:rsidR="00705497" w:rsidRPr="00705497">
        <w:rPr>
          <w:sz w:val="20"/>
          <w:szCs w:val="20"/>
        </w:rPr>
        <w:t xml:space="preserve">.4. Изменение существенных условий </w:t>
      </w:r>
      <w:r w:rsidR="00AC1F3D">
        <w:rPr>
          <w:sz w:val="20"/>
          <w:szCs w:val="20"/>
        </w:rPr>
        <w:t>Договор</w:t>
      </w:r>
      <w:r w:rsidR="00705497" w:rsidRPr="00705497">
        <w:rPr>
          <w:sz w:val="20"/>
          <w:szCs w:val="20"/>
        </w:rPr>
        <w:t xml:space="preserve">а при его исполнении не допускается, за исключением их </w:t>
      </w:r>
      <w:r w:rsidR="00273BBE">
        <w:rPr>
          <w:sz w:val="20"/>
          <w:szCs w:val="20"/>
        </w:rPr>
        <w:t>изме</w:t>
      </w:r>
      <w:r w:rsidR="00705497" w:rsidRPr="00705497">
        <w:rPr>
          <w:sz w:val="20"/>
          <w:szCs w:val="20"/>
        </w:rPr>
        <w:t xml:space="preserve">нения по соглашению Сторон в случаях, предусмотренных статьей 95 Федерального закона от 05.04.2013 № 44-ФЗ «О </w:t>
      </w:r>
      <w:r w:rsidR="00AC1F3D">
        <w:rPr>
          <w:sz w:val="20"/>
          <w:szCs w:val="20"/>
        </w:rPr>
        <w:t>Договор</w:t>
      </w:r>
      <w:r w:rsidR="00705497" w:rsidRPr="00705497">
        <w:rPr>
          <w:sz w:val="20"/>
          <w:szCs w:val="20"/>
        </w:rPr>
        <w:t xml:space="preserve">ной системе в сфере закупок товаров, работ, услуг для обеспечения государственных </w:t>
      </w:r>
      <w:r w:rsidR="00273BBE">
        <w:rPr>
          <w:sz w:val="20"/>
          <w:szCs w:val="20"/>
        </w:rPr>
        <w:t xml:space="preserve">                                 </w:t>
      </w:r>
      <w:r w:rsidR="00705497" w:rsidRPr="00705497">
        <w:rPr>
          <w:sz w:val="20"/>
          <w:szCs w:val="20"/>
        </w:rPr>
        <w:t>и муниципальных нужд»:</w:t>
      </w:r>
    </w:p>
    <w:p w:rsidR="00705497" w:rsidRPr="00705497" w:rsidRDefault="005C51F4" w:rsidP="00273BBE">
      <w:pPr>
        <w:ind w:firstLine="709"/>
        <w:jc w:val="both"/>
        <w:rPr>
          <w:sz w:val="20"/>
          <w:szCs w:val="20"/>
        </w:rPr>
      </w:pPr>
      <w:r>
        <w:rPr>
          <w:sz w:val="20"/>
          <w:szCs w:val="20"/>
        </w:rPr>
        <w:t>10</w:t>
      </w:r>
      <w:r w:rsidR="00705497" w:rsidRPr="00705497">
        <w:rPr>
          <w:sz w:val="20"/>
          <w:szCs w:val="20"/>
        </w:rPr>
        <w:t xml:space="preserve">.4.1. При снижении цены </w:t>
      </w:r>
      <w:r w:rsidR="00AC1F3D">
        <w:rPr>
          <w:sz w:val="20"/>
          <w:szCs w:val="20"/>
        </w:rPr>
        <w:t>Договор</w:t>
      </w:r>
      <w:r w:rsidR="00705497" w:rsidRPr="00705497">
        <w:rPr>
          <w:sz w:val="20"/>
          <w:szCs w:val="20"/>
        </w:rPr>
        <w:t xml:space="preserve">а без изменения предусмотренных </w:t>
      </w:r>
      <w:r w:rsidR="00AC1F3D">
        <w:rPr>
          <w:sz w:val="20"/>
          <w:szCs w:val="20"/>
        </w:rPr>
        <w:t>Договор</w:t>
      </w:r>
      <w:r w:rsidR="00273BBE">
        <w:rPr>
          <w:sz w:val="20"/>
          <w:szCs w:val="20"/>
        </w:rPr>
        <w:t>о</w:t>
      </w:r>
      <w:r w:rsidR="00705497" w:rsidRPr="00705497">
        <w:rPr>
          <w:sz w:val="20"/>
          <w:szCs w:val="20"/>
        </w:rPr>
        <w:t xml:space="preserve">м количества товара, объема работы или услуги, качества поставляемого товара (выполняемой работы, оказываемой услуги) и иных условий </w:t>
      </w:r>
      <w:r w:rsidR="00AC1F3D">
        <w:rPr>
          <w:sz w:val="20"/>
          <w:szCs w:val="20"/>
        </w:rPr>
        <w:t>Договор</w:t>
      </w:r>
      <w:r w:rsidR="00705497" w:rsidRPr="00705497">
        <w:rPr>
          <w:sz w:val="20"/>
          <w:szCs w:val="20"/>
        </w:rPr>
        <w:t>а.</w:t>
      </w:r>
    </w:p>
    <w:p w:rsidR="00705497" w:rsidRPr="00705497" w:rsidRDefault="005C51F4" w:rsidP="00273BBE">
      <w:pPr>
        <w:ind w:firstLine="709"/>
        <w:jc w:val="both"/>
        <w:rPr>
          <w:sz w:val="20"/>
          <w:szCs w:val="20"/>
        </w:rPr>
      </w:pPr>
      <w:r>
        <w:rPr>
          <w:sz w:val="20"/>
          <w:szCs w:val="20"/>
        </w:rPr>
        <w:t>10</w:t>
      </w:r>
      <w:r w:rsidR="00705497" w:rsidRPr="00705497">
        <w:rPr>
          <w:sz w:val="20"/>
          <w:szCs w:val="20"/>
        </w:rPr>
        <w:t xml:space="preserve">.4.2. </w:t>
      </w:r>
      <w:proofErr w:type="gramStart"/>
      <w:r w:rsidR="00705497" w:rsidRPr="00705497">
        <w:rPr>
          <w:sz w:val="20"/>
          <w:szCs w:val="20"/>
        </w:rPr>
        <w:t xml:space="preserve">Если по предложению «Заказчика» увеличиваются предусмотренные </w:t>
      </w:r>
      <w:r w:rsidR="00AC1F3D">
        <w:rPr>
          <w:sz w:val="20"/>
          <w:szCs w:val="20"/>
        </w:rPr>
        <w:t>Договор</w:t>
      </w:r>
      <w:r w:rsidR="00705497" w:rsidRPr="00705497">
        <w:rPr>
          <w:sz w:val="20"/>
          <w:szCs w:val="20"/>
        </w:rPr>
        <w:t xml:space="preserve">ом количество товара, объем работы или услуги не более чем на десять процентов или уменьшаются предусмотренные </w:t>
      </w:r>
      <w:r w:rsidR="00AC1F3D">
        <w:rPr>
          <w:sz w:val="20"/>
          <w:szCs w:val="20"/>
        </w:rPr>
        <w:t>Договор</w:t>
      </w:r>
      <w:r w:rsidR="00705497" w:rsidRPr="00705497">
        <w:rPr>
          <w:sz w:val="20"/>
          <w:szCs w:val="20"/>
        </w:rPr>
        <w:t xml:space="preserve">ом количество поставляемого товара, объем выполняемой работы или оказываемой услуги не более чем на десять процентов, то при этом, по соглашению Сторон, допускается изменение с учетом положений </w:t>
      </w:r>
      <w:hyperlink r:id="rId8" w:history="1">
        <w:r w:rsidR="00705497" w:rsidRPr="00705497">
          <w:rPr>
            <w:sz w:val="20"/>
            <w:szCs w:val="20"/>
          </w:rPr>
          <w:t>бюджетного законодательства</w:t>
        </w:r>
      </w:hyperlink>
      <w:r w:rsidR="00705497" w:rsidRPr="00705497">
        <w:rPr>
          <w:sz w:val="20"/>
          <w:szCs w:val="20"/>
        </w:rPr>
        <w:t xml:space="preserve"> Российской Федерации цены </w:t>
      </w:r>
      <w:r w:rsidR="00AC1F3D">
        <w:rPr>
          <w:sz w:val="20"/>
          <w:szCs w:val="20"/>
        </w:rPr>
        <w:t>Договор</w:t>
      </w:r>
      <w:r w:rsidR="00705497" w:rsidRPr="00705497">
        <w:rPr>
          <w:sz w:val="20"/>
          <w:szCs w:val="20"/>
        </w:rPr>
        <w:t>а пропорционально дополнительному количеству товара, дополнительному</w:t>
      </w:r>
      <w:proofErr w:type="gramEnd"/>
      <w:r w:rsidR="00705497" w:rsidRPr="00705497">
        <w:rPr>
          <w:sz w:val="20"/>
          <w:szCs w:val="20"/>
        </w:rPr>
        <w:t xml:space="preserve"> объему работы или услуги, исходя из установленной в </w:t>
      </w:r>
      <w:r w:rsidR="00AC1F3D">
        <w:rPr>
          <w:sz w:val="20"/>
          <w:szCs w:val="20"/>
        </w:rPr>
        <w:t>Договор</w:t>
      </w:r>
      <w:r w:rsidR="00705497" w:rsidRPr="00705497">
        <w:rPr>
          <w:sz w:val="20"/>
          <w:szCs w:val="20"/>
        </w:rPr>
        <w:t xml:space="preserve">е цены единицы товара, работы или услуги, но не более чем на десять процентов цены </w:t>
      </w:r>
      <w:r w:rsidR="00AC1F3D">
        <w:rPr>
          <w:sz w:val="20"/>
          <w:szCs w:val="20"/>
        </w:rPr>
        <w:t>Договор</w:t>
      </w:r>
      <w:r w:rsidR="00705497" w:rsidRPr="00705497">
        <w:rPr>
          <w:sz w:val="20"/>
          <w:szCs w:val="20"/>
        </w:rPr>
        <w:t xml:space="preserve">а. При уменьшении </w:t>
      </w:r>
      <w:proofErr w:type="gramStart"/>
      <w:r w:rsidR="00705497" w:rsidRPr="00705497">
        <w:rPr>
          <w:sz w:val="20"/>
          <w:szCs w:val="20"/>
        </w:rPr>
        <w:t>предусмотренных</w:t>
      </w:r>
      <w:proofErr w:type="gramEnd"/>
      <w:r w:rsidR="00705497" w:rsidRPr="00705497">
        <w:rPr>
          <w:sz w:val="20"/>
          <w:szCs w:val="20"/>
        </w:rPr>
        <w:t xml:space="preserve"> </w:t>
      </w:r>
      <w:r w:rsidR="00AC1F3D">
        <w:rPr>
          <w:sz w:val="20"/>
          <w:szCs w:val="20"/>
        </w:rPr>
        <w:t>Договор</w:t>
      </w:r>
      <w:r w:rsidR="00273BBE">
        <w:rPr>
          <w:sz w:val="20"/>
          <w:szCs w:val="20"/>
        </w:rPr>
        <w:t>о</w:t>
      </w:r>
      <w:r w:rsidR="00705497" w:rsidRPr="00705497">
        <w:rPr>
          <w:sz w:val="20"/>
          <w:szCs w:val="20"/>
        </w:rPr>
        <w:t xml:space="preserve">м количества товара, объема работы или услуги, Стороны </w:t>
      </w:r>
      <w:r w:rsidR="00AC1F3D">
        <w:rPr>
          <w:sz w:val="20"/>
          <w:szCs w:val="20"/>
        </w:rPr>
        <w:t>Договор</w:t>
      </w:r>
      <w:r w:rsidR="00705497" w:rsidRPr="00705497">
        <w:rPr>
          <w:sz w:val="20"/>
          <w:szCs w:val="20"/>
        </w:rPr>
        <w:t xml:space="preserve">а обязаны уменьшить цену </w:t>
      </w:r>
      <w:r w:rsidR="00AC1F3D">
        <w:rPr>
          <w:sz w:val="20"/>
          <w:szCs w:val="20"/>
        </w:rPr>
        <w:t>Договор</w:t>
      </w:r>
      <w:r w:rsidR="00705497" w:rsidRPr="00705497">
        <w:rPr>
          <w:sz w:val="20"/>
          <w:szCs w:val="20"/>
        </w:rPr>
        <w:t xml:space="preserve">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AC1F3D">
        <w:rPr>
          <w:sz w:val="20"/>
          <w:szCs w:val="20"/>
        </w:rPr>
        <w:t>Договор</w:t>
      </w:r>
      <w:r w:rsidR="00273BBE">
        <w:rPr>
          <w:sz w:val="20"/>
          <w:szCs w:val="20"/>
        </w:rPr>
        <w:t>о</w:t>
      </w:r>
      <w:r w:rsidR="00705497" w:rsidRPr="00705497">
        <w:rPr>
          <w:sz w:val="20"/>
          <w:szCs w:val="20"/>
        </w:rPr>
        <w:t xml:space="preserve">м количества поставляемого товара, должна определяться как частное от деления первоначальной цены </w:t>
      </w:r>
      <w:r w:rsidR="00AC1F3D">
        <w:rPr>
          <w:sz w:val="20"/>
          <w:szCs w:val="20"/>
        </w:rPr>
        <w:t>Договор</w:t>
      </w:r>
      <w:r w:rsidR="00705497" w:rsidRPr="00705497">
        <w:rPr>
          <w:sz w:val="20"/>
          <w:szCs w:val="20"/>
        </w:rPr>
        <w:t xml:space="preserve">а на предусмотренное в </w:t>
      </w:r>
      <w:r w:rsidR="00AC1F3D">
        <w:rPr>
          <w:sz w:val="20"/>
          <w:szCs w:val="20"/>
        </w:rPr>
        <w:t>Договор</w:t>
      </w:r>
      <w:r w:rsidR="00705497" w:rsidRPr="00705497">
        <w:rPr>
          <w:sz w:val="20"/>
          <w:szCs w:val="20"/>
        </w:rPr>
        <w:t>е количество такого товара.</w:t>
      </w:r>
    </w:p>
    <w:p w:rsidR="00705497" w:rsidRPr="00705497" w:rsidRDefault="005C51F4" w:rsidP="00273BBE">
      <w:pPr>
        <w:ind w:firstLine="709"/>
        <w:jc w:val="both"/>
        <w:rPr>
          <w:sz w:val="20"/>
          <w:szCs w:val="20"/>
        </w:rPr>
      </w:pPr>
      <w:r>
        <w:rPr>
          <w:sz w:val="20"/>
          <w:szCs w:val="20"/>
        </w:rPr>
        <w:t>10</w:t>
      </w:r>
      <w:r w:rsidR="00705497" w:rsidRPr="00705497">
        <w:rPr>
          <w:sz w:val="20"/>
          <w:szCs w:val="20"/>
        </w:rPr>
        <w:t xml:space="preserve">.4.3. </w:t>
      </w:r>
      <w:proofErr w:type="gramStart"/>
      <w:r w:rsidR="00705497" w:rsidRPr="00705497">
        <w:rPr>
          <w:sz w:val="20"/>
          <w:szCs w:val="20"/>
        </w:rPr>
        <w:t xml:space="preserve">В случаях, предусмотренных </w:t>
      </w:r>
      <w:hyperlink r:id="rId9" w:history="1">
        <w:r w:rsidR="00705497" w:rsidRPr="00705497">
          <w:rPr>
            <w:sz w:val="20"/>
            <w:szCs w:val="20"/>
          </w:rPr>
          <w:t>пунктом 6 статьи 161</w:t>
        </w:r>
      </w:hyperlink>
      <w:r w:rsidR="00705497" w:rsidRPr="00705497">
        <w:rPr>
          <w:sz w:val="20"/>
          <w:szCs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 </w:t>
      </w:r>
      <w:r w:rsidR="00AC1F3D">
        <w:rPr>
          <w:sz w:val="20"/>
          <w:szCs w:val="20"/>
        </w:rPr>
        <w:t>Договор</w:t>
      </w:r>
      <w:r w:rsidR="00705497" w:rsidRPr="00705497">
        <w:rPr>
          <w:sz w:val="20"/>
          <w:szCs w:val="20"/>
        </w:rPr>
        <w:t xml:space="preserve">а, обеспечивает согласование новых условий </w:t>
      </w:r>
      <w:r w:rsidR="00AC1F3D">
        <w:rPr>
          <w:sz w:val="20"/>
          <w:szCs w:val="20"/>
        </w:rPr>
        <w:t>Договор</w:t>
      </w:r>
      <w:r w:rsidR="00705497" w:rsidRPr="00705497">
        <w:rPr>
          <w:sz w:val="20"/>
          <w:szCs w:val="20"/>
        </w:rPr>
        <w:t>а, в том числе цены</w:t>
      </w:r>
      <w:r w:rsidR="00273BBE">
        <w:rPr>
          <w:sz w:val="20"/>
          <w:szCs w:val="20"/>
        </w:rPr>
        <w:t xml:space="preserve">                       </w:t>
      </w:r>
      <w:r w:rsidR="00705497" w:rsidRPr="00705497">
        <w:rPr>
          <w:sz w:val="20"/>
          <w:szCs w:val="20"/>
        </w:rPr>
        <w:t xml:space="preserve"> и (или) сроков исполнения </w:t>
      </w:r>
      <w:r w:rsidR="00AC1F3D">
        <w:rPr>
          <w:sz w:val="20"/>
          <w:szCs w:val="20"/>
        </w:rPr>
        <w:t>Договор</w:t>
      </w:r>
      <w:r w:rsidR="00273BBE">
        <w:rPr>
          <w:sz w:val="20"/>
          <w:szCs w:val="20"/>
        </w:rPr>
        <w:t>а</w:t>
      </w:r>
      <w:r w:rsidR="00705497" w:rsidRPr="00705497">
        <w:rPr>
          <w:sz w:val="20"/>
          <w:szCs w:val="20"/>
        </w:rPr>
        <w:t xml:space="preserve"> и (или) количества товара, объема работы или услуги, предусмотренных </w:t>
      </w:r>
      <w:r w:rsidR="00AC1F3D">
        <w:rPr>
          <w:sz w:val="20"/>
          <w:szCs w:val="20"/>
        </w:rPr>
        <w:t>Договор</w:t>
      </w:r>
      <w:r w:rsidR="00705497" w:rsidRPr="00705497">
        <w:rPr>
          <w:sz w:val="20"/>
          <w:szCs w:val="20"/>
        </w:rPr>
        <w:t>ом.</w:t>
      </w:r>
      <w:proofErr w:type="gramEnd"/>
    </w:p>
    <w:p w:rsidR="00705497" w:rsidRPr="00705497" w:rsidRDefault="00705497" w:rsidP="00705497">
      <w:pPr>
        <w:ind w:firstLine="709"/>
        <w:jc w:val="center"/>
        <w:rPr>
          <w:b/>
          <w:noProof/>
          <w:sz w:val="20"/>
          <w:szCs w:val="20"/>
        </w:rPr>
      </w:pPr>
    </w:p>
    <w:p w:rsidR="00705497" w:rsidRPr="00705497" w:rsidRDefault="005C51F4" w:rsidP="00705497">
      <w:pPr>
        <w:ind w:firstLine="709"/>
        <w:jc w:val="center"/>
        <w:rPr>
          <w:sz w:val="20"/>
          <w:szCs w:val="20"/>
        </w:rPr>
      </w:pPr>
      <w:r>
        <w:rPr>
          <w:b/>
          <w:noProof/>
          <w:sz w:val="20"/>
          <w:szCs w:val="20"/>
        </w:rPr>
        <w:t>11</w:t>
      </w:r>
      <w:r w:rsidR="00705497" w:rsidRPr="00705497">
        <w:rPr>
          <w:b/>
          <w:noProof/>
          <w:sz w:val="20"/>
          <w:szCs w:val="20"/>
        </w:rPr>
        <w:t>. Порядок разрешения споров</w:t>
      </w:r>
    </w:p>
    <w:p w:rsidR="00705497" w:rsidRPr="00705497" w:rsidRDefault="00705497" w:rsidP="00705497">
      <w:pPr>
        <w:pStyle w:val="23"/>
        <w:ind w:firstLine="709"/>
        <w:jc w:val="both"/>
        <w:rPr>
          <w:rFonts w:ascii="Times New Roman" w:hAnsi="Times New Roman"/>
          <w:noProof/>
          <w:sz w:val="20"/>
          <w:szCs w:val="20"/>
        </w:rPr>
      </w:pPr>
    </w:p>
    <w:p w:rsidR="00705497" w:rsidRPr="00705497" w:rsidRDefault="008F3016" w:rsidP="00705497">
      <w:pPr>
        <w:pStyle w:val="23"/>
        <w:ind w:firstLine="709"/>
        <w:jc w:val="both"/>
        <w:rPr>
          <w:rFonts w:ascii="Times New Roman" w:hAnsi="Times New Roman"/>
          <w:noProof/>
          <w:sz w:val="20"/>
          <w:szCs w:val="20"/>
        </w:rPr>
      </w:pPr>
      <w:r>
        <w:rPr>
          <w:rFonts w:ascii="Times New Roman" w:hAnsi="Times New Roman"/>
          <w:noProof/>
          <w:sz w:val="20"/>
          <w:szCs w:val="20"/>
        </w:rPr>
        <w:t>11</w:t>
      </w:r>
      <w:r w:rsidR="00705497" w:rsidRPr="00705497">
        <w:rPr>
          <w:rFonts w:ascii="Times New Roman" w:hAnsi="Times New Roman"/>
          <w:noProof/>
          <w:sz w:val="20"/>
          <w:szCs w:val="20"/>
        </w:rPr>
        <w:t xml:space="preserve">.1. Все споры и разногласия, возникающие при исполнении Договора, решаются Сторонами </w:t>
      </w:r>
      <w:r w:rsidR="00705497" w:rsidRPr="00705497">
        <w:rPr>
          <w:rFonts w:ascii="Times New Roman" w:hAnsi="Times New Roman"/>
          <w:sz w:val="20"/>
          <w:szCs w:val="20"/>
        </w:rPr>
        <w:t xml:space="preserve">путем переговоров. </w:t>
      </w:r>
      <w:r w:rsidR="00705497" w:rsidRPr="00705497">
        <w:rPr>
          <w:rFonts w:ascii="Times New Roman" w:hAnsi="Times New Roman"/>
          <w:noProof/>
          <w:sz w:val="20"/>
          <w:szCs w:val="20"/>
        </w:rPr>
        <w:t>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Калмыкия.</w:t>
      </w:r>
    </w:p>
    <w:p w:rsidR="00705497" w:rsidRPr="00705497" w:rsidRDefault="008F3016" w:rsidP="00705497">
      <w:pPr>
        <w:pStyle w:val="23"/>
        <w:ind w:firstLine="709"/>
        <w:jc w:val="both"/>
        <w:rPr>
          <w:rFonts w:ascii="Times New Roman" w:hAnsi="Times New Roman"/>
          <w:sz w:val="20"/>
          <w:szCs w:val="20"/>
        </w:rPr>
      </w:pPr>
      <w:r>
        <w:rPr>
          <w:rFonts w:ascii="Times New Roman" w:hAnsi="Times New Roman"/>
          <w:sz w:val="20"/>
          <w:szCs w:val="20"/>
        </w:rPr>
        <w:t>11</w:t>
      </w:r>
      <w:r w:rsidR="00705497" w:rsidRPr="00705497">
        <w:rPr>
          <w:rFonts w:ascii="Times New Roman" w:hAnsi="Times New Roman"/>
          <w:sz w:val="20"/>
          <w:szCs w:val="20"/>
        </w:rPr>
        <w:t xml:space="preserve">.2. Досудебный порядок урегулирования споров, предусматривающий направление претензии контрагенту, является обязательным. </w:t>
      </w:r>
    </w:p>
    <w:p w:rsidR="00705497" w:rsidRPr="00705497" w:rsidRDefault="008F3016" w:rsidP="00705497">
      <w:pPr>
        <w:pStyle w:val="23"/>
        <w:ind w:firstLine="709"/>
        <w:jc w:val="both"/>
        <w:rPr>
          <w:rFonts w:ascii="Times New Roman" w:hAnsi="Times New Roman"/>
          <w:sz w:val="20"/>
          <w:szCs w:val="20"/>
        </w:rPr>
      </w:pPr>
      <w:r>
        <w:rPr>
          <w:rFonts w:ascii="Times New Roman" w:hAnsi="Times New Roman"/>
          <w:sz w:val="20"/>
          <w:szCs w:val="20"/>
        </w:rPr>
        <w:t>11</w:t>
      </w:r>
      <w:r w:rsidR="00705497" w:rsidRPr="00705497">
        <w:rPr>
          <w:rFonts w:ascii="Times New Roman" w:hAnsi="Times New Roman"/>
          <w:sz w:val="20"/>
          <w:szCs w:val="20"/>
        </w:rPr>
        <w:t>.3. 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705497" w:rsidRPr="00705497" w:rsidRDefault="00705497" w:rsidP="00705497">
      <w:pPr>
        <w:pStyle w:val="af2"/>
        <w:widowControl/>
        <w:jc w:val="center"/>
        <w:rPr>
          <w:b/>
          <w:sz w:val="20"/>
          <w:szCs w:val="20"/>
        </w:rPr>
      </w:pPr>
    </w:p>
    <w:p w:rsidR="00F930A1" w:rsidRPr="000472E0" w:rsidRDefault="00AC0869" w:rsidP="00490BB3">
      <w:pPr>
        <w:ind w:firstLine="709"/>
        <w:jc w:val="center"/>
        <w:rPr>
          <w:sz w:val="20"/>
          <w:szCs w:val="20"/>
        </w:rPr>
      </w:pPr>
      <w:r>
        <w:rPr>
          <w:b/>
          <w:bCs/>
          <w:sz w:val="20"/>
          <w:szCs w:val="20"/>
        </w:rPr>
        <w:t>12</w:t>
      </w:r>
      <w:r w:rsidR="00F930A1" w:rsidRPr="000472E0">
        <w:rPr>
          <w:b/>
          <w:bCs/>
          <w:sz w:val="20"/>
          <w:szCs w:val="20"/>
        </w:rPr>
        <w:t>. Прочие условия</w:t>
      </w:r>
    </w:p>
    <w:p w:rsidR="00F930A1" w:rsidRPr="000472E0" w:rsidRDefault="00AC0869" w:rsidP="00A77558">
      <w:pPr>
        <w:ind w:firstLine="709"/>
        <w:jc w:val="both"/>
        <w:rPr>
          <w:sz w:val="20"/>
          <w:szCs w:val="20"/>
        </w:rPr>
      </w:pPr>
      <w:r>
        <w:rPr>
          <w:sz w:val="20"/>
          <w:szCs w:val="20"/>
        </w:rPr>
        <w:t>12</w:t>
      </w:r>
      <w:r w:rsidR="00F930A1" w:rsidRPr="000472E0">
        <w:rPr>
          <w:sz w:val="20"/>
          <w:szCs w:val="20"/>
        </w:rPr>
        <w:t>.</w:t>
      </w:r>
      <w:r>
        <w:rPr>
          <w:sz w:val="20"/>
          <w:szCs w:val="20"/>
        </w:rPr>
        <w:t>1</w:t>
      </w:r>
      <w:r w:rsidR="00F930A1" w:rsidRPr="000472E0">
        <w:rPr>
          <w:sz w:val="20"/>
          <w:szCs w:val="20"/>
        </w:rPr>
        <w:t xml:space="preserve">. Все изменения и дополнения к настоящему </w:t>
      </w:r>
      <w:r w:rsidR="00AC1F3D">
        <w:rPr>
          <w:sz w:val="20"/>
          <w:szCs w:val="20"/>
        </w:rPr>
        <w:t>Договор</w:t>
      </w:r>
      <w:r w:rsidR="00F930A1" w:rsidRPr="000472E0">
        <w:rPr>
          <w:sz w:val="20"/>
          <w:szCs w:val="20"/>
        </w:rPr>
        <w:t xml:space="preserve">у оформляются между Сторонами дополнительными соглашениями. Дополнительные соглашения должны быть оформлены в письменном виде, содержать ссылку на настоящий </w:t>
      </w:r>
      <w:r w:rsidR="00AC1F3D">
        <w:rPr>
          <w:sz w:val="20"/>
          <w:szCs w:val="20"/>
        </w:rPr>
        <w:t>Договор</w:t>
      </w:r>
      <w:r w:rsidR="00F930A1" w:rsidRPr="000472E0">
        <w:rPr>
          <w:sz w:val="20"/>
          <w:szCs w:val="20"/>
        </w:rPr>
        <w:t xml:space="preserve"> и быть подписаны уполномоченными представителями Сторон.</w:t>
      </w:r>
    </w:p>
    <w:p w:rsidR="004A483A" w:rsidRPr="000472E0" w:rsidRDefault="00AC0869" w:rsidP="00A77558">
      <w:pPr>
        <w:shd w:val="clear" w:color="auto" w:fill="FFFFFF"/>
        <w:ind w:right="6" w:firstLine="720"/>
        <w:jc w:val="both"/>
        <w:rPr>
          <w:sz w:val="20"/>
          <w:szCs w:val="20"/>
          <w:shd w:val="clear" w:color="auto" w:fill="FFFFFF"/>
        </w:rPr>
      </w:pPr>
      <w:r>
        <w:rPr>
          <w:sz w:val="20"/>
          <w:szCs w:val="20"/>
        </w:rPr>
        <w:t>12</w:t>
      </w:r>
      <w:r w:rsidR="00F930A1" w:rsidRPr="000472E0">
        <w:rPr>
          <w:sz w:val="20"/>
          <w:szCs w:val="20"/>
        </w:rPr>
        <w:t>.</w:t>
      </w:r>
      <w:r>
        <w:rPr>
          <w:sz w:val="20"/>
          <w:szCs w:val="20"/>
        </w:rPr>
        <w:t>2</w:t>
      </w:r>
      <w:r w:rsidR="00F930A1" w:rsidRPr="000472E0">
        <w:rPr>
          <w:sz w:val="20"/>
          <w:szCs w:val="20"/>
        </w:rPr>
        <w:t>. </w:t>
      </w:r>
      <w:proofErr w:type="gramStart"/>
      <w:r w:rsidR="00652033" w:rsidRPr="000472E0">
        <w:rPr>
          <w:sz w:val="20"/>
          <w:szCs w:val="20"/>
          <w:shd w:val="clear" w:color="auto" w:fill="FFFFFF"/>
        </w:rPr>
        <w:t xml:space="preserve">Стороны признают юридическую </w:t>
      </w:r>
      <w:r w:rsidR="000E5F1E" w:rsidRPr="000472E0">
        <w:rPr>
          <w:sz w:val="20"/>
          <w:szCs w:val="20"/>
          <w:shd w:val="clear" w:color="auto" w:fill="FFFFFF"/>
        </w:rPr>
        <w:t xml:space="preserve">силу за электронными письмами, </w:t>
      </w:r>
      <w:r w:rsidR="00490BB3" w:rsidRPr="000472E0">
        <w:rPr>
          <w:sz w:val="20"/>
          <w:szCs w:val="20"/>
          <w:shd w:val="clear" w:color="auto" w:fill="FFFFFF"/>
        </w:rPr>
        <w:t>документами</w:t>
      </w:r>
      <w:r w:rsidR="00652033" w:rsidRPr="000472E0">
        <w:rPr>
          <w:sz w:val="20"/>
          <w:szCs w:val="20"/>
          <w:shd w:val="clear" w:color="auto" w:fill="FFFFFF"/>
        </w:rPr>
        <w:t xml:space="preserve">, направленными </w:t>
      </w:r>
      <w:r w:rsidR="00393F58">
        <w:rPr>
          <w:sz w:val="20"/>
          <w:szCs w:val="20"/>
          <w:shd w:val="clear" w:color="auto" w:fill="FFFFFF"/>
        </w:rPr>
        <w:t xml:space="preserve">                      </w:t>
      </w:r>
      <w:r w:rsidR="00652033" w:rsidRPr="000472E0">
        <w:rPr>
          <w:sz w:val="20"/>
          <w:szCs w:val="20"/>
          <w:shd w:val="clear" w:color="auto" w:fill="FFFFFF"/>
        </w:rPr>
        <w:t>по электронной почте (e-</w:t>
      </w:r>
      <w:proofErr w:type="spellStart"/>
      <w:r w:rsidR="00652033" w:rsidRPr="000472E0">
        <w:rPr>
          <w:sz w:val="20"/>
          <w:szCs w:val="20"/>
          <w:shd w:val="clear" w:color="auto" w:fill="FFFFFF"/>
        </w:rPr>
        <w:t>mail</w:t>
      </w:r>
      <w:proofErr w:type="spellEnd"/>
      <w:r w:rsidR="00652033" w:rsidRPr="000472E0">
        <w:rPr>
          <w:sz w:val="20"/>
          <w:szCs w:val="20"/>
          <w:shd w:val="clear" w:color="auto" w:fill="FFFFFF"/>
        </w:rPr>
        <w:t xml:space="preserve">), </w:t>
      </w:r>
      <w:r w:rsidR="000E5F1E" w:rsidRPr="000472E0">
        <w:rPr>
          <w:sz w:val="20"/>
          <w:szCs w:val="20"/>
          <w:shd w:val="clear" w:color="auto" w:fill="FFFFFF"/>
        </w:rPr>
        <w:t xml:space="preserve">в </w:t>
      </w:r>
      <w:proofErr w:type="spellStart"/>
      <w:r w:rsidR="000E5F1E" w:rsidRPr="000472E0">
        <w:rPr>
          <w:sz w:val="20"/>
          <w:szCs w:val="20"/>
          <w:shd w:val="clear" w:color="auto" w:fill="FFFFFF"/>
        </w:rPr>
        <w:t>т.ч</w:t>
      </w:r>
      <w:proofErr w:type="spellEnd"/>
      <w:r w:rsidR="000E5F1E" w:rsidRPr="000472E0">
        <w:rPr>
          <w:sz w:val="20"/>
          <w:szCs w:val="20"/>
          <w:shd w:val="clear" w:color="auto" w:fill="FFFFFF"/>
        </w:rPr>
        <w:t xml:space="preserve">. с использованием иного аналога собственноручной подписи, </w:t>
      </w:r>
      <w:r w:rsidR="00652033" w:rsidRPr="000472E0">
        <w:rPr>
          <w:sz w:val="20"/>
          <w:szCs w:val="20"/>
          <w:shd w:val="clear" w:color="auto" w:fill="FFFFFF"/>
        </w:rPr>
        <w:t xml:space="preserve">и признают </w:t>
      </w:r>
      <w:r w:rsidR="00393F58">
        <w:rPr>
          <w:sz w:val="20"/>
          <w:szCs w:val="20"/>
          <w:shd w:val="clear" w:color="auto" w:fill="FFFFFF"/>
        </w:rPr>
        <w:t xml:space="preserve">                          </w:t>
      </w:r>
      <w:r w:rsidR="00652033" w:rsidRPr="000472E0">
        <w:rPr>
          <w:sz w:val="20"/>
          <w:szCs w:val="20"/>
          <w:shd w:val="clear" w:color="auto" w:fill="FFFFFF"/>
        </w:rPr>
        <w:lastRenderedPageBreak/>
        <w:t xml:space="preserve">их равнозначными </w:t>
      </w:r>
      <w:r w:rsidR="00490BB3" w:rsidRPr="000472E0">
        <w:rPr>
          <w:sz w:val="20"/>
          <w:szCs w:val="20"/>
          <w:shd w:val="clear" w:color="auto" w:fill="FFFFFF"/>
        </w:rPr>
        <w:t>документам</w:t>
      </w:r>
      <w:r w:rsidR="00652033" w:rsidRPr="000472E0">
        <w:rPr>
          <w:sz w:val="20"/>
          <w:szCs w:val="20"/>
          <w:shd w:val="clear" w:color="auto" w:fill="FFFFFF"/>
        </w:rPr>
        <w:t xml:space="preserve">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w:t>
      </w:r>
      <w:r>
        <w:rPr>
          <w:sz w:val="20"/>
          <w:szCs w:val="20"/>
          <w:shd w:val="clear" w:color="auto" w:fill="FFFFFF"/>
        </w:rPr>
        <w:t xml:space="preserve">                        </w:t>
      </w:r>
      <w:r w:rsidR="00652033" w:rsidRPr="000472E0">
        <w:rPr>
          <w:sz w:val="20"/>
          <w:szCs w:val="20"/>
          <w:shd w:val="clear" w:color="auto" w:fill="FFFFFF"/>
        </w:rPr>
        <w:t xml:space="preserve">в </w:t>
      </w:r>
      <w:r w:rsidR="00AC1F3D">
        <w:rPr>
          <w:sz w:val="20"/>
          <w:szCs w:val="20"/>
          <w:shd w:val="clear" w:color="auto" w:fill="FFFFFF"/>
        </w:rPr>
        <w:t>Договор</w:t>
      </w:r>
      <w:r w:rsidR="00652033" w:rsidRPr="000472E0">
        <w:rPr>
          <w:sz w:val="20"/>
          <w:szCs w:val="20"/>
          <w:shd w:val="clear" w:color="auto" w:fill="FFFFFF"/>
        </w:rPr>
        <w:t>е в реквизитах Сторон</w:t>
      </w:r>
      <w:r w:rsidR="004A483A" w:rsidRPr="000472E0">
        <w:rPr>
          <w:sz w:val="20"/>
          <w:szCs w:val="20"/>
          <w:shd w:val="clear" w:color="auto" w:fill="FFFFFF"/>
        </w:rPr>
        <w:t>.</w:t>
      </w:r>
      <w:r w:rsidR="00652033" w:rsidRPr="000472E0">
        <w:rPr>
          <w:sz w:val="20"/>
          <w:szCs w:val="20"/>
          <w:shd w:val="clear" w:color="auto" w:fill="FFFFFF"/>
        </w:rPr>
        <w:t xml:space="preserve"> </w:t>
      </w:r>
      <w:proofErr w:type="gramEnd"/>
    </w:p>
    <w:p w:rsidR="00F930A1" w:rsidRPr="000472E0" w:rsidRDefault="00AC0869" w:rsidP="00A77558">
      <w:pPr>
        <w:shd w:val="clear" w:color="auto" w:fill="FFFFFF"/>
        <w:ind w:right="6" w:firstLine="720"/>
        <w:jc w:val="both"/>
        <w:rPr>
          <w:sz w:val="20"/>
          <w:szCs w:val="20"/>
        </w:rPr>
      </w:pPr>
      <w:r>
        <w:rPr>
          <w:sz w:val="20"/>
          <w:szCs w:val="20"/>
        </w:rPr>
        <w:t>12</w:t>
      </w:r>
      <w:r w:rsidR="00652033" w:rsidRPr="000472E0">
        <w:rPr>
          <w:sz w:val="20"/>
          <w:szCs w:val="20"/>
        </w:rPr>
        <w:t>.</w:t>
      </w:r>
      <w:r>
        <w:rPr>
          <w:sz w:val="20"/>
          <w:szCs w:val="20"/>
        </w:rPr>
        <w:t>3</w:t>
      </w:r>
      <w:r w:rsidR="00652033" w:rsidRPr="000472E0">
        <w:rPr>
          <w:sz w:val="20"/>
          <w:szCs w:val="20"/>
        </w:rPr>
        <w:t>.</w:t>
      </w:r>
      <w:r w:rsidR="00F930A1" w:rsidRPr="000472E0">
        <w:rPr>
          <w:sz w:val="20"/>
          <w:szCs w:val="20"/>
        </w:rPr>
        <w:t xml:space="preserve">Стороны договорились, что вся информация, которая станет им известна при заключении, исполнении или расторжении настоящего </w:t>
      </w:r>
      <w:r w:rsidR="00AC1F3D">
        <w:rPr>
          <w:sz w:val="20"/>
          <w:szCs w:val="20"/>
        </w:rPr>
        <w:t>Договор</w:t>
      </w:r>
      <w:r w:rsidR="00F930A1" w:rsidRPr="000472E0">
        <w:rPr>
          <w:sz w:val="20"/>
          <w:szCs w:val="20"/>
        </w:rPr>
        <w:t>а, носит конфиденциальный характер.</w:t>
      </w:r>
    </w:p>
    <w:p w:rsidR="00F930A1" w:rsidRPr="000472E0" w:rsidRDefault="00AC0869" w:rsidP="00A77558">
      <w:pPr>
        <w:ind w:firstLine="709"/>
        <w:jc w:val="both"/>
        <w:rPr>
          <w:sz w:val="20"/>
          <w:szCs w:val="20"/>
        </w:rPr>
      </w:pPr>
      <w:r>
        <w:rPr>
          <w:sz w:val="20"/>
          <w:szCs w:val="20"/>
        </w:rPr>
        <w:t>12</w:t>
      </w:r>
      <w:r w:rsidR="00F930A1" w:rsidRPr="000472E0">
        <w:rPr>
          <w:sz w:val="20"/>
          <w:szCs w:val="20"/>
        </w:rPr>
        <w:t>.</w:t>
      </w:r>
      <w:r>
        <w:rPr>
          <w:sz w:val="20"/>
          <w:szCs w:val="20"/>
        </w:rPr>
        <w:t>4</w:t>
      </w:r>
      <w:r w:rsidR="00F930A1" w:rsidRPr="000472E0">
        <w:rPr>
          <w:sz w:val="20"/>
          <w:szCs w:val="20"/>
        </w:rPr>
        <w:t>. Ни одна из Сторон не вправе передавать принятые на себя обязательства третьим лицам без письменного на то согласия другой Стороны.</w:t>
      </w:r>
    </w:p>
    <w:p w:rsidR="00F930A1" w:rsidRPr="000472E0" w:rsidRDefault="00FE502D" w:rsidP="00A77558">
      <w:pPr>
        <w:ind w:firstLine="709"/>
        <w:jc w:val="both"/>
        <w:rPr>
          <w:sz w:val="20"/>
          <w:szCs w:val="20"/>
        </w:rPr>
      </w:pPr>
      <w:r>
        <w:rPr>
          <w:sz w:val="20"/>
          <w:szCs w:val="20"/>
        </w:rPr>
        <w:t>12</w:t>
      </w:r>
      <w:r w:rsidR="00652033" w:rsidRPr="000472E0">
        <w:rPr>
          <w:sz w:val="20"/>
          <w:szCs w:val="20"/>
        </w:rPr>
        <w:t>.</w:t>
      </w:r>
      <w:r>
        <w:rPr>
          <w:sz w:val="20"/>
          <w:szCs w:val="20"/>
        </w:rPr>
        <w:t>5</w:t>
      </w:r>
      <w:r w:rsidR="00F930A1" w:rsidRPr="000472E0">
        <w:rPr>
          <w:sz w:val="20"/>
          <w:szCs w:val="20"/>
        </w:rPr>
        <w:t xml:space="preserve">. После подписания настоящего </w:t>
      </w:r>
      <w:r w:rsidR="00AC1F3D">
        <w:rPr>
          <w:sz w:val="20"/>
          <w:szCs w:val="20"/>
        </w:rPr>
        <w:t>Договор</w:t>
      </w:r>
      <w:r w:rsidR="00F930A1" w:rsidRPr="000472E0">
        <w:rPr>
          <w:sz w:val="20"/>
          <w:szCs w:val="20"/>
        </w:rPr>
        <w:t>а все предыдущие письменные и устные соглашения между Сторонами теряют силу.</w:t>
      </w:r>
    </w:p>
    <w:p w:rsidR="004A483A" w:rsidRPr="000472E0" w:rsidRDefault="004A483A" w:rsidP="004A483A">
      <w:pPr>
        <w:pStyle w:val="ConsPlusNormal"/>
        <w:ind w:firstLine="540"/>
        <w:jc w:val="both"/>
        <w:rPr>
          <w:rFonts w:ascii="Times New Roman" w:hAnsi="Times New Roman" w:cs="Times New Roman"/>
        </w:rPr>
      </w:pPr>
      <w:r w:rsidRPr="000472E0">
        <w:rPr>
          <w:rFonts w:ascii="Times New Roman" w:hAnsi="Times New Roman" w:cs="Times New Roman"/>
        </w:rPr>
        <w:t xml:space="preserve">  </w:t>
      </w:r>
      <w:r w:rsidR="0075295D">
        <w:rPr>
          <w:rFonts w:ascii="Times New Roman" w:hAnsi="Times New Roman" w:cs="Times New Roman"/>
        </w:rPr>
        <w:t>12</w:t>
      </w:r>
      <w:r w:rsidR="00652033" w:rsidRPr="000472E0">
        <w:rPr>
          <w:rFonts w:ascii="Times New Roman" w:hAnsi="Times New Roman" w:cs="Times New Roman"/>
        </w:rPr>
        <w:t>.</w:t>
      </w:r>
      <w:r w:rsidR="0075295D">
        <w:rPr>
          <w:rFonts w:ascii="Times New Roman" w:hAnsi="Times New Roman" w:cs="Times New Roman"/>
        </w:rPr>
        <w:t>6</w:t>
      </w:r>
      <w:r w:rsidR="00F930A1" w:rsidRPr="000472E0">
        <w:rPr>
          <w:rFonts w:ascii="Times New Roman" w:hAnsi="Times New Roman" w:cs="Times New Roman"/>
        </w:rPr>
        <w:t>.</w:t>
      </w:r>
      <w:r w:rsidRPr="000472E0">
        <w:rPr>
          <w:rFonts w:ascii="Times New Roman" w:hAnsi="Times New Roman" w:cs="Times New Roman"/>
        </w:rPr>
        <w:t xml:space="preserve">  Если иное не предусмотрено </w:t>
      </w:r>
      <w:r w:rsidR="00AC1F3D">
        <w:rPr>
          <w:rFonts w:ascii="Times New Roman" w:hAnsi="Times New Roman" w:cs="Times New Roman"/>
        </w:rPr>
        <w:t>Договор</w:t>
      </w:r>
      <w:r w:rsidRPr="000472E0">
        <w:rPr>
          <w:rFonts w:ascii="Times New Roman" w:hAnsi="Times New Roman" w:cs="Times New Roman"/>
        </w:rPr>
        <w:t>ом, извещения, уведомления, требования и иные юридически значимые сообщения (далее - сообщения) направляются Сторонами любым из следующих способов:</w:t>
      </w:r>
    </w:p>
    <w:p w:rsidR="004A483A" w:rsidRPr="000472E0" w:rsidRDefault="004A483A" w:rsidP="004A483A">
      <w:pPr>
        <w:pStyle w:val="ConsPlusNormal"/>
        <w:ind w:firstLine="540"/>
        <w:jc w:val="both"/>
        <w:rPr>
          <w:rFonts w:ascii="Times New Roman" w:hAnsi="Times New Roman" w:cs="Times New Roman"/>
        </w:rPr>
      </w:pPr>
      <w:r w:rsidRPr="000472E0">
        <w:rPr>
          <w:rFonts w:ascii="Times New Roman" w:hAnsi="Times New Roman" w:cs="Times New Roman"/>
        </w:rPr>
        <w:t>- заказным письмом с уведомлением о вручении;</w:t>
      </w:r>
    </w:p>
    <w:p w:rsidR="004A483A" w:rsidRPr="000472E0" w:rsidRDefault="004A483A" w:rsidP="004A483A">
      <w:pPr>
        <w:pStyle w:val="ConsPlusNormal"/>
        <w:ind w:firstLine="540"/>
        <w:jc w:val="both"/>
        <w:rPr>
          <w:rFonts w:ascii="Times New Roman" w:hAnsi="Times New Roman" w:cs="Times New Roman"/>
        </w:rPr>
      </w:pPr>
      <w:r w:rsidRPr="000472E0">
        <w:rPr>
          <w:rFonts w:ascii="Times New Roman" w:hAnsi="Times New Roman" w:cs="Times New Roman"/>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rsidR="004A483A" w:rsidRPr="000472E0" w:rsidRDefault="004A483A" w:rsidP="004A483A">
      <w:pPr>
        <w:pStyle w:val="ConsPlusNormal"/>
        <w:ind w:firstLine="540"/>
        <w:jc w:val="both"/>
        <w:rPr>
          <w:rFonts w:ascii="Times New Roman" w:hAnsi="Times New Roman" w:cs="Times New Roman"/>
        </w:rPr>
      </w:pPr>
      <w:r w:rsidRPr="000472E0">
        <w:rPr>
          <w:rFonts w:ascii="Times New Roman" w:hAnsi="Times New Roman" w:cs="Times New Roman"/>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4A483A" w:rsidRPr="000472E0" w:rsidRDefault="004A483A" w:rsidP="004A483A">
      <w:pPr>
        <w:pStyle w:val="ConsPlusNormal"/>
        <w:ind w:firstLine="540"/>
        <w:jc w:val="both"/>
        <w:rPr>
          <w:rFonts w:ascii="Times New Roman" w:hAnsi="Times New Roman" w:cs="Times New Roman"/>
        </w:rPr>
      </w:pPr>
      <w:r w:rsidRPr="000472E0">
        <w:rPr>
          <w:rFonts w:ascii="Times New Roman" w:hAnsi="Times New Roman" w:cs="Times New Roman"/>
        </w:rPr>
        <w:t xml:space="preserve">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r w:rsidR="00750E1A" w:rsidRPr="000472E0">
        <w:rPr>
          <w:rFonts w:ascii="Times New Roman" w:hAnsi="Times New Roman" w:cs="Times New Roman"/>
        </w:rPr>
        <w:t>(п. 1 ст. 165.1 ГК РФ)</w:t>
      </w:r>
      <w:r w:rsidRPr="000472E0">
        <w:rPr>
          <w:rFonts w:ascii="Times New Roman" w:hAnsi="Times New Roman" w:cs="Times New Roman"/>
        </w:rPr>
        <w:t>.</w:t>
      </w:r>
    </w:p>
    <w:p w:rsidR="00F930A1" w:rsidRPr="000472E0" w:rsidRDefault="00F930A1" w:rsidP="00A77558">
      <w:pPr>
        <w:ind w:firstLine="709"/>
        <w:jc w:val="both"/>
        <w:rPr>
          <w:sz w:val="20"/>
          <w:szCs w:val="20"/>
        </w:rPr>
      </w:pPr>
      <w:r w:rsidRPr="000472E0">
        <w:rPr>
          <w:sz w:val="20"/>
          <w:szCs w:val="20"/>
        </w:rPr>
        <w:t xml:space="preserve"> Во всем остальном, что не предусмотрено настоящим </w:t>
      </w:r>
      <w:r w:rsidR="00AC1F3D">
        <w:rPr>
          <w:sz w:val="20"/>
          <w:szCs w:val="20"/>
        </w:rPr>
        <w:t>Договор</w:t>
      </w:r>
      <w:r w:rsidRPr="000472E0">
        <w:rPr>
          <w:sz w:val="20"/>
          <w:szCs w:val="20"/>
        </w:rPr>
        <w:t>ом, Стороны руководствуются действующим законодательством Российской Федерации.</w:t>
      </w:r>
    </w:p>
    <w:p w:rsidR="004A483A" w:rsidRPr="000472E0" w:rsidRDefault="0075295D" w:rsidP="00750E1A">
      <w:pPr>
        <w:pStyle w:val="ConsPlusNormal"/>
        <w:ind w:firstLine="540"/>
        <w:jc w:val="both"/>
        <w:rPr>
          <w:rFonts w:ascii="Times New Roman" w:hAnsi="Times New Roman" w:cs="Times New Roman"/>
        </w:rPr>
      </w:pPr>
      <w:r>
        <w:rPr>
          <w:rFonts w:ascii="Times New Roman" w:hAnsi="Times New Roman" w:cs="Times New Roman"/>
        </w:rPr>
        <w:t>12</w:t>
      </w:r>
      <w:r w:rsidR="004A483A" w:rsidRPr="000472E0">
        <w:rPr>
          <w:rFonts w:ascii="Times New Roman" w:hAnsi="Times New Roman" w:cs="Times New Roman"/>
        </w:rPr>
        <w:t>.</w:t>
      </w:r>
      <w:r>
        <w:rPr>
          <w:rFonts w:ascii="Times New Roman" w:hAnsi="Times New Roman" w:cs="Times New Roman"/>
        </w:rPr>
        <w:t>7</w:t>
      </w:r>
      <w:r w:rsidR="004A483A" w:rsidRPr="000472E0">
        <w:rPr>
          <w:rFonts w:ascii="Times New Roman" w:hAnsi="Times New Roman" w:cs="Times New Roman"/>
        </w:rPr>
        <w:t xml:space="preserve">. К </w:t>
      </w:r>
      <w:r w:rsidR="00A94119" w:rsidRPr="000472E0">
        <w:rPr>
          <w:rFonts w:ascii="Times New Roman" w:hAnsi="Times New Roman" w:cs="Times New Roman"/>
        </w:rPr>
        <w:t>настоящем</w:t>
      </w:r>
      <w:r w:rsidR="00A92BA8" w:rsidRPr="000472E0">
        <w:rPr>
          <w:rFonts w:ascii="Times New Roman" w:hAnsi="Times New Roman" w:cs="Times New Roman"/>
        </w:rPr>
        <w:t>у</w:t>
      </w:r>
      <w:r w:rsidR="00A94119" w:rsidRPr="000472E0">
        <w:rPr>
          <w:rFonts w:ascii="Times New Roman" w:hAnsi="Times New Roman" w:cs="Times New Roman"/>
        </w:rPr>
        <w:t xml:space="preserve"> </w:t>
      </w:r>
      <w:r w:rsidR="00AC1F3D">
        <w:rPr>
          <w:rFonts w:ascii="Times New Roman" w:hAnsi="Times New Roman" w:cs="Times New Roman"/>
        </w:rPr>
        <w:t>Договор</w:t>
      </w:r>
      <w:r w:rsidR="004A483A" w:rsidRPr="000472E0">
        <w:rPr>
          <w:rFonts w:ascii="Times New Roman" w:hAnsi="Times New Roman" w:cs="Times New Roman"/>
        </w:rPr>
        <w:t>у  прилагаются:</w:t>
      </w:r>
    </w:p>
    <w:p w:rsidR="00750E1A" w:rsidRPr="000472E0" w:rsidRDefault="00750E1A" w:rsidP="004A483A">
      <w:pPr>
        <w:pStyle w:val="ConsPlusNormal"/>
        <w:ind w:firstLine="540"/>
        <w:jc w:val="both"/>
        <w:rPr>
          <w:rFonts w:ascii="Times New Roman" w:hAnsi="Times New Roman" w:cs="Times New Roman"/>
        </w:rPr>
      </w:pPr>
      <w:r w:rsidRPr="000472E0">
        <w:rPr>
          <w:rFonts w:ascii="Times New Roman" w:hAnsi="Times New Roman" w:cs="Times New Roman"/>
        </w:rPr>
        <w:t>- Спецификация (Приложение № 1);</w:t>
      </w:r>
    </w:p>
    <w:p w:rsidR="004A483A" w:rsidRPr="000472E0" w:rsidRDefault="004A483A" w:rsidP="004A483A">
      <w:pPr>
        <w:pStyle w:val="ConsPlusNormal"/>
        <w:ind w:firstLine="540"/>
        <w:jc w:val="both"/>
        <w:rPr>
          <w:rFonts w:ascii="Times New Roman" w:hAnsi="Times New Roman" w:cs="Times New Roman"/>
        </w:rPr>
      </w:pPr>
      <w:r w:rsidRPr="000472E0">
        <w:rPr>
          <w:rFonts w:ascii="Times New Roman" w:hAnsi="Times New Roman" w:cs="Times New Roman"/>
        </w:rPr>
        <w:t xml:space="preserve">- Акт </w:t>
      </w:r>
      <w:r w:rsidR="007F33AE">
        <w:rPr>
          <w:rFonts w:ascii="Times New Roman" w:hAnsi="Times New Roman" w:cs="Times New Roman"/>
        </w:rPr>
        <w:t>приема-передачи</w:t>
      </w:r>
      <w:r w:rsidRPr="000472E0">
        <w:rPr>
          <w:rFonts w:ascii="Times New Roman" w:hAnsi="Times New Roman" w:cs="Times New Roman"/>
        </w:rPr>
        <w:t xml:space="preserve">  (Приложение № 2); </w:t>
      </w:r>
    </w:p>
    <w:p w:rsidR="00F930A1" w:rsidRPr="000472E0" w:rsidRDefault="004A483A" w:rsidP="004A483A">
      <w:pPr>
        <w:jc w:val="both"/>
        <w:rPr>
          <w:sz w:val="20"/>
          <w:szCs w:val="20"/>
        </w:rPr>
      </w:pPr>
      <w:r w:rsidRPr="000472E0">
        <w:rPr>
          <w:sz w:val="20"/>
          <w:szCs w:val="20"/>
        </w:rPr>
        <w:t xml:space="preserve">        </w:t>
      </w:r>
      <w:r w:rsidR="00B90B62">
        <w:rPr>
          <w:sz w:val="20"/>
          <w:szCs w:val="20"/>
        </w:rPr>
        <w:t>12</w:t>
      </w:r>
      <w:r w:rsidR="00652033" w:rsidRPr="000472E0">
        <w:rPr>
          <w:sz w:val="20"/>
          <w:szCs w:val="20"/>
        </w:rPr>
        <w:t>.</w:t>
      </w:r>
      <w:r w:rsidR="00B90B62">
        <w:rPr>
          <w:sz w:val="20"/>
          <w:szCs w:val="20"/>
        </w:rPr>
        <w:t>8</w:t>
      </w:r>
      <w:r w:rsidR="00F930A1" w:rsidRPr="000472E0">
        <w:rPr>
          <w:sz w:val="20"/>
          <w:szCs w:val="20"/>
        </w:rPr>
        <w:t xml:space="preserve">. Настоящий </w:t>
      </w:r>
      <w:r w:rsidR="00AC1F3D">
        <w:rPr>
          <w:sz w:val="20"/>
          <w:szCs w:val="20"/>
        </w:rPr>
        <w:t>Договор</w:t>
      </w:r>
      <w:r w:rsidR="00F930A1" w:rsidRPr="000472E0">
        <w:rPr>
          <w:sz w:val="20"/>
          <w:szCs w:val="20"/>
        </w:rPr>
        <w:t xml:space="preserve"> составлен в двух экземплярах, имеющих равную юридическую силу, по одному </w:t>
      </w:r>
      <w:r w:rsidR="002D4F14" w:rsidRPr="000472E0">
        <w:rPr>
          <w:sz w:val="20"/>
          <w:szCs w:val="20"/>
        </w:rPr>
        <w:t xml:space="preserve">                    </w:t>
      </w:r>
      <w:r w:rsidR="00F930A1" w:rsidRPr="000472E0">
        <w:rPr>
          <w:sz w:val="20"/>
          <w:szCs w:val="20"/>
        </w:rPr>
        <w:t>для каждой из Сторон.</w:t>
      </w:r>
    </w:p>
    <w:p w:rsidR="00F930A1" w:rsidRPr="000472E0" w:rsidRDefault="00CF6432" w:rsidP="00A77558">
      <w:pPr>
        <w:ind w:firstLine="709"/>
        <w:jc w:val="center"/>
        <w:rPr>
          <w:sz w:val="20"/>
          <w:szCs w:val="20"/>
        </w:rPr>
      </w:pPr>
      <w:r w:rsidRPr="000472E0">
        <w:rPr>
          <w:b/>
          <w:bCs/>
          <w:sz w:val="20"/>
          <w:szCs w:val="20"/>
        </w:rPr>
        <w:t>10</w:t>
      </w:r>
      <w:r w:rsidR="00F930A1" w:rsidRPr="000472E0">
        <w:rPr>
          <w:b/>
          <w:bCs/>
          <w:sz w:val="20"/>
          <w:szCs w:val="20"/>
        </w:rPr>
        <w:t>. Адреса и реквизиты Сторон</w:t>
      </w:r>
    </w:p>
    <w:tbl>
      <w:tblPr>
        <w:tblW w:w="10800"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00"/>
        <w:gridCol w:w="5400"/>
      </w:tblGrid>
      <w:tr w:rsidR="000472E0" w:rsidRPr="000472E0">
        <w:trPr>
          <w:jc w:val="center"/>
        </w:trPr>
        <w:tc>
          <w:tcPr>
            <w:tcW w:w="540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rsidR="00CF6432" w:rsidRPr="000472E0" w:rsidRDefault="00CF6432" w:rsidP="00A77558">
            <w:pPr>
              <w:jc w:val="center"/>
              <w:rPr>
                <w:sz w:val="20"/>
                <w:szCs w:val="20"/>
              </w:rPr>
            </w:pPr>
            <w:r w:rsidRPr="000472E0">
              <w:rPr>
                <w:b/>
                <w:sz w:val="20"/>
                <w:szCs w:val="20"/>
              </w:rPr>
              <w:t>Поставщик:</w:t>
            </w:r>
          </w:p>
        </w:tc>
        <w:tc>
          <w:tcPr>
            <w:tcW w:w="540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rsidR="00CF6432" w:rsidRPr="000472E0" w:rsidRDefault="00CF6432" w:rsidP="00A77558">
            <w:pPr>
              <w:jc w:val="center"/>
              <w:rPr>
                <w:sz w:val="20"/>
                <w:szCs w:val="20"/>
              </w:rPr>
            </w:pPr>
            <w:r w:rsidRPr="000472E0">
              <w:rPr>
                <w:b/>
                <w:bCs/>
                <w:sz w:val="20"/>
                <w:szCs w:val="20"/>
              </w:rPr>
              <w:t>Заказчик:</w:t>
            </w:r>
          </w:p>
        </w:tc>
      </w:tr>
      <w:tr w:rsidR="000472E0" w:rsidRPr="000472E0">
        <w:trPr>
          <w:jc w:val="center"/>
        </w:trPr>
        <w:tc>
          <w:tcPr>
            <w:tcW w:w="540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rsidR="00CF6432" w:rsidRPr="000472E0" w:rsidRDefault="00CF6432" w:rsidP="00A77558">
            <w:pPr>
              <w:rPr>
                <w:sz w:val="20"/>
                <w:szCs w:val="20"/>
              </w:rPr>
            </w:pPr>
          </w:p>
          <w:p w:rsidR="00002E4A" w:rsidRDefault="00CF6432" w:rsidP="00A77558">
            <w:pPr>
              <w:rPr>
                <w:sz w:val="20"/>
                <w:szCs w:val="20"/>
              </w:rPr>
            </w:pPr>
            <w:r w:rsidRPr="000472E0">
              <w:rPr>
                <w:sz w:val="20"/>
                <w:szCs w:val="20"/>
              </w:rPr>
              <w:t>Юр</w:t>
            </w:r>
            <w:r w:rsidR="006046AD">
              <w:rPr>
                <w:sz w:val="20"/>
                <w:szCs w:val="20"/>
              </w:rPr>
              <w:t>идический и почтовый</w:t>
            </w:r>
            <w:r w:rsidRPr="000472E0">
              <w:rPr>
                <w:sz w:val="20"/>
                <w:szCs w:val="20"/>
              </w:rPr>
              <w:t xml:space="preserve"> адрес: </w:t>
            </w:r>
          </w:p>
          <w:p w:rsidR="00CF6432" w:rsidRPr="000472E0" w:rsidRDefault="00002E4A" w:rsidP="00A77558">
            <w:pPr>
              <w:rPr>
                <w:sz w:val="20"/>
                <w:szCs w:val="20"/>
              </w:rPr>
            </w:pPr>
            <w:r w:rsidRPr="000472E0">
              <w:rPr>
                <w:sz w:val="20"/>
                <w:szCs w:val="20"/>
              </w:rPr>
              <w:t xml:space="preserve"> </w:t>
            </w:r>
            <w:r w:rsidR="00CF6432" w:rsidRPr="000472E0">
              <w:rPr>
                <w:sz w:val="20"/>
                <w:szCs w:val="20"/>
              </w:rPr>
              <w:t xml:space="preserve">ИНН: </w:t>
            </w:r>
          </w:p>
          <w:p w:rsidR="00CF6432" w:rsidRPr="000472E0" w:rsidRDefault="00CF6432" w:rsidP="00A77558">
            <w:pPr>
              <w:rPr>
                <w:sz w:val="20"/>
                <w:szCs w:val="20"/>
              </w:rPr>
            </w:pPr>
            <w:r w:rsidRPr="000472E0">
              <w:rPr>
                <w:sz w:val="20"/>
                <w:szCs w:val="20"/>
              </w:rPr>
              <w:t xml:space="preserve">КПП: </w:t>
            </w:r>
          </w:p>
          <w:p w:rsidR="00002E4A" w:rsidRDefault="00764401" w:rsidP="00A77558">
            <w:pPr>
              <w:rPr>
                <w:sz w:val="20"/>
                <w:szCs w:val="20"/>
              </w:rPr>
            </w:pPr>
            <w:r>
              <w:rPr>
                <w:sz w:val="20"/>
                <w:szCs w:val="20"/>
              </w:rPr>
              <w:t xml:space="preserve">ОГРН: </w:t>
            </w:r>
            <w:r w:rsidR="00CF6432" w:rsidRPr="000472E0">
              <w:rPr>
                <w:sz w:val="20"/>
                <w:szCs w:val="20"/>
              </w:rPr>
              <w:br/>
            </w:r>
            <w:proofErr w:type="gramStart"/>
            <w:r w:rsidR="00CF6432" w:rsidRPr="000472E0">
              <w:rPr>
                <w:sz w:val="20"/>
                <w:szCs w:val="20"/>
              </w:rPr>
              <w:t>р</w:t>
            </w:r>
            <w:proofErr w:type="gramEnd"/>
            <w:r w:rsidR="00CF6432" w:rsidRPr="000472E0">
              <w:rPr>
                <w:sz w:val="20"/>
                <w:szCs w:val="20"/>
              </w:rPr>
              <w:t xml:space="preserve">/с: </w:t>
            </w:r>
            <w:r w:rsidR="0010772A">
              <w:rPr>
                <w:sz w:val="20"/>
                <w:szCs w:val="20"/>
              </w:rPr>
              <w:br/>
              <w:t>Банк:</w:t>
            </w:r>
            <w:r w:rsidR="00CF6432" w:rsidRPr="000472E0">
              <w:rPr>
                <w:sz w:val="20"/>
                <w:szCs w:val="20"/>
              </w:rPr>
              <w:t xml:space="preserve"> </w:t>
            </w:r>
          </w:p>
          <w:p w:rsidR="00002E4A" w:rsidRDefault="005C1E44" w:rsidP="00A77558">
            <w:pPr>
              <w:rPr>
                <w:sz w:val="20"/>
                <w:szCs w:val="20"/>
              </w:rPr>
            </w:pPr>
            <w:r w:rsidRPr="000472E0">
              <w:rPr>
                <w:sz w:val="20"/>
                <w:szCs w:val="20"/>
              </w:rPr>
              <w:t xml:space="preserve">к/с: </w:t>
            </w:r>
          </w:p>
          <w:p w:rsidR="00CF6432" w:rsidRPr="000472E0" w:rsidRDefault="00CF6432" w:rsidP="00A77558">
            <w:pPr>
              <w:rPr>
                <w:sz w:val="20"/>
                <w:szCs w:val="20"/>
              </w:rPr>
            </w:pPr>
            <w:r w:rsidRPr="000472E0">
              <w:rPr>
                <w:sz w:val="20"/>
                <w:szCs w:val="20"/>
              </w:rPr>
              <w:t xml:space="preserve">БИК: </w:t>
            </w:r>
          </w:p>
          <w:p w:rsidR="004A483A" w:rsidRPr="002A56F7" w:rsidRDefault="004A483A" w:rsidP="004A483A">
            <w:pPr>
              <w:rPr>
                <w:sz w:val="20"/>
                <w:szCs w:val="20"/>
              </w:rPr>
            </w:pPr>
            <w:proofErr w:type="gramStart"/>
            <w:r w:rsidRPr="000472E0">
              <w:rPr>
                <w:sz w:val="20"/>
                <w:szCs w:val="20"/>
                <w:shd w:val="clear" w:color="auto" w:fill="FFFFFF"/>
              </w:rPr>
              <w:t>Е</w:t>
            </w:r>
            <w:proofErr w:type="gramEnd"/>
            <w:r w:rsidRPr="002A56F7">
              <w:rPr>
                <w:sz w:val="20"/>
                <w:szCs w:val="20"/>
                <w:shd w:val="clear" w:color="auto" w:fill="FFFFFF"/>
              </w:rPr>
              <w:t>-</w:t>
            </w:r>
            <w:r w:rsidRPr="000472E0">
              <w:rPr>
                <w:sz w:val="20"/>
                <w:szCs w:val="20"/>
                <w:lang w:val="en-US"/>
              </w:rPr>
              <w:t>mail</w:t>
            </w:r>
            <w:r w:rsidRPr="002A56F7">
              <w:rPr>
                <w:sz w:val="20"/>
                <w:szCs w:val="20"/>
              </w:rPr>
              <w:t xml:space="preserve">: </w:t>
            </w:r>
            <w:r w:rsidR="003D0EA3">
              <w:rPr>
                <w:sz w:val="20"/>
                <w:szCs w:val="20"/>
                <w:lang w:val="en-US"/>
              </w:rPr>
              <w:t>l</w:t>
            </w:r>
          </w:p>
          <w:p w:rsidR="009A4F3E" w:rsidRPr="002A56F7" w:rsidRDefault="009A4F3E" w:rsidP="00002E4A">
            <w:pPr>
              <w:rPr>
                <w:sz w:val="20"/>
                <w:szCs w:val="20"/>
              </w:rPr>
            </w:pPr>
            <w:r w:rsidRPr="000472E0">
              <w:rPr>
                <w:sz w:val="20"/>
                <w:szCs w:val="20"/>
              </w:rPr>
              <w:t>тел</w:t>
            </w:r>
            <w:r w:rsidRPr="002A56F7">
              <w:rPr>
                <w:sz w:val="20"/>
                <w:szCs w:val="20"/>
              </w:rPr>
              <w:t>.</w:t>
            </w:r>
            <w:r w:rsidRPr="000472E0">
              <w:rPr>
                <w:sz w:val="20"/>
                <w:szCs w:val="20"/>
                <w:lang w:val="en-US"/>
              </w:rPr>
              <w:t> </w:t>
            </w:r>
          </w:p>
        </w:tc>
        <w:tc>
          <w:tcPr>
            <w:tcW w:w="540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rsidR="008E4EFC" w:rsidRPr="000472E0" w:rsidRDefault="008E4EFC" w:rsidP="008E4EFC">
            <w:pPr>
              <w:rPr>
                <w:sz w:val="20"/>
                <w:szCs w:val="20"/>
              </w:rPr>
            </w:pPr>
            <w:r w:rsidRPr="000472E0">
              <w:rPr>
                <w:sz w:val="20"/>
                <w:szCs w:val="20"/>
              </w:rPr>
              <w:fldChar w:fldCharType="begin"/>
            </w:r>
            <w:r w:rsidRPr="000472E0">
              <w:rPr>
                <w:sz w:val="20"/>
                <w:szCs w:val="20"/>
              </w:rPr>
              <w:instrText xml:space="preserve"> DOCVARIABLE _СведенияОЗаказчике_СокращенноеНаименование \* MERGEFORMAT </w:instrText>
            </w:r>
            <w:r w:rsidRPr="000472E0">
              <w:rPr>
                <w:sz w:val="20"/>
                <w:szCs w:val="20"/>
              </w:rPr>
              <w:fldChar w:fldCharType="separate"/>
            </w:r>
            <w:r w:rsidR="00B656A6" w:rsidRPr="000472E0">
              <w:rPr>
                <w:sz w:val="20"/>
                <w:szCs w:val="20"/>
              </w:rPr>
              <w:t>ФКП образовательное учреждение № 216</w:t>
            </w:r>
            <w:r w:rsidRPr="000472E0">
              <w:rPr>
                <w:sz w:val="20"/>
                <w:szCs w:val="20"/>
              </w:rPr>
              <w:fldChar w:fldCharType="end"/>
            </w:r>
          </w:p>
          <w:p w:rsidR="008E4EFC" w:rsidRPr="000472E0" w:rsidRDefault="008E4EFC" w:rsidP="008E4EFC">
            <w:pPr>
              <w:rPr>
                <w:sz w:val="20"/>
                <w:szCs w:val="20"/>
              </w:rPr>
            </w:pPr>
            <w:r w:rsidRPr="000472E0">
              <w:rPr>
                <w:sz w:val="20"/>
                <w:szCs w:val="20"/>
              </w:rPr>
              <w:t xml:space="preserve">Юр. адрес: </w:t>
            </w:r>
            <w:r w:rsidRPr="000472E0">
              <w:rPr>
                <w:sz w:val="20"/>
                <w:szCs w:val="20"/>
              </w:rPr>
              <w:fldChar w:fldCharType="begin"/>
            </w:r>
            <w:r w:rsidRPr="000472E0">
              <w:rPr>
                <w:sz w:val="20"/>
                <w:szCs w:val="20"/>
              </w:rPr>
              <w:instrText xml:space="preserve"> DOCVARIABLE _СведенияОЗаказчике_ЮридическийАдрес \* MERGEFORMAT </w:instrText>
            </w:r>
            <w:r w:rsidRPr="000472E0">
              <w:rPr>
                <w:sz w:val="20"/>
                <w:szCs w:val="20"/>
              </w:rPr>
              <w:fldChar w:fldCharType="separate"/>
            </w:r>
            <w:r w:rsidR="00B656A6" w:rsidRPr="000472E0">
              <w:rPr>
                <w:sz w:val="20"/>
                <w:szCs w:val="20"/>
              </w:rPr>
              <w:t>358007, Республика Калмыкия, Элиста, квартал Северный дом 10</w:t>
            </w:r>
            <w:r w:rsidRPr="000472E0">
              <w:rPr>
                <w:sz w:val="20"/>
                <w:szCs w:val="20"/>
              </w:rPr>
              <w:fldChar w:fldCharType="end"/>
            </w:r>
          </w:p>
          <w:p w:rsidR="00AB2A76" w:rsidRPr="000472E0" w:rsidRDefault="00AB2A76" w:rsidP="008E4EFC">
            <w:pPr>
              <w:rPr>
                <w:sz w:val="20"/>
                <w:szCs w:val="20"/>
              </w:rPr>
            </w:pPr>
            <w:r w:rsidRPr="000472E0">
              <w:rPr>
                <w:sz w:val="20"/>
                <w:szCs w:val="20"/>
              </w:rPr>
              <w:t xml:space="preserve">Почтовый адрес: 358007, Республика Калмыкия, </w:t>
            </w:r>
            <w:proofErr w:type="spellStart"/>
            <w:r w:rsidRPr="000472E0">
              <w:rPr>
                <w:sz w:val="20"/>
                <w:szCs w:val="20"/>
              </w:rPr>
              <w:t>г</w:t>
            </w:r>
            <w:proofErr w:type="gramStart"/>
            <w:r w:rsidRPr="000472E0">
              <w:rPr>
                <w:sz w:val="20"/>
                <w:szCs w:val="20"/>
              </w:rPr>
              <w:t>.Э</w:t>
            </w:r>
            <w:proofErr w:type="gramEnd"/>
            <w:r w:rsidRPr="000472E0">
              <w:rPr>
                <w:sz w:val="20"/>
                <w:szCs w:val="20"/>
              </w:rPr>
              <w:t>листа</w:t>
            </w:r>
            <w:proofErr w:type="spellEnd"/>
            <w:r w:rsidRPr="000472E0">
              <w:rPr>
                <w:sz w:val="20"/>
                <w:szCs w:val="20"/>
              </w:rPr>
              <w:t xml:space="preserve">, </w:t>
            </w:r>
            <w:r w:rsidR="007C5D2B">
              <w:rPr>
                <w:sz w:val="20"/>
                <w:szCs w:val="20"/>
              </w:rPr>
              <w:t xml:space="preserve"> </w:t>
            </w:r>
            <w:r w:rsidRPr="000472E0">
              <w:rPr>
                <w:sz w:val="20"/>
                <w:szCs w:val="20"/>
              </w:rPr>
              <w:t>1 микрорайон, д.29</w:t>
            </w:r>
            <w:r w:rsidR="004664A7">
              <w:rPr>
                <w:sz w:val="20"/>
                <w:szCs w:val="20"/>
              </w:rPr>
              <w:t>.</w:t>
            </w:r>
          </w:p>
          <w:p w:rsidR="008E4EFC" w:rsidRPr="000472E0" w:rsidRDefault="008E4EFC" w:rsidP="008E4EFC">
            <w:pPr>
              <w:rPr>
                <w:sz w:val="20"/>
                <w:szCs w:val="20"/>
              </w:rPr>
            </w:pPr>
            <w:r w:rsidRPr="000472E0">
              <w:rPr>
                <w:sz w:val="20"/>
                <w:szCs w:val="20"/>
              </w:rPr>
              <w:t xml:space="preserve">ИНН: </w:t>
            </w:r>
            <w:r w:rsidRPr="000472E0">
              <w:rPr>
                <w:sz w:val="20"/>
                <w:szCs w:val="20"/>
              </w:rPr>
              <w:fldChar w:fldCharType="begin"/>
            </w:r>
            <w:r w:rsidRPr="000472E0">
              <w:rPr>
                <w:sz w:val="20"/>
                <w:szCs w:val="20"/>
              </w:rPr>
              <w:instrText xml:space="preserve"> DOCVARIABLE _СведенияОЗаказчике_ИНН \* MERGEFORMAT </w:instrText>
            </w:r>
            <w:r w:rsidRPr="000472E0">
              <w:rPr>
                <w:sz w:val="20"/>
                <w:szCs w:val="20"/>
              </w:rPr>
              <w:fldChar w:fldCharType="separate"/>
            </w:r>
            <w:r w:rsidR="00B656A6" w:rsidRPr="000472E0">
              <w:rPr>
                <w:sz w:val="20"/>
                <w:szCs w:val="20"/>
              </w:rPr>
              <w:t>0814056690</w:t>
            </w:r>
            <w:r w:rsidRPr="000472E0">
              <w:rPr>
                <w:sz w:val="20"/>
                <w:szCs w:val="20"/>
              </w:rPr>
              <w:fldChar w:fldCharType="end"/>
            </w:r>
          </w:p>
          <w:p w:rsidR="008E4EFC" w:rsidRPr="000472E0" w:rsidRDefault="008E4EFC" w:rsidP="008E4EFC">
            <w:pPr>
              <w:rPr>
                <w:sz w:val="20"/>
                <w:szCs w:val="20"/>
              </w:rPr>
            </w:pPr>
            <w:r w:rsidRPr="000472E0">
              <w:rPr>
                <w:sz w:val="20"/>
                <w:szCs w:val="20"/>
              </w:rPr>
              <w:t xml:space="preserve">КПП: </w:t>
            </w:r>
            <w:r w:rsidRPr="000472E0">
              <w:rPr>
                <w:sz w:val="20"/>
                <w:szCs w:val="20"/>
              </w:rPr>
              <w:fldChar w:fldCharType="begin"/>
            </w:r>
            <w:r w:rsidRPr="000472E0">
              <w:rPr>
                <w:sz w:val="20"/>
                <w:szCs w:val="20"/>
              </w:rPr>
              <w:instrText xml:space="preserve"> DOCVARIABLE _СведенияОЗаказчике_КПП \* MERGEFORMAT </w:instrText>
            </w:r>
            <w:r w:rsidRPr="000472E0">
              <w:rPr>
                <w:sz w:val="20"/>
                <w:szCs w:val="20"/>
              </w:rPr>
              <w:fldChar w:fldCharType="separate"/>
            </w:r>
            <w:r w:rsidR="00B656A6" w:rsidRPr="000472E0">
              <w:rPr>
                <w:sz w:val="20"/>
                <w:szCs w:val="20"/>
              </w:rPr>
              <w:t>081601001</w:t>
            </w:r>
            <w:r w:rsidRPr="000472E0">
              <w:rPr>
                <w:sz w:val="20"/>
                <w:szCs w:val="20"/>
              </w:rPr>
              <w:fldChar w:fldCharType="end"/>
            </w:r>
          </w:p>
          <w:p w:rsidR="008E4EFC" w:rsidRPr="000472E0" w:rsidRDefault="008E4EFC" w:rsidP="008E4EFC">
            <w:pPr>
              <w:rPr>
                <w:sz w:val="20"/>
                <w:szCs w:val="20"/>
              </w:rPr>
            </w:pPr>
            <w:proofErr w:type="gramStart"/>
            <w:r w:rsidRPr="000472E0">
              <w:rPr>
                <w:sz w:val="20"/>
                <w:szCs w:val="20"/>
              </w:rPr>
              <w:t>р</w:t>
            </w:r>
            <w:proofErr w:type="gramEnd"/>
            <w:r w:rsidRPr="000472E0">
              <w:rPr>
                <w:sz w:val="20"/>
                <w:szCs w:val="20"/>
              </w:rPr>
              <w:t xml:space="preserve">/с: </w:t>
            </w:r>
            <w:r w:rsidRPr="000472E0">
              <w:rPr>
                <w:sz w:val="20"/>
                <w:szCs w:val="20"/>
              </w:rPr>
              <w:fldChar w:fldCharType="begin"/>
            </w:r>
            <w:r w:rsidRPr="000472E0">
              <w:rPr>
                <w:sz w:val="20"/>
                <w:szCs w:val="20"/>
              </w:rPr>
              <w:instrText xml:space="preserve"> DOCVARIABLE _СведенияОЗаказчике_НомерСчета \* MERGEFORMAT </w:instrText>
            </w:r>
            <w:r w:rsidRPr="000472E0">
              <w:rPr>
                <w:sz w:val="20"/>
                <w:szCs w:val="20"/>
              </w:rPr>
              <w:fldChar w:fldCharType="separate"/>
            </w:r>
            <w:r w:rsidR="00B656A6" w:rsidRPr="000472E0">
              <w:rPr>
                <w:sz w:val="20"/>
                <w:szCs w:val="20"/>
              </w:rPr>
              <w:t>03211643000000010500</w:t>
            </w:r>
            <w:r w:rsidRPr="000472E0">
              <w:rPr>
                <w:sz w:val="20"/>
                <w:szCs w:val="20"/>
              </w:rPr>
              <w:fldChar w:fldCharType="end"/>
            </w:r>
          </w:p>
          <w:p w:rsidR="008E4EFC" w:rsidRPr="000472E0" w:rsidRDefault="008E4EFC" w:rsidP="008E4EFC">
            <w:pPr>
              <w:rPr>
                <w:sz w:val="20"/>
                <w:szCs w:val="20"/>
              </w:rPr>
            </w:pPr>
            <w:r w:rsidRPr="000472E0">
              <w:rPr>
                <w:sz w:val="20"/>
                <w:szCs w:val="20"/>
              </w:rPr>
              <w:t xml:space="preserve">к/с: </w:t>
            </w:r>
            <w:r w:rsidRPr="000472E0">
              <w:rPr>
                <w:sz w:val="20"/>
                <w:szCs w:val="20"/>
              </w:rPr>
              <w:fldChar w:fldCharType="begin"/>
            </w:r>
            <w:r w:rsidRPr="000472E0">
              <w:rPr>
                <w:sz w:val="20"/>
                <w:szCs w:val="20"/>
              </w:rPr>
              <w:instrText xml:space="preserve"> DOCVARIABLE _СведенияОЗаказчике_КоррСчет \* MERGEFORMAT </w:instrText>
            </w:r>
            <w:r w:rsidRPr="000472E0">
              <w:rPr>
                <w:sz w:val="20"/>
                <w:szCs w:val="20"/>
              </w:rPr>
              <w:fldChar w:fldCharType="separate"/>
            </w:r>
            <w:r w:rsidR="00B656A6" w:rsidRPr="000472E0">
              <w:rPr>
                <w:sz w:val="20"/>
                <w:szCs w:val="20"/>
              </w:rPr>
              <w:t>40102810245370000072</w:t>
            </w:r>
            <w:r w:rsidRPr="000472E0">
              <w:rPr>
                <w:sz w:val="20"/>
                <w:szCs w:val="20"/>
              </w:rPr>
              <w:fldChar w:fldCharType="end"/>
            </w:r>
          </w:p>
          <w:p w:rsidR="008E4EFC" w:rsidRPr="000472E0" w:rsidRDefault="008E4EFC" w:rsidP="008E4EFC">
            <w:pPr>
              <w:rPr>
                <w:sz w:val="20"/>
                <w:szCs w:val="20"/>
              </w:rPr>
            </w:pPr>
            <w:r w:rsidRPr="000472E0">
              <w:rPr>
                <w:sz w:val="20"/>
                <w:szCs w:val="20"/>
              </w:rPr>
              <w:t xml:space="preserve">БИК: </w:t>
            </w:r>
            <w:r w:rsidRPr="000472E0">
              <w:rPr>
                <w:sz w:val="20"/>
                <w:szCs w:val="20"/>
              </w:rPr>
              <w:fldChar w:fldCharType="begin"/>
            </w:r>
            <w:r w:rsidRPr="000472E0">
              <w:rPr>
                <w:sz w:val="20"/>
                <w:szCs w:val="20"/>
              </w:rPr>
              <w:instrText xml:space="preserve"> DOCVARIABLE _СведенияОЗаказчике_БИК \* MERGEFORMAT </w:instrText>
            </w:r>
            <w:r w:rsidRPr="000472E0">
              <w:rPr>
                <w:sz w:val="20"/>
                <w:szCs w:val="20"/>
              </w:rPr>
              <w:fldChar w:fldCharType="separate"/>
            </w:r>
            <w:r w:rsidR="00B656A6" w:rsidRPr="000472E0">
              <w:rPr>
                <w:sz w:val="20"/>
                <w:szCs w:val="20"/>
              </w:rPr>
              <w:t>018580010</w:t>
            </w:r>
            <w:r w:rsidRPr="000472E0">
              <w:rPr>
                <w:sz w:val="20"/>
                <w:szCs w:val="20"/>
              </w:rPr>
              <w:fldChar w:fldCharType="end"/>
            </w:r>
          </w:p>
          <w:p w:rsidR="00AB2A76" w:rsidRPr="000472E0" w:rsidRDefault="00AB2A76" w:rsidP="008E4EFC">
            <w:pPr>
              <w:rPr>
                <w:sz w:val="20"/>
                <w:szCs w:val="20"/>
              </w:rPr>
            </w:pPr>
            <w:r w:rsidRPr="000472E0">
              <w:rPr>
                <w:sz w:val="20"/>
                <w:szCs w:val="20"/>
              </w:rPr>
              <w:t xml:space="preserve">Банк: Отделение – НБ Республика Калмыкия Банка России//УФК по Республике Калмыкия </w:t>
            </w:r>
            <w:proofErr w:type="spellStart"/>
            <w:r w:rsidRPr="000472E0">
              <w:rPr>
                <w:sz w:val="20"/>
                <w:szCs w:val="20"/>
              </w:rPr>
              <w:t>г</w:t>
            </w:r>
            <w:proofErr w:type="gramStart"/>
            <w:r w:rsidRPr="000472E0">
              <w:rPr>
                <w:sz w:val="20"/>
                <w:szCs w:val="20"/>
              </w:rPr>
              <w:t>.Э</w:t>
            </w:r>
            <w:proofErr w:type="gramEnd"/>
            <w:r w:rsidRPr="000472E0">
              <w:rPr>
                <w:sz w:val="20"/>
                <w:szCs w:val="20"/>
              </w:rPr>
              <w:t>листа</w:t>
            </w:r>
            <w:proofErr w:type="spellEnd"/>
          </w:p>
          <w:p w:rsidR="00AB2A76" w:rsidRPr="000472E0" w:rsidRDefault="00AB2A76" w:rsidP="008E4EFC">
            <w:pPr>
              <w:rPr>
                <w:sz w:val="20"/>
                <w:szCs w:val="20"/>
              </w:rPr>
            </w:pPr>
            <w:proofErr w:type="spellStart"/>
            <w:r w:rsidRPr="000472E0">
              <w:rPr>
                <w:sz w:val="20"/>
                <w:szCs w:val="20"/>
              </w:rPr>
              <w:t>Лиц</w:t>
            </w:r>
            <w:proofErr w:type="gramStart"/>
            <w:r w:rsidRPr="000472E0">
              <w:rPr>
                <w:sz w:val="20"/>
                <w:szCs w:val="20"/>
              </w:rPr>
              <w:t>.с</w:t>
            </w:r>
            <w:proofErr w:type="gramEnd"/>
            <w:r w:rsidRPr="000472E0">
              <w:rPr>
                <w:sz w:val="20"/>
                <w:szCs w:val="20"/>
              </w:rPr>
              <w:t>чет</w:t>
            </w:r>
            <w:proofErr w:type="spellEnd"/>
            <w:r w:rsidRPr="000472E0">
              <w:rPr>
                <w:sz w:val="20"/>
                <w:szCs w:val="20"/>
              </w:rPr>
              <w:t>: 03051792540 в УФК по Республике Калмыкия</w:t>
            </w:r>
          </w:p>
          <w:p w:rsidR="008E4EFC" w:rsidRPr="000472E0" w:rsidRDefault="008E4EFC" w:rsidP="008E4EFC">
            <w:pPr>
              <w:rPr>
                <w:sz w:val="20"/>
                <w:szCs w:val="20"/>
              </w:rPr>
            </w:pPr>
          </w:p>
          <w:p w:rsidR="00CF6432" w:rsidRPr="000472E0" w:rsidRDefault="00CF6432" w:rsidP="008E4EFC">
            <w:pPr>
              <w:rPr>
                <w:sz w:val="20"/>
                <w:szCs w:val="20"/>
              </w:rPr>
            </w:pPr>
            <w:r w:rsidRPr="000472E0">
              <w:rPr>
                <w:sz w:val="20"/>
                <w:szCs w:val="20"/>
              </w:rPr>
              <w:t>Т</w:t>
            </w:r>
            <w:r w:rsidR="008E4EFC" w:rsidRPr="000472E0">
              <w:rPr>
                <w:sz w:val="20"/>
                <w:szCs w:val="20"/>
              </w:rPr>
              <w:t>ел.</w:t>
            </w:r>
            <w:r w:rsidR="001C3985">
              <w:rPr>
                <w:sz w:val="20"/>
                <w:szCs w:val="20"/>
              </w:rPr>
              <w:t xml:space="preserve">: </w:t>
            </w:r>
            <w:r w:rsidR="00AB2A76" w:rsidRPr="000472E0">
              <w:rPr>
                <w:sz w:val="20"/>
                <w:szCs w:val="20"/>
              </w:rPr>
              <w:t>+79615472164</w:t>
            </w:r>
          </w:p>
          <w:p w:rsidR="008E4EFC" w:rsidRPr="000472E0" w:rsidRDefault="008E4EFC" w:rsidP="00A77558">
            <w:pPr>
              <w:rPr>
                <w:sz w:val="20"/>
                <w:szCs w:val="20"/>
              </w:rPr>
            </w:pPr>
            <w:proofErr w:type="gramStart"/>
            <w:r w:rsidRPr="000472E0">
              <w:rPr>
                <w:sz w:val="20"/>
                <w:szCs w:val="20"/>
              </w:rPr>
              <w:t>Е</w:t>
            </w:r>
            <w:proofErr w:type="gramEnd"/>
            <w:r w:rsidRPr="000472E0">
              <w:rPr>
                <w:sz w:val="20"/>
                <w:szCs w:val="20"/>
              </w:rPr>
              <w:t>-</w:t>
            </w:r>
            <w:proofErr w:type="spellStart"/>
            <w:r w:rsidRPr="000472E0">
              <w:rPr>
                <w:sz w:val="20"/>
                <w:szCs w:val="20"/>
              </w:rPr>
              <w:t>mail</w:t>
            </w:r>
            <w:proofErr w:type="spellEnd"/>
            <w:r w:rsidRPr="000472E0">
              <w:rPr>
                <w:sz w:val="20"/>
                <w:szCs w:val="20"/>
              </w:rPr>
              <w:t xml:space="preserve">: </w:t>
            </w:r>
            <w:r w:rsidR="00FB2778" w:rsidRPr="000472E0">
              <w:rPr>
                <w:sz w:val="20"/>
                <w:szCs w:val="20"/>
              </w:rPr>
              <w:fldChar w:fldCharType="begin"/>
            </w:r>
            <w:r w:rsidR="00FB2778" w:rsidRPr="000472E0">
              <w:rPr>
                <w:sz w:val="20"/>
                <w:szCs w:val="20"/>
              </w:rPr>
              <w:instrText xml:space="preserve"> DOCVARIABLE </w:instrText>
            </w:r>
            <w:r w:rsidR="006D2696" w:rsidRPr="000472E0">
              <w:rPr>
                <w:sz w:val="20"/>
                <w:szCs w:val="20"/>
              </w:rPr>
              <w:instrText xml:space="preserve"> </w:instrText>
            </w:r>
            <w:r w:rsidR="00FB2778" w:rsidRPr="000472E0">
              <w:rPr>
                <w:sz w:val="20"/>
                <w:szCs w:val="20"/>
              </w:rPr>
              <w:instrText xml:space="preserve">_Маил \* MERGEFORMAT </w:instrText>
            </w:r>
            <w:r w:rsidR="00FB2778" w:rsidRPr="000472E0">
              <w:rPr>
                <w:sz w:val="20"/>
                <w:szCs w:val="20"/>
              </w:rPr>
              <w:fldChar w:fldCharType="separate"/>
            </w:r>
            <w:r w:rsidR="00B656A6" w:rsidRPr="000472E0">
              <w:rPr>
                <w:sz w:val="20"/>
                <w:szCs w:val="20"/>
              </w:rPr>
              <w:t>pu216@mail.ru</w:t>
            </w:r>
            <w:r w:rsidR="00FB2778" w:rsidRPr="000472E0">
              <w:rPr>
                <w:sz w:val="20"/>
                <w:szCs w:val="20"/>
              </w:rPr>
              <w:fldChar w:fldCharType="end"/>
            </w:r>
          </w:p>
          <w:p w:rsidR="00CF6432" w:rsidRPr="000472E0" w:rsidRDefault="00CF6432" w:rsidP="006D2696">
            <w:pPr>
              <w:rPr>
                <w:sz w:val="20"/>
                <w:szCs w:val="20"/>
              </w:rPr>
            </w:pPr>
            <w:r w:rsidRPr="000472E0">
              <w:rPr>
                <w:sz w:val="20"/>
                <w:szCs w:val="20"/>
              </w:rPr>
              <w:t>КОНТАКТНОЕ ЛИЦО</w:t>
            </w:r>
            <w:r w:rsidR="008E4EFC" w:rsidRPr="000472E0">
              <w:rPr>
                <w:sz w:val="20"/>
                <w:szCs w:val="20"/>
              </w:rPr>
              <w:t>:</w:t>
            </w:r>
            <w:r w:rsidR="00FB2778" w:rsidRPr="000472E0">
              <w:rPr>
                <w:sz w:val="20"/>
                <w:szCs w:val="20"/>
              </w:rPr>
              <w:t xml:space="preserve"> </w:t>
            </w:r>
            <w:r w:rsidR="00FB2778" w:rsidRPr="000472E0">
              <w:rPr>
                <w:sz w:val="20"/>
                <w:szCs w:val="20"/>
              </w:rPr>
              <w:fldChar w:fldCharType="begin"/>
            </w:r>
            <w:r w:rsidR="00FB2778" w:rsidRPr="000472E0">
              <w:rPr>
                <w:sz w:val="20"/>
                <w:szCs w:val="20"/>
              </w:rPr>
              <w:instrText xml:space="preserve"> DOCVARIABLE </w:instrText>
            </w:r>
            <w:r w:rsidR="006D2696" w:rsidRPr="000472E0">
              <w:rPr>
                <w:sz w:val="20"/>
                <w:szCs w:val="20"/>
              </w:rPr>
              <w:instrText xml:space="preserve"> </w:instrText>
            </w:r>
            <w:r w:rsidR="00FB2778" w:rsidRPr="000472E0">
              <w:rPr>
                <w:sz w:val="20"/>
                <w:szCs w:val="20"/>
              </w:rPr>
              <w:instrText xml:space="preserve">_КонтЛицо \* MERGEFORMAT </w:instrText>
            </w:r>
            <w:r w:rsidR="00FB2778" w:rsidRPr="000472E0">
              <w:rPr>
                <w:sz w:val="20"/>
                <w:szCs w:val="20"/>
              </w:rPr>
              <w:fldChar w:fldCharType="separate"/>
            </w:r>
            <w:r w:rsidR="00B656A6" w:rsidRPr="000472E0">
              <w:rPr>
                <w:sz w:val="20"/>
                <w:szCs w:val="20"/>
              </w:rPr>
              <w:t>Даниленко Павел Александрович</w:t>
            </w:r>
            <w:r w:rsidR="00FB2778" w:rsidRPr="000472E0">
              <w:rPr>
                <w:sz w:val="20"/>
                <w:szCs w:val="20"/>
              </w:rPr>
              <w:fldChar w:fldCharType="end"/>
            </w:r>
          </w:p>
        </w:tc>
      </w:tr>
    </w:tbl>
    <w:p w:rsidR="00D34268" w:rsidRPr="000472E0" w:rsidRDefault="00D34268" w:rsidP="00A77558">
      <w:pPr>
        <w:ind w:left="5760"/>
        <w:rPr>
          <w:sz w:val="20"/>
          <w:szCs w:val="20"/>
        </w:rPr>
      </w:pPr>
    </w:p>
    <w:tbl>
      <w:tblPr>
        <w:tblW w:w="0" w:type="auto"/>
        <w:tblInd w:w="10" w:type="dxa"/>
        <w:tblLook w:val="01E0" w:firstRow="1" w:lastRow="1" w:firstColumn="1" w:lastColumn="1" w:noHBand="0" w:noVBand="0"/>
      </w:tblPr>
      <w:tblGrid>
        <w:gridCol w:w="4859"/>
        <w:gridCol w:w="4702"/>
      </w:tblGrid>
      <w:tr w:rsidR="000472E0" w:rsidRPr="000472E0">
        <w:tc>
          <w:tcPr>
            <w:tcW w:w="4859" w:type="dxa"/>
          </w:tcPr>
          <w:p w:rsidR="00D34268" w:rsidRPr="000472E0" w:rsidRDefault="00D34268" w:rsidP="00D34268">
            <w:pPr>
              <w:rPr>
                <w:b/>
                <w:sz w:val="20"/>
                <w:szCs w:val="20"/>
              </w:rPr>
            </w:pPr>
            <w:r w:rsidRPr="000472E0">
              <w:rPr>
                <w:b/>
                <w:sz w:val="20"/>
                <w:szCs w:val="20"/>
              </w:rPr>
              <w:t>Поставщик:</w:t>
            </w:r>
          </w:p>
          <w:p w:rsidR="00D34268" w:rsidRDefault="00D34268" w:rsidP="00D34268">
            <w:pPr>
              <w:rPr>
                <w:sz w:val="20"/>
                <w:szCs w:val="20"/>
              </w:rPr>
            </w:pPr>
            <w:r w:rsidRPr="000472E0">
              <w:rPr>
                <w:sz w:val="20"/>
                <w:szCs w:val="20"/>
              </w:rPr>
              <w:t> </w:t>
            </w:r>
          </w:p>
          <w:p w:rsidR="00037080" w:rsidRDefault="00037080" w:rsidP="00D34268">
            <w:pPr>
              <w:rPr>
                <w:sz w:val="20"/>
                <w:szCs w:val="20"/>
              </w:rPr>
            </w:pPr>
          </w:p>
          <w:p w:rsidR="00D71B68" w:rsidRPr="000472E0" w:rsidRDefault="00D71B68" w:rsidP="00D34268">
            <w:pPr>
              <w:rPr>
                <w:sz w:val="20"/>
                <w:szCs w:val="20"/>
              </w:rPr>
            </w:pPr>
          </w:p>
          <w:p w:rsidR="00D34268" w:rsidRPr="000472E0" w:rsidRDefault="00D34268" w:rsidP="00F6181C">
            <w:pPr>
              <w:rPr>
                <w:sz w:val="20"/>
                <w:szCs w:val="20"/>
              </w:rPr>
            </w:pPr>
            <w:r w:rsidRPr="000472E0">
              <w:rPr>
                <w:sz w:val="20"/>
                <w:szCs w:val="20"/>
              </w:rPr>
              <w:t>______________ </w:t>
            </w:r>
            <w:r w:rsidR="00F6181C">
              <w:rPr>
                <w:sz w:val="20"/>
                <w:szCs w:val="20"/>
              </w:rPr>
              <w:t>/                               /</w:t>
            </w:r>
          </w:p>
        </w:tc>
        <w:tc>
          <w:tcPr>
            <w:tcW w:w="4702" w:type="dxa"/>
          </w:tcPr>
          <w:p w:rsidR="00D34268" w:rsidRPr="000472E0" w:rsidRDefault="00D34268" w:rsidP="00D34268">
            <w:pPr>
              <w:rPr>
                <w:b/>
                <w:sz w:val="20"/>
                <w:szCs w:val="20"/>
              </w:rPr>
            </w:pPr>
            <w:r w:rsidRPr="000472E0">
              <w:rPr>
                <w:b/>
                <w:sz w:val="20"/>
                <w:szCs w:val="20"/>
              </w:rPr>
              <w:t>Заказчик:</w:t>
            </w:r>
          </w:p>
          <w:p w:rsidR="00792275" w:rsidRPr="000472E0" w:rsidRDefault="00792275" w:rsidP="00D34268">
            <w:pPr>
              <w:rPr>
                <w:sz w:val="20"/>
                <w:szCs w:val="20"/>
              </w:rPr>
            </w:pPr>
            <w:r w:rsidRPr="000472E0">
              <w:rPr>
                <w:sz w:val="20"/>
                <w:szCs w:val="20"/>
              </w:rPr>
              <w:t xml:space="preserve">Директор </w:t>
            </w:r>
          </w:p>
          <w:p w:rsidR="00792275" w:rsidRDefault="00792275" w:rsidP="00D34268">
            <w:pPr>
              <w:rPr>
                <w:sz w:val="20"/>
                <w:szCs w:val="20"/>
              </w:rPr>
            </w:pPr>
            <w:r w:rsidRPr="000472E0">
              <w:rPr>
                <w:sz w:val="20"/>
                <w:szCs w:val="20"/>
              </w:rPr>
              <w:t>ФКП образовательного учреждения № 216</w:t>
            </w:r>
          </w:p>
          <w:p w:rsidR="00037080" w:rsidRPr="000472E0" w:rsidRDefault="00037080" w:rsidP="00D34268">
            <w:pPr>
              <w:rPr>
                <w:sz w:val="20"/>
                <w:szCs w:val="20"/>
              </w:rPr>
            </w:pPr>
          </w:p>
          <w:p w:rsidR="00D34268" w:rsidRPr="000472E0" w:rsidRDefault="00D93056" w:rsidP="00D34268">
            <w:pPr>
              <w:rPr>
                <w:sz w:val="20"/>
                <w:szCs w:val="20"/>
              </w:rPr>
            </w:pPr>
            <w:r w:rsidRPr="000472E0">
              <w:rPr>
                <w:sz w:val="20"/>
                <w:szCs w:val="20"/>
              </w:rPr>
              <w:t xml:space="preserve"> </w:t>
            </w:r>
            <w:r w:rsidR="00D34268" w:rsidRPr="000472E0">
              <w:rPr>
                <w:sz w:val="20"/>
                <w:szCs w:val="20"/>
              </w:rPr>
              <w:t>_______________ </w:t>
            </w:r>
            <w:r w:rsidR="00D34268" w:rsidRPr="000472E0">
              <w:rPr>
                <w:sz w:val="20"/>
                <w:szCs w:val="20"/>
              </w:rPr>
              <w:fldChar w:fldCharType="begin"/>
            </w:r>
            <w:r w:rsidR="00D34268" w:rsidRPr="000472E0">
              <w:rPr>
                <w:sz w:val="20"/>
                <w:szCs w:val="20"/>
              </w:rPr>
              <w:instrText>DOCVARIABLE _ФамилияИнициалы_Заказчика \* MERGEFORMAT</w:instrText>
            </w:r>
            <w:r w:rsidR="00D34268" w:rsidRPr="000472E0">
              <w:rPr>
                <w:sz w:val="20"/>
                <w:szCs w:val="20"/>
              </w:rPr>
              <w:fldChar w:fldCharType="separate"/>
            </w:r>
            <w:r w:rsidR="00B656A6" w:rsidRPr="000472E0">
              <w:rPr>
                <w:sz w:val="20"/>
                <w:szCs w:val="20"/>
              </w:rPr>
              <w:t>Даниленко П.А.</w:t>
            </w:r>
            <w:r w:rsidR="00D34268" w:rsidRPr="000472E0">
              <w:rPr>
                <w:sz w:val="20"/>
                <w:szCs w:val="20"/>
              </w:rPr>
              <w:fldChar w:fldCharType="end"/>
            </w:r>
          </w:p>
        </w:tc>
      </w:tr>
    </w:tbl>
    <w:p w:rsidR="00C04A9A" w:rsidRPr="000472E0" w:rsidRDefault="00F930A1" w:rsidP="00A77558">
      <w:pPr>
        <w:ind w:left="5760"/>
        <w:rPr>
          <w:sz w:val="20"/>
          <w:szCs w:val="20"/>
        </w:rPr>
      </w:pPr>
      <w:r w:rsidRPr="000472E0">
        <w:rPr>
          <w:sz w:val="20"/>
          <w:szCs w:val="20"/>
        </w:rPr>
        <w:br w:type="page"/>
      </w:r>
      <w:r w:rsidR="00C04A9A" w:rsidRPr="000472E0">
        <w:rPr>
          <w:sz w:val="20"/>
          <w:szCs w:val="20"/>
        </w:rPr>
        <w:lastRenderedPageBreak/>
        <w:t>Приложение №</w:t>
      </w:r>
      <w:r w:rsidR="00425F16" w:rsidRPr="000472E0">
        <w:rPr>
          <w:sz w:val="20"/>
          <w:szCs w:val="20"/>
        </w:rPr>
        <w:t>1</w:t>
      </w:r>
    </w:p>
    <w:p w:rsidR="00CF6432" w:rsidRPr="000472E0" w:rsidRDefault="00CF6432" w:rsidP="00A77558">
      <w:pPr>
        <w:ind w:left="5760"/>
        <w:jc w:val="both"/>
        <w:rPr>
          <w:sz w:val="20"/>
          <w:szCs w:val="20"/>
        </w:rPr>
      </w:pPr>
      <w:r w:rsidRPr="000472E0">
        <w:rPr>
          <w:sz w:val="20"/>
          <w:szCs w:val="20"/>
        </w:rPr>
        <w:t xml:space="preserve">к </w:t>
      </w:r>
      <w:r w:rsidR="00AC1F3D">
        <w:rPr>
          <w:sz w:val="20"/>
          <w:szCs w:val="20"/>
        </w:rPr>
        <w:t>Договор</w:t>
      </w:r>
      <w:r w:rsidRPr="000472E0">
        <w:rPr>
          <w:sz w:val="20"/>
          <w:szCs w:val="20"/>
        </w:rPr>
        <w:t>у поставки</w:t>
      </w:r>
      <w:r w:rsidR="00C04A9A" w:rsidRPr="000472E0">
        <w:rPr>
          <w:sz w:val="20"/>
          <w:szCs w:val="20"/>
        </w:rPr>
        <w:t xml:space="preserve"> </w:t>
      </w:r>
      <w:r w:rsidRPr="000472E0">
        <w:rPr>
          <w:sz w:val="20"/>
          <w:szCs w:val="20"/>
        </w:rPr>
        <w:t xml:space="preserve">№ </w:t>
      </w:r>
      <w:r w:rsidR="00884325" w:rsidRPr="000472E0">
        <w:rPr>
          <w:sz w:val="20"/>
          <w:szCs w:val="20"/>
        </w:rPr>
        <w:t>____</w:t>
      </w:r>
    </w:p>
    <w:p w:rsidR="007A1B83" w:rsidRPr="000472E0" w:rsidRDefault="007A1B83" w:rsidP="007A1B83">
      <w:pPr>
        <w:ind w:left="5760"/>
        <w:rPr>
          <w:sz w:val="20"/>
          <w:szCs w:val="20"/>
        </w:rPr>
      </w:pPr>
      <w:r w:rsidRPr="000472E0">
        <w:rPr>
          <w:sz w:val="20"/>
          <w:szCs w:val="20"/>
        </w:rPr>
        <w:t xml:space="preserve">от </w:t>
      </w:r>
      <w:r w:rsidRPr="000472E0">
        <w:rPr>
          <w:sz w:val="20"/>
          <w:szCs w:val="20"/>
        </w:rPr>
        <w:fldChar w:fldCharType="begin"/>
      </w:r>
      <w:r w:rsidRPr="000472E0">
        <w:rPr>
          <w:sz w:val="20"/>
          <w:szCs w:val="20"/>
        </w:rPr>
        <w:instrText xml:space="preserve"> DOCVARIABLE _ДатаДоговора\* MERGEFORMAT </w:instrText>
      </w:r>
      <w:r w:rsidRPr="000472E0">
        <w:rPr>
          <w:sz w:val="20"/>
          <w:szCs w:val="20"/>
        </w:rPr>
        <w:fldChar w:fldCharType="separate"/>
      </w:r>
      <w:r w:rsidR="00B656A6" w:rsidRPr="000472E0">
        <w:rPr>
          <w:sz w:val="20"/>
          <w:szCs w:val="20"/>
        </w:rPr>
        <w:t>"</w:t>
      </w:r>
      <w:r w:rsidR="00884325" w:rsidRPr="000472E0">
        <w:rPr>
          <w:sz w:val="20"/>
          <w:szCs w:val="20"/>
        </w:rPr>
        <w:t>____</w:t>
      </w:r>
      <w:r w:rsidR="00625BA7">
        <w:rPr>
          <w:sz w:val="20"/>
          <w:szCs w:val="20"/>
        </w:rPr>
        <w:t>" мая</w:t>
      </w:r>
      <w:r w:rsidR="00B656A6" w:rsidRPr="000472E0">
        <w:rPr>
          <w:sz w:val="20"/>
          <w:szCs w:val="20"/>
        </w:rPr>
        <w:t xml:space="preserve"> 202</w:t>
      </w:r>
      <w:r w:rsidR="0067228B">
        <w:rPr>
          <w:sz w:val="20"/>
          <w:szCs w:val="20"/>
        </w:rPr>
        <w:t>6</w:t>
      </w:r>
      <w:r w:rsidR="00B656A6" w:rsidRPr="000472E0">
        <w:rPr>
          <w:sz w:val="20"/>
          <w:szCs w:val="20"/>
        </w:rPr>
        <w:t> г.</w:t>
      </w:r>
      <w:r w:rsidRPr="000472E0">
        <w:rPr>
          <w:sz w:val="20"/>
          <w:szCs w:val="20"/>
        </w:rPr>
        <w:fldChar w:fldCharType="end"/>
      </w:r>
    </w:p>
    <w:p w:rsidR="00C04A9A" w:rsidRPr="000472E0" w:rsidRDefault="00C04A9A" w:rsidP="00A77558">
      <w:pPr>
        <w:ind w:left="5760"/>
        <w:rPr>
          <w:iCs/>
          <w:sz w:val="20"/>
          <w:szCs w:val="20"/>
        </w:rPr>
      </w:pPr>
    </w:p>
    <w:p w:rsidR="005079A7" w:rsidRPr="000472E0" w:rsidRDefault="005079A7" w:rsidP="00A77558">
      <w:pPr>
        <w:ind w:left="5760"/>
        <w:rPr>
          <w:iCs/>
          <w:sz w:val="20"/>
          <w:szCs w:val="20"/>
        </w:rPr>
      </w:pPr>
    </w:p>
    <w:p w:rsidR="00C04A9A" w:rsidRPr="000472E0" w:rsidRDefault="00425F16" w:rsidP="00A77558">
      <w:pPr>
        <w:jc w:val="center"/>
        <w:rPr>
          <w:b/>
          <w:iCs/>
          <w:sz w:val="20"/>
          <w:szCs w:val="20"/>
        </w:rPr>
      </w:pPr>
      <w:r w:rsidRPr="000472E0">
        <w:rPr>
          <w:b/>
          <w:iCs/>
          <w:sz w:val="20"/>
          <w:szCs w:val="20"/>
        </w:rPr>
        <w:t>СПЕЦИФИКАЦИЯ</w:t>
      </w:r>
      <w:r w:rsidR="00DB6335">
        <w:rPr>
          <w:b/>
          <w:iCs/>
          <w:sz w:val="20"/>
          <w:szCs w:val="20"/>
        </w:rPr>
        <w:t xml:space="preserve"> </w:t>
      </w:r>
      <w:r w:rsidR="00B847AB">
        <w:rPr>
          <w:b/>
          <w:iCs/>
          <w:sz w:val="20"/>
          <w:szCs w:val="20"/>
        </w:rPr>
        <w:t>ПОСТАВЛЯЕМОЙ ПРОДУКЦИИ</w:t>
      </w:r>
    </w:p>
    <w:p w:rsidR="00C04A9A" w:rsidRPr="000472E0" w:rsidRDefault="00C04A9A" w:rsidP="00A77558">
      <w:pPr>
        <w:jc w:val="center"/>
        <w:rPr>
          <w:b/>
          <w:iCs/>
          <w:sz w:val="20"/>
          <w:szCs w:val="20"/>
        </w:rPr>
      </w:pPr>
    </w:p>
    <w:p w:rsidR="005079A7" w:rsidRPr="000472E0" w:rsidRDefault="005079A7" w:rsidP="00A77558">
      <w:pPr>
        <w:ind w:firstLine="720"/>
        <w:jc w:val="both"/>
        <w:rPr>
          <w:sz w:val="20"/>
          <w:szCs w:val="20"/>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960"/>
        <w:gridCol w:w="1080"/>
        <w:gridCol w:w="1620"/>
        <w:gridCol w:w="1260"/>
        <w:gridCol w:w="1183"/>
      </w:tblGrid>
      <w:tr w:rsidR="000472E0" w:rsidRPr="000472E0">
        <w:tc>
          <w:tcPr>
            <w:tcW w:w="648" w:type="dxa"/>
          </w:tcPr>
          <w:p w:rsidR="00C04A9A" w:rsidRPr="000472E0" w:rsidRDefault="0055146E" w:rsidP="00A77558">
            <w:pPr>
              <w:jc w:val="center"/>
              <w:rPr>
                <w:b/>
                <w:sz w:val="20"/>
                <w:szCs w:val="20"/>
              </w:rPr>
            </w:pPr>
            <w:proofErr w:type="gramStart"/>
            <w:r w:rsidRPr="000472E0">
              <w:rPr>
                <w:b/>
                <w:sz w:val="20"/>
                <w:szCs w:val="20"/>
              </w:rPr>
              <w:t>п</w:t>
            </w:r>
            <w:proofErr w:type="gramEnd"/>
            <w:r w:rsidR="00C04A9A" w:rsidRPr="000472E0">
              <w:rPr>
                <w:b/>
                <w:sz w:val="20"/>
                <w:szCs w:val="20"/>
              </w:rPr>
              <w:t>/н</w:t>
            </w:r>
          </w:p>
        </w:tc>
        <w:tc>
          <w:tcPr>
            <w:tcW w:w="3960" w:type="dxa"/>
          </w:tcPr>
          <w:p w:rsidR="00C04A9A" w:rsidRPr="000472E0" w:rsidRDefault="00C04A9A" w:rsidP="00A77558">
            <w:pPr>
              <w:jc w:val="center"/>
              <w:rPr>
                <w:b/>
                <w:sz w:val="20"/>
                <w:szCs w:val="20"/>
              </w:rPr>
            </w:pPr>
            <w:r w:rsidRPr="000472E0">
              <w:rPr>
                <w:b/>
                <w:sz w:val="20"/>
                <w:szCs w:val="20"/>
              </w:rPr>
              <w:t>Наименование продукции</w:t>
            </w:r>
          </w:p>
        </w:tc>
        <w:tc>
          <w:tcPr>
            <w:tcW w:w="1080" w:type="dxa"/>
          </w:tcPr>
          <w:p w:rsidR="00C04A9A" w:rsidRPr="000472E0" w:rsidRDefault="00C04A9A" w:rsidP="00A77558">
            <w:pPr>
              <w:jc w:val="center"/>
              <w:rPr>
                <w:b/>
                <w:sz w:val="20"/>
                <w:szCs w:val="20"/>
              </w:rPr>
            </w:pPr>
            <w:r w:rsidRPr="000472E0">
              <w:rPr>
                <w:b/>
                <w:sz w:val="20"/>
                <w:szCs w:val="20"/>
              </w:rPr>
              <w:t>Ед</w:t>
            </w:r>
            <w:r w:rsidR="00717EA1" w:rsidRPr="000472E0">
              <w:rPr>
                <w:b/>
                <w:sz w:val="20"/>
                <w:szCs w:val="20"/>
              </w:rPr>
              <w:t>.</w:t>
            </w:r>
            <w:r w:rsidRPr="000472E0">
              <w:rPr>
                <w:b/>
                <w:sz w:val="20"/>
                <w:szCs w:val="20"/>
              </w:rPr>
              <w:t xml:space="preserve"> изм</w:t>
            </w:r>
            <w:r w:rsidR="00717EA1" w:rsidRPr="000472E0">
              <w:rPr>
                <w:b/>
                <w:sz w:val="20"/>
                <w:szCs w:val="20"/>
              </w:rPr>
              <w:t>.</w:t>
            </w:r>
          </w:p>
        </w:tc>
        <w:tc>
          <w:tcPr>
            <w:tcW w:w="1620" w:type="dxa"/>
          </w:tcPr>
          <w:p w:rsidR="00C04A9A" w:rsidRPr="000472E0" w:rsidRDefault="00C04A9A" w:rsidP="00A77558">
            <w:pPr>
              <w:jc w:val="center"/>
              <w:rPr>
                <w:b/>
                <w:sz w:val="20"/>
                <w:szCs w:val="20"/>
              </w:rPr>
            </w:pPr>
            <w:r w:rsidRPr="000472E0">
              <w:rPr>
                <w:b/>
                <w:sz w:val="20"/>
                <w:szCs w:val="20"/>
              </w:rPr>
              <w:t>Количество</w:t>
            </w:r>
          </w:p>
        </w:tc>
        <w:tc>
          <w:tcPr>
            <w:tcW w:w="1260" w:type="dxa"/>
          </w:tcPr>
          <w:p w:rsidR="00C04A9A" w:rsidRPr="000472E0" w:rsidRDefault="00C04A9A" w:rsidP="000A37D7">
            <w:pPr>
              <w:jc w:val="center"/>
              <w:rPr>
                <w:b/>
                <w:sz w:val="20"/>
                <w:szCs w:val="20"/>
              </w:rPr>
            </w:pPr>
            <w:r w:rsidRPr="000472E0">
              <w:rPr>
                <w:b/>
                <w:sz w:val="20"/>
                <w:szCs w:val="20"/>
              </w:rPr>
              <w:t>Цена</w:t>
            </w:r>
            <w:r w:rsidR="000A37D7">
              <w:rPr>
                <w:b/>
                <w:sz w:val="20"/>
                <w:szCs w:val="20"/>
              </w:rPr>
              <w:t xml:space="preserve"> с НДС</w:t>
            </w:r>
          </w:p>
        </w:tc>
        <w:tc>
          <w:tcPr>
            <w:tcW w:w="1183" w:type="dxa"/>
          </w:tcPr>
          <w:p w:rsidR="00C04A9A" w:rsidRPr="000472E0" w:rsidRDefault="00C04A9A" w:rsidP="00A77558">
            <w:pPr>
              <w:jc w:val="center"/>
              <w:rPr>
                <w:b/>
                <w:sz w:val="20"/>
                <w:szCs w:val="20"/>
              </w:rPr>
            </w:pPr>
            <w:r w:rsidRPr="000472E0">
              <w:rPr>
                <w:b/>
                <w:sz w:val="20"/>
                <w:szCs w:val="20"/>
              </w:rPr>
              <w:t>Сумма</w:t>
            </w:r>
            <w:r w:rsidR="000A37D7">
              <w:rPr>
                <w:b/>
                <w:sz w:val="20"/>
                <w:szCs w:val="20"/>
              </w:rPr>
              <w:t xml:space="preserve"> с НДС</w:t>
            </w:r>
          </w:p>
        </w:tc>
      </w:tr>
      <w:tr w:rsidR="000472E0" w:rsidRPr="000472E0">
        <w:tc>
          <w:tcPr>
            <w:tcW w:w="648" w:type="dxa"/>
          </w:tcPr>
          <w:p w:rsidR="00C04A9A" w:rsidRPr="000472E0" w:rsidRDefault="007A1B83" w:rsidP="00A77558">
            <w:pPr>
              <w:jc w:val="center"/>
              <w:rPr>
                <w:b/>
                <w:sz w:val="20"/>
                <w:szCs w:val="20"/>
              </w:rPr>
            </w:pPr>
            <w:r w:rsidRPr="000472E0">
              <w:rPr>
                <w:sz w:val="20"/>
                <w:szCs w:val="20"/>
              </w:rPr>
              <w:fldChar w:fldCharType="begin"/>
            </w:r>
            <w:r w:rsidRPr="000472E0">
              <w:rPr>
                <w:sz w:val="20"/>
                <w:szCs w:val="20"/>
              </w:rPr>
              <w:instrText xml:space="preserve"> DOCVARIABLE  СтрокаТЧ.НомерСтроки  \* MERGEFORMAT </w:instrText>
            </w:r>
            <w:r w:rsidRPr="000472E0">
              <w:rPr>
                <w:sz w:val="20"/>
                <w:szCs w:val="20"/>
              </w:rPr>
              <w:fldChar w:fldCharType="separate"/>
            </w:r>
            <w:r w:rsidR="00B656A6" w:rsidRPr="000472E0">
              <w:rPr>
                <w:sz w:val="20"/>
                <w:szCs w:val="20"/>
              </w:rPr>
              <w:t>1</w:t>
            </w:r>
            <w:r w:rsidRPr="000472E0">
              <w:rPr>
                <w:sz w:val="20"/>
                <w:szCs w:val="20"/>
              </w:rPr>
              <w:fldChar w:fldCharType="end"/>
            </w:r>
          </w:p>
        </w:tc>
        <w:tc>
          <w:tcPr>
            <w:tcW w:w="3960" w:type="dxa"/>
          </w:tcPr>
          <w:p w:rsidR="00C04A9A" w:rsidRPr="000472E0" w:rsidRDefault="007A1B83" w:rsidP="00BC5C17">
            <w:pPr>
              <w:tabs>
                <w:tab w:val="center" w:pos="1872"/>
              </w:tabs>
              <w:rPr>
                <w:b/>
                <w:sz w:val="20"/>
                <w:szCs w:val="20"/>
              </w:rPr>
            </w:pPr>
            <w:r w:rsidRPr="000472E0">
              <w:rPr>
                <w:sz w:val="20"/>
                <w:szCs w:val="20"/>
              </w:rPr>
              <w:fldChar w:fldCharType="begin"/>
            </w:r>
            <w:r w:rsidRPr="000472E0">
              <w:rPr>
                <w:sz w:val="20"/>
                <w:szCs w:val="20"/>
              </w:rPr>
              <w:instrText xml:space="preserve"> DOCVARIABLE  СтрокаТЧ.НаименованиеДляПечати \* MERGEFORMAT </w:instrText>
            </w:r>
            <w:r w:rsidRPr="000472E0">
              <w:rPr>
                <w:sz w:val="20"/>
                <w:szCs w:val="20"/>
              </w:rPr>
              <w:fldChar w:fldCharType="separate"/>
            </w:r>
            <w:r w:rsidR="00B656A6" w:rsidRPr="000472E0">
              <w:rPr>
                <w:sz w:val="20"/>
                <w:szCs w:val="20"/>
              </w:rPr>
              <w:t xml:space="preserve">Бланк приложения к свидетельству о профессии рабочего, должности служащего </w:t>
            </w:r>
            <w:r w:rsidRPr="000472E0">
              <w:rPr>
                <w:sz w:val="20"/>
                <w:szCs w:val="20"/>
              </w:rPr>
              <w:fldChar w:fldCharType="end"/>
            </w:r>
          </w:p>
        </w:tc>
        <w:tc>
          <w:tcPr>
            <w:tcW w:w="1080" w:type="dxa"/>
          </w:tcPr>
          <w:p w:rsidR="00C04A9A" w:rsidRPr="000472E0" w:rsidRDefault="007A1B83" w:rsidP="00A77558">
            <w:pPr>
              <w:jc w:val="center"/>
              <w:rPr>
                <w:b/>
                <w:sz w:val="20"/>
                <w:szCs w:val="20"/>
              </w:rPr>
            </w:pPr>
            <w:r w:rsidRPr="000472E0">
              <w:rPr>
                <w:sz w:val="20"/>
                <w:szCs w:val="20"/>
              </w:rPr>
              <w:fldChar w:fldCharType="begin"/>
            </w:r>
            <w:r w:rsidRPr="000472E0">
              <w:rPr>
                <w:sz w:val="20"/>
                <w:szCs w:val="20"/>
              </w:rPr>
              <w:instrText xml:space="preserve"> DOCVARIABLE  СтрокаТЧ.ЕдиницаИзмерения.Наименование</w:instrText>
            </w:r>
            <w:r w:rsidRPr="000472E0">
              <w:rPr>
                <w:sz w:val="20"/>
                <w:szCs w:val="20"/>
                <w:lang w:val="en-US"/>
              </w:rPr>
              <w:instrText xml:space="preserve"> </w:instrText>
            </w:r>
            <w:r w:rsidRPr="000472E0">
              <w:rPr>
                <w:sz w:val="20"/>
                <w:szCs w:val="20"/>
              </w:rPr>
              <w:instrText xml:space="preserve">\* MERGEFORMAT </w:instrText>
            </w:r>
            <w:r w:rsidRPr="000472E0">
              <w:rPr>
                <w:sz w:val="20"/>
                <w:szCs w:val="20"/>
              </w:rPr>
              <w:fldChar w:fldCharType="separate"/>
            </w:r>
            <w:proofErr w:type="spellStart"/>
            <w:proofErr w:type="gramStart"/>
            <w:r w:rsidR="00B656A6" w:rsidRPr="000472E0">
              <w:rPr>
                <w:sz w:val="20"/>
                <w:szCs w:val="20"/>
              </w:rPr>
              <w:t>шт</w:t>
            </w:r>
            <w:proofErr w:type="spellEnd"/>
            <w:proofErr w:type="gramEnd"/>
            <w:r w:rsidRPr="000472E0">
              <w:rPr>
                <w:sz w:val="20"/>
                <w:szCs w:val="20"/>
              </w:rPr>
              <w:fldChar w:fldCharType="end"/>
            </w:r>
          </w:p>
        </w:tc>
        <w:tc>
          <w:tcPr>
            <w:tcW w:w="1620" w:type="dxa"/>
          </w:tcPr>
          <w:p w:rsidR="00C04A9A" w:rsidRPr="000472E0" w:rsidRDefault="0067228B" w:rsidP="00BC5C17">
            <w:pPr>
              <w:jc w:val="center"/>
              <w:rPr>
                <w:b/>
                <w:sz w:val="20"/>
                <w:szCs w:val="20"/>
              </w:rPr>
            </w:pPr>
            <w:r>
              <w:rPr>
                <w:sz w:val="20"/>
                <w:szCs w:val="20"/>
              </w:rPr>
              <w:t>50</w:t>
            </w:r>
          </w:p>
        </w:tc>
        <w:tc>
          <w:tcPr>
            <w:tcW w:w="1260" w:type="dxa"/>
          </w:tcPr>
          <w:p w:rsidR="00C04A9A" w:rsidRPr="00491BE3" w:rsidRDefault="00C04A9A" w:rsidP="002A56F7">
            <w:pPr>
              <w:jc w:val="center"/>
              <w:rPr>
                <w:sz w:val="20"/>
                <w:szCs w:val="20"/>
              </w:rPr>
            </w:pPr>
          </w:p>
        </w:tc>
        <w:tc>
          <w:tcPr>
            <w:tcW w:w="1183" w:type="dxa"/>
          </w:tcPr>
          <w:p w:rsidR="00C04A9A" w:rsidRPr="00491BE3" w:rsidRDefault="00C04A9A" w:rsidP="002A56F7">
            <w:pPr>
              <w:jc w:val="center"/>
              <w:rPr>
                <w:sz w:val="20"/>
                <w:szCs w:val="20"/>
              </w:rPr>
            </w:pPr>
          </w:p>
        </w:tc>
      </w:tr>
      <w:tr w:rsidR="000472E0" w:rsidRPr="000472E0">
        <w:tc>
          <w:tcPr>
            <w:tcW w:w="648" w:type="dxa"/>
          </w:tcPr>
          <w:p w:rsidR="00B656A6" w:rsidRPr="000472E0" w:rsidRDefault="00B656A6" w:rsidP="00A77558">
            <w:pPr>
              <w:jc w:val="center"/>
              <w:rPr>
                <w:sz w:val="20"/>
                <w:szCs w:val="20"/>
              </w:rPr>
            </w:pPr>
            <w:r w:rsidRPr="000472E0">
              <w:rPr>
                <w:sz w:val="20"/>
                <w:szCs w:val="20"/>
              </w:rPr>
              <w:t>2</w:t>
            </w:r>
          </w:p>
        </w:tc>
        <w:tc>
          <w:tcPr>
            <w:tcW w:w="3960" w:type="dxa"/>
          </w:tcPr>
          <w:p w:rsidR="00B656A6" w:rsidRPr="000472E0" w:rsidRDefault="00B656A6" w:rsidP="00BC5C17">
            <w:pPr>
              <w:tabs>
                <w:tab w:val="center" w:pos="1872"/>
              </w:tabs>
              <w:rPr>
                <w:sz w:val="20"/>
                <w:szCs w:val="20"/>
              </w:rPr>
            </w:pPr>
            <w:r w:rsidRPr="000472E0">
              <w:rPr>
                <w:sz w:val="20"/>
                <w:szCs w:val="20"/>
              </w:rPr>
              <w:t>Бланк свидетельства о профессии рабочего, должности служащего</w:t>
            </w:r>
            <w:r w:rsidR="008E220A">
              <w:rPr>
                <w:sz w:val="20"/>
                <w:szCs w:val="20"/>
              </w:rPr>
              <w:t xml:space="preserve"> (БЕЗ ФЛАГА)</w:t>
            </w:r>
            <w:r w:rsidRPr="000472E0">
              <w:rPr>
                <w:sz w:val="20"/>
                <w:szCs w:val="20"/>
              </w:rPr>
              <w:t xml:space="preserve">, без обложки </w:t>
            </w:r>
          </w:p>
        </w:tc>
        <w:tc>
          <w:tcPr>
            <w:tcW w:w="1080" w:type="dxa"/>
          </w:tcPr>
          <w:p w:rsidR="00B656A6" w:rsidRPr="000472E0" w:rsidRDefault="00B656A6" w:rsidP="00A77558">
            <w:pPr>
              <w:jc w:val="center"/>
              <w:rPr>
                <w:sz w:val="20"/>
                <w:szCs w:val="20"/>
              </w:rPr>
            </w:pPr>
            <w:proofErr w:type="spellStart"/>
            <w:proofErr w:type="gramStart"/>
            <w:r w:rsidRPr="000472E0">
              <w:rPr>
                <w:sz w:val="20"/>
                <w:szCs w:val="20"/>
              </w:rPr>
              <w:t>шт</w:t>
            </w:r>
            <w:proofErr w:type="spellEnd"/>
            <w:proofErr w:type="gramEnd"/>
          </w:p>
        </w:tc>
        <w:tc>
          <w:tcPr>
            <w:tcW w:w="1620" w:type="dxa"/>
          </w:tcPr>
          <w:p w:rsidR="00B656A6" w:rsidRPr="000472E0" w:rsidRDefault="0067228B" w:rsidP="00BC5C17">
            <w:pPr>
              <w:jc w:val="center"/>
              <w:rPr>
                <w:sz w:val="20"/>
                <w:szCs w:val="20"/>
              </w:rPr>
            </w:pPr>
            <w:r>
              <w:rPr>
                <w:sz w:val="20"/>
                <w:szCs w:val="20"/>
              </w:rPr>
              <w:t>50</w:t>
            </w:r>
          </w:p>
        </w:tc>
        <w:tc>
          <w:tcPr>
            <w:tcW w:w="1260" w:type="dxa"/>
          </w:tcPr>
          <w:p w:rsidR="00B656A6" w:rsidRPr="000472E0" w:rsidRDefault="00B656A6" w:rsidP="002A56F7">
            <w:pPr>
              <w:jc w:val="center"/>
              <w:rPr>
                <w:sz w:val="20"/>
                <w:szCs w:val="20"/>
              </w:rPr>
            </w:pPr>
          </w:p>
        </w:tc>
        <w:tc>
          <w:tcPr>
            <w:tcW w:w="1183" w:type="dxa"/>
          </w:tcPr>
          <w:p w:rsidR="00B656A6" w:rsidRPr="000472E0" w:rsidRDefault="00B656A6" w:rsidP="002A56F7">
            <w:pPr>
              <w:jc w:val="center"/>
              <w:rPr>
                <w:sz w:val="20"/>
                <w:szCs w:val="20"/>
              </w:rPr>
            </w:pPr>
          </w:p>
        </w:tc>
      </w:tr>
    </w:tbl>
    <w:p w:rsidR="00D47FC5" w:rsidRPr="000472E0" w:rsidRDefault="00D47FC5" w:rsidP="007C02A1">
      <w:pPr>
        <w:pStyle w:val="a4"/>
        <w:ind w:right="-185"/>
        <w:jc w:val="right"/>
        <w:rPr>
          <w:rFonts w:ascii="Times New Roman" w:hAnsi="Times New Roman" w:cs="Times New Roman"/>
          <w:b/>
        </w:rPr>
      </w:pPr>
      <w:r w:rsidRPr="000472E0">
        <w:rPr>
          <w:rFonts w:ascii="Times New Roman" w:hAnsi="Times New Roman" w:cs="Times New Roman"/>
          <w:b/>
        </w:rPr>
        <w:t xml:space="preserve">Итого: </w:t>
      </w:r>
      <w:r w:rsidR="00C36E6F">
        <w:rPr>
          <w:rFonts w:ascii="Times New Roman" w:hAnsi="Times New Roman" w:cs="Times New Roman"/>
          <w:b/>
        </w:rPr>
        <w:t>__________</w:t>
      </w:r>
      <w:r w:rsidRPr="000472E0">
        <w:rPr>
          <w:rFonts w:ascii="Times New Roman" w:hAnsi="Times New Roman" w:cs="Times New Roman"/>
          <w:b/>
        </w:rPr>
        <w:t>рублей</w:t>
      </w:r>
    </w:p>
    <w:p w:rsidR="00D47FC5" w:rsidRPr="000472E0" w:rsidRDefault="00D47FC5" w:rsidP="00A77558">
      <w:pPr>
        <w:ind w:firstLine="720"/>
        <w:jc w:val="both"/>
        <w:rPr>
          <w:b/>
          <w:sz w:val="20"/>
          <w:szCs w:val="20"/>
        </w:rPr>
      </w:pPr>
    </w:p>
    <w:p w:rsidR="00425F16" w:rsidRDefault="00FB34B2" w:rsidP="00A77558">
      <w:pPr>
        <w:pStyle w:val="a4"/>
        <w:rPr>
          <w:rFonts w:ascii="Times New Roman" w:hAnsi="Times New Roman" w:cs="Times New Roman"/>
        </w:rPr>
      </w:pPr>
      <w:r>
        <w:rPr>
          <w:rFonts w:ascii="Times New Roman" w:hAnsi="Times New Roman" w:cs="Times New Roman"/>
        </w:rPr>
        <w:t>Итоговая с</w:t>
      </w:r>
      <w:r w:rsidR="00425F16" w:rsidRPr="000472E0">
        <w:rPr>
          <w:rFonts w:ascii="Times New Roman" w:hAnsi="Times New Roman" w:cs="Times New Roman"/>
        </w:rPr>
        <w:t>тоимость продукции</w:t>
      </w:r>
      <w:r>
        <w:rPr>
          <w:rFonts w:ascii="Times New Roman" w:hAnsi="Times New Roman" w:cs="Times New Roman"/>
        </w:rPr>
        <w:t xml:space="preserve">, подлежащей поставке, в соответствии с условиями настоящего </w:t>
      </w:r>
      <w:r w:rsidR="00AC1F3D">
        <w:rPr>
          <w:rFonts w:ascii="Times New Roman" w:hAnsi="Times New Roman" w:cs="Times New Roman"/>
        </w:rPr>
        <w:t>Договор</w:t>
      </w:r>
      <w:r>
        <w:rPr>
          <w:rFonts w:ascii="Times New Roman" w:hAnsi="Times New Roman" w:cs="Times New Roman"/>
        </w:rPr>
        <w:t>а</w:t>
      </w:r>
      <w:r w:rsidR="00A94119" w:rsidRPr="000472E0">
        <w:rPr>
          <w:rFonts w:ascii="Times New Roman" w:hAnsi="Times New Roman" w:cs="Times New Roman"/>
        </w:rPr>
        <w:t xml:space="preserve"> </w:t>
      </w:r>
      <w:r w:rsidR="00CF6432" w:rsidRPr="000472E0">
        <w:rPr>
          <w:rFonts w:ascii="Times New Roman" w:hAnsi="Times New Roman" w:cs="Times New Roman"/>
        </w:rPr>
        <w:t xml:space="preserve">составляет </w:t>
      </w:r>
      <w:r w:rsidR="00C36E6F">
        <w:rPr>
          <w:rFonts w:ascii="Times New Roman" w:hAnsi="Times New Roman" w:cs="Times New Roman"/>
        </w:rPr>
        <w:t>_________</w:t>
      </w:r>
      <w:r w:rsidR="00091A71" w:rsidRPr="000472E0">
        <w:rPr>
          <w:rFonts w:ascii="Times New Roman" w:hAnsi="Times New Roman" w:cs="Times New Roman"/>
        </w:rPr>
        <w:t xml:space="preserve"> </w:t>
      </w:r>
      <w:r w:rsidR="00CF6432" w:rsidRPr="000472E0">
        <w:rPr>
          <w:rFonts w:ascii="Times New Roman" w:hAnsi="Times New Roman" w:cs="Times New Roman"/>
        </w:rPr>
        <w:t xml:space="preserve"> (</w:t>
      </w:r>
      <w:r w:rsidR="00091A71" w:rsidRPr="000472E0">
        <w:rPr>
          <w:rFonts w:ascii="Times New Roman" w:hAnsi="Times New Roman" w:cs="Times New Roman"/>
        </w:rPr>
        <w:fldChar w:fldCharType="begin"/>
      </w:r>
      <w:r w:rsidR="00091A71" w:rsidRPr="000472E0">
        <w:rPr>
          <w:rFonts w:ascii="Times New Roman" w:hAnsi="Times New Roman" w:cs="Times New Roman"/>
        </w:rPr>
        <w:instrText xml:space="preserve"> DOCVARIABLE _СуммаДокументаПрописью \* MERGEFORMAT </w:instrText>
      </w:r>
      <w:r w:rsidR="00091A71" w:rsidRPr="000472E0">
        <w:rPr>
          <w:rFonts w:ascii="Times New Roman" w:hAnsi="Times New Roman" w:cs="Times New Roman"/>
        </w:rPr>
        <w:fldChar w:fldCharType="separate"/>
      </w:r>
      <w:r w:rsidR="00C36E6F">
        <w:rPr>
          <w:rFonts w:ascii="Times New Roman" w:hAnsi="Times New Roman" w:cs="Times New Roman"/>
        </w:rPr>
        <w:t>________________ рублей ___</w:t>
      </w:r>
      <w:r w:rsidR="00B656A6" w:rsidRPr="000472E0">
        <w:rPr>
          <w:rFonts w:ascii="Times New Roman" w:hAnsi="Times New Roman" w:cs="Times New Roman"/>
        </w:rPr>
        <w:t xml:space="preserve"> копеек</w:t>
      </w:r>
      <w:r w:rsidR="00091A71" w:rsidRPr="000472E0">
        <w:rPr>
          <w:rFonts w:ascii="Times New Roman" w:hAnsi="Times New Roman" w:cs="Times New Roman"/>
        </w:rPr>
        <w:fldChar w:fldCharType="end"/>
      </w:r>
      <w:r w:rsidR="0011796D" w:rsidRPr="000472E0">
        <w:rPr>
          <w:rFonts w:ascii="Times New Roman" w:hAnsi="Times New Roman" w:cs="Times New Roman"/>
        </w:rPr>
        <w:t>), в том числе НДС</w:t>
      </w:r>
      <w:r w:rsidR="006A7EAC" w:rsidRPr="000472E0">
        <w:t xml:space="preserve"> </w:t>
      </w:r>
      <w:r w:rsidR="00CF6432" w:rsidRPr="000472E0">
        <w:rPr>
          <w:rFonts w:ascii="Times New Roman" w:hAnsi="Times New Roman" w:cs="Times New Roman"/>
        </w:rPr>
        <w:t xml:space="preserve"> </w:t>
      </w:r>
      <w:r w:rsidR="00C36E6F">
        <w:rPr>
          <w:rFonts w:ascii="Times New Roman" w:hAnsi="Times New Roman" w:cs="Times New Roman"/>
        </w:rPr>
        <w:t>_________</w:t>
      </w:r>
      <w:r w:rsidR="002A56F7">
        <w:rPr>
          <w:rFonts w:ascii="Times New Roman" w:hAnsi="Times New Roman" w:cs="Times New Roman"/>
        </w:rPr>
        <w:t xml:space="preserve"> </w:t>
      </w:r>
      <w:r w:rsidR="00CF6432" w:rsidRPr="000472E0">
        <w:rPr>
          <w:rFonts w:ascii="Times New Roman" w:hAnsi="Times New Roman" w:cs="Times New Roman"/>
        </w:rPr>
        <w:t>(</w:t>
      </w:r>
      <w:r w:rsidR="00091A71" w:rsidRPr="000472E0">
        <w:rPr>
          <w:rFonts w:ascii="Times New Roman" w:hAnsi="Times New Roman" w:cs="Times New Roman"/>
        </w:rPr>
        <w:fldChar w:fldCharType="begin"/>
      </w:r>
      <w:r w:rsidR="00091A71" w:rsidRPr="000472E0">
        <w:rPr>
          <w:rFonts w:ascii="Times New Roman" w:hAnsi="Times New Roman" w:cs="Times New Roman"/>
        </w:rPr>
        <w:instrText xml:space="preserve"> DOCVARIABLE _СуммаНДС_Прописью \* MERGEFORMAT </w:instrText>
      </w:r>
      <w:r w:rsidR="00091A71" w:rsidRPr="000472E0">
        <w:rPr>
          <w:rFonts w:ascii="Times New Roman" w:hAnsi="Times New Roman" w:cs="Times New Roman"/>
        </w:rPr>
        <w:fldChar w:fldCharType="separate"/>
      </w:r>
      <w:r w:rsidR="00C36E6F">
        <w:rPr>
          <w:rFonts w:ascii="Times New Roman" w:hAnsi="Times New Roman" w:cs="Times New Roman"/>
        </w:rPr>
        <w:t>_____________</w:t>
      </w:r>
      <w:r w:rsidR="002A56F7">
        <w:rPr>
          <w:rFonts w:ascii="Times New Roman" w:hAnsi="Times New Roman" w:cs="Times New Roman"/>
        </w:rPr>
        <w:t xml:space="preserve"> рублей </w:t>
      </w:r>
      <w:r w:rsidR="00C36E6F">
        <w:rPr>
          <w:rFonts w:ascii="Times New Roman" w:hAnsi="Times New Roman" w:cs="Times New Roman"/>
        </w:rPr>
        <w:t>___</w:t>
      </w:r>
      <w:r w:rsidR="00B656A6" w:rsidRPr="000472E0">
        <w:rPr>
          <w:rFonts w:ascii="Times New Roman" w:hAnsi="Times New Roman" w:cs="Times New Roman"/>
        </w:rPr>
        <w:t xml:space="preserve"> копеек</w:t>
      </w:r>
      <w:r w:rsidR="00091A71" w:rsidRPr="000472E0">
        <w:rPr>
          <w:rFonts w:ascii="Times New Roman" w:hAnsi="Times New Roman" w:cs="Times New Roman"/>
        </w:rPr>
        <w:fldChar w:fldCharType="end"/>
      </w:r>
      <w:r w:rsidR="00446BD1" w:rsidRPr="000472E0">
        <w:rPr>
          <w:rFonts w:ascii="Times New Roman" w:hAnsi="Times New Roman" w:cs="Times New Roman"/>
        </w:rPr>
        <w:t>).</w:t>
      </w:r>
    </w:p>
    <w:p w:rsidR="00212B82" w:rsidRDefault="00212B82" w:rsidP="00A77558">
      <w:pPr>
        <w:pStyle w:val="a4"/>
        <w:rPr>
          <w:rFonts w:ascii="Times New Roman" w:hAnsi="Times New Roman" w:cs="Times New Roman"/>
        </w:rPr>
      </w:pPr>
    </w:p>
    <w:p w:rsidR="00212B82" w:rsidRDefault="00453E41" w:rsidP="00A77558">
      <w:pPr>
        <w:pStyle w:val="a4"/>
        <w:rPr>
          <w:rFonts w:ascii="Times New Roman" w:hAnsi="Times New Roman" w:cs="Times New Roman"/>
        </w:rPr>
      </w:pPr>
      <w:r>
        <w:rPr>
          <w:rFonts w:ascii="Times New Roman" w:hAnsi="Times New Roman" w:cs="Times New Roman"/>
        </w:rPr>
        <w:t>Код субъекта Заказчика: Республика Калмыкия -08</w:t>
      </w:r>
    </w:p>
    <w:p w:rsidR="00453E41" w:rsidRDefault="007D360B" w:rsidP="00A77558">
      <w:pPr>
        <w:pStyle w:val="a4"/>
        <w:rPr>
          <w:rFonts w:ascii="Times New Roman" w:hAnsi="Times New Roman" w:cs="Times New Roman"/>
        </w:rPr>
      </w:pPr>
      <w:r>
        <w:rPr>
          <w:rFonts w:ascii="Times New Roman" w:hAnsi="Times New Roman" w:cs="Times New Roman"/>
        </w:rPr>
        <w:t>Код типа образовательной организации Заказчика: 10</w:t>
      </w:r>
    </w:p>
    <w:p w:rsidR="007D360B" w:rsidRDefault="00964C30" w:rsidP="00A77558">
      <w:pPr>
        <w:pStyle w:val="a4"/>
        <w:rPr>
          <w:rFonts w:ascii="Times New Roman" w:hAnsi="Times New Roman" w:cs="Times New Roman"/>
        </w:rPr>
      </w:pPr>
      <w:r>
        <w:rPr>
          <w:rFonts w:ascii="Times New Roman" w:hAnsi="Times New Roman" w:cs="Times New Roman"/>
        </w:rPr>
        <w:t xml:space="preserve">Срок поставки продукции : </w:t>
      </w:r>
      <w:r w:rsidR="00856318">
        <w:rPr>
          <w:rFonts w:ascii="Times New Roman" w:hAnsi="Times New Roman" w:cs="Times New Roman"/>
        </w:rPr>
        <w:t>30</w:t>
      </w:r>
      <w:r w:rsidR="00BC5C17">
        <w:rPr>
          <w:rFonts w:ascii="Times New Roman" w:hAnsi="Times New Roman" w:cs="Times New Roman"/>
        </w:rPr>
        <w:t xml:space="preserve"> </w:t>
      </w:r>
      <w:r w:rsidR="00856318">
        <w:rPr>
          <w:rFonts w:ascii="Times New Roman" w:hAnsi="Times New Roman" w:cs="Times New Roman"/>
        </w:rPr>
        <w:t>рабочих</w:t>
      </w:r>
      <w:bookmarkStart w:id="0" w:name="_GoBack"/>
      <w:bookmarkEnd w:id="0"/>
      <w:r w:rsidR="007D360B">
        <w:rPr>
          <w:rFonts w:ascii="Times New Roman" w:hAnsi="Times New Roman" w:cs="Times New Roman"/>
        </w:rPr>
        <w:t xml:space="preserve"> дней с даты подписания </w:t>
      </w:r>
      <w:r w:rsidR="00AC1F3D">
        <w:rPr>
          <w:rFonts w:ascii="Times New Roman" w:hAnsi="Times New Roman" w:cs="Times New Roman"/>
        </w:rPr>
        <w:t>Договор</w:t>
      </w:r>
      <w:r w:rsidR="007D360B">
        <w:rPr>
          <w:rFonts w:ascii="Times New Roman" w:hAnsi="Times New Roman" w:cs="Times New Roman"/>
        </w:rPr>
        <w:t>а.</w:t>
      </w:r>
    </w:p>
    <w:p w:rsidR="007D360B" w:rsidRDefault="007D360B" w:rsidP="00A77558">
      <w:pPr>
        <w:pStyle w:val="a4"/>
        <w:rPr>
          <w:rFonts w:ascii="Times New Roman" w:hAnsi="Times New Roman" w:cs="Times New Roman"/>
        </w:rPr>
      </w:pPr>
      <w:r>
        <w:rPr>
          <w:rFonts w:ascii="Times New Roman" w:hAnsi="Times New Roman" w:cs="Times New Roman"/>
        </w:rPr>
        <w:t xml:space="preserve">Поставка осуществляется силами и за счет Поставщика до Заказчика по адресу: 358007, Республика Калмыкия, </w:t>
      </w:r>
      <w:proofErr w:type="spellStart"/>
      <w:r>
        <w:rPr>
          <w:rFonts w:ascii="Times New Roman" w:hAnsi="Times New Roman" w:cs="Times New Roman"/>
        </w:rPr>
        <w:t>г</w:t>
      </w:r>
      <w:proofErr w:type="gramStart"/>
      <w:r>
        <w:rPr>
          <w:rFonts w:ascii="Times New Roman" w:hAnsi="Times New Roman" w:cs="Times New Roman"/>
        </w:rPr>
        <w:t>.Э</w:t>
      </w:r>
      <w:proofErr w:type="gramEnd"/>
      <w:r>
        <w:rPr>
          <w:rFonts w:ascii="Times New Roman" w:hAnsi="Times New Roman" w:cs="Times New Roman"/>
        </w:rPr>
        <w:t>листа</w:t>
      </w:r>
      <w:proofErr w:type="spellEnd"/>
      <w:r>
        <w:rPr>
          <w:rFonts w:ascii="Times New Roman" w:hAnsi="Times New Roman" w:cs="Times New Roman"/>
        </w:rPr>
        <w:t xml:space="preserve">, </w:t>
      </w:r>
      <w:r w:rsidR="00964C30">
        <w:rPr>
          <w:rFonts w:ascii="Times New Roman" w:hAnsi="Times New Roman" w:cs="Times New Roman"/>
        </w:rPr>
        <w:t>квартал Северный, 10</w:t>
      </w:r>
      <w:r>
        <w:rPr>
          <w:rFonts w:ascii="Times New Roman" w:hAnsi="Times New Roman" w:cs="Times New Roman"/>
        </w:rPr>
        <w:t>.</w:t>
      </w:r>
    </w:p>
    <w:p w:rsidR="007D360B" w:rsidRDefault="007D360B" w:rsidP="00A77558">
      <w:pPr>
        <w:pStyle w:val="a4"/>
        <w:rPr>
          <w:rFonts w:ascii="Times New Roman" w:hAnsi="Times New Roman" w:cs="Times New Roman"/>
        </w:rPr>
      </w:pPr>
      <w:r>
        <w:rPr>
          <w:rFonts w:ascii="Times New Roman" w:hAnsi="Times New Roman" w:cs="Times New Roman"/>
        </w:rPr>
        <w:t>Контактное лицо Заказчика, ответственное за приемку продукции</w:t>
      </w:r>
      <w:r w:rsidR="00A02717">
        <w:rPr>
          <w:rFonts w:ascii="Times New Roman" w:hAnsi="Times New Roman" w:cs="Times New Roman"/>
        </w:rPr>
        <w:t>: Даниленко Павел Александрович.</w:t>
      </w:r>
    </w:p>
    <w:p w:rsidR="006A1FC7" w:rsidRDefault="00A02717" w:rsidP="00A77558">
      <w:pPr>
        <w:pStyle w:val="a4"/>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.п</w:t>
      </w:r>
      <w:proofErr w:type="gramEnd"/>
      <w:r>
        <w:rPr>
          <w:rFonts w:ascii="Times New Roman" w:hAnsi="Times New Roman" w:cs="Times New Roman"/>
        </w:rPr>
        <w:t>очта</w:t>
      </w:r>
      <w:proofErr w:type="spellEnd"/>
      <w:r>
        <w:rPr>
          <w:rFonts w:ascii="Times New Roman" w:hAnsi="Times New Roman" w:cs="Times New Roman"/>
        </w:rPr>
        <w:t xml:space="preserve">: </w:t>
      </w:r>
      <w:hyperlink r:id="rId10" w:history="1">
        <w:r w:rsidRPr="00D7065A">
          <w:rPr>
            <w:rStyle w:val="a5"/>
            <w:rFonts w:ascii="Times New Roman" w:hAnsi="Times New Roman" w:cs="Times New Roman"/>
            <w:lang w:val="en-US"/>
          </w:rPr>
          <w:t>pu</w:t>
        </w:r>
        <w:r w:rsidRPr="002A56F7">
          <w:rPr>
            <w:rStyle w:val="a5"/>
            <w:rFonts w:ascii="Times New Roman" w:hAnsi="Times New Roman" w:cs="Times New Roman"/>
          </w:rPr>
          <w:t>216@</w:t>
        </w:r>
        <w:r w:rsidRPr="00D7065A">
          <w:rPr>
            <w:rStyle w:val="a5"/>
            <w:rFonts w:ascii="Times New Roman" w:hAnsi="Times New Roman" w:cs="Times New Roman"/>
            <w:lang w:val="en-US"/>
          </w:rPr>
          <w:t>mail</w:t>
        </w:r>
        <w:r w:rsidRPr="002A56F7">
          <w:rPr>
            <w:rStyle w:val="a5"/>
            <w:rFonts w:ascii="Times New Roman" w:hAnsi="Times New Roman" w:cs="Times New Roman"/>
          </w:rPr>
          <w:t>.</w:t>
        </w:r>
        <w:proofErr w:type="spellStart"/>
        <w:r w:rsidRPr="00D7065A">
          <w:rPr>
            <w:rStyle w:val="a5"/>
            <w:rFonts w:ascii="Times New Roman" w:hAnsi="Times New Roman" w:cs="Times New Roman"/>
            <w:lang w:val="en-US"/>
          </w:rPr>
          <w:t>ru</w:t>
        </w:r>
        <w:proofErr w:type="spellEnd"/>
      </w:hyperlink>
    </w:p>
    <w:p w:rsidR="00DB317C" w:rsidRDefault="006A1FC7" w:rsidP="00A77558">
      <w:pPr>
        <w:pStyle w:val="a4"/>
        <w:rPr>
          <w:rFonts w:ascii="Times New Roman" w:hAnsi="Times New Roman" w:cs="Times New Roman"/>
        </w:rPr>
      </w:pPr>
      <w:r>
        <w:rPr>
          <w:rFonts w:ascii="Times New Roman" w:hAnsi="Times New Roman" w:cs="Times New Roman"/>
        </w:rPr>
        <w:t>Т</w:t>
      </w:r>
      <w:r w:rsidR="007679B8">
        <w:rPr>
          <w:rFonts w:ascii="Times New Roman" w:hAnsi="Times New Roman" w:cs="Times New Roman"/>
        </w:rPr>
        <w:t>елефон: 89615472164</w:t>
      </w:r>
    </w:p>
    <w:p w:rsidR="004F6335" w:rsidRDefault="00DB317C" w:rsidP="00A77558">
      <w:pPr>
        <w:pStyle w:val="a4"/>
        <w:rPr>
          <w:rFonts w:ascii="Times New Roman" w:hAnsi="Times New Roman" w:cs="Times New Roman"/>
        </w:rPr>
      </w:pPr>
      <w:r>
        <w:rPr>
          <w:rFonts w:ascii="Times New Roman" w:hAnsi="Times New Roman" w:cs="Times New Roman"/>
        </w:rPr>
        <w:t>Поставка продукции осуществляется курьерской службой на указанный</w:t>
      </w:r>
      <w:r w:rsidR="006F1802">
        <w:rPr>
          <w:rFonts w:ascii="Times New Roman" w:hAnsi="Times New Roman" w:cs="Times New Roman"/>
        </w:rPr>
        <w:t xml:space="preserve"> </w:t>
      </w:r>
      <w:r>
        <w:rPr>
          <w:rFonts w:ascii="Times New Roman" w:hAnsi="Times New Roman" w:cs="Times New Roman"/>
        </w:rPr>
        <w:t>адрес представителя Заказчика. Поставщик при отправке предоставит идентификатор для возможности отслеживания хода доставки через информационный портал Поставщика.</w:t>
      </w:r>
    </w:p>
    <w:p w:rsidR="004F6335" w:rsidRDefault="004F6335" w:rsidP="00A77558">
      <w:pPr>
        <w:pStyle w:val="a4"/>
        <w:rPr>
          <w:rFonts w:ascii="Times New Roman" w:hAnsi="Times New Roman" w:cs="Times New Roman"/>
        </w:rPr>
      </w:pPr>
    </w:p>
    <w:p w:rsidR="00A02717" w:rsidRPr="000472E0" w:rsidRDefault="00A02717" w:rsidP="00A77558">
      <w:pPr>
        <w:pStyle w:val="a4"/>
        <w:rPr>
          <w:rFonts w:ascii="Times New Roman" w:hAnsi="Times New Roman" w:cs="Times New Roman"/>
        </w:rPr>
      </w:pPr>
      <w:r>
        <w:rPr>
          <w:rFonts w:ascii="Times New Roman" w:hAnsi="Times New Roman" w:cs="Times New Roman"/>
        </w:rPr>
        <w:t xml:space="preserve"> </w:t>
      </w:r>
    </w:p>
    <w:p w:rsidR="00425F16" w:rsidRPr="000472E0" w:rsidRDefault="00425F16" w:rsidP="00A77558">
      <w:pPr>
        <w:ind w:firstLine="720"/>
        <w:jc w:val="both"/>
        <w:rPr>
          <w:sz w:val="20"/>
          <w:szCs w:val="20"/>
        </w:rPr>
      </w:pPr>
    </w:p>
    <w:p w:rsidR="00FF30AE" w:rsidRPr="000472E0" w:rsidRDefault="00FF30AE" w:rsidP="00A77558">
      <w:pPr>
        <w:ind w:firstLine="720"/>
        <w:jc w:val="both"/>
        <w:rPr>
          <w:b/>
          <w:sz w:val="20"/>
          <w:szCs w:val="20"/>
        </w:rPr>
      </w:pPr>
    </w:p>
    <w:tbl>
      <w:tblPr>
        <w:tblW w:w="0" w:type="auto"/>
        <w:tblInd w:w="10" w:type="dxa"/>
        <w:tblLook w:val="01E0" w:firstRow="1" w:lastRow="1" w:firstColumn="1" w:lastColumn="1" w:noHBand="0" w:noVBand="0"/>
      </w:tblPr>
      <w:tblGrid>
        <w:gridCol w:w="4859"/>
        <w:gridCol w:w="4702"/>
      </w:tblGrid>
      <w:tr w:rsidR="000472E0" w:rsidRPr="000472E0">
        <w:tc>
          <w:tcPr>
            <w:tcW w:w="4859" w:type="dxa"/>
          </w:tcPr>
          <w:p w:rsidR="00C451AD" w:rsidRPr="000472E0" w:rsidRDefault="00C451AD" w:rsidP="00532ACF">
            <w:pPr>
              <w:ind w:firstLine="841"/>
              <w:rPr>
                <w:b/>
                <w:sz w:val="20"/>
                <w:szCs w:val="20"/>
              </w:rPr>
            </w:pPr>
            <w:r w:rsidRPr="000472E0">
              <w:rPr>
                <w:b/>
                <w:sz w:val="20"/>
                <w:szCs w:val="20"/>
              </w:rPr>
              <w:t>Поставщик:</w:t>
            </w:r>
          </w:p>
          <w:p w:rsidR="00C451AD" w:rsidRPr="000472E0" w:rsidRDefault="00C451AD" w:rsidP="00532ACF">
            <w:pPr>
              <w:ind w:firstLine="841"/>
              <w:rPr>
                <w:sz w:val="20"/>
                <w:szCs w:val="20"/>
              </w:rPr>
            </w:pPr>
            <w:r w:rsidRPr="000472E0">
              <w:rPr>
                <w:sz w:val="20"/>
                <w:szCs w:val="20"/>
              </w:rPr>
              <w:t> </w:t>
            </w:r>
          </w:p>
          <w:p w:rsidR="00C451AD" w:rsidRPr="000472E0" w:rsidRDefault="00C451AD" w:rsidP="00532ACF">
            <w:pPr>
              <w:ind w:firstLine="841"/>
              <w:rPr>
                <w:sz w:val="20"/>
                <w:szCs w:val="20"/>
              </w:rPr>
            </w:pPr>
          </w:p>
          <w:p w:rsidR="00C451AD" w:rsidRDefault="00C451AD" w:rsidP="00532ACF">
            <w:pPr>
              <w:ind w:firstLine="841"/>
              <w:rPr>
                <w:sz w:val="20"/>
                <w:szCs w:val="20"/>
              </w:rPr>
            </w:pPr>
          </w:p>
          <w:p w:rsidR="00CD3A13" w:rsidRPr="000472E0" w:rsidRDefault="00CD3A13" w:rsidP="00532ACF">
            <w:pPr>
              <w:ind w:firstLine="841"/>
              <w:rPr>
                <w:sz w:val="20"/>
                <w:szCs w:val="20"/>
              </w:rPr>
            </w:pPr>
          </w:p>
          <w:p w:rsidR="00532ACF" w:rsidRPr="000472E0" w:rsidRDefault="00532ACF" w:rsidP="00532ACF">
            <w:pPr>
              <w:ind w:firstLine="841"/>
              <w:rPr>
                <w:sz w:val="20"/>
                <w:szCs w:val="20"/>
              </w:rPr>
            </w:pPr>
          </w:p>
          <w:p w:rsidR="00C451AD" w:rsidRPr="000472E0" w:rsidRDefault="00C451AD" w:rsidP="00575738">
            <w:pPr>
              <w:ind w:firstLine="841"/>
              <w:rPr>
                <w:sz w:val="20"/>
                <w:szCs w:val="20"/>
              </w:rPr>
            </w:pPr>
            <w:r w:rsidRPr="000472E0">
              <w:rPr>
                <w:sz w:val="20"/>
                <w:szCs w:val="20"/>
              </w:rPr>
              <w:t>________________ </w:t>
            </w:r>
            <w:r w:rsidR="00575738">
              <w:rPr>
                <w:sz w:val="20"/>
                <w:szCs w:val="20"/>
              </w:rPr>
              <w:t>/                           /</w:t>
            </w:r>
          </w:p>
        </w:tc>
        <w:tc>
          <w:tcPr>
            <w:tcW w:w="4702" w:type="dxa"/>
          </w:tcPr>
          <w:p w:rsidR="00C451AD" w:rsidRPr="000472E0" w:rsidRDefault="00C451AD" w:rsidP="00532ACF">
            <w:pPr>
              <w:ind w:firstLine="841"/>
              <w:rPr>
                <w:b/>
                <w:sz w:val="20"/>
                <w:szCs w:val="20"/>
              </w:rPr>
            </w:pPr>
            <w:r w:rsidRPr="000472E0">
              <w:rPr>
                <w:b/>
                <w:sz w:val="20"/>
                <w:szCs w:val="20"/>
              </w:rPr>
              <w:t>Заказчик:</w:t>
            </w:r>
          </w:p>
          <w:p w:rsidR="00085CFC" w:rsidRPr="000472E0" w:rsidRDefault="00085CFC" w:rsidP="00085CFC">
            <w:pPr>
              <w:rPr>
                <w:sz w:val="20"/>
                <w:szCs w:val="20"/>
              </w:rPr>
            </w:pPr>
            <w:r w:rsidRPr="000472E0">
              <w:rPr>
                <w:sz w:val="20"/>
                <w:szCs w:val="20"/>
              </w:rPr>
              <w:t xml:space="preserve">Директор </w:t>
            </w:r>
          </w:p>
          <w:p w:rsidR="00085CFC" w:rsidRPr="000472E0" w:rsidRDefault="00085CFC" w:rsidP="00085CFC">
            <w:pPr>
              <w:rPr>
                <w:sz w:val="20"/>
                <w:szCs w:val="20"/>
              </w:rPr>
            </w:pPr>
            <w:r w:rsidRPr="000472E0">
              <w:rPr>
                <w:sz w:val="20"/>
                <w:szCs w:val="20"/>
              </w:rPr>
              <w:t>ФКП образовательного учреждения № 216</w:t>
            </w:r>
          </w:p>
          <w:p w:rsidR="00C451AD" w:rsidRPr="000472E0" w:rsidRDefault="00C451AD" w:rsidP="00532ACF">
            <w:pPr>
              <w:ind w:firstLine="841"/>
              <w:rPr>
                <w:sz w:val="20"/>
                <w:szCs w:val="20"/>
              </w:rPr>
            </w:pPr>
          </w:p>
          <w:p w:rsidR="00C451AD" w:rsidRPr="000472E0" w:rsidRDefault="00C451AD" w:rsidP="00532ACF">
            <w:pPr>
              <w:ind w:firstLine="841"/>
              <w:rPr>
                <w:sz w:val="20"/>
                <w:szCs w:val="20"/>
              </w:rPr>
            </w:pPr>
          </w:p>
          <w:p w:rsidR="00C451AD" w:rsidRPr="000472E0" w:rsidRDefault="00C451AD" w:rsidP="00532ACF">
            <w:pPr>
              <w:ind w:firstLine="841"/>
              <w:rPr>
                <w:sz w:val="20"/>
                <w:szCs w:val="20"/>
              </w:rPr>
            </w:pPr>
          </w:p>
          <w:p w:rsidR="00C451AD" w:rsidRPr="000472E0" w:rsidRDefault="00C451AD" w:rsidP="00532ACF">
            <w:pPr>
              <w:ind w:firstLine="841"/>
              <w:rPr>
                <w:sz w:val="20"/>
                <w:szCs w:val="20"/>
              </w:rPr>
            </w:pPr>
            <w:r w:rsidRPr="000472E0">
              <w:rPr>
                <w:sz w:val="20"/>
                <w:szCs w:val="20"/>
              </w:rPr>
              <w:t>________________ </w:t>
            </w:r>
            <w:r w:rsidR="00546E21" w:rsidRPr="000472E0">
              <w:rPr>
                <w:sz w:val="20"/>
                <w:szCs w:val="20"/>
              </w:rPr>
              <w:fldChar w:fldCharType="begin"/>
            </w:r>
            <w:r w:rsidR="00546E21" w:rsidRPr="000472E0">
              <w:rPr>
                <w:sz w:val="20"/>
                <w:szCs w:val="20"/>
              </w:rPr>
              <w:instrText>DOCVARIABLE _ФамилияИнициалы_Заказчика \* MERGEFORMAT</w:instrText>
            </w:r>
            <w:r w:rsidR="00546E21" w:rsidRPr="000472E0">
              <w:rPr>
                <w:sz w:val="20"/>
                <w:szCs w:val="20"/>
              </w:rPr>
              <w:fldChar w:fldCharType="separate"/>
            </w:r>
            <w:r w:rsidR="00B656A6" w:rsidRPr="000472E0">
              <w:rPr>
                <w:sz w:val="20"/>
                <w:szCs w:val="20"/>
              </w:rPr>
              <w:t>Даниленко П.А.</w:t>
            </w:r>
            <w:r w:rsidR="00546E21" w:rsidRPr="000472E0">
              <w:rPr>
                <w:sz w:val="20"/>
                <w:szCs w:val="20"/>
              </w:rPr>
              <w:fldChar w:fldCharType="end"/>
            </w:r>
          </w:p>
        </w:tc>
      </w:tr>
      <w:tr w:rsidR="000472E0" w:rsidRPr="000472E0">
        <w:tc>
          <w:tcPr>
            <w:tcW w:w="4859" w:type="dxa"/>
          </w:tcPr>
          <w:p w:rsidR="00C451AD" w:rsidRPr="000472E0" w:rsidRDefault="00C451AD" w:rsidP="00532ACF">
            <w:pPr>
              <w:ind w:right="29" w:firstLine="841"/>
              <w:jc w:val="center"/>
              <w:rPr>
                <w:sz w:val="20"/>
                <w:szCs w:val="20"/>
              </w:rPr>
            </w:pPr>
            <w:r w:rsidRPr="000472E0">
              <w:rPr>
                <w:sz w:val="20"/>
                <w:szCs w:val="20"/>
              </w:rPr>
              <w:t>М.П.</w:t>
            </w:r>
          </w:p>
        </w:tc>
        <w:tc>
          <w:tcPr>
            <w:tcW w:w="4702" w:type="dxa"/>
          </w:tcPr>
          <w:p w:rsidR="00C451AD" w:rsidRPr="000472E0" w:rsidRDefault="00C451AD" w:rsidP="00532ACF">
            <w:pPr>
              <w:ind w:right="29" w:firstLine="841"/>
              <w:jc w:val="center"/>
              <w:rPr>
                <w:sz w:val="20"/>
                <w:szCs w:val="20"/>
              </w:rPr>
            </w:pPr>
            <w:r w:rsidRPr="000472E0">
              <w:rPr>
                <w:sz w:val="20"/>
                <w:szCs w:val="20"/>
              </w:rPr>
              <w:t>М.П.</w:t>
            </w:r>
          </w:p>
        </w:tc>
      </w:tr>
    </w:tbl>
    <w:p w:rsidR="00822409" w:rsidRPr="000472E0" w:rsidRDefault="00822409" w:rsidP="00822409">
      <w:pPr>
        <w:pStyle w:val="a7"/>
        <w:spacing w:after="120"/>
        <w:jc w:val="right"/>
        <w:rPr>
          <w:b/>
          <w:szCs w:val="20"/>
        </w:rPr>
      </w:pPr>
    </w:p>
    <w:p w:rsidR="00FF30AE" w:rsidRPr="000472E0" w:rsidRDefault="00FF30AE" w:rsidP="00AC1F3D">
      <w:pPr>
        <w:ind w:left="7371"/>
        <w:rPr>
          <w:rFonts w:eastAsia="Calibri"/>
          <w:sz w:val="20"/>
          <w:szCs w:val="20"/>
          <w:lang w:eastAsia="en-US"/>
        </w:rPr>
      </w:pPr>
      <w:r w:rsidRPr="000472E0">
        <w:rPr>
          <w:b/>
          <w:sz w:val="20"/>
          <w:szCs w:val="20"/>
        </w:rPr>
        <w:br w:type="page"/>
      </w:r>
      <w:r w:rsidRPr="000472E0">
        <w:rPr>
          <w:rFonts w:eastAsia="Calibri"/>
          <w:sz w:val="20"/>
          <w:szCs w:val="20"/>
          <w:lang w:eastAsia="en-US"/>
        </w:rPr>
        <w:lastRenderedPageBreak/>
        <w:t>Приложение №2</w:t>
      </w:r>
    </w:p>
    <w:p w:rsidR="00473B30" w:rsidRDefault="00CF6432" w:rsidP="00AC1F3D">
      <w:pPr>
        <w:ind w:left="7371"/>
        <w:jc w:val="both"/>
        <w:rPr>
          <w:rFonts w:eastAsia="Calibri"/>
          <w:sz w:val="20"/>
          <w:szCs w:val="20"/>
          <w:lang w:eastAsia="en-US"/>
        </w:rPr>
      </w:pPr>
      <w:r w:rsidRPr="000472E0">
        <w:rPr>
          <w:rFonts w:eastAsia="Calibri"/>
          <w:sz w:val="20"/>
          <w:szCs w:val="20"/>
          <w:lang w:eastAsia="en-US"/>
        </w:rPr>
        <w:t xml:space="preserve">к </w:t>
      </w:r>
      <w:r w:rsidR="00AC1F3D">
        <w:rPr>
          <w:rFonts w:eastAsia="Calibri"/>
          <w:sz w:val="20"/>
          <w:szCs w:val="20"/>
          <w:lang w:eastAsia="en-US"/>
        </w:rPr>
        <w:t>Договор</w:t>
      </w:r>
      <w:r w:rsidRPr="000472E0">
        <w:rPr>
          <w:rFonts w:eastAsia="Calibri"/>
          <w:sz w:val="20"/>
          <w:szCs w:val="20"/>
          <w:lang w:eastAsia="en-US"/>
        </w:rPr>
        <w:t xml:space="preserve">у поставки № </w:t>
      </w:r>
      <w:r w:rsidR="005B4463" w:rsidRPr="000472E0">
        <w:rPr>
          <w:rFonts w:eastAsia="Calibri"/>
          <w:sz w:val="20"/>
          <w:szCs w:val="20"/>
          <w:lang w:eastAsia="en-US"/>
        </w:rPr>
        <w:t>_____</w:t>
      </w:r>
    </w:p>
    <w:p w:rsidR="00FF30AE" w:rsidRPr="000472E0" w:rsidRDefault="00091A71" w:rsidP="00AC1F3D">
      <w:pPr>
        <w:ind w:left="7371"/>
        <w:jc w:val="both"/>
        <w:rPr>
          <w:iCs/>
          <w:sz w:val="20"/>
          <w:szCs w:val="20"/>
        </w:rPr>
      </w:pPr>
      <w:r w:rsidRPr="000472E0">
        <w:rPr>
          <w:rFonts w:eastAsia="Calibri"/>
          <w:sz w:val="20"/>
          <w:szCs w:val="20"/>
          <w:lang w:eastAsia="en-US"/>
        </w:rPr>
        <w:t xml:space="preserve">от </w:t>
      </w:r>
      <w:r w:rsidRPr="000472E0">
        <w:rPr>
          <w:rFonts w:eastAsia="Calibri"/>
          <w:sz w:val="20"/>
          <w:szCs w:val="20"/>
          <w:lang w:eastAsia="en-US"/>
        </w:rPr>
        <w:fldChar w:fldCharType="begin"/>
      </w:r>
      <w:r w:rsidRPr="000472E0">
        <w:rPr>
          <w:rFonts w:eastAsia="Calibri"/>
          <w:sz w:val="20"/>
          <w:szCs w:val="20"/>
          <w:lang w:eastAsia="en-US"/>
        </w:rPr>
        <w:instrText xml:space="preserve"> DOCVARIABLE _ДатаДоговора\* MERGEFORMAT </w:instrText>
      </w:r>
      <w:r w:rsidRPr="000472E0">
        <w:rPr>
          <w:rFonts w:eastAsia="Calibri"/>
          <w:sz w:val="20"/>
          <w:szCs w:val="20"/>
          <w:lang w:eastAsia="en-US"/>
        </w:rPr>
        <w:fldChar w:fldCharType="separate"/>
      </w:r>
      <w:r w:rsidR="005B4463" w:rsidRPr="000472E0">
        <w:rPr>
          <w:rFonts w:eastAsia="Calibri"/>
          <w:sz w:val="20"/>
          <w:szCs w:val="20"/>
          <w:lang w:eastAsia="en-US"/>
        </w:rPr>
        <w:t>"____</w:t>
      </w:r>
      <w:r w:rsidR="00B656A6" w:rsidRPr="000472E0">
        <w:rPr>
          <w:rFonts w:eastAsia="Calibri"/>
          <w:sz w:val="20"/>
          <w:szCs w:val="20"/>
          <w:lang w:eastAsia="en-US"/>
        </w:rPr>
        <w:t xml:space="preserve">" </w:t>
      </w:r>
      <w:r w:rsidR="00BC5C17">
        <w:rPr>
          <w:rFonts w:eastAsia="Calibri"/>
          <w:sz w:val="20"/>
          <w:szCs w:val="20"/>
          <w:lang w:eastAsia="en-US"/>
        </w:rPr>
        <w:t>января</w:t>
      </w:r>
      <w:r w:rsidR="00B656A6" w:rsidRPr="000472E0">
        <w:rPr>
          <w:rFonts w:eastAsia="Calibri"/>
          <w:sz w:val="20"/>
          <w:szCs w:val="20"/>
          <w:lang w:eastAsia="en-US"/>
        </w:rPr>
        <w:t xml:space="preserve"> 202</w:t>
      </w:r>
      <w:r w:rsidR="00AC1F3D">
        <w:rPr>
          <w:rFonts w:eastAsia="Calibri"/>
          <w:sz w:val="20"/>
          <w:szCs w:val="20"/>
          <w:lang w:eastAsia="en-US"/>
        </w:rPr>
        <w:t>6</w:t>
      </w:r>
      <w:r w:rsidR="00B656A6" w:rsidRPr="000472E0">
        <w:rPr>
          <w:rFonts w:eastAsia="Calibri"/>
          <w:sz w:val="20"/>
          <w:szCs w:val="20"/>
          <w:lang w:eastAsia="en-US"/>
        </w:rPr>
        <w:t> г.</w:t>
      </w:r>
      <w:r w:rsidRPr="000472E0">
        <w:rPr>
          <w:rFonts w:eastAsia="Calibri"/>
          <w:sz w:val="20"/>
          <w:szCs w:val="20"/>
          <w:lang w:eastAsia="en-US"/>
        </w:rPr>
        <w:fldChar w:fldCharType="end"/>
      </w:r>
    </w:p>
    <w:p w:rsidR="00FF30AE" w:rsidRPr="000472E0" w:rsidRDefault="00FF30AE" w:rsidP="00A77558">
      <w:pPr>
        <w:ind w:left="5760"/>
        <w:rPr>
          <w:iCs/>
          <w:sz w:val="20"/>
          <w:szCs w:val="20"/>
        </w:rPr>
      </w:pPr>
    </w:p>
    <w:p w:rsidR="00FF30AE" w:rsidRPr="000472E0" w:rsidRDefault="00FF30AE" w:rsidP="00A77558">
      <w:pPr>
        <w:jc w:val="center"/>
        <w:rPr>
          <w:b/>
          <w:iCs/>
          <w:sz w:val="20"/>
          <w:szCs w:val="20"/>
        </w:rPr>
      </w:pPr>
      <w:r w:rsidRPr="000472E0">
        <w:rPr>
          <w:b/>
          <w:iCs/>
          <w:sz w:val="20"/>
          <w:szCs w:val="20"/>
        </w:rPr>
        <w:t>АКТ</w:t>
      </w:r>
    </w:p>
    <w:p w:rsidR="00FF30AE" w:rsidRDefault="0084317F" w:rsidP="00A77558">
      <w:pPr>
        <w:jc w:val="center"/>
        <w:rPr>
          <w:b/>
          <w:iCs/>
          <w:sz w:val="20"/>
          <w:szCs w:val="20"/>
        </w:rPr>
      </w:pPr>
      <w:r>
        <w:rPr>
          <w:b/>
          <w:iCs/>
          <w:sz w:val="20"/>
          <w:szCs w:val="20"/>
        </w:rPr>
        <w:t>ПРИЕМ</w:t>
      </w:r>
      <w:r w:rsidR="00832D14">
        <w:rPr>
          <w:b/>
          <w:iCs/>
          <w:sz w:val="20"/>
          <w:szCs w:val="20"/>
        </w:rPr>
        <w:t>А</w:t>
      </w:r>
      <w:r>
        <w:rPr>
          <w:b/>
          <w:iCs/>
          <w:sz w:val="20"/>
          <w:szCs w:val="20"/>
        </w:rPr>
        <w:t>-ПЕРЕДАЧИ ПРОДУКЦИИ</w:t>
      </w:r>
    </w:p>
    <w:p w:rsidR="005F59E4" w:rsidRDefault="005F59E4" w:rsidP="00A77558">
      <w:pPr>
        <w:jc w:val="center"/>
        <w:rPr>
          <w:b/>
          <w:iCs/>
          <w:sz w:val="20"/>
          <w:szCs w:val="20"/>
        </w:rPr>
      </w:pPr>
    </w:p>
    <w:p w:rsidR="005F59E4" w:rsidRDefault="005F59E4" w:rsidP="00A77558">
      <w:pPr>
        <w:jc w:val="center"/>
        <w:rPr>
          <w:b/>
          <w:iCs/>
          <w:sz w:val="20"/>
          <w:szCs w:val="20"/>
        </w:rPr>
      </w:pPr>
    </w:p>
    <w:p w:rsidR="00FF30AE" w:rsidRPr="000472E0" w:rsidRDefault="005F59E4" w:rsidP="00094C1B">
      <w:pPr>
        <w:ind w:firstLine="709"/>
        <w:jc w:val="both"/>
        <w:rPr>
          <w:b/>
          <w:iCs/>
          <w:sz w:val="20"/>
          <w:szCs w:val="20"/>
        </w:rPr>
      </w:pPr>
      <w:proofErr w:type="gramStart"/>
      <w:r w:rsidRPr="005F59E4">
        <w:rPr>
          <w:iCs/>
          <w:sz w:val="20"/>
          <w:szCs w:val="20"/>
        </w:rPr>
        <w:t>Федеральное казенное профессиональное</w:t>
      </w:r>
      <w:r w:rsidR="00B91008">
        <w:rPr>
          <w:iCs/>
          <w:sz w:val="20"/>
          <w:szCs w:val="20"/>
        </w:rPr>
        <w:t xml:space="preserve"> образовательное учреждение № 216 Федеральной службы исполнения наказаний, именуемо</w:t>
      </w:r>
      <w:r w:rsidR="00DC68E1">
        <w:rPr>
          <w:iCs/>
          <w:sz w:val="20"/>
          <w:szCs w:val="20"/>
        </w:rPr>
        <w:t>е</w:t>
      </w:r>
      <w:r w:rsidR="00B91008">
        <w:rPr>
          <w:iCs/>
          <w:sz w:val="20"/>
          <w:szCs w:val="20"/>
        </w:rPr>
        <w:t xml:space="preserve"> в дальнейшем </w:t>
      </w:r>
      <w:r w:rsidR="00DC68E1">
        <w:rPr>
          <w:iCs/>
          <w:sz w:val="20"/>
          <w:szCs w:val="20"/>
        </w:rPr>
        <w:t>«</w:t>
      </w:r>
      <w:r w:rsidR="00B91008">
        <w:rPr>
          <w:iCs/>
          <w:sz w:val="20"/>
          <w:szCs w:val="20"/>
        </w:rPr>
        <w:t>Заказчик</w:t>
      </w:r>
      <w:r w:rsidR="00DC68E1">
        <w:rPr>
          <w:iCs/>
          <w:sz w:val="20"/>
          <w:szCs w:val="20"/>
        </w:rPr>
        <w:t xml:space="preserve">» в лице директора Даниленко Павла Александровича, действующего на основании Устава, с одной стороны, и </w:t>
      </w:r>
      <w:r w:rsidR="00A34AF9">
        <w:rPr>
          <w:iCs/>
          <w:sz w:val="20"/>
          <w:szCs w:val="20"/>
        </w:rPr>
        <w:t>______________________________________</w:t>
      </w:r>
      <w:r w:rsidR="00DC68E1">
        <w:rPr>
          <w:iCs/>
          <w:sz w:val="20"/>
          <w:szCs w:val="20"/>
        </w:rPr>
        <w:t xml:space="preserve"> (лицензия ФНС России на осуществление деятельности по</w:t>
      </w:r>
      <w:r w:rsidR="00094C1B">
        <w:rPr>
          <w:iCs/>
          <w:sz w:val="20"/>
          <w:szCs w:val="20"/>
        </w:rPr>
        <w:t xml:space="preserve"> производству и реализации защищ</w:t>
      </w:r>
      <w:r w:rsidR="00DC68E1">
        <w:rPr>
          <w:iCs/>
          <w:sz w:val="20"/>
          <w:szCs w:val="20"/>
        </w:rPr>
        <w:t>енной от подделок полиграфической продукции</w:t>
      </w:r>
      <w:r w:rsidR="00094C1B">
        <w:rPr>
          <w:iCs/>
          <w:sz w:val="20"/>
          <w:szCs w:val="20"/>
        </w:rPr>
        <w:t xml:space="preserve"> №</w:t>
      </w:r>
      <w:r w:rsidR="00A34AF9">
        <w:rPr>
          <w:iCs/>
          <w:sz w:val="20"/>
          <w:szCs w:val="20"/>
        </w:rPr>
        <w:t>___________________</w:t>
      </w:r>
      <w:r w:rsidR="00094C1B">
        <w:rPr>
          <w:iCs/>
          <w:sz w:val="20"/>
          <w:szCs w:val="20"/>
        </w:rPr>
        <w:t xml:space="preserve">от </w:t>
      </w:r>
      <w:r w:rsidR="00A34AF9">
        <w:rPr>
          <w:iCs/>
          <w:sz w:val="20"/>
          <w:szCs w:val="20"/>
        </w:rPr>
        <w:t>_____________</w:t>
      </w:r>
      <w:r w:rsidR="00094C1B">
        <w:rPr>
          <w:iCs/>
          <w:sz w:val="20"/>
          <w:szCs w:val="20"/>
        </w:rPr>
        <w:t xml:space="preserve">г. (при выдаче № </w:t>
      </w:r>
      <w:r w:rsidR="00A34AF9">
        <w:rPr>
          <w:iCs/>
          <w:sz w:val="20"/>
          <w:szCs w:val="20"/>
        </w:rPr>
        <w:t>_____</w:t>
      </w:r>
      <w:r w:rsidR="00094C1B">
        <w:rPr>
          <w:iCs/>
          <w:sz w:val="20"/>
          <w:szCs w:val="20"/>
        </w:rPr>
        <w:t xml:space="preserve"> от </w:t>
      </w:r>
      <w:r w:rsidR="00A34AF9">
        <w:rPr>
          <w:iCs/>
          <w:sz w:val="20"/>
          <w:szCs w:val="20"/>
        </w:rPr>
        <w:t>____________</w:t>
      </w:r>
      <w:r w:rsidR="00094C1B">
        <w:rPr>
          <w:iCs/>
          <w:sz w:val="20"/>
          <w:szCs w:val="20"/>
        </w:rPr>
        <w:t xml:space="preserve">)), в лице </w:t>
      </w:r>
      <w:r w:rsidR="00A34AF9">
        <w:rPr>
          <w:iCs/>
          <w:sz w:val="20"/>
          <w:szCs w:val="20"/>
        </w:rPr>
        <w:t>______________________</w:t>
      </w:r>
      <w:r w:rsidR="00094C1B">
        <w:rPr>
          <w:iCs/>
          <w:sz w:val="20"/>
          <w:szCs w:val="20"/>
        </w:rPr>
        <w:t xml:space="preserve">, действующего на основании </w:t>
      </w:r>
      <w:r w:rsidR="00A34AF9">
        <w:rPr>
          <w:iCs/>
          <w:sz w:val="20"/>
          <w:szCs w:val="20"/>
        </w:rPr>
        <w:t>_______________</w:t>
      </w:r>
      <w:r w:rsidR="00094C1B">
        <w:rPr>
          <w:iCs/>
          <w:sz w:val="20"/>
          <w:szCs w:val="20"/>
        </w:rPr>
        <w:t>, именуемое в дальнейшем «Поставщик», вместе именуемые «Стороны</w:t>
      </w:r>
      <w:proofErr w:type="gramEnd"/>
      <w:r w:rsidR="00094C1B">
        <w:rPr>
          <w:iCs/>
          <w:sz w:val="20"/>
          <w:szCs w:val="20"/>
        </w:rPr>
        <w:t>» и каждый в отдельности «Сторона», составили настоящий Акт о нижеследующем:</w:t>
      </w:r>
    </w:p>
    <w:p w:rsidR="00FF30AE" w:rsidRPr="000472E0" w:rsidRDefault="00FF30AE" w:rsidP="00A77558">
      <w:pPr>
        <w:jc w:val="center"/>
        <w:rPr>
          <w:b/>
          <w:iCs/>
          <w:sz w:val="20"/>
          <w:szCs w:val="20"/>
        </w:rPr>
      </w:pPr>
    </w:p>
    <w:p w:rsidR="00FF30AE" w:rsidRPr="000472E0" w:rsidRDefault="00094C1B" w:rsidP="00091A71">
      <w:pPr>
        <w:pStyle w:val="ConsPlusNormal"/>
        <w:ind w:firstLine="540"/>
        <w:jc w:val="both"/>
        <w:rPr>
          <w:rFonts w:ascii="Times New Roman" w:hAnsi="Times New Roman" w:cs="Times New Roman"/>
        </w:rPr>
      </w:pPr>
      <w:r>
        <w:rPr>
          <w:rFonts w:ascii="Times New Roman" w:hAnsi="Times New Roman" w:cs="Times New Roman"/>
        </w:rPr>
        <w:t>В</w:t>
      </w:r>
      <w:r w:rsidR="00FF30AE" w:rsidRPr="000472E0">
        <w:rPr>
          <w:rFonts w:ascii="Times New Roman" w:hAnsi="Times New Roman" w:cs="Times New Roman"/>
        </w:rPr>
        <w:t xml:space="preserve"> соответствии с условиями </w:t>
      </w:r>
      <w:r w:rsidR="00AC1F3D">
        <w:rPr>
          <w:rFonts w:ascii="Times New Roman" w:hAnsi="Times New Roman" w:cs="Times New Roman"/>
        </w:rPr>
        <w:t>Договора</w:t>
      </w:r>
      <w:r w:rsidR="00A94119" w:rsidRPr="000472E0">
        <w:rPr>
          <w:rFonts w:ascii="Times New Roman" w:hAnsi="Times New Roman" w:cs="Times New Roman"/>
        </w:rPr>
        <w:t xml:space="preserve"> поставки № </w:t>
      </w:r>
      <w:r w:rsidR="005B4463" w:rsidRPr="000472E0">
        <w:rPr>
          <w:rFonts w:ascii="Times New Roman" w:hAnsi="Times New Roman" w:cs="Times New Roman"/>
        </w:rPr>
        <w:t xml:space="preserve">____  </w:t>
      </w:r>
      <w:r w:rsidR="00091A71" w:rsidRPr="000472E0">
        <w:rPr>
          <w:rFonts w:ascii="Times New Roman" w:hAnsi="Times New Roman" w:cs="Times New Roman"/>
        </w:rPr>
        <w:t xml:space="preserve">от </w:t>
      </w:r>
      <w:r w:rsidR="00091A71" w:rsidRPr="000472E0">
        <w:rPr>
          <w:rFonts w:ascii="Times New Roman" w:hAnsi="Times New Roman" w:cs="Times New Roman"/>
        </w:rPr>
        <w:fldChar w:fldCharType="begin"/>
      </w:r>
      <w:r w:rsidR="00091A71" w:rsidRPr="000472E0">
        <w:rPr>
          <w:rFonts w:ascii="Times New Roman" w:hAnsi="Times New Roman" w:cs="Times New Roman"/>
        </w:rPr>
        <w:instrText xml:space="preserve"> DOCVARIABLE _ДатаДоговора\* MERGEFORMAT </w:instrText>
      </w:r>
      <w:r w:rsidR="00091A71" w:rsidRPr="000472E0">
        <w:rPr>
          <w:rFonts w:ascii="Times New Roman" w:hAnsi="Times New Roman" w:cs="Times New Roman"/>
        </w:rPr>
        <w:fldChar w:fldCharType="separate"/>
      </w:r>
      <w:r w:rsidR="005B4463" w:rsidRPr="000472E0">
        <w:rPr>
          <w:rFonts w:ascii="Times New Roman" w:hAnsi="Times New Roman" w:cs="Times New Roman"/>
        </w:rPr>
        <w:t>"____</w:t>
      </w:r>
      <w:r w:rsidR="003314A7">
        <w:rPr>
          <w:rFonts w:ascii="Times New Roman" w:hAnsi="Times New Roman" w:cs="Times New Roman"/>
        </w:rPr>
        <w:t xml:space="preserve">" </w:t>
      </w:r>
      <w:r w:rsidR="00AC1F3D">
        <w:rPr>
          <w:rFonts w:ascii="Times New Roman" w:hAnsi="Times New Roman" w:cs="Times New Roman"/>
        </w:rPr>
        <w:t>_________</w:t>
      </w:r>
      <w:r w:rsidR="00B656A6" w:rsidRPr="000472E0">
        <w:rPr>
          <w:rFonts w:ascii="Times New Roman" w:hAnsi="Times New Roman" w:cs="Times New Roman"/>
        </w:rPr>
        <w:t xml:space="preserve"> 202</w:t>
      </w:r>
      <w:r w:rsidR="00AC1F3D">
        <w:rPr>
          <w:rFonts w:ascii="Times New Roman" w:hAnsi="Times New Roman" w:cs="Times New Roman"/>
        </w:rPr>
        <w:t>6</w:t>
      </w:r>
      <w:r w:rsidR="00B656A6" w:rsidRPr="000472E0">
        <w:rPr>
          <w:rFonts w:ascii="Times New Roman" w:hAnsi="Times New Roman" w:cs="Times New Roman"/>
        </w:rPr>
        <w:t> г.</w:t>
      </w:r>
      <w:r w:rsidR="00091A71" w:rsidRPr="000472E0">
        <w:rPr>
          <w:rFonts w:ascii="Times New Roman" w:hAnsi="Times New Roman" w:cs="Times New Roman"/>
        </w:rPr>
        <w:fldChar w:fldCharType="end"/>
      </w:r>
      <w:r w:rsidR="00A94119" w:rsidRPr="000472E0">
        <w:rPr>
          <w:rFonts w:ascii="Times New Roman" w:hAnsi="Times New Roman" w:cs="Times New Roman"/>
        </w:rPr>
        <w:t xml:space="preserve"> (далее </w:t>
      </w:r>
      <w:proofErr w:type="gramStart"/>
      <w:r w:rsidR="00A94119" w:rsidRPr="000472E0">
        <w:rPr>
          <w:rFonts w:ascii="Times New Roman" w:hAnsi="Times New Roman" w:cs="Times New Roman"/>
        </w:rPr>
        <w:t>–</w:t>
      </w:r>
      <w:r w:rsidR="00AC1F3D">
        <w:rPr>
          <w:rFonts w:ascii="Times New Roman" w:hAnsi="Times New Roman" w:cs="Times New Roman"/>
        </w:rPr>
        <w:t>Д</w:t>
      </w:r>
      <w:proofErr w:type="gramEnd"/>
      <w:r w:rsidR="00AC1F3D">
        <w:rPr>
          <w:rFonts w:ascii="Times New Roman" w:hAnsi="Times New Roman" w:cs="Times New Roman"/>
        </w:rPr>
        <w:t>оговор</w:t>
      </w:r>
      <w:r w:rsidR="00A94119" w:rsidRPr="000472E0">
        <w:rPr>
          <w:rFonts w:ascii="Times New Roman" w:hAnsi="Times New Roman" w:cs="Times New Roman"/>
        </w:rPr>
        <w:t xml:space="preserve">) </w:t>
      </w:r>
      <w:r w:rsidR="00FF30AE" w:rsidRPr="000472E0">
        <w:rPr>
          <w:rFonts w:ascii="Times New Roman" w:hAnsi="Times New Roman" w:cs="Times New Roman"/>
        </w:rPr>
        <w:t xml:space="preserve"> Поставщик</w:t>
      </w:r>
      <w:r>
        <w:rPr>
          <w:rFonts w:ascii="Times New Roman" w:hAnsi="Times New Roman" w:cs="Times New Roman"/>
        </w:rPr>
        <w:t xml:space="preserve"> </w:t>
      </w:r>
      <w:r w:rsidR="00FF30AE" w:rsidRPr="000472E0">
        <w:rPr>
          <w:rFonts w:ascii="Times New Roman" w:hAnsi="Times New Roman" w:cs="Times New Roman"/>
        </w:rPr>
        <w:t>постав</w:t>
      </w:r>
      <w:r>
        <w:rPr>
          <w:rFonts w:ascii="Times New Roman" w:hAnsi="Times New Roman" w:cs="Times New Roman"/>
        </w:rPr>
        <w:t xml:space="preserve">ил Заказчику следующую </w:t>
      </w:r>
      <w:r w:rsidR="00FF30AE" w:rsidRPr="000472E0">
        <w:rPr>
          <w:rFonts w:ascii="Times New Roman" w:hAnsi="Times New Roman" w:cs="Times New Roman"/>
        </w:rPr>
        <w:t xml:space="preserve"> </w:t>
      </w:r>
      <w:r>
        <w:rPr>
          <w:rFonts w:ascii="Times New Roman" w:hAnsi="Times New Roman" w:cs="Times New Roman"/>
        </w:rPr>
        <w:t>П</w:t>
      </w:r>
      <w:r w:rsidR="00FF30AE" w:rsidRPr="000472E0">
        <w:rPr>
          <w:rFonts w:ascii="Times New Roman" w:hAnsi="Times New Roman" w:cs="Times New Roman"/>
        </w:rPr>
        <w:t>родукци</w:t>
      </w:r>
      <w:r>
        <w:rPr>
          <w:rFonts w:ascii="Times New Roman" w:hAnsi="Times New Roman" w:cs="Times New Roman"/>
        </w:rPr>
        <w:t>ю</w:t>
      </w:r>
      <w:r w:rsidR="00FF30AE" w:rsidRPr="000472E0">
        <w:rPr>
          <w:rFonts w:ascii="Times New Roman" w:hAnsi="Times New Roman" w:cs="Times New Roman"/>
        </w:rPr>
        <w:t>:</w:t>
      </w:r>
    </w:p>
    <w:p w:rsidR="00FF30AE" w:rsidRPr="000472E0" w:rsidRDefault="00FF30AE" w:rsidP="00A77558">
      <w:pPr>
        <w:ind w:firstLine="720"/>
        <w:jc w:val="both"/>
        <w:rPr>
          <w:sz w:val="20"/>
          <w:szCs w:val="20"/>
        </w:rPr>
      </w:pP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20"/>
        <w:gridCol w:w="1080"/>
        <w:gridCol w:w="1620"/>
        <w:gridCol w:w="1260"/>
        <w:gridCol w:w="1183"/>
      </w:tblGrid>
      <w:tr w:rsidR="000472E0" w:rsidRPr="000472E0">
        <w:tc>
          <w:tcPr>
            <w:tcW w:w="648" w:type="dxa"/>
          </w:tcPr>
          <w:p w:rsidR="00717EA1" w:rsidRPr="000472E0" w:rsidRDefault="00717EA1" w:rsidP="00A77558">
            <w:pPr>
              <w:jc w:val="center"/>
              <w:rPr>
                <w:b/>
                <w:sz w:val="20"/>
                <w:szCs w:val="20"/>
              </w:rPr>
            </w:pPr>
            <w:proofErr w:type="gramStart"/>
            <w:r w:rsidRPr="000472E0">
              <w:rPr>
                <w:b/>
                <w:sz w:val="20"/>
                <w:szCs w:val="20"/>
              </w:rPr>
              <w:t>П</w:t>
            </w:r>
            <w:proofErr w:type="gramEnd"/>
            <w:r w:rsidRPr="000472E0">
              <w:rPr>
                <w:b/>
                <w:sz w:val="20"/>
                <w:szCs w:val="20"/>
              </w:rPr>
              <w:t>/н</w:t>
            </w:r>
          </w:p>
        </w:tc>
        <w:tc>
          <w:tcPr>
            <w:tcW w:w="4320" w:type="dxa"/>
          </w:tcPr>
          <w:p w:rsidR="00717EA1" w:rsidRPr="000472E0" w:rsidRDefault="00717EA1" w:rsidP="00A77558">
            <w:pPr>
              <w:jc w:val="center"/>
              <w:rPr>
                <w:b/>
                <w:sz w:val="20"/>
                <w:szCs w:val="20"/>
              </w:rPr>
            </w:pPr>
            <w:r w:rsidRPr="000472E0">
              <w:rPr>
                <w:b/>
                <w:sz w:val="20"/>
                <w:szCs w:val="20"/>
              </w:rPr>
              <w:t>Наименование продукции</w:t>
            </w:r>
          </w:p>
        </w:tc>
        <w:tc>
          <w:tcPr>
            <w:tcW w:w="1080" w:type="dxa"/>
          </w:tcPr>
          <w:p w:rsidR="00717EA1" w:rsidRPr="000472E0" w:rsidRDefault="00717EA1" w:rsidP="00A77558">
            <w:pPr>
              <w:jc w:val="center"/>
              <w:rPr>
                <w:b/>
                <w:sz w:val="20"/>
                <w:szCs w:val="20"/>
              </w:rPr>
            </w:pPr>
            <w:r w:rsidRPr="000472E0">
              <w:rPr>
                <w:b/>
                <w:sz w:val="20"/>
                <w:szCs w:val="20"/>
              </w:rPr>
              <w:t>Ед. изм.</w:t>
            </w:r>
          </w:p>
        </w:tc>
        <w:tc>
          <w:tcPr>
            <w:tcW w:w="1620" w:type="dxa"/>
          </w:tcPr>
          <w:p w:rsidR="00717EA1" w:rsidRPr="000472E0" w:rsidRDefault="00717EA1" w:rsidP="00A77558">
            <w:pPr>
              <w:jc w:val="center"/>
              <w:rPr>
                <w:b/>
                <w:sz w:val="20"/>
                <w:szCs w:val="20"/>
              </w:rPr>
            </w:pPr>
            <w:r w:rsidRPr="000472E0">
              <w:rPr>
                <w:b/>
                <w:sz w:val="20"/>
                <w:szCs w:val="20"/>
              </w:rPr>
              <w:t>Количество</w:t>
            </w:r>
          </w:p>
        </w:tc>
        <w:tc>
          <w:tcPr>
            <w:tcW w:w="1260" w:type="dxa"/>
          </w:tcPr>
          <w:p w:rsidR="00717EA1" w:rsidRPr="000472E0" w:rsidRDefault="00717EA1" w:rsidP="00A77558">
            <w:pPr>
              <w:jc w:val="center"/>
              <w:rPr>
                <w:b/>
                <w:sz w:val="20"/>
                <w:szCs w:val="20"/>
              </w:rPr>
            </w:pPr>
            <w:r w:rsidRPr="000472E0">
              <w:rPr>
                <w:b/>
                <w:sz w:val="20"/>
                <w:szCs w:val="20"/>
              </w:rPr>
              <w:t>Цена</w:t>
            </w:r>
            <w:r w:rsidR="00581275">
              <w:rPr>
                <w:b/>
                <w:sz w:val="20"/>
                <w:szCs w:val="20"/>
              </w:rPr>
              <w:t>, руб.</w:t>
            </w:r>
          </w:p>
        </w:tc>
        <w:tc>
          <w:tcPr>
            <w:tcW w:w="1183" w:type="dxa"/>
          </w:tcPr>
          <w:p w:rsidR="00717EA1" w:rsidRPr="000472E0" w:rsidRDefault="00717EA1" w:rsidP="00A77558">
            <w:pPr>
              <w:jc w:val="center"/>
              <w:rPr>
                <w:b/>
                <w:sz w:val="20"/>
                <w:szCs w:val="20"/>
              </w:rPr>
            </w:pPr>
            <w:r w:rsidRPr="000472E0">
              <w:rPr>
                <w:b/>
                <w:sz w:val="20"/>
                <w:szCs w:val="20"/>
              </w:rPr>
              <w:t>Сумма</w:t>
            </w:r>
            <w:r w:rsidR="00581275">
              <w:rPr>
                <w:b/>
                <w:sz w:val="20"/>
                <w:szCs w:val="20"/>
              </w:rPr>
              <w:t>, руб.</w:t>
            </w:r>
          </w:p>
        </w:tc>
      </w:tr>
      <w:tr w:rsidR="000472E0" w:rsidRPr="000472E0">
        <w:tc>
          <w:tcPr>
            <w:tcW w:w="648" w:type="dxa"/>
          </w:tcPr>
          <w:p w:rsidR="00FF30AE" w:rsidRPr="000472E0" w:rsidRDefault="00091A71" w:rsidP="00A77558">
            <w:pPr>
              <w:jc w:val="center"/>
              <w:rPr>
                <w:b/>
                <w:sz w:val="20"/>
                <w:szCs w:val="20"/>
              </w:rPr>
            </w:pPr>
            <w:r w:rsidRPr="000472E0">
              <w:rPr>
                <w:sz w:val="20"/>
                <w:szCs w:val="20"/>
              </w:rPr>
              <w:fldChar w:fldCharType="begin"/>
            </w:r>
            <w:r w:rsidRPr="000472E0">
              <w:rPr>
                <w:sz w:val="20"/>
                <w:szCs w:val="20"/>
              </w:rPr>
              <w:instrText xml:space="preserve"> DOCVARIABLE  СтрокаТЧ.НомерСтроки  \* MERGEFORMAT </w:instrText>
            </w:r>
            <w:r w:rsidRPr="000472E0">
              <w:rPr>
                <w:sz w:val="20"/>
                <w:szCs w:val="20"/>
              </w:rPr>
              <w:fldChar w:fldCharType="separate"/>
            </w:r>
            <w:r w:rsidR="00B656A6" w:rsidRPr="000472E0">
              <w:rPr>
                <w:sz w:val="20"/>
                <w:szCs w:val="20"/>
              </w:rPr>
              <w:t>1</w:t>
            </w:r>
            <w:r w:rsidRPr="000472E0">
              <w:rPr>
                <w:sz w:val="20"/>
                <w:szCs w:val="20"/>
              </w:rPr>
              <w:fldChar w:fldCharType="end"/>
            </w:r>
          </w:p>
        </w:tc>
        <w:tc>
          <w:tcPr>
            <w:tcW w:w="4320" w:type="dxa"/>
          </w:tcPr>
          <w:p w:rsidR="00FF30AE" w:rsidRPr="000472E0" w:rsidRDefault="0090363F" w:rsidP="00BC5C17">
            <w:pPr>
              <w:rPr>
                <w:b/>
                <w:sz w:val="20"/>
                <w:szCs w:val="20"/>
              </w:rPr>
            </w:pPr>
            <w:r w:rsidRPr="000472E0">
              <w:rPr>
                <w:sz w:val="20"/>
                <w:szCs w:val="20"/>
              </w:rPr>
              <w:fldChar w:fldCharType="begin"/>
            </w:r>
            <w:r w:rsidRPr="000472E0">
              <w:rPr>
                <w:sz w:val="20"/>
                <w:szCs w:val="20"/>
              </w:rPr>
              <w:instrText xml:space="preserve"> DOCVARIABLE  СтрокаТЧ.НаименованиеДляПечати \* MERGEFORMAT </w:instrText>
            </w:r>
            <w:r w:rsidRPr="000472E0">
              <w:rPr>
                <w:sz w:val="20"/>
                <w:szCs w:val="20"/>
              </w:rPr>
              <w:fldChar w:fldCharType="separate"/>
            </w:r>
            <w:r w:rsidRPr="000472E0">
              <w:rPr>
                <w:sz w:val="20"/>
                <w:szCs w:val="20"/>
              </w:rPr>
              <w:t xml:space="preserve">Бланк приложения к свидетельству о профессии рабочего, должности служащего </w:t>
            </w:r>
            <w:r w:rsidRPr="000472E0">
              <w:rPr>
                <w:sz w:val="20"/>
                <w:szCs w:val="20"/>
              </w:rPr>
              <w:fldChar w:fldCharType="end"/>
            </w:r>
          </w:p>
        </w:tc>
        <w:tc>
          <w:tcPr>
            <w:tcW w:w="1080" w:type="dxa"/>
          </w:tcPr>
          <w:p w:rsidR="00FF30AE" w:rsidRPr="000472E0" w:rsidRDefault="00091A71" w:rsidP="00A77558">
            <w:pPr>
              <w:jc w:val="center"/>
              <w:rPr>
                <w:b/>
                <w:sz w:val="20"/>
                <w:szCs w:val="20"/>
              </w:rPr>
            </w:pPr>
            <w:r w:rsidRPr="000472E0">
              <w:rPr>
                <w:sz w:val="20"/>
                <w:szCs w:val="20"/>
              </w:rPr>
              <w:fldChar w:fldCharType="begin"/>
            </w:r>
            <w:r w:rsidRPr="000472E0">
              <w:rPr>
                <w:sz w:val="20"/>
                <w:szCs w:val="20"/>
              </w:rPr>
              <w:instrText xml:space="preserve"> DOCVARIABLE  СтрокаТЧ.ЕдиницаИзмерения.Наименование</w:instrText>
            </w:r>
            <w:r w:rsidRPr="000472E0">
              <w:rPr>
                <w:sz w:val="20"/>
                <w:szCs w:val="20"/>
                <w:lang w:val="en-US"/>
              </w:rPr>
              <w:instrText xml:space="preserve"> </w:instrText>
            </w:r>
            <w:r w:rsidRPr="000472E0">
              <w:rPr>
                <w:sz w:val="20"/>
                <w:szCs w:val="20"/>
              </w:rPr>
              <w:instrText xml:space="preserve">\* MERGEFORMAT </w:instrText>
            </w:r>
            <w:r w:rsidRPr="000472E0">
              <w:rPr>
                <w:sz w:val="20"/>
                <w:szCs w:val="20"/>
              </w:rPr>
              <w:fldChar w:fldCharType="separate"/>
            </w:r>
            <w:proofErr w:type="spellStart"/>
            <w:proofErr w:type="gramStart"/>
            <w:r w:rsidR="00B656A6" w:rsidRPr="000472E0">
              <w:rPr>
                <w:sz w:val="20"/>
                <w:szCs w:val="20"/>
              </w:rPr>
              <w:t>шт</w:t>
            </w:r>
            <w:proofErr w:type="spellEnd"/>
            <w:proofErr w:type="gramEnd"/>
            <w:r w:rsidRPr="000472E0">
              <w:rPr>
                <w:sz w:val="20"/>
                <w:szCs w:val="20"/>
              </w:rPr>
              <w:fldChar w:fldCharType="end"/>
            </w:r>
          </w:p>
        </w:tc>
        <w:tc>
          <w:tcPr>
            <w:tcW w:w="1620" w:type="dxa"/>
          </w:tcPr>
          <w:p w:rsidR="00FF30AE" w:rsidRPr="000472E0" w:rsidRDefault="00AC1F3D" w:rsidP="00A77558">
            <w:pPr>
              <w:jc w:val="center"/>
              <w:rPr>
                <w:b/>
                <w:sz w:val="20"/>
                <w:szCs w:val="20"/>
              </w:rPr>
            </w:pPr>
            <w:r>
              <w:rPr>
                <w:sz w:val="20"/>
                <w:szCs w:val="20"/>
              </w:rPr>
              <w:t>50</w:t>
            </w:r>
          </w:p>
        </w:tc>
        <w:tc>
          <w:tcPr>
            <w:tcW w:w="1260" w:type="dxa"/>
          </w:tcPr>
          <w:p w:rsidR="00FF30AE" w:rsidRPr="00910A5B" w:rsidRDefault="00FF30AE" w:rsidP="00F72D2A">
            <w:pPr>
              <w:jc w:val="center"/>
              <w:rPr>
                <w:sz w:val="20"/>
                <w:szCs w:val="20"/>
              </w:rPr>
            </w:pPr>
          </w:p>
        </w:tc>
        <w:tc>
          <w:tcPr>
            <w:tcW w:w="1183" w:type="dxa"/>
          </w:tcPr>
          <w:p w:rsidR="00FF30AE" w:rsidRPr="00910A5B" w:rsidRDefault="00FF30AE" w:rsidP="00A77558">
            <w:pPr>
              <w:jc w:val="center"/>
              <w:rPr>
                <w:sz w:val="20"/>
                <w:szCs w:val="20"/>
              </w:rPr>
            </w:pPr>
          </w:p>
        </w:tc>
      </w:tr>
      <w:tr w:rsidR="000472E0" w:rsidRPr="000472E0">
        <w:tc>
          <w:tcPr>
            <w:tcW w:w="648" w:type="dxa"/>
          </w:tcPr>
          <w:p w:rsidR="00B656A6" w:rsidRPr="000472E0" w:rsidRDefault="00B656A6" w:rsidP="00A77558">
            <w:pPr>
              <w:jc w:val="center"/>
              <w:rPr>
                <w:sz w:val="20"/>
                <w:szCs w:val="20"/>
              </w:rPr>
            </w:pPr>
            <w:r w:rsidRPr="000472E0">
              <w:rPr>
                <w:sz w:val="20"/>
                <w:szCs w:val="20"/>
              </w:rPr>
              <w:t>2</w:t>
            </w:r>
          </w:p>
        </w:tc>
        <w:tc>
          <w:tcPr>
            <w:tcW w:w="4320" w:type="dxa"/>
          </w:tcPr>
          <w:p w:rsidR="00B656A6" w:rsidRPr="000472E0" w:rsidRDefault="0090363F" w:rsidP="00BC5C17">
            <w:pPr>
              <w:rPr>
                <w:sz w:val="20"/>
                <w:szCs w:val="20"/>
              </w:rPr>
            </w:pPr>
            <w:r w:rsidRPr="000472E0">
              <w:rPr>
                <w:sz w:val="20"/>
                <w:szCs w:val="20"/>
              </w:rPr>
              <w:t>Бланк свидетельства о профессии рабочего, должности служащего</w:t>
            </w:r>
            <w:r>
              <w:rPr>
                <w:sz w:val="20"/>
                <w:szCs w:val="20"/>
              </w:rPr>
              <w:t xml:space="preserve"> (БЕЗ ФЛАГА)</w:t>
            </w:r>
            <w:r w:rsidRPr="000472E0">
              <w:rPr>
                <w:sz w:val="20"/>
                <w:szCs w:val="20"/>
              </w:rPr>
              <w:t xml:space="preserve">, без обложки </w:t>
            </w:r>
          </w:p>
        </w:tc>
        <w:tc>
          <w:tcPr>
            <w:tcW w:w="1080" w:type="dxa"/>
          </w:tcPr>
          <w:p w:rsidR="00B656A6" w:rsidRPr="000472E0" w:rsidRDefault="00B656A6" w:rsidP="00A77558">
            <w:pPr>
              <w:jc w:val="center"/>
              <w:rPr>
                <w:sz w:val="20"/>
                <w:szCs w:val="20"/>
              </w:rPr>
            </w:pPr>
            <w:proofErr w:type="spellStart"/>
            <w:proofErr w:type="gramStart"/>
            <w:r w:rsidRPr="000472E0">
              <w:rPr>
                <w:sz w:val="20"/>
                <w:szCs w:val="20"/>
              </w:rPr>
              <w:t>шт</w:t>
            </w:r>
            <w:proofErr w:type="spellEnd"/>
            <w:proofErr w:type="gramEnd"/>
          </w:p>
        </w:tc>
        <w:tc>
          <w:tcPr>
            <w:tcW w:w="1620" w:type="dxa"/>
          </w:tcPr>
          <w:p w:rsidR="00B656A6" w:rsidRPr="000472E0" w:rsidRDefault="00BC5C17" w:rsidP="00AC1F3D">
            <w:pPr>
              <w:jc w:val="center"/>
              <w:rPr>
                <w:sz w:val="20"/>
                <w:szCs w:val="20"/>
              </w:rPr>
            </w:pPr>
            <w:r>
              <w:rPr>
                <w:sz w:val="20"/>
                <w:szCs w:val="20"/>
              </w:rPr>
              <w:t>5</w:t>
            </w:r>
            <w:r w:rsidR="00B656A6" w:rsidRPr="000472E0">
              <w:rPr>
                <w:sz w:val="20"/>
                <w:szCs w:val="20"/>
              </w:rPr>
              <w:t>0</w:t>
            </w:r>
          </w:p>
        </w:tc>
        <w:tc>
          <w:tcPr>
            <w:tcW w:w="1260" w:type="dxa"/>
          </w:tcPr>
          <w:p w:rsidR="00B656A6" w:rsidRPr="000472E0" w:rsidRDefault="00B656A6" w:rsidP="00CA5F84">
            <w:pPr>
              <w:jc w:val="center"/>
              <w:rPr>
                <w:sz w:val="20"/>
                <w:szCs w:val="20"/>
              </w:rPr>
            </w:pPr>
          </w:p>
        </w:tc>
        <w:tc>
          <w:tcPr>
            <w:tcW w:w="1183" w:type="dxa"/>
          </w:tcPr>
          <w:p w:rsidR="00B656A6" w:rsidRPr="000472E0" w:rsidRDefault="00B656A6" w:rsidP="00F72D2A">
            <w:pPr>
              <w:jc w:val="center"/>
              <w:rPr>
                <w:sz w:val="20"/>
                <w:szCs w:val="20"/>
              </w:rPr>
            </w:pPr>
          </w:p>
        </w:tc>
      </w:tr>
      <w:tr w:rsidR="00E6255C" w:rsidRPr="000472E0">
        <w:tc>
          <w:tcPr>
            <w:tcW w:w="648" w:type="dxa"/>
          </w:tcPr>
          <w:p w:rsidR="00E6255C" w:rsidRPr="005F3A8B" w:rsidRDefault="00E6255C" w:rsidP="00A77558">
            <w:pPr>
              <w:jc w:val="center"/>
              <w:rPr>
                <w:b/>
                <w:sz w:val="20"/>
                <w:szCs w:val="20"/>
              </w:rPr>
            </w:pPr>
          </w:p>
        </w:tc>
        <w:tc>
          <w:tcPr>
            <w:tcW w:w="4320" w:type="dxa"/>
          </w:tcPr>
          <w:p w:rsidR="00E6255C" w:rsidRPr="005F3A8B" w:rsidRDefault="00E6255C" w:rsidP="00A77558">
            <w:pPr>
              <w:rPr>
                <w:b/>
                <w:sz w:val="20"/>
                <w:szCs w:val="20"/>
              </w:rPr>
            </w:pPr>
            <w:r w:rsidRPr="005F3A8B">
              <w:rPr>
                <w:b/>
                <w:sz w:val="20"/>
                <w:szCs w:val="20"/>
              </w:rPr>
              <w:t>ВСЕГО:</w:t>
            </w:r>
          </w:p>
        </w:tc>
        <w:tc>
          <w:tcPr>
            <w:tcW w:w="1080" w:type="dxa"/>
          </w:tcPr>
          <w:p w:rsidR="00E6255C" w:rsidRPr="005F3A8B" w:rsidRDefault="00E6255C" w:rsidP="00A77558">
            <w:pPr>
              <w:jc w:val="center"/>
              <w:rPr>
                <w:b/>
                <w:sz w:val="20"/>
                <w:szCs w:val="20"/>
              </w:rPr>
            </w:pPr>
          </w:p>
        </w:tc>
        <w:tc>
          <w:tcPr>
            <w:tcW w:w="1620" w:type="dxa"/>
          </w:tcPr>
          <w:p w:rsidR="00E6255C" w:rsidRPr="005F3A8B" w:rsidRDefault="00E6255C" w:rsidP="00A77558">
            <w:pPr>
              <w:jc w:val="center"/>
              <w:rPr>
                <w:b/>
                <w:sz w:val="20"/>
                <w:szCs w:val="20"/>
              </w:rPr>
            </w:pPr>
          </w:p>
        </w:tc>
        <w:tc>
          <w:tcPr>
            <w:tcW w:w="1260" w:type="dxa"/>
          </w:tcPr>
          <w:p w:rsidR="00E6255C" w:rsidRPr="005F3A8B" w:rsidRDefault="00E6255C" w:rsidP="00CA5F84">
            <w:pPr>
              <w:jc w:val="center"/>
              <w:rPr>
                <w:b/>
                <w:sz w:val="20"/>
                <w:szCs w:val="20"/>
              </w:rPr>
            </w:pPr>
          </w:p>
        </w:tc>
        <w:tc>
          <w:tcPr>
            <w:tcW w:w="1183" w:type="dxa"/>
          </w:tcPr>
          <w:p w:rsidR="00E6255C" w:rsidRPr="005F3A8B" w:rsidRDefault="00E6255C" w:rsidP="00910A5B">
            <w:pPr>
              <w:jc w:val="center"/>
              <w:rPr>
                <w:b/>
                <w:sz w:val="20"/>
                <w:szCs w:val="20"/>
              </w:rPr>
            </w:pPr>
          </w:p>
        </w:tc>
      </w:tr>
    </w:tbl>
    <w:p w:rsidR="00A857F6" w:rsidRDefault="00A857F6" w:rsidP="00A77558">
      <w:pPr>
        <w:pStyle w:val="a4"/>
        <w:ind w:firstLine="709"/>
        <w:rPr>
          <w:rFonts w:ascii="Times New Roman" w:hAnsi="Times New Roman" w:cs="Times New Roman"/>
        </w:rPr>
      </w:pPr>
    </w:p>
    <w:p w:rsidR="00C92982" w:rsidRPr="00C92982" w:rsidRDefault="00C92982" w:rsidP="00A77558">
      <w:pPr>
        <w:pStyle w:val="a4"/>
        <w:ind w:firstLine="709"/>
        <w:rPr>
          <w:rFonts w:ascii="Times New Roman" w:hAnsi="Times New Roman" w:cs="Times New Roman"/>
        </w:rPr>
      </w:pPr>
      <w:r w:rsidRPr="00C92982">
        <w:rPr>
          <w:rFonts w:ascii="Times New Roman" w:hAnsi="Times New Roman" w:cs="Times New Roman"/>
        </w:rPr>
        <w:t xml:space="preserve">Фактическое количество поставленной Продукции полностью соответствует требованиям </w:t>
      </w:r>
      <w:r w:rsidR="00AC1F3D">
        <w:rPr>
          <w:rFonts w:ascii="Times New Roman" w:hAnsi="Times New Roman" w:cs="Times New Roman"/>
        </w:rPr>
        <w:t>Договора</w:t>
      </w:r>
      <w:r w:rsidRPr="00C92982">
        <w:rPr>
          <w:rFonts w:ascii="Times New Roman" w:hAnsi="Times New Roman" w:cs="Times New Roman"/>
        </w:rPr>
        <w:t>. Недостатки не выявлены.</w:t>
      </w:r>
    </w:p>
    <w:p w:rsidR="00C92982" w:rsidRPr="00C92982" w:rsidRDefault="00C92982" w:rsidP="00A77558">
      <w:pPr>
        <w:pStyle w:val="a4"/>
        <w:ind w:firstLine="709"/>
        <w:rPr>
          <w:rFonts w:ascii="Times New Roman" w:hAnsi="Times New Roman" w:cs="Times New Roman"/>
        </w:rPr>
      </w:pPr>
      <w:r w:rsidRPr="00C92982">
        <w:rPr>
          <w:rFonts w:ascii="Times New Roman" w:hAnsi="Times New Roman" w:cs="Times New Roman"/>
        </w:rPr>
        <w:t xml:space="preserve">Поставка Продукции осуществлена в срок, предусмотренный </w:t>
      </w:r>
      <w:r w:rsidR="00AC1F3D">
        <w:rPr>
          <w:rFonts w:ascii="Times New Roman" w:hAnsi="Times New Roman" w:cs="Times New Roman"/>
        </w:rPr>
        <w:t>Договором</w:t>
      </w:r>
      <w:r w:rsidRPr="00C92982">
        <w:rPr>
          <w:rFonts w:ascii="Times New Roman" w:hAnsi="Times New Roman" w:cs="Times New Roman"/>
        </w:rPr>
        <w:t>.</w:t>
      </w:r>
    </w:p>
    <w:p w:rsidR="00C92982" w:rsidRPr="00C92982" w:rsidRDefault="00C92982" w:rsidP="00F4261A">
      <w:pPr>
        <w:pStyle w:val="a4"/>
        <w:ind w:firstLine="709"/>
        <w:jc w:val="both"/>
        <w:rPr>
          <w:rFonts w:ascii="Times New Roman" w:hAnsi="Times New Roman" w:cs="Times New Roman"/>
        </w:rPr>
      </w:pPr>
      <w:r w:rsidRPr="00C92982">
        <w:rPr>
          <w:rFonts w:ascii="Times New Roman" w:hAnsi="Times New Roman" w:cs="Times New Roman"/>
        </w:rPr>
        <w:t>Сумма, подлежащая оплате Поставщику в соответствии с у</w:t>
      </w:r>
      <w:r w:rsidR="00F4261A">
        <w:rPr>
          <w:rFonts w:ascii="Times New Roman" w:hAnsi="Times New Roman" w:cs="Times New Roman"/>
        </w:rPr>
        <w:t xml:space="preserve">словиями </w:t>
      </w:r>
      <w:r w:rsidR="00AC1F3D">
        <w:rPr>
          <w:rFonts w:ascii="Times New Roman" w:hAnsi="Times New Roman" w:cs="Times New Roman"/>
        </w:rPr>
        <w:t>Договора</w:t>
      </w:r>
      <w:r w:rsidR="00F4261A">
        <w:rPr>
          <w:rFonts w:ascii="Times New Roman" w:hAnsi="Times New Roman" w:cs="Times New Roman"/>
        </w:rPr>
        <w:t xml:space="preserve">, составляет </w:t>
      </w:r>
      <w:r w:rsidR="00581275">
        <w:rPr>
          <w:rFonts w:ascii="Times New Roman" w:hAnsi="Times New Roman" w:cs="Times New Roman"/>
        </w:rPr>
        <w:t>__________</w:t>
      </w:r>
      <w:r w:rsidR="00F4261A">
        <w:rPr>
          <w:rFonts w:ascii="Times New Roman" w:hAnsi="Times New Roman" w:cs="Times New Roman"/>
        </w:rPr>
        <w:t xml:space="preserve"> рублей (</w:t>
      </w:r>
      <w:r w:rsidR="00581275">
        <w:rPr>
          <w:rFonts w:ascii="Times New Roman" w:hAnsi="Times New Roman" w:cs="Times New Roman"/>
        </w:rPr>
        <w:t>_____________</w:t>
      </w:r>
      <w:r w:rsidR="00F4261A">
        <w:rPr>
          <w:rFonts w:ascii="Times New Roman" w:hAnsi="Times New Roman" w:cs="Times New Roman"/>
        </w:rPr>
        <w:t xml:space="preserve"> </w:t>
      </w:r>
      <w:r w:rsidRPr="00C92982">
        <w:rPr>
          <w:rFonts w:ascii="Times New Roman" w:hAnsi="Times New Roman" w:cs="Times New Roman"/>
        </w:rPr>
        <w:t xml:space="preserve">рублей </w:t>
      </w:r>
      <w:r w:rsidR="00581275">
        <w:rPr>
          <w:rFonts w:ascii="Times New Roman" w:hAnsi="Times New Roman" w:cs="Times New Roman"/>
        </w:rPr>
        <w:t>___</w:t>
      </w:r>
      <w:r w:rsidRPr="00C92982">
        <w:rPr>
          <w:rFonts w:ascii="Times New Roman" w:hAnsi="Times New Roman" w:cs="Times New Roman"/>
        </w:rPr>
        <w:t xml:space="preserve"> копеек). В том числе НДС  </w:t>
      </w:r>
      <w:r w:rsidR="00581275">
        <w:rPr>
          <w:rFonts w:ascii="Times New Roman" w:hAnsi="Times New Roman" w:cs="Times New Roman"/>
        </w:rPr>
        <w:t>______________</w:t>
      </w:r>
      <w:r w:rsidRPr="00C92982">
        <w:rPr>
          <w:rFonts w:ascii="Times New Roman" w:hAnsi="Times New Roman" w:cs="Times New Roman"/>
        </w:rPr>
        <w:t xml:space="preserve"> рублей (</w:t>
      </w:r>
      <w:r w:rsidR="00581275">
        <w:rPr>
          <w:rFonts w:ascii="Times New Roman" w:hAnsi="Times New Roman" w:cs="Times New Roman"/>
        </w:rPr>
        <w:t>____________</w:t>
      </w:r>
      <w:r w:rsidRPr="00C92982">
        <w:rPr>
          <w:rFonts w:ascii="Times New Roman" w:hAnsi="Times New Roman" w:cs="Times New Roman"/>
        </w:rPr>
        <w:t xml:space="preserve"> рублей </w:t>
      </w:r>
      <w:r w:rsidR="00581275">
        <w:rPr>
          <w:rFonts w:ascii="Times New Roman" w:hAnsi="Times New Roman" w:cs="Times New Roman"/>
        </w:rPr>
        <w:t>___</w:t>
      </w:r>
      <w:r w:rsidRPr="00C92982">
        <w:rPr>
          <w:rFonts w:ascii="Times New Roman" w:hAnsi="Times New Roman" w:cs="Times New Roman"/>
        </w:rPr>
        <w:t xml:space="preserve"> копеек) </w:t>
      </w:r>
    </w:p>
    <w:p w:rsidR="00FF30AE" w:rsidRPr="000472E0" w:rsidRDefault="00FF30AE" w:rsidP="00F4261A">
      <w:pPr>
        <w:ind w:firstLine="709"/>
        <w:jc w:val="both"/>
        <w:rPr>
          <w:sz w:val="20"/>
          <w:szCs w:val="20"/>
        </w:rPr>
      </w:pPr>
      <w:r w:rsidRPr="000472E0">
        <w:rPr>
          <w:sz w:val="20"/>
          <w:szCs w:val="20"/>
        </w:rPr>
        <w:t>Акт составлен в двух экземплярах, по одному экземпляру Поставщику и Заказчику.</w:t>
      </w:r>
    </w:p>
    <w:p w:rsidR="00FF30AE" w:rsidRDefault="00FF30AE" w:rsidP="00A77558">
      <w:pPr>
        <w:ind w:firstLine="720"/>
        <w:jc w:val="both"/>
        <w:rPr>
          <w:sz w:val="20"/>
          <w:szCs w:val="20"/>
        </w:rPr>
      </w:pPr>
    </w:p>
    <w:p w:rsidR="00B86027" w:rsidRPr="000472E0" w:rsidRDefault="00B86027" w:rsidP="00A77558">
      <w:pPr>
        <w:ind w:firstLine="720"/>
        <w:jc w:val="both"/>
        <w:rPr>
          <w:sz w:val="20"/>
          <w:szCs w:val="20"/>
        </w:rPr>
      </w:pPr>
    </w:p>
    <w:p w:rsidR="00785738" w:rsidRPr="000472E0" w:rsidRDefault="00785738" w:rsidP="00A77558">
      <w:pPr>
        <w:ind w:firstLine="720"/>
        <w:jc w:val="both"/>
        <w:rPr>
          <w:sz w:val="20"/>
          <w:szCs w:val="20"/>
        </w:rPr>
      </w:pPr>
    </w:p>
    <w:tbl>
      <w:tblPr>
        <w:tblW w:w="0" w:type="auto"/>
        <w:tblInd w:w="10" w:type="dxa"/>
        <w:tblLook w:val="01E0" w:firstRow="1" w:lastRow="1" w:firstColumn="1" w:lastColumn="1" w:noHBand="0" w:noVBand="0"/>
      </w:tblPr>
      <w:tblGrid>
        <w:gridCol w:w="4859"/>
        <w:gridCol w:w="4702"/>
      </w:tblGrid>
      <w:tr w:rsidR="000472E0" w:rsidRPr="000472E0">
        <w:tc>
          <w:tcPr>
            <w:tcW w:w="4859" w:type="dxa"/>
          </w:tcPr>
          <w:p w:rsidR="00CF6432" w:rsidRPr="000472E0" w:rsidRDefault="00CF6432" w:rsidP="00532ACF">
            <w:pPr>
              <w:ind w:firstLine="841"/>
              <w:rPr>
                <w:b/>
                <w:sz w:val="20"/>
                <w:szCs w:val="20"/>
              </w:rPr>
            </w:pPr>
            <w:r w:rsidRPr="000472E0">
              <w:rPr>
                <w:b/>
                <w:sz w:val="20"/>
                <w:szCs w:val="20"/>
              </w:rPr>
              <w:t>Поставщик:</w:t>
            </w:r>
          </w:p>
          <w:p w:rsidR="00CF6432" w:rsidRPr="000472E0" w:rsidRDefault="00CF6432" w:rsidP="00532ACF">
            <w:pPr>
              <w:ind w:firstLine="841"/>
              <w:rPr>
                <w:sz w:val="20"/>
                <w:szCs w:val="20"/>
              </w:rPr>
            </w:pPr>
          </w:p>
          <w:p w:rsidR="00CD3A13" w:rsidRDefault="00CD3A13" w:rsidP="00581275">
            <w:pPr>
              <w:ind w:firstLine="841"/>
              <w:rPr>
                <w:sz w:val="20"/>
                <w:szCs w:val="20"/>
              </w:rPr>
            </w:pPr>
          </w:p>
          <w:p w:rsidR="00CD3A13" w:rsidRDefault="00CD3A13" w:rsidP="00581275">
            <w:pPr>
              <w:ind w:firstLine="841"/>
              <w:rPr>
                <w:sz w:val="20"/>
                <w:szCs w:val="20"/>
              </w:rPr>
            </w:pPr>
          </w:p>
          <w:p w:rsidR="00CD3A13" w:rsidRDefault="00CD3A13" w:rsidP="00581275">
            <w:pPr>
              <w:ind w:firstLine="841"/>
              <w:rPr>
                <w:sz w:val="20"/>
                <w:szCs w:val="20"/>
              </w:rPr>
            </w:pPr>
          </w:p>
          <w:p w:rsidR="00CF6432" w:rsidRPr="000472E0" w:rsidRDefault="00CF6432" w:rsidP="00581275">
            <w:pPr>
              <w:ind w:firstLine="841"/>
              <w:rPr>
                <w:sz w:val="20"/>
                <w:szCs w:val="20"/>
              </w:rPr>
            </w:pPr>
            <w:r w:rsidRPr="000472E0">
              <w:rPr>
                <w:sz w:val="20"/>
                <w:szCs w:val="20"/>
              </w:rPr>
              <w:t>________________ </w:t>
            </w:r>
            <w:r w:rsidR="00D21CBE" w:rsidRPr="000472E0">
              <w:rPr>
                <w:sz w:val="20"/>
                <w:szCs w:val="20"/>
              </w:rPr>
              <w:t xml:space="preserve"> </w:t>
            </w:r>
            <w:r w:rsidR="00CD3A13">
              <w:rPr>
                <w:sz w:val="20"/>
                <w:szCs w:val="20"/>
              </w:rPr>
              <w:t>/                         /</w:t>
            </w:r>
          </w:p>
        </w:tc>
        <w:tc>
          <w:tcPr>
            <w:tcW w:w="4702" w:type="dxa"/>
          </w:tcPr>
          <w:p w:rsidR="00CF6432" w:rsidRPr="000472E0" w:rsidRDefault="00CF6432" w:rsidP="00532ACF">
            <w:pPr>
              <w:ind w:firstLine="841"/>
              <w:rPr>
                <w:b/>
                <w:sz w:val="20"/>
                <w:szCs w:val="20"/>
              </w:rPr>
            </w:pPr>
            <w:r w:rsidRPr="000472E0">
              <w:rPr>
                <w:b/>
                <w:sz w:val="20"/>
                <w:szCs w:val="20"/>
              </w:rPr>
              <w:t>Заказчик:</w:t>
            </w:r>
          </w:p>
          <w:p w:rsidR="0009236F" w:rsidRPr="000472E0" w:rsidRDefault="00AC1F3D" w:rsidP="0009236F">
            <w:pPr>
              <w:rPr>
                <w:sz w:val="20"/>
                <w:szCs w:val="20"/>
              </w:rPr>
            </w:pPr>
            <w:r>
              <w:rPr>
                <w:sz w:val="20"/>
                <w:szCs w:val="20"/>
              </w:rPr>
              <w:t xml:space="preserve">                </w:t>
            </w:r>
            <w:r w:rsidR="0009236F" w:rsidRPr="000472E0">
              <w:rPr>
                <w:sz w:val="20"/>
                <w:szCs w:val="20"/>
              </w:rPr>
              <w:t xml:space="preserve">Директор </w:t>
            </w:r>
          </w:p>
          <w:p w:rsidR="0009236F" w:rsidRPr="000472E0" w:rsidRDefault="00AC1F3D" w:rsidP="0009236F">
            <w:pPr>
              <w:rPr>
                <w:sz w:val="20"/>
                <w:szCs w:val="20"/>
              </w:rPr>
            </w:pPr>
            <w:r>
              <w:rPr>
                <w:sz w:val="20"/>
                <w:szCs w:val="20"/>
              </w:rPr>
              <w:t xml:space="preserve">                </w:t>
            </w:r>
            <w:r w:rsidR="0009236F" w:rsidRPr="000472E0">
              <w:rPr>
                <w:sz w:val="20"/>
                <w:szCs w:val="20"/>
              </w:rPr>
              <w:t>ФКП образовательного учреждения № 216</w:t>
            </w:r>
          </w:p>
          <w:p w:rsidR="00CF6432" w:rsidRPr="000472E0" w:rsidRDefault="00CF6432" w:rsidP="00532ACF">
            <w:pPr>
              <w:ind w:firstLine="841"/>
              <w:rPr>
                <w:sz w:val="20"/>
                <w:szCs w:val="20"/>
              </w:rPr>
            </w:pPr>
          </w:p>
          <w:p w:rsidR="00CF6432" w:rsidRPr="000472E0" w:rsidRDefault="00CF6432" w:rsidP="00532ACF">
            <w:pPr>
              <w:ind w:firstLine="841"/>
              <w:rPr>
                <w:sz w:val="20"/>
                <w:szCs w:val="20"/>
              </w:rPr>
            </w:pPr>
          </w:p>
          <w:p w:rsidR="00CF6432" w:rsidRPr="000472E0" w:rsidRDefault="00CF6432" w:rsidP="00532ACF">
            <w:pPr>
              <w:ind w:firstLine="841"/>
              <w:rPr>
                <w:sz w:val="20"/>
                <w:szCs w:val="20"/>
              </w:rPr>
            </w:pPr>
            <w:r w:rsidRPr="000472E0">
              <w:rPr>
                <w:sz w:val="20"/>
                <w:szCs w:val="20"/>
              </w:rPr>
              <w:t>________________ </w:t>
            </w:r>
            <w:r w:rsidR="00546E21" w:rsidRPr="000472E0">
              <w:rPr>
                <w:sz w:val="20"/>
                <w:szCs w:val="20"/>
              </w:rPr>
              <w:fldChar w:fldCharType="begin"/>
            </w:r>
            <w:r w:rsidRPr="000472E0">
              <w:rPr>
                <w:sz w:val="20"/>
                <w:szCs w:val="20"/>
              </w:rPr>
              <w:instrText>DOCVARIABLE _ФамилияИнициалы_Заказчика \* MERGEFORMAT</w:instrText>
            </w:r>
            <w:r w:rsidR="00546E21" w:rsidRPr="000472E0">
              <w:rPr>
                <w:sz w:val="20"/>
                <w:szCs w:val="20"/>
              </w:rPr>
              <w:fldChar w:fldCharType="separate"/>
            </w:r>
            <w:r w:rsidR="00B656A6" w:rsidRPr="000472E0">
              <w:rPr>
                <w:sz w:val="20"/>
                <w:szCs w:val="20"/>
              </w:rPr>
              <w:t>Даниленко П.А.</w:t>
            </w:r>
            <w:r w:rsidR="00546E21" w:rsidRPr="000472E0">
              <w:rPr>
                <w:sz w:val="20"/>
                <w:szCs w:val="20"/>
              </w:rPr>
              <w:fldChar w:fldCharType="end"/>
            </w:r>
          </w:p>
        </w:tc>
      </w:tr>
      <w:tr w:rsidR="000472E0" w:rsidRPr="000472E0">
        <w:tc>
          <w:tcPr>
            <w:tcW w:w="4859" w:type="dxa"/>
          </w:tcPr>
          <w:p w:rsidR="00CF6432" w:rsidRPr="000472E0" w:rsidRDefault="00CF6432" w:rsidP="00532ACF">
            <w:pPr>
              <w:ind w:right="29" w:firstLine="841"/>
              <w:jc w:val="center"/>
              <w:rPr>
                <w:sz w:val="20"/>
                <w:szCs w:val="20"/>
              </w:rPr>
            </w:pPr>
            <w:r w:rsidRPr="000472E0">
              <w:rPr>
                <w:sz w:val="20"/>
                <w:szCs w:val="20"/>
              </w:rPr>
              <w:t>М.П.</w:t>
            </w:r>
          </w:p>
        </w:tc>
        <w:tc>
          <w:tcPr>
            <w:tcW w:w="4702" w:type="dxa"/>
          </w:tcPr>
          <w:p w:rsidR="00CF6432" w:rsidRPr="000472E0" w:rsidRDefault="00CF6432" w:rsidP="00532ACF">
            <w:pPr>
              <w:ind w:right="29" w:firstLine="841"/>
              <w:jc w:val="center"/>
              <w:rPr>
                <w:sz w:val="20"/>
                <w:szCs w:val="20"/>
              </w:rPr>
            </w:pPr>
            <w:r w:rsidRPr="000472E0">
              <w:rPr>
                <w:sz w:val="20"/>
                <w:szCs w:val="20"/>
              </w:rPr>
              <w:t>М.П.</w:t>
            </w:r>
          </w:p>
        </w:tc>
      </w:tr>
    </w:tbl>
    <w:p w:rsidR="00AA73C6" w:rsidRPr="000472E0" w:rsidRDefault="00AA73C6" w:rsidP="0086296E">
      <w:pPr>
        <w:ind w:left="5760"/>
        <w:rPr>
          <w:sz w:val="20"/>
          <w:szCs w:val="20"/>
        </w:rPr>
      </w:pPr>
    </w:p>
    <w:sectPr w:rsidR="00AA73C6" w:rsidRPr="000472E0" w:rsidSect="00A77558">
      <w:pgSz w:w="11906" w:h="16838"/>
      <w:pgMar w:top="851"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DDA" w:rsidRDefault="00D44DDA" w:rsidP="00610316">
      <w:r>
        <w:separator/>
      </w:r>
    </w:p>
  </w:endnote>
  <w:endnote w:type="continuationSeparator" w:id="0">
    <w:p w:rsidR="00D44DDA" w:rsidRDefault="00D44DDA" w:rsidP="0061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DDA" w:rsidRDefault="00D44DDA" w:rsidP="00610316">
      <w:r>
        <w:separator/>
      </w:r>
    </w:p>
  </w:footnote>
  <w:footnote w:type="continuationSeparator" w:id="0">
    <w:p w:rsidR="00D44DDA" w:rsidRDefault="00D44DDA" w:rsidP="00610316">
      <w:r>
        <w:continuationSeparator/>
      </w:r>
    </w:p>
  </w:footnote>
  <w:footnote w:id="1">
    <w:p w:rsidR="00610316" w:rsidRDefault="00610316" w:rsidP="00610316">
      <w:pPr>
        <w:shd w:val="clear" w:color="auto" w:fill="FFFFFF"/>
        <w:spacing w:line="240" w:lineRule="atLeast"/>
        <w:rPr>
          <w:sz w:val="20"/>
          <w:szCs w:val="20"/>
        </w:rPr>
      </w:pPr>
      <w:r>
        <w:rPr>
          <w:rStyle w:val="af"/>
          <w:sz w:val="20"/>
          <w:szCs w:val="20"/>
        </w:rPr>
        <w:footnoteRef/>
      </w:r>
      <w:r>
        <w:rPr>
          <w:sz w:val="20"/>
          <w:szCs w:val="20"/>
        </w:rPr>
        <w:t xml:space="preserve"> а) 10 процентов цены </w:t>
      </w:r>
      <w:r w:rsidR="00AC1F3D">
        <w:rPr>
          <w:sz w:val="20"/>
          <w:szCs w:val="20"/>
        </w:rPr>
        <w:t>Договор</w:t>
      </w:r>
      <w:r>
        <w:rPr>
          <w:sz w:val="20"/>
          <w:szCs w:val="20"/>
        </w:rPr>
        <w:t xml:space="preserve">а (этапа) в случае, если цена </w:t>
      </w:r>
      <w:r w:rsidR="00AC1F3D">
        <w:rPr>
          <w:sz w:val="20"/>
          <w:szCs w:val="20"/>
        </w:rPr>
        <w:t>Договор</w:t>
      </w:r>
      <w:r>
        <w:rPr>
          <w:sz w:val="20"/>
          <w:szCs w:val="20"/>
        </w:rPr>
        <w:t>а (этапа) не превышает 3 млн. рублей;</w:t>
      </w:r>
    </w:p>
    <w:p w:rsidR="00610316" w:rsidRDefault="00610316" w:rsidP="00610316">
      <w:pPr>
        <w:shd w:val="clear" w:color="auto" w:fill="FFFFFF"/>
        <w:spacing w:line="240" w:lineRule="atLeast"/>
        <w:rPr>
          <w:sz w:val="20"/>
          <w:szCs w:val="20"/>
        </w:rPr>
      </w:pPr>
      <w:r>
        <w:rPr>
          <w:sz w:val="20"/>
          <w:szCs w:val="20"/>
        </w:rPr>
        <w:t xml:space="preserve">б) 5 процентов цены </w:t>
      </w:r>
      <w:r w:rsidR="00AC1F3D">
        <w:rPr>
          <w:sz w:val="20"/>
          <w:szCs w:val="20"/>
        </w:rPr>
        <w:t>Договор</w:t>
      </w:r>
      <w:r>
        <w:rPr>
          <w:sz w:val="20"/>
          <w:szCs w:val="20"/>
        </w:rPr>
        <w:t xml:space="preserve">а (этапа) в случае, если цена </w:t>
      </w:r>
      <w:r w:rsidR="00AC1F3D">
        <w:rPr>
          <w:sz w:val="20"/>
          <w:szCs w:val="20"/>
        </w:rPr>
        <w:t>Договор</w:t>
      </w:r>
      <w:r>
        <w:rPr>
          <w:sz w:val="20"/>
          <w:szCs w:val="20"/>
        </w:rPr>
        <w:t>а (этапа) составляет от 3 млн. рублей до 50 млн. рублей (включительно);</w:t>
      </w:r>
    </w:p>
    <w:p w:rsidR="00610316" w:rsidRDefault="00610316" w:rsidP="00610316">
      <w:pPr>
        <w:shd w:val="clear" w:color="auto" w:fill="FFFFFF"/>
        <w:spacing w:line="240" w:lineRule="atLeast"/>
        <w:rPr>
          <w:sz w:val="20"/>
          <w:szCs w:val="20"/>
        </w:rPr>
      </w:pPr>
      <w:r>
        <w:rPr>
          <w:sz w:val="20"/>
          <w:szCs w:val="20"/>
        </w:rPr>
        <w:t xml:space="preserve">в) 1 процент цены </w:t>
      </w:r>
      <w:r w:rsidR="00AC1F3D">
        <w:rPr>
          <w:sz w:val="20"/>
          <w:szCs w:val="20"/>
        </w:rPr>
        <w:t>Договор</w:t>
      </w:r>
      <w:r>
        <w:rPr>
          <w:sz w:val="20"/>
          <w:szCs w:val="20"/>
        </w:rPr>
        <w:t xml:space="preserve">а (этапа) в случае, если цена </w:t>
      </w:r>
      <w:r w:rsidR="00AC1F3D">
        <w:rPr>
          <w:sz w:val="20"/>
          <w:szCs w:val="20"/>
        </w:rPr>
        <w:t>Договор</w:t>
      </w:r>
      <w:r>
        <w:rPr>
          <w:sz w:val="20"/>
          <w:szCs w:val="20"/>
        </w:rPr>
        <w:t>а (этапа) составляет от 50 млн. рублей до 100 млн. рублей (включительно);</w:t>
      </w:r>
    </w:p>
    <w:p w:rsidR="00610316" w:rsidRDefault="00610316" w:rsidP="00610316">
      <w:pPr>
        <w:shd w:val="clear" w:color="auto" w:fill="FFFFFF"/>
        <w:spacing w:line="240" w:lineRule="atLeast"/>
        <w:rPr>
          <w:sz w:val="20"/>
          <w:szCs w:val="20"/>
        </w:rPr>
      </w:pPr>
      <w:r>
        <w:rPr>
          <w:sz w:val="20"/>
          <w:szCs w:val="20"/>
        </w:rPr>
        <w:t xml:space="preserve">г) 0,5 процента цены </w:t>
      </w:r>
      <w:r w:rsidR="00AC1F3D">
        <w:rPr>
          <w:sz w:val="20"/>
          <w:szCs w:val="20"/>
        </w:rPr>
        <w:t>Договор</w:t>
      </w:r>
      <w:r>
        <w:rPr>
          <w:sz w:val="20"/>
          <w:szCs w:val="20"/>
        </w:rPr>
        <w:t xml:space="preserve">а (этапа) в случае, если цена </w:t>
      </w:r>
      <w:r w:rsidR="00AC1F3D">
        <w:rPr>
          <w:sz w:val="20"/>
          <w:szCs w:val="20"/>
        </w:rPr>
        <w:t>Договор</w:t>
      </w:r>
      <w:r>
        <w:rPr>
          <w:sz w:val="20"/>
          <w:szCs w:val="20"/>
        </w:rPr>
        <w:t>а (этапа) составляет от 100 млн. рублей до 500 млн. рублей (включительно);</w:t>
      </w:r>
    </w:p>
    <w:p w:rsidR="00610316" w:rsidRDefault="00610316" w:rsidP="00610316">
      <w:pPr>
        <w:shd w:val="clear" w:color="auto" w:fill="FFFFFF"/>
        <w:spacing w:line="240" w:lineRule="atLeast"/>
        <w:rPr>
          <w:sz w:val="20"/>
          <w:szCs w:val="20"/>
        </w:rPr>
      </w:pPr>
      <w:r>
        <w:rPr>
          <w:sz w:val="20"/>
          <w:szCs w:val="20"/>
        </w:rPr>
        <w:t xml:space="preserve">д) 0,4 процента цены </w:t>
      </w:r>
      <w:r w:rsidR="00AC1F3D">
        <w:rPr>
          <w:sz w:val="20"/>
          <w:szCs w:val="20"/>
        </w:rPr>
        <w:t>Договор</w:t>
      </w:r>
      <w:r>
        <w:rPr>
          <w:sz w:val="20"/>
          <w:szCs w:val="20"/>
        </w:rPr>
        <w:t xml:space="preserve">а (этапа) в случае, если цена </w:t>
      </w:r>
      <w:r w:rsidR="00AC1F3D">
        <w:rPr>
          <w:sz w:val="20"/>
          <w:szCs w:val="20"/>
        </w:rPr>
        <w:t>Договор</w:t>
      </w:r>
      <w:r>
        <w:rPr>
          <w:sz w:val="20"/>
          <w:szCs w:val="20"/>
        </w:rPr>
        <w:t>а (этапа) составляет от 500 млн. рублей до 1 млрд. рублей (включительно);</w:t>
      </w:r>
    </w:p>
    <w:p w:rsidR="00610316" w:rsidRDefault="00610316" w:rsidP="00610316">
      <w:pPr>
        <w:shd w:val="clear" w:color="auto" w:fill="FFFFFF"/>
        <w:spacing w:line="240" w:lineRule="atLeast"/>
        <w:rPr>
          <w:sz w:val="20"/>
          <w:szCs w:val="20"/>
        </w:rPr>
      </w:pPr>
      <w:r>
        <w:rPr>
          <w:sz w:val="20"/>
          <w:szCs w:val="20"/>
        </w:rPr>
        <w:t xml:space="preserve">е) 0,3 процента цены </w:t>
      </w:r>
      <w:r w:rsidR="00AC1F3D">
        <w:rPr>
          <w:sz w:val="20"/>
          <w:szCs w:val="20"/>
        </w:rPr>
        <w:t>Договор</w:t>
      </w:r>
      <w:r>
        <w:rPr>
          <w:sz w:val="20"/>
          <w:szCs w:val="20"/>
        </w:rPr>
        <w:t xml:space="preserve">а (этапа) в случае, если цена </w:t>
      </w:r>
      <w:r w:rsidR="00AC1F3D">
        <w:rPr>
          <w:sz w:val="20"/>
          <w:szCs w:val="20"/>
        </w:rPr>
        <w:t>Договор</w:t>
      </w:r>
      <w:r>
        <w:rPr>
          <w:sz w:val="20"/>
          <w:szCs w:val="20"/>
        </w:rPr>
        <w:t>а (этапа) составляет от 1 млрд. рублей до 2 млрд. рублей (включительно);</w:t>
      </w:r>
    </w:p>
    <w:p w:rsidR="00610316" w:rsidRDefault="00610316" w:rsidP="00610316">
      <w:pPr>
        <w:shd w:val="clear" w:color="auto" w:fill="FFFFFF"/>
        <w:spacing w:line="240" w:lineRule="atLeast"/>
        <w:rPr>
          <w:sz w:val="20"/>
          <w:szCs w:val="20"/>
        </w:rPr>
      </w:pPr>
      <w:r>
        <w:rPr>
          <w:sz w:val="20"/>
          <w:szCs w:val="20"/>
        </w:rPr>
        <w:t xml:space="preserve">ж) 0,25 процента цены </w:t>
      </w:r>
      <w:r w:rsidR="00AC1F3D">
        <w:rPr>
          <w:sz w:val="20"/>
          <w:szCs w:val="20"/>
        </w:rPr>
        <w:t>Договор</w:t>
      </w:r>
      <w:r>
        <w:rPr>
          <w:sz w:val="20"/>
          <w:szCs w:val="20"/>
        </w:rPr>
        <w:t xml:space="preserve">а (этапа) в случае, если цена </w:t>
      </w:r>
      <w:r w:rsidR="00AC1F3D">
        <w:rPr>
          <w:sz w:val="20"/>
          <w:szCs w:val="20"/>
        </w:rPr>
        <w:t>Договор</w:t>
      </w:r>
      <w:r>
        <w:rPr>
          <w:sz w:val="20"/>
          <w:szCs w:val="20"/>
        </w:rPr>
        <w:t>а (этапа) составляет от 2 млрд. рублей до 5 млрд. рублей (включительно);</w:t>
      </w:r>
    </w:p>
    <w:p w:rsidR="00610316" w:rsidRDefault="00610316" w:rsidP="00610316">
      <w:pPr>
        <w:shd w:val="clear" w:color="auto" w:fill="FFFFFF"/>
        <w:spacing w:line="240" w:lineRule="atLeast"/>
        <w:rPr>
          <w:sz w:val="20"/>
          <w:szCs w:val="20"/>
        </w:rPr>
      </w:pPr>
      <w:r>
        <w:rPr>
          <w:sz w:val="20"/>
          <w:szCs w:val="20"/>
        </w:rPr>
        <w:t xml:space="preserve">з) 0,2 процента цены </w:t>
      </w:r>
      <w:r w:rsidR="00AC1F3D">
        <w:rPr>
          <w:sz w:val="20"/>
          <w:szCs w:val="20"/>
        </w:rPr>
        <w:t>Договор</w:t>
      </w:r>
      <w:r>
        <w:rPr>
          <w:sz w:val="20"/>
          <w:szCs w:val="20"/>
        </w:rPr>
        <w:t xml:space="preserve">а (этапа) в случае, если цена </w:t>
      </w:r>
      <w:r w:rsidR="00AC1F3D">
        <w:rPr>
          <w:sz w:val="20"/>
          <w:szCs w:val="20"/>
        </w:rPr>
        <w:t>Договор</w:t>
      </w:r>
      <w:r>
        <w:rPr>
          <w:sz w:val="20"/>
          <w:szCs w:val="20"/>
        </w:rPr>
        <w:t>а (этапа) составляет от 5 млрд. рублей до 10 млрд. рублей (включительно);</w:t>
      </w:r>
    </w:p>
    <w:p w:rsidR="00610316" w:rsidRDefault="00610316" w:rsidP="00610316">
      <w:pPr>
        <w:shd w:val="clear" w:color="auto" w:fill="FFFFFF"/>
        <w:spacing w:line="240" w:lineRule="atLeast"/>
        <w:rPr>
          <w:sz w:val="20"/>
          <w:szCs w:val="20"/>
        </w:rPr>
      </w:pPr>
      <w:r>
        <w:rPr>
          <w:sz w:val="20"/>
          <w:szCs w:val="20"/>
        </w:rPr>
        <w:t xml:space="preserve">и) 0,1 процента цены </w:t>
      </w:r>
      <w:r w:rsidR="00AC1F3D">
        <w:rPr>
          <w:sz w:val="20"/>
          <w:szCs w:val="20"/>
        </w:rPr>
        <w:t>Договор</w:t>
      </w:r>
      <w:r>
        <w:rPr>
          <w:sz w:val="20"/>
          <w:szCs w:val="20"/>
        </w:rPr>
        <w:t xml:space="preserve">а (этапа) в случае, если цена </w:t>
      </w:r>
      <w:r w:rsidR="00AC1F3D">
        <w:rPr>
          <w:sz w:val="20"/>
          <w:szCs w:val="20"/>
        </w:rPr>
        <w:t>Договор</w:t>
      </w:r>
      <w:r>
        <w:rPr>
          <w:sz w:val="20"/>
          <w:szCs w:val="20"/>
        </w:rPr>
        <w:t>а (этапа) превышает 10 млрд. рублей.</w:t>
      </w:r>
    </w:p>
    <w:p w:rsidR="00610316" w:rsidRDefault="00610316" w:rsidP="00610316">
      <w:pPr>
        <w:shd w:val="clear" w:color="auto" w:fill="FFFFFF"/>
        <w:spacing w:line="240" w:lineRule="atLeast"/>
        <w:rPr>
          <w:sz w:val="20"/>
          <w:szCs w:val="20"/>
        </w:rPr>
      </w:pPr>
    </w:p>
  </w:footnote>
  <w:footnote w:id="2">
    <w:p w:rsidR="00610316" w:rsidRDefault="00610316" w:rsidP="00610316">
      <w:pPr>
        <w:shd w:val="clear" w:color="auto" w:fill="FFFFFF"/>
        <w:rPr>
          <w:sz w:val="20"/>
          <w:szCs w:val="20"/>
        </w:rPr>
      </w:pPr>
      <w:r>
        <w:rPr>
          <w:rStyle w:val="af"/>
          <w:sz w:val="20"/>
          <w:szCs w:val="20"/>
        </w:rPr>
        <w:footnoteRef/>
      </w:r>
      <w:r>
        <w:rPr>
          <w:sz w:val="20"/>
          <w:szCs w:val="20"/>
        </w:rPr>
        <w:t xml:space="preserve"> а) 3 процента цены </w:t>
      </w:r>
      <w:r w:rsidR="00AC1F3D">
        <w:rPr>
          <w:sz w:val="20"/>
          <w:szCs w:val="20"/>
        </w:rPr>
        <w:t>Договор</w:t>
      </w:r>
      <w:r>
        <w:rPr>
          <w:sz w:val="20"/>
          <w:szCs w:val="20"/>
        </w:rPr>
        <w:t xml:space="preserve">а (этапа) в случае, если цена </w:t>
      </w:r>
      <w:r w:rsidR="00AC1F3D">
        <w:rPr>
          <w:sz w:val="20"/>
          <w:szCs w:val="20"/>
        </w:rPr>
        <w:t>Договор</w:t>
      </w:r>
      <w:r>
        <w:rPr>
          <w:sz w:val="20"/>
          <w:szCs w:val="20"/>
        </w:rPr>
        <w:t>а (этапа) не превышает 3 млн. рублей;</w:t>
      </w:r>
    </w:p>
    <w:p w:rsidR="00610316" w:rsidRDefault="00610316" w:rsidP="00610316">
      <w:pPr>
        <w:shd w:val="clear" w:color="auto" w:fill="FFFFFF"/>
        <w:rPr>
          <w:sz w:val="20"/>
          <w:szCs w:val="20"/>
        </w:rPr>
      </w:pPr>
      <w:r>
        <w:rPr>
          <w:sz w:val="20"/>
          <w:szCs w:val="20"/>
        </w:rPr>
        <w:t xml:space="preserve">б) 2 процента цены </w:t>
      </w:r>
      <w:r w:rsidR="00AC1F3D">
        <w:rPr>
          <w:sz w:val="20"/>
          <w:szCs w:val="20"/>
        </w:rPr>
        <w:t>Договор</w:t>
      </w:r>
      <w:r>
        <w:rPr>
          <w:sz w:val="20"/>
          <w:szCs w:val="20"/>
        </w:rPr>
        <w:t xml:space="preserve">а (этапа) в случае, если цена </w:t>
      </w:r>
      <w:r w:rsidR="00AC1F3D">
        <w:rPr>
          <w:sz w:val="20"/>
          <w:szCs w:val="20"/>
        </w:rPr>
        <w:t>Договор</w:t>
      </w:r>
      <w:r>
        <w:rPr>
          <w:sz w:val="20"/>
          <w:szCs w:val="20"/>
        </w:rPr>
        <w:t>а (этапа) составляет от 3 млн. рублей до 10 млн. рублей (включительно);</w:t>
      </w:r>
    </w:p>
    <w:p w:rsidR="00610316" w:rsidRDefault="00610316" w:rsidP="00610316">
      <w:pPr>
        <w:shd w:val="clear" w:color="auto" w:fill="FFFFFF"/>
        <w:rPr>
          <w:sz w:val="20"/>
          <w:szCs w:val="20"/>
        </w:rPr>
      </w:pPr>
      <w:r>
        <w:rPr>
          <w:sz w:val="20"/>
          <w:szCs w:val="20"/>
        </w:rPr>
        <w:t xml:space="preserve">в) 1 процент цены </w:t>
      </w:r>
      <w:r w:rsidR="00AC1F3D">
        <w:rPr>
          <w:sz w:val="20"/>
          <w:szCs w:val="20"/>
        </w:rPr>
        <w:t>Договор</w:t>
      </w:r>
      <w:r>
        <w:rPr>
          <w:sz w:val="20"/>
          <w:szCs w:val="20"/>
        </w:rPr>
        <w:t xml:space="preserve">а (этапа) в случае, если цена </w:t>
      </w:r>
      <w:r w:rsidR="00AC1F3D">
        <w:rPr>
          <w:sz w:val="20"/>
          <w:szCs w:val="20"/>
        </w:rPr>
        <w:t>Договор</w:t>
      </w:r>
      <w:r>
        <w:rPr>
          <w:sz w:val="20"/>
          <w:szCs w:val="20"/>
        </w:rPr>
        <w:t>а (этапа) составляет от 10 млн. рублей до 20 млн. рублей (включительно);</w:t>
      </w:r>
    </w:p>
    <w:p w:rsidR="00610316" w:rsidRDefault="00610316" w:rsidP="00610316">
      <w:pPr>
        <w:shd w:val="clear" w:color="auto" w:fill="FFFFFF"/>
        <w:rPr>
          <w:sz w:val="20"/>
          <w:szCs w:val="20"/>
        </w:rPr>
      </w:pPr>
    </w:p>
  </w:footnote>
  <w:footnote w:id="3">
    <w:p w:rsidR="00610316" w:rsidRDefault="00610316" w:rsidP="00610316">
      <w:pPr>
        <w:autoSpaceDE w:val="0"/>
        <w:autoSpaceDN w:val="0"/>
        <w:adjustRightInd w:val="0"/>
        <w:rPr>
          <w:sz w:val="20"/>
          <w:szCs w:val="20"/>
        </w:rPr>
      </w:pPr>
      <w:r>
        <w:rPr>
          <w:rStyle w:val="af"/>
          <w:sz w:val="20"/>
        </w:rPr>
        <w:footnoteRef/>
      </w:r>
      <w:r>
        <w:rPr>
          <w:sz w:val="20"/>
        </w:rPr>
        <w:t xml:space="preserve"> </w:t>
      </w:r>
      <w:r>
        <w:rPr>
          <w:sz w:val="20"/>
          <w:szCs w:val="20"/>
        </w:rPr>
        <w:t xml:space="preserve">если цена </w:t>
      </w:r>
      <w:r w:rsidR="00AC1F3D">
        <w:rPr>
          <w:sz w:val="20"/>
          <w:szCs w:val="20"/>
        </w:rPr>
        <w:t>Договор</w:t>
      </w:r>
      <w:r>
        <w:rPr>
          <w:sz w:val="20"/>
          <w:szCs w:val="20"/>
        </w:rPr>
        <w:t xml:space="preserve">а не превышает начальную (максимальную) цену </w:t>
      </w:r>
      <w:r w:rsidR="00AC1F3D">
        <w:rPr>
          <w:sz w:val="20"/>
          <w:szCs w:val="20"/>
        </w:rPr>
        <w:t>Договор</w:t>
      </w:r>
      <w:r>
        <w:rPr>
          <w:sz w:val="20"/>
          <w:szCs w:val="20"/>
        </w:rPr>
        <w:t>а:</w:t>
      </w:r>
    </w:p>
    <w:p w:rsidR="00610316" w:rsidRDefault="00610316" w:rsidP="00610316">
      <w:pPr>
        <w:shd w:val="clear" w:color="auto" w:fill="FFFFFF"/>
      </w:pPr>
      <w:r>
        <w:rPr>
          <w:sz w:val="20"/>
        </w:rPr>
        <w:t xml:space="preserve"> а) 10 процентов начальной (максимальной) цены </w:t>
      </w:r>
      <w:r w:rsidR="00AC1F3D">
        <w:rPr>
          <w:sz w:val="20"/>
        </w:rPr>
        <w:t>Договор</w:t>
      </w:r>
      <w:r>
        <w:rPr>
          <w:sz w:val="20"/>
        </w:rPr>
        <w:t xml:space="preserve">а в случае, если цена </w:t>
      </w:r>
      <w:r w:rsidR="00AC1F3D">
        <w:rPr>
          <w:sz w:val="20"/>
        </w:rPr>
        <w:t>Договор</w:t>
      </w:r>
      <w:r>
        <w:rPr>
          <w:sz w:val="20"/>
        </w:rPr>
        <w:t>а не превышает 3 млн. рублей;</w:t>
      </w:r>
    </w:p>
    <w:p w:rsidR="00610316" w:rsidRDefault="00610316" w:rsidP="00610316">
      <w:pPr>
        <w:shd w:val="clear" w:color="auto" w:fill="FFFFFF"/>
        <w:rPr>
          <w:sz w:val="20"/>
        </w:rPr>
      </w:pPr>
      <w:r>
        <w:rPr>
          <w:sz w:val="20"/>
        </w:rPr>
        <w:t xml:space="preserve">б) 5 процентов начальной (максимальной) цены </w:t>
      </w:r>
      <w:r w:rsidR="00AC1F3D">
        <w:rPr>
          <w:sz w:val="20"/>
        </w:rPr>
        <w:t>Договор</w:t>
      </w:r>
      <w:r>
        <w:rPr>
          <w:sz w:val="20"/>
        </w:rPr>
        <w:t xml:space="preserve">а в случае, если цена </w:t>
      </w:r>
      <w:r w:rsidR="00AC1F3D">
        <w:rPr>
          <w:sz w:val="20"/>
        </w:rPr>
        <w:t>Договор</w:t>
      </w:r>
      <w:r>
        <w:rPr>
          <w:sz w:val="20"/>
        </w:rPr>
        <w:t>а составляет от 3 млн. рублей до 50 млн. рублей (включительно);</w:t>
      </w:r>
    </w:p>
    <w:p w:rsidR="00610316" w:rsidRDefault="00610316" w:rsidP="00610316">
      <w:pPr>
        <w:shd w:val="clear" w:color="auto" w:fill="FFFFFF"/>
        <w:rPr>
          <w:sz w:val="20"/>
        </w:rPr>
      </w:pPr>
      <w:proofErr w:type="gramStart"/>
      <w:r>
        <w:rPr>
          <w:sz w:val="20"/>
        </w:rPr>
        <w:t xml:space="preserve">в) 1 процент начальной (максимальной) цены </w:t>
      </w:r>
      <w:r w:rsidR="00AC1F3D">
        <w:rPr>
          <w:sz w:val="20"/>
        </w:rPr>
        <w:t>Договор</w:t>
      </w:r>
      <w:r>
        <w:rPr>
          <w:sz w:val="20"/>
        </w:rPr>
        <w:t xml:space="preserve">а в случае, если) цена </w:t>
      </w:r>
      <w:r w:rsidR="00AC1F3D">
        <w:rPr>
          <w:sz w:val="20"/>
        </w:rPr>
        <w:t>Договор</w:t>
      </w:r>
      <w:r>
        <w:rPr>
          <w:sz w:val="20"/>
        </w:rPr>
        <w:t>а составляет от 50 млн. рублей до 100 млн. рублей (включительно).</w:t>
      </w:r>
      <w:proofErr w:type="gramEnd"/>
    </w:p>
    <w:p w:rsidR="00610316" w:rsidRDefault="00610316" w:rsidP="00610316">
      <w:pPr>
        <w:autoSpaceDE w:val="0"/>
        <w:autoSpaceDN w:val="0"/>
        <w:adjustRightInd w:val="0"/>
        <w:rPr>
          <w:sz w:val="20"/>
          <w:szCs w:val="20"/>
        </w:rPr>
      </w:pPr>
      <w:r>
        <w:rPr>
          <w:sz w:val="20"/>
          <w:szCs w:val="20"/>
        </w:rPr>
        <w:t xml:space="preserve">если цена </w:t>
      </w:r>
      <w:r w:rsidR="00AC1F3D">
        <w:rPr>
          <w:sz w:val="20"/>
          <w:szCs w:val="20"/>
        </w:rPr>
        <w:t>Договор</w:t>
      </w:r>
      <w:r>
        <w:rPr>
          <w:sz w:val="20"/>
          <w:szCs w:val="20"/>
        </w:rPr>
        <w:t xml:space="preserve">а превышает начальную (максимальную) цену </w:t>
      </w:r>
      <w:r w:rsidR="00AC1F3D">
        <w:rPr>
          <w:sz w:val="20"/>
          <w:szCs w:val="20"/>
        </w:rPr>
        <w:t>Договор</w:t>
      </w:r>
      <w:r>
        <w:rPr>
          <w:sz w:val="20"/>
          <w:szCs w:val="20"/>
        </w:rPr>
        <w:t>а:</w:t>
      </w:r>
    </w:p>
    <w:p w:rsidR="00610316" w:rsidRDefault="00610316" w:rsidP="00610316">
      <w:pPr>
        <w:autoSpaceDE w:val="0"/>
        <w:autoSpaceDN w:val="0"/>
        <w:adjustRightInd w:val="0"/>
        <w:rPr>
          <w:sz w:val="20"/>
          <w:szCs w:val="20"/>
        </w:rPr>
      </w:pPr>
      <w:r>
        <w:rPr>
          <w:sz w:val="20"/>
          <w:szCs w:val="20"/>
        </w:rPr>
        <w:t xml:space="preserve">а) </w:t>
      </w:r>
      <w:r>
        <w:rPr>
          <w:sz w:val="20"/>
        </w:rPr>
        <w:t xml:space="preserve">10 процентов цены </w:t>
      </w:r>
      <w:r w:rsidR="00AC1F3D">
        <w:rPr>
          <w:sz w:val="20"/>
        </w:rPr>
        <w:t>Договор</w:t>
      </w:r>
      <w:r>
        <w:rPr>
          <w:sz w:val="20"/>
        </w:rPr>
        <w:t xml:space="preserve">а в случае, если цена </w:t>
      </w:r>
      <w:r w:rsidR="00AC1F3D">
        <w:rPr>
          <w:sz w:val="20"/>
        </w:rPr>
        <w:t>Договор</w:t>
      </w:r>
      <w:r>
        <w:rPr>
          <w:sz w:val="20"/>
        </w:rPr>
        <w:t>а не превышает 3 млн. рублей;</w:t>
      </w:r>
    </w:p>
    <w:p w:rsidR="00610316" w:rsidRDefault="00610316" w:rsidP="00610316">
      <w:pPr>
        <w:shd w:val="clear" w:color="auto" w:fill="FFFFFF"/>
        <w:rPr>
          <w:sz w:val="20"/>
        </w:rPr>
      </w:pPr>
      <w:r>
        <w:rPr>
          <w:sz w:val="20"/>
        </w:rPr>
        <w:t xml:space="preserve">б) 5 процентов цены </w:t>
      </w:r>
      <w:r w:rsidR="00AC1F3D">
        <w:rPr>
          <w:sz w:val="20"/>
        </w:rPr>
        <w:t>Договор</w:t>
      </w:r>
      <w:r>
        <w:rPr>
          <w:sz w:val="20"/>
        </w:rPr>
        <w:t xml:space="preserve">а в случае, если цена </w:t>
      </w:r>
      <w:r w:rsidR="00AC1F3D">
        <w:rPr>
          <w:sz w:val="20"/>
        </w:rPr>
        <w:t>Договор</w:t>
      </w:r>
      <w:r>
        <w:rPr>
          <w:sz w:val="20"/>
        </w:rPr>
        <w:t>а составляет от 3 млн. рублей до 50 млн. рублей (включительно);</w:t>
      </w:r>
    </w:p>
    <w:p w:rsidR="00610316" w:rsidRDefault="00610316" w:rsidP="00610316">
      <w:pPr>
        <w:shd w:val="clear" w:color="auto" w:fill="FFFFFF"/>
        <w:rPr>
          <w:sz w:val="18"/>
          <w:szCs w:val="18"/>
          <w:lang w:eastAsia="zh-CN"/>
        </w:rPr>
      </w:pPr>
      <w:r>
        <w:rPr>
          <w:sz w:val="20"/>
        </w:rPr>
        <w:t xml:space="preserve">в) 1 процент цены </w:t>
      </w:r>
      <w:r w:rsidR="00AC1F3D">
        <w:rPr>
          <w:sz w:val="20"/>
        </w:rPr>
        <w:t>Договор</w:t>
      </w:r>
      <w:r>
        <w:rPr>
          <w:sz w:val="20"/>
        </w:rPr>
        <w:t xml:space="preserve">а в случае, если цена </w:t>
      </w:r>
      <w:r w:rsidR="00AC1F3D">
        <w:rPr>
          <w:sz w:val="20"/>
        </w:rPr>
        <w:t>Договор</w:t>
      </w:r>
      <w:r>
        <w:rPr>
          <w:sz w:val="20"/>
        </w:rPr>
        <w:t>а составляет от 50 млн. рублей до 100 млн. рублей (включительно).</w:t>
      </w:r>
    </w:p>
  </w:footnote>
  <w:footnote w:id="4">
    <w:p w:rsidR="00610316" w:rsidRDefault="00610316" w:rsidP="00610316">
      <w:pPr>
        <w:shd w:val="clear" w:color="auto" w:fill="FFFFFF"/>
        <w:rPr>
          <w:sz w:val="20"/>
          <w:szCs w:val="20"/>
        </w:rPr>
      </w:pPr>
      <w:r>
        <w:rPr>
          <w:rStyle w:val="af"/>
          <w:sz w:val="20"/>
          <w:szCs w:val="20"/>
        </w:rPr>
        <w:footnoteRef/>
      </w:r>
      <w:r>
        <w:rPr>
          <w:sz w:val="20"/>
          <w:szCs w:val="20"/>
        </w:rPr>
        <w:t xml:space="preserve"> а) 1000 рублей, если цена </w:t>
      </w:r>
      <w:r w:rsidR="00AC1F3D">
        <w:rPr>
          <w:sz w:val="20"/>
          <w:szCs w:val="20"/>
        </w:rPr>
        <w:t>Договор</w:t>
      </w:r>
      <w:r>
        <w:rPr>
          <w:sz w:val="20"/>
          <w:szCs w:val="20"/>
        </w:rPr>
        <w:t>а не превышает 3 млн. рублей;</w:t>
      </w:r>
    </w:p>
    <w:p w:rsidR="00610316" w:rsidRDefault="00610316" w:rsidP="00610316">
      <w:pPr>
        <w:shd w:val="clear" w:color="auto" w:fill="FFFFFF"/>
        <w:rPr>
          <w:sz w:val="20"/>
          <w:szCs w:val="20"/>
        </w:rPr>
      </w:pPr>
      <w:r>
        <w:rPr>
          <w:sz w:val="20"/>
          <w:szCs w:val="20"/>
        </w:rPr>
        <w:t xml:space="preserve">б) 5000 рублей, если цена </w:t>
      </w:r>
      <w:r w:rsidR="00AC1F3D">
        <w:rPr>
          <w:sz w:val="20"/>
          <w:szCs w:val="20"/>
        </w:rPr>
        <w:t>Договор</w:t>
      </w:r>
      <w:r>
        <w:rPr>
          <w:sz w:val="20"/>
          <w:szCs w:val="20"/>
        </w:rPr>
        <w:t>а составляет от 3 млн. рублей до 50 млн. рублей (включительно);</w:t>
      </w:r>
    </w:p>
    <w:p w:rsidR="00610316" w:rsidRDefault="00610316" w:rsidP="00610316">
      <w:pPr>
        <w:shd w:val="clear" w:color="auto" w:fill="FFFFFF"/>
        <w:rPr>
          <w:sz w:val="20"/>
          <w:szCs w:val="20"/>
        </w:rPr>
      </w:pPr>
      <w:r>
        <w:rPr>
          <w:sz w:val="20"/>
          <w:szCs w:val="20"/>
        </w:rPr>
        <w:t xml:space="preserve">в) 10000 рублей, если цена </w:t>
      </w:r>
      <w:r w:rsidR="00AC1F3D">
        <w:rPr>
          <w:sz w:val="20"/>
          <w:szCs w:val="20"/>
        </w:rPr>
        <w:t>Договор</w:t>
      </w:r>
      <w:r>
        <w:rPr>
          <w:sz w:val="20"/>
          <w:szCs w:val="20"/>
        </w:rPr>
        <w:t>а составляет от 50 млн. рублей до 100 млн. рублей (включительно);</w:t>
      </w:r>
    </w:p>
    <w:p w:rsidR="00610316" w:rsidRDefault="00610316" w:rsidP="00610316">
      <w:pPr>
        <w:shd w:val="clear" w:color="auto" w:fill="FFFFFF"/>
        <w:rPr>
          <w:sz w:val="20"/>
          <w:szCs w:val="20"/>
        </w:rPr>
      </w:pPr>
      <w:r>
        <w:rPr>
          <w:sz w:val="20"/>
          <w:szCs w:val="20"/>
        </w:rPr>
        <w:t xml:space="preserve">г) 100000 рублей, если цена </w:t>
      </w:r>
      <w:r w:rsidR="00AC1F3D">
        <w:rPr>
          <w:sz w:val="20"/>
          <w:szCs w:val="20"/>
        </w:rPr>
        <w:t>Договор</w:t>
      </w:r>
      <w:r>
        <w:rPr>
          <w:sz w:val="20"/>
          <w:szCs w:val="20"/>
        </w:rPr>
        <w:t>а превышает 100 млн. рублей.</w:t>
      </w:r>
    </w:p>
    <w:p w:rsidR="00610316" w:rsidRDefault="00610316" w:rsidP="00610316">
      <w:pPr>
        <w:pStyle w:val="ad"/>
        <w:jc w:val="both"/>
        <w:rPr>
          <w:sz w:val="18"/>
          <w:szCs w:val="18"/>
        </w:rPr>
      </w:pPr>
    </w:p>
  </w:footnote>
  <w:footnote w:id="5">
    <w:p w:rsidR="00610316" w:rsidRDefault="00610316" w:rsidP="00610316">
      <w:pPr>
        <w:shd w:val="clear" w:color="auto" w:fill="FFFFFF"/>
        <w:rPr>
          <w:sz w:val="20"/>
          <w:szCs w:val="20"/>
        </w:rPr>
      </w:pPr>
      <w:r>
        <w:rPr>
          <w:rStyle w:val="af"/>
          <w:sz w:val="20"/>
          <w:szCs w:val="20"/>
        </w:rPr>
        <w:footnoteRef/>
      </w:r>
      <w:r>
        <w:rPr>
          <w:sz w:val="20"/>
          <w:szCs w:val="20"/>
        </w:rPr>
        <w:t xml:space="preserve"> а) 1000 рублей, если цена </w:t>
      </w:r>
      <w:r w:rsidR="00AC1F3D">
        <w:rPr>
          <w:sz w:val="20"/>
          <w:szCs w:val="20"/>
        </w:rPr>
        <w:t>Договор</w:t>
      </w:r>
      <w:r>
        <w:rPr>
          <w:sz w:val="20"/>
          <w:szCs w:val="20"/>
        </w:rPr>
        <w:t>а не превышает 3 млн. рублей;</w:t>
      </w:r>
    </w:p>
    <w:p w:rsidR="00610316" w:rsidRDefault="00610316" w:rsidP="00610316">
      <w:pPr>
        <w:shd w:val="clear" w:color="auto" w:fill="FFFFFF"/>
        <w:rPr>
          <w:sz w:val="20"/>
          <w:szCs w:val="20"/>
        </w:rPr>
      </w:pPr>
      <w:r>
        <w:rPr>
          <w:sz w:val="20"/>
          <w:szCs w:val="20"/>
        </w:rPr>
        <w:t xml:space="preserve">б) 5000 рублей, если цена </w:t>
      </w:r>
      <w:r w:rsidR="00AC1F3D">
        <w:rPr>
          <w:sz w:val="20"/>
          <w:szCs w:val="20"/>
        </w:rPr>
        <w:t>Договор</w:t>
      </w:r>
      <w:r>
        <w:rPr>
          <w:sz w:val="20"/>
          <w:szCs w:val="20"/>
        </w:rPr>
        <w:t>а составляет от 3 млн. рублей до 50 млн. рублей (включительно);</w:t>
      </w:r>
    </w:p>
    <w:p w:rsidR="00610316" w:rsidRDefault="00610316" w:rsidP="00610316">
      <w:pPr>
        <w:shd w:val="clear" w:color="auto" w:fill="FFFFFF"/>
        <w:rPr>
          <w:sz w:val="20"/>
          <w:szCs w:val="20"/>
        </w:rPr>
      </w:pPr>
      <w:r>
        <w:rPr>
          <w:sz w:val="20"/>
          <w:szCs w:val="20"/>
        </w:rPr>
        <w:t xml:space="preserve">в) 10000 рублей, если цена </w:t>
      </w:r>
      <w:r w:rsidR="00AC1F3D">
        <w:rPr>
          <w:sz w:val="20"/>
          <w:szCs w:val="20"/>
        </w:rPr>
        <w:t>Договор</w:t>
      </w:r>
      <w:r>
        <w:rPr>
          <w:sz w:val="20"/>
          <w:szCs w:val="20"/>
        </w:rPr>
        <w:t>а составляет от 50 млн. рублей до 100 млн. рублей (включительно);</w:t>
      </w:r>
    </w:p>
    <w:p w:rsidR="00610316" w:rsidRDefault="00610316" w:rsidP="00610316">
      <w:pPr>
        <w:shd w:val="clear" w:color="auto" w:fill="FFFFFF"/>
        <w:rPr>
          <w:rFonts w:ascii="Arial" w:hAnsi="Arial"/>
          <w:sz w:val="18"/>
          <w:szCs w:val="18"/>
        </w:rPr>
      </w:pPr>
      <w:r>
        <w:rPr>
          <w:sz w:val="20"/>
          <w:szCs w:val="20"/>
        </w:rPr>
        <w:t xml:space="preserve">г) 100000 рублей, если цена </w:t>
      </w:r>
      <w:r w:rsidR="00AC1F3D">
        <w:rPr>
          <w:sz w:val="20"/>
          <w:szCs w:val="20"/>
        </w:rPr>
        <w:t>Договор</w:t>
      </w:r>
      <w:r>
        <w:rPr>
          <w:sz w:val="20"/>
          <w:szCs w:val="20"/>
        </w:rPr>
        <w:t>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6136D"/>
    <w:multiLevelType w:val="hybridMultilevel"/>
    <w:tmpl w:val="AA5E8ABA"/>
    <w:lvl w:ilvl="0" w:tplc="9C32C4B4">
      <w:start w:val="9"/>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
    <w:nsid w:val="725D2CD0"/>
    <w:multiLevelType w:val="hybridMultilevel"/>
    <w:tmpl w:val="BC243F7C"/>
    <w:lvl w:ilvl="0" w:tplc="27508C4C">
      <w:start w:val="6"/>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АдресДоставки" w:val="358007, Республика Калмыкия, Элиста, квартал Северный дом 10"/>
    <w:docVar w:name="_АдресСклада" w:val="601010, Владимирская область, г. Киржач, ул. Магистральная, 4К"/>
    <w:docVar w:name="_ДатаДоговора" w:val="&quot;10&quot; марта 2023 г."/>
    <w:docVar w:name="_Должность_Руководителя" w:val="генеральный директор"/>
    <w:docVar w:name="_КонтЛицо" w:val="Даниленко Павел Александрович"/>
    <w:docVar w:name="_Контрагент_НаименованиеПолное" w:val="федеральное казенное профессиональное образовательное учреждение № 216 Федеральной службы исполнения наказаний"/>
    <w:docVar w:name="_Маил" w:val="pu216@mail.ru"/>
    <w:docVar w:name="_НомерДоговора" w:val="280048"/>
    <w:docVar w:name="_ПочтаПоставщика" w:val="info@kt-print.ru"/>
    <w:docVar w:name="_СведенияОбОрганизации_БИК" w:val="044525142"/>
    <w:docVar w:name="_СведенияОбОрганизации_ИНН" w:val="3316420046"/>
    <w:docVar w:name="_СведенияОбОрганизации_КоррСчет" w:val="30101810045250000142"/>
    <w:docVar w:name="_СведенияОбОрганизации_КПП" w:val="331601001"/>
    <w:docVar w:name="_СведенияОбОрганизации_НомерСчета" w:val="40702810877000002096 в банке Ф-Л ПАО &quot;БАНК &quot;САНКТ-ПЕТЕРБУРГ&quot; В Г. МОСКВЕ"/>
    <w:docVar w:name="_СведенияОбОрганизации_ОГРН" w:val="1033301000809"/>
    <w:docVar w:name="_СведенияОбОрганизации_ОКАТО" w:val=" "/>
    <w:docVar w:name="_СведенияОбОрганизации_ОКПО" w:val="02430934"/>
    <w:docVar w:name="_СведенияОбОрганизации_СокращенноеНаименование" w:val="ОАО &quot;Киржачская типография&quot; "/>
    <w:docVar w:name="_СведенияОбОрганизации_ЮридическийАдрес" w:val="601010, Владимирская обл, Киржач г, Гагарина ул, дом № 36"/>
    <w:docVar w:name="_СведенияОЗаказчике_БИК" w:val="018580010"/>
    <w:docVar w:name="_СведенияОЗаказчике_ИНН" w:val="0814056690"/>
    <w:docVar w:name="_СведенияОЗаказчике_КоррСчет" w:val="40102810245370000072"/>
    <w:docVar w:name="_СведенияОЗаказчике_КПП" w:val="081601001"/>
    <w:docVar w:name="_СведенияОЗаказчике_НомерСчета" w:val="03211643000000010500"/>
    <w:docVar w:name="_СведенияОЗаказчике_СокращенноеНаименование" w:val="ФКП образовательное учреждение № 216"/>
    <w:docVar w:name="_СведенияОЗаказчике_ЮридическийАдрес" w:val="358007, Республика Калмыкия, Элиста, квартал Северный дом 10"/>
    <w:docVar w:name="_СуммаДок" w:val="16 300,00"/>
    <w:docVar w:name="_СуммаДокументаПрописью" w:val="Шестнадцать тысяч триста рублей 00 копеек"/>
    <w:docVar w:name="_СуммаНДС" w:val="2 716,67"/>
    <w:docVar w:name="_СуммаНДС_Прописью" w:val="Две тысячи семьсот шестнадцать рублей 67 копеек"/>
    <w:docVar w:name="_Тел" w:val="+7(84722)4-42-02"/>
    <w:docVar w:name="_Устав" w:val="Устава"/>
    <w:docVar w:name="_ФамилияИнициалы_Заказчика" w:val="Даниленко П.А."/>
    <w:docVar w:name="_ФамилияИнициалы_Заказчика_РП" w:val="Даниленко Павла Александровича"/>
    <w:docVar w:name="_ФамилияИнициалы_Руководителя" w:val="Федоров Е. С."/>
    <w:docVar w:name="Объект.СуммаДокумента" w:val="472675"/>
    <w:docVar w:name="Объект.Товары.Количество()+Объект.Услуги.Количество()" w:val="2"/>
    <w:docVar w:name="СтрокаТЧ.ЕдиницаИзмерения.Наименование" w:val="шт"/>
    <w:docVar w:name="СтрокаТЧ.Количество" w:val="200"/>
    <w:docVar w:name="СтрокаТЧ.НаименованиеДляПечати" w:val="Бланк приложения к свидетельству о профессии рабочего, должности служащего (установленный образец)"/>
    <w:docVar w:name="СтрокаТЧ.НомерСтроки" w:val="1"/>
    <w:docVar w:name="СтрокаТЧ.Сумма" w:val="271950"/>
    <w:docVar w:name="СтрокаТЧ.Сумма_стр" w:val="6 388,00"/>
    <w:docVar w:name="СтрокаТЧ.Цена" w:val="12,95"/>
    <w:docVar w:name="СтрокаТЧ.Цена_стр" w:val="31,94"/>
  </w:docVars>
  <w:rsids>
    <w:rsidRoot w:val="00C04A9A"/>
    <w:rsid w:val="00000ADF"/>
    <w:rsid w:val="00002E4A"/>
    <w:rsid w:val="00007D65"/>
    <w:rsid w:val="00013CCE"/>
    <w:rsid w:val="00013D41"/>
    <w:rsid w:val="00022D9B"/>
    <w:rsid w:val="00026143"/>
    <w:rsid w:val="0002636B"/>
    <w:rsid w:val="00031AFA"/>
    <w:rsid w:val="00037080"/>
    <w:rsid w:val="000463DE"/>
    <w:rsid w:val="000472E0"/>
    <w:rsid w:val="00051AE6"/>
    <w:rsid w:val="000558B8"/>
    <w:rsid w:val="00060710"/>
    <w:rsid w:val="000616C0"/>
    <w:rsid w:val="000631A0"/>
    <w:rsid w:val="00084556"/>
    <w:rsid w:val="00085CFC"/>
    <w:rsid w:val="00091A71"/>
    <w:rsid w:val="0009236F"/>
    <w:rsid w:val="00093D47"/>
    <w:rsid w:val="00094872"/>
    <w:rsid w:val="00094C1B"/>
    <w:rsid w:val="000A18AA"/>
    <w:rsid w:val="000A1EC5"/>
    <w:rsid w:val="000A37D7"/>
    <w:rsid w:val="000A60FD"/>
    <w:rsid w:val="000B6A37"/>
    <w:rsid w:val="000B7828"/>
    <w:rsid w:val="000B7DEB"/>
    <w:rsid w:val="000C2937"/>
    <w:rsid w:val="000D577E"/>
    <w:rsid w:val="000E3C20"/>
    <w:rsid w:val="000E5F1E"/>
    <w:rsid w:val="000E7808"/>
    <w:rsid w:val="00101002"/>
    <w:rsid w:val="00103C4B"/>
    <w:rsid w:val="00103CCF"/>
    <w:rsid w:val="0010772A"/>
    <w:rsid w:val="00116081"/>
    <w:rsid w:val="0011796D"/>
    <w:rsid w:val="00117F54"/>
    <w:rsid w:val="00120446"/>
    <w:rsid w:val="001426C4"/>
    <w:rsid w:val="0015018A"/>
    <w:rsid w:val="00151968"/>
    <w:rsid w:val="0015242C"/>
    <w:rsid w:val="00155466"/>
    <w:rsid w:val="00155C4E"/>
    <w:rsid w:val="00157964"/>
    <w:rsid w:val="0016102E"/>
    <w:rsid w:val="0016359B"/>
    <w:rsid w:val="00166E61"/>
    <w:rsid w:val="00182D7A"/>
    <w:rsid w:val="00185EE2"/>
    <w:rsid w:val="001907A0"/>
    <w:rsid w:val="0019362B"/>
    <w:rsid w:val="001A36EA"/>
    <w:rsid w:val="001B29E4"/>
    <w:rsid w:val="001C3985"/>
    <w:rsid w:val="001D65A2"/>
    <w:rsid w:val="001E27B2"/>
    <w:rsid w:val="001E453D"/>
    <w:rsid w:val="001F0539"/>
    <w:rsid w:val="001F3116"/>
    <w:rsid w:val="001F43D8"/>
    <w:rsid w:val="0020113C"/>
    <w:rsid w:val="0020275C"/>
    <w:rsid w:val="002118A2"/>
    <w:rsid w:val="00212B82"/>
    <w:rsid w:val="002148D7"/>
    <w:rsid w:val="002238D1"/>
    <w:rsid w:val="002277DA"/>
    <w:rsid w:val="00243F56"/>
    <w:rsid w:val="00251BE8"/>
    <w:rsid w:val="00252296"/>
    <w:rsid w:val="00255BA9"/>
    <w:rsid w:val="002605BF"/>
    <w:rsid w:val="002612CD"/>
    <w:rsid w:val="00263929"/>
    <w:rsid w:val="00266DFA"/>
    <w:rsid w:val="00273BBE"/>
    <w:rsid w:val="002759EF"/>
    <w:rsid w:val="002A0B77"/>
    <w:rsid w:val="002A56F7"/>
    <w:rsid w:val="002B1299"/>
    <w:rsid w:val="002D4F14"/>
    <w:rsid w:val="002F1083"/>
    <w:rsid w:val="002F3E8F"/>
    <w:rsid w:val="002F6105"/>
    <w:rsid w:val="003158B6"/>
    <w:rsid w:val="00320AF8"/>
    <w:rsid w:val="00322D21"/>
    <w:rsid w:val="0032536F"/>
    <w:rsid w:val="003314A7"/>
    <w:rsid w:val="003420AE"/>
    <w:rsid w:val="0034270F"/>
    <w:rsid w:val="00344864"/>
    <w:rsid w:val="00344AEA"/>
    <w:rsid w:val="00357FFA"/>
    <w:rsid w:val="00371E7A"/>
    <w:rsid w:val="00373439"/>
    <w:rsid w:val="00382061"/>
    <w:rsid w:val="003874DA"/>
    <w:rsid w:val="00390DF7"/>
    <w:rsid w:val="00393F58"/>
    <w:rsid w:val="003A2095"/>
    <w:rsid w:val="003A2A68"/>
    <w:rsid w:val="003A3B75"/>
    <w:rsid w:val="003A3E8D"/>
    <w:rsid w:val="003B14C3"/>
    <w:rsid w:val="003B1D3B"/>
    <w:rsid w:val="003C12DA"/>
    <w:rsid w:val="003D0EA3"/>
    <w:rsid w:val="003D2D9B"/>
    <w:rsid w:val="003D55F4"/>
    <w:rsid w:val="003D7BDD"/>
    <w:rsid w:val="003E1F01"/>
    <w:rsid w:val="003E4DC1"/>
    <w:rsid w:val="003E66D2"/>
    <w:rsid w:val="00400BA5"/>
    <w:rsid w:val="00402D05"/>
    <w:rsid w:val="004065C9"/>
    <w:rsid w:val="0040762A"/>
    <w:rsid w:val="00417A48"/>
    <w:rsid w:val="00422C9F"/>
    <w:rsid w:val="00423DB2"/>
    <w:rsid w:val="00425F16"/>
    <w:rsid w:val="00434AE1"/>
    <w:rsid w:val="00442954"/>
    <w:rsid w:val="00443B2A"/>
    <w:rsid w:val="00446BD1"/>
    <w:rsid w:val="00447331"/>
    <w:rsid w:val="00447ABB"/>
    <w:rsid w:val="00453E41"/>
    <w:rsid w:val="00460463"/>
    <w:rsid w:val="004635A6"/>
    <w:rsid w:val="00465837"/>
    <w:rsid w:val="00465973"/>
    <w:rsid w:val="004664A7"/>
    <w:rsid w:val="00467DEA"/>
    <w:rsid w:val="004708F5"/>
    <w:rsid w:val="00473B30"/>
    <w:rsid w:val="00485282"/>
    <w:rsid w:val="00490BB3"/>
    <w:rsid w:val="00490FFF"/>
    <w:rsid w:val="0049145F"/>
    <w:rsid w:val="00491ACA"/>
    <w:rsid w:val="00491BE3"/>
    <w:rsid w:val="004A3237"/>
    <w:rsid w:val="004A483A"/>
    <w:rsid w:val="004A4972"/>
    <w:rsid w:val="004A59BE"/>
    <w:rsid w:val="004A7BD3"/>
    <w:rsid w:val="004B15AE"/>
    <w:rsid w:val="004C1171"/>
    <w:rsid w:val="004D115D"/>
    <w:rsid w:val="004D1E3C"/>
    <w:rsid w:val="004D39E7"/>
    <w:rsid w:val="004E738A"/>
    <w:rsid w:val="004F5EE1"/>
    <w:rsid w:val="004F6335"/>
    <w:rsid w:val="00500B51"/>
    <w:rsid w:val="005079A7"/>
    <w:rsid w:val="00512047"/>
    <w:rsid w:val="005147A1"/>
    <w:rsid w:val="0052345D"/>
    <w:rsid w:val="00523C3C"/>
    <w:rsid w:val="00526ECE"/>
    <w:rsid w:val="00532ACF"/>
    <w:rsid w:val="00537AE1"/>
    <w:rsid w:val="00546E21"/>
    <w:rsid w:val="005476F2"/>
    <w:rsid w:val="0055146E"/>
    <w:rsid w:val="005545BC"/>
    <w:rsid w:val="00562479"/>
    <w:rsid w:val="00564419"/>
    <w:rsid w:val="0057162E"/>
    <w:rsid w:val="00575738"/>
    <w:rsid w:val="00580EB1"/>
    <w:rsid w:val="00581275"/>
    <w:rsid w:val="005827EF"/>
    <w:rsid w:val="00582824"/>
    <w:rsid w:val="0059165F"/>
    <w:rsid w:val="00591730"/>
    <w:rsid w:val="00593DE4"/>
    <w:rsid w:val="005A0D18"/>
    <w:rsid w:val="005A25F0"/>
    <w:rsid w:val="005A2A46"/>
    <w:rsid w:val="005A34D1"/>
    <w:rsid w:val="005A6A72"/>
    <w:rsid w:val="005B25E9"/>
    <w:rsid w:val="005B4463"/>
    <w:rsid w:val="005C1E44"/>
    <w:rsid w:val="005C51F4"/>
    <w:rsid w:val="005C5DFC"/>
    <w:rsid w:val="005D211A"/>
    <w:rsid w:val="005E01C3"/>
    <w:rsid w:val="005E3B97"/>
    <w:rsid w:val="005E43E5"/>
    <w:rsid w:val="005E5A00"/>
    <w:rsid w:val="005F3A8B"/>
    <w:rsid w:val="005F444B"/>
    <w:rsid w:val="005F59E4"/>
    <w:rsid w:val="00600900"/>
    <w:rsid w:val="006046AD"/>
    <w:rsid w:val="00606F35"/>
    <w:rsid w:val="00610316"/>
    <w:rsid w:val="0061064E"/>
    <w:rsid w:val="006126BE"/>
    <w:rsid w:val="0061605A"/>
    <w:rsid w:val="0061664D"/>
    <w:rsid w:val="00621FD9"/>
    <w:rsid w:val="0062282A"/>
    <w:rsid w:val="00624701"/>
    <w:rsid w:val="00625BA7"/>
    <w:rsid w:val="00625F02"/>
    <w:rsid w:val="00625F71"/>
    <w:rsid w:val="006373C6"/>
    <w:rsid w:val="00652033"/>
    <w:rsid w:val="00655187"/>
    <w:rsid w:val="00656499"/>
    <w:rsid w:val="00670A39"/>
    <w:rsid w:val="0067228B"/>
    <w:rsid w:val="0067700F"/>
    <w:rsid w:val="0068127E"/>
    <w:rsid w:val="006852F3"/>
    <w:rsid w:val="00695840"/>
    <w:rsid w:val="00697F70"/>
    <w:rsid w:val="006A1FC7"/>
    <w:rsid w:val="006A6414"/>
    <w:rsid w:val="006A6859"/>
    <w:rsid w:val="006A7EAC"/>
    <w:rsid w:val="006B679A"/>
    <w:rsid w:val="006C50DE"/>
    <w:rsid w:val="006C5B30"/>
    <w:rsid w:val="006D2696"/>
    <w:rsid w:val="006E7733"/>
    <w:rsid w:val="006F1802"/>
    <w:rsid w:val="006F5BA1"/>
    <w:rsid w:val="0070104F"/>
    <w:rsid w:val="0070385D"/>
    <w:rsid w:val="00703A90"/>
    <w:rsid w:val="00705497"/>
    <w:rsid w:val="00710E5F"/>
    <w:rsid w:val="00717EA1"/>
    <w:rsid w:val="0072797D"/>
    <w:rsid w:val="00727BD1"/>
    <w:rsid w:val="00741245"/>
    <w:rsid w:val="007457E9"/>
    <w:rsid w:val="00750E1A"/>
    <w:rsid w:val="0075295D"/>
    <w:rsid w:val="00753967"/>
    <w:rsid w:val="00755D06"/>
    <w:rsid w:val="0075770A"/>
    <w:rsid w:val="007626F5"/>
    <w:rsid w:val="007640AA"/>
    <w:rsid w:val="00764401"/>
    <w:rsid w:val="00766C38"/>
    <w:rsid w:val="007679B8"/>
    <w:rsid w:val="00780C71"/>
    <w:rsid w:val="00784C46"/>
    <w:rsid w:val="00785738"/>
    <w:rsid w:val="00787DA9"/>
    <w:rsid w:val="007908AD"/>
    <w:rsid w:val="00792275"/>
    <w:rsid w:val="007A06AD"/>
    <w:rsid w:val="007A1B83"/>
    <w:rsid w:val="007C02A1"/>
    <w:rsid w:val="007C24AF"/>
    <w:rsid w:val="007C5D2B"/>
    <w:rsid w:val="007C5F16"/>
    <w:rsid w:val="007D01D2"/>
    <w:rsid w:val="007D360B"/>
    <w:rsid w:val="007F33AE"/>
    <w:rsid w:val="008013C7"/>
    <w:rsid w:val="00801C53"/>
    <w:rsid w:val="008029C6"/>
    <w:rsid w:val="00802D8D"/>
    <w:rsid w:val="0081258C"/>
    <w:rsid w:val="00816A1D"/>
    <w:rsid w:val="00822409"/>
    <w:rsid w:val="00822DF5"/>
    <w:rsid w:val="00826142"/>
    <w:rsid w:val="00826E30"/>
    <w:rsid w:val="0083276E"/>
    <w:rsid w:val="00832D14"/>
    <w:rsid w:val="0084317F"/>
    <w:rsid w:val="0084485A"/>
    <w:rsid w:val="00856318"/>
    <w:rsid w:val="0086296E"/>
    <w:rsid w:val="008646CC"/>
    <w:rsid w:val="008752B9"/>
    <w:rsid w:val="00875734"/>
    <w:rsid w:val="00884325"/>
    <w:rsid w:val="00885395"/>
    <w:rsid w:val="008A2722"/>
    <w:rsid w:val="008C76A0"/>
    <w:rsid w:val="008D1739"/>
    <w:rsid w:val="008D3623"/>
    <w:rsid w:val="008D4A67"/>
    <w:rsid w:val="008D4F53"/>
    <w:rsid w:val="008E220A"/>
    <w:rsid w:val="008E4078"/>
    <w:rsid w:val="008E4EFC"/>
    <w:rsid w:val="008E712B"/>
    <w:rsid w:val="008F20B9"/>
    <w:rsid w:val="008F3016"/>
    <w:rsid w:val="008F4826"/>
    <w:rsid w:val="00900ABA"/>
    <w:rsid w:val="00901551"/>
    <w:rsid w:val="0090363F"/>
    <w:rsid w:val="00903DC8"/>
    <w:rsid w:val="009042FB"/>
    <w:rsid w:val="00910552"/>
    <w:rsid w:val="00910A5B"/>
    <w:rsid w:val="0091647A"/>
    <w:rsid w:val="009170BF"/>
    <w:rsid w:val="009261B5"/>
    <w:rsid w:val="00935DDE"/>
    <w:rsid w:val="009446F2"/>
    <w:rsid w:val="009505DD"/>
    <w:rsid w:val="0095432B"/>
    <w:rsid w:val="00955076"/>
    <w:rsid w:val="00963A55"/>
    <w:rsid w:val="00964C30"/>
    <w:rsid w:val="009658E0"/>
    <w:rsid w:val="00966DD4"/>
    <w:rsid w:val="00974E10"/>
    <w:rsid w:val="00975479"/>
    <w:rsid w:val="00982512"/>
    <w:rsid w:val="00985C3E"/>
    <w:rsid w:val="009A4F3E"/>
    <w:rsid w:val="009B4996"/>
    <w:rsid w:val="009C73B0"/>
    <w:rsid w:val="009C7E3A"/>
    <w:rsid w:val="009E0596"/>
    <w:rsid w:val="009E406C"/>
    <w:rsid w:val="009E5FCE"/>
    <w:rsid w:val="009F4BD6"/>
    <w:rsid w:val="009F545B"/>
    <w:rsid w:val="009F561E"/>
    <w:rsid w:val="009F64EB"/>
    <w:rsid w:val="00A004BF"/>
    <w:rsid w:val="00A02717"/>
    <w:rsid w:val="00A07AD9"/>
    <w:rsid w:val="00A11ADC"/>
    <w:rsid w:val="00A1470D"/>
    <w:rsid w:val="00A1535A"/>
    <w:rsid w:val="00A23928"/>
    <w:rsid w:val="00A26F2C"/>
    <w:rsid w:val="00A27918"/>
    <w:rsid w:val="00A31DB6"/>
    <w:rsid w:val="00A34AF9"/>
    <w:rsid w:val="00A43A55"/>
    <w:rsid w:val="00A46731"/>
    <w:rsid w:val="00A66F2C"/>
    <w:rsid w:val="00A67E51"/>
    <w:rsid w:val="00A708D5"/>
    <w:rsid w:val="00A72928"/>
    <w:rsid w:val="00A77558"/>
    <w:rsid w:val="00A857F6"/>
    <w:rsid w:val="00A92661"/>
    <w:rsid w:val="00A92B7A"/>
    <w:rsid w:val="00A92BA8"/>
    <w:rsid w:val="00A94119"/>
    <w:rsid w:val="00AA3EAB"/>
    <w:rsid w:val="00AA4690"/>
    <w:rsid w:val="00AA73C6"/>
    <w:rsid w:val="00AB28D3"/>
    <w:rsid w:val="00AB2A76"/>
    <w:rsid w:val="00AB4454"/>
    <w:rsid w:val="00AB46B8"/>
    <w:rsid w:val="00AB6E31"/>
    <w:rsid w:val="00AC0869"/>
    <w:rsid w:val="00AC1F3D"/>
    <w:rsid w:val="00AC20D5"/>
    <w:rsid w:val="00AC349F"/>
    <w:rsid w:val="00AD08A4"/>
    <w:rsid w:val="00AD583E"/>
    <w:rsid w:val="00AE3CE5"/>
    <w:rsid w:val="00AF089E"/>
    <w:rsid w:val="00AF20EE"/>
    <w:rsid w:val="00AF3300"/>
    <w:rsid w:val="00AF77AC"/>
    <w:rsid w:val="00AF7F0C"/>
    <w:rsid w:val="00B04F1E"/>
    <w:rsid w:val="00B1104F"/>
    <w:rsid w:val="00B13B7B"/>
    <w:rsid w:val="00B2145D"/>
    <w:rsid w:val="00B25218"/>
    <w:rsid w:val="00B27C17"/>
    <w:rsid w:val="00B315B4"/>
    <w:rsid w:val="00B40BCF"/>
    <w:rsid w:val="00B41223"/>
    <w:rsid w:val="00B42C50"/>
    <w:rsid w:val="00B47ECC"/>
    <w:rsid w:val="00B63E63"/>
    <w:rsid w:val="00B64216"/>
    <w:rsid w:val="00B656A6"/>
    <w:rsid w:val="00B732EA"/>
    <w:rsid w:val="00B73601"/>
    <w:rsid w:val="00B83C33"/>
    <w:rsid w:val="00B847AB"/>
    <w:rsid w:val="00B85C13"/>
    <w:rsid w:val="00B86027"/>
    <w:rsid w:val="00B8664C"/>
    <w:rsid w:val="00B90B62"/>
    <w:rsid w:val="00B91008"/>
    <w:rsid w:val="00B93ACA"/>
    <w:rsid w:val="00B964A0"/>
    <w:rsid w:val="00B97A1E"/>
    <w:rsid w:val="00BC5C17"/>
    <w:rsid w:val="00BD490D"/>
    <w:rsid w:val="00BE0BC4"/>
    <w:rsid w:val="00BE1DAA"/>
    <w:rsid w:val="00BF3616"/>
    <w:rsid w:val="00C018EF"/>
    <w:rsid w:val="00C02795"/>
    <w:rsid w:val="00C04A9A"/>
    <w:rsid w:val="00C054AF"/>
    <w:rsid w:val="00C05A62"/>
    <w:rsid w:val="00C12664"/>
    <w:rsid w:val="00C21A1B"/>
    <w:rsid w:val="00C23F2E"/>
    <w:rsid w:val="00C31345"/>
    <w:rsid w:val="00C36E6F"/>
    <w:rsid w:val="00C42EDA"/>
    <w:rsid w:val="00C44E33"/>
    <w:rsid w:val="00C451AD"/>
    <w:rsid w:val="00C47A30"/>
    <w:rsid w:val="00C55484"/>
    <w:rsid w:val="00C676C2"/>
    <w:rsid w:val="00C73B73"/>
    <w:rsid w:val="00C74107"/>
    <w:rsid w:val="00C808EC"/>
    <w:rsid w:val="00C820D3"/>
    <w:rsid w:val="00C92982"/>
    <w:rsid w:val="00C94756"/>
    <w:rsid w:val="00C9641A"/>
    <w:rsid w:val="00CA5B48"/>
    <w:rsid w:val="00CA5F84"/>
    <w:rsid w:val="00CB7A5C"/>
    <w:rsid w:val="00CC1877"/>
    <w:rsid w:val="00CD29AA"/>
    <w:rsid w:val="00CD3A13"/>
    <w:rsid w:val="00CD4184"/>
    <w:rsid w:val="00CE128A"/>
    <w:rsid w:val="00CE53B0"/>
    <w:rsid w:val="00CE57E2"/>
    <w:rsid w:val="00CE7D3C"/>
    <w:rsid w:val="00CF3AC4"/>
    <w:rsid w:val="00CF6432"/>
    <w:rsid w:val="00CF71B0"/>
    <w:rsid w:val="00D030AC"/>
    <w:rsid w:val="00D175CC"/>
    <w:rsid w:val="00D21CBE"/>
    <w:rsid w:val="00D22AE5"/>
    <w:rsid w:val="00D24FD7"/>
    <w:rsid w:val="00D30B50"/>
    <w:rsid w:val="00D34268"/>
    <w:rsid w:val="00D370D8"/>
    <w:rsid w:val="00D437B9"/>
    <w:rsid w:val="00D44B64"/>
    <w:rsid w:val="00D44DDA"/>
    <w:rsid w:val="00D4505C"/>
    <w:rsid w:val="00D45C86"/>
    <w:rsid w:val="00D47FC5"/>
    <w:rsid w:val="00D55ABE"/>
    <w:rsid w:val="00D61D5C"/>
    <w:rsid w:val="00D71B68"/>
    <w:rsid w:val="00D76F42"/>
    <w:rsid w:val="00D80570"/>
    <w:rsid w:val="00D81B9F"/>
    <w:rsid w:val="00D93056"/>
    <w:rsid w:val="00D956FE"/>
    <w:rsid w:val="00D97936"/>
    <w:rsid w:val="00DA20DB"/>
    <w:rsid w:val="00DB243B"/>
    <w:rsid w:val="00DB2501"/>
    <w:rsid w:val="00DB317C"/>
    <w:rsid w:val="00DB6044"/>
    <w:rsid w:val="00DB6335"/>
    <w:rsid w:val="00DC3229"/>
    <w:rsid w:val="00DC60EE"/>
    <w:rsid w:val="00DC68E1"/>
    <w:rsid w:val="00DD2491"/>
    <w:rsid w:val="00E00B68"/>
    <w:rsid w:val="00E168DB"/>
    <w:rsid w:val="00E17AF2"/>
    <w:rsid w:val="00E24A82"/>
    <w:rsid w:val="00E31FB0"/>
    <w:rsid w:val="00E363B8"/>
    <w:rsid w:val="00E47836"/>
    <w:rsid w:val="00E52656"/>
    <w:rsid w:val="00E531B9"/>
    <w:rsid w:val="00E53BA0"/>
    <w:rsid w:val="00E53D26"/>
    <w:rsid w:val="00E57CE7"/>
    <w:rsid w:val="00E60135"/>
    <w:rsid w:val="00E603F4"/>
    <w:rsid w:val="00E6255C"/>
    <w:rsid w:val="00E639FF"/>
    <w:rsid w:val="00E664D3"/>
    <w:rsid w:val="00E6699B"/>
    <w:rsid w:val="00E75C96"/>
    <w:rsid w:val="00E8381F"/>
    <w:rsid w:val="00E87692"/>
    <w:rsid w:val="00EA5F75"/>
    <w:rsid w:val="00EA6547"/>
    <w:rsid w:val="00EA6733"/>
    <w:rsid w:val="00EB733D"/>
    <w:rsid w:val="00EB7E1C"/>
    <w:rsid w:val="00EC09E7"/>
    <w:rsid w:val="00EC426A"/>
    <w:rsid w:val="00EE2D20"/>
    <w:rsid w:val="00EF359B"/>
    <w:rsid w:val="00EF5DF6"/>
    <w:rsid w:val="00EF700F"/>
    <w:rsid w:val="00EF75D0"/>
    <w:rsid w:val="00F00E03"/>
    <w:rsid w:val="00F0475B"/>
    <w:rsid w:val="00F134C0"/>
    <w:rsid w:val="00F27295"/>
    <w:rsid w:val="00F37C01"/>
    <w:rsid w:val="00F4261A"/>
    <w:rsid w:val="00F43B34"/>
    <w:rsid w:val="00F47057"/>
    <w:rsid w:val="00F47CA3"/>
    <w:rsid w:val="00F533C9"/>
    <w:rsid w:val="00F57DAE"/>
    <w:rsid w:val="00F6181C"/>
    <w:rsid w:val="00F62A2B"/>
    <w:rsid w:val="00F63C6F"/>
    <w:rsid w:val="00F652C1"/>
    <w:rsid w:val="00F6619E"/>
    <w:rsid w:val="00F72D2A"/>
    <w:rsid w:val="00F83B51"/>
    <w:rsid w:val="00F91B14"/>
    <w:rsid w:val="00F930A1"/>
    <w:rsid w:val="00F95BD3"/>
    <w:rsid w:val="00FB2778"/>
    <w:rsid w:val="00FB285E"/>
    <w:rsid w:val="00FB331E"/>
    <w:rsid w:val="00FB34B2"/>
    <w:rsid w:val="00FC1182"/>
    <w:rsid w:val="00FC69DB"/>
    <w:rsid w:val="00FD2CAF"/>
    <w:rsid w:val="00FD35BB"/>
    <w:rsid w:val="00FD7811"/>
    <w:rsid w:val="00FE09E3"/>
    <w:rsid w:val="00FE23AF"/>
    <w:rsid w:val="00FE502D"/>
    <w:rsid w:val="00FF2360"/>
    <w:rsid w:val="00FF30AE"/>
    <w:rsid w:val="00FF5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6E2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4A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qFormat/>
    <w:rsid w:val="005079A7"/>
    <w:pPr>
      <w:widowControl w:val="0"/>
      <w:autoSpaceDE w:val="0"/>
      <w:autoSpaceDN w:val="0"/>
      <w:adjustRightInd w:val="0"/>
    </w:pPr>
    <w:rPr>
      <w:rFonts w:ascii="Arial" w:hAnsi="Arial" w:cs="Arial"/>
    </w:rPr>
  </w:style>
  <w:style w:type="character" w:styleId="a5">
    <w:name w:val="Hyperlink"/>
    <w:uiPriority w:val="99"/>
    <w:unhideWhenUsed/>
    <w:rsid w:val="00652033"/>
    <w:rPr>
      <w:color w:val="0000FF"/>
      <w:u w:val="single"/>
    </w:rPr>
  </w:style>
  <w:style w:type="character" w:customStyle="1" w:styleId="fill">
    <w:name w:val="fill"/>
    <w:rsid w:val="00652033"/>
    <w:rPr>
      <w:color w:val="FF0000"/>
    </w:rPr>
  </w:style>
  <w:style w:type="paragraph" w:styleId="a6">
    <w:name w:val="Normal (Web)"/>
    <w:basedOn w:val="a"/>
    <w:uiPriority w:val="99"/>
    <w:unhideWhenUsed/>
    <w:rsid w:val="00D30B50"/>
    <w:pPr>
      <w:spacing w:before="100" w:beforeAutospacing="1" w:after="100" w:afterAutospacing="1"/>
    </w:pPr>
    <w:rPr>
      <w:sz w:val="22"/>
      <w:szCs w:val="22"/>
    </w:rPr>
  </w:style>
  <w:style w:type="paragraph" w:customStyle="1" w:styleId="ConsPlusNormal">
    <w:name w:val="ConsPlusNormal"/>
    <w:rsid w:val="00C74107"/>
    <w:pPr>
      <w:autoSpaceDE w:val="0"/>
      <w:autoSpaceDN w:val="0"/>
      <w:adjustRightInd w:val="0"/>
    </w:pPr>
    <w:rPr>
      <w:rFonts w:ascii="Arial" w:eastAsia="Calibri" w:hAnsi="Arial" w:cs="Arial"/>
      <w:lang w:eastAsia="en-US"/>
    </w:rPr>
  </w:style>
  <w:style w:type="paragraph" w:styleId="a7">
    <w:name w:val="Body Text"/>
    <w:basedOn w:val="a"/>
    <w:link w:val="a8"/>
    <w:rsid w:val="00822409"/>
    <w:pPr>
      <w:jc w:val="both"/>
    </w:pPr>
    <w:rPr>
      <w:sz w:val="20"/>
      <w:lang w:val="x-none" w:eastAsia="x-none"/>
    </w:rPr>
  </w:style>
  <w:style w:type="character" w:customStyle="1" w:styleId="a8">
    <w:name w:val="Основной текст Знак"/>
    <w:link w:val="a7"/>
    <w:rsid w:val="00822409"/>
    <w:rPr>
      <w:szCs w:val="24"/>
      <w:lang w:val="x-none" w:eastAsia="x-none"/>
    </w:rPr>
  </w:style>
  <w:style w:type="paragraph" w:styleId="2">
    <w:name w:val="Body Text 2"/>
    <w:basedOn w:val="a"/>
    <w:link w:val="20"/>
    <w:rsid w:val="00822409"/>
    <w:pPr>
      <w:spacing w:after="120" w:line="480" w:lineRule="auto"/>
    </w:pPr>
    <w:rPr>
      <w:lang w:val="x-none" w:eastAsia="x-none"/>
    </w:rPr>
  </w:style>
  <w:style w:type="character" w:customStyle="1" w:styleId="20">
    <w:name w:val="Основной текст 2 Знак"/>
    <w:link w:val="2"/>
    <w:rsid w:val="00822409"/>
    <w:rPr>
      <w:sz w:val="24"/>
      <w:szCs w:val="24"/>
      <w:lang w:val="x-none" w:eastAsia="x-none"/>
    </w:rPr>
  </w:style>
  <w:style w:type="paragraph" w:styleId="a9">
    <w:name w:val="Subtitle"/>
    <w:basedOn w:val="a"/>
    <w:link w:val="aa"/>
    <w:qFormat/>
    <w:rsid w:val="00822409"/>
    <w:rPr>
      <w:b/>
      <w:bCs/>
      <w:lang w:val="x-none" w:eastAsia="x-none"/>
    </w:rPr>
  </w:style>
  <w:style w:type="character" w:customStyle="1" w:styleId="aa">
    <w:name w:val="Подзаголовок Знак"/>
    <w:link w:val="a9"/>
    <w:rsid w:val="00822409"/>
    <w:rPr>
      <w:b/>
      <w:bCs/>
      <w:sz w:val="24"/>
      <w:szCs w:val="24"/>
      <w:lang w:val="x-none" w:eastAsia="x-none"/>
    </w:rPr>
  </w:style>
  <w:style w:type="paragraph" w:styleId="ab">
    <w:name w:val="Body Text Indent"/>
    <w:basedOn w:val="a"/>
    <w:link w:val="ac"/>
    <w:rsid w:val="009F545B"/>
    <w:pPr>
      <w:spacing w:after="120"/>
      <w:ind w:left="283"/>
    </w:pPr>
    <w:rPr>
      <w:lang w:val="x-none" w:eastAsia="x-none"/>
    </w:rPr>
  </w:style>
  <w:style w:type="character" w:customStyle="1" w:styleId="ac">
    <w:name w:val="Основной текст с отступом Знак"/>
    <w:link w:val="ab"/>
    <w:rsid w:val="009F545B"/>
    <w:rPr>
      <w:sz w:val="24"/>
      <w:szCs w:val="24"/>
    </w:rPr>
  </w:style>
  <w:style w:type="paragraph" w:styleId="21">
    <w:name w:val="Body Text Indent 2"/>
    <w:basedOn w:val="a"/>
    <w:link w:val="22"/>
    <w:rsid w:val="009F545B"/>
    <w:pPr>
      <w:spacing w:after="120" w:line="480" w:lineRule="auto"/>
      <w:ind w:left="283"/>
    </w:pPr>
    <w:rPr>
      <w:lang w:val="x-none" w:eastAsia="x-none"/>
    </w:rPr>
  </w:style>
  <w:style w:type="character" w:customStyle="1" w:styleId="22">
    <w:name w:val="Основной текст с отступом 2 Знак"/>
    <w:link w:val="21"/>
    <w:rsid w:val="009F545B"/>
    <w:rPr>
      <w:sz w:val="24"/>
      <w:szCs w:val="24"/>
    </w:rPr>
  </w:style>
  <w:style w:type="character" w:customStyle="1" w:styleId="apple-converted-space">
    <w:name w:val="apple-converted-space"/>
    <w:rsid w:val="009A4F3E"/>
  </w:style>
  <w:style w:type="character" w:customStyle="1" w:styleId="wmi-callto">
    <w:name w:val="wmi-callto"/>
    <w:rsid w:val="009A4F3E"/>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Знак2"/>
    <w:basedOn w:val="a"/>
    <w:link w:val="ae"/>
    <w:rsid w:val="00610316"/>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basedOn w:val="a0"/>
    <w:link w:val="ad"/>
    <w:rsid w:val="00610316"/>
  </w:style>
  <w:style w:type="character" w:styleId="af">
    <w:name w:val="footnote reference"/>
    <w:uiPriority w:val="99"/>
    <w:rsid w:val="00610316"/>
    <w:rPr>
      <w:vertAlign w:val="superscript"/>
    </w:rPr>
  </w:style>
  <w:style w:type="paragraph" w:styleId="af0">
    <w:name w:val="Balloon Text"/>
    <w:basedOn w:val="a"/>
    <w:link w:val="af1"/>
    <w:rsid w:val="009042FB"/>
    <w:rPr>
      <w:rFonts w:ascii="Tahoma" w:hAnsi="Tahoma" w:cs="Tahoma"/>
      <w:sz w:val="16"/>
      <w:szCs w:val="16"/>
    </w:rPr>
  </w:style>
  <w:style w:type="character" w:customStyle="1" w:styleId="af1">
    <w:name w:val="Текст выноски Знак"/>
    <w:link w:val="af0"/>
    <w:rsid w:val="009042FB"/>
    <w:rPr>
      <w:rFonts w:ascii="Tahoma" w:hAnsi="Tahoma" w:cs="Tahoma"/>
      <w:sz w:val="16"/>
      <w:szCs w:val="16"/>
    </w:rPr>
  </w:style>
  <w:style w:type="paragraph" w:customStyle="1" w:styleId="af2">
    <w:name w:val="Обычный.Нормальный абзац"/>
    <w:link w:val="af3"/>
    <w:rsid w:val="00B2145D"/>
    <w:pPr>
      <w:widowControl w:val="0"/>
      <w:autoSpaceDE w:val="0"/>
      <w:autoSpaceDN w:val="0"/>
      <w:ind w:firstLine="709"/>
      <w:jc w:val="both"/>
    </w:pPr>
    <w:rPr>
      <w:sz w:val="24"/>
      <w:szCs w:val="24"/>
    </w:rPr>
  </w:style>
  <w:style w:type="character" w:customStyle="1" w:styleId="af3">
    <w:name w:val="Обычный.Нормальный абзац Знак"/>
    <w:link w:val="af2"/>
    <w:rsid w:val="00B2145D"/>
    <w:rPr>
      <w:sz w:val="24"/>
      <w:szCs w:val="24"/>
    </w:rPr>
  </w:style>
  <w:style w:type="paragraph" w:customStyle="1" w:styleId="1">
    <w:name w:val="Обычный1"/>
    <w:rsid w:val="00705497"/>
    <w:rPr>
      <w:rFonts w:ascii="NTHelvetica/Cyrillic" w:hAnsi="NTHelvetica/Cyrillic"/>
      <w:color w:val="000080"/>
      <w:sz w:val="16"/>
    </w:rPr>
  </w:style>
  <w:style w:type="paragraph" w:customStyle="1" w:styleId="23">
    <w:name w:val="Без интервала2"/>
    <w:rsid w:val="00705497"/>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55544">
      <w:bodyDiv w:val="1"/>
      <w:marLeft w:val="0"/>
      <w:marRight w:val="0"/>
      <w:marTop w:val="0"/>
      <w:marBottom w:val="0"/>
      <w:divBdr>
        <w:top w:val="none" w:sz="0" w:space="0" w:color="auto"/>
        <w:left w:val="none" w:sz="0" w:space="0" w:color="auto"/>
        <w:bottom w:val="none" w:sz="0" w:space="0" w:color="auto"/>
        <w:right w:val="none" w:sz="0" w:space="0" w:color="auto"/>
      </w:divBdr>
    </w:div>
    <w:div w:id="184054674">
      <w:bodyDiv w:val="1"/>
      <w:marLeft w:val="0"/>
      <w:marRight w:val="0"/>
      <w:marTop w:val="0"/>
      <w:marBottom w:val="0"/>
      <w:divBdr>
        <w:top w:val="none" w:sz="0" w:space="0" w:color="auto"/>
        <w:left w:val="none" w:sz="0" w:space="0" w:color="auto"/>
        <w:bottom w:val="none" w:sz="0" w:space="0" w:color="auto"/>
        <w:right w:val="none" w:sz="0" w:space="0" w:color="auto"/>
      </w:divBdr>
    </w:div>
    <w:div w:id="424770178">
      <w:bodyDiv w:val="1"/>
      <w:marLeft w:val="0"/>
      <w:marRight w:val="0"/>
      <w:marTop w:val="0"/>
      <w:marBottom w:val="0"/>
      <w:divBdr>
        <w:top w:val="none" w:sz="0" w:space="0" w:color="auto"/>
        <w:left w:val="none" w:sz="0" w:space="0" w:color="auto"/>
        <w:bottom w:val="none" w:sz="0" w:space="0" w:color="auto"/>
        <w:right w:val="none" w:sz="0" w:space="0" w:color="auto"/>
      </w:divBdr>
    </w:div>
    <w:div w:id="134771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12604.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u216@mail.ru" TargetMode="External"/><Relationship Id="rId4" Type="http://schemas.openxmlformats.org/officeDocument/2006/relationships/settings" Target="settings.xml"/><Relationship Id="rId9" Type="http://schemas.openxmlformats.org/officeDocument/2006/relationships/hyperlink" Target="garantF1://12012604.16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4406</Words>
  <Characters>25116</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1c-admin</dc:creator>
  <cp:lastModifiedBy>Admin</cp:lastModifiedBy>
  <cp:revision>6</cp:revision>
  <cp:lastPrinted>2026-02-06T10:08:00Z</cp:lastPrinted>
  <dcterms:created xsi:type="dcterms:W3CDTF">2025-01-13T09:09:00Z</dcterms:created>
  <dcterms:modified xsi:type="dcterms:W3CDTF">2026-05-28T09:42:00Z</dcterms:modified>
</cp:coreProperties>
</file>