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37" w:rsidRDefault="00561437" w:rsidP="005614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:rsidR="00561437" w:rsidRPr="00D2566E" w:rsidRDefault="00561437" w:rsidP="005614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1437" w:rsidRPr="00D2566E" w:rsidRDefault="00561437" w:rsidP="00561437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A"/>
          <w:sz w:val="24"/>
          <w:szCs w:val="24"/>
          <w:lang w:eastAsia="zh-CN"/>
        </w:rPr>
        <w:t>1</w:t>
      </w:r>
      <w:r w:rsidRPr="00D2566E">
        <w:rPr>
          <w:rFonts w:ascii="Times New Roman" w:hAnsi="Times New Roman"/>
          <w:b/>
          <w:color w:val="00000A"/>
          <w:sz w:val="24"/>
          <w:szCs w:val="24"/>
          <w:lang w:eastAsia="zh-CN"/>
        </w:rPr>
        <w:t xml:space="preserve">. Наименование программы </w:t>
      </w:r>
      <w:r>
        <w:rPr>
          <w:rFonts w:ascii="Times New Roman" w:hAnsi="Times New Roman"/>
          <w:b/>
          <w:color w:val="00000A"/>
          <w:sz w:val="24"/>
          <w:szCs w:val="24"/>
          <w:lang w:eastAsia="zh-CN"/>
        </w:rPr>
        <w:t>по повышению квалификации</w:t>
      </w:r>
      <w:r w:rsidRPr="00D2566E">
        <w:rPr>
          <w:rFonts w:ascii="Times New Roman" w:hAnsi="Times New Roman"/>
          <w:b/>
          <w:color w:val="00000A"/>
          <w:sz w:val="24"/>
          <w:szCs w:val="24"/>
          <w:lang w:eastAsia="zh-CN"/>
        </w:rPr>
        <w:t xml:space="preserve"> (тема обучения): </w:t>
      </w:r>
    </w:p>
    <w:p w:rsidR="00561437" w:rsidRPr="00EA2973" w:rsidRDefault="00AF0A67" w:rsidP="0056143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color w:val="00000A"/>
          <w:sz w:val="24"/>
          <w:szCs w:val="24"/>
          <w:lang w:eastAsia="zh-CN"/>
        </w:rPr>
      </w:pPr>
      <w:r w:rsidRPr="00EA2973">
        <w:rPr>
          <w:rFonts w:ascii="Times New Roman" w:hAnsi="Times New Roman"/>
          <w:bCs/>
          <w:color w:val="00000A"/>
          <w:sz w:val="24"/>
          <w:szCs w:val="24"/>
          <w:lang w:eastAsia="zh-CN"/>
        </w:rPr>
        <w:t>«</w:t>
      </w:r>
      <w:r w:rsidR="009D32AD" w:rsidRPr="00AF7B3E">
        <w:rPr>
          <w:rFonts w:ascii="Times New Roman" w:hAnsi="Times New Roman"/>
          <w:sz w:val="24"/>
          <w:szCs w:val="24"/>
        </w:rPr>
        <w:t>Оценка и расчет вреда, причиненного почвам как объекту окружающей среды</w:t>
      </w:r>
      <w:r w:rsidR="00307725" w:rsidRPr="00EA2973">
        <w:rPr>
          <w:rFonts w:ascii="Times New Roman" w:hAnsi="Times New Roman"/>
          <w:bCs/>
          <w:color w:val="00000A"/>
          <w:sz w:val="24"/>
          <w:szCs w:val="24"/>
          <w:lang w:eastAsia="zh-CN"/>
        </w:rPr>
        <w:t>».</w:t>
      </w:r>
    </w:p>
    <w:p w:rsidR="00561437" w:rsidRPr="00D2566E" w:rsidRDefault="00561437" w:rsidP="0056143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color w:val="00000A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>2</w:t>
      </w:r>
      <w:r w:rsidRPr="00D2566E"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 xml:space="preserve">. Срок оказания услуг: </w:t>
      </w:r>
    </w:p>
    <w:p w:rsidR="00561437" w:rsidRPr="00D2566E" w:rsidRDefault="00561437" w:rsidP="0056143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color w:val="00000A"/>
          <w:sz w:val="24"/>
          <w:szCs w:val="24"/>
          <w:lang w:eastAsia="zh-CN"/>
        </w:rPr>
      </w:pPr>
      <w:r w:rsidRPr="00D2566E">
        <w:rPr>
          <w:rFonts w:ascii="Times New Roman" w:hAnsi="Times New Roman"/>
          <w:bCs/>
          <w:color w:val="00000A"/>
          <w:sz w:val="24"/>
          <w:szCs w:val="24"/>
          <w:lang w:eastAsia="zh-CN"/>
        </w:rPr>
        <w:t xml:space="preserve">Начало оказания </w:t>
      </w:r>
      <w:r w:rsidR="008A6317">
        <w:rPr>
          <w:rFonts w:ascii="Times New Roman" w:hAnsi="Times New Roman"/>
          <w:bCs/>
          <w:color w:val="00000A"/>
          <w:sz w:val="24"/>
          <w:szCs w:val="24"/>
          <w:lang w:eastAsia="zh-CN"/>
        </w:rPr>
        <w:t xml:space="preserve">Услуг: 2 сентября </w:t>
      </w:r>
      <w:r w:rsidR="00E20386">
        <w:rPr>
          <w:rFonts w:ascii="Times New Roman" w:hAnsi="Times New Roman"/>
          <w:bCs/>
          <w:color w:val="00000A"/>
          <w:sz w:val="24"/>
          <w:szCs w:val="24"/>
          <w:lang w:eastAsia="zh-CN"/>
        </w:rPr>
        <w:t>2026</w:t>
      </w:r>
      <w:r w:rsidRPr="00D2566E">
        <w:rPr>
          <w:rFonts w:ascii="Times New Roman" w:hAnsi="Times New Roman"/>
          <w:bCs/>
          <w:color w:val="00000A"/>
          <w:sz w:val="24"/>
          <w:szCs w:val="24"/>
          <w:lang w:eastAsia="zh-CN"/>
        </w:rPr>
        <w:t xml:space="preserve"> года.</w:t>
      </w:r>
    </w:p>
    <w:p w:rsidR="00561437" w:rsidRPr="00D2566E" w:rsidRDefault="00E20386" w:rsidP="0056143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color w:val="00000A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zh-CN"/>
        </w:rPr>
        <w:t xml:space="preserve">Окончание оказания </w:t>
      </w:r>
      <w:r w:rsidR="008A6317">
        <w:rPr>
          <w:rFonts w:ascii="Times New Roman" w:hAnsi="Times New Roman"/>
          <w:bCs/>
          <w:color w:val="00000A"/>
          <w:sz w:val="24"/>
          <w:szCs w:val="24"/>
          <w:lang w:eastAsia="zh-CN"/>
        </w:rPr>
        <w:t xml:space="preserve">Услуг: 4 сентября </w:t>
      </w:r>
      <w:r>
        <w:rPr>
          <w:rFonts w:ascii="Times New Roman" w:hAnsi="Times New Roman"/>
          <w:bCs/>
          <w:color w:val="00000A"/>
          <w:sz w:val="24"/>
          <w:szCs w:val="24"/>
          <w:lang w:eastAsia="zh-CN"/>
        </w:rPr>
        <w:t>2026</w:t>
      </w:r>
      <w:r w:rsidR="00561437" w:rsidRPr="00D2566E">
        <w:rPr>
          <w:rFonts w:ascii="Times New Roman" w:hAnsi="Times New Roman"/>
          <w:bCs/>
          <w:color w:val="00000A"/>
          <w:sz w:val="24"/>
          <w:szCs w:val="24"/>
          <w:lang w:eastAsia="zh-CN"/>
        </w:rPr>
        <w:t xml:space="preserve"> года.</w:t>
      </w:r>
    </w:p>
    <w:p w:rsidR="00561437" w:rsidRPr="00D2566E" w:rsidRDefault="00561437" w:rsidP="0056143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A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A"/>
          <w:sz w:val="24"/>
          <w:szCs w:val="24"/>
          <w:lang w:eastAsia="zh-CN"/>
        </w:rPr>
        <w:t>3</w:t>
      </w:r>
      <w:r w:rsidRPr="00D2566E">
        <w:rPr>
          <w:rFonts w:ascii="Times New Roman" w:hAnsi="Times New Roman"/>
          <w:b/>
          <w:color w:val="00000A"/>
          <w:sz w:val="24"/>
          <w:szCs w:val="24"/>
          <w:lang w:eastAsia="zh-CN"/>
        </w:rPr>
        <w:t>. Объем академических часов:</w:t>
      </w:r>
      <w:r w:rsidRPr="00D2566E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9D32AD">
        <w:rPr>
          <w:rFonts w:ascii="Times New Roman" w:hAnsi="Times New Roman"/>
          <w:color w:val="00000A"/>
          <w:sz w:val="24"/>
          <w:szCs w:val="24"/>
          <w:lang w:eastAsia="zh-CN"/>
        </w:rPr>
        <w:t>24</w:t>
      </w:r>
    </w:p>
    <w:p w:rsidR="00561437" w:rsidRPr="00D2566E" w:rsidRDefault="00561437" w:rsidP="00561437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Местом осуществления образовательной деятельности является: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г. </w:t>
      </w:r>
      <w:r w:rsidR="00EA2973">
        <w:rPr>
          <w:rFonts w:ascii="Times New Roman" w:eastAsia="Times New Roman" w:hAnsi="Times New Roman"/>
          <w:bCs/>
          <w:sz w:val="24"/>
          <w:szCs w:val="24"/>
          <w:lang w:eastAsia="ru-RU"/>
        </w:rPr>
        <w:t>Тверь</w:t>
      </w:r>
    </w:p>
    <w:p w:rsidR="00561437" w:rsidRPr="00D2566E" w:rsidRDefault="00561437" w:rsidP="0056143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Форма обучения: </w:t>
      </w:r>
      <w:proofErr w:type="spellStart"/>
      <w:r w:rsidR="00E20386" w:rsidRPr="00E20386">
        <w:rPr>
          <w:rFonts w:ascii="Times New Roman" w:eastAsia="Times New Roman" w:hAnsi="Times New Roman"/>
          <w:bCs/>
          <w:sz w:val="24"/>
          <w:szCs w:val="24"/>
        </w:rPr>
        <w:t>очно</w:t>
      </w:r>
      <w:proofErr w:type="spellEnd"/>
      <w:r w:rsidR="00E20386" w:rsidRPr="00E203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20386" w:rsidRPr="00E20386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="00E20386" w:rsidRPr="00E203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заочная</w:t>
      </w:r>
      <w:r w:rsidRPr="00D7619D">
        <w:rPr>
          <w:rFonts w:ascii="Times New Roman" w:eastAsia="Times New Roman" w:hAnsi="Times New Roman"/>
          <w:bCs/>
          <w:sz w:val="24"/>
          <w:szCs w:val="24"/>
        </w:rPr>
        <w:t xml:space="preserve"> с применением дистанционных образовательных технологий</w:t>
      </w:r>
      <w:r w:rsidR="00704781">
        <w:rPr>
          <w:rFonts w:ascii="Times New Roman" w:eastAsia="Times New Roman" w:hAnsi="Times New Roman"/>
          <w:bCs/>
          <w:sz w:val="24"/>
          <w:szCs w:val="24"/>
        </w:rPr>
        <w:t xml:space="preserve"> (</w:t>
      </w:r>
      <w:proofErr w:type="spellStart"/>
      <w:r w:rsidR="00704781">
        <w:rPr>
          <w:rFonts w:ascii="Times New Roman" w:eastAsia="Times New Roman" w:hAnsi="Times New Roman"/>
          <w:bCs/>
          <w:sz w:val="24"/>
          <w:szCs w:val="24"/>
        </w:rPr>
        <w:t>вебинары</w:t>
      </w:r>
      <w:proofErr w:type="spellEnd"/>
      <w:r w:rsidR="00704781">
        <w:rPr>
          <w:rFonts w:ascii="Times New Roman" w:eastAsia="Times New Roman" w:hAnsi="Times New Roman"/>
          <w:bCs/>
          <w:sz w:val="24"/>
          <w:szCs w:val="24"/>
        </w:rPr>
        <w:t>).</w:t>
      </w:r>
    </w:p>
    <w:p w:rsidR="00561437" w:rsidRPr="00D2566E" w:rsidRDefault="00561437" w:rsidP="0056143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Количество слушателей: </w:t>
      </w:r>
      <w:r w:rsidR="009D32AD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</w:t>
      </w:r>
    </w:p>
    <w:p w:rsidR="00561437" w:rsidRPr="00D2566E" w:rsidRDefault="00561437" w:rsidP="0056143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Характеристики оказываемых Услуг: </w:t>
      </w:r>
    </w:p>
    <w:p w:rsidR="00561437" w:rsidRPr="00D2566E" w:rsidRDefault="00EA2973" w:rsidP="00561437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561437" w:rsidRPr="00D2566E">
        <w:rPr>
          <w:rFonts w:ascii="Times New Roman" w:eastAsia="Times New Roman" w:hAnsi="Times New Roman"/>
          <w:sz w:val="24"/>
          <w:szCs w:val="24"/>
          <w:lang w:eastAsia="ru-RU"/>
        </w:rPr>
        <w:t>Осуществление обучения на основании учебного плана в соответствии с установленными нормами и требованиями.</w:t>
      </w:r>
    </w:p>
    <w:p w:rsidR="00561437" w:rsidRPr="00D2566E" w:rsidRDefault="00561437" w:rsidP="00561437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- Технология обучения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20386" w:rsidRPr="00E20386">
        <w:rPr>
          <w:rFonts w:ascii="Times New Roman" w:eastAsia="Times New Roman" w:hAnsi="Times New Roman"/>
          <w:bCs/>
          <w:sz w:val="24"/>
          <w:szCs w:val="24"/>
        </w:rPr>
        <w:t>очно</w:t>
      </w:r>
      <w:proofErr w:type="spellEnd"/>
      <w:r w:rsidR="00E20386" w:rsidRPr="00E203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20386" w:rsidRPr="00E20386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="00E20386" w:rsidRPr="00E203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20386">
        <w:rPr>
          <w:rFonts w:ascii="Times New Roman" w:eastAsia="Times New Roman" w:hAnsi="Times New Roman"/>
          <w:bCs/>
          <w:sz w:val="24"/>
          <w:szCs w:val="24"/>
        </w:rPr>
        <w:t>заочная</w:t>
      </w:r>
      <w:r w:rsidR="00E20386" w:rsidRPr="00D7619D">
        <w:rPr>
          <w:rFonts w:ascii="Times New Roman" w:eastAsia="Times New Roman" w:hAnsi="Times New Roman"/>
          <w:bCs/>
          <w:sz w:val="24"/>
          <w:szCs w:val="24"/>
        </w:rPr>
        <w:t xml:space="preserve"> с применением дистанционных образовательных технологий</w:t>
      </w:r>
      <w:r w:rsidR="00E20386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561437" w:rsidRPr="00D2566E" w:rsidRDefault="00561437" w:rsidP="00561437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- Учебно-методическое обеспечение процесса обучения: обеспечение слушателей учебными материалами и пособиями.</w:t>
      </w:r>
    </w:p>
    <w:p w:rsidR="00561437" w:rsidRPr="00D2566E" w:rsidRDefault="00561437" w:rsidP="00561437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- Освоение программы завершается итоговой аттестацией.</w:t>
      </w:r>
    </w:p>
    <w:p w:rsidR="00561437" w:rsidRDefault="00561437" w:rsidP="00561437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</w:rPr>
        <w:t>осле окончания обучения слушателю, успешно прошедшему итоговую аттестацию, выдается документ установленного образца в соответствии с Федеральным законом от 29.12.2012 года № 273-ФЗ «Об образовании в Российской Федерации» - удостоверение о повышении квалификации.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Требования соответствия нормативным документам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561437" w:rsidRDefault="00561437" w:rsidP="005614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гарантирует соответствие качества оказываемых услуг требованиям, установленным:</w:t>
      </w:r>
    </w:p>
    <w:p w:rsidR="00561437" w:rsidRDefault="00561437" w:rsidP="005614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561437" w:rsidRDefault="00561437" w:rsidP="005614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04.05.2011 № 99-ФЗ «О лицензировании отдельных видов деятельности»;</w:t>
      </w:r>
    </w:p>
    <w:p w:rsidR="00561437" w:rsidRDefault="00561437" w:rsidP="005614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России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 (ред. от 15 ноября 2013 г.);</w:t>
      </w:r>
    </w:p>
    <w:p w:rsidR="00561437" w:rsidRDefault="00EA2973" w:rsidP="005614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437">
        <w:rPr>
          <w:rFonts w:ascii="Times New Roman" w:hAnsi="Times New Roman"/>
          <w:sz w:val="24"/>
          <w:szCs w:val="24"/>
        </w:rPr>
        <w:t>Приказом </w:t>
      </w:r>
      <w:proofErr w:type="spellStart"/>
      <w:r w:rsidR="00561437">
        <w:rPr>
          <w:rFonts w:ascii="Times New Roman" w:hAnsi="Times New Roman"/>
          <w:sz w:val="24"/>
          <w:szCs w:val="24"/>
        </w:rPr>
        <w:t>Минздравсоцразв</w:t>
      </w:r>
      <w:r>
        <w:rPr>
          <w:rFonts w:ascii="Times New Roman" w:hAnsi="Times New Roman"/>
          <w:sz w:val="24"/>
          <w:szCs w:val="24"/>
        </w:rPr>
        <w:t>ития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17 июля 2008 г. №</w:t>
      </w:r>
      <w:r w:rsidR="00561437">
        <w:rPr>
          <w:rFonts w:ascii="Times New Roman" w:hAnsi="Times New Roman"/>
          <w:sz w:val="24"/>
          <w:szCs w:val="24"/>
        </w:rPr>
        <w:t xml:space="preserve"> 339н "Об утверждении профессиональных квалификационных групп должностей работников сельского хозяйства" (зарегистрирован в </w:t>
      </w:r>
      <w:r>
        <w:rPr>
          <w:rFonts w:ascii="Times New Roman" w:hAnsi="Times New Roman"/>
          <w:sz w:val="24"/>
          <w:szCs w:val="24"/>
        </w:rPr>
        <w:t>Минюсте России 31 июля 2008 г. №</w:t>
      </w:r>
      <w:r w:rsidR="00561437">
        <w:rPr>
          <w:rFonts w:ascii="Times New Roman" w:hAnsi="Times New Roman"/>
          <w:sz w:val="24"/>
          <w:szCs w:val="24"/>
        </w:rPr>
        <w:t xml:space="preserve"> 12048).</w:t>
      </w:r>
    </w:p>
    <w:p w:rsidR="00561437" w:rsidRDefault="00561437" w:rsidP="0056143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Условия и порядок оказания услуг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оказываются лично Исполнителем в режиме реального времени в р</w:t>
      </w:r>
      <w:r w:rsidR="00EA2973">
        <w:rPr>
          <w:rFonts w:ascii="Times New Roman" w:hAnsi="Times New Roman"/>
          <w:sz w:val="24"/>
          <w:szCs w:val="24"/>
        </w:rPr>
        <w:t>абочие дни с 10-00 до 16-00 по м</w:t>
      </w:r>
      <w:r>
        <w:rPr>
          <w:rFonts w:ascii="Times New Roman" w:hAnsi="Times New Roman"/>
          <w:sz w:val="24"/>
          <w:szCs w:val="24"/>
        </w:rPr>
        <w:t>осковскому времени. Слушатели должны иметь возможность задать вопрос преподавателю во время и после окончания занятия.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Преподаватели должны быть высококвалифицированными специалистами, имеющими практичес</w:t>
      </w:r>
      <w:r w:rsidR="009D32AD">
        <w:rPr>
          <w:rFonts w:ascii="Times New Roman" w:hAnsi="Times New Roman"/>
          <w:sz w:val="24"/>
          <w:szCs w:val="24"/>
        </w:rPr>
        <w:t>кий опыт в области земельного</w:t>
      </w:r>
      <w:r>
        <w:rPr>
          <w:rFonts w:ascii="Times New Roman" w:hAnsi="Times New Roman"/>
          <w:sz w:val="24"/>
          <w:szCs w:val="24"/>
        </w:rPr>
        <w:t xml:space="preserve"> надзора, в том числе по отбору проб для лабораторных исследований, а также являющиеся разработчиками методики по отбору проб биологического материала.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должно осуществляться образовательной организацией самостоятельно, без привлечения сторонних организаций. 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Во время обучения и по окончании курса всем участникам должны быть направлены учебные материалы для самостоятельного изучения, </w:t>
      </w:r>
      <w:r>
        <w:rPr>
          <w:rFonts w:ascii="Times New Roman" w:hAnsi="Times New Roman"/>
          <w:sz w:val="24"/>
          <w:szCs w:val="24"/>
        </w:rPr>
        <w:t xml:space="preserve">необходимые для освоения программы (учебные пособия, дидактические и методические материалы, презентации и др. в печатном и (или) электронном виде). Исполнитель, в процессе обучения и в течение </w:t>
      </w:r>
      <w:r>
        <w:rPr>
          <w:rFonts w:ascii="Times New Roman" w:hAnsi="Times New Roman"/>
          <w:sz w:val="24"/>
          <w:szCs w:val="24"/>
        </w:rPr>
        <w:lastRenderedPageBreak/>
        <w:t>6 месяцев после завершения обучения обеспечивает консультационную поддержку слушателя по вопросам, связанным с практическим применением полученных знаний в процессе решения профессиональных задач.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должен иметь выписку из реестра лицензий или копию действующей лицензии (с приложениями) на право осуществления образовательной деятельности по дополнительному профессиональному образованию (в соответствии со ст. 12 Закона от 04.05.2011 № 99-ФЗ «О лицензировании отдельных видов деятельности», ст. 91 Закона от 29.12.2014  № 273-ФЗ «Об образовании в Российской Федерации»).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1 </w:t>
      </w:r>
      <w:r>
        <w:rPr>
          <w:rFonts w:ascii="Times New Roman" w:hAnsi="Times New Roman"/>
          <w:sz w:val="24"/>
          <w:szCs w:val="24"/>
          <w:lang w:eastAsia="ar-SA"/>
        </w:rPr>
        <w:t>(одного) рабоче</w:t>
      </w:r>
      <w:r>
        <w:rPr>
          <w:rFonts w:ascii="Times New Roman" w:hAnsi="Times New Roman"/>
          <w:sz w:val="24"/>
          <w:szCs w:val="24"/>
        </w:rPr>
        <w:t xml:space="preserve">го дня с момента подписания Контракта Заказчиком направляются на электронный адрес Исполнителя следующие документы: список Слушателей программы, необходимые для учебного центра персональные данные Слушателей, копии дипломов о высшем или среднем профессиональном образовании, а также документы, подтверждающие перемену фамилии, имени, отчества (если менялась), </w:t>
      </w:r>
      <w:r>
        <w:rPr>
          <w:rFonts w:ascii="Times New Roman" w:hAnsi="Times New Roman"/>
          <w:sz w:val="24"/>
          <w:szCs w:val="24"/>
        </w:rPr>
        <w:br/>
        <w:t>а в случае неоднократной перемены, копии свидетельств, подтверждающих каждую такую перемену.</w:t>
      </w:r>
    </w:p>
    <w:p w:rsidR="00561437" w:rsidRDefault="00561437" w:rsidP="005614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В течение 1 (одного) рабочего дня со дня подписания Контракта Исполнителем составляется Календарный учебный план обучения и направляется Заказчику на согласование. Указанный план обучения согласовывается Заказчиком в течение трех рабочих дней.</w:t>
      </w:r>
    </w:p>
    <w:bookmarkEnd w:id="0"/>
    <w:p w:rsidR="00561437" w:rsidRPr="00D2566E" w:rsidRDefault="00561437" w:rsidP="0056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Pr="00D256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Отчетная документация: </w:t>
      </w:r>
    </w:p>
    <w:p w:rsidR="00561437" w:rsidRPr="00D2566E" w:rsidRDefault="00561437" w:rsidP="0056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обучения слушателю, успешно прошедшему итоговую аттестацию, выдается </w:t>
      </w:r>
      <w:r>
        <w:rPr>
          <w:rFonts w:ascii="Times New Roman" w:hAnsi="Times New Roman"/>
          <w:sz w:val="24"/>
          <w:szCs w:val="24"/>
        </w:rPr>
        <w:t>удостоверение о повышении квалификации.</w:t>
      </w:r>
    </w:p>
    <w:p w:rsidR="00561437" w:rsidRPr="00D2566E" w:rsidRDefault="00561437" w:rsidP="0056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Оплата Услуг, оказанных Исполнителем по Конт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акту, осуществляется Заказчиком по факту оказания услуг в течение 7 рабочих дней с даты подписания сторонами Акта об оказании услуг на основании выставленного Исполнителем счета.</w:t>
      </w:r>
    </w:p>
    <w:p w:rsidR="007A26B6" w:rsidRDefault="00561437" w:rsidP="00561437">
      <w:r>
        <w:rPr>
          <w:rFonts w:ascii="Times New Roman" w:eastAsia="Times New Roman" w:hAnsi="Times New Roman"/>
          <w:b/>
          <w:sz w:val="23"/>
          <w:szCs w:val="23"/>
          <w:lang w:eastAsia="ru-RU"/>
        </w:rPr>
        <w:t>11. Содержание программы «</w:t>
      </w:r>
      <w:r w:rsidR="009D32AD" w:rsidRPr="00AF7B3E">
        <w:rPr>
          <w:rFonts w:ascii="Times New Roman" w:hAnsi="Times New Roman"/>
          <w:sz w:val="24"/>
          <w:szCs w:val="24"/>
        </w:rPr>
        <w:t>Оценка и расчет вреда, причиненного почвам как объекту окружающей среды</w:t>
      </w:r>
      <w:r>
        <w:rPr>
          <w:rFonts w:ascii="Times New Roman" w:hAnsi="Times New Roman"/>
          <w:sz w:val="24"/>
          <w:szCs w:val="24"/>
        </w:rPr>
        <w:t>»</w:t>
      </w:r>
    </w:p>
    <w:sectPr w:rsidR="007A26B6" w:rsidSect="007A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61437"/>
    <w:rsid w:val="000166AC"/>
    <w:rsid w:val="00026914"/>
    <w:rsid w:val="00044F84"/>
    <w:rsid w:val="000855E1"/>
    <w:rsid w:val="00307725"/>
    <w:rsid w:val="00540F0B"/>
    <w:rsid w:val="00561437"/>
    <w:rsid w:val="005A0BD2"/>
    <w:rsid w:val="00704781"/>
    <w:rsid w:val="007432F7"/>
    <w:rsid w:val="00782F3D"/>
    <w:rsid w:val="007A26B6"/>
    <w:rsid w:val="007E3488"/>
    <w:rsid w:val="008A6317"/>
    <w:rsid w:val="009D32AD"/>
    <w:rsid w:val="00A05D69"/>
    <w:rsid w:val="00AF0A67"/>
    <w:rsid w:val="00BD4DDF"/>
    <w:rsid w:val="00C13FA6"/>
    <w:rsid w:val="00C46BED"/>
    <w:rsid w:val="00E20386"/>
    <w:rsid w:val="00EA2973"/>
    <w:rsid w:val="00F05A17"/>
    <w:rsid w:val="00FD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3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3</cp:revision>
  <dcterms:created xsi:type="dcterms:W3CDTF">2026-08-26T08:12:00Z</dcterms:created>
  <dcterms:modified xsi:type="dcterms:W3CDTF">2026-08-26T08:15:00Z</dcterms:modified>
</cp:coreProperties>
</file>