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15" w:rsidRDefault="00EF5115" w:rsidP="00EF5115">
      <w:pPr>
        <w:jc w:val="right"/>
        <w:rPr>
          <w:rFonts w:eastAsia="Calibri"/>
          <w:szCs w:val="28"/>
          <w:lang w:eastAsia="en-US"/>
        </w:rPr>
      </w:pPr>
      <w:r>
        <w:rPr>
          <w:rFonts w:eastAsia="Calibri"/>
          <w:szCs w:val="28"/>
          <w:lang w:eastAsia="en-US"/>
        </w:rPr>
        <w:t>Приложение к Контракту № ______________________</w:t>
      </w:r>
    </w:p>
    <w:p w:rsidR="00EF5115" w:rsidRDefault="00EF5115" w:rsidP="00EF5115">
      <w:pPr>
        <w:jc w:val="right"/>
        <w:rPr>
          <w:rFonts w:eastAsia="Calibri"/>
          <w:szCs w:val="28"/>
          <w:lang w:eastAsia="en-US"/>
        </w:rPr>
      </w:pPr>
    </w:p>
    <w:p w:rsidR="00F11AEE" w:rsidRPr="00BE419A" w:rsidRDefault="00F11AEE" w:rsidP="00F11AEE">
      <w:pPr>
        <w:jc w:val="center"/>
        <w:rPr>
          <w:rFonts w:eastAsia="Calibri"/>
          <w:b/>
          <w:szCs w:val="28"/>
          <w:lang w:eastAsia="en-US"/>
        </w:rPr>
      </w:pPr>
      <w:r w:rsidRPr="00BE419A">
        <w:rPr>
          <w:rFonts w:eastAsia="Calibri"/>
          <w:b/>
          <w:szCs w:val="28"/>
          <w:lang w:eastAsia="en-US"/>
        </w:rPr>
        <w:t>ТЕХНИЧЕСКОЕ ЗАДАНИЕ</w:t>
      </w:r>
    </w:p>
    <w:p w:rsidR="00F11AEE" w:rsidRPr="00BA6512" w:rsidRDefault="00F11AEE" w:rsidP="00F11AEE">
      <w:pPr>
        <w:jc w:val="center"/>
      </w:pPr>
      <w:r w:rsidRPr="00BA6512">
        <w:t xml:space="preserve">на выполнение работ </w:t>
      </w:r>
      <w:r>
        <w:t>по созданию систем</w:t>
      </w:r>
      <w:r w:rsidRPr="00BA6512">
        <w:t xml:space="preserve"> тревожной сигнализации в административных зданиях Министерства транспорта Российской Федерации</w:t>
      </w:r>
    </w:p>
    <w:p w:rsidR="00C03E89" w:rsidRPr="00442CB7" w:rsidRDefault="00C03E89" w:rsidP="00EF5115"/>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7229"/>
      </w:tblGrid>
      <w:tr w:rsidR="008C490D" w:rsidRPr="007D0789" w:rsidTr="003059D2">
        <w:tc>
          <w:tcPr>
            <w:tcW w:w="851" w:type="dxa"/>
            <w:vAlign w:val="center"/>
          </w:tcPr>
          <w:p w:rsidR="008C490D" w:rsidRPr="007D0789" w:rsidRDefault="008C490D" w:rsidP="003059D2">
            <w:pPr>
              <w:jc w:val="center"/>
              <w:rPr>
                <w:rFonts w:eastAsia="Calibri"/>
                <w:b/>
              </w:rPr>
            </w:pPr>
            <w:r w:rsidRPr="007D0789">
              <w:rPr>
                <w:rFonts w:eastAsia="Calibri"/>
                <w:b/>
              </w:rPr>
              <w:lastRenderedPageBreak/>
              <w:t>№ п/п</w:t>
            </w:r>
          </w:p>
        </w:tc>
        <w:tc>
          <w:tcPr>
            <w:tcW w:w="2268" w:type="dxa"/>
            <w:vAlign w:val="center"/>
          </w:tcPr>
          <w:p w:rsidR="008C490D" w:rsidRPr="007D0789" w:rsidRDefault="008C490D" w:rsidP="003059D2">
            <w:pPr>
              <w:jc w:val="center"/>
              <w:rPr>
                <w:rFonts w:eastAsia="Calibri"/>
                <w:b/>
              </w:rPr>
            </w:pPr>
            <w:r>
              <w:rPr>
                <w:rFonts w:eastAsia="Calibri"/>
                <w:b/>
              </w:rPr>
              <w:t>П</w:t>
            </w:r>
            <w:r w:rsidRPr="007D0789">
              <w:rPr>
                <w:rFonts w:eastAsia="Calibri"/>
                <w:b/>
              </w:rPr>
              <w:t>еречень основных требований</w:t>
            </w:r>
          </w:p>
        </w:tc>
        <w:tc>
          <w:tcPr>
            <w:tcW w:w="7229" w:type="dxa"/>
            <w:vAlign w:val="center"/>
          </w:tcPr>
          <w:p w:rsidR="008C490D" w:rsidRPr="007D0789" w:rsidRDefault="008C490D" w:rsidP="003059D2">
            <w:pPr>
              <w:jc w:val="center"/>
              <w:rPr>
                <w:rFonts w:eastAsia="Calibri"/>
                <w:b/>
              </w:rPr>
            </w:pPr>
            <w:r>
              <w:rPr>
                <w:rFonts w:eastAsia="Calibri"/>
                <w:b/>
              </w:rPr>
              <w:t>С</w:t>
            </w:r>
            <w:r w:rsidRPr="007D0789">
              <w:rPr>
                <w:rFonts w:eastAsia="Calibri"/>
                <w:b/>
              </w:rPr>
              <w:t>одержание требований</w:t>
            </w:r>
          </w:p>
        </w:tc>
      </w:tr>
      <w:tr w:rsidR="008C490D" w:rsidRPr="007D0789" w:rsidTr="003059D2">
        <w:tc>
          <w:tcPr>
            <w:tcW w:w="851" w:type="dxa"/>
          </w:tcPr>
          <w:p w:rsidR="008C490D" w:rsidRPr="007D0789" w:rsidRDefault="008C490D" w:rsidP="003059D2">
            <w:pPr>
              <w:jc w:val="center"/>
              <w:rPr>
                <w:rFonts w:eastAsia="Calibri"/>
              </w:rPr>
            </w:pPr>
            <w:r w:rsidRPr="007D0789">
              <w:rPr>
                <w:rFonts w:eastAsia="Calibri"/>
              </w:rPr>
              <w:t>1.</w:t>
            </w:r>
          </w:p>
        </w:tc>
        <w:tc>
          <w:tcPr>
            <w:tcW w:w="2268" w:type="dxa"/>
          </w:tcPr>
          <w:p w:rsidR="008C490D" w:rsidRPr="007D0789" w:rsidRDefault="008C490D" w:rsidP="003059D2">
            <w:pPr>
              <w:rPr>
                <w:rFonts w:eastAsia="Calibri"/>
              </w:rPr>
            </w:pPr>
            <w:r w:rsidRPr="007D0789">
              <w:rPr>
                <w:rFonts w:eastAsia="Calibri"/>
              </w:rPr>
              <w:t xml:space="preserve">Наименование объекта закупки </w:t>
            </w:r>
          </w:p>
        </w:tc>
        <w:tc>
          <w:tcPr>
            <w:tcW w:w="7229" w:type="dxa"/>
          </w:tcPr>
          <w:p w:rsidR="008C490D" w:rsidRPr="002151E4" w:rsidRDefault="00BA6512" w:rsidP="001E61C4">
            <w:pPr>
              <w:rPr>
                <w:rFonts w:eastAsia="Calibri"/>
                <w:color w:val="000000" w:themeColor="text1"/>
              </w:rPr>
            </w:pPr>
            <w:r>
              <w:rPr>
                <w:rFonts w:eastAsia="Calibri"/>
                <w:color w:val="000000" w:themeColor="text1"/>
              </w:rPr>
              <w:t>В</w:t>
            </w:r>
            <w:r w:rsidRPr="00BA6512">
              <w:rPr>
                <w:rFonts w:eastAsia="Calibri"/>
                <w:color w:val="000000" w:themeColor="text1"/>
              </w:rPr>
              <w:t>ыпо</w:t>
            </w:r>
            <w:r w:rsidR="00A501A8">
              <w:rPr>
                <w:rFonts w:eastAsia="Calibri"/>
                <w:color w:val="000000" w:themeColor="text1"/>
              </w:rPr>
              <w:t>лнение работ по созданию систем</w:t>
            </w:r>
            <w:r w:rsidRPr="00BA6512">
              <w:rPr>
                <w:rFonts w:eastAsia="Calibri"/>
                <w:color w:val="000000" w:themeColor="text1"/>
              </w:rPr>
              <w:t xml:space="preserve"> тревожной сигнализации в административных зданиях Министерства транспорта Российской Федерации</w:t>
            </w:r>
          </w:p>
        </w:tc>
      </w:tr>
      <w:tr w:rsidR="008C490D" w:rsidRPr="007D0789" w:rsidTr="003059D2">
        <w:tc>
          <w:tcPr>
            <w:tcW w:w="851" w:type="dxa"/>
          </w:tcPr>
          <w:p w:rsidR="008C490D" w:rsidRPr="007D0789" w:rsidRDefault="008C490D" w:rsidP="003059D2">
            <w:pPr>
              <w:jc w:val="center"/>
              <w:rPr>
                <w:rFonts w:eastAsia="Calibri"/>
              </w:rPr>
            </w:pPr>
            <w:r w:rsidRPr="007D0789">
              <w:rPr>
                <w:rFonts w:eastAsia="Calibri"/>
              </w:rPr>
              <w:t>2.</w:t>
            </w:r>
          </w:p>
        </w:tc>
        <w:tc>
          <w:tcPr>
            <w:tcW w:w="2268" w:type="dxa"/>
          </w:tcPr>
          <w:p w:rsidR="008C490D" w:rsidRPr="007D0789" w:rsidRDefault="008C490D" w:rsidP="003059D2">
            <w:pPr>
              <w:rPr>
                <w:rFonts w:eastAsia="Calibri"/>
              </w:rPr>
            </w:pPr>
            <w:r w:rsidRPr="007D0789">
              <w:rPr>
                <w:rFonts w:eastAsia="Calibri"/>
              </w:rPr>
              <w:t xml:space="preserve">Основание для проведения текущего ремонта объекта </w:t>
            </w:r>
          </w:p>
        </w:tc>
        <w:tc>
          <w:tcPr>
            <w:tcW w:w="7229" w:type="dxa"/>
          </w:tcPr>
          <w:p w:rsidR="008C490D" w:rsidRPr="002151E4" w:rsidRDefault="00BA0E72" w:rsidP="00E62B58">
            <w:pPr>
              <w:jc w:val="both"/>
              <w:rPr>
                <w:rFonts w:eastAsia="Calibri"/>
                <w:color w:val="000000" w:themeColor="text1"/>
              </w:rPr>
            </w:pPr>
            <w:r w:rsidRPr="002151E4">
              <w:rPr>
                <w:rFonts w:eastAsia="Calibri"/>
                <w:color w:val="000000" w:themeColor="text1"/>
              </w:rPr>
              <w:t>Повышение уровня безопасности</w:t>
            </w:r>
          </w:p>
        </w:tc>
      </w:tr>
      <w:tr w:rsidR="008C490D" w:rsidRPr="007D0789" w:rsidTr="003059D2">
        <w:tc>
          <w:tcPr>
            <w:tcW w:w="851" w:type="dxa"/>
          </w:tcPr>
          <w:p w:rsidR="008C490D" w:rsidRPr="007D0789" w:rsidRDefault="008C490D" w:rsidP="003059D2">
            <w:pPr>
              <w:jc w:val="center"/>
              <w:rPr>
                <w:rFonts w:eastAsia="Calibri"/>
              </w:rPr>
            </w:pPr>
            <w:r w:rsidRPr="007D0789">
              <w:rPr>
                <w:rFonts w:eastAsia="Calibri"/>
              </w:rPr>
              <w:t>3.</w:t>
            </w:r>
          </w:p>
        </w:tc>
        <w:tc>
          <w:tcPr>
            <w:tcW w:w="2268" w:type="dxa"/>
          </w:tcPr>
          <w:p w:rsidR="008C490D" w:rsidRPr="00DF348E" w:rsidRDefault="00F202BC" w:rsidP="003059D2">
            <w:pPr>
              <w:rPr>
                <w:rFonts w:eastAsia="Calibri"/>
              </w:rPr>
            </w:pPr>
            <w:r w:rsidRPr="00DF348E">
              <w:rPr>
                <w:rFonts w:eastAsia="Calibri"/>
              </w:rPr>
              <w:t>Состав и содержание Работ</w:t>
            </w:r>
          </w:p>
        </w:tc>
        <w:tc>
          <w:tcPr>
            <w:tcW w:w="7229" w:type="dxa"/>
          </w:tcPr>
          <w:p w:rsidR="008C490D" w:rsidRPr="00DF348E" w:rsidRDefault="00021907" w:rsidP="00021907">
            <w:pPr>
              <w:pBdr>
                <w:top w:val="nil"/>
                <w:left w:val="nil"/>
                <w:bottom w:val="nil"/>
                <w:right w:val="nil"/>
                <w:between w:val="nil"/>
              </w:pBdr>
              <w:jc w:val="both"/>
              <w:rPr>
                <w:color w:val="000000"/>
              </w:rPr>
            </w:pPr>
            <w:r w:rsidRPr="00021907">
              <w:rPr>
                <w:rFonts w:eastAsia="Calibri"/>
                <w:color w:val="000000" w:themeColor="text1"/>
              </w:rPr>
              <w:t>Выполнение работ по созданию системы тревожной сигнализации в административном здании Министерства транспорта Российской Федерации расположенного по адресу: г. Москва,</w:t>
            </w:r>
            <w:r>
              <w:rPr>
                <w:rFonts w:eastAsia="Calibri"/>
                <w:color w:val="000000" w:themeColor="text1"/>
              </w:rPr>
              <w:t xml:space="preserve"> ул. Рождественка, д. 1, стр. 1 и </w:t>
            </w:r>
            <w:r>
              <w:t>в</w:t>
            </w:r>
            <w:r w:rsidRPr="00BA6512">
              <w:t xml:space="preserve">ыполнение работ по созданию системы тревожной сигнализации в </w:t>
            </w:r>
            <w:r>
              <w:t>а</w:t>
            </w:r>
            <w:r w:rsidRPr="00BA6512">
              <w:t xml:space="preserve">дминистративном здании Министерства транспорта Российской Федерации </w:t>
            </w:r>
            <w:r>
              <w:t>расположенного по адресу:</w:t>
            </w:r>
            <w:r>
              <w:br/>
            </w:r>
            <w:r w:rsidRPr="00724461">
              <w:t xml:space="preserve">г. Москва, ул. </w:t>
            </w:r>
            <w:r>
              <w:t xml:space="preserve">Садовая-Спасская, д. 18, стр. 1 </w:t>
            </w:r>
            <w:r w:rsidR="00A501A8">
              <w:rPr>
                <w:rFonts w:eastAsia="Calibri"/>
                <w:color w:val="000000" w:themeColor="text1"/>
              </w:rPr>
              <w:t>с</w:t>
            </w:r>
            <w:r w:rsidR="00943831" w:rsidRPr="00DF348E">
              <w:rPr>
                <w:color w:val="000000"/>
              </w:rPr>
              <w:t>огласно ведомости объемов работ (приложение № 1)</w:t>
            </w:r>
            <w:r w:rsidR="00F202BC" w:rsidRPr="00DF348E">
              <w:rPr>
                <w:color w:val="000000"/>
              </w:rPr>
              <w:t xml:space="preserve"> </w:t>
            </w:r>
          </w:p>
        </w:tc>
        <w:bookmarkStart w:id="0" w:name="_GoBack"/>
        <w:bookmarkEnd w:id="0"/>
      </w:tr>
      <w:tr w:rsidR="008C490D" w:rsidRPr="007D0789" w:rsidTr="003059D2">
        <w:tc>
          <w:tcPr>
            <w:tcW w:w="851" w:type="dxa"/>
          </w:tcPr>
          <w:p w:rsidR="008C490D" w:rsidRPr="007D0789" w:rsidRDefault="008C490D" w:rsidP="003059D2">
            <w:pPr>
              <w:jc w:val="center"/>
              <w:rPr>
                <w:rFonts w:eastAsia="Calibri"/>
              </w:rPr>
            </w:pPr>
            <w:r w:rsidRPr="007D0789">
              <w:rPr>
                <w:rFonts w:eastAsia="Calibri"/>
              </w:rPr>
              <w:t>4.</w:t>
            </w:r>
          </w:p>
        </w:tc>
        <w:tc>
          <w:tcPr>
            <w:tcW w:w="2268" w:type="dxa"/>
          </w:tcPr>
          <w:p w:rsidR="008C490D" w:rsidRPr="007D0789" w:rsidRDefault="008C490D" w:rsidP="003059D2">
            <w:pPr>
              <w:rPr>
                <w:rFonts w:eastAsia="Calibri"/>
              </w:rPr>
            </w:pPr>
            <w:r w:rsidRPr="007D0789">
              <w:rPr>
                <w:rFonts w:eastAsia="Calibri"/>
              </w:rPr>
              <w:t xml:space="preserve">Источник финансирования и порядок расчетов </w:t>
            </w:r>
          </w:p>
        </w:tc>
        <w:tc>
          <w:tcPr>
            <w:tcW w:w="7229" w:type="dxa"/>
          </w:tcPr>
          <w:p w:rsidR="008C490D" w:rsidRPr="007D0789" w:rsidRDefault="008C490D" w:rsidP="003059D2">
            <w:pPr>
              <w:jc w:val="both"/>
              <w:rPr>
                <w:rFonts w:eastAsia="Calibri"/>
              </w:rPr>
            </w:pPr>
            <w:r w:rsidRPr="007D0789">
              <w:rPr>
                <w:rFonts w:eastAsia="Calibri"/>
              </w:rPr>
              <w:t>Федеральный бюджет.</w:t>
            </w:r>
          </w:p>
          <w:p w:rsidR="008C490D" w:rsidRPr="007D0789" w:rsidRDefault="008C490D" w:rsidP="003059D2">
            <w:pPr>
              <w:jc w:val="both"/>
            </w:pPr>
            <w:r w:rsidRPr="007D0789">
              <w:t>Цена настоящего Контракта включает в себя компенсацию издержек Подрядчика и причитающееся ему вознаграждение, а так же включает:</w:t>
            </w:r>
          </w:p>
          <w:p w:rsidR="008C490D" w:rsidRPr="007D0789" w:rsidRDefault="008C490D" w:rsidP="003059D2">
            <w:pPr>
              <w:jc w:val="both"/>
            </w:pPr>
            <w:r w:rsidRPr="007D0789">
              <w:t>затраты на производство строительн</w:t>
            </w:r>
            <w:r>
              <w:t>о-</w:t>
            </w:r>
            <w:r w:rsidRPr="007D0789">
              <w:t xml:space="preserve">монтажных, восстановительных, </w:t>
            </w:r>
            <w:r w:rsidRPr="0032209D">
              <w:rPr>
                <w:color w:val="000000" w:themeColor="text1"/>
              </w:rPr>
              <w:t>погрузочных,</w:t>
            </w:r>
            <w:r w:rsidRPr="007D0789">
              <w:t xml:space="preserve"> гарантийных и прочих видов </w:t>
            </w:r>
            <w:r w:rsidR="00FF170B">
              <w:br/>
            </w:r>
            <w:r w:rsidRPr="007D0789">
              <w:t>и объемов Работ;</w:t>
            </w:r>
          </w:p>
          <w:p w:rsidR="008C490D" w:rsidRPr="0032209D" w:rsidRDefault="008C490D" w:rsidP="003059D2">
            <w:pPr>
              <w:jc w:val="both"/>
              <w:rPr>
                <w:color w:val="000000" w:themeColor="text1"/>
              </w:rPr>
            </w:pPr>
            <w:r w:rsidRPr="0032209D">
              <w:rPr>
                <w:color w:val="000000" w:themeColor="text1"/>
              </w:rPr>
              <w:t>затраты на закупку материалов, изделий, оборудования;</w:t>
            </w:r>
          </w:p>
          <w:p w:rsidR="008C490D" w:rsidRPr="007D0789" w:rsidRDefault="008C490D" w:rsidP="003059D2">
            <w:pPr>
              <w:jc w:val="both"/>
            </w:pPr>
            <w:r w:rsidRPr="007D0789">
              <w:t>затраты на мобилизацию строительной техники и персонала Подрядчика, доставку и</w:t>
            </w:r>
            <w:r>
              <w:t xml:space="preserve"> разгрузку </w:t>
            </w:r>
            <w:r w:rsidRPr="0032209D">
              <w:rPr>
                <w:color w:val="000000" w:themeColor="text1"/>
              </w:rPr>
              <w:t xml:space="preserve">материалов, изделий </w:t>
            </w:r>
            <w:r w:rsidR="00FF170B">
              <w:rPr>
                <w:color w:val="000000" w:themeColor="text1"/>
              </w:rPr>
              <w:br/>
            </w:r>
            <w:r w:rsidRPr="0032209D">
              <w:rPr>
                <w:color w:val="000000" w:themeColor="text1"/>
              </w:rPr>
              <w:t xml:space="preserve">и </w:t>
            </w:r>
            <w:r w:rsidRPr="007D0789">
              <w:t xml:space="preserve">оборудования необходимых для начала производства Работ </w:t>
            </w:r>
            <w:r w:rsidRPr="007D0789">
              <w:br/>
              <w:t>и их демобилизацией после окончания Работ;</w:t>
            </w:r>
          </w:p>
          <w:p w:rsidR="008C490D" w:rsidRPr="007D0789" w:rsidRDefault="008C490D" w:rsidP="003059D2">
            <w:pPr>
              <w:jc w:val="both"/>
            </w:pPr>
            <w:r w:rsidRPr="007D0789">
              <w:t>затраты на ежедневную и окончательную послестроительную уборку и вывоз мусора;</w:t>
            </w:r>
          </w:p>
          <w:p w:rsidR="008C490D" w:rsidRPr="007D0789" w:rsidRDefault="008C490D" w:rsidP="003059D2">
            <w:pPr>
              <w:jc w:val="both"/>
            </w:pPr>
            <w:r w:rsidRPr="007D0789">
              <w:t>затраты на компенсацию третьим лицам убытков, в том числе ущерба включая судебные издержки Заказчика и третьих лиц, возникшим в результате действия или бездействия Подрядчика;</w:t>
            </w:r>
          </w:p>
          <w:p w:rsidR="008C490D" w:rsidRPr="007D0789" w:rsidRDefault="008C490D" w:rsidP="003059D2">
            <w:pPr>
              <w:jc w:val="both"/>
            </w:pPr>
            <w:r w:rsidRPr="007D0789">
              <w:t xml:space="preserve">затраты на страхование, уплату таможенных пошлин, налогов </w:t>
            </w:r>
            <w:r w:rsidRPr="007D0789">
              <w:br/>
              <w:t>и сборов;</w:t>
            </w:r>
          </w:p>
          <w:p w:rsidR="008C490D" w:rsidRPr="007D0789" w:rsidRDefault="008C490D" w:rsidP="003059D2">
            <w:pPr>
              <w:jc w:val="both"/>
            </w:pPr>
            <w:r w:rsidRPr="007D0789">
              <w:t xml:space="preserve">затраты на получение необходимой разрешительной </w:t>
            </w:r>
            <w:r w:rsidR="00FF170B">
              <w:br/>
            </w:r>
            <w:r w:rsidRPr="007D0789">
              <w:t>и согласовательной документации;</w:t>
            </w:r>
          </w:p>
          <w:p w:rsidR="008C490D" w:rsidRPr="007D0789" w:rsidRDefault="008C490D" w:rsidP="003059D2">
            <w:pPr>
              <w:jc w:val="both"/>
            </w:pPr>
            <w:r w:rsidRPr="007D0789">
              <w:t xml:space="preserve">затраты на внесение изменений в техническую документацию </w:t>
            </w:r>
            <w:r w:rsidRPr="007D0789">
              <w:br/>
              <w:t>и настоящее Техническое задание;</w:t>
            </w:r>
          </w:p>
          <w:p w:rsidR="008C490D" w:rsidRPr="007D0789" w:rsidRDefault="008C490D" w:rsidP="003059D2">
            <w:pPr>
              <w:jc w:val="both"/>
            </w:pPr>
            <w:r w:rsidRPr="007D0789">
              <w:t>затраты на возмещение расходов, понесенных Заказчиком в случае выполнения работ по устранению недостатков третьими лицами;</w:t>
            </w:r>
          </w:p>
          <w:p w:rsidR="008C490D" w:rsidRPr="007D0789" w:rsidRDefault="008C490D" w:rsidP="003059D2">
            <w:pPr>
              <w:jc w:val="both"/>
            </w:pPr>
            <w:r w:rsidRPr="007D0789">
              <w:t xml:space="preserve">затраты на возмещение стоимости предоставляемых Заказчиком услуг по обеспечению объекта электроснабжением </w:t>
            </w:r>
            <w:r w:rsidR="00FF170B">
              <w:br/>
            </w:r>
            <w:r w:rsidRPr="007D0789">
              <w:t>и водоснабжением необходимых Подрядчику для выполнения работ на объекте в соответствии со ст. 747 Гражданского кодекса Российской Федерации (часть вторая) от 26.01.1996 № 14-ФЗ;</w:t>
            </w:r>
          </w:p>
          <w:p w:rsidR="008C490D" w:rsidRPr="007D0789" w:rsidRDefault="008C490D" w:rsidP="003059D2">
            <w:pPr>
              <w:jc w:val="both"/>
            </w:pPr>
            <w:r w:rsidRPr="007D0789">
              <w:t>затраты на исполнение гарантийных обязательств в период гарантийного срока эксплуатации объекта;</w:t>
            </w:r>
          </w:p>
          <w:p w:rsidR="008C490D" w:rsidRPr="007D0789" w:rsidRDefault="008C490D" w:rsidP="003059D2">
            <w:pPr>
              <w:jc w:val="both"/>
            </w:pPr>
            <w:r w:rsidRPr="007D0789">
              <w:t>затраты на устранение недостатков и брака выявленных в ходе производства работ и после их окончания;</w:t>
            </w:r>
          </w:p>
          <w:p w:rsidR="008C490D" w:rsidRPr="007D0789" w:rsidRDefault="008C490D" w:rsidP="003059D2">
            <w:pPr>
              <w:jc w:val="both"/>
            </w:pPr>
            <w:r w:rsidRPr="007D0789">
              <w:t xml:space="preserve">затраты необходимые для надлежащего ввода объекта </w:t>
            </w:r>
            <w:r w:rsidR="00FF170B">
              <w:br/>
            </w:r>
            <w:r w:rsidRPr="007D0789">
              <w:t>в эксплуатацию в соответствии с условиями настоящего Технического задания;</w:t>
            </w:r>
          </w:p>
          <w:p w:rsidR="008C490D" w:rsidRPr="007D0789" w:rsidRDefault="008C490D" w:rsidP="003059D2">
            <w:pPr>
              <w:jc w:val="both"/>
            </w:pPr>
            <w:r w:rsidRPr="007D0789">
              <w:lastRenderedPageBreak/>
              <w:t>иные затраты, напрямую или косвенно связанные с выполнением работ, предусмотренных настоящим Техническим заданием.</w:t>
            </w:r>
          </w:p>
          <w:p w:rsidR="008C490D" w:rsidRPr="007D0789" w:rsidRDefault="008C490D" w:rsidP="003059D2">
            <w:pPr>
              <w:jc w:val="both"/>
            </w:pPr>
            <w:r w:rsidRPr="007D0789">
              <w:t>В случае превышения затрат по сравнению с затратами, которые учитывались при определении цены работ, Подрядчик компенсирует такие затраты за счет собственных средств.</w:t>
            </w:r>
          </w:p>
        </w:tc>
      </w:tr>
      <w:tr w:rsidR="008C490D" w:rsidRPr="007D0789" w:rsidTr="003059D2">
        <w:tc>
          <w:tcPr>
            <w:tcW w:w="851" w:type="dxa"/>
            <w:shd w:val="clear" w:color="auto" w:fill="auto"/>
          </w:tcPr>
          <w:p w:rsidR="008C490D" w:rsidRPr="007D0789" w:rsidRDefault="008C490D" w:rsidP="003059D2">
            <w:pPr>
              <w:jc w:val="center"/>
              <w:rPr>
                <w:rFonts w:eastAsia="Calibri"/>
              </w:rPr>
            </w:pPr>
            <w:r w:rsidRPr="007D0789">
              <w:rPr>
                <w:rFonts w:eastAsia="Calibri"/>
              </w:rPr>
              <w:lastRenderedPageBreak/>
              <w:t>5.</w:t>
            </w:r>
          </w:p>
        </w:tc>
        <w:tc>
          <w:tcPr>
            <w:tcW w:w="2268" w:type="dxa"/>
            <w:shd w:val="clear" w:color="auto" w:fill="auto"/>
          </w:tcPr>
          <w:p w:rsidR="008C490D" w:rsidRPr="007D0789" w:rsidRDefault="008C490D" w:rsidP="003059D2">
            <w:pPr>
              <w:rPr>
                <w:rFonts w:eastAsia="Calibri"/>
              </w:rPr>
            </w:pPr>
            <w:r w:rsidRPr="007D0789">
              <w:rPr>
                <w:rFonts w:eastAsia="Calibri"/>
              </w:rPr>
              <w:t>Срок ремонта объекта</w:t>
            </w:r>
          </w:p>
        </w:tc>
        <w:tc>
          <w:tcPr>
            <w:tcW w:w="7229" w:type="dxa"/>
            <w:shd w:val="clear" w:color="auto" w:fill="auto"/>
          </w:tcPr>
          <w:p w:rsidR="008C490D" w:rsidRDefault="008C490D" w:rsidP="003059D2">
            <w:pPr>
              <w:jc w:val="both"/>
            </w:pPr>
            <w:r w:rsidRPr="007D0789">
              <w:t xml:space="preserve">Срок выполнения работ: </w:t>
            </w:r>
          </w:p>
          <w:p w:rsidR="008C490D" w:rsidRDefault="008C490D" w:rsidP="003059D2">
            <w:pPr>
              <w:jc w:val="both"/>
            </w:pPr>
            <w:r>
              <w:t>Начало исполнения Контракта:</w:t>
            </w:r>
            <w:r w:rsidR="009F008C">
              <w:t xml:space="preserve"> с момента заключения Контракта</w:t>
            </w:r>
            <w:r>
              <w:t>;</w:t>
            </w:r>
          </w:p>
          <w:p w:rsidR="008C490D" w:rsidRPr="007D0789" w:rsidRDefault="008C490D" w:rsidP="003059D2">
            <w:pPr>
              <w:jc w:val="both"/>
            </w:pPr>
            <w:r>
              <w:t>Дата окончания исполнения Контракта (срок исполнения контракта):</w:t>
            </w:r>
            <w:r w:rsidRPr="007D0789">
              <w:t xml:space="preserve"> </w:t>
            </w:r>
            <w:r w:rsidR="00021907">
              <w:t>10</w:t>
            </w:r>
            <w:r>
              <w:t xml:space="preserve"> </w:t>
            </w:r>
            <w:r w:rsidRPr="007D0789">
              <w:t>(</w:t>
            </w:r>
            <w:r w:rsidR="00021907">
              <w:t>десять</w:t>
            </w:r>
            <w:r w:rsidRPr="007D0789">
              <w:t>) календарных дн</w:t>
            </w:r>
            <w:r>
              <w:t>ей</w:t>
            </w:r>
            <w:r w:rsidRPr="007D0789">
              <w:t xml:space="preserve"> с</w:t>
            </w:r>
            <w:r>
              <w:t xml:space="preserve"> </w:t>
            </w:r>
            <w:r w:rsidR="009F008C">
              <w:t>момента заключения Контракта</w:t>
            </w:r>
            <w:r w:rsidRPr="007D0789">
              <w:t>.</w:t>
            </w:r>
          </w:p>
          <w:p w:rsidR="008C490D" w:rsidRPr="007D0789" w:rsidRDefault="008C490D" w:rsidP="003059D2">
            <w:pPr>
              <w:jc w:val="both"/>
            </w:pPr>
            <w:r w:rsidRPr="007D0789">
              <w:t xml:space="preserve">На следующий день после календарной даты подписания сторонами Контракта Заказчик передаёт, а Подрядчик принимает по Акту приема-передачи объекта в работу (Приложение № 3 </w:t>
            </w:r>
            <w:r w:rsidR="00FF170B">
              <w:br/>
            </w:r>
            <w:r w:rsidRPr="007D0789">
              <w:t>к Техническому заданию) помещени</w:t>
            </w:r>
            <w:r>
              <w:t>я</w:t>
            </w:r>
            <w:r w:rsidRPr="007D0789">
              <w:t>, подлежащие ремонту.</w:t>
            </w:r>
          </w:p>
          <w:p w:rsidR="008C490D" w:rsidRPr="007D0789" w:rsidRDefault="008C490D" w:rsidP="003059D2">
            <w:pPr>
              <w:jc w:val="both"/>
            </w:pPr>
            <w:r w:rsidRPr="007D0789">
              <w:t>Датой окончания работ и сдачи объекта в гарантийную эксплуатацию является дата подписания Заказчиком следующих документов:</w:t>
            </w:r>
          </w:p>
          <w:p w:rsidR="008C490D" w:rsidRPr="007D0789" w:rsidRDefault="008C490D" w:rsidP="003059D2">
            <w:pPr>
              <w:jc w:val="both"/>
            </w:pPr>
            <w:r w:rsidRPr="007D0789">
              <w:t>Акт о приемке выполненных работ (форма № КС-2);</w:t>
            </w:r>
          </w:p>
          <w:p w:rsidR="008C490D" w:rsidRPr="007D0789" w:rsidRDefault="008C490D" w:rsidP="003059D2">
            <w:pPr>
              <w:jc w:val="both"/>
            </w:pPr>
            <w:r w:rsidRPr="007D0789">
              <w:t>Справка о стоимости выполненных работ и затрат (форма № КС-3);</w:t>
            </w:r>
          </w:p>
          <w:p w:rsidR="008C490D" w:rsidRPr="007D0789" w:rsidRDefault="008C490D" w:rsidP="003059D2">
            <w:pPr>
              <w:jc w:val="both"/>
            </w:pPr>
            <w:r w:rsidRPr="007D0789">
              <w:t>Акт приемки-сдачи выполненных работ.</w:t>
            </w:r>
          </w:p>
          <w:p w:rsidR="008C490D" w:rsidRPr="007D0789" w:rsidRDefault="008C490D" w:rsidP="003059D2">
            <w:pPr>
              <w:jc w:val="both"/>
            </w:pPr>
            <w:r w:rsidRPr="007D0789">
              <w:t>Подрядчик имеет право досрочно выполнить работы, предусмотренные настоящим Техническим заданием, при условии соблюдения всех его положений по объему и качеству работ.</w:t>
            </w:r>
          </w:p>
          <w:p w:rsidR="008C490D" w:rsidRPr="007D0789" w:rsidRDefault="008C490D" w:rsidP="003059D2">
            <w:pPr>
              <w:jc w:val="both"/>
            </w:pPr>
            <w:r w:rsidRPr="007D0789">
              <w:t>Подрядчик несет ответственность за нарушение как начального, так и конечного сроков выполнения работы в соответствии с условиями настоящего Технического задания.</w:t>
            </w:r>
          </w:p>
          <w:p w:rsidR="008C490D" w:rsidRPr="007D0789" w:rsidRDefault="008C490D" w:rsidP="003059D2">
            <w:pPr>
              <w:jc w:val="both"/>
            </w:pPr>
            <w:r w:rsidRPr="007D0789">
              <w:t>Окончание срока действия Контракта не влечет прекращение неисполненных обязательств сторон, в том числе гарантийных обязательств Подрядчика.</w:t>
            </w:r>
          </w:p>
          <w:p w:rsidR="008C490D" w:rsidRPr="007D0789" w:rsidRDefault="008C490D" w:rsidP="003059D2">
            <w:pPr>
              <w:jc w:val="both"/>
              <w:rPr>
                <w:rFonts w:eastAsia="Calibri"/>
              </w:rPr>
            </w:pPr>
            <w:r w:rsidRPr="007D0789">
              <w:t>Никакие задержки и нарушения в выполнении работ не могут служить основанием для требования Подрядчика о продлении сроков выполнения работ, за исключением случаев, предусмотренных действующим законодательством Российской Федерации.</w:t>
            </w:r>
          </w:p>
        </w:tc>
      </w:tr>
      <w:tr w:rsidR="008C490D" w:rsidRPr="007D0789" w:rsidTr="003059D2">
        <w:tc>
          <w:tcPr>
            <w:tcW w:w="851" w:type="dxa"/>
          </w:tcPr>
          <w:p w:rsidR="008C490D" w:rsidRPr="007D0789" w:rsidRDefault="0054456F" w:rsidP="003059D2">
            <w:pPr>
              <w:jc w:val="center"/>
              <w:rPr>
                <w:rFonts w:eastAsia="Calibri"/>
              </w:rPr>
            </w:pPr>
            <w:r>
              <w:rPr>
                <w:rFonts w:eastAsia="Calibri"/>
              </w:rPr>
              <w:t>6</w:t>
            </w:r>
            <w:r w:rsidR="008C490D">
              <w:rPr>
                <w:rFonts w:eastAsia="Calibri"/>
              </w:rPr>
              <w:t>.</w:t>
            </w:r>
          </w:p>
        </w:tc>
        <w:tc>
          <w:tcPr>
            <w:tcW w:w="2268" w:type="dxa"/>
          </w:tcPr>
          <w:p w:rsidR="008C490D" w:rsidRPr="007D0789" w:rsidRDefault="008C490D" w:rsidP="003059D2">
            <w:pPr>
              <w:rPr>
                <w:rFonts w:eastAsia="Calibri"/>
              </w:rPr>
            </w:pPr>
            <w:r w:rsidRPr="007D0789">
              <w:rPr>
                <w:rFonts w:eastAsia="Calibri"/>
              </w:rPr>
              <w:t xml:space="preserve">Назначение объекта </w:t>
            </w:r>
          </w:p>
        </w:tc>
        <w:tc>
          <w:tcPr>
            <w:tcW w:w="7229" w:type="dxa"/>
          </w:tcPr>
          <w:p w:rsidR="008C490D" w:rsidRPr="002151E4" w:rsidRDefault="008C490D" w:rsidP="003059D2">
            <w:pPr>
              <w:jc w:val="both"/>
              <w:rPr>
                <w:rFonts w:eastAsia="Calibri"/>
                <w:color w:val="000000" w:themeColor="text1"/>
              </w:rPr>
            </w:pPr>
            <w:r w:rsidRPr="002151E4">
              <w:rPr>
                <w:rFonts w:eastAsia="Calibri"/>
                <w:color w:val="000000" w:themeColor="text1"/>
              </w:rPr>
              <w:t xml:space="preserve">Работы должны выполняться без прекращения деятельности Заказчика. </w:t>
            </w:r>
          </w:p>
          <w:p w:rsidR="008C490D" w:rsidRPr="007D0789" w:rsidRDefault="008C490D" w:rsidP="003059D2">
            <w:pPr>
              <w:jc w:val="both"/>
              <w:rPr>
                <w:rFonts w:eastAsia="Calibri"/>
              </w:rPr>
            </w:pPr>
            <w:r w:rsidRPr="007D0789">
              <w:rPr>
                <w:rFonts w:eastAsia="Calibri"/>
              </w:rPr>
              <w:t>Подрядчик обязан сохранить беспрепятственный доступ</w:t>
            </w:r>
            <w:r>
              <w:rPr>
                <w:rFonts w:eastAsia="Calibri"/>
              </w:rPr>
              <w:t xml:space="preserve"> руководства,</w:t>
            </w:r>
            <w:r w:rsidRPr="007D0789">
              <w:rPr>
                <w:rFonts w:eastAsia="Calibri"/>
              </w:rPr>
              <w:t xml:space="preserve"> сотрудников, посетителей и персонала эксплуатирующих организаций Заказчика к своим рабочим местам через выделенные и согласованные с Заказчиком проходы. При производстве работ необходимо обеспечить минимальные уровень шума и загрязнения строительными отходами.</w:t>
            </w:r>
          </w:p>
        </w:tc>
      </w:tr>
      <w:tr w:rsidR="008C490D" w:rsidRPr="007D0789" w:rsidTr="003059D2">
        <w:tc>
          <w:tcPr>
            <w:tcW w:w="851" w:type="dxa"/>
          </w:tcPr>
          <w:p w:rsidR="008C490D" w:rsidRPr="007D0789" w:rsidRDefault="0054456F" w:rsidP="003059D2">
            <w:pPr>
              <w:jc w:val="center"/>
              <w:rPr>
                <w:rFonts w:eastAsia="Calibri"/>
              </w:rPr>
            </w:pPr>
            <w:r>
              <w:rPr>
                <w:rFonts w:eastAsia="Calibri"/>
              </w:rPr>
              <w:t>7</w:t>
            </w:r>
            <w:r w:rsidR="008C490D">
              <w:rPr>
                <w:rFonts w:eastAsia="Calibri"/>
              </w:rPr>
              <w:t>.</w:t>
            </w:r>
          </w:p>
        </w:tc>
        <w:tc>
          <w:tcPr>
            <w:tcW w:w="2268" w:type="dxa"/>
          </w:tcPr>
          <w:p w:rsidR="008C490D" w:rsidRPr="007D0789" w:rsidRDefault="008C490D" w:rsidP="003059D2">
            <w:pPr>
              <w:rPr>
                <w:rFonts w:eastAsia="Calibri"/>
              </w:rPr>
            </w:pPr>
            <w:r w:rsidRPr="007D0789">
              <w:rPr>
                <w:rFonts w:eastAsia="Calibri"/>
              </w:rPr>
              <w:t xml:space="preserve">Перечень нормативно-правовой </w:t>
            </w:r>
          </w:p>
          <w:p w:rsidR="008C490D" w:rsidRPr="007D0789" w:rsidRDefault="008C490D" w:rsidP="003059D2">
            <w:pPr>
              <w:rPr>
                <w:rFonts w:eastAsia="Calibri"/>
              </w:rPr>
            </w:pPr>
            <w:r w:rsidRPr="007D0789">
              <w:rPr>
                <w:rFonts w:eastAsia="Calibri"/>
              </w:rPr>
              <w:t>документации, определяющей требования к выполнению работ</w:t>
            </w:r>
          </w:p>
        </w:tc>
        <w:tc>
          <w:tcPr>
            <w:tcW w:w="7229" w:type="dxa"/>
          </w:tcPr>
          <w:p w:rsidR="008C490D" w:rsidRPr="007D0789" w:rsidRDefault="008C490D" w:rsidP="003059D2">
            <w:pPr>
              <w:jc w:val="both"/>
              <w:rPr>
                <w:rFonts w:eastAsia="Calibri"/>
              </w:rPr>
            </w:pPr>
            <w:r w:rsidRPr="007D0789">
              <w:rPr>
                <w:rFonts w:eastAsia="Calibri"/>
              </w:rPr>
              <w:t xml:space="preserve">Качество ремонтных работ, </w:t>
            </w:r>
            <w:r w:rsidRPr="0032209D">
              <w:rPr>
                <w:rFonts w:eastAsia="Calibri"/>
                <w:color w:val="000000" w:themeColor="text1"/>
              </w:rPr>
              <w:t xml:space="preserve">используемых материалов </w:t>
            </w:r>
            <w:r>
              <w:rPr>
                <w:rFonts w:eastAsia="Calibri"/>
              </w:rPr>
              <w:br/>
            </w:r>
            <w:r w:rsidRPr="007D0789">
              <w:rPr>
                <w:rFonts w:eastAsia="Calibri"/>
              </w:rPr>
              <w:t>и оборудования, а также исполнительная, организационно-распорядительная и техническая документация, разрабатываемая Подрядчиком в ходе проведения ремонтных работ должны соответствовать требованиям следующих нормативных правовых актов и технических регламентов:</w:t>
            </w:r>
          </w:p>
          <w:p w:rsidR="008C490D" w:rsidRPr="007D0789" w:rsidRDefault="008C490D" w:rsidP="003059D2">
            <w:pPr>
              <w:jc w:val="both"/>
              <w:rPr>
                <w:rFonts w:eastAsia="Calibri"/>
              </w:rPr>
            </w:pPr>
            <w:r w:rsidRPr="007D0789">
              <w:rPr>
                <w:rFonts w:eastAsia="Calibri"/>
              </w:rPr>
              <w:t xml:space="preserve">1. Приказ Госкомархитектуры от 23.11.1988 № 312 «Об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w:t>
            </w:r>
            <w:r w:rsidR="00FF170B">
              <w:rPr>
                <w:rFonts w:eastAsia="Calibri"/>
              </w:rPr>
              <w:br/>
            </w:r>
            <w:r w:rsidRPr="007D0789">
              <w:rPr>
                <w:rFonts w:eastAsia="Calibri"/>
              </w:rPr>
              <w:t xml:space="preserve">с «ВСН 58-88 (р). Ведомственные строительные нормы. Положение об организации и проведении реконструкции, ремонта </w:t>
            </w:r>
            <w:r w:rsidR="00FF170B">
              <w:rPr>
                <w:rFonts w:eastAsia="Calibri"/>
              </w:rPr>
              <w:br/>
            </w:r>
            <w:r w:rsidRPr="007D0789">
              <w:rPr>
                <w:rFonts w:eastAsia="Calibri"/>
              </w:rPr>
              <w:t xml:space="preserve">и технического обслуживания зданий, объектов коммунального </w:t>
            </w:r>
            <w:r w:rsidR="00FF170B">
              <w:rPr>
                <w:rFonts w:eastAsia="Calibri"/>
              </w:rPr>
              <w:br/>
            </w:r>
            <w:r w:rsidRPr="007D0789">
              <w:rPr>
                <w:rFonts w:eastAsia="Calibri"/>
              </w:rPr>
              <w:t>и социально-культурного назначения»).</w:t>
            </w:r>
          </w:p>
          <w:p w:rsidR="008C490D" w:rsidRPr="007D0789" w:rsidRDefault="008C490D" w:rsidP="003059D2">
            <w:pPr>
              <w:jc w:val="both"/>
              <w:rPr>
                <w:rFonts w:eastAsia="Calibri"/>
              </w:rPr>
            </w:pPr>
            <w:r w:rsidRPr="007D0789">
              <w:rPr>
                <w:rFonts w:eastAsia="Calibri"/>
              </w:rPr>
              <w:t xml:space="preserve">2. Постановление Правительства Российской Федерации </w:t>
            </w:r>
            <w:r w:rsidR="00FF170B">
              <w:rPr>
                <w:rFonts w:eastAsia="Calibri"/>
              </w:rPr>
              <w:br/>
            </w:r>
            <w:r w:rsidRPr="007D0789">
              <w:rPr>
                <w:rFonts w:eastAsia="Calibri"/>
              </w:rPr>
              <w:t xml:space="preserve">от 30.11.2021 № 2120 «Об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 </w:t>
            </w:r>
          </w:p>
          <w:p w:rsidR="008C490D" w:rsidRDefault="008C490D" w:rsidP="003059D2">
            <w:pPr>
              <w:jc w:val="both"/>
              <w:rPr>
                <w:rFonts w:eastAsia="Calibri"/>
              </w:rPr>
            </w:pPr>
            <w:r w:rsidRPr="007D0789">
              <w:rPr>
                <w:rFonts w:eastAsia="Calibri"/>
              </w:rPr>
              <w:t xml:space="preserve">3. «Градостроительный кодекс Российской Федерации» </w:t>
            </w:r>
            <w:r w:rsidR="00FF170B">
              <w:rPr>
                <w:rFonts w:eastAsia="Calibri"/>
              </w:rPr>
              <w:br/>
            </w:r>
            <w:r w:rsidRPr="007D0789">
              <w:rPr>
                <w:rFonts w:eastAsia="Calibri"/>
              </w:rPr>
              <w:t xml:space="preserve">от 29.12.2004 № 190-ФЗ. </w:t>
            </w:r>
          </w:p>
          <w:p w:rsidR="002252B0" w:rsidRDefault="002252B0" w:rsidP="003059D2">
            <w:pPr>
              <w:jc w:val="both"/>
              <w:rPr>
                <w:rFonts w:eastAsiaTheme="minorHAnsi"/>
                <w:lang w:eastAsia="en-US"/>
              </w:rPr>
            </w:pPr>
            <w:r w:rsidRPr="002252B0">
              <w:rPr>
                <w:rFonts w:eastAsia="Calibri"/>
              </w:rPr>
              <w:t>4</w:t>
            </w:r>
            <w:r>
              <w:rPr>
                <w:rFonts w:eastAsia="Calibri"/>
              </w:rPr>
              <w:t xml:space="preserve">. </w:t>
            </w:r>
            <w:r w:rsidRPr="00206567">
              <w:rPr>
                <w:rFonts w:eastAsiaTheme="minorHAnsi"/>
                <w:lang w:eastAsia="en-US"/>
              </w:rPr>
              <w:t xml:space="preserve">ГОСТ Р 56602-2015. Национальный стандарт Российской Федерации. Слаботочные системы. Кабельные системы. Термины </w:t>
            </w:r>
            <w:r w:rsidR="00FF170B">
              <w:rPr>
                <w:rFonts w:eastAsiaTheme="minorHAnsi"/>
                <w:lang w:eastAsia="en-US"/>
              </w:rPr>
              <w:br/>
            </w:r>
            <w:r w:rsidRPr="00206567">
              <w:rPr>
                <w:rFonts w:eastAsiaTheme="minorHAnsi"/>
                <w:lang w:eastAsia="en-US"/>
              </w:rPr>
              <w:t xml:space="preserve">и определения (утв. и введен в действие Приказом Росстандарта </w:t>
            </w:r>
            <w:r w:rsidR="00FF170B">
              <w:rPr>
                <w:rFonts w:eastAsiaTheme="minorHAnsi"/>
                <w:lang w:eastAsia="en-US"/>
              </w:rPr>
              <w:br/>
            </w:r>
            <w:r w:rsidRPr="00206567">
              <w:rPr>
                <w:rFonts w:eastAsiaTheme="minorHAnsi"/>
                <w:lang w:eastAsia="en-US"/>
              </w:rPr>
              <w:t>от 02.10. 2015 г. № 1446-ст)</w:t>
            </w:r>
            <w:r>
              <w:rPr>
                <w:rFonts w:eastAsiaTheme="minorHAnsi"/>
                <w:lang w:eastAsia="en-US"/>
              </w:rPr>
              <w:t>.</w:t>
            </w:r>
          </w:p>
          <w:p w:rsidR="002252B0" w:rsidRDefault="009F008C" w:rsidP="002252B0">
            <w:pPr>
              <w:spacing w:line="259" w:lineRule="auto"/>
              <w:jc w:val="both"/>
              <w:rPr>
                <w:rFonts w:eastAsiaTheme="minorHAnsi"/>
                <w:lang w:eastAsia="en-US"/>
              </w:rPr>
            </w:pPr>
            <w:r>
              <w:rPr>
                <w:rFonts w:eastAsiaTheme="minorHAnsi"/>
                <w:lang w:eastAsia="en-US"/>
              </w:rPr>
              <w:t>5</w:t>
            </w:r>
            <w:r w:rsidR="002252B0">
              <w:rPr>
                <w:rFonts w:eastAsiaTheme="minorHAnsi"/>
                <w:lang w:eastAsia="en-US"/>
              </w:rPr>
              <w:t xml:space="preserve">. </w:t>
            </w:r>
            <w:r w:rsidR="002252B0" w:rsidRPr="00206567">
              <w:rPr>
                <w:rFonts w:eastAsiaTheme="minorHAnsi"/>
                <w:lang w:eastAsia="en-US"/>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 (утв. Приказом Ростехрегулирования от 25 декабря 2008 г. № 786-ст)</w:t>
            </w:r>
          </w:p>
          <w:p w:rsidR="002252B0" w:rsidRDefault="009F008C" w:rsidP="002252B0">
            <w:pPr>
              <w:spacing w:line="259" w:lineRule="auto"/>
              <w:jc w:val="both"/>
              <w:rPr>
                <w:spacing w:val="-2"/>
                <w:shd w:val="clear" w:color="auto" w:fill="FFFFFF"/>
              </w:rPr>
            </w:pPr>
            <w:r>
              <w:rPr>
                <w:rFonts w:eastAsiaTheme="minorHAnsi"/>
                <w:lang w:eastAsia="en-US"/>
              </w:rPr>
              <w:t>6</w:t>
            </w:r>
            <w:r w:rsidR="002252B0">
              <w:rPr>
                <w:rFonts w:eastAsiaTheme="minorHAnsi"/>
                <w:lang w:eastAsia="en-US"/>
              </w:rPr>
              <w:t xml:space="preserve">. </w:t>
            </w:r>
            <w:r w:rsidR="002252B0" w:rsidRPr="00206567">
              <w:rPr>
                <w:spacing w:val="-2"/>
                <w:shd w:val="clear" w:color="auto" w:fill="FFFFFF"/>
              </w:rPr>
              <w:t xml:space="preserve">Постановления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w:t>
            </w:r>
            <w:r w:rsidR="00FF170B">
              <w:rPr>
                <w:spacing w:val="-2"/>
                <w:shd w:val="clear" w:color="auto" w:fill="FFFFFF"/>
              </w:rPr>
              <w:br/>
            </w:r>
            <w:r w:rsidR="002252B0" w:rsidRPr="00206567">
              <w:rPr>
                <w:spacing w:val="-2"/>
                <w:shd w:val="clear" w:color="auto" w:fill="FFFFFF"/>
              </w:rPr>
              <w:t>и муниципальных нужд»</w:t>
            </w:r>
            <w:r w:rsidR="002252B0">
              <w:rPr>
                <w:spacing w:val="-2"/>
                <w:shd w:val="clear" w:color="auto" w:fill="FFFFFF"/>
              </w:rPr>
              <w:t>.</w:t>
            </w:r>
          </w:p>
          <w:p w:rsidR="002252B0" w:rsidRDefault="009F008C" w:rsidP="002252B0">
            <w:pPr>
              <w:spacing w:line="259" w:lineRule="auto"/>
              <w:jc w:val="both"/>
              <w:rPr>
                <w:lang w:eastAsia="ar-SA"/>
              </w:rPr>
            </w:pPr>
            <w:r>
              <w:rPr>
                <w:spacing w:val="-2"/>
                <w:shd w:val="clear" w:color="auto" w:fill="FFFFFF"/>
              </w:rPr>
              <w:t>7</w:t>
            </w:r>
            <w:r w:rsidR="002252B0">
              <w:rPr>
                <w:spacing w:val="-2"/>
                <w:shd w:val="clear" w:color="auto" w:fill="FFFFFF"/>
              </w:rPr>
              <w:t>.</w:t>
            </w:r>
            <w:r w:rsidR="002252B0" w:rsidRPr="00206567">
              <w:rPr>
                <w:lang w:eastAsia="ar-SA"/>
              </w:rPr>
              <w:t xml:space="preserve"> Постановление Правительства Российской Федерации </w:t>
            </w:r>
            <w:r w:rsidR="00FF170B">
              <w:rPr>
                <w:lang w:eastAsia="ar-SA"/>
              </w:rPr>
              <w:br/>
            </w:r>
            <w:r w:rsidR="002252B0" w:rsidRPr="00206567">
              <w:rPr>
                <w:lang w:eastAsia="ar-SA"/>
              </w:rPr>
              <w:t>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p>
          <w:p w:rsidR="008C490D" w:rsidRPr="007D0789" w:rsidRDefault="009F008C" w:rsidP="003059D2">
            <w:pPr>
              <w:jc w:val="both"/>
              <w:rPr>
                <w:rFonts w:eastAsia="Calibri"/>
              </w:rPr>
            </w:pPr>
            <w:r>
              <w:rPr>
                <w:rFonts w:eastAsia="Calibri"/>
              </w:rPr>
              <w:t>8</w:t>
            </w:r>
            <w:r w:rsidR="008C490D" w:rsidRPr="007D0789">
              <w:rPr>
                <w:rFonts w:eastAsia="Calibri"/>
              </w:rPr>
              <w:t>. Федеральный закон</w:t>
            </w:r>
            <w:r w:rsidR="008C490D">
              <w:rPr>
                <w:rFonts w:eastAsia="Calibri"/>
              </w:rPr>
              <w:t xml:space="preserve"> </w:t>
            </w:r>
            <w:r w:rsidR="008C490D" w:rsidRPr="007D0789">
              <w:rPr>
                <w:rFonts w:eastAsia="Calibri"/>
              </w:rPr>
              <w:t xml:space="preserve">Российской Федерации от 30.12.2009 </w:t>
            </w:r>
            <w:r w:rsidR="00FF170B">
              <w:rPr>
                <w:rFonts w:eastAsia="Calibri"/>
              </w:rPr>
              <w:br/>
            </w:r>
            <w:r w:rsidR="008C490D" w:rsidRPr="007D0789">
              <w:rPr>
                <w:rFonts w:eastAsia="Calibri"/>
              </w:rPr>
              <w:t xml:space="preserve">№ 384-ФЗ «Технический регламент о безопасности зданий </w:t>
            </w:r>
            <w:r w:rsidR="00FF170B">
              <w:rPr>
                <w:rFonts w:eastAsia="Calibri"/>
              </w:rPr>
              <w:br/>
            </w:r>
            <w:r w:rsidR="008C490D" w:rsidRPr="007D0789">
              <w:rPr>
                <w:rFonts w:eastAsia="Calibri"/>
              </w:rPr>
              <w:t>и сооружений».</w:t>
            </w:r>
          </w:p>
          <w:p w:rsidR="008C490D" w:rsidRDefault="009F008C" w:rsidP="003059D2">
            <w:pPr>
              <w:jc w:val="both"/>
              <w:rPr>
                <w:rFonts w:eastAsia="Calibri"/>
              </w:rPr>
            </w:pPr>
            <w:r>
              <w:rPr>
                <w:rFonts w:eastAsia="Calibri"/>
              </w:rPr>
              <w:t>9</w:t>
            </w:r>
            <w:r w:rsidR="008C490D" w:rsidRPr="007D0789">
              <w:rPr>
                <w:rFonts w:eastAsia="Calibri"/>
              </w:rPr>
              <w:t xml:space="preserve">. СП 48.13330.2019. Свод правил. Организация строительства. </w:t>
            </w:r>
            <w:r w:rsidR="008C490D" w:rsidRPr="007D0789">
              <w:rPr>
                <w:rFonts w:eastAsia="Calibri"/>
              </w:rPr>
              <w:br/>
              <w:t>СНиП 12-01-2004.</w:t>
            </w:r>
          </w:p>
          <w:p w:rsidR="008C490D" w:rsidRPr="007D0789" w:rsidRDefault="009F008C" w:rsidP="003059D2">
            <w:pPr>
              <w:jc w:val="both"/>
              <w:rPr>
                <w:rFonts w:eastAsia="Calibri"/>
              </w:rPr>
            </w:pPr>
            <w:r>
              <w:rPr>
                <w:rFonts w:eastAsia="Calibri"/>
              </w:rPr>
              <w:t xml:space="preserve">10. </w:t>
            </w:r>
            <w:r w:rsidRPr="009F008C">
              <w:rPr>
                <w:rFonts w:eastAsia="Calibri"/>
              </w:rPr>
              <w:t xml:space="preserve">Федеральный закон </w:t>
            </w:r>
            <w:r w:rsidRPr="007D0789">
              <w:rPr>
                <w:rFonts w:eastAsia="Calibri"/>
              </w:rPr>
              <w:t xml:space="preserve">Российской Федерации от 05.04.2013 </w:t>
            </w:r>
            <w:r>
              <w:rPr>
                <w:rFonts w:eastAsia="Calibri"/>
              </w:rPr>
              <w:br/>
            </w:r>
            <w:r w:rsidRPr="007D0789">
              <w:rPr>
                <w:rFonts w:eastAsia="Calibri"/>
              </w:rPr>
              <w:t xml:space="preserve">№ 44-ФЗ </w:t>
            </w:r>
            <w:r w:rsidRPr="009F008C">
              <w:rPr>
                <w:rFonts w:eastAsia="Calibri"/>
              </w:rPr>
              <w:t>"О контрактной системе в сфере закупок товаров, работ, услуг для обеспечения государственных и муниципальных нужд"</w:t>
            </w:r>
            <w:r>
              <w:rPr>
                <w:rFonts w:eastAsia="Calibri"/>
              </w:rPr>
              <w:t xml:space="preserve"> </w:t>
            </w:r>
          </w:p>
          <w:p w:rsidR="008C490D" w:rsidRPr="007D0789" w:rsidRDefault="009F008C" w:rsidP="003059D2">
            <w:pPr>
              <w:jc w:val="both"/>
              <w:rPr>
                <w:rFonts w:eastAsia="Calibri"/>
              </w:rPr>
            </w:pPr>
            <w:r>
              <w:rPr>
                <w:rFonts w:eastAsia="Calibri"/>
              </w:rPr>
              <w:t>11</w:t>
            </w:r>
            <w:r w:rsidR="008C490D" w:rsidRPr="007D0789">
              <w:rPr>
                <w:rFonts w:eastAsia="Calibri"/>
              </w:rPr>
              <w:t>. ГОСТ 27751-2014. Межгосударственный стандарт. Надежность строительных конструкций и оснований. Основные положения.</w:t>
            </w:r>
          </w:p>
          <w:p w:rsidR="008C490D" w:rsidRDefault="009F008C" w:rsidP="003059D2">
            <w:pPr>
              <w:jc w:val="both"/>
            </w:pPr>
            <w:r>
              <w:rPr>
                <w:rFonts w:eastAsia="Calibri"/>
              </w:rPr>
              <w:t>12</w:t>
            </w:r>
            <w:r w:rsidR="008C490D" w:rsidRPr="007D0789">
              <w:rPr>
                <w:rFonts w:eastAsia="Calibri"/>
              </w:rPr>
              <w:t xml:space="preserve">. </w:t>
            </w:r>
            <w:r w:rsidR="008C490D">
              <w:t xml:space="preserve">ГОСТ Р ИСО 6707-1-2020. Национальный стандарт Российской Федерации. Здания и сооружения. Общие термины. </w:t>
            </w:r>
          </w:p>
          <w:p w:rsidR="008C490D" w:rsidRDefault="009F008C" w:rsidP="003059D2">
            <w:pPr>
              <w:jc w:val="both"/>
            </w:pPr>
            <w:r>
              <w:t>13</w:t>
            </w:r>
            <w:r w:rsidR="008C490D">
              <w:t xml:space="preserve">. СП 256.1325800.2016. Свод правил. Электроустановки жилых </w:t>
            </w:r>
            <w:r w:rsidR="00FF170B">
              <w:br/>
            </w:r>
            <w:r w:rsidR="008C490D">
              <w:t>и общественных зданий. Правила проектирования и монтажа.</w:t>
            </w:r>
          </w:p>
          <w:p w:rsidR="008C490D" w:rsidRDefault="009F008C" w:rsidP="003059D2">
            <w:pPr>
              <w:jc w:val="both"/>
            </w:pPr>
            <w:r>
              <w:t>14</w:t>
            </w:r>
            <w:r w:rsidR="008C490D">
              <w:t xml:space="preserve">. СП 31-110-2003. Свод правил по проектированию </w:t>
            </w:r>
            <w:r w:rsidR="00FF170B">
              <w:br/>
            </w:r>
            <w:r w:rsidR="008C490D">
              <w:t>и строительству. Проектирование и монтаж электроустановок жилых и общественных зданий.</w:t>
            </w:r>
          </w:p>
          <w:p w:rsidR="008C490D" w:rsidRDefault="009F008C" w:rsidP="003059D2">
            <w:pPr>
              <w:jc w:val="both"/>
            </w:pPr>
            <w:r>
              <w:t>15</w:t>
            </w:r>
            <w:r w:rsidR="008C490D">
              <w:t xml:space="preserve">. </w:t>
            </w:r>
            <w:r w:rsidR="00743F96" w:rsidRPr="00743F96">
              <w:t>ГОСТ 15845-2024. Межгосударственный стандарт. Изделия к</w:t>
            </w:r>
            <w:r w:rsidR="00783FE3">
              <w:t>абельные. Термины и определения.</w:t>
            </w:r>
          </w:p>
          <w:p w:rsidR="008C490D" w:rsidRDefault="009F008C" w:rsidP="003059D2">
            <w:pPr>
              <w:jc w:val="both"/>
            </w:pPr>
            <w:r>
              <w:t>16</w:t>
            </w:r>
            <w:r w:rsidR="008C490D">
              <w:t xml:space="preserve">. ГОСТ 18311-80. Межгосударственный стандарт. Изделия электротехнические. Термины и определения основных понятий </w:t>
            </w:r>
          </w:p>
          <w:p w:rsidR="008C490D" w:rsidRPr="00724C35" w:rsidRDefault="009F008C" w:rsidP="003059D2">
            <w:pPr>
              <w:jc w:val="both"/>
              <w:rPr>
                <w:rFonts w:eastAsia="Calibri"/>
              </w:rPr>
            </w:pPr>
            <w:r>
              <w:rPr>
                <w:rFonts w:eastAsia="Calibri"/>
              </w:rPr>
              <w:t>17</w:t>
            </w:r>
            <w:r w:rsidR="008C490D" w:rsidRPr="007D0789">
              <w:rPr>
                <w:rFonts w:eastAsia="Calibri"/>
              </w:rPr>
              <w:t>. ГОСТ Р 57678-2017. Национальный стандарт Российской Федерации. Ресурсосбережение. Обращение с отходами. Ликвидация строительных отходов.</w:t>
            </w:r>
          </w:p>
          <w:p w:rsidR="008C490D" w:rsidRDefault="009F008C" w:rsidP="003059D2">
            <w:pPr>
              <w:jc w:val="both"/>
            </w:pPr>
            <w:r>
              <w:t>18</w:t>
            </w:r>
            <w:r w:rsidR="008C490D" w:rsidRPr="007D0789">
              <w:t xml:space="preserve">. </w:t>
            </w:r>
            <w:r w:rsidR="008C490D" w:rsidRPr="007D0789">
              <w:rPr>
                <w:rFonts w:eastAsia="Calibri"/>
              </w:rPr>
              <w:t>ГОСТ Р 51870-2014. Национальный стандарт Российской Федерации. Услуги профессиональной уборки - клининговые услуги. Общие технические условия.</w:t>
            </w:r>
            <w:r w:rsidR="008C490D" w:rsidRPr="00C07BF1">
              <w:t xml:space="preserve"> </w:t>
            </w:r>
          </w:p>
          <w:p w:rsidR="008C490D" w:rsidRDefault="009F008C" w:rsidP="003059D2">
            <w:pPr>
              <w:jc w:val="both"/>
            </w:pPr>
            <w:r>
              <w:t>19</w:t>
            </w:r>
            <w:r w:rsidR="008C490D">
              <w:t xml:space="preserve">. СП 325.1325800.2017. Свод правил. Здания и сооружения. Правила производства работ при демонтаже и утилизации. </w:t>
            </w:r>
          </w:p>
          <w:p w:rsidR="008C490D" w:rsidRPr="007D0789" w:rsidRDefault="009F008C" w:rsidP="003059D2">
            <w:pPr>
              <w:jc w:val="both"/>
              <w:rPr>
                <w:rFonts w:eastAsia="Calibri"/>
              </w:rPr>
            </w:pPr>
            <w:r>
              <w:rPr>
                <w:rFonts w:eastAsia="Calibri"/>
              </w:rPr>
              <w:t>20</w:t>
            </w:r>
            <w:r w:rsidR="008C490D" w:rsidRPr="007D0789">
              <w:rPr>
                <w:rFonts w:eastAsia="Calibri"/>
              </w:rPr>
              <w:t>. СП 68.13330.2017. «Свод правил. Приемка в эксплуатацию законченных строительством объектов. Основные положения. Актуализированная редакция СНиП 3.01.04-87.</w:t>
            </w:r>
          </w:p>
          <w:p w:rsidR="008C490D" w:rsidRPr="007D0789" w:rsidRDefault="009F008C" w:rsidP="003059D2">
            <w:pPr>
              <w:jc w:val="both"/>
            </w:pPr>
            <w:r>
              <w:t>21</w:t>
            </w:r>
            <w:r w:rsidR="008C490D" w:rsidRPr="007D0789">
              <w:t xml:space="preserve">. МДС 12-30.2006. Методические рекомендации по нормам, правилам и приемам выполнения отделочных работ. </w:t>
            </w:r>
          </w:p>
          <w:p w:rsidR="008C490D" w:rsidRPr="007D0789" w:rsidRDefault="009F008C" w:rsidP="003059D2">
            <w:pPr>
              <w:jc w:val="both"/>
              <w:rPr>
                <w:rFonts w:eastAsia="Calibri"/>
              </w:rPr>
            </w:pPr>
            <w:r>
              <w:rPr>
                <w:rFonts w:eastAsia="Calibri"/>
              </w:rPr>
              <w:t>22</w:t>
            </w:r>
            <w:r w:rsidR="008C490D" w:rsidRPr="007D0789">
              <w:rPr>
                <w:rFonts w:eastAsia="Calibri"/>
              </w:rPr>
              <w:t xml:space="preserve">. Приказ Минстроя России от 04.08.2020 № 421/пр </w:t>
            </w:r>
            <w:r w:rsidR="008C490D" w:rsidRPr="007D0789">
              <w:rPr>
                <w:rFonts w:eastAsia="Calibri"/>
              </w:rPr>
              <w:b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C490D" w:rsidRPr="007D0789" w:rsidRDefault="009F008C" w:rsidP="003059D2">
            <w:pPr>
              <w:jc w:val="both"/>
            </w:pPr>
            <w:r>
              <w:rPr>
                <w:rFonts w:eastAsia="Calibri"/>
              </w:rPr>
              <w:t>23</w:t>
            </w:r>
            <w:r w:rsidR="008C490D" w:rsidRPr="007D0789">
              <w:rPr>
                <w:rFonts w:eastAsia="Calibri"/>
              </w:rPr>
              <w:t xml:space="preserve">. </w:t>
            </w:r>
            <w:r w:rsidR="008C490D" w:rsidRPr="007D0789">
              <w:t xml:space="preserve">Методические рекомендации по осуществлению контроля </w:t>
            </w:r>
            <w:r w:rsidR="008C490D" w:rsidRPr="007D0789">
              <w:br/>
              <w:t>за использованием средств федерального бюджета и средств государственных внебюджетных фондов Российской Федерации на текущий и капитальный ремонт, строительство и реконструкцию объектов капитального строительства (приложение к письму Казначейства России от 27.06.2018 № 07-04-05/21-13279).</w:t>
            </w:r>
          </w:p>
          <w:p w:rsidR="008C490D" w:rsidRPr="007D0789" w:rsidRDefault="009F008C" w:rsidP="003059D2">
            <w:pPr>
              <w:jc w:val="both"/>
              <w:rPr>
                <w:rFonts w:eastAsia="Calibri"/>
              </w:rPr>
            </w:pPr>
            <w:r>
              <w:rPr>
                <w:rFonts w:eastAsia="Calibri"/>
              </w:rPr>
              <w:t>24</w:t>
            </w:r>
            <w:r w:rsidR="008C490D" w:rsidRPr="007D0789">
              <w:rPr>
                <w:rFonts w:eastAsia="Calibri"/>
              </w:rPr>
              <w:t xml:space="preserve">. </w:t>
            </w:r>
            <w:r w:rsidR="008C490D" w:rsidRPr="007D0789">
              <w:t>ГОСТ 12.1.004-91. Межгосударственный стандарт. Система стандартов безопасности труда. Пожарная безопасность. Общие требования.</w:t>
            </w:r>
            <w:r w:rsidR="008C490D" w:rsidRPr="007D0789">
              <w:rPr>
                <w:rFonts w:eastAsia="Calibri"/>
              </w:rPr>
              <w:t xml:space="preserve"> </w:t>
            </w:r>
          </w:p>
          <w:p w:rsidR="008C490D" w:rsidRDefault="009F008C" w:rsidP="003059D2">
            <w:pPr>
              <w:jc w:val="both"/>
            </w:pPr>
            <w:r>
              <w:rPr>
                <w:rFonts w:eastAsia="Calibri"/>
              </w:rPr>
              <w:t>25</w:t>
            </w:r>
            <w:r w:rsidR="008C490D" w:rsidRPr="007D0789">
              <w:rPr>
                <w:rFonts w:eastAsia="Calibri"/>
              </w:rPr>
              <w:t xml:space="preserve">. </w:t>
            </w:r>
            <w:r w:rsidR="008C490D" w:rsidRPr="007D0789">
              <w:t xml:space="preserve">МДС 12-81.2007. Методические рекомендации по разработке </w:t>
            </w:r>
            <w:r w:rsidR="00FF170B">
              <w:br/>
            </w:r>
            <w:r w:rsidR="008C490D" w:rsidRPr="007D0789">
              <w:t xml:space="preserve">и оформлению проекта организации строительства и проекта производства работ. </w:t>
            </w:r>
          </w:p>
          <w:p w:rsidR="00CB71BB" w:rsidRDefault="00CB71BB" w:rsidP="003059D2">
            <w:pPr>
              <w:jc w:val="both"/>
            </w:pPr>
            <w:r>
              <w:t xml:space="preserve">26. </w:t>
            </w:r>
            <w:r w:rsidRPr="00CB71BB">
              <w:t>ГОСТ Р 50949-2001. Средства отображения информации индивидуального пользования. Методы измерений и оценки эргономических параметров и параметров безопасности.</w:t>
            </w:r>
          </w:p>
          <w:p w:rsidR="00CB71BB" w:rsidRDefault="00CB71BB" w:rsidP="003059D2">
            <w:pPr>
              <w:jc w:val="both"/>
            </w:pPr>
            <w:r>
              <w:t xml:space="preserve">27. </w:t>
            </w:r>
            <w:r w:rsidRPr="00CB71BB">
              <w:t>ГОСТ Р 51558-2014. Средства и системы охранные телевизионные. Классификация. Общие технические требования. Методы испытаний.</w:t>
            </w:r>
          </w:p>
          <w:p w:rsidR="008C490D" w:rsidRPr="007D0789" w:rsidRDefault="008C490D" w:rsidP="003059D2">
            <w:pPr>
              <w:jc w:val="both"/>
              <w:rPr>
                <w:rFonts w:eastAsia="Calibri"/>
              </w:rPr>
            </w:pPr>
            <w:r w:rsidRPr="007D0789">
              <w:t xml:space="preserve">В случае пересмотра (замены) или отмены вышеуказанных нормативно-технических документов в период исполнения Контракта, Подрядчику необходимо руководствоваться текстами документов  размещаемых в информационной системе общего пользования - на официальном сайте Федерального агентства </w:t>
            </w:r>
            <w:r w:rsidR="00FF170B">
              <w:br/>
            </w:r>
            <w:r w:rsidRPr="007D0789">
              <w:t>по техническому регулированию и метрологии в сети Интернет.</w:t>
            </w:r>
          </w:p>
        </w:tc>
      </w:tr>
      <w:tr w:rsidR="007D13F7" w:rsidRPr="007D0789" w:rsidTr="003059D2">
        <w:tc>
          <w:tcPr>
            <w:tcW w:w="851" w:type="dxa"/>
          </w:tcPr>
          <w:p w:rsidR="007D13F7" w:rsidRDefault="007D13F7" w:rsidP="007D13F7">
            <w:pPr>
              <w:jc w:val="center"/>
              <w:rPr>
                <w:rFonts w:eastAsia="Calibri"/>
              </w:rPr>
            </w:pPr>
            <w:r>
              <w:rPr>
                <w:rFonts w:eastAsia="Calibri"/>
              </w:rPr>
              <w:t>8.</w:t>
            </w:r>
          </w:p>
          <w:p w:rsidR="007D13F7" w:rsidRPr="007D0789" w:rsidRDefault="007D13F7" w:rsidP="00FD428A">
            <w:pPr>
              <w:jc w:val="center"/>
              <w:rPr>
                <w:rFonts w:eastAsia="Calibri"/>
              </w:rPr>
            </w:pPr>
          </w:p>
        </w:tc>
        <w:tc>
          <w:tcPr>
            <w:tcW w:w="2268" w:type="dxa"/>
          </w:tcPr>
          <w:p w:rsidR="007D13F7" w:rsidRDefault="007D13F7" w:rsidP="007D13F7">
            <w:pPr>
              <w:rPr>
                <w:rFonts w:eastAsia="Calibri"/>
              </w:rPr>
            </w:pPr>
            <w:r w:rsidRPr="007D0789">
              <w:rPr>
                <w:rFonts w:eastAsia="Calibri"/>
              </w:rPr>
              <w:t>Требования к материалам, инструментам, оборудованию, применяемым при выполнении работ</w:t>
            </w:r>
          </w:p>
          <w:p w:rsidR="007D13F7" w:rsidRPr="007D0789" w:rsidRDefault="007D13F7" w:rsidP="003059D2">
            <w:pPr>
              <w:rPr>
                <w:rFonts w:eastAsia="Calibri"/>
              </w:rPr>
            </w:pPr>
          </w:p>
        </w:tc>
        <w:tc>
          <w:tcPr>
            <w:tcW w:w="7229" w:type="dxa"/>
          </w:tcPr>
          <w:p w:rsidR="007D13F7" w:rsidRPr="007D0789" w:rsidRDefault="007D13F7" w:rsidP="007D13F7">
            <w:pPr>
              <w:jc w:val="both"/>
              <w:rPr>
                <w:rFonts w:eastAsia="Calibri"/>
              </w:rPr>
            </w:pPr>
            <w:r w:rsidRPr="007D0789">
              <w:t xml:space="preserve">Работы выполняются </w:t>
            </w:r>
            <w:r w:rsidRPr="0032209D">
              <w:rPr>
                <w:color w:val="000000" w:themeColor="text1"/>
              </w:rPr>
              <w:t xml:space="preserve">материалами, инструментами </w:t>
            </w:r>
            <w:r>
              <w:rPr>
                <w:color w:val="000000" w:themeColor="text1"/>
              </w:rPr>
              <w:br/>
            </w:r>
            <w:r w:rsidRPr="0032209D">
              <w:rPr>
                <w:color w:val="000000" w:themeColor="text1"/>
              </w:rPr>
              <w:t xml:space="preserve">и оборудованием Подрядчика. </w:t>
            </w:r>
            <w:r w:rsidRPr="0032209D">
              <w:rPr>
                <w:rFonts w:eastAsia="Calibri"/>
                <w:color w:val="000000" w:themeColor="text1"/>
              </w:rPr>
              <w:t xml:space="preserve">Все материалы и оборудование, планируемые к применению при выполнении работ, Подрядчик заблаговременно до начала работ, представляет для утверждения Заказчику, с представлением всех необходимых документов, подтверждающих их качество и соответствие (сертификаты соответствия, паспорта, заключения Роспотребнадзора и т.д.). Применение на объекте материалов и оборудования Подрядчика разрешается только после письменного утверждения Заказчиком Акта согласования оборудования и материалов (Приложение № 5 </w:t>
            </w:r>
            <w:r>
              <w:rPr>
                <w:rFonts w:eastAsia="Calibri"/>
                <w:color w:val="000000" w:themeColor="text1"/>
              </w:rPr>
              <w:br/>
            </w:r>
            <w:r w:rsidRPr="0032209D">
              <w:rPr>
                <w:rFonts w:eastAsia="Calibri"/>
                <w:color w:val="000000" w:themeColor="text1"/>
              </w:rPr>
              <w:t xml:space="preserve">к Техническому заданию). Перечень, формы и название документов о соответствии материалов, инструментов и оборудования, применяемых при выполнении работ, указывается Подрядчиком </w:t>
            </w:r>
            <w:r>
              <w:rPr>
                <w:rFonts w:eastAsia="Calibri"/>
                <w:color w:val="000000" w:themeColor="text1"/>
              </w:rPr>
              <w:br/>
            </w:r>
            <w:r w:rsidRPr="0032209D">
              <w:rPr>
                <w:rFonts w:eastAsia="Calibri"/>
                <w:color w:val="000000" w:themeColor="text1"/>
              </w:rPr>
              <w:t>в Проекте производства работ. Материалы и оборудование</w:t>
            </w:r>
            <w:r w:rsidRPr="007D0789">
              <w:rPr>
                <w:rFonts w:eastAsia="Calibri"/>
              </w:rPr>
              <w:t xml:space="preserve">, применяемые при выполнении работ должны иметь соответствующие маркировки, этикетки, упаковку в соответствии со стандартами и техническими регламентами, предъявляемыми </w:t>
            </w:r>
            <w:r>
              <w:rPr>
                <w:rFonts w:eastAsia="Calibri"/>
              </w:rPr>
              <w:br/>
            </w:r>
            <w:r w:rsidRPr="007D0789">
              <w:rPr>
                <w:rFonts w:eastAsia="Calibri"/>
              </w:rPr>
              <w:t>к таким видам товаров. Проверка наличия</w:t>
            </w:r>
            <w:r>
              <w:rPr>
                <w:rFonts w:eastAsia="Calibri"/>
              </w:rPr>
              <w:t xml:space="preserve"> </w:t>
            </w:r>
            <w:r w:rsidRPr="007D0789">
              <w:rPr>
                <w:rFonts w:eastAsia="Calibri"/>
              </w:rPr>
              <w:t>и соответствия маркировки, этикетки и упаковки</w:t>
            </w:r>
            <w:r>
              <w:rPr>
                <w:rFonts w:eastAsia="Calibri"/>
              </w:rPr>
              <w:t xml:space="preserve"> н</w:t>
            </w:r>
            <w:r w:rsidRPr="007D0789">
              <w:rPr>
                <w:rFonts w:eastAsia="Calibri"/>
              </w:rPr>
              <w:t>а</w:t>
            </w:r>
            <w:r>
              <w:rPr>
                <w:rFonts w:eastAsia="Calibri"/>
              </w:rPr>
              <w:t xml:space="preserve"> </w:t>
            </w:r>
            <w:r w:rsidRPr="0032209D">
              <w:rPr>
                <w:rFonts w:eastAsia="Calibri"/>
                <w:color w:val="000000" w:themeColor="text1"/>
              </w:rPr>
              <w:t xml:space="preserve">материалах и оборудовании проверяется Подрядчиком при осуществлении входного контроля до момента применения продукции в процессе выполнения работ </w:t>
            </w:r>
            <w:r>
              <w:rPr>
                <w:rFonts w:eastAsia="Calibri"/>
                <w:color w:val="000000" w:themeColor="text1"/>
              </w:rPr>
              <w:br/>
            </w:r>
            <w:r w:rsidRPr="0032209D">
              <w:rPr>
                <w:rFonts w:eastAsia="Calibri"/>
                <w:color w:val="000000" w:themeColor="text1"/>
              </w:rPr>
              <w:t xml:space="preserve">в соответствии с требованиями, приведенными в утвержденном Заказчиком Проекте производства работ </w:t>
            </w:r>
            <w:r w:rsidR="00A501A8">
              <w:rPr>
                <w:rFonts w:eastAsia="Calibri"/>
                <w:color w:val="000000" w:themeColor="text1"/>
              </w:rPr>
              <w:t>по созданию систем</w:t>
            </w:r>
            <w:r w:rsidR="006E41A2" w:rsidRPr="006E41A2">
              <w:rPr>
                <w:rFonts w:eastAsia="Calibri"/>
                <w:color w:val="000000" w:themeColor="text1"/>
              </w:rPr>
              <w:t xml:space="preserve"> тревожной сигнализации</w:t>
            </w:r>
            <w:r w:rsidRPr="0032209D">
              <w:rPr>
                <w:rFonts w:eastAsia="Calibri"/>
                <w:color w:val="000000" w:themeColor="text1"/>
              </w:rPr>
              <w:t>. Материалы и оборудование, не отраженные в журнале входного контроля, не соответствующие требованиям стандартов и технических регламентов, предъявляемых к таким видам товаров и не утвержденные Заказчиком, в порядке, установленном настоящим Техническим заданием, применению Подрядчиком и приемке, и оплате Заказчиком не подлежат. Применяемые при ремонтных работах материалы и оборудование должны быть новыми</w:t>
            </w:r>
            <w:r w:rsidRPr="007D0789">
              <w:rPr>
                <w:rFonts w:eastAsia="Calibri"/>
              </w:rPr>
              <w:t>, не бывшими в употреблении,</w:t>
            </w:r>
            <w:r>
              <w:rPr>
                <w:rFonts w:eastAsia="Calibri"/>
              </w:rPr>
              <w:t xml:space="preserve"> </w:t>
            </w:r>
            <w:r w:rsidRPr="007D0789">
              <w:rPr>
                <w:rFonts w:eastAsia="Calibri"/>
              </w:rPr>
              <w:t>в ремонте, их составные части не должны быть заменены и потребительские свойства не должны быть восстановлены.</w:t>
            </w:r>
            <w:r>
              <w:rPr>
                <w:rFonts w:eastAsia="Calibri"/>
              </w:rPr>
              <w:t xml:space="preserve"> </w:t>
            </w:r>
            <w:r w:rsidRPr="007D0789">
              <w:rPr>
                <w:rFonts w:eastAsia="Calibri"/>
              </w:rPr>
              <w:t xml:space="preserve">В соответствии с ч. 7 ст. 95 Федерального закона от 05.04.2013 № 44-ФЗ по согласованию Заказчика </w:t>
            </w:r>
            <w:r>
              <w:rPr>
                <w:rFonts w:eastAsia="Calibri"/>
              </w:rPr>
              <w:br/>
            </w:r>
            <w:r w:rsidRPr="007D0789">
              <w:rPr>
                <w:rFonts w:eastAsia="Calibri"/>
              </w:rPr>
              <w:t xml:space="preserve">с Подрядчиком, допускается использование товара при выполнении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Pr>
                <w:rFonts w:eastAsia="Calibri"/>
              </w:rPr>
              <w:br/>
            </w:r>
            <w:r w:rsidRPr="007D0789">
              <w:rPr>
                <w:rFonts w:eastAsia="Calibri"/>
              </w:rPr>
              <w:t xml:space="preserve">и функциональными характеристиками, указанными в настоящем Техническом задании. </w:t>
            </w:r>
          </w:p>
          <w:p w:rsidR="007D13F7" w:rsidRPr="007D0789" w:rsidRDefault="007D13F7" w:rsidP="003059D2">
            <w:pPr>
              <w:jc w:val="both"/>
              <w:rPr>
                <w:rFonts w:eastAsia="Calibri"/>
              </w:rPr>
            </w:pPr>
            <w:r w:rsidRPr="007D0789">
              <w:rPr>
                <w:rFonts w:eastAsia="Calibri"/>
              </w:rPr>
              <w:t>Используемые инструменты (переносные электроинструменты, ручные электромеханические, электрозащитные средства и др.) должны иметь документальное подтверждение своевременных поверок и испытаний и предоставляться Заказчику по его требованию.</w:t>
            </w:r>
          </w:p>
        </w:tc>
      </w:tr>
      <w:tr w:rsidR="007D13F7" w:rsidRPr="007D0789" w:rsidTr="003059D2">
        <w:tc>
          <w:tcPr>
            <w:tcW w:w="851" w:type="dxa"/>
          </w:tcPr>
          <w:p w:rsidR="007D13F7" w:rsidRDefault="007D13F7" w:rsidP="003059D2">
            <w:pPr>
              <w:jc w:val="center"/>
              <w:rPr>
                <w:rFonts w:eastAsia="Calibri"/>
              </w:rPr>
            </w:pPr>
            <w:r>
              <w:rPr>
                <w:rFonts w:eastAsia="Calibri"/>
              </w:rPr>
              <w:t>8.1.</w:t>
            </w:r>
          </w:p>
        </w:tc>
        <w:tc>
          <w:tcPr>
            <w:tcW w:w="2268" w:type="dxa"/>
          </w:tcPr>
          <w:p w:rsidR="007D13F7" w:rsidRPr="007D0789" w:rsidRDefault="007D13F7" w:rsidP="003059D2">
            <w:pPr>
              <w:rPr>
                <w:rFonts w:eastAsia="Calibri"/>
              </w:rPr>
            </w:pPr>
            <w:r>
              <w:rPr>
                <w:rFonts w:eastAsia="Calibri"/>
              </w:rPr>
              <w:t>Требования к техническим, функциональным характеристикам изделий.</w:t>
            </w:r>
          </w:p>
        </w:tc>
        <w:tc>
          <w:tcPr>
            <w:tcW w:w="7229" w:type="dxa"/>
          </w:tcPr>
          <w:tbl>
            <w:tblPr>
              <w:tblStyle w:val="affff2"/>
              <w:tblW w:w="7258" w:type="dxa"/>
              <w:jc w:val="center"/>
              <w:tblLayout w:type="fixed"/>
              <w:tblLook w:val="04A0" w:firstRow="1" w:lastRow="0" w:firstColumn="1" w:lastColumn="0" w:noHBand="0" w:noVBand="1"/>
            </w:tblPr>
            <w:tblGrid>
              <w:gridCol w:w="2013"/>
              <w:gridCol w:w="5245"/>
            </w:tblGrid>
            <w:tr w:rsidR="007D13F7" w:rsidRPr="00FD428A" w:rsidTr="00E62B58">
              <w:trPr>
                <w:jc w:val="center"/>
              </w:trPr>
              <w:tc>
                <w:tcPr>
                  <w:tcW w:w="7258" w:type="dxa"/>
                  <w:gridSpan w:val="2"/>
                  <w:vAlign w:val="center"/>
                </w:tcPr>
                <w:p w:rsidR="007D13F7" w:rsidRPr="00FD428A" w:rsidRDefault="007D13F7" w:rsidP="006E41A2">
                  <w:pPr>
                    <w:jc w:val="both"/>
                    <w:rPr>
                      <w:rFonts w:eastAsia="Calibri"/>
                    </w:rPr>
                  </w:pPr>
                  <w:r>
                    <w:rPr>
                      <w:rFonts w:eastAsia="Calibri"/>
                    </w:rPr>
                    <w:t xml:space="preserve">При выполнении работ по </w:t>
                  </w:r>
                  <w:r w:rsidR="00A501A8">
                    <w:rPr>
                      <w:rFonts w:eastAsia="Calibri"/>
                    </w:rPr>
                    <w:t>созданию систем</w:t>
                  </w:r>
                  <w:r w:rsidR="00BA6512" w:rsidRPr="00BA6512">
                    <w:rPr>
                      <w:rFonts w:eastAsia="Calibri"/>
                    </w:rPr>
                    <w:t xml:space="preserve"> тревожной сигнализации </w:t>
                  </w:r>
                  <w:r>
                    <w:rPr>
                      <w:rFonts w:eastAsia="Calibri"/>
                    </w:rPr>
                    <w:t>Подрядчик обязан использовать следующие изделия или их эквивалент:</w:t>
                  </w:r>
                </w:p>
              </w:tc>
            </w:tr>
            <w:tr w:rsidR="007D13F7" w:rsidRPr="00EB29B6" w:rsidTr="00E62B58">
              <w:trPr>
                <w:jc w:val="center"/>
              </w:trPr>
              <w:tc>
                <w:tcPr>
                  <w:tcW w:w="2013" w:type="dxa"/>
                  <w:vAlign w:val="center"/>
                </w:tcPr>
                <w:p w:rsidR="007D13F7" w:rsidRPr="00EB29B6" w:rsidRDefault="007D13F7" w:rsidP="007D13F7">
                  <w:pPr>
                    <w:spacing w:line="252" w:lineRule="auto"/>
                    <w:jc w:val="center"/>
                    <w:rPr>
                      <w:b/>
                      <w:bCs/>
                    </w:rPr>
                  </w:pPr>
                  <w:r w:rsidRPr="00EB29B6">
                    <w:rPr>
                      <w:b/>
                      <w:bCs/>
                    </w:rPr>
                    <w:t xml:space="preserve">Наименование </w:t>
                  </w:r>
                  <w:r>
                    <w:rPr>
                      <w:b/>
                      <w:bCs/>
                    </w:rPr>
                    <w:t>материалов, изделий</w:t>
                  </w:r>
                </w:p>
              </w:tc>
              <w:tc>
                <w:tcPr>
                  <w:tcW w:w="5245" w:type="dxa"/>
                  <w:vAlign w:val="center"/>
                </w:tcPr>
                <w:p w:rsidR="007D13F7" w:rsidRPr="00EB29B6" w:rsidRDefault="007D13F7" w:rsidP="007D13F7">
                  <w:pPr>
                    <w:spacing w:line="252" w:lineRule="auto"/>
                    <w:jc w:val="center"/>
                    <w:rPr>
                      <w:b/>
                      <w:bCs/>
                    </w:rPr>
                  </w:pPr>
                  <w:r w:rsidRPr="00EB29B6">
                    <w:rPr>
                      <w:b/>
                      <w:bCs/>
                    </w:rPr>
                    <w:t>Требования к техническим, функциональным характеристикам</w:t>
                  </w:r>
                </w:p>
              </w:tc>
            </w:tr>
            <w:tr w:rsidR="007D13F7" w:rsidRPr="007C272B" w:rsidTr="00E62B58">
              <w:trPr>
                <w:jc w:val="center"/>
              </w:trPr>
              <w:tc>
                <w:tcPr>
                  <w:tcW w:w="2013" w:type="dxa"/>
                  <w:vAlign w:val="center"/>
                </w:tcPr>
                <w:p w:rsidR="0077583B" w:rsidRPr="003229B0" w:rsidRDefault="003229B0" w:rsidP="003229B0">
                  <w:pPr>
                    <w:rPr>
                      <w:rFonts w:eastAsia="Arial Unicode MS"/>
                    </w:rPr>
                  </w:pPr>
                  <w:r w:rsidRPr="003229B0">
                    <w:rPr>
                      <w:rFonts w:eastAsia="Arial Unicode MS"/>
                      <w:color w:val="000000"/>
                    </w:rPr>
                    <w:t>Устройство оконечное объектовое</w:t>
                  </w:r>
                  <w:r>
                    <w:rPr>
                      <w:rFonts w:eastAsia="Arial Unicode MS"/>
                      <w:color w:val="000000"/>
                    </w:rPr>
                    <w:br/>
                  </w:r>
                  <w:r>
                    <w:t xml:space="preserve">ОКПД-2: </w:t>
                  </w:r>
                  <w:r w:rsidR="001E1BBC" w:rsidRPr="003229B0">
                    <w:t>26.30.50.112</w:t>
                  </w:r>
                </w:p>
              </w:tc>
              <w:tc>
                <w:tcPr>
                  <w:tcW w:w="5245" w:type="dxa"/>
                  <w:vAlign w:val="center"/>
                </w:tcPr>
                <w:p w:rsidR="0077583B" w:rsidRPr="00B91E20" w:rsidRDefault="00CB3F9E" w:rsidP="0077583B">
                  <w:pPr>
                    <w:shd w:val="clear" w:color="auto" w:fill="FFFFFF"/>
                    <w:rPr>
                      <w:rFonts w:eastAsia="Arial Unicode MS"/>
                      <w:color w:val="000000"/>
                    </w:rPr>
                  </w:pPr>
                  <w:r>
                    <w:rPr>
                      <w:rFonts w:eastAsia="Arial Unicode MS"/>
                      <w:color w:val="000000"/>
                    </w:rPr>
                    <w:t xml:space="preserve">Функционал: </w:t>
                  </w:r>
                  <w:r w:rsidR="0077583B" w:rsidRPr="00B91E20">
                    <w:rPr>
                      <w:rFonts w:eastAsia="Arial Unicode MS"/>
                      <w:color w:val="000000"/>
                    </w:rPr>
                    <w:t>Прибор приёмно-контрольный</w:t>
                  </w:r>
                  <w:r w:rsidR="0022274C">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Количество ШС</w:t>
                  </w:r>
                  <w:r w:rsidR="009865D5" w:rsidRPr="00B91E20">
                    <w:rPr>
                      <w:rFonts w:eastAsia="Arial Unicode MS"/>
                      <w:color w:val="000000"/>
                    </w:rPr>
                    <w:t xml:space="preserve"> (шт): </w:t>
                  </w:r>
                  <w:r w:rsidRPr="00B91E20">
                    <w:rPr>
                      <w:rFonts w:eastAsia="Arial Unicode MS"/>
                      <w:color w:val="000000"/>
                    </w:rPr>
                    <w:t>4</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Количество разделов</w:t>
                  </w:r>
                  <w:r w:rsidR="009865D5" w:rsidRPr="00B91E20">
                    <w:rPr>
                      <w:rFonts w:eastAsia="Arial Unicode MS"/>
                      <w:color w:val="000000"/>
                    </w:rPr>
                    <w:t xml:space="preserve"> (шт):</w:t>
                  </w:r>
                  <w:r w:rsidRPr="00B91E20">
                    <w:rPr>
                      <w:rFonts w:eastAsia="Arial Unicode MS"/>
                      <w:color w:val="000000"/>
                    </w:rPr>
                    <w:t xml:space="preserve"> 4</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Спо</w:t>
                  </w:r>
                  <w:r w:rsidR="009865D5" w:rsidRPr="00B91E20">
                    <w:rPr>
                      <w:rFonts w:eastAsia="Arial Unicode MS"/>
                      <w:color w:val="000000"/>
                    </w:rPr>
                    <w:t>соб управления режимами работы:</w:t>
                  </w:r>
                  <w:r w:rsidRPr="00B91E20">
                    <w:rPr>
                      <w:rFonts w:eastAsia="Arial Unicode MS"/>
                      <w:color w:val="000000"/>
                    </w:rPr>
                    <w:t xml:space="preserve"> кнопки на выносной панели, ключ ТМ, SMS</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Внешние интерфейсы для обмена,</w:t>
                  </w:r>
                  <w:r w:rsidR="009865D5" w:rsidRPr="00B91E20">
                    <w:rPr>
                      <w:rFonts w:eastAsia="Arial Unicode MS"/>
                      <w:color w:val="000000"/>
                    </w:rPr>
                    <w:t xml:space="preserve"> программирования и управления:</w:t>
                  </w:r>
                  <w:r w:rsidRPr="00B91E20">
                    <w:rPr>
                      <w:rFonts w:eastAsia="Arial Unicode MS"/>
                      <w:color w:val="000000"/>
                    </w:rPr>
                    <w:t xml:space="preserve"> USB, GSM, Ethernet</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 xml:space="preserve">Длительность звучания выносного звукового оповещателя </w:t>
                  </w:r>
                  <w:r w:rsidR="009865D5" w:rsidRPr="00B91E20">
                    <w:rPr>
                      <w:rFonts w:eastAsia="Arial Unicode MS"/>
                      <w:color w:val="000000"/>
                    </w:rPr>
                    <w:t>(</w:t>
                  </w:r>
                  <w:r w:rsidRPr="00B91E20">
                    <w:rPr>
                      <w:rFonts w:eastAsia="Arial Unicode MS"/>
                      <w:color w:val="000000"/>
                    </w:rPr>
                    <w:t>мин</w:t>
                  </w:r>
                  <w:r w:rsidR="009865D5" w:rsidRPr="00B91E20">
                    <w:rPr>
                      <w:rFonts w:eastAsia="Arial Unicode MS"/>
                      <w:color w:val="000000"/>
                    </w:rPr>
                    <w:t>):</w:t>
                  </w:r>
                  <w:r w:rsidRPr="00B91E20">
                    <w:rPr>
                      <w:rFonts w:eastAsia="Arial Unicode MS"/>
                      <w:color w:val="000000"/>
                    </w:rPr>
                    <w:t xml:space="preserve"> программируется</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Напряжени</w:t>
                  </w:r>
                  <w:r w:rsidR="00D47962">
                    <w:rPr>
                      <w:rFonts w:eastAsia="Arial Unicode MS"/>
                      <w:color w:val="000000"/>
                    </w:rPr>
                    <w:t>е на клеммах для подключения ШС</w:t>
                  </w:r>
                  <w:r w:rsidRPr="00B91E20">
                    <w:rPr>
                      <w:rFonts w:eastAsia="Arial Unicode MS"/>
                      <w:color w:val="000000"/>
                    </w:rPr>
                    <w:t xml:space="preserve"> </w:t>
                  </w:r>
                  <w:r w:rsidR="009865D5" w:rsidRPr="00B91E20">
                    <w:rPr>
                      <w:rFonts w:eastAsia="Arial Unicode MS"/>
                      <w:color w:val="000000"/>
                    </w:rPr>
                    <w:t>при разомкнутом состоянии ШС</w:t>
                  </w:r>
                  <w:r w:rsidR="00D47962">
                    <w:rPr>
                      <w:rFonts w:eastAsia="Arial Unicode MS"/>
                      <w:color w:val="000000"/>
                    </w:rPr>
                    <w:t xml:space="preserve"> </w:t>
                  </w:r>
                  <w:r w:rsidR="00D47962" w:rsidRPr="00B91E20">
                    <w:rPr>
                      <w:rFonts w:eastAsia="Arial Unicode MS"/>
                      <w:color w:val="000000"/>
                    </w:rPr>
                    <w:t>(В)</w:t>
                  </w:r>
                  <w:r w:rsidR="009865D5" w:rsidRPr="00B91E20">
                    <w:rPr>
                      <w:rFonts w:eastAsia="Arial Unicode MS"/>
                      <w:color w:val="000000"/>
                    </w:rPr>
                    <w:t>:</w:t>
                  </w:r>
                  <w:r w:rsidRPr="00B91E20">
                    <w:rPr>
                      <w:rFonts w:eastAsia="Arial Unicode MS"/>
                      <w:color w:val="000000"/>
                    </w:rPr>
                    <w:t xml:space="preserve"> не менее 10</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Номинальное соп</w:t>
                  </w:r>
                  <w:r w:rsidR="009865D5" w:rsidRPr="00B91E20">
                    <w:rPr>
                      <w:rFonts w:eastAsia="Arial Unicode MS"/>
                      <w:color w:val="000000"/>
                    </w:rPr>
                    <w:t>ротивление выносного резистора (</w:t>
                  </w:r>
                  <w:r w:rsidRPr="00B91E20">
                    <w:rPr>
                      <w:rFonts w:eastAsia="Arial Unicode MS"/>
                      <w:color w:val="000000"/>
                    </w:rPr>
                    <w:t>кОм</w:t>
                  </w:r>
                  <w:r w:rsidR="009865D5" w:rsidRPr="00B91E20">
                    <w:rPr>
                      <w:rFonts w:eastAsia="Arial Unicode MS"/>
                      <w:color w:val="000000"/>
                    </w:rPr>
                    <w:t xml:space="preserve">): </w:t>
                  </w:r>
                  <w:r w:rsidRPr="00B91E20">
                    <w:rPr>
                      <w:rFonts w:eastAsia="Arial Unicode MS"/>
                      <w:color w:val="000000"/>
                    </w:rPr>
                    <w:t>3</w:t>
                  </w:r>
                  <w:r w:rsidR="009865D5" w:rsidRPr="00B91E20">
                    <w:rPr>
                      <w:rFonts w:eastAsia="Arial Unicode MS"/>
                      <w:color w:val="000000"/>
                    </w:rPr>
                    <w:t>;</w:t>
                  </w:r>
                </w:p>
                <w:p w:rsidR="0077583B" w:rsidRPr="00B91E20" w:rsidRDefault="0077583B" w:rsidP="0077583B">
                  <w:pPr>
                    <w:shd w:val="clear" w:color="auto" w:fill="FFFFFF"/>
                    <w:rPr>
                      <w:rFonts w:eastAsia="Arial Unicode MS"/>
                      <w:color w:val="000000"/>
                    </w:rPr>
                  </w:pPr>
                  <w:r w:rsidRPr="00B91E20">
                    <w:rPr>
                      <w:rFonts w:eastAsia="Arial Unicode MS"/>
                      <w:color w:val="000000"/>
                    </w:rPr>
                    <w:t>Кол-во выходов типа Сухой контакт</w:t>
                  </w:r>
                  <w:r w:rsidR="009865D5" w:rsidRPr="00B91E20">
                    <w:rPr>
                      <w:rFonts w:eastAsia="Arial Unicode MS"/>
                      <w:color w:val="000000"/>
                    </w:rPr>
                    <w:t xml:space="preserve"> (шт):</w:t>
                  </w:r>
                  <w:r w:rsidRPr="00B91E20">
                    <w:rPr>
                      <w:rFonts w:eastAsia="Arial Unicode MS"/>
                      <w:color w:val="000000"/>
                    </w:rPr>
                    <w:t xml:space="preserve"> 1</w:t>
                  </w:r>
                  <w:r w:rsidR="009865D5" w:rsidRPr="00B91E20">
                    <w:rPr>
                      <w:rFonts w:eastAsia="Arial Unicode MS"/>
                      <w:color w:val="000000"/>
                    </w:rPr>
                    <w:t>;</w:t>
                  </w:r>
                </w:p>
                <w:p w:rsidR="009865D5" w:rsidRPr="00B91E20" w:rsidRDefault="0077583B" w:rsidP="0077583B">
                  <w:pPr>
                    <w:shd w:val="clear" w:color="auto" w:fill="FFFFFF"/>
                    <w:rPr>
                      <w:rFonts w:eastAsia="Arial Unicode MS"/>
                      <w:color w:val="000000"/>
                    </w:rPr>
                  </w:pPr>
                  <w:r w:rsidRPr="00B91E20">
                    <w:rPr>
                      <w:rFonts w:eastAsia="Arial Unicode MS"/>
                      <w:color w:val="000000"/>
                    </w:rPr>
                    <w:t>Максимально допустимые токи</w:t>
                  </w:r>
                  <w:r w:rsidR="009865D5" w:rsidRPr="00B91E20">
                    <w:rPr>
                      <w:rFonts w:eastAsia="Arial Unicode MS"/>
                      <w:color w:val="000000"/>
                    </w:rPr>
                    <w:t xml:space="preserve"> релейного выхода (В): 14;</w:t>
                  </w:r>
                </w:p>
                <w:p w:rsidR="007D13F7" w:rsidRPr="009865D5" w:rsidRDefault="009865D5" w:rsidP="009865D5">
                  <w:pPr>
                    <w:shd w:val="clear" w:color="auto" w:fill="FFFFFF"/>
                    <w:rPr>
                      <w:rFonts w:ascii="Arial" w:hAnsi="Arial" w:cs="Arial"/>
                      <w:color w:val="666666"/>
                      <w:sz w:val="21"/>
                      <w:szCs w:val="21"/>
                    </w:rPr>
                  </w:pPr>
                  <w:r w:rsidRPr="00B91E20">
                    <w:rPr>
                      <w:rFonts w:eastAsia="Arial Unicode MS"/>
                      <w:color w:val="000000"/>
                    </w:rPr>
                    <w:t>Максимально допустимые</w:t>
                  </w:r>
                  <w:r w:rsidR="0077583B" w:rsidRPr="00B91E20">
                    <w:rPr>
                      <w:rFonts w:eastAsia="Arial Unicode MS"/>
                      <w:color w:val="000000"/>
                    </w:rPr>
                    <w:t xml:space="preserve"> напряжения</w:t>
                  </w:r>
                  <w:r w:rsidRPr="00B91E20">
                    <w:rPr>
                      <w:rFonts w:eastAsia="Arial Unicode MS"/>
                      <w:color w:val="000000"/>
                    </w:rPr>
                    <w:t xml:space="preserve"> релейного выхода (А): </w:t>
                  </w:r>
                  <w:r w:rsidR="0077583B" w:rsidRPr="00B91E20">
                    <w:rPr>
                      <w:rFonts w:eastAsia="Arial Unicode MS"/>
                      <w:color w:val="000000"/>
                    </w:rPr>
                    <w:t>12</w:t>
                  </w:r>
                  <w:r w:rsidR="0022274C">
                    <w:rPr>
                      <w:rFonts w:eastAsia="Arial Unicode MS"/>
                      <w:color w:val="000000"/>
                    </w:rPr>
                    <w:t>.</w:t>
                  </w:r>
                </w:p>
              </w:tc>
            </w:tr>
            <w:tr w:rsidR="007D13F7" w:rsidRPr="00721E9E" w:rsidTr="00E62B58">
              <w:trPr>
                <w:trHeight w:val="1325"/>
                <w:jc w:val="center"/>
              </w:trPr>
              <w:tc>
                <w:tcPr>
                  <w:tcW w:w="2013" w:type="dxa"/>
                  <w:vAlign w:val="center"/>
                </w:tcPr>
                <w:p w:rsidR="007D13F7" w:rsidRPr="004D59B4" w:rsidRDefault="003229B0" w:rsidP="0077583B">
                  <w:pPr>
                    <w:rPr>
                      <w:rFonts w:eastAsia="Arial Unicode MS"/>
                      <w:color w:val="000000" w:themeColor="text1"/>
                    </w:rPr>
                  </w:pPr>
                  <w:r w:rsidRPr="004D59B4">
                    <w:rPr>
                      <w:rFonts w:eastAsia="Arial Unicode MS"/>
                      <w:color w:val="000000" w:themeColor="text1"/>
                    </w:rPr>
                    <w:t xml:space="preserve">Резервный блок питания </w:t>
                  </w:r>
                </w:p>
                <w:p w:rsidR="003229B0" w:rsidRPr="00CC04E0" w:rsidRDefault="003229B0" w:rsidP="0077583B">
                  <w:pPr>
                    <w:rPr>
                      <w:rFonts w:eastAsia="Arial Unicode MS"/>
                      <w:color w:val="000000"/>
                    </w:rPr>
                  </w:pPr>
                  <w:r>
                    <w:t xml:space="preserve">ОКПД-2: </w:t>
                  </w:r>
                  <w:hyperlink r:id="rId8" w:history="1">
                    <w:r w:rsidRPr="003229B0">
                      <w:rPr>
                        <w:rStyle w:val="affd"/>
                        <w:color w:val="000000" w:themeColor="text1"/>
                        <w:u w:val="none"/>
                      </w:rPr>
                      <w:t>26.20.40.110</w:t>
                    </w:r>
                  </w:hyperlink>
                </w:p>
              </w:tc>
              <w:tc>
                <w:tcPr>
                  <w:tcW w:w="5245" w:type="dxa"/>
                  <w:vAlign w:val="center"/>
                </w:tcPr>
                <w:p w:rsidR="007D13F7" w:rsidRPr="004D59B4" w:rsidRDefault="00CB3F9E" w:rsidP="004D59B4">
                  <w:pPr>
                    <w:shd w:val="clear" w:color="auto" w:fill="FFFFFF"/>
                    <w:rPr>
                      <w:rFonts w:eastAsia="Arial Unicode MS"/>
                      <w:color w:val="000000"/>
                    </w:rPr>
                  </w:pPr>
                  <w:r w:rsidRPr="004D59B4">
                    <w:rPr>
                      <w:rFonts w:eastAsia="Arial Unicode MS"/>
                      <w:color w:val="000000"/>
                    </w:rPr>
                    <w:t xml:space="preserve">Световая индикация: </w:t>
                  </w:r>
                </w:p>
                <w:p w:rsidR="00CB3F9E" w:rsidRPr="004D59B4" w:rsidRDefault="00CB3F9E" w:rsidP="004D59B4">
                  <w:pPr>
                    <w:shd w:val="clear" w:color="auto" w:fill="FFFFFF"/>
                    <w:rPr>
                      <w:rFonts w:eastAsia="Arial Unicode MS"/>
                      <w:color w:val="000000"/>
                    </w:rPr>
                  </w:pPr>
                  <w:r w:rsidRPr="004D59B4">
                    <w:rPr>
                      <w:rFonts w:eastAsia="Arial Unicode MS"/>
                      <w:color w:val="000000"/>
                    </w:rPr>
                    <w:t>- Световая индикация;</w:t>
                  </w:r>
                </w:p>
                <w:p w:rsidR="00CB3F9E" w:rsidRPr="004D59B4" w:rsidRDefault="00CB3F9E" w:rsidP="004D59B4">
                  <w:pPr>
                    <w:shd w:val="clear" w:color="auto" w:fill="FFFFFF"/>
                    <w:rPr>
                      <w:rFonts w:eastAsia="Arial Unicode MS"/>
                      <w:color w:val="000000"/>
                    </w:rPr>
                  </w:pPr>
                  <w:r w:rsidRPr="004D59B4">
                    <w:rPr>
                      <w:rFonts w:eastAsia="Arial Unicode MS"/>
                      <w:color w:val="000000"/>
                    </w:rPr>
                    <w:t>- Состояние аккумуляторной батареи;</w:t>
                  </w:r>
                </w:p>
                <w:p w:rsidR="00CB3F9E" w:rsidRPr="004D59B4" w:rsidRDefault="00CB3F9E" w:rsidP="004D59B4">
                  <w:pPr>
                    <w:shd w:val="clear" w:color="auto" w:fill="FFFFFF"/>
                    <w:rPr>
                      <w:rFonts w:eastAsia="Arial Unicode MS"/>
                      <w:color w:val="000000"/>
                    </w:rPr>
                  </w:pPr>
                  <w:r w:rsidRPr="004D59B4">
                    <w:rPr>
                      <w:rFonts w:eastAsia="Arial Unicode MS"/>
                      <w:color w:val="000000"/>
                    </w:rPr>
                    <w:t>- Нагрузка.</w:t>
                  </w:r>
                </w:p>
                <w:p w:rsidR="00CB3F9E" w:rsidRPr="004D59B4" w:rsidRDefault="00CB3F9E" w:rsidP="004D59B4">
                  <w:pPr>
                    <w:shd w:val="clear" w:color="auto" w:fill="FFFFFF"/>
                    <w:rPr>
                      <w:rFonts w:eastAsia="Arial Unicode MS"/>
                      <w:color w:val="000000"/>
                    </w:rPr>
                  </w:pPr>
                  <w:r w:rsidRPr="004D59B4">
                    <w:rPr>
                      <w:rFonts w:eastAsia="Arial Unicode MS"/>
                      <w:color w:val="000000"/>
                    </w:rPr>
                    <w:t xml:space="preserve">Напряжение питания, от сети переменного тока (В): </w:t>
                  </w:r>
                  <w:r w:rsidR="00D47962" w:rsidRPr="004D59B4">
                    <w:rPr>
                      <w:rFonts w:eastAsia="Arial Unicode MS"/>
                    </w:rPr>
                    <w:t>&gt;</w:t>
                  </w:r>
                  <w:r w:rsidR="00D47962">
                    <w:rPr>
                      <w:rFonts w:eastAsia="Arial Unicode MS"/>
                      <w:color w:val="000000"/>
                    </w:rPr>
                    <w:t>176</w:t>
                  </w:r>
                  <w:r w:rsidR="00D47962" w:rsidRPr="004D59B4">
                    <w:rPr>
                      <w:rFonts w:eastAsia="Arial Unicode MS"/>
                    </w:rPr>
                    <w:t xml:space="preserve">≤ </w:t>
                  </w:r>
                  <w:r w:rsidRPr="004D59B4">
                    <w:rPr>
                      <w:rFonts w:eastAsia="Arial Unicode MS"/>
                      <w:color w:val="000000"/>
                    </w:rPr>
                    <w:t>253;</w:t>
                  </w:r>
                </w:p>
                <w:p w:rsidR="00CB3F9E" w:rsidRPr="004D59B4" w:rsidRDefault="00CB3F9E" w:rsidP="004D59B4">
                  <w:pPr>
                    <w:shd w:val="clear" w:color="auto" w:fill="FFFFFF"/>
                    <w:rPr>
                      <w:rFonts w:eastAsia="Arial Unicode MS"/>
                      <w:color w:val="000000"/>
                    </w:rPr>
                  </w:pPr>
                  <w:r w:rsidRPr="004D59B4">
                    <w:rPr>
                      <w:rFonts w:eastAsia="Arial Unicode MS"/>
                      <w:color w:val="000000"/>
                    </w:rPr>
                    <w:t>Потребляемая мощность от сети переменного тока (ВА): 55;</w:t>
                  </w:r>
                </w:p>
                <w:p w:rsidR="00CB3F9E" w:rsidRPr="004D59B4" w:rsidRDefault="00CB3F9E" w:rsidP="004D59B4">
                  <w:pPr>
                    <w:shd w:val="clear" w:color="auto" w:fill="FFFFFF"/>
                    <w:rPr>
                      <w:rFonts w:eastAsia="Arial Unicode MS"/>
                      <w:color w:val="000000"/>
                    </w:rPr>
                  </w:pPr>
                  <w:r w:rsidRPr="004D59B4">
                    <w:rPr>
                      <w:rFonts w:eastAsia="Arial Unicode MS"/>
                      <w:color w:val="000000"/>
                    </w:rPr>
                    <w:t xml:space="preserve">Выходное напряжение, при питании от сети переменного тока (В): </w:t>
                  </w:r>
                  <w:r w:rsidR="00D47962" w:rsidRPr="004D59B4">
                    <w:rPr>
                      <w:rFonts w:eastAsia="Arial Unicode MS"/>
                    </w:rPr>
                    <w:t>&gt;</w:t>
                  </w:r>
                  <w:r w:rsidR="00D47962">
                    <w:rPr>
                      <w:rFonts w:eastAsia="Arial Unicode MS"/>
                      <w:color w:val="000000"/>
                    </w:rPr>
                    <w:t>10.2</w:t>
                  </w:r>
                  <w:r w:rsidR="00D47962" w:rsidRPr="004D59B4">
                    <w:rPr>
                      <w:rFonts w:eastAsia="Arial Unicode MS"/>
                    </w:rPr>
                    <w:t xml:space="preserve">≤ </w:t>
                  </w:r>
                  <w:r w:rsidRPr="004D59B4">
                    <w:rPr>
                      <w:rFonts w:eastAsia="Arial Unicode MS"/>
                      <w:color w:val="000000"/>
                    </w:rPr>
                    <w:t xml:space="preserve">13.8; </w:t>
                  </w:r>
                </w:p>
                <w:p w:rsidR="00CB3F9E" w:rsidRDefault="00CB3F9E" w:rsidP="004D59B4">
                  <w:pPr>
                    <w:shd w:val="clear" w:color="auto" w:fill="FFFFFF"/>
                    <w:rPr>
                      <w:rFonts w:eastAsia="Arial Unicode MS"/>
                      <w:color w:val="000000"/>
                    </w:rPr>
                  </w:pPr>
                  <w:r w:rsidRPr="004D59B4">
                    <w:rPr>
                      <w:rFonts w:eastAsia="Arial Unicode MS"/>
                      <w:color w:val="000000"/>
                    </w:rPr>
                    <w:t xml:space="preserve">Величина пульсаций выходного напряжения при номинальном токе нагрузки (мВ): </w:t>
                  </w:r>
                  <w:r w:rsidRPr="00CB3F9E">
                    <w:rPr>
                      <w:rFonts w:eastAsia="Arial Unicode MS"/>
                      <w:color w:val="000000"/>
                    </w:rPr>
                    <w:t>&gt;120;</w:t>
                  </w:r>
                </w:p>
                <w:p w:rsidR="00CB3F9E" w:rsidRPr="004D59B4" w:rsidRDefault="00CB3F9E" w:rsidP="004D59B4">
                  <w:pPr>
                    <w:shd w:val="clear" w:color="auto" w:fill="FFFFFF"/>
                    <w:rPr>
                      <w:rFonts w:eastAsia="Arial Unicode MS"/>
                      <w:color w:val="000000"/>
                    </w:rPr>
                  </w:pPr>
                  <w:r w:rsidRPr="004D59B4">
                    <w:rPr>
                      <w:rFonts w:eastAsia="Arial Unicode MS"/>
                      <w:color w:val="000000"/>
                    </w:rPr>
                    <w:t>Защита от короткого замыкания: Да;</w:t>
                  </w:r>
                </w:p>
                <w:p w:rsidR="00CB3F9E" w:rsidRPr="004D59B4" w:rsidRDefault="00CB3F9E" w:rsidP="004D59B4">
                  <w:pPr>
                    <w:shd w:val="clear" w:color="auto" w:fill="FFFFFF"/>
                    <w:rPr>
                      <w:rFonts w:eastAsia="Arial Unicode MS"/>
                      <w:color w:val="000000"/>
                    </w:rPr>
                  </w:pPr>
                  <w:r w:rsidRPr="004D59B4">
                    <w:rPr>
                      <w:rFonts w:eastAsia="Arial Unicode MS"/>
                      <w:color w:val="000000"/>
                    </w:rPr>
                    <w:t>Защита аккумулятора от глубокого разряда: Да;</w:t>
                  </w:r>
                </w:p>
                <w:p w:rsidR="00CB3F9E" w:rsidRPr="004D59B4" w:rsidRDefault="00CB3F9E" w:rsidP="004D59B4">
                  <w:pPr>
                    <w:shd w:val="clear" w:color="auto" w:fill="FFFFFF"/>
                    <w:rPr>
                      <w:rFonts w:eastAsia="Arial Unicode MS"/>
                      <w:color w:val="000000"/>
                    </w:rPr>
                  </w:pPr>
                  <w:r w:rsidRPr="004D59B4">
                    <w:rPr>
                      <w:rFonts w:eastAsia="Arial Unicode MS"/>
                      <w:color w:val="000000"/>
                    </w:rPr>
                    <w:t>Степень защиты: IP20;</w:t>
                  </w:r>
                </w:p>
                <w:p w:rsidR="00CB3F9E" w:rsidRPr="004D59B4" w:rsidRDefault="00CB3F9E" w:rsidP="004D59B4">
                  <w:pPr>
                    <w:shd w:val="clear" w:color="auto" w:fill="FFFFFF"/>
                    <w:rPr>
                      <w:rFonts w:eastAsia="Arial Unicode MS"/>
                      <w:color w:val="000000"/>
                    </w:rPr>
                  </w:pPr>
                  <w:r w:rsidRPr="004D59B4">
                    <w:rPr>
                      <w:rFonts w:eastAsia="Arial Unicode MS"/>
                      <w:color w:val="000000"/>
                    </w:rPr>
                    <w:t>Выходной ток номинальный при наличии основного питания (А): 2;</w:t>
                  </w:r>
                </w:p>
                <w:p w:rsidR="00CB3F9E" w:rsidRPr="00CB3F9E" w:rsidRDefault="00CB3F9E" w:rsidP="0022274C">
                  <w:pPr>
                    <w:shd w:val="clear" w:color="auto" w:fill="FFFFFF"/>
                    <w:rPr>
                      <w:rFonts w:ascii="Arial" w:hAnsi="Arial" w:cs="Arial"/>
                      <w:color w:val="2B2929"/>
                      <w:sz w:val="21"/>
                      <w:szCs w:val="21"/>
                      <w:shd w:val="clear" w:color="auto" w:fill="FFFFFF"/>
                    </w:rPr>
                  </w:pPr>
                  <w:r w:rsidRPr="004D59B4">
                    <w:rPr>
                      <w:rFonts w:eastAsia="Arial Unicode MS"/>
                      <w:color w:val="000000"/>
                    </w:rPr>
                    <w:t>Выходной ток максимальный при нал</w:t>
                  </w:r>
                  <w:r w:rsidR="0022274C">
                    <w:rPr>
                      <w:rFonts w:eastAsia="Arial Unicode MS"/>
                      <w:color w:val="000000"/>
                    </w:rPr>
                    <w:t>ичии основного питания (А): 2.3.</w:t>
                  </w:r>
                </w:p>
              </w:tc>
            </w:tr>
            <w:tr w:rsidR="007D13F7" w:rsidRPr="003127CA" w:rsidTr="001E1BBC">
              <w:trPr>
                <w:jc w:val="center"/>
              </w:trPr>
              <w:tc>
                <w:tcPr>
                  <w:tcW w:w="2013" w:type="dxa"/>
                  <w:tcBorders>
                    <w:bottom w:val="single" w:sz="4" w:space="0" w:color="auto"/>
                  </w:tcBorders>
                  <w:vAlign w:val="center"/>
                </w:tcPr>
                <w:p w:rsidR="007D13F7" w:rsidRDefault="004D59B4" w:rsidP="007D13F7">
                  <w:pPr>
                    <w:rPr>
                      <w:rFonts w:eastAsia="Arial Unicode MS"/>
                      <w:color w:val="000000"/>
                    </w:rPr>
                  </w:pPr>
                  <w:r>
                    <w:rPr>
                      <w:rFonts w:eastAsia="Arial Unicode MS"/>
                      <w:color w:val="000000"/>
                    </w:rPr>
                    <w:t>А</w:t>
                  </w:r>
                  <w:r w:rsidRPr="004D59B4">
                    <w:rPr>
                      <w:rFonts w:eastAsia="Arial Unicode MS"/>
                      <w:color w:val="000000"/>
                    </w:rPr>
                    <w:t>ккумуляторная кислотная батарея</w:t>
                  </w:r>
                  <w:r w:rsidR="00CB3F9E">
                    <w:rPr>
                      <w:rFonts w:eastAsia="Arial Unicode MS"/>
                      <w:color w:val="000000"/>
                    </w:rPr>
                    <w:t xml:space="preserve"> </w:t>
                  </w:r>
                </w:p>
                <w:p w:rsidR="00ED1CA5" w:rsidRPr="00ED1CA5" w:rsidRDefault="00ED1CA5" w:rsidP="00ED1CA5">
                  <w:pPr>
                    <w:rPr>
                      <w:rFonts w:eastAsia="Arial Unicode MS"/>
                    </w:rPr>
                  </w:pPr>
                  <w:r w:rsidRPr="00ED1CA5">
                    <w:rPr>
                      <w:rFonts w:eastAsia="Arial Unicode MS"/>
                    </w:rPr>
                    <w:t>27.20.22.000-00000001 </w:t>
                  </w:r>
                </w:p>
                <w:p w:rsidR="00ED1CA5" w:rsidRDefault="00ED1CA5" w:rsidP="007D13F7"/>
              </w:tc>
              <w:tc>
                <w:tcPr>
                  <w:tcW w:w="5245" w:type="dxa"/>
                  <w:tcBorders>
                    <w:bottom w:val="single" w:sz="4" w:space="0" w:color="auto"/>
                  </w:tcBorders>
                  <w:vAlign w:val="center"/>
                </w:tcPr>
                <w:p w:rsidR="007D13F7" w:rsidRPr="004D59B4" w:rsidRDefault="002E1EAA" w:rsidP="004D59B4">
                  <w:pPr>
                    <w:rPr>
                      <w:rFonts w:eastAsia="Arial Unicode MS"/>
                    </w:rPr>
                  </w:pPr>
                  <w:r w:rsidRPr="00ED1CA5">
                    <w:rPr>
                      <w:rFonts w:eastAsia="Arial Unicode MS"/>
                    </w:rPr>
                    <w:t xml:space="preserve">Тип: </w:t>
                  </w:r>
                  <w:r w:rsidRPr="004D59B4">
                    <w:rPr>
                      <w:rFonts w:eastAsia="Arial Unicode MS"/>
                    </w:rPr>
                    <w:t>Закрытая;</w:t>
                  </w:r>
                </w:p>
                <w:p w:rsidR="002E1EAA" w:rsidRPr="004D59B4" w:rsidRDefault="002E1EAA" w:rsidP="004D59B4">
                  <w:pPr>
                    <w:rPr>
                      <w:rFonts w:eastAsia="Arial Unicode MS"/>
                    </w:rPr>
                  </w:pPr>
                  <w:r w:rsidRPr="004D59B4">
                    <w:rPr>
                      <w:rFonts w:eastAsia="Arial Unicode MS"/>
                    </w:rPr>
                    <w:t xml:space="preserve">Емкость (А.ч): </w:t>
                  </w:r>
                  <w:r w:rsidR="00AE00E6" w:rsidRPr="004D59B4">
                    <w:rPr>
                      <w:rFonts w:eastAsia="Arial Unicode MS"/>
                    </w:rPr>
                    <w:t>&gt; 1 и ≤ 1.2;</w:t>
                  </w:r>
                </w:p>
                <w:p w:rsidR="0022274C" w:rsidRDefault="00AE00E6" w:rsidP="004D59B4">
                  <w:pPr>
                    <w:rPr>
                      <w:rFonts w:eastAsia="Arial Unicode MS"/>
                    </w:rPr>
                  </w:pPr>
                  <w:r w:rsidRPr="004D59B4">
                    <w:rPr>
                      <w:rFonts w:eastAsia="Arial Unicode MS"/>
                    </w:rPr>
                    <w:t>Напряжение, В: 6;</w:t>
                  </w:r>
                </w:p>
                <w:p w:rsidR="00AE00E6" w:rsidRPr="003127CA" w:rsidRDefault="00AE00E6" w:rsidP="004D59B4">
                  <w:pPr>
                    <w:rPr>
                      <w:rFonts w:eastAsia="Calibri"/>
                      <w:lang w:eastAsia="en-US"/>
                    </w:rPr>
                  </w:pPr>
                  <w:r w:rsidRPr="004D59B4">
                    <w:rPr>
                      <w:rFonts w:eastAsia="Arial Unicode MS"/>
                    </w:rPr>
                    <w:t>Возможность использования в ИБП: Да</w:t>
                  </w:r>
                  <w:r w:rsidR="0022274C">
                    <w:rPr>
                      <w:rFonts w:eastAsia="Arial Unicode MS"/>
                    </w:rPr>
                    <w:t>.</w:t>
                  </w:r>
                </w:p>
              </w:tc>
            </w:tr>
            <w:tr w:rsidR="0077583B" w:rsidRPr="009778AA" w:rsidTr="001E1BBC">
              <w:trPr>
                <w:jc w:val="center"/>
              </w:trPr>
              <w:tc>
                <w:tcPr>
                  <w:tcW w:w="2013" w:type="dxa"/>
                  <w:tcBorders>
                    <w:bottom w:val="nil"/>
                  </w:tcBorders>
                </w:tcPr>
                <w:p w:rsidR="0077583B" w:rsidRDefault="0077583B" w:rsidP="0077583B">
                  <w:pPr>
                    <w:rPr>
                      <w:rFonts w:eastAsia="Arial Unicode MS"/>
                      <w:color w:val="000000"/>
                    </w:rPr>
                  </w:pPr>
                  <w:r>
                    <w:rPr>
                      <w:rFonts w:eastAsia="Arial Unicode MS"/>
                      <w:color w:val="000000"/>
                    </w:rPr>
                    <w:t xml:space="preserve">Извещатель охранный </w:t>
                  </w:r>
                </w:p>
                <w:p w:rsidR="001E1BBC" w:rsidRPr="001E1BBC" w:rsidRDefault="001E1BBC" w:rsidP="001E1BBC">
                  <w:r w:rsidRPr="001E1BBC">
                    <w:t>ОКПД-2 26.30.50.119</w:t>
                  </w:r>
                </w:p>
                <w:p w:rsidR="00ED1CA5" w:rsidRPr="008D5CDC" w:rsidRDefault="00ED1CA5" w:rsidP="0077583B">
                  <w:pPr>
                    <w:rPr>
                      <w:rFonts w:eastAsia="Arial Unicode MS"/>
                      <w:color w:val="000000"/>
                    </w:rPr>
                  </w:pPr>
                </w:p>
              </w:tc>
              <w:tc>
                <w:tcPr>
                  <w:tcW w:w="5245" w:type="dxa"/>
                  <w:tcBorders>
                    <w:bottom w:val="nil"/>
                  </w:tcBorders>
                  <w:vAlign w:val="center"/>
                </w:tcPr>
                <w:p w:rsidR="004D59B4" w:rsidRPr="004D59B4" w:rsidRDefault="004D59B4" w:rsidP="004D59B4">
                  <w:pPr>
                    <w:rPr>
                      <w:rFonts w:eastAsia="Arial Unicode MS"/>
                    </w:rPr>
                  </w:pPr>
                  <w:r w:rsidRPr="004D59B4">
                    <w:rPr>
                      <w:rFonts w:eastAsia="Arial Unicode MS"/>
                    </w:rPr>
                    <w:t xml:space="preserve">Тип: </w:t>
                  </w:r>
                </w:p>
                <w:p w:rsidR="0077583B" w:rsidRPr="004D59B4" w:rsidRDefault="004D59B4" w:rsidP="00CD5D99">
                  <w:pPr>
                    <w:rPr>
                      <w:rFonts w:eastAsia="Arial Unicode MS"/>
                    </w:rPr>
                  </w:pPr>
                  <w:r w:rsidRPr="004D59B4">
                    <w:rPr>
                      <w:rFonts w:eastAsia="Arial Unicode MS"/>
                    </w:rPr>
                    <w:t>- Ручной;</w:t>
                  </w:r>
                </w:p>
                <w:p w:rsidR="004D59B4" w:rsidRPr="004D59B4" w:rsidRDefault="004D59B4" w:rsidP="00CD5D99">
                  <w:pPr>
                    <w:rPr>
                      <w:rFonts w:eastAsia="Arial Unicode MS"/>
                    </w:rPr>
                  </w:pPr>
                  <w:r w:rsidRPr="004D59B4">
                    <w:rPr>
                      <w:rFonts w:eastAsia="Arial Unicode MS"/>
                    </w:rPr>
                    <w:t xml:space="preserve">- Точечный; </w:t>
                  </w:r>
                </w:p>
                <w:p w:rsidR="004D59B4" w:rsidRPr="004D59B4" w:rsidRDefault="004D59B4" w:rsidP="00CD5D99">
                  <w:pPr>
                    <w:rPr>
                      <w:rFonts w:eastAsia="Arial Unicode MS"/>
                    </w:rPr>
                  </w:pPr>
                  <w:r w:rsidRPr="004D59B4">
                    <w:rPr>
                      <w:rFonts w:eastAsia="Arial Unicode MS"/>
                    </w:rPr>
                    <w:t>- Электроконтактный</w:t>
                  </w:r>
                  <w:r w:rsidR="0022274C">
                    <w:rPr>
                      <w:rFonts w:eastAsia="Arial Unicode MS"/>
                    </w:rPr>
                    <w:t>.</w:t>
                  </w:r>
                </w:p>
                <w:p w:rsidR="004D59B4" w:rsidRPr="004D59B4" w:rsidRDefault="004D59B4" w:rsidP="004D59B4">
                  <w:pPr>
                    <w:rPr>
                      <w:rFonts w:eastAsia="Arial Unicode MS"/>
                    </w:rPr>
                  </w:pPr>
                  <w:r w:rsidRPr="004D59B4">
                    <w:rPr>
                      <w:rFonts w:eastAsia="Arial Unicode MS"/>
                    </w:rPr>
                    <w:t>Тип монтажа: Накладной;</w:t>
                  </w:r>
                </w:p>
                <w:p w:rsidR="00354AE9" w:rsidRDefault="00354AE9" w:rsidP="00CD5D99">
                  <w:pPr>
                    <w:rPr>
                      <w:rFonts w:eastAsia="Arial Unicode MS"/>
                    </w:rPr>
                  </w:pPr>
                  <w:r w:rsidRPr="00CD5D99">
                    <w:rPr>
                      <w:rFonts w:eastAsia="Arial Unicode MS"/>
                    </w:rPr>
                    <w:t xml:space="preserve">Напряжение, коммутируемое контактами извещателя, не более (В): </w:t>
                  </w:r>
                  <w:r w:rsidRPr="004D59B4">
                    <w:rPr>
                      <w:rFonts w:eastAsia="Arial Unicode MS"/>
                    </w:rPr>
                    <w:t>≤</w:t>
                  </w:r>
                  <w:r w:rsidR="0022274C">
                    <w:rPr>
                      <w:rFonts w:eastAsia="Arial Unicode MS"/>
                    </w:rPr>
                    <w:t xml:space="preserve"> 30.</w:t>
                  </w:r>
                </w:p>
                <w:p w:rsidR="00354AE9" w:rsidRPr="009778AA" w:rsidRDefault="00354AE9" w:rsidP="00354AE9">
                  <w:pPr>
                    <w:widowControl w:val="0"/>
                    <w:jc w:val="both"/>
                    <w:rPr>
                      <w:rFonts w:eastAsia="Calibri"/>
                      <w:lang w:eastAsia="en-US"/>
                    </w:rPr>
                  </w:pPr>
                </w:p>
              </w:tc>
            </w:tr>
          </w:tbl>
          <w:p w:rsidR="007D13F7" w:rsidRPr="007D0789" w:rsidRDefault="007D13F7" w:rsidP="007D13F7">
            <w:pPr>
              <w:jc w:val="both"/>
            </w:pPr>
          </w:p>
        </w:tc>
      </w:tr>
      <w:tr w:rsidR="007D13F7" w:rsidRPr="007D0789" w:rsidTr="003059D2">
        <w:tc>
          <w:tcPr>
            <w:tcW w:w="851" w:type="dxa"/>
          </w:tcPr>
          <w:p w:rsidR="007D13F7" w:rsidRDefault="007D13F7" w:rsidP="003059D2">
            <w:pPr>
              <w:jc w:val="center"/>
              <w:rPr>
                <w:rFonts w:eastAsia="Calibri"/>
              </w:rPr>
            </w:pPr>
            <w:r>
              <w:rPr>
                <w:rFonts w:eastAsia="Calibri"/>
              </w:rPr>
              <w:t>8.2.</w:t>
            </w:r>
          </w:p>
        </w:tc>
        <w:tc>
          <w:tcPr>
            <w:tcW w:w="2268" w:type="dxa"/>
          </w:tcPr>
          <w:p w:rsidR="007D13F7" w:rsidRPr="007D0789" w:rsidRDefault="007D13F7" w:rsidP="003059D2">
            <w:pPr>
              <w:rPr>
                <w:rFonts w:eastAsia="Calibri"/>
              </w:rPr>
            </w:pPr>
            <w:r>
              <w:rPr>
                <w:rFonts w:eastAsia="Calibri"/>
              </w:rPr>
              <w:t>Требования к техническим, функциональным характеристикам материала.</w:t>
            </w:r>
          </w:p>
        </w:tc>
        <w:tc>
          <w:tcPr>
            <w:tcW w:w="7229" w:type="dxa"/>
          </w:tcPr>
          <w:tbl>
            <w:tblPr>
              <w:tblStyle w:val="affff2"/>
              <w:tblW w:w="7258" w:type="dxa"/>
              <w:jc w:val="center"/>
              <w:tblLayout w:type="fixed"/>
              <w:tblLook w:val="04A0" w:firstRow="1" w:lastRow="0" w:firstColumn="1" w:lastColumn="0" w:noHBand="0" w:noVBand="1"/>
            </w:tblPr>
            <w:tblGrid>
              <w:gridCol w:w="2013"/>
              <w:gridCol w:w="5245"/>
            </w:tblGrid>
            <w:tr w:rsidR="007D13F7" w:rsidRPr="009778AA" w:rsidTr="001E1BBC">
              <w:trPr>
                <w:jc w:val="center"/>
              </w:trPr>
              <w:tc>
                <w:tcPr>
                  <w:tcW w:w="7258" w:type="dxa"/>
                  <w:gridSpan w:val="2"/>
                  <w:tcBorders>
                    <w:top w:val="nil"/>
                  </w:tcBorders>
                  <w:vAlign w:val="center"/>
                </w:tcPr>
                <w:p w:rsidR="007D13F7" w:rsidRPr="004476FF" w:rsidRDefault="007D13F7" w:rsidP="006E41A2">
                  <w:pPr>
                    <w:widowControl w:val="0"/>
                    <w:jc w:val="both"/>
                    <w:rPr>
                      <w:rFonts w:eastAsia="Calibri"/>
                      <w:lang w:eastAsia="en-US"/>
                    </w:rPr>
                  </w:pPr>
                  <w:r>
                    <w:rPr>
                      <w:rFonts w:eastAsia="Calibri"/>
                    </w:rPr>
                    <w:t xml:space="preserve">При выполнении работ по </w:t>
                  </w:r>
                  <w:r w:rsidR="00A501A8">
                    <w:rPr>
                      <w:rFonts w:eastAsia="Calibri"/>
                    </w:rPr>
                    <w:t>созданию систем</w:t>
                  </w:r>
                  <w:r w:rsidR="006E41A2" w:rsidRPr="006E41A2">
                    <w:rPr>
                      <w:rFonts w:eastAsia="Calibri"/>
                    </w:rPr>
                    <w:t xml:space="preserve"> тревожной сигнализации </w:t>
                  </w:r>
                  <w:r>
                    <w:rPr>
                      <w:rFonts w:eastAsia="Calibri"/>
                    </w:rPr>
                    <w:t>Подрядчик обязан использовать следующие материалы или их эквивалент:</w:t>
                  </w:r>
                </w:p>
              </w:tc>
            </w:tr>
            <w:tr w:rsidR="007D13F7" w:rsidRPr="009778AA" w:rsidTr="00E62B58">
              <w:trPr>
                <w:jc w:val="center"/>
              </w:trPr>
              <w:tc>
                <w:tcPr>
                  <w:tcW w:w="2013" w:type="dxa"/>
                  <w:vAlign w:val="center"/>
                </w:tcPr>
                <w:p w:rsidR="007D13F7" w:rsidRDefault="0077583B" w:rsidP="00AC13C5">
                  <w:pPr>
                    <w:rPr>
                      <w:rFonts w:eastAsia="Arial Unicode MS"/>
                      <w:color w:val="000000"/>
                    </w:rPr>
                  </w:pPr>
                  <w:r>
                    <w:rPr>
                      <w:rFonts w:eastAsia="Arial Unicode MS"/>
                      <w:color w:val="000000"/>
                    </w:rPr>
                    <w:t>Кабель-канала с защелкивающейся крышкой 20х12,5</w:t>
                  </w:r>
                </w:p>
                <w:p w:rsidR="00CD5D99" w:rsidRPr="009778AA" w:rsidRDefault="00CD5D99" w:rsidP="00AC13C5">
                  <w:r>
                    <w:t xml:space="preserve">ОКПД 2: </w:t>
                  </w:r>
                  <w:hyperlink r:id="rId9" w:history="1">
                    <w:r w:rsidRPr="00CD5D99">
                      <w:rPr>
                        <w:rStyle w:val="affd"/>
                        <w:color w:val="000000" w:themeColor="text1"/>
                        <w:u w:val="none"/>
                      </w:rPr>
                      <w:t>22.23.19.000</w:t>
                    </w:r>
                  </w:hyperlink>
                </w:p>
              </w:tc>
              <w:tc>
                <w:tcPr>
                  <w:tcW w:w="5245" w:type="dxa"/>
                  <w:vAlign w:val="center"/>
                </w:tcPr>
                <w:p w:rsidR="005F5412" w:rsidRPr="005F5412" w:rsidRDefault="005F5412" w:rsidP="00D47962">
                  <w:pPr>
                    <w:pStyle w:val="afffffffffffffffffffffffffff5"/>
                    <w:spacing w:before="0" w:after="0"/>
                    <w:ind w:right="797" w:hanging="116"/>
                    <w:jc w:val="both"/>
                    <w:rPr>
                      <w:rFonts w:ascii="Times New Roman" w:hAnsi="Times New Roman" w:cs="Times New Roman"/>
                      <w:color w:val="000000" w:themeColor="text1"/>
                      <w:sz w:val="24"/>
                      <w:szCs w:val="24"/>
                      <w:shd w:val="clear" w:color="auto" w:fill="F9F9F9"/>
                    </w:rPr>
                  </w:pPr>
                  <w:r w:rsidRPr="005F5412">
                    <w:rPr>
                      <w:rFonts w:ascii="Times New Roman" w:hAnsi="Times New Roman" w:cs="Times New Roman"/>
                      <w:color w:val="000000" w:themeColor="text1"/>
                      <w:sz w:val="24"/>
                      <w:szCs w:val="24"/>
                      <w:shd w:val="clear" w:color="auto" w:fill="F9F9F9"/>
                    </w:rPr>
                    <w:t>Цвет: Белый;</w:t>
                  </w:r>
                </w:p>
                <w:p w:rsidR="005F5412" w:rsidRPr="005F5412" w:rsidRDefault="005F5412" w:rsidP="00D47962">
                  <w:pPr>
                    <w:pStyle w:val="afffffffffffffffffffffffffff5"/>
                    <w:spacing w:before="0" w:after="0"/>
                    <w:ind w:left="0" w:right="797" w:hanging="1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5F5412">
                    <w:rPr>
                      <w:rFonts w:ascii="Times New Roman" w:hAnsi="Times New Roman" w:cs="Times New Roman"/>
                      <w:color w:val="000000" w:themeColor="text1"/>
                      <w:sz w:val="24"/>
                      <w:szCs w:val="24"/>
                      <w:shd w:val="clear" w:color="auto" w:fill="FFFFFF"/>
                    </w:rPr>
                    <w:t>Тип крышки: Съемная;</w:t>
                  </w:r>
                </w:p>
                <w:p w:rsidR="007D13F7" w:rsidRPr="005F5412" w:rsidRDefault="005F5412" w:rsidP="00D47962">
                  <w:pPr>
                    <w:pStyle w:val="afffffffffffffffffffffffffff5"/>
                    <w:spacing w:before="0" w:after="0"/>
                    <w:ind w:right="797" w:hanging="116"/>
                    <w:jc w:val="both"/>
                    <w:rPr>
                      <w:rFonts w:ascii="Times New Roman" w:hAnsi="Times New Roman" w:cs="Times New Roman"/>
                      <w:color w:val="000000" w:themeColor="text1"/>
                      <w:sz w:val="24"/>
                      <w:szCs w:val="24"/>
                    </w:rPr>
                  </w:pPr>
                  <w:r w:rsidRPr="005F5412">
                    <w:rPr>
                      <w:rFonts w:ascii="Times New Roman" w:hAnsi="Times New Roman" w:cs="Times New Roman"/>
                      <w:color w:val="000000" w:themeColor="text1"/>
                      <w:sz w:val="24"/>
                      <w:szCs w:val="24"/>
                    </w:rPr>
                    <w:t>Ширина (мм): 20;</w:t>
                  </w:r>
                </w:p>
                <w:p w:rsidR="005F5412" w:rsidRPr="005F5412" w:rsidRDefault="005F5412" w:rsidP="00D47962">
                  <w:pPr>
                    <w:pStyle w:val="afffffffffffffffffffffffffff5"/>
                    <w:spacing w:before="0" w:after="0"/>
                    <w:ind w:right="797" w:hanging="116"/>
                    <w:jc w:val="both"/>
                    <w:rPr>
                      <w:rFonts w:ascii="Times New Roman" w:hAnsi="Times New Roman" w:cs="Times New Roman"/>
                      <w:color w:val="000000" w:themeColor="text1"/>
                      <w:sz w:val="24"/>
                      <w:szCs w:val="24"/>
                      <w:shd w:val="clear" w:color="auto" w:fill="FFFFFF"/>
                    </w:rPr>
                  </w:pPr>
                  <w:r w:rsidRPr="005F5412">
                    <w:rPr>
                      <w:rFonts w:ascii="Times New Roman" w:hAnsi="Times New Roman" w:cs="Times New Roman"/>
                      <w:color w:val="000000" w:themeColor="text1"/>
                      <w:sz w:val="24"/>
                      <w:szCs w:val="24"/>
                      <w:shd w:val="clear" w:color="auto" w:fill="FFFFFF"/>
                    </w:rPr>
                    <w:t>Высота (мм): 12.5;</w:t>
                  </w:r>
                </w:p>
                <w:p w:rsidR="005F5412" w:rsidRDefault="005F5412" w:rsidP="00D47962">
                  <w:pPr>
                    <w:pStyle w:val="afffffffffffffffffffffffffff5"/>
                    <w:spacing w:before="0" w:after="0"/>
                    <w:ind w:right="797" w:hanging="116"/>
                    <w:jc w:val="both"/>
                    <w:rPr>
                      <w:rFonts w:ascii="Times New Roman" w:hAnsi="Times New Roman" w:cs="Times New Roman"/>
                      <w:color w:val="000000" w:themeColor="text1"/>
                      <w:sz w:val="24"/>
                      <w:szCs w:val="24"/>
                      <w:shd w:val="clear" w:color="auto" w:fill="FFFFFF"/>
                    </w:rPr>
                  </w:pPr>
                  <w:r w:rsidRPr="005F5412">
                    <w:rPr>
                      <w:rFonts w:ascii="Times New Roman" w:hAnsi="Times New Roman" w:cs="Times New Roman"/>
                      <w:color w:val="000000" w:themeColor="text1"/>
                      <w:sz w:val="24"/>
                      <w:szCs w:val="24"/>
                      <w:shd w:val="clear" w:color="auto" w:fill="FFFFFF"/>
                    </w:rPr>
                    <w:t>Материал: Пластик</w:t>
                  </w:r>
                  <w:r w:rsidR="007C1C12">
                    <w:rPr>
                      <w:rFonts w:ascii="Times New Roman" w:hAnsi="Times New Roman" w:cs="Times New Roman"/>
                      <w:color w:val="000000" w:themeColor="text1"/>
                      <w:sz w:val="24"/>
                      <w:szCs w:val="24"/>
                      <w:shd w:val="clear" w:color="auto" w:fill="FFFFFF"/>
                    </w:rPr>
                    <w:t>;</w:t>
                  </w:r>
                </w:p>
                <w:p w:rsidR="007C1C12" w:rsidRPr="005F5412" w:rsidRDefault="007C1C12" w:rsidP="00D47962">
                  <w:pPr>
                    <w:pStyle w:val="afffffffffffffffffffffffffff5"/>
                    <w:spacing w:before="0" w:after="0"/>
                    <w:ind w:right="797" w:hanging="116"/>
                    <w:jc w:val="both"/>
                    <w:rPr>
                      <w:rFonts w:ascii="Arial" w:hAnsi="Arial" w:cs="Arial"/>
                      <w:color w:val="2B2929"/>
                      <w:sz w:val="21"/>
                      <w:szCs w:val="21"/>
                      <w:shd w:val="clear" w:color="auto" w:fill="FFFFFF"/>
                    </w:rPr>
                  </w:pPr>
                  <w:r>
                    <w:rPr>
                      <w:rFonts w:ascii="Times New Roman" w:hAnsi="Times New Roman" w:cs="Times New Roman"/>
                      <w:color w:val="000000" w:themeColor="text1"/>
                      <w:sz w:val="24"/>
                      <w:szCs w:val="24"/>
                      <w:shd w:val="clear" w:color="auto" w:fill="FFFFFF"/>
                    </w:rPr>
                    <w:t>Наличие крышки: Да</w:t>
                  </w:r>
                  <w:r w:rsidR="0022274C">
                    <w:rPr>
                      <w:rFonts w:ascii="Times New Roman" w:hAnsi="Times New Roman" w:cs="Times New Roman"/>
                      <w:color w:val="000000" w:themeColor="text1"/>
                      <w:sz w:val="24"/>
                      <w:szCs w:val="24"/>
                      <w:shd w:val="clear" w:color="auto" w:fill="FFFFFF"/>
                    </w:rPr>
                    <w:t>.</w:t>
                  </w:r>
                </w:p>
              </w:tc>
            </w:tr>
            <w:tr w:rsidR="007D13F7" w:rsidRPr="004476FF" w:rsidTr="00E62B58">
              <w:trPr>
                <w:jc w:val="center"/>
              </w:trPr>
              <w:tc>
                <w:tcPr>
                  <w:tcW w:w="2013" w:type="dxa"/>
                  <w:vAlign w:val="center"/>
                </w:tcPr>
                <w:p w:rsidR="007D13F7" w:rsidRDefault="0077583B" w:rsidP="00AC13C5">
                  <w:pPr>
                    <w:rPr>
                      <w:rFonts w:eastAsia="Arial Unicode MS"/>
                      <w:color w:val="000000"/>
                    </w:rPr>
                  </w:pPr>
                  <w:r>
                    <w:rPr>
                      <w:rFonts w:eastAsia="Arial Unicode MS"/>
                      <w:color w:val="000000"/>
                    </w:rPr>
                    <w:t xml:space="preserve">Кабель сигнальный </w:t>
                  </w:r>
                </w:p>
                <w:p w:rsidR="003B092E" w:rsidRPr="004476FF" w:rsidRDefault="003B092E" w:rsidP="00AC13C5">
                  <w:r>
                    <w:rPr>
                      <w:rFonts w:eastAsia="Arial Unicode MS"/>
                      <w:color w:val="000000"/>
                    </w:rPr>
                    <w:t xml:space="preserve">ОКПД 2: </w:t>
                  </w:r>
                  <w:hyperlink r:id="rId10" w:history="1">
                    <w:r w:rsidRPr="003B092E">
                      <w:rPr>
                        <w:rStyle w:val="affd"/>
                        <w:color w:val="000000" w:themeColor="text1"/>
                        <w:u w:val="none"/>
                      </w:rPr>
                      <w:t>27.32.13.159</w:t>
                    </w:r>
                  </w:hyperlink>
                </w:p>
              </w:tc>
              <w:tc>
                <w:tcPr>
                  <w:tcW w:w="5245" w:type="dxa"/>
                  <w:vAlign w:val="center"/>
                </w:tcPr>
                <w:p w:rsidR="005F5412" w:rsidRPr="007A20CF" w:rsidRDefault="005F5412" w:rsidP="007A20CF">
                  <w:r w:rsidRPr="007A20CF">
                    <w:t>Тип: КСПВ;</w:t>
                  </w:r>
                </w:p>
                <w:p w:rsidR="005F5412" w:rsidRPr="007A20CF" w:rsidRDefault="005F5412" w:rsidP="007A20CF">
                  <w:r w:rsidRPr="007A20CF">
                    <w:t>Материал проводника: Медь;</w:t>
                  </w:r>
                </w:p>
                <w:p w:rsidR="007C1C12" w:rsidRDefault="007C1C12" w:rsidP="007A20CF">
                  <w:r w:rsidRPr="007C1C12">
                    <w:t xml:space="preserve">Сечение жилы кабеля </w:t>
                  </w:r>
                  <w:r>
                    <w:t>(</w:t>
                  </w:r>
                  <w:r w:rsidRPr="007C1C12">
                    <w:t>мм²</w:t>
                  </w:r>
                  <w:r>
                    <w:t>): 0.5;</w:t>
                  </w:r>
                </w:p>
                <w:p w:rsidR="005F5412" w:rsidRPr="007A20CF" w:rsidRDefault="005F5412" w:rsidP="007A20CF">
                  <w:r w:rsidRPr="007A20CF">
                    <w:t>Класс проводника: Класс 1(однопроволочная жила);</w:t>
                  </w:r>
                </w:p>
                <w:p w:rsidR="005F5412" w:rsidRPr="007A20CF" w:rsidRDefault="005F5412" w:rsidP="007A20CF">
                  <w:r w:rsidRPr="007A20CF">
                    <w:t>Количество жил: 4;</w:t>
                  </w:r>
                </w:p>
                <w:p w:rsidR="005F5412" w:rsidRPr="007A20CF" w:rsidRDefault="005F5412" w:rsidP="007A20CF">
                  <w:r w:rsidRPr="007A20CF">
                    <w:t>Материал внешней оболочки: Поливинилхлорид (ПВХ);</w:t>
                  </w:r>
                </w:p>
                <w:p w:rsidR="005F5412" w:rsidRPr="007A20CF" w:rsidRDefault="005F5412" w:rsidP="007A20CF">
                  <w:r w:rsidRPr="007A20CF">
                    <w:t>Материал изоляции жилы: Полиэтилен(PE)</w:t>
                  </w:r>
                </w:p>
                <w:p w:rsidR="007D13F7" w:rsidRPr="004476FF" w:rsidRDefault="007A20CF" w:rsidP="007A20CF">
                  <w:pPr>
                    <w:rPr>
                      <w:rFonts w:eastAsia="Calibri"/>
                      <w:lang w:eastAsia="en-US"/>
                    </w:rPr>
                  </w:pPr>
                  <w:r w:rsidRPr="007A20CF">
                    <w:t>Цвет внешн. Оболочки: белый</w:t>
                  </w:r>
                  <w:r w:rsidR="0022274C">
                    <w:t>.</w:t>
                  </w:r>
                </w:p>
              </w:tc>
            </w:tr>
            <w:tr w:rsidR="007D13F7" w:rsidRPr="008818BF" w:rsidTr="00E62B58">
              <w:trPr>
                <w:jc w:val="center"/>
              </w:trPr>
              <w:tc>
                <w:tcPr>
                  <w:tcW w:w="2013" w:type="dxa"/>
                  <w:vAlign w:val="center"/>
                </w:tcPr>
                <w:p w:rsidR="007C1C12" w:rsidRDefault="007C1C12" w:rsidP="00AC13C5">
                  <w:r>
                    <w:t xml:space="preserve">Провод </w:t>
                  </w:r>
                </w:p>
                <w:p w:rsidR="003B092E" w:rsidRPr="00D10D61" w:rsidRDefault="005F5412" w:rsidP="00AC13C5">
                  <w:r>
                    <w:t xml:space="preserve">ОКПД 2: </w:t>
                  </w:r>
                  <w:hyperlink r:id="rId11" w:history="1">
                    <w:r w:rsidRPr="007C1C12">
                      <w:rPr>
                        <w:rStyle w:val="affd"/>
                        <w:color w:val="000000" w:themeColor="text1"/>
                        <w:u w:val="none"/>
                      </w:rPr>
                      <w:t>27.32.13.139 </w:t>
                    </w:r>
                  </w:hyperlink>
                </w:p>
              </w:tc>
              <w:tc>
                <w:tcPr>
                  <w:tcW w:w="5245" w:type="dxa"/>
                  <w:vAlign w:val="center"/>
                </w:tcPr>
                <w:p w:rsidR="007C1C12" w:rsidRPr="007C1C12" w:rsidRDefault="007C1C12" w:rsidP="007C1C12">
                  <w:pPr>
                    <w:widowControl w:val="0"/>
                    <w:jc w:val="both"/>
                    <w:rPr>
                      <w:rFonts w:eastAsia="Calibri"/>
                      <w:lang w:eastAsia="en-US"/>
                    </w:rPr>
                  </w:pPr>
                  <w:r w:rsidRPr="007C1C12">
                    <w:rPr>
                      <w:rFonts w:eastAsia="Calibri"/>
                      <w:lang w:eastAsia="en-US"/>
                    </w:rPr>
                    <w:t xml:space="preserve">Тип: </w:t>
                  </w:r>
                  <w:r>
                    <w:rPr>
                      <w:rFonts w:eastAsia="Calibri"/>
                      <w:lang w:eastAsia="en-US"/>
                    </w:rPr>
                    <w:t xml:space="preserve">Шнур </w:t>
                  </w:r>
                  <w:r w:rsidRPr="007C1C12">
                    <w:rPr>
                      <w:rFonts w:eastAsia="Calibri"/>
                      <w:lang w:eastAsia="en-US"/>
                    </w:rPr>
                    <w:t>ШВВП</w:t>
                  </w:r>
                  <w:r w:rsidR="0022274C">
                    <w:rPr>
                      <w:rFonts w:eastAsia="Calibri"/>
                      <w:lang w:eastAsia="en-US"/>
                    </w:rPr>
                    <w:t>;</w:t>
                  </w:r>
                </w:p>
                <w:p w:rsidR="007C1C12" w:rsidRPr="007C1C12" w:rsidRDefault="007C1C12" w:rsidP="007C1C12">
                  <w:pPr>
                    <w:widowControl w:val="0"/>
                    <w:jc w:val="both"/>
                    <w:rPr>
                      <w:rFonts w:eastAsia="Calibri"/>
                      <w:lang w:eastAsia="en-US"/>
                    </w:rPr>
                  </w:pPr>
                  <w:r w:rsidRPr="007C1C12">
                    <w:rPr>
                      <w:rFonts w:eastAsia="Calibri"/>
                      <w:lang w:eastAsia="en-US"/>
                    </w:rPr>
                    <w:t>Номинальное напряжение</w:t>
                  </w:r>
                  <w:r w:rsidRPr="002D67CE">
                    <w:rPr>
                      <w:rFonts w:eastAsia="Calibri"/>
                      <w:lang w:eastAsia="en-US"/>
                    </w:rPr>
                    <w:t xml:space="preserve"> (</w:t>
                  </w:r>
                  <w:r>
                    <w:rPr>
                      <w:rFonts w:eastAsia="Calibri"/>
                      <w:lang w:eastAsia="en-US"/>
                    </w:rPr>
                    <w:t>В): 380</w:t>
                  </w:r>
                  <w:r w:rsidR="0022274C">
                    <w:rPr>
                      <w:rFonts w:eastAsia="Calibri"/>
                      <w:lang w:eastAsia="en-US"/>
                    </w:rPr>
                    <w:t>;</w:t>
                  </w:r>
                </w:p>
                <w:p w:rsidR="007C1C12" w:rsidRPr="007C1C12" w:rsidRDefault="007C1C12" w:rsidP="007C1C12">
                  <w:pPr>
                    <w:widowControl w:val="0"/>
                    <w:jc w:val="both"/>
                    <w:rPr>
                      <w:rFonts w:eastAsia="Calibri"/>
                      <w:lang w:eastAsia="en-US"/>
                    </w:rPr>
                  </w:pPr>
                  <w:r w:rsidRPr="007C1C12">
                    <w:rPr>
                      <w:rFonts w:eastAsia="Calibri"/>
                      <w:lang w:eastAsia="en-US"/>
                    </w:rPr>
                    <w:t>Материал: медь</w:t>
                  </w:r>
                  <w:r w:rsidR="0022274C">
                    <w:rPr>
                      <w:rFonts w:eastAsia="Calibri"/>
                      <w:lang w:eastAsia="en-US"/>
                    </w:rPr>
                    <w:t>;</w:t>
                  </w:r>
                </w:p>
                <w:p w:rsidR="007C1C12" w:rsidRPr="007C1C12" w:rsidRDefault="00D47962" w:rsidP="007C1C12">
                  <w:pPr>
                    <w:widowControl w:val="0"/>
                    <w:jc w:val="both"/>
                    <w:rPr>
                      <w:rFonts w:eastAsia="Calibri"/>
                      <w:lang w:eastAsia="en-US"/>
                    </w:rPr>
                  </w:pPr>
                  <w:r>
                    <w:rPr>
                      <w:rFonts w:eastAsia="Calibri"/>
                      <w:lang w:eastAsia="en-US"/>
                    </w:rPr>
                    <w:t>Изоляция: ПВХ</w:t>
                  </w:r>
                  <w:r w:rsidR="0022274C">
                    <w:rPr>
                      <w:rFonts w:eastAsia="Calibri"/>
                      <w:lang w:eastAsia="en-US"/>
                    </w:rPr>
                    <w:t>;</w:t>
                  </w:r>
                </w:p>
                <w:p w:rsidR="007C1C12" w:rsidRPr="007C1C12" w:rsidRDefault="0022274C" w:rsidP="007C1C12">
                  <w:pPr>
                    <w:widowControl w:val="0"/>
                    <w:jc w:val="both"/>
                    <w:rPr>
                      <w:rFonts w:eastAsia="Calibri"/>
                      <w:lang w:eastAsia="en-US"/>
                    </w:rPr>
                  </w:pPr>
                  <w:r>
                    <w:rPr>
                      <w:rFonts w:eastAsia="Calibri"/>
                      <w:lang w:eastAsia="en-US"/>
                    </w:rPr>
                    <w:t>Материал оболочки: ПВХ;</w:t>
                  </w:r>
                </w:p>
                <w:p w:rsidR="007C1C12" w:rsidRPr="007C1C12" w:rsidRDefault="007C1C12" w:rsidP="007C1C12">
                  <w:pPr>
                    <w:widowControl w:val="0"/>
                    <w:jc w:val="both"/>
                    <w:rPr>
                      <w:rFonts w:eastAsia="Calibri"/>
                      <w:lang w:eastAsia="en-US"/>
                    </w:rPr>
                  </w:pPr>
                  <w:r w:rsidRPr="007C1C12">
                    <w:rPr>
                      <w:rFonts w:eastAsia="Calibri"/>
                      <w:lang w:eastAsia="en-US"/>
                    </w:rPr>
                    <w:t>Цвет: белый</w:t>
                  </w:r>
                  <w:r w:rsidR="0022274C">
                    <w:rPr>
                      <w:rFonts w:eastAsia="Calibri"/>
                      <w:lang w:eastAsia="en-US"/>
                    </w:rPr>
                    <w:t>;</w:t>
                  </w:r>
                </w:p>
                <w:p w:rsidR="007C1C12" w:rsidRPr="007C1C12" w:rsidRDefault="007C1C12" w:rsidP="007C1C12">
                  <w:pPr>
                    <w:widowControl w:val="0"/>
                    <w:jc w:val="both"/>
                    <w:rPr>
                      <w:rFonts w:eastAsia="Calibri"/>
                      <w:lang w:eastAsia="en-US"/>
                    </w:rPr>
                  </w:pPr>
                  <w:r w:rsidRPr="007C1C12">
                    <w:rPr>
                      <w:rFonts w:eastAsia="Calibri"/>
                      <w:lang w:eastAsia="en-US"/>
                    </w:rPr>
                    <w:t>Количество жил</w:t>
                  </w:r>
                  <w:r>
                    <w:rPr>
                      <w:rFonts w:eastAsia="Calibri"/>
                      <w:lang w:eastAsia="en-US"/>
                    </w:rPr>
                    <w:t xml:space="preserve"> (шт.)</w:t>
                  </w:r>
                  <w:r w:rsidRPr="007C1C12">
                    <w:rPr>
                      <w:rFonts w:eastAsia="Calibri"/>
                      <w:lang w:eastAsia="en-US"/>
                    </w:rPr>
                    <w:t>: 2</w:t>
                  </w:r>
                  <w:r w:rsidR="0022274C">
                    <w:rPr>
                      <w:rFonts w:eastAsia="Calibri"/>
                      <w:lang w:eastAsia="en-US"/>
                    </w:rPr>
                    <w:t>;</w:t>
                  </w:r>
                </w:p>
                <w:p w:rsidR="007C1C12" w:rsidRPr="007C1C12" w:rsidRDefault="007C1C12" w:rsidP="007C1C12">
                  <w:pPr>
                    <w:widowControl w:val="0"/>
                    <w:jc w:val="both"/>
                    <w:rPr>
                      <w:rFonts w:eastAsia="Calibri"/>
                      <w:lang w:eastAsia="en-US"/>
                    </w:rPr>
                  </w:pPr>
                  <w:r w:rsidRPr="007C1C12">
                    <w:rPr>
                      <w:rFonts w:eastAsia="Calibri"/>
                      <w:lang w:eastAsia="en-US"/>
                    </w:rPr>
                    <w:t>Сечение жилы кабеля</w:t>
                  </w:r>
                  <w:r>
                    <w:rPr>
                      <w:rFonts w:eastAsia="Calibri"/>
                      <w:lang w:eastAsia="en-US"/>
                    </w:rPr>
                    <w:t xml:space="preserve"> (</w:t>
                  </w:r>
                  <w:r w:rsidRPr="007C1C12">
                    <w:rPr>
                      <w:rFonts w:eastAsia="Calibri"/>
                      <w:lang w:eastAsia="en-US"/>
                    </w:rPr>
                    <w:t>мм²</w:t>
                  </w:r>
                  <w:r>
                    <w:rPr>
                      <w:rFonts w:eastAsia="Calibri"/>
                      <w:lang w:eastAsia="en-US"/>
                    </w:rPr>
                    <w:t>): 0.75</w:t>
                  </w:r>
                  <w:r w:rsidR="0022274C">
                    <w:rPr>
                      <w:rFonts w:eastAsia="Calibri"/>
                      <w:lang w:eastAsia="en-US"/>
                    </w:rPr>
                    <w:t>;</w:t>
                  </w:r>
                </w:p>
                <w:p w:rsidR="007D13F7" w:rsidRPr="008818BF" w:rsidRDefault="007C1C12" w:rsidP="007C1C12">
                  <w:pPr>
                    <w:widowControl w:val="0"/>
                    <w:jc w:val="both"/>
                    <w:rPr>
                      <w:rFonts w:eastAsia="Calibri"/>
                      <w:lang w:eastAsia="en-US"/>
                    </w:rPr>
                  </w:pPr>
                  <w:r w:rsidRPr="007C1C12">
                    <w:rPr>
                      <w:rFonts w:eastAsia="Calibri"/>
                      <w:lang w:eastAsia="en-US"/>
                    </w:rPr>
                    <w:t>Структура жилы: МП</w:t>
                  </w:r>
                  <w:r w:rsidR="0022274C">
                    <w:rPr>
                      <w:rFonts w:eastAsia="Calibri"/>
                      <w:lang w:eastAsia="en-US"/>
                    </w:rPr>
                    <w:t>.</w:t>
                  </w:r>
                </w:p>
              </w:tc>
            </w:tr>
          </w:tbl>
          <w:p w:rsidR="007D13F7" w:rsidRPr="007D0789" w:rsidRDefault="007D13F7" w:rsidP="003059D2">
            <w:pPr>
              <w:jc w:val="both"/>
            </w:pPr>
          </w:p>
        </w:tc>
      </w:tr>
      <w:tr w:rsidR="007D13F7" w:rsidRPr="007D0789" w:rsidTr="00E62B58">
        <w:trPr>
          <w:trHeight w:val="3458"/>
        </w:trPr>
        <w:tc>
          <w:tcPr>
            <w:tcW w:w="851" w:type="dxa"/>
            <w:shd w:val="clear" w:color="auto" w:fill="auto"/>
          </w:tcPr>
          <w:p w:rsidR="007D13F7" w:rsidRDefault="007D13F7" w:rsidP="003059D2">
            <w:pPr>
              <w:jc w:val="center"/>
              <w:rPr>
                <w:rFonts w:eastAsia="Calibri"/>
              </w:rPr>
            </w:pPr>
            <w:r>
              <w:rPr>
                <w:rFonts w:eastAsia="Calibri"/>
              </w:rPr>
              <w:t>9.</w:t>
            </w:r>
          </w:p>
        </w:tc>
        <w:tc>
          <w:tcPr>
            <w:tcW w:w="2268" w:type="dxa"/>
            <w:shd w:val="clear" w:color="auto" w:fill="auto"/>
          </w:tcPr>
          <w:p w:rsidR="007D13F7" w:rsidRPr="007D0789" w:rsidRDefault="007D13F7" w:rsidP="003059D2">
            <w:pPr>
              <w:rPr>
                <w:rFonts w:eastAsia="Calibri"/>
              </w:rPr>
            </w:pPr>
            <w:r w:rsidRPr="007D0789">
              <w:rPr>
                <w:rFonts w:eastAsia="Calibri"/>
              </w:rPr>
              <w:t xml:space="preserve">Требования к Подрядчику </w:t>
            </w:r>
          </w:p>
        </w:tc>
        <w:tc>
          <w:tcPr>
            <w:tcW w:w="7229" w:type="dxa"/>
            <w:shd w:val="clear" w:color="auto" w:fill="auto"/>
          </w:tcPr>
          <w:p w:rsidR="007D13F7" w:rsidRPr="007D0789" w:rsidRDefault="007D13F7" w:rsidP="003059D2">
            <w:pPr>
              <w:jc w:val="both"/>
              <w:rPr>
                <w:b/>
              </w:rPr>
            </w:pPr>
            <w:r w:rsidRPr="007D0789">
              <w:rPr>
                <w:b/>
              </w:rPr>
              <w:t>Обязанности Подрядчика по организации проведения работ до начала их выполнения:</w:t>
            </w:r>
          </w:p>
          <w:p w:rsidR="007D13F7" w:rsidRPr="007D0789" w:rsidRDefault="007D13F7" w:rsidP="003059D2">
            <w:pPr>
              <w:jc w:val="both"/>
            </w:pPr>
            <w:r w:rsidRPr="007D0789">
              <w:t xml:space="preserve">– предоставить приказ или доверенность на представителя Подрядчика, ответственного за выполнение работ на объекте, </w:t>
            </w:r>
            <w:r>
              <w:br/>
            </w:r>
            <w:r w:rsidRPr="007D0789">
              <w:t xml:space="preserve">с указанием пределов его полномочий (в том числе прав на прием </w:t>
            </w:r>
            <w:r>
              <w:br/>
            </w:r>
            <w:r w:rsidRPr="007D0789">
              <w:t>и подписание документов). Такая доверенность может быть отменена Подрядчиком в случаях, прямо оговоренных в п. 1 ст. 188 Гражданского кодекса Российской Федерации, а также в случаях прекращения трудовых правоотношений с поверенным. Об отмене доверенности на своего представителя Подрядчик обязан заблаговременно (не позднее 1 рабочего дня, предшествующего последнему дню действия доверенности) уведомить Заказчика путем предоставления соответствующего письменного сообщения. В случае несоблюдения вышеуказанного обязательства (не уведомления Заказчика при отмене доверенности), Подрядчик не вправе в последующем ссылаться на отсутствие полномочий такого лица при совершении каких-либо действий, как сотрудником Подрядчика</w:t>
            </w:r>
            <w:r>
              <w:t xml:space="preserve"> </w:t>
            </w:r>
            <w:r w:rsidRPr="007D0789">
              <w:t>в рамках Контракта в период и до получения Заказчиком уведомления об отмене доверенности;</w:t>
            </w:r>
          </w:p>
          <w:p w:rsidR="007D13F7" w:rsidRPr="007D0789" w:rsidRDefault="007D13F7" w:rsidP="003059D2">
            <w:pPr>
              <w:jc w:val="both"/>
            </w:pPr>
            <w:r w:rsidRPr="007D0789">
              <w:t xml:space="preserve">– на основании ведомости объемов работ (приложение № 1 </w:t>
            </w:r>
            <w:r>
              <w:br/>
            </w:r>
            <w:r w:rsidRPr="007D0789">
              <w:t xml:space="preserve">к настоящему Техническому заданию) разработать и предоставить на утверждение Заказчику локальный сметный расчет стоимости работ (далее – смета), организационно-технологическую </w:t>
            </w:r>
            <w:r>
              <w:br/>
            </w:r>
            <w:r w:rsidRPr="007D0789">
              <w:t xml:space="preserve">и распорядительную документацию (приказы, письма, проект производства работ (ППР), технологические карты на производство работ и т.д.). </w:t>
            </w:r>
          </w:p>
          <w:p w:rsidR="007D13F7" w:rsidRPr="007D0789" w:rsidRDefault="007D13F7" w:rsidP="003059D2">
            <w:pPr>
              <w:jc w:val="both"/>
            </w:pPr>
            <w:r w:rsidRPr="007D0789">
              <w:t xml:space="preserve">Подрядчик может приступить к выполнению работ на Объекте только после утверждения Заказчиком сметы, ППР, организационно-технологической и распорядительной документации. Утвержденный ППР должен находиться </w:t>
            </w:r>
            <w:r>
              <w:br/>
            </w:r>
            <w:r w:rsidRPr="007D0789">
              <w:t>у производителя работ Подрядчика, непосредственно на объекте;</w:t>
            </w:r>
          </w:p>
          <w:p w:rsidR="007D13F7" w:rsidRPr="007D0789" w:rsidRDefault="007D13F7" w:rsidP="003059D2">
            <w:pPr>
              <w:jc w:val="both"/>
            </w:pPr>
            <w:r w:rsidRPr="007D0789">
              <w:t xml:space="preserve">– при необходимости получить и представить Заказчику все согласования, разрешения и другую необходимую для выполнения и сдачи работ документацию от федеральных органов исполнительной власти, органов исполнительной власти субъектов Российской Федерации, органов местного самоуправления </w:t>
            </w:r>
            <w:r>
              <w:br/>
            </w:r>
            <w:r w:rsidRPr="007D0789">
              <w:t xml:space="preserve">и государственного надзора города Москвы и других надзорных </w:t>
            </w:r>
            <w:r>
              <w:br/>
            </w:r>
            <w:r w:rsidRPr="007D0789">
              <w:t>и эксплуатационных организаций и ведомств, а также известить их о начале работ на объекте;</w:t>
            </w:r>
          </w:p>
          <w:p w:rsidR="007D13F7" w:rsidRPr="007D0789" w:rsidRDefault="007D13F7" w:rsidP="003059D2">
            <w:pPr>
              <w:jc w:val="both"/>
            </w:pPr>
            <w:r w:rsidRPr="007D0789">
              <w:t xml:space="preserve">– при необходимости заключить договоры с аккредитованными лабораториями на выполнение работ и видов испытаний, которые </w:t>
            </w:r>
            <w:r w:rsidRPr="007D0789">
              <w:br/>
              <w:t xml:space="preserve">не могут быть выполнены собственными силами; </w:t>
            </w:r>
          </w:p>
          <w:p w:rsidR="007D13F7" w:rsidRPr="007D0789" w:rsidRDefault="007D13F7" w:rsidP="003059D2">
            <w:pPr>
              <w:jc w:val="both"/>
            </w:pPr>
            <w:r w:rsidRPr="007D0789">
              <w:t>– обеспечить объект проведения работ аптечками с медикаментами и средствами для оказания первой медицинской помощи;</w:t>
            </w:r>
          </w:p>
          <w:p w:rsidR="007D13F7" w:rsidRPr="007D0789" w:rsidRDefault="007D13F7" w:rsidP="003059D2">
            <w:pPr>
              <w:jc w:val="both"/>
            </w:pPr>
            <w:r w:rsidRPr="007D0789">
              <w:t>– обеспечить объект проведения работ средствами пожаротушения, переносными ограждениями, типовыми знаками безопасности и т.д.;</w:t>
            </w:r>
          </w:p>
          <w:p w:rsidR="007D13F7" w:rsidRPr="007D0789" w:rsidRDefault="007D13F7" w:rsidP="003059D2">
            <w:pPr>
              <w:jc w:val="both"/>
            </w:pPr>
            <w:r w:rsidRPr="007D0789">
              <w:t>– обеспечить всех рабочих, осуществляющих работы на объекте, в обязательном порядке единой формой одежды с указанием наименования организации, должности, ФИО;</w:t>
            </w:r>
          </w:p>
          <w:p w:rsidR="007D13F7" w:rsidRDefault="007D13F7" w:rsidP="003059D2">
            <w:pPr>
              <w:jc w:val="both"/>
            </w:pPr>
            <w:r w:rsidRPr="007D0789">
              <w:t xml:space="preserve">– в случае привлечения субподрядных организаций, Подрядчик обязан координировать их деятельность и нести полную ответственность перед Заказчиком за ненадлежащее качество выполняемых ими работ согласно настоящего Технического задания. </w:t>
            </w:r>
          </w:p>
          <w:p w:rsidR="007D13F7" w:rsidRPr="007D0789" w:rsidRDefault="007D13F7" w:rsidP="003059D2">
            <w:pPr>
              <w:jc w:val="both"/>
            </w:pPr>
            <w:r w:rsidRPr="007D0789">
              <w:t xml:space="preserve">Подрядчик обязан информировать в письменном виде Заказчика </w:t>
            </w:r>
            <w:r>
              <w:br/>
            </w:r>
            <w:r w:rsidRPr="007D0789">
              <w:t xml:space="preserve">о заключении контрактов (договоров) субподряда </w:t>
            </w:r>
            <w:r>
              <w:br/>
            </w:r>
            <w:r w:rsidRPr="007D0789">
              <w:t xml:space="preserve">с субподрядчиками в течение 1 (одного) календарного дня с момента их заключения. В информации должны излагаться предмет контракта (договора), наименование, адрес субподрядчика, реквизиты, заверенная Подрядчиком копия контракта (договора) субподряда, выписка из единого государственного реестра юридических лиц субподрядчика </w:t>
            </w:r>
            <w:r>
              <w:br/>
            </w:r>
            <w:r w:rsidRPr="007D0789">
              <w:t>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субподрядчика, которые получены не ранее чем за шесть месяцев до даты заключения контракта (договора) с субподрядчиком, копии документов, подтверждающих полномочия лиц, подписавших указанный контракт (договор). Своевременно осуществлять все расчеты с субподрядными организациями, поставщиками инженерного оборудования и строительных материалов;</w:t>
            </w:r>
          </w:p>
          <w:p w:rsidR="007D13F7" w:rsidRPr="007D0789" w:rsidRDefault="007D13F7" w:rsidP="003059D2">
            <w:pPr>
              <w:jc w:val="both"/>
            </w:pPr>
            <w:r w:rsidRPr="007D0789">
              <w:t xml:space="preserve">– привлекать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Техническим заданием, а также обязан не привлекать самому и не допускать привлечения субподрядными организациями иностранных рабочих без соответствующей регистрации </w:t>
            </w:r>
            <w:r>
              <w:br/>
            </w:r>
            <w:r w:rsidRPr="007D0789">
              <w:t xml:space="preserve">и без разрешения на привлечение иностранной рабочей силы </w:t>
            </w:r>
            <w:r>
              <w:br/>
            </w:r>
            <w:r w:rsidRPr="007D0789">
              <w:t>в соответствии с действующим законодательством Российской Федерации. Место для проживания сотрудников Подрядчика Заказчиком не предоставляется.</w:t>
            </w:r>
          </w:p>
          <w:p w:rsidR="007D13F7" w:rsidRPr="007D0789" w:rsidRDefault="007D13F7" w:rsidP="003059D2">
            <w:pPr>
              <w:jc w:val="both"/>
              <w:rPr>
                <w:b/>
              </w:rPr>
            </w:pPr>
            <w:r w:rsidRPr="007D0789">
              <w:rPr>
                <w:b/>
              </w:rPr>
              <w:t>Для производства работ Подрядчик обязан в день приемки по Акту приема-передачи Объекта представить Заказчику следующую организационно-распорядительную документацию:</w:t>
            </w:r>
          </w:p>
          <w:p w:rsidR="007D13F7" w:rsidRPr="007D0789" w:rsidRDefault="007D13F7" w:rsidP="003059D2">
            <w:pPr>
              <w:jc w:val="both"/>
            </w:pPr>
            <w:r w:rsidRPr="007D0789">
              <w:t xml:space="preserve">– письма c информацией о целях прохода на объект своих работников и работников субподрядных организаций с указанием видов выполняемых работ, списков работников с указанием полностью фамилий, имён, отчеств, профессий или должностей, квалификаций, присвоенного статуса, ответственных лиц </w:t>
            </w:r>
            <w:r>
              <w:br/>
            </w:r>
            <w:r w:rsidRPr="007D0789">
              <w:t>за безопасное проведение работ, заверенные надлежащим образом копии паспортов, регистраций и разрешений на производство работ в Российской Федерации и городе Москве (для иностранных работников)</w:t>
            </w:r>
            <w:r>
              <w:t xml:space="preserve"> в соответствии с требованиями о защите персональных данных</w:t>
            </w:r>
            <w:r w:rsidRPr="007D0789">
              <w:t xml:space="preserve">, указания сроков и места выполнения работ (число, месяц, помещение, время начала и окончания) и необходимость допуска </w:t>
            </w:r>
            <w:r>
              <w:br/>
            </w:r>
            <w:r w:rsidRPr="007D0789">
              <w:t>к производству работ в выходные и праздничные дни;</w:t>
            </w:r>
          </w:p>
          <w:p w:rsidR="007D13F7" w:rsidRPr="007D0789" w:rsidRDefault="007D13F7" w:rsidP="003059D2">
            <w:pPr>
              <w:jc w:val="both"/>
            </w:pPr>
            <w:r w:rsidRPr="007D0789">
              <w:t>– перечень необходимой документации по направлению охраны труда и пожарной безопасности. Перечень документов определяется характером выполняемых работ;</w:t>
            </w:r>
          </w:p>
          <w:p w:rsidR="007D13F7" w:rsidRPr="007D0789" w:rsidRDefault="007D13F7" w:rsidP="003059D2">
            <w:pPr>
              <w:jc w:val="both"/>
            </w:pPr>
            <w:r w:rsidRPr="007D0789">
              <w:t xml:space="preserve">– письма с перечнем и количеством </w:t>
            </w:r>
            <w:r w:rsidRPr="002151E4">
              <w:rPr>
                <w:color w:val="000000" w:themeColor="text1"/>
              </w:rPr>
              <w:t xml:space="preserve">материалов, </w:t>
            </w:r>
            <w:r w:rsidRPr="007D0789">
              <w:t>приборов, инструментов, приспособлений, инвентаря и оборудования ввозимых на объект;</w:t>
            </w:r>
          </w:p>
          <w:p w:rsidR="007D13F7" w:rsidRPr="007D0789" w:rsidRDefault="007D13F7" w:rsidP="003059D2">
            <w:pPr>
              <w:jc w:val="both"/>
            </w:pPr>
            <w:r w:rsidRPr="007D0789">
              <w:t xml:space="preserve">– письма с перечнем транспортных средств для въезда </w:t>
            </w:r>
            <w:r>
              <w:br/>
            </w:r>
            <w:r w:rsidRPr="007D0789">
              <w:t>на территорию объекта с указанием целей и сроков заезда и выезда (число, месяц, время заезда, время выезда) с приложением копий свидетельств о регистрации транспортных средств и водительских удостоверений</w:t>
            </w:r>
            <w:r>
              <w:t xml:space="preserve"> (с учетом требований о защите персональных данных)</w:t>
            </w:r>
            <w:r w:rsidRPr="007D0789">
              <w:t xml:space="preserve">. Въезд и стоянка транспорта Подрядчика и субподрядных организаций на территории объекта разрешается только </w:t>
            </w:r>
            <w:r>
              <w:br/>
            </w:r>
            <w:r w:rsidRPr="007D0789">
              <w:t xml:space="preserve">по согласованным ранее (не менее чем за 1 (один) рабочий день) </w:t>
            </w:r>
            <w:r>
              <w:br/>
            </w:r>
            <w:r w:rsidRPr="007D0789">
              <w:t>с Заказчиком пропускам и только на время разгрузки и загрузки материалов и</w:t>
            </w:r>
            <w:r>
              <w:t xml:space="preserve"> </w:t>
            </w:r>
            <w:r w:rsidRPr="007D0789">
              <w:t xml:space="preserve">оборудования, не более 1 (одного) часа. Въезд </w:t>
            </w:r>
            <w:r>
              <w:br/>
            </w:r>
            <w:r w:rsidRPr="007D0789">
              <w:t>и стоянка на территории объекта транспорта, принадлежащего сотрудникам</w:t>
            </w:r>
            <w:r>
              <w:t xml:space="preserve"> </w:t>
            </w:r>
            <w:r w:rsidRPr="007D0789">
              <w:t>Подрядчика</w:t>
            </w:r>
            <w:r>
              <w:t xml:space="preserve"> </w:t>
            </w:r>
            <w:r w:rsidRPr="007D0789">
              <w:t xml:space="preserve">или субподрядчиков </w:t>
            </w:r>
            <w:r>
              <w:br/>
            </w:r>
            <w:r w:rsidRPr="007D0789">
              <w:t xml:space="preserve">без предварительного согласования с Заказчиком запрещается. </w:t>
            </w:r>
          </w:p>
          <w:p w:rsidR="007D13F7" w:rsidRPr="007D0789" w:rsidRDefault="007D13F7" w:rsidP="003059D2">
            <w:pPr>
              <w:jc w:val="both"/>
            </w:pPr>
            <w:r w:rsidRPr="007D0789">
              <w:t>В случае не предоставления Заказчику в установленные настоящим Техническим заданием сроки документов и писем,</w:t>
            </w:r>
            <w:r>
              <w:t xml:space="preserve"> </w:t>
            </w:r>
            <w:r w:rsidRPr="007D0789">
              <w:t xml:space="preserve">оформленных </w:t>
            </w:r>
            <w:r>
              <w:br/>
            </w:r>
            <w:r w:rsidRPr="007D0789">
              <w:t xml:space="preserve">в соответствии с требованиями настоящего Технического задания, сотрудники и автотранспорт Подрядчика на объект не допускаются, при этом сроки выполнения работ, определенные в настоящем </w:t>
            </w:r>
            <w:r>
              <w:t>Техническом задании</w:t>
            </w:r>
            <w:r w:rsidRPr="007D0789">
              <w:t>, не продляются.</w:t>
            </w:r>
          </w:p>
          <w:p w:rsidR="007D13F7" w:rsidRPr="007D0789" w:rsidRDefault="007D13F7" w:rsidP="003059D2">
            <w:pPr>
              <w:jc w:val="both"/>
              <w:rPr>
                <w:b/>
              </w:rPr>
            </w:pPr>
            <w:r w:rsidRPr="007D0789">
              <w:rPr>
                <w:b/>
              </w:rPr>
              <w:t>В ходе выполнения работ Подрядчик обязан:</w:t>
            </w:r>
          </w:p>
          <w:p w:rsidR="007D13F7" w:rsidRPr="007D0789" w:rsidRDefault="007D13F7" w:rsidP="003059D2">
            <w:pPr>
              <w:jc w:val="both"/>
              <w:rPr>
                <w:rFonts w:eastAsia="Calibri"/>
              </w:rPr>
            </w:pPr>
            <w:r w:rsidRPr="007D0789">
              <w:t xml:space="preserve">– </w:t>
            </w:r>
            <w:r w:rsidRPr="007D0789">
              <w:rPr>
                <w:rFonts w:eastAsia="Calibri"/>
              </w:rPr>
              <w:t>организовывать и контролировать работы на объекте лицом, назначенным Подрядчиком в соответствии с требованиями настоящего Технического задания;</w:t>
            </w:r>
          </w:p>
          <w:p w:rsidR="007D13F7" w:rsidRPr="007D0789" w:rsidRDefault="007D13F7" w:rsidP="003059D2">
            <w:pPr>
              <w:jc w:val="both"/>
              <w:rPr>
                <w:rFonts w:eastAsia="Calibri"/>
              </w:rPr>
            </w:pPr>
            <w:r w:rsidRPr="007D0789">
              <w:rPr>
                <w:rFonts w:eastAsia="Calibri"/>
              </w:rPr>
              <w:t>– выполнять работы согласно требованиям утвержденного Заказчиком ППР в котором определены места прохода сотрудников</w:t>
            </w:r>
            <w:r>
              <w:rPr>
                <w:rFonts w:eastAsia="Calibri"/>
              </w:rPr>
              <w:t xml:space="preserve"> </w:t>
            </w:r>
            <w:r w:rsidRPr="007D0789">
              <w:rPr>
                <w:rFonts w:eastAsia="Calibri"/>
              </w:rPr>
              <w:t>Подрядчика на Объект, маршруты заноса, выноса и складирования оборудования, материалов, инструментов и строительного мусора;</w:t>
            </w:r>
          </w:p>
          <w:p w:rsidR="007D13F7" w:rsidRPr="007D0789" w:rsidRDefault="007D13F7" w:rsidP="003059D2">
            <w:pPr>
              <w:jc w:val="both"/>
              <w:rPr>
                <w:rFonts w:eastAsia="Calibri"/>
              </w:rPr>
            </w:pPr>
            <w:r w:rsidRPr="007D0789">
              <w:rPr>
                <w:rFonts w:eastAsia="Calibri"/>
              </w:rPr>
              <w:t>– при необходимости временного использования определенных территорий, не включенных в объект, для нужд, не представляющих опасности для сотрудников Заказчика и окружающей среды, режим использования, охраны и уборки этих территорий определять через соглашения с владельцами этих территорий;</w:t>
            </w:r>
          </w:p>
          <w:p w:rsidR="007D13F7" w:rsidRPr="007D0789" w:rsidRDefault="007D13F7" w:rsidP="003059D2">
            <w:pPr>
              <w:jc w:val="both"/>
              <w:rPr>
                <w:rFonts w:eastAsia="Calibri"/>
              </w:rPr>
            </w:pPr>
            <w:r w:rsidRPr="007D0789">
              <w:t xml:space="preserve">– </w:t>
            </w:r>
            <w:r w:rsidRPr="007D0789">
              <w:rPr>
                <w:rFonts w:eastAsia="Calibri"/>
              </w:rPr>
              <w:t>выполнять производство работ методами (способами) исключающими возникновение угрозы причинения вреда жизни или здоровью работающим в здании сотрудникам Заказчика, имуществу Заказчика, иных физических или юридических лиц, окружающей среде;</w:t>
            </w:r>
          </w:p>
          <w:p w:rsidR="007D13F7" w:rsidRPr="007D0789" w:rsidRDefault="007D13F7" w:rsidP="003059D2">
            <w:pPr>
              <w:jc w:val="both"/>
              <w:rPr>
                <w:rFonts w:eastAsia="Calibri"/>
              </w:rPr>
            </w:pPr>
            <w:r w:rsidRPr="007D0789">
              <w:rPr>
                <w:rFonts w:eastAsia="Calibri"/>
              </w:rPr>
              <w:t xml:space="preserve">– при разработке организационно-технологических решений Подрядчик обязан ориентироваться на максимальное сокращение неудобств, причиняемых ремонтными работами работающим </w:t>
            </w:r>
            <w:r>
              <w:rPr>
                <w:rFonts w:eastAsia="Calibri"/>
              </w:rPr>
              <w:br/>
            </w:r>
            <w:r w:rsidRPr="007D0789">
              <w:rPr>
                <w:rFonts w:eastAsia="Calibri"/>
              </w:rPr>
              <w:t>в здании сотрудникам Заказчика. С этой целью, огородить</w:t>
            </w:r>
            <w:r>
              <w:rPr>
                <w:rFonts w:eastAsia="Calibri"/>
              </w:rPr>
              <w:t xml:space="preserve"> м</w:t>
            </w:r>
            <w:r w:rsidRPr="007D0789">
              <w:rPr>
                <w:rFonts w:eastAsia="Calibri"/>
              </w:rPr>
              <w:t>еста</w:t>
            </w:r>
            <w:r>
              <w:rPr>
                <w:rFonts w:eastAsia="Calibri"/>
              </w:rPr>
              <w:t xml:space="preserve"> </w:t>
            </w:r>
            <w:r w:rsidRPr="007D0789">
              <w:rPr>
                <w:rFonts w:eastAsia="Calibri"/>
              </w:rPr>
              <w:t xml:space="preserve">работ для предотвращения несанкционированного прохода </w:t>
            </w:r>
            <w:r>
              <w:rPr>
                <w:rFonts w:eastAsia="Calibri"/>
              </w:rPr>
              <w:br/>
            </w:r>
            <w:r w:rsidRPr="007D0789">
              <w:rPr>
                <w:rFonts w:eastAsia="Calibri"/>
              </w:rPr>
              <w:t xml:space="preserve">на объект работающих в здании сотрудников Заказчика, места работ и проходов на объекте должны быть постоянно освещены, а все виды работ должны выполняться по согласованному с Заказчиком календарному графику, учитывающему внутренний распорядок работы сотрудников Заказчика. Работы на объекте необходимо вести в две-три смены; </w:t>
            </w:r>
          </w:p>
          <w:p w:rsidR="007D13F7" w:rsidRPr="007D0789" w:rsidRDefault="007D13F7" w:rsidP="003059D2">
            <w:pPr>
              <w:jc w:val="both"/>
              <w:rPr>
                <w:rFonts w:eastAsia="Calibri"/>
              </w:rPr>
            </w:pPr>
            <w:r w:rsidRPr="007D0789">
              <w:rPr>
                <w:rFonts w:eastAsia="Calibri"/>
              </w:rPr>
              <w:t>– в целях обеспечения надзора за ходом производства работ, соблюдения технологии производства работ, требований техники безопасности, пожарной и электробезопасности на месте проведения работ, во все периоды их проведения,</w:t>
            </w:r>
            <w:r w:rsidRPr="007D0789">
              <w:t xml:space="preserve"> </w:t>
            </w:r>
            <w:r w:rsidRPr="007D0789">
              <w:rPr>
                <w:rFonts w:eastAsia="Calibri"/>
              </w:rPr>
              <w:t>обеспечить постоянное присутствие, ответственного лица за оперативное руководство работами (прораба),</w:t>
            </w:r>
            <w:r w:rsidRPr="007D0789">
              <w:t xml:space="preserve"> </w:t>
            </w:r>
            <w:r w:rsidRPr="007D0789">
              <w:rPr>
                <w:rFonts w:eastAsia="Calibri"/>
              </w:rPr>
              <w:t>назначенное приказом (доверенностью) Подрядчика, который также при подготовке к ведению строительно-монтажных работ на объекте должен согласовывать с Заказчиком порядок проведения работ;</w:t>
            </w:r>
          </w:p>
          <w:p w:rsidR="007D13F7" w:rsidRPr="007D0789" w:rsidRDefault="007D13F7" w:rsidP="003059D2">
            <w:pPr>
              <w:jc w:val="both"/>
            </w:pPr>
            <w:r w:rsidRPr="007D0789">
              <w:t xml:space="preserve">– обеспечить производство работ в строгом соответствии </w:t>
            </w:r>
            <w:r>
              <w:br/>
            </w:r>
            <w:r w:rsidRPr="007D0789">
              <w:t>с требованиями пожарной безопасности, охраны труда и охраны окружающей среды, а также обеспечить сохранность конструктивных элементов и их изоляционных отделочных покрытий,</w:t>
            </w:r>
            <w:r>
              <w:t xml:space="preserve"> прилегающих</w:t>
            </w:r>
            <w:r w:rsidRPr="007D0789">
              <w:t xml:space="preserve"> к объекту помещений и территории;</w:t>
            </w:r>
          </w:p>
          <w:p w:rsidR="007D13F7" w:rsidRPr="007D0789" w:rsidRDefault="007D13F7" w:rsidP="003059D2">
            <w:pPr>
              <w:jc w:val="both"/>
            </w:pPr>
            <w:r w:rsidRPr="007D0789">
              <w:t>– обеспечить беспрепятственный допуск представителей Заказчика</w:t>
            </w:r>
            <w:r>
              <w:t xml:space="preserve"> </w:t>
            </w:r>
            <w:r w:rsidRPr="007D0789">
              <w:t>к любому конструктивному элементу объекта. Готовность принимаемых скрытых работ подтверждается подписанием сторонами Контракта</w:t>
            </w:r>
            <w:r>
              <w:t xml:space="preserve"> </w:t>
            </w:r>
            <w:r w:rsidRPr="007D0789">
              <w:t>и другими заинтересованными лицами надзорных и эксплуатационных организаций Акта освидетельствования скрытых работ (Приложение № 1</w:t>
            </w:r>
            <w:r>
              <w:t>0</w:t>
            </w:r>
            <w:r w:rsidRPr="007D0789">
              <w:t xml:space="preserve"> </w:t>
            </w:r>
            <w:r>
              <w:br/>
            </w:r>
            <w:r w:rsidRPr="007D0789">
              <w:t>к Техническому заданию);</w:t>
            </w:r>
          </w:p>
          <w:p w:rsidR="007D13F7" w:rsidRPr="007D0789" w:rsidRDefault="007D13F7" w:rsidP="003059D2">
            <w:pPr>
              <w:jc w:val="both"/>
            </w:pPr>
            <w:r w:rsidRPr="007D0789">
              <w:t xml:space="preserve">– соблюдать правила проезда, движения и парковки автотранспорта Подрядчика и субподрядчиков по территории Заказчика; </w:t>
            </w:r>
          </w:p>
          <w:p w:rsidR="007D13F7" w:rsidRPr="007D0789" w:rsidRDefault="007D13F7" w:rsidP="003059D2">
            <w:pPr>
              <w:jc w:val="both"/>
            </w:pPr>
            <w:r w:rsidRPr="007D0789">
              <w:t xml:space="preserve">– во время проведения работ Подрядчиком должно быть сохранено бесперебойное электро-, тепло- и водоснабжение, работоспособное состояние кабельно-распределительных сетей, телефонных линий, пожарно-охранной сигнализации и иных инженерно-технических сетей, и систем здания и помещений Заказчика. Временные присоединения коммуникаций на период производства работ </w:t>
            </w:r>
            <w:r>
              <w:br/>
            </w:r>
            <w:r w:rsidRPr="007D0789">
              <w:t>и присоединение вновь построенных коммуникаций в точках подключения, должны осуществляться только с разрешения Заказчика и под надзором службы эксплуатации Заказчика;</w:t>
            </w:r>
          </w:p>
          <w:p w:rsidR="007D13F7" w:rsidRPr="007D0789" w:rsidRDefault="007D13F7" w:rsidP="003059D2">
            <w:pPr>
              <w:jc w:val="both"/>
            </w:pPr>
            <w:r w:rsidRPr="007D0789">
              <w:t>– с момента начала работ и до сдачи объекта в гарантийную эксплуатацию Подрядчик обязан ежедневно вести Общий ж</w:t>
            </w:r>
            <w:r>
              <w:t>урнал работ (Приложение № 9</w:t>
            </w:r>
            <w:r w:rsidRPr="007D0789">
              <w:t xml:space="preserve"> к Техническому заданию) и другие специальные журналы, утвержденные действующими техническими регламентами, ППР и законодательством Российской Федерации, необходимыми для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w:t>
            </w:r>
            <w:r>
              <w:br/>
            </w:r>
            <w:r w:rsidRPr="007D0789">
              <w:t xml:space="preserve">во взаимоотношениях сторон Контракта. </w:t>
            </w:r>
          </w:p>
          <w:p w:rsidR="007D13F7" w:rsidRPr="007D0789" w:rsidRDefault="007D13F7" w:rsidP="003059D2">
            <w:pPr>
              <w:jc w:val="both"/>
            </w:pPr>
            <w:r w:rsidRPr="007D0789">
              <w:t xml:space="preserve">Каждая запись в журналах должна быть подписана представителями Подрядчика, Субподрядчика (при наличии), Заказчика. </w:t>
            </w:r>
          </w:p>
          <w:p w:rsidR="007D13F7" w:rsidRPr="007D0789" w:rsidRDefault="007D13F7" w:rsidP="003059D2">
            <w:pPr>
              <w:jc w:val="both"/>
            </w:pPr>
            <w:r w:rsidRPr="007D0789">
              <w:t>Недостатки, указанные Заказчиком в журналах Подрядчик устраняет в установленные Заказчиком сроки. Отсутствие записи</w:t>
            </w:r>
            <w:r>
              <w:t xml:space="preserve"> </w:t>
            </w:r>
            <w:r w:rsidRPr="007D0789">
              <w:t>Заказчика в журналах не лишает его права предъявить свои</w:t>
            </w:r>
            <w:r>
              <w:t xml:space="preserve"> </w:t>
            </w:r>
            <w:r w:rsidRPr="007D0789">
              <w:t>замечания в последующем;</w:t>
            </w:r>
          </w:p>
          <w:p w:rsidR="007D13F7" w:rsidRPr="007D0789" w:rsidRDefault="007D13F7" w:rsidP="003059D2">
            <w:pPr>
              <w:jc w:val="both"/>
            </w:pPr>
            <w:r w:rsidRPr="007D0789">
              <w:t>Подрядчик обязан производить фотофиксацию по каждому факту выполненных скрытых работ, представляя фотоотчеты Заказчику</w:t>
            </w:r>
            <w:r>
              <w:t xml:space="preserve"> </w:t>
            </w:r>
            <w:r>
              <w:br/>
            </w:r>
            <w:r w:rsidRPr="007D0789">
              <w:t>к Акту освидетельствования скрытых работ (Приложение</w:t>
            </w:r>
            <w:r>
              <w:t xml:space="preserve"> </w:t>
            </w:r>
            <w:r w:rsidRPr="007D0789">
              <w:t>№</w:t>
            </w:r>
            <w:r>
              <w:t xml:space="preserve"> </w:t>
            </w:r>
            <w:r w:rsidRPr="007D0789">
              <w:t>1</w:t>
            </w:r>
            <w:r>
              <w:t>0</w:t>
            </w:r>
            <w:r w:rsidRPr="007D0789">
              <w:t xml:space="preserve"> </w:t>
            </w:r>
            <w:r>
              <w:br/>
            </w:r>
            <w:r w:rsidRPr="007D0789">
              <w:t>к Техническому заданию) в составе исполнительной документации. Если закрытие работ выполнено без подтверждения Заказчиком или оно не было оформлено должным образом, или Заказчик не был проинформирован об этом заранее в установленные настоящим Техническим заданием сроки или с опозданием, то по требованию Заказчика Подрядчик обязан за свой счет вскрыть любую часть скрытых работ, а затем восстановить ее без</w:t>
            </w:r>
            <w:r>
              <w:t xml:space="preserve"> </w:t>
            </w:r>
            <w:r w:rsidRPr="007D0789">
              <w:t>дополнительной</w:t>
            </w:r>
            <w:r>
              <w:t xml:space="preserve"> </w:t>
            </w:r>
            <w:r w:rsidRPr="007D0789">
              <w:t>оплаты со стороны Заказчика. При этом сроки</w:t>
            </w:r>
            <w:r>
              <w:t xml:space="preserve"> в</w:t>
            </w:r>
            <w:r w:rsidRPr="007D0789">
              <w:t>ыполнения</w:t>
            </w:r>
            <w:r>
              <w:t xml:space="preserve"> </w:t>
            </w:r>
            <w:r w:rsidRPr="007D0789">
              <w:t xml:space="preserve">работ </w:t>
            </w:r>
            <w:r>
              <w:br/>
            </w:r>
            <w:r w:rsidRPr="007D0789">
              <w:t xml:space="preserve">не продлеваются. Подрядчик, ненадлежащим образом выполнивший работы, не вправе ссылаться на то, что Заказчик не осуществлял контроль и надзор за их выполнением. Скрытые работы, выполненные без освидетельствования Заказчиком, принятию </w:t>
            </w:r>
            <w:r>
              <w:br/>
            </w:r>
            <w:r w:rsidRPr="007D0789">
              <w:t>и оплате Заказчиком</w:t>
            </w:r>
            <w:r>
              <w:t xml:space="preserve"> </w:t>
            </w:r>
            <w:r w:rsidRPr="007D0789">
              <w:t xml:space="preserve">не подлежат. Подрядчик приступает </w:t>
            </w:r>
            <w:r>
              <w:br/>
            </w:r>
            <w:r w:rsidRPr="007D0789">
              <w:t>к выполнению последующих работ только после приемки Заказчиком и подписания всеми заинтересованными сторонами Акта освидетельствования скрытых работ (Приложение № 1</w:t>
            </w:r>
            <w:r>
              <w:t>0</w:t>
            </w:r>
            <w:r w:rsidRPr="007D0789">
              <w:t xml:space="preserve"> </w:t>
            </w:r>
            <w:r>
              <w:br/>
            </w:r>
            <w:r w:rsidRPr="007D0789">
              <w:t xml:space="preserve">к Техническому заданию). </w:t>
            </w:r>
          </w:p>
          <w:p w:rsidR="007D13F7" w:rsidRPr="007D0789" w:rsidRDefault="007D13F7" w:rsidP="003059D2">
            <w:pPr>
              <w:jc w:val="both"/>
            </w:pPr>
            <w:r w:rsidRPr="007D0789">
              <w:t>Акты освидетельствования скрытых работ (Приложение № 1</w:t>
            </w:r>
            <w:r>
              <w:t xml:space="preserve">0 </w:t>
            </w:r>
            <w:r>
              <w:br/>
            </w:r>
            <w:r w:rsidRPr="007D0789">
              <w:t>к Техническому заданию) с фотоматериалами оформляются в 4 (четырех) экземплярах на бумажных носителях и в 1 (одном) экземпляре на электронном носителе и подписываются представителями сторон;</w:t>
            </w:r>
          </w:p>
          <w:p w:rsidR="007D13F7" w:rsidRPr="007D0789" w:rsidRDefault="007D13F7" w:rsidP="003059D2">
            <w:pPr>
              <w:jc w:val="both"/>
            </w:pPr>
            <w:r w:rsidRPr="007D0789">
              <w:t xml:space="preserve">– ежедневно с момента начала работ на объекте и до их завершения вести на русском языке в установленном порядке Исполнительную производственно-техническую документацию по типовым формам, в соответствии с Перечнем исполнительной документации (Приложение № </w:t>
            </w:r>
            <w:r>
              <w:t>6</w:t>
            </w:r>
            <w:r w:rsidRPr="007D0789">
              <w:t xml:space="preserve"> к Техническому заданию). Комплект исполнительной документации на предъявляемые к приемке работы предъявлять Актом приемки – сдачи исполнительной документации (приложение № </w:t>
            </w:r>
            <w:r>
              <w:t>7</w:t>
            </w:r>
            <w:r w:rsidRPr="007D0789">
              <w:t xml:space="preserve"> к Техническому заданию) Заказчику одновременно с Актом о приемке выполненных работ (форма № КС-2), Справкой о стоимости выполненных работ и затрат (форма </w:t>
            </w:r>
            <w:r>
              <w:br/>
            </w:r>
            <w:r w:rsidRPr="007D0789">
              <w:t>№ КС-3), Актом приемки – сдачи выполненных работ</w:t>
            </w:r>
            <w:r>
              <w:t xml:space="preserve"> (приложение № 2 к Техническому заданию);</w:t>
            </w:r>
            <w:r w:rsidRPr="007D0789">
              <w:t xml:space="preserve"> </w:t>
            </w:r>
          </w:p>
          <w:p w:rsidR="007D13F7" w:rsidRPr="007D0789" w:rsidRDefault="007D13F7" w:rsidP="003059D2">
            <w:pPr>
              <w:jc w:val="both"/>
            </w:pPr>
            <w:r w:rsidRPr="007D0789">
              <w:t xml:space="preserve">– в течении 3 (трех) дней по запросу Заказчика в ходе приемки работ или проведения в соответствии с разделом IV.5. Методических рекомендаций по осуществлению контроля за использованием средств федерального бюджета и средств государственных внебюджетных фондов Российской Федерации на текущий </w:t>
            </w:r>
            <w:r>
              <w:br/>
            </w:r>
            <w:r w:rsidRPr="007D0789">
              <w:t xml:space="preserve">и капитальный ремонт, строительство и реконструкцию объектов капитального строительства (приложение к письму Казначейства России от 27.06.2018 № 07-04-05/21-13279) контрольных мероприятий контрольно-надзорными органами по проверке соответствия выполненной работы (ее результатов) условиям настоящего Технического задания предоставить заверенную </w:t>
            </w:r>
            <w:r>
              <w:br/>
            </w:r>
            <w:r w:rsidRPr="007D0789">
              <w:t xml:space="preserve">в установленном порядке следующую документацию: бухгалтерские справки (оборотно-сальдовые ведомости по контрагентам) </w:t>
            </w:r>
            <w:r>
              <w:br/>
            </w:r>
            <w:r w:rsidRPr="007D0789">
              <w:t xml:space="preserve">о выполнении и оплате работ; расчетно-платежные документы </w:t>
            </w:r>
            <w:r>
              <w:br/>
            </w:r>
            <w:r w:rsidRPr="007D0789">
              <w:t>на основные строительные материалы; иную документацию, отражающую соответствие принятых и оплаченных Работ условиям настоящего Технического задания и действующему законодательству Российской Федерации;</w:t>
            </w:r>
          </w:p>
          <w:p w:rsidR="007D13F7" w:rsidRPr="007D0789" w:rsidRDefault="007D13F7" w:rsidP="003059D2">
            <w:pPr>
              <w:jc w:val="both"/>
            </w:pPr>
            <w:r w:rsidRPr="007D0789">
              <w:t>– Подрядчик несет ответственность за обнаружившуюся невозможность использования предоставленных им материалов или оборудования без ухудшения качества выполняемых</w:t>
            </w:r>
            <w:r>
              <w:t xml:space="preserve"> работ</w:t>
            </w:r>
            <w:r w:rsidRPr="007D0789">
              <w:t xml:space="preserve">. </w:t>
            </w:r>
            <w:r>
              <w:t xml:space="preserve"> </w:t>
            </w:r>
            <w:r>
              <w:br/>
            </w:r>
            <w:r w:rsidRPr="007D0789">
              <w:t>При выполнении работ на объекте на Подрядчика возлагается ответственность за снижение или потерю прочности, устойчивости, надежности здания, сооружения, его части и прилегающей к объекту помещения;</w:t>
            </w:r>
          </w:p>
          <w:p w:rsidR="007D13F7" w:rsidRPr="007D0789" w:rsidRDefault="007D13F7" w:rsidP="003059D2">
            <w:pPr>
              <w:jc w:val="both"/>
              <w:rPr>
                <w:rFonts w:eastAsia="Calibri"/>
              </w:rPr>
            </w:pPr>
            <w:r w:rsidRPr="007D0789">
              <w:t xml:space="preserve">– незамедлительно известить Заказчика </w:t>
            </w:r>
            <w:r w:rsidRPr="007D0789">
              <w:rPr>
                <w:rFonts w:eastAsia="Calibri"/>
              </w:rPr>
              <w:t>обо всех обстоятельствах, затрудняющих или делающих невозможным исполнение обязательств по Контракту</w:t>
            </w:r>
            <w:r w:rsidRPr="007D0789">
              <w:t xml:space="preserve">, которые Подрядчик не смог предвидеть </w:t>
            </w:r>
            <w:r>
              <w:br/>
            </w:r>
            <w:r w:rsidRPr="007D0789">
              <w:t>и предотвратить разумными мерами, влияющие на осуществление своевременного и качественного выполнения работ</w:t>
            </w:r>
            <w:r w:rsidRPr="007D0789">
              <w:rPr>
                <w:rFonts w:eastAsia="Calibri"/>
              </w:rPr>
              <w:t xml:space="preserve">. </w:t>
            </w:r>
            <w:r>
              <w:rPr>
                <w:rFonts w:eastAsia="Calibri"/>
              </w:rPr>
              <w:br/>
            </w:r>
            <w:r w:rsidRPr="007D0789">
              <w:t>При обнаружении возможных неблагоприятных для Заказчика последствий выполнения работ, либо иных обстоятельств, угрожающих причинением какого-либо вреда Заказчику или его имуществу, приостановить исполнение обязательств по Контракту до получения от него указаний</w:t>
            </w:r>
            <w:r w:rsidRPr="007D0789">
              <w:rPr>
                <w:rFonts w:eastAsia="Calibri"/>
              </w:rPr>
              <w:t>;</w:t>
            </w:r>
          </w:p>
          <w:p w:rsidR="007D13F7" w:rsidRPr="007D0789" w:rsidRDefault="007D13F7" w:rsidP="003059D2">
            <w:pPr>
              <w:jc w:val="both"/>
            </w:pPr>
            <w:r w:rsidRPr="007D0789">
              <w:t>– предоставлять Заказчику отчет о любых происшествиях (авариях, травмах, несчастных случаях), возникших на объекте, в течение 1 (одного) часа с даты происшествия;</w:t>
            </w:r>
          </w:p>
          <w:p w:rsidR="007D13F7" w:rsidRPr="007D0789" w:rsidRDefault="007D13F7" w:rsidP="003059D2">
            <w:pPr>
              <w:jc w:val="both"/>
            </w:pPr>
            <w:r w:rsidRPr="007D0789">
              <w:t xml:space="preserve">– в случае причинения механических повреждений существующим конструкциям и инженерным сетям объекта, и прилегающим помещениям или территориям, Подрядчик обязан произвести </w:t>
            </w:r>
            <w:r>
              <w:br/>
            </w:r>
            <w:r w:rsidRPr="007D0789">
              <w:t>за свой счет восстановительные работы и направить об этом соответствующее уведомление Заказчику. Подрядчик обязан соблюдать запрет приступать к выполнению Работ до составления акта об устранении нарушений (недостатков), выявленных Заказчиком;</w:t>
            </w:r>
          </w:p>
          <w:p w:rsidR="007D13F7" w:rsidRPr="007D0789" w:rsidRDefault="007D13F7" w:rsidP="003059D2">
            <w:pPr>
              <w:jc w:val="both"/>
            </w:pPr>
            <w:r w:rsidRPr="007D0789">
              <w:t>– Подрядчик обязан обеспечить своевременное устранение недостатков и дефектов, выявленных при производстве и приемке работ и в течение гарантийного срока эксплуатации, исправлять дефекты, допущенные при выполнении работ, за свой</w:t>
            </w:r>
            <w:r>
              <w:t xml:space="preserve"> </w:t>
            </w:r>
            <w:r w:rsidRPr="007D0789">
              <w:t xml:space="preserve">счет </w:t>
            </w:r>
            <w:r>
              <w:br/>
            </w:r>
            <w:r w:rsidRPr="007D0789">
              <w:t xml:space="preserve">в согласованные с Заказчиком сроки, исполнять полученные в ходе выполнения работ указания Заказчика и надзорных органов; </w:t>
            </w:r>
          </w:p>
          <w:p w:rsidR="007D13F7" w:rsidRPr="007D0789" w:rsidRDefault="007D13F7" w:rsidP="003059D2">
            <w:pPr>
              <w:jc w:val="both"/>
            </w:pPr>
            <w:r w:rsidRPr="007D0789">
              <w:t xml:space="preserve">– Подрядчик обязан оплачивать расходы, связанные с возмещением предоставляемых Заказчиком услуг по обеспечению объекта электроснабжением и водоснабжением необходимых </w:t>
            </w:r>
            <w:r>
              <w:br/>
            </w:r>
            <w:r w:rsidRPr="007D0789">
              <w:t xml:space="preserve">для выполнения работ на объекте по Акту расхода коммунальных </w:t>
            </w:r>
            <w:r>
              <w:br/>
            </w:r>
            <w:r w:rsidRPr="007D0789">
              <w:t xml:space="preserve">и эксплуатационных услуг (Приложение № </w:t>
            </w:r>
            <w:r>
              <w:t>8</w:t>
            </w:r>
            <w:r w:rsidRPr="007D0789">
              <w:t xml:space="preserve"> к Техническому заданию) до сдачи объекта в гарантийную эксплуатацию;</w:t>
            </w:r>
          </w:p>
          <w:p w:rsidR="007D13F7" w:rsidRPr="007D0789" w:rsidRDefault="007D13F7" w:rsidP="003059D2">
            <w:pPr>
              <w:jc w:val="both"/>
            </w:pPr>
            <w:r w:rsidRPr="007D0789">
              <w:t xml:space="preserve">– до сдачи результата выполненной работы Заказчику Подрядчик несет полную материальную ответственность за охрану объекта, </w:t>
            </w:r>
            <w:r>
              <w:br/>
            </w:r>
            <w:r w:rsidRPr="007D0789">
              <w:t xml:space="preserve">в том числе всего имущества, материалов, оборудования, строительной техники. Подрядчик обязан вывезти в течение </w:t>
            </w:r>
            <w:r>
              <w:br/>
            </w:r>
            <w:r w:rsidRPr="007D0789">
              <w:t xml:space="preserve">1 (одного) календарного дня с даты подписания Заказчиком Акта </w:t>
            </w:r>
            <w:r>
              <w:br/>
            </w:r>
            <w:r w:rsidRPr="007D0789">
              <w:t xml:space="preserve">о приемке выполненных работ (форма № КС-2), Справки </w:t>
            </w:r>
            <w:r>
              <w:br/>
            </w:r>
            <w:r w:rsidRPr="007D0789">
              <w:t xml:space="preserve">о стоимости выполненных работ и затрат (форма № КС-3), Акта приемки–сдачи выполненных работ, принадлежащие Подрядчику строительные машины, оборудование, инвентарь, инструменты, строительные материалы и другое имущество за пределы объекта. </w:t>
            </w:r>
          </w:p>
          <w:p w:rsidR="007D13F7" w:rsidRPr="007D0789" w:rsidRDefault="007D13F7" w:rsidP="003059D2">
            <w:pPr>
              <w:jc w:val="both"/>
            </w:pPr>
            <w:r w:rsidRPr="007D0789">
              <w:t>Вывоз и вынос материалов, приборов, инструментов, приспособлений, инвентаря, оборудования и других материальных</w:t>
            </w:r>
            <w:r>
              <w:t xml:space="preserve"> </w:t>
            </w:r>
            <w:r w:rsidRPr="007D0789">
              <w:t xml:space="preserve">ценностей с территории Объекта осуществляется только </w:t>
            </w:r>
            <w:r>
              <w:br/>
            </w:r>
            <w:r w:rsidRPr="007D0789">
              <w:t>по материальным пропускам, подписанным уполномоченным представителем Заказчика.</w:t>
            </w:r>
          </w:p>
        </w:tc>
      </w:tr>
      <w:tr w:rsidR="007D13F7" w:rsidRPr="007D0789" w:rsidTr="00E62B58">
        <w:trPr>
          <w:trHeight w:val="285"/>
        </w:trPr>
        <w:tc>
          <w:tcPr>
            <w:tcW w:w="851" w:type="dxa"/>
          </w:tcPr>
          <w:p w:rsidR="007D13F7" w:rsidRPr="007D0789" w:rsidRDefault="007D13F7" w:rsidP="003059D2">
            <w:pPr>
              <w:jc w:val="center"/>
              <w:rPr>
                <w:rFonts w:eastAsia="Calibri"/>
              </w:rPr>
            </w:pPr>
            <w:r>
              <w:rPr>
                <w:rFonts w:eastAsia="Calibri"/>
              </w:rPr>
              <w:t>10.</w:t>
            </w:r>
          </w:p>
        </w:tc>
        <w:tc>
          <w:tcPr>
            <w:tcW w:w="2268" w:type="dxa"/>
          </w:tcPr>
          <w:p w:rsidR="007D13F7" w:rsidRPr="007D0789" w:rsidRDefault="007D13F7" w:rsidP="003059D2">
            <w:pPr>
              <w:rPr>
                <w:rFonts w:eastAsia="Calibri"/>
              </w:rPr>
            </w:pPr>
            <w:r w:rsidRPr="007D0789">
              <w:rPr>
                <w:rFonts w:eastAsia="Calibri"/>
              </w:rPr>
              <w:t xml:space="preserve">Требования к ремонтным работам </w:t>
            </w:r>
          </w:p>
        </w:tc>
        <w:tc>
          <w:tcPr>
            <w:tcW w:w="7229" w:type="dxa"/>
          </w:tcPr>
          <w:p w:rsidR="007D13F7" w:rsidRPr="007D0789" w:rsidRDefault="007D13F7" w:rsidP="00BA6512">
            <w:pPr>
              <w:jc w:val="both"/>
            </w:pPr>
            <w:r w:rsidRPr="002151E4">
              <w:rPr>
                <w:rFonts w:eastAsia="Calibri"/>
                <w:color w:val="000000" w:themeColor="text1"/>
              </w:rPr>
              <w:t>Работ</w:t>
            </w:r>
            <w:r>
              <w:rPr>
                <w:rFonts w:eastAsia="Calibri"/>
                <w:color w:val="000000" w:themeColor="text1"/>
              </w:rPr>
              <w:t>ы</w:t>
            </w:r>
            <w:r w:rsidRPr="002151E4">
              <w:rPr>
                <w:rFonts w:eastAsia="Calibri"/>
                <w:color w:val="000000" w:themeColor="text1"/>
              </w:rPr>
              <w:t xml:space="preserve"> по </w:t>
            </w:r>
            <w:r w:rsidR="00A501A8">
              <w:rPr>
                <w:rFonts w:eastAsia="Calibri"/>
                <w:color w:val="000000" w:themeColor="text1"/>
              </w:rPr>
              <w:t>созданию систем</w:t>
            </w:r>
            <w:r w:rsidR="00BA6512" w:rsidRPr="00BA6512">
              <w:rPr>
                <w:rFonts w:eastAsia="Calibri"/>
                <w:color w:val="000000" w:themeColor="text1"/>
              </w:rPr>
              <w:t xml:space="preserve"> тревожной сигнализации в административных зданиях Министерства транспорта Российской Федерации</w:t>
            </w:r>
            <w:r w:rsidRPr="007D0789">
              <w:rPr>
                <w:rFonts w:eastAsia="Calibri"/>
              </w:rPr>
              <w:t>должны выполняться Подрядчиком в соответствии с требованиями</w:t>
            </w:r>
            <w:r>
              <w:rPr>
                <w:rFonts w:eastAsia="Calibri"/>
              </w:rPr>
              <w:t xml:space="preserve"> настоящего Технического задания,</w:t>
            </w:r>
            <w:r w:rsidRPr="007D0789">
              <w:rPr>
                <w:rFonts w:eastAsia="Calibri"/>
              </w:rPr>
              <w:t xml:space="preserve"> действующих технических регламентов и нормативных документов, определяющих перечень</w:t>
            </w:r>
            <w:r>
              <w:rPr>
                <w:rFonts w:eastAsia="Calibri"/>
              </w:rPr>
              <w:t xml:space="preserve"> необходимых </w:t>
            </w:r>
            <w:r w:rsidRPr="007D0789">
              <w:rPr>
                <w:rFonts w:eastAsia="Calibri"/>
              </w:rPr>
              <w:t xml:space="preserve"> видов работ, правил производства и приемку работ</w:t>
            </w:r>
            <w:r w:rsidR="00BA6512">
              <w:rPr>
                <w:rFonts w:eastAsia="Calibri"/>
              </w:rPr>
              <w:t xml:space="preserve"> ремонту</w:t>
            </w:r>
            <w:r w:rsidRPr="007D0789">
              <w:rPr>
                <w:rFonts w:eastAsia="Calibri"/>
              </w:rPr>
              <w:t xml:space="preserve">в объеме Ведомости объемов работ (приложение № 1 к настоящему Техническому заданию). </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0</w:t>
            </w:r>
            <w:r w:rsidRPr="007D0789">
              <w:rPr>
                <w:rFonts w:eastAsia="Calibri"/>
              </w:rPr>
              <w:t>.1.</w:t>
            </w:r>
          </w:p>
        </w:tc>
        <w:tc>
          <w:tcPr>
            <w:tcW w:w="2268" w:type="dxa"/>
          </w:tcPr>
          <w:p w:rsidR="007D13F7" w:rsidRPr="007D0789" w:rsidRDefault="007D13F7" w:rsidP="003059D2">
            <w:pPr>
              <w:rPr>
                <w:rFonts w:eastAsia="Calibri"/>
              </w:rPr>
            </w:pPr>
            <w:r w:rsidRPr="00FD519D">
              <w:rPr>
                <w:rFonts w:eastAsia="Calibri"/>
              </w:rPr>
              <w:t>Требования по подготовке помещени</w:t>
            </w:r>
            <w:r>
              <w:rPr>
                <w:rFonts w:eastAsia="Calibri"/>
              </w:rPr>
              <w:t>я</w:t>
            </w:r>
            <w:r w:rsidRPr="00FD519D">
              <w:rPr>
                <w:rFonts w:eastAsia="Calibri"/>
              </w:rPr>
              <w:t xml:space="preserve"> к началу ремонтных работ</w:t>
            </w:r>
          </w:p>
        </w:tc>
        <w:tc>
          <w:tcPr>
            <w:tcW w:w="7229" w:type="dxa"/>
          </w:tcPr>
          <w:p w:rsidR="007D13F7" w:rsidRPr="007D0789" w:rsidRDefault="007D13F7" w:rsidP="00DF3E13">
            <w:pPr>
              <w:jc w:val="both"/>
              <w:rPr>
                <w:rFonts w:eastAsia="Calibri"/>
              </w:rPr>
            </w:pPr>
            <w:r w:rsidRPr="00FD519D">
              <w:rPr>
                <w:rFonts w:eastAsia="Calibri"/>
              </w:rPr>
              <w:t>До начала производства работ, Подрядчик за счет собственных средств обязан организовать и выполнить работы по демонтажу, упаковке и вывозу на склад Заказчика мебели и предметов интерьера из помещен</w:t>
            </w:r>
            <w:r>
              <w:rPr>
                <w:rFonts w:eastAsia="Calibri"/>
              </w:rPr>
              <w:t>ия</w:t>
            </w:r>
            <w:r w:rsidRPr="00FD519D">
              <w:rPr>
                <w:rFonts w:eastAsia="Calibri"/>
              </w:rPr>
              <w:t>, подлежащ</w:t>
            </w:r>
            <w:r>
              <w:rPr>
                <w:rFonts w:eastAsia="Calibri"/>
              </w:rPr>
              <w:t>его</w:t>
            </w:r>
            <w:r w:rsidRPr="00FD519D">
              <w:rPr>
                <w:rFonts w:eastAsia="Calibri"/>
              </w:rPr>
              <w:t xml:space="preserve"> текущему ремонту. Мебель и предметы интерьера, подлежащие вывозу с объекта для временного хранения на складе Заказчика, упаковываются Подрядчиком в соответствии </w:t>
            </w:r>
            <w:r>
              <w:rPr>
                <w:rFonts w:eastAsia="Calibri"/>
              </w:rPr>
              <w:br/>
            </w:r>
            <w:r w:rsidRPr="00FD519D">
              <w:rPr>
                <w:rFonts w:eastAsia="Calibri"/>
              </w:rPr>
              <w:t>с требованиями «ГОСТ 16371-2014. Межгосударственный стандарт. Мебель. Общие технические условия. Мебель и предметы инт</w:t>
            </w:r>
            <w:r>
              <w:rPr>
                <w:rFonts w:eastAsia="Calibri"/>
              </w:rPr>
              <w:t>ерьера, не подлежащие вывозу с о</w:t>
            </w:r>
            <w:r w:rsidRPr="00FD519D">
              <w:rPr>
                <w:rFonts w:eastAsia="Calibri"/>
              </w:rPr>
              <w:t xml:space="preserve">бъекта, упаковываются Подрядчиком материалами, обеспечивающими их сохранность. </w:t>
            </w:r>
            <w:r>
              <w:rPr>
                <w:rFonts w:eastAsia="Calibri"/>
              </w:rPr>
              <w:br/>
            </w:r>
            <w:r w:rsidRPr="00FD519D">
              <w:rPr>
                <w:rFonts w:eastAsia="Calibri"/>
              </w:rPr>
              <w:t>В случае повреждения мебели и предметов интерьера при производстве ремонтных работ Подрядчик обязан за счет своих средств до сдачи Объекта в эксплуатацию организовать замену поврежденной мебели и предметов интерьера на аналогичную.</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1</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Требования к проекту производства ремонтных работ</w:t>
            </w:r>
          </w:p>
        </w:tc>
        <w:tc>
          <w:tcPr>
            <w:tcW w:w="7229" w:type="dxa"/>
          </w:tcPr>
          <w:p w:rsidR="007D13F7" w:rsidRPr="007D0789" w:rsidRDefault="007D13F7" w:rsidP="003059D2">
            <w:pPr>
              <w:jc w:val="both"/>
              <w:rPr>
                <w:rFonts w:eastAsia="Calibri"/>
              </w:rPr>
            </w:pPr>
            <w:r w:rsidRPr="007D0789">
              <w:rPr>
                <w:rFonts w:eastAsia="Calibri"/>
              </w:rPr>
              <w:t xml:space="preserve">До начала выполнения ремонтных работ Подрядчик обязан разработать в соответствии с требованиями </w:t>
            </w:r>
            <w:r w:rsidRPr="007D0789">
              <w:t>МДС 12-81.2007</w:t>
            </w:r>
            <w:r>
              <w:br/>
            </w:r>
            <w:r w:rsidRPr="007D0789">
              <w:rPr>
                <w:rFonts w:eastAsia="Calibri"/>
              </w:rPr>
              <w:t xml:space="preserve">и утвердить у Заказчика Проект производства работ (ППР). Целью разработки ППР Подрядчиком является обеспечение безопасного, технологически и экономически эффективного способа производства работ на объекте. </w:t>
            </w:r>
          </w:p>
          <w:p w:rsidR="007D13F7" w:rsidRPr="007D0789" w:rsidRDefault="007D13F7" w:rsidP="003059D2">
            <w:pPr>
              <w:jc w:val="both"/>
              <w:rPr>
                <w:rFonts w:eastAsia="Calibri"/>
              </w:rPr>
            </w:pPr>
            <w:r w:rsidRPr="007D0789">
              <w:rPr>
                <w:rFonts w:eastAsia="Calibri"/>
              </w:rPr>
              <w:t xml:space="preserve">Проект производства работ разрабатывается на выполнение отдельных строительно-монтажных, и специальных строительных работ. </w:t>
            </w:r>
          </w:p>
          <w:p w:rsidR="007D13F7" w:rsidRPr="007D0789" w:rsidRDefault="007D13F7" w:rsidP="003059D2">
            <w:pPr>
              <w:jc w:val="both"/>
              <w:rPr>
                <w:rFonts w:eastAsia="Calibri"/>
              </w:rPr>
            </w:pPr>
            <w:r w:rsidRPr="007D0789">
              <w:rPr>
                <w:rFonts w:eastAsia="Calibri"/>
              </w:rPr>
              <w:t>Проект производства работ до начала производства работдолжен быть согласован Подрядчиком со всеми заинтересованными эксплуатационными службами Заказчика.</w:t>
            </w:r>
          </w:p>
          <w:p w:rsidR="007D13F7" w:rsidRPr="007D0789" w:rsidRDefault="007D13F7" w:rsidP="003059D2">
            <w:pPr>
              <w:rPr>
                <w:rFonts w:eastAsia="Calibri"/>
              </w:rPr>
            </w:pPr>
            <w:r w:rsidRPr="007D0789">
              <w:rPr>
                <w:rFonts w:eastAsia="Calibri"/>
              </w:rPr>
              <w:t xml:space="preserve"> Проект производства работ должен включать в себя: </w:t>
            </w:r>
          </w:p>
          <w:p w:rsidR="007D13F7" w:rsidRPr="007D0789" w:rsidRDefault="007D13F7" w:rsidP="003059D2">
            <w:pPr>
              <w:jc w:val="both"/>
              <w:rPr>
                <w:rFonts w:eastAsia="Calibri"/>
              </w:rPr>
            </w:pPr>
            <w:r w:rsidRPr="007D0789">
              <w:rPr>
                <w:rFonts w:eastAsia="Calibri"/>
              </w:rPr>
              <w:t xml:space="preserve">– титульный лист; </w:t>
            </w:r>
          </w:p>
          <w:p w:rsidR="007D13F7" w:rsidRPr="007D0789" w:rsidRDefault="007D13F7" w:rsidP="003059D2">
            <w:pPr>
              <w:jc w:val="both"/>
              <w:rPr>
                <w:rFonts w:eastAsia="Calibri"/>
              </w:rPr>
            </w:pPr>
            <w:r w:rsidRPr="007D0789">
              <w:rPr>
                <w:rFonts w:eastAsia="Calibri"/>
              </w:rPr>
              <w:t xml:space="preserve">– лист ознакомления ответственного персонала Подрядчика </w:t>
            </w:r>
            <w:r>
              <w:rPr>
                <w:rFonts w:eastAsia="Calibri"/>
              </w:rPr>
              <w:br/>
            </w:r>
            <w:r w:rsidRPr="007D0789">
              <w:rPr>
                <w:rFonts w:eastAsia="Calibri"/>
              </w:rPr>
              <w:t xml:space="preserve">с положениями ППР; </w:t>
            </w:r>
          </w:p>
          <w:p w:rsidR="007D13F7" w:rsidRPr="007D0789" w:rsidRDefault="007D13F7" w:rsidP="003059D2">
            <w:pPr>
              <w:jc w:val="both"/>
              <w:rPr>
                <w:rFonts w:eastAsia="Calibri"/>
              </w:rPr>
            </w:pPr>
            <w:r w:rsidRPr="007D0789">
              <w:rPr>
                <w:rFonts w:eastAsia="Calibri"/>
              </w:rPr>
              <w:t xml:space="preserve">– календарный план производства работ по объекту; </w:t>
            </w:r>
          </w:p>
          <w:p w:rsidR="007D13F7" w:rsidRPr="007D0789" w:rsidRDefault="007D13F7" w:rsidP="003059D2">
            <w:pPr>
              <w:jc w:val="both"/>
              <w:rPr>
                <w:rFonts w:eastAsia="Calibri"/>
              </w:rPr>
            </w:pPr>
            <w:r w:rsidRPr="007D0789">
              <w:rPr>
                <w:rFonts w:eastAsia="Calibri"/>
              </w:rPr>
              <w:t xml:space="preserve">– план с экспликацией ремонтируемых помещений с указанием мест размещения строителей и складских помещений; </w:t>
            </w:r>
          </w:p>
          <w:p w:rsidR="007D13F7" w:rsidRPr="007D0789" w:rsidRDefault="007D13F7" w:rsidP="003059D2">
            <w:pPr>
              <w:jc w:val="both"/>
              <w:rPr>
                <w:rFonts w:eastAsia="Calibri"/>
              </w:rPr>
            </w:pPr>
            <w:r w:rsidRPr="007D0789">
              <w:rPr>
                <w:rFonts w:eastAsia="Calibri"/>
              </w:rPr>
              <w:t xml:space="preserve">– схема организации дорожного движения с указанием места разгрузки материалов и оборудования; </w:t>
            </w:r>
          </w:p>
          <w:p w:rsidR="007D13F7" w:rsidRPr="007D0789" w:rsidRDefault="007D13F7" w:rsidP="003059D2">
            <w:pPr>
              <w:jc w:val="both"/>
              <w:rPr>
                <w:rFonts w:eastAsia="Calibri"/>
              </w:rPr>
            </w:pPr>
            <w:r w:rsidRPr="007D0789">
              <w:rPr>
                <w:rFonts w:eastAsia="Calibri"/>
              </w:rPr>
              <w:t xml:space="preserve">– схема размещения контейнера для сбора строительного мусора; </w:t>
            </w:r>
          </w:p>
          <w:p w:rsidR="007D13F7" w:rsidRPr="007D0789" w:rsidRDefault="007D13F7" w:rsidP="003059D2">
            <w:pPr>
              <w:jc w:val="both"/>
              <w:rPr>
                <w:rFonts w:eastAsia="Calibri"/>
              </w:rPr>
            </w:pPr>
            <w:r w:rsidRPr="007D0789">
              <w:rPr>
                <w:rFonts w:eastAsia="Calibri"/>
              </w:rPr>
              <w:t>– план помещений с указанием точек подключения и трас</w:t>
            </w:r>
            <w:r>
              <w:rPr>
                <w:rFonts w:eastAsia="Calibri"/>
              </w:rPr>
              <w:t>сировкой сетей электроснабжения</w:t>
            </w:r>
            <w:r w:rsidRPr="007D0789">
              <w:rPr>
                <w:rFonts w:eastAsia="Calibri"/>
              </w:rPr>
              <w:t xml:space="preserve">; </w:t>
            </w:r>
          </w:p>
          <w:p w:rsidR="007D13F7" w:rsidRPr="007D0789" w:rsidRDefault="007D13F7" w:rsidP="003059D2">
            <w:pPr>
              <w:jc w:val="both"/>
              <w:rPr>
                <w:rFonts w:eastAsia="Calibri"/>
              </w:rPr>
            </w:pPr>
            <w:r w:rsidRPr="007D0789">
              <w:rPr>
                <w:rFonts w:eastAsia="Calibri"/>
              </w:rPr>
              <w:t xml:space="preserve">– график поступления на объект изделий, </w:t>
            </w:r>
            <w:r w:rsidRPr="0032209D">
              <w:rPr>
                <w:rFonts w:eastAsia="Calibri"/>
                <w:color w:val="000000" w:themeColor="text1"/>
              </w:rPr>
              <w:t>материалов</w:t>
            </w:r>
            <w:r w:rsidRPr="007D0789">
              <w:rPr>
                <w:rFonts w:eastAsia="Calibri"/>
              </w:rPr>
              <w:t xml:space="preserve"> </w:t>
            </w:r>
            <w:r>
              <w:rPr>
                <w:rFonts w:eastAsia="Calibri"/>
              </w:rPr>
              <w:br/>
            </w:r>
            <w:r w:rsidRPr="007D0789">
              <w:rPr>
                <w:rFonts w:eastAsia="Calibri"/>
              </w:rPr>
              <w:t xml:space="preserve">и оборудования; </w:t>
            </w:r>
          </w:p>
          <w:p w:rsidR="007D13F7" w:rsidRPr="007D0789" w:rsidRDefault="007D13F7" w:rsidP="003059D2">
            <w:pPr>
              <w:jc w:val="both"/>
              <w:rPr>
                <w:rFonts w:eastAsia="Calibri"/>
              </w:rPr>
            </w:pPr>
            <w:r w:rsidRPr="007D0789">
              <w:rPr>
                <w:rFonts w:eastAsia="Calibri"/>
              </w:rPr>
              <w:t xml:space="preserve">– график движения трудовых ресурсов по объекту; </w:t>
            </w:r>
          </w:p>
          <w:p w:rsidR="007D13F7" w:rsidRPr="007D0789" w:rsidRDefault="007D13F7" w:rsidP="003059D2">
            <w:pPr>
              <w:jc w:val="both"/>
              <w:rPr>
                <w:rFonts w:eastAsia="Calibri"/>
              </w:rPr>
            </w:pPr>
            <w:r w:rsidRPr="007D0789">
              <w:rPr>
                <w:rFonts w:eastAsia="Calibri"/>
              </w:rPr>
              <w:t xml:space="preserve">– технологические карты на выполнение отдельных видов работ; </w:t>
            </w:r>
          </w:p>
          <w:p w:rsidR="007D13F7" w:rsidRPr="007D0789" w:rsidRDefault="007D13F7" w:rsidP="003059D2">
            <w:pPr>
              <w:jc w:val="both"/>
              <w:rPr>
                <w:rFonts w:eastAsia="Calibri"/>
              </w:rPr>
            </w:pPr>
            <w:r w:rsidRPr="007D0789">
              <w:rPr>
                <w:rFonts w:eastAsia="Calibri"/>
              </w:rPr>
              <w:t xml:space="preserve">– требования к качеству выполняемых ремонтных работ, методы </w:t>
            </w:r>
            <w:r w:rsidRPr="007D0789">
              <w:rPr>
                <w:rFonts w:eastAsia="Calibri"/>
              </w:rPr>
              <w:br/>
              <w:t xml:space="preserve">и средства контроля; </w:t>
            </w:r>
          </w:p>
          <w:p w:rsidR="007D13F7" w:rsidRPr="007D0789" w:rsidRDefault="007D13F7" w:rsidP="003059D2">
            <w:pPr>
              <w:jc w:val="both"/>
              <w:rPr>
                <w:rFonts w:eastAsia="Calibri"/>
              </w:rPr>
            </w:pPr>
            <w:r w:rsidRPr="007D0789">
              <w:rPr>
                <w:rFonts w:eastAsia="Calibri"/>
              </w:rPr>
              <w:t xml:space="preserve">– пояснительную записку, содержащую: </w:t>
            </w:r>
            <w:r w:rsidRPr="002151E4">
              <w:rPr>
                <w:rFonts w:eastAsia="Calibri"/>
                <w:color w:val="000000" w:themeColor="text1"/>
              </w:rPr>
              <w:t>решения по прокладке временных сетей энергоснабжения и освещения помещений</w:t>
            </w:r>
            <w:r w:rsidRPr="007D0789">
              <w:rPr>
                <w:rFonts w:eastAsia="Calibri"/>
              </w:rPr>
              <w:t xml:space="preserve">; мероприятия по организации работ рабочих смен, режима их труда </w:t>
            </w:r>
            <w:r>
              <w:rPr>
                <w:rFonts w:eastAsia="Calibri"/>
              </w:rPr>
              <w:br/>
            </w:r>
            <w:r w:rsidRPr="007D0789">
              <w:rPr>
                <w:rFonts w:eastAsia="Calibri"/>
              </w:rPr>
              <w:t xml:space="preserve">и отдыха; потребность в энергоресурсах; мероприятия </w:t>
            </w:r>
            <w:r>
              <w:rPr>
                <w:rFonts w:eastAsia="Calibri"/>
              </w:rPr>
              <w:br/>
            </w:r>
            <w:r w:rsidRPr="007D0789">
              <w:rPr>
                <w:rFonts w:eastAsia="Calibri"/>
              </w:rPr>
              <w:t xml:space="preserve">по обеспечению сохранности материалов, изделий, конструкций </w:t>
            </w:r>
            <w:r>
              <w:rPr>
                <w:rFonts w:eastAsia="Calibri"/>
              </w:rPr>
              <w:br/>
            </w:r>
            <w:r w:rsidRPr="007D0789">
              <w:rPr>
                <w:rFonts w:eastAsia="Calibri"/>
              </w:rPr>
              <w:t xml:space="preserve">и оборудования; мероприятия по обеспечению пожарной безопасности; мероприятия по охране труда и безопасности </w:t>
            </w:r>
            <w:r>
              <w:rPr>
                <w:rFonts w:eastAsia="Calibri"/>
              </w:rPr>
              <w:br/>
            </w:r>
            <w:r w:rsidRPr="007D0789">
              <w:rPr>
                <w:rFonts w:eastAsia="Calibri"/>
              </w:rPr>
              <w:t xml:space="preserve">при проведении ремонтных работ. </w:t>
            </w:r>
          </w:p>
          <w:p w:rsidR="007D13F7" w:rsidRPr="007D0789" w:rsidRDefault="007D13F7" w:rsidP="003059D2">
            <w:pPr>
              <w:jc w:val="both"/>
              <w:rPr>
                <w:rFonts w:eastAsia="Calibri"/>
              </w:rPr>
            </w:pPr>
            <w:r w:rsidRPr="007D0789">
              <w:rPr>
                <w:rFonts w:eastAsia="Calibri"/>
              </w:rPr>
              <w:t xml:space="preserve">Состав проекта производства работ может уточняться, изменяться </w:t>
            </w:r>
            <w:r w:rsidRPr="007D0789">
              <w:rPr>
                <w:rFonts w:eastAsia="Calibri"/>
              </w:rPr>
              <w:br/>
              <w:t xml:space="preserve">и дополняться при согласовании с Заказчиком. </w:t>
            </w:r>
          </w:p>
          <w:p w:rsidR="007D13F7" w:rsidRPr="007D0789" w:rsidRDefault="007D13F7" w:rsidP="003059D2">
            <w:pPr>
              <w:jc w:val="both"/>
              <w:rPr>
                <w:rFonts w:eastAsia="Calibri"/>
              </w:rPr>
            </w:pPr>
            <w:r w:rsidRPr="007D0789">
              <w:rPr>
                <w:rFonts w:eastAsia="Calibri"/>
              </w:rPr>
              <w:t xml:space="preserve">Организационно-технологические решения, приведенные в ППР, должны разрабатываться в соответствии с документами </w:t>
            </w:r>
            <w:r>
              <w:rPr>
                <w:rFonts w:eastAsia="Calibri"/>
              </w:rPr>
              <w:br/>
            </w:r>
            <w:r w:rsidRPr="007D0789">
              <w:rPr>
                <w:rFonts w:eastAsia="Calibri"/>
              </w:rPr>
              <w:t xml:space="preserve">по стандартизации. (п. 6.18 в ред. Изменения № 1, утв. Приказом Минстроя России от 28.03.2022 № 207/пр). </w:t>
            </w:r>
          </w:p>
          <w:p w:rsidR="007D13F7" w:rsidRDefault="007D13F7" w:rsidP="003059D2">
            <w:pPr>
              <w:jc w:val="both"/>
            </w:pPr>
            <w:r w:rsidRPr="007D0789">
              <w:t xml:space="preserve">Календарный план производства работ разрабатывается по форме </w:t>
            </w:r>
            <w:r>
              <w:br/>
            </w:r>
            <w:r w:rsidRPr="007D0789">
              <w:t>п. 6.3 МДС 12-81.2007.</w:t>
            </w:r>
            <w:r>
              <w:t xml:space="preserve"> </w:t>
            </w:r>
          </w:p>
          <w:p w:rsidR="007D13F7" w:rsidRPr="007D0789" w:rsidRDefault="007D13F7" w:rsidP="003059D2">
            <w:pPr>
              <w:jc w:val="both"/>
              <w:rPr>
                <w:rFonts w:eastAsia="Calibri"/>
              </w:rPr>
            </w:pPr>
            <w:r w:rsidRPr="007D0789">
              <w:rPr>
                <w:rFonts w:eastAsia="Calibri"/>
              </w:rPr>
              <w:t xml:space="preserve">Технологические карты должны быть разработаны Подрядчиком </w:t>
            </w:r>
            <w:r w:rsidRPr="007D0789">
              <w:rPr>
                <w:rFonts w:eastAsia="Calibri"/>
              </w:rPr>
              <w:br/>
              <w:t xml:space="preserve">в соответствии с требованиями к составу и содержанию технологической карты на выполнение отдельных видов работ, приведенных в приложении А «СП 48.13330.2019. Свод правил. Организация строительства. СНиП 12-01-2004». </w:t>
            </w:r>
          </w:p>
          <w:p w:rsidR="007D13F7" w:rsidRPr="007D0789" w:rsidRDefault="007D13F7" w:rsidP="003059D2">
            <w:pPr>
              <w:jc w:val="both"/>
              <w:rPr>
                <w:rFonts w:eastAsia="Calibri"/>
              </w:rPr>
            </w:pPr>
            <w:r w:rsidRPr="007D0789">
              <w:rPr>
                <w:rFonts w:eastAsia="Calibri"/>
              </w:rPr>
              <w:t xml:space="preserve">В проекте производства работ не допускаются отступления </w:t>
            </w:r>
            <w:r w:rsidRPr="007D0789">
              <w:rPr>
                <w:rFonts w:eastAsia="Calibri"/>
              </w:rPr>
              <w:br/>
              <w:t xml:space="preserve">от требований технического задания без согласования с Заказчиком. ППР предоставляется Заказчику на бумажном носителе и в форме электронного документа на CD-диске в редактируемом формате. </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2</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 xml:space="preserve">Требования к подготовке сметной документации </w:t>
            </w:r>
          </w:p>
        </w:tc>
        <w:tc>
          <w:tcPr>
            <w:tcW w:w="7229" w:type="dxa"/>
          </w:tcPr>
          <w:p w:rsidR="002D67CE" w:rsidRPr="007D0789" w:rsidRDefault="002D67CE" w:rsidP="002D67CE">
            <w:pPr>
              <w:jc w:val="both"/>
              <w:rPr>
                <w:rFonts w:eastAsia="Calibri"/>
              </w:rPr>
            </w:pPr>
            <w:r w:rsidRPr="007D0789">
              <w:rPr>
                <w:rFonts w:eastAsia="Calibri"/>
              </w:rPr>
              <w:t xml:space="preserve">До начала выполнения строительно-монтажных работ Подрядчик обязан на основании ведомости объемов работ, являющейся приложением № 1 к настоящему техническому заданию разработать </w:t>
            </w:r>
            <w:r>
              <w:rPr>
                <w:rFonts w:eastAsia="Calibri"/>
              </w:rPr>
              <w:br/>
            </w:r>
            <w:r w:rsidRPr="007D0789">
              <w:rPr>
                <w:rFonts w:eastAsia="Calibri"/>
              </w:rPr>
              <w:t xml:space="preserve">и представить Заказчику на утверждение Локальный сметный расчет (далее – смета) на выполнение Работ по Контракту. </w:t>
            </w:r>
          </w:p>
          <w:p w:rsidR="002D67CE" w:rsidRPr="007D0789" w:rsidRDefault="002D67CE" w:rsidP="002D67CE">
            <w:pPr>
              <w:jc w:val="both"/>
              <w:rPr>
                <w:rFonts w:eastAsia="Calibri"/>
              </w:rPr>
            </w:pPr>
            <w:r w:rsidRPr="007D0789">
              <w:rPr>
                <w:rFonts w:eastAsia="Calibri"/>
              </w:rPr>
              <w:t xml:space="preserve">Составление сметы Подрядчик осуществляет в пределах цены настоящего Контракта, определяемой по результатам </w:t>
            </w:r>
            <w:r>
              <w:rPr>
                <w:rFonts w:eastAsia="Calibri"/>
              </w:rPr>
              <w:t>закупочной процедуры</w:t>
            </w:r>
            <w:r w:rsidRPr="007D0789">
              <w:rPr>
                <w:rFonts w:eastAsia="Calibri"/>
              </w:rPr>
              <w:t xml:space="preserve">. Смета должна быть составлена в соответствии </w:t>
            </w:r>
            <w:r>
              <w:rPr>
                <w:rFonts w:eastAsia="Calibri"/>
              </w:rPr>
              <w:br/>
            </w:r>
            <w:r w:rsidRPr="007D0789">
              <w:rPr>
                <w:rFonts w:eastAsia="Calibri"/>
              </w:rPr>
              <w:t>с требованиями следующих нормативных документов:</w:t>
            </w:r>
          </w:p>
          <w:p w:rsidR="002D67CE" w:rsidRPr="007D0789" w:rsidRDefault="002D67CE" w:rsidP="002D67CE">
            <w:pPr>
              <w:jc w:val="both"/>
              <w:rPr>
                <w:rFonts w:eastAsia="Calibri"/>
              </w:rPr>
            </w:pPr>
            <w:r w:rsidRPr="007D0789">
              <w:rPr>
                <w:rFonts w:eastAsia="Calibri"/>
              </w:rPr>
              <w:t xml:space="preserve">– Приказ Минстроя России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w:t>
            </w:r>
            <w:r>
              <w:rPr>
                <w:rFonts w:eastAsia="Calibri"/>
              </w:rPr>
              <w:br/>
            </w:r>
            <w:r w:rsidRPr="007D0789">
              <w:rPr>
                <w:rFonts w:eastAsia="Calibri"/>
              </w:rPr>
              <w:t>на территории Российской Федерации» с применением федеральных единичных расценок;</w:t>
            </w:r>
          </w:p>
          <w:p w:rsidR="002D67CE" w:rsidRPr="007D0789" w:rsidRDefault="002D67CE" w:rsidP="002D67CE">
            <w:pPr>
              <w:jc w:val="both"/>
              <w:rPr>
                <w:rFonts w:eastAsia="Calibri"/>
              </w:rPr>
            </w:pPr>
            <w:r w:rsidRPr="007D0789">
              <w:rPr>
                <w:rFonts w:eastAsia="Calibri"/>
              </w:rPr>
              <w:t xml:space="preserve">– Постановление Правительства Российской Федерации </w:t>
            </w:r>
            <w:r>
              <w:rPr>
                <w:rFonts w:eastAsia="Calibri"/>
              </w:rPr>
              <w:br/>
            </w:r>
            <w:r w:rsidRPr="007D0789">
              <w:rPr>
                <w:rFonts w:eastAsia="Calibri"/>
              </w:rPr>
              <w:t xml:space="preserve">от 16.02.2008 № 87 «О составе разделов проектной документации </w:t>
            </w:r>
            <w:r>
              <w:rPr>
                <w:rFonts w:eastAsia="Calibri"/>
              </w:rPr>
              <w:br/>
            </w:r>
            <w:r w:rsidRPr="007D0789">
              <w:rPr>
                <w:rFonts w:eastAsia="Calibri"/>
              </w:rPr>
              <w:t>и требованиях к их содержанию» в части раздела 12;</w:t>
            </w:r>
          </w:p>
          <w:p w:rsidR="002D67CE" w:rsidRPr="007D0789" w:rsidRDefault="002D67CE" w:rsidP="002D67CE">
            <w:pPr>
              <w:jc w:val="both"/>
              <w:rPr>
                <w:rFonts w:eastAsia="Calibri"/>
              </w:rPr>
            </w:pPr>
            <w:r w:rsidRPr="007D0789">
              <w:rPr>
                <w:rFonts w:eastAsia="Calibri"/>
              </w:rPr>
              <w:t xml:space="preserve">-– Градостроительный кодекс Российской Федерации» от 29.12.2004 </w:t>
            </w:r>
            <w:r w:rsidRPr="007D0789">
              <w:rPr>
                <w:rFonts w:eastAsia="Calibri"/>
              </w:rPr>
              <w:br/>
              <w:t>№ 190-ФЗ (ред. от 2 июля 2021 г.) в части требований, предъявляемых к смете;</w:t>
            </w:r>
          </w:p>
          <w:p w:rsidR="002D67CE" w:rsidRDefault="002D67CE" w:rsidP="002D67CE">
            <w:pPr>
              <w:jc w:val="both"/>
              <w:rPr>
                <w:rFonts w:eastAsia="Calibri"/>
              </w:rPr>
            </w:pPr>
            <w:r w:rsidRPr="007D0789">
              <w:rPr>
                <w:rFonts w:eastAsia="Calibri"/>
              </w:rPr>
              <w:t>– Федеральный закон</w:t>
            </w:r>
            <w:r>
              <w:rPr>
                <w:rFonts w:eastAsia="Calibri"/>
              </w:rPr>
              <w:t xml:space="preserve"> </w:t>
            </w:r>
            <w:r w:rsidRPr="007D0789">
              <w:rPr>
                <w:rFonts w:eastAsia="Calibri"/>
              </w:rPr>
              <w:t>Российской Федерации от 05.04.2013 № 44-ФЗ в части составления сметы и порядка оплаты выполненных работ.</w:t>
            </w:r>
          </w:p>
          <w:p w:rsidR="007D13F7" w:rsidRPr="007D0789" w:rsidRDefault="002D67CE" w:rsidP="002D67CE">
            <w:pPr>
              <w:jc w:val="both"/>
              <w:rPr>
                <w:rFonts w:eastAsia="Calibri"/>
              </w:rPr>
            </w:pPr>
            <w:r>
              <w:t xml:space="preserve">После подготовки сметы Подрядчик в соответствии с частью 2 статьи 8.3 ГрК РФ, обязан провести проверку достоверности определения сметной стоимости текущего ремонта объекта путем </w:t>
            </w:r>
            <w:r>
              <w:br/>
              <w:t xml:space="preserve">её направления на негосударственную экспертизу с получением положительного заключения. Подготовленная Подрядчиком Смета утверждается Заказчиком и становиться неотъемлимой частью Контракта (приложение № 2 к настоящему техническому заданию) только при наличии положительного заключения экспертизы </w:t>
            </w:r>
            <w:r>
              <w:br/>
              <w:t xml:space="preserve">о достоверности её определения. Экспертная организация, осуществляющая проверку достоверности определения сметной стоимости текущего ремонта объекта должна удовлетворять требованиям Постановления Правительства РФ от 31.03.2012 № 272 «Об утверждении Положения об организации и проведении негосударственной экспертизы проектной документации </w:t>
            </w:r>
            <w:r>
              <w:br/>
              <w:t xml:space="preserve">и (или) результатов инженерных изысканий». В случае, если цена Контракта превышает сметную стоимость текущего ремонта объекта, определенную по результатам проверки на предмет достоверности ее определения в ходе проведения экспертизы, </w:t>
            </w:r>
            <w:r>
              <w:br/>
              <w:t xml:space="preserve">то такая цена Контракта уменьшается с учетом указанной сметной стоимости текущего ремонта объекта путем заключения дополнительного соглашения к Контракту о снижении цены Контракта без изменения предусмотренных Контрактом и Сметой объема работы по текущему ремонту объекта и иных условий Контракта. В соответствии с п. 1 ст. 746 Гражданского кодекса Российской Федерации (часть вторая) от 26.01.1996 № 14-ФЗ оплата выполненных Подрядчиком работ по текущему ремонту объекта производится Заказчиком в размере, предусмотренном Сметой, </w:t>
            </w:r>
            <w:r>
              <w:br/>
              <w:t xml:space="preserve">в сроки и в порядке, которые установлены Контрактом. </w:t>
            </w:r>
            <w:r w:rsidRPr="007D0789">
              <w:rPr>
                <w:rFonts w:eastAsia="Calibri"/>
              </w:rPr>
              <w:t xml:space="preserve">При внесении согласованных с Заказчиком изменений </w:t>
            </w:r>
            <w:r w:rsidRPr="007D0789">
              <w:t xml:space="preserve">в сметную документацию, связанных с изменением физических объемов работ, архитектурных, функционально-технологических, конструктивных или инженерно-технических решений Подрядчик должен руководствоваться частью </w:t>
            </w:r>
            <w:r w:rsidRPr="007D0789">
              <w:rPr>
                <w:lang w:val="en-US"/>
              </w:rPr>
              <w:t>XI</w:t>
            </w:r>
            <w:r w:rsidRPr="007D0789">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утвержденных Приказом Минстроя России от 04.08.2020 </w:t>
            </w:r>
            <w:r>
              <w:t>№</w:t>
            </w:r>
            <w:r w:rsidRPr="007D0789">
              <w:t xml:space="preserve"> 421/пр.</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3</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Требования к строительному контролю и надзору за производством работ</w:t>
            </w:r>
          </w:p>
        </w:tc>
        <w:tc>
          <w:tcPr>
            <w:tcW w:w="7229" w:type="dxa"/>
          </w:tcPr>
          <w:p w:rsidR="007D13F7" w:rsidRPr="007D0789" w:rsidRDefault="007D13F7" w:rsidP="003059D2">
            <w:pPr>
              <w:jc w:val="both"/>
              <w:rPr>
                <w:rFonts w:eastAsia="Calibri"/>
              </w:rPr>
            </w:pPr>
            <w:r w:rsidRPr="007D0789">
              <w:rPr>
                <w:rFonts w:eastAsia="Calibri"/>
              </w:rPr>
              <w:t xml:space="preserve">Подрядчик обязан осуществлять строительный контроль </w:t>
            </w:r>
            <w:r>
              <w:rPr>
                <w:rFonts w:eastAsia="Calibri"/>
              </w:rPr>
              <w:br/>
            </w:r>
            <w:r w:rsidRPr="007D0789">
              <w:rPr>
                <w:rFonts w:eastAsia="Calibri"/>
              </w:rPr>
              <w:t>за рабо</w:t>
            </w:r>
            <w:r>
              <w:rPr>
                <w:rFonts w:eastAsia="Calibri"/>
              </w:rPr>
              <w:t>тами на о</w:t>
            </w:r>
            <w:r w:rsidRPr="007D0789">
              <w:rPr>
                <w:rFonts w:eastAsia="Calibri"/>
              </w:rPr>
              <w:t xml:space="preserve">бъекте с целью оценки соответствия строительно-монтажных работ требованиям условий Контракта, проекта производства работ и технических регламентов. Лицо, назначенное Подрядчиком ответственным за осуществление контроля </w:t>
            </w:r>
            <w:r>
              <w:rPr>
                <w:rFonts w:eastAsia="Calibri"/>
              </w:rPr>
              <w:br/>
            </w:r>
            <w:r w:rsidRPr="007D0789">
              <w:rPr>
                <w:rFonts w:eastAsia="Calibri"/>
              </w:rPr>
              <w:t xml:space="preserve">за соблюдением требований условий настоящего Технического задания, проекта производства работ и технических регламентов </w:t>
            </w:r>
            <w:r>
              <w:rPr>
                <w:rFonts w:eastAsia="Calibri"/>
              </w:rPr>
              <w:br/>
            </w:r>
            <w:r w:rsidRPr="007D0789">
              <w:rPr>
                <w:rFonts w:eastAsia="Calibri"/>
              </w:rPr>
              <w:t>в части качества выполняемых Работ обязано выполнять:</w:t>
            </w:r>
          </w:p>
          <w:p w:rsidR="007D13F7" w:rsidRPr="007D0789" w:rsidRDefault="007D13F7" w:rsidP="003059D2">
            <w:pPr>
              <w:jc w:val="both"/>
              <w:rPr>
                <w:rFonts w:eastAsia="Calibri"/>
              </w:rPr>
            </w:pPr>
            <w:r>
              <w:rPr>
                <w:rFonts w:eastAsia="Calibri"/>
              </w:rPr>
              <w:t xml:space="preserve">- </w:t>
            </w:r>
            <w:r w:rsidRPr="007D0789">
              <w:rPr>
                <w:rFonts w:eastAsia="Calibri"/>
              </w:rPr>
              <w:t>входной контроль применяемых строительных материалов, изделий, конструкций и оборудования;</w:t>
            </w:r>
          </w:p>
          <w:p w:rsidR="007D13F7" w:rsidRPr="007D0789" w:rsidRDefault="007D13F7" w:rsidP="003059D2">
            <w:pPr>
              <w:jc w:val="both"/>
              <w:rPr>
                <w:rFonts w:eastAsia="Calibri"/>
              </w:rPr>
            </w:pPr>
            <w:r>
              <w:rPr>
                <w:rFonts w:eastAsia="Calibri"/>
              </w:rPr>
              <w:t xml:space="preserve">- </w:t>
            </w:r>
            <w:r w:rsidRPr="007D0789">
              <w:rPr>
                <w:rFonts w:eastAsia="Calibri"/>
              </w:rPr>
              <w:t>операционный контроль в процессе выполнения и по завершении операций строительно-монтажных работ;</w:t>
            </w:r>
          </w:p>
          <w:p w:rsidR="007D13F7" w:rsidRPr="007D0789" w:rsidRDefault="007D13F7" w:rsidP="003059D2">
            <w:pPr>
              <w:jc w:val="both"/>
              <w:rPr>
                <w:rFonts w:eastAsia="Calibri"/>
              </w:rPr>
            </w:pPr>
            <w:r>
              <w:rPr>
                <w:rFonts w:eastAsia="Calibri"/>
              </w:rPr>
              <w:t xml:space="preserve">- </w:t>
            </w:r>
            <w:r w:rsidRPr="007D0789">
              <w:rPr>
                <w:rFonts w:eastAsia="Calibri"/>
              </w:rPr>
              <w:t xml:space="preserve">освидетельствование выполненных работ, результаты которых становятся недоступными для контроля после начала выполнения последующих работ. </w:t>
            </w:r>
          </w:p>
          <w:p w:rsidR="007D13F7" w:rsidRPr="007D0789" w:rsidRDefault="007D13F7" w:rsidP="003059D2">
            <w:pPr>
              <w:jc w:val="both"/>
              <w:rPr>
                <w:rFonts w:eastAsia="Calibri"/>
              </w:rPr>
            </w:pPr>
            <w:r w:rsidRPr="007D0789">
              <w:rPr>
                <w:rFonts w:eastAsia="Calibri"/>
              </w:rPr>
              <w:t xml:space="preserve">Входным контролем Подрядчик проверяет соответствие показателей качества покупаемых (получаемых) материалов, изделий конструкций и оборудования требованиям стандартов, технических условий или технических свидетельств на них, указанных в настоящем Техническом задании и нормативно-технической документации. Подрядчик проверяет наличие </w:t>
            </w:r>
            <w:r>
              <w:rPr>
                <w:rFonts w:eastAsia="Calibri"/>
              </w:rPr>
              <w:br/>
            </w:r>
            <w:r w:rsidRPr="007D0789">
              <w:rPr>
                <w:rFonts w:eastAsia="Calibri"/>
              </w:rPr>
              <w:t xml:space="preserve">и содержание сопроводительных документов поставщика (производителя), подтверждающих соответствие и качество указанных материалов, изделий и оборудования. Подрядчик выборочно проводит контрольные измерения и испытания показателей материалов, изделий и оборудования. Методы </w:t>
            </w:r>
            <w:r>
              <w:rPr>
                <w:rFonts w:eastAsia="Calibri"/>
              </w:rPr>
              <w:br/>
            </w:r>
            <w:r w:rsidRPr="007D0789">
              <w:rPr>
                <w:rFonts w:eastAsia="Calibri"/>
              </w:rPr>
              <w:t xml:space="preserve">и средства этих измерений и испытаний должны соответствовать требованиям национальных стандартов. Результаты входного контроля должны быть документированы в журналах входного контроля. Материалы, изделия конструкций, оборудование, несоответствие которых установленным требованиям выявлено входным контролем, следует отделить от пригодных </w:t>
            </w:r>
            <w:r>
              <w:rPr>
                <w:rFonts w:eastAsia="Calibri"/>
              </w:rPr>
              <w:br/>
            </w:r>
            <w:r w:rsidRPr="007D0789">
              <w:rPr>
                <w:rFonts w:eastAsia="Calibri"/>
              </w:rPr>
              <w:t xml:space="preserve">и промаркировать с последующей заменой. Работы с применением этих материалов, изделий и оборудования следует приостановить </w:t>
            </w:r>
            <w:r>
              <w:rPr>
                <w:rFonts w:eastAsia="Calibri"/>
              </w:rPr>
              <w:br/>
            </w:r>
            <w:r w:rsidRPr="007D0789">
              <w:rPr>
                <w:rFonts w:eastAsia="Calibri"/>
              </w:rPr>
              <w:t>и сообщить об этом Заказчику.</w:t>
            </w:r>
          </w:p>
          <w:p w:rsidR="007D13F7" w:rsidRPr="007D0789" w:rsidRDefault="007D13F7" w:rsidP="003059D2">
            <w:pPr>
              <w:jc w:val="both"/>
              <w:rPr>
                <w:rFonts w:eastAsia="Calibri"/>
              </w:rPr>
            </w:pPr>
            <w:r w:rsidRPr="007D0789">
              <w:rPr>
                <w:rFonts w:eastAsia="Calibri"/>
              </w:rPr>
              <w:t>Операционным контролем Подрядчик проверяет:</w:t>
            </w:r>
          </w:p>
          <w:p w:rsidR="007D13F7" w:rsidRPr="007D0789" w:rsidRDefault="007D13F7" w:rsidP="003059D2">
            <w:pPr>
              <w:jc w:val="both"/>
              <w:rPr>
                <w:rFonts w:eastAsia="Calibri"/>
              </w:rPr>
            </w:pPr>
            <w:r w:rsidRPr="007D0789">
              <w:rPr>
                <w:rFonts w:eastAsia="Calibri"/>
              </w:rPr>
              <w:t>– соответствие выполняемых производственных операций организационно-технологической и нормативной документации, распространяющейся на данные производственные операции;</w:t>
            </w:r>
          </w:p>
          <w:p w:rsidR="007D13F7" w:rsidRPr="007D0789" w:rsidRDefault="007D13F7" w:rsidP="003059D2">
            <w:pPr>
              <w:jc w:val="both"/>
              <w:rPr>
                <w:rFonts w:eastAsia="Calibri"/>
              </w:rPr>
            </w:pPr>
            <w:r w:rsidRPr="007D0789">
              <w:rPr>
                <w:rFonts w:eastAsia="Calibri"/>
              </w:rPr>
              <w:t>– соблюдение технологических режимов, установленных технологическими картами и регламентами;</w:t>
            </w:r>
          </w:p>
          <w:p w:rsidR="007D13F7" w:rsidRPr="007D0789" w:rsidRDefault="007D13F7" w:rsidP="003059D2">
            <w:pPr>
              <w:jc w:val="both"/>
              <w:rPr>
                <w:rFonts w:eastAsia="Calibri"/>
              </w:rPr>
            </w:pPr>
            <w:r w:rsidRPr="007D0789">
              <w:rPr>
                <w:rFonts w:eastAsia="Calibri"/>
              </w:rPr>
              <w:t xml:space="preserve">– соответствие показателей качества выполнения операций </w:t>
            </w:r>
            <w:r>
              <w:rPr>
                <w:rFonts w:eastAsia="Calibri"/>
              </w:rPr>
              <w:br/>
            </w:r>
            <w:r w:rsidRPr="007D0789">
              <w:rPr>
                <w:rFonts w:eastAsia="Calibri"/>
              </w:rPr>
              <w:t xml:space="preserve">и их результатов требованиям настоящего Технического задания </w:t>
            </w:r>
            <w:r>
              <w:rPr>
                <w:rFonts w:eastAsia="Calibri"/>
              </w:rPr>
              <w:br/>
            </w:r>
            <w:r w:rsidRPr="007D0789">
              <w:rPr>
                <w:rFonts w:eastAsia="Calibri"/>
              </w:rPr>
              <w:t>и организационно-технологической документации, а также распространяющейся на данные технологические операции нормативной документации.</w:t>
            </w:r>
          </w:p>
          <w:p w:rsidR="007D13F7" w:rsidRPr="007D0789" w:rsidRDefault="007D13F7" w:rsidP="003059D2">
            <w:pPr>
              <w:jc w:val="both"/>
              <w:rPr>
                <w:rFonts w:eastAsia="Calibri"/>
              </w:rPr>
            </w:pPr>
            <w:r w:rsidRPr="007D0789">
              <w:rPr>
                <w:rFonts w:eastAsia="Calibri"/>
              </w:rPr>
              <w:t>Результаты операционного контроля должны быть документированы в журналах работ.</w:t>
            </w:r>
          </w:p>
          <w:p w:rsidR="007D13F7" w:rsidRPr="007D0789" w:rsidRDefault="007D13F7" w:rsidP="003059D2">
            <w:pPr>
              <w:jc w:val="both"/>
              <w:rPr>
                <w:rFonts w:eastAsia="Calibri"/>
              </w:rPr>
            </w:pPr>
            <w:r w:rsidRPr="007D0789">
              <w:rPr>
                <w:rFonts w:eastAsia="Calibri"/>
              </w:rPr>
              <w:t>К процедуре приемки соответствия отдельных Работ, Подрядчик обязан представить акты освидетельствования всех скрытых работ, входящих в их состав, а также протоколы испытаний в необходимых случаях. Замечания представителей Заказчика, эксплуатирующей организации документируются в общем и специальных журналах работ. Факты устранения дефектов по замечаниям этих представителей документируются с их участием.</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4</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 xml:space="preserve">Требования </w:t>
            </w:r>
          </w:p>
          <w:p w:rsidR="007D13F7" w:rsidRPr="007D0789" w:rsidRDefault="007D13F7" w:rsidP="003059D2">
            <w:pPr>
              <w:rPr>
                <w:rFonts w:eastAsia="Calibri"/>
              </w:rPr>
            </w:pPr>
            <w:r w:rsidRPr="007D0789">
              <w:rPr>
                <w:rFonts w:eastAsia="Calibri"/>
              </w:rPr>
              <w:t xml:space="preserve">к мероприятиям </w:t>
            </w:r>
          </w:p>
          <w:p w:rsidR="007D13F7" w:rsidRPr="007D0789" w:rsidRDefault="007D13F7" w:rsidP="003059D2">
            <w:pPr>
              <w:rPr>
                <w:rFonts w:eastAsia="Calibri"/>
              </w:rPr>
            </w:pPr>
            <w:r w:rsidRPr="007D0789">
              <w:rPr>
                <w:rFonts w:eastAsia="Calibri"/>
              </w:rPr>
              <w:t>и охран</w:t>
            </w:r>
            <w:r>
              <w:rPr>
                <w:rFonts w:eastAsia="Calibri"/>
              </w:rPr>
              <w:t>е</w:t>
            </w:r>
            <w:r w:rsidRPr="007D0789">
              <w:rPr>
                <w:rFonts w:eastAsia="Calibri"/>
              </w:rPr>
              <w:t xml:space="preserve"> помещений, переданных </w:t>
            </w:r>
          </w:p>
          <w:p w:rsidR="007D13F7" w:rsidRPr="00F54EB1" w:rsidRDefault="007D13F7" w:rsidP="003059D2">
            <w:pPr>
              <w:rPr>
                <w:rFonts w:eastAsia="Calibri"/>
              </w:rPr>
            </w:pPr>
            <w:r w:rsidRPr="007D0789">
              <w:rPr>
                <w:rFonts w:eastAsia="Calibri"/>
              </w:rPr>
              <w:t>в ремонт</w:t>
            </w:r>
          </w:p>
        </w:tc>
        <w:tc>
          <w:tcPr>
            <w:tcW w:w="7229" w:type="dxa"/>
          </w:tcPr>
          <w:p w:rsidR="007D13F7" w:rsidRPr="001B01E5" w:rsidRDefault="007D13F7" w:rsidP="00F54EB1">
            <w:pPr>
              <w:pBdr>
                <w:top w:val="nil"/>
                <w:left w:val="nil"/>
                <w:bottom w:val="nil"/>
                <w:right w:val="nil"/>
                <w:between w:val="nil"/>
              </w:pBdr>
              <w:jc w:val="both"/>
            </w:pPr>
            <w:r w:rsidRPr="007D0789">
              <w:rPr>
                <w:rFonts w:eastAsia="Calibri"/>
              </w:rPr>
              <w:t xml:space="preserve">В соответствии с требованиями статьи 714 Гражданского кодекса Российской Федерации (часть вторая) от 26.01.1996 № 14-ФЗ Подрядчик за свой счет осуществляет надлежащую охрану помещений, переданных ему для производства работ, обеспечивает противопожарную безопасность на объекте, в том числе </w:t>
            </w:r>
            <w:r>
              <w:rPr>
                <w:rFonts w:eastAsia="Calibri"/>
              </w:rPr>
              <w:br/>
            </w:r>
            <w:r w:rsidRPr="007D0789">
              <w:rPr>
                <w:rFonts w:eastAsia="Calibri"/>
              </w:rPr>
              <w:t>с использованием в достаточном количестве средств пожаротушения. До сдачи в полном объеме результатов выполненной работы Заказчику Подрядчик несет полную материальную ответственность за охрану и противопожарную безопасность помещений, в том числе всего имущества, материалов, оборудования.</w:t>
            </w:r>
          </w:p>
        </w:tc>
      </w:tr>
      <w:tr w:rsidR="007D13F7" w:rsidRPr="007D0789" w:rsidTr="003059D2">
        <w:tc>
          <w:tcPr>
            <w:tcW w:w="851" w:type="dxa"/>
          </w:tcPr>
          <w:p w:rsidR="007D13F7" w:rsidRDefault="007D13F7" w:rsidP="003059D2">
            <w:pPr>
              <w:jc w:val="center"/>
              <w:rPr>
                <w:rFonts w:eastAsia="Calibri"/>
              </w:rPr>
            </w:pPr>
            <w:r w:rsidRPr="007D0789">
              <w:rPr>
                <w:rFonts w:eastAsia="Calibri"/>
              </w:rPr>
              <w:t>1</w:t>
            </w:r>
            <w:r>
              <w:rPr>
                <w:rFonts w:eastAsia="Calibri"/>
              </w:rPr>
              <w:t>5</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 xml:space="preserve">Требования </w:t>
            </w:r>
          </w:p>
          <w:p w:rsidR="007D13F7" w:rsidRPr="007D0789" w:rsidRDefault="007D13F7" w:rsidP="003059D2">
            <w:pPr>
              <w:rPr>
                <w:rFonts w:eastAsia="Calibri"/>
              </w:rPr>
            </w:pPr>
            <w:r w:rsidRPr="007D0789">
              <w:rPr>
                <w:rFonts w:eastAsia="Calibri"/>
              </w:rPr>
              <w:t>к уборке объекта</w:t>
            </w:r>
          </w:p>
          <w:p w:rsidR="007D13F7" w:rsidRPr="00F54EB1" w:rsidRDefault="007D13F7" w:rsidP="003059D2">
            <w:pPr>
              <w:rPr>
                <w:color w:val="000000"/>
              </w:rPr>
            </w:pPr>
          </w:p>
        </w:tc>
        <w:tc>
          <w:tcPr>
            <w:tcW w:w="7229" w:type="dxa"/>
          </w:tcPr>
          <w:p w:rsidR="007D13F7" w:rsidRPr="007D0789" w:rsidRDefault="007D13F7" w:rsidP="003059D2">
            <w:pPr>
              <w:jc w:val="both"/>
              <w:rPr>
                <w:rFonts w:eastAsia="Calibri"/>
              </w:rPr>
            </w:pPr>
            <w:r w:rsidRPr="007D0789">
              <w:rPr>
                <w:rFonts w:eastAsia="Calibri"/>
              </w:rPr>
              <w:t xml:space="preserve">Ежедневно, при выполнении ремонтных работ после окончания работ очередной рабочей смены Подрядчик обязан выносить бытовой и строительный мусор с последующей послестроительной уборкой помещений, коридоров, входных групп, мест складирования строительного мусора и прилегающих к ним территорий. Подрядчику запрещается оставлять и складировать строительный мусор в помещениях и прилегающих к ним территориях после завершения работ очередной рабочей смены.  </w:t>
            </w:r>
          </w:p>
          <w:p w:rsidR="007D13F7" w:rsidRPr="007D0789" w:rsidRDefault="007D13F7" w:rsidP="003059D2">
            <w:pPr>
              <w:jc w:val="both"/>
              <w:rPr>
                <w:rFonts w:eastAsia="Calibri"/>
              </w:rPr>
            </w:pPr>
            <w:r w:rsidRPr="007D0789">
              <w:rPr>
                <w:rFonts w:eastAsia="Calibri"/>
              </w:rPr>
              <w:t xml:space="preserve">Перед сдачей </w:t>
            </w:r>
            <w:r>
              <w:rPr>
                <w:rFonts w:eastAsia="Calibri"/>
              </w:rPr>
              <w:t>объекта</w:t>
            </w:r>
            <w:r w:rsidRPr="007D0789">
              <w:rPr>
                <w:rFonts w:eastAsia="Calibri"/>
              </w:rPr>
              <w:t xml:space="preserve"> в гарантийную эксплуатацию Подрядчик проводит окончательную генеральную послестроительную уборку помещений и примыкающих к ним участков в объеме, требований нормативных правовых актов, технических регламентов </w:t>
            </w:r>
            <w:r>
              <w:rPr>
                <w:rFonts w:eastAsia="Calibri"/>
              </w:rPr>
              <w:br/>
            </w:r>
            <w:r w:rsidRPr="007D0789">
              <w:rPr>
                <w:rFonts w:eastAsia="Calibri"/>
              </w:rPr>
              <w:t xml:space="preserve">и нормативных документов, указанных в настоящем </w:t>
            </w:r>
            <w:r>
              <w:rPr>
                <w:rFonts w:eastAsia="Calibri"/>
              </w:rPr>
              <w:t>Т</w:t>
            </w:r>
            <w:r w:rsidRPr="007D0789">
              <w:rPr>
                <w:rFonts w:eastAsia="Calibri"/>
              </w:rPr>
              <w:t xml:space="preserve">ехническом задании. Подрядчик обязан обеспечивать поддержание чистоты </w:t>
            </w:r>
            <w:r w:rsidRPr="007D0789">
              <w:rPr>
                <w:rFonts w:eastAsia="Calibri"/>
              </w:rPr>
              <w:br/>
              <w:t>и порядка помещений туалетов и участков для сбора мусора.</w:t>
            </w:r>
          </w:p>
          <w:p w:rsidR="007D13F7" w:rsidRPr="001B01E5" w:rsidRDefault="007D13F7" w:rsidP="00F54EB1">
            <w:pPr>
              <w:jc w:val="both"/>
            </w:pPr>
            <w:r w:rsidRPr="007D0789">
              <w:rPr>
                <w:rFonts w:eastAsia="Calibri"/>
              </w:rPr>
              <w:t xml:space="preserve">Нести полную ответственность за безопасность перевозки, размещение и обезвреживание отходов, а также за внесение </w:t>
            </w:r>
            <w:r>
              <w:rPr>
                <w:rFonts w:eastAsia="Calibri"/>
              </w:rPr>
              <w:br/>
            </w:r>
            <w:r w:rsidRPr="007D0789">
              <w:rPr>
                <w:rFonts w:eastAsia="Calibri"/>
              </w:rPr>
              <w:t>в бюджет платежей за размещение отходов.</w:t>
            </w:r>
          </w:p>
        </w:tc>
      </w:tr>
      <w:tr w:rsidR="007D13F7" w:rsidRPr="007D0789" w:rsidTr="003059D2">
        <w:tc>
          <w:tcPr>
            <w:tcW w:w="851" w:type="dxa"/>
          </w:tcPr>
          <w:p w:rsidR="007D13F7" w:rsidRPr="007D0789" w:rsidRDefault="007D13F7" w:rsidP="003059D2">
            <w:pPr>
              <w:jc w:val="center"/>
              <w:rPr>
                <w:rFonts w:eastAsia="Calibri"/>
              </w:rPr>
            </w:pPr>
            <w:r w:rsidRPr="007D0789">
              <w:rPr>
                <w:rFonts w:eastAsia="Calibri"/>
              </w:rPr>
              <w:t>1</w:t>
            </w:r>
            <w:r>
              <w:rPr>
                <w:rFonts w:eastAsia="Calibri"/>
              </w:rPr>
              <w:t>6</w:t>
            </w:r>
            <w:r w:rsidRPr="007D0789">
              <w:rPr>
                <w:rFonts w:eastAsia="Calibri"/>
              </w:rPr>
              <w:t>.</w:t>
            </w:r>
          </w:p>
        </w:tc>
        <w:tc>
          <w:tcPr>
            <w:tcW w:w="2268" w:type="dxa"/>
          </w:tcPr>
          <w:p w:rsidR="007D13F7" w:rsidRPr="007D0789" w:rsidRDefault="007D13F7" w:rsidP="003059D2">
            <w:pPr>
              <w:rPr>
                <w:rFonts w:eastAsia="Calibri"/>
              </w:rPr>
            </w:pPr>
            <w:r w:rsidRPr="007D0789">
              <w:rPr>
                <w:rFonts w:eastAsia="Calibri"/>
              </w:rPr>
              <w:t>Требования к местам складирования мусора</w:t>
            </w:r>
          </w:p>
        </w:tc>
        <w:tc>
          <w:tcPr>
            <w:tcW w:w="7229" w:type="dxa"/>
          </w:tcPr>
          <w:p w:rsidR="007D13F7" w:rsidRPr="007D0789" w:rsidRDefault="007D13F7" w:rsidP="003059D2">
            <w:pPr>
              <w:jc w:val="both"/>
              <w:rPr>
                <w:rFonts w:eastAsia="Calibri"/>
              </w:rPr>
            </w:pPr>
            <w:r w:rsidRPr="007D0789">
              <w:rPr>
                <w:rFonts w:eastAsia="Calibri"/>
              </w:rPr>
              <w:t>Сбор и хранение строительных отходов необходимо осуществлять раздельно, с соблюдением природоохранных, санитарно-эпидемиологических, противопожарных требований</w:t>
            </w:r>
            <w:r>
              <w:rPr>
                <w:rFonts w:eastAsia="Calibri"/>
              </w:rPr>
              <w:t xml:space="preserve"> </w:t>
            </w:r>
            <w:r w:rsidRPr="007D0789">
              <w:rPr>
                <w:rFonts w:eastAsia="Calibri"/>
              </w:rPr>
              <w:t xml:space="preserve">законодательства. В местах хранения строительных отходов Подрядчик обязан установить приемники (бункеры-накопители, контейнеры и т.п.) для строительных отходов с последующим </w:t>
            </w:r>
            <w:r>
              <w:rPr>
                <w:rFonts w:eastAsia="Calibri"/>
              </w:rPr>
              <w:br/>
            </w:r>
            <w:r w:rsidRPr="007D0789">
              <w:rPr>
                <w:rFonts w:eastAsia="Calibri"/>
              </w:rPr>
              <w:t xml:space="preserve">их вывозом с территории объекта.  </w:t>
            </w:r>
          </w:p>
          <w:p w:rsidR="007D13F7" w:rsidRPr="007D0789" w:rsidRDefault="007D13F7" w:rsidP="003059D2">
            <w:pPr>
              <w:jc w:val="both"/>
              <w:rPr>
                <w:rFonts w:eastAsia="Calibri"/>
              </w:rPr>
            </w:pPr>
            <w:r w:rsidRPr="007D0789">
              <w:rPr>
                <w:rFonts w:eastAsia="Calibri"/>
              </w:rPr>
              <w:t xml:space="preserve">Места временного хранения (складирования) строительных отходов (далее – места хранения) должны отвечать следующим требованиям: </w:t>
            </w:r>
          </w:p>
          <w:p w:rsidR="007D13F7" w:rsidRPr="007D0789" w:rsidRDefault="007D13F7" w:rsidP="003059D2">
            <w:pPr>
              <w:jc w:val="both"/>
              <w:rPr>
                <w:rFonts w:eastAsia="Calibri"/>
              </w:rPr>
            </w:pPr>
            <w:r w:rsidRPr="007D0789">
              <w:rPr>
                <w:rFonts w:eastAsia="Calibri"/>
              </w:rPr>
              <w:t xml:space="preserve">– места хранения должны располагаться непосредственно </w:t>
            </w:r>
            <w:r w:rsidRPr="007D0789">
              <w:rPr>
                <w:rFonts w:eastAsia="Calibri"/>
              </w:rPr>
              <w:br/>
              <w:t xml:space="preserve">на территории объекта образования строительных отходов или </w:t>
            </w:r>
            <w:r w:rsidRPr="007D0789">
              <w:rPr>
                <w:rFonts w:eastAsia="Calibri"/>
              </w:rPr>
              <w:br/>
              <w:t xml:space="preserve">в непосредственной близости от него на участке, согласованном Заказчиком; </w:t>
            </w:r>
          </w:p>
          <w:p w:rsidR="007D13F7" w:rsidRPr="007D0789" w:rsidRDefault="007D13F7" w:rsidP="003059D2">
            <w:pPr>
              <w:jc w:val="both"/>
              <w:rPr>
                <w:rFonts w:eastAsia="Calibri"/>
              </w:rPr>
            </w:pPr>
            <w:r w:rsidRPr="007D0789">
              <w:rPr>
                <w:rFonts w:eastAsia="Calibri"/>
              </w:rPr>
              <w:t xml:space="preserve">– размер (площадь) места хранения определяется расчетным путем, позволяющим распределить весь объем временного хранения образующихся строительных отходов на площади места хранения </w:t>
            </w:r>
            <w:r w:rsidRPr="007D0789">
              <w:rPr>
                <w:rFonts w:eastAsia="Calibri"/>
              </w:rPr>
              <w:br/>
              <w:t>с нагрузкой не более 3 т/м</w:t>
            </w:r>
            <w:r w:rsidRPr="007D0789">
              <w:rPr>
                <w:rFonts w:eastAsia="Calibri"/>
                <w:vertAlign w:val="superscript"/>
              </w:rPr>
              <w:t>2</w:t>
            </w:r>
            <w:r w:rsidRPr="007D0789">
              <w:rPr>
                <w:rFonts w:eastAsia="Calibri"/>
              </w:rPr>
              <w:t xml:space="preserve">; </w:t>
            </w:r>
          </w:p>
          <w:p w:rsidR="007D13F7" w:rsidRPr="007D0789" w:rsidRDefault="007D13F7" w:rsidP="003059D2">
            <w:pPr>
              <w:jc w:val="both"/>
              <w:rPr>
                <w:rFonts w:eastAsia="Calibri"/>
              </w:rPr>
            </w:pPr>
            <w:r w:rsidRPr="007D0789">
              <w:rPr>
                <w:rFonts w:eastAsia="Calibri"/>
              </w:rPr>
              <w:t xml:space="preserve">– места хранения должны иметь ограждение по периметру площадки; </w:t>
            </w:r>
          </w:p>
          <w:p w:rsidR="007D13F7" w:rsidRPr="007D0789" w:rsidRDefault="007D13F7" w:rsidP="003059D2">
            <w:pPr>
              <w:jc w:val="both"/>
              <w:rPr>
                <w:rFonts w:eastAsia="Calibri"/>
              </w:rPr>
            </w:pPr>
            <w:r w:rsidRPr="007D0789">
              <w:rPr>
                <w:rFonts w:eastAsia="Calibri"/>
              </w:rPr>
              <w:t xml:space="preserve">– места хранения должны быть оборудованы таким образом, чтобы исключить загрязнение строительными отходами почвы </w:t>
            </w:r>
            <w:r>
              <w:rPr>
                <w:rFonts w:eastAsia="Calibri"/>
              </w:rPr>
              <w:br/>
            </w:r>
            <w:r w:rsidRPr="007D0789">
              <w:rPr>
                <w:rFonts w:eastAsia="Calibri"/>
              </w:rPr>
              <w:t xml:space="preserve">и почвенного слоя; </w:t>
            </w:r>
          </w:p>
          <w:p w:rsidR="007D13F7" w:rsidRPr="007D0789" w:rsidRDefault="007D13F7" w:rsidP="003059D2">
            <w:pPr>
              <w:jc w:val="both"/>
              <w:rPr>
                <w:rFonts w:eastAsia="Calibri"/>
              </w:rPr>
            </w:pPr>
            <w:r w:rsidRPr="007D0789">
              <w:rPr>
                <w:rFonts w:eastAsia="Calibri"/>
              </w:rPr>
              <w:t xml:space="preserve">– освещение мест хранения в темное время суток должно отвечать требованиям ГОСТ 12.1.046; </w:t>
            </w:r>
          </w:p>
          <w:p w:rsidR="007D13F7" w:rsidRPr="007D0789" w:rsidRDefault="007D13F7" w:rsidP="003059D2">
            <w:pPr>
              <w:jc w:val="both"/>
              <w:rPr>
                <w:rFonts w:eastAsia="Calibri"/>
              </w:rPr>
            </w:pPr>
            <w:r w:rsidRPr="007D0789">
              <w:rPr>
                <w:rFonts w:eastAsia="Calibri"/>
              </w:rPr>
              <w:t xml:space="preserve">– размещение отходов в местах хранения должно осуществляться </w:t>
            </w:r>
            <w:r w:rsidRPr="007D0789">
              <w:rPr>
                <w:rFonts w:eastAsia="Calibri"/>
              </w:rPr>
              <w:br/>
              <w:t xml:space="preserve">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w:t>
            </w:r>
            <w:r>
              <w:rPr>
                <w:rFonts w:eastAsia="Calibri"/>
              </w:rPr>
              <w:br/>
            </w:r>
            <w:r w:rsidRPr="007D0789">
              <w:rPr>
                <w:rFonts w:eastAsia="Calibri"/>
              </w:rPr>
              <w:t xml:space="preserve">на автотранспорт для их удаления (вывоза) с территории объекта образования строительных отходов; </w:t>
            </w:r>
          </w:p>
          <w:p w:rsidR="007D13F7" w:rsidRPr="007D0789" w:rsidRDefault="007D13F7" w:rsidP="003059D2">
            <w:pPr>
              <w:jc w:val="both"/>
              <w:rPr>
                <w:rFonts w:eastAsia="Calibri"/>
              </w:rPr>
            </w:pPr>
            <w:r w:rsidRPr="007D0789">
              <w:rPr>
                <w:rFonts w:eastAsia="Calibri"/>
              </w:rPr>
              <w:t xml:space="preserve">– к местам хранения должен быть исключен доступ посторонних лиц, не имеющих отношения к процессу обращения отходов или контролю за указанным процессом; </w:t>
            </w:r>
          </w:p>
          <w:p w:rsidR="007D13F7" w:rsidRPr="007D0789" w:rsidRDefault="007D13F7" w:rsidP="003059D2">
            <w:pPr>
              <w:jc w:val="both"/>
              <w:rPr>
                <w:rFonts w:eastAsia="Calibri"/>
              </w:rPr>
            </w:pPr>
            <w:r w:rsidRPr="007D0789">
              <w:rPr>
                <w:rFonts w:eastAsia="Calibri"/>
              </w:rPr>
              <w:t xml:space="preserve">– 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 </w:t>
            </w:r>
          </w:p>
          <w:p w:rsidR="007D13F7" w:rsidRPr="007D0789" w:rsidRDefault="007D13F7" w:rsidP="003059D2">
            <w:pPr>
              <w:jc w:val="both"/>
              <w:rPr>
                <w:rFonts w:eastAsia="Calibri"/>
              </w:rPr>
            </w:pPr>
            <w:r w:rsidRPr="007D0789">
              <w:rPr>
                <w:rFonts w:eastAsia="Calibri"/>
              </w:rPr>
              <w:t xml:space="preserve">– хранение строительных отходов и оборудования должно осуществляться на площадке с твердым, водонепроницаемым </w:t>
            </w:r>
            <w:r w:rsidRPr="007D0789">
              <w:rPr>
                <w:rFonts w:eastAsia="Calibri"/>
              </w:rPr>
              <w:br/>
              <w:t xml:space="preserve">и химически стойким покрытием (асфальт, керамзитобетон, полимербетон и др.); </w:t>
            </w:r>
          </w:p>
          <w:p w:rsidR="007D13F7" w:rsidRPr="007D0789" w:rsidRDefault="007D13F7" w:rsidP="003059D2">
            <w:pPr>
              <w:jc w:val="both"/>
              <w:rPr>
                <w:rFonts w:eastAsia="Calibri"/>
              </w:rPr>
            </w:pPr>
            <w:r w:rsidRPr="007D0789">
              <w:rPr>
                <w:rFonts w:eastAsia="Calibri"/>
              </w:rPr>
              <w:t xml:space="preserve">– при хранении строительных отходов в открытых емкостях, размеры площадки должны превышать по всему периметру размеры емкостей для хранения на 1 м.; </w:t>
            </w:r>
          </w:p>
          <w:p w:rsidR="007D13F7" w:rsidRPr="007D0789" w:rsidRDefault="007D13F7" w:rsidP="003059D2">
            <w:pPr>
              <w:jc w:val="both"/>
              <w:rPr>
                <w:rFonts w:eastAsia="Calibri"/>
              </w:rPr>
            </w:pPr>
            <w:r w:rsidRPr="007D0789">
              <w:rPr>
                <w:rFonts w:eastAsia="Calibri"/>
              </w:rPr>
              <w:t xml:space="preserve">– емкости для хранения строительных отходов должны иметь маркировку с указанием наименования (вида) собираемого отхода; </w:t>
            </w:r>
          </w:p>
          <w:p w:rsidR="007D13F7" w:rsidRPr="007D0789" w:rsidRDefault="007D13F7" w:rsidP="003059D2">
            <w:pPr>
              <w:jc w:val="both"/>
              <w:rPr>
                <w:rFonts w:eastAsia="Calibri"/>
              </w:rPr>
            </w:pPr>
            <w:r w:rsidRPr="007D0789">
              <w:rPr>
                <w:rFonts w:eastAsia="Calibri"/>
              </w:rPr>
              <w:t xml:space="preserve">– размер (площадь) площадки для сбора и хранения строительных отходов определяется так, чтобы распределить весь объем хранения образующихся строительных отходов на площадке с нагрузкой </w:t>
            </w:r>
            <w:r w:rsidRPr="007D0789">
              <w:rPr>
                <w:rFonts w:eastAsia="Calibri"/>
              </w:rPr>
              <w:br/>
              <w:t>не более 3 т/м</w:t>
            </w:r>
            <w:r w:rsidRPr="007D0789">
              <w:rPr>
                <w:rFonts w:eastAsia="Calibri"/>
                <w:vertAlign w:val="superscript"/>
              </w:rPr>
              <w:t>2</w:t>
            </w:r>
            <w:r w:rsidRPr="007D0789">
              <w:rPr>
                <w:rFonts w:eastAsia="Calibri"/>
              </w:rPr>
              <w:t xml:space="preserve">; </w:t>
            </w:r>
          </w:p>
          <w:p w:rsidR="007D13F7" w:rsidRPr="007D0789" w:rsidRDefault="007D13F7" w:rsidP="003059D2">
            <w:pPr>
              <w:jc w:val="both"/>
              <w:rPr>
                <w:rFonts w:eastAsia="Calibri"/>
              </w:rPr>
            </w:pPr>
            <w:r w:rsidRPr="007D0789">
              <w:rPr>
                <w:rFonts w:eastAsia="Calibri"/>
              </w:rPr>
              <w:t xml:space="preserve">Предельный срок содержания образующихся строительных отходов </w:t>
            </w:r>
            <w:r w:rsidRPr="007D0789">
              <w:rPr>
                <w:rFonts w:eastAsia="Calibri"/>
              </w:rPr>
              <w:br/>
              <w:t xml:space="preserve">в местах временного хранения (складирования) не должен превышать 3 календарных дней. </w:t>
            </w:r>
          </w:p>
          <w:p w:rsidR="007D13F7" w:rsidRPr="007D0789" w:rsidRDefault="007D13F7" w:rsidP="003059D2">
            <w:pPr>
              <w:jc w:val="both"/>
              <w:rPr>
                <w:rFonts w:eastAsia="Calibri"/>
              </w:rPr>
            </w:pPr>
            <w:r w:rsidRPr="007D0789">
              <w:rPr>
                <w:rFonts w:eastAsia="Calibri"/>
              </w:rPr>
              <w:t>Складирование строительного мусора в ремонтируемых помещениях или на территории прилегающих к ремонтируемым помещениям строго запрещается.</w:t>
            </w:r>
          </w:p>
        </w:tc>
      </w:tr>
      <w:tr w:rsidR="007D13F7" w:rsidRPr="007D0789" w:rsidTr="00E62B58">
        <w:tc>
          <w:tcPr>
            <w:tcW w:w="851" w:type="dxa"/>
            <w:shd w:val="clear" w:color="auto" w:fill="auto"/>
          </w:tcPr>
          <w:p w:rsidR="007D13F7" w:rsidRPr="007D0789" w:rsidRDefault="007D13F7" w:rsidP="003059D2">
            <w:pPr>
              <w:jc w:val="center"/>
              <w:rPr>
                <w:rFonts w:eastAsia="Calibri"/>
              </w:rPr>
            </w:pPr>
            <w:r>
              <w:rPr>
                <w:rFonts w:eastAsia="Calibri"/>
              </w:rPr>
              <w:t>17</w:t>
            </w:r>
            <w:r w:rsidRPr="007D0789">
              <w:rPr>
                <w:rFonts w:eastAsia="Calibri"/>
              </w:rPr>
              <w:t>.</w:t>
            </w:r>
          </w:p>
        </w:tc>
        <w:tc>
          <w:tcPr>
            <w:tcW w:w="2268" w:type="dxa"/>
            <w:shd w:val="clear" w:color="auto" w:fill="auto"/>
          </w:tcPr>
          <w:p w:rsidR="007D13F7" w:rsidRPr="007D0789" w:rsidRDefault="007D13F7" w:rsidP="003059D2">
            <w:pPr>
              <w:rPr>
                <w:rFonts w:eastAsia="Calibri"/>
              </w:rPr>
            </w:pPr>
            <w:r w:rsidRPr="007D0789">
              <w:rPr>
                <w:rFonts w:eastAsia="Calibri"/>
              </w:rPr>
              <w:t>Требования к приемке –сдаче работ</w:t>
            </w:r>
          </w:p>
        </w:tc>
        <w:tc>
          <w:tcPr>
            <w:tcW w:w="7229" w:type="dxa"/>
            <w:shd w:val="clear" w:color="auto" w:fill="auto"/>
          </w:tcPr>
          <w:p w:rsidR="007D13F7" w:rsidRPr="007D0789" w:rsidRDefault="007D13F7" w:rsidP="003059D2">
            <w:pPr>
              <w:jc w:val="both"/>
            </w:pPr>
            <w:r w:rsidRPr="007D0789">
              <w:t>Подрядчик обязан:</w:t>
            </w:r>
          </w:p>
          <w:p w:rsidR="007D13F7" w:rsidRPr="007D0789" w:rsidRDefault="007D13F7" w:rsidP="003059D2">
            <w:pPr>
              <w:jc w:val="both"/>
            </w:pPr>
            <w:r w:rsidRPr="007D0789">
              <w:t xml:space="preserve">– пригласить представителей Заказчика для приемки выполненных работ путем направления письменного уведомления за 3 (три) календарных дня до даты приемки; </w:t>
            </w:r>
          </w:p>
          <w:p w:rsidR="007D13F7" w:rsidRPr="007D0789" w:rsidRDefault="007D13F7" w:rsidP="003059D2">
            <w:pPr>
              <w:jc w:val="both"/>
            </w:pPr>
            <w:r w:rsidRPr="007D0789">
              <w:t>–</w:t>
            </w:r>
            <w:r>
              <w:t xml:space="preserve"> </w:t>
            </w:r>
            <w:r w:rsidRPr="007D0789">
              <w:t>представить Заказчику для проверки и приемки выполненных работ следующую документацию:</w:t>
            </w:r>
          </w:p>
          <w:p w:rsidR="007D13F7" w:rsidRPr="007D0789" w:rsidRDefault="007D13F7" w:rsidP="003059D2">
            <w:pPr>
              <w:jc w:val="both"/>
            </w:pPr>
            <w:r w:rsidRPr="007D0789">
              <w:t>1. Акт о приемке выполненных работ (форма № КС-2).</w:t>
            </w:r>
          </w:p>
          <w:p w:rsidR="007D13F7" w:rsidRPr="007D0789" w:rsidRDefault="007D13F7" w:rsidP="003059D2">
            <w:pPr>
              <w:jc w:val="both"/>
            </w:pPr>
            <w:r w:rsidRPr="007D0789">
              <w:t xml:space="preserve">2. Справка о стоимости выполненных работ и затрат </w:t>
            </w:r>
            <w:r>
              <w:br/>
            </w:r>
            <w:r w:rsidRPr="007D0789">
              <w:t>(форма № КС-3).</w:t>
            </w:r>
          </w:p>
          <w:p w:rsidR="007D13F7" w:rsidRPr="007D0789" w:rsidRDefault="007D13F7" w:rsidP="003059D2">
            <w:pPr>
              <w:jc w:val="both"/>
            </w:pPr>
            <w:r w:rsidRPr="007D0789">
              <w:t>3. Акт приемки – сдачи выполненных работ.</w:t>
            </w:r>
          </w:p>
          <w:p w:rsidR="007D13F7" w:rsidRPr="007D0789" w:rsidRDefault="007D13F7" w:rsidP="003059D2">
            <w:pPr>
              <w:jc w:val="both"/>
            </w:pPr>
            <w:r w:rsidRPr="007D0789">
              <w:t xml:space="preserve">4. Акт приемки – сдачи исполнительной документации  </w:t>
            </w:r>
            <w:r>
              <w:br/>
            </w:r>
            <w:r w:rsidRPr="007D0789">
              <w:t>с приложением исполнительной документации в объеме Переченя исполнительной документации.</w:t>
            </w:r>
          </w:p>
          <w:p w:rsidR="007D13F7" w:rsidRPr="007D0789" w:rsidRDefault="007D13F7" w:rsidP="003059D2">
            <w:pPr>
              <w:jc w:val="both"/>
            </w:pPr>
            <w:r w:rsidRPr="007D0789">
              <w:t xml:space="preserve">5. Акт расхода коммунальных и эксплуатационных услуг </w:t>
            </w:r>
            <w:r>
              <w:br/>
            </w:r>
            <w:r w:rsidRPr="007D0789">
              <w:t>с подтверждением произведенной оплаты за пользованием коммунальными услугами в период производства работ.</w:t>
            </w:r>
          </w:p>
          <w:p w:rsidR="007D13F7" w:rsidRPr="007D0789" w:rsidRDefault="007D13F7" w:rsidP="003059D2">
            <w:pPr>
              <w:jc w:val="both"/>
            </w:pPr>
            <w:r w:rsidRPr="007D0789">
              <w:t>6. Гарантийного паспорта на Объект (приложение № 1</w:t>
            </w:r>
            <w:r>
              <w:t>3</w:t>
            </w:r>
            <w:r w:rsidRPr="007D0789">
              <w:t xml:space="preserve"> </w:t>
            </w:r>
            <w:r>
              <w:br/>
            </w:r>
            <w:r w:rsidRPr="007D0789">
              <w:t xml:space="preserve">к </w:t>
            </w:r>
            <w:r>
              <w:t>Т</w:t>
            </w:r>
            <w:r w:rsidRPr="007D0789">
              <w:t>ехническому заданию).</w:t>
            </w:r>
          </w:p>
          <w:p w:rsidR="007D13F7" w:rsidRPr="007D0789" w:rsidRDefault="007D13F7" w:rsidP="003059D2">
            <w:r>
              <w:t>7</w:t>
            </w:r>
            <w:r w:rsidRPr="007D0789">
              <w:t>. Иные документы, подтверждающих фактическое выполнение работ.</w:t>
            </w:r>
          </w:p>
          <w:p w:rsidR="007D13F7" w:rsidRPr="007D0789" w:rsidRDefault="007D13F7" w:rsidP="003059D2">
            <w:pPr>
              <w:jc w:val="both"/>
            </w:pPr>
            <w:r w:rsidRPr="007D0789">
              <w:t xml:space="preserve">Заказчик вправе отказать Подрядчику в приемке работ к оплате, если их объем, стоимость или качество не подтверждается исполнительной документацией, подписанными Заказчиком актами </w:t>
            </w:r>
            <w:r>
              <w:t xml:space="preserve">в соответствии с </w:t>
            </w:r>
            <w:r w:rsidRPr="007D0789">
              <w:t>приложени</w:t>
            </w:r>
            <w:r>
              <w:t xml:space="preserve">ями </w:t>
            </w:r>
            <w:r w:rsidRPr="007D0789">
              <w:t>к настоящему Техническому заданию и другой технической документацией, о чем Подрядчику выдается мотивированный отказ.</w:t>
            </w:r>
          </w:p>
          <w:p w:rsidR="007D13F7" w:rsidRPr="007D0789" w:rsidRDefault="007D13F7" w:rsidP="003059D2">
            <w:pPr>
              <w:jc w:val="both"/>
            </w:pPr>
            <w:r w:rsidRPr="007D0789">
              <w:t>В случае установления Заказчиком при приемке работ несоответствия объема и качества выполненных Подрядчиком работ требованиям настоящего Технического задания, Акт о приемке выполненных работ (форма № КС-2), Справка о стоимости выполненных работ и затрат (форма № КС-3), Акт приемки – сдачи выполненных работ Заказчиком не подписывается до момента устранения выявленных нарушений.</w:t>
            </w:r>
          </w:p>
          <w:p w:rsidR="007D13F7" w:rsidRPr="007D0789" w:rsidRDefault="007D13F7" w:rsidP="003059D2">
            <w:pPr>
              <w:jc w:val="both"/>
            </w:pPr>
            <w:r w:rsidRPr="007D0789">
              <w:t xml:space="preserve">При обнаружении Заказчиком в ходе приемки работ недостатков (дефектов), в том числе и недостатков в оформлении документации </w:t>
            </w:r>
            <w:r w:rsidRPr="007D0789">
              <w:br/>
              <w:t>к настоящему Контракту Заказчиком выдается Подрядчику предписание об устранении нарушений (Приложение № 1</w:t>
            </w:r>
            <w:r>
              <w:t>1</w:t>
            </w:r>
            <w:r w:rsidRPr="007D0789">
              <w:t xml:space="preserve"> </w:t>
            </w:r>
            <w:r w:rsidRPr="007D0789">
              <w:br/>
              <w:t xml:space="preserve">к Техническому заданию), в котором фиксируется перечень недостатков (дефектов) и сроки их устранения. Подрядчик обязан устранить все обнаруженные недостатки своими силами и за свой счет в сроки, указанные в предписании, обеспечив при этом сохранность объекта или его части, в которой производится устранение недостатков, а также находящегося там оборудования, </w:t>
            </w:r>
            <w:r>
              <w:br/>
            </w:r>
            <w:r w:rsidRPr="007D0789">
              <w:t xml:space="preserve">и несет ответственность за их утрату, повреждение или недостачу. </w:t>
            </w:r>
          </w:p>
          <w:p w:rsidR="007D13F7" w:rsidRPr="007D0789" w:rsidRDefault="007D13F7" w:rsidP="003059D2">
            <w:pPr>
              <w:jc w:val="both"/>
            </w:pPr>
            <w:r w:rsidRPr="007D0789">
              <w:t xml:space="preserve">Устранение Подрядчиком в установленные сроки выявленных Заказчиком недостатков не освобождает его от уплаты неустойки, предусмотренной настоящим Контрактом. </w:t>
            </w:r>
          </w:p>
          <w:p w:rsidR="007D13F7" w:rsidRPr="007D0789" w:rsidRDefault="007D13F7" w:rsidP="003059D2">
            <w:pPr>
              <w:jc w:val="both"/>
            </w:pPr>
            <w:r w:rsidRPr="007D0789">
              <w:t xml:space="preserve">Повторная приемка работ и рассмотрение представленных Подрядчиком документов о выполненных Работах производится Заказчиком после устранения Подрядчиком причин отказа </w:t>
            </w:r>
            <w:r w:rsidRPr="007D0789">
              <w:br/>
              <w:t xml:space="preserve">в подписании документов в установленном порядке с повторным уведомлением Подрядчиком Заказчика о готовности сдачи работ </w:t>
            </w:r>
            <w:r w:rsidRPr="007D0789">
              <w:br/>
              <w:t>с указанием даты и времени проведения повторной приемки работ</w:t>
            </w:r>
            <w:r w:rsidRPr="007D0789">
              <w:br/>
              <w:t xml:space="preserve"> в соответствии с условиями настоящего Технического задания. Результаты работ при повторной приемке при отсутствии замечаний оформляются Актом о приемке выполненных работ (форма № КС-2), Справкой о стоимости выполненных работ и затрат (форма № КС-3), Актом приемки – сдачи выполненных работ с составлением </w:t>
            </w:r>
            <w:r w:rsidRPr="007D0789">
              <w:br/>
              <w:t>Акта о выявленных нарушениях (Приложение № 1</w:t>
            </w:r>
            <w:r>
              <w:t>2</w:t>
            </w:r>
            <w:r w:rsidRPr="007D0789">
              <w:t xml:space="preserve"> к Техническому заданию). </w:t>
            </w:r>
          </w:p>
          <w:p w:rsidR="007D13F7" w:rsidRPr="007D0789" w:rsidRDefault="007D13F7" w:rsidP="003059D2">
            <w:pPr>
              <w:jc w:val="both"/>
            </w:pPr>
            <w:r w:rsidRPr="007D0789">
              <w:t>Заказчик вправе отказаться от приемки объекта в случае обнаружения недостатков, которые могут повлечь за собой невозможность ввода объекта в эксплуатацию и не могут быть устранены Подрядчиком. Приемка объекта в гарантийную эксплуатацию производится только после выполнени</w:t>
            </w:r>
            <w:r>
              <w:t xml:space="preserve">я всех работ </w:t>
            </w:r>
            <w:r>
              <w:br/>
              <w:t xml:space="preserve">в полном объеме, в соответствии </w:t>
            </w:r>
            <w:r w:rsidRPr="007D0789">
              <w:t>с настоящим Техническим зада</w:t>
            </w:r>
            <w:r>
              <w:t xml:space="preserve">нием, оформленными Подрядчиком </w:t>
            </w:r>
            <w:r w:rsidRPr="007D0789">
              <w:t>и согласованными Заказчиком локальной сметы и ППР, нормативно-технической документации, указанной в настоящем Техническом задании, наличия и комплек</w:t>
            </w:r>
            <w:r>
              <w:t xml:space="preserve">тности представленной отчетной </w:t>
            </w:r>
            <w:r>
              <w:br/>
            </w:r>
            <w:r w:rsidRPr="007D0789">
              <w:t xml:space="preserve">и исполнительной документации, а также после устранения всех дефектов и недоделок по объекту. </w:t>
            </w:r>
          </w:p>
          <w:p w:rsidR="007D13F7" w:rsidRPr="007D0789" w:rsidRDefault="007D13F7" w:rsidP="003059D2">
            <w:pPr>
              <w:jc w:val="both"/>
              <w:rPr>
                <w:rFonts w:eastAsia="Calibri"/>
              </w:rPr>
            </w:pPr>
            <w:r w:rsidRPr="007D0789">
              <w:t>Приемка объекта в гарантийную эксплуатацию осуществляется Заказчиком совместно с представителями сторон, Подрядчика, субподрядных организаций, организаций по эксплуатации здания, при необходимости, органов государственной власти и органов местного самоуправления города Москвы, в течение 20 (двадцати) рабочих дней с даты поступления документов о приемке выполненных работ в электронной форме, формируемым посредством Единой информац</w:t>
            </w:r>
            <w:r>
              <w:t>ионной системы в сфере закупок</w:t>
            </w:r>
            <w:r w:rsidRPr="007D0789">
              <w:t xml:space="preserve">, </w:t>
            </w:r>
            <w:r>
              <w:br/>
            </w:r>
            <w:r w:rsidRPr="007D0789">
              <w:t>в соответствии со ст. 94 Федерального закона</w:t>
            </w:r>
            <w:r>
              <w:t xml:space="preserve"> </w:t>
            </w:r>
            <w:r w:rsidRPr="007D0789">
              <w:rPr>
                <w:rFonts w:eastAsia="Calibri"/>
              </w:rPr>
              <w:t>Российской Федерации</w:t>
            </w:r>
            <w:r w:rsidRPr="007D0789">
              <w:t xml:space="preserve"> № 44-ФЗ.</w:t>
            </w:r>
          </w:p>
        </w:tc>
      </w:tr>
      <w:tr w:rsidR="007D13F7" w:rsidRPr="007D0789" w:rsidTr="00FF170B">
        <w:tc>
          <w:tcPr>
            <w:tcW w:w="851" w:type="dxa"/>
            <w:shd w:val="clear" w:color="auto" w:fill="auto"/>
          </w:tcPr>
          <w:p w:rsidR="007D13F7" w:rsidRPr="007D0789" w:rsidRDefault="007D13F7" w:rsidP="003059D2">
            <w:pPr>
              <w:jc w:val="center"/>
              <w:rPr>
                <w:rFonts w:eastAsia="Calibri"/>
              </w:rPr>
            </w:pPr>
            <w:r>
              <w:rPr>
                <w:rFonts w:eastAsia="Calibri"/>
              </w:rPr>
              <w:t>18</w:t>
            </w:r>
            <w:r w:rsidRPr="007D0789">
              <w:rPr>
                <w:rFonts w:eastAsia="Calibri"/>
              </w:rPr>
              <w:t>.</w:t>
            </w:r>
          </w:p>
        </w:tc>
        <w:tc>
          <w:tcPr>
            <w:tcW w:w="2268" w:type="dxa"/>
            <w:shd w:val="clear" w:color="auto" w:fill="auto"/>
          </w:tcPr>
          <w:p w:rsidR="007D13F7" w:rsidRPr="007D0789" w:rsidRDefault="007D13F7" w:rsidP="003059D2">
            <w:pPr>
              <w:rPr>
                <w:rFonts w:eastAsia="Calibri"/>
              </w:rPr>
            </w:pPr>
            <w:r w:rsidRPr="007D0789">
              <w:rPr>
                <w:rFonts w:eastAsia="Calibri"/>
              </w:rPr>
              <w:t>Требования к технической эксплуатации и техническому обслуживанию</w:t>
            </w:r>
          </w:p>
          <w:p w:rsidR="007D13F7" w:rsidRPr="007D0789" w:rsidRDefault="007D13F7" w:rsidP="003059D2">
            <w:pPr>
              <w:rPr>
                <w:rFonts w:eastAsia="Calibri"/>
              </w:rPr>
            </w:pPr>
            <w:r>
              <w:rPr>
                <w:rFonts w:eastAsia="Calibri"/>
              </w:rPr>
              <w:t>объекта</w:t>
            </w:r>
          </w:p>
        </w:tc>
        <w:tc>
          <w:tcPr>
            <w:tcW w:w="7229" w:type="dxa"/>
            <w:shd w:val="clear" w:color="auto" w:fill="auto"/>
          </w:tcPr>
          <w:p w:rsidR="007D13F7" w:rsidRPr="007D0789" w:rsidRDefault="007D13F7" w:rsidP="003059D2">
            <w:pPr>
              <w:jc w:val="both"/>
              <w:rPr>
                <w:rFonts w:eastAsia="Calibri"/>
              </w:rPr>
            </w:pPr>
            <w:r w:rsidRPr="007D0789">
              <w:rPr>
                <w:rFonts w:eastAsia="Calibri"/>
              </w:rPr>
              <w:t xml:space="preserve">Подрядчик обязан обеспечить передачу законченных ремонтных работ </w:t>
            </w:r>
            <w:r>
              <w:rPr>
                <w:rFonts w:eastAsia="Calibri"/>
              </w:rPr>
              <w:t>на объекте</w:t>
            </w:r>
            <w:r w:rsidRPr="007D0789">
              <w:rPr>
                <w:rFonts w:eastAsia="Calibri"/>
              </w:rPr>
              <w:t xml:space="preserve"> Заказчику и эксплуатирующим организациям </w:t>
            </w:r>
            <w:r w:rsidRPr="007D0789">
              <w:rPr>
                <w:rFonts w:eastAsia="Calibri"/>
              </w:rPr>
              <w:br/>
              <w:t xml:space="preserve">в установленном порядке в соответствии с требованиями настоящего Технического задания и нормативно-правовых актов. До сдачи </w:t>
            </w:r>
            <w:r>
              <w:rPr>
                <w:rFonts w:eastAsia="Calibri"/>
              </w:rPr>
              <w:t>объекта</w:t>
            </w:r>
            <w:r w:rsidRPr="007D0789">
              <w:rPr>
                <w:rFonts w:eastAsia="Calibri"/>
              </w:rPr>
              <w:t xml:space="preserve"> в гарантийную эксплуатацию Подрядчик обязан организовать за свой счет обучение технического персонала Заказчика о проведении работ по техническому обслуживанию  </w:t>
            </w:r>
            <w:r>
              <w:rPr>
                <w:rFonts w:eastAsia="Calibri"/>
              </w:rPr>
              <w:t>объекта</w:t>
            </w:r>
            <w:r w:rsidRPr="007D0789">
              <w:rPr>
                <w:rFonts w:eastAsia="Calibri"/>
              </w:rPr>
              <w:t>.</w:t>
            </w:r>
          </w:p>
          <w:p w:rsidR="007D13F7" w:rsidRPr="007D0789" w:rsidRDefault="007D13F7" w:rsidP="003059D2">
            <w:pPr>
              <w:jc w:val="both"/>
              <w:rPr>
                <w:rFonts w:eastAsia="Calibri"/>
              </w:rPr>
            </w:pPr>
            <w:r w:rsidRPr="007D0789">
              <w:rPr>
                <w:rFonts w:eastAsia="Calibri"/>
              </w:rPr>
              <w:t xml:space="preserve">За </w:t>
            </w:r>
            <w:r>
              <w:rPr>
                <w:rFonts w:eastAsia="Calibri"/>
              </w:rPr>
              <w:t>1</w:t>
            </w:r>
            <w:r w:rsidRPr="007D0789">
              <w:rPr>
                <w:rFonts w:eastAsia="Calibri"/>
              </w:rPr>
              <w:t xml:space="preserve"> (</w:t>
            </w:r>
            <w:r>
              <w:rPr>
                <w:rFonts w:eastAsia="Calibri"/>
              </w:rPr>
              <w:t>один</w:t>
            </w:r>
            <w:r w:rsidRPr="007D0789">
              <w:rPr>
                <w:rFonts w:eastAsia="Calibri"/>
              </w:rPr>
              <w:t>) календарны</w:t>
            </w:r>
            <w:r>
              <w:rPr>
                <w:rFonts w:eastAsia="Calibri"/>
              </w:rPr>
              <w:t>й</w:t>
            </w:r>
            <w:r w:rsidRPr="007D0789">
              <w:rPr>
                <w:rFonts w:eastAsia="Calibri"/>
              </w:rPr>
              <w:t xml:space="preserve"> д</w:t>
            </w:r>
            <w:r>
              <w:rPr>
                <w:rFonts w:eastAsia="Calibri"/>
              </w:rPr>
              <w:t>е</w:t>
            </w:r>
            <w:r w:rsidRPr="007D0789">
              <w:rPr>
                <w:rFonts w:eastAsia="Calibri"/>
              </w:rPr>
              <w:t>н</w:t>
            </w:r>
            <w:r>
              <w:rPr>
                <w:rFonts w:eastAsia="Calibri"/>
              </w:rPr>
              <w:t>ь</w:t>
            </w:r>
            <w:r w:rsidRPr="007D0789">
              <w:rPr>
                <w:rFonts w:eastAsia="Calibri"/>
              </w:rPr>
              <w:t xml:space="preserve"> до сдачи </w:t>
            </w:r>
            <w:r>
              <w:rPr>
                <w:rFonts w:eastAsia="Calibri"/>
              </w:rPr>
              <w:t>объекта</w:t>
            </w:r>
            <w:r w:rsidRPr="007D0789">
              <w:rPr>
                <w:rFonts w:eastAsia="Calibri"/>
              </w:rPr>
              <w:t xml:space="preserve"> в гарантийную эксплуатацию Подрядчик обязан передать Заказчику по акту приема-передачи инструкции и рекомендации по обслуживанию </w:t>
            </w:r>
            <w:r>
              <w:rPr>
                <w:rFonts w:eastAsia="Calibri"/>
              </w:rPr>
              <w:br/>
            </w:r>
            <w:r w:rsidRPr="007D0789">
              <w:rPr>
                <w:rFonts w:eastAsia="Calibri"/>
              </w:rPr>
              <w:t xml:space="preserve">и эксплуатации </w:t>
            </w:r>
            <w:r>
              <w:rPr>
                <w:rFonts w:eastAsia="Calibri"/>
              </w:rPr>
              <w:t>материалов и изделий</w:t>
            </w:r>
            <w:r w:rsidRPr="007D0789">
              <w:rPr>
                <w:rFonts w:eastAsia="Calibri"/>
              </w:rPr>
              <w:t>, установленн</w:t>
            </w:r>
            <w:r>
              <w:rPr>
                <w:rFonts w:eastAsia="Calibri"/>
              </w:rPr>
              <w:t>ых</w:t>
            </w:r>
            <w:r w:rsidRPr="007D0789">
              <w:rPr>
                <w:rFonts w:eastAsia="Calibri"/>
              </w:rPr>
              <w:t xml:space="preserve"> </w:t>
            </w:r>
            <w:r>
              <w:rPr>
                <w:rFonts w:eastAsia="Calibri"/>
              </w:rPr>
              <w:t>на объекте</w:t>
            </w:r>
            <w:r w:rsidRPr="007D0789">
              <w:rPr>
                <w:rFonts w:eastAsia="Calibri"/>
              </w:rPr>
              <w:t>, передать эксплуатационную документацию, которая должна содержать в том числе следующие данные и информацию:</w:t>
            </w:r>
          </w:p>
          <w:p w:rsidR="007D13F7" w:rsidRPr="007D0789" w:rsidRDefault="007D13F7" w:rsidP="003059D2">
            <w:pPr>
              <w:jc w:val="both"/>
              <w:rPr>
                <w:rFonts w:eastAsia="Calibri"/>
              </w:rPr>
            </w:pPr>
            <w:r w:rsidRPr="007D0789">
              <w:rPr>
                <w:rFonts w:eastAsia="Calibri"/>
              </w:rPr>
              <w:t>– наименование страны-изготовителя и предприятия-изготовителя;</w:t>
            </w:r>
          </w:p>
          <w:p w:rsidR="007D13F7" w:rsidRPr="007D0789" w:rsidRDefault="007D13F7" w:rsidP="003059D2">
            <w:pPr>
              <w:jc w:val="both"/>
              <w:rPr>
                <w:rFonts w:eastAsia="Calibri"/>
              </w:rPr>
            </w:pPr>
            <w:r w:rsidRPr="007D0789">
              <w:rPr>
                <w:rFonts w:eastAsia="Calibri"/>
              </w:rPr>
              <w:t>– наименование и обозначение изделия;</w:t>
            </w:r>
          </w:p>
          <w:p w:rsidR="007D13F7" w:rsidRPr="007D0789" w:rsidRDefault="007D13F7" w:rsidP="003059D2">
            <w:pPr>
              <w:jc w:val="both"/>
              <w:rPr>
                <w:rFonts w:eastAsia="Calibri"/>
              </w:rPr>
            </w:pPr>
            <w:r w:rsidRPr="007D0789">
              <w:rPr>
                <w:rFonts w:eastAsia="Calibri"/>
              </w:rPr>
              <w:t xml:space="preserve">– основное назначение, сведения об основных технических данных </w:t>
            </w:r>
            <w:r w:rsidRPr="007D0789">
              <w:rPr>
                <w:rFonts w:eastAsia="Calibri"/>
              </w:rPr>
              <w:br/>
              <w:t xml:space="preserve">и потребительских свойствах </w:t>
            </w:r>
            <w:r>
              <w:rPr>
                <w:rFonts w:eastAsia="Calibri"/>
              </w:rPr>
              <w:t>материалов и изделий</w:t>
            </w:r>
            <w:r w:rsidRPr="007D0789">
              <w:rPr>
                <w:rFonts w:eastAsia="Calibri"/>
              </w:rPr>
              <w:t>;</w:t>
            </w:r>
          </w:p>
          <w:p w:rsidR="007D13F7" w:rsidRPr="007D0789" w:rsidRDefault="007D13F7" w:rsidP="003059D2">
            <w:pPr>
              <w:jc w:val="both"/>
              <w:rPr>
                <w:rFonts w:eastAsia="Calibri"/>
              </w:rPr>
            </w:pPr>
            <w:r w:rsidRPr="007D0789">
              <w:rPr>
                <w:rFonts w:eastAsia="Calibri"/>
              </w:rPr>
              <w:t>– правила и условия эффективного и безопасного использования, хранения, транспортирования и утилизации материалов;</w:t>
            </w:r>
          </w:p>
          <w:p w:rsidR="007D13F7" w:rsidRPr="007D0789" w:rsidRDefault="007D13F7" w:rsidP="003059D2">
            <w:pPr>
              <w:jc w:val="both"/>
              <w:rPr>
                <w:rFonts w:eastAsia="Calibri"/>
              </w:rPr>
            </w:pPr>
            <w:r w:rsidRPr="007D0789">
              <w:rPr>
                <w:rFonts w:eastAsia="Calibri"/>
              </w:rPr>
              <w:t xml:space="preserve">– ресурс, срок службы и сведения о необходимых действиях  Заказчика по его истечении, а также информация о возможных последствиях при невыполнении указанных  действий (сведения </w:t>
            </w:r>
            <w:r>
              <w:rPr>
                <w:rFonts w:eastAsia="Calibri"/>
              </w:rPr>
              <w:br/>
            </w:r>
            <w:r w:rsidRPr="007D0789">
              <w:rPr>
                <w:rFonts w:eastAsia="Calibri"/>
              </w:rPr>
              <w:t xml:space="preserve">о необходимых действиях по истечении указанных ресурсов, сроков службы, а также возможных последствиях при невыполнении этих действий) если </w:t>
            </w:r>
            <w:r>
              <w:rPr>
                <w:rFonts w:eastAsia="Calibri"/>
              </w:rPr>
              <w:t>материалы</w:t>
            </w:r>
            <w:r w:rsidRPr="007D0789">
              <w:rPr>
                <w:rFonts w:eastAsia="Calibri"/>
              </w:rPr>
              <w:t xml:space="preserve"> по истечении указанных ресурса и сроков мо</w:t>
            </w:r>
            <w:r>
              <w:rPr>
                <w:rFonts w:eastAsia="Calibri"/>
              </w:rPr>
              <w:t>гут</w:t>
            </w:r>
            <w:r w:rsidRPr="007D0789">
              <w:rPr>
                <w:rFonts w:eastAsia="Calibri"/>
              </w:rPr>
              <w:t xml:space="preserve"> представлять опасность для жизни, здоровья Заказчика, причинять вред его имуществу или окружающей среде либо </w:t>
            </w:r>
            <w:r>
              <w:rPr>
                <w:rFonts w:eastAsia="Calibri"/>
              </w:rPr>
              <w:br/>
            </w:r>
            <w:r w:rsidRPr="007D0789">
              <w:rPr>
                <w:rFonts w:eastAsia="Calibri"/>
              </w:rPr>
              <w:t>он</w:t>
            </w:r>
            <w:r>
              <w:rPr>
                <w:rFonts w:eastAsia="Calibri"/>
              </w:rPr>
              <w:t>и</w:t>
            </w:r>
            <w:r w:rsidRPr="007D0789">
              <w:rPr>
                <w:rFonts w:eastAsia="Calibri"/>
              </w:rPr>
              <w:t xml:space="preserve"> становится непригодным для использования по назначению);</w:t>
            </w:r>
          </w:p>
          <w:p w:rsidR="007D13F7" w:rsidRPr="007D0789" w:rsidRDefault="007D13F7" w:rsidP="003059D2">
            <w:pPr>
              <w:jc w:val="both"/>
              <w:rPr>
                <w:rFonts w:eastAsia="Calibri"/>
              </w:rPr>
            </w:pPr>
            <w:r w:rsidRPr="007D0789">
              <w:rPr>
                <w:rFonts w:eastAsia="Calibri"/>
              </w:rPr>
              <w:t>– гарантии изготовителя (поставщика) (в установленном законодательством порядке);</w:t>
            </w:r>
          </w:p>
          <w:p w:rsidR="007D13F7" w:rsidRPr="007D0789" w:rsidRDefault="007D13F7" w:rsidP="003059D2">
            <w:pPr>
              <w:jc w:val="both"/>
              <w:rPr>
                <w:rFonts w:eastAsia="Calibri"/>
              </w:rPr>
            </w:pPr>
            <w:r w:rsidRPr="007D0789">
              <w:rPr>
                <w:rFonts w:eastAsia="Calibri"/>
              </w:rPr>
              <w:t>– регламент технического обслуживания;</w:t>
            </w:r>
          </w:p>
          <w:p w:rsidR="007D13F7" w:rsidRPr="007D0789" w:rsidRDefault="007D13F7" w:rsidP="003059D2">
            <w:pPr>
              <w:jc w:val="both"/>
              <w:rPr>
                <w:rFonts w:eastAsia="Calibri"/>
              </w:rPr>
            </w:pPr>
            <w:r w:rsidRPr="007D0789">
              <w:rPr>
                <w:rFonts w:eastAsia="Calibri"/>
              </w:rPr>
              <w:t>– сведения о приемке;</w:t>
            </w:r>
          </w:p>
          <w:p w:rsidR="007D13F7" w:rsidRPr="007D0789" w:rsidRDefault="007D13F7" w:rsidP="003059D2">
            <w:pPr>
              <w:jc w:val="both"/>
              <w:rPr>
                <w:rFonts w:eastAsia="Calibri"/>
              </w:rPr>
            </w:pPr>
            <w:r w:rsidRPr="007D0789">
              <w:rPr>
                <w:rFonts w:eastAsia="Calibri"/>
              </w:rPr>
              <w:t>– юридический и фактический адрес, телефон, адрес электронной почты, изготовителя (поставщика) и/или продавца.</w:t>
            </w:r>
          </w:p>
        </w:tc>
      </w:tr>
      <w:tr w:rsidR="007D13F7" w:rsidRPr="007D0789" w:rsidTr="00FF170B">
        <w:tc>
          <w:tcPr>
            <w:tcW w:w="851" w:type="dxa"/>
            <w:shd w:val="clear" w:color="auto" w:fill="auto"/>
          </w:tcPr>
          <w:p w:rsidR="007D13F7" w:rsidRPr="007D0789" w:rsidRDefault="007D13F7" w:rsidP="003059D2">
            <w:pPr>
              <w:jc w:val="center"/>
              <w:rPr>
                <w:rFonts w:eastAsia="Calibri"/>
              </w:rPr>
            </w:pPr>
            <w:r>
              <w:rPr>
                <w:rFonts w:eastAsia="Calibri"/>
              </w:rPr>
              <w:t>19</w:t>
            </w:r>
            <w:r w:rsidRPr="007D0789">
              <w:rPr>
                <w:rFonts w:eastAsia="Calibri"/>
              </w:rPr>
              <w:t>.</w:t>
            </w:r>
          </w:p>
        </w:tc>
        <w:tc>
          <w:tcPr>
            <w:tcW w:w="2268" w:type="dxa"/>
            <w:shd w:val="clear" w:color="auto" w:fill="auto"/>
          </w:tcPr>
          <w:p w:rsidR="007D13F7" w:rsidRPr="007D0789" w:rsidRDefault="007D13F7" w:rsidP="003059D2">
            <w:pPr>
              <w:rPr>
                <w:rFonts w:eastAsia="Calibri"/>
              </w:rPr>
            </w:pPr>
            <w:r w:rsidRPr="007D0789">
              <w:rPr>
                <w:rFonts w:eastAsia="Calibri"/>
              </w:rPr>
              <w:t>Требования к сроку обеспечения гарантии качества выполненных работ</w:t>
            </w:r>
          </w:p>
        </w:tc>
        <w:tc>
          <w:tcPr>
            <w:tcW w:w="7229" w:type="dxa"/>
            <w:shd w:val="clear" w:color="auto" w:fill="auto"/>
          </w:tcPr>
          <w:p w:rsidR="007D13F7" w:rsidRPr="007D0789" w:rsidRDefault="007D13F7" w:rsidP="003059D2">
            <w:pPr>
              <w:jc w:val="both"/>
              <w:rPr>
                <w:rFonts w:eastAsia="Calibri"/>
              </w:rPr>
            </w:pPr>
            <w:r w:rsidRPr="007D0789">
              <w:rPr>
                <w:rFonts w:eastAsia="Calibri"/>
              </w:rPr>
              <w:t xml:space="preserve">Гарантийный срок к качеству выполненных работ на объекте составляет – 5 (пять) лет со дня подписания заказчиком </w:t>
            </w:r>
            <w:r w:rsidRPr="007D0789">
              <w:t xml:space="preserve">Акта </w:t>
            </w:r>
            <w:r>
              <w:br/>
            </w:r>
            <w:r w:rsidRPr="007D0789">
              <w:t xml:space="preserve">о приемке выполненных работ (форма № КС-2), Справки </w:t>
            </w:r>
            <w:r>
              <w:br/>
            </w:r>
            <w:r w:rsidRPr="007D0789">
              <w:t>о стоимости выполненных работ и затрат (форма № КС-3), Акта приемки – сдачи выполненных работ. Под</w:t>
            </w:r>
            <w:r>
              <w:t>рядчик, гарантирует достижение о</w:t>
            </w:r>
            <w:r w:rsidRPr="007D0789">
              <w:t xml:space="preserve">бъектом показателей и требований, указанных </w:t>
            </w:r>
            <w:r>
              <w:br/>
            </w:r>
            <w:r w:rsidRPr="007D0789">
              <w:t xml:space="preserve">в настоящем Техническом задании и возможность безаварийной эксплуатации объекта на протяжении гарантийного срока эксплуатации. В случае, если Заказчик письменно, по телефону или по электронной почте уведомит Подрядчика о дефектах систем </w:t>
            </w:r>
            <w:r>
              <w:br/>
            </w:r>
            <w:r w:rsidRPr="007D0789">
              <w:t>и элементов поименованных в гарантийном паспорте на Объект, выявленных в гарантийный период, Подрядчик в течение 1 (одного) дня с момента получения сообщения (а в случае аварийной ситуации незамедлительно) направляет на объект своего представителя, а при необходимости ремонтную бригаду для проведения технического осмотра и устранения выявленной неисправности. Если устранение дефектов требует переделки работ,</w:t>
            </w:r>
            <w:r>
              <w:t xml:space="preserve"> </w:t>
            </w:r>
            <w:r w:rsidRPr="007D0789">
              <w:t>с заменой материалов, конструкций, то стороны оформляют Рекламационный акт (Приложение № 4</w:t>
            </w:r>
            <w:r>
              <w:t xml:space="preserve"> </w:t>
            </w:r>
            <w:r w:rsidRPr="007D0789">
              <w:t xml:space="preserve">к Техническому заданию), в соответствии </w:t>
            </w:r>
            <w:r>
              <w:br/>
            </w:r>
            <w:r w:rsidRPr="007D0789">
              <w:t>с которым Подрядчик</w:t>
            </w:r>
            <w:r>
              <w:t xml:space="preserve"> </w:t>
            </w:r>
            <w:r w:rsidRPr="007D0789">
              <w:t>в установленный Заказчиком срок устраняет выявленные дефекты</w:t>
            </w:r>
            <w:r>
              <w:t xml:space="preserve"> </w:t>
            </w:r>
            <w:r w:rsidRPr="007D0789">
              <w:t xml:space="preserve">за свой счет. Гарантийный период </w:t>
            </w:r>
            <w:r>
              <w:br/>
            </w:r>
            <w:r w:rsidRPr="007D0789">
              <w:t xml:space="preserve">на исправленные работы увеличивается на время устранения выявленных дефектов и неполадок. В случае не устранения Подрядчиком недостатков в установленный срок либо отказа </w:t>
            </w:r>
            <w:r>
              <w:br/>
            </w:r>
            <w:r w:rsidRPr="007D0789">
              <w:t xml:space="preserve">от составления или подписания Рекламационного акта, Заказчику предоставляется право устранить их самостоятельно или </w:t>
            </w:r>
            <w:r>
              <w:br/>
            </w:r>
            <w:r w:rsidRPr="007D0789">
              <w:t>с привлечением третьих лиц,</w:t>
            </w:r>
            <w:r>
              <w:t xml:space="preserve"> </w:t>
            </w:r>
            <w:r w:rsidRPr="007D0789">
              <w:t xml:space="preserve">с возмещением своих расходов за счет Подрядчика. Для подтверждения дефектов Заказчик вправе пригласить независимую квалифицированную экспертизу, которая составляет соответствующий акт по фиксированию дефектов </w:t>
            </w:r>
            <w:r>
              <w:br/>
            </w:r>
            <w:r w:rsidRPr="007D0789">
              <w:t xml:space="preserve">и их характеру. При возникновении между Заказчиком </w:t>
            </w:r>
            <w:r>
              <w:br/>
            </w:r>
            <w:r w:rsidRPr="007D0789">
              <w:t>и Подрядчиком спора по поводу недостатков выполненной работы или их причинпо требованию любой из сторон должна быть назначена независимая экспертиза. Расходы по проведению экспертизы несёт Подрядчик,за исключением случаев, когда экспертизой установлено отсутствие нарушений Подрядчиком условий настоящего Технического задания или причинной связи между действиями Подрядчика и обнаруженными недостатками.</w:t>
            </w:r>
            <w:r>
              <w:br/>
            </w:r>
            <w:r w:rsidRPr="007D0789">
              <w:t>В указанных случаях расходы</w:t>
            </w:r>
            <w:r>
              <w:t xml:space="preserve"> </w:t>
            </w:r>
            <w:r w:rsidRPr="007D0789">
              <w:t xml:space="preserve">на экспертизу несёт Сторона, потребовавшая назначения экспертизы, а если она назначена </w:t>
            </w:r>
            <w:r>
              <w:br/>
            </w:r>
            <w:r w:rsidRPr="007D0789">
              <w:t>по соглашению между сторонами – обе стороны поровну.</w:t>
            </w:r>
          </w:p>
        </w:tc>
      </w:tr>
      <w:tr w:rsidR="007D13F7" w:rsidRPr="007D0789" w:rsidTr="003059D2">
        <w:tc>
          <w:tcPr>
            <w:tcW w:w="851" w:type="dxa"/>
            <w:shd w:val="clear" w:color="auto" w:fill="auto"/>
          </w:tcPr>
          <w:p w:rsidR="007D13F7" w:rsidRPr="007D0789" w:rsidRDefault="007D13F7" w:rsidP="003059D2">
            <w:pPr>
              <w:jc w:val="center"/>
              <w:rPr>
                <w:rFonts w:eastAsia="Calibri"/>
              </w:rPr>
            </w:pPr>
            <w:r>
              <w:rPr>
                <w:rFonts w:eastAsia="Calibri"/>
              </w:rPr>
              <w:t>20.</w:t>
            </w:r>
          </w:p>
        </w:tc>
        <w:tc>
          <w:tcPr>
            <w:tcW w:w="2268" w:type="dxa"/>
            <w:shd w:val="clear" w:color="auto" w:fill="auto"/>
          </w:tcPr>
          <w:p w:rsidR="007D13F7" w:rsidRPr="007D0789" w:rsidRDefault="007D13F7" w:rsidP="003059D2">
            <w:pPr>
              <w:rPr>
                <w:rFonts w:eastAsia="Calibri"/>
              </w:rPr>
            </w:pPr>
            <w:r>
              <w:rPr>
                <w:rFonts w:eastAsia="Calibri"/>
              </w:rPr>
              <w:t>Приложения к Техническому заданию</w:t>
            </w:r>
          </w:p>
        </w:tc>
        <w:tc>
          <w:tcPr>
            <w:tcW w:w="7229" w:type="dxa"/>
            <w:shd w:val="clear" w:color="auto" w:fill="auto"/>
          </w:tcPr>
          <w:p w:rsidR="007D13F7" w:rsidRPr="005F4243" w:rsidRDefault="007D13F7" w:rsidP="003059D2">
            <w:pPr>
              <w:rPr>
                <w:rFonts w:eastAsia="Calibri"/>
              </w:rPr>
            </w:pPr>
            <w:r w:rsidRPr="005F4243">
              <w:rPr>
                <w:rFonts w:eastAsia="Calibri"/>
              </w:rPr>
              <w:t>1. Ведомость объемов работ</w:t>
            </w:r>
            <w:r>
              <w:rPr>
                <w:rFonts w:eastAsia="Calibri"/>
              </w:rPr>
              <w:t>.</w:t>
            </w:r>
          </w:p>
          <w:p w:rsidR="007D13F7" w:rsidRPr="005F4243" w:rsidRDefault="007D13F7" w:rsidP="003059D2">
            <w:pPr>
              <w:autoSpaceDE w:val="0"/>
              <w:autoSpaceDN w:val="0"/>
              <w:adjustRightInd w:val="0"/>
            </w:pPr>
            <w:r w:rsidRPr="005F4243">
              <w:rPr>
                <w:rFonts w:eastAsia="Calibri"/>
              </w:rPr>
              <w:t xml:space="preserve">2. </w:t>
            </w:r>
            <w:r w:rsidRPr="005F4243">
              <w:t>Акт приемки – сдачи выполненных работ.</w:t>
            </w:r>
          </w:p>
          <w:p w:rsidR="007D13F7" w:rsidRPr="005F4243" w:rsidRDefault="007D13F7" w:rsidP="003059D2">
            <w:pPr>
              <w:widowControl w:val="0"/>
              <w:suppressAutoHyphens/>
            </w:pPr>
            <w:r>
              <w:t>3. Акт приема-передачи о</w:t>
            </w:r>
            <w:r w:rsidRPr="005F4243">
              <w:t xml:space="preserve">бъекта в Работу </w:t>
            </w:r>
          </w:p>
          <w:p w:rsidR="007D13F7" w:rsidRPr="005F4243" w:rsidRDefault="007D13F7" w:rsidP="003059D2">
            <w:pPr>
              <w:autoSpaceDE w:val="0"/>
              <w:autoSpaceDN w:val="0"/>
              <w:adjustRightInd w:val="0"/>
            </w:pPr>
            <w:r w:rsidRPr="005F4243">
              <w:t>4. Рекламационный акт.</w:t>
            </w:r>
          </w:p>
          <w:p w:rsidR="007D13F7" w:rsidRPr="005F4243" w:rsidRDefault="007D13F7" w:rsidP="003059D2">
            <w:r w:rsidRPr="005F4243">
              <w:t>5. Акт согласования оборудования и материалов</w:t>
            </w:r>
          </w:p>
          <w:p w:rsidR="007D13F7" w:rsidRPr="005F4243" w:rsidRDefault="007D13F7" w:rsidP="003059D2">
            <w:r w:rsidRPr="005F4243">
              <w:t>6. Перечень исполнительной документации</w:t>
            </w:r>
          </w:p>
          <w:p w:rsidR="007D13F7" w:rsidRPr="005F4243" w:rsidRDefault="007D13F7" w:rsidP="003059D2">
            <w:r w:rsidRPr="005F4243">
              <w:t>7. Акт приемки – сдачи исполнительной документации.</w:t>
            </w:r>
          </w:p>
          <w:p w:rsidR="007D13F7" w:rsidRPr="005F4243" w:rsidRDefault="007D13F7" w:rsidP="003059D2">
            <w:r w:rsidRPr="005F4243">
              <w:t>8. Акт расхода коммунальных и эксплуатационных услуг</w:t>
            </w:r>
          </w:p>
          <w:p w:rsidR="007D13F7" w:rsidRPr="005F4243" w:rsidRDefault="007D13F7" w:rsidP="003059D2">
            <w:pPr>
              <w:rPr>
                <w:bCs/>
              </w:rPr>
            </w:pPr>
            <w:r w:rsidRPr="005F4243">
              <w:t xml:space="preserve">9. </w:t>
            </w:r>
            <w:r w:rsidRPr="005F4243">
              <w:rPr>
                <w:bCs/>
              </w:rPr>
              <w:t>Общий журнал работ.</w:t>
            </w:r>
          </w:p>
          <w:p w:rsidR="007D13F7" w:rsidRPr="005F4243" w:rsidRDefault="007D13F7" w:rsidP="003059D2">
            <w:pPr>
              <w:autoSpaceDE w:val="0"/>
              <w:autoSpaceDN w:val="0"/>
              <w:adjustRightInd w:val="0"/>
              <w:rPr>
                <w:bCs/>
                <w:color w:val="000000"/>
                <w:sz w:val="22"/>
                <w:szCs w:val="22"/>
              </w:rPr>
            </w:pPr>
            <w:r w:rsidRPr="005F4243">
              <w:rPr>
                <w:bCs/>
              </w:rPr>
              <w:t xml:space="preserve">10. </w:t>
            </w:r>
            <w:r w:rsidRPr="005F4243">
              <w:rPr>
                <w:bCs/>
                <w:color w:val="000000"/>
                <w:sz w:val="22"/>
                <w:szCs w:val="22"/>
              </w:rPr>
              <w:t>АКТ освидетельствования скрытых работ.</w:t>
            </w:r>
          </w:p>
          <w:p w:rsidR="007D13F7" w:rsidRPr="005F4243" w:rsidRDefault="007D13F7" w:rsidP="003059D2">
            <w:r w:rsidRPr="005F4243">
              <w:rPr>
                <w:bCs/>
                <w:color w:val="000000"/>
                <w:sz w:val="22"/>
                <w:szCs w:val="22"/>
              </w:rPr>
              <w:t xml:space="preserve">11. </w:t>
            </w:r>
            <w:r w:rsidRPr="005F4243">
              <w:t>Предписание об устранении нарушений.</w:t>
            </w:r>
          </w:p>
          <w:p w:rsidR="007D13F7" w:rsidRPr="005F4243" w:rsidRDefault="007D13F7" w:rsidP="003059D2">
            <w:r w:rsidRPr="005F4243">
              <w:t xml:space="preserve">12. Акт о выявленных нарушениях. </w:t>
            </w:r>
          </w:p>
          <w:p w:rsidR="007D13F7" w:rsidRPr="007D0789" w:rsidRDefault="007D13F7" w:rsidP="006922A6">
            <w:pPr>
              <w:jc w:val="both"/>
              <w:rPr>
                <w:rFonts w:eastAsia="Calibri"/>
              </w:rPr>
            </w:pPr>
            <w:r>
              <w:t>13. Гарантийного паспорта на о</w:t>
            </w:r>
            <w:r w:rsidRPr="005F4243">
              <w:t>бъект.</w:t>
            </w:r>
          </w:p>
        </w:tc>
      </w:tr>
    </w:tbl>
    <w:p w:rsidR="008C490D" w:rsidRDefault="008C490D" w:rsidP="008C490D">
      <w:pPr>
        <w:jc w:val="right"/>
        <w:rPr>
          <w:rFonts w:eastAsia="Calibri"/>
          <w:b/>
        </w:rPr>
      </w:pPr>
    </w:p>
    <w:p w:rsidR="008C490D" w:rsidRDefault="008C490D" w:rsidP="008C490D">
      <w:pPr>
        <w:jc w:val="right"/>
        <w:rPr>
          <w:rFonts w:eastAsia="Calibri"/>
          <w:b/>
        </w:rPr>
      </w:pPr>
    </w:p>
    <w:p w:rsidR="008C490D" w:rsidRDefault="008C490D" w:rsidP="008C490D">
      <w:pPr>
        <w:jc w:val="right"/>
        <w:rPr>
          <w:rFonts w:eastAsia="Calibri"/>
          <w:b/>
        </w:rPr>
      </w:pPr>
    </w:p>
    <w:p w:rsidR="00CA25AC" w:rsidRDefault="00CA25AC" w:rsidP="001E61C4">
      <w:pPr>
        <w:rPr>
          <w:rFonts w:eastAsia="Calibri"/>
          <w:b/>
        </w:rPr>
      </w:pPr>
    </w:p>
    <w:p w:rsidR="008C490D" w:rsidRDefault="008C490D" w:rsidP="008C490D">
      <w:pPr>
        <w:jc w:val="right"/>
        <w:rPr>
          <w:rFonts w:eastAsia="Calibri"/>
        </w:rPr>
      </w:pPr>
      <w:r w:rsidRPr="00A625BA">
        <w:rPr>
          <w:rFonts w:eastAsia="Calibri"/>
          <w:b/>
        </w:rPr>
        <w:t>Приложение № 1</w:t>
      </w:r>
      <w:r w:rsidRPr="00A625BA">
        <w:rPr>
          <w:rFonts w:eastAsia="Calibri"/>
        </w:rPr>
        <w:t xml:space="preserve"> </w:t>
      </w:r>
      <w:r w:rsidRPr="00A625BA">
        <w:rPr>
          <w:rFonts w:eastAsia="Calibri"/>
        </w:rPr>
        <w:br/>
        <w:t>к Техническому заданию</w:t>
      </w:r>
    </w:p>
    <w:p w:rsidR="005F1450" w:rsidRPr="005F1450" w:rsidRDefault="005F1450" w:rsidP="005F1450">
      <w:pPr>
        <w:jc w:val="center"/>
        <w:rPr>
          <w:rFonts w:eastAsia="Calibri"/>
          <w:b/>
        </w:rPr>
      </w:pPr>
      <w:r w:rsidRPr="00B6691E">
        <w:rPr>
          <w:rFonts w:eastAsia="Calibri"/>
          <w:b/>
        </w:rPr>
        <w:t>Ведомость объемов работ</w:t>
      </w:r>
    </w:p>
    <w:p w:rsidR="008C490D" w:rsidRPr="00A625BA" w:rsidRDefault="008C490D" w:rsidP="008C490D">
      <w:pPr>
        <w:rPr>
          <w:rFonts w:eastAsia="Calibri"/>
        </w:rPr>
      </w:pPr>
    </w:p>
    <w:tbl>
      <w:tblPr>
        <w:tblStyle w:val="affff2"/>
        <w:tblW w:w="10201" w:type="dxa"/>
        <w:tblLook w:val="0000" w:firstRow="0" w:lastRow="0" w:firstColumn="0" w:lastColumn="0" w:noHBand="0" w:noVBand="0"/>
      </w:tblPr>
      <w:tblGrid>
        <w:gridCol w:w="703"/>
        <w:gridCol w:w="7599"/>
        <w:gridCol w:w="1174"/>
        <w:gridCol w:w="725"/>
      </w:tblGrid>
      <w:tr w:rsidR="005F1450" w:rsidTr="002F0298">
        <w:trPr>
          <w:trHeight w:val="309"/>
        </w:trPr>
        <w:tc>
          <w:tcPr>
            <w:tcW w:w="10201" w:type="dxa"/>
            <w:gridSpan w:val="4"/>
          </w:tcPr>
          <w:p w:rsidR="005F1450" w:rsidRDefault="005F1450" w:rsidP="002F0298">
            <w:pPr>
              <w:jc w:val="center"/>
              <w:rPr>
                <w:rFonts w:eastAsia="Calibri"/>
                <w:b/>
              </w:rPr>
            </w:pPr>
            <w:r w:rsidRPr="00D12276">
              <w:rPr>
                <w:b/>
                <w:color w:val="000000"/>
                <w:lang w:eastAsia="ar-SA"/>
              </w:rPr>
              <w:t>г. Москва, ул. Рождественка, д. 1, стр. 1.</w:t>
            </w:r>
          </w:p>
        </w:tc>
      </w:tr>
      <w:tr w:rsidR="008C490D" w:rsidRPr="00A625BA" w:rsidTr="002F0298">
        <w:tblPrEx>
          <w:tblLook w:val="04A0" w:firstRow="1" w:lastRow="0" w:firstColumn="1" w:lastColumn="0" w:noHBand="0" w:noVBand="1"/>
        </w:tblPrEx>
        <w:trPr>
          <w:trHeight w:val="606"/>
        </w:trPr>
        <w:tc>
          <w:tcPr>
            <w:tcW w:w="703" w:type="dxa"/>
            <w:vAlign w:val="center"/>
          </w:tcPr>
          <w:p w:rsidR="008C490D" w:rsidRPr="00A625BA" w:rsidRDefault="008C490D" w:rsidP="002F0298">
            <w:pPr>
              <w:jc w:val="center"/>
              <w:rPr>
                <w:rFonts w:eastAsia="Calibri"/>
                <w:b/>
              </w:rPr>
            </w:pPr>
            <w:r w:rsidRPr="00A625BA">
              <w:rPr>
                <w:rFonts w:eastAsia="Calibri"/>
                <w:b/>
              </w:rPr>
              <w:t>№ п/п</w:t>
            </w:r>
          </w:p>
        </w:tc>
        <w:tc>
          <w:tcPr>
            <w:tcW w:w="7599" w:type="dxa"/>
            <w:vAlign w:val="center"/>
          </w:tcPr>
          <w:p w:rsidR="008C490D" w:rsidRPr="00A625BA" w:rsidRDefault="008C490D" w:rsidP="002F0298">
            <w:pPr>
              <w:jc w:val="center"/>
              <w:rPr>
                <w:rFonts w:eastAsia="Calibri"/>
                <w:b/>
              </w:rPr>
            </w:pPr>
            <w:r w:rsidRPr="00A625BA">
              <w:rPr>
                <w:rFonts w:eastAsia="Calibri"/>
                <w:b/>
              </w:rPr>
              <w:t>Наименование вида работ</w:t>
            </w:r>
          </w:p>
        </w:tc>
        <w:tc>
          <w:tcPr>
            <w:tcW w:w="1174" w:type="dxa"/>
            <w:vAlign w:val="center"/>
          </w:tcPr>
          <w:p w:rsidR="008C490D" w:rsidRPr="00A625BA" w:rsidRDefault="008C490D" w:rsidP="002F0298">
            <w:pPr>
              <w:jc w:val="center"/>
              <w:rPr>
                <w:rFonts w:eastAsia="Calibri"/>
                <w:b/>
              </w:rPr>
            </w:pPr>
            <w:r w:rsidRPr="00A625BA">
              <w:rPr>
                <w:rFonts w:eastAsia="Calibri"/>
                <w:b/>
              </w:rPr>
              <w:t>Ед. изм.</w:t>
            </w:r>
          </w:p>
        </w:tc>
        <w:tc>
          <w:tcPr>
            <w:tcW w:w="725" w:type="dxa"/>
            <w:vAlign w:val="center"/>
          </w:tcPr>
          <w:p w:rsidR="008C490D" w:rsidRPr="00A625BA" w:rsidRDefault="008C490D" w:rsidP="002F0298">
            <w:pPr>
              <w:jc w:val="center"/>
              <w:rPr>
                <w:rFonts w:eastAsia="Calibri"/>
                <w:b/>
              </w:rPr>
            </w:pPr>
            <w:r w:rsidRPr="00A625BA">
              <w:rPr>
                <w:rFonts w:eastAsia="Calibri"/>
                <w:b/>
              </w:rPr>
              <w:t>Кол-во</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1</w:t>
            </w:r>
          </w:p>
        </w:tc>
        <w:tc>
          <w:tcPr>
            <w:tcW w:w="7599" w:type="dxa"/>
          </w:tcPr>
          <w:p w:rsidR="005F1450" w:rsidRPr="00622199" w:rsidRDefault="005F1450" w:rsidP="002F0298">
            <w:r w:rsidRPr="00085EB1">
              <w:rPr>
                <w:bCs/>
                <w:color w:val="000000"/>
                <w:lang w:eastAsia="ar-SA"/>
              </w:rPr>
              <w:t>Установка прибора приемно-контрольного (объектовый) на 2 луча</w:t>
            </w:r>
          </w:p>
        </w:tc>
        <w:tc>
          <w:tcPr>
            <w:tcW w:w="1174" w:type="dxa"/>
            <w:vAlign w:val="center"/>
          </w:tcPr>
          <w:p w:rsidR="005F1450" w:rsidRPr="00085EB1" w:rsidRDefault="005F1450" w:rsidP="005A71B0">
            <w:pPr>
              <w:suppressAutoHyphens/>
              <w:jc w:val="center"/>
              <w:rPr>
                <w:bCs/>
                <w:color w:val="000000"/>
                <w:lang w:eastAsia="ar-SA"/>
              </w:rPr>
            </w:pPr>
            <w:r w:rsidRPr="00085EB1">
              <w:rPr>
                <w:bCs/>
                <w:color w:val="000000"/>
                <w:lang w:eastAsia="ar-SA"/>
              </w:rPr>
              <w:t>шт.</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1</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2</w:t>
            </w:r>
          </w:p>
        </w:tc>
        <w:tc>
          <w:tcPr>
            <w:tcW w:w="7599" w:type="dxa"/>
          </w:tcPr>
          <w:p w:rsidR="005F1450" w:rsidRPr="00622199" w:rsidRDefault="005A71B0" w:rsidP="002F0298">
            <w:r>
              <w:rPr>
                <w:bCs/>
                <w:color w:val="000000"/>
                <w:lang w:eastAsia="ar-SA"/>
              </w:rPr>
              <w:t>Установка устройства</w:t>
            </w:r>
            <w:r w:rsidR="005F1450" w:rsidRPr="00085EB1">
              <w:rPr>
                <w:bCs/>
                <w:color w:val="000000"/>
                <w:lang w:eastAsia="ar-SA"/>
              </w:rPr>
              <w:t xml:space="preserve"> оптико-(фото)электрического с блоком питания и контроля</w:t>
            </w:r>
          </w:p>
        </w:tc>
        <w:tc>
          <w:tcPr>
            <w:tcW w:w="1174" w:type="dxa"/>
            <w:vAlign w:val="center"/>
          </w:tcPr>
          <w:p w:rsidR="005F1450" w:rsidRPr="00085EB1" w:rsidRDefault="005F1450" w:rsidP="005A71B0">
            <w:pPr>
              <w:suppressAutoHyphens/>
              <w:jc w:val="center"/>
              <w:rPr>
                <w:bCs/>
                <w:color w:val="000000"/>
                <w:lang w:eastAsia="ar-SA"/>
              </w:rPr>
            </w:pPr>
            <w:r w:rsidRPr="00085EB1">
              <w:rPr>
                <w:bCs/>
                <w:color w:val="000000"/>
                <w:lang w:eastAsia="ar-SA"/>
              </w:rPr>
              <w:t>шт.</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1</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3</w:t>
            </w:r>
          </w:p>
        </w:tc>
        <w:tc>
          <w:tcPr>
            <w:tcW w:w="7599" w:type="dxa"/>
            <w:vAlign w:val="center"/>
          </w:tcPr>
          <w:p w:rsidR="005F1450" w:rsidRPr="00085EB1" w:rsidRDefault="005F1450" w:rsidP="005A71B0">
            <w:pPr>
              <w:suppressAutoHyphens/>
              <w:rPr>
                <w:bCs/>
                <w:color w:val="000000"/>
                <w:lang w:eastAsia="ar-SA"/>
              </w:rPr>
            </w:pPr>
            <w:r w:rsidRPr="00085EB1">
              <w:rPr>
                <w:bCs/>
                <w:color w:val="000000"/>
                <w:lang w:eastAsia="ar-SA"/>
              </w:rPr>
              <w:t xml:space="preserve">Установка аппарата </w:t>
            </w:r>
            <w:r w:rsidR="005A71B0" w:rsidRPr="00085EB1">
              <w:rPr>
                <w:bCs/>
                <w:color w:val="000000"/>
                <w:lang w:eastAsia="ar-SA"/>
              </w:rPr>
              <w:t xml:space="preserve">управления </w:t>
            </w:r>
            <w:r w:rsidRPr="00085EB1">
              <w:rPr>
                <w:bCs/>
                <w:color w:val="000000"/>
                <w:lang w:eastAsia="ar-SA"/>
              </w:rPr>
              <w:t>(кнопка, ключ управления, замок электромагнитной блокировки, звуковой сигнал, сигнальная лампа) и сигнализации, количество подключаемых концов: до 2</w:t>
            </w:r>
          </w:p>
        </w:tc>
        <w:tc>
          <w:tcPr>
            <w:tcW w:w="1174" w:type="dxa"/>
            <w:vAlign w:val="center"/>
          </w:tcPr>
          <w:p w:rsidR="005F1450" w:rsidRPr="00085EB1" w:rsidRDefault="005F1450" w:rsidP="005A71B0">
            <w:pPr>
              <w:suppressAutoHyphens/>
              <w:jc w:val="center"/>
              <w:rPr>
                <w:bCs/>
                <w:color w:val="000000"/>
                <w:lang w:eastAsia="ar-SA"/>
              </w:rPr>
            </w:pPr>
            <w:r w:rsidRPr="00085EB1">
              <w:rPr>
                <w:bCs/>
                <w:color w:val="000000"/>
                <w:lang w:eastAsia="ar-SA"/>
              </w:rPr>
              <w:t>шт.</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1</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4</w:t>
            </w:r>
          </w:p>
        </w:tc>
        <w:tc>
          <w:tcPr>
            <w:tcW w:w="7599" w:type="dxa"/>
            <w:vAlign w:val="center"/>
          </w:tcPr>
          <w:p w:rsidR="005F1450" w:rsidRPr="00085EB1" w:rsidRDefault="005F1450" w:rsidP="002F0298">
            <w:pPr>
              <w:suppressAutoHyphens/>
              <w:rPr>
                <w:bCs/>
                <w:color w:val="000000"/>
                <w:lang w:eastAsia="ar-SA"/>
              </w:rPr>
            </w:pPr>
            <w:r w:rsidRPr="00085EB1">
              <w:rPr>
                <w:bCs/>
                <w:color w:val="000000"/>
                <w:lang w:eastAsia="ar-SA"/>
              </w:rPr>
              <w:t>Установка кабель-канала шириной до 40 мм</w:t>
            </w:r>
          </w:p>
        </w:tc>
        <w:tc>
          <w:tcPr>
            <w:tcW w:w="1174" w:type="dxa"/>
            <w:vAlign w:val="center"/>
          </w:tcPr>
          <w:p w:rsidR="005F1450" w:rsidRPr="00085EB1" w:rsidRDefault="005A71B0" w:rsidP="005A71B0">
            <w:pPr>
              <w:suppressAutoHyphens/>
              <w:jc w:val="center"/>
              <w:rPr>
                <w:bCs/>
                <w:color w:val="000000"/>
                <w:lang w:eastAsia="ar-SA"/>
              </w:rPr>
            </w:pPr>
            <w:r w:rsidRPr="005A71B0">
              <w:rPr>
                <w:bCs/>
                <w:color w:val="000000"/>
                <w:lang w:eastAsia="ar-SA"/>
              </w:rPr>
              <w:t>пог. м</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2</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5</w:t>
            </w:r>
          </w:p>
        </w:tc>
        <w:tc>
          <w:tcPr>
            <w:tcW w:w="7599" w:type="dxa"/>
            <w:vAlign w:val="center"/>
          </w:tcPr>
          <w:p w:rsidR="005F1450" w:rsidRPr="005A71B0" w:rsidRDefault="005F1450" w:rsidP="005A71B0">
            <w:pPr>
              <w:suppressAutoHyphens/>
              <w:rPr>
                <w:bCs/>
                <w:color w:val="000000"/>
                <w:vertAlign w:val="superscript"/>
                <w:lang w:eastAsia="ar-SA"/>
              </w:rPr>
            </w:pPr>
            <w:r w:rsidRPr="00085EB1">
              <w:rPr>
                <w:bCs/>
                <w:color w:val="000000"/>
                <w:lang w:eastAsia="ar-SA"/>
              </w:rPr>
              <w:t>Прокладка кабеля в кабель-канале сечением до 6 мм</w:t>
            </w:r>
            <w:r w:rsidR="005A71B0">
              <w:rPr>
                <w:bCs/>
                <w:color w:val="000000"/>
                <w:vertAlign w:val="superscript"/>
                <w:lang w:eastAsia="ar-SA"/>
              </w:rPr>
              <w:t>2</w:t>
            </w:r>
          </w:p>
        </w:tc>
        <w:tc>
          <w:tcPr>
            <w:tcW w:w="1174" w:type="dxa"/>
            <w:vAlign w:val="center"/>
          </w:tcPr>
          <w:p w:rsidR="005F1450" w:rsidRPr="00085EB1" w:rsidRDefault="005A71B0" w:rsidP="005A71B0">
            <w:pPr>
              <w:suppressAutoHyphens/>
              <w:jc w:val="center"/>
              <w:rPr>
                <w:bCs/>
                <w:color w:val="000000"/>
                <w:lang w:eastAsia="ar-SA"/>
              </w:rPr>
            </w:pPr>
            <w:r w:rsidRPr="005A71B0">
              <w:rPr>
                <w:bCs/>
                <w:color w:val="000000"/>
                <w:lang w:eastAsia="ar-SA"/>
              </w:rPr>
              <w:t>пог. м</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6</w:t>
            </w:r>
          </w:p>
        </w:tc>
      </w:tr>
      <w:tr w:rsidR="005F1450" w:rsidRPr="00A625BA" w:rsidTr="002F0298">
        <w:tblPrEx>
          <w:tblLook w:val="04A0" w:firstRow="1" w:lastRow="0" w:firstColumn="1" w:lastColumn="0" w:noHBand="0" w:noVBand="1"/>
        </w:tblPrEx>
        <w:tc>
          <w:tcPr>
            <w:tcW w:w="703" w:type="dxa"/>
          </w:tcPr>
          <w:p w:rsidR="005F1450" w:rsidRPr="00622199" w:rsidRDefault="005F1450" w:rsidP="002F0298">
            <w:r w:rsidRPr="00622199">
              <w:t>6</w:t>
            </w:r>
          </w:p>
        </w:tc>
        <w:tc>
          <w:tcPr>
            <w:tcW w:w="7599" w:type="dxa"/>
            <w:vAlign w:val="center"/>
          </w:tcPr>
          <w:p w:rsidR="005F1450" w:rsidRPr="00085EB1" w:rsidRDefault="005F1450" w:rsidP="002F0298">
            <w:pPr>
              <w:suppressAutoHyphens/>
              <w:rPr>
                <w:bCs/>
                <w:color w:val="000000"/>
                <w:lang w:eastAsia="ar-SA"/>
              </w:rPr>
            </w:pPr>
            <w:r w:rsidRPr="00085EB1">
              <w:rPr>
                <w:bCs/>
                <w:color w:val="000000"/>
                <w:lang w:eastAsia="ar-SA"/>
              </w:rPr>
              <w:t xml:space="preserve">Пусконаладочные работы (комплексная наладка АС: 1-й категории сложности) </w:t>
            </w:r>
          </w:p>
        </w:tc>
        <w:tc>
          <w:tcPr>
            <w:tcW w:w="1174" w:type="dxa"/>
            <w:vAlign w:val="center"/>
          </w:tcPr>
          <w:p w:rsidR="005F1450" w:rsidRPr="00085EB1" w:rsidRDefault="005F1450" w:rsidP="005A71B0">
            <w:pPr>
              <w:suppressAutoHyphens/>
              <w:jc w:val="center"/>
              <w:rPr>
                <w:bCs/>
                <w:color w:val="000000"/>
                <w:lang w:eastAsia="ar-SA"/>
              </w:rPr>
            </w:pPr>
            <w:r w:rsidRPr="00085EB1">
              <w:rPr>
                <w:bCs/>
                <w:color w:val="000000"/>
                <w:lang w:eastAsia="ar-SA"/>
              </w:rPr>
              <w:t>усл. ед.</w:t>
            </w:r>
          </w:p>
        </w:tc>
        <w:tc>
          <w:tcPr>
            <w:tcW w:w="725" w:type="dxa"/>
            <w:vAlign w:val="center"/>
          </w:tcPr>
          <w:p w:rsidR="005F1450" w:rsidRPr="00085EB1" w:rsidRDefault="005F1450" w:rsidP="002F0298">
            <w:pPr>
              <w:suppressAutoHyphens/>
              <w:jc w:val="center"/>
              <w:rPr>
                <w:bCs/>
                <w:color w:val="000000"/>
                <w:lang w:eastAsia="ar-SA"/>
              </w:rPr>
            </w:pPr>
            <w:r w:rsidRPr="00085EB1">
              <w:rPr>
                <w:bCs/>
                <w:color w:val="000000"/>
                <w:lang w:eastAsia="ar-SA"/>
              </w:rPr>
              <w:t>1</w:t>
            </w:r>
          </w:p>
        </w:tc>
      </w:tr>
      <w:tr w:rsidR="002F0298" w:rsidRPr="00A625BA" w:rsidTr="00276524">
        <w:tblPrEx>
          <w:tblLook w:val="04A0" w:firstRow="1" w:lastRow="0" w:firstColumn="1" w:lastColumn="0" w:noHBand="0" w:noVBand="1"/>
        </w:tblPrEx>
        <w:tc>
          <w:tcPr>
            <w:tcW w:w="10201" w:type="dxa"/>
            <w:gridSpan w:val="4"/>
          </w:tcPr>
          <w:p w:rsidR="002F0298" w:rsidRPr="00085EB1" w:rsidRDefault="002F0298" w:rsidP="002F0298">
            <w:pPr>
              <w:suppressAutoHyphens/>
              <w:jc w:val="center"/>
              <w:rPr>
                <w:bCs/>
                <w:color w:val="000000"/>
                <w:lang w:eastAsia="ar-SA"/>
              </w:rPr>
            </w:pPr>
            <w:r w:rsidRPr="00D12276">
              <w:rPr>
                <w:b/>
                <w:color w:val="000000"/>
                <w:lang w:eastAsia="ar-SA"/>
              </w:rPr>
              <w:t>г. Москва, ул. Садовая-Спасская, д. 18, стр. 1.</w:t>
            </w:r>
          </w:p>
        </w:tc>
      </w:tr>
      <w:tr w:rsidR="00B947BA" w:rsidRPr="00A625BA" w:rsidTr="00276524">
        <w:tblPrEx>
          <w:tblLook w:val="04A0" w:firstRow="1" w:lastRow="0" w:firstColumn="1" w:lastColumn="0" w:noHBand="0" w:noVBand="1"/>
        </w:tblPrEx>
        <w:tc>
          <w:tcPr>
            <w:tcW w:w="703" w:type="dxa"/>
            <w:vAlign w:val="center"/>
          </w:tcPr>
          <w:p w:rsidR="00B947BA" w:rsidRPr="00A625BA" w:rsidRDefault="00B947BA" w:rsidP="00B947BA">
            <w:pPr>
              <w:jc w:val="center"/>
              <w:rPr>
                <w:rFonts w:eastAsia="Calibri"/>
                <w:b/>
              </w:rPr>
            </w:pPr>
            <w:r w:rsidRPr="00A625BA">
              <w:rPr>
                <w:rFonts w:eastAsia="Calibri"/>
                <w:b/>
              </w:rPr>
              <w:t>№ п/п</w:t>
            </w:r>
          </w:p>
        </w:tc>
        <w:tc>
          <w:tcPr>
            <w:tcW w:w="7599" w:type="dxa"/>
            <w:vAlign w:val="center"/>
          </w:tcPr>
          <w:p w:rsidR="00B947BA" w:rsidRPr="00A625BA" w:rsidRDefault="00B947BA" w:rsidP="00B947BA">
            <w:pPr>
              <w:jc w:val="center"/>
              <w:rPr>
                <w:rFonts w:eastAsia="Calibri"/>
                <w:b/>
              </w:rPr>
            </w:pPr>
            <w:r w:rsidRPr="00A625BA">
              <w:rPr>
                <w:rFonts w:eastAsia="Calibri"/>
                <w:b/>
              </w:rPr>
              <w:t>Наименование вида работ</w:t>
            </w:r>
          </w:p>
        </w:tc>
        <w:tc>
          <w:tcPr>
            <w:tcW w:w="1174" w:type="dxa"/>
            <w:vAlign w:val="center"/>
          </w:tcPr>
          <w:p w:rsidR="00B947BA" w:rsidRPr="00A625BA" w:rsidRDefault="00B947BA" w:rsidP="00B947BA">
            <w:pPr>
              <w:jc w:val="center"/>
              <w:rPr>
                <w:rFonts w:eastAsia="Calibri"/>
                <w:b/>
              </w:rPr>
            </w:pPr>
            <w:r w:rsidRPr="00A625BA">
              <w:rPr>
                <w:rFonts w:eastAsia="Calibri"/>
                <w:b/>
              </w:rPr>
              <w:t>Ед. изм.</w:t>
            </w:r>
          </w:p>
        </w:tc>
        <w:tc>
          <w:tcPr>
            <w:tcW w:w="725" w:type="dxa"/>
            <w:vAlign w:val="center"/>
          </w:tcPr>
          <w:p w:rsidR="00B947BA" w:rsidRPr="00A625BA" w:rsidRDefault="00B947BA" w:rsidP="00B947BA">
            <w:pPr>
              <w:jc w:val="center"/>
              <w:rPr>
                <w:rFonts w:eastAsia="Calibri"/>
                <w:b/>
              </w:rPr>
            </w:pPr>
            <w:r w:rsidRPr="00A625BA">
              <w:rPr>
                <w:rFonts w:eastAsia="Calibri"/>
                <w:b/>
              </w:rPr>
              <w:t>Кол-во</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1</w:t>
            </w:r>
          </w:p>
        </w:tc>
        <w:tc>
          <w:tcPr>
            <w:tcW w:w="7599" w:type="dxa"/>
            <w:vAlign w:val="center"/>
          </w:tcPr>
          <w:p w:rsidR="00B947BA" w:rsidRPr="00C37A13" w:rsidRDefault="00B947BA" w:rsidP="005A71B0">
            <w:pPr>
              <w:suppressAutoHyphens/>
              <w:rPr>
                <w:b/>
                <w:color w:val="000000"/>
                <w:lang w:eastAsia="ar-SA"/>
              </w:rPr>
            </w:pPr>
            <w:r w:rsidRPr="00085EB1">
              <w:rPr>
                <w:bCs/>
                <w:color w:val="000000"/>
                <w:lang w:eastAsia="ar-SA"/>
              </w:rPr>
              <w:t>Установка прибора приемно-контрольного (объектовый) на 2 луча</w:t>
            </w:r>
          </w:p>
        </w:tc>
        <w:tc>
          <w:tcPr>
            <w:tcW w:w="1174" w:type="dxa"/>
            <w:vAlign w:val="center"/>
          </w:tcPr>
          <w:p w:rsidR="00B947BA" w:rsidRDefault="00B947BA" w:rsidP="00B947BA">
            <w:pPr>
              <w:suppressAutoHyphens/>
              <w:jc w:val="center"/>
              <w:rPr>
                <w:b/>
                <w:color w:val="000000"/>
                <w:lang w:eastAsia="ar-SA"/>
              </w:rPr>
            </w:pPr>
            <w:r w:rsidRPr="00085EB1">
              <w:rPr>
                <w:bCs/>
                <w:color w:val="000000"/>
                <w:lang w:eastAsia="ar-SA"/>
              </w:rPr>
              <w:t>шт.</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1</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2</w:t>
            </w:r>
          </w:p>
        </w:tc>
        <w:tc>
          <w:tcPr>
            <w:tcW w:w="7599" w:type="dxa"/>
            <w:vAlign w:val="center"/>
          </w:tcPr>
          <w:p w:rsidR="00B947BA" w:rsidRPr="00C37A13" w:rsidRDefault="005A71B0" w:rsidP="005A71B0">
            <w:pPr>
              <w:suppressAutoHyphens/>
              <w:rPr>
                <w:b/>
                <w:color w:val="000000"/>
                <w:lang w:eastAsia="ar-SA"/>
              </w:rPr>
            </w:pPr>
            <w:r>
              <w:rPr>
                <w:bCs/>
                <w:color w:val="000000"/>
                <w:lang w:eastAsia="ar-SA"/>
              </w:rPr>
              <w:t>Установка у</w:t>
            </w:r>
            <w:r w:rsidR="00B947BA" w:rsidRPr="00085EB1">
              <w:rPr>
                <w:bCs/>
                <w:color w:val="000000"/>
                <w:lang w:eastAsia="ar-SA"/>
              </w:rPr>
              <w:t>стройства оптико-(фото)электрического с блоком питания и контроля</w:t>
            </w:r>
          </w:p>
        </w:tc>
        <w:tc>
          <w:tcPr>
            <w:tcW w:w="1174" w:type="dxa"/>
            <w:vAlign w:val="center"/>
          </w:tcPr>
          <w:p w:rsidR="00B947BA" w:rsidRDefault="00B947BA" w:rsidP="00B947BA">
            <w:pPr>
              <w:suppressAutoHyphens/>
              <w:jc w:val="center"/>
              <w:rPr>
                <w:b/>
                <w:color w:val="000000"/>
                <w:lang w:eastAsia="ar-SA"/>
              </w:rPr>
            </w:pPr>
            <w:r w:rsidRPr="00085EB1">
              <w:rPr>
                <w:bCs/>
                <w:color w:val="000000"/>
                <w:lang w:eastAsia="ar-SA"/>
              </w:rPr>
              <w:t xml:space="preserve">шт. </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1</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3</w:t>
            </w:r>
          </w:p>
        </w:tc>
        <w:tc>
          <w:tcPr>
            <w:tcW w:w="7599" w:type="dxa"/>
            <w:vAlign w:val="center"/>
          </w:tcPr>
          <w:p w:rsidR="00B947BA" w:rsidRPr="00C37A13" w:rsidRDefault="00B947BA" w:rsidP="005A71B0">
            <w:pPr>
              <w:suppressAutoHyphens/>
              <w:rPr>
                <w:b/>
                <w:color w:val="000000"/>
                <w:lang w:eastAsia="ar-SA"/>
              </w:rPr>
            </w:pPr>
            <w:r w:rsidRPr="00085EB1">
              <w:rPr>
                <w:bCs/>
                <w:color w:val="000000"/>
                <w:lang w:eastAsia="ar-SA"/>
              </w:rPr>
              <w:t xml:space="preserve">Установка аппарата </w:t>
            </w:r>
            <w:r w:rsidR="005A71B0" w:rsidRPr="00085EB1">
              <w:rPr>
                <w:bCs/>
                <w:color w:val="000000"/>
                <w:lang w:eastAsia="ar-SA"/>
              </w:rPr>
              <w:t xml:space="preserve">управления </w:t>
            </w:r>
            <w:r w:rsidRPr="00085EB1">
              <w:rPr>
                <w:bCs/>
                <w:color w:val="000000"/>
                <w:lang w:eastAsia="ar-SA"/>
              </w:rPr>
              <w:t>(кнопка, ключ управления, замок электромагнитной блокировки, звуковой сигнал, сигнальная лампа) и сигнализации, количество подключаемых концов: до 2</w:t>
            </w:r>
          </w:p>
        </w:tc>
        <w:tc>
          <w:tcPr>
            <w:tcW w:w="1174" w:type="dxa"/>
            <w:vAlign w:val="center"/>
          </w:tcPr>
          <w:p w:rsidR="00B947BA" w:rsidRDefault="00B947BA" w:rsidP="00B947BA">
            <w:pPr>
              <w:suppressAutoHyphens/>
              <w:jc w:val="center"/>
              <w:rPr>
                <w:b/>
                <w:color w:val="000000"/>
                <w:lang w:eastAsia="ar-SA"/>
              </w:rPr>
            </w:pPr>
            <w:r w:rsidRPr="00085EB1">
              <w:rPr>
                <w:bCs/>
                <w:color w:val="000000"/>
                <w:lang w:eastAsia="ar-SA"/>
              </w:rPr>
              <w:t xml:space="preserve">шт. </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1</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4</w:t>
            </w:r>
          </w:p>
        </w:tc>
        <w:tc>
          <w:tcPr>
            <w:tcW w:w="7599" w:type="dxa"/>
            <w:vAlign w:val="center"/>
          </w:tcPr>
          <w:p w:rsidR="00B947BA" w:rsidRPr="00C37A13" w:rsidRDefault="00B947BA" w:rsidP="005A71B0">
            <w:pPr>
              <w:suppressAutoHyphens/>
              <w:rPr>
                <w:b/>
                <w:color w:val="000000"/>
                <w:lang w:eastAsia="ar-SA"/>
              </w:rPr>
            </w:pPr>
            <w:r w:rsidRPr="00085EB1">
              <w:rPr>
                <w:bCs/>
                <w:color w:val="000000"/>
                <w:lang w:eastAsia="ar-SA"/>
              </w:rPr>
              <w:t>Установка кабель-канала шириной до 40 мм</w:t>
            </w:r>
          </w:p>
        </w:tc>
        <w:tc>
          <w:tcPr>
            <w:tcW w:w="1174" w:type="dxa"/>
            <w:vAlign w:val="center"/>
          </w:tcPr>
          <w:p w:rsidR="00B947BA" w:rsidRPr="005A71B0" w:rsidRDefault="005A71B0" w:rsidP="005A71B0">
            <w:pPr>
              <w:suppressAutoHyphens/>
              <w:jc w:val="center"/>
              <w:rPr>
                <w:bCs/>
                <w:color w:val="000000"/>
                <w:lang w:eastAsia="ar-SA"/>
              </w:rPr>
            </w:pPr>
            <w:r w:rsidRPr="005A71B0">
              <w:rPr>
                <w:bCs/>
                <w:color w:val="000000"/>
                <w:lang w:eastAsia="ar-SA"/>
              </w:rPr>
              <w:t>пог. м</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2</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5</w:t>
            </w:r>
          </w:p>
        </w:tc>
        <w:tc>
          <w:tcPr>
            <w:tcW w:w="7599" w:type="dxa"/>
            <w:vAlign w:val="center"/>
          </w:tcPr>
          <w:p w:rsidR="00B947BA" w:rsidRPr="005A71B0" w:rsidRDefault="00B947BA" w:rsidP="005A71B0">
            <w:pPr>
              <w:suppressAutoHyphens/>
              <w:rPr>
                <w:b/>
                <w:color w:val="000000"/>
                <w:vertAlign w:val="superscript"/>
                <w:lang w:eastAsia="ar-SA"/>
              </w:rPr>
            </w:pPr>
            <w:r w:rsidRPr="00085EB1">
              <w:rPr>
                <w:bCs/>
                <w:color w:val="000000"/>
                <w:lang w:eastAsia="ar-SA"/>
              </w:rPr>
              <w:t>Прокладка кабеля в кабель-канале сечением до 6 мм</w:t>
            </w:r>
            <w:r w:rsidR="005A71B0">
              <w:rPr>
                <w:bCs/>
                <w:color w:val="000000"/>
                <w:vertAlign w:val="superscript"/>
                <w:lang w:eastAsia="ar-SA"/>
              </w:rPr>
              <w:t>2</w:t>
            </w:r>
          </w:p>
        </w:tc>
        <w:tc>
          <w:tcPr>
            <w:tcW w:w="1174" w:type="dxa"/>
            <w:vAlign w:val="center"/>
          </w:tcPr>
          <w:p w:rsidR="00B947BA" w:rsidRPr="005A71B0" w:rsidRDefault="005A71B0" w:rsidP="005A71B0">
            <w:pPr>
              <w:suppressAutoHyphens/>
              <w:jc w:val="center"/>
              <w:rPr>
                <w:bCs/>
                <w:color w:val="000000"/>
                <w:lang w:eastAsia="ar-SA"/>
              </w:rPr>
            </w:pPr>
            <w:r w:rsidRPr="005A71B0">
              <w:rPr>
                <w:bCs/>
                <w:color w:val="000000"/>
                <w:lang w:eastAsia="ar-SA"/>
              </w:rPr>
              <w:t>пог. м</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6</w:t>
            </w:r>
          </w:p>
        </w:tc>
      </w:tr>
      <w:tr w:rsidR="00B947BA" w:rsidRPr="00A625BA" w:rsidTr="00276524">
        <w:tblPrEx>
          <w:tblLook w:val="04A0" w:firstRow="1" w:lastRow="0" w:firstColumn="1" w:lastColumn="0" w:noHBand="0" w:noVBand="1"/>
        </w:tblPrEx>
        <w:tc>
          <w:tcPr>
            <w:tcW w:w="703"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6</w:t>
            </w:r>
          </w:p>
        </w:tc>
        <w:tc>
          <w:tcPr>
            <w:tcW w:w="7599" w:type="dxa"/>
            <w:vAlign w:val="center"/>
          </w:tcPr>
          <w:p w:rsidR="00B947BA" w:rsidRPr="00C37A13" w:rsidRDefault="00B947BA" w:rsidP="005A71B0">
            <w:pPr>
              <w:suppressAutoHyphens/>
              <w:rPr>
                <w:b/>
                <w:color w:val="000000"/>
                <w:lang w:eastAsia="ar-SA"/>
              </w:rPr>
            </w:pPr>
            <w:r w:rsidRPr="00085EB1">
              <w:rPr>
                <w:bCs/>
                <w:color w:val="000000"/>
                <w:lang w:eastAsia="ar-SA"/>
              </w:rPr>
              <w:t xml:space="preserve">Пусконаладочные работы (комплексная наладка АС: 1-й категории сложности) </w:t>
            </w:r>
          </w:p>
        </w:tc>
        <w:tc>
          <w:tcPr>
            <w:tcW w:w="1174" w:type="dxa"/>
            <w:vAlign w:val="center"/>
          </w:tcPr>
          <w:p w:rsidR="00B947BA" w:rsidRDefault="00B947BA" w:rsidP="00B947BA">
            <w:pPr>
              <w:suppressAutoHyphens/>
              <w:jc w:val="center"/>
              <w:rPr>
                <w:b/>
                <w:color w:val="000000"/>
                <w:lang w:eastAsia="ar-SA"/>
              </w:rPr>
            </w:pPr>
            <w:r w:rsidRPr="00085EB1">
              <w:rPr>
                <w:bCs/>
                <w:color w:val="000000"/>
                <w:lang w:eastAsia="ar-SA"/>
              </w:rPr>
              <w:t xml:space="preserve">усл. ед. </w:t>
            </w:r>
          </w:p>
        </w:tc>
        <w:tc>
          <w:tcPr>
            <w:tcW w:w="725" w:type="dxa"/>
            <w:vAlign w:val="center"/>
          </w:tcPr>
          <w:p w:rsidR="00B947BA" w:rsidRPr="00387EAD" w:rsidRDefault="00B947BA" w:rsidP="00B947BA">
            <w:pPr>
              <w:suppressAutoHyphens/>
              <w:jc w:val="center"/>
              <w:rPr>
                <w:bCs/>
                <w:color w:val="000000"/>
                <w:lang w:eastAsia="ar-SA"/>
              </w:rPr>
            </w:pPr>
            <w:r w:rsidRPr="00387EAD">
              <w:rPr>
                <w:bCs/>
                <w:color w:val="000000"/>
                <w:lang w:eastAsia="ar-SA"/>
              </w:rPr>
              <w:t>1</w:t>
            </w:r>
          </w:p>
        </w:tc>
      </w:tr>
    </w:tbl>
    <w:p w:rsidR="008C490D" w:rsidRPr="00A625BA" w:rsidRDefault="008C490D" w:rsidP="008C490D">
      <w:pPr>
        <w:pageBreakBefore/>
        <w:jc w:val="right"/>
        <w:rPr>
          <w:b/>
        </w:rPr>
      </w:pPr>
      <w:r w:rsidRPr="00A625BA">
        <w:rPr>
          <w:b/>
        </w:rPr>
        <w:t>Приложение № 2</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center"/>
        <w:rPr>
          <w:b/>
        </w:rPr>
      </w:pPr>
    </w:p>
    <w:p w:rsidR="008C490D" w:rsidRPr="00A625BA" w:rsidRDefault="008C490D" w:rsidP="008C490D">
      <w:pPr>
        <w:autoSpaceDE w:val="0"/>
        <w:autoSpaceDN w:val="0"/>
        <w:adjustRightInd w:val="0"/>
        <w:jc w:val="right"/>
        <w:rPr>
          <w:b/>
        </w:rPr>
      </w:pPr>
      <w:r w:rsidRPr="00A625BA">
        <w:rPr>
          <w:b/>
        </w:rPr>
        <w:t>ФОРМА</w:t>
      </w:r>
    </w:p>
    <w:p w:rsidR="008C490D" w:rsidRPr="00A625BA" w:rsidRDefault="008C490D" w:rsidP="008C490D">
      <w:pPr>
        <w:autoSpaceDE w:val="0"/>
        <w:autoSpaceDN w:val="0"/>
        <w:adjustRightInd w:val="0"/>
        <w:jc w:val="center"/>
      </w:pPr>
    </w:p>
    <w:p w:rsidR="008C490D" w:rsidRPr="00A625BA" w:rsidRDefault="008C490D" w:rsidP="008C490D">
      <w:pPr>
        <w:autoSpaceDE w:val="0"/>
        <w:autoSpaceDN w:val="0"/>
        <w:adjustRightInd w:val="0"/>
        <w:jc w:val="center"/>
        <w:rPr>
          <w:b/>
        </w:rPr>
      </w:pPr>
      <w:r w:rsidRPr="00A625BA">
        <w:rPr>
          <w:b/>
        </w:rPr>
        <w:t>Акт приемки – сдачи выполненных работ</w:t>
      </w:r>
    </w:p>
    <w:p w:rsidR="008C490D" w:rsidRPr="00A625BA" w:rsidRDefault="008C490D" w:rsidP="008C490D">
      <w:pPr>
        <w:jc w:val="center"/>
        <w:rPr>
          <w:rFonts w:cs="Courier New"/>
        </w:rPr>
      </w:pPr>
      <w:r w:rsidRPr="00A625BA">
        <w:rPr>
          <w:rFonts w:cs="Courier New"/>
        </w:rPr>
        <w:t>от __________ № __________</w:t>
      </w:r>
    </w:p>
    <w:p w:rsidR="008C490D" w:rsidRPr="00A625BA" w:rsidRDefault="008C490D" w:rsidP="008C490D">
      <w:pPr>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autoSpaceDE w:val="0"/>
        <w:autoSpaceDN w:val="0"/>
        <w:adjustRightInd w:val="0"/>
        <w:jc w:val="both"/>
      </w:pPr>
    </w:p>
    <w:p w:rsidR="008C490D" w:rsidRPr="00A625BA" w:rsidRDefault="008C490D" w:rsidP="008C490D">
      <w:pPr>
        <w:ind w:firstLine="709"/>
        <w:jc w:val="both"/>
        <w:rPr>
          <w:bCs/>
          <w:color w:val="FF0000"/>
        </w:rPr>
      </w:pPr>
      <w:r w:rsidRPr="00A625BA">
        <w:t>Министерство транспорта Российской Федерации, именуемое в дальнейшем Заказчиком, в лице______________________, действующего на основании ______________</w:t>
      </w:r>
      <w:r w:rsidRPr="00A625BA">
        <w:rPr>
          <w:iCs/>
        </w:rPr>
        <w:t>, с одной стороны, и______________</w:t>
      </w:r>
      <w:r w:rsidRPr="00A625BA">
        <w:rPr>
          <w:bCs/>
        </w:rPr>
        <w:t>, именуемое в дальнейшем Подрядчиком, в лице________________________, действующего на основании______________</w:t>
      </w:r>
      <w:r w:rsidRPr="00A625BA">
        <w:rPr>
          <w:iCs/>
        </w:rPr>
        <w:t xml:space="preserve">, с другой стороны, </w:t>
      </w:r>
      <w:r w:rsidRPr="00A625BA">
        <w:t xml:space="preserve">вместе именуемые Стороны,  составили настоящий акт о том, что в период с _____ по ____  </w:t>
      </w:r>
      <w:r w:rsidRPr="00A625BA">
        <w:rPr>
          <w:bCs/>
        </w:rPr>
        <w:t xml:space="preserve">Подрядчик сдал, а Заказчик принял выполненные работы </w:t>
      </w:r>
      <w:r w:rsidRPr="00A625BA">
        <w:t>по __________________________</w:t>
      </w:r>
      <w:r w:rsidRPr="00A625BA">
        <w:rPr>
          <w:bCs/>
        </w:rPr>
        <w:t>на сумму ________________________</w:t>
      </w:r>
      <w:r w:rsidRPr="00A625BA">
        <w:rPr>
          <w:bCs/>
          <w:color w:val="FF0000"/>
        </w:rPr>
        <w:t xml:space="preserve"> </w:t>
      </w:r>
      <w:r w:rsidRPr="00A625BA">
        <w:rPr>
          <w:bCs/>
        </w:rPr>
        <w:t xml:space="preserve">(________________) рубля ___ копейку, в том числе НДС 20% _________ рублей ___ копейки. </w:t>
      </w:r>
    </w:p>
    <w:p w:rsidR="008C490D" w:rsidRPr="00A625BA" w:rsidRDefault="008C490D" w:rsidP="008C490D">
      <w:pPr>
        <w:ind w:firstLine="709"/>
        <w:jc w:val="both"/>
        <w:rPr>
          <w:lang w:eastAsia="en-US"/>
        </w:rPr>
      </w:pPr>
      <w:r w:rsidRPr="00A625BA">
        <w:rPr>
          <w:lang w:eastAsia="en-US"/>
        </w:rPr>
        <w:t>Предъявленные к сдаче работы выполнены (в установленный срок/с нарушением сроков).</w:t>
      </w:r>
    </w:p>
    <w:p w:rsidR="008C490D" w:rsidRPr="00A625BA" w:rsidRDefault="008C490D" w:rsidP="008C490D">
      <w:pPr>
        <w:ind w:firstLine="709"/>
        <w:jc w:val="both"/>
      </w:pPr>
      <w:r w:rsidRPr="00A625BA">
        <w:t>Сумма платежа, подлежащего перечислению _______________ (уменьшенная на сумму рассчитанной пени/в полном объеме) составляет ______________(______________) рубля __ копейки, в том числе НДС 20% _________рублей ____ копеек.</w:t>
      </w:r>
    </w:p>
    <w:p w:rsidR="008C490D" w:rsidRPr="00A625BA" w:rsidRDefault="008C490D" w:rsidP="008C490D">
      <w:pPr>
        <w:autoSpaceDE w:val="0"/>
        <w:autoSpaceDN w:val="0"/>
        <w:adjustRightInd w:val="0"/>
        <w:ind w:firstLine="709"/>
        <w:jc w:val="both"/>
        <w:rPr>
          <w:lang w:eastAsia="en-US"/>
        </w:rPr>
      </w:pPr>
      <w:r w:rsidRPr="00A625BA">
        <w:rPr>
          <w:lang w:eastAsia="en-US"/>
        </w:rPr>
        <w:t>Стороны претензий по объему, качеству результатов выполненных работ не имеют.</w:t>
      </w:r>
    </w:p>
    <w:p w:rsidR="008C490D" w:rsidRPr="00A625BA" w:rsidRDefault="008C490D" w:rsidP="008C490D">
      <w:pPr>
        <w:ind w:firstLine="709"/>
        <w:jc w:val="both"/>
        <w:rPr>
          <w:lang w:eastAsia="en-US"/>
        </w:rPr>
      </w:pPr>
      <w:r w:rsidRPr="00A625BA">
        <w:rPr>
          <w:lang w:eastAsia="en-US"/>
        </w:rPr>
        <w:t>Настоящий акт составлен в двух экземплярах, имеющих равную юридическую силу, по одному для каждой из Сторон.</w:t>
      </w:r>
    </w:p>
    <w:p w:rsidR="008C490D" w:rsidRPr="00A625BA" w:rsidRDefault="008C490D" w:rsidP="008C490D">
      <w:pPr>
        <w:widowControl w:val="0"/>
        <w:ind w:firstLine="709"/>
        <w:jc w:val="both"/>
        <w:rPr>
          <w:b/>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widowControl w:val="0"/>
        <w:ind w:firstLine="709"/>
        <w:jc w:val="both"/>
        <w:rPr>
          <w:b/>
        </w:rPr>
      </w:pPr>
    </w:p>
    <w:p w:rsidR="008C490D" w:rsidRPr="00A625BA" w:rsidRDefault="008C490D" w:rsidP="008C490D">
      <w:pPr>
        <w:widowControl w:val="0"/>
        <w:ind w:firstLine="709"/>
        <w:jc w:val="both"/>
        <w:rPr>
          <w:b/>
        </w:rPr>
      </w:pPr>
    </w:p>
    <w:p w:rsidR="008C490D" w:rsidRPr="00A625BA" w:rsidRDefault="008C490D" w:rsidP="008C490D">
      <w:pPr>
        <w:rPr>
          <w:b/>
        </w:rPr>
      </w:pPr>
      <w:r w:rsidRPr="00A625BA">
        <w:rPr>
          <w:b/>
        </w:rPr>
        <w:br w:type="page"/>
      </w:r>
    </w:p>
    <w:p w:rsidR="008C490D" w:rsidRPr="00A625BA" w:rsidRDefault="008C490D" w:rsidP="008C490D">
      <w:pPr>
        <w:pageBreakBefore/>
        <w:jc w:val="right"/>
        <w:rPr>
          <w:b/>
        </w:rPr>
      </w:pPr>
      <w:r w:rsidRPr="00A625BA">
        <w:rPr>
          <w:b/>
        </w:rPr>
        <w:t>Приложение № 3</w:t>
      </w:r>
    </w:p>
    <w:p w:rsidR="008C490D" w:rsidRPr="00A625BA" w:rsidRDefault="008C490D" w:rsidP="008C490D">
      <w:pPr>
        <w:jc w:val="right"/>
      </w:pPr>
      <w:r w:rsidRPr="00A625BA">
        <w:t>к Техническому заданию</w:t>
      </w:r>
    </w:p>
    <w:p w:rsidR="008C490D" w:rsidRPr="00A625BA" w:rsidRDefault="008C490D" w:rsidP="008C490D">
      <w:pPr>
        <w:widowControl w:val="0"/>
        <w:jc w:val="both"/>
      </w:pPr>
    </w:p>
    <w:p w:rsidR="008C490D" w:rsidRPr="00A625BA" w:rsidRDefault="008C490D" w:rsidP="008C490D">
      <w:pPr>
        <w:widowControl w:val="0"/>
        <w:suppressAutoHyphens/>
        <w:jc w:val="right"/>
        <w:rPr>
          <w:b/>
        </w:rPr>
      </w:pPr>
      <w:r w:rsidRPr="00A625BA">
        <w:rPr>
          <w:b/>
        </w:rPr>
        <w:t>ФОРМА</w:t>
      </w:r>
    </w:p>
    <w:p w:rsidR="008C490D" w:rsidRPr="00A625BA" w:rsidRDefault="008C490D" w:rsidP="008C490D">
      <w:pPr>
        <w:widowControl w:val="0"/>
        <w:suppressAutoHyphens/>
      </w:pPr>
    </w:p>
    <w:p w:rsidR="008C490D" w:rsidRPr="00A625BA" w:rsidRDefault="008C490D" w:rsidP="008C490D">
      <w:pPr>
        <w:widowControl w:val="0"/>
        <w:suppressAutoHyphens/>
      </w:pPr>
    </w:p>
    <w:p w:rsidR="008C490D" w:rsidRPr="00A625BA" w:rsidRDefault="008C490D" w:rsidP="008C490D">
      <w:pPr>
        <w:widowControl w:val="0"/>
        <w:suppressAutoHyphens/>
        <w:jc w:val="center"/>
        <w:rPr>
          <w:b/>
        </w:rPr>
      </w:pPr>
      <w:r w:rsidRPr="00A625BA">
        <w:rPr>
          <w:b/>
        </w:rPr>
        <w:t xml:space="preserve">Акт приема-передачи Объекта в Работу </w:t>
      </w:r>
    </w:p>
    <w:p w:rsidR="008C490D" w:rsidRPr="00A625BA" w:rsidRDefault="008C490D" w:rsidP="008C490D">
      <w:pPr>
        <w:jc w:val="center"/>
        <w:rPr>
          <w:rFonts w:cs="Courier New"/>
          <w:b/>
        </w:rPr>
      </w:pPr>
      <w:r w:rsidRPr="00A625BA">
        <w:rPr>
          <w:rFonts w:cs="Courier New"/>
          <w:b/>
        </w:rPr>
        <w:t>от __________ № __________</w:t>
      </w:r>
    </w:p>
    <w:p w:rsidR="008C490D" w:rsidRPr="00A625BA" w:rsidRDefault="008C490D" w:rsidP="008C490D">
      <w:pPr>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jc w:val="both"/>
      </w:pPr>
    </w:p>
    <w:p w:rsidR="008C490D" w:rsidRPr="00A625BA" w:rsidRDefault="008C490D" w:rsidP="008C490D">
      <w:pPr>
        <w:jc w:val="both"/>
      </w:pPr>
    </w:p>
    <w:p w:rsidR="008C490D" w:rsidRPr="00A625BA" w:rsidRDefault="008C490D" w:rsidP="008C490D">
      <w:pPr>
        <w:widowControl w:val="0"/>
        <w:suppressAutoHyphens/>
        <w:ind w:firstLine="709"/>
        <w:jc w:val="both"/>
      </w:pPr>
      <w:r w:rsidRPr="00A625BA">
        <w:t xml:space="preserve">Министерство транспорта Российской Федерации, именуемое в дальнейшем Заказчиком, </w:t>
      </w:r>
      <w:r w:rsidRPr="00A625BA">
        <w:br/>
        <w:t>в лице_________________________, действующего на основании ______________</w:t>
      </w:r>
      <w:r w:rsidRPr="00A625BA">
        <w:rPr>
          <w:iCs/>
        </w:rPr>
        <w:t>, с одной стороны, и_____________________</w:t>
      </w:r>
      <w:r w:rsidRPr="00A625BA">
        <w:rPr>
          <w:bCs/>
        </w:rPr>
        <w:t>, именуемое в дальнейшем Подрядчиком, в лице____________________, действующего на основании______________</w:t>
      </w:r>
      <w:r w:rsidRPr="00A625BA">
        <w:rPr>
          <w:iCs/>
        </w:rPr>
        <w:t xml:space="preserve">, с другой стороны, </w:t>
      </w:r>
      <w:r w:rsidRPr="00A625BA">
        <w:t>вместе именуемые Стороны, составили настоящий акт о нижеследующем:</w:t>
      </w:r>
    </w:p>
    <w:p w:rsidR="008C490D" w:rsidRPr="00A625BA" w:rsidRDefault="008C490D" w:rsidP="008C490D">
      <w:pPr>
        <w:ind w:firstLine="709"/>
        <w:jc w:val="both"/>
      </w:pPr>
    </w:p>
    <w:p w:rsidR="008C490D" w:rsidRPr="00A625BA" w:rsidRDefault="008C490D" w:rsidP="008C490D">
      <w:pPr>
        <w:ind w:firstLine="709"/>
        <w:contextualSpacing/>
        <w:jc w:val="both"/>
      </w:pPr>
      <w:r w:rsidRPr="00A625BA">
        <w:t>1. Заказчик передаёт, а Подрядчик принимает для выполнения Работ Объект площадью _____ кв. м., расположенного ___________________________________________.</w:t>
      </w:r>
    </w:p>
    <w:p w:rsidR="008C490D" w:rsidRPr="00A625BA" w:rsidRDefault="008C490D" w:rsidP="008C490D">
      <w:pPr>
        <w:ind w:firstLine="709"/>
        <w:contextualSpacing/>
        <w:jc w:val="both"/>
      </w:pPr>
      <w:r w:rsidRPr="00A625BA">
        <w:t xml:space="preserve">2. В составе Объекта передаются следующее инженерное оборудование, материалы </w:t>
      </w:r>
      <w:r w:rsidRPr="00A625BA">
        <w:br/>
        <w:t xml:space="preserve">и конструктивные элементы здания и помещений: </w:t>
      </w:r>
    </w:p>
    <w:p w:rsidR="008C490D" w:rsidRPr="00A625BA" w:rsidRDefault="008C490D" w:rsidP="008C490D">
      <w:pPr>
        <w:ind w:firstLine="709"/>
        <w:contextualSpacing/>
        <w:jc w:val="both"/>
      </w:pPr>
      <w:r w:rsidRPr="00A625BA">
        <w:t>2.1. __________________</w:t>
      </w:r>
    </w:p>
    <w:p w:rsidR="008C490D" w:rsidRPr="00A625BA" w:rsidRDefault="008C490D" w:rsidP="008C490D">
      <w:pPr>
        <w:ind w:firstLine="709"/>
        <w:contextualSpacing/>
        <w:jc w:val="both"/>
      </w:pPr>
      <w:r w:rsidRPr="00A625BA">
        <w:t>2.2. …</w:t>
      </w:r>
    </w:p>
    <w:p w:rsidR="008C490D" w:rsidRPr="00A625BA" w:rsidRDefault="008C490D" w:rsidP="008C490D">
      <w:pPr>
        <w:ind w:firstLine="709"/>
        <w:jc w:val="both"/>
        <w:rPr>
          <w:lang w:eastAsia="en-US"/>
        </w:rPr>
      </w:pPr>
      <w:r w:rsidRPr="00A625BA">
        <w:rPr>
          <w:lang w:eastAsia="en-US"/>
        </w:rPr>
        <w:t xml:space="preserve">3. Настоящий акт составлен в двух экземплярах, имеющих равную юридическую силу, </w:t>
      </w:r>
      <w:r w:rsidRPr="00A625BA">
        <w:rPr>
          <w:lang w:eastAsia="en-US"/>
        </w:rPr>
        <w:br/>
        <w:t>по одному для каждой из Сторон.</w:t>
      </w:r>
    </w:p>
    <w:p w:rsidR="008C490D" w:rsidRPr="00A625BA" w:rsidRDefault="008C490D" w:rsidP="008C490D">
      <w:pPr>
        <w:jc w:val="both"/>
        <w:rPr>
          <w:lang w:eastAsia="en-US"/>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widowControl w:val="0"/>
        <w:jc w:val="both"/>
        <w:rPr>
          <w:b/>
        </w:rPr>
      </w:pPr>
    </w:p>
    <w:p w:rsidR="008C490D" w:rsidRPr="00A625BA" w:rsidRDefault="008C490D" w:rsidP="008C490D">
      <w:pPr>
        <w:rPr>
          <w:b/>
        </w:rPr>
      </w:pPr>
      <w:r w:rsidRPr="00A625BA">
        <w:rPr>
          <w:b/>
        </w:rPr>
        <w:br w:type="page"/>
      </w:r>
    </w:p>
    <w:p w:rsidR="008C490D" w:rsidRPr="00A625BA" w:rsidRDefault="008C490D" w:rsidP="008C490D">
      <w:pPr>
        <w:widowControl w:val="0"/>
        <w:jc w:val="right"/>
        <w:rPr>
          <w:b/>
        </w:rPr>
      </w:pPr>
      <w:r w:rsidRPr="00A625BA">
        <w:rPr>
          <w:b/>
        </w:rPr>
        <w:t>Приложение № 4</w:t>
      </w:r>
    </w:p>
    <w:p w:rsidR="008C490D" w:rsidRPr="00A625BA" w:rsidRDefault="008C490D" w:rsidP="008C490D">
      <w:pPr>
        <w:jc w:val="right"/>
      </w:pPr>
      <w:r w:rsidRPr="00A625BA">
        <w:t>к Техническому заданию</w:t>
      </w:r>
    </w:p>
    <w:p w:rsidR="008C490D" w:rsidRPr="00A625BA" w:rsidRDefault="008C490D" w:rsidP="008C490D">
      <w:pPr>
        <w:widowControl w:val="0"/>
        <w:jc w:val="right"/>
      </w:pPr>
    </w:p>
    <w:p w:rsidR="008C490D" w:rsidRPr="00A625BA" w:rsidRDefault="008C490D" w:rsidP="008C490D">
      <w:pPr>
        <w:widowControl w:val="0"/>
        <w:jc w:val="right"/>
        <w:rPr>
          <w:b/>
        </w:rPr>
      </w:pPr>
      <w:r w:rsidRPr="00A625BA">
        <w:rPr>
          <w:b/>
        </w:rPr>
        <w:t>ФОРМА</w:t>
      </w:r>
    </w:p>
    <w:p w:rsidR="008C490D" w:rsidRPr="00A625BA" w:rsidRDefault="008C490D" w:rsidP="008C490D">
      <w:pPr>
        <w:jc w:val="center"/>
      </w:pPr>
    </w:p>
    <w:p w:rsidR="008C490D" w:rsidRPr="00A625BA" w:rsidRDefault="008C490D" w:rsidP="008C490D">
      <w:pPr>
        <w:jc w:val="center"/>
        <w:rPr>
          <w:b/>
        </w:rPr>
      </w:pPr>
    </w:p>
    <w:p w:rsidR="008C490D" w:rsidRPr="00A625BA" w:rsidRDefault="008C490D" w:rsidP="008C490D">
      <w:pPr>
        <w:jc w:val="center"/>
        <w:rPr>
          <w:rFonts w:cs="Courier New"/>
          <w:b/>
        </w:rPr>
      </w:pPr>
      <w:r w:rsidRPr="00A625BA">
        <w:rPr>
          <w:b/>
        </w:rPr>
        <w:t>Рекламационный акт</w:t>
      </w:r>
      <w:r w:rsidRPr="00A625BA">
        <w:rPr>
          <w:rFonts w:cs="Courier New"/>
          <w:b/>
        </w:rPr>
        <w:t xml:space="preserve"> от __________ № __________</w:t>
      </w:r>
    </w:p>
    <w:p w:rsidR="008C490D" w:rsidRPr="00A625BA" w:rsidRDefault="008C490D" w:rsidP="008C490D">
      <w:pPr>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autoSpaceDE w:val="0"/>
        <w:autoSpaceDN w:val="0"/>
        <w:adjustRightInd w:val="0"/>
        <w:jc w:val="center"/>
      </w:pPr>
    </w:p>
    <w:p w:rsidR="008C490D" w:rsidRPr="00A625BA" w:rsidRDefault="008C490D" w:rsidP="008C490D">
      <w:pPr>
        <w:autoSpaceDE w:val="0"/>
        <w:autoSpaceDN w:val="0"/>
        <w:adjustRightInd w:val="0"/>
        <w:jc w:val="both"/>
      </w:pPr>
    </w:p>
    <w:p w:rsidR="008C490D" w:rsidRPr="00A625BA" w:rsidRDefault="008C490D" w:rsidP="008C490D">
      <w:pPr>
        <w:shd w:val="clear" w:color="auto" w:fill="FFFFFF"/>
        <w:ind w:firstLine="709"/>
        <w:jc w:val="both"/>
      </w:pPr>
      <w:r w:rsidRPr="00A625BA">
        <w:t>Министерство транспорта Российской Федерации, именуемое в дальнейшем Заказчиком, в лице_________________________________________, действующего на основании______________</w:t>
      </w:r>
      <w:r w:rsidRPr="00A625BA">
        <w:rPr>
          <w:iCs/>
        </w:rPr>
        <w:t>, с одной стороны, и______________________</w:t>
      </w:r>
      <w:r w:rsidRPr="00A625BA">
        <w:rPr>
          <w:bCs/>
        </w:rPr>
        <w:t>, именуемое в дальнейшем Подрядчиком, в лице________________________, действующего на основании______________</w:t>
      </w:r>
      <w:r w:rsidRPr="00A625BA">
        <w:rPr>
          <w:iCs/>
        </w:rPr>
        <w:t xml:space="preserve">, с другой стороны, </w:t>
      </w:r>
      <w:r w:rsidRPr="00A625BA">
        <w:t>вместе именуемые Стороны, составили настоящий акт о нижеследующем:</w:t>
      </w:r>
    </w:p>
    <w:p w:rsidR="008C490D" w:rsidRPr="00A625BA" w:rsidRDefault="008C490D" w:rsidP="008C490D">
      <w:pPr>
        <w:shd w:val="clear" w:color="auto" w:fill="FFFFFF"/>
        <w:ind w:firstLine="709"/>
        <w:jc w:val="both"/>
        <w:rPr>
          <w:bCs/>
        </w:rPr>
      </w:pPr>
      <w:r w:rsidRPr="00A625BA">
        <w:rPr>
          <w:bCs/>
        </w:rPr>
        <w:t>1. В ходе (приемки выполненных работ) или (гарантийной эксплуатации Объекта) представителями Заказчика, выявлены следующие дефекты (недостатки), допущенные Подрядчиком в Работах, оборудовании, материалах, документах:</w:t>
      </w:r>
    </w:p>
    <w:p w:rsidR="008C490D" w:rsidRPr="00A625BA" w:rsidRDefault="008C490D" w:rsidP="008C490D">
      <w:pPr>
        <w:shd w:val="clear" w:color="auto" w:fill="FFFFFF"/>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06"/>
        <w:gridCol w:w="1977"/>
        <w:gridCol w:w="1732"/>
        <w:gridCol w:w="2037"/>
        <w:gridCol w:w="1785"/>
      </w:tblGrid>
      <w:tr w:rsidR="008C490D" w:rsidRPr="00A625BA" w:rsidTr="003059D2">
        <w:trPr>
          <w:trHeight w:val="720"/>
          <w:jc w:val="center"/>
        </w:trPr>
        <w:tc>
          <w:tcPr>
            <w:tcW w:w="772"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 п/п</w:t>
            </w:r>
          </w:p>
        </w:tc>
        <w:tc>
          <w:tcPr>
            <w:tcW w:w="1933"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описание дефекта</w:t>
            </w:r>
          </w:p>
          <w:p w:rsidR="008C490D" w:rsidRPr="00A625BA" w:rsidRDefault="008C490D" w:rsidP="003059D2">
            <w:pPr>
              <w:contextualSpacing/>
              <w:jc w:val="center"/>
              <w:rPr>
                <w:bCs/>
                <w:sz w:val="20"/>
                <w:szCs w:val="20"/>
              </w:rPr>
            </w:pPr>
            <w:r w:rsidRPr="00A625BA">
              <w:rPr>
                <w:bCs/>
                <w:sz w:val="20"/>
                <w:szCs w:val="20"/>
              </w:rPr>
              <w:t>(недостатка)</w:t>
            </w:r>
          </w:p>
        </w:tc>
        <w:tc>
          <w:tcPr>
            <w:tcW w:w="2005"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дата</w:t>
            </w:r>
          </w:p>
          <w:p w:rsidR="008C490D" w:rsidRPr="00A625BA" w:rsidRDefault="008C490D" w:rsidP="003059D2">
            <w:pPr>
              <w:contextualSpacing/>
              <w:jc w:val="center"/>
              <w:rPr>
                <w:bCs/>
                <w:sz w:val="20"/>
                <w:szCs w:val="20"/>
              </w:rPr>
            </w:pPr>
            <w:r w:rsidRPr="00A625BA">
              <w:rPr>
                <w:bCs/>
                <w:sz w:val="20"/>
                <w:szCs w:val="20"/>
              </w:rPr>
              <w:t xml:space="preserve">обнаружения </w:t>
            </w:r>
          </w:p>
          <w:p w:rsidR="008C490D" w:rsidRPr="00A625BA" w:rsidRDefault="008C490D" w:rsidP="003059D2">
            <w:pPr>
              <w:contextualSpacing/>
              <w:jc w:val="center"/>
              <w:rPr>
                <w:bCs/>
                <w:sz w:val="20"/>
                <w:szCs w:val="20"/>
              </w:rPr>
            </w:pPr>
            <w:r w:rsidRPr="00A625BA">
              <w:rPr>
                <w:bCs/>
                <w:sz w:val="20"/>
                <w:szCs w:val="20"/>
              </w:rPr>
              <w:t>дефекта</w:t>
            </w:r>
          </w:p>
          <w:p w:rsidR="008C490D" w:rsidRPr="00A625BA" w:rsidRDefault="008C490D" w:rsidP="003059D2">
            <w:pPr>
              <w:contextualSpacing/>
              <w:jc w:val="center"/>
              <w:rPr>
                <w:bCs/>
                <w:sz w:val="20"/>
                <w:szCs w:val="20"/>
              </w:rPr>
            </w:pPr>
            <w:r w:rsidRPr="00A625BA">
              <w:rPr>
                <w:bCs/>
                <w:sz w:val="20"/>
                <w:szCs w:val="20"/>
              </w:rPr>
              <w:t>(недостатка)</w:t>
            </w:r>
          </w:p>
        </w:tc>
        <w:tc>
          <w:tcPr>
            <w:tcW w:w="1752"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срок устранения дефекта</w:t>
            </w:r>
          </w:p>
          <w:p w:rsidR="008C490D" w:rsidRPr="00A625BA" w:rsidRDefault="008C490D" w:rsidP="003059D2">
            <w:pPr>
              <w:contextualSpacing/>
              <w:jc w:val="center"/>
              <w:rPr>
                <w:bCs/>
                <w:sz w:val="20"/>
                <w:szCs w:val="20"/>
              </w:rPr>
            </w:pPr>
            <w:r w:rsidRPr="00A625BA">
              <w:rPr>
                <w:bCs/>
                <w:sz w:val="20"/>
                <w:szCs w:val="20"/>
              </w:rPr>
              <w:t>(недостатка)</w:t>
            </w:r>
          </w:p>
        </w:tc>
        <w:tc>
          <w:tcPr>
            <w:tcW w:w="2061"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ответственный исполнитель</w:t>
            </w:r>
          </w:p>
        </w:tc>
        <w:tc>
          <w:tcPr>
            <w:tcW w:w="1809" w:type="dxa"/>
            <w:shd w:val="clear" w:color="auto" w:fill="auto"/>
            <w:vAlign w:val="center"/>
          </w:tcPr>
          <w:p w:rsidR="008C490D" w:rsidRPr="00A625BA" w:rsidRDefault="008C490D" w:rsidP="003059D2">
            <w:pPr>
              <w:contextualSpacing/>
              <w:jc w:val="center"/>
              <w:rPr>
                <w:bCs/>
                <w:sz w:val="20"/>
                <w:szCs w:val="20"/>
              </w:rPr>
            </w:pPr>
            <w:r w:rsidRPr="00A625BA">
              <w:rPr>
                <w:bCs/>
                <w:sz w:val="20"/>
                <w:szCs w:val="20"/>
              </w:rPr>
              <w:t>примечание</w:t>
            </w:r>
          </w:p>
        </w:tc>
      </w:tr>
      <w:tr w:rsidR="008C490D" w:rsidRPr="00A625BA" w:rsidTr="003059D2">
        <w:trPr>
          <w:jc w:val="center"/>
        </w:trPr>
        <w:tc>
          <w:tcPr>
            <w:tcW w:w="772" w:type="dxa"/>
            <w:shd w:val="clear" w:color="auto" w:fill="auto"/>
            <w:vAlign w:val="center"/>
          </w:tcPr>
          <w:p w:rsidR="008C490D" w:rsidRPr="00A625BA" w:rsidRDefault="008C490D" w:rsidP="003059D2">
            <w:pPr>
              <w:contextualSpacing/>
              <w:jc w:val="center"/>
              <w:rPr>
                <w:bCs/>
              </w:rPr>
            </w:pPr>
            <w:r w:rsidRPr="00A625BA">
              <w:rPr>
                <w:bCs/>
              </w:rPr>
              <w:t>1</w:t>
            </w:r>
          </w:p>
        </w:tc>
        <w:tc>
          <w:tcPr>
            <w:tcW w:w="1933" w:type="dxa"/>
            <w:shd w:val="clear" w:color="auto" w:fill="auto"/>
            <w:vAlign w:val="center"/>
          </w:tcPr>
          <w:p w:rsidR="008C490D" w:rsidRPr="00A625BA" w:rsidRDefault="008C490D" w:rsidP="003059D2">
            <w:pPr>
              <w:contextualSpacing/>
              <w:jc w:val="center"/>
              <w:rPr>
                <w:bCs/>
              </w:rPr>
            </w:pPr>
            <w:r w:rsidRPr="00A625BA">
              <w:rPr>
                <w:bCs/>
              </w:rPr>
              <w:t>2</w:t>
            </w:r>
          </w:p>
        </w:tc>
        <w:tc>
          <w:tcPr>
            <w:tcW w:w="2005" w:type="dxa"/>
            <w:shd w:val="clear" w:color="auto" w:fill="auto"/>
            <w:vAlign w:val="center"/>
          </w:tcPr>
          <w:p w:rsidR="008C490D" w:rsidRPr="00A625BA" w:rsidRDefault="008C490D" w:rsidP="003059D2">
            <w:pPr>
              <w:contextualSpacing/>
              <w:jc w:val="center"/>
              <w:rPr>
                <w:bCs/>
              </w:rPr>
            </w:pPr>
            <w:r w:rsidRPr="00A625BA">
              <w:rPr>
                <w:bCs/>
              </w:rPr>
              <w:t>3</w:t>
            </w:r>
          </w:p>
        </w:tc>
        <w:tc>
          <w:tcPr>
            <w:tcW w:w="1752" w:type="dxa"/>
            <w:shd w:val="clear" w:color="auto" w:fill="auto"/>
            <w:vAlign w:val="center"/>
          </w:tcPr>
          <w:p w:rsidR="008C490D" w:rsidRPr="00A625BA" w:rsidRDefault="008C490D" w:rsidP="003059D2">
            <w:pPr>
              <w:contextualSpacing/>
              <w:jc w:val="center"/>
              <w:rPr>
                <w:bCs/>
              </w:rPr>
            </w:pPr>
            <w:r w:rsidRPr="00A625BA">
              <w:rPr>
                <w:bCs/>
              </w:rPr>
              <w:t>4</w:t>
            </w:r>
          </w:p>
        </w:tc>
        <w:tc>
          <w:tcPr>
            <w:tcW w:w="2061" w:type="dxa"/>
            <w:shd w:val="clear" w:color="auto" w:fill="auto"/>
            <w:vAlign w:val="center"/>
          </w:tcPr>
          <w:p w:rsidR="008C490D" w:rsidRPr="00A625BA" w:rsidRDefault="008C490D" w:rsidP="003059D2">
            <w:pPr>
              <w:contextualSpacing/>
              <w:jc w:val="center"/>
              <w:rPr>
                <w:bCs/>
              </w:rPr>
            </w:pPr>
            <w:r w:rsidRPr="00A625BA">
              <w:rPr>
                <w:bCs/>
              </w:rPr>
              <w:t>5</w:t>
            </w:r>
          </w:p>
        </w:tc>
        <w:tc>
          <w:tcPr>
            <w:tcW w:w="1809" w:type="dxa"/>
            <w:shd w:val="clear" w:color="auto" w:fill="auto"/>
            <w:vAlign w:val="center"/>
          </w:tcPr>
          <w:p w:rsidR="008C490D" w:rsidRPr="00A625BA" w:rsidRDefault="008C490D" w:rsidP="003059D2">
            <w:pPr>
              <w:contextualSpacing/>
              <w:jc w:val="center"/>
              <w:rPr>
                <w:bCs/>
              </w:rPr>
            </w:pPr>
            <w:r w:rsidRPr="00A625BA">
              <w:rPr>
                <w:bCs/>
              </w:rPr>
              <w:t>6</w:t>
            </w:r>
          </w:p>
        </w:tc>
      </w:tr>
      <w:tr w:rsidR="008C490D" w:rsidRPr="00A625BA" w:rsidTr="003059D2">
        <w:trPr>
          <w:jc w:val="center"/>
        </w:trPr>
        <w:tc>
          <w:tcPr>
            <w:tcW w:w="772" w:type="dxa"/>
            <w:shd w:val="clear" w:color="auto" w:fill="auto"/>
            <w:vAlign w:val="center"/>
          </w:tcPr>
          <w:p w:rsidR="008C490D" w:rsidRPr="00A625BA" w:rsidRDefault="008C490D" w:rsidP="003059D2">
            <w:pPr>
              <w:contextualSpacing/>
              <w:jc w:val="center"/>
              <w:rPr>
                <w:bCs/>
              </w:rPr>
            </w:pPr>
          </w:p>
        </w:tc>
        <w:tc>
          <w:tcPr>
            <w:tcW w:w="1933" w:type="dxa"/>
            <w:shd w:val="clear" w:color="auto" w:fill="auto"/>
            <w:vAlign w:val="center"/>
          </w:tcPr>
          <w:p w:rsidR="008C490D" w:rsidRPr="00A625BA" w:rsidRDefault="008C490D" w:rsidP="003059D2">
            <w:pPr>
              <w:contextualSpacing/>
              <w:jc w:val="center"/>
              <w:rPr>
                <w:bCs/>
              </w:rPr>
            </w:pPr>
          </w:p>
        </w:tc>
        <w:tc>
          <w:tcPr>
            <w:tcW w:w="2005" w:type="dxa"/>
            <w:shd w:val="clear" w:color="auto" w:fill="auto"/>
          </w:tcPr>
          <w:p w:rsidR="008C490D" w:rsidRPr="00A625BA" w:rsidRDefault="008C490D" w:rsidP="003059D2">
            <w:pPr>
              <w:contextualSpacing/>
              <w:jc w:val="center"/>
              <w:rPr>
                <w:bCs/>
              </w:rPr>
            </w:pPr>
          </w:p>
        </w:tc>
        <w:tc>
          <w:tcPr>
            <w:tcW w:w="1752" w:type="dxa"/>
            <w:shd w:val="clear" w:color="auto" w:fill="auto"/>
            <w:vAlign w:val="center"/>
          </w:tcPr>
          <w:p w:rsidR="008C490D" w:rsidRPr="00A625BA" w:rsidRDefault="008C490D" w:rsidP="003059D2">
            <w:pPr>
              <w:contextualSpacing/>
              <w:jc w:val="center"/>
              <w:rPr>
                <w:bCs/>
              </w:rPr>
            </w:pPr>
          </w:p>
        </w:tc>
        <w:tc>
          <w:tcPr>
            <w:tcW w:w="2061" w:type="dxa"/>
            <w:shd w:val="clear" w:color="auto" w:fill="auto"/>
            <w:vAlign w:val="center"/>
          </w:tcPr>
          <w:p w:rsidR="008C490D" w:rsidRPr="00A625BA" w:rsidRDefault="008C490D" w:rsidP="003059D2">
            <w:pPr>
              <w:contextualSpacing/>
              <w:jc w:val="center"/>
              <w:rPr>
                <w:bCs/>
              </w:rPr>
            </w:pPr>
          </w:p>
        </w:tc>
        <w:tc>
          <w:tcPr>
            <w:tcW w:w="1809" w:type="dxa"/>
            <w:shd w:val="clear" w:color="auto" w:fill="auto"/>
            <w:vAlign w:val="center"/>
          </w:tcPr>
          <w:p w:rsidR="008C490D" w:rsidRPr="00A625BA" w:rsidRDefault="008C490D" w:rsidP="003059D2">
            <w:pPr>
              <w:contextualSpacing/>
              <w:jc w:val="center"/>
              <w:rPr>
                <w:bCs/>
              </w:rPr>
            </w:pPr>
          </w:p>
        </w:tc>
      </w:tr>
    </w:tbl>
    <w:p w:rsidR="008C490D" w:rsidRPr="00A625BA" w:rsidRDefault="008C490D" w:rsidP="008C490D">
      <w:pPr>
        <w:jc w:val="both"/>
      </w:pPr>
    </w:p>
    <w:p w:rsidR="008C490D" w:rsidRPr="00A625BA" w:rsidRDefault="008C490D" w:rsidP="008C490D">
      <w:pPr>
        <w:ind w:firstLine="709"/>
        <w:jc w:val="both"/>
      </w:pPr>
      <w:r w:rsidRPr="00A625BA">
        <w:t xml:space="preserve">2. Об устранении выявленных </w:t>
      </w:r>
      <w:r w:rsidRPr="00A625BA">
        <w:rPr>
          <w:bCs/>
        </w:rPr>
        <w:t xml:space="preserve">дефектов (недостатков) доложить письменно Заказчику </w:t>
      </w:r>
      <w:r w:rsidRPr="00A625BA">
        <w:rPr>
          <w:bCs/>
        </w:rPr>
        <w:br/>
        <w:t>до __.__.</w:t>
      </w:r>
      <w:r w:rsidRPr="00A625BA">
        <w:t>20__</w:t>
      </w:r>
      <w:r w:rsidRPr="00A625BA">
        <w:rPr>
          <w:bCs/>
        </w:rPr>
        <w:t xml:space="preserve"> с предоставлением следующих подтверждающих документов ______________________</w:t>
      </w:r>
      <w:r w:rsidRPr="00A625BA">
        <w:t>.</w:t>
      </w:r>
    </w:p>
    <w:p w:rsidR="008C490D" w:rsidRPr="00A625BA" w:rsidRDefault="008C490D" w:rsidP="008C490D">
      <w:pPr>
        <w:ind w:firstLine="709"/>
        <w:jc w:val="both"/>
      </w:pPr>
    </w:p>
    <w:p w:rsidR="008C490D" w:rsidRPr="00A625BA" w:rsidRDefault="008C490D" w:rsidP="008C490D">
      <w:pPr>
        <w:jc w:val="both"/>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widowControl w:val="0"/>
        <w:ind w:firstLine="709"/>
        <w:jc w:val="both"/>
        <w:rPr>
          <w:b/>
        </w:rPr>
      </w:pPr>
      <w:r w:rsidRPr="00A625BA">
        <w:rPr>
          <w:b/>
        </w:rPr>
        <w:br w:type="page"/>
      </w:r>
    </w:p>
    <w:p w:rsidR="008C490D" w:rsidRPr="00A625BA" w:rsidRDefault="008C490D" w:rsidP="008C490D">
      <w:pPr>
        <w:pageBreakBefore/>
        <w:jc w:val="right"/>
        <w:rPr>
          <w:b/>
        </w:rPr>
      </w:pPr>
      <w:r w:rsidRPr="00A625BA">
        <w:rPr>
          <w:b/>
        </w:rPr>
        <w:t>Приложение № 5</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right"/>
        <w:rPr>
          <w:b/>
          <w:szCs w:val="28"/>
        </w:rPr>
      </w:pPr>
      <w:r w:rsidRPr="00A625BA">
        <w:rPr>
          <w:b/>
          <w:szCs w:val="28"/>
        </w:rPr>
        <w:t>ФОРМА</w:t>
      </w:r>
    </w:p>
    <w:p w:rsidR="008C490D" w:rsidRPr="00A625BA" w:rsidRDefault="008C490D" w:rsidP="008C490D">
      <w:pPr>
        <w:rPr>
          <w:b/>
        </w:rPr>
      </w:pPr>
    </w:p>
    <w:p w:rsidR="008C490D" w:rsidRPr="00A625BA" w:rsidRDefault="008C490D" w:rsidP="008C490D">
      <w:pPr>
        <w:jc w:val="center"/>
        <w:rPr>
          <w:b/>
        </w:rPr>
      </w:pPr>
      <w:r w:rsidRPr="00A625BA">
        <w:rPr>
          <w:b/>
        </w:rPr>
        <w:t>Акт согласования оборудования и материалов</w:t>
      </w:r>
    </w:p>
    <w:p w:rsidR="008C490D" w:rsidRPr="00A625BA" w:rsidRDefault="008C490D" w:rsidP="008C490D">
      <w:pPr>
        <w:ind w:firstLine="709"/>
        <w:jc w:val="center"/>
        <w:rPr>
          <w:rFonts w:cs="Courier New"/>
        </w:rPr>
      </w:pPr>
      <w:r w:rsidRPr="00A625BA">
        <w:rPr>
          <w:rFonts w:cs="Courier New"/>
        </w:rPr>
        <w:t>от __________ № __________</w:t>
      </w:r>
    </w:p>
    <w:p w:rsidR="008C490D" w:rsidRPr="00A625BA" w:rsidRDefault="008C490D" w:rsidP="008C490D">
      <w:pPr>
        <w:ind w:firstLine="709"/>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jc w:val="both"/>
      </w:pPr>
    </w:p>
    <w:p w:rsidR="008C490D" w:rsidRPr="00A625BA" w:rsidRDefault="008C490D" w:rsidP="008C490D">
      <w:pPr>
        <w:ind w:firstLine="709"/>
        <w:jc w:val="both"/>
      </w:pPr>
      <w:r w:rsidRPr="00A625BA">
        <w:t>Министерство транспорта Российской Федерации, именуемое в дальнейшем Заказчиком,</w:t>
      </w:r>
      <w:r w:rsidRPr="00A625BA">
        <w:br/>
        <w:t xml:space="preserve"> в лице_________________, действующего на основании______________</w:t>
      </w:r>
      <w:r w:rsidRPr="00A625BA">
        <w:rPr>
          <w:iCs/>
        </w:rPr>
        <w:t>, с одной стороны, и_________________</w:t>
      </w:r>
      <w:r w:rsidRPr="00A625BA">
        <w:rPr>
          <w:bCs/>
        </w:rPr>
        <w:t>, именуемое в дальнейшем Подрядчиком, в лице________________________, действующего на основании______________</w:t>
      </w:r>
      <w:r w:rsidRPr="00A625BA">
        <w:rPr>
          <w:iCs/>
        </w:rPr>
        <w:t xml:space="preserve">, с другой стороны, </w:t>
      </w:r>
      <w:r w:rsidRPr="00A625BA">
        <w:t>вместе именуемые Стороны, составили настоящий акт в соответствии с пунктом _______ Контракта о следующем.</w:t>
      </w:r>
    </w:p>
    <w:p w:rsidR="008C490D" w:rsidRPr="00A625BA" w:rsidRDefault="008C490D" w:rsidP="008C490D">
      <w:pPr>
        <w:ind w:firstLine="709"/>
        <w:jc w:val="both"/>
        <w:rPr>
          <w:color w:val="000000"/>
        </w:rPr>
      </w:pPr>
      <w:r w:rsidRPr="00A625BA">
        <w:rPr>
          <w:color w:val="000000"/>
        </w:rPr>
        <w:t xml:space="preserve">1. На процедуру согласования представлен(ы) образец(цы) следующего(их) </w:t>
      </w:r>
      <w:r w:rsidRPr="00A625BA">
        <w:t>оборудования и материалов</w:t>
      </w:r>
      <w:r w:rsidRPr="00A625BA">
        <w:rPr>
          <w:color w:val="000000"/>
        </w:rPr>
        <w:t xml:space="preserve">: ___________________________________________. (необходимо подробно указать наименования </w:t>
      </w:r>
      <w:r w:rsidRPr="00A625BA">
        <w:t>оборудования, материалов</w:t>
      </w:r>
      <w:r w:rsidRPr="00A625BA">
        <w:rPr>
          <w:color w:val="000000"/>
        </w:rPr>
        <w:t>, описать состояние образцов, их характеристик, указать заводские номера, сведения об упаковке, маркировке, иных данных, позволяющих индивидуализировать исследуемый образец).</w:t>
      </w:r>
    </w:p>
    <w:p w:rsidR="008C490D" w:rsidRPr="00A625BA" w:rsidRDefault="008C490D" w:rsidP="008C490D">
      <w:pPr>
        <w:ind w:firstLine="709"/>
        <w:jc w:val="both"/>
        <w:rPr>
          <w:color w:val="000000"/>
        </w:rPr>
      </w:pPr>
      <w:r w:rsidRPr="00A625BA">
        <w:rPr>
          <w:color w:val="000000"/>
        </w:rPr>
        <w:t xml:space="preserve">2. Для определения соответствия поставляемого(ых) </w:t>
      </w:r>
      <w:r w:rsidRPr="00A625BA">
        <w:t xml:space="preserve">оборудования и материалов </w:t>
      </w:r>
      <w:r w:rsidRPr="00A625BA">
        <w:rPr>
          <w:color w:val="000000"/>
        </w:rPr>
        <w:t>требованиям законодательства Российской Федерации, условиям Контракта и приложениям к нему, а также иным требованиям Заказчика на процедуру согласования представлены следующие документы:____________________________ (необходимо подробно перечислить наименования, реквизиты, виды документов, представленных Подрядчиком).</w:t>
      </w:r>
    </w:p>
    <w:p w:rsidR="008C490D" w:rsidRPr="00A625BA" w:rsidRDefault="008C490D" w:rsidP="008C490D">
      <w:pPr>
        <w:ind w:firstLine="709"/>
        <w:jc w:val="both"/>
        <w:rPr>
          <w:color w:val="000000"/>
        </w:rPr>
      </w:pPr>
      <w:r w:rsidRPr="00A625BA">
        <w:rPr>
          <w:color w:val="000000"/>
        </w:rPr>
        <w:t xml:space="preserve">3. В ходе согласования образца(ов) поставляемого(ых) </w:t>
      </w:r>
      <w:r w:rsidRPr="00A625BA">
        <w:t>оборудования и материалов</w:t>
      </w:r>
      <w:r w:rsidRPr="00A625BA">
        <w:rPr>
          <w:color w:val="000000"/>
        </w:rPr>
        <w:t xml:space="preserve">  Заказчиком совершены следующие действия, проведены следующие мероприятия: __________________________________________.</w:t>
      </w:r>
    </w:p>
    <w:p w:rsidR="008C490D" w:rsidRPr="00A625BA" w:rsidRDefault="008C490D" w:rsidP="008C490D">
      <w:pPr>
        <w:ind w:firstLine="709"/>
        <w:jc w:val="both"/>
        <w:rPr>
          <w:color w:val="000000"/>
        </w:rPr>
      </w:pPr>
      <w:r w:rsidRPr="00A625BA">
        <w:rPr>
          <w:color w:val="000000"/>
        </w:rPr>
        <w:t>(необходимо последовательно перечислить все совершенные в ходе процедуры согласования действия, в том числе: вскрытие  упаковки, визуальный осмотр внешнего вида, соответствие условиям Контракта, проверка работоспособности (тестирование, исследование) с указанием порядка ее проведения, проверка соответствия маркировки образца(ов) сведениям, указанным в представленных на процедуру согласования документах, проверка готовности товара(ов) к поставке по количеству, правильности упаковки, маркировки и проч.).</w:t>
      </w:r>
    </w:p>
    <w:p w:rsidR="008C490D" w:rsidRPr="00A625BA" w:rsidRDefault="008C490D" w:rsidP="008C490D">
      <w:pPr>
        <w:ind w:firstLine="709"/>
        <w:jc w:val="both"/>
        <w:rPr>
          <w:color w:val="000000"/>
        </w:rPr>
      </w:pPr>
      <w:r w:rsidRPr="00A625BA">
        <w:rPr>
          <w:color w:val="000000"/>
        </w:rPr>
        <w:t xml:space="preserve">4. По результатам процедуры согласования образца(ов) поставляемого(ых) </w:t>
      </w:r>
      <w:r w:rsidRPr="00A625BA">
        <w:t>оборудования и материалов</w:t>
      </w:r>
      <w:r w:rsidRPr="00A625BA">
        <w:rPr>
          <w:color w:val="000000"/>
        </w:rPr>
        <w:t xml:space="preserve"> принято решение: ________________________________ («согласовать образец поставляемого(ых) </w:t>
      </w:r>
      <w:r w:rsidRPr="00A625BA">
        <w:t>оборудования и материалов</w:t>
      </w:r>
      <w:r w:rsidRPr="00A625BA">
        <w:rPr>
          <w:color w:val="000000"/>
        </w:rPr>
        <w:t xml:space="preserve"> или «отказать» в согласовании образца(ов) поставляемого(ых) </w:t>
      </w:r>
      <w:r w:rsidRPr="00A625BA">
        <w:t>оборудования и материалов</w:t>
      </w:r>
      <w:r w:rsidRPr="00A625BA">
        <w:rPr>
          <w:color w:val="000000"/>
        </w:rPr>
        <w:t>» с указанием причин отказа, выданных Подрядчику «предписаний» о необходимости  совершения тех или иных  действий, направленных на устранение причин отказа в согласовании, сроках их выполнения, сроке повторного согласования образца(ов) или без выдачи "предписаний»).</w:t>
      </w:r>
    </w:p>
    <w:p w:rsidR="008C490D" w:rsidRPr="00A625BA" w:rsidRDefault="008C490D" w:rsidP="008C490D">
      <w:pPr>
        <w:ind w:firstLine="709"/>
        <w:jc w:val="both"/>
        <w:rPr>
          <w:color w:val="000000"/>
        </w:rPr>
      </w:pPr>
      <w:r w:rsidRPr="00A625BA">
        <w:rPr>
          <w:color w:val="000000"/>
        </w:rPr>
        <w:t>5. Настоящий Акт составлен в двух экземплярах, имеющих одинаковую юридическую силу, по одному экземпляру каждой стороне. К Акту прилагаются: _______________________________.</w:t>
      </w:r>
    </w:p>
    <w:p w:rsidR="008C490D" w:rsidRPr="00A625BA" w:rsidRDefault="008C490D" w:rsidP="008C490D">
      <w:pPr>
        <w:widowControl w:val="0"/>
        <w:ind w:firstLine="709"/>
        <w:jc w:val="both"/>
        <w:rPr>
          <w:color w:val="000000"/>
        </w:rPr>
      </w:pPr>
      <w:r w:rsidRPr="00A625BA">
        <w:rPr>
          <w:color w:val="000000"/>
        </w:rPr>
        <w:t>(фотографии, аудио-, видеозапись (с указанием носителя информации), протоколы исследований, испытаний, тестирования и т.д.).</w:t>
      </w:r>
    </w:p>
    <w:p w:rsidR="008C490D" w:rsidRPr="00A625BA" w:rsidRDefault="008C490D" w:rsidP="008C490D">
      <w:pPr>
        <w:widowControl w:val="0"/>
        <w:ind w:firstLine="709"/>
        <w:jc w:val="both"/>
        <w:rPr>
          <w:color w:val="000000"/>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rPr>
          <w:b/>
        </w:rPr>
      </w:pPr>
    </w:p>
    <w:p w:rsidR="008C490D" w:rsidRDefault="008C490D" w:rsidP="008C490D">
      <w:pPr>
        <w:widowControl w:val="0"/>
        <w:jc w:val="right"/>
        <w:rPr>
          <w:b/>
        </w:rPr>
      </w:pPr>
    </w:p>
    <w:p w:rsidR="00AE3A4C" w:rsidRDefault="00AE3A4C" w:rsidP="008C490D">
      <w:pPr>
        <w:widowControl w:val="0"/>
        <w:jc w:val="right"/>
        <w:rPr>
          <w:b/>
        </w:rPr>
      </w:pPr>
    </w:p>
    <w:p w:rsidR="00AE3A4C" w:rsidRDefault="00AE3A4C" w:rsidP="008C490D">
      <w:pPr>
        <w:widowControl w:val="0"/>
        <w:jc w:val="right"/>
        <w:rPr>
          <w:b/>
        </w:rPr>
      </w:pPr>
    </w:p>
    <w:p w:rsidR="00AE3A4C" w:rsidRDefault="00AE3A4C" w:rsidP="008C490D">
      <w:pPr>
        <w:widowControl w:val="0"/>
        <w:jc w:val="right"/>
        <w:rPr>
          <w:b/>
        </w:rPr>
      </w:pPr>
    </w:p>
    <w:p w:rsidR="008C490D" w:rsidRPr="00A625BA" w:rsidRDefault="008C490D" w:rsidP="008C490D">
      <w:pPr>
        <w:widowControl w:val="0"/>
        <w:jc w:val="right"/>
        <w:rPr>
          <w:b/>
        </w:rPr>
      </w:pPr>
      <w:r w:rsidRPr="00A625BA">
        <w:rPr>
          <w:b/>
        </w:rPr>
        <w:t xml:space="preserve">Приложение № </w:t>
      </w:r>
      <w:r>
        <w:rPr>
          <w:b/>
        </w:rPr>
        <w:t>6</w:t>
      </w:r>
    </w:p>
    <w:p w:rsidR="008C490D" w:rsidRPr="00A625BA" w:rsidRDefault="008C490D" w:rsidP="008C490D">
      <w:pPr>
        <w:jc w:val="right"/>
      </w:pPr>
      <w:r w:rsidRPr="00A625BA">
        <w:t>к Техническому заданию</w:t>
      </w:r>
    </w:p>
    <w:p w:rsidR="008C490D" w:rsidRPr="00A625BA" w:rsidRDefault="008C490D" w:rsidP="008C490D">
      <w:pPr>
        <w:widowControl w:val="0"/>
        <w:jc w:val="right"/>
      </w:pPr>
    </w:p>
    <w:p w:rsidR="008C490D" w:rsidRPr="00A625BA" w:rsidRDefault="008C490D" w:rsidP="008C490D">
      <w:pPr>
        <w:jc w:val="both"/>
      </w:pPr>
    </w:p>
    <w:p w:rsidR="008C490D" w:rsidRPr="00A625BA" w:rsidRDefault="008C490D" w:rsidP="008C490D">
      <w:pPr>
        <w:jc w:val="center"/>
        <w:rPr>
          <w:b/>
        </w:rPr>
      </w:pPr>
      <w:r w:rsidRPr="00A625BA">
        <w:rPr>
          <w:b/>
        </w:rPr>
        <w:t>Перечень исполнительной документации</w:t>
      </w:r>
    </w:p>
    <w:p w:rsidR="008C490D" w:rsidRPr="00A625BA" w:rsidRDefault="008C490D" w:rsidP="008C490D">
      <w:pPr>
        <w:jc w:val="center"/>
        <w:rPr>
          <w:b/>
        </w:rPr>
      </w:pPr>
    </w:p>
    <w:p w:rsidR="008C490D" w:rsidRPr="00A625BA" w:rsidRDefault="008C490D" w:rsidP="008C490D">
      <w:pPr>
        <w:ind w:firstLine="567"/>
        <w:jc w:val="both"/>
      </w:pPr>
      <w:r w:rsidRPr="00A625BA">
        <w:t xml:space="preserve">1. Акты освидетельствования скрытых работ. </w:t>
      </w:r>
    </w:p>
    <w:p w:rsidR="008C490D" w:rsidRPr="00A625BA" w:rsidRDefault="008C490D" w:rsidP="008C490D">
      <w:pPr>
        <w:ind w:firstLine="567"/>
        <w:jc w:val="both"/>
      </w:pPr>
      <w:r w:rsidRPr="00A625BA">
        <w:t xml:space="preserve">2. Акты освидетельствования участков сетей инженерно-технического обеспечения. </w:t>
      </w:r>
    </w:p>
    <w:p w:rsidR="008C490D" w:rsidRPr="00A625BA" w:rsidRDefault="008C490D" w:rsidP="008C490D">
      <w:pPr>
        <w:ind w:firstLine="567"/>
        <w:jc w:val="both"/>
      </w:pPr>
      <w:r w:rsidRPr="00A625BA">
        <w:t xml:space="preserve">3. Исполнительные схемы, фиксирующие местоположение и фактические объемы результатов законченных работ. </w:t>
      </w:r>
    </w:p>
    <w:p w:rsidR="008C490D" w:rsidRPr="00A625BA" w:rsidRDefault="008C490D" w:rsidP="008C490D">
      <w:pPr>
        <w:ind w:firstLine="567"/>
        <w:jc w:val="both"/>
      </w:pPr>
      <w:r w:rsidRPr="00A625BA">
        <w:t xml:space="preserve">4. Акты испытания технических устройств и опробования систем инженерно-технического обеспечения. </w:t>
      </w:r>
    </w:p>
    <w:p w:rsidR="008C490D" w:rsidRPr="00A625BA" w:rsidRDefault="008C490D" w:rsidP="008C490D">
      <w:pPr>
        <w:ind w:firstLine="567"/>
        <w:jc w:val="both"/>
      </w:pPr>
      <w:r w:rsidRPr="00A625BA">
        <w:t xml:space="preserve">5. Результаты экспертиз, обследований, лабораторных и иных испытаний выполненных работ, проведенных в процессе работ. </w:t>
      </w:r>
    </w:p>
    <w:p w:rsidR="008C490D" w:rsidRPr="00A625BA" w:rsidRDefault="008C490D" w:rsidP="008C490D">
      <w:pPr>
        <w:ind w:firstLine="567"/>
        <w:jc w:val="both"/>
      </w:pPr>
      <w:r w:rsidRPr="00A625BA">
        <w:t xml:space="preserve">6. Документы, подтверждающие проведение контроля качества и входного контроля применяемых строительных материалов, изделий, конструкций и оборудования. </w:t>
      </w:r>
    </w:p>
    <w:p w:rsidR="008C490D" w:rsidRPr="00A625BA" w:rsidRDefault="008C490D" w:rsidP="008C490D">
      <w:pPr>
        <w:ind w:firstLine="567"/>
        <w:jc w:val="both"/>
      </w:pPr>
      <w:r w:rsidRPr="00A625BA">
        <w:t>7. Общий и специальные журналы, в которых ведется учет выполнения работ.</w:t>
      </w:r>
    </w:p>
    <w:p w:rsidR="008C490D" w:rsidRPr="00A625BA" w:rsidRDefault="008C490D" w:rsidP="008C490D">
      <w:pPr>
        <w:shd w:val="clear" w:color="auto" w:fill="FFFFFF"/>
        <w:tabs>
          <w:tab w:val="num" w:pos="567"/>
          <w:tab w:val="left" w:pos="5597"/>
        </w:tabs>
        <w:ind w:firstLine="567"/>
        <w:jc w:val="both"/>
      </w:pPr>
      <w:r w:rsidRPr="00A625BA">
        <w:t>8.</w:t>
      </w:r>
      <w:r w:rsidRPr="00A625BA">
        <w:rPr>
          <w:b/>
        </w:rPr>
        <w:t xml:space="preserve"> </w:t>
      </w:r>
      <w:r w:rsidRPr="00A625BA">
        <w:t>Перечень субподрядных организаций, с указанием их реквизитов, видов выполненных работ, копии контрактов (договоров).</w:t>
      </w:r>
    </w:p>
    <w:p w:rsidR="008C490D" w:rsidRPr="00A625BA" w:rsidRDefault="008C490D" w:rsidP="008C490D">
      <w:pPr>
        <w:shd w:val="clear" w:color="auto" w:fill="FFFFFF"/>
        <w:tabs>
          <w:tab w:val="left" w:pos="5597"/>
        </w:tabs>
        <w:ind w:firstLine="567"/>
        <w:jc w:val="both"/>
      </w:pPr>
      <w:r w:rsidRPr="00A625BA">
        <w:t>9. Сертификаты, технические паспорта, журналы лабораторных испытаний и другие документы, удостоверяющие качество оборудования, материалов, конструкций и деталей, примененных при производстве строительно-монтажных работ.</w:t>
      </w:r>
    </w:p>
    <w:p w:rsidR="008C490D" w:rsidRPr="00A625BA" w:rsidRDefault="008C490D" w:rsidP="008C490D">
      <w:pPr>
        <w:widowControl w:val="0"/>
        <w:jc w:val="right"/>
        <w:rPr>
          <w:b/>
        </w:rPr>
      </w:pPr>
      <w:r w:rsidRPr="00A625BA">
        <w:rPr>
          <w:b/>
        </w:rPr>
        <w:br w:type="page"/>
        <w:t xml:space="preserve">Приложение № </w:t>
      </w:r>
      <w:r>
        <w:rPr>
          <w:b/>
        </w:rPr>
        <w:t>7</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right"/>
        <w:rPr>
          <w:b/>
        </w:rPr>
      </w:pPr>
      <w:r w:rsidRPr="00A625BA">
        <w:rPr>
          <w:b/>
        </w:rPr>
        <w:t>ФОРМА</w:t>
      </w: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r w:rsidRPr="00A625BA">
        <w:rPr>
          <w:b/>
        </w:rPr>
        <w:t>Акт приемки – сдачи исполнительной документации</w:t>
      </w:r>
    </w:p>
    <w:p w:rsidR="008C490D" w:rsidRPr="00A625BA" w:rsidRDefault="008C490D" w:rsidP="008C490D">
      <w:pPr>
        <w:jc w:val="center"/>
        <w:rPr>
          <w:rFonts w:cs="Courier New"/>
          <w:b/>
        </w:rPr>
      </w:pPr>
      <w:r w:rsidRPr="00A625BA">
        <w:rPr>
          <w:rFonts w:cs="Courier New"/>
          <w:b/>
        </w:rPr>
        <w:t>от __________ № _________</w:t>
      </w:r>
    </w:p>
    <w:p w:rsidR="008C490D" w:rsidRPr="00A625BA" w:rsidRDefault="008C490D" w:rsidP="008C490D">
      <w:pPr>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autoSpaceDE w:val="0"/>
        <w:autoSpaceDN w:val="0"/>
        <w:adjustRightInd w:val="0"/>
        <w:jc w:val="center"/>
      </w:pPr>
    </w:p>
    <w:p w:rsidR="008C490D" w:rsidRPr="00A625BA" w:rsidRDefault="008C490D" w:rsidP="008C490D">
      <w:pPr>
        <w:autoSpaceDE w:val="0"/>
        <w:autoSpaceDN w:val="0"/>
        <w:adjustRightInd w:val="0"/>
        <w:jc w:val="both"/>
      </w:pPr>
    </w:p>
    <w:p w:rsidR="008C490D" w:rsidRPr="00A625BA" w:rsidRDefault="008C490D" w:rsidP="008C490D">
      <w:pPr>
        <w:ind w:firstLine="567"/>
        <w:jc w:val="both"/>
      </w:pPr>
      <w:r w:rsidRPr="00A625BA">
        <w:t xml:space="preserve">Министерство транспорта Российской Федерации, именуемое в дальнейшем Заказчиком, </w:t>
      </w:r>
      <w:r w:rsidRPr="00A625BA">
        <w:br/>
        <w:t>в лице____________________________, действующего на основании ______________</w:t>
      </w:r>
      <w:r w:rsidRPr="00A625BA">
        <w:rPr>
          <w:iCs/>
        </w:rPr>
        <w:t>, с одной стороны, и______________________</w:t>
      </w:r>
      <w:r w:rsidRPr="00A625BA">
        <w:rPr>
          <w:bCs/>
        </w:rPr>
        <w:t>, именуемое в дальнейшем Подрядчиком, в лице ________________________, действующего на основании______________</w:t>
      </w:r>
      <w:r w:rsidRPr="00A625BA">
        <w:rPr>
          <w:iCs/>
        </w:rPr>
        <w:t xml:space="preserve">, с другой стороны, </w:t>
      </w:r>
      <w:r w:rsidRPr="00A625BA">
        <w:t>вместе именуемые Стороны, составили настоящий акт о нижеследующем:</w:t>
      </w:r>
    </w:p>
    <w:p w:rsidR="008C490D" w:rsidRPr="00A625BA" w:rsidRDefault="008C490D" w:rsidP="008C490D">
      <w:pPr>
        <w:widowControl w:val="0"/>
        <w:suppressAutoHyphens/>
        <w:ind w:firstLine="567"/>
        <w:contextualSpacing/>
        <w:jc w:val="both"/>
      </w:pPr>
    </w:p>
    <w:p w:rsidR="008C490D" w:rsidRPr="00A625BA" w:rsidRDefault="008C490D" w:rsidP="008C490D">
      <w:pPr>
        <w:widowControl w:val="0"/>
        <w:suppressAutoHyphens/>
        <w:ind w:firstLine="567"/>
        <w:contextualSpacing/>
        <w:jc w:val="both"/>
      </w:pPr>
      <w:r w:rsidRPr="00A625BA">
        <w:t xml:space="preserve">1. По итогам выполненных Работ на Объекте в период с ____ по _____ Подрядчик передал Заказчику в полном объеме в соответствии с Перечнем исполнительной документации (Приложение № 10 к Контракту) следующую Исполнительную документацию в электронном виде в 2 (двух) экземплярах на </w:t>
      </w:r>
      <w:r w:rsidRPr="00A625BA">
        <w:rPr>
          <w:lang w:val="en-US"/>
        </w:rPr>
        <w:t>DVD</w:t>
      </w:r>
      <w:r w:rsidRPr="00A625BA">
        <w:t>/</w:t>
      </w:r>
      <w:r w:rsidRPr="00A625BA">
        <w:rPr>
          <w:lang w:val="en-US"/>
        </w:rPr>
        <w:t>CD</w:t>
      </w:r>
      <w:r w:rsidRPr="00A625BA">
        <w:t xml:space="preserve">-дисках и/или </w:t>
      </w:r>
      <w:r w:rsidRPr="00A625BA">
        <w:rPr>
          <w:lang w:val="en-US"/>
        </w:rPr>
        <w:t>USB</w:t>
      </w:r>
      <w:r w:rsidRPr="00A625BA">
        <w:t>-накопителях, в редактируемом (</w:t>
      </w:r>
      <w:r w:rsidRPr="00A625BA">
        <w:rPr>
          <w:lang w:val="en-US"/>
        </w:rPr>
        <w:t>dwg</w:t>
      </w:r>
      <w:r w:rsidRPr="00A625BA">
        <w:t xml:space="preserve">, </w:t>
      </w:r>
      <w:r w:rsidRPr="00A625BA">
        <w:rPr>
          <w:lang w:val="en-US"/>
        </w:rPr>
        <w:t>doc</w:t>
      </w:r>
      <w:r w:rsidRPr="00A625BA">
        <w:t xml:space="preserve">, </w:t>
      </w:r>
      <w:r w:rsidRPr="00A625BA">
        <w:rPr>
          <w:lang w:val="en-US"/>
        </w:rPr>
        <w:t>xls</w:t>
      </w:r>
      <w:r w:rsidRPr="00A625BA">
        <w:t xml:space="preserve"> и пр.) и не редактируемом (</w:t>
      </w:r>
      <w:r w:rsidRPr="00A625BA">
        <w:rPr>
          <w:lang w:val="en-US"/>
        </w:rPr>
        <w:t>pdf</w:t>
      </w:r>
      <w:r w:rsidRPr="00A625BA">
        <w:t>) форматах и в 4 (четырех) экземплярах на бумажном носителе:</w:t>
      </w:r>
    </w:p>
    <w:p w:rsidR="008C490D" w:rsidRPr="00A625BA" w:rsidRDefault="008C490D" w:rsidP="008C490D">
      <w:pPr>
        <w:widowControl w:val="0"/>
        <w:suppressAutoHyphens/>
        <w:ind w:firstLine="567"/>
        <w:contextualSpacing/>
        <w:jc w:val="both"/>
      </w:pPr>
      <w:r w:rsidRPr="00A625BA">
        <w:t>1.1. _____________________________________________________________.</w:t>
      </w:r>
    </w:p>
    <w:p w:rsidR="008C490D" w:rsidRPr="00A625BA" w:rsidRDefault="008C490D" w:rsidP="008C490D">
      <w:pPr>
        <w:widowControl w:val="0"/>
        <w:ind w:firstLine="567"/>
        <w:jc w:val="both"/>
        <w:rPr>
          <w:b/>
        </w:rPr>
      </w:pPr>
    </w:p>
    <w:p w:rsidR="008C490D" w:rsidRPr="00A625BA" w:rsidRDefault="008C490D" w:rsidP="008C490D">
      <w:pPr>
        <w:widowControl w:val="0"/>
        <w:jc w:val="both"/>
        <w:rPr>
          <w:b/>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widowControl w:val="0"/>
        <w:jc w:val="both"/>
        <w:rPr>
          <w:b/>
        </w:rPr>
      </w:pPr>
    </w:p>
    <w:p w:rsidR="008C490D" w:rsidRPr="00A625BA" w:rsidRDefault="008C490D" w:rsidP="008C490D">
      <w:pPr>
        <w:widowControl w:val="0"/>
        <w:tabs>
          <w:tab w:val="left" w:pos="7471"/>
        </w:tabs>
      </w:pPr>
      <w:r w:rsidRPr="00A625BA">
        <w:rPr>
          <w:b/>
        </w:rPr>
        <w:br w:type="page"/>
      </w:r>
    </w:p>
    <w:p w:rsidR="008C490D" w:rsidRPr="00A625BA" w:rsidRDefault="008C490D" w:rsidP="008C490D">
      <w:pPr>
        <w:widowControl w:val="0"/>
        <w:jc w:val="right"/>
        <w:rPr>
          <w:b/>
        </w:rPr>
      </w:pPr>
      <w:r w:rsidRPr="00A625BA">
        <w:rPr>
          <w:b/>
        </w:rPr>
        <w:t xml:space="preserve">Приложение № </w:t>
      </w:r>
      <w:r>
        <w:rPr>
          <w:b/>
        </w:rPr>
        <w:t>8</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right"/>
        <w:rPr>
          <w:b/>
        </w:rPr>
      </w:pPr>
      <w:r w:rsidRPr="00A625BA">
        <w:rPr>
          <w:b/>
        </w:rPr>
        <w:t>ФОРМА</w:t>
      </w:r>
    </w:p>
    <w:p w:rsidR="008C490D" w:rsidRPr="00A625BA" w:rsidRDefault="008C490D" w:rsidP="008C490D">
      <w:pPr>
        <w:jc w:val="center"/>
        <w:rPr>
          <w:b/>
        </w:rPr>
      </w:pPr>
    </w:p>
    <w:p w:rsidR="008C490D" w:rsidRPr="00A625BA" w:rsidRDefault="008C490D" w:rsidP="008C490D">
      <w:pPr>
        <w:jc w:val="center"/>
        <w:rPr>
          <w:b/>
        </w:rPr>
      </w:pPr>
      <w:r w:rsidRPr="00A625BA">
        <w:rPr>
          <w:b/>
        </w:rPr>
        <w:t>Акт расхода коммунальных и эксплуатационных услуг</w:t>
      </w:r>
    </w:p>
    <w:p w:rsidR="008C490D" w:rsidRPr="00A625BA" w:rsidRDefault="008C490D" w:rsidP="008C490D">
      <w:pPr>
        <w:ind w:firstLine="709"/>
        <w:jc w:val="center"/>
        <w:rPr>
          <w:rFonts w:cs="Courier New"/>
          <w:b/>
        </w:rPr>
      </w:pPr>
      <w:r w:rsidRPr="00A625BA">
        <w:rPr>
          <w:rFonts w:cs="Courier New"/>
          <w:b/>
        </w:rPr>
        <w:t xml:space="preserve">от __________ № _________ </w:t>
      </w:r>
    </w:p>
    <w:p w:rsidR="008C490D" w:rsidRPr="00A625BA" w:rsidRDefault="008C490D" w:rsidP="008C490D">
      <w:pPr>
        <w:ind w:firstLine="709"/>
        <w:jc w:val="center"/>
      </w:pPr>
      <w:r w:rsidRPr="00A625BA">
        <w:t xml:space="preserve">при выполнении работ по государственному Контракту </w:t>
      </w:r>
      <w:r w:rsidRPr="00A625BA">
        <w:rPr>
          <w:rFonts w:cs="Courier New"/>
        </w:rPr>
        <w:t>от_______ № _______</w:t>
      </w:r>
      <w:r w:rsidRPr="00A625BA">
        <w:t xml:space="preserve"> </w:t>
      </w:r>
    </w:p>
    <w:p w:rsidR="008C490D" w:rsidRPr="00A625BA" w:rsidRDefault="008C490D" w:rsidP="008C490D">
      <w:pPr>
        <w:ind w:firstLine="709"/>
        <w:jc w:val="center"/>
      </w:pPr>
    </w:p>
    <w:p w:rsidR="008C490D" w:rsidRPr="00A625BA" w:rsidRDefault="008C490D" w:rsidP="008C490D">
      <w:pPr>
        <w:ind w:firstLine="567"/>
        <w:jc w:val="both"/>
      </w:pPr>
      <w:r w:rsidRPr="00A625BA">
        <w:t xml:space="preserve">Министерство транспорта Российской Федерации, именуемое в дальнейшем Заказчиком, </w:t>
      </w:r>
      <w:r w:rsidRPr="00A625BA">
        <w:br/>
        <w:t>в лице__________, действующего на основании___________</w:t>
      </w:r>
      <w:r w:rsidRPr="00A625BA">
        <w:rPr>
          <w:iCs/>
        </w:rPr>
        <w:t xml:space="preserve">, с одной стороны, </w:t>
      </w:r>
      <w:r w:rsidRPr="00A625BA">
        <w:rPr>
          <w:iCs/>
        </w:rPr>
        <w:br/>
        <w:t>и__________</w:t>
      </w:r>
      <w:r w:rsidRPr="00A625BA">
        <w:rPr>
          <w:bCs/>
        </w:rPr>
        <w:t>, именуемое в дальнейшем Подрядчиком, в лице__________, действующего на основании ___________</w:t>
      </w:r>
      <w:r w:rsidRPr="00A625BA">
        <w:rPr>
          <w:iCs/>
        </w:rPr>
        <w:t xml:space="preserve">, с другой стороны, </w:t>
      </w:r>
      <w:r w:rsidRPr="00A625BA">
        <w:t>вместе именуемые Стороны, составили настоящий акт о нижеследующем:</w:t>
      </w:r>
    </w:p>
    <w:p w:rsidR="008C490D" w:rsidRPr="00A625BA" w:rsidRDefault="008C490D" w:rsidP="008C490D">
      <w:pPr>
        <w:ind w:firstLine="567"/>
        <w:jc w:val="both"/>
      </w:pPr>
      <w:r w:rsidRPr="00A625BA">
        <w:t>При выполнении работ на Объекте в период с ____ по _____ Подрядчиком было осуществлено потребление ________ Заказчика на сумму согласно представленного расчета:</w:t>
      </w:r>
    </w:p>
    <w:p w:rsidR="008C490D" w:rsidRPr="00A625BA" w:rsidRDefault="008C490D" w:rsidP="008C490D">
      <w:pPr>
        <w:ind w:firstLine="567"/>
        <w:jc w:val="both"/>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50"/>
        <w:gridCol w:w="992"/>
        <w:gridCol w:w="993"/>
        <w:gridCol w:w="1371"/>
        <w:gridCol w:w="893"/>
        <w:gridCol w:w="996"/>
        <w:gridCol w:w="1530"/>
      </w:tblGrid>
      <w:tr w:rsidR="008C490D" w:rsidRPr="00A625BA" w:rsidTr="003059D2">
        <w:tc>
          <w:tcPr>
            <w:tcW w:w="594" w:type="dxa"/>
            <w:shd w:val="clear" w:color="auto" w:fill="auto"/>
            <w:vAlign w:val="center"/>
          </w:tcPr>
          <w:p w:rsidR="008C490D" w:rsidRPr="00A625BA" w:rsidRDefault="008C490D" w:rsidP="003059D2">
            <w:pPr>
              <w:jc w:val="center"/>
            </w:pPr>
            <w:r w:rsidRPr="00A625BA">
              <w:t>№ п/п</w:t>
            </w:r>
          </w:p>
        </w:tc>
        <w:tc>
          <w:tcPr>
            <w:tcW w:w="2950" w:type="dxa"/>
            <w:shd w:val="clear" w:color="auto" w:fill="auto"/>
            <w:vAlign w:val="center"/>
          </w:tcPr>
          <w:p w:rsidR="008C490D" w:rsidRPr="00A625BA" w:rsidRDefault="008C490D" w:rsidP="003059D2">
            <w:pPr>
              <w:jc w:val="center"/>
            </w:pPr>
            <w:r w:rsidRPr="00A625BA">
              <w:t>отчетный период</w:t>
            </w:r>
          </w:p>
        </w:tc>
        <w:tc>
          <w:tcPr>
            <w:tcW w:w="992" w:type="dxa"/>
            <w:shd w:val="clear" w:color="auto" w:fill="auto"/>
            <w:vAlign w:val="center"/>
          </w:tcPr>
          <w:p w:rsidR="008C490D" w:rsidRPr="00A625BA" w:rsidRDefault="008C490D" w:rsidP="003059D2">
            <w:pPr>
              <w:jc w:val="center"/>
            </w:pPr>
            <w:r w:rsidRPr="00A625BA">
              <w:t>кол-во</w:t>
            </w:r>
          </w:p>
          <w:p w:rsidR="008C490D" w:rsidRPr="00A625BA" w:rsidRDefault="008C490D" w:rsidP="003059D2">
            <w:pPr>
              <w:jc w:val="center"/>
            </w:pPr>
            <w:r w:rsidRPr="00A625BA">
              <w:t>дней</w:t>
            </w:r>
          </w:p>
        </w:tc>
        <w:tc>
          <w:tcPr>
            <w:tcW w:w="993" w:type="dxa"/>
            <w:shd w:val="clear" w:color="auto" w:fill="auto"/>
            <w:vAlign w:val="center"/>
          </w:tcPr>
          <w:p w:rsidR="008C490D" w:rsidRPr="00A625BA" w:rsidRDefault="008C490D" w:rsidP="003059D2">
            <w:pPr>
              <w:jc w:val="center"/>
            </w:pPr>
            <w:r w:rsidRPr="00A625BA">
              <w:t>кол-во часов</w:t>
            </w:r>
          </w:p>
        </w:tc>
        <w:tc>
          <w:tcPr>
            <w:tcW w:w="1371" w:type="dxa"/>
            <w:shd w:val="clear" w:color="auto" w:fill="auto"/>
            <w:vAlign w:val="center"/>
          </w:tcPr>
          <w:p w:rsidR="008C490D" w:rsidRPr="00A625BA" w:rsidRDefault="008C490D" w:rsidP="003059D2">
            <w:pPr>
              <w:jc w:val="center"/>
            </w:pPr>
            <w:r w:rsidRPr="00A625BA">
              <w:t>мощность,</w:t>
            </w:r>
          </w:p>
        </w:tc>
        <w:tc>
          <w:tcPr>
            <w:tcW w:w="893" w:type="dxa"/>
            <w:shd w:val="clear" w:color="auto" w:fill="auto"/>
            <w:vAlign w:val="center"/>
          </w:tcPr>
          <w:p w:rsidR="008C490D" w:rsidRPr="00A625BA" w:rsidRDefault="008C490D" w:rsidP="003059D2">
            <w:pPr>
              <w:jc w:val="center"/>
            </w:pPr>
            <w:r w:rsidRPr="00A625BA">
              <w:t>итого,</w:t>
            </w:r>
          </w:p>
        </w:tc>
        <w:tc>
          <w:tcPr>
            <w:tcW w:w="996" w:type="dxa"/>
            <w:shd w:val="clear" w:color="auto" w:fill="auto"/>
            <w:vAlign w:val="center"/>
          </w:tcPr>
          <w:p w:rsidR="008C490D" w:rsidRPr="00A625BA" w:rsidRDefault="008C490D" w:rsidP="003059D2">
            <w:pPr>
              <w:jc w:val="center"/>
            </w:pPr>
            <w:r w:rsidRPr="00A625BA">
              <w:t>тариф, руб.</w:t>
            </w:r>
          </w:p>
        </w:tc>
        <w:tc>
          <w:tcPr>
            <w:tcW w:w="1530" w:type="dxa"/>
            <w:shd w:val="clear" w:color="auto" w:fill="auto"/>
            <w:vAlign w:val="center"/>
          </w:tcPr>
          <w:p w:rsidR="008C490D" w:rsidRPr="00A625BA" w:rsidRDefault="008C490D" w:rsidP="003059D2">
            <w:pPr>
              <w:jc w:val="center"/>
            </w:pPr>
            <w:r w:rsidRPr="00A625BA">
              <w:t>сумма, руб.</w:t>
            </w:r>
          </w:p>
        </w:tc>
      </w:tr>
      <w:tr w:rsidR="008C490D" w:rsidRPr="00A625BA" w:rsidTr="003059D2">
        <w:tc>
          <w:tcPr>
            <w:tcW w:w="594" w:type="dxa"/>
            <w:shd w:val="clear" w:color="auto" w:fill="auto"/>
          </w:tcPr>
          <w:p w:rsidR="008C490D" w:rsidRPr="00A625BA" w:rsidRDefault="008C490D" w:rsidP="003059D2">
            <w:pPr>
              <w:jc w:val="center"/>
            </w:pPr>
          </w:p>
        </w:tc>
        <w:tc>
          <w:tcPr>
            <w:tcW w:w="2950" w:type="dxa"/>
            <w:shd w:val="clear" w:color="auto" w:fill="auto"/>
          </w:tcPr>
          <w:p w:rsidR="008C490D" w:rsidRPr="00A625BA" w:rsidRDefault="008C490D" w:rsidP="003059D2">
            <w:pPr>
              <w:jc w:val="both"/>
            </w:pPr>
          </w:p>
        </w:tc>
        <w:tc>
          <w:tcPr>
            <w:tcW w:w="992" w:type="dxa"/>
            <w:shd w:val="clear" w:color="auto" w:fill="auto"/>
          </w:tcPr>
          <w:p w:rsidR="008C490D" w:rsidRPr="00A625BA" w:rsidRDefault="008C490D" w:rsidP="003059D2">
            <w:pPr>
              <w:jc w:val="center"/>
            </w:pPr>
          </w:p>
        </w:tc>
        <w:tc>
          <w:tcPr>
            <w:tcW w:w="993" w:type="dxa"/>
            <w:shd w:val="clear" w:color="auto" w:fill="auto"/>
          </w:tcPr>
          <w:p w:rsidR="008C490D" w:rsidRPr="00A625BA" w:rsidRDefault="008C490D" w:rsidP="003059D2">
            <w:pPr>
              <w:jc w:val="center"/>
            </w:pPr>
          </w:p>
        </w:tc>
        <w:tc>
          <w:tcPr>
            <w:tcW w:w="1371" w:type="dxa"/>
            <w:shd w:val="clear" w:color="auto" w:fill="auto"/>
          </w:tcPr>
          <w:p w:rsidR="008C490D" w:rsidRPr="00A625BA" w:rsidRDefault="008C490D" w:rsidP="003059D2">
            <w:pPr>
              <w:jc w:val="center"/>
            </w:pPr>
          </w:p>
        </w:tc>
        <w:tc>
          <w:tcPr>
            <w:tcW w:w="893" w:type="dxa"/>
            <w:shd w:val="clear" w:color="auto" w:fill="auto"/>
          </w:tcPr>
          <w:p w:rsidR="008C490D" w:rsidRPr="00A625BA" w:rsidRDefault="008C490D" w:rsidP="003059D2">
            <w:pPr>
              <w:jc w:val="center"/>
            </w:pPr>
          </w:p>
        </w:tc>
        <w:tc>
          <w:tcPr>
            <w:tcW w:w="996" w:type="dxa"/>
            <w:shd w:val="clear" w:color="auto" w:fill="auto"/>
          </w:tcPr>
          <w:p w:rsidR="008C490D" w:rsidRPr="00A625BA" w:rsidRDefault="008C490D" w:rsidP="003059D2">
            <w:pPr>
              <w:jc w:val="center"/>
            </w:pPr>
          </w:p>
        </w:tc>
        <w:tc>
          <w:tcPr>
            <w:tcW w:w="1530" w:type="dxa"/>
            <w:shd w:val="clear" w:color="auto" w:fill="auto"/>
          </w:tcPr>
          <w:p w:rsidR="008C490D" w:rsidRPr="00A625BA" w:rsidRDefault="008C490D" w:rsidP="003059D2">
            <w:pPr>
              <w:jc w:val="center"/>
            </w:pPr>
          </w:p>
        </w:tc>
      </w:tr>
      <w:tr w:rsidR="008C490D" w:rsidRPr="00A625BA" w:rsidTr="003059D2">
        <w:tc>
          <w:tcPr>
            <w:tcW w:w="594" w:type="dxa"/>
            <w:shd w:val="clear" w:color="auto" w:fill="auto"/>
          </w:tcPr>
          <w:p w:rsidR="008C490D" w:rsidRPr="00A625BA" w:rsidRDefault="008C490D" w:rsidP="003059D2">
            <w:pPr>
              <w:jc w:val="both"/>
            </w:pPr>
          </w:p>
        </w:tc>
        <w:tc>
          <w:tcPr>
            <w:tcW w:w="2950" w:type="dxa"/>
            <w:shd w:val="clear" w:color="auto" w:fill="auto"/>
          </w:tcPr>
          <w:p w:rsidR="008C490D" w:rsidRPr="00A625BA" w:rsidRDefault="008C490D" w:rsidP="003059D2">
            <w:pPr>
              <w:jc w:val="both"/>
            </w:pPr>
            <w:r w:rsidRPr="00A625BA">
              <w:t>Итого:</w:t>
            </w:r>
          </w:p>
        </w:tc>
        <w:tc>
          <w:tcPr>
            <w:tcW w:w="992" w:type="dxa"/>
            <w:shd w:val="clear" w:color="auto" w:fill="auto"/>
          </w:tcPr>
          <w:p w:rsidR="008C490D" w:rsidRPr="00A625BA" w:rsidRDefault="008C490D" w:rsidP="003059D2">
            <w:pPr>
              <w:jc w:val="both"/>
            </w:pPr>
          </w:p>
        </w:tc>
        <w:tc>
          <w:tcPr>
            <w:tcW w:w="993" w:type="dxa"/>
            <w:shd w:val="clear" w:color="auto" w:fill="auto"/>
          </w:tcPr>
          <w:p w:rsidR="008C490D" w:rsidRPr="00A625BA" w:rsidRDefault="008C490D" w:rsidP="003059D2">
            <w:pPr>
              <w:jc w:val="both"/>
            </w:pPr>
          </w:p>
        </w:tc>
        <w:tc>
          <w:tcPr>
            <w:tcW w:w="1371" w:type="dxa"/>
            <w:shd w:val="clear" w:color="auto" w:fill="auto"/>
          </w:tcPr>
          <w:p w:rsidR="008C490D" w:rsidRPr="00A625BA" w:rsidRDefault="008C490D" w:rsidP="003059D2">
            <w:pPr>
              <w:jc w:val="center"/>
            </w:pPr>
          </w:p>
        </w:tc>
        <w:tc>
          <w:tcPr>
            <w:tcW w:w="893" w:type="dxa"/>
            <w:tcBorders>
              <w:right w:val="single" w:sz="4" w:space="0" w:color="auto"/>
            </w:tcBorders>
            <w:shd w:val="clear" w:color="auto" w:fill="auto"/>
          </w:tcPr>
          <w:p w:rsidR="008C490D" w:rsidRPr="00A625BA" w:rsidRDefault="008C490D" w:rsidP="003059D2">
            <w:pPr>
              <w:jc w:val="both"/>
            </w:pPr>
          </w:p>
        </w:tc>
        <w:tc>
          <w:tcPr>
            <w:tcW w:w="996" w:type="dxa"/>
            <w:tcBorders>
              <w:left w:val="single" w:sz="4" w:space="0" w:color="auto"/>
            </w:tcBorders>
            <w:shd w:val="clear" w:color="auto" w:fill="auto"/>
          </w:tcPr>
          <w:p w:rsidR="008C490D" w:rsidRPr="00A625BA" w:rsidRDefault="008C490D" w:rsidP="003059D2">
            <w:pPr>
              <w:jc w:val="center"/>
            </w:pPr>
          </w:p>
        </w:tc>
        <w:tc>
          <w:tcPr>
            <w:tcW w:w="1530" w:type="dxa"/>
            <w:shd w:val="clear" w:color="auto" w:fill="auto"/>
          </w:tcPr>
          <w:p w:rsidR="008C490D" w:rsidRPr="00A625BA" w:rsidRDefault="008C490D" w:rsidP="003059D2">
            <w:pPr>
              <w:jc w:val="center"/>
            </w:pPr>
          </w:p>
        </w:tc>
      </w:tr>
      <w:tr w:rsidR="008C490D" w:rsidRPr="00A625BA" w:rsidTr="003059D2">
        <w:tc>
          <w:tcPr>
            <w:tcW w:w="594" w:type="dxa"/>
            <w:shd w:val="clear" w:color="auto" w:fill="auto"/>
          </w:tcPr>
          <w:p w:rsidR="008C490D" w:rsidRPr="00A625BA" w:rsidRDefault="008C490D" w:rsidP="003059D2">
            <w:pPr>
              <w:jc w:val="both"/>
            </w:pPr>
          </w:p>
        </w:tc>
        <w:tc>
          <w:tcPr>
            <w:tcW w:w="2950" w:type="dxa"/>
            <w:shd w:val="clear" w:color="auto" w:fill="auto"/>
          </w:tcPr>
          <w:p w:rsidR="008C490D" w:rsidRPr="00A625BA" w:rsidRDefault="008C490D" w:rsidP="003059D2">
            <w:pPr>
              <w:jc w:val="both"/>
            </w:pPr>
            <w:r w:rsidRPr="00A625BA">
              <w:t>НДС 20%</w:t>
            </w:r>
          </w:p>
        </w:tc>
        <w:tc>
          <w:tcPr>
            <w:tcW w:w="992" w:type="dxa"/>
            <w:shd w:val="clear" w:color="auto" w:fill="auto"/>
          </w:tcPr>
          <w:p w:rsidR="008C490D" w:rsidRPr="00A625BA" w:rsidRDefault="008C490D" w:rsidP="003059D2">
            <w:pPr>
              <w:jc w:val="both"/>
            </w:pPr>
          </w:p>
        </w:tc>
        <w:tc>
          <w:tcPr>
            <w:tcW w:w="993" w:type="dxa"/>
            <w:shd w:val="clear" w:color="auto" w:fill="auto"/>
          </w:tcPr>
          <w:p w:rsidR="008C490D" w:rsidRPr="00A625BA" w:rsidRDefault="008C490D" w:rsidP="003059D2">
            <w:pPr>
              <w:jc w:val="both"/>
            </w:pPr>
          </w:p>
        </w:tc>
        <w:tc>
          <w:tcPr>
            <w:tcW w:w="1371" w:type="dxa"/>
            <w:shd w:val="clear" w:color="auto" w:fill="auto"/>
          </w:tcPr>
          <w:p w:rsidR="008C490D" w:rsidRPr="00A625BA" w:rsidRDefault="008C490D" w:rsidP="003059D2">
            <w:pPr>
              <w:jc w:val="both"/>
            </w:pPr>
          </w:p>
        </w:tc>
        <w:tc>
          <w:tcPr>
            <w:tcW w:w="893" w:type="dxa"/>
            <w:tcBorders>
              <w:right w:val="single" w:sz="4" w:space="0" w:color="auto"/>
            </w:tcBorders>
            <w:shd w:val="clear" w:color="auto" w:fill="auto"/>
          </w:tcPr>
          <w:p w:rsidR="008C490D" w:rsidRPr="00A625BA" w:rsidRDefault="008C490D" w:rsidP="003059D2">
            <w:pPr>
              <w:jc w:val="both"/>
            </w:pPr>
          </w:p>
        </w:tc>
        <w:tc>
          <w:tcPr>
            <w:tcW w:w="996" w:type="dxa"/>
            <w:tcBorders>
              <w:left w:val="single" w:sz="4" w:space="0" w:color="auto"/>
            </w:tcBorders>
            <w:shd w:val="clear" w:color="auto" w:fill="auto"/>
          </w:tcPr>
          <w:p w:rsidR="008C490D" w:rsidRPr="00A625BA" w:rsidRDefault="008C490D" w:rsidP="003059D2">
            <w:pPr>
              <w:jc w:val="both"/>
            </w:pPr>
          </w:p>
        </w:tc>
        <w:tc>
          <w:tcPr>
            <w:tcW w:w="1530" w:type="dxa"/>
            <w:shd w:val="clear" w:color="auto" w:fill="auto"/>
          </w:tcPr>
          <w:p w:rsidR="008C490D" w:rsidRPr="00A625BA" w:rsidRDefault="008C490D" w:rsidP="003059D2">
            <w:pPr>
              <w:jc w:val="center"/>
            </w:pPr>
          </w:p>
        </w:tc>
      </w:tr>
      <w:tr w:rsidR="008C490D" w:rsidRPr="00A625BA" w:rsidTr="003059D2">
        <w:tc>
          <w:tcPr>
            <w:tcW w:w="594" w:type="dxa"/>
            <w:shd w:val="clear" w:color="auto" w:fill="auto"/>
          </w:tcPr>
          <w:p w:rsidR="008C490D" w:rsidRPr="00A625BA" w:rsidRDefault="008C490D" w:rsidP="003059D2">
            <w:pPr>
              <w:jc w:val="both"/>
            </w:pPr>
          </w:p>
        </w:tc>
        <w:tc>
          <w:tcPr>
            <w:tcW w:w="2950" w:type="dxa"/>
            <w:shd w:val="clear" w:color="auto" w:fill="auto"/>
          </w:tcPr>
          <w:p w:rsidR="008C490D" w:rsidRPr="00A625BA" w:rsidRDefault="008C490D" w:rsidP="003059D2">
            <w:pPr>
              <w:jc w:val="both"/>
            </w:pPr>
            <w:r w:rsidRPr="00A625BA">
              <w:t>Всего с НДС</w:t>
            </w:r>
          </w:p>
        </w:tc>
        <w:tc>
          <w:tcPr>
            <w:tcW w:w="992" w:type="dxa"/>
            <w:shd w:val="clear" w:color="auto" w:fill="auto"/>
          </w:tcPr>
          <w:p w:rsidR="008C490D" w:rsidRPr="00A625BA" w:rsidRDefault="008C490D" w:rsidP="003059D2">
            <w:pPr>
              <w:jc w:val="both"/>
            </w:pPr>
          </w:p>
        </w:tc>
        <w:tc>
          <w:tcPr>
            <w:tcW w:w="993" w:type="dxa"/>
            <w:shd w:val="clear" w:color="auto" w:fill="auto"/>
          </w:tcPr>
          <w:p w:rsidR="008C490D" w:rsidRPr="00A625BA" w:rsidRDefault="008C490D" w:rsidP="003059D2">
            <w:pPr>
              <w:jc w:val="both"/>
            </w:pPr>
          </w:p>
        </w:tc>
        <w:tc>
          <w:tcPr>
            <w:tcW w:w="1371" w:type="dxa"/>
            <w:shd w:val="clear" w:color="auto" w:fill="auto"/>
          </w:tcPr>
          <w:p w:rsidR="008C490D" w:rsidRPr="00A625BA" w:rsidRDefault="008C490D" w:rsidP="003059D2">
            <w:pPr>
              <w:jc w:val="both"/>
            </w:pPr>
          </w:p>
        </w:tc>
        <w:tc>
          <w:tcPr>
            <w:tcW w:w="893" w:type="dxa"/>
            <w:tcBorders>
              <w:right w:val="single" w:sz="4" w:space="0" w:color="auto"/>
            </w:tcBorders>
            <w:shd w:val="clear" w:color="auto" w:fill="auto"/>
          </w:tcPr>
          <w:p w:rsidR="008C490D" w:rsidRPr="00A625BA" w:rsidRDefault="008C490D" w:rsidP="003059D2">
            <w:pPr>
              <w:jc w:val="both"/>
            </w:pPr>
          </w:p>
        </w:tc>
        <w:tc>
          <w:tcPr>
            <w:tcW w:w="996" w:type="dxa"/>
            <w:tcBorders>
              <w:left w:val="single" w:sz="4" w:space="0" w:color="auto"/>
            </w:tcBorders>
            <w:shd w:val="clear" w:color="auto" w:fill="auto"/>
          </w:tcPr>
          <w:p w:rsidR="008C490D" w:rsidRPr="00A625BA" w:rsidRDefault="008C490D" w:rsidP="003059D2">
            <w:pPr>
              <w:jc w:val="both"/>
            </w:pPr>
          </w:p>
        </w:tc>
        <w:tc>
          <w:tcPr>
            <w:tcW w:w="1530" w:type="dxa"/>
            <w:shd w:val="clear" w:color="auto" w:fill="auto"/>
          </w:tcPr>
          <w:p w:rsidR="008C490D" w:rsidRPr="00A625BA" w:rsidRDefault="008C490D" w:rsidP="003059D2"/>
        </w:tc>
      </w:tr>
    </w:tbl>
    <w:p w:rsidR="008C490D" w:rsidRPr="00A625BA" w:rsidRDefault="008C490D" w:rsidP="008C490D">
      <w:pPr>
        <w:ind w:firstLine="567"/>
        <w:jc w:val="both"/>
      </w:pPr>
    </w:p>
    <w:p w:rsidR="008C490D" w:rsidRPr="00A625BA" w:rsidRDefault="008C490D" w:rsidP="008C490D">
      <w:pPr>
        <w:ind w:firstLine="567"/>
        <w:jc w:val="both"/>
      </w:pPr>
      <w:r w:rsidRPr="00A625BA">
        <w:t>Сумма платежа, подлежащего перечислению за использованную Подрядчиком __________ составляет _________ (__________) ______ копеек, в том числе НДС 20% - _______ рублей _______ копеек.</w:t>
      </w:r>
    </w:p>
    <w:p w:rsidR="008C490D" w:rsidRPr="00A625BA" w:rsidRDefault="008C490D" w:rsidP="008C490D">
      <w:pPr>
        <w:ind w:firstLine="567"/>
        <w:jc w:val="both"/>
      </w:pPr>
      <w:r w:rsidRPr="00A625BA">
        <w:t xml:space="preserve">Стороны подтверждают, что Подрядчик потребил ________ в вышеуказанном количестве, расходы на которую согласно пункта _______ Контракта Подрядчик обязан возместить Заказчику. </w:t>
      </w:r>
    </w:p>
    <w:p w:rsidR="008C490D" w:rsidRPr="00A625BA" w:rsidRDefault="008C490D" w:rsidP="008C490D">
      <w:pPr>
        <w:ind w:firstLine="567"/>
        <w:jc w:val="both"/>
        <w:rPr>
          <w:lang w:eastAsia="en-US"/>
        </w:rPr>
      </w:pPr>
      <w:r w:rsidRPr="00A625BA">
        <w:rPr>
          <w:lang w:eastAsia="en-US"/>
        </w:rPr>
        <w:t xml:space="preserve">Настоящий акт составлен в двух экземплярах, имеющих равную юридическую силу, </w:t>
      </w:r>
      <w:r w:rsidRPr="00A625BA">
        <w:rPr>
          <w:lang w:eastAsia="en-US"/>
        </w:rPr>
        <w:br/>
        <w:t>по одному для каждой из Сторон.</w:t>
      </w:r>
    </w:p>
    <w:p w:rsidR="008C490D" w:rsidRPr="00A625BA" w:rsidRDefault="008C490D" w:rsidP="008C490D">
      <w:pPr>
        <w:widowControl w:val="0"/>
        <w:jc w:val="center"/>
        <w:rPr>
          <w:b/>
          <w:sz w:val="28"/>
          <w:szCs w:val="28"/>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widowControl w:val="0"/>
        <w:jc w:val="center"/>
        <w:rPr>
          <w:b/>
          <w:sz w:val="28"/>
          <w:szCs w:val="28"/>
        </w:rPr>
      </w:pPr>
    </w:p>
    <w:p w:rsidR="008C490D" w:rsidRPr="00A625BA" w:rsidRDefault="008C490D" w:rsidP="008C490D">
      <w:pPr>
        <w:rPr>
          <w:b/>
          <w:sz w:val="28"/>
          <w:szCs w:val="28"/>
        </w:rPr>
      </w:pPr>
      <w:r w:rsidRPr="00A625BA">
        <w:rPr>
          <w:b/>
          <w:sz w:val="28"/>
          <w:szCs w:val="28"/>
        </w:rPr>
        <w:br w:type="page"/>
      </w:r>
    </w:p>
    <w:p w:rsidR="008C490D" w:rsidRPr="00A625BA" w:rsidRDefault="008C490D" w:rsidP="008C490D">
      <w:pPr>
        <w:pageBreakBefore/>
        <w:jc w:val="right"/>
        <w:rPr>
          <w:b/>
        </w:rPr>
      </w:pPr>
      <w:r w:rsidRPr="00A625BA">
        <w:rPr>
          <w:b/>
        </w:rPr>
        <w:t xml:space="preserve">Приложение № </w:t>
      </w:r>
      <w:r>
        <w:rPr>
          <w:b/>
        </w:rPr>
        <w:t>9</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right"/>
        <w:rPr>
          <w:b/>
        </w:rPr>
      </w:pPr>
      <w:r w:rsidRPr="00A625BA">
        <w:rPr>
          <w:b/>
        </w:rPr>
        <w:t xml:space="preserve">ФОРМА </w:t>
      </w:r>
    </w:p>
    <w:tbl>
      <w:tblPr>
        <w:tblW w:w="0" w:type="auto"/>
        <w:jc w:val="center"/>
        <w:tblLayout w:type="fixed"/>
        <w:tblCellMar>
          <w:left w:w="28" w:type="dxa"/>
          <w:right w:w="28" w:type="dxa"/>
        </w:tblCellMar>
        <w:tblLook w:val="0000" w:firstRow="0" w:lastRow="0" w:firstColumn="0" w:lastColumn="0" w:noHBand="0" w:noVBand="0"/>
      </w:tblPr>
      <w:tblGrid>
        <w:gridCol w:w="3742"/>
        <w:gridCol w:w="851"/>
      </w:tblGrid>
      <w:tr w:rsidR="008C490D" w:rsidRPr="00A625BA" w:rsidTr="003059D2">
        <w:trPr>
          <w:jc w:val="center"/>
        </w:trPr>
        <w:tc>
          <w:tcPr>
            <w:tcW w:w="3742" w:type="dxa"/>
            <w:tcBorders>
              <w:top w:val="nil"/>
              <w:left w:val="nil"/>
              <w:bottom w:val="nil"/>
              <w:right w:val="nil"/>
            </w:tcBorders>
            <w:vAlign w:val="bottom"/>
          </w:tcPr>
          <w:p w:rsidR="008C490D" w:rsidRPr="00A625BA" w:rsidRDefault="008C490D" w:rsidP="003059D2">
            <w:pPr>
              <w:rPr>
                <w:b/>
              </w:rPr>
            </w:pPr>
            <w:r w:rsidRPr="00A625BA">
              <w:rPr>
                <w:b/>
                <w:bCs/>
              </w:rPr>
              <w:t>ОБЩИЙ ЖУРНАЛ РАБОТ №</w:t>
            </w:r>
          </w:p>
        </w:tc>
        <w:tc>
          <w:tcPr>
            <w:tcW w:w="851" w:type="dxa"/>
            <w:tcBorders>
              <w:top w:val="nil"/>
              <w:left w:val="nil"/>
              <w:bottom w:val="single" w:sz="4" w:space="0" w:color="auto"/>
              <w:right w:val="nil"/>
            </w:tcBorders>
            <w:vAlign w:val="bottom"/>
          </w:tcPr>
          <w:p w:rsidR="008C490D" w:rsidRPr="00A625BA" w:rsidRDefault="008C490D" w:rsidP="003059D2">
            <w:pPr>
              <w:jc w:val="center"/>
              <w:rPr>
                <w:b/>
              </w:rPr>
            </w:pPr>
          </w:p>
        </w:tc>
      </w:tr>
    </w:tbl>
    <w:p w:rsidR="008C490D" w:rsidRPr="00A625BA" w:rsidRDefault="008C490D" w:rsidP="008C490D">
      <w:r w:rsidRPr="00A625BA">
        <w:t xml:space="preserve">по  </w:t>
      </w:r>
    </w:p>
    <w:p w:rsidR="008C490D" w:rsidRPr="00A625BA" w:rsidRDefault="008C490D" w:rsidP="008C490D">
      <w:pPr>
        <w:pBdr>
          <w:top w:val="single" w:sz="4" w:space="1" w:color="auto"/>
        </w:pBdr>
        <w:jc w:val="center"/>
        <w:rPr>
          <w:i/>
          <w:iCs/>
          <w:sz w:val="20"/>
          <w:szCs w:val="20"/>
        </w:rPr>
      </w:pPr>
      <w:r w:rsidRPr="00A625BA">
        <w:rPr>
          <w:i/>
          <w:iCs/>
          <w:sz w:val="20"/>
          <w:szCs w:val="20"/>
        </w:rPr>
        <w:t>(указать ремонт)</w:t>
      </w:r>
    </w:p>
    <w:p w:rsidR="008C490D" w:rsidRPr="00A625BA" w:rsidRDefault="008C490D" w:rsidP="008C490D">
      <w:pPr>
        <w:pBdr>
          <w:top w:val="single" w:sz="4" w:space="1" w:color="auto"/>
        </w:pBdr>
        <w:jc w:val="center"/>
        <w:rPr>
          <w:i/>
          <w:iCs/>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(наименование объекта, его почтовый или строительный адрес)</w:t>
      </w:r>
    </w:p>
    <w:p w:rsidR="008C490D" w:rsidRPr="00A625BA" w:rsidRDefault="008C490D" w:rsidP="008C490D">
      <w:r w:rsidRPr="00A625BA">
        <w:t xml:space="preserve">Застройщик  </w:t>
      </w:r>
    </w:p>
    <w:p w:rsidR="008C490D" w:rsidRPr="00A625BA" w:rsidRDefault="008C490D" w:rsidP="008C490D">
      <w:pPr>
        <w:pBdr>
          <w:top w:val="single" w:sz="4" w:space="1" w:color="auto"/>
        </w:pBdr>
        <w:jc w:val="center"/>
        <w:rPr>
          <w:i/>
          <w:iCs/>
          <w:sz w:val="20"/>
          <w:szCs w:val="20"/>
        </w:rPr>
      </w:pPr>
      <w:r w:rsidRPr="00A625BA">
        <w:rPr>
          <w:i/>
          <w:iCs/>
          <w:sz w:val="20"/>
          <w:szCs w:val="20"/>
        </w:rPr>
        <w:t>(наименование застройщика,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номер и дата выдачи свидетельства о государственной регистрации, ОГРН, ИНН,</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почтовые реквизиты, телефон/факс – для юридических лиц;</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фамилия, имя, отчество застройщика,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паспортные данные, место проживания, телефон/факс – для физических лиц)</w:t>
      </w:r>
    </w:p>
    <w:p w:rsidR="008C490D" w:rsidRPr="00A625BA" w:rsidRDefault="008C490D" w:rsidP="008C490D">
      <w:r w:rsidRPr="00A625BA">
        <w:t>Уполномоченный представитель застройщика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2948"/>
        <w:gridCol w:w="2490"/>
      </w:tblGrid>
      <w:tr w:rsidR="008C490D" w:rsidRPr="00A625BA" w:rsidTr="003059D2">
        <w:tc>
          <w:tcPr>
            <w:tcW w:w="567" w:type="dxa"/>
            <w:vAlign w:val="center"/>
          </w:tcPr>
          <w:p w:rsidR="008C490D" w:rsidRPr="00A625BA" w:rsidRDefault="008C490D" w:rsidP="003059D2">
            <w:pPr>
              <w:jc w:val="center"/>
              <w:rPr>
                <w:i/>
                <w:iCs/>
              </w:rPr>
            </w:pPr>
            <w:r w:rsidRPr="00A625BA">
              <w:rPr>
                <w:i/>
                <w:iCs/>
              </w:rPr>
              <w:t>№ № п/п</w:t>
            </w:r>
          </w:p>
        </w:tc>
        <w:tc>
          <w:tcPr>
            <w:tcW w:w="2098" w:type="dxa"/>
            <w:vAlign w:val="center"/>
          </w:tcPr>
          <w:p w:rsidR="008C490D" w:rsidRPr="00A625BA" w:rsidRDefault="008C490D" w:rsidP="003059D2">
            <w:pPr>
              <w:jc w:val="center"/>
              <w:rPr>
                <w:i/>
                <w:iCs/>
              </w:rPr>
            </w:pPr>
            <w:r w:rsidRPr="00A625BA">
              <w:rPr>
                <w:i/>
                <w:iCs/>
              </w:rPr>
              <w:t>фамилия, имя, отчество</w:t>
            </w:r>
          </w:p>
        </w:tc>
        <w:tc>
          <w:tcPr>
            <w:tcW w:w="2098" w:type="dxa"/>
            <w:vAlign w:val="center"/>
          </w:tcPr>
          <w:p w:rsidR="008C490D" w:rsidRPr="00A625BA" w:rsidRDefault="008C490D" w:rsidP="003059D2">
            <w:pPr>
              <w:jc w:val="center"/>
              <w:rPr>
                <w:i/>
                <w:iCs/>
              </w:rPr>
            </w:pPr>
            <w:r w:rsidRPr="00A625BA">
              <w:rPr>
                <w:i/>
                <w:iCs/>
              </w:rPr>
              <w:t>должность</w:t>
            </w:r>
          </w:p>
        </w:tc>
        <w:tc>
          <w:tcPr>
            <w:tcW w:w="2948" w:type="dxa"/>
            <w:vAlign w:val="center"/>
          </w:tcPr>
          <w:p w:rsidR="008C490D" w:rsidRPr="00A625BA" w:rsidRDefault="008C490D" w:rsidP="003059D2">
            <w:pPr>
              <w:jc w:val="center"/>
              <w:rPr>
                <w:i/>
                <w:iCs/>
              </w:rPr>
            </w:pPr>
            <w:r w:rsidRPr="00A625BA">
              <w:rPr>
                <w:i/>
                <w:iCs/>
              </w:rPr>
              <w:t>наименование, дата, номер документа, подтверждающего полномочие</w:t>
            </w:r>
          </w:p>
        </w:tc>
        <w:tc>
          <w:tcPr>
            <w:tcW w:w="2490" w:type="dxa"/>
            <w:vAlign w:val="center"/>
          </w:tcPr>
          <w:p w:rsidR="008C490D" w:rsidRPr="00A625BA" w:rsidRDefault="008C490D" w:rsidP="003059D2">
            <w:pPr>
              <w:jc w:val="center"/>
              <w:rPr>
                <w:i/>
                <w:iCs/>
              </w:rPr>
            </w:pPr>
            <w:r w:rsidRPr="00A625BA">
              <w:rPr>
                <w:i/>
                <w:iCs/>
              </w:rPr>
              <w:t>подпись</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2098" w:type="dxa"/>
          </w:tcPr>
          <w:p w:rsidR="008C490D" w:rsidRPr="00A625BA" w:rsidRDefault="008C490D" w:rsidP="003059D2">
            <w:pPr>
              <w:jc w:val="center"/>
              <w:rPr>
                <w:i/>
                <w:iCs/>
              </w:rPr>
            </w:pPr>
            <w:r w:rsidRPr="00A625BA">
              <w:rPr>
                <w:i/>
                <w:iCs/>
              </w:rPr>
              <w:t>2</w:t>
            </w:r>
          </w:p>
        </w:tc>
        <w:tc>
          <w:tcPr>
            <w:tcW w:w="2098" w:type="dxa"/>
          </w:tcPr>
          <w:p w:rsidR="008C490D" w:rsidRPr="00A625BA" w:rsidRDefault="008C490D" w:rsidP="003059D2">
            <w:pPr>
              <w:jc w:val="center"/>
              <w:rPr>
                <w:i/>
                <w:iCs/>
              </w:rPr>
            </w:pPr>
            <w:r w:rsidRPr="00A625BA">
              <w:rPr>
                <w:i/>
                <w:iCs/>
              </w:rPr>
              <w:t>3</w:t>
            </w:r>
          </w:p>
        </w:tc>
        <w:tc>
          <w:tcPr>
            <w:tcW w:w="2948" w:type="dxa"/>
          </w:tcPr>
          <w:p w:rsidR="008C490D" w:rsidRPr="00A625BA" w:rsidRDefault="008C490D" w:rsidP="003059D2">
            <w:pPr>
              <w:jc w:val="center"/>
              <w:rPr>
                <w:i/>
                <w:iCs/>
              </w:rPr>
            </w:pPr>
            <w:r w:rsidRPr="00A625BA">
              <w:rPr>
                <w:i/>
                <w:iCs/>
              </w:rPr>
              <w:t>4</w:t>
            </w:r>
          </w:p>
        </w:tc>
        <w:tc>
          <w:tcPr>
            <w:tcW w:w="2490"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2098" w:type="dxa"/>
          </w:tcPr>
          <w:p w:rsidR="008C490D" w:rsidRPr="00A625BA" w:rsidRDefault="008C490D" w:rsidP="003059D2"/>
        </w:tc>
        <w:tc>
          <w:tcPr>
            <w:tcW w:w="2098" w:type="dxa"/>
          </w:tcPr>
          <w:p w:rsidR="008C490D" w:rsidRPr="00A625BA" w:rsidRDefault="008C490D" w:rsidP="003059D2"/>
        </w:tc>
        <w:tc>
          <w:tcPr>
            <w:tcW w:w="2948" w:type="dxa"/>
          </w:tcPr>
          <w:p w:rsidR="008C490D" w:rsidRPr="00A625BA" w:rsidRDefault="008C490D" w:rsidP="003059D2"/>
        </w:tc>
        <w:tc>
          <w:tcPr>
            <w:tcW w:w="2490" w:type="dxa"/>
          </w:tcPr>
          <w:p w:rsidR="008C490D" w:rsidRPr="00A625BA" w:rsidRDefault="008C490D" w:rsidP="003059D2"/>
        </w:tc>
      </w:tr>
    </w:tbl>
    <w:p w:rsidR="008C490D" w:rsidRPr="00A625BA" w:rsidRDefault="008C490D" w:rsidP="008C490D">
      <w:r w:rsidRPr="00A625BA">
        <w:t>Заказчик</w:t>
      </w:r>
    </w:p>
    <w:p w:rsidR="008C490D" w:rsidRPr="00A625BA" w:rsidRDefault="008C490D" w:rsidP="008C490D">
      <w:pPr>
        <w:pBdr>
          <w:top w:val="single" w:sz="4" w:space="1" w:color="auto"/>
        </w:pBdr>
        <w:jc w:val="center"/>
        <w:rPr>
          <w:i/>
          <w:iCs/>
          <w:sz w:val="20"/>
          <w:szCs w:val="20"/>
        </w:rPr>
      </w:pPr>
      <w:r w:rsidRPr="00A625BA">
        <w:rPr>
          <w:i/>
          <w:iCs/>
          <w:sz w:val="20"/>
          <w:szCs w:val="20"/>
        </w:rPr>
        <w:t>(наименование заказчика,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номер и дата выдачи свидетельства о государственной регистрации, ОГРН, ИНН,</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почтовые реквизиты, телефон/факс – для юридических лиц;</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фамилия, имя, отчество заказчика,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паспортные данные, место проживания, телефон/факс – для физических лиц)</w:t>
      </w:r>
    </w:p>
    <w:p w:rsidR="008C490D" w:rsidRPr="00A625BA" w:rsidRDefault="008C490D" w:rsidP="008C490D">
      <w:r w:rsidRPr="00A625BA">
        <w:t>Уполномоченный представитель заказчика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410"/>
        <w:gridCol w:w="1616"/>
        <w:gridCol w:w="4196"/>
        <w:gridCol w:w="1242"/>
      </w:tblGrid>
      <w:tr w:rsidR="008C490D" w:rsidRPr="00A625BA" w:rsidTr="003059D2">
        <w:tc>
          <w:tcPr>
            <w:tcW w:w="737" w:type="dxa"/>
            <w:vAlign w:val="center"/>
          </w:tcPr>
          <w:p w:rsidR="008C490D" w:rsidRPr="00A625BA" w:rsidRDefault="008C490D" w:rsidP="003059D2">
            <w:pPr>
              <w:jc w:val="center"/>
              <w:rPr>
                <w:i/>
                <w:iCs/>
              </w:rPr>
            </w:pPr>
            <w:r w:rsidRPr="00A625BA">
              <w:rPr>
                <w:i/>
                <w:iCs/>
              </w:rPr>
              <w:t>№ № п/п</w:t>
            </w:r>
          </w:p>
        </w:tc>
        <w:tc>
          <w:tcPr>
            <w:tcW w:w="2410" w:type="dxa"/>
            <w:vAlign w:val="center"/>
          </w:tcPr>
          <w:p w:rsidR="008C490D" w:rsidRPr="00A625BA" w:rsidRDefault="008C490D" w:rsidP="003059D2">
            <w:pPr>
              <w:jc w:val="center"/>
              <w:rPr>
                <w:i/>
                <w:iCs/>
              </w:rPr>
            </w:pPr>
            <w:r w:rsidRPr="00A625BA">
              <w:rPr>
                <w:i/>
                <w:iCs/>
              </w:rPr>
              <w:t>фамилия, имя, отчество</w:t>
            </w:r>
          </w:p>
        </w:tc>
        <w:tc>
          <w:tcPr>
            <w:tcW w:w="1616" w:type="dxa"/>
            <w:vAlign w:val="center"/>
          </w:tcPr>
          <w:p w:rsidR="008C490D" w:rsidRPr="00A625BA" w:rsidRDefault="008C490D" w:rsidP="003059D2">
            <w:pPr>
              <w:jc w:val="center"/>
              <w:rPr>
                <w:i/>
                <w:iCs/>
              </w:rPr>
            </w:pPr>
            <w:r w:rsidRPr="00A625BA">
              <w:rPr>
                <w:i/>
                <w:iCs/>
              </w:rPr>
              <w:t>должность</w:t>
            </w:r>
          </w:p>
        </w:tc>
        <w:tc>
          <w:tcPr>
            <w:tcW w:w="4196" w:type="dxa"/>
            <w:vAlign w:val="center"/>
          </w:tcPr>
          <w:p w:rsidR="008C490D" w:rsidRPr="00A625BA" w:rsidRDefault="008C490D" w:rsidP="003059D2">
            <w:pPr>
              <w:jc w:val="center"/>
              <w:rPr>
                <w:i/>
                <w:iCs/>
              </w:rPr>
            </w:pPr>
            <w:r w:rsidRPr="00A625BA">
              <w:rPr>
                <w:i/>
                <w:iCs/>
              </w:rPr>
              <w:t>наименование, дата, номер документа, подтверждающего полномочие</w:t>
            </w:r>
          </w:p>
        </w:tc>
        <w:tc>
          <w:tcPr>
            <w:tcW w:w="1242" w:type="dxa"/>
            <w:vAlign w:val="center"/>
          </w:tcPr>
          <w:p w:rsidR="008C490D" w:rsidRPr="00A625BA" w:rsidRDefault="008C490D" w:rsidP="003059D2">
            <w:pPr>
              <w:jc w:val="center"/>
              <w:rPr>
                <w:i/>
                <w:iCs/>
              </w:rPr>
            </w:pPr>
            <w:r w:rsidRPr="00A625BA">
              <w:rPr>
                <w:i/>
                <w:iCs/>
              </w:rPr>
              <w:t>подпись</w:t>
            </w:r>
          </w:p>
        </w:tc>
      </w:tr>
      <w:tr w:rsidR="008C490D" w:rsidRPr="00A625BA" w:rsidTr="003059D2">
        <w:tc>
          <w:tcPr>
            <w:tcW w:w="737" w:type="dxa"/>
          </w:tcPr>
          <w:p w:rsidR="008C490D" w:rsidRPr="00A625BA" w:rsidRDefault="008C490D" w:rsidP="003059D2">
            <w:pPr>
              <w:jc w:val="center"/>
              <w:rPr>
                <w:i/>
                <w:iCs/>
              </w:rPr>
            </w:pPr>
            <w:r w:rsidRPr="00A625BA">
              <w:rPr>
                <w:i/>
                <w:iCs/>
              </w:rPr>
              <w:t>1</w:t>
            </w:r>
          </w:p>
        </w:tc>
        <w:tc>
          <w:tcPr>
            <w:tcW w:w="2410" w:type="dxa"/>
          </w:tcPr>
          <w:p w:rsidR="008C490D" w:rsidRPr="00A625BA" w:rsidRDefault="008C490D" w:rsidP="003059D2">
            <w:pPr>
              <w:jc w:val="center"/>
              <w:rPr>
                <w:i/>
                <w:iCs/>
              </w:rPr>
            </w:pPr>
            <w:r w:rsidRPr="00A625BA">
              <w:rPr>
                <w:i/>
                <w:iCs/>
              </w:rPr>
              <w:t>2</w:t>
            </w:r>
          </w:p>
        </w:tc>
        <w:tc>
          <w:tcPr>
            <w:tcW w:w="1616" w:type="dxa"/>
          </w:tcPr>
          <w:p w:rsidR="008C490D" w:rsidRPr="00A625BA" w:rsidRDefault="008C490D" w:rsidP="003059D2">
            <w:pPr>
              <w:jc w:val="center"/>
              <w:rPr>
                <w:i/>
                <w:iCs/>
              </w:rPr>
            </w:pPr>
            <w:r w:rsidRPr="00A625BA">
              <w:rPr>
                <w:i/>
                <w:iCs/>
              </w:rPr>
              <w:t>3</w:t>
            </w:r>
          </w:p>
        </w:tc>
        <w:tc>
          <w:tcPr>
            <w:tcW w:w="4196" w:type="dxa"/>
          </w:tcPr>
          <w:p w:rsidR="008C490D" w:rsidRPr="00A625BA" w:rsidRDefault="008C490D" w:rsidP="003059D2">
            <w:pPr>
              <w:jc w:val="center"/>
              <w:rPr>
                <w:i/>
                <w:iCs/>
              </w:rPr>
            </w:pPr>
            <w:r w:rsidRPr="00A625BA">
              <w:rPr>
                <w:i/>
                <w:iCs/>
              </w:rPr>
              <w:t>4</w:t>
            </w:r>
          </w:p>
        </w:tc>
        <w:tc>
          <w:tcPr>
            <w:tcW w:w="1242" w:type="dxa"/>
          </w:tcPr>
          <w:p w:rsidR="008C490D" w:rsidRPr="00A625BA" w:rsidRDefault="008C490D" w:rsidP="003059D2">
            <w:pPr>
              <w:jc w:val="center"/>
              <w:rPr>
                <w:i/>
                <w:iCs/>
              </w:rPr>
            </w:pPr>
            <w:r w:rsidRPr="00A625BA">
              <w:rPr>
                <w:i/>
                <w:iCs/>
              </w:rPr>
              <w:t>5</w:t>
            </w:r>
          </w:p>
        </w:tc>
      </w:tr>
      <w:tr w:rsidR="008C490D" w:rsidRPr="00A625BA" w:rsidTr="003059D2">
        <w:tc>
          <w:tcPr>
            <w:tcW w:w="737" w:type="dxa"/>
          </w:tcPr>
          <w:p w:rsidR="008C490D" w:rsidRPr="00A625BA" w:rsidRDefault="008C490D" w:rsidP="003059D2">
            <w:pPr>
              <w:jc w:val="center"/>
            </w:pPr>
          </w:p>
        </w:tc>
        <w:tc>
          <w:tcPr>
            <w:tcW w:w="2410" w:type="dxa"/>
          </w:tcPr>
          <w:p w:rsidR="008C490D" w:rsidRPr="00A625BA" w:rsidRDefault="008C490D" w:rsidP="003059D2"/>
        </w:tc>
        <w:tc>
          <w:tcPr>
            <w:tcW w:w="1616" w:type="dxa"/>
          </w:tcPr>
          <w:p w:rsidR="008C490D" w:rsidRPr="00A625BA" w:rsidRDefault="008C490D" w:rsidP="003059D2"/>
        </w:tc>
        <w:tc>
          <w:tcPr>
            <w:tcW w:w="4196" w:type="dxa"/>
          </w:tcPr>
          <w:p w:rsidR="008C490D" w:rsidRPr="00A625BA" w:rsidRDefault="008C490D" w:rsidP="003059D2"/>
        </w:tc>
        <w:tc>
          <w:tcPr>
            <w:tcW w:w="1242" w:type="dxa"/>
          </w:tcPr>
          <w:p w:rsidR="008C490D" w:rsidRPr="00A625BA" w:rsidRDefault="008C490D" w:rsidP="003059D2"/>
        </w:tc>
      </w:tr>
    </w:tbl>
    <w:p w:rsidR="008C490D" w:rsidRPr="00A625BA" w:rsidRDefault="008C490D" w:rsidP="008C490D">
      <w:r w:rsidRPr="00A625BA">
        <w:t>Лицо, осуществляющее текущий ремонт</w:t>
      </w:r>
    </w:p>
    <w:p w:rsidR="008C490D" w:rsidRPr="00A625BA" w:rsidRDefault="008C490D" w:rsidP="008C490D"/>
    <w:p w:rsidR="008C490D" w:rsidRPr="00A625BA" w:rsidRDefault="008C490D" w:rsidP="008C490D">
      <w:pPr>
        <w:pBdr>
          <w:top w:val="single" w:sz="4" w:space="1" w:color="auto"/>
        </w:pBdr>
        <w:jc w:val="center"/>
        <w:rPr>
          <w:i/>
          <w:iCs/>
          <w:sz w:val="20"/>
          <w:szCs w:val="20"/>
        </w:rPr>
      </w:pPr>
      <w:r w:rsidRPr="00A625BA">
        <w:rPr>
          <w:i/>
          <w:iCs/>
        </w:rPr>
        <w:t>(</w:t>
      </w:r>
      <w:r w:rsidRPr="00A625BA">
        <w:rPr>
          <w:i/>
          <w:iCs/>
          <w:sz w:val="20"/>
          <w:szCs w:val="20"/>
        </w:rPr>
        <w:t>наименование лица, осуществляющего строительство, номер и дата выдачи свидетельства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о государственной регистрации, ОГРН, ИНН, почтовые реквизиты, телефон/факс – для юридических лиц,</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фамилия, имя, отчество лица, осуществляющего строительство, являющегося физическим лицом,</w:t>
      </w:r>
    </w:p>
    <w:p w:rsidR="008C490D" w:rsidRPr="00A625BA" w:rsidRDefault="008C490D" w:rsidP="008C490D"/>
    <w:p w:rsidR="008C490D" w:rsidRPr="00A625BA" w:rsidRDefault="008C490D" w:rsidP="008C490D">
      <w:pPr>
        <w:pBdr>
          <w:top w:val="single" w:sz="4" w:space="1" w:color="auto"/>
        </w:pBdr>
        <w:jc w:val="center"/>
        <w:rPr>
          <w:i/>
          <w:iCs/>
          <w:sz w:val="20"/>
          <w:szCs w:val="20"/>
        </w:rPr>
      </w:pPr>
      <w:r w:rsidRPr="00A625BA">
        <w:rPr>
          <w:i/>
          <w:iCs/>
          <w:sz w:val="20"/>
          <w:szCs w:val="20"/>
        </w:rPr>
        <w:t>паспортные данные, место проживания, телефон/факс)</w:t>
      </w:r>
    </w:p>
    <w:p w:rsidR="008C490D" w:rsidRPr="00A625BA" w:rsidRDefault="008C490D" w:rsidP="008C490D"/>
    <w:p w:rsidR="008C490D" w:rsidRPr="00A625BA" w:rsidRDefault="008C490D" w:rsidP="008C490D">
      <w:r w:rsidRPr="00A625BA">
        <w:t>Уполномоченный представитель лица, осуществляющего текущий ремонт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05"/>
        <w:gridCol w:w="1843"/>
        <w:gridCol w:w="3685"/>
        <w:gridCol w:w="1101"/>
      </w:tblGrid>
      <w:tr w:rsidR="008C490D" w:rsidRPr="00A625BA" w:rsidTr="003059D2">
        <w:tc>
          <w:tcPr>
            <w:tcW w:w="567" w:type="dxa"/>
          </w:tcPr>
          <w:p w:rsidR="008C490D" w:rsidRPr="00A625BA" w:rsidRDefault="008C490D" w:rsidP="003059D2">
            <w:pPr>
              <w:jc w:val="center"/>
              <w:rPr>
                <w:i/>
                <w:iCs/>
                <w:sz w:val="20"/>
                <w:szCs w:val="20"/>
              </w:rPr>
            </w:pPr>
            <w:r w:rsidRPr="00A625BA">
              <w:rPr>
                <w:i/>
                <w:iCs/>
                <w:sz w:val="20"/>
                <w:szCs w:val="20"/>
              </w:rPr>
              <w:t>№ № п/п</w:t>
            </w:r>
          </w:p>
        </w:tc>
        <w:tc>
          <w:tcPr>
            <w:tcW w:w="3005" w:type="dxa"/>
          </w:tcPr>
          <w:p w:rsidR="008C490D" w:rsidRPr="00A625BA" w:rsidRDefault="008C490D" w:rsidP="003059D2">
            <w:pPr>
              <w:jc w:val="center"/>
              <w:rPr>
                <w:i/>
                <w:iCs/>
                <w:sz w:val="20"/>
                <w:szCs w:val="20"/>
              </w:rPr>
            </w:pPr>
            <w:r w:rsidRPr="00A625BA">
              <w:rPr>
                <w:i/>
                <w:iCs/>
                <w:sz w:val="20"/>
                <w:szCs w:val="20"/>
              </w:rPr>
              <w:t>фамилия, имя, отчество</w:t>
            </w:r>
          </w:p>
        </w:tc>
        <w:tc>
          <w:tcPr>
            <w:tcW w:w="1843" w:type="dxa"/>
          </w:tcPr>
          <w:p w:rsidR="008C490D" w:rsidRPr="00A625BA" w:rsidRDefault="008C490D" w:rsidP="003059D2">
            <w:pPr>
              <w:jc w:val="center"/>
              <w:rPr>
                <w:i/>
                <w:iCs/>
                <w:sz w:val="20"/>
                <w:szCs w:val="20"/>
              </w:rPr>
            </w:pPr>
            <w:r w:rsidRPr="00A625BA">
              <w:rPr>
                <w:i/>
                <w:iCs/>
                <w:sz w:val="20"/>
                <w:szCs w:val="20"/>
              </w:rPr>
              <w:t>должность</w:t>
            </w:r>
          </w:p>
        </w:tc>
        <w:tc>
          <w:tcPr>
            <w:tcW w:w="3685" w:type="dxa"/>
          </w:tcPr>
          <w:p w:rsidR="008C490D" w:rsidRPr="00A625BA" w:rsidRDefault="008C490D" w:rsidP="003059D2">
            <w:pPr>
              <w:jc w:val="center"/>
              <w:rPr>
                <w:i/>
                <w:iCs/>
                <w:sz w:val="20"/>
                <w:szCs w:val="20"/>
              </w:rPr>
            </w:pPr>
            <w:r w:rsidRPr="00A625BA">
              <w:rPr>
                <w:i/>
                <w:iCs/>
                <w:sz w:val="20"/>
                <w:szCs w:val="20"/>
              </w:rPr>
              <w:t>наименование, дата, номер документа, подтверждающего полномочие</w:t>
            </w:r>
          </w:p>
        </w:tc>
        <w:tc>
          <w:tcPr>
            <w:tcW w:w="1101" w:type="dxa"/>
          </w:tcPr>
          <w:p w:rsidR="008C490D" w:rsidRPr="00A625BA" w:rsidRDefault="008C490D" w:rsidP="003059D2">
            <w:pPr>
              <w:jc w:val="center"/>
              <w:rPr>
                <w:i/>
                <w:iCs/>
                <w:sz w:val="20"/>
                <w:szCs w:val="20"/>
              </w:rPr>
            </w:pPr>
            <w:r w:rsidRPr="00A625BA">
              <w:rPr>
                <w:i/>
                <w:iCs/>
                <w:sz w:val="20"/>
                <w:szCs w:val="20"/>
              </w:rPr>
              <w:t>подпись</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3005" w:type="dxa"/>
          </w:tcPr>
          <w:p w:rsidR="008C490D" w:rsidRPr="00A625BA" w:rsidRDefault="008C490D" w:rsidP="003059D2">
            <w:pPr>
              <w:jc w:val="center"/>
              <w:rPr>
                <w:i/>
                <w:iCs/>
              </w:rPr>
            </w:pPr>
            <w:r w:rsidRPr="00A625BA">
              <w:rPr>
                <w:i/>
                <w:iCs/>
              </w:rPr>
              <w:t>2</w:t>
            </w:r>
          </w:p>
        </w:tc>
        <w:tc>
          <w:tcPr>
            <w:tcW w:w="1843" w:type="dxa"/>
          </w:tcPr>
          <w:p w:rsidR="008C490D" w:rsidRPr="00A625BA" w:rsidRDefault="008C490D" w:rsidP="003059D2">
            <w:pPr>
              <w:jc w:val="center"/>
              <w:rPr>
                <w:i/>
                <w:iCs/>
              </w:rPr>
            </w:pPr>
            <w:r w:rsidRPr="00A625BA">
              <w:rPr>
                <w:i/>
                <w:iCs/>
              </w:rPr>
              <w:t>3</w:t>
            </w:r>
          </w:p>
        </w:tc>
        <w:tc>
          <w:tcPr>
            <w:tcW w:w="3685" w:type="dxa"/>
          </w:tcPr>
          <w:p w:rsidR="008C490D" w:rsidRPr="00A625BA" w:rsidRDefault="008C490D" w:rsidP="003059D2">
            <w:pPr>
              <w:jc w:val="center"/>
              <w:rPr>
                <w:i/>
                <w:iCs/>
              </w:rPr>
            </w:pPr>
            <w:r w:rsidRPr="00A625BA">
              <w:rPr>
                <w:i/>
                <w:iCs/>
              </w:rPr>
              <w:t>4</w:t>
            </w:r>
          </w:p>
        </w:tc>
        <w:tc>
          <w:tcPr>
            <w:tcW w:w="1101"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3005" w:type="dxa"/>
          </w:tcPr>
          <w:p w:rsidR="008C490D" w:rsidRPr="00A625BA" w:rsidRDefault="008C490D" w:rsidP="003059D2"/>
        </w:tc>
        <w:tc>
          <w:tcPr>
            <w:tcW w:w="1843" w:type="dxa"/>
          </w:tcPr>
          <w:p w:rsidR="008C490D" w:rsidRPr="00A625BA" w:rsidRDefault="008C490D" w:rsidP="003059D2"/>
        </w:tc>
        <w:tc>
          <w:tcPr>
            <w:tcW w:w="3685" w:type="dxa"/>
          </w:tcPr>
          <w:p w:rsidR="008C490D" w:rsidRPr="00A625BA" w:rsidRDefault="008C490D" w:rsidP="003059D2"/>
        </w:tc>
        <w:tc>
          <w:tcPr>
            <w:tcW w:w="1101" w:type="dxa"/>
          </w:tcPr>
          <w:p w:rsidR="008C490D" w:rsidRPr="00A625BA" w:rsidRDefault="008C490D" w:rsidP="003059D2"/>
        </w:tc>
      </w:tr>
    </w:tbl>
    <w:p w:rsidR="008C490D" w:rsidRPr="00A625BA" w:rsidRDefault="008C490D" w:rsidP="008C490D">
      <w:pPr>
        <w:jc w:val="both"/>
      </w:pPr>
    </w:p>
    <w:p w:rsidR="008C490D" w:rsidRPr="00A625BA" w:rsidRDefault="008C490D" w:rsidP="008C490D">
      <w:pPr>
        <w:jc w:val="both"/>
      </w:pPr>
    </w:p>
    <w:p w:rsidR="008C490D" w:rsidRPr="00A625BA" w:rsidRDefault="008C490D" w:rsidP="008C490D">
      <w:pPr>
        <w:jc w:val="both"/>
      </w:pPr>
    </w:p>
    <w:p w:rsidR="008C490D" w:rsidRPr="00A625BA" w:rsidRDefault="008C490D" w:rsidP="008C490D">
      <w:pPr>
        <w:jc w:val="both"/>
      </w:pPr>
      <w:r w:rsidRPr="00A625BA">
        <w:t>Уполномоченный представитель застройщика или заказчика по вопросам контроля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3912"/>
        <w:gridCol w:w="1526"/>
      </w:tblGrid>
      <w:tr w:rsidR="008C490D" w:rsidRPr="00A625BA" w:rsidTr="003059D2">
        <w:tc>
          <w:tcPr>
            <w:tcW w:w="567" w:type="dxa"/>
          </w:tcPr>
          <w:p w:rsidR="008C490D" w:rsidRPr="00A625BA" w:rsidRDefault="008C490D" w:rsidP="003059D2">
            <w:pPr>
              <w:jc w:val="center"/>
              <w:rPr>
                <w:i/>
                <w:iCs/>
                <w:sz w:val="20"/>
                <w:szCs w:val="20"/>
              </w:rPr>
            </w:pPr>
            <w:r w:rsidRPr="00A625BA">
              <w:rPr>
                <w:i/>
                <w:iCs/>
                <w:sz w:val="20"/>
                <w:szCs w:val="20"/>
              </w:rPr>
              <w:t>№ № п/п</w:t>
            </w:r>
          </w:p>
        </w:tc>
        <w:tc>
          <w:tcPr>
            <w:tcW w:w="2098" w:type="dxa"/>
          </w:tcPr>
          <w:p w:rsidR="008C490D" w:rsidRPr="00A625BA" w:rsidRDefault="008C490D" w:rsidP="003059D2">
            <w:pPr>
              <w:jc w:val="center"/>
              <w:rPr>
                <w:i/>
                <w:iCs/>
                <w:sz w:val="20"/>
                <w:szCs w:val="20"/>
              </w:rPr>
            </w:pPr>
            <w:r w:rsidRPr="00A625BA">
              <w:rPr>
                <w:i/>
                <w:iCs/>
                <w:sz w:val="20"/>
                <w:szCs w:val="20"/>
              </w:rPr>
              <w:t>фамилия, имя, отчество</w:t>
            </w:r>
          </w:p>
        </w:tc>
        <w:tc>
          <w:tcPr>
            <w:tcW w:w="2098" w:type="dxa"/>
          </w:tcPr>
          <w:p w:rsidR="008C490D" w:rsidRPr="00A625BA" w:rsidRDefault="008C490D" w:rsidP="003059D2">
            <w:pPr>
              <w:jc w:val="center"/>
              <w:rPr>
                <w:i/>
                <w:iCs/>
                <w:sz w:val="20"/>
                <w:szCs w:val="20"/>
              </w:rPr>
            </w:pPr>
            <w:r w:rsidRPr="00A625BA">
              <w:rPr>
                <w:i/>
                <w:iCs/>
                <w:sz w:val="20"/>
                <w:szCs w:val="20"/>
              </w:rPr>
              <w:t>должность</w:t>
            </w:r>
          </w:p>
        </w:tc>
        <w:tc>
          <w:tcPr>
            <w:tcW w:w="3912" w:type="dxa"/>
          </w:tcPr>
          <w:p w:rsidR="008C490D" w:rsidRPr="00A625BA" w:rsidRDefault="008C490D" w:rsidP="003059D2">
            <w:pPr>
              <w:jc w:val="center"/>
              <w:rPr>
                <w:i/>
                <w:iCs/>
                <w:sz w:val="20"/>
                <w:szCs w:val="20"/>
              </w:rPr>
            </w:pPr>
            <w:r w:rsidRPr="00A625BA">
              <w:rPr>
                <w:i/>
                <w:iCs/>
                <w:sz w:val="20"/>
                <w:szCs w:val="20"/>
              </w:rPr>
              <w:t>наименование, дата, номер документа, подтверждающего полномочие</w:t>
            </w:r>
          </w:p>
        </w:tc>
        <w:tc>
          <w:tcPr>
            <w:tcW w:w="1526" w:type="dxa"/>
          </w:tcPr>
          <w:p w:rsidR="008C490D" w:rsidRPr="00A625BA" w:rsidRDefault="008C490D" w:rsidP="003059D2">
            <w:pPr>
              <w:jc w:val="center"/>
              <w:rPr>
                <w:i/>
                <w:iCs/>
                <w:sz w:val="20"/>
                <w:szCs w:val="20"/>
              </w:rPr>
            </w:pPr>
            <w:r w:rsidRPr="00A625BA">
              <w:rPr>
                <w:i/>
                <w:iCs/>
                <w:sz w:val="20"/>
                <w:szCs w:val="20"/>
              </w:rPr>
              <w:t>подпись</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2098" w:type="dxa"/>
          </w:tcPr>
          <w:p w:rsidR="008C490D" w:rsidRPr="00A625BA" w:rsidRDefault="008C490D" w:rsidP="003059D2">
            <w:pPr>
              <w:jc w:val="center"/>
              <w:rPr>
                <w:i/>
                <w:iCs/>
              </w:rPr>
            </w:pPr>
            <w:r w:rsidRPr="00A625BA">
              <w:rPr>
                <w:i/>
                <w:iCs/>
              </w:rPr>
              <w:t>2</w:t>
            </w:r>
          </w:p>
        </w:tc>
        <w:tc>
          <w:tcPr>
            <w:tcW w:w="2098" w:type="dxa"/>
          </w:tcPr>
          <w:p w:rsidR="008C490D" w:rsidRPr="00A625BA" w:rsidRDefault="008C490D" w:rsidP="003059D2">
            <w:pPr>
              <w:jc w:val="center"/>
              <w:rPr>
                <w:i/>
                <w:iCs/>
              </w:rPr>
            </w:pPr>
            <w:r w:rsidRPr="00A625BA">
              <w:rPr>
                <w:i/>
                <w:iCs/>
              </w:rPr>
              <w:t>3</w:t>
            </w:r>
          </w:p>
        </w:tc>
        <w:tc>
          <w:tcPr>
            <w:tcW w:w="3912" w:type="dxa"/>
          </w:tcPr>
          <w:p w:rsidR="008C490D" w:rsidRPr="00A625BA" w:rsidRDefault="008C490D" w:rsidP="003059D2">
            <w:pPr>
              <w:jc w:val="center"/>
              <w:rPr>
                <w:i/>
                <w:iCs/>
              </w:rPr>
            </w:pPr>
            <w:r w:rsidRPr="00A625BA">
              <w:rPr>
                <w:i/>
                <w:iCs/>
              </w:rPr>
              <w:t>4</w:t>
            </w:r>
          </w:p>
        </w:tc>
        <w:tc>
          <w:tcPr>
            <w:tcW w:w="1526"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2098" w:type="dxa"/>
          </w:tcPr>
          <w:p w:rsidR="008C490D" w:rsidRPr="00A625BA" w:rsidRDefault="008C490D" w:rsidP="003059D2"/>
        </w:tc>
        <w:tc>
          <w:tcPr>
            <w:tcW w:w="2098" w:type="dxa"/>
          </w:tcPr>
          <w:p w:rsidR="008C490D" w:rsidRPr="00A625BA" w:rsidRDefault="008C490D" w:rsidP="003059D2"/>
        </w:tc>
        <w:tc>
          <w:tcPr>
            <w:tcW w:w="3912" w:type="dxa"/>
          </w:tcPr>
          <w:p w:rsidR="008C490D" w:rsidRPr="00A625BA" w:rsidRDefault="008C490D" w:rsidP="003059D2"/>
        </w:tc>
        <w:tc>
          <w:tcPr>
            <w:tcW w:w="1526" w:type="dxa"/>
          </w:tcPr>
          <w:p w:rsidR="008C490D" w:rsidRPr="00A625BA" w:rsidRDefault="008C490D" w:rsidP="003059D2"/>
        </w:tc>
      </w:tr>
    </w:tbl>
    <w:p w:rsidR="008C490D" w:rsidRPr="00A625BA" w:rsidRDefault="008C490D" w:rsidP="008C490D">
      <w:pPr>
        <w:jc w:val="both"/>
      </w:pPr>
      <w:r w:rsidRPr="00A625BA">
        <w:t>Уполномоченный представитель лица, осуществляющего текущий ремонт, по вопросам контроля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3912"/>
        <w:gridCol w:w="1526"/>
      </w:tblGrid>
      <w:tr w:rsidR="008C490D" w:rsidRPr="00A625BA" w:rsidTr="003059D2">
        <w:tc>
          <w:tcPr>
            <w:tcW w:w="567" w:type="dxa"/>
          </w:tcPr>
          <w:p w:rsidR="008C490D" w:rsidRPr="00A625BA" w:rsidRDefault="008C490D" w:rsidP="003059D2">
            <w:pPr>
              <w:jc w:val="center"/>
              <w:rPr>
                <w:i/>
                <w:iCs/>
                <w:sz w:val="20"/>
                <w:szCs w:val="20"/>
              </w:rPr>
            </w:pPr>
            <w:r w:rsidRPr="00A625BA">
              <w:rPr>
                <w:i/>
                <w:iCs/>
                <w:sz w:val="20"/>
                <w:szCs w:val="20"/>
              </w:rPr>
              <w:t>№ № п/п</w:t>
            </w:r>
          </w:p>
        </w:tc>
        <w:tc>
          <w:tcPr>
            <w:tcW w:w="2098" w:type="dxa"/>
          </w:tcPr>
          <w:p w:rsidR="008C490D" w:rsidRPr="00A625BA" w:rsidRDefault="008C490D" w:rsidP="003059D2">
            <w:pPr>
              <w:jc w:val="center"/>
              <w:rPr>
                <w:i/>
                <w:iCs/>
                <w:sz w:val="20"/>
                <w:szCs w:val="20"/>
              </w:rPr>
            </w:pPr>
            <w:r w:rsidRPr="00A625BA">
              <w:rPr>
                <w:i/>
                <w:iCs/>
                <w:sz w:val="20"/>
                <w:szCs w:val="20"/>
              </w:rPr>
              <w:t>фамилия, имя, отчество</w:t>
            </w:r>
          </w:p>
        </w:tc>
        <w:tc>
          <w:tcPr>
            <w:tcW w:w="2098" w:type="dxa"/>
          </w:tcPr>
          <w:p w:rsidR="008C490D" w:rsidRPr="00A625BA" w:rsidRDefault="008C490D" w:rsidP="003059D2">
            <w:pPr>
              <w:jc w:val="center"/>
              <w:rPr>
                <w:i/>
                <w:iCs/>
                <w:sz w:val="20"/>
                <w:szCs w:val="20"/>
              </w:rPr>
            </w:pPr>
            <w:r w:rsidRPr="00A625BA">
              <w:rPr>
                <w:i/>
                <w:iCs/>
                <w:sz w:val="20"/>
                <w:szCs w:val="20"/>
              </w:rPr>
              <w:t>должность</w:t>
            </w:r>
          </w:p>
        </w:tc>
        <w:tc>
          <w:tcPr>
            <w:tcW w:w="3912" w:type="dxa"/>
          </w:tcPr>
          <w:p w:rsidR="008C490D" w:rsidRPr="00A625BA" w:rsidRDefault="008C490D" w:rsidP="003059D2">
            <w:pPr>
              <w:jc w:val="center"/>
              <w:rPr>
                <w:i/>
                <w:iCs/>
                <w:sz w:val="20"/>
                <w:szCs w:val="20"/>
              </w:rPr>
            </w:pPr>
            <w:r w:rsidRPr="00A625BA">
              <w:rPr>
                <w:i/>
                <w:iCs/>
                <w:sz w:val="20"/>
                <w:szCs w:val="20"/>
              </w:rPr>
              <w:t>наименование, дата, номер документа, подтверждающего полномочие</w:t>
            </w:r>
          </w:p>
        </w:tc>
        <w:tc>
          <w:tcPr>
            <w:tcW w:w="1526" w:type="dxa"/>
          </w:tcPr>
          <w:p w:rsidR="008C490D" w:rsidRPr="00A625BA" w:rsidRDefault="008C490D" w:rsidP="003059D2">
            <w:pPr>
              <w:jc w:val="center"/>
              <w:rPr>
                <w:i/>
                <w:iCs/>
                <w:sz w:val="20"/>
                <w:szCs w:val="20"/>
              </w:rPr>
            </w:pPr>
            <w:r w:rsidRPr="00A625BA">
              <w:rPr>
                <w:i/>
                <w:iCs/>
                <w:sz w:val="20"/>
                <w:szCs w:val="20"/>
              </w:rPr>
              <w:t>подпись</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2098" w:type="dxa"/>
          </w:tcPr>
          <w:p w:rsidR="008C490D" w:rsidRPr="00A625BA" w:rsidRDefault="008C490D" w:rsidP="003059D2">
            <w:pPr>
              <w:jc w:val="center"/>
              <w:rPr>
                <w:i/>
                <w:iCs/>
              </w:rPr>
            </w:pPr>
            <w:r w:rsidRPr="00A625BA">
              <w:rPr>
                <w:i/>
                <w:iCs/>
              </w:rPr>
              <w:t>2</w:t>
            </w:r>
          </w:p>
        </w:tc>
        <w:tc>
          <w:tcPr>
            <w:tcW w:w="2098" w:type="dxa"/>
          </w:tcPr>
          <w:p w:rsidR="008C490D" w:rsidRPr="00A625BA" w:rsidRDefault="008C490D" w:rsidP="003059D2">
            <w:pPr>
              <w:jc w:val="center"/>
              <w:rPr>
                <w:i/>
                <w:iCs/>
              </w:rPr>
            </w:pPr>
            <w:r w:rsidRPr="00A625BA">
              <w:rPr>
                <w:i/>
                <w:iCs/>
              </w:rPr>
              <w:t>3</w:t>
            </w:r>
          </w:p>
        </w:tc>
        <w:tc>
          <w:tcPr>
            <w:tcW w:w="3912" w:type="dxa"/>
          </w:tcPr>
          <w:p w:rsidR="008C490D" w:rsidRPr="00A625BA" w:rsidRDefault="008C490D" w:rsidP="003059D2">
            <w:pPr>
              <w:jc w:val="center"/>
              <w:rPr>
                <w:i/>
                <w:iCs/>
              </w:rPr>
            </w:pPr>
            <w:r w:rsidRPr="00A625BA">
              <w:rPr>
                <w:i/>
                <w:iCs/>
              </w:rPr>
              <w:t>4</w:t>
            </w:r>
          </w:p>
        </w:tc>
        <w:tc>
          <w:tcPr>
            <w:tcW w:w="1526"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2098" w:type="dxa"/>
          </w:tcPr>
          <w:p w:rsidR="008C490D" w:rsidRPr="00A625BA" w:rsidRDefault="008C490D" w:rsidP="003059D2"/>
        </w:tc>
        <w:tc>
          <w:tcPr>
            <w:tcW w:w="2098" w:type="dxa"/>
          </w:tcPr>
          <w:p w:rsidR="008C490D" w:rsidRPr="00A625BA" w:rsidRDefault="008C490D" w:rsidP="003059D2"/>
        </w:tc>
        <w:tc>
          <w:tcPr>
            <w:tcW w:w="3912" w:type="dxa"/>
          </w:tcPr>
          <w:p w:rsidR="008C490D" w:rsidRPr="00A625BA" w:rsidRDefault="008C490D" w:rsidP="003059D2"/>
        </w:tc>
        <w:tc>
          <w:tcPr>
            <w:tcW w:w="1526" w:type="dxa"/>
          </w:tcPr>
          <w:p w:rsidR="008C490D" w:rsidRPr="00A625BA" w:rsidRDefault="008C490D" w:rsidP="003059D2"/>
        </w:tc>
      </w:tr>
    </w:tbl>
    <w:p w:rsidR="008C490D" w:rsidRPr="00A625BA" w:rsidRDefault="008C490D" w:rsidP="008C490D">
      <w:r w:rsidRPr="00A625BA">
        <w:t>Другие лица, осуществляющие текущий ремонт, их уполномоченные представители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139"/>
        <w:gridCol w:w="2410"/>
        <w:gridCol w:w="1701"/>
        <w:gridCol w:w="1384"/>
      </w:tblGrid>
      <w:tr w:rsidR="008C490D" w:rsidRPr="00A625BA" w:rsidTr="003059D2">
        <w:tc>
          <w:tcPr>
            <w:tcW w:w="567" w:type="dxa"/>
          </w:tcPr>
          <w:p w:rsidR="008C490D" w:rsidRPr="00A625BA" w:rsidRDefault="008C490D" w:rsidP="003059D2">
            <w:pPr>
              <w:jc w:val="center"/>
              <w:rPr>
                <w:i/>
                <w:iCs/>
                <w:sz w:val="20"/>
                <w:szCs w:val="20"/>
              </w:rPr>
            </w:pPr>
            <w:r w:rsidRPr="00A625BA">
              <w:rPr>
                <w:i/>
                <w:iCs/>
                <w:sz w:val="20"/>
                <w:szCs w:val="20"/>
              </w:rPr>
              <w:t>№ № п/п</w:t>
            </w:r>
          </w:p>
        </w:tc>
        <w:tc>
          <w:tcPr>
            <w:tcW w:w="4139" w:type="dxa"/>
          </w:tcPr>
          <w:p w:rsidR="008C490D" w:rsidRPr="00A625BA" w:rsidRDefault="008C490D" w:rsidP="003059D2">
            <w:pPr>
              <w:jc w:val="center"/>
              <w:rPr>
                <w:i/>
                <w:iCs/>
                <w:sz w:val="20"/>
                <w:szCs w:val="20"/>
              </w:rPr>
            </w:pPr>
            <w:r w:rsidRPr="00A625BA">
              <w:rPr>
                <w:i/>
                <w:iCs/>
                <w:sz w:val="20"/>
                <w:szCs w:val="20"/>
              </w:rPr>
              <w:t>Наименование лица, осуществляющего текущий ремонт, номер и дата выдачи свидетельства о государственной регистрации, ОГРН, ИНН, почтовые реквизиты, телефон/факс – для юридических лиц; фамилия, имя, отчество лица, осуществляющего строительство, паспортные данные, место проживания, телефон/факс – для физических лиц</w:t>
            </w:r>
          </w:p>
        </w:tc>
        <w:tc>
          <w:tcPr>
            <w:tcW w:w="2410" w:type="dxa"/>
          </w:tcPr>
          <w:p w:rsidR="008C490D" w:rsidRPr="00A625BA" w:rsidRDefault="008C490D" w:rsidP="003059D2">
            <w:pPr>
              <w:jc w:val="center"/>
              <w:rPr>
                <w:i/>
                <w:iCs/>
                <w:sz w:val="20"/>
                <w:szCs w:val="20"/>
              </w:rPr>
            </w:pPr>
            <w:r w:rsidRPr="00A625BA">
              <w:rPr>
                <w:i/>
                <w:iCs/>
                <w:sz w:val="20"/>
                <w:szCs w:val="20"/>
              </w:rPr>
              <w:t>Фамилия, имя, отчество, должность уполномо</w:t>
            </w:r>
            <w:r w:rsidRPr="00A625BA">
              <w:rPr>
                <w:i/>
                <w:iCs/>
                <w:sz w:val="20"/>
                <w:szCs w:val="20"/>
              </w:rPr>
              <w:softHyphen/>
              <w:t>ченного представителя лица, осуществляющего текущий ремонт наименование, дата, номер документа, подтверждающего полномочие</w:t>
            </w:r>
          </w:p>
        </w:tc>
        <w:tc>
          <w:tcPr>
            <w:tcW w:w="1701" w:type="dxa"/>
          </w:tcPr>
          <w:p w:rsidR="008C490D" w:rsidRPr="00A625BA" w:rsidRDefault="008C490D" w:rsidP="003059D2">
            <w:pPr>
              <w:jc w:val="center"/>
              <w:rPr>
                <w:i/>
                <w:iCs/>
                <w:sz w:val="20"/>
                <w:szCs w:val="20"/>
              </w:rPr>
            </w:pPr>
            <w:r w:rsidRPr="00A625BA">
              <w:rPr>
                <w:i/>
                <w:iCs/>
                <w:sz w:val="20"/>
                <w:szCs w:val="20"/>
              </w:rPr>
              <w:t xml:space="preserve">Выполняемые работы по текущему ремонту объекта </w:t>
            </w:r>
          </w:p>
        </w:tc>
        <w:tc>
          <w:tcPr>
            <w:tcW w:w="1384" w:type="dxa"/>
          </w:tcPr>
          <w:p w:rsidR="008C490D" w:rsidRPr="00A625BA" w:rsidRDefault="008C490D" w:rsidP="003059D2">
            <w:pPr>
              <w:jc w:val="center"/>
              <w:rPr>
                <w:i/>
                <w:iCs/>
                <w:sz w:val="20"/>
                <w:szCs w:val="20"/>
              </w:rPr>
            </w:pPr>
            <w:r w:rsidRPr="00A625BA">
              <w:rPr>
                <w:i/>
                <w:iCs/>
                <w:sz w:val="20"/>
                <w:szCs w:val="20"/>
              </w:rPr>
              <w:t>Подпись уполномоченного представителя лица, осуществляющего текущий ремонт</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4139" w:type="dxa"/>
          </w:tcPr>
          <w:p w:rsidR="008C490D" w:rsidRPr="00A625BA" w:rsidRDefault="008C490D" w:rsidP="003059D2">
            <w:pPr>
              <w:jc w:val="center"/>
              <w:rPr>
                <w:i/>
                <w:iCs/>
              </w:rPr>
            </w:pPr>
            <w:r w:rsidRPr="00A625BA">
              <w:rPr>
                <w:i/>
                <w:iCs/>
              </w:rPr>
              <w:t>2</w:t>
            </w:r>
          </w:p>
        </w:tc>
        <w:tc>
          <w:tcPr>
            <w:tcW w:w="2410" w:type="dxa"/>
          </w:tcPr>
          <w:p w:rsidR="008C490D" w:rsidRPr="00A625BA" w:rsidRDefault="008C490D" w:rsidP="003059D2">
            <w:pPr>
              <w:jc w:val="center"/>
              <w:rPr>
                <w:i/>
                <w:iCs/>
              </w:rPr>
            </w:pPr>
            <w:r w:rsidRPr="00A625BA">
              <w:rPr>
                <w:i/>
                <w:iCs/>
              </w:rPr>
              <w:t>3</w:t>
            </w:r>
          </w:p>
        </w:tc>
        <w:tc>
          <w:tcPr>
            <w:tcW w:w="1701" w:type="dxa"/>
          </w:tcPr>
          <w:p w:rsidR="008C490D" w:rsidRPr="00A625BA" w:rsidRDefault="008C490D" w:rsidP="003059D2">
            <w:pPr>
              <w:jc w:val="center"/>
              <w:rPr>
                <w:i/>
                <w:iCs/>
              </w:rPr>
            </w:pPr>
            <w:r w:rsidRPr="00A625BA">
              <w:rPr>
                <w:i/>
                <w:iCs/>
              </w:rPr>
              <w:t>4</w:t>
            </w:r>
          </w:p>
        </w:tc>
        <w:tc>
          <w:tcPr>
            <w:tcW w:w="1384"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4139" w:type="dxa"/>
          </w:tcPr>
          <w:p w:rsidR="008C490D" w:rsidRPr="00A625BA" w:rsidRDefault="008C490D" w:rsidP="003059D2"/>
        </w:tc>
        <w:tc>
          <w:tcPr>
            <w:tcW w:w="2410" w:type="dxa"/>
          </w:tcPr>
          <w:p w:rsidR="008C490D" w:rsidRPr="00A625BA" w:rsidRDefault="008C490D" w:rsidP="003059D2"/>
        </w:tc>
        <w:tc>
          <w:tcPr>
            <w:tcW w:w="1701" w:type="dxa"/>
          </w:tcPr>
          <w:p w:rsidR="008C490D" w:rsidRPr="00A625BA" w:rsidRDefault="008C490D" w:rsidP="003059D2"/>
        </w:tc>
        <w:tc>
          <w:tcPr>
            <w:tcW w:w="1384" w:type="dxa"/>
          </w:tcPr>
          <w:p w:rsidR="008C490D" w:rsidRPr="00A625BA" w:rsidRDefault="008C490D" w:rsidP="003059D2"/>
        </w:tc>
      </w:tr>
    </w:tbl>
    <w:p w:rsidR="008C490D" w:rsidRPr="00A625BA" w:rsidRDefault="008C490D" w:rsidP="008C490D">
      <w:r w:rsidRPr="00A625BA">
        <w:t>Общие сведения об объекте текущего ремонта</w:t>
      </w:r>
    </w:p>
    <w:p w:rsidR="008C490D" w:rsidRPr="00A625BA" w:rsidRDefault="008C490D" w:rsidP="008C490D">
      <w:pPr>
        <w:pBdr>
          <w:top w:val="single" w:sz="4" w:space="1" w:color="auto"/>
        </w:pBdr>
        <w:jc w:val="center"/>
        <w:rPr>
          <w:i/>
          <w:iCs/>
          <w:sz w:val="20"/>
          <w:szCs w:val="20"/>
        </w:rPr>
      </w:pPr>
      <w:r w:rsidRPr="00A625BA">
        <w:rPr>
          <w:i/>
          <w:iCs/>
          <w:sz w:val="20"/>
          <w:szCs w:val="20"/>
        </w:rPr>
        <w:t>(наименование объекта,</w:t>
      </w:r>
    </w:p>
    <w:p w:rsidR="008C490D" w:rsidRPr="00A625BA" w:rsidRDefault="008C490D" w:rsidP="008C490D">
      <w:pPr>
        <w:rPr>
          <w:sz w:val="20"/>
          <w:szCs w:val="20"/>
        </w:rPr>
      </w:pPr>
    </w:p>
    <w:p w:rsidR="008C490D" w:rsidRPr="00A625BA" w:rsidRDefault="008C490D" w:rsidP="008C490D">
      <w:pPr>
        <w:pBdr>
          <w:top w:val="single" w:sz="4" w:space="1" w:color="auto"/>
        </w:pBdr>
        <w:jc w:val="center"/>
        <w:rPr>
          <w:i/>
          <w:iCs/>
          <w:sz w:val="20"/>
          <w:szCs w:val="20"/>
        </w:rPr>
      </w:pPr>
      <w:r w:rsidRPr="00A625BA">
        <w:rPr>
          <w:i/>
          <w:iCs/>
          <w:sz w:val="20"/>
          <w:szCs w:val="20"/>
        </w:rPr>
        <w:t>краткие проектные характеристики</w:t>
      </w:r>
    </w:p>
    <w:p w:rsidR="008C490D" w:rsidRPr="00A625BA" w:rsidRDefault="008C490D" w:rsidP="008C490D">
      <w:pPr>
        <w:jc w:val="both"/>
      </w:pPr>
      <w:r w:rsidRPr="00A625BA">
        <w:t xml:space="preserve">Начало текущего ремонта объекта </w:t>
      </w:r>
    </w:p>
    <w:p w:rsidR="008C490D" w:rsidRPr="00A625BA" w:rsidRDefault="008C490D" w:rsidP="008C490D">
      <w:pPr>
        <w:pBdr>
          <w:top w:val="single" w:sz="4" w:space="1" w:color="auto"/>
        </w:pBdr>
        <w:jc w:val="center"/>
        <w:rPr>
          <w:i/>
          <w:iCs/>
          <w:sz w:val="20"/>
          <w:szCs w:val="20"/>
        </w:rPr>
      </w:pPr>
      <w:r w:rsidRPr="00A625BA">
        <w:rPr>
          <w:i/>
          <w:iCs/>
          <w:sz w:val="20"/>
          <w:szCs w:val="20"/>
        </w:rPr>
        <w:t>(дата)</w:t>
      </w:r>
    </w:p>
    <w:p w:rsidR="008C490D" w:rsidRPr="00A625BA" w:rsidRDefault="008C490D" w:rsidP="008C490D">
      <w:pPr>
        <w:jc w:val="both"/>
      </w:pPr>
      <w:r w:rsidRPr="00A625BA">
        <w:t xml:space="preserve">Окончание текущего ремонта объекта </w:t>
      </w:r>
    </w:p>
    <w:p w:rsidR="008C490D" w:rsidRPr="00A625BA" w:rsidRDefault="008C490D" w:rsidP="008C490D">
      <w:pPr>
        <w:pBdr>
          <w:top w:val="single" w:sz="4" w:space="1" w:color="auto"/>
        </w:pBdr>
        <w:jc w:val="center"/>
        <w:rPr>
          <w:i/>
          <w:iCs/>
          <w:sz w:val="20"/>
          <w:szCs w:val="20"/>
        </w:rPr>
      </w:pPr>
      <w:r w:rsidRPr="00A625BA">
        <w:rPr>
          <w:i/>
          <w:iCs/>
          <w:sz w:val="20"/>
          <w:szCs w:val="20"/>
        </w:rPr>
        <w:t>(дата)</w:t>
      </w:r>
    </w:p>
    <w:tbl>
      <w:tblPr>
        <w:tblW w:w="0" w:type="auto"/>
        <w:tblLayout w:type="fixed"/>
        <w:tblCellMar>
          <w:left w:w="28" w:type="dxa"/>
          <w:right w:w="28" w:type="dxa"/>
        </w:tblCellMar>
        <w:tblLook w:val="0000" w:firstRow="0" w:lastRow="0" w:firstColumn="0" w:lastColumn="0" w:noHBand="0" w:noVBand="0"/>
      </w:tblPr>
      <w:tblGrid>
        <w:gridCol w:w="2438"/>
        <w:gridCol w:w="1985"/>
        <w:gridCol w:w="5188"/>
      </w:tblGrid>
      <w:tr w:rsidR="008C490D" w:rsidRPr="00A625BA" w:rsidTr="003059D2">
        <w:tc>
          <w:tcPr>
            <w:tcW w:w="2438" w:type="dxa"/>
            <w:tcBorders>
              <w:top w:val="nil"/>
              <w:left w:val="nil"/>
              <w:bottom w:val="nil"/>
              <w:right w:val="nil"/>
            </w:tcBorders>
            <w:vAlign w:val="bottom"/>
          </w:tcPr>
          <w:p w:rsidR="008C490D" w:rsidRPr="00A625BA" w:rsidRDefault="008C490D" w:rsidP="003059D2">
            <w:r w:rsidRPr="00A625BA">
              <w:t>В настоящем журнале</w:t>
            </w:r>
          </w:p>
        </w:tc>
        <w:tc>
          <w:tcPr>
            <w:tcW w:w="1985" w:type="dxa"/>
            <w:tcBorders>
              <w:top w:val="nil"/>
              <w:left w:val="nil"/>
              <w:bottom w:val="single" w:sz="4" w:space="0" w:color="auto"/>
              <w:right w:val="nil"/>
            </w:tcBorders>
            <w:vAlign w:val="bottom"/>
          </w:tcPr>
          <w:p w:rsidR="008C490D" w:rsidRPr="00A625BA" w:rsidRDefault="008C490D" w:rsidP="003059D2">
            <w:pPr>
              <w:jc w:val="center"/>
            </w:pPr>
          </w:p>
        </w:tc>
        <w:tc>
          <w:tcPr>
            <w:tcW w:w="5188" w:type="dxa"/>
            <w:tcBorders>
              <w:top w:val="nil"/>
              <w:left w:val="nil"/>
              <w:bottom w:val="nil"/>
              <w:right w:val="nil"/>
            </w:tcBorders>
            <w:vAlign w:val="bottom"/>
          </w:tcPr>
          <w:p w:rsidR="008C490D" w:rsidRPr="00A625BA" w:rsidRDefault="008C490D" w:rsidP="003059D2">
            <w:r w:rsidRPr="00A625BA">
              <w:t>страниц.  Журнал пронумерован, сброшюрован</w:t>
            </w:r>
          </w:p>
        </w:tc>
      </w:tr>
    </w:tbl>
    <w:p w:rsidR="008C490D" w:rsidRPr="00A625BA" w:rsidRDefault="008C490D" w:rsidP="008C490D">
      <w:pPr>
        <w:jc w:val="both"/>
      </w:pPr>
      <w:r w:rsidRPr="00A625BA">
        <w:t>и скреплен печатью. В журнале содержится учет выполнения работ в период</w:t>
      </w:r>
      <w:r w:rsidRPr="00A625BA">
        <w:br/>
      </w:r>
    </w:p>
    <w:tbl>
      <w:tblPr>
        <w:tblW w:w="0" w:type="auto"/>
        <w:tblLayout w:type="fixed"/>
        <w:tblCellMar>
          <w:left w:w="28" w:type="dxa"/>
          <w:right w:w="28" w:type="dxa"/>
        </w:tblCellMar>
        <w:tblLook w:val="0000" w:firstRow="0" w:lastRow="0" w:firstColumn="0" w:lastColumn="0" w:noHBand="0" w:noVBand="0"/>
      </w:tblPr>
      <w:tblGrid>
        <w:gridCol w:w="227"/>
        <w:gridCol w:w="2211"/>
        <w:gridCol w:w="397"/>
        <w:gridCol w:w="2211"/>
        <w:gridCol w:w="4507"/>
      </w:tblGrid>
      <w:tr w:rsidR="008C490D" w:rsidRPr="00A625BA" w:rsidTr="003059D2">
        <w:tc>
          <w:tcPr>
            <w:tcW w:w="227" w:type="dxa"/>
            <w:tcBorders>
              <w:top w:val="nil"/>
              <w:left w:val="nil"/>
              <w:bottom w:val="nil"/>
              <w:right w:val="nil"/>
            </w:tcBorders>
            <w:vAlign w:val="bottom"/>
          </w:tcPr>
          <w:p w:rsidR="008C490D" w:rsidRPr="00A625BA" w:rsidRDefault="008C490D" w:rsidP="003059D2">
            <w:r w:rsidRPr="00A625BA">
              <w:t>с</w:t>
            </w:r>
          </w:p>
        </w:tc>
        <w:tc>
          <w:tcPr>
            <w:tcW w:w="2211" w:type="dxa"/>
            <w:tcBorders>
              <w:top w:val="nil"/>
              <w:left w:val="nil"/>
              <w:bottom w:val="single" w:sz="4" w:space="0" w:color="auto"/>
              <w:right w:val="nil"/>
            </w:tcBorders>
            <w:vAlign w:val="bottom"/>
          </w:tcPr>
          <w:p w:rsidR="008C490D" w:rsidRPr="00A625BA" w:rsidRDefault="008C490D" w:rsidP="003059D2">
            <w:pPr>
              <w:jc w:val="center"/>
            </w:pPr>
          </w:p>
        </w:tc>
        <w:tc>
          <w:tcPr>
            <w:tcW w:w="397" w:type="dxa"/>
            <w:tcBorders>
              <w:top w:val="nil"/>
              <w:left w:val="nil"/>
              <w:bottom w:val="nil"/>
              <w:right w:val="nil"/>
            </w:tcBorders>
            <w:vAlign w:val="bottom"/>
          </w:tcPr>
          <w:p w:rsidR="008C490D" w:rsidRPr="00A625BA" w:rsidRDefault="008C490D" w:rsidP="003059D2">
            <w:pPr>
              <w:jc w:val="center"/>
            </w:pPr>
            <w:r w:rsidRPr="00A625BA">
              <w:t>по</w:t>
            </w:r>
          </w:p>
        </w:tc>
        <w:tc>
          <w:tcPr>
            <w:tcW w:w="2211" w:type="dxa"/>
            <w:tcBorders>
              <w:top w:val="nil"/>
              <w:left w:val="nil"/>
              <w:bottom w:val="single" w:sz="4" w:space="0" w:color="auto"/>
              <w:right w:val="nil"/>
            </w:tcBorders>
            <w:vAlign w:val="bottom"/>
          </w:tcPr>
          <w:p w:rsidR="008C490D" w:rsidRPr="00A625BA" w:rsidRDefault="008C490D" w:rsidP="003059D2">
            <w:pPr>
              <w:jc w:val="center"/>
            </w:pPr>
          </w:p>
        </w:tc>
        <w:tc>
          <w:tcPr>
            <w:tcW w:w="4507" w:type="dxa"/>
            <w:tcBorders>
              <w:top w:val="nil"/>
              <w:left w:val="nil"/>
              <w:bottom w:val="nil"/>
              <w:right w:val="nil"/>
            </w:tcBorders>
            <w:vAlign w:val="bottom"/>
          </w:tcPr>
          <w:p w:rsidR="008C490D" w:rsidRPr="00A625BA" w:rsidRDefault="008C490D" w:rsidP="003059D2">
            <w:pPr>
              <w:rPr>
                <w:i/>
                <w:iCs/>
              </w:rPr>
            </w:pPr>
            <w:r w:rsidRPr="00A625BA">
              <w:rPr>
                <w:i/>
                <w:iCs/>
              </w:rPr>
              <w:t xml:space="preserve">(заполняется в случае, если в процессе </w:t>
            </w:r>
          </w:p>
        </w:tc>
      </w:tr>
    </w:tbl>
    <w:p w:rsidR="008C490D" w:rsidRPr="00A625BA" w:rsidRDefault="008C490D" w:rsidP="008C490D">
      <w:pPr>
        <w:rPr>
          <w:i/>
          <w:iCs/>
        </w:rPr>
      </w:pPr>
      <w:r w:rsidRPr="00A625BA">
        <w:rPr>
          <w:i/>
          <w:iCs/>
        </w:rPr>
        <w:t>ремонта велось несколько журналов).</w:t>
      </w:r>
    </w:p>
    <w:tbl>
      <w:tblPr>
        <w:tblW w:w="10206" w:type="dxa"/>
        <w:tblLayout w:type="fixed"/>
        <w:tblCellMar>
          <w:left w:w="28" w:type="dxa"/>
          <w:right w:w="28" w:type="dxa"/>
        </w:tblCellMar>
        <w:tblLook w:val="0000" w:firstRow="0" w:lastRow="0" w:firstColumn="0" w:lastColumn="0" w:noHBand="0" w:noVBand="0"/>
      </w:tblPr>
      <w:tblGrid>
        <w:gridCol w:w="1985"/>
        <w:gridCol w:w="284"/>
        <w:gridCol w:w="2268"/>
        <w:gridCol w:w="284"/>
        <w:gridCol w:w="5385"/>
      </w:tblGrid>
      <w:tr w:rsidR="008C490D" w:rsidRPr="00A625BA" w:rsidTr="003059D2">
        <w:tc>
          <w:tcPr>
            <w:tcW w:w="1985" w:type="dxa"/>
            <w:tcBorders>
              <w:top w:val="nil"/>
              <w:left w:val="nil"/>
              <w:bottom w:val="single" w:sz="4" w:space="0" w:color="auto"/>
              <w:right w:val="nil"/>
            </w:tcBorders>
            <w:vAlign w:val="bottom"/>
          </w:tcPr>
          <w:p w:rsidR="008C490D" w:rsidRPr="00A625BA" w:rsidRDefault="008C490D" w:rsidP="003059D2">
            <w:pPr>
              <w:jc w:val="center"/>
            </w:pPr>
          </w:p>
        </w:tc>
        <w:tc>
          <w:tcPr>
            <w:tcW w:w="284" w:type="dxa"/>
            <w:tcBorders>
              <w:top w:val="nil"/>
              <w:left w:val="nil"/>
              <w:bottom w:val="nil"/>
              <w:right w:val="nil"/>
            </w:tcBorders>
            <w:vAlign w:val="bottom"/>
          </w:tcPr>
          <w:p w:rsidR="008C490D" w:rsidRPr="00A625BA" w:rsidRDefault="008C490D" w:rsidP="003059D2">
            <w:pPr>
              <w:jc w:val="center"/>
            </w:pPr>
          </w:p>
        </w:tc>
        <w:tc>
          <w:tcPr>
            <w:tcW w:w="2268" w:type="dxa"/>
            <w:tcBorders>
              <w:top w:val="nil"/>
              <w:left w:val="nil"/>
              <w:bottom w:val="single" w:sz="4" w:space="0" w:color="auto"/>
              <w:right w:val="nil"/>
            </w:tcBorders>
            <w:vAlign w:val="bottom"/>
          </w:tcPr>
          <w:p w:rsidR="008C490D" w:rsidRPr="00A625BA" w:rsidRDefault="008C490D" w:rsidP="003059D2">
            <w:pPr>
              <w:jc w:val="center"/>
            </w:pPr>
          </w:p>
        </w:tc>
        <w:tc>
          <w:tcPr>
            <w:tcW w:w="284" w:type="dxa"/>
            <w:tcBorders>
              <w:top w:val="nil"/>
              <w:left w:val="nil"/>
              <w:bottom w:val="nil"/>
              <w:right w:val="nil"/>
            </w:tcBorders>
            <w:vAlign w:val="bottom"/>
          </w:tcPr>
          <w:p w:rsidR="008C490D" w:rsidRPr="00A625BA" w:rsidRDefault="008C490D" w:rsidP="003059D2">
            <w:pPr>
              <w:jc w:val="center"/>
            </w:pPr>
          </w:p>
        </w:tc>
        <w:tc>
          <w:tcPr>
            <w:tcW w:w="5385" w:type="dxa"/>
            <w:tcBorders>
              <w:top w:val="nil"/>
              <w:left w:val="nil"/>
              <w:bottom w:val="single" w:sz="4" w:space="0" w:color="auto"/>
              <w:right w:val="nil"/>
            </w:tcBorders>
            <w:vAlign w:val="bottom"/>
          </w:tcPr>
          <w:p w:rsidR="008C490D" w:rsidRPr="00A625BA" w:rsidRDefault="008C490D" w:rsidP="003059D2">
            <w:pPr>
              <w:jc w:val="center"/>
            </w:pPr>
          </w:p>
        </w:tc>
      </w:tr>
      <w:tr w:rsidR="008C490D" w:rsidRPr="00A625BA" w:rsidTr="003059D2">
        <w:tc>
          <w:tcPr>
            <w:tcW w:w="1985" w:type="dxa"/>
            <w:tcBorders>
              <w:top w:val="nil"/>
              <w:left w:val="nil"/>
              <w:bottom w:val="nil"/>
              <w:right w:val="nil"/>
            </w:tcBorders>
          </w:tcPr>
          <w:p w:rsidR="008C490D" w:rsidRPr="00A625BA" w:rsidRDefault="008C490D" w:rsidP="003059D2">
            <w:pPr>
              <w:jc w:val="center"/>
              <w:rPr>
                <w:i/>
                <w:iCs/>
                <w:sz w:val="20"/>
                <w:szCs w:val="20"/>
              </w:rPr>
            </w:pPr>
            <w:r w:rsidRPr="00A625BA">
              <w:rPr>
                <w:i/>
                <w:iCs/>
                <w:sz w:val="20"/>
                <w:szCs w:val="20"/>
              </w:rPr>
              <w:t>(личная подпись)</w:t>
            </w:r>
          </w:p>
        </w:tc>
        <w:tc>
          <w:tcPr>
            <w:tcW w:w="284" w:type="dxa"/>
            <w:tcBorders>
              <w:top w:val="nil"/>
              <w:left w:val="nil"/>
              <w:bottom w:val="nil"/>
              <w:right w:val="nil"/>
            </w:tcBorders>
          </w:tcPr>
          <w:p w:rsidR="008C490D" w:rsidRPr="00A625BA" w:rsidRDefault="008C490D" w:rsidP="003059D2">
            <w:pPr>
              <w:jc w:val="center"/>
              <w:rPr>
                <w:i/>
                <w:iCs/>
                <w:sz w:val="20"/>
                <w:szCs w:val="20"/>
              </w:rPr>
            </w:pPr>
          </w:p>
        </w:tc>
        <w:tc>
          <w:tcPr>
            <w:tcW w:w="2268" w:type="dxa"/>
            <w:tcBorders>
              <w:top w:val="nil"/>
              <w:left w:val="nil"/>
              <w:bottom w:val="nil"/>
              <w:right w:val="nil"/>
            </w:tcBorders>
          </w:tcPr>
          <w:p w:rsidR="008C490D" w:rsidRPr="00A625BA" w:rsidRDefault="008C490D" w:rsidP="003059D2">
            <w:pPr>
              <w:jc w:val="center"/>
              <w:rPr>
                <w:i/>
                <w:iCs/>
                <w:sz w:val="20"/>
                <w:szCs w:val="20"/>
              </w:rPr>
            </w:pPr>
            <w:r w:rsidRPr="00A625BA">
              <w:rPr>
                <w:i/>
                <w:iCs/>
                <w:sz w:val="20"/>
                <w:szCs w:val="20"/>
              </w:rPr>
              <w:t>(расшифровка подписи)</w:t>
            </w:r>
          </w:p>
        </w:tc>
        <w:tc>
          <w:tcPr>
            <w:tcW w:w="284" w:type="dxa"/>
            <w:tcBorders>
              <w:top w:val="nil"/>
              <w:left w:val="nil"/>
              <w:bottom w:val="nil"/>
              <w:right w:val="nil"/>
            </w:tcBorders>
          </w:tcPr>
          <w:p w:rsidR="008C490D" w:rsidRPr="00A625BA" w:rsidRDefault="008C490D" w:rsidP="003059D2">
            <w:pPr>
              <w:jc w:val="center"/>
              <w:rPr>
                <w:i/>
                <w:iCs/>
                <w:sz w:val="20"/>
                <w:szCs w:val="20"/>
              </w:rPr>
            </w:pPr>
          </w:p>
        </w:tc>
        <w:tc>
          <w:tcPr>
            <w:tcW w:w="5385" w:type="dxa"/>
            <w:tcBorders>
              <w:top w:val="nil"/>
              <w:left w:val="nil"/>
              <w:bottom w:val="nil"/>
              <w:right w:val="nil"/>
            </w:tcBorders>
          </w:tcPr>
          <w:p w:rsidR="008C490D" w:rsidRPr="00A625BA" w:rsidRDefault="008C490D" w:rsidP="003059D2">
            <w:pPr>
              <w:jc w:val="center"/>
              <w:rPr>
                <w:i/>
                <w:iCs/>
                <w:sz w:val="20"/>
                <w:szCs w:val="20"/>
              </w:rPr>
            </w:pPr>
            <w:r w:rsidRPr="00A625BA">
              <w:rPr>
                <w:i/>
                <w:iCs/>
                <w:sz w:val="20"/>
                <w:szCs w:val="20"/>
              </w:rPr>
              <w:t>(должность – для застройщика или заказчика, являющегося юридическим лицом)</w:t>
            </w:r>
          </w:p>
        </w:tc>
      </w:tr>
    </w:tbl>
    <w:p w:rsidR="008C490D" w:rsidRPr="00A625BA" w:rsidRDefault="008C490D" w:rsidP="008C490D">
      <w:pPr>
        <w:jc w:val="center"/>
        <w:rPr>
          <w:i/>
          <w:iCs/>
        </w:rPr>
      </w:pPr>
      <w:r w:rsidRPr="00A625BA">
        <w:rPr>
          <w:i/>
          <w:iCs/>
        </w:rPr>
        <w:t>М.П.</w:t>
      </w:r>
    </w:p>
    <w:p w:rsidR="008C490D" w:rsidRPr="00A625BA" w:rsidRDefault="008C490D" w:rsidP="008C490D">
      <w:pPr>
        <w:jc w:val="center"/>
        <w:rPr>
          <w:i/>
          <w:iCs/>
          <w:sz w:val="20"/>
          <w:szCs w:val="20"/>
        </w:rPr>
      </w:pPr>
      <w:r w:rsidRPr="00A625BA">
        <w:rPr>
          <w:i/>
          <w:iCs/>
          <w:sz w:val="20"/>
          <w:szCs w:val="20"/>
        </w:rPr>
        <w:t>(для застройщика или заказчика, являющегося юридическим лицом)</w:t>
      </w:r>
    </w:p>
    <w:p w:rsidR="008C490D" w:rsidRPr="00A625BA" w:rsidRDefault="008C490D" w:rsidP="008C490D">
      <w:pPr>
        <w:jc w:val="center"/>
        <w:rPr>
          <w:i/>
          <w:iCs/>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304"/>
        <w:gridCol w:w="113"/>
        <w:gridCol w:w="680"/>
        <w:gridCol w:w="284"/>
      </w:tblGrid>
      <w:tr w:rsidR="008C490D" w:rsidRPr="00A625BA" w:rsidTr="003059D2">
        <w:trPr>
          <w:jc w:val="right"/>
        </w:trPr>
        <w:tc>
          <w:tcPr>
            <w:tcW w:w="198" w:type="dxa"/>
            <w:tcBorders>
              <w:top w:val="nil"/>
              <w:left w:val="nil"/>
              <w:bottom w:val="nil"/>
              <w:right w:val="nil"/>
            </w:tcBorders>
            <w:vAlign w:val="bottom"/>
          </w:tcPr>
          <w:p w:rsidR="008C490D" w:rsidRPr="00A625BA" w:rsidRDefault="008C490D" w:rsidP="003059D2">
            <w:pPr>
              <w:jc w:val="right"/>
            </w:pPr>
            <w:r w:rsidRPr="00A625BA">
              <w:t>“</w:t>
            </w:r>
          </w:p>
        </w:tc>
        <w:tc>
          <w:tcPr>
            <w:tcW w:w="397" w:type="dxa"/>
            <w:tcBorders>
              <w:top w:val="nil"/>
              <w:left w:val="nil"/>
              <w:bottom w:val="single" w:sz="4" w:space="0" w:color="auto"/>
              <w:right w:val="nil"/>
            </w:tcBorders>
            <w:vAlign w:val="bottom"/>
          </w:tcPr>
          <w:p w:rsidR="008C490D" w:rsidRPr="00A625BA" w:rsidRDefault="008C490D" w:rsidP="003059D2">
            <w:pPr>
              <w:jc w:val="center"/>
            </w:pPr>
          </w:p>
        </w:tc>
        <w:tc>
          <w:tcPr>
            <w:tcW w:w="255" w:type="dxa"/>
            <w:tcBorders>
              <w:top w:val="nil"/>
              <w:left w:val="nil"/>
              <w:bottom w:val="nil"/>
              <w:right w:val="nil"/>
            </w:tcBorders>
            <w:vAlign w:val="bottom"/>
          </w:tcPr>
          <w:p w:rsidR="008C490D" w:rsidRPr="00A625BA" w:rsidRDefault="008C490D" w:rsidP="003059D2">
            <w:r w:rsidRPr="00A625BA">
              <w:t>”</w:t>
            </w:r>
          </w:p>
        </w:tc>
        <w:tc>
          <w:tcPr>
            <w:tcW w:w="1304" w:type="dxa"/>
            <w:tcBorders>
              <w:top w:val="nil"/>
              <w:left w:val="nil"/>
              <w:bottom w:val="single" w:sz="4" w:space="0" w:color="auto"/>
              <w:right w:val="nil"/>
            </w:tcBorders>
            <w:vAlign w:val="bottom"/>
          </w:tcPr>
          <w:p w:rsidR="008C490D" w:rsidRPr="00A625BA" w:rsidRDefault="008C490D" w:rsidP="003059D2">
            <w:pPr>
              <w:jc w:val="center"/>
            </w:pPr>
          </w:p>
        </w:tc>
        <w:tc>
          <w:tcPr>
            <w:tcW w:w="113" w:type="dxa"/>
            <w:tcBorders>
              <w:top w:val="nil"/>
              <w:left w:val="nil"/>
              <w:bottom w:val="nil"/>
              <w:right w:val="nil"/>
            </w:tcBorders>
            <w:vAlign w:val="bottom"/>
          </w:tcPr>
          <w:p w:rsidR="008C490D" w:rsidRPr="00A625BA" w:rsidRDefault="008C490D" w:rsidP="003059D2"/>
        </w:tc>
        <w:tc>
          <w:tcPr>
            <w:tcW w:w="680" w:type="dxa"/>
            <w:tcBorders>
              <w:top w:val="nil"/>
              <w:left w:val="nil"/>
              <w:bottom w:val="single" w:sz="4" w:space="0" w:color="auto"/>
              <w:right w:val="nil"/>
            </w:tcBorders>
            <w:vAlign w:val="bottom"/>
          </w:tcPr>
          <w:p w:rsidR="008C490D" w:rsidRPr="00A625BA" w:rsidRDefault="008C490D" w:rsidP="003059D2">
            <w:pPr>
              <w:jc w:val="center"/>
            </w:pPr>
          </w:p>
        </w:tc>
        <w:tc>
          <w:tcPr>
            <w:tcW w:w="284" w:type="dxa"/>
            <w:tcBorders>
              <w:top w:val="nil"/>
              <w:left w:val="nil"/>
              <w:bottom w:val="nil"/>
              <w:right w:val="nil"/>
            </w:tcBorders>
            <w:vAlign w:val="bottom"/>
          </w:tcPr>
          <w:p w:rsidR="008C490D" w:rsidRPr="00A625BA" w:rsidRDefault="008C490D" w:rsidP="003059D2">
            <w:r w:rsidRPr="00A625BA">
              <w:t>г.</w:t>
            </w:r>
          </w:p>
        </w:tc>
      </w:tr>
    </w:tbl>
    <w:p w:rsidR="008C490D" w:rsidRPr="00A625BA" w:rsidRDefault="008C490D" w:rsidP="008C490D">
      <w:r w:rsidRPr="00A625BA">
        <w:t>Сведения об изменениях в записях Титульного листа общего журнала работ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134"/>
        <w:gridCol w:w="3005"/>
        <w:gridCol w:w="3402"/>
        <w:gridCol w:w="2093"/>
      </w:tblGrid>
      <w:tr w:rsidR="008C490D" w:rsidRPr="00A625BA" w:rsidTr="003059D2">
        <w:tc>
          <w:tcPr>
            <w:tcW w:w="567" w:type="dxa"/>
            <w:vAlign w:val="center"/>
          </w:tcPr>
          <w:p w:rsidR="008C490D" w:rsidRPr="00A625BA" w:rsidRDefault="008C490D" w:rsidP="003059D2">
            <w:pPr>
              <w:jc w:val="center"/>
              <w:rPr>
                <w:i/>
                <w:iCs/>
                <w:sz w:val="20"/>
                <w:szCs w:val="20"/>
              </w:rPr>
            </w:pPr>
            <w:r w:rsidRPr="00A625BA">
              <w:rPr>
                <w:i/>
                <w:iCs/>
                <w:sz w:val="20"/>
                <w:szCs w:val="20"/>
              </w:rPr>
              <w:t>№ № п/п</w:t>
            </w:r>
          </w:p>
        </w:tc>
        <w:tc>
          <w:tcPr>
            <w:tcW w:w="1134" w:type="dxa"/>
            <w:vAlign w:val="center"/>
          </w:tcPr>
          <w:p w:rsidR="008C490D" w:rsidRPr="00A625BA" w:rsidRDefault="008C490D" w:rsidP="003059D2">
            <w:pPr>
              <w:jc w:val="center"/>
              <w:rPr>
                <w:i/>
                <w:iCs/>
                <w:sz w:val="20"/>
                <w:szCs w:val="20"/>
              </w:rPr>
            </w:pPr>
            <w:r w:rsidRPr="00A625BA">
              <w:rPr>
                <w:i/>
                <w:iCs/>
                <w:sz w:val="20"/>
                <w:szCs w:val="20"/>
              </w:rPr>
              <w:t>Дата</w:t>
            </w:r>
          </w:p>
        </w:tc>
        <w:tc>
          <w:tcPr>
            <w:tcW w:w="3005" w:type="dxa"/>
            <w:vAlign w:val="center"/>
          </w:tcPr>
          <w:p w:rsidR="008C490D" w:rsidRPr="00A625BA" w:rsidRDefault="008C490D" w:rsidP="003059D2">
            <w:pPr>
              <w:jc w:val="center"/>
              <w:rPr>
                <w:i/>
                <w:iCs/>
                <w:sz w:val="20"/>
                <w:szCs w:val="20"/>
              </w:rPr>
            </w:pPr>
            <w:r w:rsidRPr="00A625BA">
              <w:rPr>
                <w:i/>
                <w:iCs/>
                <w:sz w:val="20"/>
                <w:szCs w:val="20"/>
              </w:rPr>
              <w:t>Изменения в записях с указанием основания</w:t>
            </w:r>
          </w:p>
        </w:tc>
        <w:tc>
          <w:tcPr>
            <w:tcW w:w="3402" w:type="dxa"/>
            <w:vAlign w:val="center"/>
          </w:tcPr>
          <w:p w:rsidR="008C490D" w:rsidRPr="00A625BA" w:rsidRDefault="008C490D" w:rsidP="003059D2">
            <w:pPr>
              <w:jc w:val="center"/>
              <w:rPr>
                <w:i/>
                <w:iCs/>
                <w:sz w:val="20"/>
                <w:szCs w:val="20"/>
              </w:rPr>
            </w:pPr>
            <w:r w:rsidRPr="00A625BA">
              <w:rPr>
                <w:i/>
                <w:iCs/>
                <w:sz w:val="20"/>
                <w:szCs w:val="20"/>
              </w:rPr>
              <w:t>Фамилия, инициалы, должность лица, внесшего изменения, наименование, дата, номер документа, подтверждающего полномочие лица</w:t>
            </w:r>
          </w:p>
        </w:tc>
        <w:tc>
          <w:tcPr>
            <w:tcW w:w="2093" w:type="dxa"/>
            <w:vAlign w:val="center"/>
          </w:tcPr>
          <w:p w:rsidR="008C490D" w:rsidRPr="00A625BA" w:rsidRDefault="008C490D" w:rsidP="003059D2">
            <w:pPr>
              <w:jc w:val="center"/>
              <w:rPr>
                <w:i/>
                <w:iCs/>
                <w:sz w:val="20"/>
                <w:szCs w:val="20"/>
              </w:rPr>
            </w:pPr>
            <w:r w:rsidRPr="00A625BA">
              <w:rPr>
                <w:i/>
                <w:iCs/>
                <w:sz w:val="20"/>
                <w:szCs w:val="20"/>
              </w:rPr>
              <w:t>Подпись</w:t>
            </w:r>
          </w:p>
        </w:tc>
      </w:tr>
      <w:tr w:rsidR="008C490D" w:rsidRPr="00A625BA" w:rsidTr="003059D2">
        <w:tc>
          <w:tcPr>
            <w:tcW w:w="567" w:type="dxa"/>
          </w:tcPr>
          <w:p w:rsidR="008C490D" w:rsidRPr="00A625BA" w:rsidRDefault="008C490D" w:rsidP="003059D2">
            <w:pPr>
              <w:jc w:val="center"/>
              <w:rPr>
                <w:i/>
                <w:iCs/>
              </w:rPr>
            </w:pPr>
            <w:r w:rsidRPr="00A625BA">
              <w:rPr>
                <w:i/>
                <w:iCs/>
              </w:rPr>
              <w:t>1</w:t>
            </w:r>
          </w:p>
        </w:tc>
        <w:tc>
          <w:tcPr>
            <w:tcW w:w="1134" w:type="dxa"/>
          </w:tcPr>
          <w:p w:rsidR="008C490D" w:rsidRPr="00A625BA" w:rsidRDefault="008C490D" w:rsidP="003059D2">
            <w:pPr>
              <w:jc w:val="center"/>
              <w:rPr>
                <w:i/>
                <w:iCs/>
              </w:rPr>
            </w:pPr>
            <w:r w:rsidRPr="00A625BA">
              <w:rPr>
                <w:i/>
                <w:iCs/>
              </w:rPr>
              <w:t>2</w:t>
            </w:r>
          </w:p>
        </w:tc>
        <w:tc>
          <w:tcPr>
            <w:tcW w:w="3005" w:type="dxa"/>
          </w:tcPr>
          <w:p w:rsidR="008C490D" w:rsidRPr="00A625BA" w:rsidRDefault="008C490D" w:rsidP="003059D2">
            <w:pPr>
              <w:jc w:val="center"/>
              <w:rPr>
                <w:i/>
                <w:iCs/>
              </w:rPr>
            </w:pPr>
            <w:r w:rsidRPr="00A625BA">
              <w:rPr>
                <w:i/>
                <w:iCs/>
              </w:rPr>
              <w:t>3</w:t>
            </w:r>
          </w:p>
        </w:tc>
        <w:tc>
          <w:tcPr>
            <w:tcW w:w="3402" w:type="dxa"/>
          </w:tcPr>
          <w:p w:rsidR="008C490D" w:rsidRPr="00A625BA" w:rsidRDefault="008C490D" w:rsidP="003059D2">
            <w:pPr>
              <w:jc w:val="center"/>
              <w:rPr>
                <w:i/>
                <w:iCs/>
              </w:rPr>
            </w:pPr>
            <w:r w:rsidRPr="00A625BA">
              <w:rPr>
                <w:i/>
                <w:iCs/>
              </w:rPr>
              <w:t>4</w:t>
            </w:r>
          </w:p>
        </w:tc>
        <w:tc>
          <w:tcPr>
            <w:tcW w:w="2093" w:type="dxa"/>
          </w:tcPr>
          <w:p w:rsidR="008C490D" w:rsidRPr="00A625BA" w:rsidRDefault="008C490D" w:rsidP="003059D2">
            <w:pPr>
              <w:jc w:val="center"/>
              <w:rPr>
                <w:i/>
                <w:iCs/>
              </w:rPr>
            </w:pPr>
            <w:r w:rsidRPr="00A625BA">
              <w:rPr>
                <w:i/>
                <w:iCs/>
              </w:rPr>
              <w:t>5</w:t>
            </w:r>
          </w:p>
        </w:tc>
      </w:tr>
      <w:tr w:rsidR="008C490D" w:rsidRPr="00A625BA" w:rsidTr="003059D2">
        <w:tc>
          <w:tcPr>
            <w:tcW w:w="567" w:type="dxa"/>
          </w:tcPr>
          <w:p w:rsidR="008C490D" w:rsidRPr="00A625BA" w:rsidRDefault="008C490D" w:rsidP="003059D2">
            <w:pPr>
              <w:jc w:val="center"/>
            </w:pPr>
          </w:p>
        </w:tc>
        <w:tc>
          <w:tcPr>
            <w:tcW w:w="1134" w:type="dxa"/>
          </w:tcPr>
          <w:p w:rsidR="008C490D" w:rsidRPr="00A625BA" w:rsidRDefault="008C490D" w:rsidP="003059D2">
            <w:pPr>
              <w:jc w:val="center"/>
            </w:pPr>
          </w:p>
        </w:tc>
        <w:tc>
          <w:tcPr>
            <w:tcW w:w="3005" w:type="dxa"/>
          </w:tcPr>
          <w:p w:rsidR="008C490D" w:rsidRPr="00A625BA" w:rsidRDefault="008C490D" w:rsidP="003059D2"/>
        </w:tc>
        <w:tc>
          <w:tcPr>
            <w:tcW w:w="3402" w:type="dxa"/>
          </w:tcPr>
          <w:p w:rsidR="008C490D" w:rsidRPr="00A625BA" w:rsidRDefault="008C490D" w:rsidP="003059D2"/>
        </w:tc>
        <w:tc>
          <w:tcPr>
            <w:tcW w:w="2093" w:type="dxa"/>
          </w:tcPr>
          <w:p w:rsidR="008C490D" w:rsidRPr="00A625BA" w:rsidRDefault="008C490D" w:rsidP="003059D2"/>
        </w:tc>
      </w:tr>
    </w:tbl>
    <w:p w:rsidR="008C490D" w:rsidRPr="00A625BA" w:rsidRDefault="008C490D" w:rsidP="008C490D">
      <w:pPr>
        <w:pageBreakBefore/>
        <w:jc w:val="center"/>
      </w:pPr>
      <w:r w:rsidRPr="00A625BA">
        <w:rPr>
          <w:b/>
          <w:bCs/>
        </w:rPr>
        <w:t>РАЗДЕЛ 1</w:t>
      </w:r>
      <w:r w:rsidRPr="00A625BA">
        <w:rPr>
          <w:b/>
          <w:bCs/>
        </w:rPr>
        <w:br/>
      </w:r>
      <w:r w:rsidRPr="00A625BA">
        <w:t xml:space="preserve">Список инженерно-технического персонала лица, осуществляющего текущий ремонт объекта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14"/>
        <w:gridCol w:w="2150"/>
        <w:gridCol w:w="1701"/>
        <w:gridCol w:w="1365"/>
        <w:gridCol w:w="2604"/>
      </w:tblGrid>
      <w:tr w:rsidR="008C490D" w:rsidRPr="00A625BA" w:rsidTr="003059D2">
        <w:trPr>
          <w:cantSplit/>
        </w:trPr>
        <w:tc>
          <w:tcPr>
            <w:tcW w:w="567" w:type="dxa"/>
            <w:vAlign w:val="center"/>
          </w:tcPr>
          <w:p w:rsidR="008C490D" w:rsidRPr="00A625BA" w:rsidRDefault="008C490D" w:rsidP="003059D2">
            <w:pPr>
              <w:jc w:val="center"/>
              <w:rPr>
                <w:i/>
                <w:iCs/>
                <w:sz w:val="20"/>
                <w:szCs w:val="20"/>
              </w:rPr>
            </w:pPr>
            <w:r w:rsidRPr="00A625BA">
              <w:rPr>
                <w:i/>
                <w:iCs/>
                <w:sz w:val="20"/>
                <w:szCs w:val="20"/>
              </w:rPr>
              <w:t xml:space="preserve"> № п/п</w:t>
            </w:r>
          </w:p>
        </w:tc>
        <w:tc>
          <w:tcPr>
            <w:tcW w:w="1814" w:type="dxa"/>
            <w:vAlign w:val="center"/>
          </w:tcPr>
          <w:p w:rsidR="008C490D" w:rsidRPr="00A625BA" w:rsidRDefault="008C490D" w:rsidP="003059D2">
            <w:pPr>
              <w:jc w:val="center"/>
              <w:rPr>
                <w:i/>
                <w:iCs/>
                <w:sz w:val="20"/>
                <w:szCs w:val="20"/>
              </w:rPr>
            </w:pPr>
            <w:r w:rsidRPr="00A625BA">
              <w:rPr>
                <w:i/>
                <w:iCs/>
                <w:sz w:val="20"/>
                <w:szCs w:val="20"/>
              </w:rPr>
              <w:t>Наименование лица, осуществляющего строительство</w:t>
            </w:r>
          </w:p>
        </w:tc>
        <w:tc>
          <w:tcPr>
            <w:tcW w:w="2150" w:type="dxa"/>
            <w:vAlign w:val="center"/>
          </w:tcPr>
          <w:p w:rsidR="008C490D" w:rsidRPr="00A625BA" w:rsidRDefault="008C490D" w:rsidP="003059D2">
            <w:pPr>
              <w:jc w:val="center"/>
              <w:rPr>
                <w:i/>
                <w:iCs/>
                <w:sz w:val="20"/>
                <w:szCs w:val="20"/>
              </w:rPr>
            </w:pPr>
            <w:r w:rsidRPr="00A625BA">
              <w:rPr>
                <w:i/>
                <w:iCs/>
                <w:sz w:val="20"/>
                <w:szCs w:val="20"/>
              </w:rPr>
              <w:t>Фамилия, инициалы, должность лица, входящего в список инженерно-технического персонала</w:t>
            </w:r>
          </w:p>
        </w:tc>
        <w:tc>
          <w:tcPr>
            <w:tcW w:w="1701" w:type="dxa"/>
            <w:vAlign w:val="center"/>
          </w:tcPr>
          <w:p w:rsidR="008C490D" w:rsidRPr="00A625BA" w:rsidRDefault="008C490D" w:rsidP="003059D2">
            <w:pPr>
              <w:jc w:val="center"/>
              <w:rPr>
                <w:i/>
                <w:iCs/>
                <w:sz w:val="20"/>
                <w:szCs w:val="20"/>
              </w:rPr>
            </w:pPr>
            <w:r w:rsidRPr="00A625BA">
              <w:rPr>
                <w:i/>
                <w:iCs/>
                <w:sz w:val="20"/>
                <w:szCs w:val="20"/>
              </w:rPr>
              <w:t>Дата начала работ на объекте с указанием вида работ</w:t>
            </w:r>
          </w:p>
        </w:tc>
        <w:tc>
          <w:tcPr>
            <w:tcW w:w="1365" w:type="dxa"/>
            <w:vAlign w:val="center"/>
          </w:tcPr>
          <w:p w:rsidR="008C490D" w:rsidRPr="00A625BA" w:rsidRDefault="008C490D" w:rsidP="003059D2">
            <w:pPr>
              <w:jc w:val="center"/>
              <w:rPr>
                <w:i/>
                <w:iCs/>
                <w:sz w:val="20"/>
                <w:szCs w:val="20"/>
              </w:rPr>
            </w:pPr>
            <w:r w:rsidRPr="00A625BA">
              <w:rPr>
                <w:i/>
                <w:iCs/>
                <w:sz w:val="20"/>
                <w:szCs w:val="20"/>
              </w:rPr>
              <w:t xml:space="preserve">Дата окончания работ на объекте </w:t>
            </w:r>
          </w:p>
        </w:tc>
        <w:tc>
          <w:tcPr>
            <w:tcW w:w="2604" w:type="dxa"/>
            <w:vAlign w:val="center"/>
          </w:tcPr>
          <w:p w:rsidR="008C490D" w:rsidRPr="00A625BA" w:rsidRDefault="008C490D" w:rsidP="003059D2">
            <w:pPr>
              <w:jc w:val="center"/>
              <w:rPr>
                <w:i/>
                <w:iCs/>
                <w:sz w:val="20"/>
                <w:szCs w:val="20"/>
              </w:rPr>
            </w:pPr>
            <w:r w:rsidRPr="00A625BA">
              <w:rPr>
                <w:i/>
                <w:iCs/>
                <w:sz w:val="20"/>
                <w:szCs w:val="20"/>
              </w:rPr>
              <w:t>Должность, фамилия, инициалы, подпись уполномоченного представителя лица, осуществляющего текущий ремонт</w:t>
            </w:r>
          </w:p>
        </w:tc>
      </w:tr>
      <w:tr w:rsidR="008C490D" w:rsidRPr="00A625BA" w:rsidTr="003059D2">
        <w:trPr>
          <w:cantSplit/>
        </w:trPr>
        <w:tc>
          <w:tcPr>
            <w:tcW w:w="567" w:type="dxa"/>
          </w:tcPr>
          <w:p w:rsidR="008C490D" w:rsidRPr="00A625BA" w:rsidRDefault="008C490D" w:rsidP="003059D2">
            <w:pPr>
              <w:jc w:val="center"/>
              <w:rPr>
                <w:i/>
                <w:iCs/>
                <w:sz w:val="20"/>
                <w:szCs w:val="20"/>
              </w:rPr>
            </w:pPr>
            <w:r w:rsidRPr="00A625BA">
              <w:rPr>
                <w:i/>
                <w:iCs/>
                <w:sz w:val="20"/>
                <w:szCs w:val="20"/>
              </w:rPr>
              <w:t>1</w:t>
            </w:r>
          </w:p>
        </w:tc>
        <w:tc>
          <w:tcPr>
            <w:tcW w:w="1814" w:type="dxa"/>
          </w:tcPr>
          <w:p w:rsidR="008C490D" w:rsidRPr="00A625BA" w:rsidRDefault="008C490D" w:rsidP="003059D2">
            <w:pPr>
              <w:jc w:val="center"/>
              <w:rPr>
                <w:i/>
                <w:iCs/>
                <w:sz w:val="20"/>
                <w:szCs w:val="20"/>
              </w:rPr>
            </w:pPr>
            <w:r w:rsidRPr="00A625BA">
              <w:rPr>
                <w:i/>
                <w:iCs/>
                <w:sz w:val="20"/>
                <w:szCs w:val="20"/>
              </w:rPr>
              <w:t>2</w:t>
            </w:r>
          </w:p>
        </w:tc>
        <w:tc>
          <w:tcPr>
            <w:tcW w:w="2150" w:type="dxa"/>
          </w:tcPr>
          <w:p w:rsidR="008C490D" w:rsidRPr="00A625BA" w:rsidRDefault="008C490D" w:rsidP="003059D2">
            <w:pPr>
              <w:jc w:val="center"/>
              <w:rPr>
                <w:i/>
                <w:iCs/>
                <w:sz w:val="20"/>
                <w:szCs w:val="20"/>
              </w:rPr>
            </w:pPr>
            <w:r w:rsidRPr="00A625BA">
              <w:rPr>
                <w:i/>
                <w:iCs/>
                <w:sz w:val="20"/>
                <w:szCs w:val="20"/>
              </w:rPr>
              <w:t>3</w:t>
            </w:r>
          </w:p>
        </w:tc>
        <w:tc>
          <w:tcPr>
            <w:tcW w:w="1701" w:type="dxa"/>
          </w:tcPr>
          <w:p w:rsidR="008C490D" w:rsidRPr="00A625BA" w:rsidRDefault="008C490D" w:rsidP="003059D2">
            <w:pPr>
              <w:jc w:val="center"/>
              <w:rPr>
                <w:i/>
                <w:iCs/>
                <w:sz w:val="20"/>
                <w:szCs w:val="20"/>
              </w:rPr>
            </w:pPr>
            <w:r w:rsidRPr="00A625BA">
              <w:rPr>
                <w:i/>
                <w:iCs/>
                <w:sz w:val="20"/>
                <w:szCs w:val="20"/>
              </w:rPr>
              <w:t>4</w:t>
            </w:r>
          </w:p>
        </w:tc>
        <w:tc>
          <w:tcPr>
            <w:tcW w:w="1365" w:type="dxa"/>
          </w:tcPr>
          <w:p w:rsidR="008C490D" w:rsidRPr="00A625BA" w:rsidRDefault="008C490D" w:rsidP="003059D2">
            <w:pPr>
              <w:jc w:val="center"/>
              <w:rPr>
                <w:i/>
                <w:iCs/>
                <w:sz w:val="20"/>
                <w:szCs w:val="20"/>
              </w:rPr>
            </w:pPr>
            <w:r w:rsidRPr="00A625BA">
              <w:rPr>
                <w:i/>
                <w:iCs/>
                <w:sz w:val="20"/>
                <w:szCs w:val="20"/>
              </w:rPr>
              <w:t>5</w:t>
            </w:r>
          </w:p>
        </w:tc>
        <w:tc>
          <w:tcPr>
            <w:tcW w:w="2604" w:type="dxa"/>
          </w:tcPr>
          <w:p w:rsidR="008C490D" w:rsidRPr="00A625BA" w:rsidRDefault="008C490D" w:rsidP="003059D2">
            <w:pPr>
              <w:jc w:val="center"/>
              <w:rPr>
                <w:i/>
                <w:iCs/>
                <w:sz w:val="20"/>
                <w:szCs w:val="20"/>
              </w:rPr>
            </w:pPr>
            <w:r w:rsidRPr="00A625BA">
              <w:rPr>
                <w:i/>
                <w:iCs/>
                <w:sz w:val="20"/>
                <w:szCs w:val="20"/>
              </w:rPr>
              <w:t>6</w:t>
            </w:r>
          </w:p>
        </w:tc>
      </w:tr>
      <w:tr w:rsidR="008C490D" w:rsidRPr="00A625BA" w:rsidTr="003059D2">
        <w:trPr>
          <w:cantSplit/>
        </w:trPr>
        <w:tc>
          <w:tcPr>
            <w:tcW w:w="567" w:type="dxa"/>
          </w:tcPr>
          <w:p w:rsidR="008C490D" w:rsidRPr="00A625BA" w:rsidRDefault="008C490D" w:rsidP="003059D2">
            <w:pPr>
              <w:jc w:val="center"/>
            </w:pPr>
          </w:p>
        </w:tc>
        <w:tc>
          <w:tcPr>
            <w:tcW w:w="1814" w:type="dxa"/>
          </w:tcPr>
          <w:p w:rsidR="008C490D" w:rsidRPr="00A625BA" w:rsidRDefault="008C490D" w:rsidP="003059D2"/>
        </w:tc>
        <w:tc>
          <w:tcPr>
            <w:tcW w:w="2150" w:type="dxa"/>
          </w:tcPr>
          <w:p w:rsidR="008C490D" w:rsidRPr="00A625BA" w:rsidRDefault="008C490D" w:rsidP="003059D2"/>
        </w:tc>
        <w:tc>
          <w:tcPr>
            <w:tcW w:w="1701" w:type="dxa"/>
          </w:tcPr>
          <w:p w:rsidR="008C490D" w:rsidRPr="00A625BA" w:rsidRDefault="008C490D" w:rsidP="003059D2">
            <w:pPr>
              <w:jc w:val="center"/>
            </w:pPr>
          </w:p>
        </w:tc>
        <w:tc>
          <w:tcPr>
            <w:tcW w:w="1365" w:type="dxa"/>
          </w:tcPr>
          <w:p w:rsidR="008C490D" w:rsidRPr="00A625BA" w:rsidRDefault="008C490D" w:rsidP="003059D2">
            <w:pPr>
              <w:jc w:val="center"/>
            </w:pPr>
          </w:p>
        </w:tc>
        <w:tc>
          <w:tcPr>
            <w:tcW w:w="2604" w:type="dxa"/>
          </w:tcPr>
          <w:p w:rsidR="008C490D" w:rsidRPr="00A625BA" w:rsidRDefault="008C490D" w:rsidP="003059D2"/>
        </w:tc>
      </w:tr>
    </w:tbl>
    <w:p w:rsidR="008C490D" w:rsidRPr="00A625BA" w:rsidRDefault="008C490D" w:rsidP="008C490D">
      <w:pPr>
        <w:jc w:val="center"/>
      </w:pPr>
      <w:r w:rsidRPr="00A625BA">
        <w:rPr>
          <w:b/>
          <w:bCs/>
        </w:rPr>
        <w:t>РАЗДЕЛ 2</w:t>
      </w:r>
      <w:r w:rsidRPr="00A625BA">
        <w:rPr>
          <w:b/>
          <w:bCs/>
        </w:rPr>
        <w:br/>
      </w:r>
      <w:r w:rsidRPr="00A625BA">
        <w:t>Перечень специальных журналов, в которых ведется учет выполнения работ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3402"/>
        <w:gridCol w:w="1588"/>
        <w:gridCol w:w="2376"/>
      </w:tblGrid>
      <w:tr w:rsidR="008C490D" w:rsidRPr="00A625BA" w:rsidTr="003059D2">
        <w:trPr>
          <w:cantSplit/>
        </w:trPr>
        <w:tc>
          <w:tcPr>
            <w:tcW w:w="567" w:type="dxa"/>
            <w:vAlign w:val="center"/>
          </w:tcPr>
          <w:p w:rsidR="008C490D" w:rsidRPr="00A625BA" w:rsidRDefault="008C490D" w:rsidP="003059D2">
            <w:pPr>
              <w:jc w:val="center"/>
              <w:rPr>
                <w:i/>
                <w:iCs/>
                <w:sz w:val="20"/>
                <w:szCs w:val="20"/>
              </w:rPr>
            </w:pPr>
            <w:r w:rsidRPr="00A625BA">
              <w:rPr>
                <w:i/>
                <w:iCs/>
                <w:sz w:val="20"/>
                <w:szCs w:val="20"/>
              </w:rPr>
              <w:t xml:space="preserve"> № п/п</w:t>
            </w:r>
          </w:p>
        </w:tc>
        <w:tc>
          <w:tcPr>
            <w:tcW w:w="2268" w:type="dxa"/>
            <w:vAlign w:val="center"/>
          </w:tcPr>
          <w:p w:rsidR="008C490D" w:rsidRPr="00A625BA" w:rsidRDefault="008C490D" w:rsidP="003059D2">
            <w:pPr>
              <w:jc w:val="center"/>
              <w:rPr>
                <w:i/>
                <w:iCs/>
                <w:sz w:val="20"/>
                <w:szCs w:val="20"/>
              </w:rPr>
            </w:pPr>
            <w:r w:rsidRPr="00A625BA">
              <w:rPr>
                <w:i/>
                <w:iCs/>
                <w:sz w:val="20"/>
                <w:szCs w:val="20"/>
              </w:rPr>
              <w:t>Наименование специального журнала и дата его выдачи</w:t>
            </w:r>
          </w:p>
        </w:tc>
        <w:tc>
          <w:tcPr>
            <w:tcW w:w="3402" w:type="dxa"/>
            <w:vAlign w:val="center"/>
          </w:tcPr>
          <w:p w:rsidR="008C490D" w:rsidRPr="00A625BA" w:rsidRDefault="008C490D" w:rsidP="003059D2">
            <w:pPr>
              <w:jc w:val="center"/>
              <w:rPr>
                <w:i/>
                <w:iCs/>
                <w:sz w:val="20"/>
                <w:szCs w:val="20"/>
              </w:rPr>
            </w:pPr>
            <w:r w:rsidRPr="00A625BA">
              <w:rPr>
                <w:i/>
                <w:iCs/>
                <w:sz w:val="20"/>
                <w:szCs w:val="20"/>
              </w:rPr>
              <w:t>Наименование лица, осуществляющего текущий ремонт, ведущих журнал, их уполномоченных представителей с указанием должности, фамилии, инициалов</w:t>
            </w:r>
          </w:p>
        </w:tc>
        <w:tc>
          <w:tcPr>
            <w:tcW w:w="1588" w:type="dxa"/>
            <w:vAlign w:val="center"/>
          </w:tcPr>
          <w:p w:rsidR="008C490D" w:rsidRPr="00A625BA" w:rsidRDefault="008C490D" w:rsidP="003059D2">
            <w:pPr>
              <w:jc w:val="center"/>
              <w:rPr>
                <w:i/>
                <w:iCs/>
                <w:sz w:val="20"/>
                <w:szCs w:val="20"/>
              </w:rPr>
            </w:pPr>
            <w:r w:rsidRPr="00A625BA">
              <w:rPr>
                <w:i/>
                <w:iCs/>
                <w:sz w:val="20"/>
                <w:szCs w:val="20"/>
              </w:rPr>
              <w:t>Дата передачи застройщику или заказчику журнала</w:t>
            </w:r>
          </w:p>
        </w:tc>
        <w:tc>
          <w:tcPr>
            <w:tcW w:w="2376" w:type="dxa"/>
            <w:vAlign w:val="center"/>
          </w:tcPr>
          <w:p w:rsidR="008C490D" w:rsidRPr="00A625BA" w:rsidRDefault="008C490D" w:rsidP="003059D2">
            <w:pPr>
              <w:jc w:val="center"/>
              <w:rPr>
                <w:i/>
                <w:iCs/>
                <w:sz w:val="20"/>
                <w:szCs w:val="20"/>
              </w:rPr>
            </w:pPr>
            <w:r w:rsidRPr="00A625BA">
              <w:rPr>
                <w:i/>
                <w:iCs/>
                <w:sz w:val="20"/>
                <w:szCs w:val="20"/>
              </w:rPr>
              <w:t>Подпись уполномоченного представителя застройщика или заказчика</w:t>
            </w:r>
          </w:p>
        </w:tc>
      </w:tr>
      <w:tr w:rsidR="008C490D" w:rsidRPr="00A625BA" w:rsidTr="003059D2">
        <w:trPr>
          <w:cantSplit/>
        </w:trPr>
        <w:tc>
          <w:tcPr>
            <w:tcW w:w="567" w:type="dxa"/>
          </w:tcPr>
          <w:p w:rsidR="008C490D" w:rsidRPr="00A625BA" w:rsidRDefault="008C490D" w:rsidP="003059D2">
            <w:pPr>
              <w:jc w:val="center"/>
              <w:rPr>
                <w:i/>
                <w:iCs/>
                <w:sz w:val="20"/>
                <w:szCs w:val="20"/>
              </w:rPr>
            </w:pPr>
            <w:r w:rsidRPr="00A625BA">
              <w:rPr>
                <w:i/>
                <w:iCs/>
                <w:sz w:val="20"/>
                <w:szCs w:val="20"/>
              </w:rPr>
              <w:t>1</w:t>
            </w:r>
          </w:p>
        </w:tc>
        <w:tc>
          <w:tcPr>
            <w:tcW w:w="2268" w:type="dxa"/>
          </w:tcPr>
          <w:p w:rsidR="008C490D" w:rsidRPr="00A625BA" w:rsidRDefault="008C490D" w:rsidP="003059D2">
            <w:pPr>
              <w:jc w:val="center"/>
              <w:rPr>
                <w:i/>
                <w:iCs/>
                <w:sz w:val="20"/>
                <w:szCs w:val="20"/>
              </w:rPr>
            </w:pPr>
            <w:r w:rsidRPr="00A625BA">
              <w:rPr>
                <w:i/>
                <w:iCs/>
                <w:sz w:val="20"/>
                <w:szCs w:val="20"/>
              </w:rPr>
              <w:t>2</w:t>
            </w:r>
          </w:p>
        </w:tc>
        <w:tc>
          <w:tcPr>
            <w:tcW w:w="3402" w:type="dxa"/>
          </w:tcPr>
          <w:p w:rsidR="008C490D" w:rsidRPr="00A625BA" w:rsidRDefault="008C490D" w:rsidP="003059D2">
            <w:pPr>
              <w:jc w:val="center"/>
              <w:rPr>
                <w:i/>
                <w:iCs/>
                <w:sz w:val="20"/>
                <w:szCs w:val="20"/>
              </w:rPr>
            </w:pPr>
            <w:r w:rsidRPr="00A625BA">
              <w:rPr>
                <w:i/>
                <w:iCs/>
                <w:sz w:val="20"/>
                <w:szCs w:val="20"/>
              </w:rPr>
              <w:t>3</w:t>
            </w:r>
          </w:p>
        </w:tc>
        <w:tc>
          <w:tcPr>
            <w:tcW w:w="1588" w:type="dxa"/>
          </w:tcPr>
          <w:p w:rsidR="008C490D" w:rsidRPr="00A625BA" w:rsidRDefault="008C490D" w:rsidP="003059D2">
            <w:pPr>
              <w:jc w:val="center"/>
              <w:rPr>
                <w:i/>
                <w:iCs/>
                <w:sz w:val="20"/>
                <w:szCs w:val="20"/>
              </w:rPr>
            </w:pPr>
            <w:r w:rsidRPr="00A625BA">
              <w:rPr>
                <w:i/>
                <w:iCs/>
                <w:sz w:val="20"/>
                <w:szCs w:val="20"/>
              </w:rPr>
              <w:t>4</w:t>
            </w:r>
          </w:p>
        </w:tc>
        <w:tc>
          <w:tcPr>
            <w:tcW w:w="2376" w:type="dxa"/>
          </w:tcPr>
          <w:p w:rsidR="008C490D" w:rsidRPr="00A625BA" w:rsidRDefault="008C490D" w:rsidP="003059D2">
            <w:pPr>
              <w:jc w:val="center"/>
              <w:rPr>
                <w:i/>
                <w:iCs/>
                <w:sz w:val="20"/>
                <w:szCs w:val="20"/>
                <w:lang w:val="en-US"/>
              </w:rPr>
            </w:pPr>
            <w:r w:rsidRPr="00A625BA">
              <w:rPr>
                <w:i/>
                <w:iCs/>
                <w:sz w:val="20"/>
                <w:szCs w:val="20"/>
                <w:lang w:val="en-US"/>
              </w:rPr>
              <w:t>5</w:t>
            </w:r>
          </w:p>
        </w:tc>
      </w:tr>
      <w:tr w:rsidR="008C490D" w:rsidRPr="00A625BA" w:rsidTr="003059D2">
        <w:trPr>
          <w:cantSplit/>
        </w:trPr>
        <w:tc>
          <w:tcPr>
            <w:tcW w:w="567" w:type="dxa"/>
          </w:tcPr>
          <w:p w:rsidR="008C490D" w:rsidRPr="00A625BA" w:rsidRDefault="008C490D" w:rsidP="003059D2">
            <w:pPr>
              <w:jc w:val="center"/>
            </w:pPr>
          </w:p>
        </w:tc>
        <w:tc>
          <w:tcPr>
            <w:tcW w:w="2268" w:type="dxa"/>
          </w:tcPr>
          <w:p w:rsidR="008C490D" w:rsidRPr="00A625BA" w:rsidRDefault="008C490D" w:rsidP="003059D2"/>
        </w:tc>
        <w:tc>
          <w:tcPr>
            <w:tcW w:w="3402" w:type="dxa"/>
          </w:tcPr>
          <w:p w:rsidR="008C490D" w:rsidRPr="00A625BA" w:rsidRDefault="008C490D" w:rsidP="003059D2"/>
        </w:tc>
        <w:tc>
          <w:tcPr>
            <w:tcW w:w="1588" w:type="dxa"/>
          </w:tcPr>
          <w:p w:rsidR="008C490D" w:rsidRPr="00A625BA" w:rsidRDefault="008C490D" w:rsidP="003059D2">
            <w:pPr>
              <w:jc w:val="center"/>
            </w:pPr>
          </w:p>
        </w:tc>
        <w:tc>
          <w:tcPr>
            <w:tcW w:w="2376" w:type="dxa"/>
          </w:tcPr>
          <w:p w:rsidR="008C490D" w:rsidRPr="00A625BA" w:rsidRDefault="008C490D" w:rsidP="003059D2"/>
        </w:tc>
      </w:tr>
    </w:tbl>
    <w:p w:rsidR="008C490D" w:rsidRPr="00A625BA" w:rsidRDefault="008C490D" w:rsidP="008C490D">
      <w:pPr>
        <w:jc w:val="center"/>
      </w:pPr>
      <w:r w:rsidRPr="00A625BA">
        <w:rPr>
          <w:b/>
          <w:bCs/>
        </w:rPr>
        <w:t>РАЗДЕЛ 3</w:t>
      </w:r>
      <w:r w:rsidRPr="00A625BA">
        <w:rPr>
          <w:b/>
          <w:bCs/>
        </w:rPr>
        <w:br/>
      </w:r>
      <w:r w:rsidRPr="00A625BA">
        <w:t xml:space="preserve">Сведения о выполнении работ в процессе текущего ремонта объекта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01"/>
        <w:gridCol w:w="4253"/>
        <w:gridCol w:w="3680"/>
      </w:tblGrid>
      <w:tr w:rsidR="008C490D" w:rsidRPr="00A625BA" w:rsidTr="003059D2">
        <w:trPr>
          <w:cantSplit/>
        </w:trPr>
        <w:tc>
          <w:tcPr>
            <w:tcW w:w="567" w:type="dxa"/>
            <w:vAlign w:val="center"/>
          </w:tcPr>
          <w:p w:rsidR="008C490D" w:rsidRPr="00A625BA" w:rsidRDefault="008C490D" w:rsidP="003059D2">
            <w:pPr>
              <w:jc w:val="center"/>
              <w:rPr>
                <w:i/>
                <w:iCs/>
                <w:sz w:val="20"/>
                <w:szCs w:val="20"/>
              </w:rPr>
            </w:pPr>
            <w:r w:rsidRPr="00A625BA">
              <w:rPr>
                <w:i/>
                <w:iCs/>
                <w:sz w:val="20"/>
                <w:szCs w:val="20"/>
              </w:rPr>
              <w:t xml:space="preserve"> № п/п</w:t>
            </w:r>
          </w:p>
        </w:tc>
        <w:tc>
          <w:tcPr>
            <w:tcW w:w="1701" w:type="dxa"/>
            <w:vAlign w:val="center"/>
          </w:tcPr>
          <w:p w:rsidR="008C490D" w:rsidRPr="00A625BA" w:rsidRDefault="008C490D" w:rsidP="003059D2">
            <w:pPr>
              <w:jc w:val="center"/>
              <w:rPr>
                <w:i/>
                <w:iCs/>
                <w:sz w:val="20"/>
                <w:szCs w:val="20"/>
              </w:rPr>
            </w:pPr>
            <w:r w:rsidRPr="00A625BA">
              <w:rPr>
                <w:i/>
                <w:iCs/>
                <w:sz w:val="20"/>
                <w:szCs w:val="20"/>
              </w:rPr>
              <w:t>Дата выполнения работ</w:t>
            </w:r>
          </w:p>
        </w:tc>
        <w:tc>
          <w:tcPr>
            <w:tcW w:w="4253" w:type="dxa"/>
            <w:vAlign w:val="center"/>
          </w:tcPr>
          <w:p w:rsidR="008C490D" w:rsidRPr="00A625BA" w:rsidRDefault="008C490D" w:rsidP="003059D2">
            <w:pPr>
              <w:jc w:val="center"/>
              <w:rPr>
                <w:i/>
                <w:iCs/>
                <w:sz w:val="20"/>
                <w:szCs w:val="20"/>
              </w:rPr>
            </w:pPr>
            <w:r w:rsidRPr="00A625BA">
              <w:rPr>
                <w:i/>
                <w:iCs/>
                <w:sz w:val="20"/>
                <w:szCs w:val="20"/>
              </w:rPr>
              <w:t xml:space="preserve">Наименование работ, выполняемых в процессе текущего ремонта объекта </w:t>
            </w:r>
          </w:p>
        </w:tc>
        <w:tc>
          <w:tcPr>
            <w:tcW w:w="3680" w:type="dxa"/>
            <w:vAlign w:val="center"/>
          </w:tcPr>
          <w:p w:rsidR="008C490D" w:rsidRPr="00A625BA" w:rsidRDefault="008C490D" w:rsidP="003059D2">
            <w:pPr>
              <w:jc w:val="center"/>
              <w:rPr>
                <w:i/>
                <w:iCs/>
                <w:sz w:val="20"/>
                <w:szCs w:val="20"/>
              </w:rPr>
            </w:pPr>
            <w:r w:rsidRPr="00A625BA">
              <w:rPr>
                <w:i/>
                <w:iCs/>
                <w:sz w:val="20"/>
                <w:szCs w:val="20"/>
              </w:rPr>
              <w:t xml:space="preserve">Должность, фамилия, инициалы, подпись уполномоченного представителя лица, осуществляющего текущий ремонт  </w:t>
            </w:r>
          </w:p>
        </w:tc>
      </w:tr>
      <w:tr w:rsidR="008C490D" w:rsidRPr="00A625BA" w:rsidTr="003059D2">
        <w:trPr>
          <w:cantSplit/>
        </w:trPr>
        <w:tc>
          <w:tcPr>
            <w:tcW w:w="567" w:type="dxa"/>
          </w:tcPr>
          <w:p w:rsidR="008C490D" w:rsidRPr="00A625BA" w:rsidRDefault="008C490D" w:rsidP="003059D2">
            <w:pPr>
              <w:jc w:val="center"/>
              <w:rPr>
                <w:i/>
                <w:iCs/>
                <w:sz w:val="20"/>
                <w:szCs w:val="20"/>
              </w:rPr>
            </w:pPr>
            <w:r w:rsidRPr="00A625BA">
              <w:rPr>
                <w:i/>
                <w:iCs/>
                <w:sz w:val="20"/>
                <w:szCs w:val="20"/>
              </w:rPr>
              <w:t>1</w:t>
            </w:r>
          </w:p>
        </w:tc>
        <w:tc>
          <w:tcPr>
            <w:tcW w:w="1701" w:type="dxa"/>
          </w:tcPr>
          <w:p w:rsidR="008C490D" w:rsidRPr="00A625BA" w:rsidRDefault="008C490D" w:rsidP="003059D2">
            <w:pPr>
              <w:jc w:val="center"/>
              <w:rPr>
                <w:i/>
                <w:iCs/>
                <w:sz w:val="20"/>
                <w:szCs w:val="20"/>
              </w:rPr>
            </w:pPr>
            <w:r w:rsidRPr="00A625BA">
              <w:rPr>
                <w:i/>
                <w:iCs/>
                <w:sz w:val="20"/>
                <w:szCs w:val="20"/>
              </w:rPr>
              <w:t>2</w:t>
            </w:r>
          </w:p>
        </w:tc>
        <w:tc>
          <w:tcPr>
            <w:tcW w:w="4253" w:type="dxa"/>
          </w:tcPr>
          <w:p w:rsidR="008C490D" w:rsidRPr="00A625BA" w:rsidRDefault="008C490D" w:rsidP="003059D2">
            <w:pPr>
              <w:jc w:val="center"/>
              <w:rPr>
                <w:i/>
                <w:iCs/>
                <w:sz w:val="20"/>
                <w:szCs w:val="20"/>
              </w:rPr>
            </w:pPr>
            <w:r w:rsidRPr="00A625BA">
              <w:rPr>
                <w:i/>
                <w:iCs/>
                <w:sz w:val="20"/>
                <w:szCs w:val="20"/>
              </w:rPr>
              <w:t>3</w:t>
            </w:r>
          </w:p>
        </w:tc>
        <w:tc>
          <w:tcPr>
            <w:tcW w:w="3680" w:type="dxa"/>
          </w:tcPr>
          <w:p w:rsidR="008C490D" w:rsidRPr="00A625BA" w:rsidRDefault="008C490D" w:rsidP="003059D2">
            <w:pPr>
              <w:jc w:val="center"/>
              <w:rPr>
                <w:i/>
                <w:iCs/>
                <w:sz w:val="20"/>
                <w:szCs w:val="20"/>
              </w:rPr>
            </w:pPr>
            <w:r w:rsidRPr="00A625BA">
              <w:rPr>
                <w:i/>
                <w:iCs/>
                <w:sz w:val="20"/>
                <w:szCs w:val="20"/>
              </w:rPr>
              <w:t>4</w:t>
            </w:r>
          </w:p>
        </w:tc>
      </w:tr>
      <w:tr w:rsidR="008C490D" w:rsidRPr="00A625BA" w:rsidTr="003059D2">
        <w:trPr>
          <w:cantSplit/>
        </w:trPr>
        <w:tc>
          <w:tcPr>
            <w:tcW w:w="567" w:type="dxa"/>
          </w:tcPr>
          <w:p w:rsidR="008C490D" w:rsidRPr="00A625BA" w:rsidRDefault="008C490D" w:rsidP="003059D2">
            <w:pPr>
              <w:jc w:val="center"/>
            </w:pPr>
          </w:p>
        </w:tc>
        <w:tc>
          <w:tcPr>
            <w:tcW w:w="1701" w:type="dxa"/>
          </w:tcPr>
          <w:p w:rsidR="008C490D" w:rsidRPr="00A625BA" w:rsidRDefault="008C490D" w:rsidP="003059D2">
            <w:pPr>
              <w:jc w:val="center"/>
            </w:pPr>
          </w:p>
        </w:tc>
        <w:tc>
          <w:tcPr>
            <w:tcW w:w="4253" w:type="dxa"/>
          </w:tcPr>
          <w:p w:rsidR="008C490D" w:rsidRPr="00A625BA" w:rsidRDefault="008C490D" w:rsidP="003059D2"/>
        </w:tc>
        <w:tc>
          <w:tcPr>
            <w:tcW w:w="3680" w:type="dxa"/>
          </w:tcPr>
          <w:p w:rsidR="008C490D" w:rsidRPr="00A625BA" w:rsidRDefault="008C490D" w:rsidP="003059D2">
            <w:pPr>
              <w:jc w:val="center"/>
            </w:pPr>
          </w:p>
        </w:tc>
      </w:tr>
    </w:tbl>
    <w:p w:rsidR="008C490D" w:rsidRPr="00A625BA" w:rsidRDefault="008C490D" w:rsidP="008C490D">
      <w:pPr>
        <w:jc w:val="center"/>
      </w:pPr>
      <w:r w:rsidRPr="00A625BA">
        <w:rPr>
          <w:b/>
          <w:bCs/>
        </w:rPr>
        <w:t>РАЗДЕЛ 4</w:t>
      </w:r>
      <w:r w:rsidRPr="00A625BA">
        <w:rPr>
          <w:b/>
          <w:bCs/>
        </w:rPr>
        <w:br/>
      </w:r>
      <w:r w:rsidRPr="00A625BA">
        <w:t xml:space="preserve">Сведения о строительном контроле застройщика или заказчика в процессе текущего ремонта объекта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2"/>
        <w:gridCol w:w="1474"/>
        <w:gridCol w:w="1247"/>
        <w:gridCol w:w="1247"/>
        <w:gridCol w:w="2604"/>
      </w:tblGrid>
      <w:tr w:rsidR="008C490D" w:rsidRPr="00A625BA" w:rsidTr="003059D2">
        <w:trPr>
          <w:cantSplit/>
        </w:trPr>
        <w:tc>
          <w:tcPr>
            <w:tcW w:w="567" w:type="dxa"/>
            <w:vAlign w:val="center"/>
          </w:tcPr>
          <w:p w:rsidR="008C490D" w:rsidRPr="00A625BA" w:rsidRDefault="008C490D" w:rsidP="003059D2">
            <w:pPr>
              <w:jc w:val="center"/>
              <w:rPr>
                <w:i/>
                <w:iCs/>
                <w:sz w:val="20"/>
                <w:szCs w:val="20"/>
              </w:rPr>
            </w:pPr>
            <w:r w:rsidRPr="00A625BA">
              <w:rPr>
                <w:i/>
                <w:iCs/>
                <w:sz w:val="20"/>
                <w:szCs w:val="20"/>
              </w:rPr>
              <w:t xml:space="preserve"> № п/п</w:t>
            </w:r>
          </w:p>
        </w:tc>
        <w:tc>
          <w:tcPr>
            <w:tcW w:w="3062" w:type="dxa"/>
            <w:vAlign w:val="center"/>
          </w:tcPr>
          <w:p w:rsidR="008C490D" w:rsidRPr="00A625BA" w:rsidRDefault="008C490D" w:rsidP="003059D2">
            <w:pPr>
              <w:jc w:val="center"/>
              <w:rPr>
                <w:i/>
                <w:iCs/>
                <w:sz w:val="20"/>
                <w:szCs w:val="20"/>
              </w:rPr>
            </w:pPr>
            <w:r w:rsidRPr="00A625BA">
              <w:rPr>
                <w:i/>
                <w:iCs/>
                <w:sz w:val="20"/>
                <w:szCs w:val="20"/>
              </w:rPr>
              <w:t xml:space="preserve">Сведения о проведении строительного контроля при текущем ремонте объекта </w:t>
            </w:r>
          </w:p>
        </w:tc>
        <w:tc>
          <w:tcPr>
            <w:tcW w:w="1474" w:type="dxa"/>
            <w:vAlign w:val="center"/>
          </w:tcPr>
          <w:p w:rsidR="008C490D" w:rsidRPr="00A625BA" w:rsidRDefault="008C490D" w:rsidP="003059D2">
            <w:pPr>
              <w:jc w:val="center"/>
              <w:rPr>
                <w:i/>
                <w:iCs/>
                <w:sz w:val="20"/>
                <w:szCs w:val="20"/>
              </w:rPr>
            </w:pPr>
            <w:r w:rsidRPr="00A625BA">
              <w:rPr>
                <w:i/>
                <w:iCs/>
                <w:sz w:val="20"/>
                <w:szCs w:val="20"/>
              </w:rPr>
              <w:t>Выявленные недостатки</w:t>
            </w:r>
          </w:p>
        </w:tc>
        <w:tc>
          <w:tcPr>
            <w:tcW w:w="1247" w:type="dxa"/>
            <w:vAlign w:val="center"/>
          </w:tcPr>
          <w:p w:rsidR="008C490D" w:rsidRPr="00A625BA" w:rsidRDefault="008C490D" w:rsidP="003059D2">
            <w:pPr>
              <w:jc w:val="center"/>
              <w:rPr>
                <w:i/>
                <w:iCs/>
                <w:sz w:val="20"/>
                <w:szCs w:val="20"/>
              </w:rPr>
            </w:pPr>
            <w:r w:rsidRPr="00A625BA">
              <w:rPr>
                <w:i/>
                <w:iCs/>
                <w:sz w:val="20"/>
                <w:szCs w:val="20"/>
              </w:rPr>
              <w:t>Срок устранения выявленных недостатков</w:t>
            </w:r>
          </w:p>
        </w:tc>
        <w:tc>
          <w:tcPr>
            <w:tcW w:w="1247" w:type="dxa"/>
            <w:vAlign w:val="center"/>
          </w:tcPr>
          <w:p w:rsidR="008C490D" w:rsidRPr="00A625BA" w:rsidRDefault="008C490D" w:rsidP="003059D2">
            <w:pPr>
              <w:jc w:val="center"/>
              <w:rPr>
                <w:i/>
                <w:iCs/>
                <w:sz w:val="20"/>
                <w:szCs w:val="20"/>
              </w:rPr>
            </w:pPr>
            <w:r w:rsidRPr="00A625BA">
              <w:rPr>
                <w:i/>
                <w:iCs/>
                <w:sz w:val="20"/>
                <w:szCs w:val="20"/>
              </w:rPr>
              <w:t>Дата устранения недостатков</w:t>
            </w:r>
          </w:p>
        </w:tc>
        <w:tc>
          <w:tcPr>
            <w:tcW w:w="2604" w:type="dxa"/>
            <w:vAlign w:val="center"/>
          </w:tcPr>
          <w:p w:rsidR="008C490D" w:rsidRPr="00A625BA" w:rsidRDefault="008C490D" w:rsidP="003059D2">
            <w:pPr>
              <w:jc w:val="center"/>
              <w:rPr>
                <w:i/>
                <w:iCs/>
                <w:sz w:val="20"/>
                <w:szCs w:val="20"/>
              </w:rPr>
            </w:pPr>
            <w:r w:rsidRPr="00A625BA">
              <w:rPr>
                <w:i/>
                <w:iCs/>
                <w:sz w:val="20"/>
                <w:szCs w:val="20"/>
              </w:rPr>
              <w:t>Должность, фамилия, инициалы, подпись уполномоченного представителя застройщика или заказчика</w:t>
            </w:r>
          </w:p>
        </w:tc>
      </w:tr>
      <w:tr w:rsidR="008C490D" w:rsidRPr="00A625BA" w:rsidTr="003059D2">
        <w:trPr>
          <w:cantSplit/>
        </w:trPr>
        <w:tc>
          <w:tcPr>
            <w:tcW w:w="567" w:type="dxa"/>
          </w:tcPr>
          <w:p w:rsidR="008C490D" w:rsidRPr="00A625BA" w:rsidRDefault="008C490D" w:rsidP="003059D2">
            <w:pPr>
              <w:jc w:val="center"/>
              <w:rPr>
                <w:i/>
                <w:iCs/>
                <w:sz w:val="20"/>
                <w:szCs w:val="20"/>
              </w:rPr>
            </w:pPr>
            <w:r w:rsidRPr="00A625BA">
              <w:rPr>
                <w:i/>
                <w:iCs/>
                <w:sz w:val="20"/>
                <w:szCs w:val="20"/>
              </w:rPr>
              <w:t>1</w:t>
            </w:r>
          </w:p>
        </w:tc>
        <w:tc>
          <w:tcPr>
            <w:tcW w:w="3062" w:type="dxa"/>
          </w:tcPr>
          <w:p w:rsidR="008C490D" w:rsidRPr="00A625BA" w:rsidRDefault="008C490D" w:rsidP="003059D2">
            <w:pPr>
              <w:jc w:val="center"/>
              <w:rPr>
                <w:i/>
                <w:iCs/>
                <w:sz w:val="20"/>
                <w:szCs w:val="20"/>
              </w:rPr>
            </w:pPr>
            <w:r w:rsidRPr="00A625BA">
              <w:rPr>
                <w:i/>
                <w:iCs/>
                <w:sz w:val="20"/>
                <w:szCs w:val="20"/>
              </w:rPr>
              <w:t>2</w:t>
            </w:r>
          </w:p>
        </w:tc>
        <w:tc>
          <w:tcPr>
            <w:tcW w:w="1474" w:type="dxa"/>
          </w:tcPr>
          <w:p w:rsidR="008C490D" w:rsidRPr="00A625BA" w:rsidRDefault="008C490D" w:rsidP="003059D2">
            <w:pPr>
              <w:jc w:val="center"/>
              <w:rPr>
                <w:i/>
                <w:iCs/>
                <w:sz w:val="20"/>
                <w:szCs w:val="20"/>
              </w:rPr>
            </w:pPr>
            <w:r w:rsidRPr="00A625BA">
              <w:rPr>
                <w:i/>
                <w:iCs/>
                <w:sz w:val="20"/>
                <w:szCs w:val="20"/>
              </w:rPr>
              <w:t>3</w:t>
            </w:r>
          </w:p>
        </w:tc>
        <w:tc>
          <w:tcPr>
            <w:tcW w:w="1247" w:type="dxa"/>
          </w:tcPr>
          <w:p w:rsidR="008C490D" w:rsidRPr="00A625BA" w:rsidRDefault="008C490D" w:rsidP="003059D2">
            <w:pPr>
              <w:jc w:val="center"/>
              <w:rPr>
                <w:i/>
                <w:iCs/>
                <w:sz w:val="20"/>
                <w:szCs w:val="20"/>
              </w:rPr>
            </w:pPr>
            <w:r w:rsidRPr="00A625BA">
              <w:rPr>
                <w:i/>
                <w:iCs/>
                <w:sz w:val="20"/>
                <w:szCs w:val="20"/>
              </w:rPr>
              <w:t>4</w:t>
            </w:r>
          </w:p>
        </w:tc>
        <w:tc>
          <w:tcPr>
            <w:tcW w:w="1247" w:type="dxa"/>
          </w:tcPr>
          <w:p w:rsidR="008C490D" w:rsidRPr="00A625BA" w:rsidRDefault="008C490D" w:rsidP="003059D2">
            <w:pPr>
              <w:jc w:val="center"/>
              <w:rPr>
                <w:i/>
                <w:iCs/>
                <w:sz w:val="20"/>
                <w:szCs w:val="20"/>
              </w:rPr>
            </w:pPr>
            <w:r w:rsidRPr="00A625BA">
              <w:rPr>
                <w:i/>
                <w:iCs/>
                <w:sz w:val="20"/>
                <w:szCs w:val="20"/>
              </w:rPr>
              <w:t>5</w:t>
            </w:r>
          </w:p>
        </w:tc>
        <w:tc>
          <w:tcPr>
            <w:tcW w:w="2604" w:type="dxa"/>
          </w:tcPr>
          <w:p w:rsidR="008C490D" w:rsidRPr="00A625BA" w:rsidRDefault="008C490D" w:rsidP="003059D2">
            <w:pPr>
              <w:jc w:val="center"/>
              <w:rPr>
                <w:i/>
                <w:iCs/>
                <w:sz w:val="20"/>
                <w:szCs w:val="20"/>
              </w:rPr>
            </w:pPr>
            <w:r w:rsidRPr="00A625BA">
              <w:rPr>
                <w:i/>
                <w:iCs/>
                <w:sz w:val="20"/>
                <w:szCs w:val="20"/>
              </w:rPr>
              <w:t>6</w:t>
            </w:r>
          </w:p>
        </w:tc>
      </w:tr>
      <w:tr w:rsidR="008C490D" w:rsidRPr="00A625BA" w:rsidTr="003059D2">
        <w:trPr>
          <w:cantSplit/>
        </w:trPr>
        <w:tc>
          <w:tcPr>
            <w:tcW w:w="567" w:type="dxa"/>
          </w:tcPr>
          <w:p w:rsidR="008C490D" w:rsidRPr="00A625BA" w:rsidRDefault="008C490D" w:rsidP="003059D2">
            <w:pPr>
              <w:jc w:val="center"/>
            </w:pPr>
          </w:p>
        </w:tc>
        <w:tc>
          <w:tcPr>
            <w:tcW w:w="3062" w:type="dxa"/>
          </w:tcPr>
          <w:p w:rsidR="008C490D" w:rsidRPr="00A625BA" w:rsidRDefault="008C490D" w:rsidP="003059D2"/>
        </w:tc>
        <w:tc>
          <w:tcPr>
            <w:tcW w:w="1474" w:type="dxa"/>
          </w:tcPr>
          <w:p w:rsidR="008C490D" w:rsidRPr="00A625BA" w:rsidRDefault="008C490D" w:rsidP="003059D2"/>
        </w:tc>
        <w:tc>
          <w:tcPr>
            <w:tcW w:w="1247" w:type="dxa"/>
          </w:tcPr>
          <w:p w:rsidR="008C490D" w:rsidRPr="00A625BA" w:rsidRDefault="008C490D" w:rsidP="003059D2">
            <w:pPr>
              <w:jc w:val="center"/>
            </w:pPr>
          </w:p>
        </w:tc>
        <w:tc>
          <w:tcPr>
            <w:tcW w:w="1247" w:type="dxa"/>
          </w:tcPr>
          <w:p w:rsidR="008C490D" w:rsidRPr="00A625BA" w:rsidRDefault="008C490D" w:rsidP="003059D2">
            <w:pPr>
              <w:jc w:val="center"/>
            </w:pPr>
          </w:p>
        </w:tc>
        <w:tc>
          <w:tcPr>
            <w:tcW w:w="2604" w:type="dxa"/>
          </w:tcPr>
          <w:p w:rsidR="008C490D" w:rsidRPr="00A625BA" w:rsidRDefault="008C490D" w:rsidP="003059D2"/>
        </w:tc>
      </w:tr>
    </w:tbl>
    <w:p w:rsidR="008C490D" w:rsidRPr="00A625BA" w:rsidRDefault="008C490D" w:rsidP="008C490D">
      <w:pPr>
        <w:widowControl w:val="0"/>
        <w:jc w:val="center"/>
        <w:rPr>
          <w:b/>
          <w:bCs/>
        </w:rPr>
      </w:pPr>
      <w:r w:rsidRPr="00A625BA">
        <w:rPr>
          <w:b/>
          <w:bCs/>
        </w:rPr>
        <w:t>РАЗДЕЛ 5</w:t>
      </w:r>
    </w:p>
    <w:p w:rsidR="008C490D" w:rsidRPr="00A625BA" w:rsidRDefault="008C490D" w:rsidP="008C490D">
      <w:pPr>
        <w:widowControl w:val="0"/>
        <w:jc w:val="center"/>
      </w:pPr>
      <w:r w:rsidRPr="00A625BA">
        <w:t>Сведения о строительном контроле лица, осуществляющего текущий ремонта объекта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2"/>
        <w:gridCol w:w="1474"/>
        <w:gridCol w:w="1247"/>
        <w:gridCol w:w="1247"/>
        <w:gridCol w:w="2604"/>
      </w:tblGrid>
      <w:tr w:rsidR="008C490D" w:rsidRPr="00A625BA" w:rsidTr="003059D2">
        <w:trPr>
          <w:cantSplit/>
        </w:trPr>
        <w:tc>
          <w:tcPr>
            <w:tcW w:w="567" w:type="dxa"/>
            <w:vAlign w:val="center"/>
          </w:tcPr>
          <w:p w:rsidR="008C490D" w:rsidRPr="00A625BA" w:rsidRDefault="008C490D" w:rsidP="003059D2">
            <w:pPr>
              <w:widowControl w:val="0"/>
              <w:jc w:val="center"/>
              <w:rPr>
                <w:i/>
                <w:iCs/>
                <w:sz w:val="20"/>
                <w:szCs w:val="20"/>
              </w:rPr>
            </w:pPr>
            <w:r w:rsidRPr="00A625BA">
              <w:rPr>
                <w:i/>
                <w:iCs/>
                <w:sz w:val="20"/>
                <w:szCs w:val="20"/>
              </w:rPr>
              <w:t>№ п/п</w:t>
            </w:r>
          </w:p>
        </w:tc>
        <w:tc>
          <w:tcPr>
            <w:tcW w:w="3062" w:type="dxa"/>
            <w:vAlign w:val="center"/>
          </w:tcPr>
          <w:p w:rsidR="008C490D" w:rsidRPr="00A625BA" w:rsidRDefault="008C490D" w:rsidP="003059D2">
            <w:pPr>
              <w:widowControl w:val="0"/>
              <w:jc w:val="center"/>
              <w:rPr>
                <w:i/>
                <w:iCs/>
                <w:sz w:val="20"/>
                <w:szCs w:val="20"/>
              </w:rPr>
            </w:pPr>
            <w:r w:rsidRPr="00A625BA">
              <w:rPr>
                <w:i/>
                <w:iCs/>
                <w:sz w:val="20"/>
                <w:szCs w:val="20"/>
              </w:rPr>
              <w:t>Сведения о проведении строительного контроля в процессе выполнения работ по текущему ремонту объекта</w:t>
            </w:r>
          </w:p>
        </w:tc>
        <w:tc>
          <w:tcPr>
            <w:tcW w:w="1474" w:type="dxa"/>
            <w:vAlign w:val="center"/>
          </w:tcPr>
          <w:p w:rsidR="008C490D" w:rsidRPr="00A625BA" w:rsidRDefault="008C490D" w:rsidP="003059D2">
            <w:pPr>
              <w:widowControl w:val="0"/>
              <w:jc w:val="center"/>
              <w:rPr>
                <w:i/>
                <w:iCs/>
                <w:sz w:val="20"/>
                <w:szCs w:val="20"/>
              </w:rPr>
            </w:pPr>
            <w:r w:rsidRPr="00A625BA">
              <w:rPr>
                <w:i/>
                <w:iCs/>
                <w:sz w:val="20"/>
                <w:szCs w:val="20"/>
              </w:rPr>
              <w:t>Выявленные недостатки</w:t>
            </w:r>
          </w:p>
        </w:tc>
        <w:tc>
          <w:tcPr>
            <w:tcW w:w="1247" w:type="dxa"/>
            <w:vAlign w:val="center"/>
          </w:tcPr>
          <w:p w:rsidR="008C490D" w:rsidRPr="00A625BA" w:rsidRDefault="008C490D" w:rsidP="003059D2">
            <w:pPr>
              <w:widowControl w:val="0"/>
              <w:jc w:val="center"/>
              <w:rPr>
                <w:i/>
                <w:iCs/>
                <w:sz w:val="20"/>
                <w:szCs w:val="20"/>
              </w:rPr>
            </w:pPr>
            <w:r w:rsidRPr="00A625BA">
              <w:rPr>
                <w:i/>
                <w:iCs/>
                <w:sz w:val="20"/>
                <w:szCs w:val="20"/>
              </w:rPr>
              <w:t>Срок устранения выявленных недостатков</w:t>
            </w:r>
          </w:p>
        </w:tc>
        <w:tc>
          <w:tcPr>
            <w:tcW w:w="1247" w:type="dxa"/>
            <w:vAlign w:val="center"/>
          </w:tcPr>
          <w:p w:rsidR="008C490D" w:rsidRPr="00A625BA" w:rsidRDefault="008C490D" w:rsidP="003059D2">
            <w:pPr>
              <w:widowControl w:val="0"/>
              <w:jc w:val="center"/>
              <w:rPr>
                <w:i/>
                <w:iCs/>
                <w:sz w:val="20"/>
                <w:szCs w:val="20"/>
              </w:rPr>
            </w:pPr>
            <w:r w:rsidRPr="00A625BA">
              <w:rPr>
                <w:i/>
                <w:iCs/>
                <w:sz w:val="20"/>
                <w:szCs w:val="20"/>
              </w:rPr>
              <w:t>Дата устранения недостатков</w:t>
            </w:r>
          </w:p>
        </w:tc>
        <w:tc>
          <w:tcPr>
            <w:tcW w:w="2604" w:type="dxa"/>
            <w:vAlign w:val="center"/>
          </w:tcPr>
          <w:p w:rsidR="008C490D" w:rsidRPr="00A625BA" w:rsidRDefault="008C490D" w:rsidP="003059D2">
            <w:pPr>
              <w:widowControl w:val="0"/>
              <w:jc w:val="center"/>
              <w:rPr>
                <w:i/>
                <w:iCs/>
                <w:sz w:val="20"/>
                <w:szCs w:val="20"/>
              </w:rPr>
            </w:pPr>
            <w:r w:rsidRPr="00A625BA">
              <w:rPr>
                <w:i/>
                <w:iCs/>
                <w:sz w:val="20"/>
                <w:szCs w:val="20"/>
              </w:rPr>
              <w:t>Должность, фамилия, инициалы, подпись уполномоченного представителя лица, осуществляющего текущий ремонт</w:t>
            </w:r>
          </w:p>
        </w:tc>
      </w:tr>
      <w:tr w:rsidR="008C490D" w:rsidRPr="00A625BA" w:rsidTr="003059D2">
        <w:trPr>
          <w:cantSplit/>
        </w:trPr>
        <w:tc>
          <w:tcPr>
            <w:tcW w:w="567" w:type="dxa"/>
          </w:tcPr>
          <w:p w:rsidR="008C490D" w:rsidRPr="00A625BA" w:rsidRDefault="008C490D" w:rsidP="003059D2">
            <w:pPr>
              <w:widowControl w:val="0"/>
              <w:jc w:val="center"/>
              <w:rPr>
                <w:i/>
                <w:iCs/>
              </w:rPr>
            </w:pPr>
            <w:r w:rsidRPr="00A625BA">
              <w:rPr>
                <w:i/>
                <w:iCs/>
              </w:rPr>
              <w:t>1</w:t>
            </w:r>
          </w:p>
        </w:tc>
        <w:tc>
          <w:tcPr>
            <w:tcW w:w="3062" w:type="dxa"/>
          </w:tcPr>
          <w:p w:rsidR="008C490D" w:rsidRPr="00A625BA" w:rsidRDefault="008C490D" w:rsidP="003059D2">
            <w:pPr>
              <w:widowControl w:val="0"/>
              <w:jc w:val="center"/>
              <w:rPr>
                <w:i/>
                <w:iCs/>
              </w:rPr>
            </w:pPr>
            <w:r w:rsidRPr="00A625BA">
              <w:rPr>
                <w:i/>
                <w:iCs/>
              </w:rPr>
              <w:t>2</w:t>
            </w:r>
          </w:p>
        </w:tc>
        <w:tc>
          <w:tcPr>
            <w:tcW w:w="1474" w:type="dxa"/>
          </w:tcPr>
          <w:p w:rsidR="008C490D" w:rsidRPr="00A625BA" w:rsidRDefault="008C490D" w:rsidP="003059D2">
            <w:pPr>
              <w:widowControl w:val="0"/>
              <w:jc w:val="center"/>
              <w:rPr>
                <w:i/>
                <w:iCs/>
              </w:rPr>
            </w:pPr>
            <w:r w:rsidRPr="00A625BA">
              <w:rPr>
                <w:i/>
                <w:iCs/>
              </w:rPr>
              <w:t>3</w:t>
            </w:r>
          </w:p>
        </w:tc>
        <w:tc>
          <w:tcPr>
            <w:tcW w:w="1247" w:type="dxa"/>
          </w:tcPr>
          <w:p w:rsidR="008C490D" w:rsidRPr="00A625BA" w:rsidRDefault="008C490D" w:rsidP="003059D2">
            <w:pPr>
              <w:widowControl w:val="0"/>
              <w:jc w:val="center"/>
              <w:rPr>
                <w:i/>
                <w:iCs/>
              </w:rPr>
            </w:pPr>
            <w:r w:rsidRPr="00A625BA">
              <w:rPr>
                <w:i/>
                <w:iCs/>
              </w:rPr>
              <w:t>4</w:t>
            </w:r>
          </w:p>
        </w:tc>
        <w:tc>
          <w:tcPr>
            <w:tcW w:w="1247" w:type="dxa"/>
          </w:tcPr>
          <w:p w:rsidR="008C490D" w:rsidRPr="00A625BA" w:rsidRDefault="008C490D" w:rsidP="003059D2">
            <w:pPr>
              <w:widowControl w:val="0"/>
              <w:jc w:val="center"/>
              <w:rPr>
                <w:i/>
                <w:iCs/>
              </w:rPr>
            </w:pPr>
            <w:r w:rsidRPr="00A625BA">
              <w:rPr>
                <w:i/>
                <w:iCs/>
              </w:rPr>
              <w:t>5</w:t>
            </w:r>
          </w:p>
        </w:tc>
        <w:tc>
          <w:tcPr>
            <w:tcW w:w="2604" w:type="dxa"/>
          </w:tcPr>
          <w:p w:rsidR="008C490D" w:rsidRPr="00A625BA" w:rsidRDefault="008C490D" w:rsidP="003059D2">
            <w:pPr>
              <w:widowControl w:val="0"/>
              <w:jc w:val="center"/>
              <w:rPr>
                <w:i/>
                <w:iCs/>
              </w:rPr>
            </w:pPr>
            <w:r w:rsidRPr="00A625BA">
              <w:rPr>
                <w:i/>
                <w:iCs/>
              </w:rPr>
              <w:t>6</w:t>
            </w:r>
          </w:p>
        </w:tc>
      </w:tr>
      <w:tr w:rsidR="008C490D" w:rsidRPr="00A625BA" w:rsidTr="003059D2">
        <w:trPr>
          <w:cantSplit/>
        </w:trPr>
        <w:tc>
          <w:tcPr>
            <w:tcW w:w="567" w:type="dxa"/>
          </w:tcPr>
          <w:p w:rsidR="008C490D" w:rsidRPr="00A625BA" w:rsidRDefault="008C490D" w:rsidP="003059D2">
            <w:pPr>
              <w:widowControl w:val="0"/>
              <w:jc w:val="center"/>
            </w:pPr>
          </w:p>
        </w:tc>
        <w:tc>
          <w:tcPr>
            <w:tcW w:w="3062" w:type="dxa"/>
          </w:tcPr>
          <w:p w:rsidR="008C490D" w:rsidRPr="00A625BA" w:rsidRDefault="008C490D" w:rsidP="003059D2">
            <w:pPr>
              <w:widowControl w:val="0"/>
              <w:jc w:val="center"/>
            </w:pPr>
          </w:p>
        </w:tc>
        <w:tc>
          <w:tcPr>
            <w:tcW w:w="1474" w:type="dxa"/>
          </w:tcPr>
          <w:p w:rsidR="008C490D" w:rsidRPr="00A625BA" w:rsidRDefault="008C490D" w:rsidP="003059D2">
            <w:pPr>
              <w:widowControl w:val="0"/>
              <w:jc w:val="center"/>
            </w:pPr>
          </w:p>
        </w:tc>
        <w:tc>
          <w:tcPr>
            <w:tcW w:w="1247" w:type="dxa"/>
          </w:tcPr>
          <w:p w:rsidR="008C490D" w:rsidRPr="00A625BA" w:rsidRDefault="008C490D" w:rsidP="003059D2">
            <w:pPr>
              <w:widowControl w:val="0"/>
              <w:jc w:val="center"/>
            </w:pPr>
          </w:p>
        </w:tc>
        <w:tc>
          <w:tcPr>
            <w:tcW w:w="1247" w:type="dxa"/>
          </w:tcPr>
          <w:p w:rsidR="008C490D" w:rsidRPr="00A625BA" w:rsidRDefault="008C490D" w:rsidP="003059D2">
            <w:pPr>
              <w:widowControl w:val="0"/>
              <w:jc w:val="center"/>
            </w:pPr>
          </w:p>
        </w:tc>
        <w:tc>
          <w:tcPr>
            <w:tcW w:w="2604" w:type="dxa"/>
          </w:tcPr>
          <w:p w:rsidR="008C490D" w:rsidRPr="00A625BA" w:rsidRDefault="008C490D" w:rsidP="003059D2">
            <w:pPr>
              <w:widowControl w:val="0"/>
              <w:jc w:val="center"/>
            </w:pPr>
          </w:p>
        </w:tc>
      </w:tr>
    </w:tbl>
    <w:p w:rsidR="008C490D" w:rsidRPr="00A625BA" w:rsidRDefault="008C490D" w:rsidP="008C490D">
      <w:pPr>
        <w:widowControl w:val="0"/>
        <w:jc w:val="center"/>
        <w:rPr>
          <w:b/>
          <w:bCs/>
        </w:rPr>
      </w:pPr>
      <w:r w:rsidRPr="00A625BA">
        <w:rPr>
          <w:b/>
          <w:bCs/>
        </w:rPr>
        <w:t>РАЗДЕЛ 6</w:t>
      </w:r>
    </w:p>
    <w:p w:rsidR="008C490D" w:rsidRPr="00A625BA" w:rsidRDefault="008C490D" w:rsidP="008C490D">
      <w:pPr>
        <w:widowControl w:val="0"/>
        <w:jc w:val="center"/>
      </w:pPr>
      <w:r w:rsidRPr="00A625BA">
        <w:t>Перечень исполнительной документации при ремонте объекта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374"/>
        <w:gridCol w:w="3260"/>
      </w:tblGrid>
      <w:tr w:rsidR="008C490D" w:rsidRPr="00A625BA" w:rsidTr="003059D2">
        <w:trPr>
          <w:cantSplit/>
        </w:trPr>
        <w:tc>
          <w:tcPr>
            <w:tcW w:w="567" w:type="dxa"/>
            <w:vAlign w:val="center"/>
          </w:tcPr>
          <w:p w:rsidR="008C490D" w:rsidRPr="00A625BA" w:rsidRDefault="008C490D" w:rsidP="003059D2">
            <w:pPr>
              <w:widowControl w:val="0"/>
              <w:jc w:val="center"/>
              <w:rPr>
                <w:i/>
                <w:iCs/>
              </w:rPr>
            </w:pPr>
            <w:r w:rsidRPr="00A625BA">
              <w:rPr>
                <w:i/>
                <w:iCs/>
              </w:rPr>
              <w:t>№  п/п</w:t>
            </w:r>
          </w:p>
        </w:tc>
        <w:tc>
          <w:tcPr>
            <w:tcW w:w="6374" w:type="dxa"/>
            <w:vAlign w:val="center"/>
          </w:tcPr>
          <w:p w:rsidR="008C490D" w:rsidRPr="00A625BA" w:rsidRDefault="008C490D" w:rsidP="003059D2">
            <w:pPr>
              <w:widowControl w:val="0"/>
              <w:jc w:val="center"/>
              <w:rPr>
                <w:i/>
                <w:iCs/>
              </w:rPr>
            </w:pPr>
            <w:r w:rsidRPr="00A625BA">
              <w:rPr>
                <w:i/>
                <w:iCs/>
              </w:rPr>
              <w:t>Наименование исполнительной документации (с указанием вида работ, места расположения конструкций, участков сетей инженерно-технического обеспечения и т.д.)</w:t>
            </w:r>
          </w:p>
        </w:tc>
        <w:tc>
          <w:tcPr>
            <w:tcW w:w="3260" w:type="dxa"/>
            <w:vAlign w:val="center"/>
          </w:tcPr>
          <w:p w:rsidR="008C490D" w:rsidRPr="00A625BA" w:rsidRDefault="008C490D" w:rsidP="003059D2">
            <w:pPr>
              <w:widowControl w:val="0"/>
              <w:jc w:val="center"/>
              <w:rPr>
                <w:i/>
                <w:iCs/>
              </w:rPr>
            </w:pPr>
            <w:r w:rsidRPr="00A625BA">
              <w:rPr>
                <w:i/>
                <w:iCs/>
              </w:rPr>
              <w:t>Дата подписания акта, должности, фамилии, инициалы лиц, подписавших акты</w:t>
            </w:r>
          </w:p>
        </w:tc>
      </w:tr>
      <w:tr w:rsidR="008C490D" w:rsidRPr="00A625BA" w:rsidTr="003059D2">
        <w:trPr>
          <w:cantSplit/>
        </w:trPr>
        <w:tc>
          <w:tcPr>
            <w:tcW w:w="567" w:type="dxa"/>
          </w:tcPr>
          <w:p w:rsidR="008C490D" w:rsidRPr="00A625BA" w:rsidRDefault="008C490D" w:rsidP="003059D2">
            <w:pPr>
              <w:widowControl w:val="0"/>
              <w:jc w:val="center"/>
              <w:rPr>
                <w:i/>
                <w:iCs/>
              </w:rPr>
            </w:pPr>
            <w:r w:rsidRPr="00A625BA">
              <w:rPr>
                <w:i/>
                <w:iCs/>
              </w:rPr>
              <w:t>1</w:t>
            </w:r>
          </w:p>
        </w:tc>
        <w:tc>
          <w:tcPr>
            <w:tcW w:w="6374" w:type="dxa"/>
          </w:tcPr>
          <w:p w:rsidR="008C490D" w:rsidRPr="00A625BA" w:rsidRDefault="008C490D" w:rsidP="003059D2">
            <w:pPr>
              <w:widowControl w:val="0"/>
              <w:jc w:val="center"/>
              <w:rPr>
                <w:i/>
                <w:iCs/>
              </w:rPr>
            </w:pPr>
            <w:r w:rsidRPr="00A625BA">
              <w:rPr>
                <w:i/>
                <w:iCs/>
              </w:rPr>
              <w:t>2</w:t>
            </w:r>
          </w:p>
        </w:tc>
        <w:tc>
          <w:tcPr>
            <w:tcW w:w="3260" w:type="dxa"/>
          </w:tcPr>
          <w:p w:rsidR="008C490D" w:rsidRPr="00A625BA" w:rsidRDefault="008C490D" w:rsidP="003059D2">
            <w:pPr>
              <w:widowControl w:val="0"/>
              <w:jc w:val="center"/>
              <w:rPr>
                <w:i/>
                <w:iCs/>
              </w:rPr>
            </w:pPr>
            <w:r w:rsidRPr="00A625BA">
              <w:rPr>
                <w:i/>
                <w:iCs/>
              </w:rPr>
              <w:t>3</w:t>
            </w:r>
          </w:p>
        </w:tc>
      </w:tr>
      <w:tr w:rsidR="008C490D" w:rsidRPr="00A625BA" w:rsidTr="003059D2">
        <w:trPr>
          <w:cantSplit/>
        </w:trPr>
        <w:tc>
          <w:tcPr>
            <w:tcW w:w="567" w:type="dxa"/>
          </w:tcPr>
          <w:p w:rsidR="008C490D" w:rsidRPr="00A625BA" w:rsidRDefault="008C490D" w:rsidP="003059D2">
            <w:pPr>
              <w:widowControl w:val="0"/>
              <w:jc w:val="both"/>
            </w:pPr>
          </w:p>
        </w:tc>
        <w:tc>
          <w:tcPr>
            <w:tcW w:w="6374" w:type="dxa"/>
          </w:tcPr>
          <w:p w:rsidR="008C490D" w:rsidRPr="00A625BA" w:rsidRDefault="008C490D" w:rsidP="003059D2">
            <w:pPr>
              <w:widowControl w:val="0"/>
              <w:jc w:val="both"/>
            </w:pPr>
          </w:p>
        </w:tc>
        <w:tc>
          <w:tcPr>
            <w:tcW w:w="3260" w:type="dxa"/>
          </w:tcPr>
          <w:p w:rsidR="008C490D" w:rsidRPr="00A625BA" w:rsidRDefault="008C490D" w:rsidP="003059D2">
            <w:pPr>
              <w:widowControl w:val="0"/>
              <w:jc w:val="both"/>
            </w:pPr>
          </w:p>
        </w:tc>
      </w:tr>
    </w:tbl>
    <w:p w:rsidR="008C490D" w:rsidRPr="00A625BA" w:rsidRDefault="008C490D" w:rsidP="008C490D">
      <w:pPr>
        <w:pageBreakBefore/>
        <w:jc w:val="right"/>
        <w:rPr>
          <w:b/>
        </w:rPr>
      </w:pPr>
      <w:r w:rsidRPr="00A625BA">
        <w:rPr>
          <w:b/>
        </w:rPr>
        <w:t>Приложение № 1</w:t>
      </w:r>
      <w:r>
        <w:rPr>
          <w:b/>
        </w:rPr>
        <w:t>0</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widowControl w:val="0"/>
        <w:jc w:val="right"/>
        <w:rPr>
          <w:b/>
        </w:rPr>
      </w:pPr>
      <w:r w:rsidRPr="00A625BA">
        <w:rPr>
          <w:b/>
        </w:rPr>
        <w:t>ФОРМА</w:t>
      </w:r>
    </w:p>
    <w:p w:rsidR="008C490D" w:rsidRPr="0023622C" w:rsidRDefault="008C490D" w:rsidP="008C490D">
      <w:pPr>
        <w:autoSpaceDE w:val="0"/>
        <w:autoSpaceDN w:val="0"/>
        <w:adjustRightInd w:val="0"/>
        <w:jc w:val="center"/>
        <w:rPr>
          <w:color w:val="000000"/>
          <w:sz w:val="22"/>
          <w:szCs w:val="22"/>
        </w:rPr>
      </w:pPr>
      <w:r>
        <w:rPr>
          <w:b/>
          <w:bCs/>
          <w:color w:val="000000"/>
          <w:sz w:val="22"/>
          <w:szCs w:val="22"/>
        </w:rPr>
        <w:t>АКТ №</w:t>
      </w:r>
      <w:r w:rsidRPr="0023622C">
        <w:rPr>
          <w:b/>
          <w:bCs/>
          <w:color w:val="000000"/>
          <w:sz w:val="22"/>
          <w:szCs w:val="22"/>
        </w:rPr>
        <w:t xml:space="preserve"> </w:t>
      </w:r>
    </w:p>
    <w:p w:rsidR="008C490D" w:rsidRPr="0023622C" w:rsidRDefault="008C490D" w:rsidP="008C490D">
      <w:pPr>
        <w:autoSpaceDE w:val="0"/>
        <w:autoSpaceDN w:val="0"/>
        <w:adjustRightInd w:val="0"/>
        <w:jc w:val="center"/>
        <w:rPr>
          <w:color w:val="000000"/>
          <w:sz w:val="22"/>
          <w:szCs w:val="22"/>
        </w:rPr>
      </w:pPr>
      <w:r w:rsidRPr="0023622C">
        <w:rPr>
          <w:b/>
          <w:bCs/>
          <w:color w:val="000000"/>
          <w:sz w:val="22"/>
          <w:szCs w:val="22"/>
        </w:rPr>
        <w:t>ос</w:t>
      </w:r>
      <w:r>
        <w:rPr>
          <w:b/>
          <w:bCs/>
          <w:color w:val="000000"/>
          <w:sz w:val="22"/>
          <w:szCs w:val="22"/>
        </w:rPr>
        <w:t>видетельствования скрытых работ</w:t>
      </w:r>
    </w:p>
    <w:p w:rsidR="008C490D" w:rsidRPr="0023622C" w:rsidRDefault="008C490D" w:rsidP="008C490D">
      <w:pPr>
        <w:autoSpaceDE w:val="0"/>
        <w:autoSpaceDN w:val="0"/>
        <w:adjustRightInd w:val="0"/>
        <w:ind w:firstLine="225"/>
        <w:rPr>
          <w:color w:val="000000"/>
          <w:sz w:val="22"/>
          <w:szCs w:val="22"/>
        </w:rPr>
      </w:pPr>
    </w:p>
    <w:tbl>
      <w:tblPr>
        <w:tblW w:w="10303" w:type="dxa"/>
        <w:tblInd w:w="45" w:type="dxa"/>
        <w:tblLayout w:type="fixed"/>
        <w:tblCellMar>
          <w:left w:w="45" w:type="dxa"/>
          <w:right w:w="45" w:type="dxa"/>
        </w:tblCellMar>
        <w:tblLook w:val="0000" w:firstRow="0" w:lastRow="0" w:firstColumn="0" w:lastColumn="0" w:noHBand="0" w:noVBand="0"/>
      </w:tblPr>
      <w:tblGrid>
        <w:gridCol w:w="2300"/>
        <w:gridCol w:w="1600"/>
        <w:gridCol w:w="100"/>
        <w:gridCol w:w="900"/>
        <w:gridCol w:w="290"/>
        <w:gridCol w:w="710"/>
        <w:gridCol w:w="400"/>
        <w:gridCol w:w="200"/>
        <w:gridCol w:w="100"/>
        <w:gridCol w:w="300"/>
        <w:gridCol w:w="200"/>
        <w:gridCol w:w="1500"/>
        <w:gridCol w:w="400"/>
        <w:gridCol w:w="400"/>
        <w:gridCol w:w="903"/>
      </w:tblGrid>
      <w:tr w:rsidR="008C490D" w:rsidRPr="0023622C" w:rsidTr="003059D2">
        <w:tc>
          <w:tcPr>
            <w:tcW w:w="10303" w:type="dxa"/>
            <w:gridSpan w:val="15"/>
            <w:tcBorders>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(наименование и место расположения объекта)</w:t>
            </w:r>
          </w:p>
        </w:tc>
      </w:tr>
      <w:tr w:rsidR="008C490D" w:rsidRPr="0023622C" w:rsidTr="003059D2">
        <w:tc>
          <w:tcPr>
            <w:tcW w:w="6300" w:type="dxa"/>
            <w:gridSpan w:val="7"/>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Мы, нижеподписавшиеся: </w:t>
            </w:r>
          </w:p>
        </w:tc>
        <w:tc>
          <w:tcPr>
            <w:tcW w:w="200" w:type="dxa"/>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Pr>
                <w:color w:val="000000"/>
                <w:sz w:val="22"/>
                <w:szCs w:val="22"/>
              </w:rPr>
              <w:t>"</w:t>
            </w:r>
          </w:p>
        </w:tc>
        <w:tc>
          <w:tcPr>
            <w:tcW w:w="400" w:type="dxa"/>
            <w:gridSpan w:val="2"/>
            <w:tcBorders>
              <w:top w:val="nil"/>
              <w:left w:val="nil"/>
              <w:bottom w:val="single" w:sz="4" w:space="0" w:color="auto"/>
              <w:right w:val="nil"/>
            </w:tcBorders>
            <w:shd w:val="clear" w:color="auto" w:fill="auto"/>
          </w:tcPr>
          <w:p w:rsidR="008C490D" w:rsidRPr="0023622C" w:rsidRDefault="008C490D" w:rsidP="003059D2">
            <w:pPr>
              <w:autoSpaceDE w:val="0"/>
              <w:autoSpaceDN w:val="0"/>
              <w:adjustRightInd w:val="0"/>
              <w:jc w:val="center"/>
              <w:rPr>
                <w:color w:val="000000"/>
                <w:sz w:val="22"/>
                <w:szCs w:val="22"/>
              </w:rPr>
            </w:pPr>
          </w:p>
        </w:tc>
        <w:tc>
          <w:tcPr>
            <w:tcW w:w="200" w:type="dxa"/>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Pr>
                <w:color w:val="000000"/>
                <w:sz w:val="22"/>
                <w:szCs w:val="22"/>
              </w:rPr>
              <w:t>"</w:t>
            </w:r>
          </w:p>
        </w:tc>
        <w:tc>
          <w:tcPr>
            <w:tcW w:w="1500" w:type="dxa"/>
            <w:tcBorders>
              <w:top w:val="nil"/>
              <w:left w:val="nil"/>
              <w:bottom w:val="single" w:sz="4" w:space="0" w:color="auto"/>
              <w:right w:val="nil"/>
            </w:tcBorders>
            <w:shd w:val="clear" w:color="auto" w:fill="auto"/>
          </w:tcPr>
          <w:p w:rsidR="008C490D" w:rsidRPr="0023622C" w:rsidRDefault="008C490D" w:rsidP="003059D2">
            <w:pPr>
              <w:autoSpaceDE w:val="0"/>
              <w:autoSpaceDN w:val="0"/>
              <w:adjustRightInd w:val="0"/>
              <w:jc w:val="center"/>
              <w:rPr>
                <w:color w:val="000000"/>
                <w:sz w:val="22"/>
                <w:szCs w:val="22"/>
              </w:rPr>
            </w:pPr>
          </w:p>
        </w:tc>
        <w:tc>
          <w:tcPr>
            <w:tcW w:w="400" w:type="dxa"/>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Pr>
                <w:color w:val="000000"/>
                <w:sz w:val="22"/>
                <w:szCs w:val="22"/>
              </w:rPr>
              <w:t>20</w:t>
            </w:r>
          </w:p>
        </w:tc>
        <w:tc>
          <w:tcPr>
            <w:tcW w:w="400" w:type="dxa"/>
            <w:tcBorders>
              <w:top w:val="nil"/>
              <w:left w:val="nil"/>
              <w:bottom w:val="single" w:sz="4" w:space="0" w:color="auto"/>
              <w:right w:val="nil"/>
            </w:tcBorders>
            <w:shd w:val="clear" w:color="auto" w:fill="auto"/>
          </w:tcPr>
          <w:p w:rsidR="008C490D" w:rsidRPr="0023622C" w:rsidRDefault="008C490D" w:rsidP="003059D2">
            <w:pPr>
              <w:autoSpaceDE w:val="0"/>
              <w:autoSpaceDN w:val="0"/>
              <w:adjustRightInd w:val="0"/>
              <w:rPr>
                <w:color w:val="000000"/>
                <w:sz w:val="22"/>
                <w:szCs w:val="22"/>
              </w:rPr>
            </w:pPr>
          </w:p>
        </w:tc>
        <w:tc>
          <w:tcPr>
            <w:tcW w:w="903" w:type="dxa"/>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Pr>
                <w:color w:val="000000"/>
                <w:sz w:val="22"/>
                <w:szCs w:val="22"/>
              </w:rPr>
              <w:t>г.</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Ответственный представитель исполнителя работ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(фамилия, инициалы, организация, должность)</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Ответственный представитель технического надзора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Pr>
                <w:color w:val="000000"/>
                <w:sz w:val="18"/>
                <w:szCs w:val="18"/>
              </w:rPr>
              <w:t>(</w:t>
            </w:r>
            <w:r w:rsidRPr="0023622C">
              <w:rPr>
                <w:color w:val="000000"/>
                <w:sz w:val="18"/>
                <w:szCs w:val="18"/>
              </w:rPr>
              <w:t>фамилия, инициалы, организация, должность)</w:t>
            </w:r>
          </w:p>
        </w:tc>
      </w:tr>
      <w:tr w:rsidR="008C490D" w:rsidRPr="0023622C" w:rsidTr="003059D2">
        <w:trPr>
          <w:trHeight w:val="401"/>
        </w:trPr>
        <w:tc>
          <w:tcPr>
            <w:tcW w:w="10303" w:type="dxa"/>
            <w:gridSpan w:val="15"/>
            <w:tcBorders>
              <w:top w:val="nil"/>
              <w:left w:val="nil"/>
              <w:bottom w:val="nil"/>
              <w:right w:val="nil"/>
            </w:tcBorders>
            <w:vAlign w:val="bottom"/>
          </w:tcPr>
          <w:p w:rsidR="008C490D" w:rsidRPr="0023622C" w:rsidRDefault="008C490D" w:rsidP="003059D2">
            <w:pPr>
              <w:autoSpaceDE w:val="0"/>
              <w:autoSpaceDN w:val="0"/>
              <w:adjustRightInd w:val="0"/>
              <w:rPr>
                <w:color w:val="000000"/>
                <w:sz w:val="22"/>
                <w:szCs w:val="22"/>
              </w:rPr>
            </w:pPr>
            <w:r w:rsidRPr="0023622C">
              <w:rPr>
                <w:color w:val="000000"/>
                <w:sz w:val="22"/>
                <w:szCs w:val="22"/>
              </w:rPr>
              <w:t>а также лица, дополнительно участвующие в освидетельствовании:</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E3CB2" w:rsidTr="003059D2">
        <w:tc>
          <w:tcPr>
            <w:tcW w:w="10303" w:type="dxa"/>
            <w:gridSpan w:val="15"/>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(фамилия, инициалы, организация, должность)</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(фамилия, инициалы, организация, должность)</w:t>
            </w:r>
          </w:p>
        </w:tc>
      </w:tr>
      <w:tr w:rsidR="008C490D" w:rsidRPr="0023622C" w:rsidTr="003059D2">
        <w:tc>
          <w:tcPr>
            <w:tcW w:w="4000" w:type="dxa"/>
            <w:gridSpan w:val="3"/>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произвели осмотр работ, выполненных </w:t>
            </w:r>
          </w:p>
        </w:tc>
        <w:tc>
          <w:tcPr>
            <w:tcW w:w="6303" w:type="dxa"/>
            <w:gridSpan w:val="12"/>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4000" w:type="dxa"/>
            <w:gridSpan w:val="3"/>
            <w:tcBorders>
              <w:top w:val="nil"/>
              <w:left w:val="nil"/>
              <w:bottom w:val="nil"/>
              <w:right w:val="nil"/>
            </w:tcBorders>
          </w:tcPr>
          <w:p w:rsidR="008C490D" w:rsidRPr="0023622C" w:rsidRDefault="008C490D" w:rsidP="003059D2">
            <w:pPr>
              <w:autoSpaceDE w:val="0"/>
              <w:autoSpaceDN w:val="0"/>
              <w:adjustRightInd w:val="0"/>
              <w:rPr>
                <w:color w:val="000000"/>
                <w:sz w:val="18"/>
                <w:szCs w:val="18"/>
              </w:rPr>
            </w:pPr>
          </w:p>
        </w:tc>
        <w:tc>
          <w:tcPr>
            <w:tcW w:w="6303" w:type="dxa"/>
            <w:gridSpan w:val="12"/>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(наименование подрядчика (исполнителя работ)</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и составили настоящий акт о нижеследующем: </w:t>
            </w:r>
          </w:p>
        </w:tc>
      </w:tr>
      <w:tr w:rsidR="008C490D" w:rsidRPr="0023622C" w:rsidTr="003059D2">
        <w:tc>
          <w:tcPr>
            <w:tcW w:w="5900" w:type="dxa"/>
            <w:gridSpan w:val="6"/>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1. К освидетельствованию предъявлены следующие работы </w:t>
            </w:r>
          </w:p>
        </w:tc>
        <w:tc>
          <w:tcPr>
            <w:tcW w:w="4403" w:type="dxa"/>
            <w:gridSpan w:val="9"/>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5900" w:type="dxa"/>
            <w:gridSpan w:val="6"/>
            <w:tcBorders>
              <w:top w:val="nil"/>
              <w:left w:val="nil"/>
              <w:bottom w:val="nil"/>
              <w:right w:val="nil"/>
            </w:tcBorders>
          </w:tcPr>
          <w:p w:rsidR="008C490D" w:rsidRPr="0023622C" w:rsidRDefault="008C490D" w:rsidP="003059D2">
            <w:pPr>
              <w:autoSpaceDE w:val="0"/>
              <w:autoSpaceDN w:val="0"/>
              <w:adjustRightInd w:val="0"/>
              <w:rPr>
                <w:color w:val="000000"/>
                <w:sz w:val="18"/>
                <w:szCs w:val="18"/>
              </w:rPr>
            </w:pPr>
          </w:p>
        </w:tc>
        <w:tc>
          <w:tcPr>
            <w:tcW w:w="4403" w:type="dxa"/>
            <w:gridSpan w:val="9"/>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(наименование скрытых работ)</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rPr>
                <w:color w:val="000000"/>
                <w:sz w:val="22"/>
                <w:szCs w:val="22"/>
              </w:rPr>
            </w:pP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2. Работы выполнены по проектно-сметной документации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3900" w:type="dxa"/>
            <w:gridSpan w:val="2"/>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3. При выполнении работ применены </w:t>
            </w:r>
          </w:p>
        </w:tc>
        <w:tc>
          <w:tcPr>
            <w:tcW w:w="6403" w:type="dxa"/>
            <w:gridSpan w:val="13"/>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3900" w:type="dxa"/>
            <w:gridSpan w:val="2"/>
            <w:tcBorders>
              <w:top w:val="nil"/>
              <w:left w:val="nil"/>
              <w:bottom w:val="nil"/>
              <w:right w:val="nil"/>
            </w:tcBorders>
          </w:tcPr>
          <w:p w:rsidR="008C490D" w:rsidRPr="0023622C" w:rsidRDefault="008C490D" w:rsidP="003059D2">
            <w:pPr>
              <w:autoSpaceDE w:val="0"/>
              <w:autoSpaceDN w:val="0"/>
              <w:adjustRightInd w:val="0"/>
              <w:rPr>
                <w:color w:val="000000"/>
                <w:sz w:val="18"/>
                <w:szCs w:val="18"/>
              </w:rPr>
            </w:pPr>
          </w:p>
        </w:tc>
        <w:tc>
          <w:tcPr>
            <w:tcW w:w="6403" w:type="dxa"/>
            <w:gridSpan w:val="13"/>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(наименование материалов, конструкций, изделий</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со ссылкой на паспорта или другие документы о качестве)</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Исполнителем работ предъявлены следующие дополнительные доказательства соответствия работ предъявляемым к ним требованиям, приложенные (не приложенные) к настоящему акту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(исполнительные схемы и чертежи, заключения лаборатории и т.п.)</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4. При выполнении работ отсутствуют (или допущены) отклонения от проектно-сметной документации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(при наличии отклонений указывается, кем согласованы, NN чертежей и дата согласования)</w:t>
            </w:r>
          </w:p>
        </w:tc>
      </w:tr>
      <w:tr w:rsidR="008C490D" w:rsidRPr="0023622C" w:rsidTr="003059D2">
        <w:tc>
          <w:tcPr>
            <w:tcW w:w="2300" w:type="dxa"/>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5. Даты: начала работ </w:t>
            </w:r>
          </w:p>
        </w:tc>
        <w:tc>
          <w:tcPr>
            <w:tcW w:w="2890" w:type="dxa"/>
            <w:gridSpan w:val="4"/>
            <w:tcBorders>
              <w:top w:val="nil"/>
              <w:left w:val="nil"/>
              <w:bottom w:val="single" w:sz="4" w:space="0" w:color="auto"/>
              <w:right w:val="nil"/>
            </w:tcBorders>
          </w:tcPr>
          <w:p w:rsidR="008C490D" w:rsidRPr="0023622C" w:rsidRDefault="008C490D" w:rsidP="003059D2">
            <w:pPr>
              <w:autoSpaceDE w:val="0"/>
              <w:autoSpaceDN w:val="0"/>
              <w:adjustRightInd w:val="0"/>
              <w:jc w:val="center"/>
              <w:rPr>
                <w:color w:val="000000"/>
                <w:sz w:val="22"/>
                <w:szCs w:val="22"/>
              </w:rPr>
            </w:pPr>
          </w:p>
        </w:tc>
        <w:tc>
          <w:tcPr>
            <w:tcW w:w="1710" w:type="dxa"/>
            <w:gridSpan w:val="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окончания работ </w:t>
            </w:r>
          </w:p>
        </w:tc>
        <w:tc>
          <w:tcPr>
            <w:tcW w:w="3403" w:type="dxa"/>
            <w:gridSpan w:val="5"/>
            <w:tcBorders>
              <w:top w:val="nil"/>
              <w:left w:val="nil"/>
              <w:bottom w:val="single" w:sz="4"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6. Работы выполнены в соответствии с проектно-сметной документацией и требованиями действующих нормативных документов.</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На основании изложенного разрешается производство последующих работ по </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18"/>
                <w:szCs w:val="18"/>
              </w:rPr>
            </w:pPr>
            <w:r w:rsidRPr="0023622C">
              <w:rPr>
                <w:color w:val="000000"/>
                <w:sz w:val="18"/>
                <w:szCs w:val="18"/>
              </w:rPr>
              <w:t>(наименование последующих работ и конструкций)</w:t>
            </w:r>
          </w:p>
        </w:tc>
      </w:tr>
      <w:tr w:rsidR="008C490D" w:rsidRPr="0023622C" w:rsidTr="003059D2">
        <w:tc>
          <w:tcPr>
            <w:tcW w:w="6600" w:type="dxa"/>
            <w:gridSpan w:val="9"/>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Ответственный представитель исполнителя работ (подрядчика)</w:t>
            </w:r>
          </w:p>
        </w:tc>
        <w:tc>
          <w:tcPr>
            <w:tcW w:w="3703" w:type="dxa"/>
            <w:gridSpan w:val="6"/>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E3CB2" w:rsidTr="003059D2">
        <w:tc>
          <w:tcPr>
            <w:tcW w:w="6600" w:type="dxa"/>
            <w:gridSpan w:val="9"/>
            <w:tcBorders>
              <w:top w:val="nil"/>
              <w:left w:val="nil"/>
              <w:bottom w:val="nil"/>
              <w:right w:val="nil"/>
            </w:tcBorders>
          </w:tcPr>
          <w:p w:rsidR="008C490D" w:rsidRPr="002E3CB2" w:rsidRDefault="008C490D" w:rsidP="003059D2">
            <w:pPr>
              <w:autoSpaceDE w:val="0"/>
              <w:autoSpaceDN w:val="0"/>
              <w:adjustRightInd w:val="0"/>
              <w:rPr>
                <w:color w:val="000000"/>
                <w:sz w:val="18"/>
                <w:szCs w:val="18"/>
              </w:rPr>
            </w:pPr>
          </w:p>
        </w:tc>
        <w:tc>
          <w:tcPr>
            <w:tcW w:w="3703" w:type="dxa"/>
            <w:gridSpan w:val="6"/>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(подпись)</w:t>
            </w:r>
          </w:p>
        </w:tc>
      </w:tr>
      <w:tr w:rsidR="008C490D" w:rsidRPr="0023622C" w:rsidTr="003059D2">
        <w:tc>
          <w:tcPr>
            <w:tcW w:w="6600" w:type="dxa"/>
            <w:gridSpan w:val="9"/>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 xml:space="preserve">Ответственный представитель технического надзора </w:t>
            </w:r>
          </w:p>
        </w:tc>
        <w:tc>
          <w:tcPr>
            <w:tcW w:w="3703" w:type="dxa"/>
            <w:gridSpan w:val="6"/>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E3CB2" w:rsidTr="003059D2">
        <w:tc>
          <w:tcPr>
            <w:tcW w:w="6600" w:type="dxa"/>
            <w:gridSpan w:val="9"/>
            <w:tcBorders>
              <w:top w:val="nil"/>
              <w:left w:val="nil"/>
              <w:bottom w:val="nil"/>
              <w:right w:val="nil"/>
            </w:tcBorders>
          </w:tcPr>
          <w:p w:rsidR="008C490D" w:rsidRPr="002E3CB2" w:rsidRDefault="008C490D" w:rsidP="003059D2">
            <w:pPr>
              <w:autoSpaceDE w:val="0"/>
              <w:autoSpaceDN w:val="0"/>
              <w:adjustRightInd w:val="0"/>
              <w:rPr>
                <w:color w:val="000000"/>
                <w:sz w:val="18"/>
                <w:szCs w:val="18"/>
              </w:rPr>
            </w:pPr>
          </w:p>
        </w:tc>
        <w:tc>
          <w:tcPr>
            <w:tcW w:w="3703" w:type="dxa"/>
            <w:gridSpan w:val="6"/>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(подпись)</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rPr>
                <w:color w:val="000000"/>
                <w:sz w:val="22"/>
                <w:szCs w:val="22"/>
              </w:rPr>
            </w:pPr>
            <w:r w:rsidRPr="0023622C">
              <w:rPr>
                <w:color w:val="000000"/>
                <w:sz w:val="22"/>
                <w:szCs w:val="22"/>
              </w:rPr>
              <w:t>Дополнительные участники:</w:t>
            </w:r>
          </w:p>
        </w:tc>
      </w:tr>
      <w:tr w:rsidR="008C490D" w:rsidRPr="0023622C" w:rsidTr="003059D2">
        <w:tc>
          <w:tcPr>
            <w:tcW w:w="4900" w:type="dxa"/>
            <w:gridSpan w:val="4"/>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c>
          <w:tcPr>
            <w:tcW w:w="1700" w:type="dxa"/>
            <w:gridSpan w:val="5"/>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c>
          <w:tcPr>
            <w:tcW w:w="3703" w:type="dxa"/>
            <w:gridSpan w:val="6"/>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E3CB2" w:rsidTr="003059D2">
        <w:tc>
          <w:tcPr>
            <w:tcW w:w="4900" w:type="dxa"/>
            <w:gridSpan w:val="4"/>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(фамилия, инициалы)</w:t>
            </w:r>
          </w:p>
        </w:tc>
        <w:tc>
          <w:tcPr>
            <w:tcW w:w="1700" w:type="dxa"/>
            <w:gridSpan w:val="5"/>
            <w:tcBorders>
              <w:top w:val="nil"/>
              <w:left w:val="nil"/>
              <w:bottom w:val="nil"/>
              <w:right w:val="nil"/>
            </w:tcBorders>
          </w:tcPr>
          <w:p w:rsidR="008C490D" w:rsidRPr="002E3CB2" w:rsidRDefault="008C490D" w:rsidP="003059D2">
            <w:pPr>
              <w:autoSpaceDE w:val="0"/>
              <w:autoSpaceDN w:val="0"/>
              <w:adjustRightInd w:val="0"/>
              <w:rPr>
                <w:color w:val="000000"/>
                <w:sz w:val="18"/>
                <w:szCs w:val="18"/>
              </w:rPr>
            </w:pPr>
          </w:p>
        </w:tc>
        <w:tc>
          <w:tcPr>
            <w:tcW w:w="3703" w:type="dxa"/>
            <w:gridSpan w:val="6"/>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(подпись)</w:t>
            </w:r>
          </w:p>
        </w:tc>
      </w:tr>
      <w:tr w:rsidR="008C490D" w:rsidRPr="0023622C" w:rsidTr="003059D2">
        <w:tc>
          <w:tcPr>
            <w:tcW w:w="4900" w:type="dxa"/>
            <w:gridSpan w:val="4"/>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c>
          <w:tcPr>
            <w:tcW w:w="1700" w:type="dxa"/>
            <w:gridSpan w:val="5"/>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c>
          <w:tcPr>
            <w:tcW w:w="3703" w:type="dxa"/>
            <w:gridSpan w:val="6"/>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E3CB2" w:rsidTr="003059D2">
        <w:tc>
          <w:tcPr>
            <w:tcW w:w="4900" w:type="dxa"/>
            <w:gridSpan w:val="4"/>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(фамилия, инициалы)</w:t>
            </w:r>
          </w:p>
        </w:tc>
        <w:tc>
          <w:tcPr>
            <w:tcW w:w="1700" w:type="dxa"/>
            <w:gridSpan w:val="5"/>
            <w:tcBorders>
              <w:top w:val="nil"/>
              <w:left w:val="nil"/>
              <w:bottom w:val="nil"/>
              <w:right w:val="nil"/>
            </w:tcBorders>
          </w:tcPr>
          <w:p w:rsidR="008C490D" w:rsidRPr="002E3CB2" w:rsidRDefault="008C490D" w:rsidP="003059D2">
            <w:pPr>
              <w:autoSpaceDE w:val="0"/>
              <w:autoSpaceDN w:val="0"/>
              <w:adjustRightInd w:val="0"/>
              <w:rPr>
                <w:color w:val="000000"/>
                <w:sz w:val="18"/>
                <w:szCs w:val="18"/>
              </w:rPr>
            </w:pPr>
          </w:p>
        </w:tc>
        <w:tc>
          <w:tcPr>
            <w:tcW w:w="3703" w:type="dxa"/>
            <w:gridSpan w:val="6"/>
            <w:tcBorders>
              <w:top w:val="single" w:sz="2" w:space="0" w:color="auto"/>
              <w:left w:val="nil"/>
              <w:bottom w:val="nil"/>
              <w:right w:val="nil"/>
            </w:tcBorders>
          </w:tcPr>
          <w:p w:rsidR="008C490D" w:rsidRPr="002E3CB2" w:rsidRDefault="008C490D" w:rsidP="003059D2">
            <w:pPr>
              <w:autoSpaceDE w:val="0"/>
              <w:autoSpaceDN w:val="0"/>
              <w:adjustRightInd w:val="0"/>
              <w:jc w:val="center"/>
              <w:rPr>
                <w:color w:val="000000"/>
                <w:sz w:val="18"/>
                <w:szCs w:val="18"/>
              </w:rPr>
            </w:pPr>
            <w:r w:rsidRPr="002E3CB2">
              <w:rPr>
                <w:color w:val="000000"/>
                <w:sz w:val="18"/>
                <w:szCs w:val="18"/>
              </w:rPr>
              <w:t>(подпись)</w:t>
            </w:r>
          </w:p>
        </w:tc>
      </w:tr>
      <w:tr w:rsidR="008C490D" w:rsidRPr="0023622C" w:rsidTr="003059D2">
        <w:tc>
          <w:tcPr>
            <w:tcW w:w="10303" w:type="dxa"/>
            <w:gridSpan w:val="15"/>
            <w:tcBorders>
              <w:top w:val="nil"/>
              <w:left w:val="nil"/>
              <w:bottom w:val="nil"/>
              <w:right w:val="nil"/>
            </w:tcBorders>
          </w:tcPr>
          <w:p w:rsidR="008C490D" w:rsidRPr="0023622C" w:rsidRDefault="008C490D" w:rsidP="003059D2">
            <w:pPr>
              <w:autoSpaceDE w:val="0"/>
              <w:autoSpaceDN w:val="0"/>
              <w:adjustRightInd w:val="0"/>
              <w:jc w:val="center"/>
              <w:rPr>
                <w:color w:val="000000"/>
                <w:sz w:val="22"/>
                <w:szCs w:val="22"/>
              </w:rPr>
            </w:pPr>
            <w:r w:rsidRPr="0023622C">
              <w:rPr>
                <w:color w:val="000000"/>
                <w:sz w:val="22"/>
                <w:szCs w:val="22"/>
              </w:rPr>
              <w:t>Дополнительная информация:</w:t>
            </w:r>
          </w:p>
        </w:tc>
      </w:tr>
      <w:tr w:rsidR="008C490D" w:rsidRPr="0023622C" w:rsidTr="003059D2">
        <w:tc>
          <w:tcPr>
            <w:tcW w:w="10303" w:type="dxa"/>
            <w:gridSpan w:val="15"/>
            <w:tcBorders>
              <w:top w:val="nil"/>
              <w:left w:val="nil"/>
              <w:bottom w:val="single" w:sz="2" w:space="0" w:color="auto"/>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single" w:sz="2" w:space="0" w:color="auto"/>
              <w:left w:val="nil"/>
              <w:bottom w:val="nil"/>
              <w:right w:val="nil"/>
            </w:tcBorders>
          </w:tcPr>
          <w:p w:rsidR="008C490D" w:rsidRPr="0023622C" w:rsidRDefault="008C490D" w:rsidP="003059D2">
            <w:pPr>
              <w:autoSpaceDE w:val="0"/>
              <w:autoSpaceDN w:val="0"/>
              <w:adjustRightInd w:val="0"/>
              <w:jc w:val="center"/>
              <w:rPr>
                <w:color w:val="000000"/>
                <w:sz w:val="22"/>
                <w:szCs w:val="22"/>
              </w:rPr>
            </w:pPr>
          </w:p>
        </w:tc>
      </w:tr>
      <w:tr w:rsidR="008C490D" w:rsidRPr="0023622C" w:rsidTr="003059D2">
        <w:tc>
          <w:tcPr>
            <w:tcW w:w="10303" w:type="dxa"/>
            <w:gridSpan w:val="15"/>
            <w:tcBorders>
              <w:top w:val="nil"/>
              <w:left w:val="nil"/>
              <w:right w:val="nil"/>
            </w:tcBorders>
          </w:tcPr>
          <w:p w:rsidR="008C490D" w:rsidRPr="0023622C" w:rsidRDefault="008C490D" w:rsidP="003059D2">
            <w:pPr>
              <w:autoSpaceDE w:val="0"/>
              <w:autoSpaceDN w:val="0"/>
              <w:adjustRightInd w:val="0"/>
              <w:jc w:val="center"/>
              <w:rPr>
                <w:color w:val="000000"/>
                <w:sz w:val="22"/>
                <w:szCs w:val="22"/>
              </w:rPr>
            </w:pPr>
            <w:r w:rsidRPr="0023622C">
              <w:rPr>
                <w:color w:val="000000"/>
                <w:sz w:val="22"/>
                <w:szCs w:val="22"/>
              </w:rPr>
              <w:t>К настоящему акту прилагаются:</w:t>
            </w:r>
          </w:p>
        </w:tc>
      </w:tr>
    </w:tbl>
    <w:p w:rsidR="00AE3A4C" w:rsidRDefault="00AE3A4C" w:rsidP="008C490D">
      <w:pPr>
        <w:widowControl w:val="0"/>
        <w:jc w:val="right"/>
        <w:rPr>
          <w:b/>
        </w:rPr>
      </w:pPr>
    </w:p>
    <w:p w:rsidR="00AE3A4C" w:rsidRDefault="00AE3A4C" w:rsidP="008C490D">
      <w:pPr>
        <w:widowControl w:val="0"/>
        <w:jc w:val="right"/>
        <w:rPr>
          <w:b/>
        </w:rPr>
      </w:pPr>
    </w:p>
    <w:p w:rsidR="00824D71" w:rsidRDefault="00824D71" w:rsidP="008C490D">
      <w:pPr>
        <w:widowControl w:val="0"/>
        <w:jc w:val="right"/>
        <w:rPr>
          <w:b/>
        </w:rPr>
      </w:pPr>
    </w:p>
    <w:p w:rsidR="008C490D" w:rsidRPr="00A625BA" w:rsidRDefault="008C490D" w:rsidP="008C490D">
      <w:pPr>
        <w:widowControl w:val="0"/>
        <w:jc w:val="right"/>
        <w:rPr>
          <w:b/>
        </w:rPr>
      </w:pPr>
      <w:r w:rsidRPr="00A625BA">
        <w:rPr>
          <w:b/>
        </w:rPr>
        <w:t>Приложение № 1</w:t>
      </w:r>
      <w:r>
        <w:rPr>
          <w:b/>
        </w:rPr>
        <w:t>1</w:t>
      </w:r>
    </w:p>
    <w:p w:rsidR="008C490D" w:rsidRPr="00A625BA" w:rsidRDefault="008C490D" w:rsidP="008C490D">
      <w:pPr>
        <w:jc w:val="right"/>
      </w:pPr>
      <w:r w:rsidRPr="00A625BA">
        <w:t>к Техническому заданию</w:t>
      </w:r>
    </w:p>
    <w:p w:rsidR="008C490D" w:rsidRPr="00A625BA" w:rsidRDefault="008C490D" w:rsidP="008C490D">
      <w:pPr>
        <w:jc w:val="right"/>
        <w:rPr>
          <w:b/>
        </w:rPr>
      </w:pPr>
      <w:r w:rsidRPr="00A625BA">
        <w:rPr>
          <w:b/>
        </w:rPr>
        <w:t>ФОРМА</w:t>
      </w:r>
    </w:p>
    <w:p w:rsidR="008C490D" w:rsidRPr="00A625BA" w:rsidRDefault="008C490D" w:rsidP="008C490D">
      <w:pPr>
        <w:jc w:val="center"/>
        <w:rPr>
          <w:b/>
        </w:rPr>
      </w:pPr>
      <w:r w:rsidRPr="00A625BA">
        <w:rPr>
          <w:b/>
        </w:rPr>
        <w:t>Предписание об устранении нарушений</w:t>
      </w:r>
    </w:p>
    <w:p w:rsidR="008C490D" w:rsidRPr="00A625BA" w:rsidRDefault="008C490D" w:rsidP="008C490D">
      <w:pPr>
        <w:jc w:val="center"/>
        <w:rPr>
          <w:rFonts w:eastAsia="SimSun"/>
          <w:b/>
          <w:bCs/>
        </w:rPr>
      </w:pPr>
    </w:p>
    <w:tbl>
      <w:tblPr>
        <w:tblW w:w="9979" w:type="dxa"/>
        <w:tblLayout w:type="fixed"/>
        <w:tblCellMar>
          <w:left w:w="28" w:type="dxa"/>
          <w:right w:w="28" w:type="dxa"/>
        </w:tblCellMar>
        <w:tblLook w:val="0000" w:firstRow="0" w:lastRow="0" w:firstColumn="0" w:lastColumn="0" w:noHBand="0" w:noVBand="0"/>
      </w:tblPr>
      <w:tblGrid>
        <w:gridCol w:w="1304"/>
        <w:gridCol w:w="4820"/>
        <w:gridCol w:w="2154"/>
        <w:gridCol w:w="1701"/>
      </w:tblGrid>
      <w:tr w:rsidR="008C490D" w:rsidRPr="00A625BA" w:rsidTr="003059D2">
        <w:tc>
          <w:tcPr>
            <w:tcW w:w="1304" w:type="dxa"/>
            <w:vAlign w:val="bottom"/>
          </w:tcPr>
          <w:p w:rsidR="008C490D" w:rsidRPr="00A625BA" w:rsidRDefault="008C490D" w:rsidP="003059D2">
            <w:pPr>
              <w:jc w:val="both"/>
              <w:rPr>
                <w:rFonts w:eastAsia="SimSun"/>
              </w:rPr>
            </w:pPr>
          </w:p>
        </w:tc>
        <w:tc>
          <w:tcPr>
            <w:tcW w:w="4820" w:type="dxa"/>
            <w:vAlign w:val="bottom"/>
          </w:tcPr>
          <w:p w:rsidR="008C490D" w:rsidRPr="00A625BA" w:rsidRDefault="008C490D" w:rsidP="003059D2">
            <w:pPr>
              <w:jc w:val="both"/>
            </w:pPr>
          </w:p>
        </w:tc>
        <w:tc>
          <w:tcPr>
            <w:tcW w:w="2154" w:type="dxa"/>
            <w:vAlign w:val="bottom"/>
          </w:tcPr>
          <w:p w:rsidR="008C490D" w:rsidRPr="00A625BA" w:rsidRDefault="008C490D" w:rsidP="003059D2">
            <w:pPr>
              <w:jc w:val="both"/>
              <w:rPr>
                <w:rFonts w:eastAsia="SimSun"/>
              </w:rPr>
            </w:pPr>
            <w:r w:rsidRPr="00A625BA">
              <w:rPr>
                <w:rFonts w:eastAsia="SimSun"/>
              </w:rPr>
              <w:t>Экземпляр №</w:t>
            </w:r>
          </w:p>
        </w:tc>
        <w:tc>
          <w:tcPr>
            <w:tcW w:w="1701" w:type="dxa"/>
            <w:vAlign w:val="bottom"/>
          </w:tcPr>
          <w:p w:rsidR="008C490D" w:rsidRPr="00A625BA" w:rsidRDefault="008C490D" w:rsidP="003059D2">
            <w:pPr>
              <w:jc w:val="both"/>
            </w:pPr>
          </w:p>
        </w:tc>
      </w:tr>
    </w:tbl>
    <w:p w:rsidR="008C490D" w:rsidRPr="00A625BA" w:rsidRDefault="008C490D" w:rsidP="008C490D">
      <w:pPr>
        <w:jc w:val="both"/>
      </w:pPr>
    </w:p>
    <w:tbl>
      <w:tblPr>
        <w:tblW w:w="10000" w:type="dxa"/>
        <w:tblLayout w:type="fixed"/>
        <w:tblCellMar>
          <w:left w:w="28" w:type="dxa"/>
          <w:right w:w="28" w:type="dxa"/>
        </w:tblCellMar>
        <w:tblLook w:val="0000" w:firstRow="0" w:lastRow="0" w:firstColumn="0" w:lastColumn="0" w:noHBand="0" w:noVBand="0"/>
      </w:tblPr>
      <w:tblGrid>
        <w:gridCol w:w="6265"/>
        <w:gridCol w:w="227"/>
        <w:gridCol w:w="454"/>
        <w:gridCol w:w="284"/>
        <w:gridCol w:w="1020"/>
        <w:gridCol w:w="425"/>
        <w:gridCol w:w="992"/>
        <w:gridCol w:w="333"/>
      </w:tblGrid>
      <w:tr w:rsidR="008C490D" w:rsidRPr="00A625BA" w:rsidTr="003059D2">
        <w:tc>
          <w:tcPr>
            <w:tcW w:w="6265" w:type="dxa"/>
            <w:tcBorders>
              <w:bottom w:val="single" w:sz="4" w:space="0" w:color="auto"/>
            </w:tcBorders>
            <w:vAlign w:val="bottom"/>
          </w:tcPr>
          <w:p w:rsidR="008C490D" w:rsidRPr="00A625BA" w:rsidRDefault="008C490D" w:rsidP="003059D2">
            <w:pPr>
              <w:jc w:val="both"/>
            </w:pPr>
          </w:p>
        </w:tc>
        <w:tc>
          <w:tcPr>
            <w:tcW w:w="227" w:type="dxa"/>
            <w:vAlign w:val="bottom"/>
          </w:tcPr>
          <w:p w:rsidR="008C490D" w:rsidRPr="00A625BA" w:rsidRDefault="008C490D" w:rsidP="003059D2">
            <w:pPr>
              <w:jc w:val="both"/>
            </w:pPr>
            <w:r w:rsidRPr="00A625BA">
              <w:t>«</w:t>
            </w:r>
          </w:p>
        </w:tc>
        <w:tc>
          <w:tcPr>
            <w:tcW w:w="454" w:type="dxa"/>
            <w:tcBorders>
              <w:bottom w:val="single" w:sz="4" w:space="0" w:color="auto"/>
            </w:tcBorders>
            <w:vAlign w:val="bottom"/>
          </w:tcPr>
          <w:p w:rsidR="008C490D" w:rsidRPr="00A625BA" w:rsidRDefault="008C490D" w:rsidP="003059D2">
            <w:pPr>
              <w:jc w:val="both"/>
            </w:pPr>
          </w:p>
        </w:tc>
        <w:tc>
          <w:tcPr>
            <w:tcW w:w="284" w:type="dxa"/>
            <w:vAlign w:val="bottom"/>
          </w:tcPr>
          <w:p w:rsidR="008C490D" w:rsidRPr="00A625BA" w:rsidRDefault="008C490D" w:rsidP="003059D2">
            <w:pPr>
              <w:jc w:val="both"/>
            </w:pPr>
            <w:r w:rsidRPr="00A625BA">
              <w:rPr>
                <w:rFonts w:eastAsia="SimSun"/>
              </w:rPr>
              <w:t>»</w:t>
            </w:r>
          </w:p>
        </w:tc>
        <w:tc>
          <w:tcPr>
            <w:tcW w:w="1020" w:type="dxa"/>
            <w:vAlign w:val="bottom"/>
          </w:tcPr>
          <w:p w:rsidR="008C490D" w:rsidRPr="00A625BA" w:rsidRDefault="008C490D" w:rsidP="003059D2">
            <w:pPr>
              <w:jc w:val="both"/>
            </w:pPr>
          </w:p>
        </w:tc>
        <w:tc>
          <w:tcPr>
            <w:tcW w:w="425" w:type="dxa"/>
            <w:vAlign w:val="bottom"/>
          </w:tcPr>
          <w:p w:rsidR="008C490D" w:rsidRPr="00A625BA" w:rsidRDefault="008C490D" w:rsidP="003059D2">
            <w:pPr>
              <w:jc w:val="both"/>
              <w:rPr>
                <w:rFonts w:eastAsia="SimSun"/>
              </w:rPr>
            </w:pPr>
            <w:r w:rsidRPr="00A625BA">
              <w:rPr>
                <w:rFonts w:eastAsia="SimSun"/>
              </w:rPr>
              <w:t>20</w:t>
            </w:r>
          </w:p>
        </w:tc>
        <w:tc>
          <w:tcPr>
            <w:tcW w:w="992" w:type="dxa"/>
            <w:tcBorders>
              <w:bottom w:val="single" w:sz="4" w:space="0" w:color="auto"/>
            </w:tcBorders>
            <w:vAlign w:val="bottom"/>
          </w:tcPr>
          <w:p w:rsidR="008C490D" w:rsidRPr="00A625BA" w:rsidRDefault="008C490D" w:rsidP="003059D2">
            <w:pPr>
              <w:jc w:val="both"/>
            </w:pPr>
          </w:p>
        </w:tc>
        <w:tc>
          <w:tcPr>
            <w:tcW w:w="333" w:type="dxa"/>
            <w:vAlign w:val="bottom"/>
          </w:tcPr>
          <w:p w:rsidR="008C490D" w:rsidRPr="00A625BA" w:rsidRDefault="008C490D" w:rsidP="003059D2">
            <w:pPr>
              <w:jc w:val="both"/>
              <w:rPr>
                <w:rFonts w:eastAsia="SimSun"/>
              </w:rPr>
            </w:pPr>
            <w:r w:rsidRPr="00A625BA">
              <w:rPr>
                <w:rFonts w:eastAsia="SimSun"/>
              </w:rPr>
              <w:t>г.</w:t>
            </w:r>
          </w:p>
        </w:tc>
      </w:tr>
      <w:tr w:rsidR="008C490D" w:rsidRPr="00A625BA" w:rsidTr="003059D2">
        <w:tc>
          <w:tcPr>
            <w:tcW w:w="6265" w:type="dxa"/>
            <w:tcBorders>
              <w:top w:val="single" w:sz="4" w:space="0" w:color="auto"/>
            </w:tcBorders>
          </w:tcPr>
          <w:p w:rsidR="008C490D" w:rsidRPr="00A625BA" w:rsidRDefault="008C490D" w:rsidP="003059D2">
            <w:pPr>
              <w:jc w:val="both"/>
              <w:rPr>
                <w:rFonts w:eastAsia="SimSun"/>
                <w:sz w:val="20"/>
                <w:szCs w:val="20"/>
              </w:rPr>
            </w:pPr>
            <w:r w:rsidRPr="00A625BA">
              <w:rPr>
                <w:rFonts w:eastAsia="SimSun"/>
                <w:sz w:val="20"/>
                <w:szCs w:val="20"/>
              </w:rPr>
              <w:t xml:space="preserve">                         (место составления)</w:t>
            </w:r>
          </w:p>
        </w:tc>
        <w:tc>
          <w:tcPr>
            <w:tcW w:w="227" w:type="dxa"/>
          </w:tcPr>
          <w:p w:rsidR="008C490D" w:rsidRPr="00A625BA" w:rsidRDefault="008C490D" w:rsidP="003059D2">
            <w:pPr>
              <w:jc w:val="both"/>
            </w:pPr>
          </w:p>
        </w:tc>
        <w:tc>
          <w:tcPr>
            <w:tcW w:w="454" w:type="dxa"/>
            <w:tcBorders>
              <w:top w:val="single" w:sz="4" w:space="0" w:color="auto"/>
            </w:tcBorders>
          </w:tcPr>
          <w:p w:rsidR="008C490D" w:rsidRPr="00A625BA" w:rsidRDefault="008C490D" w:rsidP="003059D2">
            <w:pPr>
              <w:jc w:val="both"/>
            </w:pPr>
          </w:p>
        </w:tc>
        <w:tc>
          <w:tcPr>
            <w:tcW w:w="284" w:type="dxa"/>
          </w:tcPr>
          <w:p w:rsidR="008C490D" w:rsidRPr="00A625BA" w:rsidRDefault="008C490D" w:rsidP="003059D2">
            <w:pPr>
              <w:jc w:val="both"/>
            </w:pPr>
          </w:p>
        </w:tc>
        <w:tc>
          <w:tcPr>
            <w:tcW w:w="1020" w:type="dxa"/>
          </w:tcPr>
          <w:p w:rsidR="008C490D" w:rsidRPr="00A625BA" w:rsidRDefault="008C490D" w:rsidP="003059D2">
            <w:pPr>
              <w:jc w:val="both"/>
            </w:pPr>
          </w:p>
        </w:tc>
        <w:tc>
          <w:tcPr>
            <w:tcW w:w="425" w:type="dxa"/>
          </w:tcPr>
          <w:p w:rsidR="008C490D" w:rsidRPr="00A625BA" w:rsidRDefault="008C490D" w:rsidP="003059D2">
            <w:pPr>
              <w:jc w:val="both"/>
            </w:pPr>
          </w:p>
        </w:tc>
        <w:tc>
          <w:tcPr>
            <w:tcW w:w="992" w:type="dxa"/>
            <w:tcBorders>
              <w:top w:val="single" w:sz="4" w:space="0" w:color="auto"/>
            </w:tcBorders>
          </w:tcPr>
          <w:p w:rsidR="008C490D" w:rsidRPr="00A625BA" w:rsidRDefault="008C490D" w:rsidP="003059D2">
            <w:pPr>
              <w:jc w:val="both"/>
            </w:pPr>
          </w:p>
        </w:tc>
        <w:tc>
          <w:tcPr>
            <w:tcW w:w="333" w:type="dxa"/>
          </w:tcPr>
          <w:p w:rsidR="008C490D" w:rsidRPr="00A625BA" w:rsidRDefault="008C490D" w:rsidP="003059D2">
            <w:pPr>
              <w:jc w:val="both"/>
            </w:pPr>
          </w:p>
        </w:tc>
      </w:tr>
    </w:tbl>
    <w:p w:rsidR="008C490D" w:rsidRPr="00A625BA" w:rsidRDefault="008C490D" w:rsidP="008C490D">
      <w:pPr>
        <w:jc w:val="both"/>
        <w:rPr>
          <w:rFonts w:eastAsia="SimSun"/>
        </w:rPr>
      </w:pPr>
      <w:r w:rsidRPr="00A625BA">
        <w:rPr>
          <w:rFonts w:eastAsia="SimSun"/>
        </w:rPr>
        <w:t xml:space="preserve">Выдано  </w:t>
      </w: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(наименование лица, осуществляющего выполнение работ</w:t>
      </w:r>
    </w:p>
    <w:p w:rsidR="008C490D" w:rsidRPr="00A625BA" w:rsidRDefault="008C490D" w:rsidP="008C490D">
      <w:pPr>
        <w:jc w:val="both"/>
        <w:rPr>
          <w:sz w:val="20"/>
          <w:szCs w:val="20"/>
        </w:rPr>
      </w:pP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на основании Контракта государственной регистрации, ОГРН, ИНН, почтовые реквизиты, телефон/факс)</w:t>
      </w:r>
    </w:p>
    <w:p w:rsidR="008C490D" w:rsidRPr="00A625BA" w:rsidRDefault="008C490D" w:rsidP="008C490D">
      <w:pPr>
        <w:tabs>
          <w:tab w:val="right" w:pos="9923"/>
        </w:tabs>
        <w:jc w:val="both"/>
        <w:rPr>
          <w:rFonts w:eastAsia="SimSun"/>
        </w:rPr>
      </w:pPr>
      <w:r w:rsidRPr="00A625BA">
        <w:rPr>
          <w:rFonts w:eastAsia="SimSun"/>
        </w:rPr>
        <w:t xml:space="preserve">на Объекте:  </w:t>
      </w:r>
    </w:p>
    <w:p w:rsidR="008C490D" w:rsidRPr="00A625BA" w:rsidRDefault="008C490D" w:rsidP="008C490D">
      <w:pPr>
        <w:pBdr>
          <w:top w:val="single" w:sz="4" w:space="1" w:color="auto"/>
        </w:pBdr>
        <w:jc w:val="center"/>
        <w:rPr>
          <w:rFonts w:eastAsia="SimSun"/>
        </w:rPr>
      </w:pPr>
      <w:r w:rsidRPr="00A625BA">
        <w:rPr>
          <w:rFonts w:eastAsia="SimSun"/>
        </w:rPr>
        <w:t>(наименование объекта)</w:t>
      </w:r>
    </w:p>
    <w:p w:rsidR="008C490D" w:rsidRPr="00A625BA" w:rsidRDefault="008C490D" w:rsidP="008C490D">
      <w:pPr>
        <w:jc w:val="both"/>
        <w:rPr>
          <w:rFonts w:eastAsia="SimSun"/>
        </w:rPr>
      </w:pPr>
      <w:r w:rsidRPr="00A625BA">
        <w:rPr>
          <w:rFonts w:eastAsia="SimSun"/>
        </w:rPr>
        <w:t xml:space="preserve">расположенного по адресу  </w:t>
      </w: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(почтовый или строительный адрес объекта)</w:t>
      </w:r>
    </w:p>
    <w:p w:rsidR="008C490D" w:rsidRPr="00A625BA" w:rsidRDefault="008C490D" w:rsidP="008C490D">
      <w:pPr>
        <w:jc w:val="both"/>
      </w:pPr>
      <w:r w:rsidRPr="00A625BA">
        <w:rPr>
          <w:rFonts w:eastAsia="SimSun"/>
        </w:rPr>
        <w:t xml:space="preserve">По результатам проведенной проверки работ </w:t>
      </w:r>
    </w:p>
    <w:tbl>
      <w:tblPr>
        <w:tblW w:w="0" w:type="auto"/>
        <w:tblLayout w:type="fixed"/>
        <w:tblCellMar>
          <w:left w:w="28" w:type="dxa"/>
          <w:right w:w="28" w:type="dxa"/>
        </w:tblCellMar>
        <w:tblLook w:val="0000" w:firstRow="0" w:lastRow="0" w:firstColumn="0" w:lastColumn="0" w:noHBand="0" w:noVBand="0"/>
      </w:tblPr>
      <w:tblGrid>
        <w:gridCol w:w="284"/>
        <w:gridCol w:w="198"/>
        <w:gridCol w:w="454"/>
        <w:gridCol w:w="284"/>
        <w:gridCol w:w="1021"/>
        <w:gridCol w:w="397"/>
        <w:gridCol w:w="397"/>
        <w:gridCol w:w="652"/>
        <w:gridCol w:w="737"/>
        <w:gridCol w:w="1871"/>
        <w:gridCol w:w="737"/>
        <w:gridCol w:w="482"/>
        <w:gridCol w:w="1418"/>
        <w:gridCol w:w="397"/>
        <w:gridCol w:w="397"/>
        <w:gridCol w:w="340"/>
      </w:tblGrid>
      <w:tr w:rsidR="008C490D" w:rsidRPr="00A625BA" w:rsidTr="003059D2">
        <w:tc>
          <w:tcPr>
            <w:tcW w:w="284" w:type="dxa"/>
            <w:tcBorders>
              <w:top w:val="nil"/>
              <w:left w:val="nil"/>
              <w:bottom w:val="nil"/>
              <w:right w:val="nil"/>
            </w:tcBorders>
            <w:vAlign w:val="bottom"/>
          </w:tcPr>
          <w:p w:rsidR="008C490D" w:rsidRPr="00A625BA" w:rsidRDefault="008C490D" w:rsidP="003059D2">
            <w:pPr>
              <w:jc w:val="both"/>
              <w:rPr>
                <w:rFonts w:eastAsia="SimSun"/>
              </w:rPr>
            </w:pPr>
          </w:p>
        </w:tc>
        <w:tc>
          <w:tcPr>
            <w:tcW w:w="198" w:type="dxa"/>
            <w:tcBorders>
              <w:top w:val="nil"/>
              <w:left w:val="nil"/>
              <w:bottom w:val="nil"/>
              <w:right w:val="nil"/>
            </w:tcBorders>
            <w:vAlign w:val="bottom"/>
          </w:tcPr>
          <w:p w:rsidR="008C490D" w:rsidRPr="00A625BA" w:rsidRDefault="008C490D" w:rsidP="003059D2">
            <w:pPr>
              <w:jc w:val="both"/>
            </w:pPr>
            <w:r w:rsidRPr="00A625BA">
              <w:t>«</w:t>
            </w:r>
          </w:p>
        </w:tc>
        <w:tc>
          <w:tcPr>
            <w:tcW w:w="454" w:type="dxa"/>
            <w:tcBorders>
              <w:top w:val="nil"/>
              <w:left w:val="nil"/>
              <w:bottom w:val="single" w:sz="4" w:space="0" w:color="auto"/>
              <w:right w:val="nil"/>
            </w:tcBorders>
            <w:vAlign w:val="bottom"/>
          </w:tcPr>
          <w:p w:rsidR="008C490D" w:rsidRPr="00A625BA" w:rsidRDefault="008C490D" w:rsidP="003059D2">
            <w:pPr>
              <w:jc w:val="both"/>
            </w:pPr>
          </w:p>
        </w:tc>
        <w:tc>
          <w:tcPr>
            <w:tcW w:w="284" w:type="dxa"/>
            <w:tcBorders>
              <w:top w:val="nil"/>
              <w:left w:val="nil"/>
              <w:bottom w:val="nil"/>
              <w:right w:val="nil"/>
            </w:tcBorders>
            <w:vAlign w:val="bottom"/>
          </w:tcPr>
          <w:p w:rsidR="008C490D" w:rsidRPr="00A625BA" w:rsidRDefault="008C490D" w:rsidP="003059D2">
            <w:pPr>
              <w:jc w:val="both"/>
            </w:pPr>
            <w:r w:rsidRPr="00A625BA">
              <w:rPr>
                <w:rFonts w:eastAsia="SimSun"/>
              </w:rPr>
              <w:t>»</w:t>
            </w:r>
          </w:p>
        </w:tc>
        <w:tc>
          <w:tcPr>
            <w:tcW w:w="1021" w:type="dxa"/>
            <w:tcBorders>
              <w:top w:val="nil"/>
              <w:left w:val="nil"/>
              <w:bottom w:val="single" w:sz="4" w:space="0" w:color="auto"/>
              <w:right w:val="nil"/>
            </w:tcBorders>
            <w:vAlign w:val="bottom"/>
          </w:tcPr>
          <w:p w:rsidR="008C490D" w:rsidRPr="00A625BA" w:rsidRDefault="008C490D" w:rsidP="003059D2">
            <w:pPr>
              <w:jc w:val="both"/>
            </w:pPr>
          </w:p>
        </w:tc>
        <w:tc>
          <w:tcPr>
            <w:tcW w:w="397"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20</w:t>
            </w:r>
          </w:p>
        </w:tc>
        <w:tc>
          <w:tcPr>
            <w:tcW w:w="397" w:type="dxa"/>
            <w:tcBorders>
              <w:top w:val="nil"/>
              <w:left w:val="nil"/>
              <w:bottom w:val="single" w:sz="4" w:space="0" w:color="auto"/>
              <w:right w:val="nil"/>
            </w:tcBorders>
            <w:vAlign w:val="bottom"/>
          </w:tcPr>
          <w:p w:rsidR="008C490D" w:rsidRPr="00A625BA" w:rsidRDefault="008C490D" w:rsidP="003059D2">
            <w:pPr>
              <w:jc w:val="both"/>
            </w:pPr>
          </w:p>
        </w:tc>
        <w:tc>
          <w:tcPr>
            <w:tcW w:w="652"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 xml:space="preserve"> </w:t>
            </w:r>
          </w:p>
        </w:tc>
        <w:tc>
          <w:tcPr>
            <w:tcW w:w="737" w:type="dxa"/>
            <w:tcBorders>
              <w:top w:val="nil"/>
              <w:left w:val="nil"/>
              <w:bottom w:val="single" w:sz="4" w:space="0" w:color="auto"/>
              <w:right w:val="nil"/>
            </w:tcBorders>
            <w:vAlign w:val="bottom"/>
          </w:tcPr>
          <w:p w:rsidR="008C490D" w:rsidRPr="00A625BA" w:rsidRDefault="008C490D" w:rsidP="003059D2">
            <w:pPr>
              <w:jc w:val="both"/>
            </w:pPr>
          </w:p>
        </w:tc>
        <w:tc>
          <w:tcPr>
            <w:tcW w:w="1871"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составлен акт №</w:t>
            </w:r>
          </w:p>
        </w:tc>
        <w:tc>
          <w:tcPr>
            <w:tcW w:w="737" w:type="dxa"/>
            <w:tcBorders>
              <w:top w:val="nil"/>
              <w:left w:val="nil"/>
              <w:bottom w:val="single" w:sz="4" w:space="0" w:color="auto"/>
              <w:right w:val="nil"/>
            </w:tcBorders>
            <w:vAlign w:val="bottom"/>
          </w:tcPr>
          <w:p w:rsidR="008C490D" w:rsidRPr="00A625BA" w:rsidRDefault="008C490D" w:rsidP="003059D2">
            <w:pPr>
              <w:jc w:val="both"/>
            </w:pPr>
          </w:p>
        </w:tc>
        <w:tc>
          <w:tcPr>
            <w:tcW w:w="482"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от</w:t>
            </w:r>
          </w:p>
        </w:tc>
        <w:tc>
          <w:tcPr>
            <w:tcW w:w="1418" w:type="dxa"/>
            <w:tcBorders>
              <w:top w:val="nil"/>
              <w:left w:val="nil"/>
              <w:bottom w:val="single" w:sz="4" w:space="0" w:color="auto"/>
              <w:right w:val="nil"/>
            </w:tcBorders>
            <w:vAlign w:val="bottom"/>
          </w:tcPr>
          <w:p w:rsidR="008C490D" w:rsidRPr="00A625BA" w:rsidRDefault="008C490D" w:rsidP="003059D2">
            <w:pPr>
              <w:jc w:val="both"/>
              <w:rPr>
                <w:rFonts w:eastAsia="SimSun"/>
              </w:rPr>
            </w:pPr>
          </w:p>
        </w:tc>
        <w:tc>
          <w:tcPr>
            <w:tcW w:w="397"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20</w:t>
            </w:r>
          </w:p>
        </w:tc>
        <w:tc>
          <w:tcPr>
            <w:tcW w:w="397" w:type="dxa"/>
            <w:tcBorders>
              <w:top w:val="nil"/>
              <w:left w:val="nil"/>
              <w:bottom w:val="single" w:sz="4" w:space="0" w:color="auto"/>
              <w:right w:val="nil"/>
            </w:tcBorders>
            <w:vAlign w:val="bottom"/>
          </w:tcPr>
          <w:p w:rsidR="008C490D" w:rsidRPr="00A625BA" w:rsidRDefault="008C490D" w:rsidP="003059D2">
            <w:pPr>
              <w:jc w:val="both"/>
            </w:pPr>
          </w:p>
        </w:tc>
        <w:tc>
          <w:tcPr>
            <w:tcW w:w="340" w:type="dxa"/>
            <w:tcBorders>
              <w:top w:val="nil"/>
              <w:left w:val="nil"/>
              <w:bottom w:val="nil"/>
              <w:right w:val="nil"/>
            </w:tcBorders>
            <w:vAlign w:val="bottom"/>
          </w:tcPr>
          <w:p w:rsidR="008C490D" w:rsidRPr="00A625BA" w:rsidRDefault="008C490D" w:rsidP="003059D2">
            <w:pPr>
              <w:jc w:val="both"/>
              <w:rPr>
                <w:rFonts w:eastAsia="SimSun"/>
              </w:rPr>
            </w:pPr>
          </w:p>
        </w:tc>
      </w:tr>
    </w:tbl>
    <w:p w:rsidR="008C490D" w:rsidRPr="00A625BA" w:rsidRDefault="008C490D" w:rsidP="008C490D">
      <w:pPr>
        <w:jc w:val="both"/>
      </w:pPr>
      <w:r w:rsidRPr="00A625BA">
        <w:rPr>
          <w:rFonts w:eastAsia="SimSun"/>
        </w:rPr>
        <w:t xml:space="preserve">и установлено, что </w:t>
      </w: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(наименование лица, осуществляющего выполнение работ)</w:t>
      </w:r>
    </w:p>
    <w:p w:rsidR="008C490D" w:rsidRPr="00A625BA" w:rsidRDefault="008C490D" w:rsidP="008C490D">
      <w:pPr>
        <w:keepNext/>
        <w:jc w:val="both"/>
        <w:rPr>
          <w:rFonts w:eastAsia="SimSun"/>
        </w:rPr>
      </w:pPr>
      <w:r w:rsidRPr="00A625BA">
        <w:rPr>
          <w:rFonts w:eastAsia="SimSun"/>
        </w:rPr>
        <w:t>допущены и предписываются к устранению следующие нарушения:</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551"/>
        <w:gridCol w:w="3120"/>
        <w:gridCol w:w="1985"/>
        <w:gridCol w:w="2266"/>
      </w:tblGrid>
      <w:tr w:rsidR="008C490D" w:rsidRPr="00A625BA" w:rsidTr="003059D2">
        <w:trPr>
          <w:cantSplit/>
        </w:trPr>
        <w:tc>
          <w:tcPr>
            <w:tcW w:w="454" w:type="dxa"/>
          </w:tcPr>
          <w:p w:rsidR="008C490D" w:rsidRPr="00A625BA" w:rsidRDefault="008C490D" w:rsidP="003059D2">
            <w:pPr>
              <w:jc w:val="center"/>
              <w:rPr>
                <w:rFonts w:eastAsia="SimSun"/>
                <w:sz w:val="20"/>
                <w:szCs w:val="20"/>
              </w:rPr>
            </w:pPr>
            <w:r w:rsidRPr="00A625BA">
              <w:rPr>
                <w:rFonts w:eastAsia="SimSun"/>
                <w:sz w:val="20"/>
                <w:szCs w:val="20"/>
              </w:rPr>
              <w:t>№ п/п</w:t>
            </w:r>
          </w:p>
        </w:tc>
        <w:tc>
          <w:tcPr>
            <w:tcW w:w="2551" w:type="dxa"/>
          </w:tcPr>
          <w:p w:rsidR="008C490D" w:rsidRPr="00A625BA" w:rsidRDefault="008C490D" w:rsidP="003059D2">
            <w:pPr>
              <w:jc w:val="center"/>
              <w:rPr>
                <w:rFonts w:eastAsia="SimSun"/>
                <w:sz w:val="20"/>
                <w:szCs w:val="20"/>
              </w:rPr>
            </w:pPr>
            <w:r w:rsidRPr="00A625BA">
              <w:rPr>
                <w:rFonts w:eastAsia="SimSun"/>
                <w:sz w:val="20"/>
                <w:szCs w:val="20"/>
              </w:rPr>
              <w:t>Описание, характер, конкретный вид нарушений</w:t>
            </w:r>
          </w:p>
        </w:tc>
        <w:tc>
          <w:tcPr>
            <w:tcW w:w="3120" w:type="dxa"/>
          </w:tcPr>
          <w:p w:rsidR="008C490D" w:rsidRPr="00A625BA" w:rsidRDefault="008C490D" w:rsidP="003059D2">
            <w:pPr>
              <w:jc w:val="center"/>
              <w:rPr>
                <w:rFonts w:eastAsia="SimSun"/>
                <w:sz w:val="20"/>
                <w:szCs w:val="20"/>
              </w:rPr>
            </w:pPr>
            <w:r w:rsidRPr="00A625BA">
              <w:rPr>
                <w:rFonts w:eastAsia="SimSun"/>
                <w:sz w:val="20"/>
                <w:szCs w:val="20"/>
              </w:rPr>
              <w:t>Ссылки на статьи (пункты, части статей) Контракта и приложений к нему, технических регламентов, нормативных правовых актов требования которых нарушены</w:t>
            </w:r>
          </w:p>
        </w:tc>
        <w:tc>
          <w:tcPr>
            <w:tcW w:w="1985" w:type="dxa"/>
          </w:tcPr>
          <w:p w:rsidR="008C490D" w:rsidRPr="00A625BA" w:rsidRDefault="008C490D" w:rsidP="003059D2">
            <w:pPr>
              <w:jc w:val="center"/>
              <w:rPr>
                <w:rFonts w:eastAsia="SimSun"/>
                <w:sz w:val="20"/>
                <w:szCs w:val="20"/>
              </w:rPr>
            </w:pPr>
            <w:r w:rsidRPr="00A625BA">
              <w:rPr>
                <w:rFonts w:eastAsia="SimSun"/>
                <w:sz w:val="20"/>
                <w:szCs w:val="20"/>
              </w:rPr>
              <w:t>Предписываемые меры по устранению выявленного нарушения</w:t>
            </w:r>
          </w:p>
        </w:tc>
        <w:tc>
          <w:tcPr>
            <w:tcW w:w="2266" w:type="dxa"/>
          </w:tcPr>
          <w:p w:rsidR="008C490D" w:rsidRPr="00A625BA" w:rsidRDefault="008C490D" w:rsidP="003059D2">
            <w:pPr>
              <w:jc w:val="center"/>
              <w:rPr>
                <w:rFonts w:eastAsia="SimSun"/>
                <w:sz w:val="20"/>
                <w:szCs w:val="20"/>
              </w:rPr>
            </w:pPr>
            <w:r w:rsidRPr="00A625BA">
              <w:rPr>
                <w:rFonts w:eastAsia="SimSun"/>
                <w:sz w:val="20"/>
                <w:szCs w:val="20"/>
              </w:rPr>
              <w:t>Срок устранения выявленного нарушения</w:t>
            </w:r>
          </w:p>
        </w:tc>
      </w:tr>
      <w:tr w:rsidR="008C490D" w:rsidRPr="00A625BA" w:rsidTr="003059D2">
        <w:trPr>
          <w:cantSplit/>
        </w:trPr>
        <w:tc>
          <w:tcPr>
            <w:tcW w:w="454" w:type="dxa"/>
          </w:tcPr>
          <w:p w:rsidR="008C490D" w:rsidRPr="00A625BA" w:rsidRDefault="008C490D" w:rsidP="003059D2">
            <w:pPr>
              <w:jc w:val="center"/>
              <w:rPr>
                <w:rFonts w:eastAsia="SimSun"/>
              </w:rPr>
            </w:pPr>
            <w:r w:rsidRPr="00A625BA">
              <w:rPr>
                <w:rFonts w:eastAsia="SimSun"/>
              </w:rPr>
              <w:t>1</w:t>
            </w:r>
          </w:p>
        </w:tc>
        <w:tc>
          <w:tcPr>
            <w:tcW w:w="2551" w:type="dxa"/>
          </w:tcPr>
          <w:p w:rsidR="008C490D" w:rsidRPr="00A625BA" w:rsidRDefault="008C490D" w:rsidP="003059D2">
            <w:pPr>
              <w:jc w:val="center"/>
              <w:rPr>
                <w:rFonts w:eastAsia="SimSun"/>
              </w:rPr>
            </w:pPr>
            <w:r w:rsidRPr="00A625BA">
              <w:rPr>
                <w:rFonts w:eastAsia="SimSun"/>
              </w:rPr>
              <w:t>2</w:t>
            </w:r>
          </w:p>
        </w:tc>
        <w:tc>
          <w:tcPr>
            <w:tcW w:w="3120" w:type="dxa"/>
          </w:tcPr>
          <w:p w:rsidR="008C490D" w:rsidRPr="00A625BA" w:rsidRDefault="008C490D" w:rsidP="003059D2">
            <w:pPr>
              <w:jc w:val="center"/>
              <w:rPr>
                <w:rFonts w:eastAsia="SimSun"/>
              </w:rPr>
            </w:pPr>
            <w:r w:rsidRPr="00A625BA">
              <w:rPr>
                <w:rFonts w:eastAsia="SimSun"/>
              </w:rPr>
              <w:t>3</w:t>
            </w:r>
          </w:p>
        </w:tc>
        <w:tc>
          <w:tcPr>
            <w:tcW w:w="1985" w:type="dxa"/>
          </w:tcPr>
          <w:p w:rsidR="008C490D" w:rsidRPr="00A625BA" w:rsidRDefault="008C490D" w:rsidP="003059D2">
            <w:pPr>
              <w:jc w:val="center"/>
              <w:rPr>
                <w:rFonts w:eastAsia="SimSun"/>
              </w:rPr>
            </w:pPr>
            <w:r w:rsidRPr="00A625BA">
              <w:rPr>
                <w:rFonts w:eastAsia="SimSun"/>
              </w:rPr>
              <w:t>4</w:t>
            </w:r>
          </w:p>
        </w:tc>
        <w:tc>
          <w:tcPr>
            <w:tcW w:w="2266" w:type="dxa"/>
          </w:tcPr>
          <w:p w:rsidR="008C490D" w:rsidRPr="00A625BA" w:rsidRDefault="008C490D" w:rsidP="003059D2">
            <w:pPr>
              <w:jc w:val="center"/>
              <w:rPr>
                <w:rFonts w:eastAsia="SimSun"/>
              </w:rPr>
            </w:pPr>
            <w:r w:rsidRPr="00A625BA">
              <w:rPr>
                <w:rFonts w:eastAsia="SimSun"/>
              </w:rPr>
              <w:t>5</w:t>
            </w:r>
          </w:p>
        </w:tc>
      </w:tr>
      <w:tr w:rsidR="008C490D" w:rsidRPr="00A625BA" w:rsidTr="003059D2">
        <w:trPr>
          <w:cantSplit/>
          <w:trHeight w:val="70"/>
        </w:trPr>
        <w:tc>
          <w:tcPr>
            <w:tcW w:w="454" w:type="dxa"/>
          </w:tcPr>
          <w:p w:rsidR="008C490D" w:rsidRPr="00A625BA" w:rsidRDefault="008C490D" w:rsidP="003059D2">
            <w:pPr>
              <w:jc w:val="both"/>
            </w:pPr>
          </w:p>
        </w:tc>
        <w:tc>
          <w:tcPr>
            <w:tcW w:w="2551" w:type="dxa"/>
          </w:tcPr>
          <w:p w:rsidR="008C490D" w:rsidRPr="00A625BA" w:rsidRDefault="008C490D" w:rsidP="003059D2">
            <w:pPr>
              <w:jc w:val="both"/>
            </w:pPr>
          </w:p>
        </w:tc>
        <w:tc>
          <w:tcPr>
            <w:tcW w:w="3120" w:type="dxa"/>
          </w:tcPr>
          <w:p w:rsidR="008C490D" w:rsidRPr="00A625BA" w:rsidRDefault="008C490D" w:rsidP="003059D2">
            <w:pPr>
              <w:jc w:val="both"/>
            </w:pPr>
          </w:p>
        </w:tc>
        <w:tc>
          <w:tcPr>
            <w:tcW w:w="1985" w:type="dxa"/>
          </w:tcPr>
          <w:p w:rsidR="008C490D" w:rsidRPr="00A625BA" w:rsidRDefault="008C490D" w:rsidP="003059D2">
            <w:pPr>
              <w:jc w:val="both"/>
            </w:pPr>
          </w:p>
        </w:tc>
        <w:tc>
          <w:tcPr>
            <w:tcW w:w="2266" w:type="dxa"/>
          </w:tcPr>
          <w:p w:rsidR="008C490D" w:rsidRPr="00A625BA" w:rsidRDefault="008C490D" w:rsidP="003059D2">
            <w:pPr>
              <w:jc w:val="both"/>
            </w:pPr>
          </w:p>
        </w:tc>
      </w:tr>
    </w:tbl>
    <w:p w:rsidR="008C490D" w:rsidRPr="00A625BA" w:rsidRDefault="008C490D" w:rsidP="008C490D">
      <w:pPr>
        <w:ind w:firstLine="567"/>
        <w:jc w:val="both"/>
        <w:rPr>
          <w:rFonts w:eastAsia="SimSun"/>
        </w:rPr>
      </w:pPr>
      <w:r w:rsidRPr="00A625BA">
        <w:rPr>
          <w:rFonts w:eastAsia="SimSun"/>
        </w:rPr>
        <w:t>За неисполнение или ненадлежащее исполнение в срок настоящего предписания лицо, осуществляющее выполнение работ на основании Контракта с заказчиком, несет ответственность, предусмотренную Контрактом.</w:t>
      </w:r>
    </w:p>
    <w:p w:rsidR="008C490D" w:rsidRPr="00A625BA" w:rsidRDefault="008C490D" w:rsidP="008C490D">
      <w:pPr>
        <w:ind w:firstLine="567"/>
        <w:jc w:val="both"/>
        <w:rPr>
          <w:rFonts w:eastAsia="SimSun"/>
        </w:rPr>
      </w:pPr>
      <w:r w:rsidRPr="00A625BA">
        <w:rPr>
          <w:rFonts w:eastAsia="SimSun"/>
        </w:rPr>
        <w:t>В соответствии с условиями Контракта лицо, осуществляющее выполнение Работ на основании Контракта, обязано обеспечить устранение выявленных нарушений и не приступать к продолжению работ до устранения выявленных недостатков.</w:t>
      </w:r>
    </w:p>
    <w:tbl>
      <w:tblPr>
        <w:tblW w:w="10036" w:type="dxa"/>
        <w:tblLayout w:type="fixed"/>
        <w:tblCellMar>
          <w:left w:w="28" w:type="dxa"/>
          <w:right w:w="28" w:type="dxa"/>
        </w:tblCellMar>
        <w:tblLook w:val="0000" w:firstRow="0" w:lastRow="0" w:firstColumn="0" w:lastColumn="0" w:noHBand="0" w:noVBand="0"/>
      </w:tblPr>
      <w:tblGrid>
        <w:gridCol w:w="5273"/>
        <w:gridCol w:w="2268"/>
        <w:gridCol w:w="425"/>
        <w:gridCol w:w="426"/>
        <w:gridCol w:w="1644"/>
      </w:tblGrid>
      <w:tr w:rsidR="008C490D" w:rsidRPr="00A625BA" w:rsidTr="003059D2">
        <w:trPr>
          <w:trHeight w:val="242"/>
        </w:trPr>
        <w:tc>
          <w:tcPr>
            <w:tcW w:w="5273" w:type="dxa"/>
            <w:vAlign w:val="bottom"/>
          </w:tcPr>
          <w:p w:rsidR="008C490D" w:rsidRPr="00A625BA" w:rsidRDefault="008C490D" w:rsidP="003059D2">
            <w:pPr>
              <w:jc w:val="both"/>
              <w:rPr>
                <w:rFonts w:eastAsia="SimSun"/>
              </w:rPr>
            </w:pPr>
            <w:r w:rsidRPr="00A625BA">
              <w:rPr>
                <w:rFonts w:eastAsia="SimSun"/>
              </w:rPr>
              <w:t>О выполнении настоящего предписания в срок до</w:t>
            </w:r>
          </w:p>
        </w:tc>
        <w:tc>
          <w:tcPr>
            <w:tcW w:w="2268" w:type="dxa"/>
            <w:vAlign w:val="bottom"/>
          </w:tcPr>
          <w:p w:rsidR="008C490D" w:rsidRPr="00A625BA" w:rsidRDefault="008C490D" w:rsidP="003059D2">
            <w:pPr>
              <w:ind w:firstLine="567"/>
              <w:jc w:val="both"/>
            </w:pPr>
            <w:r w:rsidRPr="00A625BA">
              <w:t>___________</w:t>
            </w:r>
          </w:p>
        </w:tc>
        <w:tc>
          <w:tcPr>
            <w:tcW w:w="425" w:type="dxa"/>
            <w:vAlign w:val="bottom"/>
          </w:tcPr>
          <w:p w:rsidR="008C490D" w:rsidRPr="00A625BA" w:rsidRDefault="008C490D" w:rsidP="003059D2">
            <w:pPr>
              <w:ind w:firstLine="567"/>
              <w:jc w:val="both"/>
              <w:rPr>
                <w:rFonts w:eastAsia="SimSun"/>
              </w:rPr>
            </w:pPr>
            <w:r w:rsidRPr="00A625BA">
              <w:rPr>
                <w:rFonts w:eastAsia="SimSun"/>
              </w:rPr>
              <w:t>2</w:t>
            </w:r>
          </w:p>
        </w:tc>
        <w:tc>
          <w:tcPr>
            <w:tcW w:w="426" w:type="dxa"/>
            <w:vAlign w:val="bottom"/>
          </w:tcPr>
          <w:p w:rsidR="008C490D" w:rsidRPr="00A625BA" w:rsidRDefault="008C490D" w:rsidP="003059D2">
            <w:pPr>
              <w:ind w:firstLine="567"/>
              <w:jc w:val="both"/>
            </w:pPr>
          </w:p>
        </w:tc>
        <w:tc>
          <w:tcPr>
            <w:tcW w:w="1644" w:type="dxa"/>
            <w:vAlign w:val="bottom"/>
          </w:tcPr>
          <w:p w:rsidR="008C490D" w:rsidRPr="00A625BA" w:rsidRDefault="008C490D" w:rsidP="003059D2">
            <w:pPr>
              <w:jc w:val="both"/>
              <w:rPr>
                <w:rFonts w:eastAsia="SimSun"/>
              </w:rPr>
            </w:pPr>
            <w:r w:rsidRPr="00A625BA">
              <w:rPr>
                <w:rFonts w:eastAsia="SimSun"/>
              </w:rPr>
              <w:t>уведомить</w:t>
            </w:r>
          </w:p>
        </w:tc>
      </w:tr>
    </w:tbl>
    <w:p w:rsidR="008C490D" w:rsidRPr="00A625BA" w:rsidRDefault="008C490D" w:rsidP="008C490D">
      <w:pPr>
        <w:jc w:val="both"/>
      </w:pP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(наименование, адрес Заказчика)</w:t>
      </w:r>
    </w:p>
    <w:p w:rsidR="008C490D" w:rsidRPr="00A625BA" w:rsidRDefault="008C490D" w:rsidP="008C490D">
      <w:pPr>
        <w:jc w:val="both"/>
        <w:rPr>
          <w:rFonts w:eastAsia="SimSun"/>
        </w:rPr>
      </w:pPr>
      <w:r w:rsidRPr="00A625BA">
        <w:rPr>
          <w:rFonts w:eastAsia="SimSun"/>
        </w:rPr>
        <w:t>Лицо, выдавшее предписание:</w:t>
      </w:r>
    </w:p>
    <w:tbl>
      <w:tblPr>
        <w:tblW w:w="0" w:type="auto"/>
        <w:tblLayout w:type="fixed"/>
        <w:tblCellMar>
          <w:left w:w="28" w:type="dxa"/>
          <w:right w:w="28" w:type="dxa"/>
        </w:tblCellMar>
        <w:tblLook w:val="0000" w:firstRow="0" w:lastRow="0" w:firstColumn="0" w:lastColumn="0" w:noHBand="0" w:noVBand="0"/>
      </w:tblPr>
      <w:tblGrid>
        <w:gridCol w:w="3686"/>
        <w:gridCol w:w="397"/>
        <w:gridCol w:w="2381"/>
        <w:gridCol w:w="397"/>
        <w:gridCol w:w="3119"/>
      </w:tblGrid>
      <w:tr w:rsidR="008C490D" w:rsidRPr="00A625BA" w:rsidTr="003059D2">
        <w:tc>
          <w:tcPr>
            <w:tcW w:w="3686" w:type="dxa"/>
            <w:tcBorders>
              <w:top w:val="nil"/>
              <w:left w:val="nil"/>
              <w:bottom w:val="single" w:sz="4" w:space="0" w:color="auto"/>
              <w:right w:val="nil"/>
            </w:tcBorders>
            <w:vAlign w:val="bottom"/>
          </w:tcPr>
          <w:p w:rsidR="008C490D" w:rsidRPr="00A625BA" w:rsidRDefault="008C490D" w:rsidP="003059D2">
            <w:pPr>
              <w:keepNext/>
              <w:jc w:val="both"/>
            </w:pPr>
          </w:p>
        </w:tc>
        <w:tc>
          <w:tcPr>
            <w:tcW w:w="397" w:type="dxa"/>
            <w:tcBorders>
              <w:top w:val="nil"/>
              <w:left w:val="nil"/>
              <w:bottom w:val="nil"/>
              <w:right w:val="nil"/>
            </w:tcBorders>
            <w:vAlign w:val="bottom"/>
          </w:tcPr>
          <w:p w:rsidR="008C490D" w:rsidRPr="00A625BA" w:rsidRDefault="008C490D" w:rsidP="003059D2">
            <w:pPr>
              <w:keepNext/>
              <w:jc w:val="both"/>
            </w:pPr>
          </w:p>
        </w:tc>
        <w:tc>
          <w:tcPr>
            <w:tcW w:w="2381" w:type="dxa"/>
            <w:tcBorders>
              <w:top w:val="nil"/>
              <w:left w:val="nil"/>
              <w:bottom w:val="single" w:sz="4" w:space="0" w:color="auto"/>
              <w:right w:val="nil"/>
            </w:tcBorders>
            <w:vAlign w:val="bottom"/>
          </w:tcPr>
          <w:p w:rsidR="008C490D" w:rsidRPr="00A625BA" w:rsidRDefault="008C490D" w:rsidP="003059D2">
            <w:pPr>
              <w:keepNext/>
              <w:jc w:val="both"/>
            </w:pPr>
          </w:p>
        </w:tc>
        <w:tc>
          <w:tcPr>
            <w:tcW w:w="397" w:type="dxa"/>
            <w:tcBorders>
              <w:top w:val="nil"/>
              <w:left w:val="nil"/>
              <w:bottom w:val="nil"/>
              <w:right w:val="nil"/>
            </w:tcBorders>
            <w:vAlign w:val="bottom"/>
          </w:tcPr>
          <w:p w:rsidR="008C490D" w:rsidRPr="00A625BA" w:rsidRDefault="008C490D" w:rsidP="003059D2">
            <w:pPr>
              <w:keepNext/>
              <w:jc w:val="both"/>
            </w:pPr>
          </w:p>
        </w:tc>
        <w:tc>
          <w:tcPr>
            <w:tcW w:w="3119" w:type="dxa"/>
            <w:tcBorders>
              <w:top w:val="nil"/>
              <w:left w:val="nil"/>
              <w:bottom w:val="single" w:sz="4" w:space="0" w:color="auto"/>
              <w:right w:val="nil"/>
            </w:tcBorders>
            <w:vAlign w:val="bottom"/>
          </w:tcPr>
          <w:p w:rsidR="008C490D" w:rsidRPr="00A625BA" w:rsidRDefault="008C490D" w:rsidP="003059D2">
            <w:pPr>
              <w:keepNext/>
              <w:jc w:val="both"/>
            </w:pPr>
          </w:p>
        </w:tc>
      </w:tr>
      <w:tr w:rsidR="008C490D" w:rsidRPr="00A625BA" w:rsidTr="003059D2">
        <w:tc>
          <w:tcPr>
            <w:tcW w:w="3686" w:type="dxa"/>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(должность)</w:t>
            </w:r>
          </w:p>
        </w:tc>
        <w:tc>
          <w:tcPr>
            <w:tcW w:w="397" w:type="dxa"/>
            <w:tcBorders>
              <w:top w:val="nil"/>
              <w:left w:val="nil"/>
              <w:bottom w:val="nil"/>
              <w:right w:val="nil"/>
            </w:tcBorders>
          </w:tcPr>
          <w:p w:rsidR="008C490D" w:rsidRPr="00A625BA" w:rsidRDefault="008C490D" w:rsidP="003059D2">
            <w:pPr>
              <w:jc w:val="center"/>
              <w:rPr>
                <w:rFonts w:eastAsia="SimSun"/>
                <w:sz w:val="20"/>
                <w:szCs w:val="20"/>
              </w:rPr>
            </w:pPr>
          </w:p>
        </w:tc>
        <w:tc>
          <w:tcPr>
            <w:tcW w:w="2381" w:type="dxa"/>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(подпись)</w:t>
            </w:r>
          </w:p>
        </w:tc>
        <w:tc>
          <w:tcPr>
            <w:tcW w:w="397" w:type="dxa"/>
            <w:tcBorders>
              <w:top w:val="nil"/>
              <w:left w:val="nil"/>
              <w:bottom w:val="nil"/>
              <w:right w:val="nil"/>
            </w:tcBorders>
          </w:tcPr>
          <w:p w:rsidR="008C490D" w:rsidRPr="00A625BA" w:rsidRDefault="008C490D" w:rsidP="003059D2">
            <w:pPr>
              <w:jc w:val="center"/>
              <w:rPr>
                <w:rFonts w:eastAsia="SimSun"/>
                <w:sz w:val="20"/>
                <w:szCs w:val="20"/>
              </w:rPr>
            </w:pPr>
          </w:p>
        </w:tc>
        <w:tc>
          <w:tcPr>
            <w:tcW w:w="3119" w:type="dxa"/>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(расшифровка подписи)</w:t>
            </w:r>
          </w:p>
        </w:tc>
      </w:tr>
    </w:tbl>
    <w:p w:rsidR="008C490D" w:rsidRPr="00A625BA" w:rsidRDefault="008C490D" w:rsidP="008C490D">
      <w:pPr>
        <w:jc w:val="both"/>
        <w:rPr>
          <w:rFonts w:eastAsia="SimSun"/>
        </w:rPr>
      </w:pPr>
      <w:r w:rsidRPr="00A625BA">
        <w:rPr>
          <w:rFonts w:eastAsia="SimSun"/>
        </w:rPr>
        <w:t xml:space="preserve">Экземпляр предписания получил </w:t>
      </w:r>
    </w:p>
    <w:p w:rsidR="008C490D" w:rsidRPr="00A625BA" w:rsidRDefault="008C490D" w:rsidP="008C490D">
      <w:pPr>
        <w:pBdr>
          <w:top w:val="single" w:sz="4" w:space="1" w:color="auto"/>
        </w:pBdr>
        <w:jc w:val="center"/>
        <w:rPr>
          <w:sz w:val="20"/>
          <w:szCs w:val="20"/>
        </w:rPr>
      </w:pPr>
      <w:r w:rsidRPr="00A625BA">
        <w:rPr>
          <w:rFonts w:eastAsia="SimSun"/>
          <w:sz w:val="20"/>
          <w:szCs w:val="20"/>
        </w:rPr>
        <w:t>(заполняется представителем</w:t>
      </w:r>
    </w:p>
    <w:p w:rsidR="008C490D" w:rsidRPr="00A625BA" w:rsidRDefault="008C490D" w:rsidP="008C490D">
      <w:pPr>
        <w:pBdr>
          <w:top w:val="single" w:sz="4" w:space="1" w:color="auto"/>
        </w:pBdr>
        <w:jc w:val="center"/>
        <w:rPr>
          <w:rFonts w:eastAsia="SimSun"/>
          <w:sz w:val="20"/>
          <w:szCs w:val="20"/>
        </w:rPr>
      </w:pPr>
      <w:r w:rsidRPr="00A625BA">
        <w:rPr>
          <w:rFonts w:eastAsia="SimSun"/>
          <w:sz w:val="20"/>
          <w:szCs w:val="20"/>
        </w:rPr>
        <w:t>лица, осуществляющего выполнение работ (в зависимости от того, кто допустил нарушения))</w:t>
      </w:r>
    </w:p>
    <w:tbl>
      <w:tblPr>
        <w:tblW w:w="10060" w:type="dxa"/>
        <w:tblInd w:w="-80" w:type="dxa"/>
        <w:tblLayout w:type="fixed"/>
        <w:tblCellMar>
          <w:left w:w="28" w:type="dxa"/>
          <w:right w:w="28" w:type="dxa"/>
        </w:tblCellMar>
        <w:tblLook w:val="0000" w:firstRow="0" w:lastRow="0" w:firstColumn="0" w:lastColumn="0" w:noHBand="0" w:noVBand="0"/>
      </w:tblPr>
      <w:tblGrid>
        <w:gridCol w:w="200"/>
        <w:gridCol w:w="455"/>
        <w:gridCol w:w="285"/>
        <w:gridCol w:w="1706"/>
        <w:gridCol w:w="398"/>
        <w:gridCol w:w="398"/>
        <w:gridCol w:w="256"/>
        <w:gridCol w:w="20"/>
        <w:gridCol w:w="378"/>
        <w:gridCol w:w="2388"/>
        <w:gridCol w:w="398"/>
        <w:gridCol w:w="3178"/>
      </w:tblGrid>
      <w:tr w:rsidR="008C490D" w:rsidRPr="00A625BA" w:rsidTr="003059D2">
        <w:trPr>
          <w:gridAfter w:val="4"/>
          <w:wAfter w:w="6324" w:type="dxa"/>
        </w:trPr>
        <w:tc>
          <w:tcPr>
            <w:tcW w:w="198"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w:t>
            </w:r>
          </w:p>
        </w:tc>
        <w:tc>
          <w:tcPr>
            <w:tcW w:w="454" w:type="dxa"/>
            <w:tcBorders>
              <w:top w:val="nil"/>
              <w:left w:val="nil"/>
              <w:bottom w:val="single" w:sz="4" w:space="0" w:color="auto"/>
              <w:right w:val="nil"/>
            </w:tcBorders>
            <w:vAlign w:val="bottom"/>
          </w:tcPr>
          <w:p w:rsidR="008C490D" w:rsidRPr="00A625BA" w:rsidRDefault="008C490D" w:rsidP="003059D2">
            <w:pPr>
              <w:jc w:val="both"/>
            </w:pPr>
          </w:p>
        </w:tc>
        <w:tc>
          <w:tcPr>
            <w:tcW w:w="284"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w:t>
            </w:r>
          </w:p>
        </w:tc>
        <w:tc>
          <w:tcPr>
            <w:tcW w:w="1701" w:type="dxa"/>
            <w:tcBorders>
              <w:top w:val="nil"/>
              <w:left w:val="nil"/>
              <w:bottom w:val="single" w:sz="4" w:space="0" w:color="auto"/>
              <w:right w:val="nil"/>
            </w:tcBorders>
            <w:vAlign w:val="bottom"/>
          </w:tcPr>
          <w:p w:rsidR="008C490D" w:rsidRPr="00A625BA" w:rsidRDefault="008C490D" w:rsidP="003059D2">
            <w:pPr>
              <w:jc w:val="both"/>
            </w:pPr>
          </w:p>
        </w:tc>
        <w:tc>
          <w:tcPr>
            <w:tcW w:w="397" w:type="dxa"/>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20</w:t>
            </w:r>
          </w:p>
        </w:tc>
        <w:tc>
          <w:tcPr>
            <w:tcW w:w="397" w:type="dxa"/>
            <w:tcBorders>
              <w:top w:val="nil"/>
              <w:left w:val="nil"/>
              <w:bottom w:val="single" w:sz="4" w:space="0" w:color="auto"/>
              <w:right w:val="nil"/>
            </w:tcBorders>
            <w:vAlign w:val="bottom"/>
          </w:tcPr>
          <w:p w:rsidR="008C490D" w:rsidRPr="00A625BA" w:rsidRDefault="008C490D" w:rsidP="003059D2">
            <w:pPr>
              <w:jc w:val="both"/>
            </w:pPr>
          </w:p>
        </w:tc>
        <w:tc>
          <w:tcPr>
            <w:tcW w:w="275" w:type="dxa"/>
            <w:gridSpan w:val="2"/>
            <w:tcBorders>
              <w:top w:val="nil"/>
              <w:left w:val="nil"/>
              <w:bottom w:val="nil"/>
              <w:right w:val="nil"/>
            </w:tcBorders>
            <w:vAlign w:val="bottom"/>
          </w:tcPr>
          <w:p w:rsidR="008C490D" w:rsidRPr="00A625BA" w:rsidRDefault="008C490D" w:rsidP="003059D2">
            <w:pPr>
              <w:jc w:val="both"/>
              <w:rPr>
                <w:rFonts w:eastAsia="SimSun"/>
              </w:rPr>
            </w:pPr>
            <w:r w:rsidRPr="00A625BA">
              <w:rPr>
                <w:rFonts w:eastAsia="SimSun"/>
              </w:rPr>
              <w:t>г.</w:t>
            </w:r>
          </w:p>
        </w:tc>
      </w:tr>
      <w:tr w:rsidR="008C490D" w:rsidRPr="00A625BA" w:rsidTr="003059D2">
        <w:tc>
          <w:tcPr>
            <w:tcW w:w="3686" w:type="dxa"/>
            <w:gridSpan w:val="7"/>
            <w:tcBorders>
              <w:top w:val="nil"/>
              <w:left w:val="nil"/>
              <w:bottom w:val="single" w:sz="4" w:space="0" w:color="auto"/>
              <w:right w:val="nil"/>
            </w:tcBorders>
            <w:vAlign w:val="bottom"/>
          </w:tcPr>
          <w:p w:rsidR="008C490D" w:rsidRPr="00A625BA" w:rsidRDefault="008C490D" w:rsidP="003059D2">
            <w:pPr>
              <w:keepNext/>
              <w:jc w:val="both"/>
            </w:pPr>
          </w:p>
        </w:tc>
        <w:tc>
          <w:tcPr>
            <w:tcW w:w="397" w:type="dxa"/>
            <w:gridSpan w:val="2"/>
            <w:tcBorders>
              <w:top w:val="nil"/>
              <w:left w:val="nil"/>
              <w:bottom w:val="nil"/>
              <w:right w:val="nil"/>
            </w:tcBorders>
            <w:vAlign w:val="bottom"/>
          </w:tcPr>
          <w:p w:rsidR="008C490D" w:rsidRPr="00A625BA" w:rsidRDefault="008C490D" w:rsidP="003059D2">
            <w:pPr>
              <w:keepNext/>
              <w:jc w:val="both"/>
            </w:pPr>
          </w:p>
        </w:tc>
        <w:tc>
          <w:tcPr>
            <w:tcW w:w="2381" w:type="dxa"/>
            <w:tcBorders>
              <w:top w:val="nil"/>
              <w:left w:val="nil"/>
              <w:bottom w:val="single" w:sz="4" w:space="0" w:color="auto"/>
              <w:right w:val="nil"/>
            </w:tcBorders>
            <w:vAlign w:val="bottom"/>
          </w:tcPr>
          <w:p w:rsidR="008C490D" w:rsidRPr="00A625BA" w:rsidRDefault="008C490D" w:rsidP="003059D2">
            <w:pPr>
              <w:keepNext/>
              <w:jc w:val="both"/>
            </w:pPr>
          </w:p>
        </w:tc>
        <w:tc>
          <w:tcPr>
            <w:tcW w:w="397" w:type="dxa"/>
            <w:tcBorders>
              <w:top w:val="nil"/>
              <w:left w:val="nil"/>
              <w:bottom w:val="nil"/>
              <w:right w:val="nil"/>
            </w:tcBorders>
            <w:vAlign w:val="bottom"/>
          </w:tcPr>
          <w:p w:rsidR="008C490D" w:rsidRPr="00A625BA" w:rsidRDefault="008C490D" w:rsidP="003059D2">
            <w:pPr>
              <w:keepNext/>
              <w:jc w:val="both"/>
            </w:pPr>
          </w:p>
        </w:tc>
        <w:tc>
          <w:tcPr>
            <w:tcW w:w="3119" w:type="dxa"/>
            <w:tcBorders>
              <w:top w:val="nil"/>
              <w:left w:val="nil"/>
              <w:bottom w:val="single" w:sz="4" w:space="0" w:color="auto"/>
              <w:right w:val="nil"/>
            </w:tcBorders>
            <w:vAlign w:val="bottom"/>
          </w:tcPr>
          <w:p w:rsidR="008C490D" w:rsidRPr="00A625BA" w:rsidRDefault="008C490D" w:rsidP="003059D2">
            <w:pPr>
              <w:keepNext/>
              <w:jc w:val="both"/>
            </w:pPr>
          </w:p>
        </w:tc>
      </w:tr>
      <w:tr w:rsidR="008C490D" w:rsidRPr="00A625BA" w:rsidTr="003059D2">
        <w:tc>
          <w:tcPr>
            <w:tcW w:w="3686" w:type="dxa"/>
            <w:gridSpan w:val="7"/>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(должность)</w:t>
            </w:r>
          </w:p>
        </w:tc>
        <w:tc>
          <w:tcPr>
            <w:tcW w:w="397" w:type="dxa"/>
            <w:gridSpan w:val="2"/>
            <w:tcBorders>
              <w:top w:val="nil"/>
              <w:left w:val="nil"/>
              <w:bottom w:val="nil"/>
              <w:right w:val="nil"/>
            </w:tcBorders>
          </w:tcPr>
          <w:p w:rsidR="008C490D" w:rsidRPr="00A625BA" w:rsidRDefault="008C490D" w:rsidP="003059D2">
            <w:pPr>
              <w:jc w:val="center"/>
              <w:rPr>
                <w:rFonts w:eastAsia="SimSun"/>
                <w:sz w:val="20"/>
                <w:szCs w:val="20"/>
              </w:rPr>
            </w:pPr>
          </w:p>
        </w:tc>
        <w:tc>
          <w:tcPr>
            <w:tcW w:w="2381" w:type="dxa"/>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(подпись)</w:t>
            </w:r>
          </w:p>
        </w:tc>
        <w:tc>
          <w:tcPr>
            <w:tcW w:w="397" w:type="dxa"/>
            <w:tcBorders>
              <w:top w:val="nil"/>
              <w:left w:val="nil"/>
              <w:bottom w:val="nil"/>
              <w:right w:val="nil"/>
            </w:tcBorders>
          </w:tcPr>
          <w:p w:rsidR="008C490D" w:rsidRPr="00A625BA" w:rsidRDefault="008C490D" w:rsidP="003059D2">
            <w:pPr>
              <w:jc w:val="center"/>
              <w:rPr>
                <w:rFonts w:eastAsia="SimSun"/>
                <w:sz w:val="20"/>
                <w:szCs w:val="20"/>
              </w:rPr>
            </w:pPr>
          </w:p>
        </w:tc>
        <w:tc>
          <w:tcPr>
            <w:tcW w:w="3119" w:type="dxa"/>
            <w:tcBorders>
              <w:top w:val="nil"/>
              <w:left w:val="nil"/>
              <w:bottom w:val="nil"/>
              <w:right w:val="nil"/>
            </w:tcBorders>
          </w:tcPr>
          <w:p w:rsidR="008C490D" w:rsidRPr="00A625BA" w:rsidRDefault="008C490D" w:rsidP="003059D2">
            <w:pPr>
              <w:jc w:val="center"/>
              <w:rPr>
                <w:rFonts w:eastAsia="SimSun"/>
                <w:sz w:val="20"/>
                <w:szCs w:val="20"/>
              </w:rPr>
            </w:pPr>
            <w:r w:rsidRPr="00A625BA">
              <w:rPr>
                <w:rFonts w:eastAsia="SimSun"/>
                <w:sz w:val="20"/>
                <w:szCs w:val="20"/>
              </w:rPr>
              <w:t>(расшифровка подписи)</w:t>
            </w:r>
          </w:p>
        </w:tc>
      </w:tr>
    </w:tbl>
    <w:p w:rsidR="008C490D" w:rsidRPr="00A625BA" w:rsidRDefault="008C490D" w:rsidP="008C490D">
      <w:pPr>
        <w:widowControl w:val="0"/>
        <w:jc w:val="right"/>
        <w:rPr>
          <w:b/>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AE3A4C" w:rsidRDefault="00AE3A4C" w:rsidP="008C490D">
      <w:pPr>
        <w:widowControl w:val="0"/>
        <w:jc w:val="right"/>
        <w:rPr>
          <w:b/>
        </w:rPr>
      </w:pPr>
    </w:p>
    <w:p w:rsidR="00AE3A4C" w:rsidRDefault="00AE3A4C" w:rsidP="008C490D">
      <w:pPr>
        <w:widowControl w:val="0"/>
        <w:jc w:val="right"/>
        <w:rPr>
          <w:b/>
        </w:rPr>
      </w:pPr>
    </w:p>
    <w:p w:rsidR="00AE3A4C" w:rsidRDefault="00AE3A4C" w:rsidP="008C490D">
      <w:pPr>
        <w:widowControl w:val="0"/>
        <w:jc w:val="right"/>
        <w:rPr>
          <w:b/>
        </w:rPr>
      </w:pPr>
    </w:p>
    <w:p w:rsidR="008C490D" w:rsidRPr="00A625BA" w:rsidRDefault="008C490D" w:rsidP="008C490D">
      <w:pPr>
        <w:widowControl w:val="0"/>
        <w:jc w:val="right"/>
        <w:rPr>
          <w:b/>
        </w:rPr>
      </w:pPr>
      <w:r w:rsidRPr="00A625BA">
        <w:rPr>
          <w:b/>
        </w:rPr>
        <w:t>Приложение № 1</w:t>
      </w:r>
      <w:r>
        <w:rPr>
          <w:b/>
        </w:rPr>
        <w:t>2</w:t>
      </w:r>
    </w:p>
    <w:p w:rsidR="008C490D" w:rsidRPr="00A625BA" w:rsidRDefault="008C490D" w:rsidP="008C490D">
      <w:pPr>
        <w:jc w:val="right"/>
      </w:pPr>
      <w:r w:rsidRPr="00A625BA">
        <w:t>к Техническому заданию</w:t>
      </w:r>
    </w:p>
    <w:p w:rsidR="008C490D" w:rsidRPr="00A625BA" w:rsidRDefault="008C490D" w:rsidP="008C490D">
      <w:pPr>
        <w:jc w:val="right"/>
      </w:pPr>
    </w:p>
    <w:p w:rsidR="008C490D" w:rsidRPr="00A625BA" w:rsidRDefault="008C490D" w:rsidP="008C490D">
      <w:pPr>
        <w:jc w:val="right"/>
        <w:rPr>
          <w:b/>
        </w:rPr>
      </w:pPr>
      <w:r w:rsidRPr="00A625BA">
        <w:rPr>
          <w:b/>
        </w:rPr>
        <w:t>ФОРМА</w:t>
      </w: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r w:rsidRPr="00A625BA">
        <w:rPr>
          <w:b/>
        </w:rPr>
        <w:t>Акт о выявленных нарушениях</w:t>
      </w:r>
    </w:p>
    <w:p w:rsidR="008C490D" w:rsidRPr="00A625BA" w:rsidRDefault="008C490D" w:rsidP="008C490D">
      <w:pPr>
        <w:jc w:val="center"/>
        <w:rPr>
          <w:rFonts w:cs="Courier New"/>
        </w:rPr>
      </w:pPr>
      <w:r w:rsidRPr="00A625BA">
        <w:rPr>
          <w:rFonts w:cs="Courier New"/>
        </w:rPr>
        <w:t xml:space="preserve">от __________ № __________ </w:t>
      </w:r>
    </w:p>
    <w:p w:rsidR="008C490D" w:rsidRPr="00A625BA" w:rsidRDefault="008C490D" w:rsidP="008C490D">
      <w:pPr>
        <w:jc w:val="center"/>
      </w:pPr>
      <w:r w:rsidRPr="00A625BA">
        <w:t xml:space="preserve">по государственному контракту </w:t>
      </w:r>
      <w:r w:rsidRPr="00A625BA">
        <w:rPr>
          <w:rFonts w:cs="Courier New"/>
        </w:rPr>
        <w:t>от_______ № _______</w:t>
      </w:r>
      <w:r w:rsidRPr="00A625BA">
        <w:t xml:space="preserve"> (далее – Контракт)</w:t>
      </w:r>
    </w:p>
    <w:p w:rsidR="008C490D" w:rsidRPr="00A625BA" w:rsidRDefault="008C490D" w:rsidP="008C490D">
      <w:pPr>
        <w:jc w:val="both"/>
      </w:pPr>
    </w:p>
    <w:p w:rsidR="008C490D" w:rsidRPr="00A625BA" w:rsidRDefault="008C490D" w:rsidP="008C490D">
      <w:pPr>
        <w:jc w:val="both"/>
      </w:pPr>
    </w:p>
    <w:p w:rsidR="008C490D" w:rsidRPr="00A625BA" w:rsidRDefault="008C490D" w:rsidP="008C490D">
      <w:pPr>
        <w:ind w:firstLine="709"/>
        <w:jc w:val="both"/>
      </w:pPr>
      <w:r w:rsidRPr="00A625BA">
        <w:t>Министерство транспорта Российской Федерации, именуемое в дальнейшем Заказчиком, в лице__________________, действующего на основании __________________</w:t>
      </w:r>
      <w:r w:rsidRPr="00A625BA">
        <w:rPr>
          <w:iCs/>
        </w:rPr>
        <w:t>, с одной стороны, и_______________</w:t>
      </w:r>
      <w:r w:rsidRPr="00A625BA">
        <w:rPr>
          <w:bCs/>
        </w:rPr>
        <w:t>, именуемое в дальнейшем Подрядчиком, в лице________________________, действующего на основании______________</w:t>
      </w:r>
      <w:r w:rsidRPr="00A625BA">
        <w:rPr>
          <w:iCs/>
        </w:rPr>
        <w:t xml:space="preserve">, с другой стороны, </w:t>
      </w:r>
      <w:r w:rsidRPr="00A625BA">
        <w:t>вместе именуемые Стороны, составили настоящий акт в соответствии с пунктом _______ Контракта о следующем.</w:t>
      </w:r>
    </w:p>
    <w:p w:rsidR="008C490D" w:rsidRPr="00A625BA" w:rsidRDefault="008C490D" w:rsidP="008C490D">
      <w:pPr>
        <w:ind w:firstLine="709"/>
        <w:jc w:val="both"/>
      </w:pPr>
      <w:r w:rsidRPr="00A625BA">
        <w:t xml:space="preserve">Пунктом _________ Контракта установлено, что </w:t>
      </w:r>
    </w:p>
    <w:p w:rsidR="008C490D" w:rsidRPr="00A625BA" w:rsidRDefault="008C490D" w:rsidP="008C490D">
      <w:pPr>
        <w:ind w:firstLine="709"/>
        <w:jc w:val="both"/>
      </w:pPr>
      <w:r w:rsidRPr="00A625BA">
        <w:t>___________________________________________________________________________________________________________________________________________.</w:t>
      </w:r>
    </w:p>
    <w:p w:rsidR="008C490D" w:rsidRPr="00A625BA" w:rsidRDefault="008C490D" w:rsidP="008C490D">
      <w:pPr>
        <w:ind w:firstLine="709"/>
        <w:jc w:val="both"/>
      </w:pPr>
      <w:r w:rsidRPr="00A625BA">
        <w:t>Расчет пени/штрафа:</w:t>
      </w:r>
    </w:p>
    <w:p w:rsidR="008C490D" w:rsidRPr="00A625BA" w:rsidRDefault="008C490D" w:rsidP="008C490D">
      <w:pPr>
        <w:ind w:firstLine="709"/>
        <w:jc w:val="both"/>
      </w:pPr>
      <w:r w:rsidRPr="00A625BA">
        <w:t>___________________________________________________________________________________________________________________________________________.</w:t>
      </w:r>
    </w:p>
    <w:p w:rsidR="008C490D" w:rsidRPr="00A625BA" w:rsidRDefault="008C490D" w:rsidP="008C490D">
      <w:pPr>
        <w:ind w:firstLine="709"/>
        <w:jc w:val="both"/>
      </w:pPr>
      <w:r w:rsidRPr="00A625BA">
        <w:t>Сумма платежа, подлежащего перечислению ______________ по актам о приемке выполненных работ_________________ от __________ № _______, будет уменьшена на сумму рассчитанной пени.</w:t>
      </w:r>
    </w:p>
    <w:p w:rsidR="008C490D" w:rsidRPr="00A625BA" w:rsidRDefault="008C490D" w:rsidP="008C490D">
      <w:pPr>
        <w:ind w:firstLine="709"/>
        <w:jc w:val="both"/>
        <w:rPr>
          <w:spacing w:val="-3"/>
        </w:rPr>
      </w:pPr>
      <w:r w:rsidRPr="00A625BA">
        <w:t xml:space="preserve">Стороны обязуются учесть при взаиморасчетах возможность изменения ключевой </w:t>
      </w:r>
      <w:r w:rsidRPr="00A625BA">
        <w:rPr>
          <w:spacing w:val="-3"/>
        </w:rPr>
        <w:t>ставки Центрального банка Российской Федерации на дату уплаты пени по настоящему акту.</w:t>
      </w:r>
    </w:p>
    <w:p w:rsidR="008C490D" w:rsidRDefault="008C490D" w:rsidP="008C490D">
      <w:pPr>
        <w:ind w:firstLine="709"/>
        <w:jc w:val="both"/>
        <w:rPr>
          <w:spacing w:val="-3"/>
        </w:rPr>
      </w:pPr>
    </w:p>
    <w:p w:rsidR="008C490D" w:rsidRPr="00A625BA" w:rsidRDefault="008C490D" w:rsidP="008C490D">
      <w:pPr>
        <w:ind w:firstLine="709"/>
        <w:jc w:val="both"/>
        <w:rPr>
          <w:spacing w:val="-3"/>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A625BA" w:rsidRDefault="008C490D" w:rsidP="008C490D">
      <w:pPr>
        <w:rPr>
          <w:b/>
          <w:sz w:val="28"/>
          <w:szCs w:val="28"/>
        </w:rPr>
      </w:pPr>
      <w:r w:rsidRPr="00A625BA">
        <w:rPr>
          <w:b/>
          <w:sz w:val="28"/>
          <w:szCs w:val="28"/>
        </w:rPr>
        <w:br w:type="page"/>
      </w:r>
    </w:p>
    <w:p w:rsidR="008C490D" w:rsidRPr="00A625BA" w:rsidRDefault="008C490D" w:rsidP="008C490D">
      <w:pPr>
        <w:widowControl w:val="0"/>
        <w:jc w:val="right"/>
        <w:rPr>
          <w:b/>
        </w:rPr>
      </w:pPr>
      <w:r w:rsidRPr="00A625BA">
        <w:rPr>
          <w:b/>
        </w:rPr>
        <w:t>Приложение № 1</w:t>
      </w:r>
      <w:r>
        <w:rPr>
          <w:b/>
        </w:rPr>
        <w:t>3</w:t>
      </w:r>
    </w:p>
    <w:p w:rsidR="008C490D" w:rsidRPr="00A625BA" w:rsidRDefault="008C490D" w:rsidP="008C490D">
      <w:pPr>
        <w:jc w:val="right"/>
      </w:pPr>
      <w:r w:rsidRPr="00A625BA">
        <w:t>к Техническому заданию</w:t>
      </w:r>
    </w:p>
    <w:p w:rsidR="008C490D" w:rsidRPr="00A625BA" w:rsidRDefault="008C490D" w:rsidP="008C490D">
      <w:pPr>
        <w:ind w:firstLine="709"/>
        <w:jc w:val="right"/>
      </w:pPr>
    </w:p>
    <w:p w:rsidR="008C490D" w:rsidRPr="00A625BA" w:rsidRDefault="008C490D" w:rsidP="008C490D">
      <w:pPr>
        <w:jc w:val="right"/>
        <w:rPr>
          <w:b/>
        </w:rPr>
      </w:pPr>
      <w:r w:rsidRPr="00A625BA">
        <w:rPr>
          <w:b/>
        </w:rPr>
        <w:t>ФОРМА</w:t>
      </w:r>
    </w:p>
    <w:p w:rsidR="008C490D" w:rsidRPr="00A625BA" w:rsidRDefault="008C490D" w:rsidP="008C490D">
      <w:pP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8C490D" w:rsidP="008C490D">
      <w:pPr>
        <w:jc w:val="center"/>
        <w:rPr>
          <w:b/>
        </w:rPr>
      </w:pPr>
    </w:p>
    <w:p w:rsidR="008C490D" w:rsidRPr="00A625BA" w:rsidRDefault="00B23369" w:rsidP="008C490D">
      <w:pPr>
        <w:jc w:val="center"/>
        <w:rPr>
          <w:b/>
        </w:rPr>
      </w:pPr>
      <w:r>
        <w:rPr>
          <w:b/>
        </w:rPr>
        <w:t>Гарантийного паспорта на о</w:t>
      </w:r>
      <w:r w:rsidR="008C490D" w:rsidRPr="00A625BA">
        <w:rPr>
          <w:b/>
        </w:rPr>
        <w:t>бъект</w:t>
      </w:r>
    </w:p>
    <w:p w:rsidR="008C490D" w:rsidRPr="00A625BA" w:rsidRDefault="008C490D" w:rsidP="008C490D">
      <w:pPr>
        <w:shd w:val="clear" w:color="auto" w:fill="FFFFFF"/>
        <w:tabs>
          <w:tab w:val="left" w:pos="5597"/>
        </w:tabs>
        <w:jc w:val="center"/>
        <w:rPr>
          <w:b/>
          <w:bCs/>
        </w:rPr>
      </w:pPr>
      <w:r w:rsidRPr="00A625BA">
        <w:rPr>
          <w:b/>
          <w:bCs/>
        </w:rPr>
        <w:t>МИНИСТЕРСТВО ТРАНСПОРТА РОССИЙСКОЙ ФЕДЕРАЦИИ</w:t>
      </w:r>
    </w:p>
    <w:p w:rsidR="008C490D" w:rsidRPr="00A625BA" w:rsidRDefault="008C490D" w:rsidP="008C490D">
      <w:pPr>
        <w:shd w:val="clear" w:color="auto" w:fill="FFFFFF"/>
        <w:tabs>
          <w:tab w:val="left" w:pos="5597"/>
        </w:tabs>
        <w:jc w:val="center"/>
        <w:rPr>
          <w:b/>
          <w:bCs/>
        </w:rPr>
      </w:pPr>
      <w:r w:rsidRPr="00A625BA">
        <w:rPr>
          <w:b/>
          <w:bCs/>
        </w:rPr>
        <w:t>(МИНТРАНС РОССИИ)</w:t>
      </w:r>
    </w:p>
    <w:p w:rsidR="008C490D" w:rsidRPr="00A625BA" w:rsidRDefault="008C490D" w:rsidP="008C490D">
      <w:pPr>
        <w:shd w:val="clear" w:color="auto" w:fill="FFFFFF"/>
        <w:tabs>
          <w:tab w:val="left" w:pos="5597"/>
        </w:tabs>
        <w:rPr>
          <w:b/>
          <w:bCs/>
        </w:rPr>
      </w:pPr>
    </w:p>
    <w:p w:rsidR="008C490D" w:rsidRPr="00A625BA" w:rsidRDefault="008C490D" w:rsidP="008C490D">
      <w:pPr>
        <w:shd w:val="clear" w:color="auto" w:fill="FFFFFF"/>
        <w:tabs>
          <w:tab w:val="left" w:pos="5597"/>
        </w:tabs>
        <w:jc w:val="center"/>
        <w:rPr>
          <w:b/>
          <w:bCs/>
        </w:rPr>
      </w:pPr>
      <w:r w:rsidRPr="00A625BA">
        <w:rPr>
          <w:b/>
          <w:bCs/>
        </w:rPr>
        <w:t>ГАРАНТИЙНЫЙ ПАСПОРТ</w:t>
      </w:r>
    </w:p>
    <w:p w:rsidR="008C490D" w:rsidRPr="00A625BA" w:rsidRDefault="008C490D" w:rsidP="008C490D">
      <w:pPr>
        <w:shd w:val="clear" w:color="auto" w:fill="FFFFFF"/>
        <w:tabs>
          <w:tab w:val="left" w:pos="5597"/>
        </w:tabs>
        <w:jc w:val="center"/>
        <w:rPr>
          <w:bCs/>
        </w:rPr>
      </w:pPr>
      <w:r w:rsidRPr="00A625BA">
        <w:t>на ___________________________________________________________</w:t>
      </w: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Default="008C490D" w:rsidP="008C490D">
      <w:pPr>
        <w:pBdr>
          <w:bottom w:val="single" w:sz="12" w:space="1" w:color="auto"/>
        </w:pBdr>
        <w:shd w:val="clear" w:color="auto" w:fill="FFFFFF"/>
        <w:tabs>
          <w:tab w:val="left" w:pos="5597"/>
        </w:tabs>
        <w:jc w:val="center"/>
        <w:rPr>
          <w:bCs/>
        </w:rPr>
      </w:pPr>
    </w:p>
    <w:p w:rsidR="00AE3A4C" w:rsidRDefault="00AE3A4C" w:rsidP="008C490D">
      <w:pPr>
        <w:pBdr>
          <w:bottom w:val="single" w:sz="12" w:space="1" w:color="auto"/>
        </w:pBdr>
        <w:shd w:val="clear" w:color="auto" w:fill="FFFFFF"/>
        <w:tabs>
          <w:tab w:val="left" w:pos="5597"/>
        </w:tabs>
        <w:jc w:val="center"/>
        <w:rPr>
          <w:bCs/>
        </w:rPr>
      </w:pPr>
    </w:p>
    <w:p w:rsidR="00AE3A4C" w:rsidRDefault="00AE3A4C" w:rsidP="008C490D">
      <w:pPr>
        <w:pBdr>
          <w:bottom w:val="single" w:sz="12" w:space="1" w:color="auto"/>
        </w:pBdr>
        <w:shd w:val="clear" w:color="auto" w:fill="FFFFFF"/>
        <w:tabs>
          <w:tab w:val="left" w:pos="5597"/>
        </w:tabs>
        <w:jc w:val="center"/>
        <w:rPr>
          <w:bCs/>
        </w:rPr>
      </w:pPr>
    </w:p>
    <w:p w:rsidR="00AE3A4C" w:rsidRPr="00A625BA" w:rsidRDefault="00AE3A4C"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p>
    <w:p w:rsidR="008C490D" w:rsidRPr="00A625BA" w:rsidRDefault="008C490D" w:rsidP="008C490D">
      <w:pPr>
        <w:pBdr>
          <w:bottom w:val="single" w:sz="12" w:space="1" w:color="auto"/>
        </w:pBdr>
        <w:shd w:val="clear" w:color="auto" w:fill="FFFFFF"/>
        <w:tabs>
          <w:tab w:val="left" w:pos="5597"/>
        </w:tabs>
        <w:jc w:val="center"/>
        <w:rPr>
          <w:bCs/>
        </w:rPr>
      </w:pPr>
      <w:r w:rsidRPr="00A625BA">
        <w:rPr>
          <w:bCs/>
        </w:rPr>
        <w:t>20__</w:t>
      </w:r>
    </w:p>
    <w:p w:rsidR="00AE3A4C" w:rsidRPr="00A625BA" w:rsidRDefault="00AE3A4C" w:rsidP="008C490D">
      <w:pPr>
        <w:pBdr>
          <w:bottom w:val="single" w:sz="12" w:space="1" w:color="auto"/>
        </w:pBdr>
        <w:shd w:val="clear" w:color="auto" w:fill="FFFFFF"/>
        <w:tabs>
          <w:tab w:val="left" w:pos="5597"/>
        </w:tabs>
        <w:jc w:val="both"/>
        <w:rPr>
          <w:bCs/>
        </w:rPr>
      </w:pPr>
    </w:p>
    <w:p w:rsidR="008C490D" w:rsidRPr="00A625BA" w:rsidRDefault="008C490D" w:rsidP="008C490D">
      <w:pPr>
        <w:shd w:val="clear" w:color="auto" w:fill="FFFFFF"/>
        <w:tabs>
          <w:tab w:val="left" w:pos="5597"/>
        </w:tabs>
        <w:jc w:val="center"/>
        <w:rPr>
          <w:bCs/>
          <w:sz w:val="20"/>
          <w:szCs w:val="20"/>
        </w:rPr>
      </w:pPr>
      <w:r w:rsidRPr="00A625BA">
        <w:rPr>
          <w:bCs/>
          <w:sz w:val="20"/>
          <w:szCs w:val="20"/>
        </w:rPr>
        <w:t>(полное наименование подрядной организации, юридический адрес, ИНН)</w:t>
      </w:r>
    </w:p>
    <w:p w:rsidR="008C490D" w:rsidRPr="00A625BA" w:rsidRDefault="008C490D" w:rsidP="008C490D">
      <w:pPr>
        <w:shd w:val="clear" w:color="auto" w:fill="FFFFFF"/>
        <w:tabs>
          <w:tab w:val="left" w:pos="5597"/>
        </w:tabs>
        <w:jc w:val="both"/>
        <w:rPr>
          <w:bCs/>
          <w:sz w:val="20"/>
          <w:szCs w:val="20"/>
        </w:rPr>
      </w:pPr>
      <w:r w:rsidRPr="00A625BA">
        <w:rPr>
          <w:bCs/>
          <w:sz w:val="20"/>
          <w:szCs w:val="20"/>
        </w:rPr>
        <w:t>____________________________________________________________________</w:t>
      </w:r>
    </w:p>
    <w:p w:rsidR="008C490D" w:rsidRPr="00A625BA" w:rsidRDefault="008C490D" w:rsidP="008C490D">
      <w:pPr>
        <w:shd w:val="clear" w:color="auto" w:fill="FFFFFF"/>
        <w:tabs>
          <w:tab w:val="left" w:pos="5597"/>
        </w:tabs>
        <w:jc w:val="center"/>
        <w:rPr>
          <w:bCs/>
          <w:sz w:val="20"/>
          <w:szCs w:val="20"/>
        </w:rPr>
      </w:pPr>
      <w:r w:rsidRPr="00A625BA">
        <w:rPr>
          <w:bCs/>
          <w:sz w:val="20"/>
          <w:szCs w:val="20"/>
        </w:rPr>
        <w:t>(№ государственного контракта, на основании которого данная организация выполняла работы)</w:t>
      </w:r>
    </w:p>
    <w:p w:rsidR="008C490D" w:rsidRPr="00A625BA" w:rsidRDefault="008C490D" w:rsidP="008C490D">
      <w:pPr>
        <w:shd w:val="clear" w:color="auto" w:fill="FFFFFF"/>
        <w:tabs>
          <w:tab w:val="left" w:pos="5597"/>
        </w:tabs>
        <w:jc w:val="both"/>
      </w:pPr>
      <w:r w:rsidRPr="00A625BA">
        <w:t>законченный ______________________________принят в гарантийную эксплуатацию Заказчиком</w:t>
      </w:r>
    </w:p>
    <w:p w:rsidR="008C490D" w:rsidRPr="00A625BA" w:rsidRDefault="008C490D" w:rsidP="008C490D">
      <w:pPr>
        <w:shd w:val="clear" w:color="auto" w:fill="FFFFFF"/>
        <w:tabs>
          <w:tab w:val="left" w:pos="5597"/>
        </w:tabs>
        <w:jc w:val="both"/>
      </w:pPr>
      <w:r w:rsidRPr="00A625BA">
        <w:t>______________________________________</w:t>
      </w:r>
    </w:p>
    <w:p w:rsidR="008C490D" w:rsidRPr="00A625BA" w:rsidRDefault="008C490D" w:rsidP="008C490D">
      <w:pPr>
        <w:shd w:val="clear" w:color="auto" w:fill="FFFFFF"/>
        <w:tabs>
          <w:tab w:val="left" w:pos="5597"/>
        </w:tabs>
        <w:rPr>
          <w:bCs/>
          <w:sz w:val="20"/>
          <w:szCs w:val="20"/>
        </w:rPr>
      </w:pPr>
      <w:r w:rsidRPr="00A625BA">
        <w:rPr>
          <w:bCs/>
          <w:sz w:val="20"/>
          <w:szCs w:val="20"/>
        </w:rPr>
        <w:t xml:space="preserve">            (дата приемки, число, месяц, год)</w:t>
      </w:r>
    </w:p>
    <w:p w:rsidR="008C490D" w:rsidRPr="00A625BA" w:rsidRDefault="008C490D" w:rsidP="008C490D">
      <w:pPr>
        <w:shd w:val="clear" w:color="auto" w:fill="FFFFFF"/>
        <w:tabs>
          <w:tab w:val="left" w:pos="5597"/>
        </w:tabs>
        <w:jc w:val="both"/>
      </w:pPr>
      <w:r w:rsidRPr="00A625BA">
        <w:t xml:space="preserve">Работы выполнены по </w:t>
      </w:r>
    </w:p>
    <w:p w:rsidR="008C490D" w:rsidRPr="00A625BA" w:rsidRDefault="008C490D" w:rsidP="008C490D">
      <w:pPr>
        <w:shd w:val="clear" w:color="auto" w:fill="FFFFFF"/>
        <w:tabs>
          <w:tab w:val="left" w:pos="5597"/>
        </w:tabs>
        <w:jc w:val="both"/>
      </w:pPr>
      <w:r w:rsidRPr="00A625BA">
        <w:t>_____________________________________________________________________</w:t>
      </w:r>
    </w:p>
    <w:p w:rsidR="008C490D" w:rsidRPr="00A625BA" w:rsidRDefault="008C490D" w:rsidP="008C490D">
      <w:pPr>
        <w:shd w:val="clear" w:color="auto" w:fill="FFFFFF"/>
        <w:tabs>
          <w:tab w:val="left" w:pos="5597"/>
        </w:tabs>
        <w:jc w:val="center"/>
        <w:rPr>
          <w:bCs/>
          <w:sz w:val="20"/>
          <w:szCs w:val="20"/>
        </w:rPr>
      </w:pPr>
      <w:r w:rsidRPr="00A625BA">
        <w:rPr>
          <w:bCs/>
          <w:sz w:val="20"/>
          <w:szCs w:val="20"/>
        </w:rPr>
        <w:t>(наименование документации)</w:t>
      </w:r>
    </w:p>
    <w:p w:rsidR="008C490D" w:rsidRPr="00A625BA" w:rsidRDefault="008C490D" w:rsidP="008C490D">
      <w:pPr>
        <w:shd w:val="clear" w:color="auto" w:fill="FFFFFF"/>
        <w:tabs>
          <w:tab w:val="left" w:pos="5597"/>
        </w:tabs>
        <w:jc w:val="both"/>
      </w:pPr>
      <w:r w:rsidRPr="00A625BA">
        <w:rPr>
          <w:bCs/>
        </w:rPr>
        <w:t>ХАРАКТЕРИСТИКА</w:t>
      </w:r>
    </w:p>
    <w:p w:rsidR="008C490D" w:rsidRPr="00A625BA" w:rsidRDefault="008C490D" w:rsidP="008C490D">
      <w:pPr>
        <w:shd w:val="clear" w:color="auto" w:fill="FFFFFF"/>
        <w:tabs>
          <w:tab w:val="left" w:pos="5597"/>
        </w:tabs>
        <w:jc w:val="both"/>
      </w:pPr>
      <w:r w:rsidRPr="00A625BA">
        <w:t>введенного объекта, материалов, инженерного оборудования и систем</w:t>
      </w:r>
    </w:p>
    <w:tbl>
      <w:tblPr>
        <w:tblW w:w="9910" w:type="dxa"/>
        <w:tblInd w:w="-102" w:type="dxa"/>
        <w:tblLayout w:type="fixed"/>
        <w:tblCellMar>
          <w:left w:w="40" w:type="dxa"/>
          <w:right w:w="40" w:type="dxa"/>
        </w:tblCellMar>
        <w:tblLook w:val="0000" w:firstRow="0" w:lastRow="0" w:firstColumn="0" w:lastColumn="0" w:noHBand="0" w:noVBand="0"/>
      </w:tblPr>
      <w:tblGrid>
        <w:gridCol w:w="6550"/>
        <w:gridCol w:w="3360"/>
      </w:tblGrid>
      <w:tr w:rsidR="008C490D" w:rsidRPr="00A625BA" w:rsidTr="003059D2">
        <w:trPr>
          <w:trHeight w:hRule="exact" w:val="340"/>
        </w:trPr>
        <w:tc>
          <w:tcPr>
            <w:tcW w:w="6550" w:type="dxa"/>
            <w:tcBorders>
              <w:top w:val="single" w:sz="6" w:space="0" w:color="auto"/>
              <w:left w:val="single" w:sz="6" w:space="0" w:color="auto"/>
              <w:bottom w:val="single" w:sz="6" w:space="0" w:color="auto"/>
              <w:right w:val="single" w:sz="6" w:space="0" w:color="auto"/>
            </w:tcBorders>
          </w:tcPr>
          <w:p w:rsidR="008C490D" w:rsidRPr="00A625BA" w:rsidRDefault="008C490D" w:rsidP="003059D2">
            <w:pPr>
              <w:shd w:val="clear" w:color="auto" w:fill="FFFFFF"/>
              <w:tabs>
                <w:tab w:val="left" w:pos="5597"/>
              </w:tabs>
              <w:jc w:val="both"/>
              <w:rPr>
                <w:bCs/>
              </w:rPr>
            </w:pPr>
          </w:p>
        </w:tc>
        <w:tc>
          <w:tcPr>
            <w:tcW w:w="3360" w:type="dxa"/>
            <w:tcBorders>
              <w:top w:val="single" w:sz="6" w:space="0" w:color="auto"/>
              <w:left w:val="single" w:sz="6" w:space="0" w:color="auto"/>
              <w:bottom w:val="single" w:sz="6" w:space="0" w:color="auto"/>
              <w:right w:val="single" w:sz="6" w:space="0" w:color="auto"/>
            </w:tcBorders>
          </w:tcPr>
          <w:p w:rsidR="008C490D" w:rsidRPr="00A625BA" w:rsidRDefault="008C490D" w:rsidP="003059D2">
            <w:pPr>
              <w:shd w:val="clear" w:color="auto" w:fill="FFFFFF"/>
              <w:tabs>
                <w:tab w:val="left" w:pos="5597"/>
              </w:tabs>
              <w:jc w:val="both"/>
              <w:rPr>
                <w:bCs/>
              </w:rPr>
            </w:pPr>
          </w:p>
          <w:p w:rsidR="008C490D" w:rsidRPr="00A625BA" w:rsidRDefault="008C490D" w:rsidP="003059D2">
            <w:pPr>
              <w:shd w:val="clear" w:color="auto" w:fill="FFFFFF"/>
              <w:tabs>
                <w:tab w:val="left" w:pos="5597"/>
              </w:tabs>
              <w:jc w:val="both"/>
              <w:rPr>
                <w:bCs/>
              </w:rPr>
            </w:pPr>
          </w:p>
        </w:tc>
      </w:tr>
      <w:tr w:rsidR="008C490D" w:rsidRPr="00A625BA" w:rsidTr="003059D2">
        <w:trPr>
          <w:trHeight w:hRule="exact" w:val="320"/>
        </w:trPr>
        <w:tc>
          <w:tcPr>
            <w:tcW w:w="6550" w:type="dxa"/>
            <w:tcBorders>
              <w:top w:val="single" w:sz="6" w:space="0" w:color="auto"/>
              <w:left w:val="single" w:sz="6" w:space="0" w:color="auto"/>
              <w:bottom w:val="single" w:sz="6" w:space="0" w:color="auto"/>
              <w:right w:val="single" w:sz="6" w:space="0" w:color="auto"/>
            </w:tcBorders>
          </w:tcPr>
          <w:p w:rsidR="008C490D" w:rsidRPr="00A625BA" w:rsidRDefault="008C490D" w:rsidP="003059D2">
            <w:pPr>
              <w:shd w:val="clear" w:color="auto" w:fill="FFFFFF"/>
              <w:tabs>
                <w:tab w:val="left" w:pos="5597"/>
              </w:tabs>
              <w:jc w:val="both"/>
              <w:rPr>
                <w:bCs/>
              </w:rPr>
            </w:pPr>
          </w:p>
        </w:tc>
        <w:tc>
          <w:tcPr>
            <w:tcW w:w="3360" w:type="dxa"/>
            <w:tcBorders>
              <w:top w:val="single" w:sz="6" w:space="0" w:color="auto"/>
              <w:left w:val="single" w:sz="6" w:space="0" w:color="auto"/>
              <w:bottom w:val="single" w:sz="6" w:space="0" w:color="auto"/>
              <w:right w:val="single" w:sz="6" w:space="0" w:color="auto"/>
            </w:tcBorders>
          </w:tcPr>
          <w:p w:rsidR="008C490D" w:rsidRPr="00A625BA" w:rsidRDefault="008C490D" w:rsidP="003059D2">
            <w:pPr>
              <w:shd w:val="clear" w:color="auto" w:fill="FFFFFF"/>
              <w:tabs>
                <w:tab w:val="left" w:pos="5597"/>
              </w:tabs>
              <w:jc w:val="both"/>
              <w:rPr>
                <w:bCs/>
              </w:rPr>
            </w:pPr>
          </w:p>
          <w:p w:rsidR="008C490D" w:rsidRPr="00A625BA" w:rsidRDefault="008C490D" w:rsidP="003059D2">
            <w:pPr>
              <w:shd w:val="clear" w:color="auto" w:fill="FFFFFF"/>
              <w:tabs>
                <w:tab w:val="left" w:pos="5597"/>
              </w:tabs>
              <w:jc w:val="both"/>
              <w:rPr>
                <w:bCs/>
              </w:rPr>
            </w:pPr>
          </w:p>
        </w:tc>
      </w:tr>
    </w:tbl>
    <w:p w:rsidR="008C490D" w:rsidRPr="00A625BA" w:rsidRDefault="008C490D" w:rsidP="008C490D">
      <w:pPr>
        <w:shd w:val="clear" w:color="auto" w:fill="FFFFFF"/>
        <w:tabs>
          <w:tab w:val="left" w:pos="5597"/>
        </w:tabs>
        <w:jc w:val="both"/>
        <w:rPr>
          <w:bCs/>
        </w:rPr>
      </w:pPr>
    </w:p>
    <w:p w:rsidR="008C490D" w:rsidRPr="00A625BA" w:rsidRDefault="008C490D" w:rsidP="008C490D">
      <w:pPr>
        <w:shd w:val="clear" w:color="auto" w:fill="FFFFFF"/>
        <w:tabs>
          <w:tab w:val="left" w:pos="5597"/>
        </w:tabs>
        <w:jc w:val="both"/>
        <w:rPr>
          <w:bCs/>
        </w:rPr>
      </w:pPr>
      <w:r w:rsidRPr="00A625BA">
        <w:rPr>
          <w:bCs/>
        </w:rPr>
        <w:t>ГАРАНТИЙНЫЕ СРОКИ</w:t>
      </w:r>
    </w:p>
    <w:p w:rsidR="008C490D" w:rsidRPr="00A625BA" w:rsidRDefault="008C490D" w:rsidP="008C490D">
      <w:pPr>
        <w:numPr>
          <w:ilvl w:val="0"/>
          <w:numId w:val="145"/>
        </w:numPr>
        <w:shd w:val="clear" w:color="auto" w:fill="FFFFFF"/>
        <w:ind w:left="0" w:firstLine="0"/>
        <w:jc w:val="both"/>
        <w:rPr>
          <w:bCs/>
        </w:rPr>
      </w:pPr>
      <w:r w:rsidRPr="00A625BA">
        <w:t>На все выполненные работы, материалы, инженерное оборудование и системы составляет – 60 месяцев</w:t>
      </w:r>
    </w:p>
    <w:p w:rsidR="008C490D" w:rsidRPr="00A625BA" w:rsidRDefault="008C490D" w:rsidP="008C490D">
      <w:pPr>
        <w:shd w:val="clear" w:color="auto" w:fill="FFFFFF"/>
        <w:tabs>
          <w:tab w:val="left" w:pos="5597"/>
        </w:tabs>
        <w:jc w:val="both"/>
        <w:rPr>
          <w:bCs/>
        </w:rPr>
      </w:pPr>
      <w:r w:rsidRPr="00A625BA">
        <w:rPr>
          <w:bCs/>
        </w:rPr>
        <w:t>_____________________________________________________________________</w:t>
      </w:r>
    </w:p>
    <w:p w:rsidR="008C490D" w:rsidRPr="00A625BA" w:rsidRDefault="008C490D" w:rsidP="008C490D">
      <w:pPr>
        <w:shd w:val="clear" w:color="auto" w:fill="FFFFFF"/>
        <w:tabs>
          <w:tab w:val="left" w:pos="5597"/>
        </w:tabs>
        <w:jc w:val="center"/>
        <w:rPr>
          <w:bCs/>
          <w:sz w:val="20"/>
          <w:szCs w:val="20"/>
        </w:rPr>
      </w:pPr>
      <w:r w:rsidRPr="00A625BA">
        <w:rPr>
          <w:bCs/>
          <w:sz w:val="20"/>
          <w:szCs w:val="20"/>
        </w:rPr>
        <w:t>(полное наименование подрядной организации)</w:t>
      </w:r>
    </w:p>
    <w:p w:rsidR="008C490D" w:rsidRPr="00A625BA" w:rsidRDefault="008C490D" w:rsidP="008C490D">
      <w:pPr>
        <w:shd w:val="clear" w:color="auto" w:fill="FFFFFF"/>
        <w:tabs>
          <w:tab w:val="left" w:pos="5597"/>
        </w:tabs>
        <w:jc w:val="both"/>
        <w:rPr>
          <w:bCs/>
        </w:rPr>
      </w:pPr>
      <w:r w:rsidRPr="00A625BA">
        <w:rPr>
          <w:bCs/>
        </w:rPr>
        <w:t>принимает на себя обязательства устранять дефекты, возникшие в течение га</w:t>
      </w:r>
      <w:r w:rsidRPr="00A625BA">
        <w:rPr>
          <w:bCs/>
        </w:rPr>
        <w:softHyphen/>
        <w:t>рантийных сроков.</w:t>
      </w:r>
    </w:p>
    <w:p w:rsidR="008C490D" w:rsidRPr="00A625BA" w:rsidRDefault="008C490D" w:rsidP="008C490D">
      <w:pPr>
        <w:shd w:val="clear" w:color="auto" w:fill="FFFFFF"/>
        <w:tabs>
          <w:tab w:val="left" w:pos="5597"/>
        </w:tabs>
        <w:ind w:firstLine="709"/>
        <w:jc w:val="both"/>
        <w:rPr>
          <w:bCs/>
        </w:rPr>
      </w:pPr>
      <w:r w:rsidRPr="00A625BA">
        <w:rPr>
          <w:bCs/>
        </w:rPr>
        <w:t>В случае выявления дефектов отдельных конструктивных элементов со</w:t>
      </w:r>
      <w:r w:rsidRPr="00A625BA">
        <w:rPr>
          <w:bCs/>
        </w:rPr>
        <w:softHyphen/>
        <w:t>оружений в пределах гарантийного срока, гарантийный срок на этот элемент или часть сооружения устанавливается вновь в соответствии с Государствен</w:t>
      </w:r>
      <w:r w:rsidRPr="00A625BA">
        <w:rPr>
          <w:bCs/>
        </w:rPr>
        <w:softHyphen/>
        <w:t>ным контрактом с момента (даты) завершения работ по устранению дефекта, оформляемый соответствующим актом. Продолжительность проведения работ по устранению выявленных дефектов не засчитывается в гарантийный срок.</w:t>
      </w:r>
    </w:p>
    <w:p w:rsidR="008C490D" w:rsidRPr="00A625BA" w:rsidRDefault="008C490D" w:rsidP="008C490D">
      <w:pPr>
        <w:shd w:val="clear" w:color="auto" w:fill="FFFFFF"/>
        <w:tabs>
          <w:tab w:val="left" w:pos="5597"/>
        </w:tabs>
        <w:ind w:firstLine="709"/>
        <w:jc w:val="both"/>
        <w:rPr>
          <w:bCs/>
        </w:rPr>
      </w:pPr>
      <w:r w:rsidRPr="00A625BA">
        <w:rPr>
          <w:bCs/>
        </w:rPr>
        <w:t>Подрядчик несет имущественную ответственность за качество, объем выполненных работ и сроки, оговоренные Государственным контрактом и на</w:t>
      </w:r>
      <w:r w:rsidRPr="00A625BA">
        <w:rPr>
          <w:bCs/>
        </w:rPr>
        <w:softHyphen/>
        <w:t>стоящим Гарантийным паспортом.</w:t>
      </w:r>
    </w:p>
    <w:p w:rsidR="008C490D" w:rsidRPr="00A625BA" w:rsidRDefault="008C490D" w:rsidP="008C490D">
      <w:pPr>
        <w:shd w:val="clear" w:color="auto" w:fill="FFFFFF"/>
        <w:tabs>
          <w:tab w:val="left" w:pos="5597"/>
        </w:tabs>
        <w:jc w:val="both"/>
      </w:pPr>
      <w:r w:rsidRPr="00A625BA">
        <w:t>____________________________________________________________________</w:t>
      </w:r>
    </w:p>
    <w:p w:rsidR="008C490D" w:rsidRPr="00A625BA" w:rsidRDefault="008C490D" w:rsidP="008C490D">
      <w:pPr>
        <w:shd w:val="clear" w:color="auto" w:fill="FFFFFF"/>
        <w:tabs>
          <w:tab w:val="left" w:pos="5597"/>
        </w:tabs>
        <w:jc w:val="center"/>
        <w:rPr>
          <w:sz w:val="20"/>
          <w:szCs w:val="20"/>
        </w:rPr>
      </w:pPr>
      <w:r w:rsidRPr="00A625BA">
        <w:rPr>
          <w:sz w:val="20"/>
          <w:szCs w:val="20"/>
        </w:rPr>
        <w:t>(Руководитель подрядной организации)</w:t>
      </w:r>
    </w:p>
    <w:p w:rsidR="008C490D" w:rsidRPr="00A625BA" w:rsidRDefault="008C490D" w:rsidP="008C490D">
      <w:pPr>
        <w:shd w:val="clear" w:color="auto" w:fill="FFFFFF"/>
        <w:tabs>
          <w:tab w:val="left" w:pos="5597"/>
        </w:tabs>
        <w:jc w:val="both"/>
      </w:pPr>
      <w:r w:rsidRPr="00A625BA">
        <w:rPr>
          <w:bCs/>
        </w:rPr>
        <w:t>Подпись_______________ (</w:t>
      </w:r>
      <w:r w:rsidRPr="00A625BA">
        <w:rPr>
          <w:bCs/>
          <w:i/>
        </w:rPr>
        <w:t>Фамилия И.О.</w:t>
      </w:r>
      <w:r w:rsidRPr="00A625BA">
        <w:rPr>
          <w:bCs/>
        </w:rPr>
        <w:t>)</w:t>
      </w:r>
    </w:p>
    <w:p w:rsidR="008C490D" w:rsidRPr="00A625BA" w:rsidRDefault="008C490D" w:rsidP="008C490D">
      <w:pPr>
        <w:shd w:val="clear" w:color="auto" w:fill="FFFFFF"/>
        <w:tabs>
          <w:tab w:val="left" w:pos="5597"/>
        </w:tabs>
        <w:jc w:val="both"/>
        <w:rPr>
          <w:bCs/>
        </w:rPr>
      </w:pPr>
      <w:r w:rsidRPr="00A625BA">
        <w:rPr>
          <w:bCs/>
        </w:rPr>
        <w:t>М.П.</w:t>
      </w:r>
    </w:p>
    <w:p w:rsidR="008C490D" w:rsidRDefault="008C490D" w:rsidP="008C490D">
      <w:pPr>
        <w:shd w:val="clear" w:color="auto" w:fill="FFFFFF"/>
        <w:tabs>
          <w:tab w:val="left" w:pos="5597"/>
        </w:tabs>
        <w:jc w:val="both"/>
        <w:rPr>
          <w:bCs/>
        </w:rPr>
      </w:pPr>
    </w:p>
    <w:p w:rsidR="008C490D" w:rsidRPr="00A625BA" w:rsidRDefault="008C490D" w:rsidP="008C490D">
      <w:pPr>
        <w:shd w:val="clear" w:color="auto" w:fill="FFFFFF"/>
        <w:tabs>
          <w:tab w:val="left" w:pos="5597"/>
        </w:tabs>
        <w:jc w:val="both"/>
        <w:rPr>
          <w:bCs/>
        </w:rPr>
      </w:pPr>
    </w:p>
    <w:tbl>
      <w:tblPr>
        <w:tblW w:w="10140" w:type="dxa"/>
        <w:jc w:val="center"/>
        <w:tblLayout w:type="fixed"/>
        <w:tblLook w:val="0000" w:firstRow="0" w:lastRow="0" w:firstColumn="0" w:lastColumn="0" w:noHBand="0" w:noVBand="0"/>
      </w:tblPr>
      <w:tblGrid>
        <w:gridCol w:w="5070"/>
        <w:gridCol w:w="5070"/>
      </w:tblGrid>
      <w:tr w:rsidR="008C490D" w:rsidRPr="00442CB7" w:rsidTr="003059D2">
        <w:trPr>
          <w:jc w:val="center"/>
        </w:trPr>
        <w:tc>
          <w:tcPr>
            <w:tcW w:w="5070" w:type="dxa"/>
          </w:tcPr>
          <w:p w:rsidR="008C490D" w:rsidRPr="00442CB7" w:rsidRDefault="008C490D" w:rsidP="003059D2">
            <w:pPr>
              <w:rPr>
                <w:b/>
              </w:rPr>
            </w:pPr>
            <w:r>
              <w:rPr>
                <w:b/>
              </w:rPr>
              <w:t>Подрядчик</w:t>
            </w:r>
            <w:r w:rsidRPr="00442CB7">
              <w:rPr>
                <w:b/>
              </w:rPr>
              <w:t>:</w:t>
            </w:r>
          </w:p>
          <w:p w:rsidR="008C490D" w:rsidRPr="00442CB7" w:rsidRDefault="008C490D" w:rsidP="003059D2"/>
        </w:tc>
        <w:tc>
          <w:tcPr>
            <w:tcW w:w="5070" w:type="dxa"/>
          </w:tcPr>
          <w:p w:rsidR="008C490D" w:rsidRPr="00442CB7" w:rsidRDefault="008C490D" w:rsidP="003059D2">
            <w:pPr>
              <w:rPr>
                <w:b/>
              </w:rPr>
            </w:pPr>
            <w:r w:rsidRPr="00442CB7">
              <w:rPr>
                <w:b/>
              </w:rPr>
              <w:t>Заказчик:</w:t>
            </w:r>
          </w:p>
          <w:p w:rsidR="008C490D" w:rsidRDefault="008C490D" w:rsidP="003059D2"/>
          <w:p w:rsidR="008C490D" w:rsidRPr="00442CB7" w:rsidRDefault="008C490D" w:rsidP="003059D2"/>
          <w:p w:rsidR="008C490D" w:rsidRPr="00442CB7" w:rsidRDefault="008C490D" w:rsidP="003059D2"/>
        </w:tc>
      </w:tr>
      <w:tr w:rsidR="008C490D" w:rsidRPr="00442CB7" w:rsidTr="003059D2">
        <w:trPr>
          <w:trHeight w:val="672"/>
          <w:jc w:val="center"/>
        </w:trPr>
        <w:tc>
          <w:tcPr>
            <w:tcW w:w="5070" w:type="dxa"/>
          </w:tcPr>
          <w:p w:rsidR="008C490D" w:rsidRPr="00442CB7" w:rsidRDefault="008C490D" w:rsidP="003059D2">
            <w:r>
              <w:t>________________/</w:t>
            </w:r>
            <w:r w:rsidRPr="00442CB7">
              <w:t>/</w:t>
            </w:r>
          </w:p>
          <w:p w:rsidR="008C490D" w:rsidRPr="00442CB7" w:rsidRDefault="008C490D" w:rsidP="003059D2">
            <w:r w:rsidRPr="00442CB7">
              <w:t>М.П.</w:t>
            </w:r>
          </w:p>
        </w:tc>
        <w:tc>
          <w:tcPr>
            <w:tcW w:w="5070" w:type="dxa"/>
          </w:tcPr>
          <w:p w:rsidR="008C490D" w:rsidRPr="00442CB7" w:rsidRDefault="008C490D" w:rsidP="003059D2">
            <w:r w:rsidRPr="00442CB7">
              <w:t>_______________//</w:t>
            </w:r>
          </w:p>
          <w:p w:rsidR="008C490D" w:rsidRPr="00442CB7" w:rsidRDefault="008C490D" w:rsidP="003059D2">
            <w:r w:rsidRPr="00442CB7">
              <w:t>М.П.</w:t>
            </w:r>
          </w:p>
        </w:tc>
      </w:tr>
    </w:tbl>
    <w:p w:rsidR="008C490D" w:rsidRPr="00033C5F" w:rsidRDefault="008C490D" w:rsidP="00033C5F">
      <w:pPr>
        <w:rPr>
          <w:b/>
          <w:sz w:val="28"/>
          <w:szCs w:val="28"/>
        </w:rPr>
      </w:pPr>
    </w:p>
    <w:sectPr w:rsidR="008C490D" w:rsidRPr="00033C5F" w:rsidSect="00021907">
      <w:headerReference w:type="even" r:id="rId12"/>
      <w:pgSz w:w="11906" w:h="16838"/>
      <w:pgMar w:top="439" w:right="566"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F6" w:rsidRDefault="00EE0EF6">
      <w:r>
        <w:separator/>
      </w:r>
    </w:p>
  </w:endnote>
  <w:endnote w:type="continuationSeparator" w:id="0">
    <w:p w:rsidR="00EE0EF6" w:rsidRDefault="00EE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sig w:usb0="00000003" w:usb1="00000000" w:usb2="00000000" w:usb3="00000000" w:csb0="00000001" w:csb1="00000000"/>
  </w:font>
  <w:font w:name="Arial MT Black">
    <w:altName w:val="Arial Black"/>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T Sans">
    <w:panose1 w:val="00000000000000000000"/>
    <w:charset w:val="CC"/>
    <w:family w:val="swiss"/>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charset w:val="00"/>
    <w:family w:val="auto"/>
    <w:pitch w:val="default"/>
  </w:font>
  <w:font w:name="Helvetica Cyr Upright">
    <w:altName w:val="Arial"/>
    <w:panose1 w:val="00000000000000000000"/>
    <w:charset w:val="CC"/>
    <w:family w:val="swiss"/>
    <w:notTrueType/>
    <w:pitch w:val="default"/>
    <w:sig w:usb0="00000001" w:usb1="00000000" w:usb2="00000000" w:usb3="00000000" w:csb0="00000005" w:csb1="00000000"/>
  </w:font>
  <w:font w:name="ヒラギノ角ゴ Pro W3">
    <w:charset w:val="80"/>
    <w:family w:val="auto"/>
    <w:pitch w:val="variable"/>
    <w:sig w:usb0="00000000" w:usb1="08070000" w:usb2="07040011" w:usb3="00000000" w:csb0="00020000" w:csb1="00000000"/>
  </w:font>
  <w:font w:name="DejaVu Sans">
    <w:altName w:val="Times New Roman"/>
    <w:charset w:val="CC"/>
    <w:family w:val="swiss"/>
    <w:pitch w:val="variable"/>
    <w:sig w:usb0="00000000" w:usb1="D200FDFF" w:usb2="00042029" w:usb3="00000000" w:csb0="8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ndale Sans UI">
    <w:altName w:val="Arial Unicode MS"/>
    <w:charset w:val="CC"/>
    <w:family w:val="auto"/>
    <w:pitch w:val="variable"/>
  </w:font>
  <w:font w:name="Franklin Gothic Book">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font265">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 Sans Devanagari">
    <w:altName w:val="Segoe UI"/>
    <w:panose1 w:val="00000000000000000000"/>
    <w:charset w:val="00"/>
    <w:family w:val="roman"/>
    <w:notTrueType/>
    <w:pitch w:val="default"/>
  </w:font>
  <w:font w:name="TimesET">
    <w:charset w:val="01"/>
    <w:family w:val="roman"/>
    <w:pitch w:val="variable"/>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F6" w:rsidRDefault="00EE0EF6">
      <w:r>
        <w:separator/>
      </w:r>
    </w:p>
  </w:footnote>
  <w:footnote w:type="continuationSeparator" w:id="0">
    <w:p w:rsidR="00EE0EF6" w:rsidRDefault="00EE0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282" w:rsidRPr="00E61A10" w:rsidRDefault="00206282" w:rsidP="00F066FD">
    <w:pPr>
      <w:pStyle w:val="afff3"/>
      <w:framePr w:wrap="around" w:vAnchor="text" w:hAnchor="margin" w:xAlign="center" w:y="1"/>
      <w:rPr>
        <w:rStyle w:val="afff5"/>
        <w:sz w:val="20"/>
        <w:szCs w:val="20"/>
      </w:rPr>
    </w:pPr>
    <w:r w:rsidRPr="00E61A10">
      <w:rPr>
        <w:rStyle w:val="afff5"/>
        <w:sz w:val="20"/>
        <w:szCs w:val="20"/>
      </w:rPr>
      <w:fldChar w:fldCharType="begin"/>
    </w:r>
    <w:r w:rsidRPr="00E61A10">
      <w:rPr>
        <w:rStyle w:val="afff5"/>
        <w:sz w:val="20"/>
        <w:szCs w:val="20"/>
      </w:rPr>
      <w:instrText xml:space="preserve">PAGE  </w:instrText>
    </w:r>
    <w:r w:rsidRPr="00E61A10">
      <w:rPr>
        <w:rStyle w:val="afff5"/>
        <w:sz w:val="20"/>
        <w:szCs w:val="20"/>
      </w:rPr>
      <w:fldChar w:fldCharType="end"/>
    </w:r>
  </w:p>
  <w:p w:rsidR="00206282" w:rsidRPr="00E61A10" w:rsidRDefault="00206282">
    <w:pPr>
      <w:pStyle w:val="afff3"/>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27463C2"/>
    <w:lvl w:ilvl="0">
      <w:start w:val="1"/>
      <w:numFmt w:val="decimal"/>
      <w:pStyle w:val="a"/>
      <w:lvlText w:val="%1."/>
      <w:lvlJc w:val="left"/>
      <w:pPr>
        <w:tabs>
          <w:tab w:val="num" w:pos="540"/>
        </w:tabs>
        <w:ind w:left="540" w:hanging="360"/>
      </w:pPr>
      <w:rPr>
        <w:rFonts w:ascii="Times New Roman" w:eastAsia="Times New Roman" w:hAnsi="Times New Roman" w:cs="Times New Roman" w:hint="default"/>
      </w:rPr>
    </w:lvl>
  </w:abstractNum>
  <w:abstractNum w:abstractNumId="1" w15:restartNumberingAfterBreak="0">
    <w:nsid w:val="0000000A"/>
    <w:multiLevelType w:val="singleLevel"/>
    <w:tmpl w:val="0000000A"/>
    <w:name w:val="WW8Num10"/>
    <w:styleLink w:val="415OutlineNumbering11"/>
    <w:lvl w:ilvl="0">
      <w:start w:val="1"/>
      <w:numFmt w:val="decimal"/>
      <w:pStyle w:val="31"/>
      <w:lvlText w:val="%1."/>
      <w:lvlJc w:val="left"/>
      <w:pPr>
        <w:tabs>
          <w:tab w:val="num" w:pos="360"/>
        </w:tabs>
        <w:ind w:left="360" w:hanging="360"/>
      </w:pPr>
    </w:lvl>
  </w:abstractNum>
  <w:abstractNum w:abstractNumId="2" w15:restartNumberingAfterBreak="0">
    <w:nsid w:val="00D467D6"/>
    <w:multiLevelType w:val="hybridMultilevel"/>
    <w:tmpl w:val="ADBED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C34BE7"/>
    <w:multiLevelType w:val="multilevel"/>
    <w:tmpl w:val="3A9CC968"/>
    <w:lvl w:ilvl="0">
      <w:start w:val="1"/>
      <w:numFmt w:val="decimal"/>
      <w:lvlText w:val="%1."/>
      <w:lvlJc w:val="left"/>
      <w:pPr>
        <w:ind w:left="720" w:hanging="360"/>
      </w:pPr>
    </w:lvl>
    <w:lvl w:ilvl="1">
      <w:start w:val="1"/>
      <w:numFmt w:val="decimal"/>
      <w:lvlText w:val="%1.%2."/>
      <w:lvlJc w:val="left"/>
      <w:pPr>
        <w:ind w:left="1080" w:hanging="720"/>
      </w:pPr>
      <w:rPr>
        <w:b w:val="0"/>
        <w:i w:val="0"/>
        <w:sz w:val="24"/>
        <w:szCs w:val="24"/>
      </w:rPr>
    </w:lvl>
    <w:lvl w:ilvl="2">
      <w:start w:val="1"/>
      <w:numFmt w:val="decimal"/>
      <w:lvlText w:val="%1.%2.%3."/>
      <w:lvlJc w:val="left"/>
      <w:pPr>
        <w:ind w:left="1080" w:hanging="720"/>
      </w:pPr>
      <w:rPr>
        <w:b w:val="0"/>
        <w:sz w:val="24"/>
        <w:szCs w:val="24"/>
      </w:rPr>
    </w:lvl>
    <w:lvl w:ilvl="3">
      <w:start w:val="1"/>
      <w:numFmt w:val="decimal"/>
      <w:lvlText w:val="%1.%2.%3.%4."/>
      <w:lvlJc w:val="left"/>
      <w:pPr>
        <w:ind w:left="1440" w:hanging="1080"/>
      </w:pPr>
      <w:rPr>
        <w:b w:val="0"/>
        <w:sz w:val="24"/>
        <w:szCs w:val="24"/>
      </w:rPr>
    </w:lvl>
    <w:lvl w:ilvl="4">
      <w:start w:val="1"/>
      <w:numFmt w:val="decimal"/>
      <w:lvlText w:val="%1.%2.%3.%4.%5."/>
      <w:lvlJc w:val="left"/>
      <w:pPr>
        <w:ind w:left="1440" w:hanging="1080"/>
      </w:pPr>
      <w:rPr>
        <w:b w:val="0"/>
        <w:sz w:val="24"/>
        <w:szCs w:val="24"/>
      </w:rPr>
    </w:lvl>
    <w:lvl w:ilvl="5">
      <w:start w:val="1"/>
      <w:numFmt w:val="decimal"/>
      <w:lvlText w:val="%1.%2.%3.%4.%5.%6."/>
      <w:lvlJc w:val="left"/>
      <w:pPr>
        <w:ind w:left="1800" w:hanging="1440"/>
      </w:pPr>
      <w:rPr>
        <w:b w:val="0"/>
        <w:sz w:val="24"/>
        <w:szCs w:val="24"/>
      </w:rPr>
    </w:lvl>
    <w:lvl w:ilvl="6">
      <w:start w:val="1"/>
      <w:numFmt w:val="decimal"/>
      <w:lvlText w:val="%1.%2.%3.%4.%5.%6.%7."/>
      <w:lvlJc w:val="left"/>
      <w:pPr>
        <w:ind w:left="2160" w:hanging="1800"/>
      </w:pPr>
      <w:rPr>
        <w:b w:val="0"/>
        <w:sz w:val="24"/>
        <w:szCs w:val="24"/>
      </w:rPr>
    </w:lvl>
    <w:lvl w:ilvl="7">
      <w:start w:val="1"/>
      <w:numFmt w:val="decimal"/>
      <w:lvlText w:val="%1.%2.%3.%4.%5.%6.%7.%8."/>
      <w:lvlJc w:val="left"/>
      <w:pPr>
        <w:ind w:left="2160" w:hanging="1800"/>
      </w:pPr>
      <w:rPr>
        <w:b w:val="0"/>
        <w:sz w:val="24"/>
        <w:szCs w:val="24"/>
      </w:rPr>
    </w:lvl>
    <w:lvl w:ilvl="8">
      <w:start w:val="1"/>
      <w:numFmt w:val="decimal"/>
      <w:lvlText w:val="%1.%2.%3.%4.%5.%6.%7.%8.%9."/>
      <w:lvlJc w:val="left"/>
      <w:pPr>
        <w:ind w:left="2520" w:hanging="2160"/>
      </w:pPr>
      <w:rPr>
        <w:b w:val="0"/>
        <w:sz w:val="24"/>
        <w:szCs w:val="24"/>
      </w:rPr>
    </w:lvl>
  </w:abstractNum>
  <w:abstractNum w:abstractNumId="4" w15:restartNumberingAfterBreak="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tentative="1">
      <w:start w:val="1"/>
      <w:numFmt w:val="bullet"/>
      <w:lvlText w:val="o"/>
      <w:lvlJc w:val="left"/>
      <w:pPr>
        <w:tabs>
          <w:tab w:val="num" w:pos="1440"/>
        </w:tabs>
        <w:ind w:left="1440" w:hanging="360"/>
      </w:pPr>
      <w:rPr>
        <w:rFonts w:ascii="Courier New" w:hAnsi="Courier New" w:hint="default"/>
      </w:rPr>
    </w:lvl>
    <w:lvl w:ilvl="2" w:tplc="224ACC4C" w:tentative="1">
      <w:start w:val="1"/>
      <w:numFmt w:val="bullet"/>
      <w:lvlText w:val=""/>
      <w:lvlJc w:val="left"/>
      <w:pPr>
        <w:tabs>
          <w:tab w:val="num" w:pos="2160"/>
        </w:tabs>
        <w:ind w:left="2160" w:hanging="360"/>
      </w:pPr>
      <w:rPr>
        <w:rFonts w:ascii="Wingdings" w:hAnsi="Wingdings" w:hint="default"/>
      </w:rPr>
    </w:lvl>
    <w:lvl w:ilvl="3" w:tplc="3A08AD74" w:tentative="1">
      <w:start w:val="1"/>
      <w:numFmt w:val="bullet"/>
      <w:lvlText w:val=""/>
      <w:lvlJc w:val="left"/>
      <w:pPr>
        <w:tabs>
          <w:tab w:val="num" w:pos="2880"/>
        </w:tabs>
        <w:ind w:left="2880" w:hanging="360"/>
      </w:pPr>
      <w:rPr>
        <w:rFonts w:ascii="Symbol" w:hAnsi="Symbol" w:hint="default"/>
      </w:rPr>
    </w:lvl>
    <w:lvl w:ilvl="4" w:tplc="AE407F24" w:tentative="1">
      <w:start w:val="1"/>
      <w:numFmt w:val="bullet"/>
      <w:lvlText w:val="o"/>
      <w:lvlJc w:val="left"/>
      <w:pPr>
        <w:tabs>
          <w:tab w:val="num" w:pos="3600"/>
        </w:tabs>
        <w:ind w:left="3600" w:hanging="360"/>
      </w:pPr>
      <w:rPr>
        <w:rFonts w:ascii="Courier New" w:hAnsi="Courier New" w:hint="default"/>
      </w:rPr>
    </w:lvl>
    <w:lvl w:ilvl="5" w:tplc="FA10F3C4" w:tentative="1">
      <w:start w:val="1"/>
      <w:numFmt w:val="bullet"/>
      <w:lvlText w:val=""/>
      <w:lvlJc w:val="left"/>
      <w:pPr>
        <w:tabs>
          <w:tab w:val="num" w:pos="4320"/>
        </w:tabs>
        <w:ind w:left="4320" w:hanging="360"/>
      </w:pPr>
      <w:rPr>
        <w:rFonts w:ascii="Wingdings" w:hAnsi="Wingdings" w:hint="default"/>
      </w:rPr>
    </w:lvl>
    <w:lvl w:ilvl="6" w:tplc="6A0CB058" w:tentative="1">
      <w:start w:val="1"/>
      <w:numFmt w:val="bullet"/>
      <w:lvlText w:val=""/>
      <w:lvlJc w:val="left"/>
      <w:pPr>
        <w:tabs>
          <w:tab w:val="num" w:pos="5040"/>
        </w:tabs>
        <w:ind w:left="5040" w:hanging="360"/>
      </w:pPr>
      <w:rPr>
        <w:rFonts w:ascii="Symbol" w:hAnsi="Symbol" w:hint="default"/>
      </w:rPr>
    </w:lvl>
    <w:lvl w:ilvl="7" w:tplc="C0ECB70E" w:tentative="1">
      <w:start w:val="1"/>
      <w:numFmt w:val="bullet"/>
      <w:lvlText w:val="o"/>
      <w:lvlJc w:val="left"/>
      <w:pPr>
        <w:tabs>
          <w:tab w:val="num" w:pos="5760"/>
        </w:tabs>
        <w:ind w:left="5760" w:hanging="360"/>
      </w:pPr>
      <w:rPr>
        <w:rFonts w:ascii="Courier New" w:hAnsi="Courier New" w:hint="default"/>
      </w:rPr>
    </w:lvl>
    <w:lvl w:ilvl="8" w:tplc="427853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lvl>
    <w:lvl w:ilvl="2" w:tplc="254EA3FC">
      <w:start w:val="1"/>
      <w:numFmt w:val="lowerRoman"/>
      <w:lvlText w:val="%3."/>
      <w:lvlJc w:val="right"/>
      <w:pPr>
        <w:tabs>
          <w:tab w:val="num" w:pos="2163"/>
        </w:tabs>
        <w:ind w:left="2163" w:hanging="180"/>
      </w:pPr>
    </w:lvl>
    <w:lvl w:ilvl="3" w:tplc="811208E4">
      <w:start w:val="1"/>
      <w:numFmt w:val="decimal"/>
      <w:lvlText w:val="%4."/>
      <w:lvlJc w:val="left"/>
      <w:pPr>
        <w:tabs>
          <w:tab w:val="num" w:pos="2883"/>
        </w:tabs>
        <w:ind w:left="2883" w:hanging="360"/>
      </w:pPr>
    </w:lvl>
    <w:lvl w:ilvl="4" w:tplc="58984366">
      <w:start w:val="1"/>
      <w:numFmt w:val="lowerLetter"/>
      <w:lvlText w:val="%5."/>
      <w:lvlJc w:val="left"/>
      <w:pPr>
        <w:tabs>
          <w:tab w:val="num" w:pos="3603"/>
        </w:tabs>
        <w:ind w:left="3603" w:hanging="360"/>
      </w:pPr>
    </w:lvl>
    <w:lvl w:ilvl="5" w:tplc="FB6CE50E">
      <w:start w:val="1"/>
      <w:numFmt w:val="lowerRoman"/>
      <w:lvlText w:val="%6."/>
      <w:lvlJc w:val="right"/>
      <w:pPr>
        <w:tabs>
          <w:tab w:val="num" w:pos="4323"/>
        </w:tabs>
        <w:ind w:left="4323" w:hanging="180"/>
      </w:pPr>
    </w:lvl>
    <w:lvl w:ilvl="6" w:tplc="0A3A94A4">
      <w:start w:val="1"/>
      <w:numFmt w:val="decimal"/>
      <w:lvlText w:val="%7."/>
      <w:lvlJc w:val="left"/>
      <w:pPr>
        <w:tabs>
          <w:tab w:val="num" w:pos="5043"/>
        </w:tabs>
        <w:ind w:left="5043" w:hanging="360"/>
      </w:pPr>
    </w:lvl>
    <w:lvl w:ilvl="7" w:tplc="ED186AA4">
      <w:start w:val="1"/>
      <w:numFmt w:val="lowerLetter"/>
      <w:lvlText w:val="%8."/>
      <w:lvlJc w:val="left"/>
      <w:pPr>
        <w:tabs>
          <w:tab w:val="num" w:pos="5763"/>
        </w:tabs>
        <w:ind w:left="5763" w:hanging="360"/>
      </w:pPr>
    </w:lvl>
    <w:lvl w:ilvl="8" w:tplc="827685B4">
      <w:start w:val="1"/>
      <w:numFmt w:val="lowerRoman"/>
      <w:lvlText w:val="%9."/>
      <w:lvlJc w:val="right"/>
      <w:pPr>
        <w:tabs>
          <w:tab w:val="num" w:pos="6483"/>
        </w:tabs>
        <w:ind w:left="6483" w:hanging="180"/>
      </w:pPr>
    </w:lvl>
  </w:abstractNum>
  <w:abstractNum w:abstractNumId="6" w15:restartNumberingAfterBreak="0">
    <w:nsid w:val="04E456A3"/>
    <w:multiLevelType w:val="multilevel"/>
    <w:tmpl w:val="999A3440"/>
    <w:lvl w:ilvl="0">
      <w:start w:val="1"/>
      <w:numFmt w:val="decimal"/>
      <w:pStyle w:val="10"/>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rPr>
    </w:lvl>
    <w:lvl w:ilvl="1">
      <w:start w:val="1"/>
      <w:numFmt w:val="decimal"/>
      <w:pStyle w:val="2"/>
      <w:suff w:val="nothing"/>
      <w:lvlText w:val="%1.%2  "/>
      <w:lvlJc w:val="left"/>
      <w:pPr>
        <w:ind w:firstLine="595"/>
      </w:pPr>
      <w:rPr>
        <w:rFonts w:ascii="Arial" w:hAnsi="Arial" w:cs="Times New Roman" w:hint="default"/>
        <w:b/>
        <w:i w:val="0"/>
        <w:caps w:val="0"/>
        <w:strike w:val="0"/>
        <w:dstrike w:val="0"/>
        <w:vanish w:val="0"/>
        <w:color w:val="000000"/>
        <w:spacing w:val="0"/>
        <w:w w:val="100"/>
        <w:sz w:val="26"/>
        <w:vertAlign w:val="baseline"/>
      </w:rPr>
    </w:lvl>
    <w:lvl w:ilvl="2">
      <w:start w:val="1"/>
      <w:numFmt w:val="decimal"/>
      <w:pStyle w:val="3"/>
      <w:suff w:val="nothing"/>
      <w:lvlText w:val="%1.%2.%3  "/>
      <w:lvlJc w:val="left"/>
      <w:pPr>
        <w:ind w:firstLine="595"/>
      </w:pPr>
      <w:rPr>
        <w:rFonts w:ascii="Arial" w:hAnsi="Arial" w:cs="Times New Roman" w:hint="default"/>
        <w:b/>
        <w:i/>
        <w:caps w:val="0"/>
        <w:strike w:val="0"/>
        <w:dstrike w:val="0"/>
        <w:vanish w:val="0"/>
        <w:color w:val="000000"/>
        <w:spacing w:val="0"/>
        <w:w w:val="100"/>
        <w:sz w:val="24"/>
        <w:vertAlign w:val="baseline"/>
      </w:rPr>
    </w:lvl>
    <w:lvl w:ilvl="3">
      <w:start w:val="1"/>
      <w:numFmt w:val="decimal"/>
      <w:lvlRestart w:val="0"/>
      <w:pStyle w:val="11"/>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rPr>
    </w:lvl>
    <w:lvl w:ilvl="4">
      <w:start w:val="1"/>
      <w:numFmt w:val="decimal"/>
      <w:pStyle w:val="12"/>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firstLine="595"/>
      </w:pPr>
      <w:rPr>
        <w:rFonts w:ascii="Arial" w:hAnsi="Arial" w:cs="Times New Roman" w:hint="default"/>
        <w:b w:val="0"/>
        <w:i w:val="0"/>
        <w:spacing w:val="-2"/>
        <w:w w:val="100"/>
        <w:sz w:val="22"/>
      </w:rPr>
    </w:lvl>
    <w:lvl w:ilvl="8">
      <w:start w:val="1"/>
      <w:numFmt w:val="decimal"/>
      <w:pStyle w:val="32"/>
      <w:suff w:val="nothing"/>
      <w:lvlText w:val="%1.%2.%3.%8.%9  "/>
      <w:lvlJc w:val="left"/>
      <w:pPr>
        <w:ind w:firstLine="595"/>
      </w:pPr>
      <w:rPr>
        <w:rFonts w:ascii="Arial" w:hAnsi="Arial" w:cs="Times New Roman" w:hint="default"/>
        <w:b w:val="0"/>
        <w:i w:val="0"/>
        <w:spacing w:val="-2"/>
        <w:w w:val="100"/>
        <w:sz w:val="22"/>
      </w:rPr>
    </w:lvl>
  </w:abstractNum>
  <w:abstractNum w:abstractNumId="7" w15:restartNumberingAfterBreak="0">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tentative="1">
      <w:start w:val="1"/>
      <w:numFmt w:val="bullet"/>
      <w:lvlText w:val="o"/>
      <w:lvlJc w:val="left"/>
      <w:pPr>
        <w:tabs>
          <w:tab w:val="num" w:pos="1440"/>
        </w:tabs>
        <w:ind w:left="1440" w:hanging="360"/>
      </w:pPr>
      <w:rPr>
        <w:rFonts w:ascii="Courier New" w:hAnsi="Courier New" w:hint="default"/>
      </w:rPr>
    </w:lvl>
    <w:lvl w:ilvl="2" w:tplc="B64E80C8" w:tentative="1">
      <w:start w:val="1"/>
      <w:numFmt w:val="bullet"/>
      <w:lvlText w:val=""/>
      <w:lvlJc w:val="left"/>
      <w:pPr>
        <w:tabs>
          <w:tab w:val="num" w:pos="2160"/>
        </w:tabs>
        <w:ind w:left="2160" w:hanging="360"/>
      </w:pPr>
      <w:rPr>
        <w:rFonts w:ascii="Wingdings" w:hAnsi="Wingdings" w:hint="default"/>
      </w:rPr>
    </w:lvl>
    <w:lvl w:ilvl="3" w:tplc="E7764E3A" w:tentative="1">
      <w:start w:val="1"/>
      <w:numFmt w:val="bullet"/>
      <w:lvlText w:val=""/>
      <w:lvlJc w:val="left"/>
      <w:pPr>
        <w:tabs>
          <w:tab w:val="num" w:pos="2880"/>
        </w:tabs>
        <w:ind w:left="2880" w:hanging="360"/>
      </w:pPr>
      <w:rPr>
        <w:rFonts w:ascii="Symbol" w:hAnsi="Symbol" w:hint="default"/>
      </w:rPr>
    </w:lvl>
    <w:lvl w:ilvl="4" w:tplc="59D4A8F6" w:tentative="1">
      <w:start w:val="1"/>
      <w:numFmt w:val="bullet"/>
      <w:lvlText w:val="o"/>
      <w:lvlJc w:val="left"/>
      <w:pPr>
        <w:tabs>
          <w:tab w:val="num" w:pos="3600"/>
        </w:tabs>
        <w:ind w:left="3600" w:hanging="360"/>
      </w:pPr>
      <w:rPr>
        <w:rFonts w:ascii="Courier New" w:hAnsi="Courier New" w:hint="default"/>
      </w:rPr>
    </w:lvl>
    <w:lvl w:ilvl="5" w:tplc="74B82384" w:tentative="1">
      <w:start w:val="1"/>
      <w:numFmt w:val="bullet"/>
      <w:lvlText w:val=""/>
      <w:lvlJc w:val="left"/>
      <w:pPr>
        <w:tabs>
          <w:tab w:val="num" w:pos="4320"/>
        </w:tabs>
        <w:ind w:left="4320" w:hanging="360"/>
      </w:pPr>
      <w:rPr>
        <w:rFonts w:ascii="Wingdings" w:hAnsi="Wingdings" w:hint="default"/>
      </w:rPr>
    </w:lvl>
    <w:lvl w:ilvl="6" w:tplc="F76233E0" w:tentative="1">
      <w:start w:val="1"/>
      <w:numFmt w:val="bullet"/>
      <w:lvlText w:val=""/>
      <w:lvlJc w:val="left"/>
      <w:pPr>
        <w:tabs>
          <w:tab w:val="num" w:pos="5040"/>
        </w:tabs>
        <w:ind w:left="5040" w:hanging="360"/>
      </w:pPr>
      <w:rPr>
        <w:rFonts w:ascii="Symbol" w:hAnsi="Symbol" w:hint="default"/>
      </w:rPr>
    </w:lvl>
    <w:lvl w:ilvl="7" w:tplc="7CA66772" w:tentative="1">
      <w:start w:val="1"/>
      <w:numFmt w:val="bullet"/>
      <w:lvlText w:val="o"/>
      <w:lvlJc w:val="left"/>
      <w:pPr>
        <w:tabs>
          <w:tab w:val="num" w:pos="5760"/>
        </w:tabs>
        <w:ind w:left="5760" w:hanging="360"/>
      </w:pPr>
      <w:rPr>
        <w:rFonts w:ascii="Courier New" w:hAnsi="Courier New" w:hint="default"/>
      </w:rPr>
    </w:lvl>
    <w:lvl w:ilvl="8" w:tplc="FDA8C0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0145A8"/>
    <w:multiLevelType w:val="hybridMultilevel"/>
    <w:tmpl w:val="FCAE46DA"/>
    <w:lvl w:ilvl="0" w:tplc="C31EDA8C">
      <w:start w:val="1"/>
      <w:numFmt w:val="bullet"/>
      <w:pStyle w:val="a0"/>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tentative="1">
      <w:start w:val="1"/>
      <w:numFmt w:val="bullet"/>
      <w:lvlText w:val=""/>
      <w:lvlJc w:val="left"/>
      <w:pPr>
        <w:ind w:left="2160" w:hanging="360"/>
      </w:pPr>
      <w:rPr>
        <w:rFonts w:ascii="Wingdings" w:hAnsi="Wingdings" w:hint="default"/>
      </w:rPr>
    </w:lvl>
    <w:lvl w:ilvl="3" w:tplc="82243CC2" w:tentative="1">
      <w:start w:val="1"/>
      <w:numFmt w:val="bullet"/>
      <w:lvlText w:val=""/>
      <w:lvlJc w:val="left"/>
      <w:pPr>
        <w:ind w:left="2880" w:hanging="360"/>
      </w:pPr>
      <w:rPr>
        <w:rFonts w:ascii="Symbol" w:hAnsi="Symbol" w:hint="default"/>
      </w:rPr>
    </w:lvl>
    <w:lvl w:ilvl="4" w:tplc="28AEF120" w:tentative="1">
      <w:start w:val="1"/>
      <w:numFmt w:val="bullet"/>
      <w:lvlText w:val="o"/>
      <w:lvlJc w:val="left"/>
      <w:pPr>
        <w:ind w:left="3600" w:hanging="360"/>
      </w:pPr>
      <w:rPr>
        <w:rFonts w:ascii="Courier New" w:hAnsi="Courier New" w:hint="default"/>
      </w:rPr>
    </w:lvl>
    <w:lvl w:ilvl="5" w:tplc="DE367F7A" w:tentative="1">
      <w:start w:val="1"/>
      <w:numFmt w:val="bullet"/>
      <w:lvlText w:val=""/>
      <w:lvlJc w:val="left"/>
      <w:pPr>
        <w:ind w:left="4320" w:hanging="360"/>
      </w:pPr>
      <w:rPr>
        <w:rFonts w:ascii="Wingdings" w:hAnsi="Wingdings" w:hint="default"/>
      </w:rPr>
    </w:lvl>
    <w:lvl w:ilvl="6" w:tplc="F350E8AE" w:tentative="1">
      <w:start w:val="1"/>
      <w:numFmt w:val="bullet"/>
      <w:lvlText w:val=""/>
      <w:lvlJc w:val="left"/>
      <w:pPr>
        <w:ind w:left="5040" w:hanging="360"/>
      </w:pPr>
      <w:rPr>
        <w:rFonts w:ascii="Symbol" w:hAnsi="Symbol" w:hint="default"/>
      </w:rPr>
    </w:lvl>
    <w:lvl w:ilvl="7" w:tplc="17161A6A" w:tentative="1">
      <w:start w:val="1"/>
      <w:numFmt w:val="bullet"/>
      <w:lvlText w:val="o"/>
      <w:lvlJc w:val="left"/>
      <w:pPr>
        <w:ind w:left="5760" w:hanging="360"/>
      </w:pPr>
      <w:rPr>
        <w:rFonts w:ascii="Courier New" w:hAnsi="Courier New" w:hint="default"/>
      </w:rPr>
    </w:lvl>
    <w:lvl w:ilvl="8" w:tplc="D88AAAAC" w:tentative="1">
      <w:start w:val="1"/>
      <w:numFmt w:val="bullet"/>
      <w:lvlText w:val=""/>
      <w:lvlJc w:val="left"/>
      <w:pPr>
        <w:ind w:left="6480" w:hanging="360"/>
      </w:pPr>
      <w:rPr>
        <w:rFonts w:ascii="Wingdings" w:hAnsi="Wingdings" w:hint="default"/>
      </w:rPr>
    </w:lvl>
  </w:abstractNum>
  <w:abstractNum w:abstractNumId="9" w15:restartNumberingAfterBreak="0">
    <w:nsid w:val="08AE3B49"/>
    <w:multiLevelType w:val="hybridMultilevel"/>
    <w:tmpl w:val="30A822F2"/>
    <w:styleLink w:val="321"/>
    <w:lvl w:ilvl="0" w:tplc="3592968A">
      <w:start w:val="1"/>
      <w:numFmt w:val="bullet"/>
      <w:lvlText w:val=""/>
      <w:lvlJc w:val="left"/>
      <w:pPr>
        <w:ind w:left="1741" w:hanging="360"/>
      </w:pPr>
      <w:rPr>
        <w:rFonts w:ascii="Symbol" w:hAnsi="Symbol"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10" w15:restartNumberingAfterBreak="0">
    <w:nsid w:val="090E1BBE"/>
    <w:multiLevelType w:val="hybridMultilevel"/>
    <w:tmpl w:val="6F8491EE"/>
    <w:lvl w:ilvl="0" w:tplc="8CF03E78">
      <w:start w:val="1"/>
      <w:numFmt w:val="bullet"/>
      <w:pStyle w:val="a1"/>
      <w:lvlText w:val="―"/>
      <w:lvlJc w:val="left"/>
      <w:pPr>
        <w:tabs>
          <w:tab w:val="num" w:pos="539"/>
        </w:tabs>
        <w:ind w:firstLine="255"/>
      </w:pPr>
      <w:rPr>
        <w:rFonts w:ascii="Arial" w:hAnsi="Arial" w:hint="default"/>
        <w:b w:val="0"/>
        <w:i w:val="0"/>
        <w:color w:val="auto"/>
        <w:spacing w:val="0"/>
        <w:w w:val="100"/>
        <w:sz w:val="18"/>
      </w:rPr>
    </w:lvl>
    <w:lvl w:ilvl="1" w:tplc="05EA21F0" w:tentative="1">
      <w:start w:val="1"/>
      <w:numFmt w:val="bullet"/>
      <w:lvlText w:val="o"/>
      <w:lvlJc w:val="left"/>
      <w:pPr>
        <w:tabs>
          <w:tab w:val="num" w:pos="1440"/>
        </w:tabs>
        <w:ind w:left="1440" w:hanging="360"/>
      </w:pPr>
      <w:rPr>
        <w:rFonts w:ascii="Courier New" w:hAnsi="Courier New" w:hint="default"/>
      </w:rPr>
    </w:lvl>
    <w:lvl w:ilvl="2" w:tplc="7536F518" w:tentative="1">
      <w:start w:val="1"/>
      <w:numFmt w:val="bullet"/>
      <w:lvlText w:val=""/>
      <w:lvlJc w:val="left"/>
      <w:pPr>
        <w:tabs>
          <w:tab w:val="num" w:pos="2160"/>
        </w:tabs>
        <w:ind w:left="2160" w:hanging="360"/>
      </w:pPr>
      <w:rPr>
        <w:rFonts w:ascii="Wingdings" w:hAnsi="Wingdings" w:hint="default"/>
      </w:rPr>
    </w:lvl>
    <w:lvl w:ilvl="3" w:tplc="464A100C" w:tentative="1">
      <w:start w:val="1"/>
      <w:numFmt w:val="bullet"/>
      <w:lvlText w:val=""/>
      <w:lvlJc w:val="left"/>
      <w:pPr>
        <w:tabs>
          <w:tab w:val="num" w:pos="2880"/>
        </w:tabs>
        <w:ind w:left="2880" w:hanging="360"/>
      </w:pPr>
      <w:rPr>
        <w:rFonts w:ascii="Symbol" w:hAnsi="Symbol" w:hint="default"/>
      </w:rPr>
    </w:lvl>
    <w:lvl w:ilvl="4" w:tplc="FF0C3CCE" w:tentative="1">
      <w:start w:val="1"/>
      <w:numFmt w:val="bullet"/>
      <w:lvlText w:val="o"/>
      <w:lvlJc w:val="left"/>
      <w:pPr>
        <w:tabs>
          <w:tab w:val="num" w:pos="3600"/>
        </w:tabs>
        <w:ind w:left="3600" w:hanging="360"/>
      </w:pPr>
      <w:rPr>
        <w:rFonts w:ascii="Courier New" w:hAnsi="Courier New" w:hint="default"/>
      </w:rPr>
    </w:lvl>
    <w:lvl w:ilvl="5" w:tplc="0D48D6BC" w:tentative="1">
      <w:start w:val="1"/>
      <w:numFmt w:val="bullet"/>
      <w:lvlText w:val=""/>
      <w:lvlJc w:val="left"/>
      <w:pPr>
        <w:tabs>
          <w:tab w:val="num" w:pos="4320"/>
        </w:tabs>
        <w:ind w:left="4320" w:hanging="360"/>
      </w:pPr>
      <w:rPr>
        <w:rFonts w:ascii="Wingdings" w:hAnsi="Wingdings" w:hint="default"/>
      </w:rPr>
    </w:lvl>
    <w:lvl w:ilvl="6" w:tplc="8FA893DC" w:tentative="1">
      <w:start w:val="1"/>
      <w:numFmt w:val="bullet"/>
      <w:lvlText w:val=""/>
      <w:lvlJc w:val="left"/>
      <w:pPr>
        <w:tabs>
          <w:tab w:val="num" w:pos="5040"/>
        </w:tabs>
        <w:ind w:left="5040" w:hanging="360"/>
      </w:pPr>
      <w:rPr>
        <w:rFonts w:ascii="Symbol" w:hAnsi="Symbol" w:hint="default"/>
      </w:rPr>
    </w:lvl>
    <w:lvl w:ilvl="7" w:tplc="FAAEA090" w:tentative="1">
      <w:start w:val="1"/>
      <w:numFmt w:val="bullet"/>
      <w:lvlText w:val="o"/>
      <w:lvlJc w:val="left"/>
      <w:pPr>
        <w:tabs>
          <w:tab w:val="num" w:pos="5760"/>
        </w:tabs>
        <w:ind w:left="5760" w:hanging="360"/>
      </w:pPr>
      <w:rPr>
        <w:rFonts w:ascii="Courier New" w:hAnsi="Courier New" w:hint="default"/>
      </w:rPr>
    </w:lvl>
    <w:lvl w:ilvl="8" w:tplc="3DFAF5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64201"/>
    <w:multiLevelType w:val="hybridMultilevel"/>
    <w:tmpl w:val="C074A5F4"/>
    <w:name w:val="WW8Num34"/>
    <w:lvl w:ilvl="0" w:tplc="B6A2D616">
      <w:start w:val="1"/>
      <w:numFmt w:val="decimal"/>
      <w:pStyle w:val="TableCellL"/>
      <w:lvlText w:val="%1."/>
      <w:lvlJc w:val="left"/>
      <w:pPr>
        <w:tabs>
          <w:tab w:val="num" w:pos="360"/>
        </w:tabs>
        <w:ind w:left="360" w:hanging="360"/>
      </w:pPr>
      <w:rPr>
        <w:rFonts w:cs="Times New Roman" w:hint="default"/>
      </w:rPr>
    </w:lvl>
    <w:lvl w:ilvl="1" w:tplc="886AB492" w:tentative="1">
      <w:start w:val="1"/>
      <w:numFmt w:val="lowerLetter"/>
      <w:lvlText w:val="%2."/>
      <w:lvlJc w:val="left"/>
      <w:pPr>
        <w:tabs>
          <w:tab w:val="num" w:pos="1440"/>
        </w:tabs>
        <w:ind w:left="1440" w:hanging="360"/>
      </w:pPr>
      <w:rPr>
        <w:rFonts w:cs="Times New Roman"/>
      </w:rPr>
    </w:lvl>
    <w:lvl w:ilvl="2" w:tplc="DD5A6030" w:tentative="1">
      <w:start w:val="1"/>
      <w:numFmt w:val="lowerRoman"/>
      <w:lvlText w:val="%3."/>
      <w:lvlJc w:val="right"/>
      <w:pPr>
        <w:tabs>
          <w:tab w:val="num" w:pos="2160"/>
        </w:tabs>
        <w:ind w:left="2160" w:hanging="180"/>
      </w:pPr>
      <w:rPr>
        <w:rFonts w:cs="Times New Roman"/>
      </w:rPr>
    </w:lvl>
    <w:lvl w:ilvl="3" w:tplc="93AA6C12" w:tentative="1">
      <w:start w:val="1"/>
      <w:numFmt w:val="decimal"/>
      <w:lvlText w:val="%4."/>
      <w:lvlJc w:val="left"/>
      <w:pPr>
        <w:tabs>
          <w:tab w:val="num" w:pos="2880"/>
        </w:tabs>
        <w:ind w:left="2880" w:hanging="360"/>
      </w:pPr>
      <w:rPr>
        <w:rFonts w:cs="Times New Roman"/>
      </w:rPr>
    </w:lvl>
    <w:lvl w:ilvl="4" w:tplc="8C040A06" w:tentative="1">
      <w:start w:val="1"/>
      <w:numFmt w:val="lowerLetter"/>
      <w:lvlText w:val="%5."/>
      <w:lvlJc w:val="left"/>
      <w:pPr>
        <w:tabs>
          <w:tab w:val="num" w:pos="3600"/>
        </w:tabs>
        <w:ind w:left="3600" w:hanging="360"/>
      </w:pPr>
      <w:rPr>
        <w:rFonts w:cs="Times New Roman"/>
      </w:rPr>
    </w:lvl>
    <w:lvl w:ilvl="5" w:tplc="EDAA10B6" w:tentative="1">
      <w:start w:val="1"/>
      <w:numFmt w:val="lowerRoman"/>
      <w:lvlText w:val="%6."/>
      <w:lvlJc w:val="right"/>
      <w:pPr>
        <w:tabs>
          <w:tab w:val="num" w:pos="4320"/>
        </w:tabs>
        <w:ind w:left="4320" w:hanging="180"/>
      </w:pPr>
      <w:rPr>
        <w:rFonts w:cs="Times New Roman"/>
      </w:rPr>
    </w:lvl>
    <w:lvl w:ilvl="6" w:tplc="52BC4832" w:tentative="1">
      <w:start w:val="1"/>
      <w:numFmt w:val="decimal"/>
      <w:lvlText w:val="%7."/>
      <w:lvlJc w:val="left"/>
      <w:pPr>
        <w:tabs>
          <w:tab w:val="num" w:pos="5040"/>
        </w:tabs>
        <w:ind w:left="5040" w:hanging="360"/>
      </w:pPr>
      <w:rPr>
        <w:rFonts w:cs="Times New Roman"/>
      </w:rPr>
    </w:lvl>
    <w:lvl w:ilvl="7" w:tplc="0332E008" w:tentative="1">
      <w:start w:val="1"/>
      <w:numFmt w:val="lowerLetter"/>
      <w:lvlText w:val="%8."/>
      <w:lvlJc w:val="left"/>
      <w:pPr>
        <w:tabs>
          <w:tab w:val="num" w:pos="5760"/>
        </w:tabs>
        <w:ind w:left="5760" w:hanging="360"/>
      </w:pPr>
      <w:rPr>
        <w:rFonts w:cs="Times New Roman"/>
      </w:rPr>
    </w:lvl>
    <w:lvl w:ilvl="8" w:tplc="29BEE9C0"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4C1DCD"/>
    <w:multiLevelType w:val="multilevel"/>
    <w:tmpl w:val="054EF37E"/>
    <w:name w:val="WW8Num35"/>
    <w:lvl w:ilvl="0">
      <w:start w:val="12"/>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0B794059"/>
    <w:multiLevelType w:val="multilevel"/>
    <w:tmpl w:val="5B02E250"/>
    <w:lvl w:ilvl="0">
      <w:start w:val="1"/>
      <w:numFmt w:val="bullet"/>
      <w:pStyle w:val="a2"/>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4" w15:restartNumberingAfterBreak="0">
    <w:nsid w:val="0B9340E9"/>
    <w:multiLevelType w:val="hybridMultilevel"/>
    <w:tmpl w:val="CED8C32E"/>
    <w:styleLink w:val="112"/>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15" w15:restartNumberingAfterBreak="0">
    <w:nsid w:val="0E934B69"/>
    <w:multiLevelType w:val="multilevel"/>
    <w:tmpl w:val="D03C421E"/>
    <w:styleLink w:val="StyleNumbered12"/>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7" w15:restartNumberingAfterBreak="0">
    <w:nsid w:val="1331725F"/>
    <w:multiLevelType w:val="hybridMultilevel"/>
    <w:tmpl w:val="9CCE27DE"/>
    <w:lvl w:ilvl="0" w:tplc="8D8CB996">
      <w:start w:val="1"/>
      <w:numFmt w:val="bullet"/>
      <w:pStyle w:val="TableListBullet2"/>
      <w:lvlText w:val=""/>
      <w:lvlJc w:val="left"/>
      <w:pPr>
        <w:tabs>
          <w:tab w:val="num" w:pos="567"/>
        </w:tabs>
        <w:ind w:left="567" w:hanging="283"/>
      </w:pPr>
      <w:rPr>
        <w:rFonts w:ascii="Symbol" w:hAnsi="Symbol" w:cs="Symbol" w:hint="default"/>
        <w:b w:val="0"/>
        <w:bCs w:val="0"/>
        <w:i w:val="0"/>
        <w:iCs w:val="0"/>
        <w:strike w:val="0"/>
        <w:dstrike w:val="0"/>
        <w:color w:val="auto"/>
        <w:spacing w:val="0"/>
        <w:w w:val="100"/>
        <w:kern w:val="0"/>
        <w:position w:val="0"/>
        <w:sz w:val="16"/>
        <w:szCs w:val="16"/>
        <w:u w:val="none"/>
        <w:effect w:val="none"/>
      </w:rPr>
    </w:lvl>
    <w:lvl w:ilvl="1" w:tplc="5C1C3C08">
      <w:start w:val="1"/>
      <w:numFmt w:val="bullet"/>
      <w:lvlText w:val="o"/>
      <w:lvlJc w:val="left"/>
      <w:pPr>
        <w:tabs>
          <w:tab w:val="num" w:pos="1440"/>
        </w:tabs>
        <w:ind w:left="1440" w:hanging="360"/>
      </w:pPr>
      <w:rPr>
        <w:rFonts w:ascii="Courier New" w:hAnsi="Courier New" w:cs="Courier New" w:hint="default"/>
      </w:rPr>
    </w:lvl>
    <w:lvl w:ilvl="2" w:tplc="4C64FFC0">
      <w:start w:val="1"/>
      <w:numFmt w:val="bullet"/>
      <w:lvlText w:val=""/>
      <w:lvlJc w:val="left"/>
      <w:pPr>
        <w:tabs>
          <w:tab w:val="num" w:pos="2160"/>
        </w:tabs>
        <w:ind w:left="2160" w:hanging="360"/>
      </w:pPr>
      <w:rPr>
        <w:rFonts w:ascii="Wingdings" w:hAnsi="Wingdings" w:cs="Wingdings" w:hint="default"/>
      </w:rPr>
    </w:lvl>
    <w:lvl w:ilvl="3" w:tplc="23223984">
      <w:start w:val="1"/>
      <w:numFmt w:val="bullet"/>
      <w:lvlText w:val=""/>
      <w:lvlJc w:val="left"/>
      <w:pPr>
        <w:tabs>
          <w:tab w:val="num" w:pos="2880"/>
        </w:tabs>
        <w:ind w:left="2880" w:hanging="360"/>
      </w:pPr>
      <w:rPr>
        <w:rFonts w:ascii="Symbol" w:hAnsi="Symbol" w:cs="Symbol" w:hint="default"/>
      </w:rPr>
    </w:lvl>
    <w:lvl w:ilvl="4" w:tplc="EDA8DCEC">
      <w:start w:val="1"/>
      <w:numFmt w:val="bullet"/>
      <w:lvlText w:val="o"/>
      <w:lvlJc w:val="left"/>
      <w:pPr>
        <w:tabs>
          <w:tab w:val="num" w:pos="3600"/>
        </w:tabs>
        <w:ind w:left="3600" w:hanging="360"/>
      </w:pPr>
      <w:rPr>
        <w:rFonts w:ascii="Courier New" w:hAnsi="Courier New" w:cs="Courier New" w:hint="default"/>
      </w:rPr>
    </w:lvl>
    <w:lvl w:ilvl="5" w:tplc="E8E673C0">
      <w:start w:val="1"/>
      <w:numFmt w:val="bullet"/>
      <w:lvlText w:val=""/>
      <w:lvlJc w:val="left"/>
      <w:pPr>
        <w:tabs>
          <w:tab w:val="num" w:pos="4320"/>
        </w:tabs>
        <w:ind w:left="4320" w:hanging="360"/>
      </w:pPr>
      <w:rPr>
        <w:rFonts w:ascii="Wingdings" w:hAnsi="Wingdings" w:cs="Wingdings" w:hint="default"/>
      </w:rPr>
    </w:lvl>
    <w:lvl w:ilvl="6" w:tplc="036A4A2E">
      <w:start w:val="1"/>
      <w:numFmt w:val="bullet"/>
      <w:lvlText w:val=""/>
      <w:lvlJc w:val="left"/>
      <w:pPr>
        <w:tabs>
          <w:tab w:val="num" w:pos="5040"/>
        </w:tabs>
        <w:ind w:left="5040" w:hanging="360"/>
      </w:pPr>
      <w:rPr>
        <w:rFonts w:ascii="Symbol" w:hAnsi="Symbol" w:cs="Symbol" w:hint="default"/>
      </w:rPr>
    </w:lvl>
    <w:lvl w:ilvl="7" w:tplc="2DE61BA4">
      <w:start w:val="1"/>
      <w:numFmt w:val="bullet"/>
      <w:lvlText w:val="o"/>
      <w:lvlJc w:val="left"/>
      <w:pPr>
        <w:tabs>
          <w:tab w:val="num" w:pos="5760"/>
        </w:tabs>
        <w:ind w:left="5760" w:hanging="360"/>
      </w:pPr>
      <w:rPr>
        <w:rFonts w:ascii="Courier New" w:hAnsi="Courier New" w:cs="Courier New" w:hint="default"/>
      </w:rPr>
    </w:lvl>
    <w:lvl w:ilvl="8" w:tplc="D6342EA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3F43C5B"/>
    <w:multiLevelType w:val="multilevel"/>
    <w:tmpl w:val="C49C0A3E"/>
    <w:lvl w:ilvl="0">
      <w:start w:val="1"/>
      <w:numFmt w:val="bullet"/>
      <w:pStyle w:val="a3"/>
      <w:lvlText w:val=""/>
      <w:lvlJc w:val="left"/>
      <w:pPr>
        <w:tabs>
          <w:tab w:val="num" w:pos="1066"/>
        </w:tabs>
        <w:ind w:left="1066" w:hanging="357"/>
      </w:pPr>
      <w:rPr>
        <w:rFonts w:ascii="Symbol" w:hAnsi="Symbol" w:hint="default"/>
      </w:rPr>
    </w:lvl>
    <w:lvl w:ilvl="1">
      <w:start w:val="1"/>
      <w:numFmt w:val="bullet"/>
      <w:lvlText w:val=""/>
      <w:lvlJc w:val="left"/>
      <w:pPr>
        <w:tabs>
          <w:tab w:val="num" w:pos="1423"/>
        </w:tabs>
        <w:ind w:left="1423" w:hanging="357"/>
      </w:pPr>
      <w:rPr>
        <w:rFonts w:ascii="Symbol" w:hAnsi="Symbol" w:hint="default"/>
      </w:rPr>
    </w:lvl>
    <w:lvl w:ilvl="2">
      <w:start w:val="1"/>
      <w:numFmt w:val="bullet"/>
      <w:lvlText w:val=""/>
      <w:lvlJc w:val="left"/>
      <w:pPr>
        <w:tabs>
          <w:tab w:val="num" w:pos="1780"/>
        </w:tabs>
        <w:ind w:left="1780" w:hanging="357"/>
      </w:pPr>
      <w:rPr>
        <w:rFonts w:ascii="Symbol" w:hAnsi="Symbol"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9" w15:restartNumberingAfterBreak="0">
    <w:nsid w:val="159F1B13"/>
    <w:multiLevelType w:val="multilevel"/>
    <w:tmpl w:val="955C9672"/>
    <w:styleLink w:val="81Numbered4"/>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21" w15:restartNumberingAfterBreak="0">
    <w:nsid w:val="16FE4579"/>
    <w:multiLevelType w:val="hybridMultilevel"/>
    <w:tmpl w:val="A9D86312"/>
    <w:lvl w:ilvl="0" w:tplc="C6205CA4">
      <w:start w:val="1"/>
      <w:numFmt w:val="bullet"/>
      <w:pStyle w:val="22"/>
      <w:lvlText w:val=""/>
      <w:lvlJc w:val="left"/>
      <w:pPr>
        <w:tabs>
          <w:tab w:val="num" w:pos="1800"/>
        </w:tabs>
        <w:ind w:left="1800" w:hanging="360"/>
      </w:pPr>
      <w:rPr>
        <w:rFonts w:ascii="Symbol" w:hAnsi="Symbol" w:hint="default"/>
      </w:rPr>
    </w:lvl>
    <w:lvl w:ilvl="1" w:tplc="61A6984C" w:tentative="1">
      <w:start w:val="1"/>
      <w:numFmt w:val="lowerLetter"/>
      <w:lvlText w:val="%2."/>
      <w:lvlJc w:val="left"/>
      <w:pPr>
        <w:tabs>
          <w:tab w:val="num" w:pos="1440"/>
        </w:tabs>
        <w:ind w:left="1440" w:hanging="360"/>
      </w:pPr>
      <w:rPr>
        <w:rFonts w:cs="Times New Roman"/>
      </w:rPr>
    </w:lvl>
    <w:lvl w:ilvl="2" w:tplc="04744748" w:tentative="1">
      <w:start w:val="1"/>
      <w:numFmt w:val="lowerRoman"/>
      <w:lvlText w:val="%3."/>
      <w:lvlJc w:val="right"/>
      <w:pPr>
        <w:tabs>
          <w:tab w:val="num" w:pos="2160"/>
        </w:tabs>
        <w:ind w:left="2160" w:hanging="180"/>
      </w:pPr>
      <w:rPr>
        <w:rFonts w:cs="Times New Roman"/>
      </w:rPr>
    </w:lvl>
    <w:lvl w:ilvl="3" w:tplc="26F04E0C" w:tentative="1">
      <w:start w:val="1"/>
      <w:numFmt w:val="decimal"/>
      <w:lvlText w:val="%4."/>
      <w:lvlJc w:val="left"/>
      <w:pPr>
        <w:tabs>
          <w:tab w:val="num" w:pos="2880"/>
        </w:tabs>
        <w:ind w:left="2880" w:hanging="360"/>
      </w:pPr>
      <w:rPr>
        <w:rFonts w:cs="Times New Roman"/>
      </w:rPr>
    </w:lvl>
    <w:lvl w:ilvl="4" w:tplc="BB1CB16E" w:tentative="1">
      <w:start w:val="1"/>
      <w:numFmt w:val="lowerLetter"/>
      <w:lvlText w:val="%5."/>
      <w:lvlJc w:val="left"/>
      <w:pPr>
        <w:tabs>
          <w:tab w:val="num" w:pos="3600"/>
        </w:tabs>
        <w:ind w:left="3600" w:hanging="360"/>
      </w:pPr>
      <w:rPr>
        <w:rFonts w:cs="Times New Roman"/>
      </w:rPr>
    </w:lvl>
    <w:lvl w:ilvl="5" w:tplc="6414F144" w:tentative="1">
      <w:start w:val="1"/>
      <w:numFmt w:val="lowerRoman"/>
      <w:lvlText w:val="%6."/>
      <w:lvlJc w:val="right"/>
      <w:pPr>
        <w:tabs>
          <w:tab w:val="num" w:pos="4320"/>
        </w:tabs>
        <w:ind w:left="4320" w:hanging="180"/>
      </w:pPr>
      <w:rPr>
        <w:rFonts w:cs="Times New Roman"/>
      </w:rPr>
    </w:lvl>
    <w:lvl w:ilvl="6" w:tplc="7C706CCA" w:tentative="1">
      <w:start w:val="1"/>
      <w:numFmt w:val="decimal"/>
      <w:lvlText w:val="%7."/>
      <w:lvlJc w:val="left"/>
      <w:pPr>
        <w:tabs>
          <w:tab w:val="num" w:pos="5040"/>
        </w:tabs>
        <w:ind w:left="5040" w:hanging="360"/>
      </w:pPr>
      <w:rPr>
        <w:rFonts w:cs="Times New Roman"/>
      </w:rPr>
    </w:lvl>
    <w:lvl w:ilvl="7" w:tplc="F8C680F6" w:tentative="1">
      <w:start w:val="1"/>
      <w:numFmt w:val="lowerLetter"/>
      <w:lvlText w:val="%8."/>
      <w:lvlJc w:val="left"/>
      <w:pPr>
        <w:tabs>
          <w:tab w:val="num" w:pos="5760"/>
        </w:tabs>
        <w:ind w:left="5760" w:hanging="360"/>
      </w:pPr>
      <w:rPr>
        <w:rFonts w:cs="Times New Roman"/>
      </w:rPr>
    </w:lvl>
    <w:lvl w:ilvl="8" w:tplc="BE66E3B0" w:tentative="1">
      <w:start w:val="1"/>
      <w:numFmt w:val="lowerRoman"/>
      <w:lvlText w:val="%9."/>
      <w:lvlJc w:val="right"/>
      <w:pPr>
        <w:tabs>
          <w:tab w:val="num" w:pos="6480"/>
        </w:tabs>
        <w:ind w:left="6480" w:hanging="180"/>
      </w:pPr>
      <w:rPr>
        <w:rFonts w:cs="Times New Roman"/>
      </w:rPr>
    </w:lvl>
  </w:abstractNum>
  <w:abstractNum w:abstractNumId="22" w15:restartNumberingAfterBreak="0">
    <w:nsid w:val="1801200B"/>
    <w:multiLevelType w:val="multilevel"/>
    <w:tmpl w:val="FDF09D4E"/>
    <w:lvl w:ilvl="0">
      <w:start w:val="1"/>
      <w:numFmt w:val="decimal"/>
      <w:pStyle w:val="a4"/>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18505E71"/>
    <w:multiLevelType w:val="multilevel"/>
    <w:tmpl w:val="A4AE29C4"/>
    <w:styleLink w:val="WWNum221"/>
    <w:lvl w:ilvl="0">
      <w:start w:val="1"/>
      <w:numFmt w:val="decimal"/>
      <w:pStyle w:val="13"/>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8F4111D"/>
    <w:multiLevelType w:val="multilevel"/>
    <w:tmpl w:val="97F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tentative="1">
      <w:start w:val="1"/>
      <w:numFmt w:val="bullet"/>
      <w:lvlText w:val=""/>
      <w:lvlJc w:val="left"/>
      <w:pPr>
        <w:tabs>
          <w:tab w:val="num" w:pos="3420"/>
        </w:tabs>
        <w:ind w:left="3420" w:hanging="360"/>
      </w:pPr>
      <w:rPr>
        <w:rFonts w:ascii="Symbol" w:hAnsi="Symbol" w:hint="default"/>
      </w:rPr>
    </w:lvl>
    <w:lvl w:ilvl="4" w:tplc="00EEF9A8" w:tentative="1">
      <w:start w:val="1"/>
      <w:numFmt w:val="bullet"/>
      <w:lvlText w:val="o"/>
      <w:lvlJc w:val="left"/>
      <w:pPr>
        <w:tabs>
          <w:tab w:val="num" w:pos="4140"/>
        </w:tabs>
        <w:ind w:left="4140" w:hanging="360"/>
      </w:pPr>
      <w:rPr>
        <w:rFonts w:ascii="Courier New" w:hAnsi="Courier New" w:hint="default"/>
      </w:rPr>
    </w:lvl>
    <w:lvl w:ilvl="5" w:tplc="371A72F2" w:tentative="1">
      <w:start w:val="1"/>
      <w:numFmt w:val="bullet"/>
      <w:lvlText w:val=""/>
      <w:lvlJc w:val="left"/>
      <w:pPr>
        <w:tabs>
          <w:tab w:val="num" w:pos="4860"/>
        </w:tabs>
        <w:ind w:left="4860" w:hanging="360"/>
      </w:pPr>
      <w:rPr>
        <w:rFonts w:ascii="Wingdings" w:hAnsi="Wingdings" w:hint="default"/>
      </w:rPr>
    </w:lvl>
    <w:lvl w:ilvl="6" w:tplc="3AC02606" w:tentative="1">
      <w:start w:val="1"/>
      <w:numFmt w:val="bullet"/>
      <w:lvlText w:val=""/>
      <w:lvlJc w:val="left"/>
      <w:pPr>
        <w:tabs>
          <w:tab w:val="num" w:pos="5580"/>
        </w:tabs>
        <w:ind w:left="5580" w:hanging="360"/>
      </w:pPr>
      <w:rPr>
        <w:rFonts w:ascii="Symbol" w:hAnsi="Symbol" w:hint="default"/>
      </w:rPr>
    </w:lvl>
    <w:lvl w:ilvl="7" w:tplc="1F86D58C" w:tentative="1">
      <w:start w:val="1"/>
      <w:numFmt w:val="bullet"/>
      <w:lvlText w:val="o"/>
      <w:lvlJc w:val="left"/>
      <w:pPr>
        <w:tabs>
          <w:tab w:val="num" w:pos="6300"/>
        </w:tabs>
        <w:ind w:left="6300" w:hanging="360"/>
      </w:pPr>
      <w:rPr>
        <w:rFonts w:ascii="Courier New" w:hAnsi="Courier New" w:hint="default"/>
      </w:rPr>
    </w:lvl>
    <w:lvl w:ilvl="8" w:tplc="158E2AEE"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1A427B1E"/>
    <w:multiLevelType w:val="multilevel"/>
    <w:tmpl w:val="04190023"/>
    <w:styleLink w:val="5"/>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1C4376A0"/>
    <w:multiLevelType w:val="multilevel"/>
    <w:tmpl w:val="4DCAAF2C"/>
    <w:styleLink w:val="ArticleSection221"/>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1C65758B"/>
    <w:multiLevelType w:val="hybridMultilevel"/>
    <w:tmpl w:val="64DE2D0E"/>
    <w:styleLink w:val="StyleNumbered21"/>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50476A"/>
    <w:multiLevelType w:val="multilevel"/>
    <w:tmpl w:val="C2DAE062"/>
    <w:styleLink w:val="WWNum35"/>
    <w:lvl w:ilvl="0">
      <w:numFmt w:val="bullet"/>
      <w:lvlText w:val=""/>
      <w:lvlJc w:val="left"/>
      <w:rPr>
        <w:rFonts w:ascii="Symbol" w:hAnsi="Symbol"/>
        <w:color w:val="00000A"/>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1D5741DD"/>
    <w:multiLevelType w:val="multilevel"/>
    <w:tmpl w:val="7D6ADC90"/>
    <w:styleLink w:val="11111122"/>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2"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33" w15:restartNumberingAfterBreak="0">
    <w:nsid w:val="1DD3637B"/>
    <w:multiLevelType w:val="hybridMultilevel"/>
    <w:tmpl w:val="4D7CF056"/>
    <w:lvl w:ilvl="0" w:tplc="06CC00D4">
      <w:start w:val="1"/>
      <w:numFmt w:val="bullet"/>
      <w:pStyle w:val="14"/>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E50066"/>
    <w:multiLevelType w:val="multilevel"/>
    <w:tmpl w:val="C7ACA356"/>
    <w:styleLink w:val="71Numbered11"/>
    <w:lvl w:ilvl="0">
      <w:start w:val="1"/>
      <w:numFmt w:val="decimal"/>
      <w:pStyle w:val="15"/>
      <w:lvlText w:val="%1."/>
      <w:lvlJc w:val="left"/>
      <w:pPr>
        <w:ind w:left="360" w:hanging="360"/>
      </w:pPr>
      <w:rPr>
        <w:rFonts w:hint="default"/>
      </w:rPr>
    </w:lvl>
    <w:lvl w:ilvl="1">
      <w:start w:val="1"/>
      <w:numFmt w:val="decimal"/>
      <w:pStyle w:val="110"/>
      <w:lvlText w:val="%1.%2."/>
      <w:lvlJc w:val="left"/>
      <w:pPr>
        <w:ind w:left="792" w:hanging="432"/>
      </w:pPr>
      <w:rPr>
        <w:rFonts w:hint="default"/>
      </w:rPr>
    </w:lvl>
    <w:lvl w:ilvl="2">
      <w:start w:val="1"/>
      <w:numFmt w:val="decimal"/>
      <w:pStyle w:val="111"/>
      <w:lvlText w:val="%1.%2.%3."/>
      <w:lvlJc w:val="left"/>
      <w:pPr>
        <w:ind w:left="4190" w:hanging="504"/>
      </w:pPr>
      <w:rPr>
        <w:rFonts w:hint="default"/>
      </w:rPr>
    </w:lvl>
    <w:lvl w:ilvl="3">
      <w:start w:val="1"/>
      <w:numFmt w:val="decimal"/>
      <w:pStyle w:val="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DFA2D30"/>
    <w:multiLevelType w:val="multilevel"/>
    <w:tmpl w:val="9BB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091"/>
        </w:tabs>
        <w:ind w:left="109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8" w15:restartNumberingAfterBreak="0">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tentative="1">
      <w:start w:val="1"/>
      <w:numFmt w:val="bullet"/>
      <w:lvlText w:val="o"/>
      <w:lvlJc w:val="left"/>
      <w:pPr>
        <w:tabs>
          <w:tab w:val="num" w:pos="1440"/>
        </w:tabs>
        <w:ind w:left="1440" w:hanging="360"/>
      </w:pPr>
      <w:rPr>
        <w:rFonts w:ascii="Courier New" w:hAnsi="Courier New" w:hint="default"/>
      </w:rPr>
    </w:lvl>
    <w:lvl w:ilvl="2" w:tplc="708AB978" w:tentative="1">
      <w:start w:val="1"/>
      <w:numFmt w:val="bullet"/>
      <w:lvlText w:val=""/>
      <w:lvlJc w:val="left"/>
      <w:pPr>
        <w:tabs>
          <w:tab w:val="num" w:pos="2160"/>
        </w:tabs>
        <w:ind w:left="2160" w:hanging="360"/>
      </w:pPr>
      <w:rPr>
        <w:rFonts w:ascii="Wingdings" w:hAnsi="Wingdings" w:hint="default"/>
      </w:rPr>
    </w:lvl>
    <w:lvl w:ilvl="3" w:tplc="B77452B8" w:tentative="1">
      <w:start w:val="1"/>
      <w:numFmt w:val="bullet"/>
      <w:lvlText w:val=""/>
      <w:lvlJc w:val="left"/>
      <w:pPr>
        <w:tabs>
          <w:tab w:val="num" w:pos="2880"/>
        </w:tabs>
        <w:ind w:left="2880" w:hanging="360"/>
      </w:pPr>
      <w:rPr>
        <w:rFonts w:ascii="Symbol" w:hAnsi="Symbol" w:hint="default"/>
      </w:rPr>
    </w:lvl>
    <w:lvl w:ilvl="4" w:tplc="D1F2CF3E" w:tentative="1">
      <w:start w:val="1"/>
      <w:numFmt w:val="bullet"/>
      <w:lvlText w:val="o"/>
      <w:lvlJc w:val="left"/>
      <w:pPr>
        <w:tabs>
          <w:tab w:val="num" w:pos="3600"/>
        </w:tabs>
        <w:ind w:left="3600" w:hanging="360"/>
      </w:pPr>
      <w:rPr>
        <w:rFonts w:ascii="Courier New" w:hAnsi="Courier New" w:hint="default"/>
      </w:rPr>
    </w:lvl>
    <w:lvl w:ilvl="5" w:tplc="F4365406" w:tentative="1">
      <w:start w:val="1"/>
      <w:numFmt w:val="bullet"/>
      <w:lvlText w:val=""/>
      <w:lvlJc w:val="left"/>
      <w:pPr>
        <w:tabs>
          <w:tab w:val="num" w:pos="4320"/>
        </w:tabs>
        <w:ind w:left="4320" w:hanging="360"/>
      </w:pPr>
      <w:rPr>
        <w:rFonts w:ascii="Wingdings" w:hAnsi="Wingdings" w:hint="default"/>
      </w:rPr>
    </w:lvl>
    <w:lvl w:ilvl="6" w:tplc="BAFCE6C8" w:tentative="1">
      <w:start w:val="1"/>
      <w:numFmt w:val="bullet"/>
      <w:lvlText w:val=""/>
      <w:lvlJc w:val="left"/>
      <w:pPr>
        <w:tabs>
          <w:tab w:val="num" w:pos="5040"/>
        </w:tabs>
        <w:ind w:left="5040" w:hanging="360"/>
      </w:pPr>
      <w:rPr>
        <w:rFonts w:ascii="Symbol" w:hAnsi="Symbol" w:hint="default"/>
      </w:rPr>
    </w:lvl>
    <w:lvl w:ilvl="7" w:tplc="385435B4" w:tentative="1">
      <w:start w:val="1"/>
      <w:numFmt w:val="bullet"/>
      <w:lvlText w:val="o"/>
      <w:lvlJc w:val="left"/>
      <w:pPr>
        <w:tabs>
          <w:tab w:val="num" w:pos="5760"/>
        </w:tabs>
        <w:ind w:left="5760" w:hanging="360"/>
      </w:pPr>
      <w:rPr>
        <w:rFonts w:ascii="Courier New" w:hAnsi="Courier New" w:hint="default"/>
      </w:rPr>
    </w:lvl>
    <w:lvl w:ilvl="8" w:tplc="9002180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FD31BA4"/>
    <w:multiLevelType w:val="hybridMultilevel"/>
    <w:tmpl w:val="A880CC40"/>
    <w:lvl w:ilvl="0" w:tplc="B7D4BBD0">
      <w:start w:val="1"/>
      <w:numFmt w:val="bullet"/>
      <w:pStyle w:val="NNSpisok3uroven"/>
      <w:lvlText w:val=""/>
      <w:lvlJc w:val="left"/>
      <w:pPr>
        <w:ind w:left="2078" w:hanging="360"/>
      </w:pPr>
      <w:rPr>
        <w:rFonts w:ascii="Wingdings" w:hAnsi="Wingdings" w:hint="default"/>
      </w:rPr>
    </w:lvl>
    <w:lvl w:ilvl="1" w:tplc="A734070A" w:tentative="1">
      <w:start w:val="1"/>
      <w:numFmt w:val="bullet"/>
      <w:lvlText w:val="o"/>
      <w:lvlJc w:val="left"/>
      <w:pPr>
        <w:ind w:left="2798" w:hanging="360"/>
      </w:pPr>
      <w:rPr>
        <w:rFonts w:ascii="Courier New" w:hAnsi="Courier New" w:hint="default"/>
      </w:rPr>
    </w:lvl>
    <w:lvl w:ilvl="2" w:tplc="8ABA8A0E" w:tentative="1">
      <w:start w:val="1"/>
      <w:numFmt w:val="bullet"/>
      <w:lvlText w:val=""/>
      <w:lvlJc w:val="left"/>
      <w:pPr>
        <w:ind w:left="3518" w:hanging="360"/>
      </w:pPr>
      <w:rPr>
        <w:rFonts w:ascii="Wingdings" w:hAnsi="Wingdings" w:hint="default"/>
      </w:rPr>
    </w:lvl>
    <w:lvl w:ilvl="3" w:tplc="B300944E" w:tentative="1">
      <w:start w:val="1"/>
      <w:numFmt w:val="bullet"/>
      <w:lvlText w:val=""/>
      <w:lvlJc w:val="left"/>
      <w:pPr>
        <w:ind w:left="4238" w:hanging="360"/>
      </w:pPr>
      <w:rPr>
        <w:rFonts w:ascii="Symbol" w:hAnsi="Symbol" w:hint="default"/>
      </w:rPr>
    </w:lvl>
    <w:lvl w:ilvl="4" w:tplc="D9BCA00A" w:tentative="1">
      <w:start w:val="1"/>
      <w:numFmt w:val="bullet"/>
      <w:lvlText w:val="o"/>
      <w:lvlJc w:val="left"/>
      <w:pPr>
        <w:ind w:left="4958" w:hanging="360"/>
      </w:pPr>
      <w:rPr>
        <w:rFonts w:ascii="Courier New" w:hAnsi="Courier New" w:hint="default"/>
      </w:rPr>
    </w:lvl>
    <w:lvl w:ilvl="5" w:tplc="4F306920" w:tentative="1">
      <w:start w:val="1"/>
      <w:numFmt w:val="bullet"/>
      <w:lvlText w:val=""/>
      <w:lvlJc w:val="left"/>
      <w:pPr>
        <w:ind w:left="5678" w:hanging="360"/>
      </w:pPr>
      <w:rPr>
        <w:rFonts w:ascii="Wingdings" w:hAnsi="Wingdings" w:hint="default"/>
      </w:rPr>
    </w:lvl>
    <w:lvl w:ilvl="6" w:tplc="61EE8698" w:tentative="1">
      <w:start w:val="1"/>
      <w:numFmt w:val="bullet"/>
      <w:lvlText w:val=""/>
      <w:lvlJc w:val="left"/>
      <w:pPr>
        <w:ind w:left="6398" w:hanging="360"/>
      </w:pPr>
      <w:rPr>
        <w:rFonts w:ascii="Symbol" w:hAnsi="Symbol" w:hint="default"/>
      </w:rPr>
    </w:lvl>
    <w:lvl w:ilvl="7" w:tplc="DDC21D5E" w:tentative="1">
      <w:start w:val="1"/>
      <w:numFmt w:val="bullet"/>
      <w:lvlText w:val="o"/>
      <w:lvlJc w:val="left"/>
      <w:pPr>
        <w:ind w:left="7118" w:hanging="360"/>
      </w:pPr>
      <w:rPr>
        <w:rFonts w:ascii="Courier New" w:hAnsi="Courier New" w:hint="default"/>
      </w:rPr>
    </w:lvl>
    <w:lvl w:ilvl="8" w:tplc="E402C3E2" w:tentative="1">
      <w:start w:val="1"/>
      <w:numFmt w:val="bullet"/>
      <w:lvlText w:val=""/>
      <w:lvlJc w:val="left"/>
      <w:pPr>
        <w:ind w:left="7838" w:hanging="360"/>
      </w:pPr>
      <w:rPr>
        <w:rFonts w:ascii="Wingdings" w:hAnsi="Wingdings" w:hint="default"/>
      </w:rPr>
    </w:lvl>
  </w:abstractNum>
  <w:abstractNum w:abstractNumId="40" w15:restartNumberingAfterBreak="0">
    <w:nsid w:val="2131044F"/>
    <w:multiLevelType w:val="multilevel"/>
    <w:tmpl w:val="06204368"/>
    <w:styleLink w:val="WWNum1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213D59AD"/>
    <w:multiLevelType w:val="multilevel"/>
    <w:tmpl w:val="3FB2DA9A"/>
    <w:styleLink w:val="416OutlineNumbering4"/>
    <w:lvl w:ilvl="0">
      <w:start w:val="4"/>
      <w:numFmt w:val="decimal"/>
      <w:suff w:val="space"/>
      <w:lvlText w:val="%1"/>
      <w:lvlJc w:val="left"/>
      <w:pPr>
        <w:ind w:left="0" w:firstLine="0"/>
      </w:pPr>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2" w15:restartNumberingAfterBreak="0">
    <w:nsid w:val="24353456"/>
    <w:multiLevelType w:val="hybridMultilevel"/>
    <w:tmpl w:val="39607244"/>
    <w:lvl w:ilvl="0" w:tplc="37CAA084">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24865E33"/>
    <w:multiLevelType w:val="hybridMultilevel"/>
    <w:tmpl w:val="CB4A89A6"/>
    <w:lvl w:ilvl="0" w:tplc="9912EFBE">
      <w:start w:val="1"/>
      <w:numFmt w:val="bullet"/>
      <w:pStyle w:val="a5"/>
      <w:lvlText w:val="―"/>
      <w:lvlJc w:val="left"/>
      <w:pPr>
        <w:tabs>
          <w:tab w:val="num" w:pos="340"/>
        </w:tabs>
      </w:pPr>
      <w:rPr>
        <w:rFonts w:ascii="Arial" w:hAnsi="Arial" w:hint="default"/>
        <w:b w:val="0"/>
        <w:i w:val="0"/>
        <w:color w:val="auto"/>
        <w:spacing w:val="0"/>
        <w:w w:val="100"/>
        <w:sz w:val="18"/>
      </w:rPr>
    </w:lvl>
    <w:lvl w:ilvl="1" w:tplc="CBD443AE" w:tentative="1">
      <w:start w:val="1"/>
      <w:numFmt w:val="bullet"/>
      <w:lvlText w:val="o"/>
      <w:lvlJc w:val="left"/>
      <w:pPr>
        <w:tabs>
          <w:tab w:val="num" w:pos="1440"/>
        </w:tabs>
        <w:ind w:left="1440" w:hanging="360"/>
      </w:pPr>
      <w:rPr>
        <w:rFonts w:ascii="Courier New" w:hAnsi="Courier New" w:hint="default"/>
      </w:rPr>
    </w:lvl>
    <w:lvl w:ilvl="2" w:tplc="F500C77C" w:tentative="1">
      <w:start w:val="1"/>
      <w:numFmt w:val="bullet"/>
      <w:lvlText w:val=""/>
      <w:lvlJc w:val="left"/>
      <w:pPr>
        <w:tabs>
          <w:tab w:val="num" w:pos="2160"/>
        </w:tabs>
        <w:ind w:left="2160" w:hanging="360"/>
      </w:pPr>
      <w:rPr>
        <w:rFonts w:ascii="Wingdings" w:hAnsi="Wingdings" w:hint="default"/>
      </w:rPr>
    </w:lvl>
    <w:lvl w:ilvl="3" w:tplc="989C0CD4" w:tentative="1">
      <w:start w:val="1"/>
      <w:numFmt w:val="bullet"/>
      <w:lvlText w:val=""/>
      <w:lvlJc w:val="left"/>
      <w:pPr>
        <w:tabs>
          <w:tab w:val="num" w:pos="2880"/>
        </w:tabs>
        <w:ind w:left="2880" w:hanging="360"/>
      </w:pPr>
      <w:rPr>
        <w:rFonts w:ascii="Symbol" w:hAnsi="Symbol" w:hint="default"/>
      </w:rPr>
    </w:lvl>
    <w:lvl w:ilvl="4" w:tplc="82EC3AE4" w:tentative="1">
      <w:start w:val="1"/>
      <w:numFmt w:val="bullet"/>
      <w:lvlText w:val="o"/>
      <w:lvlJc w:val="left"/>
      <w:pPr>
        <w:tabs>
          <w:tab w:val="num" w:pos="3600"/>
        </w:tabs>
        <w:ind w:left="3600" w:hanging="360"/>
      </w:pPr>
      <w:rPr>
        <w:rFonts w:ascii="Courier New" w:hAnsi="Courier New" w:hint="default"/>
      </w:rPr>
    </w:lvl>
    <w:lvl w:ilvl="5" w:tplc="BFF0D07C" w:tentative="1">
      <w:start w:val="1"/>
      <w:numFmt w:val="bullet"/>
      <w:lvlText w:val=""/>
      <w:lvlJc w:val="left"/>
      <w:pPr>
        <w:tabs>
          <w:tab w:val="num" w:pos="4320"/>
        </w:tabs>
        <w:ind w:left="4320" w:hanging="360"/>
      </w:pPr>
      <w:rPr>
        <w:rFonts w:ascii="Wingdings" w:hAnsi="Wingdings" w:hint="default"/>
      </w:rPr>
    </w:lvl>
    <w:lvl w:ilvl="6" w:tplc="BD90AE84" w:tentative="1">
      <w:start w:val="1"/>
      <w:numFmt w:val="bullet"/>
      <w:lvlText w:val=""/>
      <w:lvlJc w:val="left"/>
      <w:pPr>
        <w:tabs>
          <w:tab w:val="num" w:pos="5040"/>
        </w:tabs>
        <w:ind w:left="5040" w:hanging="360"/>
      </w:pPr>
      <w:rPr>
        <w:rFonts w:ascii="Symbol" w:hAnsi="Symbol" w:hint="default"/>
      </w:rPr>
    </w:lvl>
    <w:lvl w:ilvl="7" w:tplc="7AA8DB1A" w:tentative="1">
      <w:start w:val="1"/>
      <w:numFmt w:val="bullet"/>
      <w:lvlText w:val="o"/>
      <w:lvlJc w:val="left"/>
      <w:pPr>
        <w:tabs>
          <w:tab w:val="num" w:pos="5760"/>
        </w:tabs>
        <w:ind w:left="5760" w:hanging="360"/>
      </w:pPr>
      <w:rPr>
        <w:rFonts w:ascii="Courier New" w:hAnsi="Courier New" w:hint="default"/>
      </w:rPr>
    </w:lvl>
    <w:lvl w:ilvl="8" w:tplc="2C1EE9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BD26FB"/>
    <w:multiLevelType w:val="multilevel"/>
    <w:tmpl w:val="744E49C2"/>
    <w:styleLink w:val="WWNum1221"/>
    <w:lvl w:ilvl="0">
      <w:start w:val="2"/>
      <w:numFmt w:val="decimal"/>
      <w:lvlText w:val="%1."/>
      <w:lvlJc w:val="left"/>
      <w:pPr>
        <w:ind w:left="432" w:hanging="432"/>
      </w:pPr>
      <w:rPr>
        <w:rFonts w:cs="Times New Roman" w:hint="default"/>
        <w:b w:val="0"/>
      </w:rPr>
    </w:lvl>
    <w:lvl w:ilvl="1">
      <w:start w:val="1"/>
      <w:numFmt w:val="decimal"/>
      <w:lvlText w:val="%1.%2."/>
      <w:lvlJc w:val="left"/>
      <w:pPr>
        <w:ind w:left="1146" w:hanging="720"/>
      </w:pPr>
      <w:rPr>
        <w:rFonts w:cs="Times New Roman" w:hint="default"/>
        <w:b w:val="0"/>
        <w:strike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45"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27DF61A9"/>
    <w:multiLevelType w:val="multilevel"/>
    <w:tmpl w:val="0419001D"/>
    <w:styleLink w:val="1ai12"/>
    <w:lvl w:ilvl="0">
      <w:start w:val="1"/>
      <w:numFmt w:val="decimal"/>
      <w:lvlText w:val="%1)"/>
      <w:lvlJc w:val="left"/>
      <w:pPr>
        <w:tabs>
          <w:tab w:val="num" w:pos="360"/>
        </w:tabs>
        <w:ind w:left="360" w:hanging="360"/>
      </w:pPr>
      <w:rPr>
        <w:rFonts w:ascii="Arial" w:hAnsi="Arial"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27E523C3"/>
    <w:multiLevelType w:val="hybridMultilevel"/>
    <w:tmpl w:val="A01CBDB2"/>
    <w:lvl w:ilvl="0" w:tplc="0A40A1BC">
      <w:start w:val="1"/>
      <w:numFmt w:val="bullet"/>
      <w:pStyle w:val="a6"/>
      <w:lvlText w:val=" "/>
      <w:lvlJc w:val="left"/>
      <w:pPr>
        <w:tabs>
          <w:tab w:val="num" w:pos="0"/>
        </w:tabs>
      </w:pPr>
      <w:rPr>
        <w:rFonts w:ascii="Arial" w:hAnsi="Arial" w:hint="default"/>
      </w:rPr>
    </w:lvl>
    <w:lvl w:ilvl="1" w:tplc="1174DBB8" w:tentative="1">
      <w:start w:val="1"/>
      <w:numFmt w:val="bullet"/>
      <w:lvlText w:val="o"/>
      <w:lvlJc w:val="left"/>
      <w:pPr>
        <w:tabs>
          <w:tab w:val="num" w:pos="1440"/>
        </w:tabs>
        <w:ind w:left="1440" w:hanging="360"/>
      </w:pPr>
      <w:rPr>
        <w:rFonts w:ascii="Courier New" w:hAnsi="Courier New" w:hint="default"/>
      </w:rPr>
    </w:lvl>
    <w:lvl w:ilvl="2" w:tplc="A6F82C84" w:tentative="1">
      <w:start w:val="1"/>
      <w:numFmt w:val="bullet"/>
      <w:lvlText w:val=""/>
      <w:lvlJc w:val="left"/>
      <w:pPr>
        <w:tabs>
          <w:tab w:val="num" w:pos="2160"/>
        </w:tabs>
        <w:ind w:left="2160" w:hanging="360"/>
      </w:pPr>
      <w:rPr>
        <w:rFonts w:ascii="Wingdings" w:hAnsi="Wingdings" w:hint="default"/>
      </w:rPr>
    </w:lvl>
    <w:lvl w:ilvl="3" w:tplc="1CE6E9D2" w:tentative="1">
      <w:start w:val="1"/>
      <w:numFmt w:val="bullet"/>
      <w:lvlText w:val=""/>
      <w:lvlJc w:val="left"/>
      <w:pPr>
        <w:tabs>
          <w:tab w:val="num" w:pos="2880"/>
        </w:tabs>
        <w:ind w:left="2880" w:hanging="360"/>
      </w:pPr>
      <w:rPr>
        <w:rFonts w:ascii="Symbol" w:hAnsi="Symbol" w:hint="default"/>
      </w:rPr>
    </w:lvl>
    <w:lvl w:ilvl="4" w:tplc="9B2083BA" w:tentative="1">
      <w:start w:val="1"/>
      <w:numFmt w:val="bullet"/>
      <w:lvlText w:val="o"/>
      <w:lvlJc w:val="left"/>
      <w:pPr>
        <w:tabs>
          <w:tab w:val="num" w:pos="3600"/>
        </w:tabs>
        <w:ind w:left="3600" w:hanging="360"/>
      </w:pPr>
      <w:rPr>
        <w:rFonts w:ascii="Courier New" w:hAnsi="Courier New" w:hint="default"/>
      </w:rPr>
    </w:lvl>
    <w:lvl w:ilvl="5" w:tplc="E6528262" w:tentative="1">
      <w:start w:val="1"/>
      <w:numFmt w:val="bullet"/>
      <w:lvlText w:val=""/>
      <w:lvlJc w:val="left"/>
      <w:pPr>
        <w:tabs>
          <w:tab w:val="num" w:pos="4320"/>
        </w:tabs>
        <w:ind w:left="4320" w:hanging="360"/>
      </w:pPr>
      <w:rPr>
        <w:rFonts w:ascii="Wingdings" w:hAnsi="Wingdings" w:hint="default"/>
      </w:rPr>
    </w:lvl>
    <w:lvl w:ilvl="6" w:tplc="6C4048A4" w:tentative="1">
      <w:start w:val="1"/>
      <w:numFmt w:val="bullet"/>
      <w:lvlText w:val=""/>
      <w:lvlJc w:val="left"/>
      <w:pPr>
        <w:tabs>
          <w:tab w:val="num" w:pos="5040"/>
        </w:tabs>
        <w:ind w:left="5040" w:hanging="360"/>
      </w:pPr>
      <w:rPr>
        <w:rFonts w:ascii="Symbol" w:hAnsi="Symbol" w:hint="default"/>
      </w:rPr>
    </w:lvl>
    <w:lvl w:ilvl="7" w:tplc="228CB906" w:tentative="1">
      <w:start w:val="1"/>
      <w:numFmt w:val="bullet"/>
      <w:lvlText w:val="o"/>
      <w:lvlJc w:val="left"/>
      <w:pPr>
        <w:tabs>
          <w:tab w:val="num" w:pos="5760"/>
        </w:tabs>
        <w:ind w:left="5760" w:hanging="360"/>
      </w:pPr>
      <w:rPr>
        <w:rFonts w:ascii="Courier New" w:hAnsi="Courier New" w:hint="default"/>
      </w:rPr>
    </w:lvl>
    <w:lvl w:ilvl="8" w:tplc="9C24C0C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A451C3"/>
    <w:multiLevelType w:val="multilevel"/>
    <w:tmpl w:val="131A1176"/>
    <w:styleLink w:val="417OutlineNumbering4"/>
    <w:lvl w:ilvl="0">
      <w:start w:val="4"/>
      <w:numFmt w:val="decimal"/>
      <w:lvlText w:val="%1"/>
      <w:lvlJc w:val="left"/>
      <w:pPr>
        <w:tabs>
          <w:tab w:val="num" w:pos="1440"/>
        </w:tabs>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49" w15:restartNumberingAfterBreak="0">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3"/>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29142678"/>
    <w:multiLevelType w:val="hybridMultilevel"/>
    <w:tmpl w:val="C0C0103A"/>
    <w:styleLink w:val="416OutlineNumbering11"/>
    <w:lvl w:ilvl="0" w:tplc="C486D054">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2D5D08"/>
    <w:multiLevelType w:val="multilevel"/>
    <w:tmpl w:val="C5A03B58"/>
    <w:lvl w:ilvl="0">
      <w:start w:val="1"/>
      <w:numFmt w:val="bullet"/>
      <w:pStyle w:val="a8"/>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2" w15:restartNumberingAfterBreak="0">
    <w:nsid w:val="29D212F4"/>
    <w:multiLevelType w:val="hybridMultilevel"/>
    <w:tmpl w:val="7F821D84"/>
    <w:lvl w:ilvl="0" w:tplc="4C887C90">
      <w:start w:val="1"/>
      <w:numFmt w:val="bullet"/>
      <w:pStyle w:val="a9"/>
      <w:lvlText w:val=""/>
      <w:lvlJc w:val="left"/>
      <w:pPr>
        <w:tabs>
          <w:tab w:val="num" w:pos="-28"/>
        </w:tabs>
        <w:ind w:left="-28" w:firstLine="28"/>
      </w:pPr>
      <w:rPr>
        <w:rFonts w:ascii="Symbol" w:hAnsi="Symbol" w:hint="default"/>
      </w:rPr>
    </w:lvl>
    <w:lvl w:ilvl="1" w:tplc="381E2A5C" w:tentative="1">
      <w:start w:val="1"/>
      <w:numFmt w:val="bullet"/>
      <w:lvlText w:val="o"/>
      <w:lvlJc w:val="left"/>
      <w:pPr>
        <w:tabs>
          <w:tab w:val="num" w:pos="1440"/>
        </w:tabs>
        <w:ind w:left="1440" w:hanging="360"/>
      </w:pPr>
      <w:rPr>
        <w:rFonts w:ascii="Courier New" w:hAnsi="Courier New" w:hint="default"/>
      </w:rPr>
    </w:lvl>
    <w:lvl w:ilvl="2" w:tplc="908837AE" w:tentative="1">
      <w:start w:val="1"/>
      <w:numFmt w:val="bullet"/>
      <w:lvlText w:val=""/>
      <w:lvlJc w:val="left"/>
      <w:pPr>
        <w:tabs>
          <w:tab w:val="num" w:pos="2160"/>
        </w:tabs>
        <w:ind w:left="2160" w:hanging="360"/>
      </w:pPr>
      <w:rPr>
        <w:rFonts w:ascii="Wingdings" w:hAnsi="Wingdings" w:hint="default"/>
      </w:rPr>
    </w:lvl>
    <w:lvl w:ilvl="3" w:tplc="8CB45D9C" w:tentative="1">
      <w:start w:val="1"/>
      <w:numFmt w:val="bullet"/>
      <w:lvlText w:val=""/>
      <w:lvlJc w:val="left"/>
      <w:pPr>
        <w:tabs>
          <w:tab w:val="num" w:pos="2880"/>
        </w:tabs>
        <w:ind w:left="2880" w:hanging="360"/>
      </w:pPr>
      <w:rPr>
        <w:rFonts w:ascii="Symbol" w:hAnsi="Symbol" w:hint="default"/>
      </w:rPr>
    </w:lvl>
    <w:lvl w:ilvl="4" w:tplc="8B581A76" w:tentative="1">
      <w:start w:val="1"/>
      <w:numFmt w:val="bullet"/>
      <w:lvlText w:val="o"/>
      <w:lvlJc w:val="left"/>
      <w:pPr>
        <w:tabs>
          <w:tab w:val="num" w:pos="3600"/>
        </w:tabs>
        <w:ind w:left="3600" w:hanging="360"/>
      </w:pPr>
      <w:rPr>
        <w:rFonts w:ascii="Courier New" w:hAnsi="Courier New" w:hint="default"/>
      </w:rPr>
    </w:lvl>
    <w:lvl w:ilvl="5" w:tplc="63505ABC" w:tentative="1">
      <w:start w:val="1"/>
      <w:numFmt w:val="bullet"/>
      <w:lvlText w:val=""/>
      <w:lvlJc w:val="left"/>
      <w:pPr>
        <w:tabs>
          <w:tab w:val="num" w:pos="4320"/>
        </w:tabs>
        <w:ind w:left="4320" w:hanging="360"/>
      </w:pPr>
      <w:rPr>
        <w:rFonts w:ascii="Wingdings" w:hAnsi="Wingdings" w:hint="default"/>
      </w:rPr>
    </w:lvl>
    <w:lvl w:ilvl="6" w:tplc="5380E626" w:tentative="1">
      <w:start w:val="1"/>
      <w:numFmt w:val="bullet"/>
      <w:lvlText w:val=""/>
      <w:lvlJc w:val="left"/>
      <w:pPr>
        <w:tabs>
          <w:tab w:val="num" w:pos="5040"/>
        </w:tabs>
        <w:ind w:left="5040" w:hanging="360"/>
      </w:pPr>
      <w:rPr>
        <w:rFonts w:ascii="Symbol" w:hAnsi="Symbol" w:hint="default"/>
      </w:rPr>
    </w:lvl>
    <w:lvl w:ilvl="7" w:tplc="02D03AEA" w:tentative="1">
      <w:start w:val="1"/>
      <w:numFmt w:val="bullet"/>
      <w:lvlText w:val="o"/>
      <w:lvlJc w:val="left"/>
      <w:pPr>
        <w:tabs>
          <w:tab w:val="num" w:pos="5760"/>
        </w:tabs>
        <w:ind w:left="5760" w:hanging="360"/>
      </w:pPr>
      <w:rPr>
        <w:rFonts w:ascii="Courier New" w:hAnsi="Courier New" w:hint="default"/>
      </w:rPr>
    </w:lvl>
    <w:lvl w:ilvl="8" w:tplc="915C155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0C2B81"/>
    <w:multiLevelType w:val="hybridMultilevel"/>
    <w:tmpl w:val="62666750"/>
    <w:lvl w:ilvl="0" w:tplc="BE3819B4">
      <w:start w:val="1"/>
      <w:numFmt w:val="bullet"/>
      <w:pStyle w:val="24"/>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284A5F"/>
    <w:multiLevelType w:val="multilevel"/>
    <w:tmpl w:val="D472C516"/>
    <w:styleLink w:val="312"/>
    <w:lvl w:ilvl="0">
      <w:start w:val="1"/>
      <w:numFmt w:val="decimal"/>
      <w:lvlText w:val="%1)"/>
      <w:lvlJc w:val="left"/>
      <w:pPr>
        <w:ind w:left="360" w:hanging="360"/>
      </w:pPr>
      <w:rPr>
        <w:rFonts w:ascii="Arial" w:hAnsi="Arial" w:cs="Times New Roman" w:hint="default"/>
        <w:caps w:val="0"/>
        <w:strike w:val="0"/>
        <w:dstrike w:val="0"/>
        <w:vanish w:val="0"/>
        <w:color w:val="000000"/>
        <w:sz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Times New Roman" w:hint="default"/>
        <w:b w:val="0"/>
        <w:i w:val="0"/>
        <w:caps w:val="0"/>
        <w:strike w:val="0"/>
        <w:dstrike w:val="0"/>
        <w:vanish w:val="0"/>
        <w:color w:val="000000"/>
        <w:sz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2B8140F9"/>
    <w:multiLevelType w:val="multilevel"/>
    <w:tmpl w:val="ACF4A670"/>
    <w:styleLink w:val="WWNum55"/>
    <w:lvl w:ilvl="0">
      <w:start w:val="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2CD82546"/>
    <w:multiLevelType w:val="multilevel"/>
    <w:tmpl w:val="37E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hint="default"/>
      </w:rPr>
    </w:lvl>
    <w:lvl w:ilvl="1" w:tplc="F54AB428" w:tentative="1">
      <w:start w:val="1"/>
      <w:numFmt w:val="bullet"/>
      <w:lvlText w:val="o"/>
      <w:lvlJc w:val="left"/>
      <w:pPr>
        <w:tabs>
          <w:tab w:val="num" w:pos="2869"/>
        </w:tabs>
        <w:ind w:left="2869" w:hanging="360"/>
      </w:pPr>
      <w:rPr>
        <w:rFonts w:ascii="Courier New" w:hAnsi="Courier New" w:hint="default"/>
      </w:rPr>
    </w:lvl>
    <w:lvl w:ilvl="2" w:tplc="DC5C56BC" w:tentative="1">
      <w:start w:val="1"/>
      <w:numFmt w:val="bullet"/>
      <w:lvlText w:val=""/>
      <w:lvlJc w:val="left"/>
      <w:pPr>
        <w:tabs>
          <w:tab w:val="num" w:pos="3589"/>
        </w:tabs>
        <w:ind w:left="3589" w:hanging="360"/>
      </w:pPr>
      <w:rPr>
        <w:rFonts w:ascii="Wingdings" w:hAnsi="Wingdings" w:hint="default"/>
      </w:rPr>
    </w:lvl>
    <w:lvl w:ilvl="3" w:tplc="CA689DDC" w:tentative="1">
      <w:start w:val="1"/>
      <w:numFmt w:val="bullet"/>
      <w:lvlText w:val=""/>
      <w:lvlJc w:val="left"/>
      <w:pPr>
        <w:tabs>
          <w:tab w:val="num" w:pos="4309"/>
        </w:tabs>
        <w:ind w:left="4309" w:hanging="360"/>
      </w:pPr>
      <w:rPr>
        <w:rFonts w:ascii="Symbol" w:hAnsi="Symbol" w:hint="default"/>
      </w:rPr>
    </w:lvl>
    <w:lvl w:ilvl="4" w:tplc="7D5E259A" w:tentative="1">
      <w:start w:val="1"/>
      <w:numFmt w:val="bullet"/>
      <w:lvlText w:val="o"/>
      <w:lvlJc w:val="left"/>
      <w:pPr>
        <w:tabs>
          <w:tab w:val="num" w:pos="5029"/>
        </w:tabs>
        <w:ind w:left="5029" w:hanging="360"/>
      </w:pPr>
      <w:rPr>
        <w:rFonts w:ascii="Courier New" w:hAnsi="Courier New" w:hint="default"/>
      </w:rPr>
    </w:lvl>
    <w:lvl w:ilvl="5" w:tplc="DF60F2CE" w:tentative="1">
      <w:start w:val="1"/>
      <w:numFmt w:val="bullet"/>
      <w:lvlText w:val=""/>
      <w:lvlJc w:val="left"/>
      <w:pPr>
        <w:tabs>
          <w:tab w:val="num" w:pos="5749"/>
        </w:tabs>
        <w:ind w:left="5749" w:hanging="360"/>
      </w:pPr>
      <w:rPr>
        <w:rFonts w:ascii="Wingdings" w:hAnsi="Wingdings" w:hint="default"/>
      </w:rPr>
    </w:lvl>
    <w:lvl w:ilvl="6" w:tplc="87962B06" w:tentative="1">
      <w:start w:val="1"/>
      <w:numFmt w:val="bullet"/>
      <w:lvlText w:val=""/>
      <w:lvlJc w:val="left"/>
      <w:pPr>
        <w:tabs>
          <w:tab w:val="num" w:pos="6469"/>
        </w:tabs>
        <w:ind w:left="6469" w:hanging="360"/>
      </w:pPr>
      <w:rPr>
        <w:rFonts w:ascii="Symbol" w:hAnsi="Symbol" w:hint="default"/>
      </w:rPr>
    </w:lvl>
    <w:lvl w:ilvl="7" w:tplc="CC569D84" w:tentative="1">
      <w:start w:val="1"/>
      <w:numFmt w:val="bullet"/>
      <w:lvlText w:val="o"/>
      <w:lvlJc w:val="left"/>
      <w:pPr>
        <w:tabs>
          <w:tab w:val="num" w:pos="7189"/>
        </w:tabs>
        <w:ind w:left="7189" w:hanging="360"/>
      </w:pPr>
      <w:rPr>
        <w:rFonts w:ascii="Courier New" w:hAnsi="Courier New" w:hint="default"/>
      </w:rPr>
    </w:lvl>
    <w:lvl w:ilvl="8" w:tplc="57585826" w:tentative="1">
      <w:start w:val="1"/>
      <w:numFmt w:val="bullet"/>
      <w:lvlText w:val=""/>
      <w:lvlJc w:val="left"/>
      <w:pPr>
        <w:tabs>
          <w:tab w:val="num" w:pos="7909"/>
        </w:tabs>
        <w:ind w:left="7909" w:hanging="360"/>
      </w:pPr>
      <w:rPr>
        <w:rFonts w:ascii="Wingdings" w:hAnsi="Wingdings" w:hint="default"/>
      </w:rPr>
    </w:lvl>
  </w:abstractNum>
  <w:abstractNum w:abstractNumId="58" w15:restartNumberingAfterBreak="0">
    <w:nsid w:val="2DAD039D"/>
    <w:multiLevelType w:val="hybridMultilevel"/>
    <w:tmpl w:val="800CCA1C"/>
    <w:lvl w:ilvl="0" w:tplc="E7A2D218">
      <w:start w:val="1"/>
      <w:numFmt w:val="bullet"/>
      <w:pStyle w:val="aa"/>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tentative="1">
      <w:start w:val="1"/>
      <w:numFmt w:val="bullet"/>
      <w:lvlText w:val=""/>
      <w:lvlJc w:val="left"/>
      <w:pPr>
        <w:tabs>
          <w:tab w:val="num" w:pos="2160"/>
        </w:tabs>
        <w:ind w:left="2160" w:hanging="360"/>
      </w:pPr>
      <w:rPr>
        <w:rFonts w:ascii="Wingdings" w:hAnsi="Wingdings" w:hint="default"/>
      </w:rPr>
    </w:lvl>
    <w:lvl w:ilvl="3" w:tplc="A3B26DE6" w:tentative="1">
      <w:start w:val="1"/>
      <w:numFmt w:val="bullet"/>
      <w:lvlText w:val=""/>
      <w:lvlJc w:val="left"/>
      <w:pPr>
        <w:tabs>
          <w:tab w:val="num" w:pos="2880"/>
        </w:tabs>
        <w:ind w:left="2880" w:hanging="360"/>
      </w:pPr>
      <w:rPr>
        <w:rFonts w:ascii="Symbol" w:hAnsi="Symbol" w:hint="default"/>
      </w:rPr>
    </w:lvl>
    <w:lvl w:ilvl="4" w:tplc="70D05850" w:tentative="1">
      <w:start w:val="1"/>
      <w:numFmt w:val="bullet"/>
      <w:lvlText w:val="o"/>
      <w:lvlJc w:val="left"/>
      <w:pPr>
        <w:tabs>
          <w:tab w:val="num" w:pos="3600"/>
        </w:tabs>
        <w:ind w:left="3600" w:hanging="360"/>
      </w:pPr>
      <w:rPr>
        <w:rFonts w:ascii="Courier New" w:hAnsi="Courier New" w:hint="default"/>
      </w:rPr>
    </w:lvl>
    <w:lvl w:ilvl="5" w:tplc="5F2A2C0E" w:tentative="1">
      <w:start w:val="1"/>
      <w:numFmt w:val="bullet"/>
      <w:lvlText w:val=""/>
      <w:lvlJc w:val="left"/>
      <w:pPr>
        <w:tabs>
          <w:tab w:val="num" w:pos="4320"/>
        </w:tabs>
        <w:ind w:left="4320" w:hanging="360"/>
      </w:pPr>
      <w:rPr>
        <w:rFonts w:ascii="Wingdings" w:hAnsi="Wingdings" w:hint="default"/>
      </w:rPr>
    </w:lvl>
    <w:lvl w:ilvl="6" w:tplc="6792DD96" w:tentative="1">
      <w:start w:val="1"/>
      <w:numFmt w:val="bullet"/>
      <w:lvlText w:val=""/>
      <w:lvlJc w:val="left"/>
      <w:pPr>
        <w:tabs>
          <w:tab w:val="num" w:pos="5040"/>
        </w:tabs>
        <w:ind w:left="5040" w:hanging="360"/>
      </w:pPr>
      <w:rPr>
        <w:rFonts w:ascii="Symbol" w:hAnsi="Symbol" w:hint="default"/>
      </w:rPr>
    </w:lvl>
    <w:lvl w:ilvl="7" w:tplc="77625ADA" w:tentative="1">
      <w:start w:val="1"/>
      <w:numFmt w:val="bullet"/>
      <w:lvlText w:val="o"/>
      <w:lvlJc w:val="left"/>
      <w:pPr>
        <w:tabs>
          <w:tab w:val="num" w:pos="5760"/>
        </w:tabs>
        <w:ind w:left="5760" w:hanging="360"/>
      </w:pPr>
      <w:rPr>
        <w:rFonts w:ascii="Courier New" w:hAnsi="Courier New" w:hint="default"/>
      </w:rPr>
    </w:lvl>
    <w:lvl w:ilvl="8" w:tplc="B4383AF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D66861"/>
    <w:multiLevelType w:val="hybridMultilevel"/>
    <w:tmpl w:val="EC88C7F6"/>
    <w:lvl w:ilvl="0" w:tplc="8738FD14">
      <w:start w:val="1"/>
      <w:numFmt w:val="bullet"/>
      <w:pStyle w:val="ab"/>
      <w:lvlText w:val=""/>
      <w:lvlJc w:val="left"/>
      <w:pPr>
        <w:tabs>
          <w:tab w:val="num" w:pos="0"/>
        </w:tabs>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6"/>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1" w15:restartNumberingAfterBreak="0">
    <w:nsid w:val="34100C28"/>
    <w:multiLevelType w:val="multilevel"/>
    <w:tmpl w:val="831C5574"/>
    <w:lvl w:ilvl="0">
      <w:start w:val="1"/>
      <w:numFmt w:val="decimal"/>
      <w:pStyle w:val="34"/>
      <w:lvlText w:val="%1."/>
      <w:lvlJc w:val="left"/>
      <w:pPr>
        <w:tabs>
          <w:tab w:val="num" w:pos="900"/>
        </w:tabs>
        <w:ind w:left="900" w:hanging="360"/>
      </w:pPr>
      <w:rPr>
        <w:rFonts w:cs="Times New Roman" w:hint="default"/>
      </w:rPr>
    </w:lvl>
    <w:lvl w:ilvl="1">
      <w:start w:val="1"/>
      <w:numFmt w:val="decimal"/>
      <w:pStyle w:val="4"/>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15:restartNumberingAfterBreak="0">
    <w:nsid w:val="34EF0016"/>
    <w:multiLevelType w:val="multilevel"/>
    <w:tmpl w:val="FD14AA1A"/>
    <w:styleLink w:val="WWNum321"/>
    <w:lvl w:ilvl="0">
      <w:start w:val="1"/>
      <w:numFmt w:val="decimal"/>
      <w:pStyle w:val="330"/>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34F84ED1"/>
    <w:multiLevelType w:val="multilevel"/>
    <w:tmpl w:val="F59882D8"/>
    <w:styleLink w:val="WWNum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15:restartNumberingAfterBreak="0">
    <w:nsid w:val="351944C7"/>
    <w:multiLevelType w:val="hybridMultilevel"/>
    <w:tmpl w:val="25EAD0D8"/>
    <w:lvl w:ilvl="0" w:tplc="D0C47538">
      <w:start w:val="1"/>
      <w:numFmt w:val="bullet"/>
      <w:pStyle w:val="ac"/>
      <w:lvlText w:val=""/>
      <w:lvlJc w:val="left"/>
      <w:pPr>
        <w:tabs>
          <w:tab w:val="num" w:pos="0"/>
        </w:tabs>
        <w:ind w:firstLine="255"/>
      </w:pPr>
      <w:rPr>
        <w:rFonts w:ascii="Symbol" w:hAnsi="Symbol" w:hint="default"/>
      </w:rPr>
    </w:lvl>
    <w:lvl w:ilvl="1" w:tplc="41002E28" w:tentative="1">
      <w:start w:val="1"/>
      <w:numFmt w:val="bullet"/>
      <w:lvlText w:val="o"/>
      <w:lvlJc w:val="left"/>
      <w:pPr>
        <w:tabs>
          <w:tab w:val="num" w:pos="1440"/>
        </w:tabs>
        <w:ind w:left="1440" w:hanging="360"/>
      </w:pPr>
      <w:rPr>
        <w:rFonts w:ascii="Courier New" w:hAnsi="Courier New" w:hint="default"/>
      </w:rPr>
    </w:lvl>
    <w:lvl w:ilvl="2" w:tplc="0D8AD504" w:tentative="1">
      <w:start w:val="1"/>
      <w:numFmt w:val="bullet"/>
      <w:lvlText w:val=""/>
      <w:lvlJc w:val="left"/>
      <w:pPr>
        <w:tabs>
          <w:tab w:val="num" w:pos="2160"/>
        </w:tabs>
        <w:ind w:left="2160" w:hanging="360"/>
      </w:pPr>
      <w:rPr>
        <w:rFonts w:ascii="Wingdings" w:hAnsi="Wingdings" w:hint="default"/>
      </w:rPr>
    </w:lvl>
    <w:lvl w:ilvl="3" w:tplc="85C6902E" w:tentative="1">
      <w:start w:val="1"/>
      <w:numFmt w:val="bullet"/>
      <w:lvlText w:val=""/>
      <w:lvlJc w:val="left"/>
      <w:pPr>
        <w:tabs>
          <w:tab w:val="num" w:pos="2880"/>
        </w:tabs>
        <w:ind w:left="2880" w:hanging="360"/>
      </w:pPr>
      <w:rPr>
        <w:rFonts w:ascii="Symbol" w:hAnsi="Symbol" w:hint="default"/>
      </w:rPr>
    </w:lvl>
    <w:lvl w:ilvl="4" w:tplc="99A4C97A" w:tentative="1">
      <w:start w:val="1"/>
      <w:numFmt w:val="bullet"/>
      <w:lvlText w:val="o"/>
      <w:lvlJc w:val="left"/>
      <w:pPr>
        <w:tabs>
          <w:tab w:val="num" w:pos="3600"/>
        </w:tabs>
        <w:ind w:left="3600" w:hanging="360"/>
      </w:pPr>
      <w:rPr>
        <w:rFonts w:ascii="Courier New" w:hAnsi="Courier New" w:hint="default"/>
      </w:rPr>
    </w:lvl>
    <w:lvl w:ilvl="5" w:tplc="FDBCA21C" w:tentative="1">
      <w:start w:val="1"/>
      <w:numFmt w:val="bullet"/>
      <w:lvlText w:val=""/>
      <w:lvlJc w:val="left"/>
      <w:pPr>
        <w:tabs>
          <w:tab w:val="num" w:pos="4320"/>
        </w:tabs>
        <w:ind w:left="4320" w:hanging="360"/>
      </w:pPr>
      <w:rPr>
        <w:rFonts w:ascii="Wingdings" w:hAnsi="Wingdings" w:hint="default"/>
      </w:rPr>
    </w:lvl>
    <w:lvl w:ilvl="6" w:tplc="A0986D68" w:tentative="1">
      <w:start w:val="1"/>
      <w:numFmt w:val="bullet"/>
      <w:lvlText w:val=""/>
      <w:lvlJc w:val="left"/>
      <w:pPr>
        <w:tabs>
          <w:tab w:val="num" w:pos="5040"/>
        </w:tabs>
        <w:ind w:left="5040" w:hanging="360"/>
      </w:pPr>
      <w:rPr>
        <w:rFonts w:ascii="Symbol" w:hAnsi="Symbol" w:hint="default"/>
      </w:rPr>
    </w:lvl>
    <w:lvl w:ilvl="7" w:tplc="CDF6E838" w:tentative="1">
      <w:start w:val="1"/>
      <w:numFmt w:val="bullet"/>
      <w:lvlText w:val="o"/>
      <w:lvlJc w:val="left"/>
      <w:pPr>
        <w:tabs>
          <w:tab w:val="num" w:pos="5760"/>
        </w:tabs>
        <w:ind w:left="5760" w:hanging="360"/>
      </w:pPr>
      <w:rPr>
        <w:rFonts w:ascii="Courier New" w:hAnsi="Courier New" w:hint="default"/>
      </w:rPr>
    </w:lvl>
    <w:lvl w:ilvl="8" w:tplc="3B94F11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5676B91"/>
    <w:multiLevelType w:val="hybridMultilevel"/>
    <w:tmpl w:val="94724CB6"/>
    <w:lvl w:ilvl="0" w:tplc="81ECC8B0">
      <w:start w:val="1"/>
      <w:numFmt w:val="decimal"/>
      <w:pStyle w:val="35"/>
      <w:lvlText w:val="%1.1.1"/>
      <w:lvlJc w:val="left"/>
      <w:pPr>
        <w:ind w:left="2052" w:hanging="360"/>
      </w:pPr>
      <w:rPr>
        <w:rFonts w:ascii="Arial" w:hAnsi="Arial" w:cs="Times New Roman" w:hint="default"/>
        <w:kern w:val="16"/>
        <w:sz w:val="24"/>
      </w:rPr>
    </w:lvl>
    <w:lvl w:ilvl="1" w:tplc="98E2BF6A" w:tentative="1">
      <w:start w:val="1"/>
      <w:numFmt w:val="lowerLetter"/>
      <w:lvlText w:val="%2."/>
      <w:lvlJc w:val="left"/>
      <w:pPr>
        <w:ind w:left="4929" w:hanging="360"/>
      </w:pPr>
      <w:rPr>
        <w:rFonts w:cs="Times New Roman"/>
      </w:rPr>
    </w:lvl>
    <w:lvl w:ilvl="2" w:tplc="F0685A6E" w:tentative="1">
      <w:start w:val="1"/>
      <w:numFmt w:val="lowerRoman"/>
      <w:lvlText w:val="%3."/>
      <w:lvlJc w:val="right"/>
      <w:pPr>
        <w:ind w:left="5649" w:hanging="180"/>
      </w:pPr>
      <w:rPr>
        <w:rFonts w:cs="Times New Roman"/>
      </w:rPr>
    </w:lvl>
    <w:lvl w:ilvl="3" w:tplc="AF50204E" w:tentative="1">
      <w:start w:val="1"/>
      <w:numFmt w:val="decimal"/>
      <w:lvlText w:val="%4."/>
      <w:lvlJc w:val="left"/>
      <w:pPr>
        <w:ind w:left="6369" w:hanging="360"/>
      </w:pPr>
      <w:rPr>
        <w:rFonts w:cs="Times New Roman"/>
      </w:rPr>
    </w:lvl>
    <w:lvl w:ilvl="4" w:tplc="B07C2ED6" w:tentative="1">
      <w:start w:val="1"/>
      <w:numFmt w:val="lowerLetter"/>
      <w:lvlText w:val="%5."/>
      <w:lvlJc w:val="left"/>
      <w:pPr>
        <w:ind w:left="7089" w:hanging="360"/>
      </w:pPr>
      <w:rPr>
        <w:rFonts w:cs="Times New Roman"/>
      </w:rPr>
    </w:lvl>
    <w:lvl w:ilvl="5" w:tplc="0D76DF02" w:tentative="1">
      <w:start w:val="1"/>
      <w:numFmt w:val="lowerRoman"/>
      <w:lvlText w:val="%6."/>
      <w:lvlJc w:val="right"/>
      <w:pPr>
        <w:ind w:left="7809" w:hanging="180"/>
      </w:pPr>
      <w:rPr>
        <w:rFonts w:cs="Times New Roman"/>
      </w:rPr>
    </w:lvl>
    <w:lvl w:ilvl="6" w:tplc="DCE615CA" w:tentative="1">
      <w:start w:val="1"/>
      <w:numFmt w:val="decimal"/>
      <w:lvlText w:val="%7."/>
      <w:lvlJc w:val="left"/>
      <w:pPr>
        <w:ind w:left="8529" w:hanging="360"/>
      </w:pPr>
      <w:rPr>
        <w:rFonts w:cs="Times New Roman"/>
      </w:rPr>
    </w:lvl>
    <w:lvl w:ilvl="7" w:tplc="4ABC7CA2" w:tentative="1">
      <w:start w:val="1"/>
      <w:numFmt w:val="lowerLetter"/>
      <w:lvlText w:val="%8."/>
      <w:lvlJc w:val="left"/>
      <w:pPr>
        <w:ind w:left="9249" w:hanging="360"/>
      </w:pPr>
      <w:rPr>
        <w:rFonts w:cs="Times New Roman"/>
      </w:rPr>
    </w:lvl>
    <w:lvl w:ilvl="8" w:tplc="F89CFC62" w:tentative="1">
      <w:start w:val="1"/>
      <w:numFmt w:val="lowerRoman"/>
      <w:lvlText w:val="%9."/>
      <w:lvlJc w:val="right"/>
      <w:pPr>
        <w:ind w:left="9969" w:hanging="180"/>
      </w:pPr>
      <w:rPr>
        <w:rFonts w:cs="Times New Roman"/>
      </w:rPr>
    </w:lvl>
  </w:abstractNum>
  <w:abstractNum w:abstractNumId="66" w15:restartNumberingAfterBreak="0">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d"/>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7" w15:restartNumberingAfterBreak="0">
    <w:nsid w:val="378C32DA"/>
    <w:multiLevelType w:val="multilevel"/>
    <w:tmpl w:val="041AC098"/>
    <w:lvl w:ilvl="0">
      <w:start w:val="1"/>
      <w:numFmt w:val="decimal"/>
      <w:pStyle w:val="17"/>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37C5385F"/>
    <w:multiLevelType w:val="multilevel"/>
    <w:tmpl w:val="8166863A"/>
    <w:lvl w:ilvl="0">
      <w:start w:val="1"/>
      <w:numFmt w:val="upperLetter"/>
      <w:pStyle w:val="ae"/>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69" w15:restartNumberingAfterBreak="0">
    <w:nsid w:val="3804375B"/>
    <w:multiLevelType w:val="hybridMultilevel"/>
    <w:tmpl w:val="E7F0A004"/>
    <w:styleLink w:val="3210"/>
    <w:lvl w:ilvl="0" w:tplc="6DA25974">
      <w:start w:val="1"/>
      <w:numFmt w:val="bullet"/>
      <w:pStyle w:val="25"/>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cs="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tentative="1">
      <w:start w:val="1"/>
      <w:numFmt w:val="bullet"/>
      <w:lvlText w:val=""/>
      <w:lvlJc w:val="left"/>
      <w:pPr>
        <w:tabs>
          <w:tab w:val="num" w:pos="3427"/>
        </w:tabs>
        <w:ind w:left="3427" w:hanging="360"/>
      </w:pPr>
      <w:rPr>
        <w:rFonts w:ascii="Symbol" w:hAnsi="Symbol" w:hint="default"/>
      </w:rPr>
    </w:lvl>
    <w:lvl w:ilvl="4" w:tplc="6BCA7DEA" w:tentative="1">
      <w:start w:val="1"/>
      <w:numFmt w:val="bullet"/>
      <w:lvlText w:val="o"/>
      <w:lvlJc w:val="left"/>
      <w:pPr>
        <w:tabs>
          <w:tab w:val="num" w:pos="4147"/>
        </w:tabs>
        <w:ind w:left="4147" w:hanging="360"/>
      </w:pPr>
      <w:rPr>
        <w:rFonts w:ascii="Courier New" w:hAnsi="Courier New" w:hint="default"/>
      </w:rPr>
    </w:lvl>
    <w:lvl w:ilvl="5" w:tplc="E4F293DC" w:tentative="1">
      <w:start w:val="1"/>
      <w:numFmt w:val="bullet"/>
      <w:lvlText w:val=""/>
      <w:lvlJc w:val="left"/>
      <w:pPr>
        <w:tabs>
          <w:tab w:val="num" w:pos="4867"/>
        </w:tabs>
        <w:ind w:left="4867" w:hanging="360"/>
      </w:pPr>
      <w:rPr>
        <w:rFonts w:ascii="Wingdings" w:hAnsi="Wingdings" w:hint="default"/>
      </w:rPr>
    </w:lvl>
    <w:lvl w:ilvl="6" w:tplc="EC1CB496" w:tentative="1">
      <w:start w:val="1"/>
      <w:numFmt w:val="bullet"/>
      <w:lvlText w:val=""/>
      <w:lvlJc w:val="left"/>
      <w:pPr>
        <w:tabs>
          <w:tab w:val="num" w:pos="5587"/>
        </w:tabs>
        <w:ind w:left="5587" w:hanging="360"/>
      </w:pPr>
      <w:rPr>
        <w:rFonts w:ascii="Symbol" w:hAnsi="Symbol" w:hint="default"/>
      </w:rPr>
    </w:lvl>
    <w:lvl w:ilvl="7" w:tplc="706435E4" w:tentative="1">
      <w:start w:val="1"/>
      <w:numFmt w:val="bullet"/>
      <w:lvlText w:val="o"/>
      <w:lvlJc w:val="left"/>
      <w:pPr>
        <w:tabs>
          <w:tab w:val="num" w:pos="6307"/>
        </w:tabs>
        <w:ind w:left="6307" w:hanging="360"/>
      </w:pPr>
      <w:rPr>
        <w:rFonts w:ascii="Courier New" w:hAnsi="Courier New" w:hint="default"/>
      </w:rPr>
    </w:lvl>
    <w:lvl w:ilvl="8" w:tplc="B834203E" w:tentative="1">
      <w:start w:val="1"/>
      <w:numFmt w:val="bullet"/>
      <w:lvlText w:val=""/>
      <w:lvlJc w:val="left"/>
      <w:pPr>
        <w:tabs>
          <w:tab w:val="num" w:pos="7027"/>
        </w:tabs>
        <w:ind w:left="7027" w:hanging="360"/>
      </w:pPr>
      <w:rPr>
        <w:rFonts w:ascii="Wingdings" w:hAnsi="Wingdings" w:hint="default"/>
      </w:rPr>
    </w:lvl>
  </w:abstractNum>
  <w:abstractNum w:abstractNumId="70" w15:restartNumberingAfterBreak="0">
    <w:nsid w:val="3ABF7A79"/>
    <w:multiLevelType w:val="hybridMultilevel"/>
    <w:tmpl w:val="0DF25E3C"/>
    <w:lvl w:ilvl="0" w:tplc="B0D46218">
      <w:start w:val="1"/>
      <w:numFmt w:val="bullet"/>
      <w:pStyle w:val="af"/>
      <w:lvlText w:val=""/>
      <w:lvlJc w:val="left"/>
      <w:pPr>
        <w:tabs>
          <w:tab w:val="num" w:pos="567"/>
        </w:tabs>
        <w:ind w:left="567" w:hanging="397"/>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CE738C8"/>
    <w:multiLevelType w:val="hybridMultilevel"/>
    <w:tmpl w:val="AF0A8A46"/>
    <w:lvl w:ilvl="0" w:tplc="0164CA02">
      <w:start w:val="1"/>
      <w:numFmt w:val="russianLower"/>
      <w:pStyle w:val="af0"/>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7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3" w15:restartNumberingAfterBreak="0">
    <w:nsid w:val="3E557F8C"/>
    <w:multiLevelType w:val="hybridMultilevel"/>
    <w:tmpl w:val="B14AF690"/>
    <w:lvl w:ilvl="0" w:tplc="B162AA60">
      <w:start w:val="1"/>
      <w:numFmt w:val="bullet"/>
      <w:pStyle w:val="af1"/>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tentative="1">
      <w:start w:val="1"/>
      <w:numFmt w:val="bullet"/>
      <w:lvlText w:val=""/>
      <w:lvlJc w:val="left"/>
      <w:pPr>
        <w:ind w:left="2868" w:hanging="360"/>
      </w:pPr>
      <w:rPr>
        <w:rFonts w:ascii="Wingdings" w:hAnsi="Wingdings" w:hint="default"/>
      </w:rPr>
    </w:lvl>
    <w:lvl w:ilvl="3" w:tplc="812296E8" w:tentative="1">
      <w:start w:val="1"/>
      <w:numFmt w:val="bullet"/>
      <w:lvlText w:val=""/>
      <w:lvlJc w:val="left"/>
      <w:pPr>
        <w:ind w:left="3588" w:hanging="360"/>
      </w:pPr>
      <w:rPr>
        <w:rFonts w:ascii="Symbol" w:hAnsi="Symbol" w:hint="default"/>
      </w:rPr>
    </w:lvl>
    <w:lvl w:ilvl="4" w:tplc="B6B4A382" w:tentative="1">
      <w:start w:val="1"/>
      <w:numFmt w:val="bullet"/>
      <w:lvlText w:val="o"/>
      <w:lvlJc w:val="left"/>
      <w:pPr>
        <w:ind w:left="4308" w:hanging="360"/>
      </w:pPr>
      <w:rPr>
        <w:rFonts w:ascii="Courier New" w:hAnsi="Courier New" w:hint="default"/>
      </w:rPr>
    </w:lvl>
    <w:lvl w:ilvl="5" w:tplc="4B268188" w:tentative="1">
      <w:start w:val="1"/>
      <w:numFmt w:val="bullet"/>
      <w:lvlText w:val=""/>
      <w:lvlJc w:val="left"/>
      <w:pPr>
        <w:ind w:left="5028" w:hanging="360"/>
      </w:pPr>
      <w:rPr>
        <w:rFonts w:ascii="Wingdings" w:hAnsi="Wingdings" w:hint="default"/>
      </w:rPr>
    </w:lvl>
    <w:lvl w:ilvl="6" w:tplc="C7B27652" w:tentative="1">
      <w:start w:val="1"/>
      <w:numFmt w:val="bullet"/>
      <w:lvlText w:val=""/>
      <w:lvlJc w:val="left"/>
      <w:pPr>
        <w:ind w:left="5748" w:hanging="360"/>
      </w:pPr>
      <w:rPr>
        <w:rFonts w:ascii="Symbol" w:hAnsi="Symbol" w:hint="default"/>
      </w:rPr>
    </w:lvl>
    <w:lvl w:ilvl="7" w:tplc="A75868AC" w:tentative="1">
      <w:start w:val="1"/>
      <w:numFmt w:val="bullet"/>
      <w:lvlText w:val="o"/>
      <w:lvlJc w:val="left"/>
      <w:pPr>
        <w:ind w:left="6468" w:hanging="360"/>
      </w:pPr>
      <w:rPr>
        <w:rFonts w:ascii="Courier New" w:hAnsi="Courier New" w:hint="default"/>
      </w:rPr>
    </w:lvl>
    <w:lvl w:ilvl="8" w:tplc="0E2C13CE" w:tentative="1">
      <w:start w:val="1"/>
      <w:numFmt w:val="bullet"/>
      <w:lvlText w:val=""/>
      <w:lvlJc w:val="left"/>
      <w:pPr>
        <w:ind w:left="7188" w:hanging="360"/>
      </w:pPr>
      <w:rPr>
        <w:rFonts w:ascii="Wingdings" w:hAnsi="Wingdings" w:hint="default"/>
      </w:rPr>
    </w:lvl>
  </w:abstractNum>
  <w:abstractNum w:abstractNumId="74" w15:restartNumberingAfterBreak="0">
    <w:nsid w:val="3E796EA3"/>
    <w:multiLevelType w:val="multilevel"/>
    <w:tmpl w:val="DFFEABDA"/>
    <w:styleLink w:val="61Numbered11"/>
    <w:lvl w:ilvl="0">
      <w:start w:val="1"/>
      <w:numFmt w:val="bullet"/>
      <w:pStyle w:val="6"/>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5" w15:restartNumberingAfterBreak="0">
    <w:nsid w:val="3F544A0D"/>
    <w:multiLevelType w:val="hybridMultilevel"/>
    <w:tmpl w:val="986046EE"/>
    <w:styleLink w:val="81Numbered11"/>
    <w:lvl w:ilvl="0" w:tplc="43E05C78">
      <w:start w:val="1"/>
      <w:numFmt w:val="bullet"/>
      <w:pStyle w:val="18"/>
      <w:lvlText w:val=""/>
      <w:lvlJc w:val="left"/>
      <w:pPr>
        <w:tabs>
          <w:tab w:val="num" w:pos="1800"/>
        </w:tabs>
        <w:ind w:left="1800" w:hanging="360"/>
      </w:pPr>
      <w:rPr>
        <w:rFonts w:ascii="Symbol" w:hAnsi="Symbol" w:hint="default"/>
      </w:rPr>
    </w:lvl>
    <w:lvl w:ilvl="1" w:tplc="C9124CB4">
      <w:start w:val="1"/>
      <w:numFmt w:val="bullet"/>
      <w:lvlText w:val="-"/>
      <w:lvlJc w:val="left"/>
      <w:pPr>
        <w:tabs>
          <w:tab w:val="num" w:pos="1440"/>
        </w:tabs>
        <w:ind w:left="1440" w:hanging="360"/>
      </w:pPr>
      <w:rPr>
        <w:rFonts w:ascii="Times New Roman" w:hAnsi="Times New Roman" w:cs="Times New Roman" w:hint="default"/>
      </w:rPr>
    </w:lvl>
    <w:lvl w:ilvl="2" w:tplc="2B42ECAA" w:tentative="1">
      <w:start w:val="1"/>
      <w:numFmt w:val="bullet"/>
      <w:lvlText w:val=""/>
      <w:lvlJc w:val="left"/>
      <w:pPr>
        <w:tabs>
          <w:tab w:val="num" w:pos="2160"/>
        </w:tabs>
        <w:ind w:left="2160" w:hanging="360"/>
      </w:pPr>
      <w:rPr>
        <w:rFonts w:ascii="Wingdings" w:hAnsi="Wingdings" w:hint="default"/>
      </w:rPr>
    </w:lvl>
    <w:lvl w:ilvl="3" w:tplc="DB3AD4F2">
      <w:start w:val="1"/>
      <w:numFmt w:val="bullet"/>
      <w:lvlText w:val=""/>
      <w:lvlJc w:val="left"/>
      <w:pPr>
        <w:tabs>
          <w:tab w:val="num" w:pos="2880"/>
        </w:tabs>
        <w:ind w:left="2880" w:hanging="360"/>
      </w:pPr>
      <w:rPr>
        <w:rFonts w:ascii="Symbol" w:hAnsi="Symbol" w:hint="default"/>
      </w:rPr>
    </w:lvl>
    <w:lvl w:ilvl="4" w:tplc="EAC8ACD0" w:tentative="1">
      <w:start w:val="1"/>
      <w:numFmt w:val="bullet"/>
      <w:lvlText w:val="o"/>
      <w:lvlJc w:val="left"/>
      <w:pPr>
        <w:tabs>
          <w:tab w:val="num" w:pos="3600"/>
        </w:tabs>
        <w:ind w:left="3600" w:hanging="360"/>
      </w:pPr>
      <w:rPr>
        <w:rFonts w:ascii="Courier New" w:hAnsi="Courier New" w:cs="Courier New" w:hint="default"/>
      </w:rPr>
    </w:lvl>
    <w:lvl w:ilvl="5" w:tplc="51EADDD0" w:tentative="1">
      <w:start w:val="1"/>
      <w:numFmt w:val="bullet"/>
      <w:lvlText w:val=""/>
      <w:lvlJc w:val="left"/>
      <w:pPr>
        <w:tabs>
          <w:tab w:val="num" w:pos="4320"/>
        </w:tabs>
        <w:ind w:left="4320" w:hanging="360"/>
      </w:pPr>
      <w:rPr>
        <w:rFonts w:ascii="Wingdings" w:hAnsi="Wingdings" w:hint="default"/>
      </w:rPr>
    </w:lvl>
    <w:lvl w:ilvl="6" w:tplc="135401E4" w:tentative="1">
      <w:start w:val="1"/>
      <w:numFmt w:val="bullet"/>
      <w:lvlText w:val=""/>
      <w:lvlJc w:val="left"/>
      <w:pPr>
        <w:tabs>
          <w:tab w:val="num" w:pos="5040"/>
        </w:tabs>
        <w:ind w:left="5040" w:hanging="360"/>
      </w:pPr>
      <w:rPr>
        <w:rFonts w:ascii="Symbol" w:hAnsi="Symbol" w:hint="default"/>
      </w:rPr>
    </w:lvl>
    <w:lvl w:ilvl="7" w:tplc="06462D5A" w:tentative="1">
      <w:start w:val="1"/>
      <w:numFmt w:val="bullet"/>
      <w:lvlText w:val="o"/>
      <w:lvlJc w:val="left"/>
      <w:pPr>
        <w:tabs>
          <w:tab w:val="num" w:pos="5760"/>
        </w:tabs>
        <w:ind w:left="5760" w:hanging="360"/>
      </w:pPr>
      <w:rPr>
        <w:rFonts w:ascii="Courier New" w:hAnsi="Courier New" w:cs="Courier New" w:hint="default"/>
      </w:rPr>
    </w:lvl>
    <w:lvl w:ilvl="8" w:tplc="3730810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F6C5ADF"/>
    <w:multiLevelType w:val="multilevel"/>
    <w:tmpl w:val="2BDAB490"/>
    <w:styleLink w:val="62Numbered4"/>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3FE2055D"/>
    <w:multiLevelType w:val="hybridMultilevel"/>
    <w:tmpl w:val="6F6AA768"/>
    <w:lvl w:ilvl="0" w:tplc="1980AB7A">
      <w:start w:val="1"/>
      <w:numFmt w:val="decimal"/>
      <w:pStyle w:val="af2"/>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78" w15:restartNumberingAfterBreak="0">
    <w:nsid w:val="3FE56FFA"/>
    <w:multiLevelType w:val="hybridMultilevel"/>
    <w:tmpl w:val="1DDCC0FA"/>
    <w:lvl w:ilvl="0" w:tplc="BA7C9536">
      <w:start w:val="1"/>
      <w:numFmt w:val="bullet"/>
      <w:pStyle w:val="af3"/>
      <w:lvlText w:val=" "/>
      <w:lvlJc w:val="left"/>
      <w:pPr>
        <w:tabs>
          <w:tab w:val="num" w:pos="0"/>
        </w:tabs>
        <w:ind w:firstLine="198"/>
      </w:pPr>
      <w:rPr>
        <w:rFonts w:ascii="Arial" w:hAnsi="Arial" w:hint="default"/>
      </w:rPr>
    </w:lvl>
    <w:lvl w:ilvl="1" w:tplc="CC4C338C" w:tentative="1">
      <w:start w:val="1"/>
      <w:numFmt w:val="bullet"/>
      <w:lvlText w:val="o"/>
      <w:lvlJc w:val="left"/>
      <w:pPr>
        <w:tabs>
          <w:tab w:val="num" w:pos="1440"/>
        </w:tabs>
        <w:ind w:left="1440" w:hanging="360"/>
      </w:pPr>
      <w:rPr>
        <w:rFonts w:ascii="Courier New" w:hAnsi="Courier New" w:hint="default"/>
      </w:rPr>
    </w:lvl>
    <w:lvl w:ilvl="2" w:tplc="F61C24E0" w:tentative="1">
      <w:start w:val="1"/>
      <w:numFmt w:val="bullet"/>
      <w:lvlText w:val=""/>
      <w:lvlJc w:val="left"/>
      <w:pPr>
        <w:tabs>
          <w:tab w:val="num" w:pos="2160"/>
        </w:tabs>
        <w:ind w:left="2160" w:hanging="360"/>
      </w:pPr>
      <w:rPr>
        <w:rFonts w:ascii="Wingdings" w:hAnsi="Wingdings" w:hint="default"/>
      </w:rPr>
    </w:lvl>
    <w:lvl w:ilvl="3" w:tplc="23BE7BFA" w:tentative="1">
      <w:start w:val="1"/>
      <w:numFmt w:val="bullet"/>
      <w:lvlText w:val=""/>
      <w:lvlJc w:val="left"/>
      <w:pPr>
        <w:tabs>
          <w:tab w:val="num" w:pos="2880"/>
        </w:tabs>
        <w:ind w:left="2880" w:hanging="360"/>
      </w:pPr>
      <w:rPr>
        <w:rFonts w:ascii="Symbol" w:hAnsi="Symbol" w:hint="default"/>
      </w:rPr>
    </w:lvl>
    <w:lvl w:ilvl="4" w:tplc="B54230F0" w:tentative="1">
      <w:start w:val="1"/>
      <w:numFmt w:val="bullet"/>
      <w:lvlText w:val="o"/>
      <w:lvlJc w:val="left"/>
      <w:pPr>
        <w:tabs>
          <w:tab w:val="num" w:pos="3600"/>
        </w:tabs>
        <w:ind w:left="3600" w:hanging="360"/>
      </w:pPr>
      <w:rPr>
        <w:rFonts w:ascii="Courier New" w:hAnsi="Courier New" w:hint="default"/>
      </w:rPr>
    </w:lvl>
    <w:lvl w:ilvl="5" w:tplc="F76A5B8A" w:tentative="1">
      <w:start w:val="1"/>
      <w:numFmt w:val="bullet"/>
      <w:lvlText w:val=""/>
      <w:lvlJc w:val="left"/>
      <w:pPr>
        <w:tabs>
          <w:tab w:val="num" w:pos="4320"/>
        </w:tabs>
        <w:ind w:left="4320" w:hanging="360"/>
      </w:pPr>
      <w:rPr>
        <w:rFonts w:ascii="Wingdings" w:hAnsi="Wingdings" w:hint="default"/>
      </w:rPr>
    </w:lvl>
    <w:lvl w:ilvl="6" w:tplc="1786E56A" w:tentative="1">
      <w:start w:val="1"/>
      <w:numFmt w:val="bullet"/>
      <w:lvlText w:val=""/>
      <w:lvlJc w:val="left"/>
      <w:pPr>
        <w:tabs>
          <w:tab w:val="num" w:pos="5040"/>
        </w:tabs>
        <w:ind w:left="5040" w:hanging="360"/>
      </w:pPr>
      <w:rPr>
        <w:rFonts w:ascii="Symbol" w:hAnsi="Symbol" w:hint="default"/>
      </w:rPr>
    </w:lvl>
    <w:lvl w:ilvl="7" w:tplc="B78CFB30" w:tentative="1">
      <w:start w:val="1"/>
      <w:numFmt w:val="bullet"/>
      <w:lvlText w:val="o"/>
      <w:lvlJc w:val="left"/>
      <w:pPr>
        <w:tabs>
          <w:tab w:val="num" w:pos="5760"/>
        </w:tabs>
        <w:ind w:left="5760" w:hanging="360"/>
      </w:pPr>
      <w:rPr>
        <w:rFonts w:ascii="Courier New" w:hAnsi="Courier New" w:hint="default"/>
      </w:rPr>
    </w:lvl>
    <w:lvl w:ilvl="8" w:tplc="265C0B9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80" w15:restartNumberingAfterBreak="0">
    <w:nsid w:val="41C012C6"/>
    <w:multiLevelType w:val="multilevel"/>
    <w:tmpl w:val="04190023"/>
    <w:styleLink w:val="ArticleSection11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15:restartNumberingAfterBreak="0">
    <w:nsid w:val="447A2D4E"/>
    <w:multiLevelType w:val="hybridMultilevel"/>
    <w:tmpl w:val="C8E691F6"/>
    <w:lvl w:ilvl="0" w:tplc="72604ED6">
      <w:start w:val="1"/>
      <w:numFmt w:val="bullet"/>
      <w:pStyle w:val="af4"/>
      <w:lvlText w:val=""/>
      <w:lvlJc w:val="left"/>
      <w:pPr>
        <w:tabs>
          <w:tab w:val="num" w:pos="-28"/>
        </w:tabs>
        <w:ind w:left="-28" w:firstLine="28"/>
      </w:pPr>
      <w:rPr>
        <w:rFonts w:ascii="Symbol" w:hAnsi="Symbol" w:hint="default"/>
      </w:rPr>
    </w:lvl>
    <w:lvl w:ilvl="1" w:tplc="C9DC72F0" w:tentative="1">
      <w:start w:val="1"/>
      <w:numFmt w:val="bullet"/>
      <w:lvlText w:val="o"/>
      <w:lvlJc w:val="left"/>
      <w:pPr>
        <w:tabs>
          <w:tab w:val="num" w:pos="1440"/>
        </w:tabs>
        <w:ind w:left="1440" w:hanging="360"/>
      </w:pPr>
      <w:rPr>
        <w:rFonts w:ascii="Courier New" w:hAnsi="Courier New" w:hint="default"/>
      </w:rPr>
    </w:lvl>
    <w:lvl w:ilvl="2" w:tplc="CA7C9DCC" w:tentative="1">
      <w:start w:val="1"/>
      <w:numFmt w:val="bullet"/>
      <w:lvlText w:val=""/>
      <w:lvlJc w:val="left"/>
      <w:pPr>
        <w:tabs>
          <w:tab w:val="num" w:pos="2160"/>
        </w:tabs>
        <w:ind w:left="2160" w:hanging="360"/>
      </w:pPr>
      <w:rPr>
        <w:rFonts w:ascii="Wingdings" w:hAnsi="Wingdings" w:hint="default"/>
      </w:rPr>
    </w:lvl>
    <w:lvl w:ilvl="3" w:tplc="28023D5E" w:tentative="1">
      <w:start w:val="1"/>
      <w:numFmt w:val="bullet"/>
      <w:lvlText w:val=""/>
      <w:lvlJc w:val="left"/>
      <w:pPr>
        <w:tabs>
          <w:tab w:val="num" w:pos="2880"/>
        </w:tabs>
        <w:ind w:left="2880" w:hanging="360"/>
      </w:pPr>
      <w:rPr>
        <w:rFonts w:ascii="Symbol" w:hAnsi="Symbol" w:hint="default"/>
      </w:rPr>
    </w:lvl>
    <w:lvl w:ilvl="4" w:tplc="BBAA0D56" w:tentative="1">
      <w:start w:val="1"/>
      <w:numFmt w:val="bullet"/>
      <w:lvlText w:val="o"/>
      <w:lvlJc w:val="left"/>
      <w:pPr>
        <w:tabs>
          <w:tab w:val="num" w:pos="3600"/>
        </w:tabs>
        <w:ind w:left="3600" w:hanging="360"/>
      </w:pPr>
      <w:rPr>
        <w:rFonts w:ascii="Courier New" w:hAnsi="Courier New" w:hint="default"/>
      </w:rPr>
    </w:lvl>
    <w:lvl w:ilvl="5" w:tplc="0A7CA0F0" w:tentative="1">
      <w:start w:val="1"/>
      <w:numFmt w:val="bullet"/>
      <w:lvlText w:val=""/>
      <w:lvlJc w:val="left"/>
      <w:pPr>
        <w:tabs>
          <w:tab w:val="num" w:pos="4320"/>
        </w:tabs>
        <w:ind w:left="4320" w:hanging="360"/>
      </w:pPr>
      <w:rPr>
        <w:rFonts w:ascii="Wingdings" w:hAnsi="Wingdings" w:hint="default"/>
      </w:rPr>
    </w:lvl>
    <w:lvl w:ilvl="6" w:tplc="A8FEB240" w:tentative="1">
      <w:start w:val="1"/>
      <w:numFmt w:val="bullet"/>
      <w:lvlText w:val=""/>
      <w:lvlJc w:val="left"/>
      <w:pPr>
        <w:tabs>
          <w:tab w:val="num" w:pos="5040"/>
        </w:tabs>
        <w:ind w:left="5040" w:hanging="360"/>
      </w:pPr>
      <w:rPr>
        <w:rFonts w:ascii="Symbol" w:hAnsi="Symbol" w:hint="default"/>
      </w:rPr>
    </w:lvl>
    <w:lvl w:ilvl="7" w:tplc="CE44BC08" w:tentative="1">
      <w:start w:val="1"/>
      <w:numFmt w:val="bullet"/>
      <w:lvlText w:val="o"/>
      <w:lvlJc w:val="left"/>
      <w:pPr>
        <w:tabs>
          <w:tab w:val="num" w:pos="5760"/>
        </w:tabs>
        <w:ind w:left="5760" w:hanging="360"/>
      </w:pPr>
      <w:rPr>
        <w:rFonts w:ascii="Courier New" w:hAnsi="Courier New" w:hint="default"/>
      </w:rPr>
    </w:lvl>
    <w:lvl w:ilvl="8" w:tplc="18F6EA9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45330A97"/>
    <w:multiLevelType w:val="multilevel"/>
    <w:tmpl w:val="CF9C123A"/>
    <w:styleLink w:val="415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84" w15:restartNumberingAfterBreak="0">
    <w:nsid w:val="472F20D3"/>
    <w:multiLevelType w:val="multilevel"/>
    <w:tmpl w:val="3D88EA36"/>
    <w:lvl w:ilvl="0">
      <w:start w:val="1"/>
      <w:numFmt w:val="decimal"/>
      <w:pStyle w:val="af5"/>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85"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6" w15:restartNumberingAfterBreak="0">
    <w:nsid w:val="488F54C8"/>
    <w:multiLevelType w:val="hybridMultilevel"/>
    <w:tmpl w:val="6EB21174"/>
    <w:lvl w:ilvl="0" w:tplc="8D125EA8">
      <w:start w:val="1"/>
      <w:numFmt w:val="bullet"/>
      <w:pStyle w:val="af6"/>
      <w:lvlText w:val="o"/>
      <w:lvlJc w:val="left"/>
      <w:pPr>
        <w:tabs>
          <w:tab w:val="num" w:pos="720"/>
        </w:tabs>
        <w:ind w:left="720" w:hanging="360"/>
      </w:pPr>
      <w:rPr>
        <w:rFonts w:ascii="Courier New" w:hAnsi="Courier New" w:hint="default"/>
      </w:rPr>
    </w:lvl>
    <w:lvl w:ilvl="1" w:tplc="E9646170" w:tentative="1">
      <w:start w:val="1"/>
      <w:numFmt w:val="bullet"/>
      <w:lvlText w:val="o"/>
      <w:lvlJc w:val="left"/>
      <w:pPr>
        <w:tabs>
          <w:tab w:val="num" w:pos="1440"/>
        </w:tabs>
        <w:ind w:left="1440" w:hanging="360"/>
      </w:pPr>
      <w:rPr>
        <w:rFonts w:ascii="Courier New" w:hAnsi="Courier New" w:hint="default"/>
      </w:rPr>
    </w:lvl>
    <w:lvl w:ilvl="2" w:tplc="8A08EC82" w:tentative="1">
      <w:start w:val="1"/>
      <w:numFmt w:val="bullet"/>
      <w:lvlText w:val=""/>
      <w:lvlJc w:val="left"/>
      <w:pPr>
        <w:tabs>
          <w:tab w:val="num" w:pos="2160"/>
        </w:tabs>
        <w:ind w:left="2160" w:hanging="360"/>
      </w:pPr>
      <w:rPr>
        <w:rFonts w:ascii="Wingdings" w:hAnsi="Wingdings" w:hint="default"/>
      </w:rPr>
    </w:lvl>
    <w:lvl w:ilvl="3" w:tplc="E642FC24" w:tentative="1">
      <w:start w:val="1"/>
      <w:numFmt w:val="bullet"/>
      <w:lvlText w:val=""/>
      <w:lvlJc w:val="left"/>
      <w:pPr>
        <w:tabs>
          <w:tab w:val="num" w:pos="2880"/>
        </w:tabs>
        <w:ind w:left="2880" w:hanging="360"/>
      </w:pPr>
      <w:rPr>
        <w:rFonts w:ascii="Symbol" w:hAnsi="Symbol" w:hint="default"/>
      </w:rPr>
    </w:lvl>
    <w:lvl w:ilvl="4" w:tplc="B08A25D2" w:tentative="1">
      <w:start w:val="1"/>
      <w:numFmt w:val="bullet"/>
      <w:lvlText w:val="o"/>
      <w:lvlJc w:val="left"/>
      <w:pPr>
        <w:tabs>
          <w:tab w:val="num" w:pos="3600"/>
        </w:tabs>
        <w:ind w:left="3600" w:hanging="360"/>
      </w:pPr>
      <w:rPr>
        <w:rFonts w:ascii="Courier New" w:hAnsi="Courier New" w:hint="default"/>
      </w:rPr>
    </w:lvl>
    <w:lvl w:ilvl="5" w:tplc="7218A6C4" w:tentative="1">
      <w:start w:val="1"/>
      <w:numFmt w:val="bullet"/>
      <w:lvlText w:val=""/>
      <w:lvlJc w:val="left"/>
      <w:pPr>
        <w:tabs>
          <w:tab w:val="num" w:pos="4320"/>
        </w:tabs>
        <w:ind w:left="4320" w:hanging="360"/>
      </w:pPr>
      <w:rPr>
        <w:rFonts w:ascii="Wingdings" w:hAnsi="Wingdings" w:hint="default"/>
      </w:rPr>
    </w:lvl>
    <w:lvl w:ilvl="6" w:tplc="603423D2" w:tentative="1">
      <w:start w:val="1"/>
      <w:numFmt w:val="bullet"/>
      <w:lvlText w:val=""/>
      <w:lvlJc w:val="left"/>
      <w:pPr>
        <w:tabs>
          <w:tab w:val="num" w:pos="5040"/>
        </w:tabs>
        <w:ind w:left="5040" w:hanging="360"/>
      </w:pPr>
      <w:rPr>
        <w:rFonts w:ascii="Symbol" w:hAnsi="Symbol" w:hint="default"/>
      </w:rPr>
    </w:lvl>
    <w:lvl w:ilvl="7" w:tplc="785E1F7A" w:tentative="1">
      <w:start w:val="1"/>
      <w:numFmt w:val="bullet"/>
      <w:lvlText w:val="o"/>
      <w:lvlJc w:val="left"/>
      <w:pPr>
        <w:tabs>
          <w:tab w:val="num" w:pos="5760"/>
        </w:tabs>
        <w:ind w:left="5760" w:hanging="360"/>
      </w:pPr>
      <w:rPr>
        <w:rFonts w:ascii="Courier New" w:hAnsi="Courier New" w:hint="default"/>
      </w:rPr>
    </w:lvl>
    <w:lvl w:ilvl="8" w:tplc="D1C033A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8DE2795"/>
    <w:multiLevelType w:val="multilevel"/>
    <w:tmpl w:val="5EAE9C50"/>
    <w:styleLink w:val="3120"/>
    <w:lvl w:ilvl="0">
      <w:start w:val="1"/>
      <w:numFmt w:val="decimal"/>
      <w:lvlText w:val="%1."/>
      <w:lvlJc w:val="left"/>
      <w:pPr>
        <w:ind w:left="1080" w:hanging="360"/>
      </w:pPr>
      <w:rPr>
        <w:rFonts w:ascii="Arial" w:hAnsi="Arial" w:cs="Times New Roman" w:hint="default"/>
        <w:sz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Times New Roman" w:hint="default"/>
        <w:sz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8" w15:restartNumberingAfterBreak="0">
    <w:nsid w:val="497A202A"/>
    <w:multiLevelType w:val="multilevel"/>
    <w:tmpl w:val="FF2E145A"/>
    <w:lvl w:ilvl="0">
      <w:start w:val="2"/>
      <w:numFmt w:val="decimal"/>
      <w:pStyle w:val="19"/>
      <w:lvlText w:val="%1."/>
      <w:lvlJc w:val="left"/>
      <w:pPr>
        <w:tabs>
          <w:tab w:val="num" w:pos="1287"/>
        </w:tabs>
        <w:ind w:left="1287" w:hanging="567"/>
      </w:pPr>
      <w:rPr>
        <w:rFonts w:ascii="Times New Roman" w:hAnsi="Times New Roman" w:cs="Times New Roman" w:hint="default"/>
        <w:b/>
        <w:i w:val="0"/>
        <w:sz w:val="28"/>
      </w:rPr>
    </w:lvl>
    <w:lvl w:ilvl="1">
      <w:start w:val="1"/>
      <w:numFmt w:val="decimal"/>
      <w:lvlText w:val="%1.%2."/>
      <w:lvlJc w:val="left"/>
      <w:pPr>
        <w:tabs>
          <w:tab w:val="num" w:pos="1514"/>
        </w:tabs>
        <w:ind w:left="1514" w:hanging="794"/>
      </w:pPr>
      <w:rPr>
        <w:rFonts w:ascii="Times New Roman" w:hAnsi="Times New Roman" w:cs="Times New Roman" w:hint="default"/>
        <w:b/>
        <w:i w:val="0"/>
        <w:sz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89" w15:restartNumberingAfterBreak="0">
    <w:nsid w:val="49936065"/>
    <w:multiLevelType w:val="singleLevel"/>
    <w:tmpl w:val="FA54EAE4"/>
    <w:lvl w:ilvl="0">
      <w:start w:val="1"/>
      <w:numFmt w:val="bullet"/>
      <w:pStyle w:val="af7"/>
      <w:lvlText w:val=""/>
      <w:lvlJc w:val="left"/>
      <w:pPr>
        <w:tabs>
          <w:tab w:val="num" w:pos="360"/>
        </w:tabs>
        <w:ind w:left="360" w:hanging="360"/>
      </w:pPr>
      <w:rPr>
        <w:rFonts w:ascii="Symbol" w:hAnsi="Symbol" w:hint="default"/>
      </w:rPr>
    </w:lvl>
  </w:abstractNum>
  <w:abstractNum w:abstractNumId="90"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91" w15:restartNumberingAfterBreak="0">
    <w:nsid w:val="4C5E7160"/>
    <w:multiLevelType w:val="multilevel"/>
    <w:tmpl w:val="A36AAE06"/>
    <w:styleLink w:val="2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8"/>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2" w15:restartNumberingAfterBreak="0">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93" w15:restartNumberingAfterBreak="0">
    <w:nsid w:val="4D3F2F35"/>
    <w:multiLevelType w:val="hybridMultilevel"/>
    <w:tmpl w:val="A3742550"/>
    <w:styleLink w:val="121"/>
    <w:lvl w:ilvl="0" w:tplc="FFFFFFFF">
      <w:start w:val="1"/>
      <w:numFmt w:val="bullet"/>
      <w:pStyle w:val="af9"/>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95" w15:restartNumberingAfterBreak="0">
    <w:nsid w:val="4DEF1312"/>
    <w:multiLevelType w:val="multilevel"/>
    <w:tmpl w:val="9C923CD2"/>
    <w:styleLink w:val="WWNum115"/>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96" w15:restartNumberingAfterBreak="0">
    <w:nsid w:val="4DFA3788"/>
    <w:multiLevelType w:val="hybridMultilevel"/>
    <w:tmpl w:val="DAE638D8"/>
    <w:styleLink w:val="419OutlineNumbering11"/>
    <w:lvl w:ilvl="0" w:tplc="D4EE372C">
      <w:start w:val="1"/>
      <w:numFmt w:val="bullet"/>
      <w:pStyle w:val="afa"/>
      <w:lvlText w:val=""/>
      <w:lvlJc w:val="left"/>
      <w:pPr>
        <w:tabs>
          <w:tab w:val="num" w:pos="1350"/>
        </w:tabs>
        <w:ind w:left="1350"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4E717D19"/>
    <w:multiLevelType w:val="multilevel"/>
    <w:tmpl w:val="C7B6333E"/>
    <w:styleLink w:val="120"/>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F0702CD"/>
    <w:multiLevelType w:val="multilevel"/>
    <w:tmpl w:val="3E94F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03D6A94"/>
    <w:multiLevelType w:val="hybridMultilevel"/>
    <w:tmpl w:val="F508E816"/>
    <w:lvl w:ilvl="0" w:tplc="FFFFFFFF">
      <w:start w:val="1"/>
      <w:numFmt w:val="bullet"/>
      <w:pStyle w:val="1a"/>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1" w15:restartNumberingAfterBreak="0">
    <w:nsid w:val="5178287E"/>
    <w:multiLevelType w:val="singleLevel"/>
    <w:tmpl w:val="8200D4BA"/>
    <w:styleLink w:val="WWNum141"/>
    <w:lvl w:ilvl="0">
      <w:start w:val="1"/>
      <w:numFmt w:val="bullet"/>
      <w:pStyle w:val="1b"/>
      <w:lvlText w:val=""/>
      <w:lvlJc w:val="left"/>
      <w:pPr>
        <w:tabs>
          <w:tab w:val="num" w:pos="360"/>
        </w:tabs>
        <w:ind w:left="360" w:hanging="360"/>
      </w:pPr>
      <w:rPr>
        <w:rFonts w:ascii="Symbol" w:hAnsi="Symbol" w:cs="Symbol" w:hint="default"/>
      </w:rPr>
    </w:lvl>
  </w:abstractNum>
  <w:abstractNum w:abstractNumId="102" w15:restartNumberingAfterBreak="0">
    <w:nsid w:val="552004C4"/>
    <w:multiLevelType w:val="multilevel"/>
    <w:tmpl w:val="D0C252FA"/>
    <w:styleLink w:val="WWNum1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58212970"/>
    <w:multiLevelType w:val="multilevel"/>
    <w:tmpl w:val="EFAAEFC4"/>
    <w:styleLink w:val="WWNum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5" w15:restartNumberingAfterBreak="0">
    <w:nsid w:val="5859157E"/>
    <w:multiLevelType w:val="hybridMultilevel"/>
    <w:tmpl w:val="87565212"/>
    <w:lvl w:ilvl="0" w:tplc="FC10B8E6">
      <w:start w:val="1"/>
      <w:numFmt w:val="bullet"/>
      <w:pStyle w:val="afb"/>
      <w:lvlText w:val=" "/>
      <w:lvlJc w:val="left"/>
      <w:pPr>
        <w:tabs>
          <w:tab w:val="num" w:pos="0"/>
        </w:tabs>
        <w:ind w:firstLine="198"/>
      </w:pPr>
      <w:rPr>
        <w:rFonts w:ascii="Arial" w:hAnsi="Arial" w:hint="default"/>
      </w:rPr>
    </w:lvl>
    <w:lvl w:ilvl="1" w:tplc="D5B28A18" w:tentative="1">
      <w:start w:val="1"/>
      <w:numFmt w:val="bullet"/>
      <w:lvlText w:val="o"/>
      <w:lvlJc w:val="left"/>
      <w:pPr>
        <w:tabs>
          <w:tab w:val="num" w:pos="1440"/>
        </w:tabs>
        <w:ind w:left="1440" w:hanging="360"/>
      </w:pPr>
      <w:rPr>
        <w:rFonts w:ascii="Courier New" w:hAnsi="Courier New" w:hint="default"/>
      </w:rPr>
    </w:lvl>
    <w:lvl w:ilvl="2" w:tplc="4D8C62EE" w:tentative="1">
      <w:start w:val="1"/>
      <w:numFmt w:val="bullet"/>
      <w:lvlText w:val=""/>
      <w:lvlJc w:val="left"/>
      <w:pPr>
        <w:tabs>
          <w:tab w:val="num" w:pos="2160"/>
        </w:tabs>
        <w:ind w:left="2160" w:hanging="360"/>
      </w:pPr>
      <w:rPr>
        <w:rFonts w:ascii="Wingdings" w:hAnsi="Wingdings" w:hint="default"/>
      </w:rPr>
    </w:lvl>
    <w:lvl w:ilvl="3" w:tplc="C6BA557E" w:tentative="1">
      <w:start w:val="1"/>
      <w:numFmt w:val="bullet"/>
      <w:lvlText w:val=""/>
      <w:lvlJc w:val="left"/>
      <w:pPr>
        <w:tabs>
          <w:tab w:val="num" w:pos="2880"/>
        </w:tabs>
        <w:ind w:left="2880" w:hanging="360"/>
      </w:pPr>
      <w:rPr>
        <w:rFonts w:ascii="Symbol" w:hAnsi="Symbol" w:hint="default"/>
      </w:rPr>
    </w:lvl>
    <w:lvl w:ilvl="4" w:tplc="5C22FFF4" w:tentative="1">
      <w:start w:val="1"/>
      <w:numFmt w:val="bullet"/>
      <w:lvlText w:val="o"/>
      <w:lvlJc w:val="left"/>
      <w:pPr>
        <w:tabs>
          <w:tab w:val="num" w:pos="3600"/>
        </w:tabs>
        <w:ind w:left="3600" w:hanging="360"/>
      </w:pPr>
      <w:rPr>
        <w:rFonts w:ascii="Courier New" w:hAnsi="Courier New" w:hint="default"/>
      </w:rPr>
    </w:lvl>
    <w:lvl w:ilvl="5" w:tplc="CBD8CC84" w:tentative="1">
      <w:start w:val="1"/>
      <w:numFmt w:val="bullet"/>
      <w:lvlText w:val=""/>
      <w:lvlJc w:val="left"/>
      <w:pPr>
        <w:tabs>
          <w:tab w:val="num" w:pos="4320"/>
        </w:tabs>
        <w:ind w:left="4320" w:hanging="360"/>
      </w:pPr>
      <w:rPr>
        <w:rFonts w:ascii="Wingdings" w:hAnsi="Wingdings" w:hint="default"/>
      </w:rPr>
    </w:lvl>
    <w:lvl w:ilvl="6" w:tplc="7F405FCE" w:tentative="1">
      <w:start w:val="1"/>
      <w:numFmt w:val="bullet"/>
      <w:lvlText w:val=""/>
      <w:lvlJc w:val="left"/>
      <w:pPr>
        <w:tabs>
          <w:tab w:val="num" w:pos="5040"/>
        </w:tabs>
        <w:ind w:left="5040" w:hanging="360"/>
      </w:pPr>
      <w:rPr>
        <w:rFonts w:ascii="Symbol" w:hAnsi="Symbol" w:hint="default"/>
      </w:rPr>
    </w:lvl>
    <w:lvl w:ilvl="7" w:tplc="F12CD278" w:tentative="1">
      <w:start w:val="1"/>
      <w:numFmt w:val="bullet"/>
      <w:lvlText w:val="o"/>
      <w:lvlJc w:val="left"/>
      <w:pPr>
        <w:tabs>
          <w:tab w:val="num" w:pos="5760"/>
        </w:tabs>
        <w:ind w:left="5760" w:hanging="360"/>
      </w:pPr>
      <w:rPr>
        <w:rFonts w:ascii="Courier New" w:hAnsi="Courier New" w:hint="default"/>
      </w:rPr>
    </w:lvl>
    <w:lvl w:ilvl="8" w:tplc="DA56AF0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8D23B4F"/>
    <w:multiLevelType w:val="multilevel"/>
    <w:tmpl w:val="483C93D0"/>
    <w:lvl w:ilvl="0">
      <w:start w:val="1"/>
      <w:numFmt w:val="decimal"/>
      <w:pStyle w:val="1c"/>
      <w:lvlText w:val="%1"/>
      <w:lvlJc w:val="left"/>
      <w:pPr>
        <w:tabs>
          <w:tab w:val="num" w:pos="1129"/>
        </w:tabs>
        <w:ind w:left="1129" w:hanging="432"/>
      </w:pPr>
      <w:rPr>
        <w:rFonts w:cs="Times New Roman" w:hint="default"/>
      </w:rPr>
    </w:lvl>
    <w:lvl w:ilvl="1">
      <w:start w:val="1"/>
      <w:numFmt w:val="decimal"/>
      <w:pStyle w:val="26"/>
      <w:lvlText w:val="%1.%2"/>
      <w:lvlJc w:val="left"/>
      <w:pPr>
        <w:tabs>
          <w:tab w:val="num" w:pos="804"/>
        </w:tabs>
        <w:ind w:left="804" w:hanging="576"/>
      </w:pPr>
      <w:rPr>
        <w:rFonts w:cs="Times New Roman" w:hint="default"/>
      </w:rPr>
    </w:lvl>
    <w:lvl w:ilvl="2">
      <w:start w:val="1"/>
      <w:numFmt w:val="decimal"/>
      <w:pStyle w:val="36"/>
      <w:lvlText w:val="%1.%2.%3"/>
      <w:lvlJc w:val="left"/>
      <w:pPr>
        <w:tabs>
          <w:tab w:val="num" w:pos="1417"/>
        </w:tabs>
        <w:ind w:left="1417" w:hanging="720"/>
      </w:pPr>
      <w:rPr>
        <w:rFonts w:cs="Times New Roman" w:hint="default"/>
      </w:rPr>
    </w:lvl>
    <w:lvl w:ilvl="3">
      <w:start w:val="1"/>
      <w:numFmt w:val="decimal"/>
      <w:pStyle w:val="40"/>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07" w15:restartNumberingAfterBreak="0">
    <w:nsid w:val="58E801DF"/>
    <w:multiLevelType w:val="singleLevel"/>
    <w:tmpl w:val="394C8B06"/>
    <w:styleLink w:val="418OutlineNumbering11"/>
    <w:lvl w:ilvl="0">
      <w:start w:val="1"/>
      <w:numFmt w:val="bullet"/>
      <w:pStyle w:val="afc"/>
      <w:lvlText w:val="–"/>
      <w:lvlJc w:val="left"/>
      <w:pPr>
        <w:tabs>
          <w:tab w:val="num" w:pos="928"/>
        </w:tabs>
        <w:ind w:left="928" w:hanging="360"/>
      </w:pPr>
      <w:rPr>
        <w:rFonts w:ascii="Times New Roman" w:hAnsi="Times New Roman" w:hint="default"/>
        <w:sz w:val="24"/>
      </w:rPr>
    </w:lvl>
  </w:abstractNum>
  <w:abstractNum w:abstractNumId="108"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09" w15:restartNumberingAfterBreak="0">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tentative="1">
      <w:start w:val="1"/>
      <w:numFmt w:val="lowerLetter"/>
      <w:lvlText w:val="%2."/>
      <w:lvlJc w:val="left"/>
      <w:pPr>
        <w:ind w:left="2217" w:hanging="360"/>
      </w:pPr>
      <w:rPr>
        <w:rFonts w:cs="Times New Roman"/>
      </w:rPr>
    </w:lvl>
    <w:lvl w:ilvl="2" w:tplc="FFFFFFFF" w:tentative="1">
      <w:start w:val="1"/>
      <w:numFmt w:val="lowerRoman"/>
      <w:lvlText w:val="%3."/>
      <w:lvlJc w:val="right"/>
      <w:pPr>
        <w:ind w:left="2937" w:hanging="180"/>
      </w:pPr>
      <w:rPr>
        <w:rFonts w:cs="Times New Roman"/>
      </w:rPr>
    </w:lvl>
    <w:lvl w:ilvl="3" w:tplc="FFFFFFFF" w:tentative="1">
      <w:start w:val="1"/>
      <w:numFmt w:val="decimal"/>
      <w:lvlText w:val="%4."/>
      <w:lvlJc w:val="left"/>
      <w:pPr>
        <w:ind w:left="3657" w:hanging="360"/>
      </w:pPr>
      <w:rPr>
        <w:rFonts w:cs="Times New Roman"/>
      </w:rPr>
    </w:lvl>
    <w:lvl w:ilvl="4" w:tplc="FFFFFFFF" w:tentative="1">
      <w:start w:val="1"/>
      <w:numFmt w:val="lowerLetter"/>
      <w:lvlText w:val="%5."/>
      <w:lvlJc w:val="left"/>
      <w:pPr>
        <w:ind w:left="4377" w:hanging="360"/>
      </w:pPr>
      <w:rPr>
        <w:rFonts w:cs="Times New Roman"/>
      </w:rPr>
    </w:lvl>
    <w:lvl w:ilvl="5" w:tplc="FFFFFFFF" w:tentative="1">
      <w:start w:val="1"/>
      <w:numFmt w:val="lowerRoman"/>
      <w:lvlText w:val="%6."/>
      <w:lvlJc w:val="right"/>
      <w:pPr>
        <w:ind w:left="5097" w:hanging="180"/>
      </w:pPr>
      <w:rPr>
        <w:rFonts w:cs="Times New Roman"/>
      </w:rPr>
    </w:lvl>
    <w:lvl w:ilvl="6" w:tplc="FFFFFFFF" w:tentative="1">
      <w:start w:val="1"/>
      <w:numFmt w:val="decimal"/>
      <w:lvlText w:val="%7."/>
      <w:lvlJc w:val="left"/>
      <w:pPr>
        <w:ind w:left="5817" w:hanging="360"/>
      </w:pPr>
      <w:rPr>
        <w:rFonts w:cs="Times New Roman"/>
      </w:rPr>
    </w:lvl>
    <w:lvl w:ilvl="7" w:tplc="FFFFFFFF" w:tentative="1">
      <w:start w:val="1"/>
      <w:numFmt w:val="lowerLetter"/>
      <w:lvlText w:val="%8."/>
      <w:lvlJc w:val="left"/>
      <w:pPr>
        <w:ind w:left="6537" w:hanging="360"/>
      </w:pPr>
      <w:rPr>
        <w:rFonts w:cs="Times New Roman"/>
      </w:rPr>
    </w:lvl>
    <w:lvl w:ilvl="8" w:tplc="FFFFFFFF" w:tentative="1">
      <w:start w:val="1"/>
      <w:numFmt w:val="lowerRoman"/>
      <w:lvlText w:val="%9."/>
      <w:lvlJc w:val="right"/>
      <w:pPr>
        <w:ind w:left="7257" w:hanging="180"/>
      </w:pPr>
      <w:rPr>
        <w:rFonts w:cs="Times New Roman"/>
      </w:rPr>
    </w:lvl>
  </w:abstractNum>
  <w:abstractNum w:abstractNumId="110" w15:restartNumberingAfterBreak="0">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2" w15:restartNumberingAfterBreak="0">
    <w:nsid w:val="5E263511"/>
    <w:multiLevelType w:val="hybridMultilevel"/>
    <w:tmpl w:val="123A8B8A"/>
    <w:lvl w:ilvl="0" w:tplc="F36C34F4">
      <w:start w:val="1"/>
      <w:numFmt w:val="none"/>
      <w:pStyle w:val="afd"/>
      <w:lvlText w:val="--  "/>
      <w:lvlJc w:val="left"/>
      <w:pPr>
        <w:tabs>
          <w:tab w:val="num" w:pos="0"/>
        </w:tabs>
        <w:ind w:firstLine="624"/>
      </w:pPr>
      <w:rPr>
        <w:rFonts w:ascii="Arial" w:hAnsi="Arial" w:cs="Times New Roman" w:hint="default"/>
        <w:b w:val="0"/>
        <w:i w:val="0"/>
        <w:color w:val="auto"/>
        <w:spacing w:val="-20"/>
        <w:w w:val="100"/>
        <w:sz w:val="22"/>
      </w:rPr>
    </w:lvl>
    <w:lvl w:ilvl="1" w:tplc="D8AA98FC">
      <w:start w:val="1"/>
      <w:numFmt w:val="bullet"/>
      <w:lvlText w:val="o"/>
      <w:lvlJc w:val="left"/>
      <w:pPr>
        <w:tabs>
          <w:tab w:val="num" w:pos="1440"/>
        </w:tabs>
        <w:ind w:left="1440" w:hanging="360"/>
      </w:pPr>
      <w:rPr>
        <w:rFonts w:ascii="Courier New" w:hAnsi="Courier New" w:hint="default"/>
      </w:rPr>
    </w:lvl>
    <w:lvl w:ilvl="2" w:tplc="8B363154" w:tentative="1">
      <w:start w:val="1"/>
      <w:numFmt w:val="bullet"/>
      <w:lvlText w:val=""/>
      <w:lvlJc w:val="left"/>
      <w:pPr>
        <w:tabs>
          <w:tab w:val="num" w:pos="2160"/>
        </w:tabs>
        <w:ind w:left="2160" w:hanging="360"/>
      </w:pPr>
      <w:rPr>
        <w:rFonts w:ascii="Wingdings" w:hAnsi="Wingdings" w:hint="default"/>
      </w:rPr>
    </w:lvl>
    <w:lvl w:ilvl="3" w:tplc="C2FCBBB8" w:tentative="1">
      <w:start w:val="1"/>
      <w:numFmt w:val="bullet"/>
      <w:lvlText w:val=""/>
      <w:lvlJc w:val="left"/>
      <w:pPr>
        <w:tabs>
          <w:tab w:val="num" w:pos="2880"/>
        </w:tabs>
        <w:ind w:left="2880" w:hanging="360"/>
      </w:pPr>
      <w:rPr>
        <w:rFonts w:ascii="Symbol" w:hAnsi="Symbol" w:hint="default"/>
      </w:rPr>
    </w:lvl>
    <w:lvl w:ilvl="4" w:tplc="32683CF0" w:tentative="1">
      <w:start w:val="1"/>
      <w:numFmt w:val="bullet"/>
      <w:lvlText w:val="o"/>
      <w:lvlJc w:val="left"/>
      <w:pPr>
        <w:tabs>
          <w:tab w:val="num" w:pos="3600"/>
        </w:tabs>
        <w:ind w:left="3600" w:hanging="360"/>
      </w:pPr>
      <w:rPr>
        <w:rFonts w:ascii="Courier New" w:hAnsi="Courier New" w:hint="default"/>
      </w:rPr>
    </w:lvl>
    <w:lvl w:ilvl="5" w:tplc="228CCEA4" w:tentative="1">
      <w:start w:val="1"/>
      <w:numFmt w:val="bullet"/>
      <w:lvlText w:val=""/>
      <w:lvlJc w:val="left"/>
      <w:pPr>
        <w:tabs>
          <w:tab w:val="num" w:pos="4320"/>
        </w:tabs>
        <w:ind w:left="4320" w:hanging="360"/>
      </w:pPr>
      <w:rPr>
        <w:rFonts w:ascii="Wingdings" w:hAnsi="Wingdings" w:hint="default"/>
      </w:rPr>
    </w:lvl>
    <w:lvl w:ilvl="6" w:tplc="07F0F91C" w:tentative="1">
      <w:start w:val="1"/>
      <w:numFmt w:val="bullet"/>
      <w:lvlText w:val=""/>
      <w:lvlJc w:val="left"/>
      <w:pPr>
        <w:tabs>
          <w:tab w:val="num" w:pos="5040"/>
        </w:tabs>
        <w:ind w:left="5040" w:hanging="360"/>
      </w:pPr>
      <w:rPr>
        <w:rFonts w:ascii="Symbol" w:hAnsi="Symbol" w:hint="default"/>
      </w:rPr>
    </w:lvl>
    <w:lvl w:ilvl="7" w:tplc="634E0E82" w:tentative="1">
      <w:start w:val="1"/>
      <w:numFmt w:val="bullet"/>
      <w:lvlText w:val="o"/>
      <w:lvlJc w:val="left"/>
      <w:pPr>
        <w:tabs>
          <w:tab w:val="num" w:pos="5760"/>
        </w:tabs>
        <w:ind w:left="5760" w:hanging="360"/>
      </w:pPr>
      <w:rPr>
        <w:rFonts w:ascii="Courier New" w:hAnsi="Courier New" w:hint="default"/>
      </w:rPr>
    </w:lvl>
    <w:lvl w:ilvl="8" w:tplc="CDBC610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0BC4ACD"/>
    <w:multiLevelType w:val="hybridMultilevel"/>
    <w:tmpl w:val="1B140DEC"/>
    <w:styleLink w:val="WWNum621"/>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15:restartNumberingAfterBreak="0">
    <w:nsid w:val="622A2124"/>
    <w:multiLevelType w:val="hybridMultilevel"/>
    <w:tmpl w:val="F014E014"/>
    <w:styleLink w:val="ArticleSection212"/>
    <w:lvl w:ilvl="0" w:tplc="1574722E">
      <w:start w:val="1"/>
      <w:numFmt w:val="bullet"/>
      <w:pStyle w:val="afe"/>
      <w:lvlText w:val=" "/>
      <w:lvlJc w:val="left"/>
      <w:pPr>
        <w:tabs>
          <w:tab w:val="num" w:pos="0"/>
        </w:tabs>
        <w:ind w:firstLine="198"/>
      </w:pPr>
      <w:rPr>
        <w:rFonts w:ascii="Arial" w:hAnsi="Arial" w:hint="default"/>
      </w:rPr>
    </w:lvl>
    <w:lvl w:ilvl="1" w:tplc="B4662EFC" w:tentative="1">
      <w:start w:val="1"/>
      <w:numFmt w:val="bullet"/>
      <w:lvlText w:val="o"/>
      <w:lvlJc w:val="left"/>
      <w:pPr>
        <w:tabs>
          <w:tab w:val="num" w:pos="1440"/>
        </w:tabs>
        <w:ind w:left="1440" w:hanging="360"/>
      </w:pPr>
      <w:rPr>
        <w:rFonts w:ascii="Courier New" w:hAnsi="Courier New" w:hint="default"/>
      </w:rPr>
    </w:lvl>
    <w:lvl w:ilvl="2" w:tplc="FBF0D9CC" w:tentative="1">
      <w:start w:val="1"/>
      <w:numFmt w:val="bullet"/>
      <w:lvlText w:val=""/>
      <w:lvlJc w:val="left"/>
      <w:pPr>
        <w:tabs>
          <w:tab w:val="num" w:pos="2160"/>
        </w:tabs>
        <w:ind w:left="2160" w:hanging="360"/>
      </w:pPr>
      <w:rPr>
        <w:rFonts w:ascii="Wingdings" w:hAnsi="Wingdings" w:hint="default"/>
      </w:rPr>
    </w:lvl>
    <w:lvl w:ilvl="3" w:tplc="027EE2C0" w:tentative="1">
      <w:start w:val="1"/>
      <w:numFmt w:val="bullet"/>
      <w:lvlText w:val=""/>
      <w:lvlJc w:val="left"/>
      <w:pPr>
        <w:tabs>
          <w:tab w:val="num" w:pos="2880"/>
        </w:tabs>
        <w:ind w:left="2880" w:hanging="360"/>
      </w:pPr>
      <w:rPr>
        <w:rFonts w:ascii="Symbol" w:hAnsi="Symbol" w:hint="default"/>
      </w:rPr>
    </w:lvl>
    <w:lvl w:ilvl="4" w:tplc="5D365884" w:tentative="1">
      <w:start w:val="1"/>
      <w:numFmt w:val="bullet"/>
      <w:lvlText w:val="o"/>
      <w:lvlJc w:val="left"/>
      <w:pPr>
        <w:tabs>
          <w:tab w:val="num" w:pos="3600"/>
        </w:tabs>
        <w:ind w:left="3600" w:hanging="360"/>
      </w:pPr>
      <w:rPr>
        <w:rFonts w:ascii="Courier New" w:hAnsi="Courier New" w:hint="default"/>
      </w:rPr>
    </w:lvl>
    <w:lvl w:ilvl="5" w:tplc="212289AE" w:tentative="1">
      <w:start w:val="1"/>
      <w:numFmt w:val="bullet"/>
      <w:lvlText w:val=""/>
      <w:lvlJc w:val="left"/>
      <w:pPr>
        <w:tabs>
          <w:tab w:val="num" w:pos="4320"/>
        </w:tabs>
        <w:ind w:left="4320" w:hanging="360"/>
      </w:pPr>
      <w:rPr>
        <w:rFonts w:ascii="Wingdings" w:hAnsi="Wingdings" w:hint="default"/>
      </w:rPr>
    </w:lvl>
    <w:lvl w:ilvl="6" w:tplc="6A5A93E4" w:tentative="1">
      <w:start w:val="1"/>
      <w:numFmt w:val="bullet"/>
      <w:lvlText w:val=""/>
      <w:lvlJc w:val="left"/>
      <w:pPr>
        <w:tabs>
          <w:tab w:val="num" w:pos="5040"/>
        </w:tabs>
        <w:ind w:left="5040" w:hanging="360"/>
      </w:pPr>
      <w:rPr>
        <w:rFonts w:ascii="Symbol" w:hAnsi="Symbol" w:hint="default"/>
      </w:rPr>
    </w:lvl>
    <w:lvl w:ilvl="7" w:tplc="332A25F0" w:tentative="1">
      <w:start w:val="1"/>
      <w:numFmt w:val="bullet"/>
      <w:lvlText w:val="o"/>
      <w:lvlJc w:val="left"/>
      <w:pPr>
        <w:tabs>
          <w:tab w:val="num" w:pos="5760"/>
        </w:tabs>
        <w:ind w:left="5760" w:hanging="360"/>
      </w:pPr>
      <w:rPr>
        <w:rFonts w:ascii="Courier New" w:hAnsi="Courier New" w:hint="default"/>
      </w:rPr>
    </w:lvl>
    <w:lvl w:ilvl="8" w:tplc="C94C270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26E6A65"/>
    <w:multiLevelType w:val="hybridMultilevel"/>
    <w:tmpl w:val="5E321FFC"/>
    <w:lvl w:ilvl="0" w:tplc="04190001">
      <w:start w:val="1"/>
      <w:numFmt w:val="bullet"/>
      <w:pStyle w:val="aff"/>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2D41EFE"/>
    <w:multiLevelType w:val="multilevel"/>
    <w:tmpl w:val="A8A8B396"/>
    <w:lvl w:ilvl="0">
      <w:start w:val="1"/>
      <w:numFmt w:val="decimal"/>
      <w:pStyle w:val="1d"/>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1-1-1"/>
      <w:lvlText w:val="%1.%2.%3."/>
      <w:lvlJc w:val="left"/>
      <w:pPr>
        <w:tabs>
          <w:tab w:val="num" w:pos="1440"/>
        </w:tabs>
        <w:ind w:left="1224" w:hanging="504"/>
      </w:pPr>
      <w:rPr>
        <w:rFonts w:hint="default"/>
      </w:rPr>
    </w:lvl>
    <w:lvl w:ilvl="3">
      <w:start w:val="1"/>
      <w:numFmt w:val="decimal"/>
      <w:pStyle w:val="1-1-1-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35B52F9"/>
    <w:multiLevelType w:val="multilevel"/>
    <w:tmpl w:val="80F24AE0"/>
    <w:lvl w:ilvl="0">
      <w:start w:val="1"/>
      <w:numFmt w:val="decimal"/>
      <w:pStyle w:val="37"/>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18"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19" w15:restartNumberingAfterBreak="0">
    <w:nsid w:val="64D45F5D"/>
    <w:multiLevelType w:val="multilevel"/>
    <w:tmpl w:val="41EA239A"/>
    <w:styleLink w:val="433OutlineNumbering11"/>
    <w:lvl w:ilvl="0">
      <w:start w:val="1"/>
      <w:numFmt w:val="bullet"/>
      <w:lvlText w:val=""/>
      <w:lvlJc w:val="left"/>
      <w:pPr>
        <w:tabs>
          <w:tab w:val="num" w:pos="720"/>
        </w:tabs>
        <w:ind w:left="720" w:hanging="360"/>
      </w:pPr>
      <w:rPr>
        <w:rFonts w:ascii="Symbol" w:hAnsi="Symbol" w:hint="default"/>
        <w:sz w:val="20"/>
      </w:rPr>
    </w:lvl>
    <w:lvl w:ilvl="1">
      <w:start w:val="1"/>
      <w:numFmt w:val="bullet"/>
      <w:pStyle w:val="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5F290C"/>
    <w:multiLevelType w:val="hybridMultilevel"/>
    <w:tmpl w:val="D5E675BA"/>
    <w:styleLink w:val="11111131"/>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tentative="1">
      <w:start w:val="1"/>
      <w:numFmt w:val="bullet"/>
      <w:lvlText w:val=""/>
      <w:lvlJc w:val="left"/>
      <w:pPr>
        <w:tabs>
          <w:tab w:val="num" w:pos="4176"/>
        </w:tabs>
        <w:ind w:left="4176" w:hanging="360"/>
      </w:pPr>
      <w:rPr>
        <w:rFonts w:ascii="Wingdings" w:hAnsi="Wingdings" w:hint="default"/>
      </w:rPr>
    </w:lvl>
  </w:abstractNum>
  <w:abstractNum w:abstractNumId="121" w15:restartNumberingAfterBreak="0">
    <w:nsid w:val="66812A17"/>
    <w:multiLevelType w:val="multilevel"/>
    <w:tmpl w:val="8230DBFE"/>
    <w:lvl w:ilvl="0">
      <w:start w:val="1"/>
      <w:numFmt w:val="decimal"/>
      <w:pStyle w:val="303"/>
      <w:lvlText w:val="%1."/>
      <w:lvlJc w:val="left"/>
      <w:pPr>
        <w:tabs>
          <w:tab w:val="num" w:pos="1080"/>
        </w:tabs>
        <w:ind w:left="1080" w:hanging="360"/>
      </w:pPr>
      <w:rPr>
        <w:rFonts w:cs="Times New Roman" w:hint="default"/>
      </w:rPr>
    </w:lvl>
    <w:lvl w:ilvl="1">
      <w:start w:val="1"/>
      <w:numFmt w:val="decimal"/>
      <w:pStyle w:val="41"/>
      <w:lvlText w:val="%1.%2."/>
      <w:lvlJc w:val="left"/>
      <w:pPr>
        <w:tabs>
          <w:tab w:val="num" w:pos="861"/>
        </w:tabs>
        <w:ind w:left="634" w:hanging="454"/>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abstractNum w:abstractNumId="122" w15:restartNumberingAfterBreak="0">
    <w:nsid w:val="67BD7853"/>
    <w:multiLevelType w:val="multilevel"/>
    <w:tmpl w:val="6C4650B0"/>
    <w:styleLink w:val="61Numbered4"/>
    <w:lvl w:ilvl="0">
      <w:start w:val="5"/>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3" w15:restartNumberingAfterBreak="0">
    <w:nsid w:val="68850F93"/>
    <w:multiLevelType w:val="hybridMultilevel"/>
    <w:tmpl w:val="E8105BF6"/>
    <w:lvl w:ilvl="0" w:tplc="444C79AE">
      <w:start w:val="1"/>
      <w:numFmt w:val="decimal"/>
      <w:pStyle w:val="aff0"/>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tentative="1">
      <w:start w:val="1"/>
      <w:numFmt w:val="lowerRoman"/>
      <w:lvlText w:val="%3."/>
      <w:lvlJc w:val="right"/>
      <w:pPr>
        <w:tabs>
          <w:tab w:val="num" w:pos="2160"/>
        </w:tabs>
        <w:ind w:left="2160" w:hanging="180"/>
      </w:pPr>
      <w:rPr>
        <w:rFonts w:cs="Times New Roman"/>
      </w:rPr>
    </w:lvl>
    <w:lvl w:ilvl="3" w:tplc="5DFA9D1A" w:tentative="1">
      <w:start w:val="1"/>
      <w:numFmt w:val="decimal"/>
      <w:lvlText w:val="%4."/>
      <w:lvlJc w:val="left"/>
      <w:pPr>
        <w:tabs>
          <w:tab w:val="num" w:pos="2880"/>
        </w:tabs>
        <w:ind w:left="2880" w:hanging="360"/>
      </w:pPr>
      <w:rPr>
        <w:rFonts w:cs="Times New Roman"/>
      </w:rPr>
    </w:lvl>
    <w:lvl w:ilvl="4" w:tplc="7438E146" w:tentative="1">
      <w:start w:val="1"/>
      <w:numFmt w:val="lowerLetter"/>
      <w:lvlText w:val="%5."/>
      <w:lvlJc w:val="left"/>
      <w:pPr>
        <w:tabs>
          <w:tab w:val="num" w:pos="3600"/>
        </w:tabs>
        <w:ind w:left="3600" w:hanging="360"/>
      </w:pPr>
      <w:rPr>
        <w:rFonts w:cs="Times New Roman"/>
      </w:rPr>
    </w:lvl>
    <w:lvl w:ilvl="5" w:tplc="D0BC4F58" w:tentative="1">
      <w:start w:val="1"/>
      <w:numFmt w:val="lowerRoman"/>
      <w:lvlText w:val="%6."/>
      <w:lvlJc w:val="right"/>
      <w:pPr>
        <w:tabs>
          <w:tab w:val="num" w:pos="4320"/>
        </w:tabs>
        <w:ind w:left="4320" w:hanging="180"/>
      </w:pPr>
      <w:rPr>
        <w:rFonts w:cs="Times New Roman"/>
      </w:rPr>
    </w:lvl>
    <w:lvl w:ilvl="6" w:tplc="3EB6303C" w:tentative="1">
      <w:start w:val="1"/>
      <w:numFmt w:val="decimal"/>
      <w:lvlText w:val="%7."/>
      <w:lvlJc w:val="left"/>
      <w:pPr>
        <w:tabs>
          <w:tab w:val="num" w:pos="5040"/>
        </w:tabs>
        <w:ind w:left="5040" w:hanging="360"/>
      </w:pPr>
      <w:rPr>
        <w:rFonts w:cs="Times New Roman"/>
      </w:rPr>
    </w:lvl>
    <w:lvl w:ilvl="7" w:tplc="BF4C7A10" w:tentative="1">
      <w:start w:val="1"/>
      <w:numFmt w:val="lowerLetter"/>
      <w:lvlText w:val="%8."/>
      <w:lvlJc w:val="left"/>
      <w:pPr>
        <w:tabs>
          <w:tab w:val="num" w:pos="5760"/>
        </w:tabs>
        <w:ind w:left="5760" w:hanging="360"/>
      </w:pPr>
      <w:rPr>
        <w:rFonts w:cs="Times New Roman"/>
      </w:rPr>
    </w:lvl>
    <w:lvl w:ilvl="8" w:tplc="427CF45C"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99E3236"/>
    <w:multiLevelType w:val="hybridMultilevel"/>
    <w:tmpl w:val="0D34E2B2"/>
    <w:lvl w:ilvl="0" w:tplc="0BD43344">
      <w:start w:val="1"/>
      <w:numFmt w:val="bullet"/>
      <w:pStyle w:val="StyleBodyTextJustifiedBefore5ptAfter5pt"/>
      <w:lvlText w:val=""/>
      <w:lvlJc w:val="left"/>
      <w:pPr>
        <w:tabs>
          <w:tab w:val="num" w:pos="360"/>
        </w:tabs>
        <w:ind w:left="360" w:hanging="360"/>
      </w:pPr>
      <w:rPr>
        <w:rFonts w:ascii="Symbol" w:hAnsi="Symbol" w:hint="default"/>
        <w:sz w:val="16"/>
      </w:rPr>
    </w:lvl>
    <w:lvl w:ilvl="1" w:tplc="251E3654">
      <w:start w:val="1"/>
      <w:numFmt w:val="bullet"/>
      <w:lvlText w:val="o"/>
      <w:lvlJc w:val="left"/>
      <w:pPr>
        <w:tabs>
          <w:tab w:val="num" w:pos="1440"/>
        </w:tabs>
        <w:ind w:left="1440" w:hanging="360"/>
      </w:pPr>
      <w:rPr>
        <w:rFonts w:ascii="Courier New" w:hAnsi="Courier New" w:hint="default"/>
      </w:rPr>
    </w:lvl>
    <w:lvl w:ilvl="2" w:tplc="83722D3E" w:tentative="1">
      <w:start w:val="1"/>
      <w:numFmt w:val="bullet"/>
      <w:lvlText w:val=""/>
      <w:lvlJc w:val="left"/>
      <w:pPr>
        <w:tabs>
          <w:tab w:val="num" w:pos="2160"/>
        </w:tabs>
        <w:ind w:left="2160" w:hanging="360"/>
      </w:pPr>
      <w:rPr>
        <w:rFonts w:ascii="Wingdings" w:hAnsi="Wingdings" w:hint="default"/>
      </w:rPr>
    </w:lvl>
    <w:lvl w:ilvl="3" w:tplc="072C7B12" w:tentative="1">
      <w:start w:val="1"/>
      <w:numFmt w:val="bullet"/>
      <w:lvlText w:val=""/>
      <w:lvlJc w:val="left"/>
      <w:pPr>
        <w:tabs>
          <w:tab w:val="num" w:pos="2880"/>
        </w:tabs>
        <w:ind w:left="2880" w:hanging="360"/>
      </w:pPr>
      <w:rPr>
        <w:rFonts w:ascii="Symbol" w:hAnsi="Symbol" w:hint="default"/>
      </w:rPr>
    </w:lvl>
    <w:lvl w:ilvl="4" w:tplc="DE424214" w:tentative="1">
      <w:start w:val="1"/>
      <w:numFmt w:val="bullet"/>
      <w:lvlText w:val="o"/>
      <w:lvlJc w:val="left"/>
      <w:pPr>
        <w:tabs>
          <w:tab w:val="num" w:pos="3600"/>
        </w:tabs>
        <w:ind w:left="3600" w:hanging="360"/>
      </w:pPr>
      <w:rPr>
        <w:rFonts w:ascii="Courier New" w:hAnsi="Courier New" w:hint="default"/>
      </w:rPr>
    </w:lvl>
    <w:lvl w:ilvl="5" w:tplc="6C1AB26E" w:tentative="1">
      <w:start w:val="1"/>
      <w:numFmt w:val="bullet"/>
      <w:lvlText w:val=""/>
      <w:lvlJc w:val="left"/>
      <w:pPr>
        <w:tabs>
          <w:tab w:val="num" w:pos="4320"/>
        </w:tabs>
        <w:ind w:left="4320" w:hanging="360"/>
      </w:pPr>
      <w:rPr>
        <w:rFonts w:ascii="Wingdings" w:hAnsi="Wingdings" w:hint="default"/>
      </w:rPr>
    </w:lvl>
    <w:lvl w:ilvl="6" w:tplc="DCFEBF10" w:tentative="1">
      <w:start w:val="1"/>
      <w:numFmt w:val="bullet"/>
      <w:lvlText w:val=""/>
      <w:lvlJc w:val="left"/>
      <w:pPr>
        <w:tabs>
          <w:tab w:val="num" w:pos="5040"/>
        </w:tabs>
        <w:ind w:left="5040" w:hanging="360"/>
      </w:pPr>
      <w:rPr>
        <w:rFonts w:ascii="Symbol" w:hAnsi="Symbol" w:hint="default"/>
      </w:rPr>
    </w:lvl>
    <w:lvl w:ilvl="7" w:tplc="5318123E" w:tentative="1">
      <w:start w:val="1"/>
      <w:numFmt w:val="bullet"/>
      <w:lvlText w:val="o"/>
      <w:lvlJc w:val="left"/>
      <w:pPr>
        <w:tabs>
          <w:tab w:val="num" w:pos="5760"/>
        </w:tabs>
        <w:ind w:left="5760" w:hanging="360"/>
      </w:pPr>
      <w:rPr>
        <w:rFonts w:ascii="Courier New" w:hAnsi="Courier New" w:hint="default"/>
      </w:rPr>
    </w:lvl>
    <w:lvl w:ilvl="8" w:tplc="4DAAFA1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A16210C"/>
    <w:multiLevelType w:val="hybridMultilevel"/>
    <w:tmpl w:val="B7387E14"/>
    <w:lvl w:ilvl="0" w:tplc="FFFFFFFF">
      <w:start w:val="1"/>
      <w:numFmt w:val="bullet"/>
      <w:pStyle w:val="1e"/>
      <w:lvlText w:val=""/>
      <w:lvlJc w:val="left"/>
      <w:pPr>
        <w:tabs>
          <w:tab w:val="num" w:pos="0"/>
        </w:tabs>
        <w:ind w:firstLine="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A477C8F"/>
    <w:multiLevelType w:val="multilevel"/>
    <w:tmpl w:val="132257B8"/>
    <w:styleLink w:val="WWNum521"/>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7" w15:restartNumberingAfterBreak="0">
    <w:nsid w:val="6B317CEA"/>
    <w:multiLevelType w:val="multilevel"/>
    <w:tmpl w:val="56EC373A"/>
    <w:lvl w:ilvl="0">
      <w:start w:val="1"/>
      <w:numFmt w:val="decimal"/>
      <w:pStyle w:val="aff1"/>
      <w:lvlText w:val="%1."/>
      <w:lvlJc w:val="left"/>
      <w:pPr>
        <w:ind w:left="644"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8" w15:restartNumberingAfterBreak="0">
    <w:nsid w:val="6B4E4DE1"/>
    <w:multiLevelType w:val="hybridMultilevel"/>
    <w:tmpl w:val="E1DEA03E"/>
    <w:lvl w:ilvl="0" w:tplc="FFFFFFFF">
      <w:start w:val="1"/>
      <w:numFmt w:val="bullet"/>
      <w:pStyle w:val="aff2"/>
      <w:lvlText w:val=""/>
      <w:lvlJc w:val="left"/>
      <w:pPr>
        <w:tabs>
          <w:tab w:val="num" w:pos="0"/>
        </w:tabs>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tentative="1">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tentative="1">
      <w:start w:val="1"/>
      <w:numFmt w:val="bullet"/>
      <w:lvlText w:val="o"/>
      <w:lvlJc w:val="left"/>
      <w:pPr>
        <w:tabs>
          <w:tab w:val="num" w:pos="3960"/>
        </w:tabs>
        <w:ind w:left="3960" w:hanging="360"/>
      </w:pPr>
      <w:rPr>
        <w:rFonts w:ascii="Courier New" w:hAnsi="Courier New" w:hint="default"/>
      </w:rPr>
    </w:lvl>
    <w:lvl w:ilvl="5" w:tplc="A1720E14" w:tentative="1">
      <w:start w:val="1"/>
      <w:numFmt w:val="bullet"/>
      <w:lvlText w:val=""/>
      <w:lvlJc w:val="left"/>
      <w:pPr>
        <w:tabs>
          <w:tab w:val="num" w:pos="4680"/>
        </w:tabs>
        <w:ind w:left="4680" w:hanging="360"/>
      </w:pPr>
      <w:rPr>
        <w:rFonts w:ascii="Wingdings" w:hAnsi="Wingdings" w:hint="default"/>
      </w:rPr>
    </w:lvl>
    <w:lvl w:ilvl="6" w:tplc="6302DEFC" w:tentative="1">
      <w:start w:val="1"/>
      <w:numFmt w:val="bullet"/>
      <w:lvlText w:val=""/>
      <w:lvlJc w:val="left"/>
      <w:pPr>
        <w:tabs>
          <w:tab w:val="num" w:pos="5400"/>
        </w:tabs>
        <w:ind w:left="5400" w:hanging="360"/>
      </w:pPr>
      <w:rPr>
        <w:rFonts w:ascii="Symbol" w:hAnsi="Symbol" w:hint="default"/>
      </w:rPr>
    </w:lvl>
    <w:lvl w:ilvl="7" w:tplc="1A6C1D6C" w:tentative="1">
      <w:start w:val="1"/>
      <w:numFmt w:val="bullet"/>
      <w:lvlText w:val="o"/>
      <w:lvlJc w:val="left"/>
      <w:pPr>
        <w:tabs>
          <w:tab w:val="num" w:pos="6120"/>
        </w:tabs>
        <w:ind w:left="6120" w:hanging="360"/>
      </w:pPr>
      <w:rPr>
        <w:rFonts w:ascii="Courier New" w:hAnsi="Courier New" w:hint="default"/>
      </w:rPr>
    </w:lvl>
    <w:lvl w:ilvl="8" w:tplc="32FA3046"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6C746A32"/>
    <w:multiLevelType w:val="multilevel"/>
    <w:tmpl w:val="C2C462BC"/>
    <w:styleLink w:val="71Numbered4"/>
    <w:lvl w:ilvl="0">
      <w:start w:val="6"/>
      <w:numFmt w:val="decimal"/>
      <w:lvlText w:val="%1"/>
      <w:lvlJc w:val="left"/>
      <w:pPr>
        <w:tabs>
          <w:tab w:val="num" w:pos="360"/>
        </w:tabs>
        <w:ind w:left="360" w:hanging="360"/>
      </w:p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15:restartNumberingAfterBreak="0">
    <w:nsid w:val="6DD56139"/>
    <w:multiLevelType w:val="multilevel"/>
    <w:tmpl w:val="73A62124"/>
    <w:styleLink w:val="417OutlineNumbering11"/>
    <w:lvl w:ilvl="0">
      <w:start w:val="1"/>
      <w:numFmt w:val="decimal"/>
      <w:pStyle w:val="1f"/>
      <w:lvlText w:val="Раздел %1."/>
      <w:lvlJc w:val="left"/>
      <w:pPr>
        <w:tabs>
          <w:tab w:val="num" w:pos="390"/>
        </w:tabs>
        <w:ind w:left="390" w:hanging="930"/>
      </w:pPr>
      <w:rPr>
        <w:rFonts w:ascii="Times New Roman" w:hAnsi="Times New Roman" w:hint="default"/>
        <w:b/>
        <w:i w:val="0"/>
        <w:sz w:val="24"/>
      </w:rPr>
    </w:lvl>
    <w:lvl w:ilvl="1">
      <w:start w:val="1"/>
      <w:numFmt w:val="decimal"/>
      <w:pStyle w:val="27"/>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8"/>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132" w15:restartNumberingAfterBreak="0">
    <w:nsid w:val="70C50EC5"/>
    <w:multiLevelType w:val="multilevel"/>
    <w:tmpl w:val="2DFED518"/>
    <w:styleLink w:val="112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3" w15:restartNumberingAfterBreak="0">
    <w:nsid w:val="711A3A46"/>
    <w:multiLevelType w:val="hybridMultilevel"/>
    <w:tmpl w:val="7FB0F7C2"/>
    <w:lvl w:ilvl="0" w:tplc="2E70C2DE">
      <w:numFmt w:val="bullet"/>
      <w:pStyle w:val="28"/>
      <w:lvlText w:val="-"/>
      <w:lvlJc w:val="left"/>
      <w:pPr>
        <w:ind w:left="1854" w:hanging="360"/>
      </w:pPr>
      <w:rPr>
        <w:rFonts w:ascii="Times New Roman" w:eastAsia="Times New Roman" w:hAnsi="Times New Roman" w:hint="default"/>
      </w:rPr>
    </w:lvl>
    <w:lvl w:ilvl="1" w:tplc="44B07F6E" w:tentative="1">
      <w:start w:val="1"/>
      <w:numFmt w:val="bullet"/>
      <w:lvlText w:val="o"/>
      <w:lvlJc w:val="left"/>
      <w:pPr>
        <w:ind w:left="2574" w:hanging="360"/>
      </w:pPr>
      <w:rPr>
        <w:rFonts w:ascii="Courier New" w:hAnsi="Courier New" w:hint="default"/>
      </w:rPr>
    </w:lvl>
    <w:lvl w:ilvl="2" w:tplc="3714701C" w:tentative="1">
      <w:start w:val="1"/>
      <w:numFmt w:val="bullet"/>
      <w:lvlText w:val=""/>
      <w:lvlJc w:val="left"/>
      <w:pPr>
        <w:ind w:left="3294" w:hanging="360"/>
      </w:pPr>
      <w:rPr>
        <w:rFonts w:ascii="Wingdings" w:hAnsi="Wingdings" w:hint="default"/>
      </w:rPr>
    </w:lvl>
    <w:lvl w:ilvl="3" w:tplc="58D8AA72" w:tentative="1">
      <w:start w:val="1"/>
      <w:numFmt w:val="bullet"/>
      <w:lvlText w:val=""/>
      <w:lvlJc w:val="left"/>
      <w:pPr>
        <w:ind w:left="4014" w:hanging="360"/>
      </w:pPr>
      <w:rPr>
        <w:rFonts w:ascii="Symbol" w:hAnsi="Symbol" w:hint="default"/>
      </w:rPr>
    </w:lvl>
    <w:lvl w:ilvl="4" w:tplc="7446FB98" w:tentative="1">
      <w:start w:val="1"/>
      <w:numFmt w:val="bullet"/>
      <w:lvlText w:val="o"/>
      <w:lvlJc w:val="left"/>
      <w:pPr>
        <w:ind w:left="4734" w:hanging="360"/>
      </w:pPr>
      <w:rPr>
        <w:rFonts w:ascii="Courier New" w:hAnsi="Courier New" w:hint="default"/>
      </w:rPr>
    </w:lvl>
    <w:lvl w:ilvl="5" w:tplc="8EE8F614" w:tentative="1">
      <w:start w:val="1"/>
      <w:numFmt w:val="bullet"/>
      <w:lvlText w:val=""/>
      <w:lvlJc w:val="left"/>
      <w:pPr>
        <w:ind w:left="5454" w:hanging="360"/>
      </w:pPr>
      <w:rPr>
        <w:rFonts w:ascii="Wingdings" w:hAnsi="Wingdings" w:hint="default"/>
      </w:rPr>
    </w:lvl>
    <w:lvl w:ilvl="6" w:tplc="F286C9B2" w:tentative="1">
      <w:start w:val="1"/>
      <w:numFmt w:val="bullet"/>
      <w:lvlText w:val=""/>
      <w:lvlJc w:val="left"/>
      <w:pPr>
        <w:ind w:left="6174" w:hanging="360"/>
      </w:pPr>
      <w:rPr>
        <w:rFonts w:ascii="Symbol" w:hAnsi="Symbol" w:hint="default"/>
      </w:rPr>
    </w:lvl>
    <w:lvl w:ilvl="7" w:tplc="35A0CA96" w:tentative="1">
      <w:start w:val="1"/>
      <w:numFmt w:val="bullet"/>
      <w:lvlText w:val="o"/>
      <w:lvlJc w:val="left"/>
      <w:pPr>
        <w:ind w:left="6894" w:hanging="360"/>
      </w:pPr>
      <w:rPr>
        <w:rFonts w:ascii="Courier New" w:hAnsi="Courier New" w:hint="default"/>
      </w:rPr>
    </w:lvl>
    <w:lvl w:ilvl="8" w:tplc="78E0AC62" w:tentative="1">
      <w:start w:val="1"/>
      <w:numFmt w:val="bullet"/>
      <w:lvlText w:val=""/>
      <w:lvlJc w:val="left"/>
      <w:pPr>
        <w:ind w:left="7614" w:hanging="360"/>
      </w:pPr>
      <w:rPr>
        <w:rFonts w:ascii="Wingdings" w:hAnsi="Wingdings" w:hint="default"/>
      </w:rPr>
    </w:lvl>
  </w:abstractNum>
  <w:abstractNum w:abstractNumId="134" w15:restartNumberingAfterBreak="0">
    <w:nsid w:val="71691E78"/>
    <w:multiLevelType w:val="hybridMultilevel"/>
    <w:tmpl w:val="1B140DEC"/>
    <w:styleLink w:val="WWNum1121"/>
    <w:lvl w:ilvl="0" w:tplc="04190011">
      <w:start w:val="1"/>
      <w:numFmt w:val="decimal"/>
      <w:lvlText w:val="%1)"/>
      <w:lvlJc w:val="left"/>
      <w:pPr>
        <w:ind w:left="1440" w:hanging="360"/>
      </w:pPr>
      <w:rPr>
        <w:rFonts w:cs="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1CE2D46"/>
    <w:multiLevelType w:val="multilevel"/>
    <w:tmpl w:val="0A9C4A9C"/>
    <w:styleLink w:val="4110OutlineNumbering4"/>
    <w:lvl w:ilvl="0">
      <w:start w:val="1"/>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7" w15:restartNumberingAfterBreak="0">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38" w15:restartNumberingAfterBreak="0">
    <w:nsid w:val="726F4BC2"/>
    <w:multiLevelType w:val="multilevel"/>
    <w:tmpl w:val="796ED834"/>
    <w:styleLink w:val="433OutlineNumbering4"/>
    <w:lvl w:ilvl="0">
      <w:start w:val="4"/>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9" w15:restartNumberingAfterBreak="0">
    <w:nsid w:val="730B3982"/>
    <w:multiLevelType w:val="hybridMultilevel"/>
    <w:tmpl w:val="319A4A82"/>
    <w:styleLink w:val="1ai21"/>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15:restartNumberingAfterBreak="0">
    <w:nsid w:val="76DF2C49"/>
    <w:multiLevelType w:val="hybridMultilevel"/>
    <w:tmpl w:val="CEF2A2F0"/>
    <w:lvl w:ilvl="0" w:tplc="65A00F3C">
      <w:start w:val="1"/>
      <w:numFmt w:val="bullet"/>
      <w:pStyle w:val="aff3"/>
      <w:lvlText w:val=""/>
      <w:lvlJc w:val="left"/>
      <w:pPr>
        <w:tabs>
          <w:tab w:val="num" w:pos="0"/>
        </w:tabs>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74557EA"/>
    <w:multiLevelType w:val="multilevel"/>
    <w:tmpl w:val="F548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8885237"/>
    <w:multiLevelType w:val="hybridMultilevel"/>
    <w:tmpl w:val="D132FB72"/>
    <w:lvl w:ilvl="0" w:tplc="EA5C6790">
      <w:start w:val="1"/>
      <w:numFmt w:val="decimal"/>
      <w:pStyle w:val="Head72"/>
      <w:lvlText w:val="%1."/>
      <w:lvlJc w:val="left"/>
      <w:pPr>
        <w:tabs>
          <w:tab w:val="num" w:pos="705"/>
        </w:tabs>
        <w:ind w:left="705" w:hanging="705"/>
      </w:pPr>
      <w:rPr>
        <w:rFonts w:cs="Times New Roman" w:hint="default"/>
      </w:rPr>
    </w:lvl>
    <w:lvl w:ilvl="1" w:tplc="8DD49F76" w:tentative="1">
      <w:start w:val="1"/>
      <w:numFmt w:val="lowerLetter"/>
      <w:lvlText w:val="%2."/>
      <w:lvlJc w:val="left"/>
      <w:pPr>
        <w:tabs>
          <w:tab w:val="num" w:pos="1080"/>
        </w:tabs>
        <w:ind w:left="1080" w:hanging="360"/>
      </w:pPr>
      <w:rPr>
        <w:rFonts w:cs="Times New Roman"/>
      </w:rPr>
    </w:lvl>
    <w:lvl w:ilvl="2" w:tplc="2368BF22" w:tentative="1">
      <w:start w:val="1"/>
      <w:numFmt w:val="lowerRoman"/>
      <w:lvlText w:val="%3."/>
      <w:lvlJc w:val="right"/>
      <w:pPr>
        <w:tabs>
          <w:tab w:val="num" w:pos="1800"/>
        </w:tabs>
        <w:ind w:left="1800" w:hanging="180"/>
      </w:pPr>
      <w:rPr>
        <w:rFonts w:cs="Times New Roman"/>
      </w:rPr>
    </w:lvl>
    <w:lvl w:ilvl="3" w:tplc="ED66F912" w:tentative="1">
      <w:start w:val="1"/>
      <w:numFmt w:val="decimal"/>
      <w:lvlText w:val="%4."/>
      <w:lvlJc w:val="left"/>
      <w:pPr>
        <w:tabs>
          <w:tab w:val="num" w:pos="2520"/>
        </w:tabs>
        <w:ind w:left="2520" w:hanging="360"/>
      </w:pPr>
      <w:rPr>
        <w:rFonts w:cs="Times New Roman"/>
      </w:rPr>
    </w:lvl>
    <w:lvl w:ilvl="4" w:tplc="ED2403D8" w:tentative="1">
      <w:start w:val="1"/>
      <w:numFmt w:val="lowerLetter"/>
      <w:lvlText w:val="%5."/>
      <w:lvlJc w:val="left"/>
      <w:pPr>
        <w:tabs>
          <w:tab w:val="num" w:pos="3240"/>
        </w:tabs>
        <w:ind w:left="3240" w:hanging="360"/>
      </w:pPr>
      <w:rPr>
        <w:rFonts w:cs="Times New Roman"/>
      </w:rPr>
    </w:lvl>
    <w:lvl w:ilvl="5" w:tplc="BDE80178" w:tentative="1">
      <w:start w:val="1"/>
      <w:numFmt w:val="lowerRoman"/>
      <w:lvlText w:val="%6."/>
      <w:lvlJc w:val="right"/>
      <w:pPr>
        <w:tabs>
          <w:tab w:val="num" w:pos="3960"/>
        </w:tabs>
        <w:ind w:left="3960" w:hanging="180"/>
      </w:pPr>
      <w:rPr>
        <w:rFonts w:cs="Times New Roman"/>
      </w:rPr>
    </w:lvl>
    <w:lvl w:ilvl="6" w:tplc="953CC96C" w:tentative="1">
      <w:start w:val="1"/>
      <w:numFmt w:val="decimal"/>
      <w:lvlText w:val="%7."/>
      <w:lvlJc w:val="left"/>
      <w:pPr>
        <w:tabs>
          <w:tab w:val="num" w:pos="4680"/>
        </w:tabs>
        <w:ind w:left="4680" w:hanging="360"/>
      </w:pPr>
      <w:rPr>
        <w:rFonts w:cs="Times New Roman"/>
      </w:rPr>
    </w:lvl>
    <w:lvl w:ilvl="7" w:tplc="C70A6874" w:tentative="1">
      <w:start w:val="1"/>
      <w:numFmt w:val="lowerLetter"/>
      <w:lvlText w:val="%8."/>
      <w:lvlJc w:val="left"/>
      <w:pPr>
        <w:tabs>
          <w:tab w:val="num" w:pos="5400"/>
        </w:tabs>
        <w:ind w:left="5400" w:hanging="360"/>
      </w:pPr>
      <w:rPr>
        <w:rFonts w:cs="Times New Roman"/>
      </w:rPr>
    </w:lvl>
    <w:lvl w:ilvl="8" w:tplc="B6185F54" w:tentative="1">
      <w:start w:val="1"/>
      <w:numFmt w:val="lowerRoman"/>
      <w:lvlText w:val="%9."/>
      <w:lvlJc w:val="right"/>
      <w:pPr>
        <w:tabs>
          <w:tab w:val="num" w:pos="6120"/>
        </w:tabs>
        <w:ind w:left="6120" w:hanging="180"/>
      </w:pPr>
      <w:rPr>
        <w:rFonts w:cs="Times New Roman"/>
      </w:rPr>
    </w:lvl>
  </w:abstractNum>
  <w:abstractNum w:abstractNumId="144" w15:restartNumberingAfterBreak="0">
    <w:nsid w:val="78A11689"/>
    <w:multiLevelType w:val="hybridMultilevel"/>
    <w:tmpl w:val="F98E5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i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46" w15:restartNumberingAfterBreak="0">
    <w:nsid w:val="79807DE1"/>
    <w:multiLevelType w:val="hybridMultilevel"/>
    <w:tmpl w:val="031EEB6E"/>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A02BD4"/>
    <w:multiLevelType w:val="hybridMultilevel"/>
    <w:tmpl w:val="734219A6"/>
    <w:lvl w:ilvl="0" w:tplc="0DC23730">
      <w:start w:val="1"/>
      <w:numFmt w:val="decimal"/>
      <w:pStyle w:val="aff4"/>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48" w15:restartNumberingAfterBreak="0">
    <w:nsid w:val="7ABA0693"/>
    <w:multiLevelType w:val="multilevel"/>
    <w:tmpl w:val="8886FA1C"/>
    <w:styleLink w:val="418OutlineNumbering4"/>
    <w:lvl w:ilvl="0">
      <w:start w:val="4"/>
      <w:numFmt w:val="decimal"/>
      <w:suff w:val="space"/>
      <w:lvlText w:val="%1"/>
      <w:lvlJc w:val="left"/>
      <w:pPr>
        <w:ind w:left="0" w:firstLine="0"/>
      </w:pPr>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49" w15:restartNumberingAfterBreak="0">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tentative="1">
      <w:start w:val="1"/>
      <w:numFmt w:val="bullet"/>
      <w:lvlText w:val="o"/>
      <w:lvlJc w:val="left"/>
      <w:pPr>
        <w:ind w:left="1857" w:hanging="360"/>
      </w:pPr>
      <w:rPr>
        <w:rFonts w:ascii="Courier New" w:hAnsi="Courier New" w:hint="default"/>
      </w:rPr>
    </w:lvl>
    <w:lvl w:ilvl="2" w:tplc="E3D4EFDC" w:tentative="1">
      <w:start w:val="1"/>
      <w:numFmt w:val="bullet"/>
      <w:lvlText w:val=""/>
      <w:lvlJc w:val="left"/>
      <w:pPr>
        <w:ind w:left="2577" w:hanging="360"/>
      </w:pPr>
      <w:rPr>
        <w:rFonts w:ascii="Wingdings" w:hAnsi="Wingdings" w:hint="default"/>
      </w:rPr>
    </w:lvl>
    <w:lvl w:ilvl="3" w:tplc="4E84ACC0" w:tentative="1">
      <w:start w:val="1"/>
      <w:numFmt w:val="bullet"/>
      <w:lvlText w:val=""/>
      <w:lvlJc w:val="left"/>
      <w:pPr>
        <w:ind w:left="3297" w:hanging="360"/>
      </w:pPr>
      <w:rPr>
        <w:rFonts w:ascii="Symbol" w:hAnsi="Symbol" w:hint="default"/>
      </w:rPr>
    </w:lvl>
    <w:lvl w:ilvl="4" w:tplc="AF1C3FEE" w:tentative="1">
      <w:start w:val="1"/>
      <w:numFmt w:val="bullet"/>
      <w:lvlText w:val="o"/>
      <w:lvlJc w:val="left"/>
      <w:pPr>
        <w:ind w:left="4017" w:hanging="360"/>
      </w:pPr>
      <w:rPr>
        <w:rFonts w:ascii="Courier New" w:hAnsi="Courier New" w:hint="default"/>
      </w:rPr>
    </w:lvl>
    <w:lvl w:ilvl="5" w:tplc="E8440DF4" w:tentative="1">
      <w:start w:val="1"/>
      <w:numFmt w:val="bullet"/>
      <w:lvlText w:val=""/>
      <w:lvlJc w:val="left"/>
      <w:pPr>
        <w:ind w:left="4737" w:hanging="360"/>
      </w:pPr>
      <w:rPr>
        <w:rFonts w:ascii="Wingdings" w:hAnsi="Wingdings" w:hint="default"/>
      </w:rPr>
    </w:lvl>
    <w:lvl w:ilvl="6" w:tplc="C2969AC8" w:tentative="1">
      <w:start w:val="1"/>
      <w:numFmt w:val="bullet"/>
      <w:lvlText w:val=""/>
      <w:lvlJc w:val="left"/>
      <w:pPr>
        <w:ind w:left="5457" w:hanging="360"/>
      </w:pPr>
      <w:rPr>
        <w:rFonts w:ascii="Symbol" w:hAnsi="Symbol" w:hint="default"/>
      </w:rPr>
    </w:lvl>
    <w:lvl w:ilvl="7" w:tplc="7E98F022" w:tentative="1">
      <w:start w:val="1"/>
      <w:numFmt w:val="bullet"/>
      <w:lvlText w:val="o"/>
      <w:lvlJc w:val="left"/>
      <w:pPr>
        <w:ind w:left="6177" w:hanging="360"/>
      </w:pPr>
      <w:rPr>
        <w:rFonts w:ascii="Courier New" w:hAnsi="Courier New" w:hint="default"/>
      </w:rPr>
    </w:lvl>
    <w:lvl w:ilvl="8" w:tplc="D8969414" w:tentative="1">
      <w:start w:val="1"/>
      <w:numFmt w:val="bullet"/>
      <w:lvlText w:val=""/>
      <w:lvlJc w:val="left"/>
      <w:pPr>
        <w:ind w:left="6897" w:hanging="360"/>
      </w:pPr>
      <w:rPr>
        <w:rFonts w:ascii="Wingdings" w:hAnsi="Wingdings" w:hint="default"/>
      </w:rPr>
    </w:lvl>
  </w:abstractNum>
  <w:abstractNum w:abstractNumId="150" w15:restartNumberingAfterBreak="0">
    <w:nsid w:val="7C7B600C"/>
    <w:multiLevelType w:val="multilevel"/>
    <w:tmpl w:val="FAE828EC"/>
    <w:styleLink w:val="62Numbered11"/>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CDD0882"/>
    <w:multiLevelType w:val="multilevel"/>
    <w:tmpl w:val="125A872C"/>
    <w:styleLink w:val="4110OutlineNumbering11"/>
    <w:lvl w:ilvl="0">
      <w:start w:val="1"/>
      <w:numFmt w:val="bullet"/>
      <w:pStyle w:val="aff5"/>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420386"/>
    <w:multiLevelType w:val="multilevel"/>
    <w:tmpl w:val="27461F7A"/>
    <w:lvl w:ilvl="0">
      <w:start w:val="1"/>
      <w:numFmt w:val="decimal"/>
      <w:pStyle w:val="1f0"/>
      <w:lvlText w:val="%1"/>
      <w:lvlJc w:val="left"/>
      <w:pPr>
        <w:tabs>
          <w:tab w:val="num" w:pos="851"/>
        </w:tabs>
        <w:ind w:left="1276" w:hanging="425"/>
      </w:pPr>
      <w:rPr>
        <w:rFonts w:cs="Times New Roman"/>
      </w:rPr>
    </w:lvl>
    <w:lvl w:ilvl="1">
      <w:start w:val="1"/>
      <w:numFmt w:val="decimal"/>
      <w:pStyle w:val="29"/>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3" w15:restartNumberingAfterBreak="0">
    <w:nsid w:val="7ED04895"/>
    <w:multiLevelType w:val="multilevel"/>
    <w:tmpl w:val="DAD4ADEC"/>
    <w:styleLink w:val="419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45"/>
  </w:num>
  <w:num w:numId="2">
    <w:abstractNumId w:val="82"/>
  </w:num>
  <w:num w:numId="3">
    <w:abstractNumId w:val="124"/>
  </w:num>
  <w:num w:numId="4">
    <w:abstractNumId w:val="121"/>
  </w:num>
  <w:num w:numId="5">
    <w:abstractNumId w:val="37"/>
  </w:num>
  <w:num w:numId="6">
    <w:abstractNumId w:val="94"/>
  </w:num>
  <w:num w:numId="7">
    <w:abstractNumId w:val="143"/>
  </w:num>
  <w:num w:numId="8">
    <w:abstractNumId w:val="0"/>
  </w:num>
  <w:num w:numId="9">
    <w:abstractNumId w:val="7"/>
  </w:num>
  <w:num w:numId="10">
    <w:abstractNumId w:val="38"/>
  </w:num>
  <w:num w:numId="11">
    <w:abstractNumId w:val="11"/>
  </w:num>
  <w:num w:numId="12">
    <w:abstractNumId w:val="145"/>
  </w:num>
  <w:num w:numId="13">
    <w:abstractNumId w:val="88"/>
  </w:num>
  <w:num w:numId="14">
    <w:abstractNumId w:val="21"/>
  </w:num>
  <w:num w:numId="15">
    <w:abstractNumId w:val="31"/>
  </w:num>
  <w:num w:numId="16">
    <w:abstractNumId w:val="61"/>
  </w:num>
  <w:num w:numId="17">
    <w:abstractNumId w:val="20"/>
  </w:num>
  <w:num w:numId="18">
    <w:abstractNumId w:val="111"/>
  </w:num>
  <w:num w:numId="19">
    <w:abstractNumId w:val="85"/>
  </w:num>
  <w:num w:numId="20">
    <w:abstractNumId w:val="29"/>
  </w:num>
  <w:num w:numId="21">
    <w:abstractNumId w:val="51"/>
  </w:num>
  <w:num w:numId="22">
    <w:abstractNumId w:val="77"/>
  </w:num>
  <w:num w:numId="23">
    <w:abstractNumId w:val="123"/>
  </w:num>
  <w:num w:numId="24">
    <w:abstractNumId w:val="73"/>
  </w:num>
  <w:num w:numId="25">
    <w:abstractNumId w:val="133"/>
  </w:num>
  <w:num w:numId="26">
    <w:abstractNumId w:val="86"/>
  </w:num>
  <w:num w:numId="27">
    <w:abstractNumId w:val="117"/>
  </w:num>
  <w:num w:numId="28">
    <w:abstractNumId w:val="32"/>
  </w:num>
  <w:num w:numId="29">
    <w:abstractNumId w:val="97"/>
  </w:num>
  <w:num w:numId="30">
    <w:abstractNumId w:val="16"/>
  </w:num>
  <w:num w:numId="31">
    <w:abstractNumId w:val="120"/>
  </w:num>
  <w:num w:numId="32">
    <w:abstractNumId w:val="90"/>
  </w:num>
  <w:num w:numId="33">
    <w:abstractNumId w:val="89"/>
  </w:num>
  <w:num w:numId="34">
    <w:abstractNumId w:val="112"/>
  </w:num>
  <w:num w:numId="35">
    <w:abstractNumId w:val="6"/>
  </w:num>
  <w:num w:numId="36">
    <w:abstractNumId w:val="141"/>
  </w:num>
  <w:num w:numId="37">
    <w:abstractNumId w:val="58"/>
  </w:num>
  <w:num w:numId="38">
    <w:abstractNumId w:val="59"/>
  </w:num>
  <w:num w:numId="39">
    <w:abstractNumId w:val="4"/>
  </w:num>
  <w:num w:numId="40">
    <w:abstractNumId w:val="114"/>
  </w:num>
  <w:num w:numId="41">
    <w:abstractNumId w:val="10"/>
  </w:num>
  <w:num w:numId="42">
    <w:abstractNumId w:val="46"/>
  </w:num>
  <w:num w:numId="43">
    <w:abstractNumId w:val="128"/>
  </w:num>
  <w:num w:numId="44">
    <w:abstractNumId w:val="125"/>
  </w:num>
  <w:num w:numId="45">
    <w:abstractNumId w:val="115"/>
  </w:num>
  <w:num w:numId="46">
    <w:abstractNumId w:val="64"/>
  </w:num>
  <w:num w:numId="47">
    <w:abstractNumId w:val="105"/>
  </w:num>
  <w:num w:numId="48">
    <w:abstractNumId w:val="47"/>
  </w:num>
  <w:num w:numId="49">
    <w:abstractNumId w:val="52"/>
  </w:num>
  <w:num w:numId="50">
    <w:abstractNumId w:val="81"/>
  </w:num>
  <w:num w:numId="51">
    <w:abstractNumId w:val="78"/>
  </w:num>
  <w:num w:numId="52">
    <w:abstractNumId w:val="43"/>
  </w:num>
  <w:num w:numId="53">
    <w:abstractNumId w:val="72"/>
  </w:num>
  <w:num w:numId="54">
    <w:abstractNumId w:val="57"/>
  </w:num>
  <w:num w:numId="55">
    <w:abstractNumId w:val="27"/>
  </w:num>
  <w:num w:numId="56">
    <w:abstractNumId w:val="79"/>
  </w:num>
  <w:num w:numId="57">
    <w:abstractNumId w:val="139"/>
  </w:num>
  <w:num w:numId="58">
    <w:abstractNumId w:val="60"/>
  </w:num>
  <w:num w:numId="59">
    <w:abstractNumId w:val="146"/>
  </w:num>
  <w:num w:numId="60">
    <w:abstractNumId w:val="106"/>
  </w:num>
  <w:num w:numId="61">
    <w:abstractNumId w:val="22"/>
  </w:num>
  <w:num w:numId="62">
    <w:abstractNumId w:val="33"/>
  </w:num>
  <w:num w:numId="63">
    <w:abstractNumId w:val="53"/>
  </w:num>
  <w:num w:numId="64">
    <w:abstractNumId w:val="147"/>
  </w:num>
  <w:num w:numId="65">
    <w:abstractNumId w:val="80"/>
  </w:num>
  <w:num w:numId="66">
    <w:abstractNumId w:val="92"/>
  </w:num>
  <w:num w:numId="67">
    <w:abstractNumId w:val="137"/>
  </w:num>
  <w:num w:numId="68">
    <w:abstractNumId w:val="14"/>
  </w:num>
  <w:num w:numId="69">
    <w:abstractNumId w:val="104"/>
  </w:num>
  <w:num w:numId="70">
    <w:abstractNumId w:val="68"/>
  </w:num>
  <w:num w:numId="71">
    <w:abstractNumId w:val="15"/>
  </w:num>
  <w:num w:numId="72">
    <w:abstractNumId w:val="108"/>
  </w:num>
  <w:num w:numId="73">
    <w:abstractNumId w:val="129"/>
  </w:num>
  <w:num w:numId="74">
    <w:abstractNumId w:val="25"/>
  </w:num>
  <w:num w:numId="75">
    <w:abstractNumId w:val="135"/>
  </w:num>
  <w:num w:numId="76">
    <w:abstractNumId w:val="149"/>
  </w:num>
  <w:num w:numId="77">
    <w:abstractNumId w:val="39"/>
  </w:num>
  <w:num w:numId="78">
    <w:abstractNumId w:val="65"/>
  </w:num>
  <w:num w:numId="79">
    <w:abstractNumId w:val="109"/>
  </w:num>
  <w:num w:numId="80">
    <w:abstractNumId w:val="54"/>
  </w:num>
  <w:num w:numId="81">
    <w:abstractNumId w:val="87"/>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num>
  <w:num w:numId="89">
    <w:abstractNumId w:val="132"/>
  </w:num>
  <w:num w:numId="90">
    <w:abstractNumId w:val="118"/>
  </w:num>
  <w:num w:numId="91">
    <w:abstractNumId w:val="8"/>
  </w:num>
  <w:num w:numId="92">
    <w:abstractNumId w:val="84"/>
  </w:num>
  <w:num w:numId="93">
    <w:abstractNumId w:val="140"/>
  </w:num>
  <w:num w:numId="94">
    <w:abstractNumId w:val="71"/>
  </w:num>
  <w:num w:numId="95">
    <w:abstractNumId w:val="69"/>
  </w:num>
  <w:num w:numId="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
  </w:num>
  <w:num w:numId="99">
    <w:abstractNumId w:val="19"/>
  </w:num>
  <w:num w:numId="100">
    <w:abstractNumId w:val="26"/>
  </w:num>
  <w:num w:numId="101">
    <w:abstractNumId w:val="41"/>
  </w:num>
  <w:num w:numId="102">
    <w:abstractNumId w:val="48"/>
  </w:num>
  <w:num w:numId="103">
    <w:abstractNumId w:val="76"/>
  </w:num>
  <w:num w:numId="104">
    <w:abstractNumId w:val="83"/>
  </w:num>
  <w:num w:numId="105">
    <w:abstractNumId w:val="122"/>
  </w:num>
  <w:num w:numId="106">
    <w:abstractNumId w:val="130"/>
  </w:num>
  <w:num w:numId="107">
    <w:abstractNumId w:val="136"/>
  </w:num>
  <w:num w:numId="108">
    <w:abstractNumId w:val="138"/>
  </w:num>
  <w:num w:numId="109">
    <w:abstractNumId w:val="148"/>
  </w:num>
  <w:num w:numId="110">
    <w:abstractNumId w:val="153"/>
  </w:num>
  <w:num w:numId="111">
    <w:abstractNumId w:val="116"/>
  </w:num>
  <w:num w:numId="112">
    <w:abstractNumId w:val="75"/>
  </w:num>
  <w:num w:numId="113">
    <w:abstractNumId w:val="91"/>
  </w:num>
  <w:num w:numId="114">
    <w:abstractNumId w:val="50"/>
  </w:num>
  <w:num w:numId="115">
    <w:abstractNumId w:val="131"/>
  </w:num>
  <w:num w:numId="116">
    <w:abstractNumId w:val="150"/>
  </w:num>
  <w:num w:numId="117">
    <w:abstractNumId w:val="1"/>
  </w:num>
  <w:num w:numId="118">
    <w:abstractNumId w:val="74"/>
  </w:num>
  <w:num w:numId="119">
    <w:abstractNumId w:val="34"/>
  </w:num>
  <w:num w:numId="120">
    <w:abstractNumId w:val="151"/>
  </w:num>
  <w:num w:numId="121">
    <w:abstractNumId w:val="119"/>
  </w:num>
  <w:num w:numId="122">
    <w:abstractNumId w:val="107"/>
  </w:num>
  <w:num w:numId="123">
    <w:abstractNumId w:val="96"/>
  </w:num>
  <w:num w:numId="124">
    <w:abstractNumId w:val="70"/>
  </w:num>
  <w:num w:numId="125">
    <w:abstractNumId w:val="18"/>
  </w:num>
  <w:num w:numId="126">
    <w:abstractNumId w:val="13"/>
  </w:num>
  <w:num w:numId="127">
    <w:abstractNumId w:val="40"/>
  </w:num>
  <w:num w:numId="128">
    <w:abstractNumId w:val="63"/>
  </w:num>
  <w:num w:numId="129">
    <w:abstractNumId w:val="30"/>
  </w:num>
  <w:num w:numId="130">
    <w:abstractNumId w:val="55"/>
  </w:num>
  <w:num w:numId="131">
    <w:abstractNumId w:val="103"/>
  </w:num>
  <w:num w:numId="132">
    <w:abstractNumId w:val="95"/>
  </w:num>
  <w:num w:numId="133">
    <w:abstractNumId w:val="127"/>
  </w:num>
  <w:num w:numId="134">
    <w:abstractNumId w:val="102"/>
  </w:num>
  <w:num w:numId="135">
    <w:abstractNumId w:val="101"/>
  </w:num>
  <w:num w:numId="136">
    <w:abstractNumId w:val="9"/>
  </w:num>
  <w:num w:numId="137">
    <w:abstractNumId w:val="28"/>
  </w:num>
  <w:num w:numId="138">
    <w:abstractNumId w:val="23"/>
  </w:num>
  <w:num w:numId="139">
    <w:abstractNumId w:val="62"/>
  </w:num>
  <w:num w:numId="140">
    <w:abstractNumId w:val="126"/>
  </w:num>
  <w:num w:numId="141">
    <w:abstractNumId w:val="113"/>
  </w:num>
  <w:num w:numId="142">
    <w:abstractNumId w:val="134"/>
  </w:num>
  <w:num w:numId="143">
    <w:abstractNumId w:val="44"/>
  </w:num>
  <w:num w:numId="14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
  </w:num>
  <w:num w:numId="146">
    <w:abstractNumId w:val="42"/>
  </w:num>
  <w:num w:numId="147">
    <w:abstractNumId w:val="3"/>
  </w:num>
  <w:num w:numId="148">
    <w:abstractNumId w:val="99"/>
  </w:num>
  <w:num w:numId="149">
    <w:abstractNumId w:val="24"/>
  </w:num>
  <w:num w:numId="150">
    <w:abstractNumId w:val="35"/>
  </w:num>
  <w:num w:numId="151">
    <w:abstractNumId w:val="56"/>
  </w:num>
  <w:num w:numId="152">
    <w:abstractNumId w:val="142"/>
  </w:num>
  <w:num w:numId="153">
    <w:abstractNumId w:val="14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4097">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29"/>
    <w:rsid w:val="000000F3"/>
    <w:rsid w:val="000002A9"/>
    <w:rsid w:val="00000F9A"/>
    <w:rsid w:val="00000FE5"/>
    <w:rsid w:val="00001816"/>
    <w:rsid w:val="00001A82"/>
    <w:rsid w:val="00001F7A"/>
    <w:rsid w:val="00002880"/>
    <w:rsid w:val="00002AB9"/>
    <w:rsid w:val="00002E64"/>
    <w:rsid w:val="00002EC5"/>
    <w:rsid w:val="00002EC7"/>
    <w:rsid w:val="00003D73"/>
    <w:rsid w:val="0000416B"/>
    <w:rsid w:val="000041B3"/>
    <w:rsid w:val="00004594"/>
    <w:rsid w:val="0000474A"/>
    <w:rsid w:val="00004A5E"/>
    <w:rsid w:val="00004E90"/>
    <w:rsid w:val="00005DBE"/>
    <w:rsid w:val="00005EC6"/>
    <w:rsid w:val="00005EE2"/>
    <w:rsid w:val="00006043"/>
    <w:rsid w:val="00006065"/>
    <w:rsid w:val="0000611B"/>
    <w:rsid w:val="00006497"/>
    <w:rsid w:val="00006FEB"/>
    <w:rsid w:val="00007ABF"/>
    <w:rsid w:val="00007DEE"/>
    <w:rsid w:val="00010984"/>
    <w:rsid w:val="00010F24"/>
    <w:rsid w:val="00010FB1"/>
    <w:rsid w:val="00011C78"/>
    <w:rsid w:val="00011DD2"/>
    <w:rsid w:val="000122EE"/>
    <w:rsid w:val="00012C9F"/>
    <w:rsid w:val="000136F5"/>
    <w:rsid w:val="00013705"/>
    <w:rsid w:val="00013F5F"/>
    <w:rsid w:val="00014321"/>
    <w:rsid w:val="00014825"/>
    <w:rsid w:val="00014C45"/>
    <w:rsid w:val="00014ED3"/>
    <w:rsid w:val="000150A3"/>
    <w:rsid w:val="000152F3"/>
    <w:rsid w:val="00015776"/>
    <w:rsid w:val="00016A00"/>
    <w:rsid w:val="00016A53"/>
    <w:rsid w:val="00016C7F"/>
    <w:rsid w:val="00016FDF"/>
    <w:rsid w:val="0001732C"/>
    <w:rsid w:val="000175C6"/>
    <w:rsid w:val="0002015A"/>
    <w:rsid w:val="0002081D"/>
    <w:rsid w:val="00020A18"/>
    <w:rsid w:val="00021346"/>
    <w:rsid w:val="00021907"/>
    <w:rsid w:val="00021C2A"/>
    <w:rsid w:val="000220FC"/>
    <w:rsid w:val="00022366"/>
    <w:rsid w:val="00022991"/>
    <w:rsid w:val="00022C80"/>
    <w:rsid w:val="00023516"/>
    <w:rsid w:val="00023F65"/>
    <w:rsid w:val="0002422E"/>
    <w:rsid w:val="000248D0"/>
    <w:rsid w:val="0002493E"/>
    <w:rsid w:val="00024D02"/>
    <w:rsid w:val="00025065"/>
    <w:rsid w:val="0002513E"/>
    <w:rsid w:val="00025A21"/>
    <w:rsid w:val="00025B61"/>
    <w:rsid w:val="00025D75"/>
    <w:rsid w:val="000270F1"/>
    <w:rsid w:val="00027473"/>
    <w:rsid w:val="00027D38"/>
    <w:rsid w:val="000301E1"/>
    <w:rsid w:val="00030536"/>
    <w:rsid w:val="000305E2"/>
    <w:rsid w:val="0003064F"/>
    <w:rsid w:val="00030845"/>
    <w:rsid w:val="00030A79"/>
    <w:rsid w:val="00031139"/>
    <w:rsid w:val="000316E8"/>
    <w:rsid w:val="0003195F"/>
    <w:rsid w:val="00031D03"/>
    <w:rsid w:val="00031EE7"/>
    <w:rsid w:val="00032038"/>
    <w:rsid w:val="0003288B"/>
    <w:rsid w:val="00032B6A"/>
    <w:rsid w:val="00032D38"/>
    <w:rsid w:val="00033C5F"/>
    <w:rsid w:val="0003445E"/>
    <w:rsid w:val="00034593"/>
    <w:rsid w:val="000345E6"/>
    <w:rsid w:val="0003461B"/>
    <w:rsid w:val="000355EF"/>
    <w:rsid w:val="000361A9"/>
    <w:rsid w:val="00036410"/>
    <w:rsid w:val="000364E3"/>
    <w:rsid w:val="00036903"/>
    <w:rsid w:val="00036FB2"/>
    <w:rsid w:val="00037699"/>
    <w:rsid w:val="00037D57"/>
    <w:rsid w:val="0004013C"/>
    <w:rsid w:val="00040186"/>
    <w:rsid w:val="00040AA2"/>
    <w:rsid w:val="00040BFD"/>
    <w:rsid w:val="00040EDD"/>
    <w:rsid w:val="000412B9"/>
    <w:rsid w:val="00042041"/>
    <w:rsid w:val="00042426"/>
    <w:rsid w:val="00042C8E"/>
    <w:rsid w:val="00042FD5"/>
    <w:rsid w:val="000436A2"/>
    <w:rsid w:val="00043AAA"/>
    <w:rsid w:val="000442C2"/>
    <w:rsid w:val="00045530"/>
    <w:rsid w:val="00045607"/>
    <w:rsid w:val="000458A9"/>
    <w:rsid w:val="00045DF3"/>
    <w:rsid w:val="000460DE"/>
    <w:rsid w:val="00046997"/>
    <w:rsid w:val="00046E41"/>
    <w:rsid w:val="00046F46"/>
    <w:rsid w:val="00047078"/>
    <w:rsid w:val="00047192"/>
    <w:rsid w:val="00050050"/>
    <w:rsid w:val="0005013A"/>
    <w:rsid w:val="00050358"/>
    <w:rsid w:val="00050FF5"/>
    <w:rsid w:val="00051C88"/>
    <w:rsid w:val="000522B6"/>
    <w:rsid w:val="00052F7A"/>
    <w:rsid w:val="000531BA"/>
    <w:rsid w:val="00053613"/>
    <w:rsid w:val="000538C8"/>
    <w:rsid w:val="0005393D"/>
    <w:rsid w:val="00053970"/>
    <w:rsid w:val="00053DBB"/>
    <w:rsid w:val="00054381"/>
    <w:rsid w:val="00054391"/>
    <w:rsid w:val="0005462C"/>
    <w:rsid w:val="0005477F"/>
    <w:rsid w:val="000549D1"/>
    <w:rsid w:val="00054C70"/>
    <w:rsid w:val="000557F4"/>
    <w:rsid w:val="00055DA8"/>
    <w:rsid w:val="000562E8"/>
    <w:rsid w:val="000567BB"/>
    <w:rsid w:val="0005694E"/>
    <w:rsid w:val="00056E06"/>
    <w:rsid w:val="00056EB6"/>
    <w:rsid w:val="00057669"/>
    <w:rsid w:val="0005767F"/>
    <w:rsid w:val="00060494"/>
    <w:rsid w:val="000610B2"/>
    <w:rsid w:val="00061719"/>
    <w:rsid w:val="0006208F"/>
    <w:rsid w:val="00062B31"/>
    <w:rsid w:val="00063A13"/>
    <w:rsid w:val="000641F9"/>
    <w:rsid w:val="000647BE"/>
    <w:rsid w:val="000649CE"/>
    <w:rsid w:val="00064F83"/>
    <w:rsid w:val="000651EA"/>
    <w:rsid w:val="0006531D"/>
    <w:rsid w:val="00065679"/>
    <w:rsid w:val="0006596E"/>
    <w:rsid w:val="00065F2C"/>
    <w:rsid w:val="00065F5B"/>
    <w:rsid w:val="000663D7"/>
    <w:rsid w:val="000663F6"/>
    <w:rsid w:val="0006674E"/>
    <w:rsid w:val="0006682A"/>
    <w:rsid w:val="000668DB"/>
    <w:rsid w:val="00067A54"/>
    <w:rsid w:val="000701C2"/>
    <w:rsid w:val="000703D9"/>
    <w:rsid w:val="00070878"/>
    <w:rsid w:val="00070ADE"/>
    <w:rsid w:val="00070C80"/>
    <w:rsid w:val="00070FDC"/>
    <w:rsid w:val="00071854"/>
    <w:rsid w:val="00072257"/>
    <w:rsid w:val="00072D20"/>
    <w:rsid w:val="00072D44"/>
    <w:rsid w:val="00072E72"/>
    <w:rsid w:val="0007316F"/>
    <w:rsid w:val="00073324"/>
    <w:rsid w:val="00073780"/>
    <w:rsid w:val="00073850"/>
    <w:rsid w:val="00073A77"/>
    <w:rsid w:val="00073AB4"/>
    <w:rsid w:val="000741C6"/>
    <w:rsid w:val="0007485B"/>
    <w:rsid w:val="000749C1"/>
    <w:rsid w:val="00074A8C"/>
    <w:rsid w:val="00074C87"/>
    <w:rsid w:val="00074DE9"/>
    <w:rsid w:val="000759BD"/>
    <w:rsid w:val="00076062"/>
    <w:rsid w:val="000763F1"/>
    <w:rsid w:val="0007688B"/>
    <w:rsid w:val="00076A0B"/>
    <w:rsid w:val="00076C44"/>
    <w:rsid w:val="00076D79"/>
    <w:rsid w:val="00077558"/>
    <w:rsid w:val="00077586"/>
    <w:rsid w:val="0007784A"/>
    <w:rsid w:val="00077C46"/>
    <w:rsid w:val="00080223"/>
    <w:rsid w:val="0008190D"/>
    <w:rsid w:val="000819A6"/>
    <w:rsid w:val="0008249A"/>
    <w:rsid w:val="000824FD"/>
    <w:rsid w:val="0008256A"/>
    <w:rsid w:val="0008290E"/>
    <w:rsid w:val="00082D62"/>
    <w:rsid w:val="00082E28"/>
    <w:rsid w:val="000830DA"/>
    <w:rsid w:val="00083FBA"/>
    <w:rsid w:val="00084522"/>
    <w:rsid w:val="000845CB"/>
    <w:rsid w:val="00084959"/>
    <w:rsid w:val="00084B46"/>
    <w:rsid w:val="00084BC9"/>
    <w:rsid w:val="00084C02"/>
    <w:rsid w:val="000854BC"/>
    <w:rsid w:val="0008555F"/>
    <w:rsid w:val="000861C4"/>
    <w:rsid w:val="00086496"/>
    <w:rsid w:val="0008672F"/>
    <w:rsid w:val="00086EF9"/>
    <w:rsid w:val="00087061"/>
    <w:rsid w:val="00087C52"/>
    <w:rsid w:val="00087DF1"/>
    <w:rsid w:val="000901EE"/>
    <w:rsid w:val="00090300"/>
    <w:rsid w:val="00090338"/>
    <w:rsid w:val="00090588"/>
    <w:rsid w:val="00090809"/>
    <w:rsid w:val="00090A8F"/>
    <w:rsid w:val="00090C93"/>
    <w:rsid w:val="00090D32"/>
    <w:rsid w:val="00090F3C"/>
    <w:rsid w:val="0009195B"/>
    <w:rsid w:val="00091978"/>
    <w:rsid w:val="00091C0F"/>
    <w:rsid w:val="000924B0"/>
    <w:rsid w:val="0009278C"/>
    <w:rsid w:val="00092DC8"/>
    <w:rsid w:val="00092F92"/>
    <w:rsid w:val="00094601"/>
    <w:rsid w:val="00094D19"/>
    <w:rsid w:val="000952E8"/>
    <w:rsid w:val="00095454"/>
    <w:rsid w:val="00095B05"/>
    <w:rsid w:val="00095C13"/>
    <w:rsid w:val="0009653D"/>
    <w:rsid w:val="0009656B"/>
    <w:rsid w:val="000965D0"/>
    <w:rsid w:val="000968C3"/>
    <w:rsid w:val="000969F1"/>
    <w:rsid w:val="00096DDD"/>
    <w:rsid w:val="00096E82"/>
    <w:rsid w:val="00096E8F"/>
    <w:rsid w:val="00097227"/>
    <w:rsid w:val="000972BA"/>
    <w:rsid w:val="000972EA"/>
    <w:rsid w:val="0009773D"/>
    <w:rsid w:val="000A0730"/>
    <w:rsid w:val="000A1240"/>
    <w:rsid w:val="000A1266"/>
    <w:rsid w:val="000A18CC"/>
    <w:rsid w:val="000A1EB6"/>
    <w:rsid w:val="000A2327"/>
    <w:rsid w:val="000A2565"/>
    <w:rsid w:val="000A26DE"/>
    <w:rsid w:val="000A2BA8"/>
    <w:rsid w:val="000A2DEC"/>
    <w:rsid w:val="000A3933"/>
    <w:rsid w:val="000A3EFA"/>
    <w:rsid w:val="000A42C3"/>
    <w:rsid w:val="000A48D2"/>
    <w:rsid w:val="000A4C45"/>
    <w:rsid w:val="000A5189"/>
    <w:rsid w:val="000A5BE6"/>
    <w:rsid w:val="000A7406"/>
    <w:rsid w:val="000A7E55"/>
    <w:rsid w:val="000B0523"/>
    <w:rsid w:val="000B063F"/>
    <w:rsid w:val="000B06FC"/>
    <w:rsid w:val="000B0729"/>
    <w:rsid w:val="000B1396"/>
    <w:rsid w:val="000B152B"/>
    <w:rsid w:val="000B1B9C"/>
    <w:rsid w:val="000B1DA1"/>
    <w:rsid w:val="000B24C7"/>
    <w:rsid w:val="000B3452"/>
    <w:rsid w:val="000B3638"/>
    <w:rsid w:val="000B485F"/>
    <w:rsid w:val="000B4A3D"/>
    <w:rsid w:val="000B5165"/>
    <w:rsid w:val="000B523B"/>
    <w:rsid w:val="000B5787"/>
    <w:rsid w:val="000B5C4B"/>
    <w:rsid w:val="000B5EFB"/>
    <w:rsid w:val="000B64F3"/>
    <w:rsid w:val="000B6775"/>
    <w:rsid w:val="000B6797"/>
    <w:rsid w:val="000B6AE3"/>
    <w:rsid w:val="000B6C78"/>
    <w:rsid w:val="000B6F3F"/>
    <w:rsid w:val="000B76A7"/>
    <w:rsid w:val="000C12E1"/>
    <w:rsid w:val="000C1335"/>
    <w:rsid w:val="000C1705"/>
    <w:rsid w:val="000C1A6F"/>
    <w:rsid w:val="000C20B2"/>
    <w:rsid w:val="000C227F"/>
    <w:rsid w:val="000C2ECC"/>
    <w:rsid w:val="000C3084"/>
    <w:rsid w:val="000C345C"/>
    <w:rsid w:val="000C3773"/>
    <w:rsid w:val="000C3CB5"/>
    <w:rsid w:val="000C3F4C"/>
    <w:rsid w:val="000C407F"/>
    <w:rsid w:val="000C41E4"/>
    <w:rsid w:val="000C4B01"/>
    <w:rsid w:val="000C4C7B"/>
    <w:rsid w:val="000C4F17"/>
    <w:rsid w:val="000C5559"/>
    <w:rsid w:val="000C57DE"/>
    <w:rsid w:val="000C5895"/>
    <w:rsid w:val="000C5998"/>
    <w:rsid w:val="000C64EA"/>
    <w:rsid w:val="000C6938"/>
    <w:rsid w:val="000C6972"/>
    <w:rsid w:val="000C69AD"/>
    <w:rsid w:val="000C7664"/>
    <w:rsid w:val="000C7BB1"/>
    <w:rsid w:val="000C7DF6"/>
    <w:rsid w:val="000D02F1"/>
    <w:rsid w:val="000D0558"/>
    <w:rsid w:val="000D06EE"/>
    <w:rsid w:val="000D0AB7"/>
    <w:rsid w:val="000D0C3D"/>
    <w:rsid w:val="000D175D"/>
    <w:rsid w:val="000D1913"/>
    <w:rsid w:val="000D1C6A"/>
    <w:rsid w:val="000D1D3A"/>
    <w:rsid w:val="000D2DAB"/>
    <w:rsid w:val="000D3359"/>
    <w:rsid w:val="000D3469"/>
    <w:rsid w:val="000D3971"/>
    <w:rsid w:val="000D3A68"/>
    <w:rsid w:val="000D3E1F"/>
    <w:rsid w:val="000D3EC7"/>
    <w:rsid w:val="000D4857"/>
    <w:rsid w:val="000D522F"/>
    <w:rsid w:val="000D5529"/>
    <w:rsid w:val="000D554B"/>
    <w:rsid w:val="000D5784"/>
    <w:rsid w:val="000D5B82"/>
    <w:rsid w:val="000D60E4"/>
    <w:rsid w:val="000D638D"/>
    <w:rsid w:val="000D6C54"/>
    <w:rsid w:val="000D7CC1"/>
    <w:rsid w:val="000D7FF4"/>
    <w:rsid w:val="000E040E"/>
    <w:rsid w:val="000E0979"/>
    <w:rsid w:val="000E09D8"/>
    <w:rsid w:val="000E1950"/>
    <w:rsid w:val="000E20AF"/>
    <w:rsid w:val="000E2166"/>
    <w:rsid w:val="000E2189"/>
    <w:rsid w:val="000E21AE"/>
    <w:rsid w:val="000E259A"/>
    <w:rsid w:val="000E2D17"/>
    <w:rsid w:val="000E2E8D"/>
    <w:rsid w:val="000E2EFD"/>
    <w:rsid w:val="000E37E5"/>
    <w:rsid w:val="000E4412"/>
    <w:rsid w:val="000E59C8"/>
    <w:rsid w:val="000E5A8B"/>
    <w:rsid w:val="000E5F2E"/>
    <w:rsid w:val="000E6102"/>
    <w:rsid w:val="000E62DB"/>
    <w:rsid w:val="000E636F"/>
    <w:rsid w:val="000E6ADD"/>
    <w:rsid w:val="000E7180"/>
    <w:rsid w:val="000E71C8"/>
    <w:rsid w:val="000E7644"/>
    <w:rsid w:val="000E7A2F"/>
    <w:rsid w:val="000E7AFB"/>
    <w:rsid w:val="000E7D59"/>
    <w:rsid w:val="000F079F"/>
    <w:rsid w:val="000F0904"/>
    <w:rsid w:val="000F09C1"/>
    <w:rsid w:val="000F17E3"/>
    <w:rsid w:val="000F198A"/>
    <w:rsid w:val="000F234C"/>
    <w:rsid w:val="000F264E"/>
    <w:rsid w:val="000F3045"/>
    <w:rsid w:val="000F3092"/>
    <w:rsid w:val="000F40CB"/>
    <w:rsid w:val="000F4551"/>
    <w:rsid w:val="000F4706"/>
    <w:rsid w:val="000F48E8"/>
    <w:rsid w:val="000F4FAA"/>
    <w:rsid w:val="000F5604"/>
    <w:rsid w:val="000F5DAF"/>
    <w:rsid w:val="000F637E"/>
    <w:rsid w:val="000F6F56"/>
    <w:rsid w:val="000F76AA"/>
    <w:rsid w:val="000F7769"/>
    <w:rsid w:val="000F7815"/>
    <w:rsid w:val="000F7E22"/>
    <w:rsid w:val="00100099"/>
    <w:rsid w:val="001000C0"/>
    <w:rsid w:val="00100B5E"/>
    <w:rsid w:val="0010110F"/>
    <w:rsid w:val="00101284"/>
    <w:rsid w:val="001019F4"/>
    <w:rsid w:val="00101BA5"/>
    <w:rsid w:val="00101BE2"/>
    <w:rsid w:val="00102460"/>
    <w:rsid w:val="001024C4"/>
    <w:rsid w:val="00102B0C"/>
    <w:rsid w:val="00102B0D"/>
    <w:rsid w:val="00102BC9"/>
    <w:rsid w:val="00103348"/>
    <w:rsid w:val="0010335A"/>
    <w:rsid w:val="0010345F"/>
    <w:rsid w:val="001039A4"/>
    <w:rsid w:val="00103CE3"/>
    <w:rsid w:val="00103EEE"/>
    <w:rsid w:val="00104E70"/>
    <w:rsid w:val="00105592"/>
    <w:rsid w:val="001057D5"/>
    <w:rsid w:val="00105AD0"/>
    <w:rsid w:val="00105C60"/>
    <w:rsid w:val="00105E6E"/>
    <w:rsid w:val="00105E80"/>
    <w:rsid w:val="00105F91"/>
    <w:rsid w:val="001060DD"/>
    <w:rsid w:val="00106614"/>
    <w:rsid w:val="0010672A"/>
    <w:rsid w:val="001069E8"/>
    <w:rsid w:val="00106EB2"/>
    <w:rsid w:val="001071A4"/>
    <w:rsid w:val="001078B7"/>
    <w:rsid w:val="001078F8"/>
    <w:rsid w:val="00107960"/>
    <w:rsid w:val="00110B33"/>
    <w:rsid w:val="0011177C"/>
    <w:rsid w:val="00111794"/>
    <w:rsid w:val="00111E81"/>
    <w:rsid w:val="00111F56"/>
    <w:rsid w:val="00111F7D"/>
    <w:rsid w:val="0011244F"/>
    <w:rsid w:val="00112793"/>
    <w:rsid w:val="00112845"/>
    <w:rsid w:val="00112A28"/>
    <w:rsid w:val="00112AF0"/>
    <w:rsid w:val="00113200"/>
    <w:rsid w:val="00113477"/>
    <w:rsid w:val="00113FC0"/>
    <w:rsid w:val="00114626"/>
    <w:rsid w:val="00114909"/>
    <w:rsid w:val="00114FFD"/>
    <w:rsid w:val="00115284"/>
    <w:rsid w:val="00115824"/>
    <w:rsid w:val="00115965"/>
    <w:rsid w:val="001159E4"/>
    <w:rsid w:val="00115A63"/>
    <w:rsid w:val="00116759"/>
    <w:rsid w:val="0011711C"/>
    <w:rsid w:val="00117EA4"/>
    <w:rsid w:val="001201C5"/>
    <w:rsid w:val="0012020E"/>
    <w:rsid w:val="00120D69"/>
    <w:rsid w:val="0012141F"/>
    <w:rsid w:val="001219A7"/>
    <w:rsid w:val="00121AA5"/>
    <w:rsid w:val="00122D98"/>
    <w:rsid w:val="001230DE"/>
    <w:rsid w:val="00123E25"/>
    <w:rsid w:val="00124108"/>
    <w:rsid w:val="00124124"/>
    <w:rsid w:val="00124431"/>
    <w:rsid w:val="00125068"/>
    <w:rsid w:val="001250B5"/>
    <w:rsid w:val="00125633"/>
    <w:rsid w:val="00125F69"/>
    <w:rsid w:val="00126050"/>
    <w:rsid w:val="00126059"/>
    <w:rsid w:val="001262BF"/>
    <w:rsid w:val="001262D3"/>
    <w:rsid w:val="001264DB"/>
    <w:rsid w:val="0012657D"/>
    <w:rsid w:val="0012689C"/>
    <w:rsid w:val="00126A4D"/>
    <w:rsid w:val="00126B35"/>
    <w:rsid w:val="00126B95"/>
    <w:rsid w:val="001277DF"/>
    <w:rsid w:val="00130181"/>
    <w:rsid w:val="00130604"/>
    <w:rsid w:val="001312CA"/>
    <w:rsid w:val="001319E4"/>
    <w:rsid w:val="00131AB9"/>
    <w:rsid w:val="00131C69"/>
    <w:rsid w:val="0013229D"/>
    <w:rsid w:val="001324B8"/>
    <w:rsid w:val="00132727"/>
    <w:rsid w:val="00132FAF"/>
    <w:rsid w:val="001331BA"/>
    <w:rsid w:val="00133307"/>
    <w:rsid w:val="001338D4"/>
    <w:rsid w:val="00133950"/>
    <w:rsid w:val="0013485E"/>
    <w:rsid w:val="00134915"/>
    <w:rsid w:val="00134CD8"/>
    <w:rsid w:val="00134D26"/>
    <w:rsid w:val="0013653F"/>
    <w:rsid w:val="001366F5"/>
    <w:rsid w:val="00136E86"/>
    <w:rsid w:val="00136FCE"/>
    <w:rsid w:val="00137AA9"/>
    <w:rsid w:val="00137F6A"/>
    <w:rsid w:val="00140104"/>
    <w:rsid w:val="001402E5"/>
    <w:rsid w:val="001408C2"/>
    <w:rsid w:val="001408FF"/>
    <w:rsid w:val="00140B8A"/>
    <w:rsid w:val="00140DDE"/>
    <w:rsid w:val="00140ED3"/>
    <w:rsid w:val="00141163"/>
    <w:rsid w:val="0014123A"/>
    <w:rsid w:val="00141BF8"/>
    <w:rsid w:val="00142123"/>
    <w:rsid w:val="0014216D"/>
    <w:rsid w:val="00142227"/>
    <w:rsid w:val="001423F1"/>
    <w:rsid w:val="00142EB2"/>
    <w:rsid w:val="0014304A"/>
    <w:rsid w:val="001431D9"/>
    <w:rsid w:val="00143CBA"/>
    <w:rsid w:val="00143E3F"/>
    <w:rsid w:val="00143FF1"/>
    <w:rsid w:val="00144536"/>
    <w:rsid w:val="00144FE7"/>
    <w:rsid w:val="00145CB3"/>
    <w:rsid w:val="00145F74"/>
    <w:rsid w:val="00146A53"/>
    <w:rsid w:val="00146D86"/>
    <w:rsid w:val="0014706A"/>
    <w:rsid w:val="00147B8C"/>
    <w:rsid w:val="00147CCB"/>
    <w:rsid w:val="00147CD7"/>
    <w:rsid w:val="00147F80"/>
    <w:rsid w:val="00147FE9"/>
    <w:rsid w:val="001503FC"/>
    <w:rsid w:val="001508D4"/>
    <w:rsid w:val="00150E37"/>
    <w:rsid w:val="001510F0"/>
    <w:rsid w:val="00151470"/>
    <w:rsid w:val="0015181D"/>
    <w:rsid w:val="001518E8"/>
    <w:rsid w:val="00151A4F"/>
    <w:rsid w:val="00152AE5"/>
    <w:rsid w:val="00152BFF"/>
    <w:rsid w:val="00152CF1"/>
    <w:rsid w:val="00152D22"/>
    <w:rsid w:val="00153495"/>
    <w:rsid w:val="001537AD"/>
    <w:rsid w:val="0015393C"/>
    <w:rsid w:val="00153C66"/>
    <w:rsid w:val="00153D05"/>
    <w:rsid w:val="00153DA9"/>
    <w:rsid w:val="00153EDB"/>
    <w:rsid w:val="001546BC"/>
    <w:rsid w:val="00154A25"/>
    <w:rsid w:val="00154A57"/>
    <w:rsid w:val="00155869"/>
    <w:rsid w:val="00155ACB"/>
    <w:rsid w:val="00155C5B"/>
    <w:rsid w:val="00155D4E"/>
    <w:rsid w:val="00156070"/>
    <w:rsid w:val="0015638D"/>
    <w:rsid w:val="00156766"/>
    <w:rsid w:val="00157197"/>
    <w:rsid w:val="001571D2"/>
    <w:rsid w:val="001572B5"/>
    <w:rsid w:val="00157442"/>
    <w:rsid w:val="001577DB"/>
    <w:rsid w:val="0016016D"/>
    <w:rsid w:val="001609B6"/>
    <w:rsid w:val="00160E16"/>
    <w:rsid w:val="00160EAD"/>
    <w:rsid w:val="00161A5F"/>
    <w:rsid w:val="00161B62"/>
    <w:rsid w:val="00161EC3"/>
    <w:rsid w:val="001626EE"/>
    <w:rsid w:val="00163207"/>
    <w:rsid w:val="001637E4"/>
    <w:rsid w:val="00163D40"/>
    <w:rsid w:val="00163FF6"/>
    <w:rsid w:val="00164146"/>
    <w:rsid w:val="001644DD"/>
    <w:rsid w:val="001647EF"/>
    <w:rsid w:val="00164BC0"/>
    <w:rsid w:val="00165306"/>
    <w:rsid w:val="00165AFC"/>
    <w:rsid w:val="00166776"/>
    <w:rsid w:val="00167ADE"/>
    <w:rsid w:val="00167EED"/>
    <w:rsid w:val="00167F11"/>
    <w:rsid w:val="00170334"/>
    <w:rsid w:val="001706D0"/>
    <w:rsid w:val="0017104A"/>
    <w:rsid w:val="001713EB"/>
    <w:rsid w:val="001714D8"/>
    <w:rsid w:val="00171BF4"/>
    <w:rsid w:val="00171D5B"/>
    <w:rsid w:val="00172006"/>
    <w:rsid w:val="00172044"/>
    <w:rsid w:val="00172A83"/>
    <w:rsid w:val="00173412"/>
    <w:rsid w:val="00173913"/>
    <w:rsid w:val="00173A6E"/>
    <w:rsid w:val="00174FB0"/>
    <w:rsid w:val="00175AB4"/>
    <w:rsid w:val="00176735"/>
    <w:rsid w:val="001768F0"/>
    <w:rsid w:val="00176971"/>
    <w:rsid w:val="0017712B"/>
    <w:rsid w:val="001772B3"/>
    <w:rsid w:val="00177A1C"/>
    <w:rsid w:val="00177D8A"/>
    <w:rsid w:val="00177F42"/>
    <w:rsid w:val="0018013B"/>
    <w:rsid w:val="00180998"/>
    <w:rsid w:val="00180B40"/>
    <w:rsid w:val="00181A55"/>
    <w:rsid w:val="00182611"/>
    <w:rsid w:val="00182DB8"/>
    <w:rsid w:val="00183025"/>
    <w:rsid w:val="0018345B"/>
    <w:rsid w:val="001836FA"/>
    <w:rsid w:val="00184172"/>
    <w:rsid w:val="00184371"/>
    <w:rsid w:val="00184C76"/>
    <w:rsid w:val="00184E5A"/>
    <w:rsid w:val="0018571C"/>
    <w:rsid w:val="00185907"/>
    <w:rsid w:val="00185CF1"/>
    <w:rsid w:val="00185D79"/>
    <w:rsid w:val="0018682E"/>
    <w:rsid w:val="00186E65"/>
    <w:rsid w:val="001875F3"/>
    <w:rsid w:val="001876A2"/>
    <w:rsid w:val="00190269"/>
    <w:rsid w:val="0019068D"/>
    <w:rsid w:val="00190AFB"/>
    <w:rsid w:val="001913DD"/>
    <w:rsid w:val="00191787"/>
    <w:rsid w:val="00191D54"/>
    <w:rsid w:val="00191F07"/>
    <w:rsid w:val="001927EA"/>
    <w:rsid w:val="00192C64"/>
    <w:rsid w:val="00192F1D"/>
    <w:rsid w:val="00192FC2"/>
    <w:rsid w:val="0019390B"/>
    <w:rsid w:val="00193D39"/>
    <w:rsid w:val="0019464F"/>
    <w:rsid w:val="00194FA3"/>
    <w:rsid w:val="001953D6"/>
    <w:rsid w:val="001954C8"/>
    <w:rsid w:val="0019563D"/>
    <w:rsid w:val="00195724"/>
    <w:rsid w:val="001958D7"/>
    <w:rsid w:val="00195F9B"/>
    <w:rsid w:val="001963A5"/>
    <w:rsid w:val="00197031"/>
    <w:rsid w:val="001970AD"/>
    <w:rsid w:val="00197201"/>
    <w:rsid w:val="0019728E"/>
    <w:rsid w:val="00197767"/>
    <w:rsid w:val="00197CEF"/>
    <w:rsid w:val="00197FDF"/>
    <w:rsid w:val="001A02A6"/>
    <w:rsid w:val="001A0933"/>
    <w:rsid w:val="001A0BBC"/>
    <w:rsid w:val="001A107C"/>
    <w:rsid w:val="001A1434"/>
    <w:rsid w:val="001A2E9E"/>
    <w:rsid w:val="001A3A12"/>
    <w:rsid w:val="001A3A25"/>
    <w:rsid w:val="001A3F54"/>
    <w:rsid w:val="001A428C"/>
    <w:rsid w:val="001A433E"/>
    <w:rsid w:val="001A4540"/>
    <w:rsid w:val="001A4CE9"/>
    <w:rsid w:val="001A5329"/>
    <w:rsid w:val="001A685E"/>
    <w:rsid w:val="001A69E5"/>
    <w:rsid w:val="001A6BAD"/>
    <w:rsid w:val="001A70F1"/>
    <w:rsid w:val="001A716F"/>
    <w:rsid w:val="001A7AF9"/>
    <w:rsid w:val="001A7ED5"/>
    <w:rsid w:val="001B01E5"/>
    <w:rsid w:val="001B125A"/>
    <w:rsid w:val="001B2224"/>
    <w:rsid w:val="001B246C"/>
    <w:rsid w:val="001B24F5"/>
    <w:rsid w:val="001B26FE"/>
    <w:rsid w:val="001B2733"/>
    <w:rsid w:val="001B2A35"/>
    <w:rsid w:val="001B2E80"/>
    <w:rsid w:val="001B3477"/>
    <w:rsid w:val="001B3553"/>
    <w:rsid w:val="001B3E11"/>
    <w:rsid w:val="001B4DFC"/>
    <w:rsid w:val="001B5016"/>
    <w:rsid w:val="001B525A"/>
    <w:rsid w:val="001B534D"/>
    <w:rsid w:val="001B537D"/>
    <w:rsid w:val="001B5420"/>
    <w:rsid w:val="001B5D97"/>
    <w:rsid w:val="001B6794"/>
    <w:rsid w:val="001B6B44"/>
    <w:rsid w:val="001B738F"/>
    <w:rsid w:val="001B74F0"/>
    <w:rsid w:val="001C04E2"/>
    <w:rsid w:val="001C0637"/>
    <w:rsid w:val="001C072B"/>
    <w:rsid w:val="001C0966"/>
    <w:rsid w:val="001C0A31"/>
    <w:rsid w:val="001C0F33"/>
    <w:rsid w:val="001C0FBD"/>
    <w:rsid w:val="001C1890"/>
    <w:rsid w:val="001C1C62"/>
    <w:rsid w:val="001C1C7F"/>
    <w:rsid w:val="001C1E7F"/>
    <w:rsid w:val="001C225F"/>
    <w:rsid w:val="001C232A"/>
    <w:rsid w:val="001C241A"/>
    <w:rsid w:val="001C2D58"/>
    <w:rsid w:val="001C3034"/>
    <w:rsid w:val="001C3583"/>
    <w:rsid w:val="001C3614"/>
    <w:rsid w:val="001C402A"/>
    <w:rsid w:val="001C443D"/>
    <w:rsid w:val="001C4A91"/>
    <w:rsid w:val="001C4F1E"/>
    <w:rsid w:val="001C5389"/>
    <w:rsid w:val="001C55AF"/>
    <w:rsid w:val="001C56B2"/>
    <w:rsid w:val="001C56E8"/>
    <w:rsid w:val="001C5F48"/>
    <w:rsid w:val="001C5F63"/>
    <w:rsid w:val="001C6352"/>
    <w:rsid w:val="001C6453"/>
    <w:rsid w:val="001C7C12"/>
    <w:rsid w:val="001C7CBD"/>
    <w:rsid w:val="001D0A64"/>
    <w:rsid w:val="001D0F1C"/>
    <w:rsid w:val="001D1903"/>
    <w:rsid w:val="001D195D"/>
    <w:rsid w:val="001D1D36"/>
    <w:rsid w:val="001D2529"/>
    <w:rsid w:val="001D2592"/>
    <w:rsid w:val="001D2AB1"/>
    <w:rsid w:val="001D3157"/>
    <w:rsid w:val="001D4BA7"/>
    <w:rsid w:val="001D4D3C"/>
    <w:rsid w:val="001D502C"/>
    <w:rsid w:val="001D536D"/>
    <w:rsid w:val="001D5696"/>
    <w:rsid w:val="001D58FF"/>
    <w:rsid w:val="001D5A71"/>
    <w:rsid w:val="001D5A82"/>
    <w:rsid w:val="001D5B6F"/>
    <w:rsid w:val="001D5F63"/>
    <w:rsid w:val="001D5FF3"/>
    <w:rsid w:val="001D635F"/>
    <w:rsid w:val="001D6D12"/>
    <w:rsid w:val="001D6E8C"/>
    <w:rsid w:val="001D6FD4"/>
    <w:rsid w:val="001D720A"/>
    <w:rsid w:val="001E01B9"/>
    <w:rsid w:val="001E04EB"/>
    <w:rsid w:val="001E0A60"/>
    <w:rsid w:val="001E0E83"/>
    <w:rsid w:val="001E1979"/>
    <w:rsid w:val="001E1BBC"/>
    <w:rsid w:val="001E1E7D"/>
    <w:rsid w:val="001E268D"/>
    <w:rsid w:val="001E294F"/>
    <w:rsid w:val="001E2B11"/>
    <w:rsid w:val="001E2B18"/>
    <w:rsid w:val="001E2BC0"/>
    <w:rsid w:val="001E3613"/>
    <w:rsid w:val="001E3974"/>
    <w:rsid w:val="001E4575"/>
    <w:rsid w:val="001E4834"/>
    <w:rsid w:val="001E4AC1"/>
    <w:rsid w:val="001E4BCD"/>
    <w:rsid w:val="001E4EC0"/>
    <w:rsid w:val="001E59D1"/>
    <w:rsid w:val="001E5A63"/>
    <w:rsid w:val="001E5AEA"/>
    <w:rsid w:val="001E5E74"/>
    <w:rsid w:val="001E6190"/>
    <w:rsid w:val="001E61C4"/>
    <w:rsid w:val="001E6308"/>
    <w:rsid w:val="001E6504"/>
    <w:rsid w:val="001E67DB"/>
    <w:rsid w:val="001E69F8"/>
    <w:rsid w:val="001E71AA"/>
    <w:rsid w:val="001E7A93"/>
    <w:rsid w:val="001E7F53"/>
    <w:rsid w:val="001F0827"/>
    <w:rsid w:val="001F0E67"/>
    <w:rsid w:val="001F128F"/>
    <w:rsid w:val="001F137F"/>
    <w:rsid w:val="001F154B"/>
    <w:rsid w:val="001F20DD"/>
    <w:rsid w:val="001F287A"/>
    <w:rsid w:val="001F293E"/>
    <w:rsid w:val="001F320A"/>
    <w:rsid w:val="001F3648"/>
    <w:rsid w:val="001F3672"/>
    <w:rsid w:val="001F3A1B"/>
    <w:rsid w:val="001F3D24"/>
    <w:rsid w:val="001F3D59"/>
    <w:rsid w:val="001F4A6B"/>
    <w:rsid w:val="001F4B32"/>
    <w:rsid w:val="001F4BEF"/>
    <w:rsid w:val="001F4FBD"/>
    <w:rsid w:val="001F5DC0"/>
    <w:rsid w:val="001F5E65"/>
    <w:rsid w:val="001F6023"/>
    <w:rsid w:val="001F6497"/>
    <w:rsid w:val="001F6537"/>
    <w:rsid w:val="001F68DC"/>
    <w:rsid w:val="001F6F84"/>
    <w:rsid w:val="001F71EC"/>
    <w:rsid w:val="001F7834"/>
    <w:rsid w:val="001F7B9D"/>
    <w:rsid w:val="001F7BD8"/>
    <w:rsid w:val="001F7D42"/>
    <w:rsid w:val="002000BE"/>
    <w:rsid w:val="00200CF5"/>
    <w:rsid w:val="00200D58"/>
    <w:rsid w:val="00200E89"/>
    <w:rsid w:val="002011BC"/>
    <w:rsid w:val="00201391"/>
    <w:rsid w:val="00202867"/>
    <w:rsid w:val="002033CE"/>
    <w:rsid w:val="002040A5"/>
    <w:rsid w:val="00205478"/>
    <w:rsid w:val="0020547C"/>
    <w:rsid w:val="002057BC"/>
    <w:rsid w:val="00205B97"/>
    <w:rsid w:val="00206282"/>
    <w:rsid w:val="00206395"/>
    <w:rsid w:val="00206425"/>
    <w:rsid w:val="00206781"/>
    <w:rsid w:val="00206809"/>
    <w:rsid w:val="00206B00"/>
    <w:rsid w:val="00206B50"/>
    <w:rsid w:val="00206C16"/>
    <w:rsid w:val="00207480"/>
    <w:rsid w:val="002078CC"/>
    <w:rsid w:val="0020797D"/>
    <w:rsid w:val="00207D1E"/>
    <w:rsid w:val="00207FCD"/>
    <w:rsid w:val="00210092"/>
    <w:rsid w:val="00210480"/>
    <w:rsid w:val="002106DF"/>
    <w:rsid w:val="00210742"/>
    <w:rsid w:val="00210881"/>
    <w:rsid w:val="00210A5F"/>
    <w:rsid w:val="00211AE3"/>
    <w:rsid w:val="00212460"/>
    <w:rsid w:val="00212BB0"/>
    <w:rsid w:val="00212E6D"/>
    <w:rsid w:val="00213442"/>
    <w:rsid w:val="002151E4"/>
    <w:rsid w:val="002167CF"/>
    <w:rsid w:val="00216900"/>
    <w:rsid w:val="00216B5A"/>
    <w:rsid w:val="002172EA"/>
    <w:rsid w:val="00217651"/>
    <w:rsid w:val="0021795E"/>
    <w:rsid w:val="00220065"/>
    <w:rsid w:val="0022029F"/>
    <w:rsid w:val="00220799"/>
    <w:rsid w:val="00220893"/>
    <w:rsid w:val="0022156D"/>
    <w:rsid w:val="00221922"/>
    <w:rsid w:val="00221D86"/>
    <w:rsid w:val="0022217E"/>
    <w:rsid w:val="002221CE"/>
    <w:rsid w:val="002222B2"/>
    <w:rsid w:val="002223EE"/>
    <w:rsid w:val="0022274C"/>
    <w:rsid w:val="002228A5"/>
    <w:rsid w:val="00222B02"/>
    <w:rsid w:val="00223228"/>
    <w:rsid w:val="002232DE"/>
    <w:rsid w:val="002232F5"/>
    <w:rsid w:val="002233C8"/>
    <w:rsid w:val="002237B0"/>
    <w:rsid w:val="00223DCA"/>
    <w:rsid w:val="0022436E"/>
    <w:rsid w:val="002246E4"/>
    <w:rsid w:val="0022477A"/>
    <w:rsid w:val="00224E16"/>
    <w:rsid w:val="00224EBD"/>
    <w:rsid w:val="002252B0"/>
    <w:rsid w:val="002265FF"/>
    <w:rsid w:val="00226E87"/>
    <w:rsid w:val="0022711C"/>
    <w:rsid w:val="002275E4"/>
    <w:rsid w:val="00227F80"/>
    <w:rsid w:val="002302FC"/>
    <w:rsid w:val="0023089D"/>
    <w:rsid w:val="00230928"/>
    <w:rsid w:val="00230D6F"/>
    <w:rsid w:val="00230EB6"/>
    <w:rsid w:val="00231672"/>
    <w:rsid w:val="002319E1"/>
    <w:rsid w:val="00232FD9"/>
    <w:rsid w:val="00233A0C"/>
    <w:rsid w:val="00233BD0"/>
    <w:rsid w:val="00233F48"/>
    <w:rsid w:val="00233FA3"/>
    <w:rsid w:val="00233FF1"/>
    <w:rsid w:val="00234253"/>
    <w:rsid w:val="002346E7"/>
    <w:rsid w:val="002348E6"/>
    <w:rsid w:val="00234C08"/>
    <w:rsid w:val="00234D3E"/>
    <w:rsid w:val="00234E6D"/>
    <w:rsid w:val="00235168"/>
    <w:rsid w:val="00235698"/>
    <w:rsid w:val="00235A41"/>
    <w:rsid w:val="002361D1"/>
    <w:rsid w:val="00236375"/>
    <w:rsid w:val="0023668E"/>
    <w:rsid w:val="00236D60"/>
    <w:rsid w:val="00236D95"/>
    <w:rsid w:val="00237279"/>
    <w:rsid w:val="00237621"/>
    <w:rsid w:val="00237DF7"/>
    <w:rsid w:val="0024040E"/>
    <w:rsid w:val="00240A25"/>
    <w:rsid w:val="002413E6"/>
    <w:rsid w:val="00241A93"/>
    <w:rsid w:val="00241D60"/>
    <w:rsid w:val="00242E53"/>
    <w:rsid w:val="0024390B"/>
    <w:rsid w:val="00244B67"/>
    <w:rsid w:val="00244DB0"/>
    <w:rsid w:val="002452BE"/>
    <w:rsid w:val="00245659"/>
    <w:rsid w:val="002459BA"/>
    <w:rsid w:val="002459CA"/>
    <w:rsid w:val="0024675D"/>
    <w:rsid w:val="00246836"/>
    <w:rsid w:val="002469E1"/>
    <w:rsid w:val="0024728E"/>
    <w:rsid w:val="0024784B"/>
    <w:rsid w:val="00247BF7"/>
    <w:rsid w:val="00247C0F"/>
    <w:rsid w:val="00250015"/>
    <w:rsid w:val="0025053D"/>
    <w:rsid w:val="00250880"/>
    <w:rsid w:val="00250AC0"/>
    <w:rsid w:val="0025147F"/>
    <w:rsid w:val="00251EE5"/>
    <w:rsid w:val="0025323C"/>
    <w:rsid w:val="0025400B"/>
    <w:rsid w:val="002541AD"/>
    <w:rsid w:val="00255227"/>
    <w:rsid w:val="0025613D"/>
    <w:rsid w:val="0025664B"/>
    <w:rsid w:val="002566C5"/>
    <w:rsid w:val="00256D0A"/>
    <w:rsid w:val="00256FED"/>
    <w:rsid w:val="00256FEE"/>
    <w:rsid w:val="00257594"/>
    <w:rsid w:val="00257CC5"/>
    <w:rsid w:val="00257EF8"/>
    <w:rsid w:val="00260A7A"/>
    <w:rsid w:val="002611A0"/>
    <w:rsid w:val="00261312"/>
    <w:rsid w:val="00261892"/>
    <w:rsid w:val="00261C75"/>
    <w:rsid w:val="002626BE"/>
    <w:rsid w:val="002627AC"/>
    <w:rsid w:val="00262808"/>
    <w:rsid w:val="00262CF8"/>
    <w:rsid w:val="00262D5E"/>
    <w:rsid w:val="00262DA0"/>
    <w:rsid w:val="00262F4B"/>
    <w:rsid w:val="00263159"/>
    <w:rsid w:val="00263251"/>
    <w:rsid w:val="00263666"/>
    <w:rsid w:val="00263834"/>
    <w:rsid w:val="0026426F"/>
    <w:rsid w:val="002645A2"/>
    <w:rsid w:val="00264D45"/>
    <w:rsid w:val="002650FD"/>
    <w:rsid w:val="002651F0"/>
    <w:rsid w:val="00265288"/>
    <w:rsid w:val="002653E7"/>
    <w:rsid w:val="00265432"/>
    <w:rsid w:val="002654D7"/>
    <w:rsid w:val="00265677"/>
    <w:rsid w:val="00265707"/>
    <w:rsid w:val="0026593F"/>
    <w:rsid w:val="00265D82"/>
    <w:rsid w:val="002665F8"/>
    <w:rsid w:val="00266C3F"/>
    <w:rsid w:val="002670EB"/>
    <w:rsid w:val="002671E6"/>
    <w:rsid w:val="0027090D"/>
    <w:rsid w:val="00271D42"/>
    <w:rsid w:val="00271E89"/>
    <w:rsid w:val="002720DB"/>
    <w:rsid w:val="002724BC"/>
    <w:rsid w:val="00272FF5"/>
    <w:rsid w:val="00273819"/>
    <w:rsid w:val="00274039"/>
    <w:rsid w:val="002742E9"/>
    <w:rsid w:val="00274756"/>
    <w:rsid w:val="00274811"/>
    <w:rsid w:val="00274914"/>
    <w:rsid w:val="00274A4B"/>
    <w:rsid w:val="00274BD7"/>
    <w:rsid w:val="00274D14"/>
    <w:rsid w:val="00274E34"/>
    <w:rsid w:val="0027507C"/>
    <w:rsid w:val="00275395"/>
    <w:rsid w:val="002759E0"/>
    <w:rsid w:val="00275EAE"/>
    <w:rsid w:val="0027636C"/>
    <w:rsid w:val="00276524"/>
    <w:rsid w:val="002765E4"/>
    <w:rsid w:val="00276F93"/>
    <w:rsid w:val="0027706D"/>
    <w:rsid w:val="002772FC"/>
    <w:rsid w:val="00277BF7"/>
    <w:rsid w:val="00277ED2"/>
    <w:rsid w:val="00280368"/>
    <w:rsid w:val="00281648"/>
    <w:rsid w:val="0028191F"/>
    <w:rsid w:val="00281AE0"/>
    <w:rsid w:val="002823B3"/>
    <w:rsid w:val="00282EC8"/>
    <w:rsid w:val="00283178"/>
    <w:rsid w:val="0028339A"/>
    <w:rsid w:val="00283412"/>
    <w:rsid w:val="002834FA"/>
    <w:rsid w:val="002835E9"/>
    <w:rsid w:val="002836D4"/>
    <w:rsid w:val="002839C0"/>
    <w:rsid w:val="00283A13"/>
    <w:rsid w:val="002852F5"/>
    <w:rsid w:val="00285588"/>
    <w:rsid w:val="0028618E"/>
    <w:rsid w:val="002863C7"/>
    <w:rsid w:val="0028677C"/>
    <w:rsid w:val="00286CC1"/>
    <w:rsid w:val="002871B7"/>
    <w:rsid w:val="00287405"/>
    <w:rsid w:val="002903FA"/>
    <w:rsid w:val="002905A1"/>
    <w:rsid w:val="002905CE"/>
    <w:rsid w:val="00290DAE"/>
    <w:rsid w:val="0029139A"/>
    <w:rsid w:val="002918B4"/>
    <w:rsid w:val="00291DCC"/>
    <w:rsid w:val="0029210E"/>
    <w:rsid w:val="0029226D"/>
    <w:rsid w:val="00292605"/>
    <w:rsid w:val="00292FC4"/>
    <w:rsid w:val="00292FD5"/>
    <w:rsid w:val="00293005"/>
    <w:rsid w:val="00293CC7"/>
    <w:rsid w:val="00294996"/>
    <w:rsid w:val="00294D0E"/>
    <w:rsid w:val="00295401"/>
    <w:rsid w:val="0029557C"/>
    <w:rsid w:val="002955B7"/>
    <w:rsid w:val="00295BFB"/>
    <w:rsid w:val="002965B3"/>
    <w:rsid w:val="002973A1"/>
    <w:rsid w:val="00297691"/>
    <w:rsid w:val="00297A77"/>
    <w:rsid w:val="00297B45"/>
    <w:rsid w:val="002A0359"/>
    <w:rsid w:val="002A0B08"/>
    <w:rsid w:val="002A0CFE"/>
    <w:rsid w:val="002A12F1"/>
    <w:rsid w:val="002A1C6E"/>
    <w:rsid w:val="002A1C93"/>
    <w:rsid w:val="002A2183"/>
    <w:rsid w:val="002A2302"/>
    <w:rsid w:val="002A2884"/>
    <w:rsid w:val="002A2949"/>
    <w:rsid w:val="002A2EC7"/>
    <w:rsid w:val="002A3A30"/>
    <w:rsid w:val="002A3A7C"/>
    <w:rsid w:val="002A3B10"/>
    <w:rsid w:val="002A3C2F"/>
    <w:rsid w:val="002A55BB"/>
    <w:rsid w:val="002A5B5E"/>
    <w:rsid w:val="002A5DE8"/>
    <w:rsid w:val="002A5FCB"/>
    <w:rsid w:val="002A60C7"/>
    <w:rsid w:val="002A68C6"/>
    <w:rsid w:val="002A6CAC"/>
    <w:rsid w:val="002A6D0C"/>
    <w:rsid w:val="002A6E5E"/>
    <w:rsid w:val="002A7D78"/>
    <w:rsid w:val="002B05A4"/>
    <w:rsid w:val="002B1188"/>
    <w:rsid w:val="002B1258"/>
    <w:rsid w:val="002B13CB"/>
    <w:rsid w:val="002B1439"/>
    <w:rsid w:val="002B1C08"/>
    <w:rsid w:val="002B1D2E"/>
    <w:rsid w:val="002B1F13"/>
    <w:rsid w:val="002B288B"/>
    <w:rsid w:val="002B2C58"/>
    <w:rsid w:val="002B2E08"/>
    <w:rsid w:val="002B3DAA"/>
    <w:rsid w:val="002B410A"/>
    <w:rsid w:val="002B42E4"/>
    <w:rsid w:val="002B461E"/>
    <w:rsid w:val="002B46E9"/>
    <w:rsid w:val="002B4C08"/>
    <w:rsid w:val="002B5067"/>
    <w:rsid w:val="002B7190"/>
    <w:rsid w:val="002B7A54"/>
    <w:rsid w:val="002C007F"/>
    <w:rsid w:val="002C0B05"/>
    <w:rsid w:val="002C1AE8"/>
    <w:rsid w:val="002C1ED3"/>
    <w:rsid w:val="002C1F19"/>
    <w:rsid w:val="002C1FD1"/>
    <w:rsid w:val="002C2434"/>
    <w:rsid w:val="002C2942"/>
    <w:rsid w:val="002C2C07"/>
    <w:rsid w:val="002C2CF3"/>
    <w:rsid w:val="002C33E8"/>
    <w:rsid w:val="002C3EB4"/>
    <w:rsid w:val="002C40EC"/>
    <w:rsid w:val="002C4B1B"/>
    <w:rsid w:val="002C56C1"/>
    <w:rsid w:val="002C59BC"/>
    <w:rsid w:val="002C59EF"/>
    <w:rsid w:val="002C5F5D"/>
    <w:rsid w:val="002C6C15"/>
    <w:rsid w:val="002C6FB1"/>
    <w:rsid w:val="002C70F0"/>
    <w:rsid w:val="002D0047"/>
    <w:rsid w:val="002D08D1"/>
    <w:rsid w:val="002D0E9E"/>
    <w:rsid w:val="002D1775"/>
    <w:rsid w:val="002D1786"/>
    <w:rsid w:val="002D1C93"/>
    <w:rsid w:val="002D2783"/>
    <w:rsid w:val="002D2B1D"/>
    <w:rsid w:val="002D34CA"/>
    <w:rsid w:val="002D458C"/>
    <w:rsid w:val="002D497F"/>
    <w:rsid w:val="002D4B10"/>
    <w:rsid w:val="002D52C3"/>
    <w:rsid w:val="002D636A"/>
    <w:rsid w:val="002D6476"/>
    <w:rsid w:val="002D67CE"/>
    <w:rsid w:val="002D706C"/>
    <w:rsid w:val="002D7C34"/>
    <w:rsid w:val="002E0039"/>
    <w:rsid w:val="002E0979"/>
    <w:rsid w:val="002E1648"/>
    <w:rsid w:val="002E1E28"/>
    <w:rsid w:val="002E1EAA"/>
    <w:rsid w:val="002E231E"/>
    <w:rsid w:val="002E2C45"/>
    <w:rsid w:val="002E2CA3"/>
    <w:rsid w:val="002E2FBF"/>
    <w:rsid w:val="002E308A"/>
    <w:rsid w:val="002E31D5"/>
    <w:rsid w:val="002E32A7"/>
    <w:rsid w:val="002E33C4"/>
    <w:rsid w:val="002E3503"/>
    <w:rsid w:val="002E3847"/>
    <w:rsid w:val="002E386D"/>
    <w:rsid w:val="002E3BB6"/>
    <w:rsid w:val="002E3FEC"/>
    <w:rsid w:val="002E4605"/>
    <w:rsid w:val="002E46DA"/>
    <w:rsid w:val="002E482D"/>
    <w:rsid w:val="002E4EC3"/>
    <w:rsid w:val="002E558D"/>
    <w:rsid w:val="002E584F"/>
    <w:rsid w:val="002E5CC1"/>
    <w:rsid w:val="002E5F52"/>
    <w:rsid w:val="002E6347"/>
    <w:rsid w:val="002E6CF6"/>
    <w:rsid w:val="002E6F1E"/>
    <w:rsid w:val="002E7F79"/>
    <w:rsid w:val="002E7FF1"/>
    <w:rsid w:val="002F0298"/>
    <w:rsid w:val="002F0EEF"/>
    <w:rsid w:val="002F0EF2"/>
    <w:rsid w:val="002F1595"/>
    <w:rsid w:val="002F184B"/>
    <w:rsid w:val="002F1A42"/>
    <w:rsid w:val="002F24E2"/>
    <w:rsid w:val="002F2E9A"/>
    <w:rsid w:val="002F2F7A"/>
    <w:rsid w:val="002F332C"/>
    <w:rsid w:val="002F36E7"/>
    <w:rsid w:val="002F40D1"/>
    <w:rsid w:val="002F4CCE"/>
    <w:rsid w:val="002F4DC1"/>
    <w:rsid w:val="002F5073"/>
    <w:rsid w:val="002F5510"/>
    <w:rsid w:val="002F57F7"/>
    <w:rsid w:val="002F5B56"/>
    <w:rsid w:val="002F5B8D"/>
    <w:rsid w:val="002F5BC8"/>
    <w:rsid w:val="002F6501"/>
    <w:rsid w:val="002F6664"/>
    <w:rsid w:val="002F693A"/>
    <w:rsid w:val="002F7808"/>
    <w:rsid w:val="00300486"/>
    <w:rsid w:val="00300BD1"/>
    <w:rsid w:val="00300D4D"/>
    <w:rsid w:val="00300E43"/>
    <w:rsid w:val="003011B6"/>
    <w:rsid w:val="003015AC"/>
    <w:rsid w:val="00301695"/>
    <w:rsid w:val="003018A3"/>
    <w:rsid w:val="00301BC4"/>
    <w:rsid w:val="00302DF7"/>
    <w:rsid w:val="00303387"/>
    <w:rsid w:val="00303648"/>
    <w:rsid w:val="003040D6"/>
    <w:rsid w:val="0030434E"/>
    <w:rsid w:val="00304D77"/>
    <w:rsid w:val="0030542B"/>
    <w:rsid w:val="00305770"/>
    <w:rsid w:val="00305901"/>
    <w:rsid w:val="003059D2"/>
    <w:rsid w:val="00305DA7"/>
    <w:rsid w:val="00306158"/>
    <w:rsid w:val="0030691E"/>
    <w:rsid w:val="00306F8C"/>
    <w:rsid w:val="00307310"/>
    <w:rsid w:val="003075C7"/>
    <w:rsid w:val="003075D2"/>
    <w:rsid w:val="00307600"/>
    <w:rsid w:val="00307D98"/>
    <w:rsid w:val="00310313"/>
    <w:rsid w:val="00310506"/>
    <w:rsid w:val="00310E8C"/>
    <w:rsid w:val="003120AE"/>
    <w:rsid w:val="003120F1"/>
    <w:rsid w:val="003124FF"/>
    <w:rsid w:val="003125B7"/>
    <w:rsid w:val="003127CA"/>
    <w:rsid w:val="0031283F"/>
    <w:rsid w:val="003129BE"/>
    <w:rsid w:val="00312C74"/>
    <w:rsid w:val="00312ECE"/>
    <w:rsid w:val="003131D8"/>
    <w:rsid w:val="0031326B"/>
    <w:rsid w:val="00314AFE"/>
    <w:rsid w:val="003150C0"/>
    <w:rsid w:val="0031523F"/>
    <w:rsid w:val="0031598F"/>
    <w:rsid w:val="00315A69"/>
    <w:rsid w:val="00315C1B"/>
    <w:rsid w:val="003164F9"/>
    <w:rsid w:val="00316579"/>
    <w:rsid w:val="0031691C"/>
    <w:rsid w:val="00316ACB"/>
    <w:rsid w:val="00316C3B"/>
    <w:rsid w:val="00316D7A"/>
    <w:rsid w:val="0031707D"/>
    <w:rsid w:val="00317458"/>
    <w:rsid w:val="0031767B"/>
    <w:rsid w:val="00317BE6"/>
    <w:rsid w:val="003209E0"/>
    <w:rsid w:val="00320A74"/>
    <w:rsid w:val="00320E2F"/>
    <w:rsid w:val="00320EC3"/>
    <w:rsid w:val="0032120E"/>
    <w:rsid w:val="00321344"/>
    <w:rsid w:val="00321641"/>
    <w:rsid w:val="0032209D"/>
    <w:rsid w:val="003220F0"/>
    <w:rsid w:val="003226D5"/>
    <w:rsid w:val="0032285E"/>
    <w:rsid w:val="003229B0"/>
    <w:rsid w:val="003231DA"/>
    <w:rsid w:val="00323481"/>
    <w:rsid w:val="00323561"/>
    <w:rsid w:val="00323792"/>
    <w:rsid w:val="003246FB"/>
    <w:rsid w:val="00324A93"/>
    <w:rsid w:val="00324AFD"/>
    <w:rsid w:val="0032521C"/>
    <w:rsid w:val="003259D8"/>
    <w:rsid w:val="003267D3"/>
    <w:rsid w:val="00327155"/>
    <w:rsid w:val="003272F1"/>
    <w:rsid w:val="0032766C"/>
    <w:rsid w:val="00330055"/>
    <w:rsid w:val="00330B86"/>
    <w:rsid w:val="00331546"/>
    <w:rsid w:val="00331CAD"/>
    <w:rsid w:val="00331E67"/>
    <w:rsid w:val="00331F71"/>
    <w:rsid w:val="0033213D"/>
    <w:rsid w:val="00332790"/>
    <w:rsid w:val="00332823"/>
    <w:rsid w:val="0033287D"/>
    <w:rsid w:val="003328AB"/>
    <w:rsid w:val="003328BB"/>
    <w:rsid w:val="00332EA5"/>
    <w:rsid w:val="00332FB7"/>
    <w:rsid w:val="0033383C"/>
    <w:rsid w:val="00333BC6"/>
    <w:rsid w:val="0033425E"/>
    <w:rsid w:val="00335677"/>
    <w:rsid w:val="00336F31"/>
    <w:rsid w:val="0033766B"/>
    <w:rsid w:val="00337830"/>
    <w:rsid w:val="00337922"/>
    <w:rsid w:val="00337CBA"/>
    <w:rsid w:val="0034012E"/>
    <w:rsid w:val="00340ACE"/>
    <w:rsid w:val="00340B4E"/>
    <w:rsid w:val="003412B2"/>
    <w:rsid w:val="0034130E"/>
    <w:rsid w:val="0034139C"/>
    <w:rsid w:val="003417C5"/>
    <w:rsid w:val="00341D30"/>
    <w:rsid w:val="0034290D"/>
    <w:rsid w:val="00342AB7"/>
    <w:rsid w:val="003431FD"/>
    <w:rsid w:val="003433FA"/>
    <w:rsid w:val="003437D5"/>
    <w:rsid w:val="00343921"/>
    <w:rsid w:val="003442D7"/>
    <w:rsid w:val="00344318"/>
    <w:rsid w:val="00344931"/>
    <w:rsid w:val="00344C5B"/>
    <w:rsid w:val="00345295"/>
    <w:rsid w:val="003454A4"/>
    <w:rsid w:val="00345648"/>
    <w:rsid w:val="00345E6C"/>
    <w:rsid w:val="003466DE"/>
    <w:rsid w:val="003469E9"/>
    <w:rsid w:val="003469F0"/>
    <w:rsid w:val="00346E96"/>
    <w:rsid w:val="00347298"/>
    <w:rsid w:val="003474E4"/>
    <w:rsid w:val="00347E3C"/>
    <w:rsid w:val="003505BD"/>
    <w:rsid w:val="003505E6"/>
    <w:rsid w:val="00350B50"/>
    <w:rsid w:val="00350CA9"/>
    <w:rsid w:val="00350CED"/>
    <w:rsid w:val="00350D6A"/>
    <w:rsid w:val="003515B8"/>
    <w:rsid w:val="0035167B"/>
    <w:rsid w:val="00351703"/>
    <w:rsid w:val="003518F8"/>
    <w:rsid w:val="00351B75"/>
    <w:rsid w:val="0035257D"/>
    <w:rsid w:val="003527D7"/>
    <w:rsid w:val="00352B95"/>
    <w:rsid w:val="00352BDF"/>
    <w:rsid w:val="00353272"/>
    <w:rsid w:val="0035387F"/>
    <w:rsid w:val="00353976"/>
    <w:rsid w:val="00354093"/>
    <w:rsid w:val="00354487"/>
    <w:rsid w:val="003547DD"/>
    <w:rsid w:val="003548EC"/>
    <w:rsid w:val="00354AE9"/>
    <w:rsid w:val="00354B2F"/>
    <w:rsid w:val="00355787"/>
    <w:rsid w:val="00355951"/>
    <w:rsid w:val="00355B53"/>
    <w:rsid w:val="00356047"/>
    <w:rsid w:val="00356550"/>
    <w:rsid w:val="00356B16"/>
    <w:rsid w:val="00356CDC"/>
    <w:rsid w:val="003600BC"/>
    <w:rsid w:val="00360343"/>
    <w:rsid w:val="00360390"/>
    <w:rsid w:val="003604B9"/>
    <w:rsid w:val="003606D8"/>
    <w:rsid w:val="003607DF"/>
    <w:rsid w:val="00360F20"/>
    <w:rsid w:val="00361299"/>
    <w:rsid w:val="0036149B"/>
    <w:rsid w:val="00361691"/>
    <w:rsid w:val="00361A41"/>
    <w:rsid w:val="00361FA2"/>
    <w:rsid w:val="003629AE"/>
    <w:rsid w:val="00363DEB"/>
    <w:rsid w:val="00364537"/>
    <w:rsid w:val="0036471C"/>
    <w:rsid w:val="003647DC"/>
    <w:rsid w:val="0036487A"/>
    <w:rsid w:val="00364E7C"/>
    <w:rsid w:val="003659B6"/>
    <w:rsid w:val="00365DAA"/>
    <w:rsid w:val="003661E3"/>
    <w:rsid w:val="00366321"/>
    <w:rsid w:val="00366F8A"/>
    <w:rsid w:val="0037016D"/>
    <w:rsid w:val="00370197"/>
    <w:rsid w:val="00370259"/>
    <w:rsid w:val="00370A71"/>
    <w:rsid w:val="00371036"/>
    <w:rsid w:val="003716F9"/>
    <w:rsid w:val="00371BD1"/>
    <w:rsid w:val="003723DD"/>
    <w:rsid w:val="00372561"/>
    <w:rsid w:val="003725EE"/>
    <w:rsid w:val="00372CF2"/>
    <w:rsid w:val="0037323B"/>
    <w:rsid w:val="00373538"/>
    <w:rsid w:val="003737C8"/>
    <w:rsid w:val="0037394F"/>
    <w:rsid w:val="00373AC1"/>
    <w:rsid w:val="003740C9"/>
    <w:rsid w:val="00374102"/>
    <w:rsid w:val="0037471A"/>
    <w:rsid w:val="0037536C"/>
    <w:rsid w:val="00375704"/>
    <w:rsid w:val="003757B9"/>
    <w:rsid w:val="00375ACE"/>
    <w:rsid w:val="00376A6C"/>
    <w:rsid w:val="00376BFF"/>
    <w:rsid w:val="00377099"/>
    <w:rsid w:val="003771FF"/>
    <w:rsid w:val="00377B43"/>
    <w:rsid w:val="00380184"/>
    <w:rsid w:val="0038042C"/>
    <w:rsid w:val="00380833"/>
    <w:rsid w:val="00380A06"/>
    <w:rsid w:val="00380FAD"/>
    <w:rsid w:val="0038106D"/>
    <w:rsid w:val="00381C19"/>
    <w:rsid w:val="00381FC5"/>
    <w:rsid w:val="003821A7"/>
    <w:rsid w:val="0038236C"/>
    <w:rsid w:val="00382B4D"/>
    <w:rsid w:val="00382D89"/>
    <w:rsid w:val="00382E22"/>
    <w:rsid w:val="00383622"/>
    <w:rsid w:val="003837B7"/>
    <w:rsid w:val="00383913"/>
    <w:rsid w:val="003845B0"/>
    <w:rsid w:val="00384CD6"/>
    <w:rsid w:val="00385017"/>
    <w:rsid w:val="00385D70"/>
    <w:rsid w:val="003868EF"/>
    <w:rsid w:val="00386916"/>
    <w:rsid w:val="00387041"/>
    <w:rsid w:val="0038748B"/>
    <w:rsid w:val="003874F3"/>
    <w:rsid w:val="003877A7"/>
    <w:rsid w:val="00387C79"/>
    <w:rsid w:val="00387E54"/>
    <w:rsid w:val="0039023D"/>
    <w:rsid w:val="0039035D"/>
    <w:rsid w:val="00390962"/>
    <w:rsid w:val="00390B5D"/>
    <w:rsid w:val="00391093"/>
    <w:rsid w:val="003911C2"/>
    <w:rsid w:val="00391964"/>
    <w:rsid w:val="00391B21"/>
    <w:rsid w:val="00391D83"/>
    <w:rsid w:val="00391FB0"/>
    <w:rsid w:val="00392696"/>
    <w:rsid w:val="00393484"/>
    <w:rsid w:val="0039374C"/>
    <w:rsid w:val="00393910"/>
    <w:rsid w:val="00393951"/>
    <w:rsid w:val="00393966"/>
    <w:rsid w:val="00393AEB"/>
    <w:rsid w:val="003940BB"/>
    <w:rsid w:val="00394326"/>
    <w:rsid w:val="003943FB"/>
    <w:rsid w:val="00395D99"/>
    <w:rsid w:val="00396471"/>
    <w:rsid w:val="00397080"/>
    <w:rsid w:val="003976A9"/>
    <w:rsid w:val="003978D4"/>
    <w:rsid w:val="003A02DA"/>
    <w:rsid w:val="003A049E"/>
    <w:rsid w:val="003A088D"/>
    <w:rsid w:val="003A1233"/>
    <w:rsid w:val="003A1F55"/>
    <w:rsid w:val="003A2380"/>
    <w:rsid w:val="003A2996"/>
    <w:rsid w:val="003A299E"/>
    <w:rsid w:val="003A2BE3"/>
    <w:rsid w:val="003A2D8C"/>
    <w:rsid w:val="003A314F"/>
    <w:rsid w:val="003A32F4"/>
    <w:rsid w:val="003A3584"/>
    <w:rsid w:val="003A3B32"/>
    <w:rsid w:val="003A3C50"/>
    <w:rsid w:val="003A3E84"/>
    <w:rsid w:val="003A3FD4"/>
    <w:rsid w:val="003A4742"/>
    <w:rsid w:val="003A4ED1"/>
    <w:rsid w:val="003A4EFC"/>
    <w:rsid w:val="003A51B7"/>
    <w:rsid w:val="003A520E"/>
    <w:rsid w:val="003A56BA"/>
    <w:rsid w:val="003A5ADA"/>
    <w:rsid w:val="003A5D63"/>
    <w:rsid w:val="003A66C6"/>
    <w:rsid w:val="003A68D7"/>
    <w:rsid w:val="003A6C43"/>
    <w:rsid w:val="003A6D78"/>
    <w:rsid w:val="003A73A8"/>
    <w:rsid w:val="003A7AA4"/>
    <w:rsid w:val="003B056B"/>
    <w:rsid w:val="003B092E"/>
    <w:rsid w:val="003B0CA9"/>
    <w:rsid w:val="003B0F54"/>
    <w:rsid w:val="003B1165"/>
    <w:rsid w:val="003B168D"/>
    <w:rsid w:val="003B1B75"/>
    <w:rsid w:val="003B1E5C"/>
    <w:rsid w:val="003B276F"/>
    <w:rsid w:val="003B27F3"/>
    <w:rsid w:val="003B29AB"/>
    <w:rsid w:val="003B2B78"/>
    <w:rsid w:val="003B2E4C"/>
    <w:rsid w:val="003B3122"/>
    <w:rsid w:val="003B31AF"/>
    <w:rsid w:val="003B349C"/>
    <w:rsid w:val="003B3619"/>
    <w:rsid w:val="003B3A73"/>
    <w:rsid w:val="003B491C"/>
    <w:rsid w:val="003B53C6"/>
    <w:rsid w:val="003B56C8"/>
    <w:rsid w:val="003B59C2"/>
    <w:rsid w:val="003B5F3D"/>
    <w:rsid w:val="003B6000"/>
    <w:rsid w:val="003B69F8"/>
    <w:rsid w:val="003B6AB3"/>
    <w:rsid w:val="003B6BB3"/>
    <w:rsid w:val="003B6D6E"/>
    <w:rsid w:val="003B6E4C"/>
    <w:rsid w:val="003B6EDD"/>
    <w:rsid w:val="003B6F70"/>
    <w:rsid w:val="003B70E7"/>
    <w:rsid w:val="003B738C"/>
    <w:rsid w:val="003B765E"/>
    <w:rsid w:val="003B789C"/>
    <w:rsid w:val="003B7C0B"/>
    <w:rsid w:val="003B7C22"/>
    <w:rsid w:val="003C008A"/>
    <w:rsid w:val="003C0244"/>
    <w:rsid w:val="003C0ECB"/>
    <w:rsid w:val="003C1078"/>
    <w:rsid w:val="003C17B1"/>
    <w:rsid w:val="003C1EE7"/>
    <w:rsid w:val="003C2249"/>
    <w:rsid w:val="003C2AD0"/>
    <w:rsid w:val="003C34E4"/>
    <w:rsid w:val="003C3E44"/>
    <w:rsid w:val="003C43B3"/>
    <w:rsid w:val="003C4683"/>
    <w:rsid w:val="003C4934"/>
    <w:rsid w:val="003C5481"/>
    <w:rsid w:val="003C54FC"/>
    <w:rsid w:val="003C579B"/>
    <w:rsid w:val="003C57D0"/>
    <w:rsid w:val="003C5B94"/>
    <w:rsid w:val="003C5C64"/>
    <w:rsid w:val="003C5CFA"/>
    <w:rsid w:val="003C5D91"/>
    <w:rsid w:val="003C5D9E"/>
    <w:rsid w:val="003C62A4"/>
    <w:rsid w:val="003C6D0D"/>
    <w:rsid w:val="003C6D2F"/>
    <w:rsid w:val="003C707E"/>
    <w:rsid w:val="003C7C92"/>
    <w:rsid w:val="003D15B7"/>
    <w:rsid w:val="003D16A1"/>
    <w:rsid w:val="003D1969"/>
    <w:rsid w:val="003D1CC1"/>
    <w:rsid w:val="003D1D62"/>
    <w:rsid w:val="003D20FE"/>
    <w:rsid w:val="003D2285"/>
    <w:rsid w:val="003D2D5F"/>
    <w:rsid w:val="003D42DE"/>
    <w:rsid w:val="003D585A"/>
    <w:rsid w:val="003D5D05"/>
    <w:rsid w:val="003D5F61"/>
    <w:rsid w:val="003D639F"/>
    <w:rsid w:val="003D63D2"/>
    <w:rsid w:val="003D6704"/>
    <w:rsid w:val="003D6790"/>
    <w:rsid w:val="003D74B7"/>
    <w:rsid w:val="003D77B5"/>
    <w:rsid w:val="003E04BD"/>
    <w:rsid w:val="003E0CAD"/>
    <w:rsid w:val="003E1907"/>
    <w:rsid w:val="003E22BF"/>
    <w:rsid w:val="003E279C"/>
    <w:rsid w:val="003E292A"/>
    <w:rsid w:val="003E2AE4"/>
    <w:rsid w:val="003E2B00"/>
    <w:rsid w:val="003E32B8"/>
    <w:rsid w:val="003E38E9"/>
    <w:rsid w:val="003E475F"/>
    <w:rsid w:val="003E4795"/>
    <w:rsid w:val="003E4E7A"/>
    <w:rsid w:val="003E5181"/>
    <w:rsid w:val="003E5AA1"/>
    <w:rsid w:val="003E5FF7"/>
    <w:rsid w:val="003E65DA"/>
    <w:rsid w:val="003E6AE8"/>
    <w:rsid w:val="003E79C9"/>
    <w:rsid w:val="003E7D04"/>
    <w:rsid w:val="003F009A"/>
    <w:rsid w:val="003F09CC"/>
    <w:rsid w:val="003F0CF8"/>
    <w:rsid w:val="003F0F2A"/>
    <w:rsid w:val="003F0FD6"/>
    <w:rsid w:val="003F1198"/>
    <w:rsid w:val="003F23F5"/>
    <w:rsid w:val="003F2B06"/>
    <w:rsid w:val="003F31FD"/>
    <w:rsid w:val="003F3B43"/>
    <w:rsid w:val="003F434A"/>
    <w:rsid w:val="003F5324"/>
    <w:rsid w:val="003F5D2F"/>
    <w:rsid w:val="003F6104"/>
    <w:rsid w:val="003F679E"/>
    <w:rsid w:val="003F6A1D"/>
    <w:rsid w:val="003F6BF9"/>
    <w:rsid w:val="003F6C86"/>
    <w:rsid w:val="003F741C"/>
    <w:rsid w:val="0040159C"/>
    <w:rsid w:val="004015CA"/>
    <w:rsid w:val="00401D0D"/>
    <w:rsid w:val="00401D12"/>
    <w:rsid w:val="004026A0"/>
    <w:rsid w:val="0040370F"/>
    <w:rsid w:val="00403FD8"/>
    <w:rsid w:val="00404FE4"/>
    <w:rsid w:val="00405878"/>
    <w:rsid w:val="00406623"/>
    <w:rsid w:val="00406A0E"/>
    <w:rsid w:val="0040751C"/>
    <w:rsid w:val="00407550"/>
    <w:rsid w:val="00407950"/>
    <w:rsid w:val="00407A71"/>
    <w:rsid w:val="00407C63"/>
    <w:rsid w:val="00410488"/>
    <w:rsid w:val="00410ADD"/>
    <w:rsid w:val="00410E84"/>
    <w:rsid w:val="00410ECC"/>
    <w:rsid w:val="00411282"/>
    <w:rsid w:val="004112F0"/>
    <w:rsid w:val="00411364"/>
    <w:rsid w:val="004113CE"/>
    <w:rsid w:val="00411415"/>
    <w:rsid w:val="004116BD"/>
    <w:rsid w:val="00411C9E"/>
    <w:rsid w:val="00411ED8"/>
    <w:rsid w:val="00411EFF"/>
    <w:rsid w:val="00411F76"/>
    <w:rsid w:val="004121CF"/>
    <w:rsid w:val="00412A17"/>
    <w:rsid w:val="00413274"/>
    <w:rsid w:val="00413393"/>
    <w:rsid w:val="004134DE"/>
    <w:rsid w:val="00413BCD"/>
    <w:rsid w:val="00413C01"/>
    <w:rsid w:val="00413E4F"/>
    <w:rsid w:val="00414C1A"/>
    <w:rsid w:val="004153B2"/>
    <w:rsid w:val="00416B93"/>
    <w:rsid w:val="00416E2A"/>
    <w:rsid w:val="00416FEB"/>
    <w:rsid w:val="004176F8"/>
    <w:rsid w:val="004179E1"/>
    <w:rsid w:val="00417C76"/>
    <w:rsid w:val="00420B6C"/>
    <w:rsid w:val="00420D45"/>
    <w:rsid w:val="00422623"/>
    <w:rsid w:val="00422A9A"/>
    <w:rsid w:val="00422E06"/>
    <w:rsid w:val="00422EAA"/>
    <w:rsid w:val="0042339E"/>
    <w:rsid w:val="004233A4"/>
    <w:rsid w:val="00423B07"/>
    <w:rsid w:val="00423CF1"/>
    <w:rsid w:val="00423D70"/>
    <w:rsid w:val="00423E07"/>
    <w:rsid w:val="0042471C"/>
    <w:rsid w:val="00424EE0"/>
    <w:rsid w:val="004250FF"/>
    <w:rsid w:val="00425851"/>
    <w:rsid w:val="0042600A"/>
    <w:rsid w:val="004262D7"/>
    <w:rsid w:val="00426C6E"/>
    <w:rsid w:val="0042708B"/>
    <w:rsid w:val="00427914"/>
    <w:rsid w:val="004279B2"/>
    <w:rsid w:val="00427B95"/>
    <w:rsid w:val="00427ED4"/>
    <w:rsid w:val="00427FE0"/>
    <w:rsid w:val="0043109F"/>
    <w:rsid w:val="00431285"/>
    <w:rsid w:val="00431F20"/>
    <w:rsid w:val="00432088"/>
    <w:rsid w:val="00432469"/>
    <w:rsid w:val="004326E9"/>
    <w:rsid w:val="00432708"/>
    <w:rsid w:val="00432B10"/>
    <w:rsid w:val="00432EA5"/>
    <w:rsid w:val="004338D2"/>
    <w:rsid w:val="0043392A"/>
    <w:rsid w:val="00433D54"/>
    <w:rsid w:val="004340C3"/>
    <w:rsid w:val="004347EF"/>
    <w:rsid w:val="00434A09"/>
    <w:rsid w:val="00434D0B"/>
    <w:rsid w:val="00434E82"/>
    <w:rsid w:val="00434EAC"/>
    <w:rsid w:val="00435B0E"/>
    <w:rsid w:val="00435DE9"/>
    <w:rsid w:val="004363A6"/>
    <w:rsid w:val="004366B4"/>
    <w:rsid w:val="004368A9"/>
    <w:rsid w:val="00436CCE"/>
    <w:rsid w:val="00436FE1"/>
    <w:rsid w:val="004370C4"/>
    <w:rsid w:val="004370C6"/>
    <w:rsid w:val="00437852"/>
    <w:rsid w:val="0044003E"/>
    <w:rsid w:val="00440A64"/>
    <w:rsid w:val="00441165"/>
    <w:rsid w:val="004419B9"/>
    <w:rsid w:val="0044222E"/>
    <w:rsid w:val="00442333"/>
    <w:rsid w:val="0044278C"/>
    <w:rsid w:val="00442888"/>
    <w:rsid w:val="00442B71"/>
    <w:rsid w:val="00442CB7"/>
    <w:rsid w:val="00443174"/>
    <w:rsid w:val="00443332"/>
    <w:rsid w:val="00443F5C"/>
    <w:rsid w:val="0044400F"/>
    <w:rsid w:val="00444CE8"/>
    <w:rsid w:val="00444DC6"/>
    <w:rsid w:val="0044504A"/>
    <w:rsid w:val="00445317"/>
    <w:rsid w:val="004453F4"/>
    <w:rsid w:val="004455AD"/>
    <w:rsid w:val="004456D1"/>
    <w:rsid w:val="004459C4"/>
    <w:rsid w:val="00445F40"/>
    <w:rsid w:val="00446620"/>
    <w:rsid w:val="00446C28"/>
    <w:rsid w:val="004476FF"/>
    <w:rsid w:val="0044785D"/>
    <w:rsid w:val="00447922"/>
    <w:rsid w:val="00447E75"/>
    <w:rsid w:val="00447FC8"/>
    <w:rsid w:val="00450267"/>
    <w:rsid w:val="004506AA"/>
    <w:rsid w:val="00450BAE"/>
    <w:rsid w:val="00450E08"/>
    <w:rsid w:val="00452118"/>
    <w:rsid w:val="00452462"/>
    <w:rsid w:val="004526EC"/>
    <w:rsid w:val="00452FC2"/>
    <w:rsid w:val="0045330F"/>
    <w:rsid w:val="00453897"/>
    <w:rsid w:val="00453F42"/>
    <w:rsid w:val="004544DC"/>
    <w:rsid w:val="004545BF"/>
    <w:rsid w:val="00454780"/>
    <w:rsid w:val="00454A06"/>
    <w:rsid w:val="00454F47"/>
    <w:rsid w:val="00455014"/>
    <w:rsid w:val="00455036"/>
    <w:rsid w:val="0045589D"/>
    <w:rsid w:val="00455945"/>
    <w:rsid w:val="00456046"/>
    <w:rsid w:val="0045657E"/>
    <w:rsid w:val="00456BAC"/>
    <w:rsid w:val="00456DA6"/>
    <w:rsid w:val="0045734A"/>
    <w:rsid w:val="00457C55"/>
    <w:rsid w:val="00457EA4"/>
    <w:rsid w:val="00460207"/>
    <w:rsid w:val="004604AE"/>
    <w:rsid w:val="00460B77"/>
    <w:rsid w:val="00460C03"/>
    <w:rsid w:val="00460DFA"/>
    <w:rsid w:val="00461000"/>
    <w:rsid w:val="004611F7"/>
    <w:rsid w:val="004615E5"/>
    <w:rsid w:val="0046207F"/>
    <w:rsid w:val="004621A0"/>
    <w:rsid w:val="004624F3"/>
    <w:rsid w:val="004625CD"/>
    <w:rsid w:val="00462B38"/>
    <w:rsid w:val="004630F6"/>
    <w:rsid w:val="0046355C"/>
    <w:rsid w:val="00463FD4"/>
    <w:rsid w:val="0046419C"/>
    <w:rsid w:val="00464620"/>
    <w:rsid w:val="0046475A"/>
    <w:rsid w:val="004647EB"/>
    <w:rsid w:val="00465207"/>
    <w:rsid w:val="004653D6"/>
    <w:rsid w:val="0046543E"/>
    <w:rsid w:val="00465657"/>
    <w:rsid w:val="0046569D"/>
    <w:rsid w:val="00465760"/>
    <w:rsid w:val="00465D10"/>
    <w:rsid w:val="0046617F"/>
    <w:rsid w:val="004661D5"/>
    <w:rsid w:val="004671A1"/>
    <w:rsid w:val="00467885"/>
    <w:rsid w:val="00467A42"/>
    <w:rsid w:val="00467ED6"/>
    <w:rsid w:val="00470533"/>
    <w:rsid w:val="0047099B"/>
    <w:rsid w:val="0047159F"/>
    <w:rsid w:val="0047174D"/>
    <w:rsid w:val="00471B2C"/>
    <w:rsid w:val="00471EEA"/>
    <w:rsid w:val="004725B8"/>
    <w:rsid w:val="00472A7C"/>
    <w:rsid w:val="00472BC6"/>
    <w:rsid w:val="00472DEE"/>
    <w:rsid w:val="00472E6E"/>
    <w:rsid w:val="004731AF"/>
    <w:rsid w:val="004731FE"/>
    <w:rsid w:val="004733B3"/>
    <w:rsid w:val="00473879"/>
    <w:rsid w:val="00473A45"/>
    <w:rsid w:val="00473A7B"/>
    <w:rsid w:val="00473B4A"/>
    <w:rsid w:val="00473BEC"/>
    <w:rsid w:val="00473E81"/>
    <w:rsid w:val="00474B48"/>
    <w:rsid w:val="00476535"/>
    <w:rsid w:val="00476B3B"/>
    <w:rsid w:val="00477B74"/>
    <w:rsid w:val="00477CD2"/>
    <w:rsid w:val="00477F44"/>
    <w:rsid w:val="00480581"/>
    <w:rsid w:val="00480B52"/>
    <w:rsid w:val="00480DAF"/>
    <w:rsid w:val="00480EBB"/>
    <w:rsid w:val="004810E5"/>
    <w:rsid w:val="004814CF"/>
    <w:rsid w:val="00481D02"/>
    <w:rsid w:val="00481F86"/>
    <w:rsid w:val="0048257F"/>
    <w:rsid w:val="004825DE"/>
    <w:rsid w:val="00482965"/>
    <w:rsid w:val="00482ACF"/>
    <w:rsid w:val="00483111"/>
    <w:rsid w:val="0048321A"/>
    <w:rsid w:val="004832B5"/>
    <w:rsid w:val="00483D13"/>
    <w:rsid w:val="00484905"/>
    <w:rsid w:val="00484930"/>
    <w:rsid w:val="004850BF"/>
    <w:rsid w:val="004851E3"/>
    <w:rsid w:val="0048584D"/>
    <w:rsid w:val="00485BFE"/>
    <w:rsid w:val="00486265"/>
    <w:rsid w:val="00486435"/>
    <w:rsid w:val="00486C79"/>
    <w:rsid w:val="0048719D"/>
    <w:rsid w:val="00487218"/>
    <w:rsid w:val="00487409"/>
    <w:rsid w:val="004877C5"/>
    <w:rsid w:val="00487A31"/>
    <w:rsid w:val="004913C3"/>
    <w:rsid w:val="0049163A"/>
    <w:rsid w:val="004917D1"/>
    <w:rsid w:val="0049195B"/>
    <w:rsid w:val="0049197D"/>
    <w:rsid w:val="004919BB"/>
    <w:rsid w:val="00491BCB"/>
    <w:rsid w:val="00491F83"/>
    <w:rsid w:val="00492607"/>
    <w:rsid w:val="0049287D"/>
    <w:rsid w:val="00492BDF"/>
    <w:rsid w:val="004935AC"/>
    <w:rsid w:val="00493689"/>
    <w:rsid w:val="00493DF1"/>
    <w:rsid w:val="00493E38"/>
    <w:rsid w:val="004947CC"/>
    <w:rsid w:val="00494AAD"/>
    <w:rsid w:val="004952D3"/>
    <w:rsid w:val="00495465"/>
    <w:rsid w:val="004955DD"/>
    <w:rsid w:val="004965D1"/>
    <w:rsid w:val="004969E0"/>
    <w:rsid w:val="00496E73"/>
    <w:rsid w:val="00497952"/>
    <w:rsid w:val="00497B82"/>
    <w:rsid w:val="00497BDD"/>
    <w:rsid w:val="00497D1C"/>
    <w:rsid w:val="00497F64"/>
    <w:rsid w:val="004A111C"/>
    <w:rsid w:val="004A1C19"/>
    <w:rsid w:val="004A1EAC"/>
    <w:rsid w:val="004A2784"/>
    <w:rsid w:val="004A291D"/>
    <w:rsid w:val="004A2B06"/>
    <w:rsid w:val="004A2C13"/>
    <w:rsid w:val="004A336E"/>
    <w:rsid w:val="004A3410"/>
    <w:rsid w:val="004A3705"/>
    <w:rsid w:val="004A376D"/>
    <w:rsid w:val="004A39D5"/>
    <w:rsid w:val="004A3A9C"/>
    <w:rsid w:val="004A401D"/>
    <w:rsid w:val="004A4619"/>
    <w:rsid w:val="004A480D"/>
    <w:rsid w:val="004A4CAC"/>
    <w:rsid w:val="004A54DB"/>
    <w:rsid w:val="004A5757"/>
    <w:rsid w:val="004A5DE0"/>
    <w:rsid w:val="004A6794"/>
    <w:rsid w:val="004A6B8B"/>
    <w:rsid w:val="004A73BF"/>
    <w:rsid w:val="004A73F4"/>
    <w:rsid w:val="004A7831"/>
    <w:rsid w:val="004A7DA8"/>
    <w:rsid w:val="004A7EA4"/>
    <w:rsid w:val="004B0312"/>
    <w:rsid w:val="004B1672"/>
    <w:rsid w:val="004B17FA"/>
    <w:rsid w:val="004B2045"/>
    <w:rsid w:val="004B26CA"/>
    <w:rsid w:val="004B3269"/>
    <w:rsid w:val="004B409B"/>
    <w:rsid w:val="004B40EE"/>
    <w:rsid w:val="004B42ED"/>
    <w:rsid w:val="004B4DF5"/>
    <w:rsid w:val="004B5297"/>
    <w:rsid w:val="004B55A9"/>
    <w:rsid w:val="004B5856"/>
    <w:rsid w:val="004B5ABC"/>
    <w:rsid w:val="004B5E38"/>
    <w:rsid w:val="004B6185"/>
    <w:rsid w:val="004B70D6"/>
    <w:rsid w:val="004B7123"/>
    <w:rsid w:val="004B748E"/>
    <w:rsid w:val="004B76CE"/>
    <w:rsid w:val="004B77E2"/>
    <w:rsid w:val="004B7FBF"/>
    <w:rsid w:val="004C00FE"/>
    <w:rsid w:val="004C03AF"/>
    <w:rsid w:val="004C05B2"/>
    <w:rsid w:val="004C05F6"/>
    <w:rsid w:val="004C064F"/>
    <w:rsid w:val="004C0B0B"/>
    <w:rsid w:val="004C1516"/>
    <w:rsid w:val="004C1AFF"/>
    <w:rsid w:val="004C1D1B"/>
    <w:rsid w:val="004C2CB0"/>
    <w:rsid w:val="004C2E2B"/>
    <w:rsid w:val="004C358B"/>
    <w:rsid w:val="004C4167"/>
    <w:rsid w:val="004C4431"/>
    <w:rsid w:val="004C45CB"/>
    <w:rsid w:val="004C46FB"/>
    <w:rsid w:val="004C4DFF"/>
    <w:rsid w:val="004C5575"/>
    <w:rsid w:val="004C5622"/>
    <w:rsid w:val="004C5E32"/>
    <w:rsid w:val="004C6097"/>
    <w:rsid w:val="004C636E"/>
    <w:rsid w:val="004C641C"/>
    <w:rsid w:val="004C6618"/>
    <w:rsid w:val="004C67C1"/>
    <w:rsid w:val="004C67DB"/>
    <w:rsid w:val="004C6867"/>
    <w:rsid w:val="004C7AC5"/>
    <w:rsid w:val="004C7D29"/>
    <w:rsid w:val="004D0859"/>
    <w:rsid w:val="004D0D14"/>
    <w:rsid w:val="004D0F6F"/>
    <w:rsid w:val="004D14F1"/>
    <w:rsid w:val="004D1632"/>
    <w:rsid w:val="004D21BD"/>
    <w:rsid w:val="004D2953"/>
    <w:rsid w:val="004D2E39"/>
    <w:rsid w:val="004D37B1"/>
    <w:rsid w:val="004D3819"/>
    <w:rsid w:val="004D407F"/>
    <w:rsid w:val="004D410E"/>
    <w:rsid w:val="004D59B4"/>
    <w:rsid w:val="004D5B43"/>
    <w:rsid w:val="004D5BCE"/>
    <w:rsid w:val="004D5DD0"/>
    <w:rsid w:val="004D62E8"/>
    <w:rsid w:val="004D6AA6"/>
    <w:rsid w:val="004D7113"/>
    <w:rsid w:val="004D7198"/>
    <w:rsid w:val="004D7C9E"/>
    <w:rsid w:val="004E0080"/>
    <w:rsid w:val="004E0112"/>
    <w:rsid w:val="004E01A1"/>
    <w:rsid w:val="004E02D1"/>
    <w:rsid w:val="004E04C1"/>
    <w:rsid w:val="004E0974"/>
    <w:rsid w:val="004E0D2D"/>
    <w:rsid w:val="004E0EE4"/>
    <w:rsid w:val="004E12F5"/>
    <w:rsid w:val="004E147F"/>
    <w:rsid w:val="004E226F"/>
    <w:rsid w:val="004E23DB"/>
    <w:rsid w:val="004E2520"/>
    <w:rsid w:val="004E2B68"/>
    <w:rsid w:val="004E2BDE"/>
    <w:rsid w:val="004E2E1C"/>
    <w:rsid w:val="004E3A7D"/>
    <w:rsid w:val="004E3EE0"/>
    <w:rsid w:val="004E422E"/>
    <w:rsid w:val="004E46EC"/>
    <w:rsid w:val="004E4B98"/>
    <w:rsid w:val="004E558B"/>
    <w:rsid w:val="004E5664"/>
    <w:rsid w:val="004E5823"/>
    <w:rsid w:val="004E58B1"/>
    <w:rsid w:val="004E5A45"/>
    <w:rsid w:val="004E5CD2"/>
    <w:rsid w:val="004E662B"/>
    <w:rsid w:val="004E6F40"/>
    <w:rsid w:val="004E7C71"/>
    <w:rsid w:val="004F0293"/>
    <w:rsid w:val="004F12AE"/>
    <w:rsid w:val="004F1672"/>
    <w:rsid w:val="004F1B12"/>
    <w:rsid w:val="004F1CF8"/>
    <w:rsid w:val="004F2175"/>
    <w:rsid w:val="004F2194"/>
    <w:rsid w:val="004F3B86"/>
    <w:rsid w:val="004F4928"/>
    <w:rsid w:val="004F4BC9"/>
    <w:rsid w:val="004F4D7F"/>
    <w:rsid w:val="004F4EA1"/>
    <w:rsid w:val="004F4F80"/>
    <w:rsid w:val="004F5222"/>
    <w:rsid w:val="004F55D2"/>
    <w:rsid w:val="004F60A2"/>
    <w:rsid w:val="004F644B"/>
    <w:rsid w:val="004F65FF"/>
    <w:rsid w:val="004F6E2C"/>
    <w:rsid w:val="004F7B5F"/>
    <w:rsid w:val="005000C5"/>
    <w:rsid w:val="005001C9"/>
    <w:rsid w:val="00500F1C"/>
    <w:rsid w:val="005010B2"/>
    <w:rsid w:val="00501543"/>
    <w:rsid w:val="00501641"/>
    <w:rsid w:val="005017DF"/>
    <w:rsid w:val="00501A29"/>
    <w:rsid w:val="00502D12"/>
    <w:rsid w:val="00502D34"/>
    <w:rsid w:val="005033B4"/>
    <w:rsid w:val="005035F2"/>
    <w:rsid w:val="005047AD"/>
    <w:rsid w:val="00504A9E"/>
    <w:rsid w:val="00504C33"/>
    <w:rsid w:val="005053D4"/>
    <w:rsid w:val="0050550F"/>
    <w:rsid w:val="005056B3"/>
    <w:rsid w:val="00505FBC"/>
    <w:rsid w:val="00506042"/>
    <w:rsid w:val="005060DA"/>
    <w:rsid w:val="005065ED"/>
    <w:rsid w:val="005073EF"/>
    <w:rsid w:val="0050782E"/>
    <w:rsid w:val="00507C19"/>
    <w:rsid w:val="00510269"/>
    <w:rsid w:val="00510295"/>
    <w:rsid w:val="00510345"/>
    <w:rsid w:val="00510BC9"/>
    <w:rsid w:val="00510FE8"/>
    <w:rsid w:val="0051228F"/>
    <w:rsid w:val="00512C36"/>
    <w:rsid w:val="00512DDA"/>
    <w:rsid w:val="00513FAD"/>
    <w:rsid w:val="005144BD"/>
    <w:rsid w:val="0051453A"/>
    <w:rsid w:val="00514CEE"/>
    <w:rsid w:val="00514EBF"/>
    <w:rsid w:val="005153DB"/>
    <w:rsid w:val="0051587F"/>
    <w:rsid w:val="00515B77"/>
    <w:rsid w:val="00515CC2"/>
    <w:rsid w:val="0051606B"/>
    <w:rsid w:val="00517232"/>
    <w:rsid w:val="005207FF"/>
    <w:rsid w:val="005209E7"/>
    <w:rsid w:val="00520AFA"/>
    <w:rsid w:val="00520E77"/>
    <w:rsid w:val="0052114B"/>
    <w:rsid w:val="005213EF"/>
    <w:rsid w:val="00521658"/>
    <w:rsid w:val="00521CDF"/>
    <w:rsid w:val="00522848"/>
    <w:rsid w:val="0052300D"/>
    <w:rsid w:val="005230D5"/>
    <w:rsid w:val="00523246"/>
    <w:rsid w:val="005248C0"/>
    <w:rsid w:val="00525396"/>
    <w:rsid w:val="005257F5"/>
    <w:rsid w:val="00525A93"/>
    <w:rsid w:val="00525D15"/>
    <w:rsid w:val="00525F5B"/>
    <w:rsid w:val="00526331"/>
    <w:rsid w:val="005264B5"/>
    <w:rsid w:val="00526893"/>
    <w:rsid w:val="00526BAC"/>
    <w:rsid w:val="00526E6A"/>
    <w:rsid w:val="005276C3"/>
    <w:rsid w:val="00527959"/>
    <w:rsid w:val="00527A90"/>
    <w:rsid w:val="00527D77"/>
    <w:rsid w:val="00527DC0"/>
    <w:rsid w:val="00527FBE"/>
    <w:rsid w:val="0053084C"/>
    <w:rsid w:val="0053092B"/>
    <w:rsid w:val="00530A07"/>
    <w:rsid w:val="005312F7"/>
    <w:rsid w:val="005313B9"/>
    <w:rsid w:val="00532380"/>
    <w:rsid w:val="005323EC"/>
    <w:rsid w:val="00532518"/>
    <w:rsid w:val="0053298E"/>
    <w:rsid w:val="00532B45"/>
    <w:rsid w:val="00532D5F"/>
    <w:rsid w:val="00533F5D"/>
    <w:rsid w:val="00534201"/>
    <w:rsid w:val="00534269"/>
    <w:rsid w:val="005344B6"/>
    <w:rsid w:val="00534886"/>
    <w:rsid w:val="0053496E"/>
    <w:rsid w:val="005349D0"/>
    <w:rsid w:val="00534F46"/>
    <w:rsid w:val="005355CD"/>
    <w:rsid w:val="00535ABC"/>
    <w:rsid w:val="00535BE1"/>
    <w:rsid w:val="00536D98"/>
    <w:rsid w:val="0053799E"/>
    <w:rsid w:val="00537DD9"/>
    <w:rsid w:val="00541A28"/>
    <w:rsid w:val="005421AD"/>
    <w:rsid w:val="00542F6B"/>
    <w:rsid w:val="00543D6D"/>
    <w:rsid w:val="0054456F"/>
    <w:rsid w:val="0054489D"/>
    <w:rsid w:val="005448B7"/>
    <w:rsid w:val="00544C4D"/>
    <w:rsid w:val="00544C98"/>
    <w:rsid w:val="00545371"/>
    <w:rsid w:val="005455E4"/>
    <w:rsid w:val="00545730"/>
    <w:rsid w:val="0054662B"/>
    <w:rsid w:val="0054683E"/>
    <w:rsid w:val="005475AA"/>
    <w:rsid w:val="00547F91"/>
    <w:rsid w:val="005501DA"/>
    <w:rsid w:val="00550240"/>
    <w:rsid w:val="005509C4"/>
    <w:rsid w:val="00550A3E"/>
    <w:rsid w:val="00550DC8"/>
    <w:rsid w:val="00551195"/>
    <w:rsid w:val="005517CC"/>
    <w:rsid w:val="005517E2"/>
    <w:rsid w:val="00552512"/>
    <w:rsid w:val="005525DD"/>
    <w:rsid w:val="00552992"/>
    <w:rsid w:val="005529BF"/>
    <w:rsid w:val="00552E96"/>
    <w:rsid w:val="00552F5B"/>
    <w:rsid w:val="00553E4E"/>
    <w:rsid w:val="005543DC"/>
    <w:rsid w:val="00554631"/>
    <w:rsid w:val="00554B03"/>
    <w:rsid w:val="00554FE2"/>
    <w:rsid w:val="0055554D"/>
    <w:rsid w:val="00555CE0"/>
    <w:rsid w:val="00556210"/>
    <w:rsid w:val="00556447"/>
    <w:rsid w:val="00556AE9"/>
    <w:rsid w:val="00556BA5"/>
    <w:rsid w:val="00556F42"/>
    <w:rsid w:val="00556F7F"/>
    <w:rsid w:val="005570A2"/>
    <w:rsid w:val="0055749D"/>
    <w:rsid w:val="00557E50"/>
    <w:rsid w:val="0056007B"/>
    <w:rsid w:val="00560177"/>
    <w:rsid w:val="00560698"/>
    <w:rsid w:val="005614D8"/>
    <w:rsid w:val="00561526"/>
    <w:rsid w:val="005618FC"/>
    <w:rsid w:val="005625B0"/>
    <w:rsid w:val="005629D5"/>
    <w:rsid w:val="00562A6F"/>
    <w:rsid w:val="00562BBA"/>
    <w:rsid w:val="00562F2A"/>
    <w:rsid w:val="005635B8"/>
    <w:rsid w:val="00563C1D"/>
    <w:rsid w:val="00563C6C"/>
    <w:rsid w:val="00564565"/>
    <w:rsid w:val="00564E40"/>
    <w:rsid w:val="00565AAE"/>
    <w:rsid w:val="0056636B"/>
    <w:rsid w:val="0056661A"/>
    <w:rsid w:val="00566819"/>
    <w:rsid w:val="00566C1E"/>
    <w:rsid w:val="00566CFC"/>
    <w:rsid w:val="00566D12"/>
    <w:rsid w:val="00567056"/>
    <w:rsid w:val="00567841"/>
    <w:rsid w:val="00567E4C"/>
    <w:rsid w:val="005706C8"/>
    <w:rsid w:val="00570B95"/>
    <w:rsid w:val="00571451"/>
    <w:rsid w:val="0057166A"/>
    <w:rsid w:val="00571AD9"/>
    <w:rsid w:val="00571F27"/>
    <w:rsid w:val="00571FC9"/>
    <w:rsid w:val="0057219B"/>
    <w:rsid w:val="00572BD1"/>
    <w:rsid w:val="00573219"/>
    <w:rsid w:val="00573779"/>
    <w:rsid w:val="00573A78"/>
    <w:rsid w:val="00573F22"/>
    <w:rsid w:val="005740A5"/>
    <w:rsid w:val="00574420"/>
    <w:rsid w:val="0057452A"/>
    <w:rsid w:val="00574777"/>
    <w:rsid w:val="00574896"/>
    <w:rsid w:val="005748E7"/>
    <w:rsid w:val="00574E52"/>
    <w:rsid w:val="00575713"/>
    <w:rsid w:val="00575C05"/>
    <w:rsid w:val="005766EC"/>
    <w:rsid w:val="00576966"/>
    <w:rsid w:val="00576D9E"/>
    <w:rsid w:val="00577359"/>
    <w:rsid w:val="00577569"/>
    <w:rsid w:val="0058010B"/>
    <w:rsid w:val="00580ACD"/>
    <w:rsid w:val="00580AD2"/>
    <w:rsid w:val="00581174"/>
    <w:rsid w:val="00581334"/>
    <w:rsid w:val="005818F9"/>
    <w:rsid w:val="00582039"/>
    <w:rsid w:val="00582430"/>
    <w:rsid w:val="005827F0"/>
    <w:rsid w:val="00582C0D"/>
    <w:rsid w:val="00582E57"/>
    <w:rsid w:val="00583BC6"/>
    <w:rsid w:val="0058472D"/>
    <w:rsid w:val="00585167"/>
    <w:rsid w:val="005851B0"/>
    <w:rsid w:val="00585CA7"/>
    <w:rsid w:val="0058648F"/>
    <w:rsid w:val="005867FA"/>
    <w:rsid w:val="00586C6E"/>
    <w:rsid w:val="0058706B"/>
    <w:rsid w:val="0059128B"/>
    <w:rsid w:val="00591D17"/>
    <w:rsid w:val="00592258"/>
    <w:rsid w:val="005930CE"/>
    <w:rsid w:val="00593470"/>
    <w:rsid w:val="00593900"/>
    <w:rsid w:val="00594062"/>
    <w:rsid w:val="00594257"/>
    <w:rsid w:val="00594683"/>
    <w:rsid w:val="0059470D"/>
    <w:rsid w:val="00594C0B"/>
    <w:rsid w:val="00594F52"/>
    <w:rsid w:val="00594FCA"/>
    <w:rsid w:val="00595E22"/>
    <w:rsid w:val="00595ED9"/>
    <w:rsid w:val="00597C00"/>
    <w:rsid w:val="005A003F"/>
    <w:rsid w:val="005A023D"/>
    <w:rsid w:val="005A0F78"/>
    <w:rsid w:val="005A1089"/>
    <w:rsid w:val="005A225A"/>
    <w:rsid w:val="005A24F4"/>
    <w:rsid w:val="005A2942"/>
    <w:rsid w:val="005A2B6C"/>
    <w:rsid w:val="005A35A7"/>
    <w:rsid w:val="005A35E1"/>
    <w:rsid w:val="005A379E"/>
    <w:rsid w:val="005A4295"/>
    <w:rsid w:val="005A471F"/>
    <w:rsid w:val="005A4730"/>
    <w:rsid w:val="005A478C"/>
    <w:rsid w:val="005A496D"/>
    <w:rsid w:val="005A53BF"/>
    <w:rsid w:val="005A572E"/>
    <w:rsid w:val="005A586C"/>
    <w:rsid w:val="005A6556"/>
    <w:rsid w:val="005A65E6"/>
    <w:rsid w:val="005A6678"/>
    <w:rsid w:val="005A69E9"/>
    <w:rsid w:val="005A71B0"/>
    <w:rsid w:val="005A75F2"/>
    <w:rsid w:val="005B02E3"/>
    <w:rsid w:val="005B0447"/>
    <w:rsid w:val="005B04FB"/>
    <w:rsid w:val="005B0B39"/>
    <w:rsid w:val="005B0CC9"/>
    <w:rsid w:val="005B0DFD"/>
    <w:rsid w:val="005B142A"/>
    <w:rsid w:val="005B17D3"/>
    <w:rsid w:val="005B1C8D"/>
    <w:rsid w:val="005B2E8E"/>
    <w:rsid w:val="005B355F"/>
    <w:rsid w:val="005B3815"/>
    <w:rsid w:val="005B3B4F"/>
    <w:rsid w:val="005B3CF3"/>
    <w:rsid w:val="005B4467"/>
    <w:rsid w:val="005B469E"/>
    <w:rsid w:val="005B52D1"/>
    <w:rsid w:val="005B554F"/>
    <w:rsid w:val="005B5630"/>
    <w:rsid w:val="005B5B72"/>
    <w:rsid w:val="005B5B9D"/>
    <w:rsid w:val="005B5BF2"/>
    <w:rsid w:val="005B623D"/>
    <w:rsid w:val="005B6869"/>
    <w:rsid w:val="005B6D18"/>
    <w:rsid w:val="005B6D90"/>
    <w:rsid w:val="005B6E04"/>
    <w:rsid w:val="005B6EBA"/>
    <w:rsid w:val="005B7099"/>
    <w:rsid w:val="005B7209"/>
    <w:rsid w:val="005B7257"/>
    <w:rsid w:val="005B7292"/>
    <w:rsid w:val="005B7350"/>
    <w:rsid w:val="005B737D"/>
    <w:rsid w:val="005B7702"/>
    <w:rsid w:val="005B7AF9"/>
    <w:rsid w:val="005B7DCC"/>
    <w:rsid w:val="005C0060"/>
    <w:rsid w:val="005C0FAE"/>
    <w:rsid w:val="005C1732"/>
    <w:rsid w:val="005C1C49"/>
    <w:rsid w:val="005C25BC"/>
    <w:rsid w:val="005C2A9A"/>
    <w:rsid w:val="005C2CEB"/>
    <w:rsid w:val="005C2E0D"/>
    <w:rsid w:val="005C3733"/>
    <w:rsid w:val="005C3BF1"/>
    <w:rsid w:val="005C3EFE"/>
    <w:rsid w:val="005C48DC"/>
    <w:rsid w:val="005C58E5"/>
    <w:rsid w:val="005C59DA"/>
    <w:rsid w:val="005C5FDC"/>
    <w:rsid w:val="005C60FA"/>
    <w:rsid w:val="005C62A8"/>
    <w:rsid w:val="005C65F4"/>
    <w:rsid w:val="005C6BF0"/>
    <w:rsid w:val="005C6E5B"/>
    <w:rsid w:val="005C757B"/>
    <w:rsid w:val="005D003C"/>
    <w:rsid w:val="005D023C"/>
    <w:rsid w:val="005D0624"/>
    <w:rsid w:val="005D098E"/>
    <w:rsid w:val="005D0B10"/>
    <w:rsid w:val="005D1659"/>
    <w:rsid w:val="005D17F7"/>
    <w:rsid w:val="005D2478"/>
    <w:rsid w:val="005D2594"/>
    <w:rsid w:val="005D26A1"/>
    <w:rsid w:val="005D294F"/>
    <w:rsid w:val="005D3076"/>
    <w:rsid w:val="005D378A"/>
    <w:rsid w:val="005D3B66"/>
    <w:rsid w:val="005D3E7D"/>
    <w:rsid w:val="005D4032"/>
    <w:rsid w:val="005D4570"/>
    <w:rsid w:val="005D5420"/>
    <w:rsid w:val="005D6058"/>
    <w:rsid w:val="005D6362"/>
    <w:rsid w:val="005D67EB"/>
    <w:rsid w:val="005D6FF4"/>
    <w:rsid w:val="005D74F7"/>
    <w:rsid w:val="005D7665"/>
    <w:rsid w:val="005D7E0A"/>
    <w:rsid w:val="005E0D7B"/>
    <w:rsid w:val="005E0E03"/>
    <w:rsid w:val="005E0F15"/>
    <w:rsid w:val="005E135F"/>
    <w:rsid w:val="005E1517"/>
    <w:rsid w:val="005E166B"/>
    <w:rsid w:val="005E1EA7"/>
    <w:rsid w:val="005E2398"/>
    <w:rsid w:val="005E2499"/>
    <w:rsid w:val="005E24AA"/>
    <w:rsid w:val="005E2CCB"/>
    <w:rsid w:val="005E2E56"/>
    <w:rsid w:val="005E33EA"/>
    <w:rsid w:val="005E35D0"/>
    <w:rsid w:val="005E3607"/>
    <w:rsid w:val="005E382D"/>
    <w:rsid w:val="005E3A85"/>
    <w:rsid w:val="005E3AD6"/>
    <w:rsid w:val="005E3B80"/>
    <w:rsid w:val="005E3BB8"/>
    <w:rsid w:val="005E3CC5"/>
    <w:rsid w:val="005E3E45"/>
    <w:rsid w:val="005E4165"/>
    <w:rsid w:val="005E430F"/>
    <w:rsid w:val="005E497A"/>
    <w:rsid w:val="005E4AFF"/>
    <w:rsid w:val="005E4E71"/>
    <w:rsid w:val="005E52C3"/>
    <w:rsid w:val="005E532E"/>
    <w:rsid w:val="005E58C7"/>
    <w:rsid w:val="005E599E"/>
    <w:rsid w:val="005E5EA7"/>
    <w:rsid w:val="005E60E2"/>
    <w:rsid w:val="005E622F"/>
    <w:rsid w:val="005E6DAB"/>
    <w:rsid w:val="005E6FC5"/>
    <w:rsid w:val="005E79DC"/>
    <w:rsid w:val="005E7EB8"/>
    <w:rsid w:val="005F0114"/>
    <w:rsid w:val="005F0218"/>
    <w:rsid w:val="005F0364"/>
    <w:rsid w:val="005F05BF"/>
    <w:rsid w:val="005F0782"/>
    <w:rsid w:val="005F0815"/>
    <w:rsid w:val="005F0E26"/>
    <w:rsid w:val="005F1030"/>
    <w:rsid w:val="005F1125"/>
    <w:rsid w:val="005F1434"/>
    <w:rsid w:val="005F1450"/>
    <w:rsid w:val="005F1785"/>
    <w:rsid w:val="005F1919"/>
    <w:rsid w:val="005F2CC8"/>
    <w:rsid w:val="005F3579"/>
    <w:rsid w:val="005F391C"/>
    <w:rsid w:val="005F3C61"/>
    <w:rsid w:val="005F3CAC"/>
    <w:rsid w:val="005F4243"/>
    <w:rsid w:val="005F42CE"/>
    <w:rsid w:val="005F4611"/>
    <w:rsid w:val="005F4733"/>
    <w:rsid w:val="005F47C8"/>
    <w:rsid w:val="005F48F9"/>
    <w:rsid w:val="005F4E7B"/>
    <w:rsid w:val="005F5412"/>
    <w:rsid w:val="005F6C06"/>
    <w:rsid w:val="005F6C6E"/>
    <w:rsid w:val="005F6E15"/>
    <w:rsid w:val="005F716F"/>
    <w:rsid w:val="005F7623"/>
    <w:rsid w:val="005F77DB"/>
    <w:rsid w:val="005F7DC0"/>
    <w:rsid w:val="00600298"/>
    <w:rsid w:val="0060063E"/>
    <w:rsid w:val="00600946"/>
    <w:rsid w:val="00600CA6"/>
    <w:rsid w:val="00600FCF"/>
    <w:rsid w:val="00601EA1"/>
    <w:rsid w:val="006022A3"/>
    <w:rsid w:val="00602BEF"/>
    <w:rsid w:val="00602D57"/>
    <w:rsid w:val="006034A8"/>
    <w:rsid w:val="006036CD"/>
    <w:rsid w:val="006041B8"/>
    <w:rsid w:val="006042A3"/>
    <w:rsid w:val="0060436C"/>
    <w:rsid w:val="0060488E"/>
    <w:rsid w:val="00604996"/>
    <w:rsid w:val="00604E33"/>
    <w:rsid w:val="006050A8"/>
    <w:rsid w:val="00605163"/>
    <w:rsid w:val="0060516F"/>
    <w:rsid w:val="00605380"/>
    <w:rsid w:val="00605C86"/>
    <w:rsid w:val="00605CA1"/>
    <w:rsid w:val="00605E06"/>
    <w:rsid w:val="00605FAB"/>
    <w:rsid w:val="00606BDC"/>
    <w:rsid w:val="00606DE5"/>
    <w:rsid w:val="0060741B"/>
    <w:rsid w:val="00607550"/>
    <w:rsid w:val="0060787C"/>
    <w:rsid w:val="006078D6"/>
    <w:rsid w:val="00607CBB"/>
    <w:rsid w:val="006104A2"/>
    <w:rsid w:val="00610530"/>
    <w:rsid w:val="00610B8C"/>
    <w:rsid w:val="00610C56"/>
    <w:rsid w:val="00610DA2"/>
    <w:rsid w:val="006110D8"/>
    <w:rsid w:val="00611312"/>
    <w:rsid w:val="006113CF"/>
    <w:rsid w:val="0061157D"/>
    <w:rsid w:val="006115B5"/>
    <w:rsid w:val="006116E1"/>
    <w:rsid w:val="00612CDF"/>
    <w:rsid w:val="0061324B"/>
    <w:rsid w:val="00613C25"/>
    <w:rsid w:val="00613E05"/>
    <w:rsid w:val="0061427B"/>
    <w:rsid w:val="00614A8E"/>
    <w:rsid w:val="006151BF"/>
    <w:rsid w:val="00615570"/>
    <w:rsid w:val="006159FF"/>
    <w:rsid w:val="006160BD"/>
    <w:rsid w:val="00616529"/>
    <w:rsid w:val="0061662B"/>
    <w:rsid w:val="0061689A"/>
    <w:rsid w:val="00616E1F"/>
    <w:rsid w:val="0061706E"/>
    <w:rsid w:val="006171B8"/>
    <w:rsid w:val="00617527"/>
    <w:rsid w:val="00617C93"/>
    <w:rsid w:val="006207C0"/>
    <w:rsid w:val="00620B80"/>
    <w:rsid w:val="00620D39"/>
    <w:rsid w:val="0062185E"/>
    <w:rsid w:val="006218EA"/>
    <w:rsid w:val="00621C6E"/>
    <w:rsid w:val="00621FD9"/>
    <w:rsid w:val="006225F9"/>
    <w:rsid w:val="0062331B"/>
    <w:rsid w:val="00623938"/>
    <w:rsid w:val="00623F9D"/>
    <w:rsid w:val="006247A9"/>
    <w:rsid w:val="00624949"/>
    <w:rsid w:val="00624CFA"/>
    <w:rsid w:val="00625193"/>
    <w:rsid w:val="0062541C"/>
    <w:rsid w:val="006254C5"/>
    <w:rsid w:val="0062552E"/>
    <w:rsid w:val="006258EF"/>
    <w:rsid w:val="00625A85"/>
    <w:rsid w:val="006261B4"/>
    <w:rsid w:val="00626A93"/>
    <w:rsid w:val="00626FAB"/>
    <w:rsid w:val="006274D0"/>
    <w:rsid w:val="00627DE7"/>
    <w:rsid w:val="00630427"/>
    <w:rsid w:val="00630946"/>
    <w:rsid w:val="006309F0"/>
    <w:rsid w:val="00631118"/>
    <w:rsid w:val="00631290"/>
    <w:rsid w:val="00631310"/>
    <w:rsid w:val="006317A9"/>
    <w:rsid w:val="00631A16"/>
    <w:rsid w:val="00631E5D"/>
    <w:rsid w:val="00632385"/>
    <w:rsid w:val="00632428"/>
    <w:rsid w:val="00632996"/>
    <w:rsid w:val="00632C47"/>
    <w:rsid w:val="00632F3D"/>
    <w:rsid w:val="006332A2"/>
    <w:rsid w:val="0063350F"/>
    <w:rsid w:val="00633AF7"/>
    <w:rsid w:val="006344C3"/>
    <w:rsid w:val="00634747"/>
    <w:rsid w:val="006349F8"/>
    <w:rsid w:val="00634BBE"/>
    <w:rsid w:val="00635139"/>
    <w:rsid w:val="00635293"/>
    <w:rsid w:val="00635696"/>
    <w:rsid w:val="00635B31"/>
    <w:rsid w:val="00635C98"/>
    <w:rsid w:val="00636EEC"/>
    <w:rsid w:val="0063736D"/>
    <w:rsid w:val="0063779E"/>
    <w:rsid w:val="00637CE2"/>
    <w:rsid w:val="00637DCE"/>
    <w:rsid w:val="00640609"/>
    <w:rsid w:val="00640E8E"/>
    <w:rsid w:val="00641082"/>
    <w:rsid w:val="006416A4"/>
    <w:rsid w:val="00641886"/>
    <w:rsid w:val="006419C2"/>
    <w:rsid w:val="006425E2"/>
    <w:rsid w:val="00642C88"/>
    <w:rsid w:val="00643045"/>
    <w:rsid w:val="00643066"/>
    <w:rsid w:val="00643892"/>
    <w:rsid w:val="006439DA"/>
    <w:rsid w:val="006442C1"/>
    <w:rsid w:val="00644358"/>
    <w:rsid w:val="006455C5"/>
    <w:rsid w:val="006459B2"/>
    <w:rsid w:val="0064644A"/>
    <w:rsid w:val="0064682B"/>
    <w:rsid w:val="00646B4B"/>
    <w:rsid w:val="00646EAD"/>
    <w:rsid w:val="00646FFF"/>
    <w:rsid w:val="006470B8"/>
    <w:rsid w:val="006471A3"/>
    <w:rsid w:val="006505CA"/>
    <w:rsid w:val="00650E49"/>
    <w:rsid w:val="00651327"/>
    <w:rsid w:val="00651688"/>
    <w:rsid w:val="006519E8"/>
    <w:rsid w:val="00651BDF"/>
    <w:rsid w:val="00651EC2"/>
    <w:rsid w:val="00651EF9"/>
    <w:rsid w:val="00651F4E"/>
    <w:rsid w:val="00652190"/>
    <w:rsid w:val="006522EE"/>
    <w:rsid w:val="0065258A"/>
    <w:rsid w:val="0065279E"/>
    <w:rsid w:val="00653322"/>
    <w:rsid w:val="0065337B"/>
    <w:rsid w:val="006536AB"/>
    <w:rsid w:val="0065397E"/>
    <w:rsid w:val="00653AA7"/>
    <w:rsid w:val="0065431E"/>
    <w:rsid w:val="00654505"/>
    <w:rsid w:val="00654B47"/>
    <w:rsid w:val="00654E89"/>
    <w:rsid w:val="00655145"/>
    <w:rsid w:val="0065546A"/>
    <w:rsid w:val="00655E7A"/>
    <w:rsid w:val="00656591"/>
    <w:rsid w:val="00656B30"/>
    <w:rsid w:val="00656B33"/>
    <w:rsid w:val="00656E97"/>
    <w:rsid w:val="006570FE"/>
    <w:rsid w:val="00657742"/>
    <w:rsid w:val="006578B1"/>
    <w:rsid w:val="00660203"/>
    <w:rsid w:val="006609C3"/>
    <w:rsid w:val="00660A30"/>
    <w:rsid w:val="0066124F"/>
    <w:rsid w:val="00661383"/>
    <w:rsid w:val="006615BF"/>
    <w:rsid w:val="00662108"/>
    <w:rsid w:val="00662EB8"/>
    <w:rsid w:val="006633AE"/>
    <w:rsid w:val="00663976"/>
    <w:rsid w:val="00664455"/>
    <w:rsid w:val="0066460B"/>
    <w:rsid w:val="00664F40"/>
    <w:rsid w:val="006657F2"/>
    <w:rsid w:val="00665A6E"/>
    <w:rsid w:val="0066603E"/>
    <w:rsid w:val="006667F0"/>
    <w:rsid w:val="00666DE3"/>
    <w:rsid w:val="0066772F"/>
    <w:rsid w:val="00670A0A"/>
    <w:rsid w:val="00670B5E"/>
    <w:rsid w:val="00670B85"/>
    <w:rsid w:val="00670BB9"/>
    <w:rsid w:val="00670DCF"/>
    <w:rsid w:val="00671950"/>
    <w:rsid w:val="0067227F"/>
    <w:rsid w:val="006725B7"/>
    <w:rsid w:val="00672C98"/>
    <w:rsid w:val="00672D8E"/>
    <w:rsid w:val="00673C05"/>
    <w:rsid w:val="00673FA8"/>
    <w:rsid w:val="00674217"/>
    <w:rsid w:val="00674225"/>
    <w:rsid w:val="00674312"/>
    <w:rsid w:val="00675160"/>
    <w:rsid w:val="0067518D"/>
    <w:rsid w:val="0067594F"/>
    <w:rsid w:val="006759E6"/>
    <w:rsid w:val="00675A1C"/>
    <w:rsid w:val="00675CEE"/>
    <w:rsid w:val="00675F76"/>
    <w:rsid w:val="006768F5"/>
    <w:rsid w:val="00676B2C"/>
    <w:rsid w:val="00676C28"/>
    <w:rsid w:val="0067711A"/>
    <w:rsid w:val="006772D9"/>
    <w:rsid w:val="006777B7"/>
    <w:rsid w:val="00677BB7"/>
    <w:rsid w:val="00677CB4"/>
    <w:rsid w:val="00677ECD"/>
    <w:rsid w:val="006800EB"/>
    <w:rsid w:val="00680152"/>
    <w:rsid w:val="00680556"/>
    <w:rsid w:val="0068077A"/>
    <w:rsid w:val="006811D4"/>
    <w:rsid w:val="00681261"/>
    <w:rsid w:val="00682A78"/>
    <w:rsid w:val="00682F78"/>
    <w:rsid w:val="00683C64"/>
    <w:rsid w:val="0068487E"/>
    <w:rsid w:val="006848E6"/>
    <w:rsid w:val="0068522F"/>
    <w:rsid w:val="006854B4"/>
    <w:rsid w:val="00685946"/>
    <w:rsid w:val="0068753B"/>
    <w:rsid w:val="00687EDE"/>
    <w:rsid w:val="006900B5"/>
    <w:rsid w:val="0069016E"/>
    <w:rsid w:val="00690E61"/>
    <w:rsid w:val="00691362"/>
    <w:rsid w:val="006922A6"/>
    <w:rsid w:val="00692726"/>
    <w:rsid w:val="00692C7A"/>
    <w:rsid w:val="00693002"/>
    <w:rsid w:val="00693755"/>
    <w:rsid w:val="00693E2A"/>
    <w:rsid w:val="00694296"/>
    <w:rsid w:val="006948B0"/>
    <w:rsid w:val="00694D0B"/>
    <w:rsid w:val="006950E7"/>
    <w:rsid w:val="00695EAD"/>
    <w:rsid w:val="00696305"/>
    <w:rsid w:val="006970B1"/>
    <w:rsid w:val="006972E2"/>
    <w:rsid w:val="006975D1"/>
    <w:rsid w:val="006A0502"/>
    <w:rsid w:val="006A052E"/>
    <w:rsid w:val="006A0753"/>
    <w:rsid w:val="006A08A2"/>
    <w:rsid w:val="006A0929"/>
    <w:rsid w:val="006A0EB0"/>
    <w:rsid w:val="006A0EE2"/>
    <w:rsid w:val="006A1686"/>
    <w:rsid w:val="006A1E9D"/>
    <w:rsid w:val="006A22A6"/>
    <w:rsid w:val="006A2F8D"/>
    <w:rsid w:val="006A3190"/>
    <w:rsid w:val="006A32A4"/>
    <w:rsid w:val="006A3300"/>
    <w:rsid w:val="006A3418"/>
    <w:rsid w:val="006A3658"/>
    <w:rsid w:val="006A3C35"/>
    <w:rsid w:val="006A3FE8"/>
    <w:rsid w:val="006A42FC"/>
    <w:rsid w:val="006A44FD"/>
    <w:rsid w:val="006A48D7"/>
    <w:rsid w:val="006A49CB"/>
    <w:rsid w:val="006A4B5B"/>
    <w:rsid w:val="006A5C75"/>
    <w:rsid w:val="006A5E8E"/>
    <w:rsid w:val="006A6ACE"/>
    <w:rsid w:val="006A6FA0"/>
    <w:rsid w:val="006A77E1"/>
    <w:rsid w:val="006A7A3A"/>
    <w:rsid w:val="006A7AF2"/>
    <w:rsid w:val="006A7B7A"/>
    <w:rsid w:val="006A7C53"/>
    <w:rsid w:val="006A7D51"/>
    <w:rsid w:val="006B0761"/>
    <w:rsid w:val="006B1185"/>
    <w:rsid w:val="006B2324"/>
    <w:rsid w:val="006B2474"/>
    <w:rsid w:val="006B2E78"/>
    <w:rsid w:val="006B49B8"/>
    <w:rsid w:val="006B4C98"/>
    <w:rsid w:val="006B4F75"/>
    <w:rsid w:val="006B5756"/>
    <w:rsid w:val="006B5C44"/>
    <w:rsid w:val="006B5F30"/>
    <w:rsid w:val="006B6709"/>
    <w:rsid w:val="006B6CE5"/>
    <w:rsid w:val="006B785B"/>
    <w:rsid w:val="006C03C4"/>
    <w:rsid w:val="006C0AD7"/>
    <w:rsid w:val="006C0DB0"/>
    <w:rsid w:val="006C0F53"/>
    <w:rsid w:val="006C13F3"/>
    <w:rsid w:val="006C15BE"/>
    <w:rsid w:val="006C16FD"/>
    <w:rsid w:val="006C24FE"/>
    <w:rsid w:val="006C25AE"/>
    <w:rsid w:val="006C2690"/>
    <w:rsid w:val="006C28F0"/>
    <w:rsid w:val="006C2AF8"/>
    <w:rsid w:val="006C3301"/>
    <w:rsid w:val="006C341F"/>
    <w:rsid w:val="006C34F8"/>
    <w:rsid w:val="006C35C2"/>
    <w:rsid w:val="006C388C"/>
    <w:rsid w:val="006C4816"/>
    <w:rsid w:val="006C4DB1"/>
    <w:rsid w:val="006C5582"/>
    <w:rsid w:val="006C56BD"/>
    <w:rsid w:val="006C6230"/>
    <w:rsid w:val="006C6DAD"/>
    <w:rsid w:val="006C6EAB"/>
    <w:rsid w:val="006C762F"/>
    <w:rsid w:val="006C79DF"/>
    <w:rsid w:val="006C7A1F"/>
    <w:rsid w:val="006D0837"/>
    <w:rsid w:val="006D0C04"/>
    <w:rsid w:val="006D16E4"/>
    <w:rsid w:val="006D1713"/>
    <w:rsid w:val="006D180B"/>
    <w:rsid w:val="006D1EA0"/>
    <w:rsid w:val="006D26A4"/>
    <w:rsid w:val="006D2801"/>
    <w:rsid w:val="006D2922"/>
    <w:rsid w:val="006D2A01"/>
    <w:rsid w:val="006D30FF"/>
    <w:rsid w:val="006D364B"/>
    <w:rsid w:val="006D3ABB"/>
    <w:rsid w:val="006D42D0"/>
    <w:rsid w:val="006D44CC"/>
    <w:rsid w:val="006D4C94"/>
    <w:rsid w:val="006D5683"/>
    <w:rsid w:val="006D6B5A"/>
    <w:rsid w:val="006D7473"/>
    <w:rsid w:val="006D7497"/>
    <w:rsid w:val="006D7681"/>
    <w:rsid w:val="006E0180"/>
    <w:rsid w:val="006E05A2"/>
    <w:rsid w:val="006E179C"/>
    <w:rsid w:val="006E1C61"/>
    <w:rsid w:val="006E2166"/>
    <w:rsid w:val="006E2B88"/>
    <w:rsid w:val="006E2E8F"/>
    <w:rsid w:val="006E300A"/>
    <w:rsid w:val="006E3031"/>
    <w:rsid w:val="006E335A"/>
    <w:rsid w:val="006E38B5"/>
    <w:rsid w:val="006E39C5"/>
    <w:rsid w:val="006E408D"/>
    <w:rsid w:val="006E4092"/>
    <w:rsid w:val="006E411C"/>
    <w:rsid w:val="006E41A2"/>
    <w:rsid w:val="006E44DA"/>
    <w:rsid w:val="006E4C54"/>
    <w:rsid w:val="006E53C3"/>
    <w:rsid w:val="006E6048"/>
    <w:rsid w:val="006E6899"/>
    <w:rsid w:val="006E6F15"/>
    <w:rsid w:val="006E7850"/>
    <w:rsid w:val="006E7FAD"/>
    <w:rsid w:val="006F0896"/>
    <w:rsid w:val="006F0C28"/>
    <w:rsid w:val="006F0E47"/>
    <w:rsid w:val="006F1671"/>
    <w:rsid w:val="006F17CD"/>
    <w:rsid w:val="006F1F12"/>
    <w:rsid w:val="006F2ED9"/>
    <w:rsid w:val="006F2FF6"/>
    <w:rsid w:val="006F309E"/>
    <w:rsid w:val="006F336B"/>
    <w:rsid w:val="006F368A"/>
    <w:rsid w:val="006F39D0"/>
    <w:rsid w:val="006F415A"/>
    <w:rsid w:val="006F44CA"/>
    <w:rsid w:val="006F4678"/>
    <w:rsid w:val="006F46D6"/>
    <w:rsid w:val="006F474A"/>
    <w:rsid w:val="006F559F"/>
    <w:rsid w:val="006F568F"/>
    <w:rsid w:val="006F5D91"/>
    <w:rsid w:val="006F5DC6"/>
    <w:rsid w:val="006F6274"/>
    <w:rsid w:val="006F6746"/>
    <w:rsid w:val="006F713F"/>
    <w:rsid w:val="006F7FD5"/>
    <w:rsid w:val="00700B8F"/>
    <w:rsid w:val="00700C7F"/>
    <w:rsid w:val="0070150E"/>
    <w:rsid w:val="007019C9"/>
    <w:rsid w:val="007034DF"/>
    <w:rsid w:val="00703590"/>
    <w:rsid w:val="00704DB9"/>
    <w:rsid w:val="007056C1"/>
    <w:rsid w:val="00705AA4"/>
    <w:rsid w:val="00705B81"/>
    <w:rsid w:val="00705E62"/>
    <w:rsid w:val="0070607E"/>
    <w:rsid w:val="007060A1"/>
    <w:rsid w:val="00706163"/>
    <w:rsid w:val="007064CB"/>
    <w:rsid w:val="00706C0C"/>
    <w:rsid w:val="007074AB"/>
    <w:rsid w:val="00707736"/>
    <w:rsid w:val="00707C6E"/>
    <w:rsid w:val="00707DAD"/>
    <w:rsid w:val="00707ED3"/>
    <w:rsid w:val="0071071A"/>
    <w:rsid w:val="007107B7"/>
    <w:rsid w:val="00710F0B"/>
    <w:rsid w:val="0071141E"/>
    <w:rsid w:val="0071150D"/>
    <w:rsid w:val="0071166D"/>
    <w:rsid w:val="0071182F"/>
    <w:rsid w:val="00711A19"/>
    <w:rsid w:val="00711CCA"/>
    <w:rsid w:val="00712286"/>
    <w:rsid w:val="00712A29"/>
    <w:rsid w:val="00712A50"/>
    <w:rsid w:val="00712B68"/>
    <w:rsid w:val="00712F14"/>
    <w:rsid w:val="00713460"/>
    <w:rsid w:val="00714053"/>
    <w:rsid w:val="00714234"/>
    <w:rsid w:val="00714258"/>
    <w:rsid w:val="00715889"/>
    <w:rsid w:val="00715A7F"/>
    <w:rsid w:val="00715D78"/>
    <w:rsid w:val="00716212"/>
    <w:rsid w:val="00716507"/>
    <w:rsid w:val="00716FE9"/>
    <w:rsid w:val="00717713"/>
    <w:rsid w:val="007178D7"/>
    <w:rsid w:val="00717AEA"/>
    <w:rsid w:val="007207B1"/>
    <w:rsid w:val="00720C77"/>
    <w:rsid w:val="00720EE5"/>
    <w:rsid w:val="00720F5C"/>
    <w:rsid w:val="0072165A"/>
    <w:rsid w:val="00721C10"/>
    <w:rsid w:val="00721DEF"/>
    <w:rsid w:val="00721E9E"/>
    <w:rsid w:val="007221AE"/>
    <w:rsid w:val="00722265"/>
    <w:rsid w:val="00722627"/>
    <w:rsid w:val="0072267D"/>
    <w:rsid w:val="00722F5B"/>
    <w:rsid w:val="00723225"/>
    <w:rsid w:val="00723A96"/>
    <w:rsid w:val="00724461"/>
    <w:rsid w:val="00724924"/>
    <w:rsid w:val="00724BC8"/>
    <w:rsid w:val="007250AB"/>
    <w:rsid w:val="007251BA"/>
    <w:rsid w:val="007253E7"/>
    <w:rsid w:val="007256ED"/>
    <w:rsid w:val="007257CA"/>
    <w:rsid w:val="007257E7"/>
    <w:rsid w:val="00725B5F"/>
    <w:rsid w:val="00726538"/>
    <w:rsid w:val="00726AC5"/>
    <w:rsid w:val="00727D7C"/>
    <w:rsid w:val="00727DF4"/>
    <w:rsid w:val="00727EBF"/>
    <w:rsid w:val="007301AA"/>
    <w:rsid w:val="007309C1"/>
    <w:rsid w:val="007310AB"/>
    <w:rsid w:val="00731180"/>
    <w:rsid w:val="007312DB"/>
    <w:rsid w:val="0073239C"/>
    <w:rsid w:val="007328B1"/>
    <w:rsid w:val="00732F86"/>
    <w:rsid w:val="007343E3"/>
    <w:rsid w:val="00734668"/>
    <w:rsid w:val="00734861"/>
    <w:rsid w:val="00734E20"/>
    <w:rsid w:val="00735032"/>
    <w:rsid w:val="007352EA"/>
    <w:rsid w:val="007354BE"/>
    <w:rsid w:val="007354EC"/>
    <w:rsid w:val="007359E9"/>
    <w:rsid w:val="00735A7F"/>
    <w:rsid w:val="00735D40"/>
    <w:rsid w:val="007362B6"/>
    <w:rsid w:val="00736909"/>
    <w:rsid w:val="007369A4"/>
    <w:rsid w:val="00736A74"/>
    <w:rsid w:val="00736D84"/>
    <w:rsid w:val="00737D55"/>
    <w:rsid w:val="007401A7"/>
    <w:rsid w:val="0074023A"/>
    <w:rsid w:val="0074024D"/>
    <w:rsid w:val="0074036D"/>
    <w:rsid w:val="0074054A"/>
    <w:rsid w:val="00740E0B"/>
    <w:rsid w:val="00740F70"/>
    <w:rsid w:val="0074129D"/>
    <w:rsid w:val="00741749"/>
    <w:rsid w:val="007417DE"/>
    <w:rsid w:val="0074227B"/>
    <w:rsid w:val="00742B74"/>
    <w:rsid w:val="00742E3E"/>
    <w:rsid w:val="00743461"/>
    <w:rsid w:val="00743F96"/>
    <w:rsid w:val="00744472"/>
    <w:rsid w:val="007444A4"/>
    <w:rsid w:val="00744B1B"/>
    <w:rsid w:val="00744D96"/>
    <w:rsid w:val="00744FAB"/>
    <w:rsid w:val="007455A5"/>
    <w:rsid w:val="007455B3"/>
    <w:rsid w:val="0074613C"/>
    <w:rsid w:val="00746490"/>
    <w:rsid w:val="007468C6"/>
    <w:rsid w:val="00746DE4"/>
    <w:rsid w:val="00747F9F"/>
    <w:rsid w:val="00750910"/>
    <w:rsid w:val="00750BC7"/>
    <w:rsid w:val="00750C0B"/>
    <w:rsid w:val="00750CCF"/>
    <w:rsid w:val="007518A7"/>
    <w:rsid w:val="007525E1"/>
    <w:rsid w:val="00752D1D"/>
    <w:rsid w:val="00752EEB"/>
    <w:rsid w:val="00753210"/>
    <w:rsid w:val="00753BEE"/>
    <w:rsid w:val="00753C92"/>
    <w:rsid w:val="00753E01"/>
    <w:rsid w:val="00753E9D"/>
    <w:rsid w:val="0075453B"/>
    <w:rsid w:val="0075510E"/>
    <w:rsid w:val="00755BBC"/>
    <w:rsid w:val="0075605E"/>
    <w:rsid w:val="0075616E"/>
    <w:rsid w:val="00756966"/>
    <w:rsid w:val="00756FA9"/>
    <w:rsid w:val="00756FF1"/>
    <w:rsid w:val="00757598"/>
    <w:rsid w:val="00757D06"/>
    <w:rsid w:val="00760B4D"/>
    <w:rsid w:val="00761141"/>
    <w:rsid w:val="007617E1"/>
    <w:rsid w:val="00761F4D"/>
    <w:rsid w:val="0076248E"/>
    <w:rsid w:val="007624F2"/>
    <w:rsid w:val="0076276E"/>
    <w:rsid w:val="00762C5E"/>
    <w:rsid w:val="00762D57"/>
    <w:rsid w:val="00762DD9"/>
    <w:rsid w:val="00763407"/>
    <w:rsid w:val="00763451"/>
    <w:rsid w:val="0076365A"/>
    <w:rsid w:val="00764720"/>
    <w:rsid w:val="00765617"/>
    <w:rsid w:val="00765735"/>
    <w:rsid w:val="00766356"/>
    <w:rsid w:val="00766810"/>
    <w:rsid w:val="00766EA2"/>
    <w:rsid w:val="00767100"/>
    <w:rsid w:val="00767C33"/>
    <w:rsid w:val="0077015E"/>
    <w:rsid w:val="007703CF"/>
    <w:rsid w:val="00770599"/>
    <w:rsid w:val="007706A2"/>
    <w:rsid w:val="00770E33"/>
    <w:rsid w:val="0077125F"/>
    <w:rsid w:val="007714B4"/>
    <w:rsid w:val="0077236A"/>
    <w:rsid w:val="00772D6C"/>
    <w:rsid w:val="0077312D"/>
    <w:rsid w:val="007735C5"/>
    <w:rsid w:val="00773A63"/>
    <w:rsid w:val="00774254"/>
    <w:rsid w:val="007744E1"/>
    <w:rsid w:val="00774630"/>
    <w:rsid w:val="007746B6"/>
    <w:rsid w:val="0077543E"/>
    <w:rsid w:val="007754E9"/>
    <w:rsid w:val="0077556C"/>
    <w:rsid w:val="0077583B"/>
    <w:rsid w:val="00775C3E"/>
    <w:rsid w:val="0077680B"/>
    <w:rsid w:val="00776843"/>
    <w:rsid w:val="00776D1D"/>
    <w:rsid w:val="0077769B"/>
    <w:rsid w:val="00777D0B"/>
    <w:rsid w:val="00780029"/>
    <w:rsid w:val="0078026E"/>
    <w:rsid w:val="00780511"/>
    <w:rsid w:val="0078060B"/>
    <w:rsid w:val="00780778"/>
    <w:rsid w:val="007808D4"/>
    <w:rsid w:val="007810D1"/>
    <w:rsid w:val="00781132"/>
    <w:rsid w:val="00781DF9"/>
    <w:rsid w:val="00781FB1"/>
    <w:rsid w:val="00781FFF"/>
    <w:rsid w:val="00782741"/>
    <w:rsid w:val="00782ADC"/>
    <w:rsid w:val="007831EC"/>
    <w:rsid w:val="007837C1"/>
    <w:rsid w:val="00783EC5"/>
    <w:rsid w:val="00783F47"/>
    <w:rsid w:val="00783F90"/>
    <w:rsid w:val="00783FE3"/>
    <w:rsid w:val="007845A4"/>
    <w:rsid w:val="007845C5"/>
    <w:rsid w:val="007847D5"/>
    <w:rsid w:val="00784A8E"/>
    <w:rsid w:val="00784CF9"/>
    <w:rsid w:val="00784E14"/>
    <w:rsid w:val="00784FF9"/>
    <w:rsid w:val="0078643D"/>
    <w:rsid w:val="007865CA"/>
    <w:rsid w:val="007867B4"/>
    <w:rsid w:val="00786ADD"/>
    <w:rsid w:val="00786E40"/>
    <w:rsid w:val="0078749E"/>
    <w:rsid w:val="007876AB"/>
    <w:rsid w:val="007876AC"/>
    <w:rsid w:val="007877EE"/>
    <w:rsid w:val="00787B78"/>
    <w:rsid w:val="00787F6C"/>
    <w:rsid w:val="00787FAB"/>
    <w:rsid w:val="0079044A"/>
    <w:rsid w:val="00790655"/>
    <w:rsid w:val="007909FD"/>
    <w:rsid w:val="00790B61"/>
    <w:rsid w:val="00790B84"/>
    <w:rsid w:val="00790DED"/>
    <w:rsid w:val="00792185"/>
    <w:rsid w:val="00792457"/>
    <w:rsid w:val="00792869"/>
    <w:rsid w:val="0079287D"/>
    <w:rsid w:val="00792A03"/>
    <w:rsid w:val="00792BA7"/>
    <w:rsid w:val="00792D0F"/>
    <w:rsid w:val="0079359C"/>
    <w:rsid w:val="007935FD"/>
    <w:rsid w:val="00793AA7"/>
    <w:rsid w:val="00793FBA"/>
    <w:rsid w:val="00794005"/>
    <w:rsid w:val="00794E01"/>
    <w:rsid w:val="00795047"/>
    <w:rsid w:val="0079504E"/>
    <w:rsid w:val="007959F7"/>
    <w:rsid w:val="00795B88"/>
    <w:rsid w:val="00795C1E"/>
    <w:rsid w:val="00796128"/>
    <w:rsid w:val="00796771"/>
    <w:rsid w:val="00796C31"/>
    <w:rsid w:val="007974B0"/>
    <w:rsid w:val="0079781B"/>
    <w:rsid w:val="00797909"/>
    <w:rsid w:val="00797C87"/>
    <w:rsid w:val="007A0317"/>
    <w:rsid w:val="007A040D"/>
    <w:rsid w:val="007A0698"/>
    <w:rsid w:val="007A0788"/>
    <w:rsid w:val="007A1200"/>
    <w:rsid w:val="007A147E"/>
    <w:rsid w:val="007A17DD"/>
    <w:rsid w:val="007A1FBB"/>
    <w:rsid w:val="007A20CF"/>
    <w:rsid w:val="007A20D2"/>
    <w:rsid w:val="007A2453"/>
    <w:rsid w:val="007A29C4"/>
    <w:rsid w:val="007A36DF"/>
    <w:rsid w:val="007A3E5A"/>
    <w:rsid w:val="007A40E7"/>
    <w:rsid w:val="007A4D43"/>
    <w:rsid w:val="007A57D7"/>
    <w:rsid w:val="007A5816"/>
    <w:rsid w:val="007A58C2"/>
    <w:rsid w:val="007A5EA2"/>
    <w:rsid w:val="007A6308"/>
    <w:rsid w:val="007A72C6"/>
    <w:rsid w:val="007B0438"/>
    <w:rsid w:val="007B054A"/>
    <w:rsid w:val="007B0776"/>
    <w:rsid w:val="007B09E0"/>
    <w:rsid w:val="007B0A84"/>
    <w:rsid w:val="007B0B5A"/>
    <w:rsid w:val="007B0E17"/>
    <w:rsid w:val="007B159E"/>
    <w:rsid w:val="007B1920"/>
    <w:rsid w:val="007B2285"/>
    <w:rsid w:val="007B25A0"/>
    <w:rsid w:val="007B326E"/>
    <w:rsid w:val="007B3B6D"/>
    <w:rsid w:val="007B4105"/>
    <w:rsid w:val="007B4197"/>
    <w:rsid w:val="007B41A2"/>
    <w:rsid w:val="007B4D01"/>
    <w:rsid w:val="007B4E93"/>
    <w:rsid w:val="007B513F"/>
    <w:rsid w:val="007B563D"/>
    <w:rsid w:val="007B766B"/>
    <w:rsid w:val="007B7E1D"/>
    <w:rsid w:val="007C0974"/>
    <w:rsid w:val="007C0B5A"/>
    <w:rsid w:val="007C1ACA"/>
    <w:rsid w:val="007C1C12"/>
    <w:rsid w:val="007C1CF4"/>
    <w:rsid w:val="007C1D1B"/>
    <w:rsid w:val="007C2152"/>
    <w:rsid w:val="007C2597"/>
    <w:rsid w:val="007C272B"/>
    <w:rsid w:val="007C34BC"/>
    <w:rsid w:val="007C3582"/>
    <w:rsid w:val="007C3930"/>
    <w:rsid w:val="007C3C0B"/>
    <w:rsid w:val="007C3FB7"/>
    <w:rsid w:val="007C415A"/>
    <w:rsid w:val="007C46DF"/>
    <w:rsid w:val="007C4CEC"/>
    <w:rsid w:val="007C55EC"/>
    <w:rsid w:val="007C57C6"/>
    <w:rsid w:val="007C58E5"/>
    <w:rsid w:val="007C59E5"/>
    <w:rsid w:val="007C5B02"/>
    <w:rsid w:val="007C5BC3"/>
    <w:rsid w:val="007C5C13"/>
    <w:rsid w:val="007C5EEA"/>
    <w:rsid w:val="007C680B"/>
    <w:rsid w:val="007C68BF"/>
    <w:rsid w:val="007C76BA"/>
    <w:rsid w:val="007D021C"/>
    <w:rsid w:val="007D04AF"/>
    <w:rsid w:val="007D05C1"/>
    <w:rsid w:val="007D07CC"/>
    <w:rsid w:val="007D09E6"/>
    <w:rsid w:val="007D0B30"/>
    <w:rsid w:val="007D0C1A"/>
    <w:rsid w:val="007D0DB6"/>
    <w:rsid w:val="007D13F7"/>
    <w:rsid w:val="007D1A88"/>
    <w:rsid w:val="007D1C01"/>
    <w:rsid w:val="007D1C24"/>
    <w:rsid w:val="007D20DB"/>
    <w:rsid w:val="007D2400"/>
    <w:rsid w:val="007D2711"/>
    <w:rsid w:val="007D3520"/>
    <w:rsid w:val="007D474D"/>
    <w:rsid w:val="007D4A21"/>
    <w:rsid w:val="007D4F9C"/>
    <w:rsid w:val="007D513D"/>
    <w:rsid w:val="007D53AE"/>
    <w:rsid w:val="007D54B6"/>
    <w:rsid w:val="007D54D3"/>
    <w:rsid w:val="007D54F3"/>
    <w:rsid w:val="007D6089"/>
    <w:rsid w:val="007D6340"/>
    <w:rsid w:val="007D66FC"/>
    <w:rsid w:val="007D69DB"/>
    <w:rsid w:val="007D6B90"/>
    <w:rsid w:val="007D6D67"/>
    <w:rsid w:val="007D6FE9"/>
    <w:rsid w:val="007D724E"/>
    <w:rsid w:val="007D74F8"/>
    <w:rsid w:val="007D77C1"/>
    <w:rsid w:val="007D7ABD"/>
    <w:rsid w:val="007D7C6E"/>
    <w:rsid w:val="007D7F50"/>
    <w:rsid w:val="007D7FF7"/>
    <w:rsid w:val="007E020A"/>
    <w:rsid w:val="007E0658"/>
    <w:rsid w:val="007E0870"/>
    <w:rsid w:val="007E0A57"/>
    <w:rsid w:val="007E0E2C"/>
    <w:rsid w:val="007E0E6A"/>
    <w:rsid w:val="007E113B"/>
    <w:rsid w:val="007E1218"/>
    <w:rsid w:val="007E1493"/>
    <w:rsid w:val="007E19CD"/>
    <w:rsid w:val="007E1B94"/>
    <w:rsid w:val="007E1D15"/>
    <w:rsid w:val="007E22C9"/>
    <w:rsid w:val="007E23D2"/>
    <w:rsid w:val="007E2740"/>
    <w:rsid w:val="007E28D5"/>
    <w:rsid w:val="007E2F39"/>
    <w:rsid w:val="007E4CD9"/>
    <w:rsid w:val="007E591D"/>
    <w:rsid w:val="007E5C3A"/>
    <w:rsid w:val="007E5C64"/>
    <w:rsid w:val="007E5F03"/>
    <w:rsid w:val="007E641F"/>
    <w:rsid w:val="007E6F7C"/>
    <w:rsid w:val="007E71DD"/>
    <w:rsid w:val="007E7364"/>
    <w:rsid w:val="007E7402"/>
    <w:rsid w:val="007E7441"/>
    <w:rsid w:val="007E763C"/>
    <w:rsid w:val="007E7653"/>
    <w:rsid w:val="007E7812"/>
    <w:rsid w:val="007E7D28"/>
    <w:rsid w:val="007F0131"/>
    <w:rsid w:val="007F0282"/>
    <w:rsid w:val="007F0695"/>
    <w:rsid w:val="007F0A42"/>
    <w:rsid w:val="007F19D9"/>
    <w:rsid w:val="007F1B80"/>
    <w:rsid w:val="007F1C3F"/>
    <w:rsid w:val="007F208E"/>
    <w:rsid w:val="007F2376"/>
    <w:rsid w:val="007F248F"/>
    <w:rsid w:val="007F25C5"/>
    <w:rsid w:val="007F28E2"/>
    <w:rsid w:val="007F2C7C"/>
    <w:rsid w:val="007F2F51"/>
    <w:rsid w:val="007F3823"/>
    <w:rsid w:val="007F3D69"/>
    <w:rsid w:val="007F48F8"/>
    <w:rsid w:val="007F4D16"/>
    <w:rsid w:val="007F5161"/>
    <w:rsid w:val="007F6103"/>
    <w:rsid w:val="007F62AC"/>
    <w:rsid w:val="007F65A7"/>
    <w:rsid w:val="007F6C71"/>
    <w:rsid w:val="007F7327"/>
    <w:rsid w:val="007F7407"/>
    <w:rsid w:val="007F78B3"/>
    <w:rsid w:val="007F7AB5"/>
    <w:rsid w:val="007F7E60"/>
    <w:rsid w:val="0080001C"/>
    <w:rsid w:val="008001A4"/>
    <w:rsid w:val="0080024D"/>
    <w:rsid w:val="008003D4"/>
    <w:rsid w:val="00800681"/>
    <w:rsid w:val="0080095F"/>
    <w:rsid w:val="008009CC"/>
    <w:rsid w:val="0080134E"/>
    <w:rsid w:val="00801485"/>
    <w:rsid w:val="00801637"/>
    <w:rsid w:val="00801B65"/>
    <w:rsid w:val="00801CF5"/>
    <w:rsid w:val="00801DC5"/>
    <w:rsid w:val="00802A9F"/>
    <w:rsid w:val="00802C2B"/>
    <w:rsid w:val="008035D1"/>
    <w:rsid w:val="00803F60"/>
    <w:rsid w:val="00803FC7"/>
    <w:rsid w:val="008040B3"/>
    <w:rsid w:val="0080479C"/>
    <w:rsid w:val="00804965"/>
    <w:rsid w:val="00804BB2"/>
    <w:rsid w:val="0080521E"/>
    <w:rsid w:val="0080546D"/>
    <w:rsid w:val="00805907"/>
    <w:rsid w:val="00805960"/>
    <w:rsid w:val="008060FC"/>
    <w:rsid w:val="00806541"/>
    <w:rsid w:val="00806673"/>
    <w:rsid w:val="0080712B"/>
    <w:rsid w:val="00807322"/>
    <w:rsid w:val="00807610"/>
    <w:rsid w:val="00807714"/>
    <w:rsid w:val="00807BF0"/>
    <w:rsid w:val="00807E8E"/>
    <w:rsid w:val="00810041"/>
    <w:rsid w:val="00810977"/>
    <w:rsid w:val="00810B7B"/>
    <w:rsid w:val="00811209"/>
    <w:rsid w:val="0081180A"/>
    <w:rsid w:val="00811E5B"/>
    <w:rsid w:val="0081225C"/>
    <w:rsid w:val="00812371"/>
    <w:rsid w:val="00812854"/>
    <w:rsid w:val="00812CFF"/>
    <w:rsid w:val="00813AA3"/>
    <w:rsid w:val="008140E6"/>
    <w:rsid w:val="0081466C"/>
    <w:rsid w:val="00815983"/>
    <w:rsid w:val="00815AF4"/>
    <w:rsid w:val="008161B5"/>
    <w:rsid w:val="008162BA"/>
    <w:rsid w:val="008165CD"/>
    <w:rsid w:val="0081674D"/>
    <w:rsid w:val="00816D4D"/>
    <w:rsid w:val="0081770C"/>
    <w:rsid w:val="00817716"/>
    <w:rsid w:val="00817741"/>
    <w:rsid w:val="008179F9"/>
    <w:rsid w:val="00817B66"/>
    <w:rsid w:val="00817F35"/>
    <w:rsid w:val="0082035D"/>
    <w:rsid w:val="0082052B"/>
    <w:rsid w:val="008205CB"/>
    <w:rsid w:val="00820913"/>
    <w:rsid w:val="00820947"/>
    <w:rsid w:val="00821BAD"/>
    <w:rsid w:val="00821F4A"/>
    <w:rsid w:val="00822221"/>
    <w:rsid w:val="008223E1"/>
    <w:rsid w:val="00822500"/>
    <w:rsid w:val="00822A78"/>
    <w:rsid w:val="00822DDB"/>
    <w:rsid w:val="00822F24"/>
    <w:rsid w:val="00822F75"/>
    <w:rsid w:val="008238A2"/>
    <w:rsid w:val="00823AE2"/>
    <w:rsid w:val="008247E5"/>
    <w:rsid w:val="0082491B"/>
    <w:rsid w:val="00824B23"/>
    <w:rsid w:val="00824D3F"/>
    <w:rsid w:val="00824D71"/>
    <w:rsid w:val="0082518E"/>
    <w:rsid w:val="008254D6"/>
    <w:rsid w:val="00825E3E"/>
    <w:rsid w:val="008266BA"/>
    <w:rsid w:val="00826A06"/>
    <w:rsid w:val="0082703E"/>
    <w:rsid w:val="008275B6"/>
    <w:rsid w:val="00827E56"/>
    <w:rsid w:val="00830244"/>
    <w:rsid w:val="008303AA"/>
    <w:rsid w:val="0083108C"/>
    <w:rsid w:val="00831B05"/>
    <w:rsid w:val="00831F5B"/>
    <w:rsid w:val="00832D5C"/>
    <w:rsid w:val="0083392E"/>
    <w:rsid w:val="00833AE9"/>
    <w:rsid w:val="008342DF"/>
    <w:rsid w:val="008343D8"/>
    <w:rsid w:val="0083460A"/>
    <w:rsid w:val="00834BC6"/>
    <w:rsid w:val="008354AB"/>
    <w:rsid w:val="00835A21"/>
    <w:rsid w:val="00835E02"/>
    <w:rsid w:val="0083634E"/>
    <w:rsid w:val="00836E4E"/>
    <w:rsid w:val="00836FB3"/>
    <w:rsid w:val="0083736A"/>
    <w:rsid w:val="0083760B"/>
    <w:rsid w:val="008376F5"/>
    <w:rsid w:val="008376FA"/>
    <w:rsid w:val="00837834"/>
    <w:rsid w:val="00840A23"/>
    <w:rsid w:val="00840D5F"/>
    <w:rsid w:val="00841288"/>
    <w:rsid w:val="0084131C"/>
    <w:rsid w:val="008418F6"/>
    <w:rsid w:val="00841980"/>
    <w:rsid w:val="0084270B"/>
    <w:rsid w:val="00843DFA"/>
    <w:rsid w:val="00843EC0"/>
    <w:rsid w:val="008443AA"/>
    <w:rsid w:val="00844497"/>
    <w:rsid w:val="008448AE"/>
    <w:rsid w:val="00844BC9"/>
    <w:rsid w:val="00844C7F"/>
    <w:rsid w:val="00844FDB"/>
    <w:rsid w:val="00845421"/>
    <w:rsid w:val="0084568B"/>
    <w:rsid w:val="00845FD1"/>
    <w:rsid w:val="008464B2"/>
    <w:rsid w:val="0084669A"/>
    <w:rsid w:val="00846E64"/>
    <w:rsid w:val="00847AFB"/>
    <w:rsid w:val="00847D6E"/>
    <w:rsid w:val="00847DE1"/>
    <w:rsid w:val="00850083"/>
    <w:rsid w:val="0085019F"/>
    <w:rsid w:val="008505A0"/>
    <w:rsid w:val="008509A3"/>
    <w:rsid w:val="00850A94"/>
    <w:rsid w:val="00850C80"/>
    <w:rsid w:val="00850D48"/>
    <w:rsid w:val="00850D51"/>
    <w:rsid w:val="00851188"/>
    <w:rsid w:val="008511E0"/>
    <w:rsid w:val="0085178D"/>
    <w:rsid w:val="00851A54"/>
    <w:rsid w:val="00851DEF"/>
    <w:rsid w:val="00851E04"/>
    <w:rsid w:val="0085200C"/>
    <w:rsid w:val="00852A0A"/>
    <w:rsid w:val="00852D8E"/>
    <w:rsid w:val="008537FB"/>
    <w:rsid w:val="008538D7"/>
    <w:rsid w:val="008539B5"/>
    <w:rsid w:val="00853AB9"/>
    <w:rsid w:val="00853D44"/>
    <w:rsid w:val="008542F0"/>
    <w:rsid w:val="00854670"/>
    <w:rsid w:val="00854799"/>
    <w:rsid w:val="00854C56"/>
    <w:rsid w:val="00854FCE"/>
    <w:rsid w:val="00855167"/>
    <w:rsid w:val="008557CB"/>
    <w:rsid w:val="00855C7D"/>
    <w:rsid w:val="00856236"/>
    <w:rsid w:val="008566E7"/>
    <w:rsid w:val="00856765"/>
    <w:rsid w:val="0085686E"/>
    <w:rsid w:val="00856DF0"/>
    <w:rsid w:val="00857472"/>
    <w:rsid w:val="00857CB9"/>
    <w:rsid w:val="00860084"/>
    <w:rsid w:val="00860667"/>
    <w:rsid w:val="00860779"/>
    <w:rsid w:val="00860E71"/>
    <w:rsid w:val="00861009"/>
    <w:rsid w:val="0086111B"/>
    <w:rsid w:val="008613F0"/>
    <w:rsid w:val="00861708"/>
    <w:rsid w:val="00861C8A"/>
    <w:rsid w:val="008620B6"/>
    <w:rsid w:val="008630B9"/>
    <w:rsid w:val="008632A6"/>
    <w:rsid w:val="0086497C"/>
    <w:rsid w:val="00864A84"/>
    <w:rsid w:val="008650F1"/>
    <w:rsid w:val="008662CE"/>
    <w:rsid w:val="00866AC5"/>
    <w:rsid w:val="00866E25"/>
    <w:rsid w:val="0086712F"/>
    <w:rsid w:val="008671A4"/>
    <w:rsid w:val="008675C2"/>
    <w:rsid w:val="0086761F"/>
    <w:rsid w:val="008677F8"/>
    <w:rsid w:val="008700FE"/>
    <w:rsid w:val="0087023B"/>
    <w:rsid w:val="008703F7"/>
    <w:rsid w:val="00870869"/>
    <w:rsid w:val="008716BC"/>
    <w:rsid w:val="008716F4"/>
    <w:rsid w:val="008718B9"/>
    <w:rsid w:val="00872298"/>
    <w:rsid w:val="0087236A"/>
    <w:rsid w:val="0087248C"/>
    <w:rsid w:val="008729FA"/>
    <w:rsid w:val="00873882"/>
    <w:rsid w:val="00873CAB"/>
    <w:rsid w:val="00873F93"/>
    <w:rsid w:val="00874030"/>
    <w:rsid w:val="0087438A"/>
    <w:rsid w:val="008748B9"/>
    <w:rsid w:val="00874AA8"/>
    <w:rsid w:val="00875095"/>
    <w:rsid w:val="008751AA"/>
    <w:rsid w:val="0087524A"/>
    <w:rsid w:val="008752BB"/>
    <w:rsid w:val="008754A8"/>
    <w:rsid w:val="0087593F"/>
    <w:rsid w:val="008759B9"/>
    <w:rsid w:val="00875AEE"/>
    <w:rsid w:val="00875E73"/>
    <w:rsid w:val="0087708D"/>
    <w:rsid w:val="00877533"/>
    <w:rsid w:val="0087767E"/>
    <w:rsid w:val="0087784B"/>
    <w:rsid w:val="008778AD"/>
    <w:rsid w:val="00877DD3"/>
    <w:rsid w:val="00877E32"/>
    <w:rsid w:val="0088045E"/>
    <w:rsid w:val="0088046B"/>
    <w:rsid w:val="00880D79"/>
    <w:rsid w:val="00881019"/>
    <w:rsid w:val="0088154A"/>
    <w:rsid w:val="008818BF"/>
    <w:rsid w:val="00881A6C"/>
    <w:rsid w:val="00881C25"/>
    <w:rsid w:val="00881E99"/>
    <w:rsid w:val="00881ED9"/>
    <w:rsid w:val="0088208E"/>
    <w:rsid w:val="008822FD"/>
    <w:rsid w:val="00882E9D"/>
    <w:rsid w:val="008833B9"/>
    <w:rsid w:val="00883802"/>
    <w:rsid w:val="008839CC"/>
    <w:rsid w:val="008842D5"/>
    <w:rsid w:val="008843C3"/>
    <w:rsid w:val="0088491F"/>
    <w:rsid w:val="00884BA3"/>
    <w:rsid w:val="00884F0B"/>
    <w:rsid w:val="0088535F"/>
    <w:rsid w:val="00885AC8"/>
    <w:rsid w:val="008862D4"/>
    <w:rsid w:val="00886511"/>
    <w:rsid w:val="008865A0"/>
    <w:rsid w:val="00886D8D"/>
    <w:rsid w:val="0088753F"/>
    <w:rsid w:val="00887668"/>
    <w:rsid w:val="008902B2"/>
    <w:rsid w:val="008908D8"/>
    <w:rsid w:val="008909F0"/>
    <w:rsid w:val="00891ED7"/>
    <w:rsid w:val="00891F5E"/>
    <w:rsid w:val="00892502"/>
    <w:rsid w:val="0089263C"/>
    <w:rsid w:val="00892929"/>
    <w:rsid w:val="00892D18"/>
    <w:rsid w:val="00892E63"/>
    <w:rsid w:val="008933D6"/>
    <w:rsid w:val="00893C4A"/>
    <w:rsid w:val="00893D6D"/>
    <w:rsid w:val="00894C2F"/>
    <w:rsid w:val="00894C37"/>
    <w:rsid w:val="00896400"/>
    <w:rsid w:val="008964B9"/>
    <w:rsid w:val="00896A00"/>
    <w:rsid w:val="00896DBE"/>
    <w:rsid w:val="00897179"/>
    <w:rsid w:val="008973F2"/>
    <w:rsid w:val="00897489"/>
    <w:rsid w:val="008977BC"/>
    <w:rsid w:val="008978A0"/>
    <w:rsid w:val="00897909"/>
    <w:rsid w:val="00897916"/>
    <w:rsid w:val="008A0648"/>
    <w:rsid w:val="008A0926"/>
    <w:rsid w:val="008A098E"/>
    <w:rsid w:val="008A0BBE"/>
    <w:rsid w:val="008A0C80"/>
    <w:rsid w:val="008A0FE8"/>
    <w:rsid w:val="008A183C"/>
    <w:rsid w:val="008A1B9D"/>
    <w:rsid w:val="008A1C1D"/>
    <w:rsid w:val="008A207E"/>
    <w:rsid w:val="008A2189"/>
    <w:rsid w:val="008A2278"/>
    <w:rsid w:val="008A32F1"/>
    <w:rsid w:val="008A34FC"/>
    <w:rsid w:val="008A3C20"/>
    <w:rsid w:val="008A3FAA"/>
    <w:rsid w:val="008A4D0E"/>
    <w:rsid w:val="008A56BB"/>
    <w:rsid w:val="008A5912"/>
    <w:rsid w:val="008A62BA"/>
    <w:rsid w:val="008A673D"/>
    <w:rsid w:val="008A7C07"/>
    <w:rsid w:val="008B010A"/>
    <w:rsid w:val="008B02D0"/>
    <w:rsid w:val="008B053F"/>
    <w:rsid w:val="008B07D3"/>
    <w:rsid w:val="008B0A77"/>
    <w:rsid w:val="008B0E0F"/>
    <w:rsid w:val="008B0E3C"/>
    <w:rsid w:val="008B1883"/>
    <w:rsid w:val="008B2F4C"/>
    <w:rsid w:val="008B352B"/>
    <w:rsid w:val="008B3796"/>
    <w:rsid w:val="008B3AF7"/>
    <w:rsid w:val="008B3EA2"/>
    <w:rsid w:val="008B3F58"/>
    <w:rsid w:val="008B431E"/>
    <w:rsid w:val="008B491F"/>
    <w:rsid w:val="008B4BDA"/>
    <w:rsid w:val="008B50B3"/>
    <w:rsid w:val="008B557B"/>
    <w:rsid w:val="008B6F70"/>
    <w:rsid w:val="008B7869"/>
    <w:rsid w:val="008B7AC6"/>
    <w:rsid w:val="008B7C37"/>
    <w:rsid w:val="008C0255"/>
    <w:rsid w:val="008C02D1"/>
    <w:rsid w:val="008C065D"/>
    <w:rsid w:val="008C0DBC"/>
    <w:rsid w:val="008C0EFA"/>
    <w:rsid w:val="008C1138"/>
    <w:rsid w:val="008C1C15"/>
    <w:rsid w:val="008C1E55"/>
    <w:rsid w:val="008C1E75"/>
    <w:rsid w:val="008C2373"/>
    <w:rsid w:val="008C27C8"/>
    <w:rsid w:val="008C28CF"/>
    <w:rsid w:val="008C2921"/>
    <w:rsid w:val="008C2AD2"/>
    <w:rsid w:val="008C2D3F"/>
    <w:rsid w:val="008C2DC6"/>
    <w:rsid w:val="008C2F18"/>
    <w:rsid w:val="008C3010"/>
    <w:rsid w:val="008C3651"/>
    <w:rsid w:val="008C3BFB"/>
    <w:rsid w:val="008C476C"/>
    <w:rsid w:val="008C4903"/>
    <w:rsid w:val="008C490D"/>
    <w:rsid w:val="008C5649"/>
    <w:rsid w:val="008C634F"/>
    <w:rsid w:val="008C6708"/>
    <w:rsid w:val="008C6AA6"/>
    <w:rsid w:val="008C6D67"/>
    <w:rsid w:val="008C6ECC"/>
    <w:rsid w:val="008C708C"/>
    <w:rsid w:val="008C7819"/>
    <w:rsid w:val="008C78D9"/>
    <w:rsid w:val="008C7C19"/>
    <w:rsid w:val="008C7F05"/>
    <w:rsid w:val="008D06FC"/>
    <w:rsid w:val="008D10AA"/>
    <w:rsid w:val="008D139A"/>
    <w:rsid w:val="008D14D1"/>
    <w:rsid w:val="008D16F3"/>
    <w:rsid w:val="008D1B5F"/>
    <w:rsid w:val="008D3A76"/>
    <w:rsid w:val="008D3D86"/>
    <w:rsid w:val="008D4096"/>
    <w:rsid w:val="008D4C44"/>
    <w:rsid w:val="008D566E"/>
    <w:rsid w:val="008D56F6"/>
    <w:rsid w:val="008D631A"/>
    <w:rsid w:val="008D6950"/>
    <w:rsid w:val="008D6F54"/>
    <w:rsid w:val="008D71E5"/>
    <w:rsid w:val="008D727D"/>
    <w:rsid w:val="008D7725"/>
    <w:rsid w:val="008D79DB"/>
    <w:rsid w:val="008D7AEE"/>
    <w:rsid w:val="008E071F"/>
    <w:rsid w:val="008E09A5"/>
    <w:rsid w:val="008E0ABB"/>
    <w:rsid w:val="008E103C"/>
    <w:rsid w:val="008E1174"/>
    <w:rsid w:val="008E11A8"/>
    <w:rsid w:val="008E1447"/>
    <w:rsid w:val="008E170B"/>
    <w:rsid w:val="008E1C0F"/>
    <w:rsid w:val="008E2152"/>
    <w:rsid w:val="008E2533"/>
    <w:rsid w:val="008E2ED4"/>
    <w:rsid w:val="008E32B0"/>
    <w:rsid w:val="008E3EAB"/>
    <w:rsid w:val="008E455B"/>
    <w:rsid w:val="008E5243"/>
    <w:rsid w:val="008E53E9"/>
    <w:rsid w:val="008E5B2C"/>
    <w:rsid w:val="008E63D5"/>
    <w:rsid w:val="008E6421"/>
    <w:rsid w:val="008E6648"/>
    <w:rsid w:val="008E6C11"/>
    <w:rsid w:val="008E6C97"/>
    <w:rsid w:val="008E744C"/>
    <w:rsid w:val="008E75D7"/>
    <w:rsid w:val="008E7A4B"/>
    <w:rsid w:val="008E7AF0"/>
    <w:rsid w:val="008E7E16"/>
    <w:rsid w:val="008E7FC2"/>
    <w:rsid w:val="008F0980"/>
    <w:rsid w:val="008F0C59"/>
    <w:rsid w:val="008F0CAD"/>
    <w:rsid w:val="008F0D3B"/>
    <w:rsid w:val="008F11B9"/>
    <w:rsid w:val="008F1203"/>
    <w:rsid w:val="008F168D"/>
    <w:rsid w:val="008F1939"/>
    <w:rsid w:val="008F210C"/>
    <w:rsid w:val="008F2267"/>
    <w:rsid w:val="008F2A46"/>
    <w:rsid w:val="008F2EB5"/>
    <w:rsid w:val="008F3913"/>
    <w:rsid w:val="008F3AEB"/>
    <w:rsid w:val="008F3B18"/>
    <w:rsid w:val="008F3C39"/>
    <w:rsid w:val="008F3F01"/>
    <w:rsid w:val="008F402E"/>
    <w:rsid w:val="008F43C4"/>
    <w:rsid w:val="008F46D1"/>
    <w:rsid w:val="008F4CD1"/>
    <w:rsid w:val="008F4F2C"/>
    <w:rsid w:val="008F5009"/>
    <w:rsid w:val="008F5132"/>
    <w:rsid w:val="008F535E"/>
    <w:rsid w:val="008F53DA"/>
    <w:rsid w:val="008F5B92"/>
    <w:rsid w:val="008F6065"/>
    <w:rsid w:val="008F620C"/>
    <w:rsid w:val="008F642C"/>
    <w:rsid w:val="008F66EF"/>
    <w:rsid w:val="008F730A"/>
    <w:rsid w:val="008F740D"/>
    <w:rsid w:val="008F7E1A"/>
    <w:rsid w:val="00900C6D"/>
    <w:rsid w:val="00900C93"/>
    <w:rsid w:val="0090128C"/>
    <w:rsid w:val="00901B13"/>
    <w:rsid w:val="00901BAD"/>
    <w:rsid w:val="00901CE3"/>
    <w:rsid w:val="00901DF2"/>
    <w:rsid w:val="0090256A"/>
    <w:rsid w:val="009028C4"/>
    <w:rsid w:val="00902B98"/>
    <w:rsid w:val="00902C57"/>
    <w:rsid w:val="00902F5F"/>
    <w:rsid w:val="0090300B"/>
    <w:rsid w:val="009033EE"/>
    <w:rsid w:val="00903671"/>
    <w:rsid w:val="00903779"/>
    <w:rsid w:val="0090511E"/>
    <w:rsid w:val="009055F2"/>
    <w:rsid w:val="0090639D"/>
    <w:rsid w:val="0090673C"/>
    <w:rsid w:val="009067F0"/>
    <w:rsid w:val="00906C70"/>
    <w:rsid w:val="00907247"/>
    <w:rsid w:val="00907F97"/>
    <w:rsid w:val="0091003F"/>
    <w:rsid w:val="009103A0"/>
    <w:rsid w:val="009105FF"/>
    <w:rsid w:val="00910D6E"/>
    <w:rsid w:val="00910DEC"/>
    <w:rsid w:val="00911D2C"/>
    <w:rsid w:val="009125EC"/>
    <w:rsid w:val="0091277C"/>
    <w:rsid w:val="009127B2"/>
    <w:rsid w:val="00912A22"/>
    <w:rsid w:val="00913B26"/>
    <w:rsid w:val="00913F2D"/>
    <w:rsid w:val="009140E2"/>
    <w:rsid w:val="00914377"/>
    <w:rsid w:val="00914A3F"/>
    <w:rsid w:val="00914D1C"/>
    <w:rsid w:val="009151C1"/>
    <w:rsid w:val="00915355"/>
    <w:rsid w:val="009157A8"/>
    <w:rsid w:val="00915950"/>
    <w:rsid w:val="00916271"/>
    <w:rsid w:val="009168DC"/>
    <w:rsid w:val="00916ADD"/>
    <w:rsid w:val="009176D0"/>
    <w:rsid w:val="00917BC4"/>
    <w:rsid w:val="00917CBB"/>
    <w:rsid w:val="00920F31"/>
    <w:rsid w:val="00921C62"/>
    <w:rsid w:val="00922277"/>
    <w:rsid w:val="009222FF"/>
    <w:rsid w:val="00922DA3"/>
    <w:rsid w:val="00923D57"/>
    <w:rsid w:val="009240B4"/>
    <w:rsid w:val="00924725"/>
    <w:rsid w:val="00924D09"/>
    <w:rsid w:val="009262DF"/>
    <w:rsid w:val="00926A4E"/>
    <w:rsid w:val="0092762F"/>
    <w:rsid w:val="0093015C"/>
    <w:rsid w:val="00930647"/>
    <w:rsid w:val="0093089B"/>
    <w:rsid w:val="00930995"/>
    <w:rsid w:val="00931591"/>
    <w:rsid w:val="009315DC"/>
    <w:rsid w:val="00931893"/>
    <w:rsid w:val="00931A20"/>
    <w:rsid w:val="00931D25"/>
    <w:rsid w:val="00932987"/>
    <w:rsid w:val="00932991"/>
    <w:rsid w:val="00932FE3"/>
    <w:rsid w:val="00933505"/>
    <w:rsid w:val="009338D9"/>
    <w:rsid w:val="00933E2D"/>
    <w:rsid w:val="009356A7"/>
    <w:rsid w:val="009358EA"/>
    <w:rsid w:val="009358EC"/>
    <w:rsid w:val="009359EA"/>
    <w:rsid w:val="0093692E"/>
    <w:rsid w:val="00936A5F"/>
    <w:rsid w:val="00936CE9"/>
    <w:rsid w:val="00937043"/>
    <w:rsid w:val="0093717E"/>
    <w:rsid w:val="0093757A"/>
    <w:rsid w:val="00940339"/>
    <w:rsid w:val="0094047D"/>
    <w:rsid w:val="0094054A"/>
    <w:rsid w:val="009407C4"/>
    <w:rsid w:val="009415E5"/>
    <w:rsid w:val="00941705"/>
    <w:rsid w:val="00941AF0"/>
    <w:rsid w:val="00941CFC"/>
    <w:rsid w:val="009422E3"/>
    <w:rsid w:val="009423F9"/>
    <w:rsid w:val="00942D6A"/>
    <w:rsid w:val="00942DF0"/>
    <w:rsid w:val="00943022"/>
    <w:rsid w:val="00943542"/>
    <w:rsid w:val="00943827"/>
    <w:rsid w:val="00943831"/>
    <w:rsid w:val="00943C5A"/>
    <w:rsid w:val="00944098"/>
    <w:rsid w:val="0094430B"/>
    <w:rsid w:val="00944425"/>
    <w:rsid w:val="009444CE"/>
    <w:rsid w:val="00944A87"/>
    <w:rsid w:val="00944BEF"/>
    <w:rsid w:val="009452A1"/>
    <w:rsid w:val="009455B2"/>
    <w:rsid w:val="00945831"/>
    <w:rsid w:val="00945B97"/>
    <w:rsid w:val="0094637E"/>
    <w:rsid w:val="00946431"/>
    <w:rsid w:val="00946577"/>
    <w:rsid w:val="00946709"/>
    <w:rsid w:val="00946861"/>
    <w:rsid w:val="00946B5C"/>
    <w:rsid w:val="009473FA"/>
    <w:rsid w:val="0094792B"/>
    <w:rsid w:val="0095022C"/>
    <w:rsid w:val="009503C5"/>
    <w:rsid w:val="00950811"/>
    <w:rsid w:val="00950A0A"/>
    <w:rsid w:val="00950F99"/>
    <w:rsid w:val="009511D4"/>
    <w:rsid w:val="009519F6"/>
    <w:rsid w:val="00951D50"/>
    <w:rsid w:val="009530F0"/>
    <w:rsid w:val="00954543"/>
    <w:rsid w:val="00954713"/>
    <w:rsid w:val="00954881"/>
    <w:rsid w:val="00954A46"/>
    <w:rsid w:val="00954C3F"/>
    <w:rsid w:val="00955AF7"/>
    <w:rsid w:val="00955B51"/>
    <w:rsid w:val="00955EE9"/>
    <w:rsid w:val="0095614A"/>
    <w:rsid w:val="009565DF"/>
    <w:rsid w:val="009565F7"/>
    <w:rsid w:val="00956783"/>
    <w:rsid w:val="009569D8"/>
    <w:rsid w:val="00956F36"/>
    <w:rsid w:val="00957214"/>
    <w:rsid w:val="0095755F"/>
    <w:rsid w:val="009576D0"/>
    <w:rsid w:val="0095780C"/>
    <w:rsid w:val="00960886"/>
    <w:rsid w:val="00960A5D"/>
    <w:rsid w:val="009610DD"/>
    <w:rsid w:val="00961619"/>
    <w:rsid w:val="009616AA"/>
    <w:rsid w:val="00962F28"/>
    <w:rsid w:val="00962F38"/>
    <w:rsid w:val="00962F53"/>
    <w:rsid w:val="00962F6B"/>
    <w:rsid w:val="00963003"/>
    <w:rsid w:val="00963606"/>
    <w:rsid w:val="00963C08"/>
    <w:rsid w:val="00963EB5"/>
    <w:rsid w:val="00963FDF"/>
    <w:rsid w:val="00964089"/>
    <w:rsid w:val="00964453"/>
    <w:rsid w:val="00964613"/>
    <w:rsid w:val="00964BC9"/>
    <w:rsid w:val="00965490"/>
    <w:rsid w:val="009658C9"/>
    <w:rsid w:val="0096593E"/>
    <w:rsid w:val="00965EFC"/>
    <w:rsid w:val="0096679F"/>
    <w:rsid w:val="00966933"/>
    <w:rsid w:val="009669E1"/>
    <w:rsid w:val="00966D5A"/>
    <w:rsid w:val="00966F52"/>
    <w:rsid w:val="00966F6B"/>
    <w:rsid w:val="0096715A"/>
    <w:rsid w:val="00967336"/>
    <w:rsid w:val="00967392"/>
    <w:rsid w:val="00967586"/>
    <w:rsid w:val="009710C0"/>
    <w:rsid w:val="00971492"/>
    <w:rsid w:val="009714F0"/>
    <w:rsid w:val="00971A82"/>
    <w:rsid w:val="00971D12"/>
    <w:rsid w:val="00971F33"/>
    <w:rsid w:val="00972B59"/>
    <w:rsid w:val="00972E60"/>
    <w:rsid w:val="00973667"/>
    <w:rsid w:val="009739A0"/>
    <w:rsid w:val="00973D32"/>
    <w:rsid w:val="00973F1C"/>
    <w:rsid w:val="009744FF"/>
    <w:rsid w:val="00974639"/>
    <w:rsid w:val="009747AC"/>
    <w:rsid w:val="009759D6"/>
    <w:rsid w:val="0097613C"/>
    <w:rsid w:val="009766EC"/>
    <w:rsid w:val="009767BF"/>
    <w:rsid w:val="00977571"/>
    <w:rsid w:val="009778AA"/>
    <w:rsid w:val="009779BB"/>
    <w:rsid w:val="0098199F"/>
    <w:rsid w:val="0098200E"/>
    <w:rsid w:val="0098205B"/>
    <w:rsid w:val="00982781"/>
    <w:rsid w:val="00982F14"/>
    <w:rsid w:val="00983780"/>
    <w:rsid w:val="00983E3F"/>
    <w:rsid w:val="009840BB"/>
    <w:rsid w:val="009845C3"/>
    <w:rsid w:val="0098471B"/>
    <w:rsid w:val="00985194"/>
    <w:rsid w:val="009853B9"/>
    <w:rsid w:val="0098598F"/>
    <w:rsid w:val="00985A88"/>
    <w:rsid w:val="00985BCB"/>
    <w:rsid w:val="00985E58"/>
    <w:rsid w:val="009860B3"/>
    <w:rsid w:val="00986332"/>
    <w:rsid w:val="009865D5"/>
    <w:rsid w:val="009867A1"/>
    <w:rsid w:val="00986A3A"/>
    <w:rsid w:val="00986A46"/>
    <w:rsid w:val="00986CAE"/>
    <w:rsid w:val="00986EC6"/>
    <w:rsid w:val="00987258"/>
    <w:rsid w:val="00987532"/>
    <w:rsid w:val="00987A71"/>
    <w:rsid w:val="00987CC4"/>
    <w:rsid w:val="00990835"/>
    <w:rsid w:val="00990ACB"/>
    <w:rsid w:val="00991A9C"/>
    <w:rsid w:val="00992206"/>
    <w:rsid w:val="009926BC"/>
    <w:rsid w:val="009927B7"/>
    <w:rsid w:val="00993462"/>
    <w:rsid w:val="009938B7"/>
    <w:rsid w:val="00993A66"/>
    <w:rsid w:val="00993B39"/>
    <w:rsid w:val="00993E1F"/>
    <w:rsid w:val="0099467A"/>
    <w:rsid w:val="00994784"/>
    <w:rsid w:val="00994D5E"/>
    <w:rsid w:val="00994DBF"/>
    <w:rsid w:val="00994F87"/>
    <w:rsid w:val="009954BC"/>
    <w:rsid w:val="00995505"/>
    <w:rsid w:val="00995618"/>
    <w:rsid w:val="0099599A"/>
    <w:rsid w:val="00995F86"/>
    <w:rsid w:val="00996C30"/>
    <w:rsid w:val="0099717C"/>
    <w:rsid w:val="0099751C"/>
    <w:rsid w:val="009A0788"/>
    <w:rsid w:val="009A0CDA"/>
    <w:rsid w:val="009A1200"/>
    <w:rsid w:val="009A1F96"/>
    <w:rsid w:val="009A2515"/>
    <w:rsid w:val="009A2A9E"/>
    <w:rsid w:val="009A2B01"/>
    <w:rsid w:val="009A2F12"/>
    <w:rsid w:val="009A30A5"/>
    <w:rsid w:val="009A31ED"/>
    <w:rsid w:val="009A33B2"/>
    <w:rsid w:val="009A4191"/>
    <w:rsid w:val="009A4263"/>
    <w:rsid w:val="009A4781"/>
    <w:rsid w:val="009A514E"/>
    <w:rsid w:val="009A52D7"/>
    <w:rsid w:val="009A5768"/>
    <w:rsid w:val="009A579F"/>
    <w:rsid w:val="009A57D9"/>
    <w:rsid w:val="009A5B79"/>
    <w:rsid w:val="009A5EB7"/>
    <w:rsid w:val="009A649A"/>
    <w:rsid w:val="009A76A6"/>
    <w:rsid w:val="009A78F5"/>
    <w:rsid w:val="009A7BFD"/>
    <w:rsid w:val="009A7CC5"/>
    <w:rsid w:val="009A7DB9"/>
    <w:rsid w:val="009B0649"/>
    <w:rsid w:val="009B0BE1"/>
    <w:rsid w:val="009B0DA9"/>
    <w:rsid w:val="009B152E"/>
    <w:rsid w:val="009B1749"/>
    <w:rsid w:val="009B1980"/>
    <w:rsid w:val="009B1BF4"/>
    <w:rsid w:val="009B1F02"/>
    <w:rsid w:val="009B22C9"/>
    <w:rsid w:val="009B2321"/>
    <w:rsid w:val="009B3BB5"/>
    <w:rsid w:val="009B3D11"/>
    <w:rsid w:val="009B3FC4"/>
    <w:rsid w:val="009B434E"/>
    <w:rsid w:val="009B463E"/>
    <w:rsid w:val="009B49F6"/>
    <w:rsid w:val="009B4C58"/>
    <w:rsid w:val="009B4D1C"/>
    <w:rsid w:val="009B549A"/>
    <w:rsid w:val="009B5612"/>
    <w:rsid w:val="009B5A82"/>
    <w:rsid w:val="009B5B7F"/>
    <w:rsid w:val="009B5C4B"/>
    <w:rsid w:val="009B5D5B"/>
    <w:rsid w:val="009B5E07"/>
    <w:rsid w:val="009B5E93"/>
    <w:rsid w:val="009B6137"/>
    <w:rsid w:val="009B63E2"/>
    <w:rsid w:val="009B68A3"/>
    <w:rsid w:val="009B68FB"/>
    <w:rsid w:val="009B6BE7"/>
    <w:rsid w:val="009B79F6"/>
    <w:rsid w:val="009B7E28"/>
    <w:rsid w:val="009C00F3"/>
    <w:rsid w:val="009C0250"/>
    <w:rsid w:val="009C05AD"/>
    <w:rsid w:val="009C0DF6"/>
    <w:rsid w:val="009C10FB"/>
    <w:rsid w:val="009C1522"/>
    <w:rsid w:val="009C1AA4"/>
    <w:rsid w:val="009C1DCE"/>
    <w:rsid w:val="009C239D"/>
    <w:rsid w:val="009C2695"/>
    <w:rsid w:val="009C299E"/>
    <w:rsid w:val="009C29CF"/>
    <w:rsid w:val="009C2AC2"/>
    <w:rsid w:val="009C3182"/>
    <w:rsid w:val="009C3258"/>
    <w:rsid w:val="009C35BA"/>
    <w:rsid w:val="009C3CA0"/>
    <w:rsid w:val="009C44DF"/>
    <w:rsid w:val="009C47A1"/>
    <w:rsid w:val="009C4A2F"/>
    <w:rsid w:val="009C53E4"/>
    <w:rsid w:val="009C55E7"/>
    <w:rsid w:val="009C579C"/>
    <w:rsid w:val="009C649C"/>
    <w:rsid w:val="009C68FE"/>
    <w:rsid w:val="009C6973"/>
    <w:rsid w:val="009C6D2E"/>
    <w:rsid w:val="009C6E42"/>
    <w:rsid w:val="009C6F94"/>
    <w:rsid w:val="009D0925"/>
    <w:rsid w:val="009D199C"/>
    <w:rsid w:val="009D1ACD"/>
    <w:rsid w:val="009D2021"/>
    <w:rsid w:val="009D261F"/>
    <w:rsid w:val="009D2635"/>
    <w:rsid w:val="009D2A1B"/>
    <w:rsid w:val="009D37B3"/>
    <w:rsid w:val="009D39BD"/>
    <w:rsid w:val="009D3A62"/>
    <w:rsid w:val="009D3B2D"/>
    <w:rsid w:val="009D4182"/>
    <w:rsid w:val="009D4E3B"/>
    <w:rsid w:val="009D5478"/>
    <w:rsid w:val="009D5AF3"/>
    <w:rsid w:val="009D5BBA"/>
    <w:rsid w:val="009D627F"/>
    <w:rsid w:val="009D63AB"/>
    <w:rsid w:val="009D64DF"/>
    <w:rsid w:val="009D67A1"/>
    <w:rsid w:val="009D7283"/>
    <w:rsid w:val="009D7549"/>
    <w:rsid w:val="009D75BD"/>
    <w:rsid w:val="009D7A21"/>
    <w:rsid w:val="009D7C85"/>
    <w:rsid w:val="009E0AC6"/>
    <w:rsid w:val="009E112D"/>
    <w:rsid w:val="009E140F"/>
    <w:rsid w:val="009E14A7"/>
    <w:rsid w:val="009E1E63"/>
    <w:rsid w:val="009E2386"/>
    <w:rsid w:val="009E26F5"/>
    <w:rsid w:val="009E3600"/>
    <w:rsid w:val="009E3B56"/>
    <w:rsid w:val="009E42FB"/>
    <w:rsid w:val="009E43C4"/>
    <w:rsid w:val="009E44E6"/>
    <w:rsid w:val="009E49F1"/>
    <w:rsid w:val="009E4CC0"/>
    <w:rsid w:val="009E560D"/>
    <w:rsid w:val="009E593A"/>
    <w:rsid w:val="009E5B25"/>
    <w:rsid w:val="009E5E46"/>
    <w:rsid w:val="009E6F51"/>
    <w:rsid w:val="009E74A5"/>
    <w:rsid w:val="009E7FC6"/>
    <w:rsid w:val="009F008C"/>
    <w:rsid w:val="009F0A99"/>
    <w:rsid w:val="009F137B"/>
    <w:rsid w:val="009F1444"/>
    <w:rsid w:val="009F1C40"/>
    <w:rsid w:val="009F23CF"/>
    <w:rsid w:val="009F2456"/>
    <w:rsid w:val="009F283B"/>
    <w:rsid w:val="009F2870"/>
    <w:rsid w:val="009F2D5E"/>
    <w:rsid w:val="009F309F"/>
    <w:rsid w:val="009F3A99"/>
    <w:rsid w:val="009F4114"/>
    <w:rsid w:val="009F41D9"/>
    <w:rsid w:val="009F5701"/>
    <w:rsid w:val="009F57E5"/>
    <w:rsid w:val="009F59D0"/>
    <w:rsid w:val="009F615D"/>
    <w:rsid w:val="009F6489"/>
    <w:rsid w:val="009F6583"/>
    <w:rsid w:val="009F66AE"/>
    <w:rsid w:val="009F6D74"/>
    <w:rsid w:val="009F7233"/>
    <w:rsid w:val="009F7528"/>
    <w:rsid w:val="009F7F16"/>
    <w:rsid w:val="00A00138"/>
    <w:rsid w:val="00A00A01"/>
    <w:rsid w:val="00A0177B"/>
    <w:rsid w:val="00A017C7"/>
    <w:rsid w:val="00A01B68"/>
    <w:rsid w:val="00A02450"/>
    <w:rsid w:val="00A024C7"/>
    <w:rsid w:val="00A0252F"/>
    <w:rsid w:val="00A0299A"/>
    <w:rsid w:val="00A02BC3"/>
    <w:rsid w:val="00A02DD1"/>
    <w:rsid w:val="00A03774"/>
    <w:rsid w:val="00A03A61"/>
    <w:rsid w:val="00A04741"/>
    <w:rsid w:val="00A04E46"/>
    <w:rsid w:val="00A05DCC"/>
    <w:rsid w:val="00A065A4"/>
    <w:rsid w:val="00A0671F"/>
    <w:rsid w:val="00A06900"/>
    <w:rsid w:val="00A071B4"/>
    <w:rsid w:val="00A07578"/>
    <w:rsid w:val="00A10131"/>
    <w:rsid w:val="00A10503"/>
    <w:rsid w:val="00A10708"/>
    <w:rsid w:val="00A107E5"/>
    <w:rsid w:val="00A10D57"/>
    <w:rsid w:val="00A10E10"/>
    <w:rsid w:val="00A10E1C"/>
    <w:rsid w:val="00A10E98"/>
    <w:rsid w:val="00A11190"/>
    <w:rsid w:val="00A11444"/>
    <w:rsid w:val="00A115F0"/>
    <w:rsid w:val="00A115F9"/>
    <w:rsid w:val="00A11A9F"/>
    <w:rsid w:val="00A12CFB"/>
    <w:rsid w:val="00A12EB1"/>
    <w:rsid w:val="00A1300D"/>
    <w:rsid w:val="00A1340F"/>
    <w:rsid w:val="00A138D6"/>
    <w:rsid w:val="00A13BF4"/>
    <w:rsid w:val="00A14431"/>
    <w:rsid w:val="00A15C0D"/>
    <w:rsid w:val="00A16965"/>
    <w:rsid w:val="00A16FEE"/>
    <w:rsid w:val="00A17337"/>
    <w:rsid w:val="00A20E18"/>
    <w:rsid w:val="00A2125C"/>
    <w:rsid w:val="00A21319"/>
    <w:rsid w:val="00A21349"/>
    <w:rsid w:val="00A21988"/>
    <w:rsid w:val="00A22201"/>
    <w:rsid w:val="00A2222A"/>
    <w:rsid w:val="00A22A57"/>
    <w:rsid w:val="00A22D6D"/>
    <w:rsid w:val="00A23420"/>
    <w:rsid w:val="00A2387A"/>
    <w:rsid w:val="00A23905"/>
    <w:rsid w:val="00A242A1"/>
    <w:rsid w:val="00A2457F"/>
    <w:rsid w:val="00A2483C"/>
    <w:rsid w:val="00A24892"/>
    <w:rsid w:val="00A24D2E"/>
    <w:rsid w:val="00A24E00"/>
    <w:rsid w:val="00A2513F"/>
    <w:rsid w:val="00A25541"/>
    <w:rsid w:val="00A258CE"/>
    <w:rsid w:val="00A25D36"/>
    <w:rsid w:val="00A264CF"/>
    <w:rsid w:val="00A2744D"/>
    <w:rsid w:val="00A274BF"/>
    <w:rsid w:val="00A30C16"/>
    <w:rsid w:val="00A31159"/>
    <w:rsid w:val="00A31242"/>
    <w:rsid w:val="00A32433"/>
    <w:rsid w:val="00A329B7"/>
    <w:rsid w:val="00A332F3"/>
    <w:rsid w:val="00A3385C"/>
    <w:rsid w:val="00A33F1F"/>
    <w:rsid w:val="00A343AB"/>
    <w:rsid w:val="00A34628"/>
    <w:rsid w:val="00A34B98"/>
    <w:rsid w:val="00A34C35"/>
    <w:rsid w:val="00A34F10"/>
    <w:rsid w:val="00A36621"/>
    <w:rsid w:val="00A36EFB"/>
    <w:rsid w:val="00A37EA4"/>
    <w:rsid w:val="00A40958"/>
    <w:rsid w:val="00A40972"/>
    <w:rsid w:val="00A411A0"/>
    <w:rsid w:val="00A413B9"/>
    <w:rsid w:val="00A414D6"/>
    <w:rsid w:val="00A416EA"/>
    <w:rsid w:val="00A41BB6"/>
    <w:rsid w:val="00A41CC8"/>
    <w:rsid w:val="00A4228E"/>
    <w:rsid w:val="00A42A15"/>
    <w:rsid w:val="00A4352D"/>
    <w:rsid w:val="00A4383B"/>
    <w:rsid w:val="00A439FD"/>
    <w:rsid w:val="00A43CCB"/>
    <w:rsid w:val="00A44108"/>
    <w:rsid w:val="00A44896"/>
    <w:rsid w:val="00A449BB"/>
    <w:rsid w:val="00A45073"/>
    <w:rsid w:val="00A46089"/>
    <w:rsid w:val="00A46451"/>
    <w:rsid w:val="00A4713C"/>
    <w:rsid w:val="00A4756E"/>
    <w:rsid w:val="00A479D7"/>
    <w:rsid w:val="00A47A75"/>
    <w:rsid w:val="00A47C86"/>
    <w:rsid w:val="00A501A8"/>
    <w:rsid w:val="00A50A39"/>
    <w:rsid w:val="00A51887"/>
    <w:rsid w:val="00A520F3"/>
    <w:rsid w:val="00A53077"/>
    <w:rsid w:val="00A53707"/>
    <w:rsid w:val="00A537E5"/>
    <w:rsid w:val="00A5393C"/>
    <w:rsid w:val="00A53A01"/>
    <w:rsid w:val="00A53B59"/>
    <w:rsid w:val="00A542A8"/>
    <w:rsid w:val="00A559DC"/>
    <w:rsid w:val="00A55AA9"/>
    <w:rsid w:val="00A55C96"/>
    <w:rsid w:val="00A55F43"/>
    <w:rsid w:val="00A56C52"/>
    <w:rsid w:val="00A56D42"/>
    <w:rsid w:val="00A56E5A"/>
    <w:rsid w:val="00A57074"/>
    <w:rsid w:val="00A570CE"/>
    <w:rsid w:val="00A57217"/>
    <w:rsid w:val="00A576BA"/>
    <w:rsid w:val="00A5784F"/>
    <w:rsid w:val="00A57DAE"/>
    <w:rsid w:val="00A6006F"/>
    <w:rsid w:val="00A60262"/>
    <w:rsid w:val="00A60394"/>
    <w:rsid w:val="00A605E9"/>
    <w:rsid w:val="00A607F8"/>
    <w:rsid w:val="00A61BFA"/>
    <w:rsid w:val="00A61FDB"/>
    <w:rsid w:val="00A625BA"/>
    <w:rsid w:val="00A62692"/>
    <w:rsid w:val="00A629C8"/>
    <w:rsid w:val="00A62BA8"/>
    <w:rsid w:val="00A635CC"/>
    <w:rsid w:val="00A63941"/>
    <w:rsid w:val="00A63AA5"/>
    <w:rsid w:val="00A64690"/>
    <w:rsid w:val="00A648CB"/>
    <w:rsid w:val="00A6537F"/>
    <w:rsid w:val="00A6573D"/>
    <w:rsid w:val="00A65BF8"/>
    <w:rsid w:val="00A66180"/>
    <w:rsid w:val="00A66258"/>
    <w:rsid w:val="00A664B4"/>
    <w:rsid w:val="00A672B1"/>
    <w:rsid w:val="00A67AEB"/>
    <w:rsid w:val="00A7001A"/>
    <w:rsid w:val="00A702C0"/>
    <w:rsid w:val="00A70C45"/>
    <w:rsid w:val="00A71CAC"/>
    <w:rsid w:val="00A728FD"/>
    <w:rsid w:val="00A72E36"/>
    <w:rsid w:val="00A735A7"/>
    <w:rsid w:val="00A740B2"/>
    <w:rsid w:val="00A740E7"/>
    <w:rsid w:val="00A74B58"/>
    <w:rsid w:val="00A753F7"/>
    <w:rsid w:val="00A754B6"/>
    <w:rsid w:val="00A75524"/>
    <w:rsid w:val="00A7560E"/>
    <w:rsid w:val="00A75937"/>
    <w:rsid w:val="00A7593E"/>
    <w:rsid w:val="00A75BD2"/>
    <w:rsid w:val="00A75BE9"/>
    <w:rsid w:val="00A766BD"/>
    <w:rsid w:val="00A76A95"/>
    <w:rsid w:val="00A76C32"/>
    <w:rsid w:val="00A772D4"/>
    <w:rsid w:val="00A773C0"/>
    <w:rsid w:val="00A775FF"/>
    <w:rsid w:val="00A7775E"/>
    <w:rsid w:val="00A8068A"/>
    <w:rsid w:val="00A80922"/>
    <w:rsid w:val="00A80C39"/>
    <w:rsid w:val="00A811FB"/>
    <w:rsid w:val="00A81805"/>
    <w:rsid w:val="00A8184E"/>
    <w:rsid w:val="00A81DE3"/>
    <w:rsid w:val="00A82D5D"/>
    <w:rsid w:val="00A83966"/>
    <w:rsid w:val="00A83DEB"/>
    <w:rsid w:val="00A8421B"/>
    <w:rsid w:val="00A84397"/>
    <w:rsid w:val="00A846E7"/>
    <w:rsid w:val="00A84784"/>
    <w:rsid w:val="00A849C4"/>
    <w:rsid w:val="00A84B6C"/>
    <w:rsid w:val="00A85388"/>
    <w:rsid w:val="00A85654"/>
    <w:rsid w:val="00A856ED"/>
    <w:rsid w:val="00A860F5"/>
    <w:rsid w:val="00A864B9"/>
    <w:rsid w:val="00A86941"/>
    <w:rsid w:val="00A86CD9"/>
    <w:rsid w:val="00A86EF3"/>
    <w:rsid w:val="00A87522"/>
    <w:rsid w:val="00A905C5"/>
    <w:rsid w:val="00A9070B"/>
    <w:rsid w:val="00A90C7A"/>
    <w:rsid w:val="00A90DCF"/>
    <w:rsid w:val="00A90EAD"/>
    <w:rsid w:val="00A9122C"/>
    <w:rsid w:val="00A916BF"/>
    <w:rsid w:val="00A91CDA"/>
    <w:rsid w:val="00A91D87"/>
    <w:rsid w:val="00A929CD"/>
    <w:rsid w:val="00A9373C"/>
    <w:rsid w:val="00A93BA4"/>
    <w:rsid w:val="00A93C9A"/>
    <w:rsid w:val="00A93DF6"/>
    <w:rsid w:val="00A93F37"/>
    <w:rsid w:val="00A94088"/>
    <w:rsid w:val="00A943BC"/>
    <w:rsid w:val="00A94C32"/>
    <w:rsid w:val="00A94E25"/>
    <w:rsid w:val="00A95897"/>
    <w:rsid w:val="00A95899"/>
    <w:rsid w:val="00A95BC9"/>
    <w:rsid w:val="00A961D7"/>
    <w:rsid w:val="00A96AD4"/>
    <w:rsid w:val="00A96E5D"/>
    <w:rsid w:val="00A96EC4"/>
    <w:rsid w:val="00A970C3"/>
    <w:rsid w:val="00A97271"/>
    <w:rsid w:val="00A974D5"/>
    <w:rsid w:val="00A9789C"/>
    <w:rsid w:val="00A97A21"/>
    <w:rsid w:val="00A97B8F"/>
    <w:rsid w:val="00A97C7A"/>
    <w:rsid w:val="00A97EA7"/>
    <w:rsid w:val="00AA001F"/>
    <w:rsid w:val="00AA06B8"/>
    <w:rsid w:val="00AA10FD"/>
    <w:rsid w:val="00AA11CA"/>
    <w:rsid w:val="00AA1B8F"/>
    <w:rsid w:val="00AA1D4E"/>
    <w:rsid w:val="00AA1E6B"/>
    <w:rsid w:val="00AA2781"/>
    <w:rsid w:val="00AA2792"/>
    <w:rsid w:val="00AA2F4E"/>
    <w:rsid w:val="00AA3B22"/>
    <w:rsid w:val="00AA465F"/>
    <w:rsid w:val="00AA4D00"/>
    <w:rsid w:val="00AA501A"/>
    <w:rsid w:val="00AA51A0"/>
    <w:rsid w:val="00AA5488"/>
    <w:rsid w:val="00AA5C0A"/>
    <w:rsid w:val="00AA5FCB"/>
    <w:rsid w:val="00AA638C"/>
    <w:rsid w:val="00AA6872"/>
    <w:rsid w:val="00AA6B31"/>
    <w:rsid w:val="00AA7A1E"/>
    <w:rsid w:val="00AA7E46"/>
    <w:rsid w:val="00AB0103"/>
    <w:rsid w:val="00AB0A5C"/>
    <w:rsid w:val="00AB10AC"/>
    <w:rsid w:val="00AB1625"/>
    <w:rsid w:val="00AB1757"/>
    <w:rsid w:val="00AB19AC"/>
    <w:rsid w:val="00AB2310"/>
    <w:rsid w:val="00AB25BF"/>
    <w:rsid w:val="00AB2B56"/>
    <w:rsid w:val="00AB2D95"/>
    <w:rsid w:val="00AB3082"/>
    <w:rsid w:val="00AB37E3"/>
    <w:rsid w:val="00AB3DC1"/>
    <w:rsid w:val="00AB3DD4"/>
    <w:rsid w:val="00AB4301"/>
    <w:rsid w:val="00AB4C29"/>
    <w:rsid w:val="00AB4E06"/>
    <w:rsid w:val="00AB4EF1"/>
    <w:rsid w:val="00AB6C6E"/>
    <w:rsid w:val="00AB6F02"/>
    <w:rsid w:val="00AB75CE"/>
    <w:rsid w:val="00AB7B26"/>
    <w:rsid w:val="00AB7B66"/>
    <w:rsid w:val="00AC0001"/>
    <w:rsid w:val="00AC0042"/>
    <w:rsid w:val="00AC074B"/>
    <w:rsid w:val="00AC13C5"/>
    <w:rsid w:val="00AC15EB"/>
    <w:rsid w:val="00AC15FC"/>
    <w:rsid w:val="00AC2452"/>
    <w:rsid w:val="00AC294A"/>
    <w:rsid w:val="00AC2C20"/>
    <w:rsid w:val="00AC3733"/>
    <w:rsid w:val="00AC393E"/>
    <w:rsid w:val="00AC3DA6"/>
    <w:rsid w:val="00AC4258"/>
    <w:rsid w:val="00AC4A02"/>
    <w:rsid w:val="00AC4F51"/>
    <w:rsid w:val="00AC4FBC"/>
    <w:rsid w:val="00AC5403"/>
    <w:rsid w:val="00AC54B4"/>
    <w:rsid w:val="00AC56B1"/>
    <w:rsid w:val="00AC5785"/>
    <w:rsid w:val="00AC605E"/>
    <w:rsid w:val="00AC63CD"/>
    <w:rsid w:val="00AC692E"/>
    <w:rsid w:val="00AC6EDF"/>
    <w:rsid w:val="00AC7032"/>
    <w:rsid w:val="00AC7F78"/>
    <w:rsid w:val="00AC7FAF"/>
    <w:rsid w:val="00AD010B"/>
    <w:rsid w:val="00AD042C"/>
    <w:rsid w:val="00AD0436"/>
    <w:rsid w:val="00AD089B"/>
    <w:rsid w:val="00AD0B45"/>
    <w:rsid w:val="00AD0CAA"/>
    <w:rsid w:val="00AD0EE8"/>
    <w:rsid w:val="00AD11ED"/>
    <w:rsid w:val="00AD1226"/>
    <w:rsid w:val="00AD17C7"/>
    <w:rsid w:val="00AD1A76"/>
    <w:rsid w:val="00AD1AA9"/>
    <w:rsid w:val="00AD1BF7"/>
    <w:rsid w:val="00AD259A"/>
    <w:rsid w:val="00AD25F2"/>
    <w:rsid w:val="00AD30B3"/>
    <w:rsid w:val="00AD3197"/>
    <w:rsid w:val="00AD3AF7"/>
    <w:rsid w:val="00AD3E36"/>
    <w:rsid w:val="00AD3F64"/>
    <w:rsid w:val="00AD4360"/>
    <w:rsid w:val="00AD44BE"/>
    <w:rsid w:val="00AD4689"/>
    <w:rsid w:val="00AD4851"/>
    <w:rsid w:val="00AD496E"/>
    <w:rsid w:val="00AD4A4E"/>
    <w:rsid w:val="00AD4B0F"/>
    <w:rsid w:val="00AD4B9A"/>
    <w:rsid w:val="00AD4BF4"/>
    <w:rsid w:val="00AD4F1B"/>
    <w:rsid w:val="00AD53F6"/>
    <w:rsid w:val="00AD542D"/>
    <w:rsid w:val="00AD59FE"/>
    <w:rsid w:val="00AD5DB9"/>
    <w:rsid w:val="00AD64D9"/>
    <w:rsid w:val="00AD6693"/>
    <w:rsid w:val="00AD6B39"/>
    <w:rsid w:val="00AD6E24"/>
    <w:rsid w:val="00AD7029"/>
    <w:rsid w:val="00AD7334"/>
    <w:rsid w:val="00AD76D7"/>
    <w:rsid w:val="00AD777E"/>
    <w:rsid w:val="00AD7CB0"/>
    <w:rsid w:val="00AE00E6"/>
    <w:rsid w:val="00AE0283"/>
    <w:rsid w:val="00AE0984"/>
    <w:rsid w:val="00AE0A48"/>
    <w:rsid w:val="00AE1C44"/>
    <w:rsid w:val="00AE2191"/>
    <w:rsid w:val="00AE2C83"/>
    <w:rsid w:val="00AE2F90"/>
    <w:rsid w:val="00AE3A4C"/>
    <w:rsid w:val="00AE3F96"/>
    <w:rsid w:val="00AE4113"/>
    <w:rsid w:val="00AE53FB"/>
    <w:rsid w:val="00AE62FC"/>
    <w:rsid w:val="00AE650B"/>
    <w:rsid w:val="00AE7303"/>
    <w:rsid w:val="00AE79F1"/>
    <w:rsid w:val="00AE7C23"/>
    <w:rsid w:val="00AF0658"/>
    <w:rsid w:val="00AF1EFB"/>
    <w:rsid w:val="00AF2802"/>
    <w:rsid w:val="00AF29A7"/>
    <w:rsid w:val="00AF2E05"/>
    <w:rsid w:val="00AF2F70"/>
    <w:rsid w:val="00AF3061"/>
    <w:rsid w:val="00AF3723"/>
    <w:rsid w:val="00AF3805"/>
    <w:rsid w:val="00AF455C"/>
    <w:rsid w:val="00AF4756"/>
    <w:rsid w:val="00AF489B"/>
    <w:rsid w:val="00AF492C"/>
    <w:rsid w:val="00AF5034"/>
    <w:rsid w:val="00AF5352"/>
    <w:rsid w:val="00AF5EC0"/>
    <w:rsid w:val="00AF6120"/>
    <w:rsid w:val="00AF6D84"/>
    <w:rsid w:val="00B0058C"/>
    <w:rsid w:val="00B00995"/>
    <w:rsid w:val="00B009F9"/>
    <w:rsid w:val="00B00E99"/>
    <w:rsid w:val="00B017BA"/>
    <w:rsid w:val="00B01814"/>
    <w:rsid w:val="00B01FE2"/>
    <w:rsid w:val="00B02785"/>
    <w:rsid w:val="00B02CC4"/>
    <w:rsid w:val="00B02EBA"/>
    <w:rsid w:val="00B03A46"/>
    <w:rsid w:val="00B04100"/>
    <w:rsid w:val="00B04760"/>
    <w:rsid w:val="00B04812"/>
    <w:rsid w:val="00B04994"/>
    <w:rsid w:val="00B04A94"/>
    <w:rsid w:val="00B04F3D"/>
    <w:rsid w:val="00B04F98"/>
    <w:rsid w:val="00B05A37"/>
    <w:rsid w:val="00B0636A"/>
    <w:rsid w:val="00B0680D"/>
    <w:rsid w:val="00B069EF"/>
    <w:rsid w:val="00B06AF5"/>
    <w:rsid w:val="00B06CED"/>
    <w:rsid w:val="00B07280"/>
    <w:rsid w:val="00B07CEB"/>
    <w:rsid w:val="00B10BFF"/>
    <w:rsid w:val="00B11952"/>
    <w:rsid w:val="00B11B54"/>
    <w:rsid w:val="00B11FE9"/>
    <w:rsid w:val="00B12136"/>
    <w:rsid w:val="00B12E53"/>
    <w:rsid w:val="00B13551"/>
    <w:rsid w:val="00B13896"/>
    <w:rsid w:val="00B139BD"/>
    <w:rsid w:val="00B13AF4"/>
    <w:rsid w:val="00B13BCC"/>
    <w:rsid w:val="00B13DBB"/>
    <w:rsid w:val="00B13F91"/>
    <w:rsid w:val="00B150F0"/>
    <w:rsid w:val="00B15257"/>
    <w:rsid w:val="00B15506"/>
    <w:rsid w:val="00B15541"/>
    <w:rsid w:val="00B157A2"/>
    <w:rsid w:val="00B15A47"/>
    <w:rsid w:val="00B16094"/>
    <w:rsid w:val="00B1635C"/>
    <w:rsid w:val="00B1672C"/>
    <w:rsid w:val="00B16822"/>
    <w:rsid w:val="00B16842"/>
    <w:rsid w:val="00B17190"/>
    <w:rsid w:val="00B1723F"/>
    <w:rsid w:val="00B177B7"/>
    <w:rsid w:val="00B17AC2"/>
    <w:rsid w:val="00B17BB4"/>
    <w:rsid w:val="00B17BC9"/>
    <w:rsid w:val="00B209C4"/>
    <w:rsid w:val="00B20B36"/>
    <w:rsid w:val="00B20B65"/>
    <w:rsid w:val="00B21226"/>
    <w:rsid w:val="00B21361"/>
    <w:rsid w:val="00B214A1"/>
    <w:rsid w:val="00B2166E"/>
    <w:rsid w:val="00B22082"/>
    <w:rsid w:val="00B2209E"/>
    <w:rsid w:val="00B22696"/>
    <w:rsid w:val="00B22A33"/>
    <w:rsid w:val="00B22B93"/>
    <w:rsid w:val="00B22C7B"/>
    <w:rsid w:val="00B23369"/>
    <w:rsid w:val="00B23441"/>
    <w:rsid w:val="00B237A3"/>
    <w:rsid w:val="00B2381B"/>
    <w:rsid w:val="00B2393A"/>
    <w:rsid w:val="00B23B1B"/>
    <w:rsid w:val="00B23B99"/>
    <w:rsid w:val="00B23CCB"/>
    <w:rsid w:val="00B23D90"/>
    <w:rsid w:val="00B2440E"/>
    <w:rsid w:val="00B24853"/>
    <w:rsid w:val="00B2495C"/>
    <w:rsid w:val="00B24A73"/>
    <w:rsid w:val="00B24CA4"/>
    <w:rsid w:val="00B24E83"/>
    <w:rsid w:val="00B253AC"/>
    <w:rsid w:val="00B25CBA"/>
    <w:rsid w:val="00B25EF7"/>
    <w:rsid w:val="00B260D4"/>
    <w:rsid w:val="00B26F6F"/>
    <w:rsid w:val="00B27217"/>
    <w:rsid w:val="00B2758F"/>
    <w:rsid w:val="00B2770C"/>
    <w:rsid w:val="00B3000E"/>
    <w:rsid w:val="00B3009D"/>
    <w:rsid w:val="00B300BB"/>
    <w:rsid w:val="00B300EA"/>
    <w:rsid w:val="00B301A6"/>
    <w:rsid w:val="00B3042A"/>
    <w:rsid w:val="00B30BE7"/>
    <w:rsid w:val="00B30F61"/>
    <w:rsid w:val="00B3140E"/>
    <w:rsid w:val="00B31443"/>
    <w:rsid w:val="00B32A2B"/>
    <w:rsid w:val="00B32EC2"/>
    <w:rsid w:val="00B337AF"/>
    <w:rsid w:val="00B34682"/>
    <w:rsid w:val="00B349E6"/>
    <w:rsid w:val="00B34C8E"/>
    <w:rsid w:val="00B35656"/>
    <w:rsid w:val="00B35803"/>
    <w:rsid w:val="00B36161"/>
    <w:rsid w:val="00B364E5"/>
    <w:rsid w:val="00B365C3"/>
    <w:rsid w:val="00B365E4"/>
    <w:rsid w:val="00B369FE"/>
    <w:rsid w:val="00B36A35"/>
    <w:rsid w:val="00B36E57"/>
    <w:rsid w:val="00B3708C"/>
    <w:rsid w:val="00B370CB"/>
    <w:rsid w:val="00B40235"/>
    <w:rsid w:val="00B40323"/>
    <w:rsid w:val="00B407B5"/>
    <w:rsid w:val="00B40ADF"/>
    <w:rsid w:val="00B40B44"/>
    <w:rsid w:val="00B4123B"/>
    <w:rsid w:val="00B417A4"/>
    <w:rsid w:val="00B417E6"/>
    <w:rsid w:val="00B41F85"/>
    <w:rsid w:val="00B4218B"/>
    <w:rsid w:val="00B43C05"/>
    <w:rsid w:val="00B43EE4"/>
    <w:rsid w:val="00B445CF"/>
    <w:rsid w:val="00B45043"/>
    <w:rsid w:val="00B4577F"/>
    <w:rsid w:val="00B46677"/>
    <w:rsid w:val="00B46C18"/>
    <w:rsid w:val="00B474E2"/>
    <w:rsid w:val="00B47B09"/>
    <w:rsid w:val="00B50235"/>
    <w:rsid w:val="00B504D2"/>
    <w:rsid w:val="00B50982"/>
    <w:rsid w:val="00B50B5B"/>
    <w:rsid w:val="00B51461"/>
    <w:rsid w:val="00B530B4"/>
    <w:rsid w:val="00B53131"/>
    <w:rsid w:val="00B5367D"/>
    <w:rsid w:val="00B53BF8"/>
    <w:rsid w:val="00B540D0"/>
    <w:rsid w:val="00B544E1"/>
    <w:rsid w:val="00B545B6"/>
    <w:rsid w:val="00B547D5"/>
    <w:rsid w:val="00B55213"/>
    <w:rsid w:val="00B56321"/>
    <w:rsid w:val="00B564CA"/>
    <w:rsid w:val="00B56A98"/>
    <w:rsid w:val="00B57716"/>
    <w:rsid w:val="00B5786C"/>
    <w:rsid w:val="00B57885"/>
    <w:rsid w:val="00B57983"/>
    <w:rsid w:val="00B57AD6"/>
    <w:rsid w:val="00B60770"/>
    <w:rsid w:val="00B6102A"/>
    <w:rsid w:val="00B6112F"/>
    <w:rsid w:val="00B61221"/>
    <w:rsid w:val="00B61B9E"/>
    <w:rsid w:val="00B61F0F"/>
    <w:rsid w:val="00B61FF0"/>
    <w:rsid w:val="00B6282B"/>
    <w:rsid w:val="00B62938"/>
    <w:rsid w:val="00B62B0B"/>
    <w:rsid w:val="00B62DFE"/>
    <w:rsid w:val="00B62FE9"/>
    <w:rsid w:val="00B6304B"/>
    <w:rsid w:val="00B6321F"/>
    <w:rsid w:val="00B63637"/>
    <w:rsid w:val="00B63CDC"/>
    <w:rsid w:val="00B645E2"/>
    <w:rsid w:val="00B64963"/>
    <w:rsid w:val="00B64EBE"/>
    <w:rsid w:val="00B64F19"/>
    <w:rsid w:val="00B65281"/>
    <w:rsid w:val="00B6584F"/>
    <w:rsid w:val="00B659AF"/>
    <w:rsid w:val="00B65C40"/>
    <w:rsid w:val="00B65C4E"/>
    <w:rsid w:val="00B66102"/>
    <w:rsid w:val="00B6691E"/>
    <w:rsid w:val="00B66BD6"/>
    <w:rsid w:val="00B66D78"/>
    <w:rsid w:val="00B66FCF"/>
    <w:rsid w:val="00B670BA"/>
    <w:rsid w:val="00B6775E"/>
    <w:rsid w:val="00B67864"/>
    <w:rsid w:val="00B67B71"/>
    <w:rsid w:val="00B7048A"/>
    <w:rsid w:val="00B70C8C"/>
    <w:rsid w:val="00B70C8D"/>
    <w:rsid w:val="00B710EE"/>
    <w:rsid w:val="00B715A6"/>
    <w:rsid w:val="00B71D8F"/>
    <w:rsid w:val="00B71E95"/>
    <w:rsid w:val="00B728A8"/>
    <w:rsid w:val="00B72E12"/>
    <w:rsid w:val="00B73351"/>
    <w:rsid w:val="00B73E93"/>
    <w:rsid w:val="00B748F2"/>
    <w:rsid w:val="00B749DD"/>
    <w:rsid w:val="00B74BF6"/>
    <w:rsid w:val="00B74C0C"/>
    <w:rsid w:val="00B74DD9"/>
    <w:rsid w:val="00B75418"/>
    <w:rsid w:val="00B7558F"/>
    <w:rsid w:val="00B7596B"/>
    <w:rsid w:val="00B759D5"/>
    <w:rsid w:val="00B7635F"/>
    <w:rsid w:val="00B76486"/>
    <w:rsid w:val="00B7673A"/>
    <w:rsid w:val="00B7696D"/>
    <w:rsid w:val="00B76EAA"/>
    <w:rsid w:val="00B77FD0"/>
    <w:rsid w:val="00B8008E"/>
    <w:rsid w:val="00B80711"/>
    <w:rsid w:val="00B80777"/>
    <w:rsid w:val="00B808D8"/>
    <w:rsid w:val="00B80A19"/>
    <w:rsid w:val="00B811B7"/>
    <w:rsid w:val="00B8127D"/>
    <w:rsid w:val="00B814AF"/>
    <w:rsid w:val="00B817B8"/>
    <w:rsid w:val="00B81CB1"/>
    <w:rsid w:val="00B82039"/>
    <w:rsid w:val="00B8221C"/>
    <w:rsid w:val="00B82872"/>
    <w:rsid w:val="00B82DC4"/>
    <w:rsid w:val="00B8347F"/>
    <w:rsid w:val="00B837F6"/>
    <w:rsid w:val="00B83C18"/>
    <w:rsid w:val="00B84174"/>
    <w:rsid w:val="00B84D33"/>
    <w:rsid w:val="00B84EE9"/>
    <w:rsid w:val="00B84F27"/>
    <w:rsid w:val="00B84FA6"/>
    <w:rsid w:val="00B85199"/>
    <w:rsid w:val="00B852E1"/>
    <w:rsid w:val="00B85364"/>
    <w:rsid w:val="00B85462"/>
    <w:rsid w:val="00B85BBE"/>
    <w:rsid w:val="00B86684"/>
    <w:rsid w:val="00B86798"/>
    <w:rsid w:val="00B86A74"/>
    <w:rsid w:val="00B86C52"/>
    <w:rsid w:val="00B87625"/>
    <w:rsid w:val="00B9010B"/>
    <w:rsid w:val="00B9091A"/>
    <w:rsid w:val="00B90ACB"/>
    <w:rsid w:val="00B90B9C"/>
    <w:rsid w:val="00B919A1"/>
    <w:rsid w:val="00B91A9C"/>
    <w:rsid w:val="00B91E20"/>
    <w:rsid w:val="00B92098"/>
    <w:rsid w:val="00B92BC7"/>
    <w:rsid w:val="00B92C86"/>
    <w:rsid w:val="00B92FA5"/>
    <w:rsid w:val="00B934AB"/>
    <w:rsid w:val="00B9386A"/>
    <w:rsid w:val="00B94209"/>
    <w:rsid w:val="00B947BA"/>
    <w:rsid w:val="00B94E88"/>
    <w:rsid w:val="00B95654"/>
    <w:rsid w:val="00B9572E"/>
    <w:rsid w:val="00B95B15"/>
    <w:rsid w:val="00B95E05"/>
    <w:rsid w:val="00B96D45"/>
    <w:rsid w:val="00B96D82"/>
    <w:rsid w:val="00B96F45"/>
    <w:rsid w:val="00B970B0"/>
    <w:rsid w:val="00B97250"/>
    <w:rsid w:val="00B974B1"/>
    <w:rsid w:val="00B9779D"/>
    <w:rsid w:val="00B97BA6"/>
    <w:rsid w:val="00B97C6A"/>
    <w:rsid w:val="00B97CF3"/>
    <w:rsid w:val="00B97D55"/>
    <w:rsid w:val="00B97E71"/>
    <w:rsid w:val="00B97F8A"/>
    <w:rsid w:val="00BA04BD"/>
    <w:rsid w:val="00BA0749"/>
    <w:rsid w:val="00BA07DF"/>
    <w:rsid w:val="00BA083E"/>
    <w:rsid w:val="00BA0E1A"/>
    <w:rsid w:val="00BA0E72"/>
    <w:rsid w:val="00BA1245"/>
    <w:rsid w:val="00BA1A8B"/>
    <w:rsid w:val="00BA24F1"/>
    <w:rsid w:val="00BA25DB"/>
    <w:rsid w:val="00BA2886"/>
    <w:rsid w:val="00BA28F4"/>
    <w:rsid w:val="00BA32EF"/>
    <w:rsid w:val="00BA498B"/>
    <w:rsid w:val="00BA501F"/>
    <w:rsid w:val="00BA59FE"/>
    <w:rsid w:val="00BA5CFD"/>
    <w:rsid w:val="00BA6512"/>
    <w:rsid w:val="00BA65DB"/>
    <w:rsid w:val="00BA6E2C"/>
    <w:rsid w:val="00BA6EBA"/>
    <w:rsid w:val="00BA7318"/>
    <w:rsid w:val="00BA7E1A"/>
    <w:rsid w:val="00BA7E7D"/>
    <w:rsid w:val="00BB05A6"/>
    <w:rsid w:val="00BB0B62"/>
    <w:rsid w:val="00BB0D24"/>
    <w:rsid w:val="00BB0DA5"/>
    <w:rsid w:val="00BB0EA4"/>
    <w:rsid w:val="00BB12E7"/>
    <w:rsid w:val="00BB14F0"/>
    <w:rsid w:val="00BB15BC"/>
    <w:rsid w:val="00BB1BAA"/>
    <w:rsid w:val="00BB23E4"/>
    <w:rsid w:val="00BB2435"/>
    <w:rsid w:val="00BB269D"/>
    <w:rsid w:val="00BB37D7"/>
    <w:rsid w:val="00BB3949"/>
    <w:rsid w:val="00BB452A"/>
    <w:rsid w:val="00BB4648"/>
    <w:rsid w:val="00BB4DBF"/>
    <w:rsid w:val="00BB53DF"/>
    <w:rsid w:val="00BB5AF9"/>
    <w:rsid w:val="00BB5B67"/>
    <w:rsid w:val="00BB65F3"/>
    <w:rsid w:val="00BB6C78"/>
    <w:rsid w:val="00BB6DF8"/>
    <w:rsid w:val="00BB7491"/>
    <w:rsid w:val="00BB774A"/>
    <w:rsid w:val="00BB7BD2"/>
    <w:rsid w:val="00BB7F83"/>
    <w:rsid w:val="00BB7FDB"/>
    <w:rsid w:val="00BC0146"/>
    <w:rsid w:val="00BC02F8"/>
    <w:rsid w:val="00BC034F"/>
    <w:rsid w:val="00BC0C2E"/>
    <w:rsid w:val="00BC0D30"/>
    <w:rsid w:val="00BC19F0"/>
    <w:rsid w:val="00BC28B2"/>
    <w:rsid w:val="00BC2C15"/>
    <w:rsid w:val="00BC32D7"/>
    <w:rsid w:val="00BC33EB"/>
    <w:rsid w:val="00BC342B"/>
    <w:rsid w:val="00BC3A70"/>
    <w:rsid w:val="00BC3DD4"/>
    <w:rsid w:val="00BC3ED4"/>
    <w:rsid w:val="00BC444E"/>
    <w:rsid w:val="00BC4D0A"/>
    <w:rsid w:val="00BC5089"/>
    <w:rsid w:val="00BC517A"/>
    <w:rsid w:val="00BC520A"/>
    <w:rsid w:val="00BC5C75"/>
    <w:rsid w:val="00BC5F0D"/>
    <w:rsid w:val="00BC608A"/>
    <w:rsid w:val="00BC673A"/>
    <w:rsid w:val="00BC6A84"/>
    <w:rsid w:val="00BC6F9E"/>
    <w:rsid w:val="00BC78D3"/>
    <w:rsid w:val="00BD157F"/>
    <w:rsid w:val="00BD19A6"/>
    <w:rsid w:val="00BD2483"/>
    <w:rsid w:val="00BD2512"/>
    <w:rsid w:val="00BD2A41"/>
    <w:rsid w:val="00BD4356"/>
    <w:rsid w:val="00BD44AE"/>
    <w:rsid w:val="00BD4559"/>
    <w:rsid w:val="00BD4A65"/>
    <w:rsid w:val="00BD4B07"/>
    <w:rsid w:val="00BD4B92"/>
    <w:rsid w:val="00BD515D"/>
    <w:rsid w:val="00BD5876"/>
    <w:rsid w:val="00BD66C8"/>
    <w:rsid w:val="00BD6B56"/>
    <w:rsid w:val="00BD758E"/>
    <w:rsid w:val="00BD7C41"/>
    <w:rsid w:val="00BD7D5C"/>
    <w:rsid w:val="00BD7E9F"/>
    <w:rsid w:val="00BD7FC4"/>
    <w:rsid w:val="00BE0645"/>
    <w:rsid w:val="00BE0682"/>
    <w:rsid w:val="00BE09DC"/>
    <w:rsid w:val="00BE0CA4"/>
    <w:rsid w:val="00BE1737"/>
    <w:rsid w:val="00BE18B9"/>
    <w:rsid w:val="00BE1A01"/>
    <w:rsid w:val="00BE29EE"/>
    <w:rsid w:val="00BE2EC4"/>
    <w:rsid w:val="00BE2FE7"/>
    <w:rsid w:val="00BE3205"/>
    <w:rsid w:val="00BE32BF"/>
    <w:rsid w:val="00BE3A92"/>
    <w:rsid w:val="00BE3D48"/>
    <w:rsid w:val="00BE43C1"/>
    <w:rsid w:val="00BE5700"/>
    <w:rsid w:val="00BE5C54"/>
    <w:rsid w:val="00BE60CD"/>
    <w:rsid w:val="00BE655A"/>
    <w:rsid w:val="00BE6D6F"/>
    <w:rsid w:val="00BE764E"/>
    <w:rsid w:val="00BE7CC7"/>
    <w:rsid w:val="00BE7F28"/>
    <w:rsid w:val="00BF0DDA"/>
    <w:rsid w:val="00BF0EFF"/>
    <w:rsid w:val="00BF0F31"/>
    <w:rsid w:val="00BF1321"/>
    <w:rsid w:val="00BF2803"/>
    <w:rsid w:val="00BF29C5"/>
    <w:rsid w:val="00BF2A76"/>
    <w:rsid w:val="00BF2E5C"/>
    <w:rsid w:val="00BF31BD"/>
    <w:rsid w:val="00BF3AF6"/>
    <w:rsid w:val="00BF3D15"/>
    <w:rsid w:val="00BF3D23"/>
    <w:rsid w:val="00BF3FE7"/>
    <w:rsid w:val="00BF41B5"/>
    <w:rsid w:val="00BF42F3"/>
    <w:rsid w:val="00BF445F"/>
    <w:rsid w:val="00BF460B"/>
    <w:rsid w:val="00BF4D6C"/>
    <w:rsid w:val="00BF50C4"/>
    <w:rsid w:val="00BF50CD"/>
    <w:rsid w:val="00BF55DD"/>
    <w:rsid w:val="00BF5C3B"/>
    <w:rsid w:val="00BF7479"/>
    <w:rsid w:val="00BF75E5"/>
    <w:rsid w:val="00BF770E"/>
    <w:rsid w:val="00BF7C3C"/>
    <w:rsid w:val="00BF7D17"/>
    <w:rsid w:val="00BF7E56"/>
    <w:rsid w:val="00C01825"/>
    <w:rsid w:val="00C01B0D"/>
    <w:rsid w:val="00C01D36"/>
    <w:rsid w:val="00C01E09"/>
    <w:rsid w:val="00C028E1"/>
    <w:rsid w:val="00C02B1D"/>
    <w:rsid w:val="00C02B85"/>
    <w:rsid w:val="00C030EE"/>
    <w:rsid w:val="00C03126"/>
    <w:rsid w:val="00C03E89"/>
    <w:rsid w:val="00C04151"/>
    <w:rsid w:val="00C04858"/>
    <w:rsid w:val="00C051BE"/>
    <w:rsid w:val="00C0594D"/>
    <w:rsid w:val="00C06053"/>
    <w:rsid w:val="00C0637A"/>
    <w:rsid w:val="00C06970"/>
    <w:rsid w:val="00C06CC7"/>
    <w:rsid w:val="00C06CEE"/>
    <w:rsid w:val="00C0710E"/>
    <w:rsid w:val="00C07AFD"/>
    <w:rsid w:val="00C104CE"/>
    <w:rsid w:val="00C108A3"/>
    <w:rsid w:val="00C10BDD"/>
    <w:rsid w:val="00C11D5C"/>
    <w:rsid w:val="00C12142"/>
    <w:rsid w:val="00C123FD"/>
    <w:rsid w:val="00C124C8"/>
    <w:rsid w:val="00C1255D"/>
    <w:rsid w:val="00C12C4B"/>
    <w:rsid w:val="00C130E3"/>
    <w:rsid w:val="00C131DE"/>
    <w:rsid w:val="00C13352"/>
    <w:rsid w:val="00C136CC"/>
    <w:rsid w:val="00C14713"/>
    <w:rsid w:val="00C14892"/>
    <w:rsid w:val="00C14B08"/>
    <w:rsid w:val="00C15087"/>
    <w:rsid w:val="00C151A6"/>
    <w:rsid w:val="00C15220"/>
    <w:rsid w:val="00C15714"/>
    <w:rsid w:val="00C1575D"/>
    <w:rsid w:val="00C15867"/>
    <w:rsid w:val="00C1604A"/>
    <w:rsid w:val="00C1649C"/>
    <w:rsid w:val="00C1656F"/>
    <w:rsid w:val="00C167AF"/>
    <w:rsid w:val="00C16AE1"/>
    <w:rsid w:val="00C16F4F"/>
    <w:rsid w:val="00C17217"/>
    <w:rsid w:val="00C17343"/>
    <w:rsid w:val="00C17398"/>
    <w:rsid w:val="00C1792D"/>
    <w:rsid w:val="00C201F0"/>
    <w:rsid w:val="00C20384"/>
    <w:rsid w:val="00C207A0"/>
    <w:rsid w:val="00C21CD3"/>
    <w:rsid w:val="00C22565"/>
    <w:rsid w:val="00C23309"/>
    <w:rsid w:val="00C233BD"/>
    <w:rsid w:val="00C23C48"/>
    <w:rsid w:val="00C23C57"/>
    <w:rsid w:val="00C244DB"/>
    <w:rsid w:val="00C24E14"/>
    <w:rsid w:val="00C2555F"/>
    <w:rsid w:val="00C2560C"/>
    <w:rsid w:val="00C25993"/>
    <w:rsid w:val="00C25C56"/>
    <w:rsid w:val="00C25DB7"/>
    <w:rsid w:val="00C26D8D"/>
    <w:rsid w:val="00C27430"/>
    <w:rsid w:val="00C275D1"/>
    <w:rsid w:val="00C27C35"/>
    <w:rsid w:val="00C3000A"/>
    <w:rsid w:val="00C30C77"/>
    <w:rsid w:val="00C30EF0"/>
    <w:rsid w:val="00C3103C"/>
    <w:rsid w:val="00C312A5"/>
    <w:rsid w:val="00C3131B"/>
    <w:rsid w:val="00C313A8"/>
    <w:rsid w:val="00C314AC"/>
    <w:rsid w:val="00C31845"/>
    <w:rsid w:val="00C31A4D"/>
    <w:rsid w:val="00C3232A"/>
    <w:rsid w:val="00C32BE2"/>
    <w:rsid w:val="00C3324E"/>
    <w:rsid w:val="00C337DF"/>
    <w:rsid w:val="00C33B23"/>
    <w:rsid w:val="00C33CCF"/>
    <w:rsid w:val="00C353D1"/>
    <w:rsid w:val="00C354F7"/>
    <w:rsid w:val="00C35A0B"/>
    <w:rsid w:val="00C35ABB"/>
    <w:rsid w:val="00C35BB6"/>
    <w:rsid w:val="00C35E0D"/>
    <w:rsid w:val="00C35F06"/>
    <w:rsid w:val="00C36007"/>
    <w:rsid w:val="00C3637A"/>
    <w:rsid w:val="00C364E0"/>
    <w:rsid w:val="00C3765B"/>
    <w:rsid w:val="00C37743"/>
    <w:rsid w:val="00C377E3"/>
    <w:rsid w:val="00C37ACE"/>
    <w:rsid w:val="00C401AB"/>
    <w:rsid w:val="00C404A2"/>
    <w:rsid w:val="00C40A40"/>
    <w:rsid w:val="00C419DD"/>
    <w:rsid w:val="00C41B83"/>
    <w:rsid w:val="00C42794"/>
    <w:rsid w:val="00C42E52"/>
    <w:rsid w:val="00C43092"/>
    <w:rsid w:val="00C43363"/>
    <w:rsid w:val="00C43C1A"/>
    <w:rsid w:val="00C440E5"/>
    <w:rsid w:val="00C4474F"/>
    <w:rsid w:val="00C46626"/>
    <w:rsid w:val="00C46757"/>
    <w:rsid w:val="00C4705F"/>
    <w:rsid w:val="00C470F3"/>
    <w:rsid w:val="00C506D3"/>
    <w:rsid w:val="00C50873"/>
    <w:rsid w:val="00C50AB9"/>
    <w:rsid w:val="00C50E0F"/>
    <w:rsid w:val="00C50FFF"/>
    <w:rsid w:val="00C511D9"/>
    <w:rsid w:val="00C5137D"/>
    <w:rsid w:val="00C523A9"/>
    <w:rsid w:val="00C52CD4"/>
    <w:rsid w:val="00C52F11"/>
    <w:rsid w:val="00C5316B"/>
    <w:rsid w:val="00C533DE"/>
    <w:rsid w:val="00C535B7"/>
    <w:rsid w:val="00C5361E"/>
    <w:rsid w:val="00C53A6D"/>
    <w:rsid w:val="00C53E66"/>
    <w:rsid w:val="00C5493F"/>
    <w:rsid w:val="00C54B22"/>
    <w:rsid w:val="00C54E97"/>
    <w:rsid w:val="00C553A3"/>
    <w:rsid w:val="00C56219"/>
    <w:rsid w:val="00C5624E"/>
    <w:rsid w:val="00C566DF"/>
    <w:rsid w:val="00C5769F"/>
    <w:rsid w:val="00C577CD"/>
    <w:rsid w:val="00C60082"/>
    <w:rsid w:val="00C6016A"/>
    <w:rsid w:val="00C603C0"/>
    <w:rsid w:val="00C61A56"/>
    <w:rsid w:val="00C63192"/>
    <w:rsid w:val="00C6342D"/>
    <w:rsid w:val="00C63BF3"/>
    <w:rsid w:val="00C63D92"/>
    <w:rsid w:val="00C64477"/>
    <w:rsid w:val="00C645D4"/>
    <w:rsid w:val="00C64BBC"/>
    <w:rsid w:val="00C64C34"/>
    <w:rsid w:val="00C651D7"/>
    <w:rsid w:val="00C6537B"/>
    <w:rsid w:val="00C654CC"/>
    <w:rsid w:val="00C65669"/>
    <w:rsid w:val="00C66571"/>
    <w:rsid w:val="00C669C8"/>
    <w:rsid w:val="00C67432"/>
    <w:rsid w:val="00C67577"/>
    <w:rsid w:val="00C67608"/>
    <w:rsid w:val="00C6764C"/>
    <w:rsid w:val="00C67EAF"/>
    <w:rsid w:val="00C7005C"/>
    <w:rsid w:val="00C70450"/>
    <w:rsid w:val="00C70587"/>
    <w:rsid w:val="00C70689"/>
    <w:rsid w:val="00C70770"/>
    <w:rsid w:val="00C715E8"/>
    <w:rsid w:val="00C71671"/>
    <w:rsid w:val="00C72380"/>
    <w:rsid w:val="00C72A84"/>
    <w:rsid w:val="00C72BE9"/>
    <w:rsid w:val="00C733DE"/>
    <w:rsid w:val="00C7371B"/>
    <w:rsid w:val="00C73836"/>
    <w:rsid w:val="00C743A6"/>
    <w:rsid w:val="00C74C22"/>
    <w:rsid w:val="00C74FDC"/>
    <w:rsid w:val="00C75AC2"/>
    <w:rsid w:val="00C7609F"/>
    <w:rsid w:val="00C7642A"/>
    <w:rsid w:val="00C76740"/>
    <w:rsid w:val="00C76911"/>
    <w:rsid w:val="00C7737E"/>
    <w:rsid w:val="00C77489"/>
    <w:rsid w:val="00C778D7"/>
    <w:rsid w:val="00C77C44"/>
    <w:rsid w:val="00C77C83"/>
    <w:rsid w:val="00C8094C"/>
    <w:rsid w:val="00C81321"/>
    <w:rsid w:val="00C813B5"/>
    <w:rsid w:val="00C81B66"/>
    <w:rsid w:val="00C820F7"/>
    <w:rsid w:val="00C82D93"/>
    <w:rsid w:val="00C83579"/>
    <w:rsid w:val="00C84375"/>
    <w:rsid w:val="00C844D9"/>
    <w:rsid w:val="00C847DD"/>
    <w:rsid w:val="00C84A51"/>
    <w:rsid w:val="00C84F50"/>
    <w:rsid w:val="00C84F83"/>
    <w:rsid w:val="00C85970"/>
    <w:rsid w:val="00C85C06"/>
    <w:rsid w:val="00C85CE3"/>
    <w:rsid w:val="00C86397"/>
    <w:rsid w:val="00C86425"/>
    <w:rsid w:val="00C86563"/>
    <w:rsid w:val="00C879BC"/>
    <w:rsid w:val="00C87AAE"/>
    <w:rsid w:val="00C87DD3"/>
    <w:rsid w:val="00C901BB"/>
    <w:rsid w:val="00C90DE3"/>
    <w:rsid w:val="00C91680"/>
    <w:rsid w:val="00C92186"/>
    <w:rsid w:val="00C92333"/>
    <w:rsid w:val="00C929FA"/>
    <w:rsid w:val="00C92B2B"/>
    <w:rsid w:val="00C9358C"/>
    <w:rsid w:val="00C93C6A"/>
    <w:rsid w:val="00C94107"/>
    <w:rsid w:val="00C94254"/>
    <w:rsid w:val="00C942ED"/>
    <w:rsid w:val="00C94607"/>
    <w:rsid w:val="00C94F40"/>
    <w:rsid w:val="00C94FC3"/>
    <w:rsid w:val="00C95445"/>
    <w:rsid w:val="00C9549D"/>
    <w:rsid w:val="00C95C2D"/>
    <w:rsid w:val="00C95D69"/>
    <w:rsid w:val="00C960BE"/>
    <w:rsid w:val="00C96688"/>
    <w:rsid w:val="00C9669F"/>
    <w:rsid w:val="00C96B21"/>
    <w:rsid w:val="00C97143"/>
    <w:rsid w:val="00CA061B"/>
    <w:rsid w:val="00CA084B"/>
    <w:rsid w:val="00CA0B06"/>
    <w:rsid w:val="00CA0B41"/>
    <w:rsid w:val="00CA0DCB"/>
    <w:rsid w:val="00CA1570"/>
    <w:rsid w:val="00CA25AC"/>
    <w:rsid w:val="00CA2857"/>
    <w:rsid w:val="00CA3708"/>
    <w:rsid w:val="00CA3A50"/>
    <w:rsid w:val="00CA3B05"/>
    <w:rsid w:val="00CA3F6E"/>
    <w:rsid w:val="00CA416F"/>
    <w:rsid w:val="00CA45DF"/>
    <w:rsid w:val="00CA5206"/>
    <w:rsid w:val="00CA58F0"/>
    <w:rsid w:val="00CA6528"/>
    <w:rsid w:val="00CA6A67"/>
    <w:rsid w:val="00CA6B7E"/>
    <w:rsid w:val="00CA6E75"/>
    <w:rsid w:val="00CA6F30"/>
    <w:rsid w:val="00CA748B"/>
    <w:rsid w:val="00CA74FF"/>
    <w:rsid w:val="00CA7D1D"/>
    <w:rsid w:val="00CB00C9"/>
    <w:rsid w:val="00CB0C4B"/>
    <w:rsid w:val="00CB113F"/>
    <w:rsid w:val="00CB2340"/>
    <w:rsid w:val="00CB25B7"/>
    <w:rsid w:val="00CB2A48"/>
    <w:rsid w:val="00CB2B58"/>
    <w:rsid w:val="00CB2C41"/>
    <w:rsid w:val="00CB2D59"/>
    <w:rsid w:val="00CB31AC"/>
    <w:rsid w:val="00CB36B7"/>
    <w:rsid w:val="00CB3F9E"/>
    <w:rsid w:val="00CB42A0"/>
    <w:rsid w:val="00CB4EDF"/>
    <w:rsid w:val="00CB53F1"/>
    <w:rsid w:val="00CB546A"/>
    <w:rsid w:val="00CB5525"/>
    <w:rsid w:val="00CB558D"/>
    <w:rsid w:val="00CB566D"/>
    <w:rsid w:val="00CB572F"/>
    <w:rsid w:val="00CB5B7D"/>
    <w:rsid w:val="00CB5DA0"/>
    <w:rsid w:val="00CB60B3"/>
    <w:rsid w:val="00CB6526"/>
    <w:rsid w:val="00CB6A56"/>
    <w:rsid w:val="00CB71BB"/>
    <w:rsid w:val="00CB775B"/>
    <w:rsid w:val="00CB77E7"/>
    <w:rsid w:val="00CB782C"/>
    <w:rsid w:val="00CB7BB3"/>
    <w:rsid w:val="00CC0406"/>
    <w:rsid w:val="00CC04B7"/>
    <w:rsid w:val="00CC04E0"/>
    <w:rsid w:val="00CC0DCE"/>
    <w:rsid w:val="00CC2283"/>
    <w:rsid w:val="00CC22F2"/>
    <w:rsid w:val="00CC2499"/>
    <w:rsid w:val="00CC26D8"/>
    <w:rsid w:val="00CC26F1"/>
    <w:rsid w:val="00CC27D6"/>
    <w:rsid w:val="00CC327E"/>
    <w:rsid w:val="00CC3411"/>
    <w:rsid w:val="00CC3418"/>
    <w:rsid w:val="00CC341B"/>
    <w:rsid w:val="00CC3443"/>
    <w:rsid w:val="00CC3983"/>
    <w:rsid w:val="00CC3AF9"/>
    <w:rsid w:val="00CC3B02"/>
    <w:rsid w:val="00CC3C34"/>
    <w:rsid w:val="00CC3E5C"/>
    <w:rsid w:val="00CC422B"/>
    <w:rsid w:val="00CC458C"/>
    <w:rsid w:val="00CC48FB"/>
    <w:rsid w:val="00CC54B8"/>
    <w:rsid w:val="00CC5F5A"/>
    <w:rsid w:val="00CC63F1"/>
    <w:rsid w:val="00CC754B"/>
    <w:rsid w:val="00CC79A8"/>
    <w:rsid w:val="00CC7CE3"/>
    <w:rsid w:val="00CC7FAC"/>
    <w:rsid w:val="00CD000C"/>
    <w:rsid w:val="00CD07D4"/>
    <w:rsid w:val="00CD16D2"/>
    <w:rsid w:val="00CD1B1A"/>
    <w:rsid w:val="00CD1B80"/>
    <w:rsid w:val="00CD1F18"/>
    <w:rsid w:val="00CD2326"/>
    <w:rsid w:val="00CD295C"/>
    <w:rsid w:val="00CD303D"/>
    <w:rsid w:val="00CD33A3"/>
    <w:rsid w:val="00CD34CA"/>
    <w:rsid w:val="00CD378B"/>
    <w:rsid w:val="00CD391E"/>
    <w:rsid w:val="00CD3975"/>
    <w:rsid w:val="00CD54F9"/>
    <w:rsid w:val="00CD596A"/>
    <w:rsid w:val="00CD5D99"/>
    <w:rsid w:val="00CD5EE3"/>
    <w:rsid w:val="00CD6379"/>
    <w:rsid w:val="00CD67F8"/>
    <w:rsid w:val="00CD6F15"/>
    <w:rsid w:val="00CD7456"/>
    <w:rsid w:val="00CD77BC"/>
    <w:rsid w:val="00CD781F"/>
    <w:rsid w:val="00CE0212"/>
    <w:rsid w:val="00CE0348"/>
    <w:rsid w:val="00CE0DF2"/>
    <w:rsid w:val="00CE165B"/>
    <w:rsid w:val="00CE1B11"/>
    <w:rsid w:val="00CE1DFD"/>
    <w:rsid w:val="00CE2A34"/>
    <w:rsid w:val="00CE2D6A"/>
    <w:rsid w:val="00CE3861"/>
    <w:rsid w:val="00CE39CD"/>
    <w:rsid w:val="00CE3EFE"/>
    <w:rsid w:val="00CE40C2"/>
    <w:rsid w:val="00CE4257"/>
    <w:rsid w:val="00CE491F"/>
    <w:rsid w:val="00CE492D"/>
    <w:rsid w:val="00CE4E42"/>
    <w:rsid w:val="00CE50AA"/>
    <w:rsid w:val="00CE5533"/>
    <w:rsid w:val="00CE56DC"/>
    <w:rsid w:val="00CE57DE"/>
    <w:rsid w:val="00CE5D9B"/>
    <w:rsid w:val="00CE5E9F"/>
    <w:rsid w:val="00CE71AA"/>
    <w:rsid w:val="00CE75DC"/>
    <w:rsid w:val="00CE7DF1"/>
    <w:rsid w:val="00CE7FDD"/>
    <w:rsid w:val="00CF0563"/>
    <w:rsid w:val="00CF0ABD"/>
    <w:rsid w:val="00CF0D06"/>
    <w:rsid w:val="00CF120E"/>
    <w:rsid w:val="00CF14AD"/>
    <w:rsid w:val="00CF1AA9"/>
    <w:rsid w:val="00CF2B1D"/>
    <w:rsid w:val="00CF2C39"/>
    <w:rsid w:val="00CF308A"/>
    <w:rsid w:val="00CF3E41"/>
    <w:rsid w:val="00CF3FB4"/>
    <w:rsid w:val="00CF41C8"/>
    <w:rsid w:val="00CF44F7"/>
    <w:rsid w:val="00CF454B"/>
    <w:rsid w:val="00CF4DC5"/>
    <w:rsid w:val="00CF50F1"/>
    <w:rsid w:val="00CF60E0"/>
    <w:rsid w:val="00CF6D45"/>
    <w:rsid w:val="00CF7034"/>
    <w:rsid w:val="00CF7720"/>
    <w:rsid w:val="00CF7A4C"/>
    <w:rsid w:val="00D009A7"/>
    <w:rsid w:val="00D00B9D"/>
    <w:rsid w:val="00D0131D"/>
    <w:rsid w:val="00D0146E"/>
    <w:rsid w:val="00D018CB"/>
    <w:rsid w:val="00D0198D"/>
    <w:rsid w:val="00D01A3B"/>
    <w:rsid w:val="00D0211C"/>
    <w:rsid w:val="00D025C5"/>
    <w:rsid w:val="00D029BD"/>
    <w:rsid w:val="00D02DC8"/>
    <w:rsid w:val="00D038A8"/>
    <w:rsid w:val="00D03B21"/>
    <w:rsid w:val="00D03FE7"/>
    <w:rsid w:val="00D04601"/>
    <w:rsid w:val="00D04635"/>
    <w:rsid w:val="00D04812"/>
    <w:rsid w:val="00D048F0"/>
    <w:rsid w:val="00D05107"/>
    <w:rsid w:val="00D05555"/>
    <w:rsid w:val="00D0573E"/>
    <w:rsid w:val="00D0599F"/>
    <w:rsid w:val="00D059DB"/>
    <w:rsid w:val="00D05B1C"/>
    <w:rsid w:val="00D05E0F"/>
    <w:rsid w:val="00D05FA5"/>
    <w:rsid w:val="00D0664A"/>
    <w:rsid w:val="00D066E1"/>
    <w:rsid w:val="00D0672E"/>
    <w:rsid w:val="00D06E08"/>
    <w:rsid w:val="00D07D3E"/>
    <w:rsid w:val="00D07EE2"/>
    <w:rsid w:val="00D1063D"/>
    <w:rsid w:val="00D10D61"/>
    <w:rsid w:val="00D10F13"/>
    <w:rsid w:val="00D110DA"/>
    <w:rsid w:val="00D11103"/>
    <w:rsid w:val="00D11282"/>
    <w:rsid w:val="00D11462"/>
    <w:rsid w:val="00D11D8B"/>
    <w:rsid w:val="00D1212C"/>
    <w:rsid w:val="00D12309"/>
    <w:rsid w:val="00D12980"/>
    <w:rsid w:val="00D12A2A"/>
    <w:rsid w:val="00D12ED9"/>
    <w:rsid w:val="00D131BF"/>
    <w:rsid w:val="00D13331"/>
    <w:rsid w:val="00D13A5A"/>
    <w:rsid w:val="00D14389"/>
    <w:rsid w:val="00D145DC"/>
    <w:rsid w:val="00D14DC7"/>
    <w:rsid w:val="00D154B0"/>
    <w:rsid w:val="00D15695"/>
    <w:rsid w:val="00D1592C"/>
    <w:rsid w:val="00D15A36"/>
    <w:rsid w:val="00D15D17"/>
    <w:rsid w:val="00D15DC6"/>
    <w:rsid w:val="00D160E9"/>
    <w:rsid w:val="00D1618E"/>
    <w:rsid w:val="00D166E0"/>
    <w:rsid w:val="00D16BEB"/>
    <w:rsid w:val="00D16F38"/>
    <w:rsid w:val="00D17345"/>
    <w:rsid w:val="00D1743E"/>
    <w:rsid w:val="00D178B6"/>
    <w:rsid w:val="00D2045B"/>
    <w:rsid w:val="00D2201F"/>
    <w:rsid w:val="00D22B82"/>
    <w:rsid w:val="00D23320"/>
    <w:rsid w:val="00D2388A"/>
    <w:rsid w:val="00D238EC"/>
    <w:rsid w:val="00D23C4B"/>
    <w:rsid w:val="00D249BE"/>
    <w:rsid w:val="00D24FA8"/>
    <w:rsid w:val="00D24FFB"/>
    <w:rsid w:val="00D25BEC"/>
    <w:rsid w:val="00D261D1"/>
    <w:rsid w:val="00D26944"/>
    <w:rsid w:val="00D26AFA"/>
    <w:rsid w:val="00D2720D"/>
    <w:rsid w:val="00D273BE"/>
    <w:rsid w:val="00D279EE"/>
    <w:rsid w:val="00D27C14"/>
    <w:rsid w:val="00D27C48"/>
    <w:rsid w:val="00D30367"/>
    <w:rsid w:val="00D3090E"/>
    <w:rsid w:val="00D30CDE"/>
    <w:rsid w:val="00D311C5"/>
    <w:rsid w:val="00D32877"/>
    <w:rsid w:val="00D32A7C"/>
    <w:rsid w:val="00D32ED0"/>
    <w:rsid w:val="00D331FB"/>
    <w:rsid w:val="00D332BB"/>
    <w:rsid w:val="00D3342E"/>
    <w:rsid w:val="00D33505"/>
    <w:rsid w:val="00D33584"/>
    <w:rsid w:val="00D33CB9"/>
    <w:rsid w:val="00D33E8C"/>
    <w:rsid w:val="00D34444"/>
    <w:rsid w:val="00D34972"/>
    <w:rsid w:val="00D34ADA"/>
    <w:rsid w:val="00D34F13"/>
    <w:rsid w:val="00D35219"/>
    <w:rsid w:val="00D3525F"/>
    <w:rsid w:val="00D3619A"/>
    <w:rsid w:val="00D364CA"/>
    <w:rsid w:val="00D369A1"/>
    <w:rsid w:val="00D37499"/>
    <w:rsid w:val="00D37E8C"/>
    <w:rsid w:val="00D40518"/>
    <w:rsid w:val="00D40B4B"/>
    <w:rsid w:val="00D40C45"/>
    <w:rsid w:val="00D417CE"/>
    <w:rsid w:val="00D41989"/>
    <w:rsid w:val="00D4211F"/>
    <w:rsid w:val="00D43614"/>
    <w:rsid w:val="00D43EF8"/>
    <w:rsid w:val="00D440AC"/>
    <w:rsid w:val="00D448F8"/>
    <w:rsid w:val="00D44F96"/>
    <w:rsid w:val="00D450B1"/>
    <w:rsid w:val="00D45F42"/>
    <w:rsid w:val="00D45F56"/>
    <w:rsid w:val="00D460CA"/>
    <w:rsid w:val="00D4672C"/>
    <w:rsid w:val="00D468E6"/>
    <w:rsid w:val="00D46976"/>
    <w:rsid w:val="00D470D1"/>
    <w:rsid w:val="00D47187"/>
    <w:rsid w:val="00D473C1"/>
    <w:rsid w:val="00D47962"/>
    <w:rsid w:val="00D47E92"/>
    <w:rsid w:val="00D47EA8"/>
    <w:rsid w:val="00D500E8"/>
    <w:rsid w:val="00D50203"/>
    <w:rsid w:val="00D51237"/>
    <w:rsid w:val="00D5135D"/>
    <w:rsid w:val="00D51491"/>
    <w:rsid w:val="00D5171C"/>
    <w:rsid w:val="00D51869"/>
    <w:rsid w:val="00D520A5"/>
    <w:rsid w:val="00D5220E"/>
    <w:rsid w:val="00D524D1"/>
    <w:rsid w:val="00D52DCA"/>
    <w:rsid w:val="00D530A8"/>
    <w:rsid w:val="00D53123"/>
    <w:rsid w:val="00D5329B"/>
    <w:rsid w:val="00D554B3"/>
    <w:rsid w:val="00D559C7"/>
    <w:rsid w:val="00D55B6D"/>
    <w:rsid w:val="00D55E02"/>
    <w:rsid w:val="00D56A98"/>
    <w:rsid w:val="00D56B5F"/>
    <w:rsid w:val="00D56FA0"/>
    <w:rsid w:val="00D57443"/>
    <w:rsid w:val="00D5799B"/>
    <w:rsid w:val="00D57B5F"/>
    <w:rsid w:val="00D57D98"/>
    <w:rsid w:val="00D6023E"/>
    <w:rsid w:val="00D60266"/>
    <w:rsid w:val="00D606F9"/>
    <w:rsid w:val="00D61391"/>
    <w:rsid w:val="00D613CE"/>
    <w:rsid w:val="00D614B2"/>
    <w:rsid w:val="00D61841"/>
    <w:rsid w:val="00D61B82"/>
    <w:rsid w:val="00D62BEE"/>
    <w:rsid w:val="00D63072"/>
    <w:rsid w:val="00D63786"/>
    <w:rsid w:val="00D63969"/>
    <w:rsid w:val="00D639FE"/>
    <w:rsid w:val="00D63A3E"/>
    <w:rsid w:val="00D645DF"/>
    <w:rsid w:val="00D648F2"/>
    <w:rsid w:val="00D64A4F"/>
    <w:rsid w:val="00D64D52"/>
    <w:rsid w:val="00D64FE0"/>
    <w:rsid w:val="00D651BE"/>
    <w:rsid w:val="00D65583"/>
    <w:rsid w:val="00D6587A"/>
    <w:rsid w:val="00D65E3E"/>
    <w:rsid w:val="00D6640D"/>
    <w:rsid w:val="00D666F9"/>
    <w:rsid w:val="00D66D4B"/>
    <w:rsid w:val="00D672D0"/>
    <w:rsid w:val="00D6769F"/>
    <w:rsid w:val="00D6783D"/>
    <w:rsid w:val="00D700AF"/>
    <w:rsid w:val="00D70441"/>
    <w:rsid w:val="00D71804"/>
    <w:rsid w:val="00D718CD"/>
    <w:rsid w:val="00D71984"/>
    <w:rsid w:val="00D719D4"/>
    <w:rsid w:val="00D71E2C"/>
    <w:rsid w:val="00D723BB"/>
    <w:rsid w:val="00D7292D"/>
    <w:rsid w:val="00D72AB7"/>
    <w:rsid w:val="00D7306D"/>
    <w:rsid w:val="00D730E0"/>
    <w:rsid w:val="00D7351D"/>
    <w:rsid w:val="00D73F7A"/>
    <w:rsid w:val="00D741F7"/>
    <w:rsid w:val="00D7431D"/>
    <w:rsid w:val="00D743A7"/>
    <w:rsid w:val="00D74405"/>
    <w:rsid w:val="00D7462A"/>
    <w:rsid w:val="00D747AE"/>
    <w:rsid w:val="00D74D36"/>
    <w:rsid w:val="00D74F2B"/>
    <w:rsid w:val="00D752DB"/>
    <w:rsid w:val="00D75354"/>
    <w:rsid w:val="00D75427"/>
    <w:rsid w:val="00D755A8"/>
    <w:rsid w:val="00D76217"/>
    <w:rsid w:val="00D76622"/>
    <w:rsid w:val="00D769C5"/>
    <w:rsid w:val="00D77083"/>
    <w:rsid w:val="00D77261"/>
    <w:rsid w:val="00D7726D"/>
    <w:rsid w:val="00D772C6"/>
    <w:rsid w:val="00D77327"/>
    <w:rsid w:val="00D77423"/>
    <w:rsid w:val="00D7750A"/>
    <w:rsid w:val="00D7762F"/>
    <w:rsid w:val="00D77989"/>
    <w:rsid w:val="00D8058D"/>
    <w:rsid w:val="00D80E39"/>
    <w:rsid w:val="00D811DC"/>
    <w:rsid w:val="00D81675"/>
    <w:rsid w:val="00D81BC3"/>
    <w:rsid w:val="00D8291C"/>
    <w:rsid w:val="00D82B29"/>
    <w:rsid w:val="00D82DF9"/>
    <w:rsid w:val="00D8354A"/>
    <w:rsid w:val="00D8379E"/>
    <w:rsid w:val="00D839CC"/>
    <w:rsid w:val="00D83B7C"/>
    <w:rsid w:val="00D8490E"/>
    <w:rsid w:val="00D853F7"/>
    <w:rsid w:val="00D85E6B"/>
    <w:rsid w:val="00D8677D"/>
    <w:rsid w:val="00D8678A"/>
    <w:rsid w:val="00D86AB4"/>
    <w:rsid w:val="00D86D1D"/>
    <w:rsid w:val="00D86D77"/>
    <w:rsid w:val="00D86E91"/>
    <w:rsid w:val="00D870EE"/>
    <w:rsid w:val="00D87999"/>
    <w:rsid w:val="00D90662"/>
    <w:rsid w:val="00D907B2"/>
    <w:rsid w:val="00D90B90"/>
    <w:rsid w:val="00D90EED"/>
    <w:rsid w:val="00D917C4"/>
    <w:rsid w:val="00D92051"/>
    <w:rsid w:val="00D92A87"/>
    <w:rsid w:val="00D92BA7"/>
    <w:rsid w:val="00D92EFD"/>
    <w:rsid w:val="00D9320C"/>
    <w:rsid w:val="00D93328"/>
    <w:rsid w:val="00D94245"/>
    <w:rsid w:val="00D944F2"/>
    <w:rsid w:val="00D94DA8"/>
    <w:rsid w:val="00D95007"/>
    <w:rsid w:val="00D95144"/>
    <w:rsid w:val="00D95C50"/>
    <w:rsid w:val="00D964C1"/>
    <w:rsid w:val="00D96B79"/>
    <w:rsid w:val="00D97B17"/>
    <w:rsid w:val="00D97D1D"/>
    <w:rsid w:val="00DA09A4"/>
    <w:rsid w:val="00DA0EBC"/>
    <w:rsid w:val="00DA176B"/>
    <w:rsid w:val="00DA1B7A"/>
    <w:rsid w:val="00DA2277"/>
    <w:rsid w:val="00DA2CF1"/>
    <w:rsid w:val="00DA3B07"/>
    <w:rsid w:val="00DA3D85"/>
    <w:rsid w:val="00DA4078"/>
    <w:rsid w:val="00DA45B3"/>
    <w:rsid w:val="00DA483D"/>
    <w:rsid w:val="00DA4B8D"/>
    <w:rsid w:val="00DA4DF8"/>
    <w:rsid w:val="00DA54B1"/>
    <w:rsid w:val="00DA5A41"/>
    <w:rsid w:val="00DA5B29"/>
    <w:rsid w:val="00DA5FA7"/>
    <w:rsid w:val="00DA6535"/>
    <w:rsid w:val="00DA6649"/>
    <w:rsid w:val="00DA68AF"/>
    <w:rsid w:val="00DA69D3"/>
    <w:rsid w:val="00DA7172"/>
    <w:rsid w:val="00DA727D"/>
    <w:rsid w:val="00DA74CD"/>
    <w:rsid w:val="00DB01D5"/>
    <w:rsid w:val="00DB0842"/>
    <w:rsid w:val="00DB0882"/>
    <w:rsid w:val="00DB0A3C"/>
    <w:rsid w:val="00DB0AC8"/>
    <w:rsid w:val="00DB1648"/>
    <w:rsid w:val="00DB1D1D"/>
    <w:rsid w:val="00DB1EE4"/>
    <w:rsid w:val="00DB2146"/>
    <w:rsid w:val="00DB24D1"/>
    <w:rsid w:val="00DB2577"/>
    <w:rsid w:val="00DB275C"/>
    <w:rsid w:val="00DB2D34"/>
    <w:rsid w:val="00DB3117"/>
    <w:rsid w:val="00DB36EC"/>
    <w:rsid w:val="00DB39C8"/>
    <w:rsid w:val="00DB477B"/>
    <w:rsid w:val="00DB493C"/>
    <w:rsid w:val="00DB4A75"/>
    <w:rsid w:val="00DB4FAB"/>
    <w:rsid w:val="00DB4FF2"/>
    <w:rsid w:val="00DB5417"/>
    <w:rsid w:val="00DB55F6"/>
    <w:rsid w:val="00DB5C2D"/>
    <w:rsid w:val="00DB6794"/>
    <w:rsid w:val="00DB6F2D"/>
    <w:rsid w:val="00DB7104"/>
    <w:rsid w:val="00DB72F1"/>
    <w:rsid w:val="00DB74A7"/>
    <w:rsid w:val="00DB7B77"/>
    <w:rsid w:val="00DC0FD3"/>
    <w:rsid w:val="00DC1115"/>
    <w:rsid w:val="00DC1726"/>
    <w:rsid w:val="00DC1C04"/>
    <w:rsid w:val="00DC21EB"/>
    <w:rsid w:val="00DC22C2"/>
    <w:rsid w:val="00DC2BE6"/>
    <w:rsid w:val="00DC3232"/>
    <w:rsid w:val="00DC3E68"/>
    <w:rsid w:val="00DC40BB"/>
    <w:rsid w:val="00DC42AB"/>
    <w:rsid w:val="00DC4599"/>
    <w:rsid w:val="00DC47CD"/>
    <w:rsid w:val="00DC48E2"/>
    <w:rsid w:val="00DC4D64"/>
    <w:rsid w:val="00DC4F71"/>
    <w:rsid w:val="00DC53C9"/>
    <w:rsid w:val="00DC5421"/>
    <w:rsid w:val="00DC5A5B"/>
    <w:rsid w:val="00DC6279"/>
    <w:rsid w:val="00DC6761"/>
    <w:rsid w:val="00DC6805"/>
    <w:rsid w:val="00DC7562"/>
    <w:rsid w:val="00DC789D"/>
    <w:rsid w:val="00DC7BFD"/>
    <w:rsid w:val="00DC7EA8"/>
    <w:rsid w:val="00DD008B"/>
    <w:rsid w:val="00DD0737"/>
    <w:rsid w:val="00DD0B90"/>
    <w:rsid w:val="00DD16CE"/>
    <w:rsid w:val="00DD1836"/>
    <w:rsid w:val="00DD1CFA"/>
    <w:rsid w:val="00DD32CB"/>
    <w:rsid w:val="00DD32D1"/>
    <w:rsid w:val="00DD3531"/>
    <w:rsid w:val="00DD366B"/>
    <w:rsid w:val="00DD3898"/>
    <w:rsid w:val="00DD3C6E"/>
    <w:rsid w:val="00DD4780"/>
    <w:rsid w:val="00DD517E"/>
    <w:rsid w:val="00DD5231"/>
    <w:rsid w:val="00DD5896"/>
    <w:rsid w:val="00DD5A87"/>
    <w:rsid w:val="00DD5D19"/>
    <w:rsid w:val="00DD5E7F"/>
    <w:rsid w:val="00DD5EEE"/>
    <w:rsid w:val="00DD5FFB"/>
    <w:rsid w:val="00DD61FD"/>
    <w:rsid w:val="00DD6265"/>
    <w:rsid w:val="00DD735B"/>
    <w:rsid w:val="00DD746E"/>
    <w:rsid w:val="00DD78D9"/>
    <w:rsid w:val="00DD7937"/>
    <w:rsid w:val="00DE06E9"/>
    <w:rsid w:val="00DE087A"/>
    <w:rsid w:val="00DE0E36"/>
    <w:rsid w:val="00DE14C2"/>
    <w:rsid w:val="00DE1991"/>
    <w:rsid w:val="00DE2735"/>
    <w:rsid w:val="00DE333B"/>
    <w:rsid w:val="00DE397C"/>
    <w:rsid w:val="00DE39FE"/>
    <w:rsid w:val="00DE3C5E"/>
    <w:rsid w:val="00DE3C8D"/>
    <w:rsid w:val="00DE4473"/>
    <w:rsid w:val="00DE4533"/>
    <w:rsid w:val="00DE5ECB"/>
    <w:rsid w:val="00DE6112"/>
    <w:rsid w:val="00DE622C"/>
    <w:rsid w:val="00DE629D"/>
    <w:rsid w:val="00DE6329"/>
    <w:rsid w:val="00DE6602"/>
    <w:rsid w:val="00DE661B"/>
    <w:rsid w:val="00DE67E2"/>
    <w:rsid w:val="00DE68A1"/>
    <w:rsid w:val="00DE723B"/>
    <w:rsid w:val="00DE727A"/>
    <w:rsid w:val="00DE74EB"/>
    <w:rsid w:val="00DE750F"/>
    <w:rsid w:val="00DE7A06"/>
    <w:rsid w:val="00DE7D78"/>
    <w:rsid w:val="00DE7F69"/>
    <w:rsid w:val="00DF024A"/>
    <w:rsid w:val="00DF0599"/>
    <w:rsid w:val="00DF0806"/>
    <w:rsid w:val="00DF0E85"/>
    <w:rsid w:val="00DF13EB"/>
    <w:rsid w:val="00DF1B63"/>
    <w:rsid w:val="00DF24E7"/>
    <w:rsid w:val="00DF29AE"/>
    <w:rsid w:val="00DF2A74"/>
    <w:rsid w:val="00DF348E"/>
    <w:rsid w:val="00DF3875"/>
    <w:rsid w:val="00DF3D0A"/>
    <w:rsid w:val="00DF3E13"/>
    <w:rsid w:val="00DF4297"/>
    <w:rsid w:val="00DF44EA"/>
    <w:rsid w:val="00DF50C1"/>
    <w:rsid w:val="00DF5575"/>
    <w:rsid w:val="00DF5A5B"/>
    <w:rsid w:val="00DF5AFD"/>
    <w:rsid w:val="00DF6304"/>
    <w:rsid w:val="00DF64F5"/>
    <w:rsid w:val="00DF6522"/>
    <w:rsid w:val="00DF6D1B"/>
    <w:rsid w:val="00DF7391"/>
    <w:rsid w:val="00DF7610"/>
    <w:rsid w:val="00DF77FC"/>
    <w:rsid w:val="00DF7AA0"/>
    <w:rsid w:val="00E00145"/>
    <w:rsid w:val="00E00779"/>
    <w:rsid w:val="00E00B6E"/>
    <w:rsid w:val="00E00F3D"/>
    <w:rsid w:val="00E0145A"/>
    <w:rsid w:val="00E0146E"/>
    <w:rsid w:val="00E016FD"/>
    <w:rsid w:val="00E01726"/>
    <w:rsid w:val="00E01A9B"/>
    <w:rsid w:val="00E01D1A"/>
    <w:rsid w:val="00E020D5"/>
    <w:rsid w:val="00E02B0C"/>
    <w:rsid w:val="00E02E28"/>
    <w:rsid w:val="00E039C4"/>
    <w:rsid w:val="00E03A62"/>
    <w:rsid w:val="00E049CA"/>
    <w:rsid w:val="00E052B5"/>
    <w:rsid w:val="00E05B64"/>
    <w:rsid w:val="00E05C7C"/>
    <w:rsid w:val="00E05F00"/>
    <w:rsid w:val="00E067C3"/>
    <w:rsid w:val="00E06B71"/>
    <w:rsid w:val="00E114EF"/>
    <w:rsid w:val="00E116A0"/>
    <w:rsid w:val="00E12006"/>
    <w:rsid w:val="00E1253B"/>
    <w:rsid w:val="00E12D90"/>
    <w:rsid w:val="00E1323D"/>
    <w:rsid w:val="00E1361A"/>
    <w:rsid w:val="00E138D9"/>
    <w:rsid w:val="00E14146"/>
    <w:rsid w:val="00E144C0"/>
    <w:rsid w:val="00E1458F"/>
    <w:rsid w:val="00E15035"/>
    <w:rsid w:val="00E1520E"/>
    <w:rsid w:val="00E1526A"/>
    <w:rsid w:val="00E153F2"/>
    <w:rsid w:val="00E15C6D"/>
    <w:rsid w:val="00E16386"/>
    <w:rsid w:val="00E16449"/>
    <w:rsid w:val="00E16520"/>
    <w:rsid w:val="00E16698"/>
    <w:rsid w:val="00E17771"/>
    <w:rsid w:val="00E17AA7"/>
    <w:rsid w:val="00E17B28"/>
    <w:rsid w:val="00E20095"/>
    <w:rsid w:val="00E201B3"/>
    <w:rsid w:val="00E204EA"/>
    <w:rsid w:val="00E20626"/>
    <w:rsid w:val="00E20801"/>
    <w:rsid w:val="00E20C35"/>
    <w:rsid w:val="00E20CAD"/>
    <w:rsid w:val="00E20CC9"/>
    <w:rsid w:val="00E213AF"/>
    <w:rsid w:val="00E21916"/>
    <w:rsid w:val="00E21AF5"/>
    <w:rsid w:val="00E21AF7"/>
    <w:rsid w:val="00E22522"/>
    <w:rsid w:val="00E232D9"/>
    <w:rsid w:val="00E2339B"/>
    <w:rsid w:val="00E235A3"/>
    <w:rsid w:val="00E23605"/>
    <w:rsid w:val="00E23F1C"/>
    <w:rsid w:val="00E24942"/>
    <w:rsid w:val="00E24E25"/>
    <w:rsid w:val="00E25250"/>
    <w:rsid w:val="00E25733"/>
    <w:rsid w:val="00E261BD"/>
    <w:rsid w:val="00E26240"/>
    <w:rsid w:val="00E268C7"/>
    <w:rsid w:val="00E26C8D"/>
    <w:rsid w:val="00E26FF0"/>
    <w:rsid w:val="00E27203"/>
    <w:rsid w:val="00E27716"/>
    <w:rsid w:val="00E277B4"/>
    <w:rsid w:val="00E27975"/>
    <w:rsid w:val="00E27DDF"/>
    <w:rsid w:val="00E30C75"/>
    <w:rsid w:val="00E30DBA"/>
    <w:rsid w:val="00E31D56"/>
    <w:rsid w:val="00E321D7"/>
    <w:rsid w:val="00E3222A"/>
    <w:rsid w:val="00E3315A"/>
    <w:rsid w:val="00E3323A"/>
    <w:rsid w:val="00E332FF"/>
    <w:rsid w:val="00E33A9C"/>
    <w:rsid w:val="00E33E99"/>
    <w:rsid w:val="00E33F42"/>
    <w:rsid w:val="00E3414C"/>
    <w:rsid w:val="00E343F2"/>
    <w:rsid w:val="00E34851"/>
    <w:rsid w:val="00E34D58"/>
    <w:rsid w:val="00E35691"/>
    <w:rsid w:val="00E36AE3"/>
    <w:rsid w:val="00E36F7C"/>
    <w:rsid w:val="00E37A33"/>
    <w:rsid w:val="00E37D25"/>
    <w:rsid w:val="00E37F66"/>
    <w:rsid w:val="00E40CB8"/>
    <w:rsid w:val="00E41339"/>
    <w:rsid w:val="00E41F4B"/>
    <w:rsid w:val="00E42874"/>
    <w:rsid w:val="00E42E33"/>
    <w:rsid w:val="00E42EF6"/>
    <w:rsid w:val="00E43D7A"/>
    <w:rsid w:val="00E4455C"/>
    <w:rsid w:val="00E44603"/>
    <w:rsid w:val="00E44745"/>
    <w:rsid w:val="00E44CFB"/>
    <w:rsid w:val="00E453DC"/>
    <w:rsid w:val="00E4585D"/>
    <w:rsid w:val="00E458B5"/>
    <w:rsid w:val="00E461F9"/>
    <w:rsid w:val="00E46AA2"/>
    <w:rsid w:val="00E46D56"/>
    <w:rsid w:val="00E472FC"/>
    <w:rsid w:val="00E4753C"/>
    <w:rsid w:val="00E475CA"/>
    <w:rsid w:val="00E47B56"/>
    <w:rsid w:val="00E50298"/>
    <w:rsid w:val="00E5097B"/>
    <w:rsid w:val="00E50D4D"/>
    <w:rsid w:val="00E51173"/>
    <w:rsid w:val="00E51272"/>
    <w:rsid w:val="00E51761"/>
    <w:rsid w:val="00E51E85"/>
    <w:rsid w:val="00E52911"/>
    <w:rsid w:val="00E52A58"/>
    <w:rsid w:val="00E536AC"/>
    <w:rsid w:val="00E5411B"/>
    <w:rsid w:val="00E545DB"/>
    <w:rsid w:val="00E549FC"/>
    <w:rsid w:val="00E557AF"/>
    <w:rsid w:val="00E55CB2"/>
    <w:rsid w:val="00E55F62"/>
    <w:rsid w:val="00E55FB5"/>
    <w:rsid w:val="00E566D8"/>
    <w:rsid w:val="00E56AD0"/>
    <w:rsid w:val="00E57602"/>
    <w:rsid w:val="00E579C5"/>
    <w:rsid w:val="00E57E58"/>
    <w:rsid w:val="00E6069B"/>
    <w:rsid w:val="00E606E0"/>
    <w:rsid w:val="00E60850"/>
    <w:rsid w:val="00E608B9"/>
    <w:rsid w:val="00E609A8"/>
    <w:rsid w:val="00E613CD"/>
    <w:rsid w:val="00E61E15"/>
    <w:rsid w:val="00E62163"/>
    <w:rsid w:val="00E621DF"/>
    <w:rsid w:val="00E62B58"/>
    <w:rsid w:val="00E62DED"/>
    <w:rsid w:val="00E63273"/>
    <w:rsid w:val="00E63BC0"/>
    <w:rsid w:val="00E63C2B"/>
    <w:rsid w:val="00E63DCD"/>
    <w:rsid w:val="00E64267"/>
    <w:rsid w:val="00E64404"/>
    <w:rsid w:val="00E65161"/>
    <w:rsid w:val="00E65918"/>
    <w:rsid w:val="00E65CE5"/>
    <w:rsid w:val="00E665E4"/>
    <w:rsid w:val="00E66711"/>
    <w:rsid w:val="00E66B52"/>
    <w:rsid w:val="00E67800"/>
    <w:rsid w:val="00E70066"/>
    <w:rsid w:val="00E70507"/>
    <w:rsid w:val="00E709AC"/>
    <w:rsid w:val="00E709ED"/>
    <w:rsid w:val="00E7173F"/>
    <w:rsid w:val="00E71877"/>
    <w:rsid w:val="00E737A6"/>
    <w:rsid w:val="00E73BA4"/>
    <w:rsid w:val="00E74238"/>
    <w:rsid w:val="00E74471"/>
    <w:rsid w:val="00E74864"/>
    <w:rsid w:val="00E7486A"/>
    <w:rsid w:val="00E74EAE"/>
    <w:rsid w:val="00E75224"/>
    <w:rsid w:val="00E7593B"/>
    <w:rsid w:val="00E75A48"/>
    <w:rsid w:val="00E75D6E"/>
    <w:rsid w:val="00E7620C"/>
    <w:rsid w:val="00E763D7"/>
    <w:rsid w:val="00E76560"/>
    <w:rsid w:val="00E76CDB"/>
    <w:rsid w:val="00E76F76"/>
    <w:rsid w:val="00E779F6"/>
    <w:rsid w:val="00E800A0"/>
    <w:rsid w:val="00E8011A"/>
    <w:rsid w:val="00E8021E"/>
    <w:rsid w:val="00E8029F"/>
    <w:rsid w:val="00E81685"/>
    <w:rsid w:val="00E8168A"/>
    <w:rsid w:val="00E81725"/>
    <w:rsid w:val="00E81810"/>
    <w:rsid w:val="00E82130"/>
    <w:rsid w:val="00E824A1"/>
    <w:rsid w:val="00E8259E"/>
    <w:rsid w:val="00E8261C"/>
    <w:rsid w:val="00E83225"/>
    <w:rsid w:val="00E838B5"/>
    <w:rsid w:val="00E8406C"/>
    <w:rsid w:val="00E8453F"/>
    <w:rsid w:val="00E84878"/>
    <w:rsid w:val="00E8514C"/>
    <w:rsid w:val="00E851C8"/>
    <w:rsid w:val="00E851EE"/>
    <w:rsid w:val="00E85891"/>
    <w:rsid w:val="00E85B9B"/>
    <w:rsid w:val="00E86230"/>
    <w:rsid w:val="00E86D2B"/>
    <w:rsid w:val="00E86DEB"/>
    <w:rsid w:val="00E87181"/>
    <w:rsid w:val="00E87315"/>
    <w:rsid w:val="00E87519"/>
    <w:rsid w:val="00E87528"/>
    <w:rsid w:val="00E87993"/>
    <w:rsid w:val="00E87AB6"/>
    <w:rsid w:val="00E87B1F"/>
    <w:rsid w:val="00E90143"/>
    <w:rsid w:val="00E904D1"/>
    <w:rsid w:val="00E90C59"/>
    <w:rsid w:val="00E91B42"/>
    <w:rsid w:val="00E91DE5"/>
    <w:rsid w:val="00E92A86"/>
    <w:rsid w:val="00E92D3D"/>
    <w:rsid w:val="00E9327F"/>
    <w:rsid w:val="00E93649"/>
    <w:rsid w:val="00E939F8"/>
    <w:rsid w:val="00E93C05"/>
    <w:rsid w:val="00E93E98"/>
    <w:rsid w:val="00E94092"/>
    <w:rsid w:val="00E940C7"/>
    <w:rsid w:val="00E941D6"/>
    <w:rsid w:val="00E941FF"/>
    <w:rsid w:val="00E94367"/>
    <w:rsid w:val="00E94471"/>
    <w:rsid w:val="00E9495A"/>
    <w:rsid w:val="00E9525C"/>
    <w:rsid w:val="00E95724"/>
    <w:rsid w:val="00E95ED9"/>
    <w:rsid w:val="00E9604F"/>
    <w:rsid w:val="00E961A5"/>
    <w:rsid w:val="00E96306"/>
    <w:rsid w:val="00E9654B"/>
    <w:rsid w:val="00E96638"/>
    <w:rsid w:val="00E9690C"/>
    <w:rsid w:val="00E96B2A"/>
    <w:rsid w:val="00E97133"/>
    <w:rsid w:val="00E97620"/>
    <w:rsid w:val="00E97F30"/>
    <w:rsid w:val="00EA013D"/>
    <w:rsid w:val="00EA0151"/>
    <w:rsid w:val="00EA0729"/>
    <w:rsid w:val="00EA085E"/>
    <w:rsid w:val="00EA08E2"/>
    <w:rsid w:val="00EA0986"/>
    <w:rsid w:val="00EA1226"/>
    <w:rsid w:val="00EA12BB"/>
    <w:rsid w:val="00EA17AB"/>
    <w:rsid w:val="00EA1E8B"/>
    <w:rsid w:val="00EA250C"/>
    <w:rsid w:val="00EA25A8"/>
    <w:rsid w:val="00EA2775"/>
    <w:rsid w:val="00EA2C4C"/>
    <w:rsid w:val="00EA3002"/>
    <w:rsid w:val="00EA339F"/>
    <w:rsid w:val="00EA3503"/>
    <w:rsid w:val="00EA4185"/>
    <w:rsid w:val="00EA423C"/>
    <w:rsid w:val="00EA53D5"/>
    <w:rsid w:val="00EA565B"/>
    <w:rsid w:val="00EA5692"/>
    <w:rsid w:val="00EA58B2"/>
    <w:rsid w:val="00EA637D"/>
    <w:rsid w:val="00EB04EB"/>
    <w:rsid w:val="00EB0951"/>
    <w:rsid w:val="00EB0BC1"/>
    <w:rsid w:val="00EB0DF1"/>
    <w:rsid w:val="00EB1237"/>
    <w:rsid w:val="00EB17F2"/>
    <w:rsid w:val="00EB27A8"/>
    <w:rsid w:val="00EB32F0"/>
    <w:rsid w:val="00EB3CD3"/>
    <w:rsid w:val="00EB4282"/>
    <w:rsid w:val="00EB5411"/>
    <w:rsid w:val="00EB54F3"/>
    <w:rsid w:val="00EB5AC1"/>
    <w:rsid w:val="00EB5B11"/>
    <w:rsid w:val="00EB5C39"/>
    <w:rsid w:val="00EB5C4A"/>
    <w:rsid w:val="00EB5DAD"/>
    <w:rsid w:val="00EB68CC"/>
    <w:rsid w:val="00EB6966"/>
    <w:rsid w:val="00EB6AC8"/>
    <w:rsid w:val="00EB6D1F"/>
    <w:rsid w:val="00EB7131"/>
    <w:rsid w:val="00EB7165"/>
    <w:rsid w:val="00EB74F5"/>
    <w:rsid w:val="00EB7A18"/>
    <w:rsid w:val="00EB7FA7"/>
    <w:rsid w:val="00EC02A3"/>
    <w:rsid w:val="00EC0458"/>
    <w:rsid w:val="00EC06F1"/>
    <w:rsid w:val="00EC0A7D"/>
    <w:rsid w:val="00EC0F73"/>
    <w:rsid w:val="00EC1045"/>
    <w:rsid w:val="00EC15E0"/>
    <w:rsid w:val="00EC176C"/>
    <w:rsid w:val="00EC2849"/>
    <w:rsid w:val="00EC2DEA"/>
    <w:rsid w:val="00EC307A"/>
    <w:rsid w:val="00EC4460"/>
    <w:rsid w:val="00EC5FD8"/>
    <w:rsid w:val="00EC6BE1"/>
    <w:rsid w:val="00EC70DE"/>
    <w:rsid w:val="00EC735E"/>
    <w:rsid w:val="00EC7422"/>
    <w:rsid w:val="00EC778D"/>
    <w:rsid w:val="00EC7909"/>
    <w:rsid w:val="00EC7ACC"/>
    <w:rsid w:val="00EC7EF9"/>
    <w:rsid w:val="00ED004F"/>
    <w:rsid w:val="00ED0155"/>
    <w:rsid w:val="00ED0534"/>
    <w:rsid w:val="00ED0565"/>
    <w:rsid w:val="00ED0D66"/>
    <w:rsid w:val="00ED116E"/>
    <w:rsid w:val="00ED1219"/>
    <w:rsid w:val="00ED1354"/>
    <w:rsid w:val="00ED16C6"/>
    <w:rsid w:val="00ED1AB3"/>
    <w:rsid w:val="00ED1CA5"/>
    <w:rsid w:val="00ED234B"/>
    <w:rsid w:val="00ED32FC"/>
    <w:rsid w:val="00ED3751"/>
    <w:rsid w:val="00ED376D"/>
    <w:rsid w:val="00ED3EF2"/>
    <w:rsid w:val="00ED4002"/>
    <w:rsid w:val="00ED4012"/>
    <w:rsid w:val="00ED4193"/>
    <w:rsid w:val="00ED4822"/>
    <w:rsid w:val="00ED4E86"/>
    <w:rsid w:val="00ED51CE"/>
    <w:rsid w:val="00ED5E93"/>
    <w:rsid w:val="00ED60A8"/>
    <w:rsid w:val="00ED62E1"/>
    <w:rsid w:val="00ED6335"/>
    <w:rsid w:val="00ED6754"/>
    <w:rsid w:val="00ED69B2"/>
    <w:rsid w:val="00ED749B"/>
    <w:rsid w:val="00ED7680"/>
    <w:rsid w:val="00ED7750"/>
    <w:rsid w:val="00ED7759"/>
    <w:rsid w:val="00ED7B00"/>
    <w:rsid w:val="00EE0881"/>
    <w:rsid w:val="00EE0EF6"/>
    <w:rsid w:val="00EE120D"/>
    <w:rsid w:val="00EE1294"/>
    <w:rsid w:val="00EE1389"/>
    <w:rsid w:val="00EE1A49"/>
    <w:rsid w:val="00EE2415"/>
    <w:rsid w:val="00EE277F"/>
    <w:rsid w:val="00EE28D7"/>
    <w:rsid w:val="00EE2C6A"/>
    <w:rsid w:val="00EE2E63"/>
    <w:rsid w:val="00EE2EF8"/>
    <w:rsid w:val="00EE2FDA"/>
    <w:rsid w:val="00EE3ED1"/>
    <w:rsid w:val="00EE499C"/>
    <w:rsid w:val="00EE5934"/>
    <w:rsid w:val="00EE701A"/>
    <w:rsid w:val="00EE723A"/>
    <w:rsid w:val="00EE73AF"/>
    <w:rsid w:val="00EE76D5"/>
    <w:rsid w:val="00EE76E4"/>
    <w:rsid w:val="00EF059B"/>
    <w:rsid w:val="00EF0678"/>
    <w:rsid w:val="00EF0FDE"/>
    <w:rsid w:val="00EF179E"/>
    <w:rsid w:val="00EF190B"/>
    <w:rsid w:val="00EF1991"/>
    <w:rsid w:val="00EF20F9"/>
    <w:rsid w:val="00EF22E6"/>
    <w:rsid w:val="00EF346B"/>
    <w:rsid w:val="00EF3B89"/>
    <w:rsid w:val="00EF42AC"/>
    <w:rsid w:val="00EF445D"/>
    <w:rsid w:val="00EF4A41"/>
    <w:rsid w:val="00EF4B90"/>
    <w:rsid w:val="00EF4C8A"/>
    <w:rsid w:val="00EF4CC1"/>
    <w:rsid w:val="00EF4E46"/>
    <w:rsid w:val="00EF4F15"/>
    <w:rsid w:val="00EF5115"/>
    <w:rsid w:val="00EF5132"/>
    <w:rsid w:val="00EF53E5"/>
    <w:rsid w:val="00EF54ED"/>
    <w:rsid w:val="00EF58A0"/>
    <w:rsid w:val="00EF5CFA"/>
    <w:rsid w:val="00EF5FAE"/>
    <w:rsid w:val="00EF6345"/>
    <w:rsid w:val="00EF65A7"/>
    <w:rsid w:val="00EF6701"/>
    <w:rsid w:val="00EF673B"/>
    <w:rsid w:val="00EF698B"/>
    <w:rsid w:val="00EF6FD8"/>
    <w:rsid w:val="00EF78EF"/>
    <w:rsid w:val="00F001D7"/>
    <w:rsid w:val="00F0026B"/>
    <w:rsid w:val="00F0043A"/>
    <w:rsid w:val="00F005E0"/>
    <w:rsid w:val="00F00CBC"/>
    <w:rsid w:val="00F00D15"/>
    <w:rsid w:val="00F00F81"/>
    <w:rsid w:val="00F02039"/>
    <w:rsid w:val="00F02657"/>
    <w:rsid w:val="00F02AEE"/>
    <w:rsid w:val="00F02B2C"/>
    <w:rsid w:val="00F030A9"/>
    <w:rsid w:val="00F03DFE"/>
    <w:rsid w:val="00F0409A"/>
    <w:rsid w:val="00F04150"/>
    <w:rsid w:val="00F042A4"/>
    <w:rsid w:val="00F05831"/>
    <w:rsid w:val="00F05D03"/>
    <w:rsid w:val="00F05D16"/>
    <w:rsid w:val="00F066FD"/>
    <w:rsid w:val="00F06EC9"/>
    <w:rsid w:val="00F06F8F"/>
    <w:rsid w:val="00F06F9E"/>
    <w:rsid w:val="00F07A61"/>
    <w:rsid w:val="00F10170"/>
    <w:rsid w:val="00F10389"/>
    <w:rsid w:val="00F10761"/>
    <w:rsid w:val="00F10A6E"/>
    <w:rsid w:val="00F115A8"/>
    <w:rsid w:val="00F11653"/>
    <w:rsid w:val="00F11A16"/>
    <w:rsid w:val="00F11AEE"/>
    <w:rsid w:val="00F11CA4"/>
    <w:rsid w:val="00F128AE"/>
    <w:rsid w:val="00F12CD8"/>
    <w:rsid w:val="00F12D77"/>
    <w:rsid w:val="00F132E5"/>
    <w:rsid w:val="00F13CA1"/>
    <w:rsid w:val="00F141AB"/>
    <w:rsid w:val="00F14775"/>
    <w:rsid w:val="00F14F36"/>
    <w:rsid w:val="00F1554C"/>
    <w:rsid w:val="00F15991"/>
    <w:rsid w:val="00F15A74"/>
    <w:rsid w:val="00F15E58"/>
    <w:rsid w:val="00F162BD"/>
    <w:rsid w:val="00F16A02"/>
    <w:rsid w:val="00F16B8D"/>
    <w:rsid w:val="00F16C13"/>
    <w:rsid w:val="00F16D1A"/>
    <w:rsid w:val="00F16E1F"/>
    <w:rsid w:val="00F2017B"/>
    <w:rsid w:val="00F202BC"/>
    <w:rsid w:val="00F205CA"/>
    <w:rsid w:val="00F20689"/>
    <w:rsid w:val="00F206B7"/>
    <w:rsid w:val="00F2072D"/>
    <w:rsid w:val="00F20B11"/>
    <w:rsid w:val="00F2105E"/>
    <w:rsid w:val="00F21C33"/>
    <w:rsid w:val="00F2404B"/>
    <w:rsid w:val="00F2434C"/>
    <w:rsid w:val="00F24496"/>
    <w:rsid w:val="00F24A63"/>
    <w:rsid w:val="00F24C37"/>
    <w:rsid w:val="00F24D7B"/>
    <w:rsid w:val="00F251CE"/>
    <w:rsid w:val="00F253CF"/>
    <w:rsid w:val="00F25475"/>
    <w:rsid w:val="00F25487"/>
    <w:rsid w:val="00F260B3"/>
    <w:rsid w:val="00F2619C"/>
    <w:rsid w:val="00F265CE"/>
    <w:rsid w:val="00F26B9E"/>
    <w:rsid w:val="00F26D6A"/>
    <w:rsid w:val="00F26E3D"/>
    <w:rsid w:val="00F26F8A"/>
    <w:rsid w:val="00F2765D"/>
    <w:rsid w:val="00F27762"/>
    <w:rsid w:val="00F2792D"/>
    <w:rsid w:val="00F27AA1"/>
    <w:rsid w:val="00F27CBB"/>
    <w:rsid w:val="00F27E08"/>
    <w:rsid w:val="00F27EBF"/>
    <w:rsid w:val="00F30EB0"/>
    <w:rsid w:val="00F30EB4"/>
    <w:rsid w:val="00F310AD"/>
    <w:rsid w:val="00F31C9D"/>
    <w:rsid w:val="00F3274A"/>
    <w:rsid w:val="00F331B7"/>
    <w:rsid w:val="00F33361"/>
    <w:rsid w:val="00F333B5"/>
    <w:rsid w:val="00F337DC"/>
    <w:rsid w:val="00F33BA5"/>
    <w:rsid w:val="00F342A9"/>
    <w:rsid w:val="00F343D5"/>
    <w:rsid w:val="00F34583"/>
    <w:rsid w:val="00F34E09"/>
    <w:rsid w:val="00F34ED3"/>
    <w:rsid w:val="00F35B08"/>
    <w:rsid w:val="00F36754"/>
    <w:rsid w:val="00F36A6A"/>
    <w:rsid w:val="00F36BB2"/>
    <w:rsid w:val="00F36D38"/>
    <w:rsid w:val="00F36E11"/>
    <w:rsid w:val="00F371B1"/>
    <w:rsid w:val="00F374C4"/>
    <w:rsid w:val="00F378DC"/>
    <w:rsid w:val="00F37A5F"/>
    <w:rsid w:val="00F37CBF"/>
    <w:rsid w:val="00F4019F"/>
    <w:rsid w:val="00F402F1"/>
    <w:rsid w:val="00F406F4"/>
    <w:rsid w:val="00F4180A"/>
    <w:rsid w:val="00F41840"/>
    <w:rsid w:val="00F41EC3"/>
    <w:rsid w:val="00F41F84"/>
    <w:rsid w:val="00F420CF"/>
    <w:rsid w:val="00F439DF"/>
    <w:rsid w:val="00F43DE3"/>
    <w:rsid w:val="00F43FB3"/>
    <w:rsid w:val="00F4447A"/>
    <w:rsid w:val="00F4494C"/>
    <w:rsid w:val="00F44CF2"/>
    <w:rsid w:val="00F44D74"/>
    <w:rsid w:val="00F44EFF"/>
    <w:rsid w:val="00F4504D"/>
    <w:rsid w:val="00F452BD"/>
    <w:rsid w:val="00F460B3"/>
    <w:rsid w:val="00F46AF5"/>
    <w:rsid w:val="00F46D26"/>
    <w:rsid w:val="00F47C11"/>
    <w:rsid w:val="00F47D7A"/>
    <w:rsid w:val="00F47F13"/>
    <w:rsid w:val="00F501D5"/>
    <w:rsid w:val="00F50667"/>
    <w:rsid w:val="00F50D12"/>
    <w:rsid w:val="00F515E6"/>
    <w:rsid w:val="00F51C43"/>
    <w:rsid w:val="00F520A3"/>
    <w:rsid w:val="00F521A4"/>
    <w:rsid w:val="00F52485"/>
    <w:rsid w:val="00F5294C"/>
    <w:rsid w:val="00F52EA3"/>
    <w:rsid w:val="00F52EE5"/>
    <w:rsid w:val="00F53089"/>
    <w:rsid w:val="00F532FA"/>
    <w:rsid w:val="00F53417"/>
    <w:rsid w:val="00F53631"/>
    <w:rsid w:val="00F537D7"/>
    <w:rsid w:val="00F53FFA"/>
    <w:rsid w:val="00F5408B"/>
    <w:rsid w:val="00F54844"/>
    <w:rsid w:val="00F54EB1"/>
    <w:rsid w:val="00F5556D"/>
    <w:rsid w:val="00F559DC"/>
    <w:rsid w:val="00F55B23"/>
    <w:rsid w:val="00F55C53"/>
    <w:rsid w:val="00F563CA"/>
    <w:rsid w:val="00F56BEB"/>
    <w:rsid w:val="00F56EF9"/>
    <w:rsid w:val="00F57644"/>
    <w:rsid w:val="00F576FE"/>
    <w:rsid w:val="00F57BFF"/>
    <w:rsid w:val="00F57C2D"/>
    <w:rsid w:val="00F57E57"/>
    <w:rsid w:val="00F603C2"/>
    <w:rsid w:val="00F60D1D"/>
    <w:rsid w:val="00F60F23"/>
    <w:rsid w:val="00F60F4C"/>
    <w:rsid w:val="00F61452"/>
    <w:rsid w:val="00F62216"/>
    <w:rsid w:val="00F627A4"/>
    <w:rsid w:val="00F62D4B"/>
    <w:rsid w:val="00F62FAE"/>
    <w:rsid w:val="00F633ED"/>
    <w:rsid w:val="00F63814"/>
    <w:rsid w:val="00F63DFA"/>
    <w:rsid w:val="00F641C8"/>
    <w:rsid w:val="00F64640"/>
    <w:rsid w:val="00F64BA7"/>
    <w:rsid w:val="00F64BB3"/>
    <w:rsid w:val="00F64CDF"/>
    <w:rsid w:val="00F652E5"/>
    <w:rsid w:val="00F65839"/>
    <w:rsid w:val="00F65A76"/>
    <w:rsid w:val="00F65B68"/>
    <w:rsid w:val="00F65E71"/>
    <w:rsid w:val="00F66268"/>
    <w:rsid w:val="00F67197"/>
    <w:rsid w:val="00F700FE"/>
    <w:rsid w:val="00F70652"/>
    <w:rsid w:val="00F70817"/>
    <w:rsid w:val="00F70C24"/>
    <w:rsid w:val="00F710FE"/>
    <w:rsid w:val="00F713F2"/>
    <w:rsid w:val="00F71604"/>
    <w:rsid w:val="00F72286"/>
    <w:rsid w:val="00F72554"/>
    <w:rsid w:val="00F72BEA"/>
    <w:rsid w:val="00F7324E"/>
    <w:rsid w:val="00F73599"/>
    <w:rsid w:val="00F73764"/>
    <w:rsid w:val="00F73A41"/>
    <w:rsid w:val="00F73AFD"/>
    <w:rsid w:val="00F74124"/>
    <w:rsid w:val="00F750F7"/>
    <w:rsid w:val="00F75937"/>
    <w:rsid w:val="00F75D55"/>
    <w:rsid w:val="00F765C3"/>
    <w:rsid w:val="00F7676F"/>
    <w:rsid w:val="00F768EE"/>
    <w:rsid w:val="00F7690B"/>
    <w:rsid w:val="00F77A67"/>
    <w:rsid w:val="00F77B88"/>
    <w:rsid w:val="00F77BF5"/>
    <w:rsid w:val="00F80DAB"/>
    <w:rsid w:val="00F80E99"/>
    <w:rsid w:val="00F80F67"/>
    <w:rsid w:val="00F818D8"/>
    <w:rsid w:val="00F8195F"/>
    <w:rsid w:val="00F81D08"/>
    <w:rsid w:val="00F8243C"/>
    <w:rsid w:val="00F82F64"/>
    <w:rsid w:val="00F83778"/>
    <w:rsid w:val="00F83786"/>
    <w:rsid w:val="00F83873"/>
    <w:rsid w:val="00F838A6"/>
    <w:rsid w:val="00F83E3B"/>
    <w:rsid w:val="00F842F3"/>
    <w:rsid w:val="00F844F9"/>
    <w:rsid w:val="00F84522"/>
    <w:rsid w:val="00F84748"/>
    <w:rsid w:val="00F849CD"/>
    <w:rsid w:val="00F85171"/>
    <w:rsid w:val="00F85210"/>
    <w:rsid w:val="00F86F23"/>
    <w:rsid w:val="00F86F2F"/>
    <w:rsid w:val="00F873DC"/>
    <w:rsid w:val="00F876AA"/>
    <w:rsid w:val="00F87DC2"/>
    <w:rsid w:val="00F905A6"/>
    <w:rsid w:val="00F905E6"/>
    <w:rsid w:val="00F90673"/>
    <w:rsid w:val="00F91EBB"/>
    <w:rsid w:val="00F924CF"/>
    <w:rsid w:val="00F927DA"/>
    <w:rsid w:val="00F92817"/>
    <w:rsid w:val="00F9281E"/>
    <w:rsid w:val="00F928DF"/>
    <w:rsid w:val="00F92AF1"/>
    <w:rsid w:val="00F92B19"/>
    <w:rsid w:val="00F92F4A"/>
    <w:rsid w:val="00F9323C"/>
    <w:rsid w:val="00F933FA"/>
    <w:rsid w:val="00F934FB"/>
    <w:rsid w:val="00F93775"/>
    <w:rsid w:val="00F93A54"/>
    <w:rsid w:val="00F93B52"/>
    <w:rsid w:val="00F93F77"/>
    <w:rsid w:val="00F9417E"/>
    <w:rsid w:val="00F94301"/>
    <w:rsid w:val="00F946C3"/>
    <w:rsid w:val="00F94C39"/>
    <w:rsid w:val="00F94C5C"/>
    <w:rsid w:val="00F95806"/>
    <w:rsid w:val="00F95D12"/>
    <w:rsid w:val="00F96E4F"/>
    <w:rsid w:val="00F9709E"/>
    <w:rsid w:val="00F9727C"/>
    <w:rsid w:val="00F97811"/>
    <w:rsid w:val="00F97A68"/>
    <w:rsid w:val="00F97D03"/>
    <w:rsid w:val="00F97D19"/>
    <w:rsid w:val="00FA0625"/>
    <w:rsid w:val="00FA0DE5"/>
    <w:rsid w:val="00FA0ED5"/>
    <w:rsid w:val="00FA0F66"/>
    <w:rsid w:val="00FA1579"/>
    <w:rsid w:val="00FA17EB"/>
    <w:rsid w:val="00FA190F"/>
    <w:rsid w:val="00FA1CBB"/>
    <w:rsid w:val="00FA212A"/>
    <w:rsid w:val="00FA2324"/>
    <w:rsid w:val="00FA23BC"/>
    <w:rsid w:val="00FA2B03"/>
    <w:rsid w:val="00FA323A"/>
    <w:rsid w:val="00FA363A"/>
    <w:rsid w:val="00FA396D"/>
    <w:rsid w:val="00FA39D2"/>
    <w:rsid w:val="00FA39E8"/>
    <w:rsid w:val="00FA3D06"/>
    <w:rsid w:val="00FA4D84"/>
    <w:rsid w:val="00FA5118"/>
    <w:rsid w:val="00FA5EB4"/>
    <w:rsid w:val="00FA62D8"/>
    <w:rsid w:val="00FA66C3"/>
    <w:rsid w:val="00FA6D5E"/>
    <w:rsid w:val="00FA6DF4"/>
    <w:rsid w:val="00FA6F4A"/>
    <w:rsid w:val="00FA7215"/>
    <w:rsid w:val="00FA7896"/>
    <w:rsid w:val="00FA79BC"/>
    <w:rsid w:val="00FA7E78"/>
    <w:rsid w:val="00FB08C6"/>
    <w:rsid w:val="00FB1984"/>
    <w:rsid w:val="00FB24E3"/>
    <w:rsid w:val="00FB2AEE"/>
    <w:rsid w:val="00FB3106"/>
    <w:rsid w:val="00FB321D"/>
    <w:rsid w:val="00FB326C"/>
    <w:rsid w:val="00FB3302"/>
    <w:rsid w:val="00FB3E32"/>
    <w:rsid w:val="00FB4043"/>
    <w:rsid w:val="00FB4616"/>
    <w:rsid w:val="00FB535B"/>
    <w:rsid w:val="00FB55E9"/>
    <w:rsid w:val="00FB56AB"/>
    <w:rsid w:val="00FB627A"/>
    <w:rsid w:val="00FB6D24"/>
    <w:rsid w:val="00FB76C7"/>
    <w:rsid w:val="00FB779A"/>
    <w:rsid w:val="00FB7EDD"/>
    <w:rsid w:val="00FB7F95"/>
    <w:rsid w:val="00FB7FCB"/>
    <w:rsid w:val="00FC0840"/>
    <w:rsid w:val="00FC0B38"/>
    <w:rsid w:val="00FC0C68"/>
    <w:rsid w:val="00FC0C88"/>
    <w:rsid w:val="00FC107E"/>
    <w:rsid w:val="00FC13CB"/>
    <w:rsid w:val="00FC14E0"/>
    <w:rsid w:val="00FC16AE"/>
    <w:rsid w:val="00FC1D93"/>
    <w:rsid w:val="00FC1EBD"/>
    <w:rsid w:val="00FC241F"/>
    <w:rsid w:val="00FC283D"/>
    <w:rsid w:val="00FC2917"/>
    <w:rsid w:val="00FC31C0"/>
    <w:rsid w:val="00FC35A9"/>
    <w:rsid w:val="00FC38F1"/>
    <w:rsid w:val="00FC3D21"/>
    <w:rsid w:val="00FC448E"/>
    <w:rsid w:val="00FC450E"/>
    <w:rsid w:val="00FC4688"/>
    <w:rsid w:val="00FC4A42"/>
    <w:rsid w:val="00FC5415"/>
    <w:rsid w:val="00FC541F"/>
    <w:rsid w:val="00FC55BF"/>
    <w:rsid w:val="00FC56B3"/>
    <w:rsid w:val="00FC62AE"/>
    <w:rsid w:val="00FC7843"/>
    <w:rsid w:val="00FC78AB"/>
    <w:rsid w:val="00FC79ED"/>
    <w:rsid w:val="00FC7BBF"/>
    <w:rsid w:val="00FD0682"/>
    <w:rsid w:val="00FD0F48"/>
    <w:rsid w:val="00FD13FD"/>
    <w:rsid w:val="00FD1E5F"/>
    <w:rsid w:val="00FD208E"/>
    <w:rsid w:val="00FD23FF"/>
    <w:rsid w:val="00FD2537"/>
    <w:rsid w:val="00FD27E6"/>
    <w:rsid w:val="00FD3553"/>
    <w:rsid w:val="00FD3844"/>
    <w:rsid w:val="00FD3C56"/>
    <w:rsid w:val="00FD3DF6"/>
    <w:rsid w:val="00FD3EE0"/>
    <w:rsid w:val="00FD428A"/>
    <w:rsid w:val="00FD54F4"/>
    <w:rsid w:val="00FD5519"/>
    <w:rsid w:val="00FD558A"/>
    <w:rsid w:val="00FD575F"/>
    <w:rsid w:val="00FD5ADA"/>
    <w:rsid w:val="00FD620C"/>
    <w:rsid w:val="00FD626F"/>
    <w:rsid w:val="00FD63FE"/>
    <w:rsid w:val="00FD64BB"/>
    <w:rsid w:val="00FD6943"/>
    <w:rsid w:val="00FD6B9C"/>
    <w:rsid w:val="00FD6DE0"/>
    <w:rsid w:val="00FD702D"/>
    <w:rsid w:val="00FD7094"/>
    <w:rsid w:val="00FD7771"/>
    <w:rsid w:val="00FD7832"/>
    <w:rsid w:val="00FE0A09"/>
    <w:rsid w:val="00FE0A85"/>
    <w:rsid w:val="00FE1254"/>
    <w:rsid w:val="00FE14CC"/>
    <w:rsid w:val="00FE1A8B"/>
    <w:rsid w:val="00FE1E16"/>
    <w:rsid w:val="00FE1E5E"/>
    <w:rsid w:val="00FE1E65"/>
    <w:rsid w:val="00FE21AA"/>
    <w:rsid w:val="00FE23BC"/>
    <w:rsid w:val="00FE38FE"/>
    <w:rsid w:val="00FE3C81"/>
    <w:rsid w:val="00FE430C"/>
    <w:rsid w:val="00FE4FA7"/>
    <w:rsid w:val="00FE5D10"/>
    <w:rsid w:val="00FE5E5D"/>
    <w:rsid w:val="00FE6E98"/>
    <w:rsid w:val="00FE749B"/>
    <w:rsid w:val="00FE7666"/>
    <w:rsid w:val="00FE78AD"/>
    <w:rsid w:val="00FE7FFE"/>
    <w:rsid w:val="00FF008A"/>
    <w:rsid w:val="00FF03B5"/>
    <w:rsid w:val="00FF0493"/>
    <w:rsid w:val="00FF0614"/>
    <w:rsid w:val="00FF06D3"/>
    <w:rsid w:val="00FF0A4F"/>
    <w:rsid w:val="00FF0E74"/>
    <w:rsid w:val="00FF170B"/>
    <w:rsid w:val="00FF20C9"/>
    <w:rsid w:val="00FF2B95"/>
    <w:rsid w:val="00FF2BED"/>
    <w:rsid w:val="00FF2FD0"/>
    <w:rsid w:val="00FF30D3"/>
    <w:rsid w:val="00FF3921"/>
    <w:rsid w:val="00FF4020"/>
    <w:rsid w:val="00FF41CE"/>
    <w:rsid w:val="00FF5791"/>
    <w:rsid w:val="00FF57A6"/>
    <w:rsid w:val="00FF5863"/>
    <w:rsid w:val="00FF5C95"/>
    <w:rsid w:val="00FF6A99"/>
    <w:rsid w:val="00FF6DB5"/>
    <w:rsid w:val="00FF727F"/>
    <w:rsid w:val="00FF73CF"/>
    <w:rsid w:val="00FF7404"/>
    <w:rsid w:val="00FF74A5"/>
    <w:rsid w:val="00FF7507"/>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lime"/>
    </o:shapedefaults>
    <o:shapelayout v:ext="edit">
      <o:idmap v:ext="edit" data="1"/>
    </o:shapelayout>
  </w:shapeDefaults>
  <w:decimalSymbol w:val=","/>
  <w:listSeparator w:val=";"/>
  <w15:docId w15:val="{457E4E03-BD43-4BBD-8ED6-24E097A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nhideWhenUsed="1" w:qFormat="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iPriority="99"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6">
    <w:name w:val="Normal"/>
    <w:qFormat/>
    <w:rsid w:val="00BA6512"/>
    <w:rPr>
      <w:sz w:val="24"/>
      <w:szCs w:val="24"/>
    </w:rPr>
  </w:style>
  <w:style w:type="paragraph" w:styleId="1f1">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6"/>
    <w:next w:val="aff6"/>
    <w:link w:val="1f2"/>
    <w:uiPriority w:val="9"/>
    <w:qFormat/>
    <w:rsid w:val="00616529"/>
    <w:pPr>
      <w:keepNext/>
      <w:widowControl w:val="0"/>
      <w:autoSpaceDE w:val="0"/>
      <w:autoSpaceDN w:val="0"/>
      <w:adjustRightInd w:val="0"/>
      <w:jc w:val="center"/>
      <w:outlineLvl w:val="0"/>
    </w:pPr>
    <w:rPr>
      <w:b/>
      <w:sz w:val="22"/>
      <w:szCs w:val="20"/>
      <w:lang w:val="en-US" w:eastAsia="en-US"/>
    </w:rPr>
  </w:style>
  <w:style w:type="paragraph" w:styleId="2a">
    <w:name w:val="heading 2"/>
    <w:aliases w:val="contract,H2,h2,2,Numbered text 3,21,22,211,h:2,h:2app,T2,TF-Overskrit 2,Title2,ITT t2,PA Major Section,TE Heading 2,Livello 2,R2,H21,heading 2+ Indent: Left 0.25 in,título 2,TITRE 2,1st level heading,l2,level 2 no toc,A,2nd level,heading 2,H"/>
    <w:basedOn w:val="aff6"/>
    <w:next w:val="aff6"/>
    <w:link w:val="2b"/>
    <w:qFormat/>
    <w:rsid w:val="007810D1"/>
    <w:pPr>
      <w:keepNext/>
      <w:spacing w:before="240" w:after="60"/>
      <w:outlineLvl w:val="1"/>
    </w:pPr>
    <w:rPr>
      <w:rFonts w:ascii="Cambria" w:hAnsi="Cambria"/>
      <w:b/>
      <w:bCs/>
      <w:i/>
      <w:iCs/>
      <w:sz w:val="28"/>
      <w:szCs w:val="28"/>
    </w:rPr>
  </w:style>
  <w:style w:type="paragraph" w:styleId="39">
    <w:name w:val="heading 3"/>
    <w:aliases w:val="Подраздел,3,H3,Minor Знак Знак,h:3,h,31,ITT t3,PA Minor Section,TE Heading,Title3,list,l3,Level 3 Head,heading 3,h3,H31,H32,H33,H34,H35,título 3,subhead,1.,TF-Overskrift 3,Titre3,alltoc,Table3,3heading,Heading 3 - old,orderpara2,l31,32,l32"/>
    <w:basedOn w:val="aff6"/>
    <w:next w:val="aff6"/>
    <w:link w:val="310"/>
    <w:qFormat/>
    <w:locked/>
    <w:rsid w:val="007D74F8"/>
    <w:pPr>
      <w:keepNext/>
      <w:tabs>
        <w:tab w:val="num" w:pos="720"/>
      </w:tabs>
      <w:spacing w:before="240" w:after="60"/>
      <w:ind w:left="720" w:hanging="432"/>
      <w:outlineLvl w:val="2"/>
    </w:pPr>
    <w:rPr>
      <w:rFonts w:ascii="Arial" w:hAnsi="Arial"/>
      <w:szCs w:val="20"/>
      <w:lang w:val="en-US" w:eastAsia="en-US"/>
    </w:rPr>
  </w:style>
  <w:style w:type="paragraph" w:styleId="42">
    <w:name w:val="heading 4"/>
    <w:aliases w:val="Параграф,Заголовок 4 (Приложение),Sub-Minor,????????? 4 (??????????) Знак Знак1,H4,h:4,h4,ITT t4,PA Micro Section,TE Heading 4,4,heading 4 + Indent: Left 0.5 in,a.,I4,l4,heading&#10;4,Map Title,heading,Sub-Clause Sub-paragraph + 12 пт,95 + ..."/>
    <w:basedOn w:val="aff6"/>
    <w:next w:val="aff6"/>
    <w:link w:val="410"/>
    <w:qFormat/>
    <w:locked/>
    <w:rsid w:val="007D74F8"/>
    <w:pPr>
      <w:keepNext/>
      <w:widowControl w:val="0"/>
      <w:tabs>
        <w:tab w:val="num" w:pos="864"/>
      </w:tabs>
      <w:autoSpaceDE w:val="0"/>
      <w:autoSpaceDN w:val="0"/>
      <w:adjustRightInd w:val="0"/>
      <w:ind w:left="864" w:hanging="144"/>
      <w:jc w:val="right"/>
      <w:outlineLvl w:val="3"/>
    </w:pPr>
    <w:rPr>
      <w:snapToGrid w:val="0"/>
      <w:szCs w:val="20"/>
    </w:rPr>
  </w:style>
  <w:style w:type="paragraph" w:styleId="50">
    <w:name w:val="heading 5"/>
    <w:aliases w:val="H5,ITT t5,PA Pico Section,5,Roman list,h5,Roman list1,Roman list2,Roman list11,Roman list3,Roman list12,Roman list21,Roman list111,Gliederung5,Заголовок oglavlenie"/>
    <w:basedOn w:val="aff6"/>
    <w:next w:val="aff6"/>
    <w:link w:val="51"/>
    <w:qFormat/>
    <w:locked/>
    <w:rsid w:val="007D74F8"/>
    <w:pPr>
      <w:keepNext/>
      <w:tabs>
        <w:tab w:val="num" w:pos="1008"/>
      </w:tabs>
      <w:ind w:left="1008" w:hanging="432"/>
      <w:jc w:val="center"/>
      <w:outlineLvl w:val="4"/>
    </w:pPr>
    <w:rPr>
      <w:b/>
      <w:szCs w:val="20"/>
      <w:lang w:val="en-US" w:eastAsia="en-US"/>
    </w:rPr>
  </w:style>
  <w:style w:type="paragraph" w:styleId="60">
    <w:name w:val="heading 6"/>
    <w:aliases w:val="ITT t6,PA Appendix,6,Bullet list,Bullet list1,Bullet list2,Bullet list11,Bullet list3,Bullet list12,Bullet list21,Bullet list111,Bullet lis,H6,heading 6"/>
    <w:basedOn w:val="aff6"/>
    <w:next w:val="aff6"/>
    <w:link w:val="61"/>
    <w:qFormat/>
    <w:locked/>
    <w:rsid w:val="00D51491"/>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heading 7"/>
    <w:basedOn w:val="aff6"/>
    <w:next w:val="aff6"/>
    <w:link w:val="70"/>
    <w:qFormat/>
    <w:locked/>
    <w:rsid w:val="007D74F8"/>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6"/>
    <w:next w:val="aff6"/>
    <w:link w:val="80"/>
    <w:qFormat/>
    <w:rsid w:val="00793AA7"/>
    <w:pPr>
      <w:spacing w:before="240" w:after="60"/>
      <w:outlineLvl w:val="7"/>
    </w:pPr>
    <w:rPr>
      <w:rFonts w:ascii="Calibri" w:hAnsi="Calibri"/>
      <w:i/>
      <w:iCs/>
    </w:rPr>
  </w:style>
  <w:style w:type="paragraph" w:styleId="9">
    <w:name w:val="heading 9"/>
    <w:aliases w:val="ITT t9,9,rb,req bullet,req1,progress,Titre 10,App Heading,progress1,progress2,progress11,progress3,progress4,progress5,progress6,progress7,progress12,progress21,progress111,progress31,progress8,progress13,Messages,heading 9, progress"/>
    <w:basedOn w:val="aff6"/>
    <w:next w:val="aff6"/>
    <w:link w:val="90"/>
    <w:qFormat/>
    <w:locked/>
    <w:rsid w:val="007D74F8"/>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character" w:customStyle="1" w:styleId="1f2">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f1"/>
    <w:uiPriority w:val="9"/>
    <w:qFormat/>
    <w:locked/>
    <w:rsid w:val="00616529"/>
    <w:rPr>
      <w:rFonts w:cs="Times New Roman"/>
      <w:b/>
      <w:sz w:val="22"/>
      <w:lang w:val="en-US" w:eastAsia="en-US" w:bidi="ar-SA"/>
    </w:rPr>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a"/>
    <w:qFormat/>
    <w:locked/>
    <w:rsid w:val="00197FDF"/>
    <w:rPr>
      <w:rFonts w:ascii="Cambria" w:hAnsi="Cambria" w:cs="Times New Roman"/>
      <w:b/>
      <w:bCs/>
      <w:i/>
      <w:iCs/>
      <w:sz w:val="28"/>
      <w:szCs w:val="28"/>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qFormat/>
    <w:locked/>
    <w:rsid w:val="00197FDF"/>
    <w:rPr>
      <w:rFonts w:ascii="Calibri" w:hAnsi="Calibri" w:cs="Times New Roman"/>
      <w:i/>
      <w:iCs/>
      <w:sz w:val="24"/>
      <w:szCs w:val="24"/>
    </w:rPr>
  </w:style>
  <w:style w:type="paragraph" w:customStyle="1" w:styleId="1CharChar">
    <w:name w:val="1 Знак Char Знак Char Знак"/>
    <w:basedOn w:val="aff6"/>
    <w:qFormat/>
    <w:rsid w:val="00616529"/>
    <w:pPr>
      <w:spacing w:after="160" w:line="240" w:lineRule="exact"/>
    </w:pPr>
    <w:rPr>
      <w:sz w:val="20"/>
      <w:szCs w:val="20"/>
      <w:lang w:eastAsia="zh-CN"/>
    </w:rPr>
  </w:style>
  <w:style w:type="paragraph" w:customStyle="1" w:styleId="1f3">
    <w:name w:val="Стиль1"/>
    <w:basedOn w:val="aff6"/>
    <w:link w:val="1f4"/>
    <w:qFormat/>
    <w:rsid w:val="00616529"/>
    <w:pPr>
      <w:keepNext/>
      <w:keepLines/>
      <w:widowControl w:val="0"/>
      <w:suppressLineNumbers/>
      <w:tabs>
        <w:tab w:val="num" w:pos="432"/>
      </w:tabs>
      <w:suppressAutoHyphens/>
      <w:spacing w:after="60"/>
      <w:ind w:left="432" w:hanging="432"/>
    </w:pPr>
    <w:rPr>
      <w:b/>
      <w:sz w:val="28"/>
    </w:rPr>
  </w:style>
  <w:style w:type="paragraph" w:customStyle="1" w:styleId="2c">
    <w:name w:val="Стиль2"/>
    <w:basedOn w:val="2d"/>
    <w:link w:val="2e"/>
    <w:qFormat/>
    <w:rsid w:val="00616529"/>
    <w:pPr>
      <w:keepNext/>
      <w:keepLines/>
      <w:widowControl w:val="0"/>
      <w:suppressLineNumbers/>
      <w:tabs>
        <w:tab w:val="clear" w:pos="624"/>
        <w:tab w:val="num" w:pos="1836"/>
      </w:tabs>
      <w:suppressAutoHyphens/>
      <w:spacing w:after="60"/>
      <w:ind w:left="1836" w:hanging="576"/>
      <w:jc w:val="both"/>
    </w:pPr>
    <w:rPr>
      <w:b/>
      <w:szCs w:val="20"/>
    </w:rPr>
  </w:style>
  <w:style w:type="paragraph" w:styleId="2d">
    <w:name w:val="List Number 2"/>
    <w:basedOn w:val="aff6"/>
    <w:qFormat/>
    <w:rsid w:val="00616529"/>
    <w:pPr>
      <w:tabs>
        <w:tab w:val="num" w:pos="624"/>
      </w:tabs>
      <w:ind w:left="624" w:hanging="624"/>
    </w:pPr>
  </w:style>
  <w:style w:type="paragraph" w:customStyle="1" w:styleId="3a">
    <w:name w:val="Стиль3"/>
    <w:basedOn w:val="2f"/>
    <w:qFormat/>
    <w:rsid w:val="00616529"/>
    <w:pPr>
      <w:widowControl w:val="0"/>
      <w:tabs>
        <w:tab w:val="num" w:pos="1307"/>
      </w:tabs>
      <w:adjustRightInd w:val="0"/>
      <w:spacing w:after="0" w:line="240" w:lineRule="auto"/>
      <w:ind w:left="1080"/>
      <w:jc w:val="both"/>
      <w:textAlignment w:val="baseline"/>
    </w:pPr>
    <w:rPr>
      <w:szCs w:val="20"/>
    </w:rPr>
  </w:style>
  <w:style w:type="paragraph" w:styleId="2f">
    <w:name w:val="Body Text Indent 2"/>
    <w:aliases w:val="Знак Знак Знак Знак Знак Знак Знак Знак Знак Знак Знак,Основной текст с отступом 2 Зна"/>
    <w:basedOn w:val="aff6"/>
    <w:link w:val="2f0"/>
    <w:qFormat/>
    <w:rsid w:val="00616529"/>
    <w:pPr>
      <w:spacing w:after="120" w:line="480" w:lineRule="auto"/>
      <w:ind w:left="283"/>
    </w:pPr>
  </w:style>
  <w:style w:type="character" w:customStyle="1" w:styleId="2f0">
    <w:name w:val="Основной текст с отступом 2 Знак"/>
    <w:aliases w:val="Знак Знак Знак Знак Знак Знак Знак Знак Знак Знак Знак Знак1,Основной текст с отступом 2 Зна Знак1"/>
    <w:link w:val="2f"/>
    <w:qFormat/>
    <w:locked/>
    <w:rsid w:val="00197FDF"/>
    <w:rPr>
      <w:rFonts w:cs="Times New Roman"/>
      <w:sz w:val="24"/>
      <w:szCs w:val="24"/>
    </w:rPr>
  </w:style>
  <w:style w:type="paragraph" w:styleId="affa">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6"/>
    <w:link w:val="affb"/>
    <w:qFormat/>
    <w:rsid w:val="00616529"/>
    <w:pPr>
      <w:spacing w:after="120"/>
      <w:ind w:left="283"/>
    </w:pPr>
  </w:style>
  <w:style w:type="character" w:customStyle="1" w:styleId="affb">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a"/>
    <w:qFormat/>
    <w:locked/>
    <w:rsid w:val="00197FDF"/>
    <w:rPr>
      <w:rFonts w:cs="Times New Roman"/>
      <w:sz w:val="24"/>
      <w:szCs w:val="24"/>
    </w:rPr>
  </w:style>
  <w:style w:type="paragraph" w:styleId="affc">
    <w:name w:val="Body Text"/>
    <w:aliases w:val="body text,Заг1,contents,Corps de texte,bt,body tesx,t,RFQ Text,RFQ,body text1,body text2,bt1,body text3,bt2,body text4,bt3,body text5,bt4,body text6,bt5,body text7,bt6,body text8,bt7,body text11,body text21,bt11,body text31,bt21,ändrad,EH"/>
    <w:basedOn w:val="aff6"/>
    <w:link w:val="1f5"/>
    <w:uiPriority w:val="1"/>
    <w:qFormat/>
    <w:rsid w:val="00616529"/>
    <w:pPr>
      <w:spacing w:after="120"/>
    </w:pPr>
  </w:style>
  <w:style w:type="character" w:customStyle="1" w:styleId="1f5">
    <w:name w:val="Основной текст Знак1"/>
    <w:aliases w:val="body text Знак2,Заг1 Знак2,contents Знак2,Corps de texte Знак2,bt Знак2,body tesx Знак2,t Знак2,RFQ Text Знак2,RFQ Знак2,body text1 Знак2,body text2 Знак2,bt1 Знак2,body text3 Знак2,bt2 Знак2,body text4 Знак2,bt3 Знак2,bt4 Знак2"/>
    <w:link w:val="affc"/>
    <w:uiPriority w:val="1"/>
    <w:qFormat/>
    <w:locked/>
    <w:rsid w:val="00616529"/>
    <w:rPr>
      <w:rFonts w:cs="Times New Roman"/>
      <w:sz w:val="24"/>
      <w:szCs w:val="24"/>
      <w:lang w:val="ru-RU" w:eastAsia="ru-RU" w:bidi="ar-SA"/>
    </w:rPr>
  </w:style>
  <w:style w:type="paragraph" w:customStyle="1" w:styleId="BodyTextIndent21">
    <w:name w:val="Body Text Indent 21"/>
    <w:basedOn w:val="aff6"/>
    <w:uiPriority w:val="99"/>
    <w:qFormat/>
    <w:rsid w:val="00616529"/>
    <w:pPr>
      <w:widowControl w:val="0"/>
      <w:spacing w:line="360" w:lineRule="auto"/>
      <w:ind w:firstLine="709"/>
      <w:jc w:val="both"/>
    </w:pPr>
    <w:rPr>
      <w:sz w:val="28"/>
      <w:szCs w:val="20"/>
    </w:rPr>
  </w:style>
  <w:style w:type="character" w:styleId="affd">
    <w:name w:val="Hyperlink"/>
    <w:uiPriority w:val="99"/>
    <w:rsid w:val="00616529"/>
    <w:rPr>
      <w:rFonts w:cs="Times New Roman"/>
      <w:color w:val="0000FF"/>
      <w:u w:val="single"/>
    </w:rPr>
  </w:style>
  <w:style w:type="paragraph" w:styleId="1f6">
    <w:name w:val="toc 1"/>
    <w:basedOn w:val="aff6"/>
    <w:next w:val="aff6"/>
    <w:autoRedefine/>
    <w:uiPriority w:val="39"/>
    <w:rsid w:val="008A56BB"/>
    <w:pPr>
      <w:spacing w:line="360" w:lineRule="auto"/>
      <w:jc w:val="center"/>
    </w:pPr>
    <w:rPr>
      <w:b/>
      <w:bCs/>
      <w:caps/>
      <w:noProof/>
      <w:sz w:val="28"/>
      <w:szCs w:val="28"/>
    </w:rPr>
  </w:style>
  <w:style w:type="paragraph" w:styleId="2f1">
    <w:name w:val="toc 2"/>
    <w:basedOn w:val="aff6"/>
    <w:next w:val="aff6"/>
    <w:autoRedefine/>
    <w:uiPriority w:val="39"/>
    <w:rsid w:val="005B6E04"/>
    <w:pPr>
      <w:tabs>
        <w:tab w:val="left" w:pos="960"/>
        <w:tab w:val="right" w:leader="dot" w:pos="9356"/>
      </w:tabs>
      <w:spacing w:before="100"/>
      <w:ind w:left="360" w:right="535"/>
    </w:pPr>
    <w:rPr>
      <w:bCs/>
      <w:noProof/>
      <w:sz w:val="20"/>
      <w:szCs w:val="20"/>
    </w:rPr>
  </w:style>
  <w:style w:type="paragraph" w:styleId="affe">
    <w:name w:val="List Bullet"/>
    <w:aliases w:val="UL,Маркированный список 1"/>
    <w:basedOn w:val="aff6"/>
    <w:autoRedefine/>
    <w:qFormat/>
    <w:rsid w:val="00FD63FE"/>
    <w:pPr>
      <w:tabs>
        <w:tab w:val="num" w:pos="1440"/>
        <w:tab w:val="left" w:pos="9360"/>
      </w:tabs>
      <w:spacing w:after="60" w:line="360" w:lineRule="auto"/>
      <w:ind w:left="-600" w:firstLine="120"/>
      <w:jc w:val="both"/>
    </w:pPr>
    <w:rPr>
      <w:sz w:val="28"/>
      <w:szCs w:val="28"/>
    </w:rPr>
  </w:style>
  <w:style w:type="paragraph" w:customStyle="1" w:styleId="ConsPlusNormal">
    <w:name w:val="ConsPlusNormal"/>
    <w:qFormat/>
    <w:rsid w:val="00616529"/>
    <w:pPr>
      <w:autoSpaceDE w:val="0"/>
      <w:autoSpaceDN w:val="0"/>
      <w:adjustRightInd w:val="0"/>
      <w:ind w:firstLine="720"/>
    </w:pPr>
    <w:rPr>
      <w:rFonts w:ascii="Arial" w:hAnsi="Arial" w:cs="Arial"/>
    </w:rPr>
  </w:style>
  <w:style w:type="character" w:customStyle="1" w:styleId="grame">
    <w:name w:val="grame"/>
    <w:uiPriority w:val="99"/>
    <w:rsid w:val="00616529"/>
    <w:rPr>
      <w:rFonts w:cs="Times New Roman"/>
    </w:rPr>
  </w:style>
  <w:style w:type="paragraph" w:styleId="afff">
    <w:name w:val="footer"/>
    <w:aliases w:val="Не удалять!, Знак Знак Знак"/>
    <w:basedOn w:val="aff6"/>
    <w:link w:val="afff0"/>
    <w:uiPriority w:val="99"/>
    <w:qFormat/>
    <w:rsid w:val="00616529"/>
    <w:pPr>
      <w:tabs>
        <w:tab w:val="center" w:pos="4677"/>
        <w:tab w:val="right" w:pos="9355"/>
      </w:tabs>
    </w:pPr>
  </w:style>
  <w:style w:type="character" w:customStyle="1" w:styleId="afff0">
    <w:name w:val="Нижний колонтитул Знак"/>
    <w:aliases w:val="Не удалять! Знак, Знак Знак Знак Знак1"/>
    <w:link w:val="afff"/>
    <w:uiPriority w:val="99"/>
    <w:qFormat/>
    <w:locked/>
    <w:rsid w:val="00197FDF"/>
    <w:rPr>
      <w:rFonts w:cs="Times New Roman"/>
      <w:sz w:val="24"/>
      <w:szCs w:val="24"/>
    </w:rPr>
  </w:style>
  <w:style w:type="paragraph" w:customStyle="1" w:styleId="afff1">
    <w:name w:val="Обычный (Интернет)"/>
    <w:aliases w:val="Normal (Web),Обычный (веб) Знак Знак Знак,Обычный (Web) Знак Знак Знак Знак,Обычный (Web) Знак Знак Знак,Обычный (веб) Знак Знак, Знак Знак Знак Знак Знак Знак Знак Знак Знак Знак Знак Знак Знак Знак,Знак31,Обычный (Интернет)1"/>
    <w:basedOn w:val="aff6"/>
    <w:link w:val="afff2"/>
    <w:uiPriority w:val="39"/>
    <w:qFormat/>
    <w:rsid w:val="00616529"/>
    <w:pPr>
      <w:spacing w:before="100" w:beforeAutospacing="1" w:after="100" w:afterAutospacing="1"/>
    </w:pPr>
  </w:style>
  <w:style w:type="paragraph" w:styleId="afff3">
    <w:name w:val="header"/>
    <w:aliases w:val="Linie,header,Header/Footer,header odd,Hyphen,הנדון"/>
    <w:basedOn w:val="aff6"/>
    <w:link w:val="afff4"/>
    <w:uiPriority w:val="99"/>
    <w:qFormat/>
    <w:rsid w:val="008E09A5"/>
    <w:pPr>
      <w:tabs>
        <w:tab w:val="center" w:pos="4677"/>
        <w:tab w:val="right" w:pos="9355"/>
      </w:tabs>
    </w:pPr>
  </w:style>
  <w:style w:type="character" w:customStyle="1" w:styleId="afff4">
    <w:name w:val="Верхний колонтитул Знак"/>
    <w:aliases w:val="Linie Знак,header Знак,Header/Footer Знак,header odd Знак,Hyphen Знак,הנדון Знак"/>
    <w:link w:val="afff3"/>
    <w:uiPriority w:val="99"/>
    <w:qFormat/>
    <w:locked/>
    <w:rsid w:val="00197FDF"/>
    <w:rPr>
      <w:rFonts w:cs="Times New Roman"/>
      <w:sz w:val="24"/>
      <w:szCs w:val="24"/>
    </w:rPr>
  </w:style>
  <w:style w:type="paragraph" w:customStyle="1" w:styleId="ConsNonformat">
    <w:name w:val="ConsNonformat"/>
    <w:link w:val="ConsNonformat0"/>
    <w:qFormat/>
    <w:rsid w:val="00191787"/>
    <w:pPr>
      <w:widowControl w:val="0"/>
      <w:autoSpaceDE w:val="0"/>
      <w:autoSpaceDN w:val="0"/>
      <w:adjustRightInd w:val="0"/>
    </w:pPr>
    <w:rPr>
      <w:rFonts w:ascii="Consultant" w:hAnsi="Consultant"/>
      <w:lang w:eastAsia="en-US"/>
    </w:rPr>
  </w:style>
  <w:style w:type="character" w:customStyle="1" w:styleId="pagetext1">
    <w:name w:val="pagetext1"/>
    <w:uiPriority w:val="99"/>
    <w:rsid w:val="006E2E8F"/>
    <w:rPr>
      <w:rFonts w:cs="Times New Roman"/>
      <w:color w:val="000000"/>
      <w:u w:val="none"/>
      <w:effect w:val="none"/>
    </w:rPr>
  </w:style>
  <w:style w:type="character" w:customStyle="1" w:styleId="43">
    <w:name w:val="Знак Знак4"/>
    <w:uiPriority w:val="99"/>
    <w:rsid w:val="00956F36"/>
    <w:rPr>
      <w:rFonts w:cs="Times New Roman"/>
      <w:sz w:val="24"/>
      <w:szCs w:val="24"/>
      <w:lang w:val="ru-RU" w:eastAsia="ru-RU" w:bidi="ar-SA"/>
    </w:rPr>
  </w:style>
  <w:style w:type="paragraph" w:styleId="3b">
    <w:name w:val="Body Text 3"/>
    <w:basedOn w:val="aff6"/>
    <w:link w:val="3c"/>
    <w:qFormat/>
    <w:rsid w:val="00956F36"/>
    <w:pPr>
      <w:spacing w:after="120"/>
    </w:pPr>
    <w:rPr>
      <w:sz w:val="16"/>
      <w:szCs w:val="16"/>
    </w:rPr>
  </w:style>
  <w:style w:type="character" w:customStyle="1" w:styleId="3c">
    <w:name w:val="Основной текст 3 Знак"/>
    <w:link w:val="3b"/>
    <w:qFormat/>
    <w:locked/>
    <w:rsid w:val="00197FDF"/>
    <w:rPr>
      <w:rFonts w:cs="Times New Roman"/>
      <w:sz w:val="16"/>
      <w:szCs w:val="16"/>
    </w:rPr>
  </w:style>
  <w:style w:type="character" w:styleId="afff5">
    <w:name w:val="page number"/>
    <w:uiPriority w:val="99"/>
    <w:qFormat/>
    <w:rsid w:val="00956F36"/>
    <w:rPr>
      <w:rFonts w:cs="Times New Roman"/>
    </w:rPr>
  </w:style>
  <w:style w:type="paragraph" w:customStyle="1" w:styleId="Head92">
    <w:name w:val="Head 9.2"/>
    <w:basedOn w:val="aff6"/>
    <w:next w:val="aff6"/>
    <w:autoRedefine/>
    <w:qFormat/>
    <w:rsid w:val="00793AA7"/>
    <w:pPr>
      <w:jc w:val="center"/>
    </w:pPr>
    <w:rPr>
      <w:b/>
      <w:bCs/>
      <w:sz w:val="28"/>
      <w:szCs w:val="28"/>
    </w:rPr>
  </w:style>
  <w:style w:type="paragraph" w:customStyle="1" w:styleId="Head91">
    <w:name w:val="Head 9.1"/>
    <w:basedOn w:val="aff6"/>
    <w:next w:val="aff6"/>
    <w:autoRedefine/>
    <w:uiPriority w:val="99"/>
    <w:qFormat/>
    <w:rsid w:val="00977571"/>
    <w:pPr>
      <w:keepNext/>
      <w:numPr>
        <w:ilvl w:val="1"/>
      </w:numPr>
      <w:tabs>
        <w:tab w:val="left" w:pos="709"/>
        <w:tab w:val="left" w:pos="1418"/>
      </w:tabs>
      <w:suppressAutoHyphens/>
      <w:spacing w:after="120"/>
      <w:ind w:left="2705" w:hanging="2705"/>
      <w:outlineLvl w:val="2"/>
    </w:pPr>
    <w:rPr>
      <w:b/>
      <w:sz w:val="28"/>
      <w:lang w:eastAsia="en-US"/>
    </w:rPr>
  </w:style>
  <w:style w:type="paragraph" w:customStyle="1" w:styleId="StyleBodyTextJustifiedBefore5ptAfter5ptKernat10">
    <w:name w:val="Style Body Text + Justified Before:  5 pt After:  5 pt Kern at 1..."/>
    <w:basedOn w:val="affc"/>
    <w:uiPriority w:val="99"/>
    <w:qFormat/>
    <w:rsid w:val="00956F36"/>
    <w:pPr>
      <w:numPr>
        <w:numId w:val="2"/>
      </w:numPr>
      <w:spacing w:before="100" w:after="100"/>
      <w:ind w:left="0" w:firstLine="0"/>
      <w:jc w:val="both"/>
    </w:pPr>
    <w:rPr>
      <w:kern w:val="28"/>
      <w:szCs w:val="20"/>
    </w:rPr>
  </w:style>
  <w:style w:type="paragraph" w:customStyle="1" w:styleId="StyleBodyTextJustifiedBefore5ptAfter5pt">
    <w:name w:val="Style Body Text + Justified Before:  5 pt After:  5 pt"/>
    <w:basedOn w:val="affc"/>
    <w:uiPriority w:val="99"/>
    <w:qFormat/>
    <w:rsid w:val="00956F36"/>
    <w:pPr>
      <w:numPr>
        <w:numId w:val="3"/>
      </w:numPr>
      <w:spacing w:before="100" w:after="100"/>
      <w:jc w:val="both"/>
    </w:pPr>
    <w:rPr>
      <w:szCs w:val="20"/>
    </w:rPr>
  </w:style>
  <w:style w:type="paragraph" w:customStyle="1" w:styleId="1f7">
    <w:name w:val="Абзац списка1"/>
    <w:aliases w:val="A_маркированный_список"/>
    <w:basedOn w:val="aff6"/>
    <w:link w:val="ListParagraphChar"/>
    <w:uiPriority w:val="34"/>
    <w:qFormat/>
    <w:rsid w:val="00956F36"/>
    <w:pPr>
      <w:ind w:left="720"/>
      <w:contextualSpacing/>
    </w:pPr>
  </w:style>
  <w:style w:type="paragraph" w:customStyle="1" w:styleId="stylebodytextjustifiedbefore5ptafter5ptkernat1">
    <w:name w:val="stylebodytextjustifiedbefore5ptafter5ptkernat1"/>
    <w:basedOn w:val="aff6"/>
    <w:uiPriority w:val="99"/>
    <w:qFormat/>
    <w:rsid w:val="00956F36"/>
    <w:pPr>
      <w:numPr>
        <w:numId w:val="1"/>
      </w:numPr>
      <w:spacing w:before="100" w:after="100"/>
      <w:jc w:val="both"/>
    </w:pPr>
  </w:style>
  <w:style w:type="paragraph" w:customStyle="1" w:styleId="afff6">
    <w:name w:val="a"/>
    <w:basedOn w:val="aff6"/>
    <w:qFormat/>
    <w:rsid w:val="00956F36"/>
    <w:pPr>
      <w:spacing w:before="100" w:beforeAutospacing="1" w:after="100" w:afterAutospacing="1"/>
    </w:pPr>
  </w:style>
  <w:style w:type="paragraph" w:customStyle="1" w:styleId="1f8">
    <w:name w:val="1"/>
    <w:basedOn w:val="aff6"/>
    <w:qFormat/>
    <w:rsid w:val="00956F36"/>
    <w:pPr>
      <w:spacing w:before="100" w:beforeAutospacing="1" w:after="100" w:afterAutospacing="1"/>
    </w:pPr>
  </w:style>
  <w:style w:type="paragraph" w:styleId="afff7">
    <w:name w:val="List"/>
    <w:basedOn w:val="aff6"/>
    <w:rsid w:val="00956F36"/>
    <w:pPr>
      <w:ind w:left="283" w:hanging="283"/>
    </w:pPr>
  </w:style>
  <w:style w:type="paragraph" w:styleId="afff8">
    <w:name w:val="Balloon Text"/>
    <w:basedOn w:val="aff6"/>
    <w:link w:val="afff9"/>
    <w:uiPriority w:val="99"/>
    <w:qFormat/>
    <w:rsid w:val="00956F36"/>
    <w:rPr>
      <w:sz w:val="2"/>
      <w:szCs w:val="20"/>
    </w:rPr>
  </w:style>
  <w:style w:type="character" w:customStyle="1" w:styleId="afff9">
    <w:name w:val="Текст выноски Знак"/>
    <w:link w:val="afff8"/>
    <w:uiPriority w:val="99"/>
    <w:qFormat/>
    <w:locked/>
    <w:rsid w:val="00197FDF"/>
    <w:rPr>
      <w:rFonts w:cs="Times New Roman"/>
      <w:sz w:val="2"/>
    </w:rPr>
  </w:style>
  <w:style w:type="character" w:styleId="afffa">
    <w:name w:val="annotation reference"/>
    <w:qFormat/>
    <w:rsid w:val="00956F36"/>
    <w:rPr>
      <w:rFonts w:cs="Times New Roman"/>
      <w:sz w:val="16"/>
      <w:szCs w:val="16"/>
    </w:rPr>
  </w:style>
  <w:style w:type="paragraph" w:styleId="afffb">
    <w:name w:val="annotation text"/>
    <w:basedOn w:val="aff6"/>
    <w:link w:val="afffc"/>
    <w:uiPriority w:val="99"/>
    <w:qFormat/>
    <w:rsid w:val="00956F36"/>
    <w:rPr>
      <w:sz w:val="20"/>
      <w:szCs w:val="20"/>
    </w:rPr>
  </w:style>
  <w:style w:type="character" w:customStyle="1" w:styleId="afffc">
    <w:name w:val="Текст примечания Знак"/>
    <w:link w:val="afffb"/>
    <w:uiPriority w:val="99"/>
    <w:qFormat/>
    <w:locked/>
    <w:rsid w:val="007810D1"/>
    <w:rPr>
      <w:rFonts w:cs="Times New Roman"/>
      <w:lang w:val="ru-RU" w:eastAsia="ru-RU" w:bidi="ar-SA"/>
    </w:rPr>
  </w:style>
  <w:style w:type="paragraph" w:customStyle="1" w:styleId="140">
    <w:name w:val="Заголовок контракта_14"/>
    <w:basedOn w:val="aff6"/>
    <w:qFormat/>
    <w:rsid w:val="007810D1"/>
    <w:pPr>
      <w:spacing w:before="120" w:after="240"/>
    </w:pPr>
    <w:rPr>
      <w:b/>
      <w:sz w:val="28"/>
    </w:rPr>
  </w:style>
  <w:style w:type="paragraph" w:customStyle="1" w:styleId="Normal1">
    <w:name w:val="Normal1"/>
    <w:qFormat/>
    <w:rsid w:val="007810D1"/>
    <w:pPr>
      <w:widowControl w:val="0"/>
      <w:spacing w:line="360" w:lineRule="auto"/>
      <w:jc w:val="both"/>
    </w:pPr>
    <w:rPr>
      <w:sz w:val="28"/>
    </w:rPr>
  </w:style>
  <w:style w:type="paragraph" w:styleId="2f2">
    <w:name w:val="Body Text 2"/>
    <w:aliases w:val=" Знак1"/>
    <w:basedOn w:val="aff6"/>
    <w:link w:val="2f3"/>
    <w:qFormat/>
    <w:rsid w:val="007810D1"/>
    <w:pPr>
      <w:spacing w:after="120" w:line="480" w:lineRule="auto"/>
    </w:pPr>
  </w:style>
  <w:style w:type="character" w:customStyle="1" w:styleId="2f3">
    <w:name w:val="Основной текст 2 Знак"/>
    <w:aliases w:val=" Знак1 Знак"/>
    <w:link w:val="2f2"/>
    <w:qFormat/>
    <w:locked/>
    <w:rsid w:val="00793AA7"/>
    <w:rPr>
      <w:rFonts w:cs="Times New Roman"/>
      <w:sz w:val="24"/>
      <w:szCs w:val="24"/>
      <w:lang w:val="ru-RU" w:eastAsia="ru-RU" w:bidi="ar-SA"/>
    </w:rPr>
  </w:style>
  <w:style w:type="paragraph" w:styleId="afffd">
    <w:name w:val="annotation subject"/>
    <w:basedOn w:val="afffb"/>
    <w:next w:val="afffb"/>
    <w:link w:val="afffe"/>
    <w:uiPriority w:val="99"/>
    <w:qFormat/>
    <w:rsid w:val="007810D1"/>
    <w:rPr>
      <w:b/>
      <w:bCs/>
    </w:rPr>
  </w:style>
  <w:style w:type="character" w:customStyle="1" w:styleId="afffe">
    <w:name w:val="Тема примечания Знак"/>
    <w:link w:val="afffd"/>
    <w:uiPriority w:val="99"/>
    <w:qFormat/>
    <w:locked/>
    <w:rsid w:val="007810D1"/>
    <w:rPr>
      <w:rFonts w:cs="Times New Roman"/>
      <w:b/>
      <w:bCs/>
      <w:lang w:val="ru-RU" w:eastAsia="ru-RU" w:bidi="ar-SA"/>
    </w:rPr>
  </w:style>
  <w:style w:type="paragraph" w:customStyle="1" w:styleId="1f9">
    <w:name w:val="Обычный1"/>
    <w:link w:val="Normal"/>
    <w:qFormat/>
    <w:rsid w:val="007810D1"/>
    <w:rPr>
      <w:sz w:val="28"/>
      <w:lang w:eastAsia="en-US"/>
    </w:rPr>
  </w:style>
  <w:style w:type="paragraph" w:customStyle="1" w:styleId="41">
    <w:name w:val="Заг 4.КД_"/>
    <w:next w:val="aff6"/>
    <w:autoRedefine/>
    <w:qFormat/>
    <w:rsid w:val="007810D1"/>
    <w:pPr>
      <w:numPr>
        <w:ilvl w:val="1"/>
        <w:numId w:val="4"/>
      </w:numPr>
      <w:tabs>
        <w:tab w:val="clear" w:pos="861"/>
        <w:tab w:val="num" w:pos="900"/>
      </w:tabs>
      <w:spacing w:before="120"/>
      <w:ind w:left="0" w:firstLine="0"/>
    </w:pPr>
    <w:rPr>
      <w:b/>
      <w:sz w:val="28"/>
      <w:szCs w:val="28"/>
      <w:lang w:eastAsia="en-US"/>
    </w:rPr>
  </w:style>
  <w:style w:type="paragraph" w:customStyle="1" w:styleId="303">
    <w:name w:val="Заг 3.КД_03"/>
    <w:next w:val="aff6"/>
    <w:link w:val="3030"/>
    <w:autoRedefine/>
    <w:uiPriority w:val="99"/>
    <w:qFormat/>
    <w:rsid w:val="007810D1"/>
    <w:pPr>
      <w:numPr>
        <w:numId w:val="4"/>
      </w:numPr>
      <w:tabs>
        <w:tab w:val="clear" w:pos="1080"/>
        <w:tab w:val="num" w:pos="540"/>
      </w:tabs>
      <w:spacing w:before="120"/>
      <w:ind w:left="0" w:firstLine="0"/>
    </w:pPr>
    <w:rPr>
      <w:b/>
      <w:sz w:val="28"/>
      <w:szCs w:val="28"/>
      <w:lang w:eastAsia="en-US"/>
    </w:rPr>
  </w:style>
  <w:style w:type="paragraph" w:customStyle="1" w:styleId="1fa">
    <w:name w:val="Заголовок 1.КД"/>
    <w:basedOn w:val="1f1"/>
    <w:link w:val="1fb"/>
    <w:autoRedefine/>
    <w:uiPriority w:val="99"/>
    <w:qFormat/>
    <w:rsid w:val="007810D1"/>
    <w:pPr>
      <w:spacing w:line="360" w:lineRule="auto"/>
      <w:ind w:firstLine="567"/>
    </w:pPr>
    <w:rPr>
      <w:sz w:val="28"/>
      <w:szCs w:val="28"/>
      <w:lang w:val="ru-RU"/>
    </w:rPr>
  </w:style>
  <w:style w:type="character" w:customStyle="1" w:styleId="1fb">
    <w:name w:val="Заголовок 1.КД Знак"/>
    <w:link w:val="1fa"/>
    <w:uiPriority w:val="99"/>
    <w:locked/>
    <w:rsid w:val="007810D1"/>
    <w:rPr>
      <w:rFonts w:cs="Times New Roman"/>
      <w:b/>
      <w:sz w:val="28"/>
      <w:szCs w:val="28"/>
      <w:lang w:val="ru-RU" w:eastAsia="en-US" w:bidi="ar-SA"/>
    </w:rPr>
  </w:style>
  <w:style w:type="paragraph" w:customStyle="1" w:styleId="1fc">
    <w:name w:val="Текст1"/>
    <w:basedOn w:val="aff6"/>
    <w:uiPriority w:val="99"/>
    <w:qFormat/>
    <w:rsid w:val="007810D1"/>
    <w:rPr>
      <w:rFonts w:ascii="Courier New" w:hAnsi="Courier New"/>
      <w:sz w:val="20"/>
      <w:szCs w:val="20"/>
    </w:rPr>
  </w:style>
  <w:style w:type="table" w:styleId="affff">
    <w:name w:val="Table Theme"/>
    <w:basedOn w:val="aff8"/>
    <w:uiPriority w:val="99"/>
    <w:rsid w:val="00781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uiPriority w:val="22"/>
    <w:qFormat/>
    <w:rsid w:val="008A5912"/>
    <w:rPr>
      <w:rFonts w:cs="Times New Roman"/>
      <w:b/>
      <w:bCs/>
    </w:rPr>
  </w:style>
  <w:style w:type="character" w:customStyle="1" w:styleId="txt10p2">
    <w:name w:val="txt10p2"/>
    <w:uiPriority w:val="99"/>
    <w:rsid w:val="008A5912"/>
    <w:rPr>
      <w:rFonts w:cs="Times New Roman"/>
    </w:rPr>
  </w:style>
  <w:style w:type="character" w:customStyle="1" w:styleId="nbr1">
    <w:name w:val="nbr1"/>
    <w:uiPriority w:val="99"/>
    <w:rsid w:val="008A5912"/>
    <w:rPr>
      <w:rFonts w:cs="Times New Roman"/>
      <w:b/>
      <w:bCs/>
      <w:color w:val="D20000"/>
    </w:rPr>
  </w:style>
  <w:style w:type="character" w:customStyle="1" w:styleId="nbl1">
    <w:name w:val="nbl1"/>
    <w:uiPriority w:val="99"/>
    <w:rsid w:val="008A5912"/>
    <w:rPr>
      <w:rFonts w:cs="Times New Roman"/>
      <w:color w:val="2672C6"/>
    </w:rPr>
  </w:style>
  <w:style w:type="character" w:styleId="affff1">
    <w:name w:val="Emphasis"/>
    <w:aliases w:val="Таблицы"/>
    <w:uiPriority w:val="20"/>
    <w:qFormat/>
    <w:rsid w:val="008A5912"/>
    <w:rPr>
      <w:rFonts w:cs="Times New Roman"/>
      <w:i/>
      <w:iCs/>
    </w:rPr>
  </w:style>
  <w:style w:type="table" w:styleId="affff2">
    <w:name w:val="Table Grid"/>
    <w:aliases w:val="OTR,Сетка таблицы GR"/>
    <w:basedOn w:val="aff8"/>
    <w:uiPriority w:val="39"/>
    <w:rsid w:val="00BB6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qFormat/>
    <w:rsid w:val="00803F60"/>
    <w:rPr>
      <w:rFonts w:cs="Times New Roman"/>
    </w:rPr>
  </w:style>
  <w:style w:type="paragraph" w:customStyle="1" w:styleId="ConsPlusNonformat">
    <w:name w:val="ConsPlusNonformat"/>
    <w:link w:val="ConsPlusNonformat0"/>
    <w:uiPriority w:val="99"/>
    <w:qFormat/>
    <w:rsid w:val="0019728E"/>
    <w:pPr>
      <w:autoSpaceDE w:val="0"/>
      <w:autoSpaceDN w:val="0"/>
      <w:adjustRightInd w:val="0"/>
    </w:pPr>
    <w:rPr>
      <w:rFonts w:ascii="Courier New" w:hAnsi="Courier New" w:cs="Courier New"/>
    </w:rPr>
  </w:style>
  <w:style w:type="character" w:customStyle="1" w:styleId="voting">
    <w:name w:val="voting"/>
    <w:uiPriority w:val="99"/>
    <w:rsid w:val="001954C8"/>
    <w:rPr>
      <w:rFonts w:cs="Times New Roman"/>
    </w:rPr>
  </w:style>
  <w:style w:type="paragraph" w:customStyle="1" w:styleId="TableContents">
    <w:name w:val="Table Contents"/>
    <w:basedOn w:val="aff6"/>
    <w:uiPriority w:val="99"/>
    <w:qFormat/>
    <w:rsid w:val="000364E3"/>
    <w:pPr>
      <w:widowControl w:val="0"/>
      <w:suppressLineNumbers/>
      <w:suppressAutoHyphens/>
      <w:autoSpaceDN w:val="0"/>
      <w:textAlignment w:val="baseline"/>
    </w:pPr>
    <w:rPr>
      <w:rFonts w:ascii="Arial" w:eastAsia="SimSun" w:hAnsi="Arial" w:cs="Mangal"/>
      <w:kern w:val="3"/>
      <w:sz w:val="21"/>
      <w:lang w:eastAsia="zh-CN" w:bidi="hi-IN"/>
    </w:rPr>
  </w:style>
  <w:style w:type="character" w:styleId="affff3">
    <w:name w:val="FollowedHyperlink"/>
    <w:uiPriority w:val="99"/>
    <w:rsid w:val="00DE6602"/>
    <w:rPr>
      <w:rFonts w:cs="Times New Roman"/>
      <w:color w:val="800080"/>
      <w:u w:val="single"/>
    </w:rPr>
  </w:style>
  <w:style w:type="paragraph" w:customStyle="1" w:styleId="affff4">
    <w:name w:val="Пункт"/>
    <w:basedOn w:val="aff6"/>
    <w:link w:val="affff5"/>
    <w:uiPriority w:val="99"/>
    <w:qFormat/>
    <w:rsid w:val="00B0058C"/>
    <w:pPr>
      <w:tabs>
        <w:tab w:val="num" w:pos="1980"/>
      </w:tabs>
      <w:ind w:left="1404" w:hanging="504"/>
      <w:jc w:val="both"/>
    </w:pPr>
    <w:rPr>
      <w:szCs w:val="28"/>
    </w:rPr>
  </w:style>
  <w:style w:type="character" w:customStyle="1" w:styleId="affff5">
    <w:name w:val="Пункт Знак"/>
    <w:link w:val="affff4"/>
    <w:uiPriority w:val="99"/>
    <w:rsid w:val="00B0058C"/>
    <w:rPr>
      <w:sz w:val="24"/>
      <w:szCs w:val="28"/>
      <w:lang w:val="ru-RU" w:eastAsia="ru-RU" w:bidi="ar-SA"/>
    </w:rPr>
  </w:style>
  <w:style w:type="paragraph" w:customStyle="1" w:styleId="-">
    <w:name w:val="Контракт-раздел"/>
    <w:basedOn w:val="aff6"/>
    <w:next w:val="-0"/>
    <w:qFormat/>
    <w:rsid w:val="00B0058C"/>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ff6"/>
    <w:qFormat/>
    <w:rsid w:val="00B0058C"/>
    <w:pPr>
      <w:numPr>
        <w:ilvl w:val="1"/>
        <w:numId w:val="5"/>
      </w:numPr>
      <w:jc w:val="both"/>
    </w:pPr>
  </w:style>
  <w:style w:type="paragraph" w:customStyle="1" w:styleId="-1">
    <w:name w:val="Контракт-подпункт"/>
    <w:basedOn w:val="aff6"/>
    <w:qFormat/>
    <w:rsid w:val="00B0058C"/>
    <w:pPr>
      <w:numPr>
        <w:ilvl w:val="2"/>
        <w:numId w:val="5"/>
      </w:numPr>
      <w:jc w:val="both"/>
    </w:pPr>
  </w:style>
  <w:style w:type="paragraph" w:customStyle="1" w:styleId="-2">
    <w:name w:val="Контракт-подподпункт"/>
    <w:basedOn w:val="aff6"/>
    <w:qFormat/>
    <w:rsid w:val="00B0058C"/>
    <w:pPr>
      <w:numPr>
        <w:ilvl w:val="3"/>
        <w:numId w:val="5"/>
      </w:numPr>
      <w:jc w:val="both"/>
    </w:pPr>
  </w:style>
  <w:style w:type="paragraph" w:styleId="affff6">
    <w:name w:val="Block Text"/>
    <w:basedOn w:val="aff6"/>
    <w:qFormat/>
    <w:rsid w:val="007C2152"/>
    <w:pPr>
      <w:ind w:left="851" w:right="284"/>
      <w:jc w:val="both"/>
    </w:pPr>
    <w:rPr>
      <w:sz w:val="28"/>
      <w:szCs w:val="28"/>
    </w:rPr>
  </w:style>
  <w:style w:type="paragraph" w:customStyle="1" w:styleId="CharCharCharChar">
    <w:name w:val="Char Char Char Char"/>
    <w:basedOn w:val="aff6"/>
    <w:next w:val="aff6"/>
    <w:uiPriority w:val="99"/>
    <w:semiHidden/>
    <w:qFormat/>
    <w:rsid w:val="007C2152"/>
    <w:pPr>
      <w:spacing w:after="160" w:line="240" w:lineRule="exact"/>
    </w:pPr>
    <w:rPr>
      <w:rFonts w:ascii="Arial" w:hAnsi="Arial" w:cs="Arial"/>
      <w:sz w:val="20"/>
      <w:szCs w:val="20"/>
      <w:lang w:val="en-US" w:eastAsia="en-US"/>
    </w:rPr>
  </w:style>
  <w:style w:type="paragraph" w:customStyle="1" w:styleId="affff7">
    <w:name w:val="Знак"/>
    <w:basedOn w:val="aff6"/>
    <w:qFormat/>
    <w:rsid w:val="00447E75"/>
    <w:pPr>
      <w:spacing w:before="100" w:beforeAutospacing="1" w:after="100" w:afterAutospacing="1"/>
    </w:pPr>
    <w:rPr>
      <w:rFonts w:ascii="Tahoma" w:hAnsi="Tahoma" w:cs="Tahoma"/>
      <w:sz w:val="20"/>
      <w:szCs w:val="20"/>
      <w:lang w:val="en-US" w:eastAsia="en-US"/>
    </w:rPr>
  </w:style>
  <w:style w:type="paragraph" w:styleId="affff8">
    <w:name w:val="No Spacing"/>
    <w:aliases w:val="мой,Без интервала 111"/>
    <w:link w:val="affff9"/>
    <w:uiPriority w:val="1"/>
    <w:qFormat/>
    <w:rsid w:val="00875095"/>
    <w:rPr>
      <w:sz w:val="24"/>
      <w:szCs w:val="24"/>
    </w:rPr>
  </w:style>
  <w:style w:type="paragraph" w:customStyle="1" w:styleId="FR1">
    <w:name w:val="FR1"/>
    <w:qFormat/>
    <w:rsid w:val="00875095"/>
    <w:pPr>
      <w:widowControl w:val="0"/>
      <w:autoSpaceDE w:val="0"/>
      <w:autoSpaceDN w:val="0"/>
      <w:adjustRightInd w:val="0"/>
      <w:ind w:left="1800"/>
    </w:pPr>
    <w:rPr>
      <w:rFonts w:ascii="Arial" w:hAnsi="Arial" w:cs="Arial"/>
      <w:b/>
      <w:bCs/>
      <w:sz w:val="28"/>
      <w:szCs w:val="28"/>
    </w:rPr>
  </w:style>
  <w:style w:type="paragraph" w:customStyle="1" w:styleId="Iauiue">
    <w:name w:val="Iau?iue"/>
    <w:uiPriority w:val="99"/>
    <w:qFormat/>
    <w:rsid w:val="00D32A7C"/>
    <w:pPr>
      <w:widowControl w:val="0"/>
    </w:pPr>
    <w:rPr>
      <w:lang w:val="en-AU"/>
    </w:rPr>
  </w:style>
  <w:style w:type="paragraph" w:customStyle="1" w:styleId="affffa">
    <w:name w:val="Перечисление"/>
    <w:link w:val="affffb"/>
    <w:uiPriority w:val="99"/>
    <w:qFormat/>
    <w:rsid w:val="00D32A7C"/>
    <w:pPr>
      <w:keepNext/>
      <w:tabs>
        <w:tab w:val="num" w:pos="432"/>
      </w:tabs>
      <w:spacing w:before="60" w:after="60"/>
      <w:ind w:left="432" w:hanging="432"/>
      <w:jc w:val="both"/>
    </w:pPr>
    <w:rPr>
      <w:sz w:val="26"/>
    </w:rPr>
  </w:style>
  <w:style w:type="paragraph" w:customStyle="1" w:styleId="52">
    <w:name w:val="Знак5"/>
    <w:basedOn w:val="aff6"/>
    <w:uiPriority w:val="99"/>
    <w:qFormat/>
    <w:rsid w:val="00CE0DF2"/>
    <w:pPr>
      <w:spacing w:before="100" w:beforeAutospacing="1" w:after="100" w:afterAutospacing="1"/>
    </w:pPr>
    <w:rPr>
      <w:rFonts w:ascii="Tahoma" w:hAnsi="Tahoma"/>
      <w:sz w:val="20"/>
      <w:szCs w:val="20"/>
      <w:lang w:val="en-US" w:eastAsia="en-US"/>
    </w:rPr>
  </w:style>
  <w:style w:type="paragraph" w:customStyle="1" w:styleId="ListBullet1">
    <w:name w:val="List Bullet 1"/>
    <w:basedOn w:val="aff6"/>
    <w:uiPriority w:val="99"/>
    <w:qFormat/>
    <w:rsid w:val="002B1D2E"/>
    <w:pPr>
      <w:widowControl w:val="0"/>
      <w:numPr>
        <w:numId w:val="6"/>
      </w:numPr>
      <w:adjustRightInd w:val="0"/>
      <w:spacing w:before="60" w:after="60" w:line="288" w:lineRule="auto"/>
      <w:jc w:val="both"/>
    </w:pPr>
    <w:rPr>
      <w:sz w:val="22"/>
      <w:szCs w:val="18"/>
    </w:rPr>
  </w:style>
  <w:style w:type="paragraph" w:customStyle="1" w:styleId="1fd">
    <w:name w:val="Без интервала1"/>
    <w:link w:val="NoSpacingChar"/>
    <w:uiPriority w:val="99"/>
    <w:qFormat/>
    <w:rsid w:val="009D261F"/>
    <w:rPr>
      <w:rFonts w:eastAsia="Calibri"/>
      <w:sz w:val="24"/>
      <w:szCs w:val="24"/>
    </w:rPr>
  </w:style>
  <w:style w:type="paragraph" w:customStyle="1" w:styleId="affffc">
    <w:name w:val="Стиль"/>
    <w:basedOn w:val="aff6"/>
    <w:qFormat/>
    <w:rsid w:val="007D74F8"/>
    <w:pPr>
      <w:spacing w:after="160" w:line="240" w:lineRule="exact"/>
    </w:pPr>
    <w:rPr>
      <w:sz w:val="20"/>
      <w:szCs w:val="20"/>
      <w:lang w:eastAsia="zh-CN"/>
    </w:rPr>
  </w:style>
  <w:style w:type="character" w:customStyle="1" w:styleId="2f4">
    <w:name w:val="Основной текст с отступом Знак2 Знак Знак"/>
    <w:aliases w:val="Основной текст с отступом Знак1 Знак Знак Знак,Основной текст с отступом Знак Знак Знак Знак Знак,Основной текст с отступом Знак Знак1 Знак Знак Знак"/>
    <w:locked/>
    <w:rsid w:val="007D74F8"/>
    <w:rPr>
      <w:sz w:val="24"/>
      <w:lang w:val="ru-RU" w:eastAsia="ru-RU"/>
    </w:rPr>
  </w:style>
  <w:style w:type="character" w:customStyle="1" w:styleId="bodytext">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7D74F8"/>
    <w:rPr>
      <w:sz w:val="24"/>
      <w:lang w:val="ru-RU" w:eastAsia="ru-RU"/>
    </w:rPr>
  </w:style>
  <w:style w:type="character" w:customStyle="1" w:styleId="OTRTableHead">
    <w:name w:val="_OTR_Table_Head Знак"/>
    <w:link w:val="OTRTableHead0"/>
    <w:locked/>
    <w:rsid w:val="007D74F8"/>
    <w:rPr>
      <w:b/>
      <w:sz w:val="24"/>
      <w:lang w:bidi="ar-SA"/>
    </w:rPr>
  </w:style>
  <w:style w:type="character" w:customStyle="1" w:styleId="Linie">
    <w:name w:val="Linie Знак Знак"/>
    <w:locked/>
    <w:rsid w:val="007D74F8"/>
    <w:rPr>
      <w:sz w:val="24"/>
      <w:lang w:val="ru-RU" w:eastAsia="ru-RU"/>
    </w:rPr>
  </w:style>
  <w:style w:type="character" w:customStyle="1" w:styleId="affffd">
    <w:name w:val="Основной шрифт"/>
    <w:qFormat/>
    <w:rsid w:val="007D74F8"/>
  </w:style>
  <w:style w:type="paragraph" w:customStyle="1" w:styleId="affffe">
    <w:name w:val="Словарная статья"/>
    <w:basedOn w:val="aff6"/>
    <w:next w:val="aff6"/>
    <w:qFormat/>
    <w:rsid w:val="007D74F8"/>
    <w:pPr>
      <w:autoSpaceDE w:val="0"/>
      <w:autoSpaceDN w:val="0"/>
      <w:adjustRightInd w:val="0"/>
      <w:ind w:right="118"/>
      <w:jc w:val="both"/>
    </w:pPr>
    <w:rPr>
      <w:rFonts w:ascii="Arial" w:hAnsi="Arial"/>
      <w:sz w:val="20"/>
      <w:szCs w:val="20"/>
    </w:rPr>
  </w:style>
  <w:style w:type="paragraph" w:customStyle="1" w:styleId="ConsTitle">
    <w:name w:val="ConsTitle"/>
    <w:qFormat/>
    <w:rsid w:val="007D74F8"/>
    <w:pPr>
      <w:widowControl w:val="0"/>
    </w:pPr>
    <w:rPr>
      <w:rFonts w:ascii="Arial" w:hAnsi="Arial"/>
      <w:b/>
      <w:sz w:val="16"/>
      <w:lang w:eastAsia="en-US"/>
    </w:rPr>
  </w:style>
  <w:style w:type="paragraph" w:customStyle="1" w:styleId="PlainText2">
    <w:name w:val="Plain Text2"/>
    <w:basedOn w:val="aff6"/>
    <w:qFormat/>
    <w:rsid w:val="007D74F8"/>
    <w:rPr>
      <w:rFonts w:ascii="Courier New" w:hAnsi="Courier New"/>
      <w:sz w:val="20"/>
      <w:szCs w:val="20"/>
    </w:rPr>
  </w:style>
  <w:style w:type="paragraph" w:customStyle="1" w:styleId="Head71">
    <w:name w:val="Head 7.1"/>
    <w:basedOn w:val="aff6"/>
    <w:autoRedefine/>
    <w:qFormat/>
    <w:rsid w:val="007D74F8"/>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ff6"/>
    <w:qFormat/>
    <w:rsid w:val="007D74F8"/>
    <w:pPr>
      <w:spacing w:after="60"/>
      <w:jc w:val="both"/>
    </w:pPr>
  </w:style>
  <w:style w:type="paragraph" w:styleId="afffff">
    <w:name w:val="Plain Text"/>
    <w:aliases w:val="Текст Знак Знак,Знак Знак Знак Знак Знак Знак Знак,Знак Знак Знак Знак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ff6"/>
    <w:link w:val="afffff0"/>
    <w:uiPriority w:val="99"/>
    <w:qFormat/>
    <w:rsid w:val="007D74F8"/>
    <w:rPr>
      <w:rFonts w:ascii="Courier New" w:hAnsi="Courier New" w:cs="Courier New"/>
      <w:sz w:val="20"/>
      <w:szCs w:val="20"/>
    </w:rPr>
  </w:style>
  <w:style w:type="paragraph" w:customStyle="1" w:styleId="PlainText1">
    <w:name w:val="Plain Text1"/>
    <w:basedOn w:val="aff6"/>
    <w:qFormat/>
    <w:rsid w:val="007D74F8"/>
    <w:rPr>
      <w:rFonts w:ascii="Courier New" w:hAnsi="Courier New"/>
      <w:sz w:val="20"/>
      <w:szCs w:val="20"/>
    </w:rPr>
  </w:style>
  <w:style w:type="paragraph" w:styleId="3d">
    <w:name w:val="List Number 3"/>
    <w:basedOn w:val="aff6"/>
    <w:qFormat/>
    <w:rsid w:val="007D74F8"/>
    <w:pPr>
      <w:tabs>
        <w:tab w:val="num" w:pos="926"/>
      </w:tabs>
      <w:ind w:left="926" w:hanging="360"/>
    </w:pPr>
    <w:rPr>
      <w:lang w:val="en-US" w:eastAsia="en-US"/>
    </w:rPr>
  </w:style>
  <w:style w:type="paragraph" w:customStyle="1" w:styleId="Iniiaiieoaeno2">
    <w:name w:val="Iniiaiie oaeno 2"/>
    <w:basedOn w:val="aff6"/>
    <w:uiPriority w:val="99"/>
    <w:qFormat/>
    <w:rsid w:val="007D74F8"/>
    <w:pPr>
      <w:spacing w:line="360" w:lineRule="auto"/>
      <w:jc w:val="both"/>
    </w:pPr>
    <w:rPr>
      <w:rFonts w:ascii="Arial" w:hAnsi="Arial"/>
      <w:szCs w:val="20"/>
    </w:rPr>
  </w:style>
  <w:style w:type="paragraph" w:styleId="3e">
    <w:name w:val="Body Text Indent 3"/>
    <w:basedOn w:val="aff6"/>
    <w:link w:val="3f"/>
    <w:qFormat/>
    <w:rsid w:val="007D74F8"/>
    <w:pPr>
      <w:spacing w:after="120"/>
      <w:ind w:left="283"/>
    </w:pPr>
    <w:rPr>
      <w:sz w:val="16"/>
      <w:szCs w:val="16"/>
    </w:rPr>
  </w:style>
  <w:style w:type="paragraph" w:customStyle="1" w:styleId="ReportText">
    <w:name w:val="Report Text"/>
    <w:basedOn w:val="aff6"/>
    <w:qFormat/>
    <w:rsid w:val="007D74F8"/>
    <w:pPr>
      <w:spacing w:before="138"/>
      <w:ind w:left="1080"/>
    </w:pPr>
    <w:rPr>
      <w:rFonts w:ascii="Arial" w:hAnsi="Arial"/>
      <w:sz w:val="20"/>
      <w:szCs w:val="20"/>
      <w:lang w:val="en-GB"/>
    </w:rPr>
  </w:style>
  <w:style w:type="paragraph" w:customStyle="1" w:styleId="font5">
    <w:name w:val="font5"/>
    <w:basedOn w:val="aff6"/>
    <w:uiPriority w:val="99"/>
    <w:qFormat/>
    <w:rsid w:val="007D74F8"/>
    <w:pPr>
      <w:spacing w:before="100" w:beforeAutospacing="1" w:after="100" w:afterAutospacing="1"/>
    </w:pPr>
    <w:rPr>
      <w:color w:val="000000"/>
    </w:rPr>
  </w:style>
  <w:style w:type="paragraph" w:customStyle="1" w:styleId="font6">
    <w:name w:val="font6"/>
    <w:basedOn w:val="aff6"/>
    <w:uiPriority w:val="99"/>
    <w:qFormat/>
    <w:rsid w:val="007D74F8"/>
    <w:pPr>
      <w:spacing w:before="100" w:beforeAutospacing="1" w:after="100" w:afterAutospacing="1"/>
    </w:pPr>
    <w:rPr>
      <w:color w:val="000000"/>
      <w:sz w:val="22"/>
      <w:szCs w:val="22"/>
    </w:rPr>
  </w:style>
  <w:style w:type="paragraph" w:customStyle="1" w:styleId="font7">
    <w:name w:val="font7"/>
    <w:basedOn w:val="aff6"/>
    <w:uiPriority w:val="99"/>
    <w:qFormat/>
    <w:rsid w:val="007D74F8"/>
    <w:pPr>
      <w:spacing w:before="100" w:beforeAutospacing="1" w:after="100" w:afterAutospacing="1"/>
    </w:pPr>
    <w:rPr>
      <w:sz w:val="22"/>
      <w:szCs w:val="22"/>
    </w:rPr>
  </w:style>
  <w:style w:type="paragraph" w:customStyle="1" w:styleId="font8">
    <w:name w:val="font8"/>
    <w:basedOn w:val="aff6"/>
    <w:uiPriority w:val="99"/>
    <w:qFormat/>
    <w:rsid w:val="007D74F8"/>
    <w:pPr>
      <w:spacing w:before="100" w:beforeAutospacing="1" w:after="100" w:afterAutospacing="1"/>
    </w:pPr>
    <w:rPr>
      <w:sz w:val="22"/>
      <w:szCs w:val="22"/>
    </w:rPr>
  </w:style>
  <w:style w:type="paragraph" w:customStyle="1" w:styleId="font9">
    <w:name w:val="font9"/>
    <w:basedOn w:val="aff6"/>
    <w:qFormat/>
    <w:rsid w:val="007D74F8"/>
    <w:pPr>
      <w:spacing w:before="100" w:beforeAutospacing="1" w:after="100" w:afterAutospacing="1"/>
    </w:pPr>
    <w:rPr>
      <w:color w:val="000000"/>
      <w:sz w:val="14"/>
      <w:szCs w:val="14"/>
    </w:rPr>
  </w:style>
  <w:style w:type="paragraph" w:customStyle="1" w:styleId="xl65">
    <w:name w:val="xl65"/>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68">
    <w:name w:val="xl6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ff6"/>
    <w:qFormat/>
    <w:rsid w:val="007D74F8"/>
    <w:pPr>
      <w:pBdr>
        <w:bottom w:val="single" w:sz="8" w:space="0" w:color="auto"/>
        <w:right w:val="single" w:sz="8" w:space="0" w:color="auto"/>
      </w:pBdr>
      <w:spacing w:before="100" w:beforeAutospacing="1" w:after="100" w:afterAutospacing="1"/>
    </w:pPr>
  </w:style>
  <w:style w:type="paragraph" w:customStyle="1" w:styleId="xl71">
    <w:name w:val="xl7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ff6"/>
    <w:qFormat/>
    <w:rsid w:val="007D74F8"/>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ff6"/>
    <w:qFormat/>
    <w:rsid w:val="007D74F8"/>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ff6"/>
    <w:qFormat/>
    <w:rsid w:val="007D74F8"/>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0">
    <w:name w:val="xl80"/>
    <w:basedOn w:val="aff6"/>
    <w:qFormat/>
    <w:rsid w:val="007D74F8"/>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ff6"/>
    <w:qFormat/>
    <w:rsid w:val="007D74F8"/>
    <w:pPr>
      <w:pBdr>
        <w:right w:val="single" w:sz="8" w:space="0" w:color="auto"/>
      </w:pBdr>
      <w:spacing w:before="100" w:beforeAutospacing="1" w:after="100" w:afterAutospacing="1"/>
      <w:textAlignment w:val="top"/>
    </w:pPr>
  </w:style>
  <w:style w:type="paragraph" w:customStyle="1" w:styleId="xl82">
    <w:name w:val="xl82"/>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6">
    <w:name w:val="xl86"/>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ff6"/>
    <w:qFormat/>
    <w:rsid w:val="007D74F8"/>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1">
    <w:name w:val="xl91"/>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ff6"/>
    <w:qFormat/>
    <w:rsid w:val="007D74F8"/>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ff6"/>
    <w:qFormat/>
    <w:rsid w:val="007D74F8"/>
    <w:pPr>
      <w:pBdr>
        <w:top w:val="single" w:sz="8" w:space="0" w:color="auto"/>
        <w:bottom w:val="single" w:sz="8" w:space="0" w:color="auto"/>
      </w:pBdr>
      <w:spacing w:before="100" w:beforeAutospacing="1" w:after="100" w:afterAutospacing="1"/>
    </w:pPr>
    <w:rPr>
      <w:b/>
      <w:bCs/>
    </w:rPr>
  </w:style>
  <w:style w:type="paragraph" w:customStyle="1" w:styleId="xl94">
    <w:name w:val="xl94"/>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6">
    <w:name w:val="xl96"/>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ff6"/>
    <w:qFormat/>
    <w:rsid w:val="007D74F8"/>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ff6"/>
    <w:qFormat/>
    <w:rsid w:val="007D74F8"/>
    <w:pPr>
      <w:pBdr>
        <w:right w:val="single" w:sz="8" w:space="0" w:color="auto"/>
      </w:pBdr>
      <w:spacing w:before="100" w:beforeAutospacing="1" w:after="100" w:afterAutospacing="1"/>
      <w:jc w:val="center"/>
    </w:pPr>
    <w:rPr>
      <w:b/>
      <w:bCs/>
    </w:rPr>
  </w:style>
  <w:style w:type="paragraph" w:customStyle="1" w:styleId="xl99">
    <w:name w:val="xl99"/>
    <w:basedOn w:val="aff6"/>
    <w:qFormat/>
    <w:rsid w:val="007D74F8"/>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ff6"/>
    <w:qFormat/>
    <w:rsid w:val="007D74F8"/>
    <w:pPr>
      <w:spacing w:before="100" w:beforeAutospacing="1" w:after="100" w:afterAutospacing="1"/>
      <w:textAlignment w:val="top"/>
    </w:pPr>
    <w:rPr>
      <w:i/>
      <w:iCs/>
    </w:rPr>
  </w:style>
  <w:style w:type="paragraph" w:customStyle="1" w:styleId="xl101">
    <w:name w:val="xl101"/>
    <w:basedOn w:val="aff6"/>
    <w:qFormat/>
    <w:rsid w:val="007D74F8"/>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ff6"/>
    <w:qFormat/>
    <w:rsid w:val="007D74F8"/>
    <w:pPr>
      <w:pBdr>
        <w:top w:val="single" w:sz="8" w:space="0" w:color="auto"/>
      </w:pBdr>
      <w:spacing w:before="100" w:beforeAutospacing="1" w:after="100" w:afterAutospacing="1"/>
      <w:textAlignment w:val="top"/>
    </w:pPr>
    <w:rPr>
      <w:i/>
      <w:iCs/>
    </w:rPr>
  </w:style>
  <w:style w:type="paragraph" w:customStyle="1" w:styleId="xl103">
    <w:name w:val="xl103"/>
    <w:basedOn w:val="aff6"/>
    <w:qFormat/>
    <w:rsid w:val="007D74F8"/>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ff6"/>
    <w:qFormat/>
    <w:rsid w:val="007D74F8"/>
    <w:pPr>
      <w:pBdr>
        <w:left w:val="single" w:sz="8" w:space="0" w:color="auto"/>
      </w:pBdr>
      <w:spacing w:before="100" w:beforeAutospacing="1" w:after="100" w:afterAutospacing="1"/>
      <w:textAlignment w:val="top"/>
    </w:pPr>
    <w:rPr>
      <w:i/>
      <w:iCs/>
    </w:rPr>
  </w:style>
  <w:style w:type="paragraph" w:customStyle="1" w:styleId="xl105">
    <w:name w:val="xl105"/>
    <w:basedOn w:val="aff6"/>
    <w:qFormat/>
    <w:rsid w:val="007D74F8"/>
    <w:pPr>
      <w:pBdr>
        <w:right w:val="single" w:sz="8" w:space="0" w:color="auto"/>
      </w:pBdr>
      <w:spacing w:before="100" w:beforeAutospacing="1" w:after="100" w:afterAutospacing="1"/>
      <w:textAlignment w:val="top"/>
    </w:pPr>
    <w:rPr>
      <w:i/>
      <w:iCs/>
    </w:rPr>
  </w:style>
  <w:style w:type="paragraph" w:customStyle="1" w:styleId="xl106">
    <w:name w:val="xl106"/>
    <w:basedOn w:val="aff6"/>
    <w:qFormat/>
    <w:rsid w:val="007D74F8"/>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ff6"/>
    <w:qFormat/>
    <w:rsid w:val="007D74F8"/>
    <w:pPr>
      <w:pBdr>
        <w:bottom w:val="single" w:sz="8" w:space="0" w:color="auto"/>
      </w:pBdr>
      <w:spacing w:before="100" w:beforeAutospacing="1" w:after="100" w:afterAutospacing="1"/>
      <w:textAlignment w:val="top"/>
    </w:pPr>
    <w:rPr>
      <w:i/>
      <w:iCs/>
    </w:rPr>
  </w:style>
  <w:style w:type="paragraph" w:customStyle="1" w:styleId="xl108">
    <w:name w:val="xl108"/>
    <w:basedOn w:val="aff6"/>
    <w:qFormat/>
    <w:rsid w:val="007D74F8"/>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ff6"/>
    <w:qFormat/>
    <w:rsid w:val="007D74F8"/>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ff6"/>
    <w:qFormat/>
    <w:rsid w:val="007D74F8"/>
    <w:pPr>
      <w:pBdr>
        <w:left w:val="single" w:sz="8" w:space="0" w:color="auto"/>
        <w:right w:val="single" w:sz="8" w:space="0" w:color="auto"/>
      </w:pBdr>
      <w:spacing w:before="100" w:beforeAutospacing="1" w:after="100" w:afterAutospacing="1"/>
      <w:jc w:val="center"/>
    </w:pPr>
  </w:style>
  <w:style w:type="paragraph" w:customStyle="1" w:styleId="xl115">
    <w:name w:val="xl115"/>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ff6"/>
    <w:qFormat/>
    <w:rsid w:val="007D74F8"/>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ff6"/>
    <w:qFormat/>
    <w:rsid w:val="007D74F8"/>
    <w:pPr>
      <w:spacing w:before="100" w:beforeAutospacing="1" w:after="100" w:afterAutospacing="1"/>
      <w:jc w:val="center"/>
    </w:pPr>
  </w:style>
  <w:style w:type="paragraph" w:customStyle="1" w:styleId="xl120">
    <w:name w:val="xl12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ff6"/>
    <w:qFormat/>
    <w:rsid w:val="007D74F8"/>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ff6"/>
    <w:qFormat/>
    <w:rsid w:val="007D74F8"/>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ff6"/>
    <w:qFormat/>
    <w:rsid w:val="007D74F8"/>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ff6"/>
    <w:qFormat/>
    <w:rsid w:val="007D74F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ff6"/>
    <w:qFormat/>
    <w:rsid w:val="007D74F8"/>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7D74F8"/>
    <w:rPr>
      <w:rFonts w:ascii="Arial" w:hAnsi="Arial"/>
      <w:color w:val="000000"/>
      <w:sz w:val="18"/>
    </w:rPr>
  </w:style>
  <w:style w:type="paragraph" w:customStyle="1" w:styleId="3f0">
    <w:name w:val="Название3"/>
    <w:aliases w:val="Знак8"/>
    <w:basedOn w:val="aff6"/>
    <w:link w:val="afffff1"/>
    <w:uiPriority w:val="99"/>
    <w:qFormat/>
    <w:locked/>
    <w:rsid w:val="007D74F8"/>
    <w:pPr>
      <w:spacing w:before="240" w:after="60"/>
      <w:jc w:val="center"/>
      <w:outlineLvl w:val="0"/>
    </w:pPr>
    <w:rPr>
      <w:rFonts w:ascii="Arial" w:hAnsi="Arial"/>
      <w:b/>
      <w:kern w:val="28"/>
      <w:sz w:val="32"/>
      <w:szCs w:val="20"/>
    </w:rPr>
  </w:style>
  <w:style w:type="paragraph" w:customStyle="1" w:styleId="1fe">
    <w:name w:val="СТИЛЬ 1"/>
    <w:qFormat/>
    <w:rsid w:val="007D74F8"/>
    <w:pPr>
      <w:tabs>
        <w:tab w:val="num" w:pos="624"/>
      </w:tabs>
      <w:spacing w:before="240" w:after="120"/>
      <w:ind w:left="624" w:hanging="624"/>
      <w:jc w:val="both"/>
    </w:pPr>
    <w:rPr>
      <w:b/>
      <w:sz w:val="28"/>
      <w:szCs w:val="24"/>
    </w:rPr>
  </w:style>
  <w:style w:type="paragraph" w:customStyle="1" w:styleId="2f5">
    <w:name w:val="СТИЛЬ 2"/>
    <w:basedOn w:val="1fe"/>
    <w:qFormat/>
    <w:rsid w:val="007D74F8"/>
    <w:pPr>
      <w:numPr>
        <w:ilvl w:val="1"/>
      </w:numPr>
      <w:tabs>
        <w:tab w:val="num" w:pos="624"/>
      </w:tabs>
      <w:ind w:left="624" w:hanging="624"/>
    </w:pPr>
    <w:rPr>
      <w:b w:val="0"/>
      <w:szCs w:val="28"/>
    </w:rPr>
  </w:style>
  <w:style w:type="paragraph" w:customStyle="1" w:styleId="3f1">
    <w:name w:val="СТИЛЬ 3"/>
    <w:basedOn w:val="aff6"/>
    <w:qFormat/>
    <w:rsid w:val="007D74F8"/>
    <w:pPr>
      <w:tabs>
        <w:tab w:val="num" w:pos="720"/>
      </w:tabs>
      <w:spacing w:before="120" w:after="120"/>
      <w:ind w:left="720" w:hanging="720"/>
      <w:jc w:val="both"/>
    </w:pPr>
    <w:rPr>
      <w:sz w:val="28"/>
    </w:rPr>
  </w:style>
  <w:style w:type="paragraph" w:customStyle="1" w:styleId="ConsPlusCell">
    <w:name w:val="ConsPlusCell"/>
    <w:qFormat/>
    <w:rsid w:val="007D74F8"/>
    <w:pPr>
      <w:autoSpaceDE w:val="0"/>
      <w:autoSpaceDN w:val="0"/>
      <w:adjustRightInd w:val="0"/>
    </w:pPr>
    <w:rPr>
      <w:rFonts w:ascii="Arial" w:hAnsi="Arial" w:cs="Arial"/>
    </w:rPr>
  </w:style>
  <w:style w:type="character" w:customStyle="1" w:styleId="150">
    <w:name w:val="Знак Знак15"/>
    <w:uiPriority w:val="99"/>
    <w:locked/>
    <w:rsid w:val="007D74F8"/>
    <w:rPr>
      <w:sz w:val="24"/>
      <w:lang w:val="en-US" w:eastAsia="en-US"/>
    </w:rPr>
  </w:style>
  <w:style w:type="character" w:customStyle="1" w:styleId="2f6">
    <w:name w:val="Знак Знак2"/>
    <w:uiPriority w:val="99"/>
    <w:rsid w:val="007D74F8"/>
    <w:rPr>
      <w:sz w:val="24"/>
      <w:lang w:val="ru-RU" w:eastAsia="ru-RU"/>
    </w:rPr>
  </w:style>
  <w:style w:type="paragraph" w:styleId="3f2">
    <w:name w:val="toc 3"/>
    <w:basedOn w:val="aff6"/>
    <w:next w:val="aff6"/>
    <w:autoRedefine/>
    <w:uiPriority w:val="39"/>
    <w:locked/>
    <w:rsid w:val="007D74F8"/>
    <w:pPr>
      <w:ind w:left="480"/>
    </w:pPr>
    <w:rPr>
      <w:i/>
      <w:iCs/>
      <w:sz w:val="20"/>
      <w:szCs w:val="20"/>
    </w:rPr>
  </w:style>
  <w:style w:type="paragraph" w:styleId="44">
    <w:name w:val="toc 4"/>
    <w:basedOn w:val="aff6"/>
    <w:next w:val="aff6"/>
    <w:autoRedefine/>
    <w:locked/>
    <w:rsid w:val="007D74F8"/>
    <w:pPr>
      <w:ind w:left="720"/>
    </w:pPr>
    <w:rPr>
      <w:sz w:val="18"/>
      <w:szCs w:val="18"/>
    </w:rPr>
  </w:style>
  <w:style w:type="paragraph" w:styleId="53">
    <w:name w:val="toc 5"/>
    <w:basedOn w:val="aff6"/>
    <w:next w:val="aff6"/>
    <w:autoRedefine/>
    <w:locked/>
    <w:rsid w:val="007D74F8"/>
    <w:pPr>
      <w:ind w:left="960"/>
    </w:pPr>
    <w:rPr>
      <w:sz w:val="18"/>
      <w:szCs w:val="18"/>
    </w:rPr>
  </w:style>
  <w:style w:type="paragraph" w:styleId="62">
    <w:name w:val="toc 6"/>
    <w:basedOn w:val="aff6"/>
    <w:next w:val="aff6"/>
    <w:autoRedefine/>
    <w:locked/>
    <w:rsid w:val="007D74F8"/>
    <w:pPr>
      <w:ind w:left="1200"/>
    </w:pPr>
    <w:rPr>
      <w:sz w:val="18"/>
      <w:szCs w:val="18"/>
    </w:rPr>
  </w:style>
  <w:style w:type="paragraph" w:styleId="71">
    <w:name w:val="toc 7"/>
    <w:basedOn w:val="aff6"/>
    <w:next w:val="aff6"/>
    <w:autoRedefine/>
    <w:locked/>
    <w:rsid w:val="007D74F8"/>
    <w:pPr>
      <w:ind w:left="1440"/>
    </w:pPr>
    <w:rPr>
      <w:sz w:val="18"/>
      <w:szCs w:val="18"/>
    </w:rPr>
  </w:style>
  <w:style w:type="paragraph" w:styleId="81">
    <w:name w:val="toc 8"/>
    <w:basedOn w:val="aff6"/>
    <w:next w:val="aff6"/>
    <w:autoRedefine/>
    <w:locked/>
    <w:rsid w:val="007D74F8"/>
    <w:pPr>
      <w:ind w:left="1680"/>
    </w:pPr>
    <w:rPr>
      <w:sz w:val="18"/>
      <w:szCs w:val="18"/>
    </w:rPr>
  </w:style>
  <w:style w:type="paragraph" w:styleId="91">
    <w:name w:val="toc 9"/>
    <w:basedOn w:val="aff6"/>
    <w:next w:val="aff6"/>
    <w:autoRedefine/>
    <w:locked/>
    <w:rsid w:val="007D74F8"/>
    <w:pPr>
      <w:ind w:left="1920"/>
    </w:pPr>
    <w:rPr>
      <w:sz w:val="18"/>
      <w:szCs w:val="18"/>
    </w:rPr>
  </w:style>
  <w:style w:type="paragraph" w:customStyle="1" w:styleId="2f7">
    <w:name w:val="Абзац списка2"/>
    <w:basedOn w:val="aff6"/>
    <w:link w:val="ListParagraphChar1"/>
    <w:qFormat/>
    <w:rsid w:val="007D74F8"/>
    <w:pPr>
      <w:ind w:left="720"/>
      <w:contextualSpacing/>
    </w:pPr>
  </w:style>
  <w:style w:type="character" w:customStyle="1" w:styleId="63">
    <w:name w:val="Знак Знак6"/>
    <w:uiPriority w:val="99"/>
    <w:locked/>
    <w:rsid w:val="007D74F8"/>
    <w:rPr>
      <w:sz w:val="24"/>
      <w:lang w:val="ru-RU" w:eastAsia="ru-RU"/>
    </w:rPr>
  </w:style>
  <w:style w:type="paragraph" w:customStyle="1" w:styleId="Head63">
    <w:name w:val="Head 6.3"/>
    <w:basedOn w:val="39"/>
    <w:next w:val="aff6"/>
    <w:qFormat/>
    <w:rsid w:val="007D74F8"/>
    <w:pPr>
      <w:keepNext w:val="0"/>
      <w:widowControl w:val="0"/>
      <w:suppressAutoHyphens/>
      <w:spacing w:before="120"/>
      <w:ind w:hanging="360"/>
      <w:jc w:val="center"/>
      <w:outlineLvl w:val="9"/>
    </w:pPr>
    <w:rPr>
      <w:rFonts w:ascii="Times New Roman Bold" w:hAnsi="Times New Roman Bold"/>
      <w:b/>
      <w:sz w:val="28"/>
      <w:lang w:bidi="he-IL"/>
    </w:rPr>
  </w:style>
  <w:style w:type="paragraph" w:customStyle="1" w:styleId="Head74CharCharCharCharChar0">
    <w:name w:val="Head 7.4 Char Char Char Char Char"/>
    <w:basedOn w:val="aff6"/>
    <w:next w:val="aff6"/>
    <w:qFormat/>
    <w:rsid w:val="007D74F8"/>
    <w:pPr>
      <w:keepNext/>
      <w:keepLines/>
      <w:tabs>
        <w:tab w:val="num" w:pos="864"/>
      </w:tabs>
      <w:suppressAutoHyphens/>
      <w:spacing w:after="120"/>
      <w:ind w:left="864" w:hanging="864"/>
      <w:jc w:val="both"/>
      <w:outlineLvl w:val="2"/>
    </w:pPr>
    <w:rPr>
      <w:b/>
      <w:sz w:val="22"/>
      <w:szCs w:val="22"/>
      <w:lang w:eastAsia="en-US"/>
    </w:rPr>
  </w:style>
  <w:style w:type="paragraph" w:customStyle="1" w:styleId="Head73">
    <w:name w:val="Head 7.3"/>
    <w:basedOn w:val="aff6"/>
    <w:next w:val="aff6"/>
    <w:uiPriority w:val="99"/>
    <w:qFormat/>
    <w:rsid w:val="007D74F8"/>
    <w:pPr>
      <w:keepNext/>
      <w:keepLines/>
      <w:tabs>
        <w:tab w:val="num" w:pos="720"/>
      </w:tabs>
      <w:suppressAutoHyphen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7D74F8"/>
  </w:style>
  <w:style w:type="paragraph" w:customStyle="1" w:styleId="Head72">
    <w:name w:val="Head 7.2"/>
    <w:basedOn w:val="aff6"/>
    <w:qFormat/>
    <w:rsid w:val="007D74F8"/>
    <w:pPr>
      <w:keepNext/>
      <w:keepLines/>
      <w:numPr>
        <w:numId w:val="7"/>
      </w:numPr>
      <w:suppressAutoHyphens/>
      <w:spacing w:after="120"/>
      <w:outlineLvl w:val="0"/>
    </w:pPr>
    <w:rPr>
      <w:rFonts w:ascii="Times New Roman Bold" w:hAnsi="Times New Roman Bold"/>
      <w:b/>
      <w:szCs w:val="20"/>
      <w:lang w:eastAsia="en-US"/>
    </w:rPr>
  </w:style>
  <w:style w:type="paragraph" w:customStyle="1" w:styleId="ListParagraph2">
    <w:name w:val="List Paragraph2"/>
    <w:basedOn w:val="aff6"/>
    <w:qFormat/>
    <w:rsid w:val="007D74F8"/>
    <w:pPr>
      <w:ind w:left="720"/>
      <w:contextualSpacing/>
    </w:pPr>
  </w:style>
  <w:style w:type="paragraph" w:customStyle="1" w:styleId="afffff2">
    <w:name w:val="Таблица заголовок"/>
    <w:basedOn w:val="aff6"/>
    <w:qFormat/>
    <w:rsid w:val="007D74F8"/>
    <w:pPr>
      <w:suppressAutoHyphens/>
      <w:spacing w:before="120"/>
      <w:jc w:val="center"/>
    </w:pPr>
    <w:rPr>
      <w:rFonts w:ascii="Arial" w:hAnsi="Arial"/>
      <w:b/>
      <w:szCs w:val="20"/>
      <w:lang w:eastAsia="ar-SA"/>
    </w:rPr>
  </w:style>
  <w:style w:type="paragraph" w:customStyle="1" w:styleId="afffff3">
    <w:name w:val="Таблица"/>
    <w:basedOn w:val="aff6"/>
    <w:uiPriority w:val="99"/>
    <w:qFormat/>
    <w:rsid w:val="007D74F8"/>
    <w:pPr>
      <w:suppressAutoHyphens/>
    </w:pPr>
    <w:rPr>
      <w:lang w:eastAsia="ar-SA"/>
    </w:rPr>
  </w:style>
  <w:style w:type="character" w:customStyle="1" w:styleId="WW8Num1z0">
    <w:name w:val="WW8Num1z0"/>
    <w:rsid w:val="007D74F8"/>
    <w:rPr>
      <w:rFonts w:ascii="Symbol" w:hAnsi="Symbol"/>
    </w:rPr>
  </w:style>
  <w:style w:type="character" w:customStyle="1" w:styleId="WW8Num2z0">
    <w:name w:val="WW8Num2z0"/>
    <w:uiPriority w:val="99"/>
    <w:rsid w:val="007D74F8"/>
    <w:rPr>
      <w:rFonts w:ascii="Symbol" w:hAnsi="Symbol"/>
    </w:rPr>
  </w:style>
  <w:style w:type="character" w:customStyle="1" w:styleId="WW8Num3z0">
    <w:name w:val="WW8Num3z0"/>
    <w:uiPriority w:val="99"/>
    <w:rsid w:val="007D74F8"/>
    <w:rPr>
      <w:b/>
    </w:rPr>
  </w:style>
  <w:style w:type="character" w:customStyle="1" w:styleId="WW8Num3z1">
    <w:name w:val="WW8Num3z1"/>
    <w:rsid w:val="007D74F8"/>
  </w:style>
  <w:style w:type="character" w:customStyle="1" w:styleId="WW8Num4z0">
    <w:name w:val="WW8Num4z0"/>
    <w:rsid w:val="007D74F8"/>
  </w:style>
  <w:style w:type="character" w:customStyle="1" w:styleId="WW8Num5z0">
    <w:name w:val="WW8Num5z0"/>
    <w:rsid w:val="007D74F8"/>
    <w:rPr>
      <w:rFonts w:ascii="Wingdings" w:hAnsi="Wingdings"/>
    </w:rPr>
  </w:style>
  <w:style w:type="character" w:customStyle="1" w:styleId="WW8Num6z0">
    <w:name w:val="WW8Num6z0"/>
    <w:rsid w:val="007D74F8"/>
    <w:rPr>
      <w:rFonts w:ascii="Wingdings" w:hAnsi="Wingdings"/>
      <w:sz w:val="20"/>
    </w:rPr>
  </w:style>
  <w:style w:type="character" w:customStyle="1" w:styleId="WW8Num7z0">
    <w:name w:val="WW8Num7z0"/>
    <w:rsid w:val="007D74F8"/>
    <w:rPr>
      <w:rFonts w:ascii="Wingdings" w:hAnsi="Wingdings"/>
    </w:rPr>
  </w:style>
  <w:style w:type="character" w:customStyle="1" w:styleId="WW8Num8z0">
    <w:name w:val="WW8Num8z0"/>
    <w:rsid w:val="007D74F8"/>
  </w:style>
  <w:style w:type="character" w:customStyle="1" w:styleId="WW8Num9z0">
    <w:name w:val="WW8Num9z0"/>
    <w:uiPriority w:val="99"/>
    <w:rsid w:val="007D74F8"/>
  </w:style>
  <w:style w:type="character" w:customStyle="1" w:styleId="WW8Num10z0">
    <w:name w:val="WW8Num10z0"/>
    <w:uiPriority w:val="99"/>
    <w:rsid w:val="007D74F8"/>
    <w:rPr>
      <w:rFonts w:ascii="Symbol" w:hAnsi="Symbol"/>
    </w:rPr>
  </w:style>
  <w:style w:type="character" w:customStyle="1" w:styleId="WW8Num11z0">
    <w:name w:val="WW8Num11z0"/>
    <w:rsid w:val="007D74F8"/>
  </w:style>
  <w:style w:type="character" w:customStyle="1" w:styleId="WW8Num12z0">
    <w:name w:val="WW8Num12z0"/>
    <w:rsid w:val="007D74F8"/>
    <w:rPr>
      <w:rFonts w:ascii="Wingdings" w:hAnsi="Wingdings"/>
    </w:rPr>
  </w:style>
  <w:style w:type="character" w:customStyle="1" w:styleId="WW8Num13z0">
    <w:name w:val="WW8Num13z0"/>
    <w:rsid w:val="007D74F8"/>
  </w:style>
  <w:style w:type="character" w:customStyle="1" w:styleId="WW8Num14z0">
    <w:name w:val="WW8Num14z0"/>
    <w:rsid w:val="007D74F8"/>
    <w:rPr>
      <w:rFonts w:ascii="Wingdings" w:hAnsi="Wingdings"/>
    </w:rPr>
  </w:style>
  <w:style w:type="character" w:customStyle="1" w:styleId="WW8Num15z0">
    <w:name w:val="WW8Num15z0"/>
    <w:rsid w:val="007D74F8"/>
    <w:rPr>
      <w:rFonts w:ascii="Symbol" w:hAnsi="Symbol"/>
    </w:rPr>
  </w:style>
  <w:style w:type="character" w:customStyle="1" w:styleId="WW8Num16z0">
    <w:name w:val="WW8Num16z0"/>
    <w:rsid w:val="007D74F8"/>
    <w:rPr>
      <w:rFonts w:ascii="Wingdings" w:hAnsi="Wingdings"/>
    </w:rPr>
  </w:style>
  <w:style w:type="character" w:customStyle="1" w:styleId="WW8Num17z0">
    <w:name w:val="WW8Num17z0"/>
    <w:rsid w:val="007D74F8"/>
  </w:style>
  <w:style w:type="character" w:customStyle="1" w:styleId="WW8Num17z2">
    <w:name w:val="WW8Num17z2"/>
    <w:rsid w:val="007D74F8"/>
    <w:rPr>
      <w:b/>
    </w:rPr>
  </w:style>
  <w:style w:type="character" w:customStyle="1" w:styleId="WW8Num18z0">
    <w:name w:val="WW8Num18z0"/>
    <w:rsid w:val="007D74F8"/>
  </w:style>
  <w:style w:type="character" w:customStyle="1" w:styleId="WW8Num18z1">
    <w:name w:val="WW8Num18z1"/>
    <w:rsid w:val="007D74F8"/>
  </w:style>
  <w:style w:type="character" w:customStyle="1" w:styleId="WW8Num19z0">
    <w:name w:val="WW8Num19z0"/>
    <w:rsid w:val="007D74F8"/>
  </w:style>
  <w:style w:type="character" w:customStyle="1" w:styleId="WW8Num20z0">
    <w:name w:val="WW8Num20z0"/>
    <w:rsid w:val="007D74F8"/>
    <w:rPr>
      <w:rFonts w:ascii="Symbol" w:hAnsi="Symbol"/>
    </w:rPr>
  </w:style>
  <w:style w:type="character" w:customStyle="1" w:styleId="WW8Num22z0">
    <w:name w:val="WW8Num22z0"/>
    <w:rsid w:val="007D74F8"/>
    <w:rPr>
      <w:rFonts w:ascii="Symbol" w:hAnsi="Symbol"/>
    </w:rPr>
  </w:style>
  <w:style w:type="character" w:customStyle="1" w:styleId="WW8Num23z0">
    <w:name w:val="WW8Num23z0"/>
    <w:rsid w:val="007D74F8"/>
    <w:rPr>
      <w:rFonts w:ascii="Symbol" w:hAnsi="Symbol"/>
    </w:rPr>
  </w:style>
  <w:style w:type="character" w:customStyle="1" w:styleId="WW8Num24z0">
    <w:name w:val="WW8Num24z0"/>
    <w:rsid w:val="007D74F8"/>
    <w:rPr>
      <w:rFonts w:ascii="Symbol" w:hAnsi="Symbol"/>
    </w:rPr>
  </w:style>
  <w:style w:type="character" w:customStyle="1" w:styleId="WW8Num25z0">
    <w:name w:val="WW8Num25z0"/>
    <w:rsid w:val="007D74F8"/>
    <w:rPr>
      <w:rFonts w:ascii="Symbol" w:hAnsi="Symbol"/>
    </w:rPr>
  </w:style>
  <w:style w:type="character" w:customStyle="1" w:styleId="WW8Num26z0">
    <w:name w:val="WW8Num26z0"/>
    <w:rsid w:val="007D74F8"/>
    <w:rPr>
      <w:rFonts w:ascii="Symbol" w:hAnsi="Symbol"/>
    </w:rPr>
  </w:style>
  <w:style w:type="character" w:customStyle="1" w:styleId="WW8Num28z0">
    <w:name w:val="WW8Num28z0"/>
    <w:rsid w:val="007D74F8"/>
    <w:rPr>
      <w:rFonts w:ascii="Symbol" w:hAnsi="Symbol"/>
    </w:rPr>
  </w:style>
  <w:style w:type="character" w:customStyle="1" w:styleId="WW8Num29z0">
    <w:name w:val="WW8Num29z0"/>
    <w:rsid w:val="007D74F8"/>
  </w:style>
  <w:style w:type="character" w:customStyle="1" w:styleId="WW8Num30z0">
    <w:name w:val="WW8Num30z0"/>
    <w:rsid w:val="007D74F8"/>
    <w:rPr>
      <w:rFonts w:ascii="Symbol" w:hAnsi="Symbol"/>
    </w:rPr>
  </w:style>
  <w:style w:type="character" w:customStyle="1" w:styleId="WW8Num31z0">
    <w:name w:val="WW8Num31z0"/>
    <w:rsid w:val="007D74F8"/>
  </w:style>
  <w:style w:type="character" w:customStyle="1" w:styleId="WW8Num32z0">
    <w:name w:val="WW8Num32z0"/>
    <w:rsid w:val="007D74F8"/>
    <w:rPr>
      <w:rFonts w:ascii="Courier New" w:hAnsi="Courier New"/>
    </w:rPr>
  </w:style>
  <w:style w:type="character" w:customStyle="1" w:styleId="WW8Num32z1">
    <w:name w:val="WW8Num32z1"/>
    <w:rsid w:val="007D74F8"/>
  </w:style>
  <w:style w:type="character" w:customStyle="1" w:styleId="WW8Num32z2">
    <w:name w:val="WW8Num32z2"/>
    <w:rsid w:val="007D74F8"/>
    <w:rPr>
      <w:rFonts w:ascii="Wingdings" w:hAnsi="Wingdings"/>
    </w:rPr>
  </w:style>
  <w:style w:type="character" w:customStyle="1" w:styleId="WW8Num33z0">
    <w:name w:val="WW8Num33z0"/>
    <w:rsid w:val="007D74F8"/>
    <w:rPr>
      <w:rFonts w:ascii="Wingdings" w:hAnsi="Wingdings"/>
    </w:rPr>
  </w:style>
  <w:style w:type="character" w:customStyle="1" w:styleId="WW8Num34z0">
    <w:name w:val="WW8Num34z0"/>
    <w:rsid w:val="007D74F8"/>
    <w:rPr>
      <w:rFonts w:ascii="Symbol" w:hAnsi="Symbol"/>
    </w:rPr>
  </w:style>
  <w:style w:type="character" w:customStyle="1" w:styleId="WW8Num34z1">
    <w:name w:val="WW8Num34z1"/>
    <w:rsid w:val="007D74F8"/>
  </w:style>
  <w:style w:type="character" w:customStyle="1" w:styleId="WW8Num35z0">
    <w:name w:val="WW8Num35z0"/>
    <w:rsid w:val="007D74F8"/>
  </w:style>
  <w:style w:type="character" w:customStyle="1" w:styleId="2f8">
    <w:name w:val="Основной шрифт абзаца2"/>
    <w:uiPriority w:val="99"/>
    <w:rsid w:val="007D74F8"/>
  </w:style>
  <w:style w:type="character" w:customStyle="1" w:styleId="WW8Num5z1">
    <w:name w:val="WW8Num5z1"/>
    <w:rsid w:val="007D74F8"/>
    <w:rPr>
      <w:rFonts w:ascii="Symbol" w:hAnsi="Symbol"/>
      <w:color w:val="auto"/>
    </w:rPr>
  </w:style>
  <w:style w:type="character" w:customStyle="1" w:styleId="WW8Num7z1">
    <w:name w:val="WW8Num7z1"/>
    <w:rsid w:val="007D74F8"/>
    <w:rPr>
      <w:rFonts w:ascii="Courier New" w:hAnsi="Courier New"/>
    </w:rPr>
  </w:style>
  <w:style w:type="character" w:customStyle="1" w:styleId="WW8Num7z3">
    <w:name w:val="WW8Num7z3"/>
    <w:rsid w:val="007D74F8"/>
    <w:rPr>
      <w:rFonts w:ascii="Symbol" w:hAnsi="Symbol"/>
    </w:rPr>
  </w:style>
  <w:style w:type="character" w:customStyle="1" w:styleId="WW8Num10z2">
    <w:name w:val="WW8Num10z2"/>
    <w:rsid w:val="007D74F8"/>
    <w:rPr>
      <w:rFonts w:ascii="Wingdings" w:hAnsi="Wingdings"/>
    </w:rPr>
  </w:style>
  <w:style w:type="character" w:customStyle="1" w:styleId="WW8Num10z4">
    <w:name w:val="WW8Num10z4"/>
    <w:rsid w:val="007D74F8"/>
    <w:rPr>
      <w:rFonts w:ascii="Courier New" w:hAnsi="Courier New"/>
    </w:rPr>
  </w:style>
  <w:style w:type="character" w:customStyle="1" w:styleId="WW8Num12z1">
    <w:name w:val="WW8Num12z1"/>
    <w:rsid w:val="007D74F8"/>
    <w:rPr>
      <w:rFonts w:ascii="Courier New" w:hAnsi="Courier New"/>
    </w:rPr>
  </w:style>
  <w:style w:type="character" w:customStyle="1" w:styleId="WW8Num12z3">
    <w:name w:val="WW8Num12z3"/>
    <w:rsid w:val="007D74F8"/>
    <w:rPr>
      <w:rFonts w:ascii="Symbol" w:hAnsi="Symbol"/>
    </w:rPr>
  </w:style>
  <w:style w:type="character" w:customStyle="1" w:styleId="WW8Num14z1">
    <w:name w:val="WW8Num14z1"/>
    <w:rsid w:val="007D74F8"/>
    <w:rPr>
      <w:rFonts w:ascii="Courier New" w:hAnsi="Courier New"/>
    </w:rPr>
  </w:style>
  <w:style w:type="character" w:customStyle="1" w:styleId="WW8Num14z3">
    <w:name w:val="WW8Num14z3"/>
    <w:rsid w:val="007D74F8"/>
    <w:rPr>
      <w:rFonts w:ascii="Symbol" w:hAnsi="Symbol"/>
    </w:rPr>
  </w:style>
  <w:style w:type="character" w:customStyle="1" w:styleId="WW8Num15z4">
    <w:name w:val="WW8Num15z4"/>
    <w:rsid w:val="007D74F8"/>
    <w:rPr>
      <w:rFonts w:ascii="Times New Roman" w:hAnsi="Times New Roman"/>
    </w:rPr>
  </w:style>
  <w:style w:type="character" w:customStyle="1" w:styleId="WW8Num16z1">
    <w:name w:val="WW8Num16z1"/>
    <w:rsid w:val="007D74F8"/>
    <w:rPr>
      <w:rFonts w:ascii="Courier New" w:hAnsi="Courier New"/>
    </w:rPr>
  </w:style>
  <w:style w:type="character" w:customStyle="1" w:styleId="WW8Num16z3">
    <w:name w:val="WW8Num16z3"/>
    <w:rsid w:val="007D74F8"/>
    <w:rPr>
      <w:rFonts w:ascii="Symbol" w:hAnsi="Symbol"/>
    </w:rPr>
  </w:style>
  <w:style w:type="character" w:customStyle="1" w:styleId="WW8Num21z0">
    <w:name w:val="WW8Num21z0"/>
    <w:rsid w:val="007D74F8"/>
    <w:rPr>
      <w:rFonts w:ascii="Symbol" w:hAnsi="Symbol"/>
    </w:rPr>
  </w:style>
  <w:style w:type="character" w:customStyle="1" w:styleId="WW8Num21z1">
    <w:name w:val="WW8Num21z1"/>
    <w:rsid w:val="007D74F8"/>
    <w:rPr>
      <w:rFonts w:ascii="Wingdings" w:hAnsi="Wingdings"/>
    </w:rPr>
  </w:style>
  <w:style w:type="character" w:customStyle="1" w:styleId="WW8Num21z4">
    <w:name w:val="WW8Num21z4"/>
    <w:rsid w:val="007D74F8"/>
    <w:rPr>
      <w:rFonts w:ascii="Courier New" w:hAnsi="Courier New"/>
    </w:rPr>
  </w:style>
  <w:style w:type="character" w:customStyle="1" w:styleId="WW8Num22z1">
    <w:name w:val="WW8Num22z1"/>
    <w:rsid w:val="007D74F8"/>
    <w:rPr>
      <w:rFonts w:ascii="Courier New" w:hAnsi="Courier New"/>
    </w:rPr>
  </w:style>
  <w:style w:type="character" w:customStyle="1" w:styleId="WW8Num22z2">
    <w:name w:val="WW8Num22z2"/>
    <w:rsid w:val="007D74F8"/>
    <w:rPr>
      <w:rFonts w:ascii="Wingdings" w:hAnsi="Wingdings"/>
    </w:rPr>
  </w:style>
  <w:style w:type="character" w:customStyle="1" w:styleId="WW8Num24z1">
    <w:name w:val="WW8Num24z1"/>
    <w:rsid w:val="007D74F8"/>
    <w:rPr>
      <w:rFonts w:ascii="Courier New" w:hAnsi="Courier New"/>
    </w:rPr>
  </w:style>
  <w:style w:type="character" w:customStyle="1" w:styleId="WW8Num24z2">
    <w:name w:val="WW8Num24z2"/>
    <w:rsid w:val="007D74F8"/>
    <w:rPr>
      <w:rFonts w:ascii="Wingdings" w:hAnsi="Wingdings"/>
    </w:rPr>
  </w:style>
  <w:style w:type="character" w:customStyle="1" w:styleId="WW8Num25z1">
    <w:name w:val="WW8Num25z1"/>
    <w:rsid w:val="007D74F8"/>
  </w:style>
  <w:style w:type="character" w:customStyle="1" w:styleId="WW8Num27z0">
    <w:name w:val="WW8Num27z0"/>
    <w:rsid w:val="007D74F8"/>
    <w:rPr>
      <w:rFonts w:ascii="Symbol" w:hAnsi="Symbol"/>
      <w:sz w:val="20"/>
    </w:rPr>
  </w:style>
  <w:style w:type="character" w:customStyle="1" w:styleId="WW8Num28z1">
    <w:name w:val="WW8Num28z1"/>
    <w:rsid w:val="007D74F8"/>
    <w:rPr>
      <w:rFonts w:ascii="Courier New" w:hAnsi="Courier New"/>
    </w:rPr>
  </w:style>
  <w:style w:type="character" w:customStyle="1" w:styleId="WW8Num28z2">
    <w:name w:val="WW8Num28z2"/>
    <w:rsid w:val="007D74F8"/>
    <w:rPr>
      <w:rFonts w:ascii="Wingdings" w:hAnsi="Wingdings"/>
    </w:rPr>
  </w:style>
  <w:style w:type="character" w:customStyle="1" w:styleId="WW8Num32z3">
    <w:name w:val="WW8Num32z3"/>
    <w:rsid w:val="007D74F8"/>
    <w:rPr>
      <w:rFonts w:ascii="Symbol" w:hAnsi="Symbol"/>
    </w:rPr>
  </w:style>
  <w:style w:type="character" w:customStyle="1" w:styleId="WW8Num36z0">
    <w:name w:val="WW8Num36z0"/>
    <w:rsid w:val="007D74F8"/>
    <w:rPr>
      <w:rFonts w:ascii="Symbol" w:hAnsi="Symbol"/>
      <w:sz w:val="16"/>
    </w:rPr>
  </w:style>
  <w:style w:type="character" w:customStyle="1" w:styleId="WW8Num36z1">
    <w:name w:val="WW8Num36z1"/>
    <w:rsid w:val="007D74F8"/>
    <w:rPr>
      <w:rFonts w:ascii="Courier New" w:hAnsi="Courier New"/>
    </w:rPr>
  </w:style>
  <w:style w:type="character" w:customStyle="1" w:styleId="WW8Num36z2">
    <w:name w:val="WW8Num36z2"/>
    <w:rsid w:val="007D74F8"/>
    <w:rPr>
      <w:rFonts w:ascii="Wingdings" w:hAnsi="Wingdings"/>
    </w:rPr>
  </w:style>
  <w:style w:type="character" w:customStyle="1" w:styleId="WW8Num36z3">
    <w:name w:val="WW8Num36z3"/>
    <w:rsid w:val="007D74F8"/>
    <w:rPr>
      <w:rFonts w:ascii="Symbol" w:hAnsi="Symbol"/>
    </w:rPr>
  </w:style>
  <w:style w:type="character" w:customStyle="1" w:styleId="WW8Num37z0">
    <w:name w:val="WW8Num37z0"/>
    <w:rsid w:val="007D74F8"/>
  </w:style>
  <w:style w:type="character" w:customStyle="1" w:styleId="WW8Num38z0">
    <w:name w:val="WW8Num38z0"/>
    <w:rsid w:val="007D74F8"/>
    <w:rPr>
      <w:b/>
      <w:sz w:val="28"/>
    </w:rPr>
  </w:style>
  <w:style w:type="character" w:customStyle="1" w:styleId="WW8Num38z1">
    <w:name w:val="WW8Num38z1"/>
    <w:rsid w:val="007D74F8"/>
  </w:style>
  <w:style w:type="character" w:customStyle="1" w:styleId="WW8Num38z2">
    <w:name w:val="WW8Num38z2"/>
    <w:rsid w:val="007D74F8"/>
    <w:rPr>
      <w:sz w:val="28"/>
    </w:rPr>
  </w:style>
  <w:style w:type="character" w:customStyle="1" w:styleId="WW8Num39z0">
    <w:name w:val="WW8Num39z0"/>
    <w:rsid w:val="007D74F8"/>
    <w:rPr>
      <w:rFonts w:ascii="Wingdings" w:hAnsi="Wingdings"/>
    </w:rPr>
  </w:style>
  <w:style w:type="character" w:customStyle="1" w:styleId="WW8Num39z1">
    <w:name w:val="WW8Num39z1"/>
    <w:rsid w:val="007D74F8"/>
    <w:rPr>
      <w:rFonts w:ascii="Courier New" w:hAnsi="Courier New"/>
    </w:rPr>
  </w:style>
  <w:style w:type="character" w:customStyle="1" w:styleId="WW8Num39z3">
    <w:name w:val="WW8Num39z3"/>
    <w:rsid w:val="007D74F8"/>
    <w:rPr>
      <w:rFonts w:ascii="Symbol" w:hAnsi="Symbol"/>
    </w:rPr>
  </w:style>
  <w:style w:type="character" w:customStyle="1" w:styleId="WW8Num40z0">
    <w:name w:val="WW8Num40z0"/>
    <w:rsid w:val="007D74F8"/>
    <w:rPr>
      <w:rFonts w:ascii="Wingdings" w:hAnsi="Wingdings"/>
    </w:rPr>
  </w:style>
  <w:style w:type="character" w:customStyle="1" w:styleId="WW8Num40z1">
    <w:name w:val="WW8Num40z1"/>
    <w:rsid w:val="007D74F8"/>
  </w:style>
  <w:style w:type="character" w:customStyle="1" w:styleId="WW8Num41z0">
    <w:name w:val="WW8Num41z0"/>
    <w:rsid w:val="007D74F8"/>
  </w:style>
  <w:style w:type="character" w:customStyle="1" w:styleId="1ff">
    <w:name w:val="Основной шрифт абзаца1"/>
    <w:uiPriority w:val="99"/>
    <w:rsid w:val="007D74F8"/>
  </w:style>
  <w:style w:type="character" w:customStyle="1" w:styleId="82">
    <w:name w:val="Знак Знак8"/>
    <w:uiPriority w:val="99"/>
    <w:rsid w:val="007D74F8"/>
    <w:rPr>
      <w:rFonts w:ascii="Cambria" w:hAnsi="Cambria"/>
      <w:b/>
      <w:color w:val="4F81BD"/>
      <w:sz w:val="24"/>
    </w:rPr>
  </w:style>
  <w:style w:type="character" w:customStyle="1" w:styleId="3f3">
    <w:name w:val="Знак Знак3"/>
    <w:rsid w:val="007D74F8"/>
    <w:rPr>
      <w:lang w:val="ru-RU" w:eastAsia="ar-SA" w:bidi="ar-SA"/>
    </w:rPr>
  </w:style>
  <w:style w:type="character" w:customStyle="1" w:styleId="1ff0">
    <w:name w:val="Знак примечания1"/>
    <w:rsid w:val="007D74F8"/>
    <w:rPr>
      <w:sz w:val="16"/>
    </w:rPr>
  </w:style>
  <w:style w:type="character" w:customStyle="1" w:styleId="afffff4">
    <w:name w:val="кастом лист Знак"/>
    <w:rsid w:val="007D74F8"/>
    <w:rPr>
      <w:sz w:val="28"/>
      <w:lang w:val="ru-RU" w:eastAsia="ar-SA" w:bidi="ar-SA"/>
    </w:rPr>
  </w:style>
  <w:style w:type="character" w:customStyle="1" w:styleId="afffff5">
    <w:name w:val="Обычный Текст Знак"/>
    <w:rsid w:val="007D74F8"/>
    <w:rPr>
      <w:sz w:val="24"/>
    </w:rPr>
  </w:style>
  <w:style w:type="character" w:customStyle="1" w:styleId="1ff1">
    <w:name w:val="Маркир_1 Знак"/>
    <w:rsid w:val="007D74F8"/>
    <w:rPr>
      <w:sz w:val="24"/>
      <w:lang w:eastAsia="ar-SA" w:bidi="ar-SA"/>
    </w:rPr>
  </w:style>
  <w:style w:type="character" w:customStyle="1" w:styleId="92">
    <w:name w:val="Знак Знак9"/>
    <w:uiPriority w:val="99"/>
    <w:rsid w:val="007D74F8"/>
    <w:rPr>
      <w:rFonts w:ascii="Cambria" w:hAnsi="Cambria"/>
      <w:b/>
      <w:i/>
      <w:sz w:val="28"/>
    </w:rPr>
  </w:style>
  <w:style w:type="character" w:customStyle="1" w:styleId="2f9">
    <w:name w:val="заголовок 2 Знак"/>
    <w:rsid w:val="007D74F8"/>
    <w:rPr>
      <w:b/>
      <w:sz w:val="28"/>
      <w:lang w:val="ru-RU" w:eastAsia="ar-SA" w:bidi="ar-SA"/>
    </w:rPr>
  </w:style>
  <w:style w:type="character" w:customStyle="1" w:styleId="afffff6">
    <w:name w:val="Символ сноски"/>
    <w:uiPriority w:val="99"/>
    <w:rsid w:val="007D74F8"/>
    <w:rPr>
      <w:rFonts w:ascii="Times New Roman" w:hAnsi="Times New Roman"/>
      <w:vertAlign w:val="superscript"/>
      <w:lang w:val="ru-RU"/>
    </w:rPr>
  </w:style>
  <w:style w:type="character" w:customStyle="1" w:styleId="FootnoteTextChar">
    <w:name w:val="Footnote Text Char Знак Знак Знак"/>
    <w:aliases w:val="Footnote Text Char Знак Знак1,Footnote Text Char Знак Знак Знак Знак Знак Знак"/>
    <w:rsid w:val="007D74F8"/>
    <w:rPr>
      <w:sz w:val="24"/>
      <w:lang w:val="ru-RU" w:eastAsia="ar-SA" w:bidi="ar-SA"/>
    </w:rPr>
  </w:style>
  <w:style w:type="character" w:customStyle="1" w:styleId="afffff7">
    <w:name w:val="Маркеры списка"/>
    <w:uiPriority w:val="99"/>
    <w:rsid w:val="007D74F8"/>
    <w:rPr>
      <w:rFonts w:ascii="OpenSymbol" w:eastAsia="Times New Roman" w:hAnsi="OpenSymbol"/>
    </w:rPr>
  </w:style>
  <w:style w:type="paragraph" w:customStyle="1" w:styleId="1ff2">
    <w:name w:val="Заголовок1"/>
    <w:basedOn w:val="aff6"/>
    <w:next w:val="affc"/>
    <w:uiPriority w:val="99"/>
    <w:qFormat/>
    <w:rsid w:val="007D74F8"/>
    <w:pPr>
      <w:keepNext/>
      <w:suppressAutoHyphens/>
      <w:spacing w:before="240" w:after="120"/>
    </w:pPr>
    <w:rPr>
      <w:rFonts w:ascii="Arial" w:hAnsi="Arial" w:cs="Tahoma"/>
      <w:sz w:val="28"/>
      <w:szCs w:val="28"/>
      <w:lang w:eastAsia="ar-SA"/>
    </w:rPr>
  </w:style>
  <w:style w:type="paragraph" w:customStyle="1" w:styleId="2fa">
    <w:name w:val="Название2"/>
    <w:basedOn w:val="aff6"/>
    <w:qFormat/>
    <w:rsid w:val="007D74F8"/>
    <w:pPr>
      <w:suppressLineNumbers/>
      <w:suppressAutoHyphens/>
      <w:spacing w:before="120" w:after="120"/>
    </w:pPr>
    <w:rPr>
      <w:rFonts w:cs="Tahoma"/>
      <w:i/>
      <w:iCs/>
      <w:lang w:eastAsia="ar-SA"/>
    </w:rPr>
  </w:style>
  <w:style w:type="paragraph" w:customStyle="1" w:styleId="2fb">
    <w:name w:val="Указатель2"/>
    <w:basedOn w:val="aff6"/>
    <w:uiPriority w:val="99"/>
    <w:qFormat/>
    <w:rsid w:val="007D74F8"/>
    <w:pPr>
      <w:suppressLineNumbers/>
      <w:suppressAutoHyphens/>
    </w:pPr>
    <w:rPr>
      <w:rFonts w:cs="Tahoma"/>
      <w:lang w:eastAsia="ar-SA"/>
    </w:rPr>
  </w:style>
  <w:style w:type="paragraph" w:customStyle="1" w:styleId="1ff3">
    <w:name w:val="Название1"/>
    <w:basedOn w:val="aff6"/>
    <w:uiPriority w:val="99"/>
    <w:qFormat/>
    <w:rsid w:val="007D74F8"/>
    <w:pPr>
      <w:suppressLineNumbers/>
      <w:suppressAutoHyphens/>
      <w:spacing w:before="120" w:after="120"/>
    </w:pPr>
    <w:rPr>
      <w:rFonts w:cs="Tahoma"/>
      <w:i/>
      <w:iCs/>
      <w:lang w:eastAsia="ar-SA"/>
    </w:rPr>
  </w:style>
  <w:style w:type="paragraph" w:customStyle="1" w:styleId="1ff4">
    <w:name w:val="Указатель1"/>
    <w:basedOn w:val="aff6"/>
    <w:uiPriority w:val="99"/>
    <w:qFormat/>
    <w:rsid w:val="007D74F8"/>
    <w:pPr>
      <w:suppressLineNumbers/>
      <w:suppressAutoHyphens/>
    </w:pPr>
    <w:rPr>
      <w:rFonts w:cs="Tahoma"/>
      <w:lang w:eastAsia="ar-SA"/>
    </w:rPr>
  </w:style>
  <w:style w:type="paragraph" w:customStyle="1" w:styleId="211">
    <w:name w:val="Нумерованный список 21"/>
    <w:basedOn w:val="aff6"/>
    <w:qFormat/>
    <w:rsid w:val="007D74F8"/>
    <w:pPr>
      <w:tabs>
        <w:tab w:val="num" w:pos="420"/>
      </w:tabs>
      <w:suppressAutoHyphens/>
      <w:ind w:left="420" w:hanging="420"/>
    </w:pPr>
    <w:rPr>
      <w:lang w:eastAsia="ar-SA"/>
    </w:rPr>
  </w:style>
  <w:style w:type="paragraph" w:customStyle="1" w:styleId="1ff5">
    <w:name w:val="Маркированный список1"/>
    <w:basedOn w:val="aff6"/>
    <w:link w:val="1ff6"/>
    <w:qFormat/>
    <w:rsid w:val="007D74F8"/>
    <w:pPr>
      <w:suppressAutoHyphens/>
      <w:spacing w:before="60" w:after="60"/>
      <w:ind w:left="1440" w:hanging="360"/>
      <w:jc w:val="both"/>
    </w:pPr>
    <w:rPr>
      <w:sz w:val="28"/>
      <w:szCs w:val="20"/>
      <w:lang w:eastAsia="ar-SA"/>
    </w:rPr>
  </w:style>
  <w:style w:type="paragraph" w:customStyle="1" w:styleId="311">
    <w:name w:val="Основной текст 31"/>
    <w:basedOn w:val="aff6"/>
    <w:qFormat/>
    <w:rsid w:val="007D74F8"/>
    <w:pPr>
      <w:suppressAutoHyphens/>
      <w:spacing w:after="120"/>
    </w:pPr>
    <w:rPr>
      <w:sz w:val="16"/>
      <w:szCs w:val="16"/>
      <w:lang w:eastAsia="ar-SA"/>
    </w:rPr>
  </w:style>
  <w:style w:type="paragraph" w:customStyle="1" w:styleId="1ff7">
    <w:name w:val="Текст примечания1"/>
    <w:basedOn w:val="aff6"/>
    <w:qFormat/>
    <w:rsid w:val="007D74F8"/>
    <w:pPr>
      <w:suppressAutoHyphens/>
    </w:pPr>
    <w:rPr>
      <w:sz w:val="20"/>
      <w:szCs w:val="20"/>
      <w:lang w:eastAsia="ar-SA"/>
    </w:rPr>
  </w:style>
  <w:style w:type="paragraph" w:customStyle="1" w:styleId="313">
    <w:name w:val="Основной текст с отступом 31"/>
    <w:basedOn w:val="aff6"/>
    <w:qFormat/>
    <w:rsid w:val="007D74F8"/>
    <w:pPr>
      <w:suppressAutoHyphens/>
      <w:spacing w:after="120"/>
      <w:ind w:left="283"/>
    </w:pPr>
    <w:rPr>
      <w:sz w:val="16"/>
      <w:szCs w:val="16"/>
      <w:lang w:eastAsia="ar-SA"/>
    </w:rPr>
  </w:style>
  <w:style w:type="paragraph" w:customStyle="1" w:styleId="1ff8">
    <w:name w:val="Продолжение списка1"/>
    <w:basedOn w:val="aff6"/>
    <w:qFormat/>
    <w:rsid w:val="007D74F8"/>
    <w:pPr>
      <w:suppressAutoHyphens/>
      <w:spacing w:after="120"/>
      <w:ind w:left="283"/>
    </w:pPr>
    <w:rPr>
      <w:lang w:eastAsia="ar-SA"/>
    </w:rPr>
  </w:style>
  <w:style w:type="paragraph" w:customStyle="1" w:styleId="1ff9">
    <w:name w:val="Рецензия1"/>
    <w:qFormat/>
    <w:rsid w:val="007D74F8"/>
    <w:pPr>
      <w:suppressAutoHyphens/>
    </w:pPr>
    <w:rPr>
      <w:sz w:val="24"/>
      <w:szCs w:val="24"/>
      <w:lang w:eastAsia="ar-SA"/>
    </w:rPr>
  </w:style>
  <w:style w:type="paragraph" w:customStyle="1" w:styleId="Prilozhenielevel2">
    <w:name w:val="Prilozhenie_level_2"/>
    <w:basedOn w:val="aff6"/>
    <w:qFormat/>
    <w:rsid w:val="007D74F8"/>
    <w:pPr>
      <w:suppressAutoHyphens/>
      <w:jc w:val="both"/>
    </w:pPr>
    <w:rPr>
      <w:b/>
      <w:bCs/>
      <w:szCs w:val="26"/>
      <w:lang w:eastAsia="ar-SA"/>
    </w:rPr>
  </w:style>
  <w:style w:type="paragraph" w:customStyle="1" w:styleId="afffff8">
    <w:name w:val="кастом лист"/>
    <w:basedOn w:val="affa"/>
    <w:qFormat/>
    <w:rsid w:val="007D74F8"/>
    <w:pPr>
      <w:tabs>
        <w:tab w:val="num" w:pos="705"/>
      </w:tabs>
      <w:suppressAutoHyphens/>
      <w:spacing w:before="120"/>
      <w:ind w:left="705" w:hanging="705"/>
      <w:jc w:val="both"/>
    </w:pPr>
    <w:rPr>
      <w:sz w:val="28"/>
      <w:szCs w:val="28"/>
      <w:lang w:eastAsia="ar-SA"/>
    </w:rPr>
  </w:style>
  <w:style w:type="paragraph" w:customStyle="1" w:styleId="afffff9">
    <w:name w:val="Обычный Текст"/>
    <w:basedOn w:val="aff6"/>
    <w:qFormat/>
    <w:rsid w:val="007D74F8"/>
    <w:pPr>
      <w:suppressAutoHyphens/>
      <w:ind w:firstLine="709"/>
    </w:pPr>
    <w:rPr>
      <w:sz w:val="28"/>
      <w:lang w:eastAsia="ar-SA"/>
    </w:rPr>
  </w:style>
  <w:style w:type="paragraph" w:customStyle="1" w:styleId="1ffa">
    <w:name w:val="Маркир_1"/>
    <w:basedOn w:val="aff6"/>
    <w:qFormat/>
    <w:rsid w:val="007D74F8"/>
    <w:pPr>
      <w:tabs>
        <w:tab w:val="num" w:pos="1774"/>
      </w:tabs>
      <w:suppressAutoHyphens/>
      <w:ind w:left="1774" w:hanging="705"/>
    </w:pPr>
    <w:rPr>
      <w:sz w:val="28"/>
      <w:lang w:eastAsia="ar-SA"/>
    </w:rPr>
  </w:style>
  <w:style w:type="paragraph" w:customStyle="1" w:styleId="2fc">
    <w:name w:val="Маркир_2"/>
    <w:basedOn w:val="afffff9"/>
    <w:qFormat/>
    <w:rsid w:val="007D74F8"/>
    <w:pPr>
      <w:tabs>
        <w:tab w:val="left" w:pos="360"/>
        <w:tab w:val="left" w:pos="624"/>
        <w:tab w:val="num" w:pos="720"/>
      </w:tabs>
    </w:pPr>
    <w:rPr>
      <w:lang w:val="en-US"/>
    </w:rPr>
  </w:style>
  <w:style w:type="paragraph" w:customStyle="1" w:styleId="head730">
    <w:name w:val="head73"/>
    <w:basedOn w:val="aff6"/>
    <w:qFormat/>
    <w:rsid w:val="007D74F8"/>
    <w:pPr>
      <w:keepNext/>
      <w:tabs>
        <w:tab w:val="num" w:pos="624"/>
      </w:tabs>
      <w:suppressAutoHyphens/>
      <w:spacing w:after="120"/>
      <w:ind w:left="624" w:hanging="624"/>
      <w:jc w:val="both"/>
    </w:pPr>
    <w:rPr>
      <w:rFonts w:ascii="Times New Roman Bold" w:hAnsi="Times New Roman Bold"/>
      <w:b/>
      <w:bCs/>
      <w:sz w:val="22"/>
      <w:szCs w:val="22"/>
      <w:lang w:eastAsia="ar-SA"/>
    </w:rPr>
  </w:style>
  <w:style w:type="paragraph" w:customStyle="1" w:styleId="head720">
    <w:name w:val="head72"/>
    <w:basedOn w:val="aff6"/>
    <w:qFormat/>
    <w:rsid w:val="007D74F8"/>
    <w:pPr>
      <w:keepNext/>
      <w:suppressAutoHyphens/>
      <w:spacing w:after="120"/>
      <w:ind w:left="576" w:hanging="576"/>
    </w:pPr>
    <w:rPr>
      <w:rFonts w:ascii="Times New Roman Bold" w:hAnsi="Times New Roman Bold"/>
      <w:b/>
      <w:bCs/>
      <w:lang w:eastAsia="ar-SA"/>
    </w:rPr>
  </w:style>
  <w:style w:type="paragraph" w:customStyle="1" w:styleId="-20">
    <w:name w:val="-2"/>
    <w:basedOn w:val="aff6"/>
    <w:qFormat/>
    <w:rsid w:val="007D74F8"/>
    <w:pPr>
      <w:tabs>
        <w:tab w:val="num" w:pos="420"/>
      </w:tabs>
      <w:suppressAutoHyphens/>
      <w:snapToGrid w:val="0"/>
      <w:ind w:left="420" w:hanging="420"/>
      <w:jc w:val="both"/>
    </w:pPr>
    <w:rPr>
      <w:lang w:eastAsia="ar-SA"/>
    </w:rPr>
  </w:style>
  <w:style w:type="paragraph" w:customStyle="1" w:styleId="stylebodytextjustifiedbefore5ptafter5pt0">
    <w:name w:val="stylebodytextjustifiedbefore5ptafter5pt"/>
    <w:basedOn w:val="aff6"/>
    <w:qFormat/>
    <w:rsid w:val="007D74F8"/>
    <w:pPr>
      <w:tabs>
        <w:tab w:val="num" w:pos="624"/>
      </w:tabs>
      <w:suppressAutoHyphens/>
      <w:spacing w:before="100" w:after="100"/>
      <w:ind w:left="624" w:hanging="624"/>
      <w:jc w:val="both"/>
    </w:pPr>
    <w:rPr>
      <w:lang w:eastAsia="ar-SA"/>
    </w:rPr>
  </w:style>
  <w:style w:type="paragraph" w:customStyle="1" w:styleId="2fd">
    <w:name w:val="заголовок 2"/>
    <w:basedOn w:val="aff6"/>
    <w:next w:val="affc"/>
    <w:qFormat/>
    <w:rsid w:val="007D74F8"/>
    <w:pPr>
      <w:keepNext/>
      <w:keepLines/>
      <w:suppressAutoHyphens/>
      <w:spacing w:before="240" w:after="120"/>
      <w:jc w:val="both"/>
    </w:pPr>
    <w:rPr>
      <w:b/>
      <w:sz w:val="28"/>
      <w:szCs w:val="20"/>
      <w:lang w:eastAsia="ar-SA"/>
    </w:rPr>
  </w:style>
  <w:style w:type="paragraph" w:styleId="afffffa">
    <w:name w:val="footnote text"/>
    <w:aliases w:val="Footnote Text Char Знак Знак,Footnote Text Char Знак,Footnote Text Char Знак Знак Знак Знак,Текст сноски Знак1 Знак,Текст сноски Знак Знак Знак,Текст сноски Знак Знак Знак Знак Знак,Текст сноски Знак Знак1 Знак,З,Зна"/>
    <w:basedOn w:val="aff6"/>
    <w:link w:val="2fe"/>
    <w:uiPriority w:val="99"/>
    <w:qFormat/>
    <w:rsid w:val="007D74F8"/>
    <w:pPr>
      <w:suppressAutoHyphens/>
    </w:pPr>
    <w:rPr>
      <w:szCs w:val="20"/>
      <w:lang w:eastAsia="ar-SA"/>
    </w:rPr>
  </w:style>
  <w:style w:type="paragraph" w:customStyle="1" w:styleId="xmsonormal">
    <w:name w:val="x_msonormal"/>
    <w:basedOn w:val="aff6"/>
    <w:qFormat/>
    <w:rsid w:val="007D74F8"/>
    <w:pPr>
      <w:suppressAutoHyphens/>
      <w:spacing w:before="280" w:after="280"/>
    </w:pPr>
    <w:rPr>
      <w:lang w:eastAsia="ar-SA"/>
    </w:rPr>
  </w:style>
  <w:style w:type="paragraph" w:customStyle="1" w:styleId="xhead73">
    <w:name w:val="x_head73"/>
    <w:basedOn w:val="aff6"/>
    <w:qFormat/>
    <w:rsid w:val="007D74F8"/>
    <w:pPr>
      <w:suppressAutoHyphens/>
      <w:spacing w:before="280" w:after="280"/>
    </w:pPr>
    <w:rPr>
      <w:lang w:eastAsia="ar-SA"/>
    </w:rPr>
  </w:style>
  <w:style w:type="paragraph" w:customStyle="1" w:styleId="xstylebodytextjustifiedbefore5ptafter5ptkernat1">
    <w:name w:val="x_stylebodytextjustifiedbefore5ptafter5ptkernat1"/>
    <w:basedOn w:val="aff6"/>
    <w:qFormat/>
    <w:rsid w:val="007D74F8"/>
    <w:pPr>
      <w:suppressAutoHyphens/>
      <w:spacing w:before="280" w:after="280"/>
    </w:pPr>
    <w:rPr>
      <w:lang w:eastAsia="ar-SA"/>
    </w:rPr>
  </w:style>
  <w:style w:type="paragraph" w:customStyle="1" w:styleId="xstylebodytextjustifiedbefore5ptafter5pt">
    <w:name w:val="x_stylebodytextjustifiedbefore5ptafter5pt"/>
    <w:basedOn w:val="aff6"/>
    <w:qFormat/>
    <w:rsid w:val="007D74F8"/>
    <w:pPr>
      <w:suppressAutoHyphens/>
      <w:spacing w:before="280" w:after="280"/>
    </w:pPr>
    <w:rPr>
      <w:lang w:eastAsia="ar-SA"/>
    </w:rPr>
  </w:style>
  <w:style w:type="paragraph" w:customStyle="1" w:styleId="xmsoplaintext">
    <w:name w:val="x_msoplaintext"/>
    <w:basedOn w:val="aff6"/>
    <w:qFormat/>
    <w:rsid w:val="007D74F8"/>
    <w:pPr>
      <w:suppressAutoHyphens/>
      <w:spacing w:before="280" w:after="280"/>
    </w:pPr>
    <w:rPr>
      <w:lang w:eastAsia="ar-SA"/>
    </w:rPr>
  </w:style>
  <w:style w:type="paragraph" w:customStyle="1" w:styleId="afffffb">
    <w:name w:val="Содержимое таблицы"/>
    <w:basedOn w:val="aff6"/>
    <w:qFormat/>
    <w:rsid w:val="007D74F8"/>
    <w:pPr>
      <w:suppressLineNumbers/>
      <w:suppressAutoHyphens/>
    </w:pPr>
    <w:rPr>
      <w:lang w:eastAsia="ar-SA"/>
    </w:rPr>
  </w:style>
  <w:style w:type="paragraph" w:customStyle="1" w:styleId="afffffc">
    <w:name w:val="Заголовок таблицы"/>
    <w:basedOn w:val="afffffb"/>
    <w:uiPriority w:val="99"/>
    <w:qFormat/>
    <w:rsid w:val="007D74F8"/>
    <w:pPr>
      <w:jc w:val="center"/>
    </w:pPr>
    <w:rPr>
      <w:b/>
      <w:bCs/>
    </w:rPr>
  </w:style>
  <w:style w:type="paragraph" w:customStyle="1" w:styleId="afffffd">
    <w:name w:val="Текст в табл. мал."/>
    <w:basedOn w:val="aff6"/>
    <w:qFormat/>
    <w:rsid w:val="007D74F8"/>
    <w:pPr>
      <w:keepLines/>
      <w:spacing w:before="60" w:after="60"/>
      <w:ind w:right="113"/>
    </w:pPr>
    <w:rPr>
      <w:szCs w:val="20"/>
      <w:lang w:eastAsia="ar-SA"/>
    </w:rPr>
  </w:style>
  <w:style w:type="character" w:customStyle="1" w:styleId="141">
    <w:name w:val="Знак Знак14"/>
    <w:uiPriority w:val="99"/>
    <w:locked/>
    <w:rsid w:val="007D74F8"/>
    <w:rPr>
      <w:sz w:val="24"/>
      <w:lang w:val="ru-RU" w:eastAsia="ru-RU"/>
    </w:rPr>
  </w:style>
  <w:style w:type="character" w:customStyle="1" w:styleId="bodytext3">
    <w:name w:val="body text Знак Знак3"/>
    <w:rsid w:val="007D74F8"/>
    <w:rPr>
      <w:sz w:val="24"/>
      <w:lang w:val="ru-RU" w:eastAsia="ru-RU"/>
    </w:rPr>
  </w:style>
  <w:style w:type="character" w:customStyle="1" w:styleId="122">
    <w:name w:val="Знак Знак12"/>
    <w:uiPriority w:val="99"/>
    <w:rsid w:val="007D74F8"/>
    <w:rPr>
      <w:sz w:val="24"/>
      <w:lang w:val="ru-RU" w:eastAsia="ru-RU"/>
    </w:rPr>
  </w:style>
  <w:style w:type="character" w:customStyle="1" w:styleId="postbody1">
    <w:name w:val="postbody1"/>
    <w:rsid w:val="007D74F8"/>
  </w:style>
  <w:style w:type="character" w:customStyle="1" w:styleId="bodytext2">
    <w:name w:val="body text Знак Знак2"/>
    <w:rsid w:val="007D74F8"/>
    <w:rPr>
      <w:sz w:val="24"/>
      <w:lang w:val="ru-RU" w:eastAsia="ru-RU"/>
    </w:rPr>
  </w:style>
  <w:style w:type="character" w:customStyle="1" w:styleId="3030">
    <w:name w:val="Заг 3.КД_03 Знак"/>
    <w:link w:val="303"/>
    <w:uiPriority w:val="99"/>
    <w:locked/>
    <w:rsid w:val="007D74F8"/>
    <w:rPr>
      <w:b/>
      <w:sz w:val="28"/>
      <w:szCs w:val="28"/>
      <w:lang w:eastAsia="en-US"/>
    </w:rPr>
  </w:style>
  <w:style w:type="paragraph" w:customStyle="1" w:styleId="2ff">
    <w:name w:val="Заголовок 2.КД"/>
    <w:basedOn w:val="1fa"/>
    <w:next w:val="aff6"/>
    <w:link w:val="2ff0"/>
    <w:autoRedefine/>
    <w:qFormat/>
    <w:rsid w:val="000A2565"/>
    <w:pPr>
      <w:spacing w:line="240" w:lineRule="atLeast"/>
      <w:ind w:firstLine="0"/>
      <w:contextualSpacing/>
      <w:outlineLvl w:val="1"/>
    </w:pPr>
    <w:rPr>
      <w:kern w:val="28"/>
      <w:sz w:val="24"/>
      <w:szCs w:val="24"/>
    </w:rPr>
  </w:style>
  <w:style w:type="character" w:customStyle="1" w:styleId="2ff0">
    <w:name w:val="Заголовок 2.КД Знак"/>
    <w:link w:val="2ff"/>
    <w:locked/>
    <w:rsid w:val="000A2565"/>
    <w:rPr>
      <w:b/>
      <w:kern w:val="28"/>
      <w:sz w:val="24"/>
      <w:szCs w:val="24"/>
      <w:lang w:eastAsia="en-US"/>
    </w:rPr>
  </w:style>
  <w:style w:type="paragraph" w:customStyle="1" w:styleId="302">
    <w:name w:val="Заголовок 3.КД_02"/>
    <w:basedOn w:val="aff6"/>
    <w:link w:val="3020"/>
    <w:qFormat/>
    <w:rsid w:val="007D74F8"/>
    <w:pPr>
      <w:keepNext/>
      <w:widowControl w:val="0"/>
      <w:tabs>
        <w:tab w:val="num" w:pos="1209"/>
      </w:tabs>
      <w:autoSpaceDE w:val="0"/>
      <w:autoSpaceDN w:val="0"/>
      <w:adjustRightInd w:val="0"/>
      <w:spacing w:before="240" w:after="240"/>
      <w:jc w:val="center"/>
      <w:outlineLvl w:val="0"/>
    </w:pPr>
    <w:rPr>
      <w:b/>
      <w:kern w:val="28"/>
      <w:sz w:val="28"/>
      <w:szCs w:val="20"/>
      <w:lang w:eastAsia="en-US"/>
    </w:rPr>
  </w:style>
  <w:style w:type="character" w:customStyle="1" w:styleId="3020">
    <w:name w:val="Заголовок 3.КД_02 Знак Знак"/>
    <w:link w:val="302"/>
    <w:locked/>
    <w:rsid w:val="007D74F8"/>
    <w:rPr>
      <w:b/>
      <w:kern w:val="28"/>
      <w:sz w:val="28"/>
      <w:lang w:val="ru-RU" w:eastAsia="en-US" w:bidi="ar-SA"/>
    </w:rPr>
  </w:style>
  <w:style w:type="paragraph" w:styleId="22">
    <w:name w:val="List Bullet 2"/>
    <w:aliases w:val="Indent 2"/>
    <w:basedOn w:val="aff6"/>
    <w:autoRedefine/>
    <w:qFormat/>
    <w:rsid w:val="007D74F8"/>
    <w:pPr>
      <w:numPr>
        <w:numId w:val="14"/>
      </w:numPr>
      <w:spacing w:before="60" w:after="60"/>
      <w:jc w:val="both"/>
    </w:pPr>
    <w:rPr>
      <w:sz w:val="28"/>
      <w:szCs w:val="28"/>
    </w:rPr>
  </w:style>
  <w:style w:type="paragraph" w:customStyle="1" w:styleId="OTRNormal">
    <w:name w:val="OTR_Normal"/>
    <w:basedOn w:val="aff6"/>
    <w:link w:val="OTRNormal0"/>
    <w:qFormat/>
    <w:rsid w:val="007D74F8"/>
    <w:pPr>
      <w:spacing w:before="60" w:after="120"/>
      <w:ind w:firstLine="284"/>
      <w:jc w:val="both"/>
    </w:pPr>
    <w:rPr>
      <w:szCs w:val="20"/>
    </w:rPr>
  </w:style>
  <w:style w:type="character" w:customStyle="1" w:styleId="OTRNormal0">
    <w:name w:val="OTR_Normal Знак"/>
    <w:link w:val="OTRNormal"/>
    <w:locked/>
    <w:rsid w:val="007D74F8"/>
    <w:rPr>
      <w:sz w:val="24"/>
      <w:lang w:val="ru-RU" w:eastAsia="ru-RU" w:bidi="ar-SA"/>
    </w:rPr>
  </w:style>
  <w:style w:type="paragraph" w:styleId="a">
    <w:name w:val="caption"/>
    <w:aliases w:val="Рисунок название стить"/>
    <w:basedOn w:val="aff6"/>
    <w:next w:val="aff6"/>
    <w:link w:val="afffffe"/>
    <w:qFormat/>
    <w:locked/>
    <w:rsid w:val="007D74F8"/>
    <w:pPr>
      <w:numPr>
        <w:numId w:val="8"/>
      </w:numPr>
      <w:ind w:left="0" w:firstLine="0"/>
    </w:pPr>
    <w:rPr>
      <w:b/>
      <w:bCs/>
      <w:sz w:val="20"/>
      <w:szCs w:val="20"/>
    </w:rPr>
  </w:style>
  <w:style w:type="paragraph" w:styleId="affffff">
    <w:name w:val="List Number"/>
    <w:aliases w:val="Нумерованный"/>
    <w:basedOn w:val="aff6"/>
    <w:qFormat/>
    <w:rsid w:val="007D74F8"/>
    <w:pPr>
      <w:tabs>
        <w:tab w:val="num" w:pos="540"/>
      </w:tabs>
      <w:ind w:left="540" w:hanging="360"/>
    </w:pPr>
  </w:style>
  <w:style w:type="character" w:styleId="affffff0">
    <w:name w:val="footnote reference"/>
    <w:aliases w:val="Знак сноски 1,Знак сноски-FN,Iiaienu1 Знак2,Oaeno1 Знак2,Текст1 Знак2,Òåêñò1 Знак2,OT-EA Знак1,Iiaienu1 Знак Знак1,Oaeno1 Знак Знак1,Текст1 Знак Знак1,Òåêñò1 Знак Знак1,bt Знак Знак1,Основной текст Знак2,OT-ИВ Знак2,OT-ÈÂ Зн,body text Знак3"/>
    <w:uiPriority w:val="99"/>
    <w:qFormat/>
    <w:rsid w:val="007D74F8"/>
    <w:rPr>
      <w:rFonts w:ascii="Times New Roman" w:hAnsi="Times New Roman"/>
      <w:vertAlign w:val="superscript"/>
      <w:lang w:val="ru-RU"/>
    </w:rPr>
  </w:style>
  <w:style w:type="paragraph" w:customStyle="1" w:styleId="TableHeading">
    <w:name w:val="Table Heading"/>
    <w:basedOn w:val="TableCellL"/>
    <w:rsid w:val="007D74F8"/>
    <w:pPr>
      <w:keepNext/>
      <w:keepLines/>
      <w:spacing w:before="120" w:after="120"/>
      <w:jc w:val="center"/>
    </w:pPr>
    <w:rPr>
      <w:b/>
      <w:i/>
    </w:rPr>
  </w:style>
  <w:style w:type="paragraph" w:customStyle="1" w:styleId="TableCellL">
    <w:name w:val="Table Cell L"/>
    <w:basedOn w:val="aff6"/>
    <w:qFormat/>
    <w:rsid w:val="007D74F8"/>
    <w:pPr>
      <w:numPr>
        <w:numId w:val="11"/>
      </w:numPr>
      <w:tabs>
        <w:tab w:val="clear" w:pos="360"/>
      </w:tabs>
      <w:ind w:left="0" w:firstLine="0"/>
    </w:pPr>
    <w:rPr>
      <w:szCs w:val="20"/>
      <w:lang w:eastAsia="en-US"/>
    </w:rPr>
  </w:style>
  <w:style w:type="paragraph" w:customStyle="1" w:styleId="TableListNumber">
    <w:name w:val="Table List Number"/>
    <w:basedOn w:val="TableCellL"/>
    <w:uiPriority w:val="99"/>
    <w:qFormat/>
    <w:rsid w:val="007D74F8"/>
    <w:pPr>
      <w:tabs>
        <w:tab w:val="num" w:pos="360"/>
      </w:tabs>
      <w:ind w:left="360" w:hanging="360"/>
    </w:pPr>
  </w:style>
  <w:style w:type="paragraph" w:customStyle="1" w:styleId="Picture">
    <w:name w:val="Picture"/>
    <w:basedOn w:val="affc"/>
    <w:next w:val="affc"/>
    <w:qFormat/>
    <w:rsid w:val="007D74F8"/>
    <w:pPr>
      <w:numPr>
        <w:numId w:val="9"/>
      </w:numPr>
      <w:tabs>
        <w:tab w:val="clear" w:pos="360"/>
      </w:tabs>
      <w:spacing w:before="360"/>
      <w:ind w:left="0" w:firstLine="0"/>
      <w:jc w:val="center"/>
    </w:pPr>
    <w:rPr>
      <w:szCs w:val="20"/>
      <w:lang w:eastAsia="en-US"/>
    </w:rPr>
  </w:style>
  <w:style w:type="paragraph" w:customStyle="1" w:styleId="TableListBullet">
    <w:name w:val="Table List Bullet"/>
    <w:basedOn w:val="TableCellL"/>
    <w:uiPriority w:val="99"/>
    <w:qFormat/>
    <w:rsid w:val="007D74F8"/>
    <w:pPr>
      <w:numPr>
        <w:numId w:val="10"/>
      </w:numPr>
      <w:tabs>
        <w:tab w:val="clear" w:pos="717"/>
        <w:tab w:val="num" w:pos="360"/>
      </w:tabs>
      <w:ind w:left="357"/>
    </w:pPr>
  </w:style>
  <w:style w:type="paragraph" w:customStyle="1" w:styleId="TableListBullet20">
    <w:name w:val="Table List Bullet (2)"/>
    <w:basedOn w:val="TableCellL"/>
    <w:qFormat/>
    <w:rsid w:val="007D74F8"/>
    <w:pPr>
      <w:numPr>
        <w:numId w:val="0"/>
      </w:numPr>
      <w:tabs>
        <w:tab w:val="num" w:pos="717"/>
      </w:tabs>
      <w:ind w:left="714" w:hanging="357"/>
    </w:pPr>
  </w:style>
  <w:style w:type="paragraph" w:customStyle="1" w:styleId="ConsNormal">
    <w:name w:val="ConsNormal"/>
    <w:link w:val="ConsNormal0"/>
    <w:qFormat/>
    <w:rsid w:val="007D74F8"/>
    <w:pPr>
      <w:autoSpaceDE w:val="0"/>
      <w:autoSpaceDN w:val="0"/>
      <w:adjustRightInd w:val="0"/>
      <w:ind w:right="19772" w:firstLine="720"/>
    </w:pPr>
    <w:rPr>
      <w:rFonts w:ascii="Arial" w:hAnsi="Arial" w:cs="Arial"/>
    </w:rPr>
  </w:style>
  <w:style w:type="paragraph" w:styleId="affffff1">
    <w:name w:val="Date"/>
    <w:basedOn w:val="aff6"/>
    <w:next w:val="aff6"/>
    <w:link w:val="affffff2"/>
    <w:qFormat/>
    <w:rsid w:val="007D74F8"/>
    <w:pPr>
      <w:spacing w:after="60"/>
      <w:jc w:val="both"/>
    </w:pPr>
    <w:rPr>
      <w:szCs w:val="20"/>
    </w:rPr>
  </w:style>
  <w:style w:type="paragraph" w:customStyle="1" w:styleId="TableHeading10">
    <w:name w:val="Table Heading 10"/>
    <w:basedOn w:val="aff6"/>
    <w:qFormat/>
    <w:rsid w:val="007D74F8"/>
    <w:pPr>
      <w:keepNext/>
      <w:keepLines/>
      <w:spacing w:before="120" w:after="120"/>
      <w:jc w:val="center"/>
    </w:pPr>
    <w:rPr>
      <w:rFonts w:ascii="Arial" w:hAnsi="Arial"/>
      <w:b/>
      <w:i/>
      <w:sz w:val="20"/>
      <w:szCs w:val="20"/>
      <w:lang w:eastAsia="en-US"/>
    </w:rPr>
  </w:style>
  <w:style w:type="paragraph" w:customStyle="1" w:styleId="OTRHeading5">
    <w:name w:val="OTR_Heading_5"/>
    <w:qFormat/>
    <w:rsid w:val="007D74F8"/>
    <w:pPr>
      <w:tabs>
        <w:tab w:val="num" w:pos="2700"/>
      </w:tabs>
      <w:ind w:left="2412" w:hanging="792"/>
      <w:outlineLvl w:val="4"/>
    </w:pPr>
    <w:rPr>
      <w:sz w:val="24"/>
    </w:rPr>
  </w:style>
  <w:style w:type="paragraph" w:customStyle="1" w:styleId="OTRHeading1">
    <w:name w:val="OTR_Heading_1"/>
    <w:next w:val="aff6"/>
    <w:qFormat/>
    <w:rsid w:val="007D74F8"/>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qFormat/>
    <w:rsid w:val="007D74F8"/>
    <w:pPr>
      <w:tabs>
        <w:tab w:val="num" w:pos="864"/>
      </w:tabs>
      <w:spacing w:before="240" w:after="120"/>
      <w:ind w:left="864" w:hanging="144"/>
      <w:contextualSpacing/>
      <w:outlineLvl w:val="3"/>
    </w:pPr>
    <w:rPr>
      <w:b/>
      <w:sz w:val="24"/>
      <w:szCs w:val="24"/>
    </w:rPr>
  </w:style>
  <w:style w:type="paragraph" w:customStyle="1" w:styleId="OTRHeading6">
    <w:name w:val="OTR_Heading_6"/>
    <w:qFormat/>
    <w:rsid w:val="007D74F8"/>
    <w:pPr>
      <w:tabs>
        <w:tab w:val="num" w:pos="3420"/>
      </w:tabs>
      <w:spacing w:before="120" w:after="120"/>
      <w:ind w:left="2916" w:hanging="936"/>
      <w:contextualSpacing/>
      <w:outlineLvl w:val="5"/>
    </w:pPr>
    <w:rPr>
      <w:sz w:val="24"/>
    </w:rPr>
  </w:style>
  <w:style w:type="paragraph" w:customStyle="1" w:styleId="OTRHeading7">
    <w:name w:val="OTR_Heading_7"/>
    <w:qFormat/>
    <w:rsid w:val="007D74F8"/>
    <w:pPr>
      <w:tabs>
        <w:tab w:val="num" w:pos="3780"/>
      </w:tabs>
      <w:spacing w:before="120" w:after="120"/>
      <w:ind w:left="3420" w:hanging="1080"/>
      <w:contextualSpacing/>
      <w:outlineLvl w:val="6"/>
    </w:pPr>
    <w:rPr>
      <w:sz w:val="24"/>
    </w:rPr>
  </w:style>
  <w:style w:type="paragraph" w:customStyle="1" w:styleId="OTRHeading8">
    <w:name w:val="OTR_Heading_8"/>
    <w:qFormat/>
    <w:rsid w:val="007D74F8"/>
    <w:pPr>
      <w:tabs>
        <w:tab w:val="num" w:pos="4500"/>
      </w:tabs>
      <w:spacing w:before="120" w:after="120"/>
      <w:ind w:left="3924" w:hanging="1224"/>
      <w:outlineLvl w:val="7"/>
    </w:pPr>
    <w:rPr>
      <w:sz w:val="24"/>
    </w:rPr>
  </w:style>
  <w:style w:type="paragraph" w:customStyle="1" w:styleId="OTRHeading9">
    <w:name w:val="OTR_Heading_9"/>
    <w:qFormat/>
    <w:rsid w:val="007D74F8"/>
    <w:pPr>
      <w:tabs>
        <w:tab w:val="num" w:pos="5220"/>
      </w:tabs>
      <w:spacing w:before="120" w:after="120"/>
      <w:ind w:left="4500" w:hanging="1440"/>
      <w:contextualSpacing/>
      <w:outlineLvl w:val="8"/>
    </w:pPr>
    <w:rPr>
      <w:sz w:val="24"/>
    </w:rPr>
  </w:style>
  <w:style w:type="paragraph" w:customStyle="1" w:styleId="OTRHeading3">
    <w:name w:val="OTR_Heading_3"/>
    <w:next w:val="aff6"/>
    <w:qFormat/>
    <w:rsid w:val="007D74F8"/>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6"/>
    <w:qFormat/>
    <w:rsid w:val="007D74F8"/>
    <w:pPr>
      <w:tabs>
        <w:tab w:val="num" w:pos="1130"/>
      </w:tabs>
      <w:spacing w:before="120" w:after="120"/>
      <w:ind w:left="1130" w:hanging="864"/>
      <w:contextualSpacing/>
      <w:jc w:val="both"/>
    </w:pPr>
    <w:rPr>
      <w:szCs w:val="20"/>
    </w:rPr>
  </w:style>
  <w:style w:type="paragraph" w:customStyle="1" w:styleId="OTRreq2">
    <w:name w:val="OTR_req2"/>
    <w:basedOn w:val="aff6"/>
    <w:qFormat/>
    <w:rsid w:val="007D74F8"/>
    <w:pPr>
      <w:keepNext/>
      <w:numPr>
        <w:ilvl w:val="4"/>
        <w:numId w:val="12"/>
      </w:numPr>
      <w:tabs>
        <w:tab w:val="clear" w:pos="1144"/>
        <w:tab w:val="left" w:pos="737"/>
        <w:tab w:val="left" w:pos="765"/>
        <w:tab w:val="num" w:pos="1022"/>
      </w:tabs>
      <w:spacing w:before="120" w:after="120"/>
      <w:ind w:left="1022" w:hanging="576"/>
      <w:contextualSpacing/>
      <w:jc w:val="both"/>
    </w:pPr>
    <w:rPr>
      <w:rFonts w:ascii="Arial" w:hAnsi="Arial" w:cs="Arial"/>
      <w:b/>
      <w:bCs/>
      <w:iCs/>
      <w:szCs w:val="28"/>
    </w:rPr>
  </w:style>
  <w:style w:type="paragraph" w:customStyle="1" w:styleId="BodySingle">
    <w:name w:val="Body Single"/>
    <w:basedOn w:val="aff6"/>
    <w:qFormat/>
    <w:rsid w:val="007D74F8"/>
    <w:pPr>
      <w:numPr>
        <w:numId w:val="12"/>
      </w:numPr>
      <w:tabs>
        <w:tab w:val="clear" w:pos="698"/>
        <w:tab w:val="left" w:pos="720"/>
        <w:tab w:val="left" w:pos="1440"/>
        <w:tab w:val="left" w:pos="2304"/>
      </w:tabs>
      <w:spacing w:before="120" w:after="120"/>
      <w:ind w:left="0" w:firstLine="720"/>
      <w:jc w:val="both"/>
    </w:pPr>
    <w:rPr>
      <w:sz w:val="28"/>
      <w:lang w:val="en-GB" w:eastAsia="en-US"/>
    </w:rPr>
  </w:style>
  <w:style w:type="paragraph" w:customStyle="1" w:styleId="affffff3">
    <w:name w:val="СТИЛЬ"/>
    <w:qFormat/>
    <w:rsid w:val="007D74F8"/>
    <w:pPr>
      <w:tabs>
        <w:tab w:val="num" w:pos="1287"/>
      </w:tabs>
      <w:spacing w:before="240" w:after="120"/>
      <w:ind w:left="1287" w:hanging="567"/>
      <w:jc w:val="both"/>
    </w:pPr>
    <w:rPr>
      <w:b/>
      <w:sz w:val="28"/>
      <w:szCs w:val="28"/>
    </w:rPr>
  </w:style>
  <w:style w:type="paragraph" w:customStyle="1" w:styleId="19">
    <w:name w:val="СТИЛЬ1"/>
    <w:qFormat/>
    <w:rsid w:val="007D74F8"/>
    <w:pPr>
      <w:numPr>
        <w:numId w:val="13"/>
      </w:numPr>
      <w:tabs>
        <w:tab w:val="clear" w:pos="1287"/>
        <w:tab w:val="num" w:pos="1296"/>
      </w:tabs>
      <w:spacing w:before="240" w:after="120"/>
      <w:ind w:left="1296" w:hanging="576"/>
      <w:jc w:val="both"/>
    </w:pPr>
    <w:rPr>
      <w:b/>
      <w:sz w:val="28"/>
      <w:szCs w:val="28"/>
    </w:rPr>
  </w:style>
  <w:style w:type="paragraph" w:customStyle="1" w:styleId="3f4">
    <w:name w:val="СТИЛЬ3"/>
    <w:qFormat/>
    <w:rsid w:val="007D74F8"/>
    <w:pPr>
      <w:tabs>
        <w:tab w:val="num" w:pos="1440"/>
      </w:tabs>
      <w:spacing w:before="240" w:after="120"/>
      <w:ind w:left="1440" w:hanging="720"/>
      <w:jc w:val="both"/>
    </w:pPr>
    <w:rPr>
      <w:b/>
      <w:sz w:val="28"/>
      <w:szCs w:val="28"/>
    </w:rPr>
  </w:style>
  <w:style w:type="paragraph" w:customStyle="1" w:styleId="ConsPlusTitle">
    <w:name w:val="ConsPlusTitle"/>
    <w:uiPriority w:val="99"/>
    <w:qFormat/>
    <w:rsid w:val="007D74F8"/>
    <w:pPr>
      <w:widowControl w:val="0"/>
      <w:autoSpaceDE w:val="0"/>
      <w:autoSpaceDN w:val="0"/>
      <w:adjustRightInd w:val="0"/>
    </w:pPr>
    <w:rPr>
      <w:rFonts w:ascii="Arial" w:hAnsi="Arial" w:cs="Arial"/>
      <w:b/>
      <w:bCs/>
    </w:rPr>
  </w:style>
  <w:style w:type="paragraph" w:customStyle="1" w:styleId="CharChar">
    <w:name w:val="Char Char"/>
    <w:basedOn w:val="aff6"/>
    <w:qFormat/>
    <w:rsid w:val="007D74F8"/>
    <w:pPr>
      <w:spacing w:after="160" w:line="240" w:lineRule="exact"/>
    </w:pPr>
    <w:rPr>
      <w:sz w:val="20"/>
      <w:szCs w:val="20"/>
      <w:lang w:eastAsia="zh-CN"/>
    </w:rPr>
  </w:style>
  <w:style w:type="paragraph" w:styleId="affffff4">
    <w:name w:val="Document Map"/>
    <w:basedOn w:val="aff6"/>
    <w:link w:val="affffff5"/>
    <w:qFormat/>
    <w:rsid w:val="007D74F8"/>
    <w:pPr>
      <w:shd w:val="clear" w:color="auto" w:fill="000080"/>
    </w:pPr>
  </w:style>
  <w:style w:type="paragraph" w:customStyle="1" w:styleId="CharChar1">
    <w:name w:val="Char Char1"/>
    <w:basedOn w:val="aff6"/>
    <w:uiPriority w:val="99"/>
    <w:qFormat/>
    <w:rsid w:val="007D74F8"/>
    <w:pPr>
      <w:spacing w:after="160" w:line="240" w:lineRule="exact"/>
    </w:pPr>
    <w:rPr>
      <w:sz w:val="20"/>
      <w:szCs w:val="20"/>
      <w:lang w:eastAsia="zh-CN"/>
    </w:rPr>
  </w:style>
  <w:style w:type="paragraph" w:customStyle="1" w:styleId="tablecelll0">
    <w:name w:val="tablecelll"/>
    <w:basedOn w:val="aff6"/>
    <w:qFormat/>
    <w:rsid w:val="007D74F8"/>
  </w:style>
  <w:style w:type="character" w:customStyle="1" w:styleId="zakonspanusual11">
    <w:name w:val="zakon_spanusual11"/>
    <w:rsid w:val="007D74F8"/>
    <w:rPr>
      <w:rFonts w:ascii="Courier New" w:hAnsi="Courier New"/>
      <w:color w:val="000000"/>
      <w:sz w:val="18"/>
    </w:rPr>
  </w:style>
  <w:style w:type="table" w:customStyle="1" w:styleId="OTRTable">
    <w:name w:val="OTR_Table"/>
    <w:rsid w:val="007D74F8"/>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Обыч_кр_выр"/>
    <w:basedOn w:val="aff6"/>
    <w:qFormat/>
    <w:rsid w:val="007D74F8"/>
    <w:pPr>
      <w:ind w:firstLine="720"/>
      <w:jc w:val="both"/>
    </w:pPr>
  </w:style>
  <w:style w:type="paragraph" w:customStyle="1" w:styleId="OTRListNum">
    <w:name w:val="OTR_List_Num"/>
    <w:basedOn w:val="aff6"/>
    <w:qFormat/>
    <w:rsid w:val="007D74F8"/>
    <w:pPr>
      <w:spacing w:before="60" w:after="60"/>
      <w:jc w:val="both"/>
    </w:pPr>
    <w:rPr>
      <w:szCs w:val="20"/>
    </w:rPr>
  </w:style>
  <w:style w:type="paragraph" w:styleId="affffff7">
    <w:name w:val="Note Heading"/>
    <w:basedOn w:val="aff6"/>
    <w:next w:val="aff6"/>
    <w:link w:val="affffff8"/>
    <w:qFormat/>
    <w:rsid w:val="007D74F8"/>
  </w:style>
  <w:style w:type="table" w:styleId="1ffb">
    <w:name w:val="Table Grid 1"/>
    <w:basedOn w:val="aff8"/>
    <w:uiPriority w:val="99"/>
    <w:rsid w:val="007D74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9">
    <w:name w:val="Гипертекстовая ссылка"/>
    <w:qFormat/>
    <w:rsid w:val="007D74F8"/>
    <w:rPr>
      <w:color w:val="008000"/>
      <w:sz w:val="22"/>
      <w:u w:val="single"/>
    </w:rPr>
  </w:style>
  <w:style w:type="paragraph" w:styleId="3f5">
    <w:name w:val="List Bullet 3"/>
    <w:basedOn w:val="aff6"/>
    <w:autoRedefine/>
    <w:qFormat/>
    <w:rsid w:val="007D74F8"/>
    <w:pPr>
      <w:tabs>
        <w:tab w:val="num" w:pos="420"/>
      </w:tabs>
      <w:ind w:left="420" w:hanging="420"/>
    </w:pPr>
    <w:rPr>
      <w:szCs w:val="20"/>
      <w:lang w:val="en-US" w:eastAsia="en-US"/>
    </w:rPr>
  </w:style>
  <w:style w:type="paragraph" w:styleId="45">
    <w:name w:val="List Bullet 4"/>
    <w:aliases w:val="Обычный маркированный,мой маркированный список"/>
    <w:basedOn w:val="aff6"/>
    <w:autoRedefine/>
    <w:qFormat/>
    <w:rsid w:val="007D74F8"/>
    <w:pPr>
      <w:tabs>
        <w:tab w:val="num" w:pos="420"/>
      </w:tabs>
      <w:ind w:left="420" w:hanging="420"/>
    </w:pPr>
    <w:rPr>
      <w:szCs w:val="20"/>
      <w:lang w:val="en-US" w:eastAsia="en-US"/>
    </w:rPr>
  </w:style>
  <w:style w:type="paragraph" w:styleId="54">
    <w:name w:val="List Bullet 5"/>
    <w:basedOn w:val="aff6"/>
    <w:autoRedefine/>
    <w:qFormat/>
    <w:rsid w:val="007D74F8"/>
    <w:pPr>
      <w:tabs>
        <w:tab w:val="num" w:pos="624"/>
      </w:tabs>
      <w:ind w:left="624" w:hanging="624"/>
    </w:pPr>
    <w:rPr>
      <w:szCs w:val="20"/>
      <w:lang w:val="en-US" w:eastAsia="en-US"/>
    </w:rPr>
  </w:style>
  <w:style w:type="paragraph" w:styleId="46">
    <w:name w:val="List Number 4"/>
    <w:basedOn w:val="aff6"/>
    <w:qFormat/>
    <w:rsid w:val="007D74F8"/>
    <w:pPr>
      <w:tabs>
        <w:tab w:val="num" w:pos="420"/>
      </w:tabs>
      <w:ind w:left="420" w:hanging="420"/>
    </w:pPr>
    <w:rPr>
      <w:szCs w:val="20"/>
      <w:lang w:val="en-US" w:eastAsia="en-US"/>
    </w:rPr>
  </w:style>
  <w:style w:type="paragraph" w:styleId="55">
    <w:name w:val="List Number 5"/>
    <w:basedOn w:val="aff6"/>
    <w:qFormat/>
    <w:rsid w:val="007D74F8"/>
    <w:pPr>
      <w:tabs>
        <w:tab w:val="num" w:pos="768"/>
      </w:tabs>
      <w:ind w:left="768" w:hanging="768"/>
    </w:pPr>
    <w:rPr>
      <w:szCs w:val="20"/>
      <w:lang w:val="en-US" w:eastAsia="en-US"/>
    </w:rPr>
  </w:style>
  <w:style w:type="paragraph" w:customStyle="1" w:styleId="Bulletin">
    <w:name w:val="Bulletin"/>
    <w:basedOn w:val="aff6"/>
    <w:qFormat/>
    <w:rsid w:val="007D74F8"/>
    <w:pPr>
      <w:tabs>
        <w:tab w:val="num" w:pos="768"/>
      </w:tabs>
      <w:ind w:left="768" w:hanging="768"/>
    </w:pPr>
    <w:rPr>
      <w:szCs w:val="20"/>
      <w:lang w:val="en-US" w:eastAsia="en-US"/>
    </w:rPr>
  </w:style>
  <w:style w:type="paragraph" w:customStyle="1" w:styleId="affffffa">
    <w:name w:val="Основной текст маркированный"/>
    <w:basedOn w:val="aff6"/>
    <w:qFormat/>
    <w:rsid w:val="007D74F8"/>
    <w:pPr>
      <w:tabs>
        <w:tab w:val="num" w:pos="564"/>
      </w:tabs>
      <w:ind w:left="564" w:hanging="564"/>
      <w:jc w:val="both"/>
    </w:pPr>
    <w:rPr>
      <w:rFonts w:ascii="Arial" w:hAnsi="Arial"/>
      <w:sz w:val="22"/>
      <w:szCs w:val="20"/>
      <w:lang w:eastAsia="en-US"/>
    </w:rPr>
  </w:style>
  <w:style w:type="paragraph" w:customStyle="1" w:styleId="3f6">
    <w:name w:val="заголовок 3"/>
    <w:basedOn w:val="aff6"/>
    <w:next w:val="aff6"/>
    <w:link w:val="3f7"/>
    <w:qFormat/>
    <w:rsid w:val="007D74F8"/>
    <w:pPr>
      <w:tabs>
        <w:tab w:val="num" w:pos="1800"/>
      </w:tabs>
      <w:spacing w:before="120" w:line="360" w:lineRule="auto"/>
      <w:ind w:left="708" w:hanging="708"/>
      <w:jc w:val="both"/>
      <w:outlineLvl w:val="2"/>
    </w:pPr>
    <w:rPr>
      <w:szCs w:val="20"/>
      <w:lang w:eastAsia="en-US"/>
    </w:rPr>
  </w:style>
  <w:style w:type="paragraph" w:customStyle="1" w:styleId="47">
    <w:name w:val="заголовок 4"/>
    <w:basedOn w:val="aff6"/>
    <w:next w:val="aff6"/>
    <w:qFormat/>
    <w:rsid w:val="007D74F8"/>
    <w:pPr>
      <w:tabs>
        <w:tab w:val="num" w:pos="2160"/>
      </w:tabs>
      <w:spacing w:before="120" w:line="360" w:lineRule="auto"/>
      <w:ind w:left="1416" w:hanging="708"/>
      <w:jc w:val="both"/>
      <w:outlineLvl w:val="3"/>
    </w:pPr>
    <w:rPr>
      <w:szCs w:val="20"/>
      <w:lang w:eastAsia="en-US"/>
    </w:rPr>
  </w:style>
  <w:style w:type="paragraph" w:customStyle="1" w:styleId="48">
    <w:name w:val="Заголовок 4+"/>
    <w:basedOn w:val="aff6"/>
    <w:qFormat/>
    <w:rsid w:val="007D74F8"/>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ff6"/>
    <w:qFormat/>
    <w:rsid w:val="007D74F8"/>
    <w:pPr>
      <w:tabs>
        <w:tab w:val="num" w:pos="564"/>
      </w:tabs>
      <w:spacing w:before="40" w:after="40"/>
      <w:ind w:left="754" w:hanging="357"/>
      <w:jc w:val="both"/>
    </w:pPr>
    <w:rPr>
      <w:rFonts w:ascii="Arial" w:hAnsi="Arial"/>
      <w:szCs w:val="20"/>
      <w:lang w:eastAsia="en-US"/>
    </w:rPr>
  </w:style>
  <w:style w:type="paragraph" w:customStyle="1" w:styleId="34">
    <w:name w:val="Заголовок 3.КД"/>
    <w:basedOn w:val="2ff"/>
    <w:next w:val="aff6"/>
    <w:link w:val="3f8"/>
    <w:autoRedefine/>
    <w:uiPriority w:val="99"/>
    <w:qFormat/>
    <w:rsid w:val="007D74F8"/>
    <w:pPr>
      <w:numPr>
        <w:numId w:val="16"/>
      </w:numPr>
      <w:tabs>
        <w:tab w:val="clear" w:pos="900"/>
        <w:tab w:val="num" w:pos="360"/>
        <w:tab w:val="num" w:pos="1209"/>
      </w:tabs>
      <w:ind w:left="0" w:firstLine="567"/>
      <w:outlineLvl w:val="0"/>
    </w:pPr>
    <w:rPr>
      <w:szCs w:val="28"/>
    </w:rPr>
  </w:style>
  <w:style w:type="paragraph" w:customStyle="1" w:styleId="4">
    <w:name w:val="Заголовок 4.КД"/>
    <w:basedOn w:val="34"/>
    <w:next w:val="aff6"/>
    <w:autoRedefine/>
    <w:uiPriority w:val="99"/>
    <w:qFormat/>
    <w:rsid w:val="007D74F8"/>
    <w:pPr>
      <w:numPr>
        <w:ilvl w:val="1"/>
      </w:numPr>
      <w:tabs>
        <w:tab w:val="clear" w:pos="1021"/>
        <w:tab w:val="clear" w:pos="1209"/>
        <w:tab w:val="num" w:pos="646"/>
        <w:tab w:val="num" w:pos="720"/>
        <w:tab w:val="num" w:pos="1080"/>
        <w:tab w:val="num" w:pos="1260"/>
        <w:tab w:val="num" w:pos="1440"/>
        <w:tab w:val="num" w:pos="1980"/>
      </w:tabs>
      <w:ind w:left="1260" w:firstLine="720"/>
      <w:jc w:val="both"/>
    </w:pPr>
  </w:style>
  <w:style w:type="paragraph" w:customStyle="1" w:styleId="2v2">
    <w:name w:val="Заголовок 2.КД v2"/>
    <w:basedOn w:val="2ff"/>
    <w:qFormat/>
    <w:rsid w:val="007D74F8"/>
    <w:pPr>
      <w:jc w:val="right"/>
    </w:pPr>
  </w:style>
  <w:style w:type="character" w:customStyle="1" w:styleId="3f8">
    <w:name w:val="Заголовок 3.КД Знак Знак"/>
    <w:link w:val="34"/>
    <w:uiPriority w:val="99"/>
    <w:locked/>
    <w:rsid w:val="007D74F8"/>
    <w:rPr>
      <w:b/>
      <w:kern w:val="28"/>
      <w:sz w:val="24"/>
      <w:szCs w:val="28"/>
      <w:lang w:eastAsia="en-US"/>
    </w:rPr>
  </w:style>
  <w:style w:type="paragraph" w:customStyle="1" w:styleId="102">
    <w:name w:val="Заголовок 1_02"/>
    <w:basedOn w:val="1fa"/>
    <w:qFormat/>
    <w:rsid w:val="007D74F8"/>
    <w:pPr>
      <w:tabs>
        <w:tab w:val="left" w:pos="540"/>
      </w:tabs>
      <w:spacing w:before="240" w:line="240" w:lineRule="auto"/>
      <w:ind w:left="5580" w:firstLine="0"/>
      <w:jc w:val="left"/>
    </w:pPr>
    <w:rPr>
      <w:bCs/>
      <w:szCs w:val="20"/>
    </w:rPr>
  </w:style>
  <w:style w:type="paragraph" w:styleId="affffffb">
    <w:name w:val="toa heading"/>
    <w:basedOn w:val="aff6"/>
    <w:next w:val="aff6"/>
    <w:semiHidden/>
    <w:rsid w:val="007D74F8"/>
    <w:pPr>
      <w:spacing w:before="120"/>
    </w:pPr>
    <w:rPr>
      <w:rFonts w:ascii="Arial" w:hAnsi="Arial"/>
      <w:b/>
      <w:szCs w:val="20"/>
      <w:lang w:val="en-US" w:eastAsia="en-US"/>
    </w:rPr>
  </w:style>
  <w:style w:type="paragraph" w:styleId="56">
    <w:name w:val="index 5"/>
    <w:basedOn w:val="aff6"/>
    <w:next w:val="aff6"/>
    <w:autoRedefine/>
    <w:semiHidden/>
    <w:rsid w:val="007D74F8"/>
    <w:rPr>
      <w:noProof/>
      <w:sz w:val="28"/>
      <w:szCs w:val="20"/>
      <w:lang w:eastAsia="en-US"/>
    </w:rPr>
  </w:style>
  <w:style w:type="paragraph" w:customStyle="1" w:styleId="xl24">
    <w:name w:val="xl24"/>
    <w:basedOn w:val="aff6"/>
    <w:qFormat/>
    <w:rsid w:val="007D74F8"/>
    <w:pPr>
      <w:spacing w:before="100" w:after="100"/>
      <w:jc w:val="center"/>
      <w:textAlignment w:val="center"/>
    </w:pPr>
    <w:rPr>
      <w:szCs w:val="20"/>
    </w:rPr>
  </w:style>
  <w:style w:type="paragraph" w:customStyle="1" w:styleId="Normal2">
    <w:name w:val="Normal2"/>
    <w:qFormat/>
    <w:rsid w:val="007D74F8"/>
    <w:pPr>
      <w:widowControl w:val="0"/>
      <w:spacing w:line="300" w:lineRule="auto"/>
      <w:ind w:firstLine="720"/>
      <w:jc w:val="both"/>
    </w:pPr>
    <w:rPr>
      <w:sz w:val="24"/>
    </w:rPr>
  </w:style>
  <w:style w:type="paragraph" w:customStyle="1" w:styleId="OTRTitleDocCode">
    <w:name w:val="OTR_Title_DocCode"/>
    <w:basedOn w:val="aff6"/>
    <w:semiHidden/>
    <w:qFormat/>
    <w:rsid w:val="007D74F8"/>
    <w:pPr>
      <w:spacing w:before="120" w:after="240"/>
      <w:jc w:val="center"/>
    </w:pPr>
    <w:rPr>
      <w:b/>
      <w:bCs/>
      <w:sz w:val="20"/>
      <w:szCs w:val="20"/>
    </w:rPr>
  </w:style>
  <w:style w:type="paragraph" w:customStyle="1" w:styleId="PseudoH1NoNum">
    <w:name w:val="Pseudo H1 No Num"/>
    <w:basedOn w:val="aff6"/>
    <w:next w:val="affc"/>
    <w:qFormat/>
    <w:rsid w:val="007D74F8"/>
    <w:pPr>
      <w:keepNext/>
      <w:pageBreakBefore/>
      <w:spacing w:after="120"/>
      <w:jc w:val="center"/>
      <w:outlineLvl w:val="0"/>
    </w:pPr>
    <w:rPr>
      <w:rFonts w:ascii="Arial" w:hAnsi="Arial"/>
      <w:b/>
      <w:caps/>
      <w:kern w:val="28"/>
      <w:sz w:val="32"/>
      <w:szCs w:val="20"/>
      <w:lang w:eastAsia="en-US"/>
    </w:rPr>
  </w:style>
  <w:style w:type="character" w:customStyle="1" w:styleId="3031">
    <w:name w:val="Заг 3.КД_03 Знак Знак"/>
    <w:rsid w:val="007D74F8"/>
    <w:rPr>
      <w:b/>
      <w:sz w:val="28"/>
      <w:lang w:val="ru-RU" w:eastAsia="en-US"/>
    </w:rPr>
  </w:style>
  <w:style w:type="paragraph" w:customStyle="1" w:styleId="otrnormal1">
    <w:name w:val="otr_normal"/>
    <w:qFormat/>
    <w:rsid w:val="007D74F8"/>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6"/>
    <w:qFormat/>
    <w:rsid w:val="007D74F8"/>
    <w:pPr>
      <w:numPr>
        <w:numId w:val="17"/>
      </w:numPr>
      <w:tabs>
        <w:tab w:val="left" w:pos="397"/>
      </w:tabs>
      <w:suppressAutoHyphens/>
      <w:spacing w:before="180" w:after="180" w:line="240" w:lineRule="atLeast"/>
      <w:jc w:val="both"/>
    </w:pPr>
    <w:rPr>
      <w:rFonts w:ascii="Arial" w:hAnsi="Arial"/>
      <w:sz w:val="20"/>
      <w:szCs w:val="22"/>
      <w:lang w:eastAsia="en-US"/>
    </w:rPr>
  </w:style>
  <w:style w:type="paragraph" w:customStyle="1" w:styleId="otrlistnum1">
    <w:name w:val="otr_list_num1"/>
    <w:qFormat/>
    <w:rsid w:val="007D74F8"/>
    <w:pPr>
      <w:numPr>
        <w:numId w:val="18"/>
      </w:numPr>
      <w:suppressAutoHyphens/>
      <w:spacing w:before="120" w:after="120" w:line="288" w:lineRule="auto"/>
      <w:jc w:val="both"/>
    </w:pPr>
    <w:rPr>
      <w:rFonts w:ascii="Arial" w:hAnsi="Arial"/>
      <w:szCs w:val="22"/>
      <w:lang w:eastAsia="en-US"/>
    </w:rPr>
  </w:style>
  <w:style w:type="paragraph" w:customStyle="1" w:styleId="OTRListMark0">
    <w:name w:val="OTR_List_Mark"/>
    <w:basedOn w:val="aff6"/>
    <w:link w:val="OTRListMark2"/>
    <w:qFormat/>
    <w:rsid w:val="007D74F8"/>
    <w:pPr>
      <w:tabs>
        <w:tab w:val="num" w:pos="1183"/>
      </w:tabs>
      <w:spacing w:before="60" w:after="60"/>
      <w:ind w:left="1183" w:hanging="283"/>
      <w:jc w:val="both"/>
    </w:pPr>
    <w:rPr>
      <w:szCs w:val="20"/>
    </w:rPr>
  </w:style>
  <w:style w:type="character" w:customStyle="1" w:styleId="OTRListMark2">
    <w:name w:val="OTR_List_Mark Знак"/>
    <w:link w:val="OTRListMark0"/>
    <w:locked/>
    <w:rsid w:val="007D74F8"/>
    <w:rPr>
      <w:sz w:val="24"/>
      <w:lang w:val="ru-RU" w:eastAsia="ru-RU" w:bidi="ar-SA"/>
    </w:rPr>
  </w:style>
  <w:style w:type="paragraph" w:customStyle="1" w:styleId="otrlistmark">
    <w:name w:val="_otr_list_mark"/>
    <w:link w:val="otrlistmark3"/>
    <w:qFormat/>
    <w:rsid w:val="007D74F8"/>
    <w:pPr>
      <w:numPr>
        <w:numId w:val="19"/>
      </w:numPr>
    </w:pPr>
    <w:rPr>
      <w:sz w:val="24"/>
    </w:rPr>
  </w:style>
  <w:style w:type="character" w:customStyle="1" w:styleId="otrlistmark3">
    <w:name w:val="_otr_list_mark Знак Знак"/>
    <w:link w:val="otrlistmark"/>
    <w:locked/>
    <w:rsid w:val="007D74F8"/>
    <w:rPr>
      <w:sz w:val="24"/>
    </w:rPr>
  </w:style>
  <w:style w:type="paragraph" w:customStyle="1" w:styleId="OTRTableListNum">
    <w:name w:val="OTR_Table_List_Num"/>
    <w:basedOn w:val="aff6"/>
    <w:qFormat/>
    <w:rsid w:val="007D74F8"/>
    <w:pPr>
      <w:numPr>
        <w:numId w:val="30"/>
      </w:numPr>
      <w:spacing w:before="60" w:after="60"/>
    </w:pPr>
    <w:rPr>
      <w:szCs w:val="20"/>
    </w:rPr>
  </w:style>
  <w:style w:type="paragraph" w:customStyle="1" w:styleId="otrtablenormal">
    <w:name w:val="otr_table_normal"/>
    <w:qFormat/>
    <w:rsid w:val="007D74F8"/>
    <w:pPr>
      <w:suppressAutoHyphens/>
      <w:spacing w:before="120" w:after="120"/>
      <w:contextualSpacing/>
    </w:pPr>
    <w:rPr>
      <w:rFonts w:ascii="Arial" w:hAnsi="Arial"/>
      <w:szCs w:val="22"/>
    </w:rPr>
  </w:style>
  <w:style w:type="paragraph" w:customStyle="1" w:styleId="otrtablemark">
    <w:name w:val="otr_table_mark"/>
    <w:qFormat/>
    <w:rsid w:val="007D74F8"/>
    <w:pPr>
      <w:numPr>
        <w:numId w:val="20"/>
      </w:numPr>
      <w:suppressAutoHyphens/>
      <w:spacing w:before="120" w:after="120"/>
    </w:pPr>
    <w:rPr>
      <w:rFonts w:ascii="Arial" w:hAnsi="Arial"/>
      <w:szCs w:val="22"/>
    </w:rPr>
  </w:style>
  <w:style w:type="character" w:customStyle="1" w:styleId="affffffc">
    <w:name w:val="Название отдела"/>
    <w:rsid w:val="007D74F8"/>
    <w:rPr>
      <w:rFonts w:ascii="Arial" w:hAnsi="Arial"/>
      <w:b/>
      <w:sz w:val="22"/>
    </w:rPr>
  </w:style>
  <w:style w:type="paragraph" w:customStyle="1" w:styleId="affffffd">
    <w:name w:val="Знак Знак Знак Знак Знак Знак Знак Знак Знак Знак"/>
    <w:basedOn w:val="aff6"/>
    <w:qFormat/>
    <w:rsid w:val="007D74F8"/>
    <w:pPr>
      <w:spacing w:after="160" w:line="240" w:lineRule="exact"/>
    </w:pPr>
    <w:rPr>
      <w:rFonts w:ascii="Verdana" w:hAnsi="Verdana"/>
      <w:lang w:val="en-US" w:eastAsia="en-US"/>
    </w:rPr>
  </w:style>
  <w:style w:type="paragraph" w:styleId="2ff1">
    <w:name w:val="envelope return"/>
    <w:basedOn w:val="aff6"/>
    <w:qFormat/>
    <w:rsid w:val="007D74F8"/>
    <w:rPr>
      <w:rFonts w:ascii="Arial" w:hAnsi="Arial"/>
      <w:sz w:val="20"/>
      <w:szCs w:val="20"/>
    </w:rPr>
  </w:style>
  <w:style w:type="paragraph" w:customStyle="1" w:styleId="57">
    <w:name w:val="заголовок 5"/>
    <w:basedOn w:val="aff6"/>
    <w:next w:val="aff6"/>
    <w:qFormat/>
    <w:rsid w:val="007D74F8"/>
    <w:pPr>
      <w:keepNext/>
      <w:outlineLvl w:val="4"/>
    </w:pPr>
    <w:rPr>
      <w:b/>
      <w:bCs/>
      <w:sz w:val="32"/>
      <w:szCs w:val="32"/>
    </w:rPr>
  </w:style>
  <w:style w:type="paragraph" w:customStyle="1" w:styleId="BodyText23">
    <w:name w:val="Body Text 23"/>
    <w:basedOn w:val="aff6"/>
    <w:qFormat/>
    <w:rsid w:val="007D74F8"/>
    <w:pPr>
      <w:ind w:firstLine="709"/>
      <w:jc w:val="both"/>
    </w:pPr>
    <w:rPr>
      <w:sz w:val="28"/>
      <w:szCs w:val="20"/>
    </w:rPr>
  </w:style>
  <w:style w:type="paragraph" w:customStyle="1" w:styleId="2ff2">
    <w:name w:val="Знак Знак2 Знак"/>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OTRTableHead1">
    <w:name w:val="OTR_Table_Head"/>
    <w:basedOn w:val="aff6"/>
    <w:qFormat/>
    <w:rsid w:val="007D74F8"/>
    <w:pPr>
      <w:keepNext/>
      <w:spacing w:before="60" w:after="60"/>
      <w:jc w:val="center"/>
    </w:pPr>
    <w:rPr>
      <w:b/>
      <w:szCs w:val="20"/>
    </w:rPr>
  </w:style>
  <w:style w:type="paragraph" w:customStyle="1" w:styleId="affffffe">
    <w:name w:val="ТребТекст"/>
    <w:basedOn w:val="aff6"/>
    <w:link w:val="afffffff"/>
    <w:qFormat/>
    <w:rsid w:val="007D74F8"/>
    <w:pPr>
      <w:autoSpaceDE w:val="0"/>
      <w:autoSpaceDN w:val="0"/>
      <w:adjustRightInd w:val="0"/>
      <w:spacing w:before="120"/>
      <w:ind w:left="709"/>
      <w:jc w:val="both"/>
    </w:pPr>
    <w:rPr>
      <w:rFonts w:ascii="Verdana" w:hAnsi="Verdana"/>
      <w:sz w:val="22"/>
      <w:szCs w:val="20"/>
    </w:rPr>
  </w:style>
  <w:style w:type="character" w:customStyle="1" w:styleId="afffffff">
    <w:name w:val="ТребТекст Знак"/>
    <w:link w:val="affffffe"/>
    <w:locked/>
    <w:rsid w:val="007D74F8"/>
    <w:rPr>
      <w:rFonts w:ascii="Verdana" w:hAnsi="Verdana"/>
      <w:sz w:val="22"/>
      <w:lang w:val="ru-RU" w:eastAsia="ru-RU" w:bidi="ar-SA"/>
    </w:rPr>
  </w:style>
  <w:style w:type="paragraph" w:customStyle="1" w:styleId="a8">
    <w:name w:val="ТребСпис"/>
    <w:basedOn w:val="affffffe"/>
    <w:link w:val="afffffff0"/>
    <w:qFormat/>
    <w:rsid w:val="007D74F8"/>
    <w:pPr>
      <w:numPr>
        <w:numId w:val="21"/>
      </w:numPr>
      <w:tabs>
        <w:tab w:val="left" w:pos="1531"/>
      </w:tabs>
    </w:pPr>
    <w:rPr>
      <w:iCs/>
      <w:sz w:val="18"/>
      <w:szCs w:val="22"/>
      <w:lang w:eastAsia="en-US"/>
    </w:rPr>
  </w:style>
  <w:style w:type="character" w:customStyle="1" w:styleId="afffffff0">
    <w:name w:val="ТребСпис Знак"/>
    <w:link w:val="a8"/>
    <w:locked/>
    <w:rsid w:val="007D74F8"/>
    <w:rPr>
      <w:rFonts w:ascii="Verdana" w:hAnsi="Verdana"/>
      <w:iCs/>
      <w:sz w:val="18"/>
      <w:szCs w:val="22"/>
      <w:lang w:eastAsia="en-US"/>
    </w:rPr>
  </w:style>
  <w:style w:type="paragraph" w:customStyle="1" w:styleId="Tabletext">
    <w:name w:val="Tabletext"/>
    <w:basedOn w:val="aff6"/>
    <w:qFormat/>
    <w:rsid w:val="007D74F8"/>
    <w:pPr>
      <w:keepLines/>
      <w:widowControl w:val="0"/>
      <w:numPr>
        <w:ilvl w:val="1"/>
        <w:numId w:val="21"/>
      </w:numPr>
      <w:spacing w:after="120" w:line="240" w:lineRule="atLeast"/>
    </w:pPr>
    <w:rPr>
      <w:rFonts w:ascii="Verdana" w:hAnsi="Verdana"/>
      <w:sz w:val="18"/>
      <w:szCs w:val="20"/>
      <w:lang w:val="en-US" w:eastAsia="en-US"/>
    </w:rPr>
  </w:style>
  <w:style w:type="paragraph" w:customStyle="1" w:styleId="afffffff1">
    <w:name w:val="ДокТалицаШапка"/>
    <w:basedOn w:val="aff6"/>
    <w:next w:val="aff6"/>
    <w:qFormat/>
    <w:rsid w:val="007D74F8"/>
    <w:pPr>
      <w:keepNext/>
      <w:widowControl w:val="0"/>
      <w:spacing w:before="60" w:after="60"/>
      <w:jc w:val="center"/>
    </w:pPr>
    <w:rPr>
      <w:b/>
      <w:szCs w:val="20"/>
    </w:rPr>
  </w:style>
  <w:style w:type="paragraph" w:customStyle="1" w:styleId="1ffc">
    <w:name w:val="Раздел1"/>
    <w:basedOn w:val="aff6"/>
    <w:qFormat/>
    <w:rsid w:val="007D74F8"/>
    <w:pPr>
      <w:spacing w:before="120" w:after="120"/>
      <w:jc w:val="center"/>
    </w:pPr>
    <w:rPr>
      <w:b/>
      <w:bCs/>
      <w:color w:val="000000"/>
      <w:sz w:val="28"/>
    </w:rPr>
  </w:style>
  <w:style w:type="paragraph" w:customStyle="1" w:styleId="1-10">
    <w:name w:val="Раздел1-1"/>
    <w:basedOn w:val="aff6"/>
    <w:qFormat/>
    <w:rsid w:val="007D74F8"/>
    <w:pPr>
      <w:spacing w:before="60" w:after="60"/>
    </w:pPr>
    <w:rPr>
      <w:b/>
      <w:szCs w:val="20"/>
    </w:rPr>
  </w:style>
  <w:style w:type="paragraph" w:customStyle="1" w:styleId="1-1-10">
    <w:name w:val="Раздел1-1-1"/>
    <w:basedOn w:val="aff6"/>
    <w:qFormat/>
    <w:rsid w:val="007D74F8"/>
    <w:pPr>
      <w:spacing w:before="60" w:after="60"/>
    </w:pPr>
    <w:rPr>
      <w:szCs w:val="20"/>
    </w:rPr>
  </w:style>
  <w:style w:type="paragraph" w:customStyle="1" w:styleId="1-1-11">
    <w:name w:val="Стиль Раздел1-1-1 + По центру"/>
    <w:basedOn w:val="1-1-10"/>
    <w:qFormat/>
    <w:rsid w:val="007D74F8"/>
    <w:pPr>
      <w:jc w:val="center"/>
    </w:pPr>
  </w:style>
  <w:style w:type="paragraph" w:customStyle="1" w:styleId="afffffff2">
    <w:name w:val="ДокТекст"/>
    <w:basedOn w:val="aff6"/>
    <w:qFormat/>
    <w:rsid w:val="007D74F8"/>
    <w:pPr>
      <w:autoSpaceDE w:val="0"/>
      <w:autoSpaceDN w:val="0"/>
      <w:adjustRightInd w:val="0"/>
      <w:spacing w:before="120" w:after="120"/>
      <w:ind w:firstLine="720"/>
      <w:jc w:val="both"/>
    </w:pPr>
    <w:rPr>
      <w:iCs/>
      <w:szCs w:val="22"/>
    </w:rPr>
  </w:style>
  <w:style w:type="paragraph" w:customStyle="1" w:styleId="afffffff3">
    <w:name w:val="ПрецедентТабл"/>
    <w:basedOn w:val="afffffff2"/>
    <w:qFormat/>
    <w:rsid w:val="007D74F8"/>
    <w:pPr>
      <w:spacing w:before="60" w:after="60"/>
      <w:ind w:left="2835" w:right="851"/>
    </w:pPr>
    <w:rPr>
      <w:rFonts w:cs="Tahoma"/>
      <w:bCs/>
    </w:rPr>
  </w:style>
  <w:style w:type="paragraph" w:customStyle="1" w:styleId="afffffff4">
    <w:name w:val="ПрецедентЗаголовок"/>
    <w:basedOn w:val="afffffff3"/>
    <w:next w:val="afffffff3"/>
    <w:qFormat/>
    <w:rsid w:val="007D74F8"/>
    <w:pPr>
      <w:keepNext/>
      <w:spacing w:before="120" w:after="0"/>
      <w:ind w:left="0"/>
    </w:pPr>
    <w:rPr>
      <w:b/>
      <w:bCs w:val="0"/>
    </w:rPr>
  </w:style>
  <w:style w:type="paragraph" w:customStyle="1" w:styleId="afffffff5">
    <w:name w:val="СценарийАльт"/>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Cs/>
      <w:sz w:val="18"/>
      <w:szCs w:val="22"/>
    </w:rPr>
  </w:style>
  <w:style w:type="paragraph" w:customStyle="1" w:styleId="afffffff6">
    <w:name w:val="СценарийАльтЗаголовок"/>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
      <w:sz w:val="18"/>
      <w:szCs w:val="22"/>
      <w:u w:val="single"/>
    </w:rPr>
  </w:style>
  <w:style w:type="paragraph" w:customStyle="1" w:styleId="af2">
    <w:name w:val="СценарийНью"/>
    <w:basedOn w:val="afffffff3"/>
    <w:qFormat/>
    <w:rsid w:val="007D74F8"/>
    <w:pPr>
      <w:numPr>
        <w:numId w:val="22"/>
      </w:numPr>
      <w:tabs>
        <w:tab w:val="left" w:pos="1482"/>
      </w:tabs>
      <w:spacing w:before="120"/>
    </w:pPr>
    <w:rPr>
      <w:bCs w:val="0"/>
    </w:rPr>
  </w:style>
  <w:style w:type="paragraph" w:customStyle="1" w:styleId="afffffff7">
    <w:name w:val="ТребМеню"/>
    <w:basedOn w:val="afffffff2"/>
    <w:qFormat/>
    <w:rsid w:val="007D74F8"/>
    <w:rPr>
      <w:b/>
    </w:rPr>
  </w:style>
  <w:style w:type="paragraph" w:customStyle="1" w:styleId="aff0">
    <w:name w:val="ТребНумСпис"/>
    <w:qFormat/>
    <w:rsid w:val="007D74F8"/>
    <w:pPr>
      <w:numPr>
        <w:numId w:val="23"/>
      </w:numPr>
      <w:spacing w:before="120"/>
    </w:pPr>
    <w:rPr>
      <w:rFonts w:ascii="Verdana" w:hAnsi="Verdana"/>
      <w:iCs/>
      <w:sz w:val="18"/>
      <w:szCs w:val="22"/>
      <w:lang w:eastAsia="en-US"/>
    </w:rPr>
  </w:style>
  <w:style w:type="paragraph" w:customStyle="1" w:styleId="afffffff8">
    <w:name w:val="ТребСсылка"/>
    <w:basedOn w:val="afffffff2"/>
    <w:qFormat/>
    <w:rsid w:val="007D74F8"/>
    <w:rPr>
      <w:i/>
      <w:color w:val="333399"/>
    </w:rPr>
  </w:style>
  <w:style w:type="paragraph" w:customStyle="1" w:styleId="afffffff9">
    <w:name w:val="ТребТекстКонст"/>
    <w:basedOn w:val="afffffff2"/>
    <w:qFormat/>
    <w:rsid w:val="007D74F8"/>
    <w:rPr>
      <w:color w:val="993366"/>
    </w:rPr>
  </w:style>
  <w:style w:type="paragraph" w:customStyle="1" w:styleId="1ffd">
    <w:name w:val="Стиль Раздел1 + По левому краю"/>
    <w:basedOn w:val="1ffc"/>
    <w:qFormat/>
    <w:rsid w:val="007D74F8"/>
    <w:pPr>
      <w:jc w:val="left"/>
    </w:pPr>
    <w:rPr>
      <w:szCs w:val="20"/>
    </w:rPr>
  </w:style>
  <w:style w:type="paragraph" w:customStyle="1" w:styleId="afffffffa">
    <w:name w:val="Таблица ячейка"/>
    <w:basedOn w:val="affc"/>
    <w:uiPriority w:val="99"/>
    <w:qFormat/>
    <w:rsid w:val="007D74F8"/>
    <w:pPr>
      <w:spacing w:before="120"/>
    </w:pPr>
    <w:rPr>
      <w:sz w:val="22"/>
      <w:szCs w:val="20"/>
    </w:rPr>
  </w:style>
  <w:style w:type="character" w:customStyle="1" w:styleId="310">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eading 3 Знак2,h3 Знак2,H31 Знак2,H32 Знак2,1. Знак"/>
    <w:link w:val="39"/>
    <w:qFormat/>
    <w:locked/>
    <w:rsid w:val="007D74F8"/>
    <w:rPr>
      <w:rFonts w:ascii="Arial" w:hAnsi="Arial"/>
      <w:sz w:val="24"/>
      <w:lang w:val="en-US" w:eastAsia="en-US" w:bidi="ar-SA"/>
    </w:rPr>
  </w:style>
  <w:style w:type="paragraph" w:customStyle="1" w:styleId="af1">
    <w:name w:val="Обычный_марк"/>
    <w:basedOn w:val="aff6"/>
    <w:link w:val="afffffffb"/>
    <w:qFormat/>
    <w:rsid w:val="007D74F8"/>
    <w:pPr>
      <w:numPr>
        <w:numId w:val="24"/>
      </w:numPr>
      <w:tabs>
        <w:tab w:val="left" w:pos="284"/>
        <w:tab w:val="left" w:pos="1134"/>
      </w:tabs>
      <w:ind w:left="0" w:firstLine="709"/>
      <w:jc w:val="both"/>
    </w:pPr>
    <w:rPr>
      <w:sz w:val="28"/>
    </w:rPr>
  </w:style>
  <w:style w:type="paragraph" w:customStyle="1" w:styleId="28">
    <w:name w:val="Обычный_марк2"/>
    <w:basedOn w:val="affc"/>
    <w:link w:val="2ff3"/>
    <w:qFormat/>
    <w:rsid w:val="007D74F8"/>
    <w:pPr>
      <w:numPr>
        <w:numId w:val="25"/>
      </w:numPr>
      <w:tabs>
        <w:tab w:val="left" w:pos="1560"/>
      </w:tabs>
      <w:spacing w:after="0"/>
      <w:ind w:left="0" w:firstLine="1134"/>
    </w:pPr>
    <w:rPr>
      <w:sz w:val="28"/>
      <w:szCs w:val="28"/>
    </w:rPr>
  </w:style>
  <w:style w:type="character" w:customStyle="1" w:styleId="afffffffb">
    <w:name w:val="Обычный_марк Знак"/>
    <w:link w:val="af1"/>
    <w:locked/>
    <w:rsid w:val="007D74F8"/>
    <w:rPr>
      <w:sz w:val="28"/>
      <w:szCs w:val="24"/>
    </w:rPr>
  </w:style>
  <w:style w:type="character" w:customStyle="1" w:styleId="2ff3">
    <w:name w:val="Обычный_марк2 Знак"/>
    <w:link w:val="28"/>
    <w:locked/>
    <w:rsid w:val="007D74F8"/>
    <w:rPr>
      <w:sz w:val="28"/>
      <w:szCs w:val="28"/>
    </w:rPr>
  </w:style>
  <w:style w:type="paragraph" w:customStyle="1" w:styleId="af6">
    <w:name w:val="маркированный"/>
    <w:aliases w:val="Symbol (Symbol),Слева:  0,63 см,Выступ:  0"/>
    <w:basedOn w:val="aff6"/>
    <w:qFormat/>
    <w:rsid w:val="007D74F8"/>
    <w:pPr>
      <w:numPr>
        <w:numId w:val="26"/>
      </w:numPr>
      <w:jc w:val="both"/>
    </w:pPr>
    <w:rPr>
      <w:sz w:val="28"/>
      <w:szCs w:val="28"/>
    </w:rPr>
  </w:style>
  <w:style w:type="character" w:customStyle="1" w:styleId="pagetext">
    <w:name w:val="page_text"/>
    <w:rsid w:val="007D74F8"/>
    <w:rPr>
      <w:rFonts w:cs="Times New Roman"/>
    </w:rPr>
  </w:style>
  <w:style w:type="paragraph" w:customStyle="1" w:styleId="msolistparagraph0">
    <w:name w:val="msolistparagraph"/>
    <w:basedOn w:val="aff6"/>
    <w:qFormat/>
    <w:rsid w:val="007D74F8"/>
    <w:pPr>
      <w:ind w:left="720"/>
    </w:pPr>
  </w:style>
  <w:style w:type="paragraph" w:customStyle="1" w:styleId="afffffffc">
    <w:name w:val="Текст документа"/>
    <w:basedOn w:val="aff6"/>
    <w:qFormat/>
    <w:rsid w:val="007D74F8"/>
    <w:pPr>
      <w:spacing w:before="120" w:after="120" w:line="264" w:lineRule="auto"/>
      <w:ind w:left="720"/>
      <w:jc w:val="both"/>
    </w:pPr>
    <w:rPr>
      <w:rFonts w:ascii="Arial" w:hAnsi="Arial"/>
      <w:sz w:val="20"/>
      <w:szCs w:val="20"/>
    </w:rPr>
  </w:style>
  <w:style w:type="paragraph" w:customStyle="1" w:styleId="afffffffd">
    <w:name w:val="Стиль Маркированный список"/>
    <w:basedOn w:val="aff6"/>
    <w:qFormat/>
    <w:rsid w:val="007D74F8"/>
    <w:pPr>
      <w:tabs>
        <w:tab w:val="num" w:pos="1381"/>
      </w:tabs>
      <w:spacing w:line="288" w:lineRule="auto"/>
      <w:ind w:left="360" w:firstLine="709"/>
    </w:pPr>
    <w:rPr>
      <w:rFonts w:ascii="Arial" w:hAnsi="Arial"/>
      <w:sz w:val="20"/>
    </w:rPr>
  </w:style>
  <w:style w:type="paragraph" w:customStyle="1" w:styleId="Table">
    <w:name w:val="Table"/>
    <w:basedOn w:val="aff6"/>
    <w:qFormat/>
    <w:rsid w:val="007D74F8"/>
    <w:pPr>
      <w:tabs>
        <w:tab w:val="left" w:pos="6345"/>
        <w:tab w:val="left" w:pos="8755"/>
      </w:tabs>
      <w:jc w:val="center"/>
    </w:pPr>
    <w:rPr>
      <w:rFonts w:ascii="Arial" w:hAnsi="Arial"/>
      <w:sz w:val="20"/>
      <w:szCs w:val="20"/>
    </w:rPr>
  </w:style>
  <w:style w:type="paragraph" w:customStyle="1" w:styleId="37">
    <w:name w:val="Заголовок_3_"/>
    <w:basedOn w:val="aff6"/>
    <w:next w:val="aff6"/>
    <w:autoRedefine/>
    <w:qFormat/>
    <w:rsid w:val="007D74F8"/>
    <w:pPr>
      <w:numPr>
        <w:numId w:val="27"/>
      </w:numPr>
      <w:spacing w:line="360" w:lineRule="auto"/>
      <w:jc w:val="both"/>
    </w:pPr>
    <w:rPr>
      <w:sz w:val="28"/>
      <w:szCs w:val="28"/>
      <w:lang w:val="en-GB" w:eastAsia="en-US"/>
    </w:rPr>
  </w:style>
  <w:style w:type="character" w:customStyle="1" w:styleId="2fe">
    <w:name w:val="Текст сноски Знак2"/>
    <w:aliases w:val="Footnote Text Char Знак Знак Знак3,Footnote Text Char Знак Знак4,Footnote Text Char Знак Знак Знак Знак Знак,Текст сноски Знак1 Знак Знак1,Текст сноски Знак Знак Знак Знак1,Текст сноски Знак Знак Знак Знак Знак Знак1,З Знак1,Зна Знак"/>
    <w:link w:val="afffffa"/>
    <w:uiPriority w:val="99"/>
    <w:locked/>
    <w:rsid w:val="007D74F8"/>
    <w:rPr>
      <w:sz w:val="24"/>
      <w:lang w:val="ru-RU" w:eastAsia="ar-SA" w:bidi="ar-SA"/>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ink w:val="42"/>
    <w:qFormat/>
    <w:locked/>
    <w:rsid w:val="007D74F8"/>
    <w:rPr>
      <w:snapToGrid w:val="0"/>
      <w:sz w:val="24"/>
      <w:lang w:val="ru-RU" w:eastAsia="ru-RU" w:bidi="ar-SA"/>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0"/>
    <w:qFormat/>
    <w:locked/>
    <w:rsid w:val="007D74F8"/>
    <w:rPr>
      <w:b/>
      <w:sz w:val="24"/>
      <w:lang w:val="en-US" w:eastAsia="en-US" w:bidi="ar-SA"/>
    </w:rPr>
  </w:style>
  <w:style w:type="character" w:customStyle="1" w:styleId="61">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heading 6 Знак"/>
    <w:link w:val="60"/>
    <w:qFormat/>
    <w:locked/>
    <w:rsid w:val="007D74F8"/>
    <w:rPr>
      <w:b/>
      <w:bCs/>
      <w:sz w:val="22"/>
      <w:szCs w:val="22"/>
      <w:lang w:val="ru-RU" w:eastAsia="ru-RU" w:bidi="ar-SA"/>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heading 7 Знак"/>
    <w:link w:val="7"/>
    <w:qFormat/>
    <w:locked/>
    <w:rsid w:val="007D74F8"/>
    <w:rPr>
      <w:sz w:val="32"/>
      <w:lang w:val="ru-RU" w:eastAsia="en-US" w:bidi="ar-SA"/>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к"/>
    <w:locked/>
    <w:rsid w:val="007D74F8"/>
    <w:rPr>
      <w:sz w:val="28"/>
      <w:lang w:val="ru-RU" w:eastAsia="en-US"/>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qFormat/>
    <w:locked/>
    <w:rsid w:val="007D74F8"/>
    <w:rPr>
      <w:b/>
      <w:sz w:val="32"/>
      <w:lang w:val="ru-RU" w:eastAsia="en-US" w:bidi="ar-SA"/>
    </w:rPr>
  </w:style>
  <w:style w:type="character" w:customStyle="1" w:styleId="130">
    <w:name w:val="Знак Знак13"/>
    <w:uiPriority w:val="99"/>
    <w:locked/>
    <w:rsid w:val="007D74F8"/>
    <w:rPr>
      <w:sz w:val="24"/>
      <w:lang w:val="en-US" w:eastAsia="en-US"/>
    </w:rPr>
  </w:style>
  <w:style w:type="character" w:customStyle="1" w:styleId="1ffe">
    <w:name w:val="Не удалять! Знак Знак1"/>
    <w:locked/>
    <w:rsid w:val="007D74F8"/>
    <w:rPr>
      <w:sz w:val="24"/>
      <w:lang w:val="ru-RU" w:eastAsia="ru-RU"/>
    </w:rPr>
  </w:style>
  <w:style w:type="character" w:customStyle="1" w:styleId="113">
    <w:name w:val="Знак Знак11"/>
    <w:qFormat/>
    <w:locked/>
    <w:rsid w:val="007D74F8"/>
    <w:rPr>
      <w:sz w:val="24"/>
      <w:lang w:val="ru-RU" w:eastAsia="ru-RU"/>
    </w:rPr>
  </w:style>
  <w:style w:type="character" w:customStyle="1" w:styleId="afffffffe">
    <w:name w:val="Основной текст Знак"/>
    <w:aliases w:val="Знак Знак Знак1 Знак,Знак1 Знак1 Знак,Знак Знак3 Знак,Знак1 Знак,Основной текст Знак Знак Знак1,heading_txt Знак1,bodytxy2 Знак1,Body Text - Level 2 Знак1,??2 Знак1,OCS Body Text Знак1,body Знак1,Specs Знак1,Знак Знак Знак1 Знак1"/>
    <w:uiPriority w:val="1"/>
    <w:qFormat/>
    <w:locked/>
    <w:rsid w:val="007D74F8"/>
    <w:rPr>
      <w:sz w:val="24"/>
      <w:lang w:val="en-US" w:eastAsia="en-US"/>
    </w:rPr>
  </w:style>
  <w:style w:type="character" w:customStyle="1" w:styleId="affffffff">
    <w:name w:val="Знак Знак"/>
    <w:aliases w:val="Основной текст с отступом 2 Знак1,Знак Знак Знак Знак Знак Знак Знак Знак Знак Знак Знак Знак,Основной текст с отступом 2 Зна Знак,Обычный (Web) Знак,Знак31 Знак"/>
    <w:rsid w:val="007D74F8"/>
    <w:rPr>
      <w:sz w:val="24"/>
      <w:lang w:val="ru-RU" w:eastAsia="ru-RU"/>
    </w:rPr>
  </w:style>
  <w:style w:type="paragraph" w:customStyle="1" w:styleId="1fff">
    <w:name w:val="Знак Знак Знак Знак Знак Знак Знак Знак Знак Знак1"/>
    <w:basedOn w:val="aff6"/>
    <w:uiPriority w:val="99"/>
    <w:qFormat/>
    <w:rsid w:val="007D74F8"/>
    <w:pPr>
      <w:spacing w:after="160" w:line="240" w:lineRule="exact"/>
    </w:pPr>
    <w:rPr>
      <w:rFonts w:ascii="Verdana" w:hAnsi="Verdana" w:cs="Verdana"/>
      <w:lang w:val="en-US" w:eastAsia="en-US"/>
    </w:rPr>
  </w:style>
  <w:style w:type="paragraph" w:customStyle="1" w:styleId="Head2">
    <w:name w:val="Head 2"/>
    <w:basedOn w:val="2a"/>
    <w:qFormat/>
    <w:rsid w:val="007D74F8"/>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bCs w:val="0"/>
      <w:i w:val="0"/>
      <w:szCs w:val="20"/>
      <w:lang w:val="en-US"/>
    </w:rPr>
  </w:style>
  <w:style w:type="paragraph" w:customStyle="1" w:styleId="TableCell10L">
    <w:name w:val="Table Cell 10 L"/>
    <w:basedOn w:val="aff6"/>
    <w:qFormat/>
    <w:rsid w:val="007D74F8"/>
    <w:rPr>
      <w:sz w:val="20"/>
      <w:szCs w:val="20"/>
    </w:rPr>
  </w:style>
  <w:style w:type="paragraph" w:customStyle="1" w:styleId="Title-Small">
    <w:name w:val="Title-Small"/>
    <w:basedOn w:val="3f0"/>
    <w:qFormat/>
    <w:rsid w:val="007D74F8"/>
    <w:pPr>
      <w:outlineLvl w:val="9"/>
    </w:pPr>
    <w:rPr>
      <w:rFonts w:cs="Arial"/>
      <w:bCs/>
      <w:smallCaps/>
      <w:szCs w:val="32"/>
    </w:rPr>
  </w:style>
  <w:style w:type="paragraph" w:customStyle="1" w:styleId="ASFKListnum2">
    <w:name w:val="_ASFK_List_num2"/>
    <w:basedOn w:val="ASFKListnum1"/>
    <w:rsid w:val="007D74F8"/>
    <w:pPr>
      <w:numPr>
        <w:ilvl w:val="0"/>
        <w:numId w:val="0"/>
      </w:numPr>
      <w:tabs>
        <w:tab w:val="num" w:pos="643"/>
        <w:tab w:val="num" w:pos="1209"/>
        <w:tab w:val="num" w:pos="1440"/>
        <w:tab w:val="num" w:pos="1492"/>
      </w:tabs>
      <w:ind w:left="1440" w:hanging="360"/>
    </w:pPr>
  </w:style>
  <w:style w:type="paragraph" w:customStyle="1" w:styleId="ASFKListnum1">
    <w:name w:val="_ASFK_List_num1"/>
    <w:qFormat/>
    <w:rsid w:val="007D74F8"/>
    <w:pPr>
      <w:numPr>
        <w:ilvl w:val="1"/>
        <w:numId w:val="28"/>
      </w:numPr>
      <w:tabs>
        <w:tab w:val="clear" w:pos="1588"/>
        <w:tab w:val="num" w:pos="1021"/>
      </w:tabs>
      <w:spacing w:before="120" w:after="120"/>
      <w:ind w:left="1021" w:hanging="454"/>
    </w:pPr>
    <w:rPr>
      <w:sz w:val="24"/>
      <w:szCs w:val="24"/>
    </w:rPr>
  </w:style>
  <w:style w:type="paragraph" w:customStyle="1" w:styleId="2ff4">
    <w:name w:val="Заг_2_Приложение"/>
    <w:basedOn w:val="affffffff0"/>
    <w:rsid w:val="007D74F8"/>
    <w:pPr>
      <w:pageBreakBefore w:val="0"/>
      <w:tabs>
        <w:tab w:val="clear" w:pos="0"/>
      </w:tabs>
      <w:ind w:left="0" w:firstLine="0"/>
      <w:jc w:val="left"/>
    </w:pPr>
    <w:rPr>
      <w:sz w:val="28"/>
      <w:szCs w:val="28"/>
    </w:rPr>
  </w:style>
  <w:style w:type="paragraph" w:customStyle="1" w:styleId="affffffff0">
    <w:name w:val="Заг_Приложение"/>
    <w:basedOn w:val="1f1"/>
    <w:next w:val="ASFKNormal"/>
    <w:qFormat/>
    <w:rsid w:val="007D74F8"/>
    <w:pPr>
      <w:pageBreakBefore/>
      <w:widowControl/>
      <w:tabs>
        <w:tab w:val="num" w:pos="0"/>
        <w:tab w:val="num" w:pos="1428"/>
      </w:tabs>
      <w:suppressAutoHyphens/>
      <w:autoSpaceDE/>
      <w:autoSpaceDN/>
      <w:adjustRightInd/>
      <w:spacing w:before="240" w:after="480"/>
      <w:ind w:left="1428" w:hanging="360"/>
    </w:pPr>
    <w:rPr>
      <w:bCs/>
      <w:caps/>
      <w:sz w:val="32"/>
      <w:szCs w:val="32"/>
      <w:lang w:val="ru-RU" w:eastAsia="ru-RU"/>
    </w:rPr>
  </w:style>
  <w:style w:type="paragraph" w:customStyle="1" w:styleId="ASFKNormal">
    <w:name w:val="_ASFK_Normal"/>
    <w:qFormat/>
    <w:rsid w:val="007D74F8"/>
    <w:pPr>
      <w:spacing w:before="120" w:after="120"/>
      <w:ind w:firstLine="567"/>
      <w:jc w:val="both"/>
    </w:pPr>
    <w:rPr>
      <w:sz w:val="24"/>
      <w:szCs w:val="24"/>
    </w:rPr>
  </w:style>
  <w:style w:type="paragraph" w:customStyle="1" w:styleId="ASFKListmark1">
    <w:name w:val="_ASFK_List_mark1"/>
    <w:qFormat/>
    <w:rsid w:val="007D74F8"/>
    <w:pPr>
      <w:tabs>
        <w:tab w:val="num" w:pos="360"/>
        <w:tab w:val="num" w:pos="851"/>
      </w:tabs>
      <w:ind w:left="851" w:hanging="284"/>
    </w:pPr>
    <w:rPr>
      <w:sz w:val="24"/>
      <w:szCs w:val="24"/>
    </w:rPr>
  </w:style>
  <w:style w:type="paragraph" w:customStyle="1" w:styleId="ASFKListmark2">
    <w:name w:val="_ASFK_List_mark2"/>
    <w:qFormat/>
    <w:rsid w:val="007D74F8"/>
    <w:pPr>
      <w:tabs>
        <w:tab w:val="num" w:pos="1134"/>
        <w:tab w:val="num" w:pos="1287"/>
      </w:tabs>
      <w:ind w:left="1134" w:hanging="283"/>
    </w:pPr>
    <w:rPr>
      <w:sz w:val="24"/>
      <w:szCs w:val="24"/>
    </w:rPr>
  </w:style>
  <w:style w:type="paragraph" w:customStyle="1" w:styleId="ASFKTableListMark">
    <w:name w:val="_ASFK_Table_List_Mark"/>
    <w:qFormat/>
    <w:rsid w:val="007D74F8"/>
    <w:pPr>
      <w:tabs>
        <w:tab w:val="num" w:pos="340"/>
        <w:tab w:val="num" w:pos="1320"/>
      </w:tabs>
      <w:ind w:left="340" w:hanging="198"/>
    </w:pPr>
    <w:rPr>
      <w:sz w:val="22"/>
      <w:szCs w:val="22"/>
    </w:rPr>
  </w:style>
  <w:style w:type="paragraph" w:customStyle="1" w:styleId="ASFKFigName">
    <w:name w:val="_ASFK_Fig_Name"/>
    <w:basedOn w:val="ASFKFigure"/>
    <w:next w:val="ASFKNormal"/>
    <w:rsid w:val="007D74F8"/>
    <w:pPr>
      <w:keepNext w:val="0"/>
      <w:tabs>
        <w:tab w:val="num" w:pos="0"/>
        <w:tab w:val="num" w:pos="1800"/>
      </w:tabs>
      <w:ind w:left="1800" w:hanging="360"/>
    </w:pPr>
    <w:rPr>
      <w:b/>
      <w:bCs/>
    </w:rPr>
  </w:style>
  <w:style w:type="paragraph" w:customStyle="1" w:styleId="ASFKFigure">
    <w:name w:val="_ASFK_Figure"/>
    <w:next w:val="ASFKFigName"/>
    <w:qFormat/>
    <w:rsid w:val="007D74F8"/>
    <w:pPr>
      <w:keepNext/>
      <w:spacing w:before="120" w:after="120"/>
      <w:jc w:val="center"/>
    </w:pPr>
    <w:rPr>
      <w:sz w:val="24"/>
      <w:szCs w:val="24"/>
    </w:rPr>
  </w:style>
  <w:style w:type="paragraph" w:customStyle="1" w:styleId="OTRHeading2">
    <w:name w:val="OTR_Heading_2"/>
    <w:next w:val="aff6"/>
    <w:qFormat/>
    <w:rsid w:val="007D74F8"/>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1">
    <w:name w:val="Список маркированный"/>
    <w:basedOn w:val="aff6"/>
    <w:semiHidden/>
    <w:qFormat/>
    <w:locked/>
    <w:rsid w:val="007D74F8"/>
    <w:pPr>
      <w:tabs>
        <w:tab w:val="left" w:pos="1080"/>
        <w:tab w:val="num" w:pos="1152"/>
      </w:tabs>
      <w:ind w:left="1152" w:hanging="432"/>
      <w:jc w:val="both"/>
    </w:pPr>
  </w:style>
  <w:style w:type="paragraph" w:customStyle="1" w:styleId="ASFKNameTable">
    <w:name w:val="_ASFK_Name_Table"/>
    <w:qFormat/>
    <w:rsid w:val="007D74F8"/>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7D74F8"/>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6"/>
    <w:qFormat/>
    <w:rsid w:val="007D74F8"/>
    <w:pPr>
      <w:tabs>
        <w:tab w:val="num" w:pos="0"/>
      </w:tabs>
      <w:spacing w:before="60" w:after="60"/>
      <w:ind w:left="284" w:hanging="284"/>
    </w:pPr>
    <w:rPr>
      <w:sz w:val="22"/>
      <w:szCs w:val="22"/>
    </w:rPr>
  </w:style>
  <w:style w:type="paragraph" w:customStyle="1" w:styleId="ASFKTableNum">
    <w:name w:val="_ASFK_Table_Num"/>
    <w:basedOn w:val="aff6"/>
    <w:qFormat/>
    <w:rsid w:val="007D74F8"/>
    <w:pPr>
      <w:tabs>
        <w:tab w:val="num" w:pos="360"/>
      </w:tabs>
      <w:spacing w:before="60" w:after="60"/>
    </w:pPr>
    <w:rPr>
      <w:sz w:val="22"/>
      <w:szCs w:val="22"/>
    </w:rPr>
  </w:style>
  <w:style w:type="paragraph" w:customStyle="1" w:styleId="affffffff2">
    <w:name w:val="Абзац жирный+курсив"/>
    <w:basedOn w:val="aff6"/>
    <w:semiHidden/>
    <w:qFormat/>
    <w:rsid w:val="007D74F8"/>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ff3">
    <w:name w:val="Название рисунка"/>
    <w:basedOn w:val="aff6"/>
    <w:next w:val="aff6"/>
    <w:autoRedefine/>
    <w:semiHidden/>
    <w:qFormat/>
    <w:rsid w:val="007D74F8"/>
    <w:pPr>
      <w:tabs>
        <w:tab w:val="num" w:pos="360"/>
      </w:tabs>
      <w:spacing w:before="120" w:after="120"/>
      <w:ind w:left="360" w:hanging="360"/>
      <w:jc w:val="center"/>
    </w:pPr>
    <w:rPr>
      <w:b/>
      <w:bCs/>
      <w:lang w:val="en-US" w:eastAsia="en-US"/>
    </w:rPr>
  </w:style>
  <w:style w:type="paragraph" w:customStyle="1" w:styleId="290">
    <w:name w:val="Приложение29"/>
    <w:basedOn w:val="aff6"/>
    <w:next w:val="aff6"/>
    <w:semiHidden/>
    <w:qFormat/>
    <w:rsid w:val="007D74F8"/>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f5">
    <w:name w:val="Стиль Заголовок 2"/>
    <w:basedOn w:val="2a"/>
    <w:semiHidden/>
    <w:qFormat/>
    <w:rsid w:val="007D74F8"/>
    <w:pPr>
      <w:keepLines/>
      <w:tabs>
        <w:tab w:val="num" w:pos="540"/>
        <w:tab w:val="num" w:pos="567"/>
        <w:tab w:val="left" w:pos="907"/>
        <w:tab w:val="num" w:pos="1800"/>
      </w:tabs>
      <w:suppressAutoHyphens/>
      <w:spacing w:after="480"/>
      <w:ind w:left="540" w:hanging="360"/>
    </w:pPr>
    <w:rPr>
      <w:rFonts w:ascii="Times New Roman" w:hAnsi="Times New Roman"/>
      <w:bCs w:val="0"/>
      <w:iCs w:val="0"/>
      <w:szCs w:val="20"/>
      <w:lang w:val="en-US" w:eastAsia="en-US"/>
    </w:rPr>
  </w:style>
  <w:style w:type="paragraph" w:customStyle="1" w:styleId="2ff6">
    <w:name w:val="Стиль Стиль Заголовок 2 + полужирный"/>
    <w:basedOn w:val="2ff5"/>
    <w:semiHidden/>
    <w:qFormat/>
    <w:rsid w:val="007D74F8"/>
    <w:pPr>
      <w:tabs>
        <w:tab w:val="clear" w:pos="540"/>
        <w:tab w:val="clear" w:pos="907"/>
      </w:tabs>
      <w:ind w:left="0" w:firstLine="0"/>
    </w:pPr>
    <w:rPr>
      <w:b w:val="0"/>
      <w:bCs/>
    </w:rPr>
  </w:style>
  <w:style w:type="paragraph" w:customStyle="1" w:styleId="ASFKListmark3">
    <w:name w:val="_ASFK_List_mark3"/>
    <w:basedOn w:val="aff6"/>
    <w:qFormat/>
    <w:rsid w:val="007D74F8"/>
    <w:pPr>
      <w:tabs>
        <w:tab w:val="num" w:pos="900"/>
        <w:tab w:val="num" w:pos="1418"/>
      </w:tabs>
      <w:ind w:left="1418" w:hanging="284"/>
    </w:pPr>
  </w:style>
  <w:style w:type="paragraph" w:customStyle="1" w:styleId="ASFKTableHead">
    <w:name w:val="_ASFK_Table_Head"/>
    <w:basedOn w:val="ASFKTablenorm"/>
    <w:rsid w:val="007D74F8"/>
    <w:pPr>
      <w:keepNext/>
      <w:jc w:val="center"/>
    </w:pPr>
    <w:rPr>
      <w:b/>
      <w:bCs/>
    </w:rPr>
  </w:style>
  <w:style w:type="paragraph" w:customStyle="1" w:styleId="ASFKTablenorm">
    <w:name w:val="_ASFK_Table_norm"/>
    <w:qFormat/>
    <w:rsid w:val="007D74F8"/>
    <w:pPr>
      <w:spacing w:before="60" w:after="60"/>
    </w:pPr>
    <w:rPr>
      <w:sz w:val="22"/>
      <w:szCs w:val="22"/>
    </w:rPr>
  </w:style>
  <w:style w:type="paragraph" w:customStyle="1" w:styleId="affffffff4">
    <w:name w:val="Ñåðûé õåäåð"/>
    <w:basedOn w:val="aff6"/>
    <w:qFormat/>
    <w:rsid w:val="007D74F8"/>
    <w:pPr>
      <w:keepNext/>
      <w:spacing w:before="60" w:after="60"/>
      <w:jc w:val="center"/>
    </w:pPr>
    <w:rPr>
      <w:i/>
      <w:iCs/>
      <w:lang w:eastAsia="en-US"/>
    </w:rPr>
  </w:style>
  <w:style w:type="paragraph" w:customStyle="1" w:styleId="OTRNameTable">
    <w:name w:val="OTR_Name_Table"/>
    <w:basedOn w:val="aff6"/>
    <w:link w:val="OTRNameTable0"/>
    <w:qFormat/>
    <w:rsid w:val="007D74F8"/>
    <w:pPr>
      <w:keepNext/>
      <w:numPr>
        <w:numId w:val="29"/>
      </w:numPr>
      <w:spacing w:before="120"/>
      <w:jc w:val="both"/>
    </w:pPr>
    <w:rPr>
      <w:b/>
      <w:szCs w:val="20"/>
    </w:rPr>
  </w:style>
  <w:style w:type="character" w:customStyle="1" w:styleId="OTRNameTable0">
    <w:name w:val="OTR_Name_Table Знак"/>
    <w:link w:val="OTRNameTable"/>
    <w:locked/>
    <w:rsid w:val="007D74F8"/>
    <w:rPr>
      <w:b/>
      <w:sz w:val="24"/>
    </w:rPr>
  </w:style>
  <w:style w:type="character" w:customStyle="1" w:styleId="OTRSymItalic">
    <w:name w:val="OTR_Sym_Italic"/>
    <w:rsid w:val="007D74F8"/>
    <w:rPr>
      <w:i/>
    </w:rPr>
  </w:style>
  <w:style w:type="paragraph" w:customStyle="1" w:styleId="1fff0">
    <w:name w:val="Знак1 Знак Знак Знак Знак Знак Знак Знак Знак Знак Знак Знак Знак"/>
    <w:basedOn w:val="aff6"/>
    <w:next w:val="aff6"/>
    <w:semiHidden/>
    <w:qFormat/>
    <w:rsid w:val="007D74F8"/>
    <w:pPr>
      <w:spacing w:after="160" w:line="240" w:lineRule="exact"/>
    </w:pPr>
    <w:rPr>
      <w:rFonts w:ascii="Arial" w:hAnsi="Arial" w:cs="Arial"/>
      <w:sz w:val="20"/>
      <w:szCs w:val="20"/>
      <w:lang w:val="en-US" w:eastAsia="en-US"/>
    </w:rPr>
  </w:style>
  <w:style w:type="paragraph" w:customStyle="1" w:styleId="1fff1">
    <w:name w:val="Знак1"/>
    <w:basedOn w:val="aff6"/>
    <w:qFormat/>
    <w:rsid w:val="007D74F8"/>
    <w:pPr>
      <w:spacing w:before="100" w:beforeAutospacing="1" w:after="100" w:afterAutospacing="1"/>
    </w:pPr>
    <w:rPr>
      <w:color w:val="000000"/>
      <w:u w:color="000000"/>
      <w:lang w:val="en-US" w:eastAsia="en-US"/>
    </w:rPr>
  </w:style>
  <w:style w:type="paragraph" w:styleId="affffffff5">
    <w:name w:val="endnote text"/>
    <w:basedOn w:val="aff6"/>
    <w:link w:val="affffffff6"/>
    <w:uiPriority w:val="99"/>
    <w:rsid w:val="007D74F8"/>
    <w:rPr>
      <w:sz w:val="20"/>
      <w:szCs w:val="20"/>
      <w:lang w:val="en-US" w:eastAsia="en-US"/>
    </w:rPr>
  </w:style>
  <w:style w:type="character" w:styleId="affffffff7">
    <w:name w:val="endnote reference"/>
    <w:uiPriority w:val="99"/>
    <w:rsid w:val="007D74F8"/>
    <w:rPr>
      <w:vertAlign w:val="superscript"/>
    </w:rPr>
  </w:style>
  <w:style w:type="paragraph" w:customStyle="1" w:styleId="xl25">
    <w:name w:val="xl25"/>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f6"/>
    <w:qFormat/>
    <w:rsid w:val="007D74F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f6"/>
    <w:qFormat/>
    <w:rsid w:val="007D74F8"/>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f6"/>
    <w:qFormat/>
    <w:rsid w:val="007D74F8"/>
    <w:pPr>
      <w:pBdr>
        <w:left w:val="single" w:sz="4" w:space="0" w:color="auto"/>
        <w:right w:val="single" w:sz="4" w:space="0" w:color="auto"/>
      </w:pBdr>
      <w:spacing w:before="100" w:beforeAutospacing="1" w:after="100" w:afterAutospacing="1"/>
      <w:jc w:val="center"/>
    </w:pPr>
  </w:style>
  <w:style w:type="paragraph" w:customStyle="1" w:styleId="xl44">
    <w:name w:val="xl44"/>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f6"/>
    <w:qFormat/>
    <w:rsid w:val="007D74F8"/>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qFormat/>
    <w:rsid w:val="007D74F8"/>
    <w:pPr>
      <w:spacing w:before="60" w:after="60"/>
      <w:contextualSpacing/>
    </w:pPr>
    <w:rPr>
      <w:sz w:val="24"/>
    </w:rPr>
  </w:style>
  <w:style w:type="character" w:customStyle="1" w:styleId="OTRSymBold">
    <w:name w:val="_OTR_Sym_Bold"/>
    <w:rsid w:val="007D74F8"/>
    <w:rPr>
      <w:b/>
    </w:rPr>
  </w:style>
  <w:style w:type="paragraph" w:customStyle="1" w:styleId="head920">
    <w:name w:val="head92"/>
    <w:basedOn w:val="aff6"/>
    <w:qFormat/>
    <w:rsid w:val="007D74F8"/>
    <w:pPr>
      <w:jc w:val="both"/>
    </w:pPr>
    <w:rPr>
      <w:sz w:val="28"/>
      <w:szCs w:val="28"/>
    </w:rPr>
  </w:style>
  <w:style w:type="paragraph" w:customStyle="1" w:styleId="xl46">
    <w:name w:val="xl46"/>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f6"/>
    <w:qFormat/>
    <w:rsid w:val="007D74F8"/>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f6"/>
    <w:qFormat/>
    <w:rsid w:val="007D74F8"/>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f6"/>
    <w:qFormat/>
    <w:rsid w:val="007D74F8"/>
    <w:pPr>
      <w:spacing w:before="100" w:beforeAutospacing="1" w:after="100" w:afterAutospacing="1"/>
    </w:pPr>
    <w:rPr>
      <w:color w:val="0000FF"/>
      <w:u w:val="single"/>
    </w:rPr>
  </w:style>
  <w:style w:type="paragraph" w:customStyle="1" w:styleId="xl57">
    <w:name w:val="xl57"/>
    <w:basedOn w:val="aff6"/>
    <w:qFormat/>
    <w:rsid w:val="007D74F8"/>
    <w:pPr>
      <w:spacing w:before="100" w:beforeAutospacing="1" w:after="100" w:afterAutospacing="1"/>
    </w:pPr>
  </w:style>
  <w:style w:type="paragraph" w:customStyle="1" w:styleId="xl58">
    <w:name w:val="xl58"/>
    <w:basedOn w:val="aff6"/>
    <w:qFormat/>
    <w:rsid w:val="007D74F8"/>
    <w:pPr>
      <w:pBdr>
        <w:top w:val="single" w:sz="8" w:space="0" w:color="auto"/>
        <w:bottom w:val="single" w:sz="8" w:space="0" w:color="auto"/>
      </w:pBdr>
      <w:spacing w:before="100" w:beforeAutospacing="1" w:after="100" w:afterAutospacing="1"/>
      <w:jc w:val="center"/>
    </w:pPr>
  </w:style>
  <w:style w:type="paragraph" w:customStyle="1" w:styleId="xl59">
    <w:name w:val="xl59"/>
    <w:basedOn w:val="aff6"/>
    <w:qFormat/>
    <w:rsid w:val="007D74F8"/>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f6"/>
    <w:qFormat/>
    <w:rsid w:val="007D74F8"/>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f6"/>
    <w:qFormat/>
    <w:rsid w:val="007D74F8"/>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f6"/>
    <w:qFormat/>
    <w:rsid w:val="007D74F8"/>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f6"/>
    <w:qFormat/>
    <w:rsid w:val="007D74F8"/>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f6"/>
    <w:qFormat/>
    <w:rsid w:val="007D74F8"/>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affffffff8">
    <w:name w:val="Норм. текст"/>
    <w:basedOn w:val="aff6"/>
    <w:link w:val="affffffff9"/>
    <w:qFormat/>
    <w:rsid w:val="007D74F8"/>
    <w:pPr>
      <w:tabs>
        <w:tab w:val="left" w:pos="1418"/>
      </w:tabs>
      <w:spacing w:before="120"/>
      <w:ind w:firstLine="902"/>
      <w:contextualSpacing/>
      <w:jc w:val="both"/>
    </w:pPr>
    <w:rPr>
      <w:sz w:val="28"/>
      <w:szCs w:val="20"/>
      <w:lang w:eastAsia="en-US"/>
    </w:rPr>
  </w:style>
  <w:style w:type="character" w:customStyle="1" w:styleId="affffffff9">
    <w:name w:val="Норм. текст Знак"/>
    <w:link w:val="affffffff8"/>
    <w:locked/>
    <w:rsid w:val="007D74F8"/>
    <w:rPr>
      <w:sz w:val="28"/>
      <w:lang w:val="ru-RU" w:eastAsia="en-US" w:bidi="ar-SA"/>
    </w:rPr>
  </w:style>
  <w:style w:type="character" w:customStyle="1" w:styleId="affffffffa">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7D74F8"/>
    <w:rPr>
      <w:sz w:val="28"/>
      <w:lang w:val="ru-RU"/>
    </w:rPr>
  </w:style>
  <w:style w:type="paragraph" w:customStyle="1" w:styleId="affffffffb">
    <w:name w:val="Реквизиты"/>
    <w:basedOn w:val="affffffff8"/>
    <w:qFormat/>
    <w:rsid w:val="007D74F8"/>
    <w:pPr>
      <w:keepNext/>
      <w:widowControl w:val="0"/>
      <w:ind w:firstLine="0"/>
      <w:jc w:val="left"/>
    </w:pPr>
  </w:style>
  <w:style w:type="paragraph" w:customStyle="1" w:styleId="affffffffc">
    <w:name w:val="Заголовки"/>
    <w:basedOn w:val="affffffff8"/>
    <w:link w:val="affffffffd"/>
    <w:qFormat/>
    <w:rsid w:val="007D74F8"/>
    <w:pPr>
      <w:tabs>
        <w:tab w:val="clear" w:pos="1418"/>
      </w:tabs>
      <w:ind w:firstLine="0"/>
      <w:jc w:val="center"/>
    </w:pPr>
  </w:style>
  <w:style w:type="character" w:customStyle="1" w:styleId="affffffffd">
    <w:name w:val="Заголовки Знак"/>
    <w:link w:val="affffffffc"/>
    <w:locked/>
    <w:rsid w:val="007D74F8"/>
    <w:rPr>
      <w:sz w:val="28"/>
      <w:lang w:val="ru-RU" w:eastAsia="en-US" w:bidi="ar-SA"/>
    </w:rPr>
  </w:style>
  <w:style w:type="paragraph" w:customStyle="1" w:styleId="affffffffe">
    <w:name w:val="Текст в таблице"/>
    <w:basedOn w:val="affffffff8"/>
    <w:qFormat/>
    <w:rsid w:val="007D74F8"/>
    <w:pPr>
      <w:ind w:firstLine="0"/>
      <w:jc w:val="left"/>
    </w:pPr>
  </w:style>
  <w:style w:type="paragraph" w:customStyle="1" w:styleId="afffffffff">
    <w:name w:val="Нормальный список"/>
    <w:basedOn w:val="aff6"/>
    <w:link w:val="afffffffff0"/>
    <w:qFormat/>
    <w:rsid w:val="007D74F8"/>
    <w:pPr>
      <w:widowControl w:val="0"/>
      <w:jc w:val="both"/>
    </w:pPr>
    <w:rPr>
      <w:sz w:val="28"/>
      <w:szCs w:val="20"/>
    </w:rPr>
  </w:style>
  <w:style w:type="character" w:customStyle="1" w:styleId="afffffffff0">
    <w:name w:val="Нормальный список Знак"/>
    <w:link w:val="afffffffff"/>
    <w:locked/>
    <w:rsid w:val="007D74F8"/>
    <w:rPr>
      <w:sz w:val="28"/>
      <w:lang w:val="ru-RU" w:eastAsia="ru-RU" w:bidi="ar-SA"/>
    </w:rPr>
  </w:style>
  <w:style w:type="paragraph" w:customStyle="1" w:styleId="afffffffff1">
    <w:name w:val="Заголовок приложений"/>
    <w:basedOn w:val="1f1"/>
    <w:next w:val="affffffff8"/>
    <w:qFormat/>
    <w:rsid w:val="007D74F8"/>
    <w:pPr>
      <w:keepNext w:val="0"/>
      <w:tabs>
        <w:tab w:val="num" w:pos="3339"/>
      </w:tabs>
      <w:autoSpaceDE/>
      <w:autoSpaceDN/>
      <w:adjustRightInd/>
      <w:spacing w:before="360"/>
      <w:ind w:left="1539"/>
      <w:contextualSpacing/>
      <w:jc w:val="both"/>
    </w:pPr>
    <w:rPr>
      <w:kern w:val="28"/>
      <w:sz w:val="28"/>
      <w:lang w:val="ru-RU" w:eastAsia="ru-RU"/>
    </w:rPr>
  </w:style>
  <w:style w:type="paragraph" w:customStyle="1" w:styleId="afffffffff2">
    <w:name w:val="Нум список"/>
    <w:basedOn w:val="affffffff8"/>
    <w:next w:val="affffffff8"/>
    <w:qFormat/>
    <w:rsid w:val="007D74F8"/>
    <w:pPr>
      <w:tabs>
        <w:tab w:val="clear" w:pos="1418"/>
      </w:tabs>
      <w:ind w:firstLine="900"/>
    </w:pPr>
  </w:style>
  <w:style w:type="paragraph" w:customStyle="1" w:styleId="2ff7">
    <w:name w:val="Нум. список 2"/>
    <w:basedOn w:val="afffffffff2"/>
    <w:qFormat/>
    <w:rsid w:val="007D74F8"/>
    <w:pPr>
      <w:tabs>
        <w:tab w:val="num" w:pos="172"/>
        <w:tab w:val="left" w:pos="1440"/>
      </w:tabs>
      <w:ind w:left="172" w:firstLine="707"/>
    </w:pPr>
  </w:style>
  <w:style w:type="paragraph" w:customStyle="1" w:styleId="TableCell">
    <w:name w:val="Table Cell"/>
    <w:basedOn w:val="aff6"/>
    <w:semiHidden/>
    <w:qFormat/>
    <w:rsid w:val="007D74F8"/>
    <w:pPr>
      <w:tabs>
        <w:tab w:val="num" w:pos="360"/>
        <w:tab w:val="right" w:leader="dot" w:pos="8820"/>
      </w:tabs>
      <w:spacing w:after="1"/>
      <w:ind w:left="6" w:firstLine="6"/>
    </w:pPr>
  </w:style>
  <w:style w:type="paragraph" w:customStyle="1" w:styleId="afffffffff3">
    <w:name w:val="Заголовки + полужирный"/>
    <w:basedOn w:val="affffffffc"/>
    <w:qFormat/>
    <w:rsid w:val="007D74F8"/>
    <w:rPr>
      <w:b/>
      <w:bCs/>
    </w:rPr>
  </w:style>
  <w:style w:type="paragraph" w:styleId="afffffffff4">
    <w:name w:val="Normal Indent"/>
    <w:basedOn w:val="aff6"/>
    <w:qFormat/>
    <w:rsid w:val="007D74F8"/>
    <w:pPr>
      <w:spacing w:line="360" w:lineRule="auto"/>
      <w:ind w:left="709" w:firstLine="709"/>
      <w:jc w:val="both"/>
    </w:pPr>
    <w:rPr>
      <w:rFonts w:ascii="Arial" w:hAnsi="Arial"/>
    </w:rPr>
  </w:style>
  <w:style w:type="character" w:customStyle="1" w:styleId="afffffffff5">
    <w:name w:val="_Текст+абзац Знак"/>
    <w:link w:val="afffffffff6"/>
    <w:locked/>
    <w:rsid w:val="007D74F8"/>
    <w:rPr>
      <w:rFonts w:ascii="Arial" w:hAnsi="Arial"/>
      <w:spacing w:val="-2"/>
      <w:sz w:val="22"/>
      <w:lang w:val="ru-RU" w:eastAsia="ru-RU" w:bidi="ar-SA"/>
    </w:rPr>
  </w:style>
  <w:style w:type="paragraph" w:customStyle="1" w:styleId="afffffffff6">
    <w:name w:val="_Текст+абзац"/>
    <w:link w:val="afffffffff5"/>
    <w:qFormat/>
    <w:rsid w:val="007D74F8"/>
    <w:pPr>
      <w:spacing w:before="120"/>
      <w:ind w:firstLine="595"/>
      <w:jc w:val="both"/>
    </w:pPr>
    <w:rPr>
      <w:rFonts w:ascii="Arial" w:hAnsi="Arial"/>
      <w:spacing w:val="-2"/>
      <w:sz w:val="22"/>
    </w:rPr>
  </w:style>
  <w:style w:type="paragraph" w:customStyle="1" w:styleId="1fff2">
    <w:name w:val="Стиль Заголовок 1 + По центру"/>
    <w:basedOn w:val="1f1"/>
    <w:qFormat/>
    <w:rsid w:val="007D74F8"/>
    <w:pPr>
      <w:keepNext w:val="0"/>
      <w:tabs>
        <w:tab w:val="num" w:pos="1340"/>
      </w:tabs>
      <w:autoSpaceDE/>
      <w:autoSpaceDN/>
      <w:adjustRightInd/>
      <w:spacing w:before="360"/>
      <w:ind w:left="1340" w:hanging="432"/>
      <w:contextualSpacing/>
    </w:pPr>
    <w:rPr>
      <w:b w:val="0"/>
      <w:kern w:val="28"/>
      <w:sz w:val="28"/>
      <w:lang w:val="ru-RU" w:eastAsia="ru-RU"/>
    </w:rPr>
  </w:style>
  <w:style w:type="paragraph" w:customStyle="1" w:styleId="afffffffff7">
    <w:name w:val="Список маленький"/>
    <w:basedOn w:val="afffffffff"/>
    <w:qFormat/>
    <w:rsid w:val="007D74F8"/>
    <w:pPr>
      <w:tabs>
        <w:tab w:val="num" w:pos="559"/>
      </w:tabs>
      <w:ind w:firstLine="42"/>
    </w:pPr>
    <w:rPr>
      <w:sz w:val="24"/>
    </w:rPr>
  </w:style>
  <w:style w:type="paragraph" w:customStyle="1" w:styleId="1IBS">
    <w:name w:val="Стиль Нумерованный заголовок 1 IBS + все прописные"/>
    <w:basedOn w:val="aff6"/>
    <w:qFormat/>
    <w:rsid w:val="007D74F8"/>
    <w:pPr>
      <w:keepNext/>
      <w:keepLines/>
      <w:tabs>
        <w:tab w:val="left" w:pos="567"/>
        <w:tab w:val="left" w:pos="880"/>
        <w:tab w:val="num" w:pos="1776"/>
      </w:tabs>
      <w:suppressAutoHyphens/>
      <w:spacing w:before="220" w:line="480" w:lineRule="atLeast"/>
      <w:ind w:left="1416"/>
      <w:outlineLvl w:val="0"/>
    </w:pPr>
    <w:rPr>
      <w:rFonts w:ascii="Arial" w:hAnsi="Arial"/>
      <w:b/>
      <w:bCs/>
      <w:caps/>
      <w:kern w:val="28"/>
      <w:sz w:val="28"/>
      <w:szCs w:val="28"/>
    </w:rPr>
  </w:style>
  <w:style w:type="paragraph" w:styleId="afffffffff8">
    <w:name w:val="Subtitle"/>
    <w:basedOn w:val="aff6"/>
    <w:link w:val="afffffffff9"/>
    <w:qFormat/>
    <w:locked/>
    <w:rsid w:val="007D74F8"/>
    <w:pPr>
      <w:spacing w:before="120" w:after="120"/>
      <w:jc w:val="center"/>
    </w:pPr>
  </w:style>
  <w:style w:type="paragraph" w:customStyle="1" w:styleId="FTAS1">
    <w:name w:val="FTAS_Заголовок1"/>
    <w:basedOn w:val="2a"/>
    <w:next w:val="FTAS2"/>
    <w:qFormat/>
    <w:rsid w:val="007D74F8"/>
    <w:pPr>
      <w:keepLines/>
      <w:pageBreakBefore/>
      <w:pBdr>
        <w:top w:val="single" w:sz="48" w:space="4" w:color="auto"/>
      </w:pBdr>
      <w:tabs>
        <w:tab w:val="num" w:pos="720"/>
      </w:tabs>
      <w:spacing w:before="120" w:after="0"/>
      <w:ind w:left="576" w:hanging="576"/>
    </w:pPr>
    <w:rPr>
      <w:rFonts w:ascii="Times New Roman" w:hAnsi="Times New Roman"/>
      <w:i w:val="0"/>
      <w:szCs w:val="20"/>
    </w:rPr>
  </w:style>
  <w:style w:type="paragraph" w:customStyle="1" w:styleId="FTAS2">
    <w:name w:val="FTAS_Заголовок2"/>
    <w:basedOn w:val="39"/>
    <w:next w:val="aff6"/>
    <w:qFormat/>
    <w:rsid w:val="007D74F8"/>
    <w:pPr>
      <w:keepLines/>
      <w:pBdr>
        <w:top w:val="single" w:sz="36" w:space="1" w:color="auto"/>
      </w:pBdr>
      <w:tabs>
        <w:tab w:val="clear" w:pos="720"/>
        <w:tab w:val="left" w:pos="471"/>
        <w:tab w:val="num" w:pos="1080"/>
      </w:tabs>
      <w:spacing w:before="120"/>
      <w:ind w:left="471" w:right="7303" w:hanging="471"/>
    </w:pPr>
    <w:rPr>
      <w:rFonts w:ascii="Times New Roman" w:hAnsi="Times New Roman"/>
      <w:b/>
      <w:bCs/>
      <w:lang w:val="ru-RU" w:eastAsia="ru-RU"/>
    </w:rPr>
  </w:style>
  <w:style w:type="paragraph" w:customStyle="1" w:styleId="FTAS0">
    <w:name w:val="FTAS_Текст"/>
    <w:basedOn w:val="affc"/>
    <w:qFormat/>
    <w:rsid w:val="007D74F8"/>
    <w:pPr>
      <w:spacing w:before="120"/>
      <w:ind w:left="2520"/>
    </w:pPr>
    <w:rPr>
      <w:sz w:val="20"/>
      <w:szCs w:val="20"/>
    </w:rPr>
  </w:style>
  <w:style w:type="paragraph" w:customStyle="1" w:styleId="FTAS">
    <w:name w:val="FTAS_Перечень_*"/>
    <w:basedOn w:val="aff6"/>
    <w:qFormat/>
    <w:rsid w:val="007D74F8"/>
    <w:pPr>
      <w:keepLines/>
      <w:numPr>
        <w:numId w:val="31"/>
      </w:numPr>
      <w:spacing w:before="60" w:after="60"/>
      <w:ind w:left="3237" w:hanging="357"/>
    </w:pPr>
    <w:rPr>
      <w:sz w:val="20"/>
      <w:szCs w:val="20"/>
      <w:lang w:eastAsia="ja-JP"/>
    </w:rPr>
  </w:style>
  <w:style w:type="paragraph" w:customStyle="1" w:styleId="FTAS3">
    <w:name w:val="FTAS_Таблица"/>
    <w:basedOn w:val="aff6"/>
    <w:qFormat/>
    <w:rsid w:val="007D74F8"/>
    <w:rPr>
      <w:sz w:val="20"/>
      <w:szCs w:val="20"/>
    </w:rPr>
  </w:style>
  <w:style w:type="paragraph" w:customStyle="1" w:styleId="FTAS4">
    <w:name w:val="FTAS_Таблица название"/>
    <w:basedOn w:val="aff6"/>
    <w:next w:val="aff6"/>
    <w:qFormat/>
    <w:rsid w:val="007D74F8"/>
    <w:pPr>
      <w:spacing w:before="240" w:after="120"/>
      <w:ind w:left="2518"/>
    </w:pPr>
    <w:rPr>
      <w:b/>
      <w:sz w:val="20"/>
      <w:szCs w:val="20"/>
    </w:rPr>
  </w:style>
  <w:style w:type="character" w:customStyle="1" w:styleId="t1">
    <w:name w:val="t1"/>
    <w:rsid w:val="007D74F8"/>
    <w:rPr>
      <w:color w:val="990000"/>
    </w:rPr>
  </w:style>
  <w:style w:type="character" w:customStyle="1" w:styleId="HighlightedVariable">
    <w:name w:val="Highlighted Variable"/>
    <w:rsid w:val="007D74F8"/>
    <w:rPr>
      <w:rFonts w:ascii="Book Antiqua" w:hAnsi="Book Antiqua"/>
      <w:color w:val="0000FF"/>
    </w:rPr>
  </w:style>
  <w:style w:type="character" w:customStyle="1" w:styleId="m1">
    <w:name w:val="m1"/>
    <w:rsid w:val="007D74F8"/>
    <w:rPr>
      <w:color w:val="0000FF"/>
    </w:rPr>
  </w:style>
  <w:style w:type="character" w:customStyle="1" w:styleId="tx1">
    <w:name w:val="tx1"/>
    <w:rsid w:val="007D74F8"/>
    <w:rPr>
      <w:b/>
    </w:rPr>
  </w:style>
  <w:style w:type="paragraph" w:customStyle="1" w:styleId="TableCellC">
    <w:name w:val="Table Cell C"/>
    <w:basedOn w:val="TableCellL"/>
    <w:qFormat/>
    <w:rsid w:val="007D74F8"/>
    <w:pPr>
      <w:numPr>
        <w:numId w:val="0"/>
      </w:numPr>
      <w:jc w:val="center"/>
    </w:pPr>
    <w:rPr>
      <w:sz w:val="22"/>
      <w:szCs w:val="24"/>
      <w:lang w:eastAsia="ru-RU"/>
    </w:rPr>
  </w:style>
  <w:style w:type="paragraph" w:customStyle="1" w:styleId="afffffffffa">
    <w:name w:val="Обычный текст"/>
    <w:basedOn w:val="aff6"/>
    <w:link w:val="afffffffffb"/>
    <w:qFormat/>
    <w:rsid w:val="007D74F8"/>
    <w:pPr>
      <w:spacing w:line="288" w:lineRule="auto"/>
      <w:ind w:firstLine="720"/>
      <w:jc w:val="both"/>
    </w:pPr>
    <w:rPr>
      <w:szCs w:val="20"/>
    </w:rPr>
  </w:style>
  <w:style w:type="character" w:customStyle="1" w:styleId="afffffffffb">
    <w:name w:val="Обычный текст Знак"/>
    <w:link w:val="afffffffffa"/>
    <w:locked/>
    <w:rsid w:val="007D74F8"/>
    <w:rPr>
      <w:sz w:val="24"/>
      <w:lang w:val="ru-RU" w:eastAsia="ru-RU" w:bidi="ar-SA"/>
    </w:rPr>
  </w:style>
  <w:style w:type="paragraph" w:customStyle="1" w:styleId="1fff3">
    <w:name w:val="Маркированный1"/>
    <w:basedOn w:val="aff6"/>
    <w:qFormat/>
    <w:rsid w:val="007D74F8"/>
    <w:pPr>
      <w:tabs>
        <w:tab w:val="num" w:pos="1032"/>
      </w:tabs>
      <w:spacing w:line="288" w:lineRule="auto"/>
      <w:ind w:left="11" w:firstLine="709"/>
    </w:pPr>
  </w:style>
  <w:style w:type="character" w:customStyle="1" w:styleId="49">
    <w:name w:val="Заголовок 4 Знак"/>
    <w:aliases w:val="H4 Знак,h:4 Знак,h4 Знак,ITT t4 Знак,PA Micro Section Знак,TE Heading 4 Знак,4 Знак,heading 4 + Indent: Left 0.5 in Знак,a. Знак,I4 Знак,l4 Знак,heading&#10;4 Знак,Map Title Знак,heading Знак,Heading 4 Char Знак,Слева:  0 Знак,63 см Знак"/>
    <w:qFormat/>
    <w:rsid w:val="007D74F8"/>
    <w:rPr>
      <w:sz w:val="28"/>
      <w:lang w:val="ru-RU" w:eastAsia="en-US"/>
    </w:rPr>
  </w:style>
  <w:style w:type="paragraph" w:customStyle="1" w:styleId="2ff8">
    <w:name w:val="Нормальный список 2"/>
    <w:basedOn w:val="afffffffff"/>
    <w:qFormat/>
    <w:rsid w:val="007D74F8"/>
  </w:style>
  <w:style w:type="paragraph" w:customStyle="1" w:styleId="afffffffffc">
    <w:name w:val="Основной абзац списка_ФК"/>
    <w:basedOn w:val="1f7"/>
    <w:link w:val="afffffffffd"/>
    <w:qFormat/>
    <w:rsid w:val="007D74F8"/>
    <w:pPr>
      <w:spacing w:after="120" w:line="276" w:lineRule="auto"/>
      <w:ind w:left="0" w:firstLine="709"/>
      <w:contextualSpacing w:val="0"/>
      <w:jc w:val="both"/>
    </w:pPr>
    <w:rPr>
      <w:sz w:val="28"/>
      <w:szCs w:val="20"/>
    </w:rPr>
  </w:style>
  <w:style w:type="character" w:customStyle="1" w:styleId="afffffffffd">
    <w:name w:val="Основной абзац списка_ФК Знак"/>
    <w:link w:val="afffffffffc"/>
    <w:locked/>
    <w:rsid w:val="007D74F8"/>
    <w:rPr>
      <w:sz w:val="28"/>
      <w:lang w:bidi="ar-SA"/>
    </w:rPr>
  </w:style>
  <w:style w:type="paragraph" w:customStyle="1" w:styleId="StyleCaption">
    <w:name w:val="Style Caption"/>
    <w:aliases w:val="Рисунок название стить + Line spacing:  Multiple 115..."/>
    <w:basedOn w:val="a"/>
    <w:qFormat/>
    <w:rsid w:val="007D74F8"/>
    <w:pPr>
      <w:numPr>
        <w:numId w:val="0"/>
      </w:numPr>
      <w:spacing w:line="276" w:lineRule="auto"/>
      <w:jc w:val="center"/>
    </w:pPr>
    <w:rPr>
      <w:b w:val="0"/>
      <w:sz w:val="28"/>
    </w:rPr>
  </w:style>
  <w:style w:type="character" w:customStyle="1" w:styleId="CommentTextChar">
    <w:name w:val="Comment Text Char"/>
    <w:uiPriority w:val="99"/>
    <w:qFormat/>
    <w:locked/>
    <w:rsid w:val="007D74F8"/>
    <w:rPr>
      <w:rFonts w:ascii="Times New Roman" w:hAnsi="Times New Roman"/>
      <w:sz w:val="20"/>
      <w:lang w:eastAsia="ru-RU"/>
    </w:rPr>
  </w:style>
  <w:style w:type="character" w:customStyle="1" w:styleId="FootnoteTextChar0">
    <w:name w:val="Footnote Text Char"/>
    <w:aliases w:val="Footnote Text Char Знак Знак Char,Footnote Text Char Знак Char,Footnote Text Char Знак Знак Знак Знак Char"/>
    <w:uiPriority w:val="99"/>
    <w:semiHidden/>
    <w:locked/>
    <w:rsid w:val="007D74F8"/>
    <w:rPr>
      <w:rFonts w:ascii="Times New Roman" w:hAnsi="Times New Roman"/>
      <w:sz w:val="20"/>
      <w:lang w:eastAsia="ru-RU"/>
    </w:rPr>
  </w:style>
  <w:style w:type="paragraph" w:customStyle="1" w:styleId="a10">
    <w:name w:val="a1"/>
    <w:basedOn w:val="aff6"/>
    <w:qFormat/>
    <w:rsid w:val="007D74F8"/>
    <w:pPr>
      <w:ind w:firstLine="709"/>
    </w:pPr>
    <w:rPr>
      <w:sz w:val="28"/>
      <w:szCs w:val="28"/>
    </w:rPr>
  </w:style>
  <w:style w:type="paragraph" w:customStyle="1" w:styleId="a30">
    <w:name w:val="a3"/>
    <w:basedOn w:val="aff6"/>
    <w:qFormat/>
    <w:rsid w:val="007D74F8"/>
    <w:pPr>
      <w:jc w:val="center"/>
    </w:pPr>
    <w:rPr>
      <w:rFonts w:ascii="Arial" w:hAnsi="Arial" w:cs="Arial"/>
      <w:b/>
      <w:bCs/>
      <w:sz w:val="20"/>
      <w:szCs w:val="20"/>
    </w:rPr>
  </w:style>
  <w:style w:type="paragraph" w:customStyle="1" w:styleId="BlockQuotationFirst">
    <w:name w:val="Block Quotation First"/>
    <w:basedOn w:val="aff6"/>
    <w:next w:val="aff6"/>
    <w:qFormat/>
    <w:rsid w:val="007D74F8"/>
    <w:pPr>
      <w:shd w:val="pct20" w:color="auto" w:fill="auto"/>
      <w:spacing w:before="120" w:after="120" w:line="220" w:lineRule="atLeast"/>
      <w:ind w:left="1366" w:right="238"/>
      <w:jc w:val="both"/>
    </w:pPr>
    <w:rPr>
      <w:rFonts w:ascii="Chicago" w:hAnsi="Chicago"/>
      <w:b/>
      <w:spacing w:val="-5"/>
      <w:sz w:val="20"/>
      <w:szCs w:val="20"/>
    </w:rPr>
  </w:style>
  <w:style w:type="paragraph" w:customStyle="1" w:styleId="BlockQuotationLast">
    <w:name w:val="Block Quotation Last"/>
    <w:basedOn w:val="aff6"/>
    <w:next w:val="aff6"/>
    <w:qFormat/>
    <w:rsid w:val="007D74F8"/>
    <w:pPr>
      <w:shd w:val="pct5" w:color="auto" w:fill="auto"/>
      <w:spacing w:before="120" w:after="120" w:line="220" w:lineRule="atLeast"/>
      <w:ind w:left="1366" w:right="238"/>
      <w:jc w:val="both"/>
    </w:pPr>
    <w:rPr>
      <w:rFonts w:ascii="Chicago" w:hAnsi="Chicago"/>
      <w:spacing w:val="-5"/>
      <w:sz w:val="20"/>
      <w:szCs w:val="20"/>
    </w:rPr>
  </w:style>
  <w:style w:type="paragraph" w:customStyle="1" w:styleId="CoverTitle">
    <w:name w:val="Cover Title"/>
    <w:basedOn w:val="afffffffffe"/>
    <w:next w:val="aff6"/>
    <w:rsid w:val="007D74F8"/>
    <w:pPr>
      <w:keepNext/>
      <w:keepLines/>
      <w:pBdr>
        <w:top w:val="single" w:sz="48" w:space="31" w:color="auto"/>
      </w:pBdr>
      <w:tabs>
        <w:tab w:val="left" w:pos="0"/>
      </w:tabs>
      <w:spacing w:before="240" w:after="500" w:line="640" w:lineRule="exact"/>
      <w:ind w:right="11" w:hanging="11"/>
    </w:pPr>
    <w:rPr>
      <w:b/>
      <w:kern w:val="28"/>
      <w:sz w:val="64"/>
    </w:rPr>
  </w:style>
  <w:style w:type="paragraph" w:customStyle="1" w:styleId="afffffffffe">
    <w:name w:val="Простой"/>
    <w:basedOn w:val="aff6"/>
    <w:qFormat/>
    <w:rsid w:val="007D74F8"/>
    <w:pPr>
      <w:spacing w:before="120" w:after="120"/>
    </w:pPr>
    <w:rPr>
      <w:rFonts w:ascii="Arial" w:hAnsi="Arial"/>
      <w:spacing w:val="-5"/>
      <w:sz w:val="20"/>
      <w:szCs w:val="20"/>
    </w:rPr>
  </w:style>
  <w:style w:type="paragraph" w:customStyle="1" w:styleId="CoverSubtitle">
    <w:name w:val="Cover Subtitle"/>
    <w:basedOn w:val="CoverTitle"/>
    <w:next w:val="aff6"/>
    <w:rsid w:val="007D74F8"/>
    <w:pPr>
      <w:pBdr>
        <w:top w:val="single" w:sz="6" w:space="24" w:color="auto"/>
      </w:pBdr>
      <w:spacing w:before="0" w:after="0" w:line="480" w:lineRule="atLeast"/>
      <w:ind w:right="0" w:firstLine="0"/>
    </w:pPr>
    <w:rPr>
      <w:sz w:val="48"/>
    </w:rPr>
  </w:style>
  <w:style w:type="character" w:customStyle="1" w:styleId="DFN">
    <w:name w:val="DFN"/>
    <w:rsid w:val="007D74F8"/>
    <w:rPr>
      <w:b/>
    </w:rPr>
  </w:style>
  <w:style w:type="character" w:customStyle="1" w:styleId="FileName">
    <w:name w:val="FileName"/>
    <w:rsid w:val="007D74F8"/>
    <w:rPr>
      <w:caps/>
    </w:rPr>
  </w:style>
  <w:style w:type="paragraph" w:customStyle="1" w:styleId="TableTitle">
    <w:name w:val="TableTitle"/>
    <w:basedOn w:val="aff6"/>
    <w:qFormat/>
    <w:rsid w:val="007D74F8"/>
    <w:pPr>
      <w:keepNext/>
      <w:keepLines/>
      <w:shd w:val="pct20" w:color="auto" w:fill="auto"/>
      <w:spacing w:before="120" w:line="240" w:lineRule="atLeast"/>
      <w:ind w:left="-113" w:right="-113"/>
      <w:jc w:val="center"/>
    </w:pPr>
    <w:rPr>
      <w:rFonts w:ascii="Arial" w:hAnsi="Arial"/>
      <w:b/>
      <w:spacing w:val="-5"/>
      <w:sz w:val="20"/>
      <w:szCs w:val="20"/>
    </w:rPr>
  </w:style>
  <w:style w:type="paragraph" w:styleId="affffffffff">
    <w:name w:val="table of authorities"/>
    <w:basedOn w:val="aff6"/>
    <w:next w:val="aff6"/>
    <w:semiHidden/>
    <w:rsid w:val="007D74F8"/>
    <w:pPr>
      <w:spacing w:before="120" w:after="120" w:line="240" w:lineRule="atLeast"/>
      <w:ind w:left="200" w:hanging="200"/>
      <w:jc w:val="both"/>
    </w:pPr>
    <w:rPr>
      <w:rFonts w:ascii="Arial" w:hAnsi="Arial"/>
      <w:spacing w:val="-5"/>
      <w:sz w:val="20"/>
      <w:szCs w:val="20"/>
    </w:rPr>
  </w:style>
  <w:style w:type="paragraph" w:styleId="affffffffff0">
    <w:name w:val="List Continue"/>
    <w:basedOn w:val="afff7"/>
    <w:qFormat/>
    <w:rsid w:val="007D74F8"/>
    <w:pPr>
      <w:tabs>
        <w:tab w:val="left" w:pos="3345"/>
      </w:tabs>
      <w:spacing w:before="120" w:after="120" w:line="240" w:lineRule="atLeast"/>
      <w:ind w:left="1435" w:firstLine="0"/>
      <w:jc w:val="both"/>
    </w:pPr>
    <w:rPr>
      <w:rFonts w:ascii="Arial" w:hAnsi="Arial"/>
      <w:spacing w:val="-5"/>
      <w:sz w:val="20"/>
      <w:szCs w:val="20"/>
    </w:rPr>
  </w:style>
  <w:style w:type="paragraph" w:styleId="2ff9">
    <w:name w:val="List Continue 2"/>
    <w:basedOn w:val="affffffffff0"/>
    <w:qFormat/>
    <w:rsid w:val="007D74F8"/>
    <w:pPr>
      <w:ind w:left="2160"/>
    </w:pPr>
  </w:style>
  <w:style w:type="paragraph" w:styleId="3f9">
    <w:name w:val="List Continue 3"/>
    <w:basedOn w:val="affffffffff0"/>
    <w:qFormat/>
    <w:rsid w:val="007D74F8"/>
    <w:pPr>
      <w:ind w:left="2520"/>
    </w:pPr>
  </w:style>
  <w:style w:type="paragraph" w:styleId="4a">
    <w:name w:val="List Continue 4"/>
    <w:basedOn w:val="affffffffff0"/>
    <w:qFormat/>
    <w:rsid w:val="007D74F8"/>
    <w:pPr>
      <w:ind w:left="2880"/>
    </w:pPr>
  </w:style>
  <w:style w:type="paragraph" w:styleId="58">
    <w:name w:val="List Continue 5"/>
    <w:basedOn w:val="affffffffff0"/>
    <w:qFormat/>
    <w:rsid w:val="007D74F8"/>
    <w:pPr>
      <w:ind w:left="3240"/>
    </w:pPr>
  </w:style>
  <w:style w:type="paragraph" w:styleId="2ffa">
    <w:name w:val="List 2"/>
    <w:basedOn w:val="afff7"/>
    <w:rsid w:val="007D74F8"/>
    <w:pPr>
      <w:tabs>
        <w:tab w:val="left" w:pos="3345"/>
      </w:tabs>
      <w:spacing w:before="120" w:after="120" w:line="240" w:lineRule="atLeast"/>
      <w:ind w:left="1800" w:hanging="360"/>
      <w:jc w:val="both"/>
    </w:pPr>
    <w:rPr>
      <w:rFonts w:ascii="Arial" w:hAnsi="Arial"/>
      <w:spacing w:val="-5"/>
      <w:sz w:val="20"/>
      <w:szCs w:val="20"/>
    </w:rPr>
  </w:style>
  <w:style w:type="paragraph" w:styleId="3fa">
    <w:name w:val="List 3"/>
    <w:basedOn w:val="afff7"/>
    <w:uiPriority w:val="99"/>
    <w:rsid w:val="007D74F8"/>
    <w:pPr>
      <w:tabs>
        <w:tab w:val="left" w:pos="3345"/>
      </w:tabs>
      <w:spacing w:before="120" w:after="120" w:line="240" w:lineRule="atLeast"/>
      <w:ind w:left="2160" w:hanging="360"/>
      <w:jc w:val="both"/>
    </w:pPr>
    <w:rPr>
      <w:rFonts w:ascii="Arial" w:hAnsi="Arial"/>
      <w:spacing w:val="-5"/>
      <w:sz w:val="20"/>
      <w:szCs w:val="20"/>
    </w:rPr>
  </w:style>
  <w:style w:type="paragraph" w:styleId="4b">
    <w:name w:val="List 4"/>
    <w:basedOn w:val="afff7"/>
    <w:rsid w:val="007D74F8"/>
    <w:pPr>
      <w:tabs>
        <w:tab w:val="left" w:pos="3345"/>
      </w:tabs>
      <w:spacing w:before="120" w:after="120" w:line="240" w:lineRule="atLeast"/>
      <w:ind w:left="2520" w:hanging="360"/>
      <w:jc w:val="both"/>
    </w:pPr>
    <w:rPr>
      <w:rFonts w:ascii="Arial" w:hAnsi="Arial"/>
      <w:spacing w:val="-5"/>
      <w:sz w:val="20"/>
      <w:szCs w:val="20"/>
    </w:rPr>
  </w:style>
  <w:style w:type="paragraph" w:styleId="59">
    <w:name w:val="List 5"/>
    <w:basedOn w:val="afff7"/>
    <w:rsid w:val="007D74F8"/>
    <w:pPr>
      <w:tabs>
        <w:tab w:val="left" w:pos="3345"/>
      </w:tabs>
      <w:spacing w:before="120" w:after="120" w:line="240" w:lineRule="atLeast"/>
      <w:ind w:left="2880" w:hanging="360"/>
      <w:jc w:val="both"/>
    </w:pPr>
    <w:rPr>
      <w:rFonts w:ascii="Arial" w:hAnsi="Arial"/>
      <w:spacing w:val="-5"/>
      <w:sz w:val="20"/>
      <w:szCs w:val="20"/>
    </w:rPr>
  </w:style>
  <w:style w:type="paragraph" w:customStyle="1" w:styleId="FootnoteBase">
    <w:name w:val="Footnote Base"/>
    <w:basedOn w:val="aff6"/>
    <w:qFormat/>
    <w:rsid w:val="007D74F8"/>
    <w:pPr>
      <w:keepLines/>
      <w:spacing w:before="120" w:after="120" w:line="200" w:lineRule="atLeast"/>
      <w:ind w:left="1080"/>
      <w:jc w:val="both"/>
    </w:pPr>
    <w:rPr>
      <w:rFonts w:ascii="Arial" w:hAnsi="Arial"/>
      <w:spacing w:val="-5"/>
      <w:sz w:val="16"/>
      <w:szCs w:val="20"/>
    </w:rPr>
  </w:style>
  <w:style w:type="paragraph" w:styleId="1fff4">
    <w:name w:val="index 1"/>
    <w:basedOn w:val="aff6"/>
    <w:autoRedefine/>
    <w:semiHidden/>
    <w:rsid w:val="007D74F8"/>
    <w:pPr>
      <w:spacing w:before="120" w:after="120" w:line="240" w:lineRule="atLeast"/>
      <w:ind w:left="360" w:hanging="360"/>
      <w:jc w:val="both"/>
    </w:pPr>
    <w:rPr>
      <w:rFonts w:ascii="Arial" w:hAnsi="Arial"/>
      <w:spacing w:val="-5"/>
      <w:sz w:val="18"/>
      <w:szCs w:val="20"/>
    </w:rPr>
  </w:style>
  <w:style w:type="paragraph" w:styleId="affffffffff1">
    <w:name w:val="index heading"/>
    <w:basedOn w:val="aff6"/>
    <w:next w:val="1fff4"/>
    <w:qFormat/>
    <w:rsid w:val="007D74F8"/>
    <w:pPr>
      <w:keepNext/>
      <w:spacing w:before="120" w:after="120" w:line="480" w:lineRule="atLeast"/>
      <w:jc w:val="both"/>
    </w:pPr>
    <w:rPr>
      <w:rFonts w:ascii="Arial MT Black" w:hAnsi="Arial MT Black"/>
      <w:b/>
      <w:spacing w:val="-5"/>
      <w:szCs w:val="20"/>
    </w:rPr>
  </w:style>
  <w:style w:type="paragraph" w:styleId="2ffb">
    <w:name w:val="index 2"/>
    <w:basedOn w:val="aff6"/>
    <w:autoRedefine/>
    <w:semiHidden/>
    <w:rsid w:val="007D74F8"/>
    <w:pPr>
      <w:spacing w:before="120" w:after="120"/>
      <w:ind w:left="720" w:hanging="360"/>
      <w:jc w:val="both"/>
    </w:pPr>
    <w:rPr>
      <w:rFonts w:ascii="Arial" w:hAnsi="Arial"/>
      <w:spacing w:val="-5"/>
      <w:sz w:val="18"/>
      <w:szCs w:val="20"/>
    </w:rPr>
  </w:style>
  <w:style w:type="paragraph" w:styleId="3fb">
    <w:name w:val="index 3"/>
    <w:basedOn w:val="aff6"/>
    <w:autoRedefine/>
    <w:semiHidden/>
    <w:rsid w:val="007D74F8"/>
    <w:pPr>
      <w:spacing w:before="120" w:after="120"/>
      <w:ind w:left="1080" w:hanging="360"/>
      <w:jc w:val="both"/>
    </w:pPr>
    <w:rPr>
      <w:rFonts w:ascii="Arial" w:hAnsi="Arial"/>
      <w:spacing w:val="-5"/>
      <w:sz w:val="18"/>
      <w:szCs w:val="20"/>
    </w:rPr>
  </w:style>
  <w:style w:type="paragraph" w:styleId="4c">
    <w:name w:val="index 4"/>
    <w:basedOn w:val="aff6"/>
    <w:autoRedefine/>
    <w:semiHidden/>
    <w:rsid w:val="007D74F8"/>
    <w:pPr>
      <w:spacing w:before="120" w:after="120"/>
      <w:ind w:left="1440" w:hanging="360"/>
      <w:jc w:val="both"/>
    </w:pPr>
    <w:rPr>
      <w:rFonts w:ascii="Arial" w:hAnsi="Arial"/>
      <w:spacing w:val="-5"/>
      <w:sz w:val="18"/>
      <w:szCs w:val="20"/>
    </w:rPr>
  </w:style>
  <w:style w:type="paragraph" w:styleId="64">
    <w:name w:val="index 6"/>
    <w:basedOn w:val="1fff4"/>
    <w:next w:val="aff6"/>
    <w:autoRedefine/>
    <w:semiHidden/>
    <w:rsid w:val="007D74F8"/>
    <w:pPr>
      <w:tabs>
        <w:tab w:val="right" w:leader="dot" w:pos="1800"/>
        <w:tab w:val="right" w:leader="dot" w:pos="8834"/>
      </w:tabs>
      <w:ind w:left="960" w:hanging="160"/>
    </w:pPr>
    <w:rPr>
      <w:sz w:val="15"/>
    </w:rPr>
  </w:style>
  <w:style w:type="paragraph" w:styleId="72">
    <w:name w:val="index 7"/>
    <w:basedOn w:val="1fff4"/>
    <w:next w:val="aff6"/>
    <w:autoRedefine/>
    <w:semiHidden/>
    <w:rsid w:val="007D74F8"/>
    <w:pPr>
      <w:tabs>
        <w:tab w:val="right" w:leader="dot" w:pos="1800"/>
        <w:tab w:val="right" w:leader="dot" w:pos="8834"/>
      </w:tabs>
      <w:ind w:left="1120" w:hanging="160"/>
    </w:pPr>
    <w:rPr>
      <w:sz w:val="15"/>
    </w:rPr>
  </w:style>
  <w:style w:type="paragraph" w:styleId="83">
    <w:name w:val="index 8"/>
    <w:basedOn w:val="aff6"/>
    <w:next w:val="aff6"/>
    <w:autoRedefine/>
    <w:semiHidden/>
    <w:rsid w:val="007D74F8"/>
    <w:pPr>
      <w:tabs>
        <w:tab w:val="right" w:leader="dot" w:pos="8834"/>
      </w:tabs>
      <w:spacing w:before="120" w:after="120" w:line="240" w:lineRule="atLeast"/>
      <w:ind w:left="1280" w:hanging="160"/>
      <w:jc w:val="both"/>
    </w:pPr>
    <w:rPr>
      <w:rFonts w:ascii="Arial" w:hAnsi="Arial"/>
      <w:spacing w:val="-5"/>
      <w:sz w:val="16"/>
      <w:szCs w:val="20"/>
    </w:rPr>
  </w:style>
  <w:style w:type="paragraph" w:styleId="93">
    <w:name w:val="index 9"/>
    <w:basedOn w:val="aff6"/>
    <w:autoRedefine/>
    <w:semiHidden/>
    <w:rsid w:val="007D74F8"/>
    <w:pPr>
      <w:tabs>
        <w:tab w:val="right" w:leader="dot" w:pos="8834"/>
      </w:tabs>
      <w:spacing w:before="120" w:after="120"/>
      <w:ind w:left="2880" w:hanging="720"/>
      <w:jc w:val="both"/>
    </w:pPr>
    <w:rPr>
      <w:rFonts w:ascii="Arial" w:hAnsi="Arial"/>
      <w:spacing w:val="-5"/>
      <w:sz w:val="18"/>
      <w:szCs w:val="20"/>
    </w:rPr>
  </w:style>
  <w:style w:type="paragraph" w:customStyle="1" w:styleId="CoverAuthor">
    <w:name w:val="Cover Author"/>
    <w:basedOn w:val="aff6"/>
    <w:qFormat/>
    <w:rsid w:val="007D74F8"/>
    <w:pPr>
      <w:spacing w:before="120" w:after="120" w:line="240" w:lineRule="atLeast"/>
      <w:ind w:right="-839" w:hanging="11"/>
    </w:pPr>
    <w:rPr>
      <w:rFonts w:ascii="Arial" w:hAnsi="Arial"/>
      <w:sz w:val="28"/>
      <w:szCs w:val="20"/>
    </w:rPr>
  </w:style>
  <w:style w:type="paragraph" w:customStyle="1" w:styleId="CoverAuthorForm">
    <w:name w:val="Cover Author Form"/>
    <w:basedOn w:val="CoverAuthor"/>
    <w:next w:val="aff6"/>
    <w:autoRedefine/>
    <w:qFormat/>
    <w:rsid w:val="007D74F8"/>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6"/>
    <w:autoRedefine/>
    <w:qFormat/>
    <w:rsid w:val="007D74F8"/>
    <w:pPr>
      <w:shd w:val="pct20" w:color="auto" w:fill="auto"/>
      <w:spacing w:after="240" w:line="240" w:lineRule="atLeast"/>
      <w:ind w:firstLine="454"/>
      <w:jc w:val="both"/>
    </w:pPr>
    <w:rPr>
      <w:rFonts w:ascii="Arial" w:hAnsi="Arial"/>
      <w:spacing w:val="-5"/>
      <w:szCs w:val="20"/>
    </w:rPr>
  </w:style>
  <w:style w:type="paragraph" w:customStyle="1" w:styleId="DateForm">
    <w:name w:val="Date Form"/>
    <w:basedOn w:val="aff6"/>
    <w:next w:val="aff6"/>
    <w:autoRedefine/>
    <w:qFormat/>
    <w:rsid w:val="007D74F8"/>
    <w:pPr>
      <w:shd w:val="pct20" w:color="auto" w:fill="auto"/>
      <w:spacing w:after="240" w:line="240" w:lineRule="atLeast"/>
      <w:ind w:firstLine="454"/>
    </w:pPr>
    <w:rPr>
      <w:rFonts w:ascii="Arial" w:hAnsi="Arial"/>
      <w:spacing w:val="-5"/>
      <w:szCs w:val="20"/>
    </w:rPr>
  </w:style>
  <w:style w:type="paragraph" w:customStyle="1" w:styleId="CoverAddress">
    <w:name w:val="Cover Address"/>
    <w:basedOn w:val="aff6"/>
    <w:qFormat/>
    <w:rsid w:val="007D74F8"/>
    <w:pPr>
      <w:spacing w:line="240" w:lineRule="atLeast"/>
    </w:pPr>
    <w:rPr>
      <w:rFonts w:ascii="Arial" w:hAnsi="Arial"/>
      <w:spacing w:val="-5"/>
      <w:sz w:val="20"/>
      <w:szCs w:val="20"/>
    </w:rPr>
  </w:style>
  <w:style w:type="paragraph" w:customStyle="1" w:styleId="Simple">
    <w:name w:val="Simple"/>
    <w:basedOn w:val="aff6"/>
    <w:qFormat/>
    <w:rsid w:val="007D74F8"/>
    <w:pPr>
      <w:jc w:val="both"/>
    </w:pPr>
    <w:rPr>
      <w:rFonts w:ascii="Arial" w:hAnsi="Arial"/>
      <w:spacing w:val="-5"/>
      <w:sz w:val="20"/>
      <w:szCs w:val="20"/>
    </w:rPr>
  </w:style>
  <w:style w:type="paragraph" w:customStyle="1" w:styleId="TableNormal">
    <w:name w:val="TableNormal"/>
    <w:basedOn w:val="afffffffffe"/>
    <w:qFormat/>
    <w:rsid w:val="007D74F8"/>
    <w:pPr>
      <w:keepLines/>
      <w:spacing w:after="0"/>
    </w:pPr>
  </w:style>
  <w:style w:type="paragraph" w:customStyle="1" w:styleId="BalloonText2">
    <w:name w:val="Balloon Text2"/>
    <w:basedOn w:val="aff6"/>
    <w:semiHidden/>
    <w:qFormat/>
    <w:rsid w:val="007D74F8"/>
    <w:pPr>
      <w:spacing w:before="120" w:after="120" w:line="240" w:lineRule="atLeast"/>
      <w:jc w:val="both"/>
    </w:pPr>
    <w:rPr>
      <w:rFonts w:ascii="Tahoma" w:hAnsi="Tahoma" w:cs="Tahoma"/>
      <w:spacing w:val="-5"/>
      <w:sz w:val="16"/>
      <w:szCs w:val="16"/>
    </w:rPr>
  </w:style>
  <w:style w:type="paragraph" w:customStyle="1" w:styleId="affffffffff2">
    <w:name w:val="Нижний без границы"/>
    <w:basedOn w:val="afff"/>
    <w:qFormat/>
    <w:rsid w:val="007D74F8"/>
    <w:pPr>
      <w:widowControl w:val="0"/>
      <w:tabs>
        <w:tab w:val="clear" w:pos="4677"/>
        <w:tab w:val="clear" w:pos="9355"/>
        <w:tab w:val="center" w:pos="4320"/>
        <w:tab w:val="right" w:pos="8640"/>
      </w:tabs>
      <w:spacing w:line="190" w:lineRule="atLeast"/>
    </w:pPr>
    <w:rPr>
      <w:rFonts w:ascii="Arial" w:hAnsi="Arial"/>
      <w:sz w:val="15"/>
      <w:szCs w:val="20"/>
    </w:rPr>
  </w:style>
  <w:style w:type="paragraph" w:customStyle="1" w:styleId="affffffffff3">
    <w:name w:val="Внутренний адрес"/>
    <w:basedOn w:val="aff6"/>
    <w:qFormat/>
    <w:rsid w:val="007D74F8"/>
    <w:pPr>
      <w:spacing w:before="120" w:after="120" w:line="240" w:lineRule="atLeast"/>
      <w:jc w:val="both"/>
    </w:pPr>
    <w:rPr>
      <w:rFonts w:ascii="Arial" w:hAnsi="Arial"/>
      <w:spacing w:val="-5"/>
      <w:sz w:val="20"/>
      <w:szCs w:val="20"/>
    </w:rPr>
  </w:style>
  <w:style w:type="paragraph" w:customStyle="1" w:styleId="SectionHeading">
    <w:name w:val="Section Heading"/>
    <w:basedOn w:val="1f1"/>
    <w:qFormat/>
    <w:rsid w:val="007D74F8"/>
    <w:pPr>
      <w:keepLines/>
      <w:pageBreakBefore/>
      <w:widowControl/>
      <w:tabs>
        <w:tab w:val="num" w:pos="-360"/>
        <w:tab w:val="num" w:pos="1340"/>
      </w:tabs>
      <w:suppressAutoHyphens/>
      <w:autoSpaceDE/>
      <w:autoSpaceDN/>
      <w:adjustRightInd/>
      <w:spacing w:after="240" w:line="240" w:lineRule="atLeast"/>
      <w:ind w:left="-360"/>
      <w:jc w:val="left"/>
      <w:outlineLvl w:val="9"/>
    </w:pPr>
    <w:rPr>
      <w:rFonts w:ascii="Arial Black" w:hAnsi="Arial Black"/>
      <w:kern w:val="20"/>
      <w:sz w:val="36"/>
      <w:lang w:val="ru-RU"/>
    </w:rPr>
  </w:style>
  <w:style w:type="paragraph" w:customStyle="1" w:styleId="TOCHeading3">
    <w:name w:val="TOC Heading3"/>
    <w:basedOn w:val="1f1"/>
    <w:qFormat/>
    <w:rsid w:val="007D74F8"/>
    <w:pPr>
      <w:keepLines/>
      <w:pageBreakBefore/>
      <w:widowControl/>
      <w:tabs>
        <w:tab w:val="num" w:pos="-360"/>
        <w:tab w:val="num" w:pos="1340"/>
      </w:tabs>
      <w:suppressAutoHyphens/>
      <w:autoSpaceDE/>
      <w:autoSpaceDN/>
      <w:adjustRightInd/>
      <w:spacing w:before="120" w:after="240" w:line="240" w:lineRule="atLeast"/>
      <w:jc w:val="left"/>
      <w:outlineLvl w:val="9"/>
    </w:pPr>
    <w:rPr>
      <w:rFonts w:ascii="Arial Black" w:hAnsi="Arial Black"/>
      <w:kern w:val="28"/>
      <w:sz w:val="36"/>
      <w:lang w:val="ru-RU"/>
    </w:rPr>
  </w:style>
  <w:style w:type="paragraph" w:customStyle="1" w:styleId="SectionHeading1">
    <w:name w:val="Section Heading 1"/>
    <w:basedOn w:val="SectionHeading"/>
    <w:autoRedefine/>
    <w:qFormat/>
    <w:rsid w:val="007D74F8"/>
    <w:pPr>
      <w:spacing w:after="120"/>
      <w:jc w:val="center"/>
    </w:pPr>
  </w:style>
  <w:style w:type="paragraph" w:customStyle="1" w:styleId="SectionHeading2">
    <w:name w:val="Section Heading 2"/>
    <w:basedOn w:val="SectionHeading"/>
    <w:next w:val="aff6"/>
    <w:autoRedefine/>
    <w:qFormat/>
    <w:rsid w:val="007D74F8"/>
    <w:pPr>
      <w:tabs>
        <w:tab w:val="clear" w:pos="-360"/>
      </w:tabs>
      <w:spacing w:after="120"/>
      <w:ind w:left="0"/>
      <w:jc w:val="center"/>
    </w:pPr>
    <w:rPr>
      <w:sz w:val="32"/>
    </w:rPr>
  </w:style>
  <w:style w:type="paragraph" w:customStyle="1" w:styleId="affffffffff4">
    <w:name w:val="Маркир список табл."/>
    <w:basedOn w:val="Simple"/>
    <w:qFormat/>
    <w:rsid w:val="007D74F8"/>
    <w:pPr>
      <w:tabs>
        <w:tab w:val="num" w:pos="1440"/>
      </w:tabs>
      <w:ind w:left="1440" w:hanging="360"/>
    </w:pPr>
    <w:rPr>
      <w:lang w:eastAsia="en-US"/>
    </w:rPr>
  </w:style>
  <w:style w:type="paragraph" w:customStyle="1" w:styleId="List1">
    <w:name w:val="List1"/>
    <w:basedOn w:val="aff6"/>
    <w:qFormat/>
    <w:rsid w:val="007D74F8"/>
    <w:pPr>
      <w:tabs>
        <w:tab w:val="num" w:pos="624"/>
      </w:tabs>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6"/>
    <w:qFormat/>
    <w:rsid w:val="007D74F8"/>
    <w:pPr>
      <w:tabs>
        <w:tab w:val="right" w:leader="dot" w:pos="6480"/>
      </w:tabs>
      <w:spacing w:after="240" w:line="240" w:lineRule="atLeast"/>
      <w:jc w:val="both"/>
    </w:pPr>
    <w:rPr>
      <w:rFonts w:ascii="Arial" w:hAnsi="Arial"/>
      <w:spacing w:val="-5"/>
      <w:sz w:val="20"/>
      <w:szCs w:val="20"/>
      <w:lang w:eastAsia="en-US"/>
    </w:rPr>
  </w:style>
  <w:style w:type="paragraph" w:customStyle="1" w:styleId="af7">
    <w:name w:val="Íîðìàëüíûé"/>
    <w:basedOn w:val="aff6"/>
    <w:qFormat/>
    <w:rsid w:val="007D74F8"/>
    <w:pPr>
      <w:numPr>
        <w:numId w:val="33"/>
      </w:numPr>
      <w:spacing w:before="120" w:after="120" w:line="240" w:lineRule="atLeast"/>
      <w:jc w:val="both"/>
    </w:pPr>
    <w:rPr>
      <w:rFonts w:ascii="Arial" w:hAnsi="Arial"/>
      <w:spacing w:val="-5"/>
      <w:sz w:val="20"/>
      <w:szCs w:val="20"/>
    </w:rPr>
  </w:style>
  <w:style w:type="paragraph" w:customStyle="1" w:styleId="HeadingBase">
    <w:name w:val="Heading Base"/>
    <w:basedOn w:val="aff6"/>
    <w:next w:val="aff6"/>
    <w:qFormat/>
    <w:rsid w:val="007D74F8"/>
    <w:pPr>
      <w:keepNext/>
      <w:keepLines/>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fffff8"/>
    <w:next w:val="1f1"/>
    <w:qFormat/>
    <w:rsid w:val="007D74F8"/>
    <w:pPr>
      <w:keepNext/>
      <w:keepLines/>
      <w:pBdr>
        <w:top w:val="single" w:sz="6" w:space="16" w:color="auto"/>
      </w:pBdr>
      <w:spacing w:before="60" w:line="340" w:lineRule="atLeast"/>
      <w:jc w:val="left"/>
    </w:pPr>
    <w:rPr>
      <w:rFonts w:ascii="Arial" w:hAnsi="Arial"/>
      <w:b/>
      <w:i/>
      <w:spacing w:val="-16"/>
      <w:kern w:val="28"/>
      <w:sz w:val="28"/>
      <w:lang w:eastAsia="en-US"/>
    </w:rPr>
  </w:style>
  <w:style w:type="paragraph" w:customStyle="1" w:styleId="HeaderBase">
    <w:name w:val="Header Base"/>
    <w:basedOn w:val="aff6"/>
    <w:qFormat/>
    <w:rsid w:val="007D74F8"/>
    <w:pPr>
      <w:widowControl w:val="0"/>
      <w:tabs>
        <w:tab w:val="center" w:pos="4320"/>
        <w:tab w:val="right" w:pos="8640"/>
      </w:tabs>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
    <w:next w:val="affffff"/>
    <w:qFormat/>
    <w:rsid w:val="007D74F8"/>
    <w:pPr>
      <w:numPr>
        <w:numId w:val="32"/>
      </w:numPr>
      <w:tabs>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
    <w:next w:val="aff6"/>
    <w:qFormat/>
    <w:rsid w:val="007D74F8"/>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6"/>
    <w:qFormat/>
    <w:rsid w:val="007D74F8"/>
    <w:pPr>
      <w:spacing w:before="120" w:after="120"/>
      <w:jc w:val="center"/>
    </w:pPr>
    <w:rPr>
      <w:rFonts w:ascii="Garamond" w:hAnsi="Garamond"/>
      <w:b/>
      <w:szCs w:val="20"/>
      <w:lang w:val="en-US" w:eastAsia="en-US"/>
    </w:rPr>
  </w:style>
  <w:style w:type="paragraph" w:customStyle="1" w:styleId="bullets">
    <w:name w:val="bullets"/>
    <w:basedOn w:val="aff6"/>
    <w:qFormat/>
    <w:rsid w:val="007D74F8"/>
    <w:pPr>
      <w:tabs>
        <w:tab w:val="left" w:pos="6480"/>
      </w:tabs>
      <w:spacing w:before="120" w:after="120"/>
      <w:ind w:left="360" w:hanging="360"/>
    </w:pPr>
    <w:rPr>
      <w:rFonts w:ascii="Garamond" w:hAnsi="Garamond"/>
      <w:szCs w:val="20"/>
      <w:lang w:val="en-US" w:eastAsia="en-US"/>
    </w:rPr>
  </w:style>
  <w:style w:type="character" w:customStyle="1" w:styleId="1ff6">
    <w:name w:val="Маркированный список1 Знак"/>
    <w:link w:val="1ff5"/>
    <w:locked/>
    <w:rsid w:val="007D74F8"/>
    <w:rPr>
      <w:sz w:val="28"/>
      <w:lang w:val="ru-RU" w:eastAsia="ar-SA" w:bidi="ar-SA"/>
    </w:rPr>
  </w:style>
  <w:style w:type="paragraph" w:customStyle="1" w:styleId="10">
    <w:name w:val="_Заг.1"/>
    <w:next w:val="afffffffff6"/>
    <w:qFormat/>
    <w:rsid w:val="007D74F8"/>
    <w:pPr>
      <w:pageBreakBefore/>
      <w:numPr>
        <w:numId w:val="35"/>
      </w:numPr>
      <w:suppressAutoHyphens/>
      <w:spacing w:before="360" w:after="240"/>
      <w:outlineLvl w:val="0"/>
    </w:pPr>
    <w:rPr>
      <w:rFonts w:ascii="Arial" w:hAnsi="Arial" w:cs="Arial"/>
      <w:b/>
      <w:bCs/>
      <w:sz w:val="30"/>
      <w:szCs w:val="32"/>
    </w:rPr>
  </w:style>
  <w:style w:type="paragraph" w:customStyle="1" w:styleId="2">
    <w:name w:val="_Заг.2"/>
    <w:next w:val="afffffffff6"/>
    <w:qFormat/>
    <w:rsid w:val="007D74F8"/>
    <w:pPr>
      <w:numPr>
        <w:ilvl w:val="1"/>
        <w:numId w:val="35"/>
      </w:numPr>
      <w:suppressAutoHyphens/>
      <w:spacing w:before="360" w:after="240"/>
      <w:outlineLvl w:val="1"/>
    </w:pPr>
    <w:rPr>
      <w:rFonts w:ascii="Arial" w:hAnsi="Arial" w:cs="Arial"/>
      <w:b/>
      <w:bCs/>
      <w:iCs/>
      <w:sz w:val="26"/>
      <w:szCs w:val="28"/>
    </w:rPr>
  </w:style>
  <w:style w:type="paragraph" w:customStyle="1" w:styleId="3">
    <w:name w:val="_Заг.3"/>
    <w:next w:val="afffffffff6"/>
    <w:qFormat/>
    <w:rsid w:val="007D74F8"/>
    <w:pPr>
      <w:numPr>
        <w:ilvl w:val="2"/>
        <w:numId w:val="35"/>
      </w:numPr>
      <w:suppressAutoHyphens/>
      <w:spacing w:before="360" w:after="240"/>
      <w:outlineLvl w:val="2"/>
    </w:pPr>
    <w:rPr>
      <w:rFonts w:ascii="Arial" w:hAnsi="Arial" w:cs="Arial"/>
      <w:b/>
      <w:bCs/>
      <w:i/>
      <w:iCs/>
      <w:sz w:val="24"/>
      <w:szCs w:val="28"/>
    </w:rPr>
  </w:style>
  <w:style w:type="paragraph" w:customStyle="1" w:styleId="12">
    <w:name w:val="_Заг1.подПункт"/>
    <w:qFormat/>
    <w:rsid w:val="007D74F8"/>
    <w:pPr>
      <w:numPr>
        <w:ilvl w:val="4"/>
        <w:numId w:val="35"/>
      </w:numPr>
      <w:spacing w:before="120"/>
      <w:jc w:val="both"/>
    </w:pPr>
    <w:rPr>
      <w:rFonts w:ascii="Arial" w:hAnsi="Arial"/>
      <w:spacing w:val="-2"/>
      <w:sz w:val="22"/>
    </w:rPr>
  </w:style>
  <w:style w:type="paragraph" w:customStyle="1" w:styleId="11">
    <w:name w:val="_Заг1.Пункт"/>
    <w:qFormat/>
    <w:rsid w:val="007D74F8"/>
    <w:pPr>
      <w:numPr>
        <w:ilvl w:val="3"/>
        <w:numId w:val="35"/>
      </w:numPr>
      <w:spacing w:before="120"/>
      <w:jc w:val="both"/>
    </w:pPr>
    <w:rPr>
      <w:rFonts w:ascii="Arial" w:hAnsi="Arial"/>
      <w:spacing w:val="-2"/>
      <w:sz w:val="22"/>
    </w:rPr>
  </w:style>
  <w:style w:type="paragraph" w:customStyle="1" w:styleId="21">
    <w:name w:val="_Заг2.подПункт"/>
    <w:qFormat/>
    <w:rsid w:val="007D74F8"/>
    <w:pPr>
      <w:numPr>
        <w:ilvl w:val="6"/>
        <w:numId w:val="35"/>
      </w:numPr>
      <w:spacing w:before="120"/>
      <w:jc w:val="both"/>
    </w:pPr>
    <w:rPr>
      <w:rFonts w:ascii="Arial" w:hAnsi="Arial"/>
      <w:spacing w:val="-2"/>
      <w:sz w:val="22"/>
    </w:rPr>
  </w:style>
  <w:style w:type="paragraph" w:customStyle="1" w:styleId="20">
    <w:name w:val="_Заг2.Пункт"/>
    <w:qFormat/>
    <w:rsid w:val="007D74F8"/>
    <w:pPr>
      <w:numPr>
        <w:ilvl w:val="5"/>
        <w:numId w:val="35"/>
      </w:numPr>
      <w:spacing w:before="120"/>
      <w:jc w:val="both"/>
    </w:pPr>
    <w:rPr>
      <w:rFonts w:ascii="Arial" w:hAnsi="Arial"/>
      <w:spacing w:val="-2"/>
      <w:sz w:val="22"/>
    </w:rPr>
  </w:style>
  <w:style w:type="paragraph" w:customStyle="1" w:styleId="32">
    <w:name w:val="_Заг3.подПункт"/>
    <w:qFormat/>
    <w:rsid w:val="007D74F8"/>
    <w:pPr>
      <w:numPr>
        <w:ilvl w:val="8"/>
        <w:numId w:val="35"/>
      </w:numPr>
      <w:spacing w:before="120"/>
      <w:jc w:val="both"/>
    </w:pPr>
    <w:rPr>
      <w:rFonts w:ascii="Arial" w:hAnsi="Arial"/>
      <w:spacing w:val="-2"/>
      <w:sz w:val="22"/>
    </w:rPr>
  </w:style>
  <w:style w:type="paragraph" w:customStyle="1" w:styleId="30">
    <w:name w:val="_Заг3.Пункт"/>
    <w:qFormat/>
    <w:rsid w:val="007D74F8"/>
    <w:pPr>
      <w:numPr>
        <w:ilvl w:val="7"/>
        <w:numId w:val="35"/>
      </w:numPr>
      <w:spacing w:before="120"/>
      <w:jc w:val="both"/>
    </w:pPr>
    <w:rPr>
      <w:rFonts w:ascii="Arial" w:hAnsi="Arial"/>
      <w:spacing w:val="-2"/>
      <w:sz w:val="22"/>
    </w:rPr>
  </w:style>
  <w:style w:type="paragraph" w:customStyle="1" w:styleId="afd">
    <w:name w:val="_Текст_Перечисление"/>
    <w:link w:val="affffffffff5"/>
    <w:qFormat/>
    <w:rsid w:val="007D74F8"/>
    <w:pPr>
      <w:numPr>
        <w:numId w:val="34"/>
      </w:numPr>
      <w:spacing w:before="40"/>
      <w:jc w:val="both"/>
    </w:pPr>
    <w:rPr>
      <w:rFonts w:ascii="Arial" w:hAnsi="Arial"/>
      <w:spacing w:val="-2"/>
      <w:sz w:val="22"/>
    </w:rPr>
  </w:style>
  <w:style w:type="character" w:customStyle="1" w:styleId="affffffffff5">
    <w:name w:val="_Текст_Перечисление Знак"/>
    <w:link w:val="afd"/>
    <w:locked/>
    <w:rsid w:val="007D74F8"/>
    <w:rPr>
      <w:rFonts w:ascii="Arial" w:hAnsi="Arial"/>
      <w:spacing w:val="-2"/>
      <w:sz w:val="22"/>
    </w:rPr>
  </w:style>
  <w:style w:type="paragraph" w:customStyle="1" w:styleId="1fff5">
    <w:name w:val="_Перечисление_1)"/>
    <w:qFormat/>
    <w:rsid w:val="007D74F8"/>
    <w:pPr>
      <w:spacing w:before="40"/>
      <w:ind w:firstLine="851"/>
      <w:jc w:val="both"/>
    </w:pPr>
    <w:rPr>
      <w:rFonts w:ascii="Arial" w:hAnsi="Arial"/>
      <w:spacing w:val="-2"/>
      <w:sz w:val="22"/>
    </w:rPr>
  </w:style>
  <w:style w:type="paragraph" w:customStyle="1" w:styleId="affffffffff6">
    <w:name w:val="_Рис.Положен_Ц"/>
    <w:next w:val="afffffffff6"/>
    <w:qFormat/>
    <w:rsid w:val="007D74F8"/>
    <w:pPr>
      <w:spacing w:before="120" w:after="120"/>
      <w:jc w:val="center"/>
    </w:pPr>
    <w:rPr>
      <w:rFonts w:ascii="Arial" w:hAnsi="Arial"/>
      <w:sz w:val="22"/>
      <w:szCs w:val="22"/>
    </w:rPr>
  </w:style>
  <w:style w:type="paragraph" w:customStyle="1" w:styleId="affffffffff7">
    <w:name w:val="_Рис._№иНазвание"/>
    <w:next w:val="afffffffff6"/>
    <w:qFormat/>
    <w:rsid w:val="007D74F8"/>
    <w:pPr>
      <w:spacing w:before="120" w:after="120"/>
      <w:jc w:val="center"/>
    </w:pPr>
    <w:rPr>
      <w:rFonts w:ascii="Arial" w:hAnsi="Arial"/>
      <w:bCs/>
      <w:sz w:val="22"/>
    </w:rPr>
  </w:style>
  <w:style w:type="paragraph" w:customStyle="1" w:styleId="affffffffff8">
    <w:name w:val="Нумерация в таблице"/>
    <w:basedOn w:val="2d"/>
    <w:qFormat/>
    <w:rsid w:val="007D74F8"/>
    <w:pPr>
      <w:tabs>
        <w:tab w:val="clear" w:pos="624"/>
        <w:tab w:val="num" w:pos="1493"/>
      </w:tabs>
      <w:spacing w:before="60" w:after="60"/>
      <w:ind w:left="641" w:hanging="584"/>
      <w:jc w:val="both"/>
    </w:pPr>
    <w:rPr>
      <w:rFonts w:ascii="Arial" w:hAnsi="Arial"/>
      <w:sz w:val="18"/>
      <w:szCs w:val="20"/>
      <w:lang w:eastAsia="en-US"/>
    </w:rPr>
  </w:style>
  <w:style w:type="paragraph" w:customStyle="1" w:styleId="aff3">
    <w:name w:val="_Табл_Термин_Название"/>
    <w:next w:val="aff6"/>
    <w:qFormat/>
    <w:rsid w:val="007D74F8"/>
    <w:pPr>
      <w:numPr>
        <w:numId w:val="36"/>
      </w:numPr>
      <w:shd w:val="clear" w:color="auto" w:fill="FFFFFF"/>
      <w:spacing w:before="120"/>
      <w:ind w:left="57" w:hanging="57"/>
    </w:pPr>
    <w:rPr>
      <w:rFonts w:ascii="Arial" w:hAnsi="Arial"/>
      <w:b/>
      <w:spacing w:val="2"/>
    </w:rPr>
  </w:style>
  <w:style w:type="paragraph" w:customStyle="1" w:styleId="affffffffff9">
    <w:name w:val="_Формула_Текст"/>
    <w:qFormat/>
    <w:rsid w:val="007D74F8"/>
    <w:pPr>
      <w:jc w:val="center"/>
    </w:pPr>
    <w:rPr>
      <w:rFonts w:ascii="Arial" w:hAnsi="Arial"/>
      <w:b/>
      <w:i/>
      <w:spacing w:val="40"/>
      <w:sz w:val="26"/>
    </w:rPr>
  </w:style>
  <w:style w:type="paragraph" w:customStyle="1" w:styleId="aa">
    <w:name w:val="_Табл_Заголовок"/>
    <w:qFormat/>
    <w:rsid w:val="007D74F8"/>
    <w:pPr>
      <w:numPr>
        <w:numId w:val="37"/>
      </w:numPr>
      <w:jc w:val="center"/>
    </w:pPr>
    <w:rPr>
      <w:rFonts w:ascii="Arial" w:hAnsi="Arial"/>
      <w:b/>
      <w:spacing w:val="-2"/>
      <w:szCs w:val="18"/>
    </w:rPr>
  </w:style>
  <w:style w:type="paragraph" w:customStyle="1" w:styleId="affffffffffa">
    <w:name w:val="_Табл_№иНазвТаблицы"/>
    <w:next w:val="afffffffff6"/>
    <w:qFormat/>
    <w:rsid w:val="007D74F8"/>
    <w:pPr>
      <w:spacing w:before="120" w:after="120"/>
    </w:pPr>
    <w:rPr>
      <w:rFonts w:ascii="Arial" w:hAnsi="Arial" w:cs="Arial"/>
      <w:bCs/>
      <w:sz w:val="22"/>
    </w:rPr>
  </w:style>
  <w:style w:type="paragraph" w:customStyle="1" w:styleId="affffffffffb">
    <w:name w:val="_Табл_Циф.в.№пп"/>
    <w:qFormat/>
    <w:rsid w:val="007D74F8"/>
    <w:pPr>
      <w:jc w:val="center"/>
    </w:pPr>
    <w:rPr>
      <w:rFonts w:ascii="Arial" w:hAnsi="Arial"/>
      <w:spacing w:val="-2"/>
      <w:szCs w:val="18"/>
    </w:rPr>
  </w:style>
  <w:style w:type="paragraph" w:customStyle="1" w:styleId="ab">
    <w:name w:val="_Табл_Текст"/>
    <w:qFormat/>
    <w:rsid w:val="007D74F8"/>
    <w:pPr>
      <w:numPr>
        <w:numId w:val="38"/>
      </w:numPr>
      <w:spacing w:before="40"/>
      <w:jc w:val="both"/>
    </w:pPr>
    <w:rPr>
      <w:rFonts w:ascii="Arial" w:hAnsi="Arial"/>
      <w:spacing w:val="-2"/>
      <w:szCs w:val="18"/>
    </w:rPr>
  </w:style>
  <w:style w:type="paragraph" w:customStyle="1" w:styleId="1">
    <w:name w:val="_Табл.Переч.1).за.Текст"/>
    <w:qFormat/>
    <w:rsid w:val="007D74F8"/>
    <w:pPr>
      <w:numPr>
        <w:numId w:val="39"/>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
    <w:qFormat/>
    <w:rsid w:val="007D74F8"/>
    <w:pPr>
      <w:numPr>
        <w:numId w:val="0"/>
      </w:numPr>
      <w:spacing w:before="120" w:after="120"/>
      <w:ind w:right="509"/>
      <w:jc w:val="right"/>
    </w:pPr>
    <w:rPr>
      <w:rFonts w:ascii="Arial" w:hAnsi="Arial"/>
      <w:b w:val="0"/>
      <w:bCs w:val="0"/>
      <w:sz w:val="22"/>
    </w:rPr>
  </w:style>
  <w:style w:type="paragraph" w:customStyle="1" w:styleId="affffffffffc">
    <w:name w:val="_Содержание"/>
    <w:next w:val="afffffffff6"/>
    <w:qFormat/>
    <w:rsid w:val="007D74F8"/>
    <w:pPr>
      <w:pageBreakBefore/>
      <w:shd w:val="clear" w:color="auto" w:fill="FFFFFF"/>
      <w:spacing w:before="360" w:after="240"/>
      <w:jc w:val="center"/>
    </w:pPr>
    <w:rPr>
      <w:rFonts w:ascii="Arial" w:hAnsi="Arial"/>
      <w:b/>
      <w:sz w:val="30"/>
      <w:szCs w:val="22"/>
    </w:rPr>
  </w:style>
  <w:style w:type="paragraph" w:customStyle="1" w:styleId="-3">
    <w:name w:val="_Колонт.Нижн_ТЗ-ОоНИР"/>
    <w:qFormat/>
    <w:rsid w:val="007D74F8"/>
    <w:pPr>
      <w:pBdr>
        <w:top w:val="single" w:sz="4" w:space="1" w:color="333333"/>
      </w:pBdr>
      <w:spacing w:before="60"/>
      <w:jc w:val="center"/>
    </w:pPr>
    <w:rPr>
      <w:rFonts w:ascii="Arial" w:hAnsi="Arial"/>
      <w:b/>
      <w:spacing w:val="-2"/>
      <w:szCs w:val="24"/>
    </w:rPr>
  </w:style>
  <w:style w:type="paragraph" w:customStyle="1" w:styleId="1fff6">
    <w:name w:val="_Прил_А.1"/>
    <w:next w:val="afffffffff6"/>
    <w:qFormat/>
    <w:rsid w:val="007D74F8"/>
    <w:pPr>
      <w:suppressAutoHyphens/>
      <w:spacing w:before="360" w:after="240"/>
      <w:ind w:firstLine="595"/>
      <w:outlineLvl w:val="1"/>
    </w:pPr>
    <w:rPr>
      <w:rFonts w:ascii="Arial" w:hAnsi="Arial" w:cs="Arial"/>
      <w:b/>
      <w:bCs/>
      <w:sz w:val="26"/>
      <w:szCs w:val="26"/>
    </w:rPr>
  </w:style>
  <w:style w:type="paragraph" w:customStyle="1" w:styleId="affffffffffd">
    <w:name w:val="_Тип_приложения"/>
    <w:next w:val="-4"/>
    <w:qFormat/>
    <w:rsid w:val="007D74F8"/>
    <w:pPr>
      <w:spacing w:after="240"/>
      <w:jc w:val="center"/>
    </w:pPr>
    <w:rPr>
      <w:rFonts w:ascii="Arial" w:hAnsi="Arial"/>
      <w:sz w:val="22"/>
      <w:szCs w:val="24"/>
    </w:rPr>
  </w:style>
  <w:style w:type="paragraph" w:customStyle="1" w:styleId="-4">
    <w:name w:val="_Прил.А_Заг-к"/>
    <w:next w:val="afffffffff6"/>
    <w:qFormat/>
    <w:rsid w:val="007D74F8"/>
    <w:pPr>
      <w:suppressAutoHyphens/>
      <w:spacing w:before="240" w:after="240"/>
      <w:jc w:val="center"/>
      <w:outlineLvl w:val="0"/>
    </w:pPr>
    <w:rPr>
      <w:rFonts w:ascii="Arial" w:hAnsi="Arial"/>
      <w:b/>
      <w:sz w:val="30"/>
      <w:szCs w:val="24"/>
    </w:rPr>
  </w:style>
  <w:style w:type="paragraph" w:customStyle="1" w:styleId="114">
    <w:name w:val="_Прил_А.1.1"/>
    <w:next w:val="afffffffff6"/>
    <w:qFormat/>
    <w:rsid w:val="007D74F8"/>
    <w:pPr>
      <w:suppressAutoHyphens/>
      <w:spacing w:before="360" w:after="240"/>
      <w:ind w:firstLine="595"/>
      <w:outlineLvl w:val="2"/>
    </w:pPr>
    <w:rPr>
      <w:rFonts w:ascii="Arial" w:hAnsi="Arial"/>
      <w:b/>
      <w:i/>
      <w:sz w:val="24"/>
      <w:szCs w:val="24"/>
    </w:rPr>
  </w:style>
  <w:style w:type="paragraph" w:customStyle="1" w:styleId="--">
    <w:name w:val="_Наимен.Утв-го.Док-та"/>
    <w:qFormat/>
    <w:rsid w:val="007D74F8"/>
    <w:pPr>
      <w:suppressAutoHyphens/>
      <w:spacing w:before="240" w:line="340" w:lineRule="exact"/>
      <w:jc w:val="center"/>
    </w:pPr>
    <w:rPr>
      <w:rFonts w:ascii="Arial" w:hAnsi="Arial"/>
      <w:b/>
      <w:sz w:val="40"/>
    </w:rPr>
  </w:style>
  <w:style w:type="paragraph" w:customStyle="1" w:styleId="-5">
    <w:name w:val="_Этап.проектир-я"/>
    <w:qFormat/>
    <w:rsid w:val="007D74F8"/>
    <w:pPr>
      <w:spacing w:before="240"/>
      <w:jc w:val="center"/>
    </w:pPr>
    <w:rPr>
      <w:rFonts w:ascii="Arial" w:hAnsi="Arial"/>
      <w:b/>
      <w:sz w:val="32"/>
      <w:szCs w:val="24"/>
    </w:rPr>
  </w:style>
  <w:style w:type="paragraph" w:customStyle="1" w:styleId="---">
    <w:name w:val="_Орг-я-(Испол-ль)"/>
    <w:next w:val="afffffffff6"/>
    <w:qFormat/>
    <w:rsid w:val="007D74F8"/>
    <w:pPr>
      <w:spacing w:before="240"/>
      <w:jc w:val="center"/>
    </w:pPr>
    <w:rPr>
      <w:rFonts w:ascii="Arial" w:hAnsi="Arial"/>
      <w:b/>
      <w:caps/>
    </w:rPr>
  </w:style>
  <w:style w:type="paragraph" w:customStyle="1" w:styleId="affffffffffe">
    <w:name w:val="_Полное.Наимен.АС"/>
    <w:qFormat/>
    <w:rsid w:val="007D74F8"/>
    <w:pPr>
      <w:suppressAutoHyphens/>
      <w:spacing w:before="240" w:line="340" w:lineRule="exact"/>
      <w:jc w:val="center"/>
    </w:pPr>
    <w:rPr>
      <w:rFonts w:ascii="Arial" w:hAnsi="Arial" w:cs="Arial"/>
      <w:b/>
      <w:bCs/>
      <w:caps/>
      <w:sz w:val="32"/>
      <w:szCs w:val="32"/>
      <w:lang w:eastAsia="en-US"/>
    </w:rPr>
  </w:style>
  <w:style w:type="paragraph" w:customStyle="1" w:styleId="afffffffffff">
    <w:name w:val="_Сокращ.Наимен.АС"/>
    <w:qFormat/>
    <w:rsid w:val="007D74F8"/>
    <w:pPr>
      <w:spacing w:before="240"/>
      <w:jc w:val="center"/>
    </w:pPr>
    <w:rPr>
      <w:rFonts w:ascii="Arial" w:hAnsi="Arial"/>
      <w:b/>
      <w:sz w:val="24"/>
    </w:rPr>
  </w:style>
  <w:style w:type="paragraph" w:customStyle="1" w:styleId="afffffffffff0">
    <w:name w:val="_МестоИзданДокум"/>
    <w:qFormat/>
    <w:rsid w:val="007D74F8"/>
    <w:pPr>
      <w:jc w:val="center"/>
    </w:pPr>
    <w:rPr>
      <w:rFonts w:ascii="Arial" w:hAnsi="Arial"/>
      <w:b/>
      <w:sz w:val="22"/>
    </w:rPr>
  </w:style>
  <w:style w:type="paragraph" w:customStyle="1" w:styleId="afffffffffff1">
    <w:name w:val="_Кол.Листов_ЛУ+ТЛ"/>
    <w:next w:val="afffffffff6"/>
    <w:qFormat/>
    <w:rsid w:val="007D74F8"/>
    <w:pPr>
      <w:spacing w:before="240" w:after="240"/>
      <w:jc w:val="center"/>
    </w:pPr>
    <w:rPr>
      <w:rFonts w:ascii="Arial" w:hAnsi="Arial"/>
      <w:sz w:val="22"/>
    </w:rPr>
  </w:style>
  <w:style w:type="paragraph" w:customStyle="1" w:styleId="-6">
    <w:name w:val="_Назв&quot;Лист.утв-я&quot;"/>
    <w:qFormat/>
    <w:rsid w:val="007D74F8"/>
    <w:pPr>
      <w:suppressAutoHyphens/>
      <w:spacing w:before="480" w:after="240"/>
      <w:jc w:val="center"/>
    </w:pPr>
    <w:rPr>
      <w:rFonts w:ascii="Arial" w:hAnsi="Arial"/>
      <w:b/>
      <w:caps/>
      <w:sz w:val="28"/>
      <w:szCs w:val="28"/>
    </w:rPr>
  </w:style>
  <w:style w:type="paragraph" w:customStyle="1" w:styleId="afffffffffff2">
    <w:name w:val="_ОснНадп_НазвГраф"/>
    <w:qFormat/>
    <w:rsid w:val="007D74F8"/>
    <w:pPr>
      <w:jc w:val="center"/>
    </w:pPr>
    <w:rPr>
      <w:rFonts w:ascii="Arial Narrow" w:hAnsi="Arial Narrow"/>
      <w:i/>
    </w:rPr>
  </w:style>
  <w:style w:type="paragraph" w:customStyle="1" w:styleId="-7">
    <w:name w:val="_ТЗд-ТЛ_&quot;к ТЗ&quot;"/>
    <w:qFormat/>
    <w:rsid w:val="007D74F8"/>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qFormat/>
    <w:rsid w:val="007D74F8"/>
    <w:pPr>
      <w:suppressAutoHyphens/>
      <w:spacing w:before="360"/>
      <w:jc w:val="center"/>
    </w:pPr>
    <w:rPr>
      <w:rFonts w:ascii="Arial" w:hAnsi="Arial"/>
      <w:sz w:val="28"/>
      <w:szCs w:val="32"/>
    </w:rPr>
  </w:style>
  <w:style w:type="paragraph" w:customStyle="1" w:styleId="--1">
    <w:name w:val="_ТЗ-ТЛ_&quot;ТЕХ-ЗАДАН&quot;"/>
    <w:qFormat/>
    <w:rsid w:val="007D74F8"/>
    <w:pPr>
      <w:spacing w:before="960" w:after="240"/>
      <w:jc w:val="center"/>
    </w:pPr>
    <w:rPr>
      <w:rFonts w:ascii="Arial" w:hAnsi="Arial" w:cs="Arial"/>
      <w:b/>
      <w:bCs/>
      <w:caps/>
      <w:sz w:val="32"/>
      <w:szCs w:val="32"/>
      <w:lang w:eastAsia="en-US"/>
    </w:rPr>
  </w:style>
  <w:style w:type="paragraph" w:customStyle="1" w:styleId="-8">
    <w:name w:val="_ТЗ-ПЛ_№.стр."/>
    <w:qFormat/>
    <w:rsid w:val="007D74F8"/>
    <w:pPr>
      <w:pBdr>
        <w:bottom w:val="single" w:sz="4" w:space="8" w:color="auto"/>
      </w:pBdr>
      <w:ind w:left="2835" w:right="2835"/>
      <w:jc w:val="center"/>
    </w:pPr>
    <w:rPr>
      <w:rFonts w:ascii="Arial" w:hAnsi="Arial"/>
      <w:sz w:val="22"/>
      <w:szCs w:val="24"/>
    </w:rPr>
  </w:style>
  <w:style w:type="paragraph" w:customStyle="1" w:styleId="-9">
    <w:name w:val="_ТЗ-ПЛ_верх.колонт.дец.№"/>
    <w:next w:val="-8"/>
    <w:qFormat/>
    <w:rsid w:val="007D74F8"/>
    <w:pPr>
      <w:spacing w:after="60"/>
      <w:jc w:val="center"/>
    </w:pPr>
    <w:rPr>
      <w:rFonts w:ascii="Arial" w:hAnsi="Arial"/>
      <w:sz w:val="22"/>
      <w:szCs w:val="24"/>
    </w:rPr>
  </w:style>
  <w:style w:type="paragraph" w:customStyle="1" w:styleId="-a">
    <w:name w:val="_ТЗ-ПЛ_нижн.колонт."/>
    <w:basedOn w:val="aff6"/>
    <w:qFormat/>
    <w:rsid w:val="007D74F8"/>
    <w:rPr>
      <w:rFonts w:ascii="Arial" w:hAnsi="Arial"/>
      <w:sz w:val="8"/>
    </w:rPr>
  </w:style>
  <w:style w:type="paragraph" w:customStyle="1" w:styleId="afffffffffff3">
    <w:name w:val="_Дец.№._ТЛ"/>
    <w:next w:val="afffffffff6"/>
    <w:qFormat/>
    <w:rsid w:val="007D74F8"/>
    <w:pPr>
      <w:spacing w:before="240" w:after="600"/>
      <w:jc w:val="center"/>
    </w:pPr>
    <w:rPr>
      <w:rFonts w:ascii="Arial" w:hAnsi="Arial"/>
      <w:caps/>
      <w:sz w:val="22"/>
    </w:rPr>
  </w:style>
  <w:style w:type="paragraph" w:customStyle="1" w:styleId="afffffffffff4">
    <w:name w:val="_Подстроч.надпись"/>
    <w:next w:val="afffffffff6"/>
    <w:qFormat/>
    <w:rsid w:val="007D74F8"/>
    <w:pPr>
      <w:pBdr>
        <w:top w:val="single" w:sz="4" w:space="1" w:color="333333"/>
      </w:pBdr>
      <w:spacing w:after="120"/>
      <w:ind w:left="57" w:right="57"/>
      <w:jc w:val="center"/>
    </w:pPr>
    <w:rPr>
      <w:rFonts w:ascii="Arial" w:hAnsi="Arial"/>
      <w:sz w:val="16"/>
    </w:rPr>
  </w:style>
  <w:style w:type="paragraph" w:customStyle="1" w:styleId="afffffffffff5">
    <w:name w:val="_Прил.А_Пункт"/>
    <w:qFormat/>
    <w:rsid w:val="007D74F8"/>
    <w:pPr>
      <w:spacing w:before="120"/>
      <w:ind w:firstLine="595"/>
      <w:jc w:val="both"/>
    </w:pPr>
    <w:rPr>
      <w:rFonts w:ascii="Arial" w:hAnsi="Arial"/>
      <w:spacing w:val="-2"/>
      <w:sz w:val="22"/>
    </w:rPr>
  </w:style>
  <w:style w:type="paragraph" w:customStyle="1" w:styleId="afffffffffff6">
    <w:name w:val="_Прил.А_подПункт"/>
    <w:qFormat/>
    <w:rsid w:val="007D74F8"/>
    <w:pPr>
      <w:spacing w:before="120"/>
      <w:ind w:firstLine="595"/>
      <w:jc w:val="both"/>
    </w:pPr>
    <w:rPr>
      <w:rFonts w:ascii="Arial" w:hAnsi="Arial"/>
      <w:spacing w:val="-2"/>
      <w:sz w:val="22"/>
    </w:rPr>
  </w:style>
  <w:style w:type="paragraph" w:customStyle="1" w:styleId="1fff7">
    <w:name w:val="_Прил.А.1_Пункт"/>
    <w:qFormat/>
    <w:rsid w:val="007D74F8"/>
    <w:pPr>
      <w:spacing w:before="120"/>
      <w:ind w:firstLine="595"/>
      <w:jc w:val="both"/>
    </w:pPr>
    <w:rPr>
      <w:rFonts w:ascii="Arial" w:hAnsi="Arial"/>
      <w:spacing w:val="-2"/>
      <w:sz w:val="22"/>
    </w:rPr>
  </w:style>
  <w:style w:type="paragraph" w:customStyle="1" w:styleId="1fff8">
    <w:name w:val="_Прил.А.1_подПункт"/>
    <w:qFormat/>
    <w:rsid w:val="007D74F8"/>
    <w:pPr>
      <w:spacing w:before="120"/>
      <w:ind w:firstLine="595"/>
    </w:pPr>
    <w:rPr>
      <w:rFonts w:ascii="Arial" w:hAnsi="Arial"/>
      <w:spacing w:val="-2"/>
      <w:sz w:val="22"/>
    </w:rPr>
  </w:style>
  <w:style w:type="paragraph" w:customStyle="1" w:styleId="115">
    <w:name w:val="_Прил.А.1.1_Пункт"/>
    <w:qFormat/>
    <w:rsid w:val="007D74F8"/>
    <w:pPr>
      <w:spacing w:before="120"/>
      <w:ind w:firstLine="595"/>
      <w:jc w:val="both"/>
    </w:pPr>
    <w:rPr>
      <w:rFonts w:ascii="Arial" w:hAnsi="Arial"/>
      <w:spacing w:val="-2"/>
      <w:sz w:val="22"/>
    </w:rPr>
  </w:style>
  <w:style w:type="paragraph" w:customStyle="1" w:styleId="116">
    <w:name w:val="_Прил.А1.1_подПункт"/>
    <w:qFormat/>
    <w:rsid w:val="007D74F8"/>
    <w:pPr>
      <w:spacing w:before="120"/>
      <w:ind w:firstLine="595"/>
      <w:jc w:val="both"/>
    </w:pPr>
    <w:rPr>
      <w:rFonts w:ascii="Arial" w:hAnsi="Arial"/>
      <w:spacing w:val="-2"/>
      <w:sz w:val="22"/>
    </w:rPr>
  </w:style>
  <w:style w:type="paragraph" w:styleId="afffffffffff7">
    <w:name w:val="Salutation"/>
    <w:basedOn w:val="aff6"/>
    <w:next w:val="aff6"/>
    <w:link w:val="afffffffffff8"/>
    <w:rsid w:val="007D74F8"/>
    <w:rPr>
      <w:rFonts w:ascii="Arial" w:hAnsi="Arial"/>
    </w:rPr>
  </w:style>
  <w:style w:type="paragraph" w:customStyle="1" w:styleId="afffffffffff9">
    <w:name w:val="_(под)Пункт.Продолжение"/>
    <w:qFormat/>
    <w:rsid w:val="007D74F8"/>
    <w:pPr>
      <w:shd w:val="clear" w:color="auto" w:fill="FFFFFF"/>
      <w:spacing w:after="40"/>
      <w:ind w:firstLine="595"/>
      <w:contextualSpacing/>
      <w:jc w:val="both"/>
    </w:pPr>
    <w:rPr>
      <w:rFonts w:ascii="Arial" w:hAnsi="Arial" w:cs="Arial"/>
      <w:spacing w:val="-3"/>
      <w:sz w:val="22"/>
      <w:szCs w:val="22"/>
    </w:rPr>
  </w:style>
  <w:style w:type="paragraph" w:customStyle="1" w:styleId="afffffffffffa">
    <w:name w:val="_Перечисление_а)"/>
    <w:qFormat/>
    <w:rsid w:val="007D74F8"/>
    <w:pPr>
      <w:spacing w:before="40"/>
      <w:ind w:firstLine="601"/>
      <w:jc w:val="both"/>
    </w:pPr>
    <w:rPr>
      <w:rFonts w:ascii="Arial" w:hAnsi="Arial"/>
      <w:spacing w:val="-2"/>
      <w:sz w:val="22"/>
      <w:szCs w:val="22"/>
    </w:rPr>
  </w:style>
  <w:style w:type="paragraph" w:customStyle="1" w:styleId="afe">
    <w:name w:val="_Табл_Текст+абзац"/>
    <w:link w:val="afffffffffffb"/>
    <w:qFormat/>
    <w:rsid w:val="007D74F8"/>
    <w:pPr>
      <w:numPr>
        <w:numId w:val="40"/>
      </w:numPr>
      <w:shd w:val="clear" w:color="auto" w:fill="FFFFFF"/>
      <w:spacing w:before="40"/>
      <w:jc w:val="both"/>
    </w:pPr>
    <w:rPr>
      <w:rFonts w:ascii="Arial" w:hAnsi="Arial"/>
      <w:spacing w:val="-2"/>
      <w:szCs w:val="18"/>
    </w:rPr>
  </w:style>
  <w:style w:type="paragraph" w:customStyle="1" w:styleId="a6">
    <w:name w:val="_Табл_Термин_Определение"/>
    <w:next w:val="aff3"/>
    <w:qFormat/>
    <w:rsid w:val="007D74F8"/>
    <w:pPr>
      <w:numPr>
        <w:numId w:val="48"/>
      </w:numPr>
      <w:spacing w:after="120"/>
      <w:ind w:left="57" w:hanging="57"/>
      <w:contextualSpacing/>
      <w:jc w:val="both"/>
    </w:pPr>
    <w:rPr>
      <w:rFonts w:ascii="Arial" w:hAnsi="Arial"/>
      <w:spacing w:val="-2"/>
      <w:szCs w:val="18"/>
    </w:rPr>
  </w:style>
  <w:style w:type="paragraph" w:customStyle="1" w:styleId="a5">
    <w:name w:val="_Табл_Перечисл.за.Табл.Текст"/>
    <w:qFormat/>
    <w:rsid w:val="007D74F8"/>
    <w:pPr>
      <w:numPr>
        <w:numId w:val="52"/>
      </w:numPr>
      <w:spacing w:before="40"/>
      <w:ind w:left="57"/>
      <w:jc w:val="both"/>
    </w:pPr>
    <w:rPr>
      <w:rFonts w:ascii="Arial" w:hAnsi="Arial"/>
      <w:spacing w:val="-2"/>
      <w:szCs w:val="18"/>
    </w:rPr>
  </w:style>
  <w:style w:type="paragraph" w:customStyle="1" w:styleId="a1">
    <w:name w:val="_Табл_Перечисл.за.Табл.ТекстАбзац"/>
    <w:qFormat/>
    <w:rsid w:val="007D74F8"/>
    <w:pPr>
      <w:numPr>
        <w:numId w:val="41"/>
      </w:numPr>
      <w:spacing w:before="40"/>
      <w:jc w:val="both"/>
    </w:pPr>
    <w:rPr>
      <w:rFonts w:ascii="Arial" w:hAnsi="Arial"/>
      <w:spacing w:val="-2"/>
      <w:szCs w:val="18"/>
    </w:rPr>
  </w:style>
  <w:style w:type="paragraph" w:customStyle="1" w:styleId="afffffffffffc">
    <w:name w:val="_РисПрил_№иНазвание"/>
    <w:next w:val="afffffffff6"/>
    <w:link w:val="afffffffffffd"/>
    <w:qFormat/>
    <w:rsid w:val="007D74F8"/>
    <w:pPr>
      <w:spacing w:before="120" w:after="120"/>
      <w:jc w:val="center"/>
    </w:pPr>
    <w:rPr>
      <w:rFonts w:ascii="Arial" w:hAnsi="Arial"/>
      <w:sz w:val="22"/>
    </w:rPr>
  </w:style>
  <w:style w:type="character" w:customStyle="1" w:styleId="afffffffffffd">
    <w:name w:val="_РисПрил_№иНазвание Знак Знак"/>
    <w:link w:val="afffffffffffc"/>
    <w:locked/>
    <w:rsid w:val="007D74F8"/>
    <w:rPr>
      <w:rFonts w:ascii="Arial" w:hAnsi="Arial"/>
      <w:sz w:val="22"/>
      <w:lang w:val="ru-RU" w:eastAsia="ru-RU" w:bidi="ar-SA"/>
    </w:rPr>
  </w:style>
  <w:style w:type="character" w:styleId="HTML">
    <w:name w:val="HTML Code"/>
    <w:qFormat/>
    <w:rsid w:val="007D74F8"/>
    <w:rPr>
      <w:rFonts w:ascii="Arial" w:hAnsi="Arial"/>
      <w:sz w:val="20"/>
    </w:rPr>
  </w:style>
  <w:style w:type="character" w:styleId="HTML0">
    <w:name w:val="HTML Cite"/>
    <w:qFormat/>
    <w:rsid w:val="007D74F8"/>
    <w:rPr>
      <w:rFonts w:ascii="Arial" w:hAnsi="Arial"/>
      <w:i/>
    </w:rPr>
  </w:style>
  <w:style w:type="paragraph" w:customStyle="1" w:styleId="afffffffffffe">
    <w:name w:val="_ТаблПрил_№.и.Название"/>
    <w:next w:val="afffffffff6"/>
    <w:qFormat/>
    <w:rsid w:val="007D74F8"/>
    <w:pPr>
      <w:spacing w:before="120" w:after="120"/>
    </w:pPr>
    <w:rPr>
      <w:rFonts w:ascii="Arial" w:hAnsi="Arial"/>
      <w:bCs/>
      <w:sz w:val="22"/>
    </w:rPr>
  </w:style>
  <w:style w:type="paragraph" w:customStyle="1" w:styleId="affffffffffff">
    <w:name w:val="_Текст_Термин_Название"/>
    <w:next w:val="affffffffffff0"/>
    <w:qFormat/>
    <w:rsid w:val="007D74F8"/>
    <w:pPr>
      <w:spacing w:before="120"/>
      <w:ind w:firstLine="595"/>
    </w:pPr>
    <w:rPr>
      <w:rFonts w:ascii="Arial" w:hAnsi="Arial"/>
      <w:b/>
      <w:sz w:val="22"/>
    </w:rPr>
  </w:style>
  <w:style w:type="paragraph" w:customStyle="1" w:styleId="affffffffffff0">
    <w:name w:val="_Текст_Термин_Определение"/>
    <w:next w:val="affffffffffff"/>
    <w:qFormat/>
    <w:rsid w:val="007D74F8"/>
    <w:pPr>
      <w:spacing w:after="120"/>
      <w:ind w:firstLine="595"/>
      <w:contextualSpacing/>
      <w:jc w:val="both"/>
    </w:pPr>
    <w:rPr>
      <w:rFonts w:ascii="Arial" w:hAnsi="Arial"/>
      <w:spacing w:val="-2"/>
      <w:sz w:val="22"/>
    </w:rPr>
  </w:style>
  <w:style w:type="paragraph" w:customStyle="1" w:styleId="affffffffffff1">
    <w:name w:val="_ТекстПримечание"/>
    <w:next w:val="afffffffff6"/>
    <w:qFormat/>
    <w:rsid w:val="007D74F8"/>
    <w:pPr>
      <w:spacing w:before="40"/>
      <w:ind w:firstLine="624"/>
      <w:jc w:val="both"/>
    </w:pPr>
    <w:rPr>
      <w:rFonts w:ascii="Arial" w:hAnsi="Arial"/>
      <w:spacing w:val="-2"/>
      <w:sz w:val="22"/>
    </w:rPr>
  </w:style>
  <w:style w:type="table" w:styleId="1fff9">
    <w:name w:val="Table Simple 1"/>
    <w:basedOn w:val="aff8"/>
    <w:uiPriority w:val="99"/>
    <w:rsid w:val="007D74F8"/>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f2">
    <w:name w:val="_ТаблПримечание"/>
    <w:qFormat/>
    <w:rsid w:val="007D74F8"/>
    <w:pPr>
      <w:numPr>
        <w:numId w:val="43"/>
      </w:numPr>
      <w:spacing w:before="40"/>
      <w:ind w:left="57" w:hanging="57"/>
      <w:jc w:val="both"/>
    </w:pPr>
    <w:rPr>
      <w:rFonts w:ascii="Arial" w:hAnsi="Arial"/>
      <w:spacing w:val="-2"/>
      <w:szCs w:val="18"/>
    </w:rPr>
  </w:style>
  <w:style w:type="paragraph" w:customStyle="1" w:styleId="1e">
    <w:name w:val="_Табл.Переч.1).за.ТекстАбзац"/>
    <w:qFormat/>
    <w:rsid w:val="007D74F8"/>
    <w:pPr>
      <w:numPr>
        <w:numId w:val="44"/>
      </w:numPr>
      <w:spacing w:before="40"/>
      <w:ind w:firstLine="397"/>
    </w:pPr>
    <w:rPr>
      <w:rFonts w:ascii="Arial" w:hAnsi="Arial"/>
      <w:spacing w:val="-2"/>
      <w:szCs w:val="18"/>
    </w:rPr>
  </w:style>
  <w:style w:type="paragraph" w:customStyle="1" w:styleId="aff">
    <w:name w:val="_Табл.Переч.а).за.Текст"/>
    <w:qFormat/>
    <w:rsid w:val="007D74F8"/>
    <w:pPr>
      <w:numPr>
        <w:numId w:val="45"/>
      </w:numPr>
      <w:spacing w:before="40"/>
      <w:jc w:val="both"/>
    </w:pPr>
    <w:rPr>
      <w:rFonts w:ascii="Arial" w:hAnsi="Arial"/>
      <w:spacing w:val="-2"/>
      <w:szCs w:val="18"/>
    </w:rPr>
  </w:style>
  <w:style w:type="paragraph" w:customStyle="1" w:styleId="ac">
    <w:name w:val="_Табл.Переч.а).за.ТекстАбзац"/>
    <w:qFormat/>
    <w:rsid w:val="007D74F8"/>
    <w:pPr>
      <w:numPr>
        <w:numId w:val="46"/>
      </w:numPr>
      <w:spacing w:before="40"/>
      <w:ind w:firstLine="198"/>
    </w:pPr>
    <w:rPr>
      <w:rFonts w:ascii="Arial" w:hAnsi="Arial"/>
      <w:spacing w:val="-2"/>
      <w:szCs w:val="18"/>
    </w:rPr>
  </w:style>
  <w:style w:type="table" w:styleId="1fffa">
    <w:name w:val="Table Colorful 1"/>
    <w:basedOn w:val="aff8"/>
    <w:uiPriority w:val="99"/>
    <w:rsid w:val="007D74F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lassic 3"/>
    <w:basedOn w:val="aff8"/>
    <w:uiPriority w:val="99"/>
    <w:rsid w:val="007D74F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d">
    <w:name w:val="Table Classic 4"/>
    <w:basedOn w:val="aff8"/>
    <w:uiPriority w:val="99"/>
    <w:rsid w:val="007D74F8"/>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b">
    <w:name w:val="_Табл_Текст+абзац Знак"/>
    <w:link w:val="afe"/>
    <w:locked/>
    <w:rsid w:val="007D74F8"/>
    <w:rPr>
      <w:rFonts w:ascii="Arial" w:hAnsi="Arial"/>
      <w:spacing w:val="-2"/>
      <w:szCs w:val="18"/>
      <w:shd w:val="clear" w:color="auto" w:fill="FFFFFF"/>
    </w:rPr>
  </w:style>
  <w:style w:type="paragraph" w:customStyle="1" w:styleId="afb">
    <w:name w:val="_Табл_ТекстСноскиВтабл"/>
    <w:qFormat/>
    <w:rsid w:val="007D74F8"/>
    <w:pPr>
      <w:numPr>
        <w:numId w:val="47"/>
      </w:numPr>
      <w:spacing w:before="40"/>
      <w:jc w:val="both"/>
    </w:pPr>
    <w:rPr>
      <w:rFonts w:ascii="Arial" w:hAnsi="Arial"/>
      <w:sz w:val="18"/>
      <w:szCs w:val="18"/>
    </w:rPr>
  </w:style>
  <w:style w:type="paragraph" w:customStyle="1" w:styleId="affffffffffff2">
    <w:name w:val="_Формула_Номер"/>
    <w:next w:val="affffffffffff3"/>
    <w:qFormat/>
    <w:rsid w:val="007D74F8"/>
    <w:pPr>
      <w:jc w:val="center"/>
    </w:pPr>
    <w:rPr>
      <w:rFonts w:ascii="Arial" w:hAnsi="Arial" w:cs="Arial"/>
      <w:b/>
      <w:sz w:val="26"/>
    </w:rPr>
  </w:style>
  <w:style w:type="table" w:styleId="2ffc">
    <w:name w:val="Table Grid 2"/>
    <w:basedOn w:val="aff8"/>
    <w:uiPriority w:val="99"/>
    <w:rsid w:val="007D74F8"/>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d">
    <w:name w:val="Table Grid 3"/>
    <w:basedOn w:val="aff8"/>
    <w:uiPriority w:val="99"/>
    <w:rsid w:val="007D74F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affffffffffff3">
    <w:name w:val="_Формула_компонент"/>
    <w:next w:val="afffffffff6"/>
    <w:qFormat/>
    <w:rsid w:val="007D74F8"/>
    <w:rPr>
      <w:rFonts w:ascii="Arial" w:hAnsi="Arial" w:cs="Arial"/>
      <w:b/>
      <w:i/>
      <w:spacing w:val="30"/>
      <w:sz w:val="22"/>
      <w:lang w:val="en-US"/>
    </w:rPr>
  </w:style>
  <w:style w:type="table" w:styleId="65">
    <w:name w:val="Table Grid 6"/>
    <w:basedOn w:val="aff8"/>
    <w:uiPriority w:val="99"/>
    <w:rsid w:val="007D74F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fffffff4">
    <w:name w:val="_Текст_ПустаяСтрока"/>
    <w:next w:val="afffffffff6"/>
    <w:qFormat/>
    <w:rsid w:val="007D74F8"/>
    <w:rPr>
      <w:rFonts w:ascii="Arial" w:hAnsi="Arial"/>
      <w:sz w:val="16"/>
      <w:szCs w:val="24"/>
    </w:rPr>
  </w:style>
  <w:style w:type="paragraph" w:customStyle="1" w:styleId="affffffffffff5">
    <w:name w:val="_Формула_ОписанКомпонента"/>
    <w:qFormat/>
    <w:rsid w:val="007D74F8"/>
    <w:rPr>
      <w:rFonts w:ascii="Arial" w:hAnsi="Arial"/>
      <w:spacing w:val="-2"/>
      <w:sz w:val="22"/>
      <w:szCs w:val="18"/>
    </w:rPr>
  </w:style>
  <w:style w:type="table" w:styleId="-10">
    <w:name w:val="Table List 1"/>
    <w:basedOn w:val="aff8"/>
    <w:uiPriority w:val="99"/>
    <w:rsid w:val="007D74F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4">
    <w:name w:val="_ПараметрКомандаТаблица"/>
    <w:qFormat/>
    <w:rsid w:val="007D74F8"/>
    <w:pPr>
      <w:numPr>
        <w:numId w:val="50"/>
      </w:numPr>
      <w:spacing w:before="40" w:after="40"/>
      <w:ind w:left="40" w:hanging="40"/>
    </w:pPr>
    <w:rPr>
      <w:rFonts w:ascii="Arial" w:hAnsi="Arial"/>
      <w:b/>
      <w:i/>
      <w:spacing w:val="2"/>
      <w:sz w:val="18"/>
      <w:szCs w:val="18"/>
    </w:rPr>
  </w:style>
  <w:style w:type="paragraph" w:customStyle="1" w:styleId="af3">
    <w:name w:val="_Табл.продолжен_Табл_Текст+абзац"/>
    <w:qFormat/>
    <w:rsid w:val="007D74F8"/>
    <w:pPr>
      <w:numPr>
        <w:numId w:val="51"/>
      </w:numPr>
      <w:jc w:val="both"/>
    </w:pPr>
    <w:rPr>
      <w:rFonts w:ascii="Arial" w:hAnsi="Arial"/>
      <w:spacing w:val="-2"/>
    </w:rPr>
  </w:style>
  <w:style w:type="paragraph" w:customStyle="1" w:styleId="-b">
    <w:name w:val="_ТЗ-ПЛ_верх.колонт.Лист№"/>
    <w:qFormat/>
    <w:rsid w:val="007D74F8"/>
    <w:pPr>
      <w:pBdr>
        <w:bottom w:val="single" w:sz="4" w:space="1" w:color="333333"/>
      </w:pBdr>
      <w:jc w:val="center"/>
    </w:pPr>
    <w:rPr>
      <w:rFonts w:ascii="Arial" w:hAnsi="Arial"/>
      <w:spacing w:val="2"/>
      <w:sz w:val="22"/>
      <w:szCs w:val="24"/>
    </w:rPr>
  </w:style>
  <w:style w:type="paragraph" w:customStyle="1" w:styleId="affffffffffff6">
    <w:name w:val="_Введение.и.т.п"/>
    <w:next w:val="afffffffff6"/>
    <w:qFormat/>
    <w:rsid w:val="007D74F8"/>
    <w:pPr>
      <w:pageBreakBefore/>
      <w:spacing w:before="360" w:after="240"/>
      <w:ind w:left="595"/>
      <w:outlineLvl w:val="0"/>
    </w:pPr>
    <w:rPr>
      <w:rFonts w:ascii="Arial" w:hAnsi="Arial" w:cs="Arial"/>
      <w:b/>
      <w:bCs/>
      <w:sz w:val="30"/>
      <w:szCs w:val="32"/>
    </w:rPr>
  </w:style>
  <w:style w:type="table" w:styleId="-60">
    <w:name w:val="Table List 6"/>
    <w:basedOn w:val="aff8"/>
    <w:uiPriority w:val="99"/>
    <w:rsid w:val="007D74F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affffffffffff7">
    <w:name w:val="_ТЛ_Табл_Текст"/>
    <w:qFormat/>
    <w:rsid w:val="007D74F8"/>
    <w:pPr>
      <w:spacing w:after="120"/>
      <w:contextualSpacing/>
    </w:pPr>
    <w:rPr>
      <w:rFonts w:ascii="Arial" w:hAnsi="Arial"/>
      <w:szCs w:val="24"/>
    </w:rPr>
  </w:style>
  <w:style w:type="paragraph" w:customStyle="1" w:styleId="---0">
    <w:name w:val="_орг-я-(разраб-к)"/>
    <w:basedOn w:val="---"/>
    <w:next w:val="afffffffff6"/>
    <w:qFormat/>
    <w:rsid w:val="007D74F8"/>
  </w:style>
  <w:style w:type="paragraph" w:customStyle="1" w:styleId="a9">
    <w:name w:val="_ТаблТкстУтвСогласовТЛиЛУ"/>
    <w:qFormat/>
    <w:rsid w:val="007D74F8"/>
    <w:pPr>
      <w:numPr>
        <w:numId w:val="49"/>
      </w:numPr>
      <w:ind w:left="68" w:hanging="68"/>
    </w:pPr>
    <w:rPr>
      <w:rFonts w:ascii="Arial" w:hAnsi="Arial"/>
      <w:sz w:val="22"/>
    </w:rPr>
  </w:style>
  <w:style w:type="paragraph" w:customStyle="1" w:styleId="affffffffffff8">
    <w:name w:val="_Дец№ЛУнаТЛ"/>
    <w:next w:val="afffffffff6"/>
    <w:qFormat/>
    <w:rsid w:val="007D74F8"/>
    <w:pPr>
      <w:spacing w:before="120" w:after="120"/>
      <w:ind w:firstLine="595"/>
    </w:pPr>
    <w:rPr>
      <w:rFonts w:ascii="Arial" w:hAnsi="Arial"/>
      <w:caps/>
      <w:sz w:val="22"/>
    </w:rPr>
  </w:style>
  <w:style w:type="paragraph" w:customStyle="1" w:styleId="affffffffffff9">
    <w:name w:val="_Дец.№_ЛУ"/>
    <w:next w:val="afffffffff6"/>
    <w:qFormat/>
    <w:rsid w:val="007D74F8"/>
    <w:pPr>
      <w:spacing w:before="240" w:after="600"/>
      <w:jc w:val="center"/>
    </w:pPr>
    <w:rPr>
      <w:rFonts w:ascii="Arial" w:hAnsi="Arial"/>
      <w:caps/>
      <w:sz w:val="22"/>
    </w:rPr>
  </w:style>
  <w:style w:type="table" w:styleId="affffffffffffa">
    <w:name w:val="Table Elegant"/>
    <w:basedOn w:val="aff8"/>
    <w:uiPriority w:val="99"/>
    <w:rsid w:val="007D74F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ffffffffffffb">
    <w:name w:val="_Аннотация"/>
    <w:next w:val="afffffffff6"/>
    <w:qFormat/>
    <w:rsid w:val="007D74F8"/>
    <w:pPr>
      <w:spacing w:before="360" w:after="240"/>
      <w:ind w:left="595"/>
    </w:pPr>
    <w:rPr>
      <w:rFonts w:ascii="Arial" w:hAnsi="Arial" w:cs="Arial"/>
      <w:b/>
      <w:bCs/>
      <w:sz w:val="30"/>
      <w:szCs w:val="32"/>
    </w:rPr>
  </w:style>
  <w:style w:type="paragraph" w:customStyle="1" w:styleId="affffffffffffc">
    <w:name w:val="_ПараметрКоманда"/>
    <w:qFormat/>
    <w:rsid w:val="007D74F8"/>
    <w:pPr>
      <w:suppressAutoHyphens/>
      <w:spacing w:before="40" w:after="40"/>
      <w:ind w:left="595"/>
    </w:pPr>
    <w:rPr>
      <w:rFonts w:ascii="Arial" w:hAnsi="Arial"/>
      <w:b/>
      <w:i/>
      <w:spacing w:val="2"/>
      <w:sz w:val="22"/>
    </w:rPr>
  </w:style>
  <w:style w:type="paragraph" w:customStyle="1" w:styleId="affffffffffffd">
    <w:name w:val="_НаименУслуги"/>
    <w:qFormat/>
    <w:rsid w:val="007D74F8"/>
    <w:pPr>
      <w:spacing w:before="600" w:line="280" w:lineRule="exact"/>
      <w:jc w:val="center"/>
    </w:pPr>
    <w:rPr>
      <w:rFonts w:ascii="Arial" w:hAnsi="Arial"/>
      <w:b/>
      <w:spacing w:val="-2"/>
      <w:sz w:val="32"/>
    </w:rPr>
  </w:style>
  <w:style w:type="paragraph" w:customStyle="1" w:styleId="-c">
    <w:name w:val="_Наимен.ОРДок-та"/>
    <w:next w:val="--"/>
    <w:qFormat/>
    <w:rsid w:val="007D74F8"/>
    <w:pPr>
      <w:spacing w:before="360" w:after="360"/>
      <w:jc w:val="center"/>
    </w:pPr>
    <w:rPr>
      <w:rFonts w:ascii="Arial" w:hAnsi="Arial" w:cs="Arial"/>
      <w:b/>
      <w:bCs/>
      <w:caps/>
      <w:spacing w:val="100"/>
      <w:sz w:val="40"/>
      <w:szCs w:val="40"/>
      <w:lang w:eastAsia="en-US"/>
    </w:rPr>
  </w:style>
  <w:style w:type="paragraph" w:customStyle="1" w:styleId="affffffffffffe">
    <w:name w:val="_ОбъектУслуги"/>
    <w:next w:val="afffffffffff4"/>
    <w:qFormat/>
    <w:rsid w:val="007D74F8"/>
    <w:pPr>
      <w:jc w:val="center"/>
    </w:pPr>
    <w:rPr>
      <w:rFonts w:ascii="Arial" w:hAnsi="Arial"/>
      <w:b/>
      <w:spacing w:val="-2"/>
      <w:sz w:val="34"/>
    </w:rPr>
  </w:style>
  <w:style w:type="paragraph" w:customStyle="1" w:styleId="afffffffffffff">
    <w:name w:val="_Этап_Услуги"/>
    <w:next w:val="afffffffffff4"/>
    <w:qFormat/>
    <w:rsid w:val="007D74F8"/>
    <w:pPr>
      <w:jc w:val="center"/>
    </w:pPr>
    <w:rPr>
      <w:rFonts w:ascii="Tahoma" w:hAnsi="Tahoma"/>
      <w:b/>
      <w:spacing w:val="20"/>
      <w:sz w:val="24"/>
    </w:rPr>
  </w:style>
  <w:style w:type="paragraph" w:styleId="HTML1">
    <w:name w:val="HTML Preformatted"/>
    <w:basedOn w:val="aff6"/>
    <w:link w:val="HTML2"/>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00">
    <w:name w:val="a0"/>
    <w:basedOn w:val="aff6"/>
    <w:qFormat/>
    <w:rsid w:val="007D74F8"/>
    <w:pPr>
      <w:tabs>
        <w:tab w:val="num" w:pos="432"/>
      </w:tabs>
      <w:spacing w:before="40"/>
      <w:ind w:left="432" w:hanging="432"/>
      <w:jc w:val="both"/>
    </w:pPr>
    <w:rPr>
      <w:rFonts w:ascii="Arial" w:hAnsi="Arial" w:cs="Arial"/>
      <w:spacing w:val="-2"/>
      <w:sz w:val="20"/>
      <w:szCs w:val="20"/>
    </w:rPr>
  </w:style>
  <w:style w:type="character" w:customStyle="1" w:styleId="bodytext0">
    <w:name w:val="body text Знак Знак"/>
    <w:rsid w:val="007D74F8"/>
    <w:rPr>
      <w:sz w:val="24"/>
      <w:lang w:val="ru-RU"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7D74F8"/>
    <w:rPr>
      <w:sz w:val="24"/>
      <w:lang w:val="ru-RU" w:eastAsia="en-US"/>
    </w:rPr>
  </w:style>
  <w:style w:type="character" w:customStyle="1" w:styleId="bodytext1">
    <w:name w:val="body text Знак Знак1"/>
    <w:rsid w:val="007D74F8"/>
    <w:rPr>
      <w:sz w:val="24"/>
      <w:lang w:val="ru-RU" w:eastAsia="ru-RU"/>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7D74F8"/>
    <w:rPr>
      <w:sz w:val="24"/>
      <w:lang w:val="ru-RU" w:eastAsia="en-US"/>
    </w:rPr>
  </w:style>
  <w:style w:type="paragraph" w:customStyle="1" w:styleId="Bulletwithtext2">
    <w:name w:val="Bullet with text 2"/>
    <w:basedOn w:val="aff6"/>
    <w:qFormat/>
    <w:rsid w:val="007D74F8"/>
    <w:pPr>
      <w:numPr>
        <w:numId w:val="53"/>
      </w:numPr>
      <w:spacing w:line="360" w:lineRule="atLeast"/>
      <w:jc w:val="both"/>
      <w:textAlignment w:val="baseline"/>
    </w:pPr>
    <w:rPr>
      <w:rFonts w:ascii="Arial" w:hAnsi="Arial"/>
      <w:sz w:val="20"/>
      <w:szCs w:val="20"/>
      <w:lang w:val="en-GB" w:eastAsia="en-US"/>
    </w:rPr>
  </w:style>
  <w:style w:type="paragraph" w:customStyle="1" w:styleId="acxspmiddle">
    <w:name w:val="acxspmiddle"/>
    <w:basedOn w:val="aff6"/>
    <w:qFormat/>
    <w:rsid w:val="007D74F8"/>
    <w:pPr>
      <w:spacing w:before="100" w:beforeAutospacing="1" w:after="100" w:afterAutospacing="1"/>
    </w:p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7D74F8"/>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7D74F8"/>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7D74F8"/>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H6 Знак1"/>
    <w:locked/>
    <w:rsid w:val="007D74F8"/>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7D74F8"/>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7D74F8"/>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Заголовок 9 Знак1"/>
    <w:locked/>
    <w:rsid w:val="007D74F8"/>
    <w:rPr>
      <w:b/>
      <w:sz w:val="32"/>
      <w:lang w:val="ru-RU" w:eastAsia="en-US"/>
    </w:rPr>
  </w:style>
  <w:style w:type="character" w:customStyle="1" w:styleId="Heading1Char">
    <w:name w:val="Heading 1 Char"/>
    <w:aliases w:val="H1 Char,. Char,Название спецификации Char,h:1 Char,h:1app Char,TF-Overskrift 1 Char,H11 Char,R1 Char,Titre 0 Char,Section Char,Заголовок 1 Знак1 Char,Заголовок 1 Знак Знак Char,Заголовок 1- Char,ЗаголовокМ Char,heading 1 Char,h1 Char"/>
    <w:locked/>
    <w:rsid w:val="007D74F8"/>
    <w:rPr>
      <w:b/>
      <w:sz w:val="22"/>
      <w:lang w:val="en-US" w:eastAsia="en-US"/>
    </w:rPr>
  </w:style>
  <w:style w:type="character" w:customStyle="1" w:styleId="200">
    <w:name w:val="Знак Знак20"/>
    <w:uiPriority w:val="99"/>
    <w:locked/>
    <w:rsid w:val="007D74F8"/>
    <w:rPr>
      <w:rFonts w:ascii="Tahoma" w:hAnsi="Tahoma"/>
      <w:sz w:val="16"/>
      <w:lang w:val="ru-RU" w:eastAsia="ru-RU"/>
    </w:rPr>
  </w:style>
  <w:style w:type="character" w:customStyle="1" w:styleId="3f7">
    <w:name w:val="заголовок 3 Знак"/>
    <w:link w:val="3f6"/>
    <w:locked/>
    <w:rsid w:val="007D74F8"/>
    <w:rPr>
      <w:sz w:val="24"/>
      <w:lang w:val="ru-RU" w:eastAsia="en-US" w:bidi="ar-SA"/>
    </w:rPr>
  </w:style>
  <w:style w:type="paragraph" w:customStyle="1" w:styleId="1fffb">
    <w:name w:val="заголовок 1"/>
    <w:basedOn w:val="aff6"/>
    <w:next w:val="aff6"/>
    <w:link w:val="1fffc"/>
    <w:qFormat/>
    <w:rsid w:val="007D74F8"/>
    <w:pPr>
      <w:keepNext/>
      <w:spacing w:before="120" w:after="120"/>
      <w:outlineLvl w:val="0"/>
    </w:pPr>
    <w:rPr>
      <w:b/>
      <w:szCs w:val="20"/>
      <w:lang w:eastAsia="en-US"/>
    </w:rPr>
  </w:style>
  <w:style w:type="character" w:customStyle="1" w:styleId="1fffc">
    <w:name w:val="заголовок 1 Знак"/>
    <w:link w:val="1fffb"/>
    <w:locked/>
    <w:rsid w:val="007D74F8"/>
    <w:rPr>
      <w:b/>
      <w:sz w:val="24"/>
      <w:lang w:val="ru-RU" w:eastAsia="en-US" w:bidi="ar-SA"/>
    </w:rPr>
  </w:style>
  <w:style w:type="paragraph" w:customStyle="1" w:styleId="2ffd">
    <w:name w:val="Стиль 2"/>
    <w:basedOn w:val="aff6"/>
    <w:qFormat/>
    <w:rsid w:val="007D74F8"/>
    <w:pPr>
      <w:tabs>
        <w:tab w:val="num" w:pos="340"/>
      </w:tabs>
      <w:ind w:left="340" w:hanging="340"/>
    </w:pPr>
    <w:rPr>
      <w:rFonts w:ascii="Arial" w:hAnsi="Arial" w:cs="Arial"/>
      <w:sz w:val="22"/>
      <w:szCs w:val="22"/>
    </w:rPr>
  </w:style>
  <w:style w:type="character" w:customStyle="1" w:styleId="190">
    <w:name w:val="Знак Знак19"/>
    <w:uiPriority w:val="99"/>
    <w:locked/>
    <w:rsid w:val="007D74F8"/>
    <w:rPr>
      <w:lang w:val="ru-RU" w:eastAsia="ru-RU"/>
    </w:rPr>
  </w:style>
  <w:style w:type="paragraph" w:customStyle="1" w:styleId="afffffffffffff0">
    <w:name w:val="Сервер"/>
    <w:basedOn w:val="afffff9"/>
    <w:next w:val="afffff9"/>
    <w:link w:val="afffffffffffff1"/>
    <w:qFormat/>
    <w:rsid w:val="007D74F8"/>
    <w:pPr>
      <w:suppressAutoHyphens w:val="0"/>
      <w:spacing w:before="120" w:after="120"/>
      <w:ind w:firstLine="0"/>
    </w:pPr>
    <w:rPr>
      <w:b/>
      <w:sz w:val="24"/>
      <w:szCs w:val="20"/>
      <w:lang w:eastAsia="ru-RU"/>
    </w:rPr>
  </w:style>
  <w:style w:type="character" w:customStyle="1" w:styleId="afffffffffffff1">
    <w:name w:val="Сервер Знак"/>
    <w:link w:val="afffffffffffff0"/>
    <w:locked/>
    <w:rsid w:val="007D74F8"/>
    <w:rPr>
      <w:b/>
      <w:sz w:val="24"/>
      <w:lang w:val="ru-RU" w:eastAsia="ru-RU" w:bidi="ar-SA"/>
    </w:rPr>
  </w:style>
  <w:style w:type="paragraph" w:customStyle="1" w:styleId="33">
    <w:name w:val="Маркир_3"/>
    <w:basedOn w:val="afffff9"/>
    <w:qFormat/>
    <w:rsid w:val="007D74F8"/>
    <w:pPr>
      <w:numPr>
        <w:numId w:val="54"/>
      </w:numPr>
      <w:tabs>
        <w:tab w:val="clear" w:pos="2329"/>
      </w:tabs>
      <w:suppressAutoHyphens w:val="0"/>
      <w:ind w:left="284" w:firstLine="709"/>
    </w:pPr>
    <w:rPr>
      <w:lang w:eastAsia="ru-RU"/>
    </w:rPr>
  </w:style>
  <w:style w:type="character" w:customStyle="1" w:styleId="180">
    <w:name w:val="Знак Знак18"/>
    <w:uiPriority w:val="99"/>
    <w:locked/>
    <w:rsid w:val="007D74F8"/>
    <w:rPr>
      <w:lang w:val="ru-RU" w:eastAsia="ru-RU"/>
    </w:rPr>
  </w:style>
  <w:style w:type="paragraph" w:customStyle="1" w:styleId="22Heading2Hidden">
    <w:name w:val="Заголовок 2.заголовок 2.Heading 2 Hiddenсчї"/>
    <w:basedOn w:val="aff6"/>
    <w:next w:val="aff6"/>
    <w:qFormat/>
    <w:rsid w:val="007D74F8"/>
    <w:pPr>
      <w:keepNext/>
    </w:pPr>
    <w:rPr>
      <w:rFonts w:ascii="Courier New" w:hAnsi="Courier New" w:cs="Courier New"/>
      <w:lang w:eastAsia="en-US"/>
    </w:rPr>
  </w:style>
  <w:style w:type="paragraph" w:customStyle="1" w:styleId="afffffffffffff2">
    <w:name w:val="Название таблицы"/>
    <w:basedOn w:val="a"/>
    <w:qFormat/>
    <w:rsid w:val="007D74F8"/>
    <w:pPr>
      <w:numPr>
        <w:numId w:val="0"/>
      </w:numPr>
      <w:spacing w:before="360" w:after="120"/>
      <w:jc w:val="right"/>
    </w:pPr>
    <w:rPr>
      <w:b w:val="0"/>
      <w:bCs w:val="0"/>
      <w:sz w:val="24"/>
      <w:szCs w:val="24"/>
    </w:rPr>
  </w:style>
  <w:style w:type="paragraph" w:customStyle="1" w:styleId="14pt">
    <w:name w:val="Обычный + 14 pt"/>
    <w:aliases w:val="курсив,подчеркивание"/>
    <w:basedOn w:val="1f1"/>
    <w:qFormat/>
    <w:rsid w:val="007D74F8"/>
    <w:pPr>
      <w:keepLines/>
      <w:widowControl/>
      <w:pBdr>
        <w:top w:val="single" w:sz="6" w:space="16" w:color="auto"/>
      </w:pBdr>
      <w:suppressAutoHyphens/>
      <w:autoSpaceDE/>
      <w:autoSpaceDN/>
      <w:adjustRightInd/>
      <w:spacing w:before="220" w:after="60" w:line="320" w:lineRule="atLeast"/>
      <w:jc w:val="left"/>
    </w:pPr>
    <w:rPr>
      <w:rFonts w:ascii="Arial" w:hAnsi="Arial" w:cs="Arial"/>
      <w:bCs/>
      <w:i/>
      <w:kern w:val="32"/>
      <w:sz w:val="28"/>
      <w:szCs w:val="28"/>
      <w:u w:val="single"/>
      <w:lang w:val="ru-RU" w:eastAsia="ru-RU"/>
    </w:rPr>
  </w:style>
  <w:style w:type="character" w:customStyle="1" w:styleId="4e">
    <w:name w:val="Стиль4"/>
    <w:rsid w:val="007D74F8"/>
    <w:rPr>
      <w:rFonts w:ascii="Times New Roman" w:hAnsi="Times New Roman"/>
      <w:sz w:val="20"/>
      <w:vertAlign w:val="superscript"/>
      <w:lang w:val="ru-RU"/>
    </w:rPr>
  </w:style>
  <w:style w:type="paragraph" w:styleId="afffffffffffff3">
    <w:name w:val="table of figures"/>
    <w:basedOn w:val="aff6"/>
    <w:next w:val="aff6"/>
    <w:semiHidden/>
    <w:rsid w:val="007D74F8"/>
    <w:pPr>
      <w:ind w:left="480" w:hanging="480"/>
    </w:pPr>
    <w:rPr>
      <w:lang w:val="en-US" w:eastAsia="en-US"/>
    </w:rPr>
  </w:style>
  <w:style w:type="paragraph" w:customStyle="1" w:styleId="acxspmiddlecxspmiddle">
    <w:name w:val="acxspmiddlecxspmiddle"/>
    <w:basedOn w:val="aff6"/>
    <w:qFormat/>
    <w:rsid w:val="007D74F8"/>
    <w:pPr>
      <w:spacing w:before="100" w:beforeAutospacing="1" w:after="100" w:afterAutospacing="1"/>
    </w:pPr>
  </w:style>
  <w:style w:type="paragraph" w:customStyle="1" w:styleId="acxsplast">
    <w:name w:val="acxsplast"/>
    <w:basedOn w:val="aff6"/>
    <w:qFormat/>
    <w:rsid w:val="007D74F8"/>
    <w:pPr>
      <w:spacing w:before="100" w:beforeAutospacing="1" w:after="100" w:afterAutospacing="1"/>
    </w:p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uiPriority w:val="99"/>
    <w:locked/>
    <w:rsid w:val="007D74F8"/>
    <w:rPr>
      <w:rFonts w:ascii="Arial" w:hAnsi="Arial"/>
      <w:b/>
      <w:i/>
      <w:sz w:val="28"/>
      <w:lang w:val="ru-RU" w:eastAsia="ru-RU"/>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uiPriority w:val="9"/>
    <w:locked/>
    <w:rsid w:val="007D74F8"/>
    <w:rPr>
      <w:rFonts w:ascii="Arial" w:hAnsi="Arial"/>
      <w:sz w:val="24"/>
      <w:lang w:val="en-US" w:eastAsia="en-US"/>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uiPriority w:val="99"/>
    <w:locked/>
    <w:rsid w:val="007D74F8"/>
    <w:rPr>
      <w:snapToGrid w:val="0"/>
      <w:sz w:val="24"/>
      <w:lang w:val="ru-RU"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uiPriority w:val="99"/>
    <w:locked/>
    <w:rsid w:val="007D74F8"/>
    <w:rPr>
      <w:b/>
      <w:sz w:val="24"/>
      <w:lang w:val="en-US" w:eastAsia="en-US"/>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uiPriority w:val="99"/>
    <w:locked/>
    <w:rsid w:val="007D74F8"/>
    <w:rPr>
      <w:color w:val="000000"/>
      <w:spacing w:val="-3"/>
      <w:sz w:val="28"/>
      <w:lang w:val="ru-RU" w:eastAsia="en-US"/>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uiPriority w:val="99"/>
    <w:locked/>
    <w:rsid w:val="007D74F8"/>
    <w:rPr>
      <w:sz w:val="32"/>
      <w:lang w:val="ru-RU" w:eastAsia="en-US"/>
    </w:rPr>
  </w:style>
  <w:style w:type="character" w:customStyle="1" w:styleId="Heading8Char">
    <w:name w:val="Heading 8 Char"/>
    <w:aliases w:val="ITT t8 Char,PA Appendix Minor Char,8 Char,r Char,requirement Char,req2 Char,Reference List Char,heading 8 Char,action Char3,action1 Char,action2 Char,action11 Char,action3 Char,action4 Char,action5 Char,action6 Char,action7 Char"/>
    <w:uiPriority w:val="99"/>
    <w:locked/>
    <w:rsid w:val="007D74F8"/>
    <w:rPr>
      <w:sz w:val="28"/>
      <w:lang w:val="ru-RU" w:eastAsia="en-US"/>
    </w:rPr>
  </w:style>
  <w:style w:type="character" w:customStyle="1" w:styleId="Heading9Char">
    <w:name w:val="Heading 9 Char"/>
    <w:aliases w:val="ITT t9 Char,9 Char,rb Char,req bullet Char,req1 Char,heading 9 Char,progress Char3,Titre 10 Char,App Heading Char,progress1 Char,progress2 Char,progress11 Char,progress3 Char,progress4 Char,progress5 Char,progress6 Char,progress7 Char"/>
    <w:uiPriority w:val="99"/>
    <w:locked/>
    <w:rsid w:val="007D74F8"/>
    <w:rPr>
      <w:b/>
      <w:sz w:val="32"/>
      <w:lang w:val="ru-RU" w:eastAsia="en-US"/>
    </w:rPr>
  </w:style>
  <w:style w:type="character" w:customStyle="1" w:styleId="BalloonTextChar">
    <w:name w:val="Balloon Text Char"/>
    <w:semiHidden/>
    <w:locked/>
    <w:rsid w:val="007D74F8"/>
    <w:rPr>
      <w:rFonts w:ascii="Tahoma" w:hAnsi="Tahoma"/>
      <w:sz w:val="16"/>
      <w:lang w:val="ru-RU" w:eastAsia="ru-RU"/>
    </w:rPr>
  </w:style>
  <w:style w:type="character" w:customStyle="1" w:styleId="CommentSubjectChar">
    <w:name w:val="Comment Subject Char"/>
    <w:uiPriority w:val="99"/>
    <w:semiHidden/>
    <w:locked/>
    <w:rsid w:val="007D74F8"/>
    <w:rPr>
      <w:rFonts w:ascii="Times New Roman" w:hAnsi="Times New Roman"/>
      <w:b/>
      <w:sz w:val="20"/>
      <w:lang w:val="ru-RU" w:eastAsia="ru-RU"/>
    </w:rPr>
  </w:style>
  <w:style w:type="character" w:customStyle="1" w:styleId="afffffffffffff4">
    <w:name w:val="Не удалять! Знак Знак"/>
    <w:locked/>
    <w:rsid w:val="007D74F8"/>
    <w:rPr>
      <w:sz w:val="24"/>
      <w:lang w:val="ru-RU" w:eastAsia="ru-RU"/>
    </w:rPr>
  </w:style>
  <w:style w:type="character" w:customStyle="1" w:styleId="230">
    <w:name w:val="Знак Знак23"/>
    <w:uiPriority w:val="99"/>
    <w:locked/>
    <w:rsid w:val="007D74F8"/>
    <w:rPr>
      <w:sz w:val="24"/>
      <w:lang w:val="ru-RU" w:eastAsia="ru-RU"/>
    </w:rPr>
  </w:style>
  <w:style w:type="character" w:customStyle="1" w:styleId="250">
    <w:name w:val="Знак Знак25"/>
    <w:uiPriority w:val="99"/>
    <w:locked/>
    <w:rsid w:val="007D74F8"/>
    <w:rPr>
      <w:sz w:val="24"/>
      <w:lang w:val="ru-RU" w:eastAsia="ru-RU"/>
    </w:rPr>
  </w:style>
  <w:style w:type="character" w:customStyle="1" w:styleId="220">
    <w:name w:val="Знак Знак22"/>
    <w:uiPriority w:val="99"/>
    <w:locked/>
    <w:rsid w:val="007D74F8"/>
    <w:rPr>
      <w:rFonts w:ascii="Times New Roman" w:hAnsi="Times New Roman"/>
      <w:sz w:val="20"/>
      <w:lang w:eastAsia="ru-RU"/>
    </w:rPr>
  </w:style>
  <w:style w:type="character" w:customStyle="1" w:styleId="212">
    <w:name w:val="Знак Знак21"/>
    <w:uiPriority w:val="99"/>
    <w:locked/>
    <w:rsid w:val="007D74F8"/>
    <w:rPr>
      <w:rFonts w:ascii="Times New Roman" w:hAnsi="Times New Roman"/>
      <w:b/>
      <w:sz w:val="20"/>
      <w:lang w:eastAsia="ru-RU"/>
    </w:rPr>
  </w:style>
  <w:style w:type="character" w:customStyle="1" w:styleId="240">
    <w:name w:val="Знак Знак24"/>
    <w:uiPriority w:val="99"/>
    <w:locked/>
    <w:rsid w:val="007D74F8"/>
    <w:rPr>
      <w:sz w:val="24"/>
      <w:lang w:val="ru-RU" w:eastAsia="ru-RU"/>
    </w:rPr>
  </w:style>
  <w:style w:type="character" w:customStyle="1" w:styleId="EndnoteTextChar">
    <w:name w:val="Endnote Text Char"/>
    <w:semiHidden/>
    <w:locked/>
    <w:rsid w:val="007D74F8"/>
    <w:rPr>
      <w:sz w:val="24"/>
      <w:lang w:eastAsia="ru-RU"/>
    </w:rPr>
  </w:style>
  <w:style w:type="paragraph" w:customStyle="1" w:styleId="PlainText11">
    <w:name w:val="Plain Text11"/>
    <w:basedOn w:val="aff6"/>
    <w:qFormat/>
    <w:rsid w:val="007D74F8"/>
    <w:rPr>
      <w:rFonts w:ascii="Courier New" w:hAnsi="Courier New"/>
      <w:sz w:val="20"/>
      <w:szCs w:val="20"/>
    </w:rPr>
  </w:style>
  <w:style w:type="character" w:customStyle="1" w:styleId="afffffffffffff5">
    <w:name w:val="Текст сноски Знак"/>
    <w:aliases w:val="Знак3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5 Знак"/>
    <w:uiPriority w:val="99"/>
    <w:qFormat/>
    <w:locked/>
    <w:rsid w:val="007D74F8"/>
    <w:rPr>
      <w:rFonts w:ascii="Times New Roman" w:hAnsi="Times New Roman"/>
      <w:sz w:val="20"/>
      <w:lang w:eastAsia="ru-RU"/>
    </w:rPr>
  </w:style>
  <w:style w:type="character" w:customStyle="1" w:styleId="HTMLPreformattedChar">
    <w:name w:val="HTML Preformatted Char"/>
    <w:locked/>
    <w:rsid w:val="007D74F8"/>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uiPriority w:val="99"/>
    <w:semiHidden/>
    <w:locked/>
    <w:rsid w:val="007D74F8"/>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7D74F8"/>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7D74F8"/>
    <w:rPr>
      <w:rFonts w:ascii="Cambria" w:hAnsi="Cambria"/>
    </w:rPr>
  </w:style>
  <w:style w:type="paragraph" w:customStyle="1" w:styleId="CharChar3">
    <w:name w:val="Char Char3"/>
    <w:basedOn w:val="aff6"/>
    <w:qFormat/>
    <w:rsid w:val="007D74F8"/>
    <w:pPr>
      <w:spacing w:after="160" w:line="240" w:lineRule="exact"/>
    </w:pPr>
    <w:rPr>
      <w:sz w:val="20"/>
      <w:szCs w:val="20"/>
      <w:lang w:eastAsia="zh-CN"/>
    </w:rPr>
  </w:style>
  <w:style w:type="character" w:customStyle="1" w:styleId="222">
    <w:name w:val="Знак Знак222"/>
    <w:locked/>
    <w:rsid w:val="007D74F8"/>
    <w:rPr>
      <w:sz w:val="24"/>
      <w:lang w:val="ru-RU" w:eastAsia="ru-RU"/>
    </w:rPr>
  </w:style>
  <w:style w:type="character" w:customStyle="1" w:styleId="202">
    <w:name w:val="Знак Знак202"/>
    <w:locked/>
    <w:rsid w:val="007D74F8"/>
    <w:rPr>
      <w:lang w:val="ru-RU" w:eastAsia="ru-RU"/>
    </w:rPr>
  </w:style>
  <w:style w:type="character" w:customStyle="1" w:styleId="192">
    <w:name w:val="Знак Знак192"/>
    <w:locked/>
    <w:rsid w:val="007D74F8"/>
    <w:rPr>
      <w:b/>
      <w:lang w:val="ru-RU" w:eastAsia="ru-RU"/>
    </w:rPr>
  </w:style>
  <w:style w:type="paragraph" w:customStyle="1" w:styleId="ListParagraph1">
    <w:name w:val="List Paragraph1"/>
    <w:basedOn w:val="aff6"/>
    <w:qFormat/>
    <w:rsid w:val="007D74F8"/>
    <w:pPr>
      <w:ind w:left="708"/>
    </w:pPr>
  </w:style>
  <w:style w:type="paragraph" w:customStyle="1" w:styleId="afffffffffffff6">
    <w:name w:val="ормальный"/>
    <w:qFormat/>
    <w:rsid w:val="007D74F8"/>
    <w:pPr>
      <w:tabs>
        <w:tab w:val="num" w:pos="1209"/>
      </w:tabs>
      <w:ind w:left="1209" w:hanging="360"/>
      <w:jc w:val="both"/>
    </w:pPr>
    <w:rPr>
      <w:sz w:val="28"/>
      <w:szCs w:val="28"/>
    </w:rPr>
  </w:style>
  <w:style w:type="paragraph" w:customStyle="1" w:styleId="Web">
    <w:name w:val="Обычный (Web)"/>
    <w:aliases w:val="Обычный (веб)1,Обычный (Web)1"/>
    <w:basedOn w:val="aff6"/>
    <w:qFormat/>
    <w:rsid w:val="007D74F8"/>
    <w:pPr>
      <w:spacing w:before="100" w:beforeAutospacing="1" w:after="100" w:afterAutospacing="1"/>
      <w:ind w:firstLine="600"/>
      <w:jc w:val="both"/>
    </w:pPr>
    <w:rPr>
      <w:rFonts w:ascii="Verdana" w:hAnsi="Verdana" w:cs="Verdana"/>
      <w:sz w:val="20"/>
      <w:szCs w:val="20"/>
    </w:rPr>
  </w:style>
  <w:style w:type="paragraph" w:customStyle="1" w:styleId="Heading4H4">
    <w:name w:val="Heading 4.H4"/>
    <w:basedOn w:val="aff6"/>
    <w:next w:val="aff6"/>
    <w:qFormat/>
    <w:rsid w:val="007D74F8"/>
    <w:pPr>
      <w:keepNext/>
      <w:tabs>
        <w:tab w:val="num" w:pos="1080"/>
      </w:tabs>
      <w:spacing w:before="240" w:after="60"/>
      <w:outlineLvl w:val="3"/>
    </w:pPr>
    <w:rPr>
      <w:rFonts w:ascii="Arial" w:hAnsi="Arial" w:cs="Arial"/>
      <w:b/>
      <w:bCs/>
      <w:lang w:eastAsia="en-US"/>
    </w:rPr>
  </w:style>
  <w:style w:type="paragraph" w:customStyle="1" w:styleId="66">
    <w:name w:val="заголовок 6"/>
    <w:basedOn w:val="aff6"/>
    <w:next w:val="aff6"/>
    <w:qFormat/>
    <w:rsid w:val="007D74F8"/>
    <w:pPr>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f6"/>
    <w:next w:val="aff6"/>
    <w:qFormat/>
    <w:rsid w:val="007D74F8"/>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6"/>
    <w:next w:val="aff6"/>
    <w:qFormat/>
    <w:rsid w:val="007D74F8"/>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f6"/>
    <w:next w:val="aff6"/>
    <w:qFormat/>
    <w:rsid w:val="007D74F8"/>
    <w:pPr>
      <w:spacing w:before="240" w:after="60" w:line="360" w:lineRule="auto"/>
      <w:ind w:left="4956" w:hanging="708"/>
      <w:jc w:val="both"/>
      <w:outlineLvl w:val="8"/>
    </w:pPr>
    <w:rPr>
      <w:rFonts w:ascii="Arial" w:hAnsi="Arial" w:cs="Arial"/>
      <w:i/>
      <w:iCs/>
      <w:sz w:val="18"/>
      <w:szCs w:val="18"/>
      <w:lang w:eastAsia="en-US"/>
    </w:rPr>
  </w:style>
  <w:style w:type="paragraph" w:customStyle="1" w:styleId="117">
    <w:name w:val="Табличный11"/>
    <w:basedOn w:val="aff6"/>
    <w:qFormat/>
    <w:rsid w:val="007D74F8"/>
    <w:rPr>
      <w:sz w:val="22"/>
      <w:szCs w:val="22"/>
      <w:lang w:eastAsia="en-US"/>
    </w:rPr>
  </w:style>
  <w:style w:type="paragraph" w:customStyle="1" w:styleId="Technical4">
    <w:name w:val="Technical 4"/>
    <w:qFormat/>
    <w:rsid w:val="007D74F8"/>
    <w:pPr>
      <w:tabs>
        <w:tab w:val="left" w:pos="-720"/>
      </w:tabs>
      <w:suppressAutoHyphens/>
    </w:pPr>
    <w:rPr>
      <w:rFonts w:ascii="Helv 12pt" w:hAnsi="Helv 12pt" w:cs="Helv 12pt"/>
      <w:b/>
      <w:bCs/>
      <w:sz w:val="24"/>
      <w:szCs w:val="24"/>
      <w:lang w:val="en-US" w:eastAsia="en-US"/>
    </w:rPr>
  </w:style>
  <w:style w:type="paragraph" w:styleId="afffffffffffff7">
    <w:name w:val="envelope address"/>
    <w:basedOn w:val="aff6"/>
    <w:qFormat/>
    <w:rsid w:val="007D74F8"/>
    <w:pPr>
      <w:framePr w:w="7920" w:h="1980" w:hRule="exact" w:hSpace="180" w:wrap="auto" w:hAnchor="page" w:xAlign="center" w:yAlign="bottom"/>
      <w:ind w:left="2880"/>
    </w:pPr>
    <w:rPr>
      <w:rFonts w:ascii="Arial" w:hAnsi="Arial" w:cs="Arial"/>
      <w:lang w:val="en-US" w:eastAsia="en-US"/>
    </w:rPr>
  </w:style>
  <w:style w:type="paragraph" w:styleId="afffffffffffff8">
    <w:name w:val="Body Text First Indent"/>
    <w:basedOn w:val="affc"/>
    <w:link w:val="afffffffffffff9"/>
    <w:rsid w:val="007D74F8"/>
    <w:pPr>
      <w:ind w:firstLine="210"/>
    </w:pPr>
    <w:rPr>
      <w:szCs w:val="20"/>
      <w:lang w:val="en-US" w:eastAsia="en-US"/>
    </w:rPr>
  </w:style>
  <w:style w:type="paragraph" w:styleId="2ffe">
    <w:name w:val="Body Text First Indent 2"/>
    <w:basedOn w:val="affa"/>
    <w:link w:val="2fff"/>
    <w:qFormat/>
    <w:rsid w:val="007D74F8"/>
    <w:pPr>
      <w:ind w:firstLine="210"/>
    </w:pPr>
    <w:rPr>
      <w:szCs w:val="20"/>
      <w:lang w:val="en-US" w:eastAsia="en-US"/>
    </w:rPr>
  </w:style>
  <w:style w:type="paragraph" w:styleId="afffffffffffffa">
    <w:name w:val="Signature"/>
    <w:basedOn w:val="aff6"/>
    <w:link w:val="afffffffffffffb"/>
    <w:rsid w:val="007D74F8"/>
    <w:pPr>
      <w:ind w:left="4252"/>
    </w:pPr>
    <w:rPr>
      <w:lang w:val="en-US" w:eastAsia="en-US"/>
    </w:rPr>
  </w:style>
  <w:style w:type="paragraph" w:styleId="afffffffffffffc">
    <w:name w:val="Closing"/>
    <w:basedOn w:val="aff6"/>
    <w:link w:val="afffffffffffffd"/>
    <w:qFormat/>
    <w:rsid w:val="007D74F8"/>
    <w:pPr>
      <w:ind w:left="4252"/>
    </w:pPr>
    <w:rPr>
      <w:lang w:val="en-US" w:eastAsia="en-US"/>
    </w:rPr>
  </w:style>
  <w:style w:type="paragraph" w:styleId="afffffffffffffe">
    <w:name w:val="Message Header"/>
    <w:basedOn w:val="aff6"/>
    <w:link w:val="affffffffffffff"/>
    <w:qFormat/>
    <w:rsid w:val="007D74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eastAsia="en-US"/>
    </w:rPr>
  </w:style>
  <w:style w:type="paragraph" w:customStyle="1" w:styleId="f13">
    <w:name w:val="Îñíîâíîé òåêñò ñ îò¼f1òóïîì 3"/>
    <w:basedOn w:val="aff6"/>
    <w:qFormat/>
    <w:rsid w:val="007D74F8"/>
    <w:pPr>
      <w:widowControl w:val="0"/>
      <w:autoSpaceDE w:val="0"/>
      <w:autoSpaceDN w:val="0"/>
      <w:ind w:firstLine="720"/>
      <w:jc w:val="both"/>
    </w:pPr>
    <w:rPr>
      <w:rFonts w:ascii="Arial" w:hAnsi="Arial" w:cs="Arial"/>
    </w:rPr>
  </w:style>
  <w:style w:type="paragraph" w:customStyle="1" w:styleId="affffffffffffff0">
    <w:name w:val="Стиль Междустр.интервал:  одинарный"/>
    <w:basedOn w:val="aff6"/>
    <w:qFormat/>
    <w:rsid w:val="007D74F8"/>
    <w:pPr>
      <w:ind w:firstLine="720"/>
      <w:jc w:val="both"/>
    </w:pPr>
    <w:rPr>
      <w:sz w:val="26"/>
      <w:szCs w:val="26"/>
    </w:rPr>
  </w:style>
  <w:style w:type="paragraph" w:customStyle="1" w:styleId="2fff0">
    <w:name w:val="Текст 2"/>
    <w:basedOn w:val="39"/>
    <w:qFormat/>
    <w:rsid w:val="007D74F8"/>
    <w:pPr>
      <w:keepNext w:val="0"/>
      <w:tabs>
        <w:tab w:val="clear" w:pos="720"/>
        <w:tab w:val="num" w:pos="2869"/>
      </w:tabs>
      <w:spacing w:before="0" w:after="120"/>
      <w:ind w:left="2869" w:hanging="360"/>
      <w:jc w:val="both"/>
    </w:pPr>
    <w:rPr>
      <w:rFonts w:cs="Arial"/>
      <w:sz w:val="22"/>
      <w:szCs w:val="22"/>
      <w:lang w:val="ru-RU" w:eastAsia="ru-RU"/>
    </w:rPr>
  </w:style>
  <w:style w:type="character" w:customStyle="1" w:styleId="defaulttext1">
    <w:name w:val="defaulttext1"/>
    <w:rsid w:val="007D74F8"/>
    <w:rPr>
      <w:rFonts w:ascii="Verdana" w:hAnsi="Verdana"/>
      <w:color w:val="000000"/>
      <w:sz w:val="18"/>
    </w:rPr>
  </w:style>
  <w:style w:type="paragraph" w:customStyle="1" w:styleId="FMainTXT">
    <w:name w:val="FMainTXT"/>
    <w:basedOn w:val="aff6"/>
    <w:qFormat/>
    <w:rsid w:val="007D74F8"/>
    <w:pPr>
      <w:spacing w:before="120" w:line="360" w:lineRule="auto"/>
      <w:ind w:left="142" w:firstLine="709"/>
      <w:jc w:val="both"/>
    </w:pPr>
    <w:rPr>
      <w:rFonts w:ascii="Arial" w:hAnsi="Arial" w:cs="Arial"/>
    </w:rPr>
  </w:style>
  <w:style w:type="paragraph" w:customStyle="1" w:styleId="NormalArial">
    <w:name w:val="Normal + Arial"/>
    <w:aliases w:val="10 pt"/>
    <w:basedOn w:val="aff6"/>
    <w:qFormat/>
    <w:rsid w:val="007D74F8"/>
    <w:pPr>
      <w:jc w:val="both"/>
    </w:pPr>
    <w:rPr>
      <w:rFonts w:ascii="Arial" w:hAnsi="Arial" w:cs="Arial"/>
      <w:sz w:val="20"/>
      <w:szCs w:val="20"/>
    </w:rPr>
  </w:style>
  <w:style w:type="paragraph" w:customStyle="1" w:styleId="affffffffffffff1">
    <w:name w:val="Табл_Текст"/>
    <w:basedOn w:val="aff6"/>
    <w:qFormat/>
    <w:rsid w:val="007D74F8"/>
    <w:pPr>
      <w:spacing w:after="120"/>
      <w:jc w:val="both"/>
    </w:pPr>
    <w:rPr>
      <w:rFonts w:ascii="Arial" w:hAnsi="Arial" w:cs="Arial"/>
      <w:sz w:val="20"/>
      <w:szCs w:val="20"/>
    </w:rPr>
  </w:style>
  <w:style w:type="character" w:customStyle="1" w:styleId="affffffffffffff2">
    <w:name w:val="Разметка"/>
    <w:rsid w:val="007D74F8"/>
    <w:rPr>
      <w:rFonts w:ascii="Arial" w:hAnsi="Arial"/>
      <w:color w:val="FF0000"/>
      <w:lang w:val="ru-RU"/>
    </w:rPr>
  </w:style>
  <w:style w:type="paragraph" w:customStyle="1" w:styleId="zakonpusual">
    <w:name w:val="zakon_pusual"/>
    <w:basedOn w:val="aff6"/>
    <w:qFormat/>
    <w:rsid w:val="007D74F8"/>
    <w:pPr>
      <w:widowControl w:val="0"/>
      <w:autoSpaceDE w:val="0"/>
      <w:autoSpaceDN w:val="0"/>
      <w:adjustRightInd w:val="0"/>
      <w:spacing w:before="100" w:beforeAutospacing="1" w:after="100" w:afterAutospacing="1"/>
      <w:ind w:firstLine="485"/>
      <w:jc w:val="both"/>
    </w:pPr>
    <w:rPr>
      <w:rFonts w:ascii="Verdana" w:hAnsi="Verdana" w:cs="Verdana"/>
      <w:color w:val="000000"/>
      <w:sz w:val="23"/>
      <w:szCs w:val="23"/>
    </w:rPr>
  </w:style>
  <w:style w:type="character" w:customStyle="1" w:styleId="160">
    <w:name w:val="Знак Знак16"/>
    <w:uiPriority w:val="99"/>
    <w:locked/>
    <w:rsid w:val="007D74F8"/>
    <w:rPr>
      <w:rFonts w:ascii="Times New Roman" w:hAnsi="Times New Roman"/>
      <w:sz w:val="20"/>
      <w:lang w:eastAsia="ru-RU"/>
    </w:rPr>
  </w:style>
  <w:style w:type="paragraph" w:customStyle="1" w:styleId="Head61">
    <w:name w:val="Head 6.1"/>
    <w:basedOn w:val="1f1"/>
    <w:next w:val="aff6"/>
    <w:qFormat/>
    <w:rsid w:val="007D74F8"/>
    <w:pPr>
      <w:keepNext w:val="0"/>
      <w:suppressAutoHyphens/>
      <w:autoSpaceDE/>
      <w:autoSpaceDN/>
      <w:adjustRightInd/>
      <w:spacing w:before="120" w:after="60"/>
      <w:outlineLvl w:val="9"/>
    </w:pPr>
    <w:rPr>
      <w:rFonts w:ascii="Times New Roman Bold" w:hAnsi="Times New Roman Bold" w:cs="Times New Roman Bold"/>
      <w:bCs/>
      <w:sz w:val="36"/>
      <w:szCs w:val="36"/>
    </w:rPr>
  </w:style>
  <w:style w:type="paragraph" w:customStyle="1" w:styleId="Head62">
    <w:name w:val="Head 6.2"/>
    <w:basedOn w:val="2a"/>
    <w:next w:val="aff6"/>
    <w:qFormat/>
    <w:rsid w:val="007D74F8"/>
    <w:pPr>
      <w:keepNext w:val="0"/>
      <w:widowControl w:val="0"/>
      <w:suppressAutoHyphens/>
      <w:spacing w:before="120"/>
      <w:jc w:val="center"/>
      <w:outlineLvl w:val="9"/>
    </w:pPr>
    <w:rPr>
      <w:rFonts w:ascii="Times New Roman Bold" w:hAnsi="Times New Roman Bold" w:cs="Times New Roman Bold"/>
      <w:bCs w:val="0"/>
      <w:i w:val="0"/>
      <w:szCs w:val="20"/>
      <w:lang w:val="en-US" w:eastAsia="en-US"/>
    </w:rPr>
  </w:style>
  <w:style w:type="paragraph" w:customStyle="1" w:styleId="Head72CharCharChar">
    <w:name w:val="Head 7.2 Char Char Char"/>
    <w:basedOn w:val="aff6"/>
    <w:qFormat/>
    <w:rsid w:val="007D74F8"/>
    <w:pPr>
      <w:keepNext/>
      <w:keepLines/>
      <w:tabs>
        <w:tab w:val="num" w:pos="576"/>
      </w:tabs>
      <w:suppressAutoHyphens/>
      <w:spacing w:after="120"/>
      <w:ind w:left="576" w:hanging="576"/>
      <w:outlineLvl w:val="0"/>
    </w:pPr>
    <w:rPr>
      <w:rFonts w:ascii="Times New Roman Bold" w:hAnsi="Times New Roman Bold" w:cs="Times New Roman Bold"/>
      <w:b/>
      <w:bCs/>
      <w:lang w:eastAsia="en-US"/>
    </w:rPr>
  </w:style>
  <w:style w:type="paragraph" w:customStyle="1" w:styleId="affffffffffffff3">
    <w:name w:val="Маркированный"/>
    <w:basedOn w:val="aff6"/>
    <w:qFormat/>
    <w:rsid w:val="007D74F8"/>
    <w:pPr>
      <w:tabs>
        <w:tab w:val="num" w:pos="1800"/>
      </w:tabs>
      <w:spacing w:before="60" w:after="60" w:line="240" w:lineRule="atLeast"/>
      <w:jc w:val="both"/>
    </w:pPr>
    <w:rPr>
      <w:rFonts w:ascii="Arial" w:hAnsi="Arial" w:cs="Arial"/>
      <w:sz w:val="20"/>
      <w:szCs w:val="20"/>
    </w:rPr>
  </w:style>
  <w:style w:type="paragraph" w:customStyle="1" w:styleId="CommentSubject1">
    <w:name w:val="Comment Subject1"/>
    <w:basedOn w:val="afffb"/>
    <w:next w:val="afffb"/>
    <w:semiHidden/>
    <w:qFormat/>
    <w:rsid w:val="007D74F8"/>
    <w:rPr>
      <w:b/>
      <w:bCs/>
    </w:rPr>
  </w:style>
  <w:style w:type="paragraph" w:customStyle="1" w:styleId="BalloonText1">
    <w:name w:val="Balloon Text1"/>
    <w:basedOn w:val="aff6"/>
    <w:semiHidden/>
    <w:qFormat/>
    <w:rsid w:val="007D74F8"/>
    <w:rPr>
      <w:rFonts w:ascii="Tahoma" w:hAnsi="Tahoma" w:cs="Tahoma"/>
      <w:sz w:val="16"/>
      <w:szCs w:val="16"/>
    </w:rPr>
  </w:style>
  <w:style w:type="paragraph" w:customStyle="1" w:styleId="affffffffffffff4">
    <w:name w:val="Перечисления нум."/>
    <w:basedOn w:val="affc"/>
    <w:qFormat/>
    <w:rsid w:val="007D74F8"/>
    <w:pPr>
      <w:keepNext/>
      <w:tabs>
        <w:tab w:val="num" w:pos="792"/>
      </w:tabs>
      <w:spacing w:before="100" w:after="100"/>
      <w:ind w:left="792" w:hanging="432"/>
      <w:jc w:val="both"/>
    </w:pPr>
    <w:rPr>
      <w:kern w:val="28"/>
      <w:sz w:val="28"/>
      <w:szCs w:val="28"/>
      <w:lang w:eastAsia="en-US"/>
    </w:rPr>
  </w:style>
  <w:style w:type="paragraph" w:customStyle="1" w:styleId="num">
    <w:name w:val="Список num"/>
    <w:basedOn w:val="aff6"/>
    <w:qFormat/>
    <w:rsid w:val="007D74F8"/>
    <w:pPr>
      <w:numPr>
        <w:numId w:val="55"/>
      </w:numPr>
      <w:tabs>
        <w:tab w:val="clear" w:pos="720"/>
        <w:tab w:val="num" w:pos="1774"/>
      </w:tabs>
      <w:spacing w:before="120" w:after="120" w:line="240" w:lineRule="atLeast"/>
      <w:ind w:left="1774" w:hanging="705"/>
      <w:jc w:val="both"/>
    </w:pPr>
    <w:rPr>
      <w:rFonts w:ascii="Arial" w:hAnsi="Arial" w:cs="Arial"/>
      <w:spacing w:val="-5"/>
      <w:sz w:val="20"/>
      <w:szCs w:val="20"/>
    </w:rPr>
  </w:style>
  <w:style w:type="paragraph" w:customStyle="1" w:styleId="-21">
    <w:name w:val="Маркированный список-2"/>
    <w:basedOn w:val="aff6"/>
    <w:qFormat/>
    <w:rsid w:val="007D74F8"/>
    <w:pPr>
      <w:tabs>
        <w:tab w:val="num" w:pos="1080"/>
      </w:tabs>
      <w:ind w:left="1080"/>
      <w:contextualSpacing/>
    </w:pPr>
  </w:style>
  <w:style w:type="paragraph" w:customStyle="1" w:styleId="Head93">
    <w:name w:val="Head 9.3"/>
    <w:basedOn w:val="Head63"/>
    <w:next w:val="aff6"/>
    <w:qFormat/>
    <w:rsid w:val="007D74F8"/>
    <w:pPr>
      <w:keepNext/>
      <w:numPr>
        <w:numId w:val="57"/>
      </w:numPr>
      <w:tabs>
        <w:tab w:val="clear" w:pos="2704"/>
        <w:tab w:val="num" w:pos="360"/>
        <w:tab w:val="num" w:pos="612"/>
        <w:tab w:val="num" w:pos="1080"/>
      </w:tabs>
      <w:spacing w:before="240" w:line="360" w:lineRule="auto"/>
      <w:ind w:left="360"/>
    </w:pPr>
    <w:rPr>
      <w:rFonts w:cs="Times New Roman Bold"/>
      <w:bCs/>
      <w:szCs w:val="28"/>
      <w:lang w:val="ru-RU" w:bidi="ar-SA"/>
    </w:rPr>
  </w:style>
  <w:style w:type="paragraph" w:customStyle="1" w:styleId="affffffffffffff5">
    <w:name w:val="Список нум."/>
    <w:basedOn w:val="aff6"/>
    <w:qFormat/>
    <w:rsid w:val="007D74F8"/>
    <w:pPr>
      <w:keepNext/>
      <w:tabs>
        <w:tab w:val="num" w:pos="1440"/>
        <w:tab w:val="left" w:pos="1701"/>
      </w:tabs>
      <w:spacing w:before="120" w:after="120" w:line="360" w:lineRule="auto"/>
      <w:ind w:left="1440" w:hanging="360"/>
    </w:pPr>
    <w:rPr>
      <w:rFonts w:ascii="Arial" w:hAnsi="Arial" w:cs="Arial"/>
    </w:rPr>
  </w:style>
  <w:style w:type="paragraph" w:customStyle="1" w:styleId="affffffffffffff6">
    <w:name w:val="Абзац Требование нумерованный"/>
    <w:basedOn w:val="aff6"/>
    <w:qFormat/>
    <w:rsid w:val="007D74F8"/>
    <w:pPr>
      <w:tabs>
        <w:tab w:val="num" w:pos="720"/>
      </w:tabs>
      <w:spacing w:before="60" w:after="60"/>
      <w:ind w:left="720" w:hanging="360"/>
      <w:jc w:val="both"/>
    </w:pPr>
    <w:rPr>
      <w:lang w:eastAsia="en-US"/>
    </w:rPr>
  </w:style>
  <w:style w:type="paragraph" w:customStyle="1" w:styleId="Level1">
    <w:name w:val="Level 1"/>
    <w:basedOn w:val="aff6"/>
    <w:autoRedefine/>
    <w:qFormat/>
    <w:rsid w:val="007D74F8"/>
    <w:pPr>
      <w:tabs>
        <w:tab w:val="left" w:pos="720"/>
        <w:tab w:val="left" w:pos="1440"/>
        <w:tab w:val="left" w:pos="2304"/>
      </w:tabs>
      <w:spacing w:after="288"/>
      <w:ind w:left="2197" w:hanging="397"/>
      <w:jc w:val="both"/>
    </w:pPr>
    <w:rPr>
      <w:rFonts w:ascii="Arial" w:hAnsi="Arial" w:cs="Arial"/>
      <w:lang w:val="en-GB"/>
    </w:rPr>
  </w:style>
  <w:style w:type="paragraph" w:customStyle="1" w:styleId="Level2">
    <w:name w:val="Level 2"/>
    <w:basedOn w:val="aff6"/>
    <w:qFormat/>
    <w:rsid w:val="007D74F8"/>
    <w:pPr>
      <w:tabs>
        <w:tab w:val="num" w:pos="1080"/>
        <w:tab w:val="left" w:pos="2304"/>
      </w:tabs>
      <w:spacing w:after="288"/>
      <w:ind w:left="2197" w:hanging="397"/>
      <w:jc w:val="both"/>
    </w:pPr>
    <w:rPr>
      <w:rFonts w:ascii="Arial" w:hAnsi="Arial" w:cs="Arial"/>
      <w:lang w:val="en-GB"/>
    </w:rPr>
  </w:style>
  <w:style w:type="paragraph" w:customStyle="1" w:styleId="Level3">
    <w:name w:val="Level 3"/>
    <w:basedOn w:val="aff6"/>
    <w:qFormat/>
    <w:rsid w:val="007D74F8"/>
    <w:pPr>
      <w:tabs>
        <w:tab w:val="num" w:pos="72"/>
        <w:tab w:val="num" w:pos="1080"/>
        <w:tab w:val="left" w:pos="1440"/>
      </w:tabs>
      <w:spacing w:after="288"/>
      <w:ind w:left="2197" w:hanging="397"/>
      <w:jc w:val="both"/>
    </w:pPr>
    <w:rPr>
      <w:rFonts w:ascii="Arial" w:hAnsi="Arial" w:cs="Arial"/>
      <w:lang w:val="en-GB"/>
    </w:rPr>
  </w:style>
  <w:style w:type="paragraph" w:customStyle="1" w:styleId="ITBClauseHeader">
    <w:name w:val="ITB Clause Header"/>
    <w:basedOn w:val="aff6"/>
    <w:qFormat/>
    <w:rsid w:val="007D74F8"/>
    <w:pPr>
      <w:keepNext/>
      <w:keepLines/>
      <w:tabs>
        <w:tab w:val="num" w:pos="144"/>
        <w:tab w:val="num"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aff6"/>
    <w:qFormat/>
    <w:rsid w:val="007D74F8"/>
    <w:pPr>
      <w:numPr>
        <w:ilvl w:val="1"/>
      </w:numPr>
      <w:tabs>
        <w:tab w:val="num" w:pos="576"/>
        <w:tab w:val="left" w:pos="1440"/>
      </w:tabs>
      <w:spacing w:after="200"/>
      <w:ind w:left="1440" w:hanging="684"/>
      <w:jc w:val="both"/>
    </w:pPr>
    <w:rPr>
      <w:rFonts w:ascii="Arial" w:hAnsi="Arial" w:cs="Arial"/>
      <w:lang w:val="en-US" w:eastAsia="en-US"/>
    </w:rPr>
  </w:style>
  <w:style w:type="paragraph" w:customStyle="1" w:styleId="ITBSub-ClauseaList">
    <w:name w:val="ITB Sub-Clause (a) List"/>
    <w:basedOn w:val="aff6"/>
    <w:qFormat/>
    <w:rsid w:val="007D74F8"/>
    <w:pPr>
      <w:numPr>
        <w:ilvl w:val="2"/>
      </w:numPr>
      <w:tabs>
        <w:tab w:val="num" w:pos="1296"/>
        <w:tab w:val="num" w:pos="1980"/>
        <w:tab w:val="left" w:pos="2430"/>
      </w:tabs>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qFormat/>
    <w:rsid w:val="007D74F8"/>
    <w:pPr>
      <w:numPr>
        <w:ilvl w:val="0"/>
        <w:numId w:val="56"/>
      </w:numPr>
      <w:tabs>
        <w:tab w:val="clear" w:pos="2430"/>
        <w:tab w:val="num" w:pos="720"/>
        <w:tab w:val="left" w:pos="2520"/>
        <w:tab w:val="num" w:pos="2700"/>
        <w:tab w:val="num" w:pos="2880"/>
        <w:tab w:val="left" w:pos="3060"/>
        <w:tab w:val="num" w:pos="3957"/>
      </w:tabs>
      <w:ind w:left="2520"/>
    </w:pPr>
  </w:style>
  <w:style w:type="paragraph" w:customStyle="1" w:styleId="16">
    <w:name w:val="1. Основной цифровой список"/>
    <w:basedOn w:val="aff6"/>
    <w:qFormat/>
    <w:rsid w:val="007D74F8"/>
    <w:pPr>
      <w:numPr>
        <w:ilvl w:val="2"/>
        <w:numId w:val="58"/>
      </w:numPr>
      <w:tabs>
        <w:tab w:val="clear" w:pos="360"/>
      </w:tabs>
      <w:spacing w:after="240" w:line="240" w:lineRule="atLeast"/>
      <w:jc w:val="both"/>
    </w:pPr>
    <w:rPr>
      <w:rFonts w:ascii="Arial" w:hAnsi="Arial" w:cs="Arial"/>
      <w:spacing w:val="-5"/>
    </w:rPr>
  </w:style>
  <w:style w:type="paragraph" w:customStyle="1" w:styleId="Head21">
    <w:name w:val="Head 2.1"/>
    <w:basedOn w:val="aff6"/>
    <w:qFormat/>
    <w:rsid w:val="007D74F8"/>
    <w:pPr>
      <w:keepNext/>
      <w:numPr>
        <w:ilvl w:val="3"/>
        <w:numId w:val="58"/>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6"/>
    <w:qFormat/>
    <w:rsid w:val="007D74F8"/>
    <w:pPr>
      <w:numPr>
        <w:ilvl w:val="4"/>
        <w:numId w:val="58"/>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d">
    <w:name w:val="Список1"/>
    <w:basedOn w:val="aff6"/>
    <w:qFormat/>
    <w:rsid w:val="007D74F8"/>
    <w:pPr>
      <w:tabs>
        <w:tab w:val="num" w:pos="576"/>
        <w:tab w:val="num" w:pos="1788"/>
      </w:tabs>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f1"/>
    <w:next w:val="aff6"/>
    <w:autoRedefine/>
    <w:qFormat/>
    <w:rsid w:val="007D74F8"/>
    <w:pPr>
      <w:pageBreakBefore/>
      <w:widowControl/>
      <w:tabs>
        <w:tab w:val="num" w:pos="2508"/>
      </w:tabs>
      <w:autoSpaceDE/>
      <w:autoSpaceDN/>
      <w:adjustRightInd/>
      <w:spacing w:before="240" w:after="60" w:line="360" w:lineRule="auto"/>
      <w:ind w:left="1800" w:hanging="360"/>
      <w:jc w:val="left"/>
    </w:pPr>
    <w:rPr>
      <w:bCs/>
      <w:kern w:val="28"/>
      <w:sz w:val="28"/>
      <w:szCs w:val="28"/>
      <w:lang w:val="ru-RU" w:eastAsia="ru-RU"/>
    </w:rPr>
  </w:style>
  <w:style w:type="paragraph" w:customStyle="1" w:styleId="PamkaStad">
    <w:name w:val="PamkaStad"/>
    <w:basedOn w:val="aff6"/>
    <w:qFormat/>
    <w:rsid w:val="007D74F8"/>
    <w:pPr>
      <w:tabs>
        <w:tab w:val="num" w:pos="3228"/>
      </w:tabs>
      <w:jc w:val="center"/>
    </w:pPr>
  </w:style>
  <w:style w:type="paragraph" w:customStyle="1" w:styleId="bodysingle0">
    <w:name w:val="bodysingle"/>
    <w:basedOn w:val="aff6"/>
    <w:qFormat/>
    <w:rsid w:val="007D74F8"/>
    <w:pPr>
      <w:jc w:val="both"/>
    </w:pPr>
    <w:rPr>
      <w:lang w:val="en-US" w:eastAsia="en-US"/>
    </w:rPr>
  </w:style>
  <w:style w:type="paragraph" w:customStyle="1" w:styleId="PamkaSmall">
    <w:name w:val="PamkaSmall"/>
    <w:basedOn w:val="affc"/>
    <w:qFormat/>
    <w:rsid w:val="007D74F8"/>
    <w:pPr>
      <w:spacing w:after="60" w:line="360" w:lineRule="auto"/>
    </w:pPr>
    <w:rPr>
      <w:rFonts w:ascii="Arial" w:hAnsi="Arial" w:cs="Arial"/>
      <w:szCs w:val="20"/>
      <w:lang w:eastAsia="en-US"/>
    </w:rPr>
  </w:style>
  <w:style w:type="paragraph" w:customStyle="1" w:styleId="List2">
    <w:name w:val="List2"/>
    <w:basedOn w:val="aff6"/>
    <w:qFormat/>
    <w:rsid w:val="007D74F8"/>
    <w:pPr>
      <w:tabs>
        <w:tab w:val="num" w:pos="420"/>
      </w:tabs>
      <w:ind w:left="420" w:hanging="420"/>
    </w:pPr>
  </w:style>
  <w:style w:type="paragraph" w:customStyle="1" w:styleId="explanatorynotes">
    <w:name w:val="explanatory_notes"/>
    <w:basedOn w:val="aff6"/>
    <w:qFormat/>
    <w:rsid w:val="007D74F8"/>
    <w:pPr>
      <w:suppressAutoHyphens/>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6"/>
    <w:qFormat/>
    <w:rsid w:val="007D74F8"/>
    <w:pPr>
      <w:tabs>
        <w:tab w:val="num" w:pos="624"/>
      </w:tabs>
      <w:spacing w:before="100" w:after="100"/>
      <w:ind w:left="624" w:hanging="624"/>
      <w:jc w:val="both"/>
    </w:pPr>
  </w:style>
  <w:style w:type="paragraph" w:customStyle="1" w:styleId="stylebodytextjustifiedbefore5ptafter5ptkernat100">
    <w:name w:val="stylebodytextjustifiedbefore5ptafter5ptkernat10"/>
    <w:basedOn w:val="aff6"/>
    <w:qFormat/>
    <w:rsid w:val="007D74F8"/>
    <w:pPr>
      <w:spacing w:before="100" w:after="100"/>
      <w:ind w:left="360" w:hanging="360"/>
      <w:jc w:val="both"/>
    </w:pPr>
  </w:style>
  <w:style w:type="paragraph" w:customStyle="1" w:styleId="201">
    <w:name w:val="20"/>
    <w:basedOn w:val="aff6"/>
    <w:qFormat/>
    <w:rsid w:val="007D74F8"/>
    <w:pPr>
      <w:ind w:left="348" w:hanging="180"/>
    </w:pPr>
    <w:rPr>
      <w:sz w:val="16"/>
      <w:szCs w:val="16"/>
    </w:rPr>
  </w:style>
  <w:style w:type="paragraph" w:customStyle="1" w:styleId="300">
    <w:name w:val="30"/>
    <w:basedOn w:val="aff6"/>
    <w:qFormat/>
    <w:rsid w:val="007D74F8"/>
    <w:pPr>
      <w:ind w:left="571" w:hanging="180"/>
    </w:pPr>
    <w:rPr>
      <w:sz w:val="16"/>
      <w:szCs w:val="16"/>
    </w:rPr>
  </w:style>
  <w:style w:type="character" w:customStyle="1" w:styleId="variant">
    <w:name w:val="variant"/>
    <w:rsid w:val="007D74F8"/>
  </w:style>
  <w:style w:type="paragraph" w:customStyle="1" w:styleId="1fffe">
    <w:name w:val="Нумер1"/>
    <w:basedOn w:val="aff6"/>
    <w:autoRedefine/>
    <w:qFormat/>
    <w:rsid w:val="007D74F8"/>
    <w:pPr>
      <w:tabs>
        <w:tab w:val="num" w:pos="360"/>
      </w:tabs>
      <w:ind w:left="360" w:hanging="360"/>
      <w:jc w:val="both"/>
    </w:pPr>
    <w:rPr>
      <w:sz w:val="28"/>
      <w:szCs w:val="28"/>
      <w:lang w:eastAsia="en-US"/>
    </w:rPr>
  </w:style>
  <w:style w:type="character" w:customStyle="1" w:styleId="zakonspanheader1">
    <w:name w:val="zakon_spanheader1"/>
    <w:rsid w:val="007D74F8"/>
    <w:rPr>
      <w:rFonts w:ascii="Arial" w:hAnsi="Arial"/>
      <w:color w:val="000080"/>
      <w:sz w:val="18"/>
    </w:rPr>
  </w:style>
  <w:style w:type="paragraph" w:customStyle="1" w:styleId="zakonpheader">
    <w:name w:val="zakon_pheader"/>
    <w:basedOn w:val="aff6"/>
    <w:qFormat/>
    <w:rsid w:val="007D74F8"/>
    <w:pPr>
      <w:widowControl w:val="0"/>
      <w:autoSpaceDE w:val="0"/>
      <w:autoSpaceDN w:val="0"/>
      <w:adjustRightInd w:val="0"/>
      <w:spacing w:before="100" w:beforeAutospacing="1" w:after="100" w:afterAutospacing="1"/>
      <w:jc w:val="center"/>
    </w:pPr>
    <w:rPr>
      <w:rFonts w:ascii="Verdana" w:hAnsi="Verdana" w:cs="Verdana"/>
      <w:color w:val="000000"/>
      <w:sz w:val="23"/>
      <w:szCs w:val="23"/>
    </w:rPr>
  </w:style>
  <w:style w:type="paragraph" w:customStyle="1" w:styleId="zakonplink">
    <w:name w:val="zakon_plink"/>
    <w:basedOn w:val="aff6"/>
    <w:qFormat/>
    <w:rsid w:val="007D74F8"/>
    <w:pPr>
      <w:widowControl w:val="0"/>
      <w:autoSpaceDE w:val="0"/>
      <w:autoSpaceDN w:val="0"/>
      <w:adjustRightInd w:val="0"/>
      <w:spacing w:before="100" w:beforeAutospacing="1" w:after="100" w:afterAutospacing="1"/>
    </w:pPr>
    <w:rPr>
      <w:rFonts w:ascii="Verdana" w:hAnsi="Verdana" w:cs="Verdana"/>
      <w:color w:val="000000"/>
      <w:sz w:val="23"/>
      <w:szCs w:val="23"/>
    </w:rPr>
  </w:style>
  <w:style w:type="character" w:customStyle="1" w:styleId="zakonlink1">
    <w:name w:val="zakon_link1"/>
    <w:rsid w:val="007D74F8"/>
    <w:rPr>
      <w:rFonts w:ascii="Arial" w:hAnsi="Arial"/>
      <w:color w:val="000000"/>
      <w:sz w:val="18"/>
    </w:rPr>
  </w:style>
  <w:style w:type="paragraph" w:customStyle="1" w:styleId="zakonpright">
    <w:name w:val="zakon_pright"/>
    <w:basedOn w:val="aff6"/>
    <w:qFormat/>
    <w:rsid w:val="007D74F8"/>
    <w:pPr>
      <w:widowControl w:val="0"/>
      <w:autoSpaceDE w:val="0"/>
      <w:autoSpaceDN w:val="0"/>
      <w:adjustRightInd w:val="0"/>
      <w:spacing w:before="100" w:beforeAutospacing="1" w:after="100" w:afterAutospacing="1"/>
      <w:jc w:val="right"/>
    </w:pPr>
    <w:rPr>
      <w:rFonts w:ascii="Verdana" w:hAnsi="Verdana" w:cs="Verdana"/>
      <w:color w:val="000000"/>
      <w:sz w:val="23"/>
      <w:szCs w:val="23"/>
    </w:rPr>
  </w:style>
  <w:style w:type="paragraph" w:customStyle="1" w:styleId="HTMLPreformatted1">
    <w:name w:val="HTML Preformatted1"/>
    <w:basedOn w:val="aff6"/>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paragraph" w:customStyle="1" w:styleId="n">
    <w:name w:val="n"/>
    <w:basedOn w:val="affc"/>
    <w:qFormat/>
    <w:rsid w:val="007D74F8"/>
    <w:pPr>
      <w:keepNext/>
      <w:keepLines/>
      <w:suppressLineNumbers/>
      <w:suppressAutoHyphens/>
      <w:autoSpaceDE w:val="0"/>
      <w:autoSpaceDN w:val="0"/>
      <w:adjustRightInd w:val="0"/>
      <w:spacing w:after="0"/>
      <w:jc w:val="center"/>
    </w:pPr>
    <w:rPr>
      <w:b/>
      <w:bCs/>
      <w:sz w:val="22"/>
      <w:szCs w:val="22"/>
      <w:lang w:eastAsia="en-US"/>
    </w:rPr>
  </w:style>
  <w:style w:type="paragraph" w:customStyle="1" w:styleId="Heading">
    <w:name w:val="Heading"/>
    <w:basedOn w:val="aff6"/>
    <w:qFormat/>
    <w:rsid w:val="007D74F8"/>
    <w:pPr>
      <w:numPr>
        <w:numId w:val="59"/>
      </w:numPr>
      <w:tabs>
        <w:tab w:val="clear" w:pos="1134"/>
        <w:tab w:val="num" w:pos="2160"/>
      </w:tabs>
      <w:ind w:left="2160" w:hanging="1440"/>
    </w:pPr>
    <w:rPr>
      <w:b/>
      <w:bCs/>
      <w:sz w:val="40"/>
      <w:szCs w:val="40"/>
      <w:lang w:eastAsia="en-US"/>
    </w:rPr>
  </w:style>
  <w:style w:type="paragraph" w:customStyle="1" w:styleId="1ffff">
    <w:name w:val="Прил_1"/>
    <w:basedOn w:val="1f1"/>
    <w:next w:val="aff6"/>
    <w:qFormat/>
    <w:rsid w:val="007D74F8"/>
    <w:pPr>
      <w:widowControl/>
      <w:tabs>
        <w:tab w:val="num" w:pos="720"/>
      </w:tabs>
      <w:suppressAutoHyphens/>
      <w:autoSpaceDE/>
      <w:autoSpaceDN/>
      <w:adjustRightInd/>
      <w:spacing w:before="480" w:after="280" w:line="360" w:lineRule="auto"/>
      <w:ind w:left="720" w:hanging="720"/>
      <w:jc w:val="left"/>
    </w:pPr>
    <w:rPr>
      <w:bCs/>
      <w:caps/>
      <w:sz w:val="28"/>
      <w:szCs w:val="28"/>
      <w:lang w:val="ru-RU" w:eastAsia="ru-RU"/>
    </w:rPr>
  </w:style>
  <w:style w:type="paragraph" w:customStyle="1" w:styleId="1ffff0">
    <w:name w:val="Список 1)"/>
    <w:aliases w:val="2),3)..."/>
    <w:basedOn w:val="aff6"/>
    <w:qFormat/>
    <w:rsid w:val="007D74F8"/>
    <w:pPr>
      <w:ind w:left="1068" w:hanging="360"/>
    </w:pPr>
    <w:rPr>
      <w:rFonts w:ascii="Arial" w:hAnsi="Arial" w:cs="Arial"/>
      <w:sz w:val="22"/>
      <w:szCs w:val="22"/>
    </w:rPr>
  </w:style>
  <w:style w:type="paragraph" w:customStyle="1" w:styleId="2fff1">
    <w:name w:val="Прил_2"/>
    <w:basedOn w:val="2a"/>
    <w:next w:val="aff6"/>
    <w:qFormat/>
    <w:rsid w:val="007D74F8"/>
    <w:pPr>
      <w:tabs>
        <w:tab w:val="left" w:pos="900"/>
      </w:tabs>
      <w:suppressAutoHyphens/>
      <w:spacing w:before="400" w:after="240"/>
      <w:ind w:left="900" w:hanging="900"/>
    </w:pPr>
    <w:rPr>
      <w:rFonts w:ascii="Times New Roman" w:hAnsi="Times New Roman"/>
      <w:bCs w:val="0"/>
      <w:i w:val="0"/>
      <w:szCs w:val="20"/>
    </w:rPr>
  </w:style>
  <w:style w:type="paragraph" w:customStyle="1" w:styleId="3fe">
    <w:name w:val="Прил_3"/>
    <w:basedOn w:val="39"/>
    <w:next w:val="aff6"/>
    <w:qFormat/>
    <w:rsid w:val="007D74F8"/>
    <w:pPr>
      <w:tabs>
        <w:tab w:val="clear" w:pos="720"/>
        <w:tab w:val="num"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2"/>
    <w:next w:val="aff6"/>
    <w:qFormat/>
    <w:rsid w:val="007D74F8"/>
    <w:pPr>
      <w:widowControl/>
      <w:numPr>
        <w:ilvl w:val="3"/>
      </w:numPr>
      <w:tabs>
        <w:tab w:val="num" w:pos="864"/>
        <w:tab w:val="left" w:pos="1260"/>
      </w:tabs>
      <w:suppressAutoHyphens/>
      <w:autoSpaceDE/>
      <w:autoSpaceDN/>
      <w:adjustRightInd/>
      <w:spacing w:before="240" w:after="160"/>
      <w:ind w:left="1260" w:hanging="1260"/>
      <w:jc w:val="left"/>
    </w:pPr>
    <w:rPr>
      <w:b/>
    </w:rPr>
  </w:style>
  <w:style w:type="paragraph" w:customStyle="1" w:styleId="3ff">
    <w:name w:val="Название документа 3"/>
    <w:basedOn w:val="aff6"/>
    <w:qFormat/>
    <w:rsid w:val="007D74F8"/>
    <w:pPr>
      <w:suppressAutoHyphens/>
      <w:jc w:val="center"/>
    </w:pPr>
    <w:rPr>
      <w:b/>
      <w:bCs/>
    </w:rPr>
  </w:style>
  <w:style w:type="paragraph" w:customStyle="1" w:styleId="1ffff1">
    <w:name w:val="Название документа 1"/>
    <w:basedOn w:val="aff6"/>
    <w:next w:val="2fff2"/>
    <w:qFormat/>
    <w:rsid w:val="007D74F8"/>
    <w:pPr>
      <w:suppressAutoHyphens/>
      <w:spacing w:before="360" w:after="240"/>
      <w:jc w:val="center"/>
    </w:pPr>
    <w:rPr>
      <w:b/>
      <w:bCs/>
      <w:caps/>
      <w:spacing w:val="20"/>
      <w:sz w:val="36"/>
      <w:szCs w:val="36"/>
    </w:rPr>
  </w:style>
  <w:style w:type="paragraph" w:customStyle="1" w:styleId="2fff2">
    <w:name w:val="Название документа 2"/>
    <w:basedOn w:val="1f1"/>
    <w:next w:val="aff6"/>
    <w:qFormat/>
    <w:rsid w:val="007D74F8"/>
    <w:pPr>
      <w:widowControl/>
      <w:suppressAutoHyphens/>
      <w:autoSpaceDE/>
      <w:autoSpaceDN/>
      <w:adjustRightInd/>
      <w:spacing w:before="240" w:after="280"/>
      <w:outlineLvl w:val="9"/>
    </w:pPr>
    <w:rPr>
      <w:bCs/>
      <w:caps/>
      <w:sz w:val="28"/>
      <w:szCs w:val="28"/>
      <w:lang w:val="ru-RU" w:eastAsia="ru-RU"/>
    </w:rPr>
  </w:style>
  <w:style w:type="paragraph" w:customStyle="1" w:styleId="affffffffffffff7">
    <w:name w:val="Табл_Заголовок"/>
    <w:basedOn w:val="aff6"/>
    <w:qFormat/>
    <w:rsid w:val="007D74F8"/>
    <w:pPr>
      <w:spacing w:before="120"/>
      <w:jc w:val="center"/>
    </w:pPr>
    <w:rPr>
      <w:b/>
      <w:bCs/>
    </w:rPr>
  </w:style>
  <w:style w:type="paragraph" w:customStyle="1" w:styleId="affffffffffffff8">
    <w:name w:val="ОГЛАВЛЕНИЕ"/>
    <w:basedOn w:val="aff6"/>
    <w:next w:val="aff6"/>
    <w:qFormat/>
    <w:rsid w:val="007D74F8"/>
    <w:pPr>
      <w:pageBreakBefore/>
      <w:spacing w:before="240" w:after="480"/>
    </w:pPr>
    <w:rPr>
      <w:b/>
      <w:bCs/>
      <w:caps/>
      <w:sz w:val="28"/>
      <w:szCs w:val="28"/>
    </w:rPr>
  </w:style>
  <w:style w:type="paragraph" w:customStyle="1" w:styleId="affffffffffffff9">
    <w:name w:val="Конфигурационные файлы"/>
    <w:qFormat/>
    <w:rsid w:val="007D74F8"/>
    <w:pPr>
      <w:spacing w:after="120"/>
    </w:pPr>
    <w:rPr>
      <w:rFonts w:ascii="Courier New" w:hAnsi="Courier New" w:cs="Courier New"/>
      <w:lang w:val="en-US"/>
    </w:rPr>
  </w:style>
  <w:style w:type="paragraph" w:customStyle="1" w:styleId="affffffffffffffa">
    <w:name w:val="Текст колонтитула"/>
    <w:qFormat/>
    <w:rsid w:val="007D74F8"/>
    <w:pPr>
      <w:jc w:val="right"/>
    </w:pPr>
    <w:rPr>
      <w:rFonts w:ascii="Arial" w:hAnsi="Arial" w:cs="Arial"/>
      <w:i/>
      <w:iCs/>
      <w:sz w:val="18"/>
      <w:szCs w:val="18"/>
    </w:rPr>
  </w:style>
  <w:style w:type="paragraph" w:customStyle="1" w:styleId="1ffff2">
    <w:name w:val="Текст_АбзНеНум_1"/>
    <w:basedOn w:val="aff6"/>
    <w:qFormat/>
    <w:rsid w:val="007D74F8"/>
    <w:pPr>
      <w:tabs>
        <w:tab w:val="left" w:pos="851"/>
      </w:tabs>
      <w:spacing w:before="20" w:after="20"/>
      <w:ind w:left="850" w:hanging="425"/>
      <w:jc w:val="both"/>
    </w:pPr>
    <w:rPr>
      <w:rFonts w:ascii="Arial" w:hAnsi="Arial" w:cs="Arial"/>
      <w:sz w:val="20"/>
      <w:szCs w:val="20"/>
    </w:rPr>
  </w:style>
  <w:style w:type="paragraph" w:customStyle="1" w:styleId="affffffffffffffb">
    <w:name w:val="письмо"/>
    <w:basedOn w:val="aff6"/>
    <w:qFormat/>
    <w:rsid w:val="007D74F8"/>
    <w:pPr>
      <w:ind w:firstLine="720"/>
      <w:jc w:val="both"/>
    </w:pPr>
    <w:rPr>
      <w:sz w:val="28"/>
      <w:szCs w:val="28"/>
    </w:rPr>
  </w:style>
  <w:style w:type="paragraph" w:customStyle="1" w:styleId="TextBox">
    <w:name w:val="Text Box"/>
    <w:qFormat/>
    <w:rsid w:val="007D74F8"/>
    <w:pPr>
      <w:keepNext/>
      <w:keepLines/>
      <w:tabs>
        <w:tab w:val="left" w:pos="-720"/>
      </w:tabs>
      <w:suppressAutoHyphens/>
      <w:jc w:val="both"/>
    </w:pPr>
    <w:rPr>
      <w:spacing w:val="-2"/>
      <w:sz w:val="22"/>
      <w:szCs w:val="22"/>
      <w:lang w:val="en-US" w:eastAsia="en-US"/>
    </w:rPr>
  </w:style>
  <w:style w:type="paragraph" w:customStyle="1" w:styleId="tabletxt">
    <w:name w:val="table_txt"/>
    <w:basedOn w:val="aff6"/>
    <w:qFormat/>
    <w:rsid w:val="007D74F8"/>
    <w:pPr>
      <w:suppressAutoHyphens/>
      <w:spacing w:after="120"/>
    </w:pPr>
    <w:rPr>
      <w:sz w:val="22"/>
      <w:szCs w:val="22"/>
      <w:lang w:val="en-US" w:eastAsia="en-US"/>
    </w:rPr>
  </w:style>
  <w:style w:type="paragraph" w:customStyle="1" w:styleId="affffffffffffffc">
    <w:name w:val="Выполняемые задачи"/>
    <w:basedOn w:val="aff6"/>
    <w:qFormat/>
    <w:rsid w:val="007D74F8"/>
    <w:pPr>
      <w:tabs>
        <w:tab w:val="num" w:pos="1440"/>
      </w:tabs>
      <w:ind w:left="1440" w:hanging="360"/>
    </w:pPr>
  </w:style>
  <w:style w:type="paragraph" w:customStyle="1" w:styleId="affffffffffffffd">
    <w:name w:val="А Строки в таблице"/>
    <w:basedOn w:val="aff6"/>
    <w:qFormat/>
    <w:rsid w:val="007D74F8"/>
    <w:pPr>
      <w:suppressAutoHyphens/>
    </w:pPr>
    <w:rPr>
      <w:color w:val="000000"/>
      <w:sz w:val="26"/>
      <w:szCs w:val="26"/>
      <w:lang w:eastAsia="en-US"/>
    </w:rPr>
  </w:style>
  <w:style w:type="character" w:customStyle="1" w:styleId="320">
    <w:name w:val="Знак Знак32"/>
    <w:uiPriority w:val="99"/>
    <w:rsid w:val="007D74F8"/>
    <w:rPr>
      <w:b/>
      <w:kern w:val="32"/>
      <w:sz w:val="32"/>
      <w:lang w:val="en-US" w:eastAsia="en-US"/>
    </w:rPr>
  </w:style>
  <w:style w:type="paragraph" w:customStyle="1" w:styleId="affffffffffffffe">
    <w:name w:val="А Основной текст"/>
    <w:link w:val="afffffffffffffff"/>
    <w:qFormat/>
    <w:rsid w:val="007D74F8"/>
    <w:pPr>
      <w:suppressAutoHyphens/>
      <w:ind w:firstLine="425"/>
      <w:jc w:val="both"/>
    </w:pPr>
    <w:rPr>
      <w:color w:val="000000"/>
      <w:sz w:val="26"/>
      <w:lang w:eastAsia="en-US"/>
    </w:rPr>
  </w:style>
  <w:style w:type="paragraph" w:customStyle="1" w:styleId="AT-">
    <w:name w:val="A T-Сод."/>
    <w:basedOn w:val="affffffffffffffd"/>
    <w:next w:val="affffffffffffffd"/>
    <w:autoRedefine/>
    <w:qFormat/>
    <w:rsid w:val="007D74F8"/>
    <w:rPr>
      <w:rFonts w:ascii="Arial" w:hAnsi="Arial" w:cs="Arial"/>
      <w:color w:val="auto"/>
    </w:rPr>
  </w:style>
  <w:style w:type="paragraph" w:customStyle="1" w:styleId="1ffff3">
    <w:name w:val="А 1 Строка таблицы"/>
    <w:qFormat/>
    <w:rsid w:val="007D74F8"/>
    <w:pPr>
      <w:shd w:val="clear" w:color="auto" w:fill="666666"/>
    </w:pPr>
    <w:rPr>
      <w:rFonts w:ascii="Arial" w:hAnsi="Arial" w:cs="Arial"/>
      <w:b/>
      <w:bCs/>
      <w:color w:val="FFFFFF"/>
      <w:sz w:val="24"/>
      <w:szCs w:val="24"/>
    </w:rPr>
  </w:style>
  <w:style w:type="paragraph" w:customStyle="1" w:styleId="afffffffffffffff0">
    <w:name w:val="А Верхний колонтитул"/>
    <w:basedOn w:val="affffffffffffffe"/>
    <w:qFormat/>
    <w:rsid w:val="007D74F8"/>
    <w:pPr>
      <w:tabs>
        <w:tab w:val="right" w:pos="9720"/>
      </w:tabs>
      <w:ind w:firstLine="0"/>
    </w:pPr>
    <w:rPr>
      <w:noProof/>
    </w:rPr>
  </w:style>
  <w:style w:type="paragraph" w:customStyle="1" w:styleId="1c">
    <w:name w:val="А Заголовок 1"/>
    <w:basedOn w:val="affffffffffffffe"/>
    <w:next w:val="affffffffffffffe"/>
    <w:qFormat/>
    <w:rsid w:val="007D74F8"/>
    <w:pPr>
      <w:pageBreakBefore/>
      <w:numPr>
        <w:numId w:val="60"/>
      </w:numPr>
      <w:tabs>
        <w:tab w:val="clear" w:pos="1129"/>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6">
    <w:name w:val="А Заголовок 2"/>
    <w:basedOn w:val="affffffffffffffe"/>
    <w:next w:val="affffffffffffffe"/>
    <w:autoRedefine/>
    <w:qFormat/>
    <w:rsid w:val="007D74F8"/>
    <w:pPr>
      <w:numPr>
        <w:ilvl w:val="1"/>
        <w:numId w:val="60"/>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6">
    <w:name w:val="А Заголовок 3"/>
    <w:basedOn w:val="affffffffffffffe"/>
    <w:next w:val="affffffffffffffe"/>
    <w:qFormat/>
    <w:rsid w:val="007D74F8"/>
    <w:pPr>
      <w:numPr>
        <w:ilvl w:val="2"/>
        <w:numId w:val="60"/>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0">
    <w:name w:val="А Заголовок 4"/>
    <w:basedOn w:val="affffffffffffffe"/>
    <w:next w:val="affffffffffffffe"/>
    <w:qFormat/>
    <w:rsid w:val="007D74F8"/>
    <w:pPr>
      <w:numPr>
        <w:ilvl w:val="3"/>
        <w:numId w:val="60"/>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e"/>
    <w:next w:val="aff6"/>
    <w:qFormat/>
    <w:rsid w:val="007D74F8"/>
    <w:rPr>
      <w:i/>
      <w:iCs/>
    </w:rPr>
  </w:style>
  <w:style w:type="paragraph" w:customStyle="1" w:styleId="afffffffffffffff1">
    <w:name w:val="А Заголовок оглавления"/>
    <w:basedOn w:val="affffffffffffffe"/>
    <w:next w:val="affffffffffffffe"/>
    <w:qFormat/>
    <w:rsid w:val="007D74F8"/>
    <w:pPr>
      <w:ind w:firstLine="0"/>
      <w:jc w:val="center"/>
    </w:pPr>
    <w:rPr>
      <w:b/>
      <w:bCs/>
      <w:sz w:val="32"/>
      <w:szCs w:val="32"/>
    </w:rPr>
  </w:style>
  <w:style w:type="paragraph" w:customStyle="1" w:styleId="afffffffffffffff2">
    <w:name w:val="А Заголовок приложения"/>
    <w:basedOn w:val="1c"/>
    <w:next w:val="affffffffffffffe"/>
    <w:qFormat/>
    <w:rsid w:val="007D74F8"/>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3">
    <w:name w:val="А Заголовок таблицы"/>
    <w:basedOn w:val="aff6"/>
    <w:next w:val="affc"/>
    <w:qFormat/>
    <w:rsid w:val="007D74F8"/>
    <w:pPr>
      <w:spacing w:before="240" w:after="120"/>
      <w:jc w:val="both"/>
    </w:pPr>
    <w:rPr>
      <w:lang w:val="en-US" w:eastAsia="en-US"/>
    </w:rPr>
  </w:style>
  <w:style w:type="paragraph" w:customStyle="1" w:styleId="a4">
    <w:name w:val="А Категория теста"/>
    <w:basedOn w:val="26"/>
    <w:next w:val="aff6"/>
    <w:qFormat/>
    <w:rsid w:val="007D74F8"/>
    <w:pPr>
      <w:numPr>
        <w:ilvl w:val="0"/>
        <w:numId w:val="61"/>
      </w:numPr>
      <w:tabs>
        <w:tab w:val="clear" w:pos="1080"/>
        <w:tab w:val="num" w:pos="0"/>
        <w:tab w:val="num" w:pos="340"/>
        <w:tab w:val="num" w:pos="420"/>
        <w:tab w:val="num" w:pos="720"/>
        <w:tab w:val="num" w:pos="964"/>
        <w:tab w:val="num" w:pos="1021"/>
        <w:tab w:val="num" w:pos="1069"/>
        <w:tab w:val="num" w:pos="1209"/>
        <w:tab w:val="num" w:pos="2329"/>
      </w:tabs>
      <w:ind w:left="1209" w:hanging="244"/>
    </w:pPr>
  </w:style>
  <w:style w:type="paragraph" w:customStyle="1" w:styleId="afffffffffffffff4">
    <w:name w:val="А Маркированный список"/>
    <w:basedOn w:val="affffffffffffffe"/>
    <w:qFormat/>
    <w:rsid w:val="007D74F8"/>
    <w:pPr>
      <w:tabs>
        <w:tab w:val="num" w:pos="1004"/>
      </w:tabs>
      <w:suppressAutoHyphens w:val="0"/>
      <w:spacing w:after="120"/>
      <w:ind w:left="1004" w:hanging="360"/>
    </w:pPr>
    <w:rPr>
      <w:rFonts w:ascii="Arial" w:hAnsi="Arial" w:cs="Arial"/>
      <w:sz w:val="20"/>
    </w:rPr>
  </w:style>
  <w:style w:type="paragraph" w:customStyle="1" w:styleId="14">
    <w:name w:val="А Маркированный список 1"/>
    <w:basedOn w:val="affffffffffffffe"/>
    <w:qFormat/>
    <w:rsid w:val="007D74F8"/>
    <w:pPr>
      <w:numPr>
        <w:numId w:val="62"/>
      </w:numPr>
      <w:tabs>
        <w:tab w:val="clear" w:pos="720"/>
        <w:tab w:val="num" w:pos="0"/>
        <w:tab w:val="num" w:pos="360"/>
        <w:tab w:val="num" w:pos="435"/>
        <w:tab w:val="num" w:pos="1069"/>
        <w:tab w:val="num" w:pos="1429"/>
        <w:tab w:val="num" w:pos="1492"/>
        <w:tab w:val="num" w:pos="2160"/>
      </w:tabs>
      <w:ind w:left="1492" w:hanging="435"/>
    </w:pPr>
  </w:style>
  <w:style w:type="paragraph" w:customStyle="1" w:styleId="24">
    <w:name w:val="А Маркированный список 2"/>
    <w:basedOn w:val="affffffffffffffe"/>
    <w:qFormat/>
    <w:rsid w:val="007D74F8"/>
    <w:pPr>
      <w:numPr>
        <w:numId w:val="63"/>
      </w:numPr>
      <w:tabs>
        <w:tab w:val="clear" w:pos="1145"/>
        <w:tab w:val="num" w:pos="0"/>
        <w:tab w:val="num" w:pos="284"/>
        <w:tab w:val="num" w:pos="360"/>
        <w:tab w:val="num" w:pos="720"/>
        <w:tab w:val="num" w:pos="1021"/>
        <w:tab w:val="num" w:pos="1440"/>
      </w:tabs>
      <w:ind w:left="0" w:firstLine="0"/>
    </w:pPr>
  </w:style>
  <w:style w:type="paragraph" w:customStyle="1" w:styleId="afffffffffffffff5">
    <w:name w:val="А Название рисунка"/>
    <w:basedOn w:val="aff6"/>
    <w:next w:val="affffffffffffffe"/>
    <w:qFormat/>
    <w:rsid w:val="007D74F8"/>
    <w:pPr>
      <w:spacing w:before="120" w:after="120"/>
      <w:jc w:val="center"/>
    </w:pPr>
    <w:rPr>
      <w:i/>
      <w:iCs/>
      <w:lang w:val="en-US" w:eastAsia="en-US"/>
    </w:rPr>
  </w:style>
  <w:style w:type="paragraph" w:customStyle="1" w:styleId="afffffffffffffff6">
    <w:name w:val="А название таблицы"/>
    <w:basedOn w:val="aff6"/>
    <w:next w:val="affffffffffffffe"/>
    <w:qFormat/>
    <w:rsid w:val="007D74F8"/>
    <w:pPr>
      <w:spacing w:before="120" w:after="120"/>
      <w:ind w:firstLine="567"/>
      <w:jc w:val="right"/>
    </w:pPr>
    <w:rPr>
      <w:i/>
      <w:iCs/>
      <w:lang w:val="en-US" w:eastAsia="en-US"/>
    </w:rPr>
  </w:style>
  <w:style w:type="paragraph" w:customStyle="1" w:styleId="afffffffffffffff7">
    <w:name w:val="А Нижний колонтитул"/>
    <w:basedOn w:val="afffffffffffffff0"/>
    <w:qFormat/>
    <w:rsid w:val="007D74F8"/>
    <w:rPr>
      <w:lang w:val="en-US"/>
    </w:rPr>
  </w:style>
  <w:style w:type="paragraph" w:customStyle="1" w:styleId="afffffffffffffff8">
    <w:name w:val="А Номер теста"/>
    <w:basedOn w:val="1ffff3"/>
    <w:next w:val="affffffffffffffe"/>
    <w:qFormat/>
    <w:rsid w:val="007D74F8"/>
    <w:pPr>
      <w:spacing w:after="240"/>
    </w:pPr>
    <w:rPr>
      <w:sz w:val="32"/>
      <w:szCs w:val="32"/>
    </w:rPr>
  </w:style>
  <w:style w:type="paragraph" w:customStyle="1" w:styleId="aff4">
    <w:name w:val="А Нумерованный список"/>
    <w:basedOn w:val="affffffffffffffe"/>
    <w:next w:val="affffffffffffffe"/>
    <w:qFormat/>
    <w:rsid w:val="007D74F8"/>
    <w:pPr>
      <w:numPr>
        <w:numId w:val="64"/>
      </w:numPr>
      <w:tabs>
        <w:tab w:val="clear" w:pos="1097"/>
        <w:tab w:val="num" w:pos="-1584"/>
        <w:tab w:val="num" w:pos="-28"/>
        <w:tab w:val="num" w:pos="360"/>
        <w:tab w:val="num" w:pos="720"/>
        <w:tab w:val="num" w:pos="1211"/>
        <w:tab w:val="num" w:pos="1410"/>
        <w:tab w:val="num" w:pos="1811"/>
        <w:tab w:val="num" w:pos="2160"/>
      </w:tabs>
      <w:ind w:left="1211" w:hanging="360"/>
      <w:jc w:val="left"/>
    </w:pPr>
  </w:style>
  <w:style w:type="paragraph" w:customStyle="1" w:styleId="afffffffffffffff9">
    <w:name w:val="А Полное имя файла"/>
    <w:basedOn w:val="affffffffffffffe"/>
    <w:next w:val="affffffffffffffe"/>
    <w:qFormat/>
    <w:rsid w:val="007D74F8"/>
    <w:pPr>
      <w:suppressAutoHyphens w:val="0"/>
      <w:spacing w:after="120"/>
      <w:ind w:firstLine="567"/>
    </w:pPr>
    <w:rPr>
      <w:rFonts w:ascii="Courier New" w:hAnsi="Courier New" w:cs="Courier New"/>
      <w:i/>
      <w:iCs/>
      <w:sz w:val="20"/>
    </w:rPr>
  </w:style>
  <w:style w:type="paragraph" w:customStyle="1" w:styleId="afffffffffffffffa">
    <w:name w:val="А Текст конфигурации"/>
    <w:basedOn w:val="affffffffffffffe"/>
    <w:qFormat/>
    <w:rsid w:val="007D74F8"/>
    <w:pPr>
      <w:ind w:firstLine="0"/>
      <w:jc w:val="left"/>
    </w:pPr>
    <w:rPr>
      <w:rFonts w:ascii="Courier New" w:hAnsi="Courier New" w:cs="Courier New"/>
      <w:sz w:val="18"/>
      <w:szCs w:val="18"/>
    </w:rPr>
  </w:style>
  <w:style w:type="paragraph" w:customStyle="1" w:styleId="afffffffffffffffb">
    <w:name w:val="А Титул авторы документа подпись"/>
    <w:basedOn w:val="affffffffffffffe"/>
    <w:qFormat/>
    <w:rsid w:val="007D74F8"/>
    <w:pPr>
      <w:ind w:firstLine="0"/>
      <w:jc w:val="right"/>
    </w:pPr>
    <w:rPr>
      <w:b/>
      <w:bCs/>
      <w:sz w:val="24"/>
      <w:szCs w:val="24"/>
    </w:rPr>
  </w:style>
  <w:style w:type="character" w:customStyle="1" w:styleId="afffffffffffffffc">
    <w:name w:val="А Титул авторы документа подпись Знак Знак"/>
    <w:rsid w:val="007D74F8"/>
    <w:rPr>
      <w:rFonts w:ascii="Arial" w:hAnsi="Arial"/>
      <w:b/>
      <w:color w:val="000000"/>
      <w:sz w:val="24"/>
      <w:lang w:val="ru-RU" w:eastAsia="en-US"/>
    </w:rPr>
  </w:style>
  <w:style w:type="paragraph" w:customStyle="1" w:styleId="afffffffffffffffd">
    <w:name w:val="А Титул авторы документа фамилии"/>
    <w:basedOn w:val="afffffffffffffffb"/>
    <w:qFormat/>
    <w:rsid w:val="007D74F8"/>
    <w:pPr>
      <w:jc w:val="left"/>
    </w:pPr>
    <w:rPr>
      <w:b w:val="0"/>
      <w:bCs w:val="0"/>
    </w:rPr>
  </w:style>
  <w:style w:type="paragraph" w:customStyle="1" w:styleId="afffffffffffffffe">
    <w:name w:val="А Титул АМТ"/>
    <w:basedOn w:val="affffffffffffffe"/>
    <w:qFormat/>
    <w:rsid w:val="007D74F8"/>
    <w:pPr>
      <w:spacing w:after="400"/>
      <w:ind w:firstLine="0"/>
      <w:jc w:val="center"/>
    </w:pPr>
    <w:rPr>
      <w:b/>
      <w:bCs/>
      <w:sz w:val="40"/>
      <w:szCs w:val="40"/>
    </w:rPr>
  </w:style>
  <w:style w:type="paragraph" w:customStyle="1" w:styleId="affffffffffffffff">
    <w:name w:val="А Титул дополнительно"/>
    <w:basedOn w:val="affffffffffffffe"/>
    <w:qFormat/>
    <w:rsid w:val="007D74F8"/>
    <w:pPr>
      <w:ind w:firstLine="0"/>
      <w:jc w:val="center"/>
    </w:pPr>
    <w:rPr>
      <w:sz w:val="32"/>
      <w:szCs w:val="32"/>
    </w:rPr>
  </w:style>
  <w:style w:type="paragraph" w:customStyle="1" w:styleId="affffffffffffffff0">
    <w:name w:val="А Титул название"/>
    <w:basedOn w:val="affffffffffffffe"/>
    <w:qFormat/>
    <w:rsid w:val="007D74F8"/>
    <w:pPr>
      <w:spacing w:after="240"/>
      <w:ind w:firstLine="0"/>
      <w:jc w:val="center"/>
    </w:pPr>
    <w:rPr>
      <w:b/>
      <w:bCs/>
      <w:sz w:val="40"/>
      <w:szCs w:val="40"/>
    </w:rPr>
  </w:style>
  <w:style w:type="paragraph" w:customStyle="1" w:styleId="affffffffffffffff1">
    <w:name w:val="А Титул Тип документа"/>
    <w:basedOn w:val="aff6"/>
    <w:next w:val="affffffffffffffe"/>
    <w:qFormat/>
    <w:rsid w:val="007D74F8"/>
    <w:pPr>
      <w:autoSpaceDE w:val="0"/>
      <w:autoSpaceDN w:val="0"/>
      <w:spacing w:after="400" w:line="240" w:lineRule="atLeast"/>
      <w:jc w:val="center"/>
    </w:pPr>
    <w:rPr>
      <w:b/>
      <w:bCs/>
      <w:noProof/>
      <w:sz w:val="36"/>
      <w:szCs w:val="36"/>
      <w:u w:val="single"/>
      <w:lang w:val="en-US" w:eastAsia="en-US"/>
    </w:rPr>
  </w:style>
  <w:style w:type="paragraph" w:customStyle="1" w:styleId="affffffffffffffff2">
    <w:name w:val="А_Вспомогательный_вместо_обычного"/>
    <w:basedOn w:val="aff6"/>
    <w:qFormat/>
    <w:rsid w:val="007D74F8"/>
    <w:rPr>
      <w:lang w:val="en-US" w:eastAsia="en-US"/>
    </w:rPr>
  </w:style>
  <w:style w:type="paragraph" w:customStyle="1" w:styleId="affffffffffffffff3">
    <w:name w:val="АМСЯ_НазОбъ"/>
    <w:qFormat/>
    <w:rsid w:val="007D74F8"/>
    <w:pPr>
      <w:jc w:val="center"/>
    </w:pPr>
    <w:rPr>
      <w:rFonts w:ascii="Arial" w:hAnsi="Arial" w:cs="Arial"/>
      <w:sz w:val="28"/>
      <w:szCs w:val="28"/>
    </w:rPr>
  </w:style>
  <w:style w:type="paragraph" w:customStyle="1" w:styleId="100">
    <w:name w:val="АМСЯ_Та10л"/>
    <w:qFormat/>
    <w:rsid w:val="007D74F8"/>
    <w:rPr>
      <w:rFonts w:ascii="Arial" w:hAnsi="Arial" w:cs="Arial"/>
    </w:rPr>
  </w:style>
  <w:style w:type="paragraph" w:customStyle="1" w:styleId="101">
    <w:name w:val="АМСЯ_Та10ц"/>
    <w:autoRedefine/>
    <w:qFormat/>
    <w:rsid w:val="007D74F8"/>
    <w:pPr>
      <w:ind w:hanging="30"/>
      <w:jc w:val="center"/>
    </w:pPr>
    <w:rPr>
      <w:rFonts w:ascii="Arial" w:hAnsi="Arial" w:cs="Arial"/>
      <w:lang w:val="en-US"/>
    </w:rPr>
  </w:style>
  <w:style w:type="paragraph" w:customStyle="1" w:styleId="affffffffffffffff4">
    <w:name w:val="АМСЯ_Ш_№ли"/>
    <w:qFormat/>
    <w:rsid w:val="007D74F8"/>
    <w:pPr>
      <w:jc w:val="center"/>
    </w:pPr>
    <w:rPr>
      <w:rFonts w:ascii="Arial" w:hAnsi="Arial" w:cs="Arial"/>
    </w:rPr>
  </w:style>
  <w:style w:type="paragraph" w:customStyle="1" w:styleId="affffffffffffffff5">
    <w:name w:val="АМСЯ_Ш_шиф"/>
    <w:qFormat/>
    <w:rsid w:val="007D74F8"/>
    <w:pPr>
      <w:framePr w:wrap="auto" w:vAnchor="page" w:hAnchor="text" w:x="3297" w:y="15707"/>
      <w:jc w:val="center"/>
    </w:pPr>
    <w:rPr>
      <w:rFonts w:ascii="Arial" w:hAnsi="Arial" w:cs="Arial"/>
      <w:caps/>
      <w:sz w:val="32"/>
      <w:szCs w:val="32"/>
    </w:rPr>
  </w:style>
  <w:style w:type="character" w:customStyle="1" w:styleId="affffffffffffffff6">
    <w:name w:val="АМСЯ_Шфд"/>
    <w:rsid w:val="007D74F8"/>
    <w:rPr>
      <w:rFonts w:ascii="Arial" w:hAnsi="Arial"/>
    </w:rPr>
  </w:style>
  <w:style w:type="paragraph" w:customStyle="1" w:styleId="affffffffffffffff7">
    <w:name w:val="АМСЯ_Шфс"/>
    <w:basedOn w:val="aff6"/>
    <w:qFormat/>
    <w:rsid w:val="007D74F8"/>
    <w:pPr>
      <w:jc w:val="center"/>
    </w:pPr>
    <w:rPr>
      <w:w w:val="90"/>
      <w:sz w:val="16"/>
      <w:szCs w:val="16"/>
      <w:lang w:val="en-US" w:eastAsia="en-US"/>
    </w:rPr>
  </w:style>
  <w:style w:type="character" w:customStyle="1" w:styleId="affffffffffffffff8">
    <w:name w:val="РПД_Шт_АМТ"/>
    <w:rsid w:val="007D74F8"/>
    <w:rPr>
      <w:rFonts w:ascii="Arial" w:hAnsi="Arial"/>
      <w:sz w:val="28"/>
    </w:rPr>
  </w:style>
  <w:style w:type="character" w:customStyle="1" w:styleId="affffffffffffffff9">
    <w:name w:val="РПД_Шт_Фам"/>
    <w:rsid w:val="007D74F8"/>
    <w:rPr>
      <w:rFonts w:ascii="Arial" w:hAnsi="Arial"/>
      <w:sz w:val="20"/>
    </w:rPr>
  </w:style>
  <w:style w:type="character" w:customStyle="1" w:styleId="affffffffffffffffa">
    <w:name w:val="РПД_Шт_Дата"/>
    <w:rsid w:val="007D74F8"/>
    <w:rPr>
      <w:rFonts w:ascii="Arial" w:hAnsi="Arial"/>
      <w:spacing w:val="-14"/>
      <w:w w:val="80"/>
      <w:sz w:val="20"/>
    </w:rPr>
  </w:style>
  <w:style w:type="character" w:customStyle="1" w:styleId="affffffffffffffffb">
    <w:name w:val="РПД_Шт_Наим_докум"/>
    <w:rsid w:val="007D74F8"/>
    <w:rPr>
      <w:rFonts w:ascii="Arial" w:hAnsi="Arial"/>
      <w:sz w:val="20"/>
    </w:rPr>
  </w:style>
  <w:style w:type="character" w:customStyle="1" w:styleId="affffffffffffffffc">
    <w:name w:val="РПД_Шт_Наим_проек"/>
    <w:rsid w:val="007D74F8"/>
    <w:rPr>
      <w:rFonts w:ascii="Arial" w:hAnsi="Arial"/>
      <w:sz w:val="20"/>
    </w:rPr>
  </w:style>
  <w:style w:type="character" w:customStyle="1" w:styleId="affffffffffffffffd">
    <w:name w:val="РПД_Шт_Наим_сист"/>
    <w:rsid w:val="007D74F8"/>
    <w:rPr>
      <w:rFonts w:ascii="Arial" w:hAnsi="Arial"/>
      <w:sz w:val="24"/>
    </w:rPr>
  </w:style>
  <w:style w:type="character" w:customStyle="1" w:styleId="affffffffffffffffe">
    <w:name w:val="РПД_Шт_Номер"/>
    <w:rsid w:val="007D74F8"/>
    <w:rPr>
      <w:rFonts w:ascii="Arial" w:hAnsi="Arial"/>
      <w:sz w:val="20"/>
    </w:rPr>
  </w:style>
  <w:style w:type="character" w:customStyle="1" w:styleId="afffffffffffffffff">
    <w:name w:val="РПД_Шт_Фам_сж"/>
    <w:rsid w:val="007D74F8"/>
    <w:rPr>
      <w:rFonts w:ascii="Arial" w:hAnsi="Arial"/>
      <w:spacing w:val="-20"/>
      <w:w w:val="90"/>
      <w:sz w:val="20"/>
    </w:rPr>
  </w:style>
  <w:style w:type="character" w:customStyle="1" w:styleId="afffffffffffffffff0">
    <w:name w:val="РПД_Шт_Шифр"/>
    <w:rsid w:val="007D74F8"/>
    <w:rPr>
      <w:rFonts w:ascii="Times New Roman" w:hAnsi="Times New Roman"/>
      <w:b/>
      <w:sz w:val="32"/>
    </w:rPr>
  </w:style>
  <w:style w:type="paragraph" w:customStyle="1" w:styleId="1000">
    <w:name w:val="Стиль А Заголовок 1 + По центру Слева:  0 мм Первая строка:  0 мм"/>
    <w:basedOn w:val="1c"/>
    <w:qFormat/>
    <w:rsid w:val="007D74F8"/>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qFormat/>
    <w:rsid w:val="007D74F8"/>
    <w:pPr>
      <w:jc w:val="center"/>
    </w:pPr>
    <w:rPr>
      <w:rFonts w:ascii="Arial" w:hAnsi="Arial" w:cs="Arial"/>
      <w:b/>
      <w:bCs/>
      <w:color w:val="000000"/>
      <w:lang w:eastAsia="en-US"/>
    </w:rPr>
  </w:style>
  <w:style w:type="paragraph" w:customStyle="1" w:styleId="123">
    <w:name w:val="Стиль АМСЯ_Та12цж"/>
    <w:qFormat/>
    <w:rsid w:val="007D74F8"/>
    <w:pPr>
      <w:keepNext/>
      <w:keepLines/>
      <w:widowControl w:val="0"/>
      <w:jc w:val="center"/>
    </w:pPr>
    <w:rPr>
      <w:rFonts w:ascii="Arial" w:hAnsi="Arial" w:cs="Arial"/>
      <w:b/>
      <w:bCs/>
    </w:rPr>
  </w:style>
  <w:style w:type="paragraph" w:styleId="HTML3">
    <w:name w:val="HTML Address"/>
    <w:basedOn w:val="aff6"/>
    <w:link w:val="HTML4"/>
    <w:qFormat/>
    <w:rsid w:val="007D74F8"/>
    <w:rPr>
      <w:i/>
      <w:iCs/>
      <w:lang w:val="en-US" w:eastAsia="en-US"/>
    </w:rPr>
  </w:style>
  <w:style w:type="character" w:styleId="HTML5">
    <w:name w:val="HTML Acronym"/>
    <w:basedOn w:val="aff7"/>
    <w:qFormat/>
    <w:rsid w:val="007D74F8"/>
  </w:style>
  <w:style w:type="table" w:styleId="-11">
    <w:name w:val="Table Web 1"/>
    <w:basedOn w:val="aff8"/>
    <w:uiPriority w:val="99"/>
    <w:rsid w:val="007D74F8"/>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8"/>
    <w:uiPriority w:val="99"/>
    <w:rsid w:val="007D74F8"/>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8"/>
    <w:uiPriority w:val="99"/>
    <w:rsid w:val="007D74F8"/>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4">
    <w:name w:val="Table Subtle 1"/>
    <w:basedOn w:val="aff8"/>
    <w:uiPriority w:val="99"/>
    <w:rsid w:val="007D74F8"/>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ff8"/>
    <w:uiPriority w:val="99"/>
    <w:rsid w:val="007D74F8"/>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1">
    <w:name w:val="Категория теста"/>
    <w:basedOn w:val="aff6"/>
    <w:next w:val="aff6"/>
    <w:qFormat/>
    <w:rsid w:val="007D74F8"/>
    <w:pPr>
      <w:spacing w:after="240"/>
    </w:pPr>
    <w:rPr>
      <w:lang w:val="en-US" w:eastAsia="en-US"/>
    </w:rPr>
  </w:style>
  <w:style w:type="character" w:styleId="HTML6">
    <w:name w:val="HTML Keyboard"/>
    <w:qFormat/>
    <w:rsid w:val="007D74F8"/>
    <w:rPr>
      <w:rFonts w:ascii="Courier New" w:hAnsi="Courier New"/>
      <w:sz w:val="20"/>
    </w:rPr>
  </w:style>
  <w:style w:type="table" w:styleId="1ffff5">
    <w:name w:val="Table Classic 1"/>
    <w:basedOn w:val="aff8"/>
    <w:uiPriority w:val="99"/>
    <w:rsid w:val="007D74F8"/>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ff8"/>
    <w:uiPriority w:val="99"/>
    <w:rsid w:val="007D74F8"/>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2">
    <w:name w:val="Моноширинный"/>
    <w:rsid w:val="007D74F8"/>
    <w:rPr>
      <w:rFonts w:ascii="Courier New" w:hAnsi="Courier New"/>
      <w:noProof/>
      <w:sz w:val="16"/>
      <w:lang w:val="en-US"/>
    </w:rPr>
  </w:style>
  <w:style w:type="character" w:styleId="afffffffffffffffff3">
    <w:name w:val="line number"/>
    <w:basedOn w:val="aff7"/>
    <w:qFormat/>
    <w:rsid w:val="007D74F8"/>
  </w:style>
  <w:style w:type="character" w:styleId="HTML7">
    <w:name w:val="HTML Sample"/>
    <w:qFormat/>
    <w:rsid w:val="007D74F8"/>
    <w:rPr>
      <w:rFonts w:ascii="Courier New" w:hAnsi="Courier New"/>
    </w:rPr>
  </w:style>
  <w:style w:type="table" w:styleId="1ffff6">
    <w:name w:val="Table 3D effects 1"/>
    <w:basedOn w:val="aff8"/>
    <w:uiPriority w:val="99"/>
    <w:rsid w:val="007D74F8"/>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ff8"/>
    <w:uiPriority w:val="99"/>
    <w:rsid w:val="007D74F8"/>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0">
    <w:name w:val="Table 3D effects 3"/>
    <w:basedOn w:val="aff8"/>
    <w:uiPriority w:val="99"/>
    <w:rsid w:val="007D74F8"/>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qFormat/>
    <w:rsid w:val="007D74F8"/>
    <w:rPr>
      <w:i/>
    </w:rPr>
  </w:style>
  <w:style w:type="character" w:styleId="HTML9">
    <w:name w:val="HTML Variable"/>
    <w:qFormat/>
    <w:rsid w:val="007D74F8"/>
    <w:rPr>
      <w:i/>
    </w:rPr>
  </w:style>
  <w:style w:type="character" w:styleId="HTMLa">
    <w:name w:val="HTML Typewriter"/>
    <w:qFormat/>
    <w:rsid w:val="007D74F8"/>
    <w:rPr>
      <w:rFonts w:ascii="Courier New" w:hAnsi="Courier New"/>
      <w:sz w:val="20"/>
    </w:rPr>
  </w:style>
  <w:style w:type="table" w:styleId="2fff6">
    <w:name w:val="Table Simple 2"/>
    <w:basedOn w:val="aff8"/>
    <w:uiPriority w:val="99"/>
    <w:rsid w:val="007D74F8"/>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0">
    <w:name w:val="Table Grid 4"/>
    <w:basedOn w:val="aff8"/>
    <w:uiPriority w:val="99"/>
    <w:rsid w:val="007D74F8"/>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f8"/>
    <w:uiPriority w:val="99"/>
    <w:rsid w:val="007D74F8"/>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8"/>
    <w:uiPriority w:val="99"/>
    <w:rsid w:val="007D74F8"/>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4">
    <w:name w:val="Table Contemporary"/>
    <w:basedOn w:val="aff8"/>
    <w:uiPriority w:val="99"/>
    <w:rsid w:val="007D74F8"/>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5">
    <w:name w:val="Table Professional"/>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uiPriority w:val="99"/>
    <w:semiHidden/>
    <w:locked/>
    <w:rsid w:val="007D74F8"/>
    <w:rPr>
      <w:rFonts w:ascii="Courier New" w:hAnsi="Courier New"/>
      <w:sz w:val="20"/>
    </w:rPr>
  </w:style>
  <w:style w:type="table" w:styleId="1ffff7">
    <w:name w:val="Table Columns 1"/>
    <w:basedOn w:val="aff8"/>
    <w:uiPriority w:val="99"/>
    <w:rsid w:val="007D74F8"/>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7">
    <w:name w:val="Table Columns 2"/>
    <w:basedOn w:val="aff8"/>
    <w:uiPriority w:val="99"/>
    <w:rsid w:val="007D74F8"/>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Columns 3"/>
    <w:basedOn w:val="aff8"/>
    <w:uiPriority w:val="99"/>
    <w:rsid w:val="007D74F8"/>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ff8"/>
    <w:uiPriority w:val="99"/>
    <w:rsid w:val="007D74F8"/>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8"/>
    <w:uiPriority w:val="99"/>
    <w:rsid w:val="007D74F8"/>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f8"/>
    <w:uiPriority w:val="99"/>
    <w:rsid w:val="007D74F8"/>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8"/>
    <w:uiPriority w:val="99"/>
    <w:rsid w:val="007D74F8"/>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8"/>
    <w:uiPriority w:val="99"/>
    <w:rsid w:val="007D74F8"/>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8"/>
    <w:uiPriority w:val="99"/>
    <w:rsid w:val="007D74F8"/>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7D74F8"/>
    <w:rPr>
      <w:rFonts w:ascii="Times New Roman" w:hAnsi="Times New Roman"/>
      <w:sz w:val="20"/>
    </w:rPr>
  </w:style>
  <w:style w:type="paragraph" w:styleId="afffffffffffffffff6">
    <w:name w:val="macro"/>
    <w:link w:val="afffffffffffffffff7"/>
    <w:semiHidden/>
    <w:rsid w:val="007D74F8"/>
    <w:pPr>
      <w:tabs>
        <w:tab w:val="left" w:pos="480"/>
        <w:tab w:val="left" w:pos="960"/>
        <w:tab w:val="left" w:pos="1440"/>
        <w:tab w:val="left" w:pos="1920"/>
        <w:tab w:val="left" w:pos="2400"/>
        <w:tab w:val="left" w:pos="2880"/>
        <w:tab w:val="left" w:pos="3360"/>
        <w:tab w:val="left" w:pos="3840"/>
        <w:tab w:val="left" w:pos="4320"/>
      </w:tabs>
      <w:ind w:hanging="30"/>
    </w:pPr>
  </w:style>
  <w:style w:type="paragraph" w:customStyle="1" w:styleId="afffffffffffffffff8">
    <w:name w:val="Титул Тип Документа"/>
    <w:basedOn w:val="aff6"/>
    <w:qFormat/>
    <w:rsid w:val="007D74F8"/>
    <w:pPr>
      <w:autoSpaceDE w:val="0"/>
      <w:autoSpaceDN w:val="0"/>
      <w:spacing w:after="400" w:line="240" w:lineRule="atLeast"/>
      <w:jc w:val="center"/>
    </w:pPr>
    <w:rPr>
      <w:rFonts w:ascii="Helvetica" w:hAnsi="Helvetica" w:cs="Helvetica"/>
      <w:b/>
      <w:bCs/>
      <w:noProof/>
      <w:sz w:val="36"/>
      <w:szCs w:val="36"/>
      <w:lang w:val="en-US" w:eastAsia="en-US"/>
    </w:rPr>
  </w:style>
  <w:style w:type="table" w:styleId="2fff8">
    <w:name w:val="Table Colorful 2"/>
    <w:basedOn w:val="aff8"/>
    <w:uiPriority w:val="99"/>
    <w:rsid w:val="007D74F8"/>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3">
    <w:name w:val="Table Colorful 3"/>
    <w:basedOn w:val="aff8"/>
    <w:uiPriority w:val="99"/>
    <w:rsid w:val="007D74F8"/>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9">
    <w:name w:val="E-mail Signature"/>
    <w:basedOn w:val="aff6"/>
    <w:link w:val="afffffffffffffffffa"/>
    <w:qFormat/>
    <w:rsid w:val="007D74F8"/>
    <w:rPr>
      <w:b/>
      <w:bCs/>
      <w:sz w:val="20"/>
      <w:szCs w:val="20"/>
    </w:rPr>
  </w:style>
  <w:style w:type="paragraph" w:customStyle="1" w:styleId="BodyText22">
    <w:name w:val="Body Text 22"/>
    <w:basedOn w:val="aff6"/>
    <w:qFormat/>
    <w:rsid w:val="007D74F8"/>
    <w:pPr>
      <w:widowControl w:val="0"/>
      <w:jc w:val="both"/>
    </w:pPr>
    <w:rPr>
      <w:i/>
      <w:iCs/>
      <w:sz w:val="22"/>
      <w:szCs w:val="22"/>
      <w:lang w:val="en-US"/>
    </w:rPr>
  </w:style>
  <w:style w:type="paragraph" w:customStyle="1" w:styleId="xl22">
    <w:name w:val="xl2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3">
    <w:name w:val="xl2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afffffffffffffff">
    <w:name w:val="А Основной текст Знак"/>
    <w:link w:val="affffffffffffffe"/>
    <w:locked/>
    <w:rsid w:val="007D74F8"/>
    <w:rPr>
      <w:color w:val="000000"/>
      <w:sz w:val="26"/>
      <w:lang w:val="ru-RU" w:eastAsia="en-US" w:bidi="ar-SA"/>
    </w:rPr>
  </w:style>
  <w:style w:type="paragraph" w:customStyle="1" w:styleId="BodyText21">
    <w:name w:val="Body Text 21"/>
    <w:basedOn w:val="aff6"/>
    <w:qFormat/>
    <w:rsid w:val="007D74F8"/>
    <w:pPr>
      <w:widowControl w:val="0"/>
      <w:jc w:val="both"/>
    </w:pPr>
    <w:rPr>
      <w:i/>
      <w:iCs/>
      <w:sz w:val="22"/>
      <w:szCs w:val="22"/>
      <w:lang w:val="en-US"/>
    </w:rPr>
  </w:style>
  <w:style w:type="paragraph" w:customStyle="1" w:styleId="para">
    <w:name w:val="para"/>
    <w:qFormat/>
    <w:rsid w:val="007D74F8"/>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6"/>
    <w:qFormat/>
    <w:rsid w:val="007D74F8"/>
    <w:pPr>
      <w:spacing w:before="100" w:beforeAutospacing="1" w:after="100" w:afterAutospacing="1"/>
    </w:pPr>
    <w:rPr>
      <w:rFonts w:ascii="Arial" w:hAnsi="Arial" w:cs="Arial"/>
      <w:sz w:val="20"/>
      <w:szCs w:val="20"/>
    </w:rPr>
  </w:style>
  <w:style w:type="paragraph" w:customStyle="1" w:styleId="ListBullet51">
    <w:name w:val="List Bullet 51"/>
    <w:basedOn w:val="aff6"/>
    <w:qFormat/>
    <w:rsid w:val="007D74F8"/>
    <w:pPr>
      <w:numPr>
        <w:numId w:val="66"/>
      </w:numPr>
    </w:pPr>
  </w:style>
  <w:style w:type="paragraph" w:customStyle="1" w:styleId="TableCaption">
    <w:name w:val="Table_Caption"/>
    <w:basedOn w:val="aff6"/>
    <w:next w:val="aff6"/>
    <w:link w:val="TableCaptionChar"/>
    <w:uiPriority w:val="99"/>
    <w:qFormat/>
    <w:rsid w:val="007D74F8"/>
    <w:pPr>
      <w:keepNext/>
      <w:keepLines/>
      <w:spacing w:before="360" w:after="240" w:line="288" w:lineRule="auto"/>
      <w:ind w:left="2013" w:hanging="1293"/>
    </w:pPr>
    <w:rPr>
      <w:szCs w:val="20"/>
      <w:lang w:eastAsia="en-US"/>
    </w:rPr>
  </w:style>
  <w:style w:type="character" w:customStyle="1" w:styleId="TableCaptionChar">
    <w:name w:val="Table_Caption Char"/>
    <w:link w:val="TableCaption"/>
    <w:uiPriority w:val="99"/>
    <w:locked/>
    <w:rsid w:val="007D74F8"/>
    <w:rPr>
      <w:sz w:val="24"/>
      <w:lang w:val="ru-RU" w:eastAsia="en-US" w:bidi="ar-SA"/>
    </w:rPr>
  </w:style>
  <w:style w:type="paragraph" w:customStyle="1" w:styleId="ListBullet53">
    <w:name w:val="List Bullet 53"/>
    <w:basedOn w:val="aff6"/>
    <w:qFormat/>
    <w:rsid w:val="007D74F8"/>
    <w:pPr>
      <w:numPr>
        <w:numId w:val="67"/>
      </w:numPr>
    </w:pPr>
  </w:style>
  <w:style w:type="paragraph" w:customStyle="1" w:styleId="TableText0">
    <w:name w:val="TableText"/>
    <w:basedOn w:val="aff6"/>
    <w:qFormat/>
    <w:rsid w:val="007D74F8"/>
    <w:pPr>
      <w:spacing w:before="40" w:after="40" w:line="288" w:lineRule="auto"/>
    </w:pPr>
    <w:rPr>
      <w:sz w:val="22"/>
      <w:szCs w:val="22"/>
      <w:lang w:eastAsia="en-US"/>
    </w:rPr>
  </w:style>
  <w:style w:type="paragraph" w:customStyle="1" w:styleId="ListParagraph11">
    <w:name w:val="List Paragraph11"/>
    <w:basedOn w:val="aff6"/>
    <w:qFormat/>
    <w:rsid w:val="007D74F8"/>
    <w:pPr>
      <w:ind w:left="708"/>
    </w:pPr>
  </w:style>
  <w:style w:type="paragraph" w:customStyle="1" w:styleId="TOCHeading1">
    <w:name w:val="TOC Heading1"/>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xl131">
    <w:name w:val="xl131"/>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2">
    <w:name w:val="xl132"/>
    <w:basedOn w:val="aff6"/>
    <w:qFormat/>
    <w:rsid w:val="007D74F8"/>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3">
    <w:name w:val="xl133"/>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4">
    <w:name w:val="xl134"/>
    <w:basedOn w:val="aff6"/>
    <w:qFormat/>
    <w:rsid w:val="007D74F8"/>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5">
    <w:name w:val="xl135"/>
    <w:basedOn w:val="aff6"/>
    <w:qFormat/>
    <w:rsid w:val="007D74F8"/>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6">
    <w:name w:val="xl136"/>
    <w:basedOn w:val="aff6"/>
    <w:qFormat/>
    <w:rsid w:val="007D74F8"/>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7">
    <w:name w:val="xl137"/>
    <w:basedOn w:val="aff6"/>
    <w:qFormat/>
    <w:rsid w:val="007D74F8"/>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8">
    <w:name w:val="xl138"/>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39">
    <w:name w:val="xl139"/>
    <w:basedOn w:val="aff6"/>
    <w:qFormat/>
    <w:rsid w:val="007D74F8"/>
    <w:pPr>
      <w:pBdr>
        <w:top w:val="single" w:sz="8" w:space="0" w:color="000000"/>
      </w:pBdr>
      <w:spacing w:before="100" w:beforeAutospacing="1" w:after="100" w:afterAutospacing="1"/>
      <w:textAlignment w:val="top"/>
    </w:pPr>
    <w:rPr>
      <w:rFonts w:ascii="Arial" w:hAnsi="Arial" w:cs="Arial"/>
      <w:b/>
      <w:bCs/>
      <w:sz w:val="20"/>
      <w:szCs w:val="20"/>
    </w:rPr>
  </w:style>
  <w:style w:type="paragraph" w:customStyle="1" w:styleId="xl140">
    <w:name w:val="xl140"/>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1">
    <w:name w:val="xl141"/>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2">
    <w:name w:val="xl142"/>
    <w:basedOn w:val="aff6"/>
    <w:qFormat/>
    <w:rsid w:val="007D74F8"/>
    <w:pPr>
      <w:pBdr>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3">
    <w:name w:val="xl143"/>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4">
    <w:name w:val="xl144"/>
    <w:basedOn w:val="aff6"/>
    <w:qFormat/>
    <w:rsid w:val="007D74F8"/>
    <w:pPr>
      <w:pBdr>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5">
    <w:name w:val="xl145"/>
    <w:basedOn w:val="aff6"/>
    <w:qFormat/>
    <w:rsid w:val="007D74F8"/>
    <w:pPr>
      <w:pBdr>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6">
    <w:name w:val="xl146"/>
    <w:basedOn w:val="aff6"/>
    <w:qFormat/>
    <w:rsid w:val="007D74F8"/>
    <w:pPr>
      <w:pBdr>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7">
    <w:name w:val="xl147"/>
    <w:basedOn w:val="aff6"/>
    <w:qFormat/>
    <w:rsid w:val="007D74F8"/>
    <w:pPr>
      <w:pBdr>
        <w:top w:val="single" w:sz="8" w:space="0" w:color="000000"/>
        <w:left w:val="single" w:sz="8" w:space="0" w:color="000000"/>
        <w:bottom w:val="single" w:sz="8" w:space="0" w:color="000000"/>
      </w:pBdr>
      <w:spacing w:before="100" w:beforeAutospacing="1" w:after="100" w:afterAutospacing="1"/>
      <w:textAlignment w:val="top"/>
    </w:pPr>
  </w:style>
  <w:style w:type="paragraph" w:customStyle="1" w:styleId="xl148">
    <w:name w:val="xl148"/>
    <w:basedOn w:val="aff6"/>
    <w:qFormat/>
    <w:rsid w:val="007D74F8"/>
    <w:pPr>
      <w:pBdr>
        <w:top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149">
    <w:name w:val="xl149"/>
    <w:basedOn w:val="aff6"/>
    <w:qFormat/>
    <w:rsid w:val="007D74F8"/>
    <w:pPr>
      <w:pBdr>
        <w:top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150">
    <w:name w:val="xl150"/>
    <w:basedOn w:val="aff6"/>
    <w:qFormat/>
    <w:rsid w:val="007D74F8"/>
    <w:pPr>
      <w:pBdr>
        <w:top w:val="single" w:sz="8" w:space="0" w:color="000000"/>
        <w:left w:val="single" w:sz="8" w:space="0" w:color="000000"/>
      </w:pBdr>
      <w:spacing w:before="100" w:beforeAutospacing="1" w:after="100" w:afterAutospacing="1"/>
      <w:textAlignment w:val="top"/>
    </w:pPr>
    <w:rPr>
      <w:sz w:val="10"/>
      <w:szCs w:val="10"/>
    </w:rPr>
  </w:style>
  <w:style w:type="paragraph" w:customStyle="1" w:styleId="xl151">
    <w:name w:val="xl151"/>
    <w:basedOn w:val="aff6"/>
    <w:qFormat/>
    <w:rsid w:val="007D74F8"/>
    <w:pPr>
      <w:pBdr>
        <w:top w:val="single" w:sz="8" w:space="0" w:color="000000"/>
        <w:right w:val="single" w:sz="8" w:space="0" w:color="000000"/>
      </w:pBdr>
      <w:spacing w:before="100" w:beforeAutospacing="1" w:after="100" w:afterAutospacing="1"/>
      <w:textAlignment w:val="top"/>
    </w:pPr>
    <w:rPr>
      <w:sz w:val="10"/>
      <w:szCs w:val="10"/>
    </w:rPr>
  </w:style>
  <w:style w:type="paragraph" w:customStyle="1" w:styleId="xl152">
    <w:name w:val="xl152"/>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53">
    <w:name w:val="xl153"/>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54">
    <w:name w:val="xl154"/>
    <w:basedOn w:val="aff6"/>
    <w:qFormat/>
    <w:rsid w:val="007D74F8"/>
    <w:pPr>
      <w:pBdr>
        <w:top w:val="single" w:sz="8" w:space="0" w:color="000000"/>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5">
    <w:name w:val="xl155"/>
    <w:basedOn w:val="aff6"/>
    <w:qFormat/>
    <w:rsid w:val="007D74F8"/>
    <w:pPr>
      <w:pBdr>
        <w:top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6">
    <w:name w:val="xl156"/>
    <w:basedOn w:val="aff6"/>
    <w:qFormat/>
    <w:rsid w:val="007D74F8"/>
    <w:pPr>
      <w:pBdr>
        <w:top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7">
    <w:name w:val="xl157"/>
    <w:basedOn w:val="aff6"/>
    <w:qFormat/>
    <w:rsid w:val="007D74F8"/>
    <w:pPr>
      <w:pBdr>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8">
    <w:name w:val="xl158"/>
    <w:basedOn w:val="aff6"/>
    <w:qFormat/>
    <w:rsid w:val="007D74F8"/>
    <w:pPr>
      <w:pBdr>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9">
    <w:name w:val="xl159"/>
    <w:basedOn w:val="aff6"/>
    <w:qFormat/>
    <w:rsid w:val="007D74F8"/>
    <w:pPr>
      <w:pBdr>
        <w:left w:val="single" w:sz="8" w:space="14"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0">
    <w:name w:val="xl160"/>
    <w:basedOn w:val="aff6"/>
    <w:qFormat/>
    <w:rsid w:val="007D74F8"/>
    <w:pPr>
      <w:pBdr>
        <w:right w:val="single" w:sz="8" w:space="0"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1">
    <w:name w:val="xl161"/>
    <w:basedOn w:val="aff6"/>
    <w:qFormat/>
    <w:rsid w:val="007D74F8"/>
    <w:pPr>
      <w:pBdr>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2">
    <w:name w:val="xl162"/>
    <w:basedOn w:val="aff6"/>
    <w:qFormat/>
    <w:rsid w:val="007D74F8"/>
    <w:pPr>
      <w:spacing w:before="100" w:beforeAutospacing="1" w:after="100" w:afterAutospacing="1"/>
      <w:jc w:val="center"/>
      <w:textAlignment w:val="top"/>
    </w:pPr>
    <w:rPr>
      <w:rFonts w:ascii="Arial" w:hAnsi="Arial" w:cs="Arial"/>
      <w:b/>
      <w:bCs/>
      <w:sz w:val="20"/>
      <w:szCs w:val="20"/>
    </w:rPr>
  </w:style>
  <w:style w:type="paragraph" w:customStyle="1" w:styleId="xl163">
    <w:name w:val="xl163"/>
    <w:basedOn w:val="aff6"/>
    <w:qFormat/>
    <w:rsid w:val="007D74F8"/>
    <w:pPr>
      <w:pBdr>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4">
    <w:name w:val="xl164"/>
    <w:basedOn w:val="aff6"/>
    <w:qFormat/>
    <w:rsid w:val="007D74F8"/>
    <w:pPr>
      <w:pBdr>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5">
    <w:name w:val="xl165"/>
    <w:basedOn w:val="aff6"/>
    <w:qFormat/>
    <w:rsid w:val="007D74F8"/>
    <w:pPr>
      <w:spacing w:before="100" w:beforeAutospacing="1" w:after="100" w:afterAutospacing="1"/>
      <w:textAlignment w:val="top"/>
    </w:pPr>
    <w:rPr>
      <w:rFonts w:ascii="Arial" w:hAnsi="Arial" w:cs="Arial"/>
      <w:b/>
      <w:bCs/>
      <w:sz w:val="20"/>
      <w:szCs w:val="20"/>
    </w:rPr>
  </w:style>
  <w:style w:type="paragraph" w:customStyle="1" w:styleId="xl166">
    <w:name w:val="xl166"/>
    <w:basedOn w:val="aff6"/>
    <w:qFormat/>
    <w:rsid w:val="007D74F8"/>
    <w:pPr>
      <w:pBdr>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7">
    <w:name w:val="xl167"/>
    <w:basedOn w:val="aff6"/>
    <w:qFormat/>
    <w:rsid w:val="007D74F8"/>
    <w:pPr>
      <w:pBdr>
        <w:bottom w:val="single" w:sz="8" w:space="0" w:color="000000"/>
      </w:pBdr>
      <w:spacing w:before="100" w:beforeAutospacing="1" w:after="100" w:afterAutospacing="1"/>
      <w:textAlignment w:val="top"/>
    </w:pPr>
  </w:style>
  <w:style w:type="paragraph" w:customStyle="1" w:styleId="xl168">
    <w:name w:val="xl168"/>
    <w:basedOn w:val="aff6"/>
    <w:qFormat/>
    <w:rsid w:val="007D74F8"/>
    <w:pPr>
      <w:pBdr>
        <w:top w:val="single" w:sz="8" w:space="0" w:color="000000"/>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69">
    <w:name w:val="xl169"/>
    <w:basedOn w:val="aff6"/>
    <w:qFormat/>
    <w:rsid w:val="007D74F8"/>
    <w:pPr>
      <w:pBdr>
        <w:top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0">
    <w:name w:val="xl170"/>
    <w:basedOn w:val="aff6"/>
    <w:qFormat/>
    <w:rsid w:val="007D74F8"/>
    <w:pPr>
      <w:pBdr>
        <w:top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1">
    <w:name w:val="xl171"/>
    <w:basedOn w:val="aff6"/>
    <w:qFormat/>
    <w:rsid w:val="007D74F8"/>
    <w:pPr>
      <w:pBdr>
        <w:left w:val="single" w:sz="8" w:space="0" w:color="000000"/>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2">
    <w:name w:val="xl172"/>
    <w:basedOn w:val="aff6"/>
    <w:qFormat/>
    <w:rsid w:val="007D74F8"/>
    <w:pPr>
      <w:pBdr>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3">
    <w:name w:val="xl173"/>
    <w:basedOn w:val="aff6"/>
    <w:qFormat/>
    <w:rsid w:val="007D74F8"/>
    <w:pPr>
      <w:pBdr>
        <w:bottom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4">
    <w:name w:val="xl174"/>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75">
    <w:name w:val="xl175"/>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76">
    <w:name w:val="xl176"/>
    <w:basedOn w:val="aff6"/>
    <w:qFormat/>
    <w:rsid w:val="007D74F8"/>
    <w:pPr>
      <w:pBdr>
        <w:left w:val="single" w:sz="8" w:space="0" w:color="000000"/>
        <w:bottom w:val="single" w:sz="8" w:space="0" w:color="000000"/>
      </w:pBdr>
      <w:spacing w:before="100" w:beforeAutospacing="1" w:after="100" w:afterAutospacing="1"/>
      <w:textAlignment w:val="top"/>
    </w:pPr>
  </w:style>
  <w:style w:type="paragraph" w:customStyle="1" w:styleId="xl177">
    <w:name w:val="xl177"/>
    <w:basedOn w:val="aff6"/>
    <w:qFormat/>
    <w:rsid w:val="007D74F8"/>
    <w:pPr>
      <w:pBdr>
        <w:bottom w:val="single" w:sz="8" w:space="0" w:color="000000"/>
        <w:right w:val="single" w:sz="8" w:space="0" w:color="000000"/>
      </w:pBdr>
      <w:spacing w:before="100" w:beforeAutospacing="1" w:after="100" w:afterAutospacing="1"/>
      <w:textAlignment w:val="top"/>
    </w:pPr>
  </w:style>
  <w:style w:type="paragraph" w:customStyle="1" w:styleId="xl178">
    <w:name w:val="xl178"/>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79">
    <w:name w:val="xl179"/>
    <w:basedOn w:val="aff6"/>
    <w:qFormat/>
    <w:rsid w:val="007D74F8"/>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0">
    <w:name w:val="xl180"/>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1">
    <w:name w:val="xl181"/>
    <w:basedOn w:val="aff6"/>
    <w:qFormat/>
    <w:rsid w:val="007D74F8"/>
    <w:pPr>
      <w:pBdr>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2">
    <w:name w:val="xl182"/>
    <w:basedOn w:val="aff6"/>
    <w:qFormat/>
    <w:rsid w:val="007D74F8"/>
    <w:pPr>
      <w:spacing w:before="100" w:beforeAutospacing="1" w:after="100" w:afterAutospacing="1"/>
      <w:jc w:val="both"/>
      <w:textAlignment w:val="top"/>
    </w:pPr>
    <w:rPr>
      <w:rFonts w:ascii="Arial" w:hAnsi="Arial" w:cs="Arial"/>
      <w:sz w:val="20"/>
      <w:szCs w:val="20"/>
    </w:rPr>
  </w:style>
  <w:style w:type="paragraph" w:customStyle="1" w:styleId="xl183">
    <w:name w:val="xl183"/>
    <w:basedOn w:val="aff6"/>
    <w:qFormat/>
    <w:rsid w:val="007D74F8"/>
    <w:pPr>
      <w:pBdr>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4">
    <w:name w:val="xl184"/>
    <w:basedOn w:val="aff6"/>
    <w:qFormat/>
    <w:rsid w:val="007D74F8"/>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5">
    <w:name w:val="xl185"/>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6">
    <w:name w:val="xl186"/>
    <w:basedOn w:val="aff6"/>
    <w:qFormat/>
    <w:rsid w:val="007D74F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7">
    <w:name w:val="xl187"/>
    <w:basedOn w:val="aff6"/>
    <w:qFormat/>
    <w:rsid w:val="007D74F8"/>
    <w:pPr>
      <w:pBdr>
        <w:top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8">
    <w:name w:val="xl188"/>
    <w:basedOn w:val="aff6"/>
    <w:qFormat/>
    <w:rsid w:val="007D74F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9">
    <w:name w:val="xl189"/>
    <w:basedOn w:val="aff6"/>
    <w:qFormat/>
    <w:rsid w:val="007D74F8"/>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0">
    <w:name w:val="xl190"/>
    <w:basedOn w:val="aff6"/>
    <w:qFormat/>
    <w:rsid w:val="007D74F8"/>
    <w:pPr>
      <w:pBdr>
        <w:top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1">
    <w:name w:val="xl191"/>
    <w:basedOn w:val="aff6"/>
    <w:qFormat/>
    <w:rsid w:val="007D74F8"/>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2">
    <w:name w:val="xl192"/>
    <w:basedOn w:val="aff6"/>
    <w:qFormat/>
    <w:rsid w:val="007D74F8"/>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3">
    <w:name w:val="xl193"/>
    <w:basedOn w:val="aff6"/>
    <w:qFormat/>
    <w:rsid w:val="007D74F8"/>
    <w:pPr>
      <w:pBdr>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4">
    <w:name w:val="xl194"/>
    <w:basedOn w:val="aff6"/>
    <w:qFormat/>
    <w:rsid w:val="007D74F8"/>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5">
    <w:name w:val="xl195"/>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6">
    <w:name w:val="xl196"/>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7">
    <w:name w:val="xl197"/>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i/>
      <w:iCs/>
      <w:sz w:val="20"/>
      <w:szCs w:val="20"/>
    </w:rPr>
  </w:style>
  <w:style w:type="paragraph" w:customStyle="1" w:styleId="xl198">
    <w:name w:val="xl198"/>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9">
    <w:name w:val="xl199"/>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200">
    <w:name w:val="xl200"/>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sz w:val="20"/>
      <w:szCs w:val="20"/>
    </w:rPr>
  </w:style>
  <w:style w:type="paragraph" w:customStyle="1" w:styleId="xl201">
    <w:name w:val="xl201"/>
    <w:basedOn w:val="aff6"/>
    <w:qFormat/>
    <w:rsid w:val="007D74F8"/>
    <w:pPr>
      <w:pBdr>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2">
    <w:name w:val="xl202"/>
    <w:basedOn w:val="aff6"/>
    <w:qFormat/>
    <w:rsid w:val="007D74F8"/>
    <w:pPr>
      <w:pBdr>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3">
    <w:name w:val="xl203"/>
    <w:basedOn w:val="aff6"/>
    <w:qFormat/>
    <w:rsid w:val="007D74F8"/>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4">
    <w:name w:val="xl204"/>
    <w:basedOn w:val="aff6"/>
    <w:qFormat/>
    <w:rsid w:val="007D74F8"/>
    <w:pPr>
      <w:pBdr>
        <w:top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5">
    <w:name w:val="xl205"/>
    <w:basedOn w:val="aff6"/>
    <w:qFormat/>
    <w:rsid w:val="007D74F8"/>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6">
    <w:name w:val="xl206"/>
    <w:basedOn w:val="aff6"/>
    <w:qFormat/>
    <w:rsid w:val="007D74F8"/>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7">
    <w:name w:val="xl207"/>
    <w:basedOn w:val="aff6"/>
    <w:qFormat/>
    <w:rsid w:val="007D74F8"/>
    <w:pPr>
      <w:pBdr>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8">
    <w:name w:val="xl208"/>
    <w:basedOn w:val="aff6"/>
    <w:qFormat/>
    <w:rsid w:val="007D74F8"/>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CharChar2">
    <w:name w:val="Char Char2"/>
    <w:basedOn w:val="aff6"/>
    <w:qFormat/>
    <w:rsid w:val="007D74F8"/>
    <w:pPr>
      <w:spacing w:after="160" w:line="240" w:lineRule="exact"/>
    </w:pPr>
    <w:rPr>
      <w:rFonts w:ascii="Verdana" w:hAnsi="Verdana" w:cs="Verdana"/>
      <w:sz w:val="20"/>
      <w:szCs w:val="20"/>
      <w:lang w:val="en-US" w:eastAsia="en-US"/>
    </w:rPr>
  </w:style>
  <w:style w:type="paragraph" w:customStyle="1" w:styleId="Text">
    <w:name w:val="Text"/>
    <w:basedOn w:val="aff6"/>
    <w:link w:val="TextChar"/>
    <w:autoRedefine/>
    <w:qFormat/>
    <w:rsid w:val="007D74F8"/>
    <w:pPr>
      <w:keepLines/>
      <w:widowControl w:val="0"/>
      <w:autoSpaceDE w:val="0"/>
      <w:autoSpaceDN w:val="0"/>
      <w:adjustRightInd w:val="0"/>
      <w:spacing w:after="110"/>
      <w:ind w:right="567"/>
      <w:jc w:val="both"/>
    </w:pPr>
    <w:rPr>
      <w:szCs w:val="20"/>
    </w:rPr>
  </w:style>
  <w:style w:type="character" w:customStyle="1" w:styleId="TextChar">
    <w:name w:val="Text Char"/>
    <w:link w:val="Text"/>
    <w:locked/>
    <w:rsid w:val="007D74F8"/>
    <w:rPr>
      <w:sz w:val="24"/>
      <w:lang w:val="ru-RU" w:eastAsia="ru-RU" w:bidi="ar-SA"/>
    </w:rPr>
  </w:style>
  <w:style w:type="paragraph" w:customStyle="1" w:styleId="1ffff8">
    <w:name w:val="Заголовок оглавления1"/>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paragraph" w:customStyle="1" w:styleId="afffffffffffffffffb">
    <w:name w:val="ПараграфОсновной"/>
    <w:basedOn w:val="aff6"/>
    <w:qFormat/>
    <w:rsid w:val="007D74F8"/>
    <w:pPr>
      <w:tabs>
        <w:tab w:val="left" w:pos="5245"/>
      </w:tabs>
    </w:pPr>
    <w:rPr>
      <w:rFonts w:ascii="Arial" w:hAnsi="Arial" w:cs="Arial"/>
    </w:rPr>
  </w:style>
  <w:style w:type="paragraph" w:customStyle="1" w:styleId="TableLabel">
    <w:name w:val="TableLabel"/>
    <w:basedOn w:val="aff6"/>
    <w:qFormat/>
    <w:rsid w:val="007D74F8"/>
    <w:pPr>
      <w:spacing w:before="60" w:after="120"/>
      <w:jc w:val="center"/>
    </w:pPr>
    <w:rPr>
      <w:b/>
      <w:bCs/>
      <w:sz w:val="21"/>
      <w:szCs w:val="21"/>
      <w:lang w:val="en-US" w:eastAsia="en-US"/>
    </w:rPr>
  </w:style>
  <w:style w:type="paragraph" w:customStyle="1" w:styleId="afffffffffffffffffc">
    <w:name w:val="Приложения"/>
    <w:basedOn w:val="aff6"/>
    <w:qFormat/>
    <w:rsid w:val="007D74F8"/>
    <w:pPr>
      <w:keepNext/>
      <w:keepLines/>
      <w:pageBreakBefore/>
      <w:pBdr>
        <w:top w:val="single" w:sz="4" w:space="1" w:color="auto"/>
      </w:pBdr>
      <w:spacing w:before="120" w:after="120" w:line="240" w:lineRule="atLeast"/>
      <w:jc w:val="both"/>
    </w:pPr>
    <w:rPr>
      <w:rFonts w:ascii="Arial" w:hAnsi="Arial" w:cs="Arial"/>
      <w:b/>
      <w:bCs/>
      <w:spacing w:val="-5"/>
      <w:sz w:val="40"/>
      <w:szCs w:val="40"/>
    </w:rPr>
  </w:style>
  <w:style w:type="character" w:customStyle="1" w:styleId="1ffff9">
    <w:name w:val="Знак Знак1"/>
    <w:rsid w:val="007D74F8"/>
  </w:style>
  <w:style w:type="paragraph" w:customStyle="1" w:styleId="CharChar21">
    <w:name w:val="Char Char21"/>
    <w:basedOn w:val="aff6"/>
    <w:qFormat/>
    <w:rsid w:val="007D74F8"/>
    <w:pPr>
      <w:spacing w:after="160" w:line="240" w:lineRule="exact"/>
    </w:pPr>
    <w:rPr>
      <w:rFonts w:ascii="Verdana" w:hAnsi="Verdana" w:cs="Verdana"/>
      <w:sz w:val="20"/>
      <w:szCs w:val="20"/>
      <w:lang w:val="en-US" w:eastAsia="en-US"/>
    </w:rPr>
  </w:style>
  <w:style w:type="paragraph" w:customStyle="1" w:styleId="TOCHeading2">
    <w:name w:val="TOC Heading2"/>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character" w:customStyle="1" w:styleId="221">
    <w:name w:val="Знак Знак221"/>
    <w:uiPriority w:val="99"/>
    <w:rsid w:val="007D74F8"/>
    <w:rPr>
      <w:rFonts w:ascii="Arial" w:hAnsi="Arial"/>
      <w:spacing w:val="-5"/>
      <w:lang w:val="ru-RU" w:eastAsia="ru-RU"/>
    </w:rPr>
  </w:style>
  <w:style w:type="character" w:customStyle="1" w:styleId="170">
    <w:name w:val="Знак Знак17"/>
    <w:uiPriority w:val="99"/>
    <w:rsid w:val="007D74F8"/>
    <w:rPr>
      <w:i/>
      <w:sz w:val="24"/>
      <w:lang w:val="en-US" w:eastAsia="en-US"/>
    </w:rPr>
  </w:style>
  <w:style w:type="character" w:customStyle="1" w:styleId="241">
    <w:name w:val="Знак Знак241"/>
    <w:rsid w:val="007D74F8"/>
    <w:rPr>
      <w:sz w:val="24"/>
      <w:lang w:val="en-US" w:eastAsia="en-US"/>
    </w:rPr>
  </w:style>
  <w:style w:type="character" w:customStyle="1" w:styleId="161">
    <w:name w:val="Знак Знак161"/>
    <w:uiPriority w:val="99"/>
    <w:rsid w:val="007D74F8"/>
    <w:rPr>
      <w:rFonts w:ascii="Arial" w:hAnsi="Arial"/>
      <w:b/>
      <w:spacing w:val="-5"/>
      <w:lang w:val="ru-RU" w:eastAsia="ru-RU"/>
    </w:rPr>
  </w:style>
  <w:style w:type="character" w:customStyle="1" w:styleId="151">
    <w:name w:val="Знак Знак151"/>
    <w:uiPriority w:val="99"/>
    <w:rsid w:val="007D74F8"/>
    <w:rPr>
      <w:sz w:val="24"/>
      <w:lang w:val="en-US" w:eastAsia="en-US"/>
    </w:rPr>
  </w:style>
  <w:style w:type="character" w:customStyle="1" w:styleId="1410">
    <w:name w:val="Знак Знак141"/>
    <w:uiPriority w:val="99"/>
    <w:rsid w:val="007D74F8"/>
    <w:rPr>
      <w:rFonts w:ascii="Arial" w:hAnsi="Arial"/>
      <w:spacing w:val="-5"/>
      <w:sz w:val="24"/>
      <w:lang w:val="en-US" w:eastAsia="en-US"/>
    </w:rPr>
  </w:style>
  <w:style w:type="character" w:customStyle="1" w:styleId="231">
    <w:name w:val="Знак Знак231"/>
    <w:uiPriority w:val="99"/>
    <w:rsid w:val="007D74F8"/>
    <w:rPr>
      <w:rFonts w:ascii="Arial" w:hAnsi="Arial"/>
      <w:spacing w:val="-5"/>
      <w:lang w:val="ru-RU" w:eastAsia="ru-RU"/>
    </w:rPr>
  </w:style>
  <w:style w:type="character" w:customStyle="1" w:styleId="131">
    <w:name w:val="Знак Знак131"/>
    <w:uiPriority w:val="99"/>
    <w:rsid w:val="007D74F8"/>
    <w:rPr>
      <w:rFonts w:ascii="Arial" w:hAnsi="Arial"/>
      <w:spacing w:val="-5"/>
      <w:sz w:val="24"/>
      <w:lang w:val="en-US" w:eastAsia="en-US"/>
    </w:rPr>
  </w:style>
  <w:style w:type="character" w:customStyle="1" w:styleId="1210">
    <w:name w:val="Знак Знак121"/>
    <w:uiPriority w:val="99"/>
    <w:rsid w:val="007D74F8"/>
    <w:rPr>
      <w:rFonts w:ascii="Arial" w:hAnsi="Arial"/>
      <w:b/>
      <w:kern w:val="28"/>
      <w:sz w:val="32"/>
      <w:lang w:val="ru-RU" w:eastAsia="ru-RU"/>
    </w:rPr>
  </w:style>
  <w:style w:type="character" w:customStyle="1" w:styleId="1110">
    <w:name w:val="Знак Знак111"/>
    <w:uiPriority w:val="99"/>
    <w:rsid w:val="007D74F8"/>
    <w:rPr>
      <w:rFonts w:ascii="Arial" w:hAnsi="Arial"/>
      <w:i/>
      <w:spacing w:val="-5"/>
      <w:lang w:val="ru-RU" w:eastAsia="ru-RU"/>
    </w:rPr>
  </w:style>
  <w:style w:type="character" w:customStyle="1" w:styleId="2110">
    <w:name w:val="Знак Знак211"/>
    <w:uiPriority w:val="99"/>
    <w:rsid w:val="007D74F8"/>
    <w:rPr>
      <w:rFonts w:ascii="Arial Black" w:hAnsi="Arial Black"/>
      <w:b/>
      <w:spacing w:val="-5"/>
      <w:sz w:val="32"/>
      <w:lang w:val="ru-RU" w:eastAsia="ru-RU"/>
    </w:rPr>
  </w:style>
  <w:style w:type="character" w:customStyle="1" w:styleId="251">
    <w:name w:val="Знак Знак251"/>
    <w:rsid w:val="007D74F8"/>
    <w:rPr>
      <w:rFonts w:ascii="Arial" w:hAnsi="Arial"/>
      <w:spacing w:val="-5"/>
      <w:lang w:val="ru-RU" w:eastAsia="ru-RU"/>
    </w:rPr>
  </w:style>
  <w:style w:type="character" w:customStyle="1" w:styleId="2010">
    <w:name w:val="Знак Знак201"/>
    <w:uiPriority w:val="99"/>
    <w:rsid w:val="007D74F8"/>
    <w:rPr>
      <w:rFonts w:ascii="Arial" w:hAnsi="Arial"/>
      <w:b/>
      <w:spacing w:val="-5"/>
      <w:lang w:val="ru-RU" w:eastAsia="ru-RU"/>
    </w:rPr>
  </w:style>
  <w:style w:type="character" w:customStyle="1" w:styleId="103">
    <w:name w:val="Знак Знак10"/>
    <w:uiPriority w:val="99"/>
    <w:rsid w:val="007D74F8"/>
    <w:rPr>
      <w:rFonts w:ascii="Arial Black" w:hAnsi="Arial Black"/>
      <w:b/>
      <w:caps/>
      <w:spacing w:val="-16"/>
      <w:kern w:val="28"/>
      <w:sz w:val="32"/>
      <w:lang w:val="ru-RU" w:eastAsia="ru-RU"/>
    </w:rPr>
  </w:style>
  <w:style w:type="character" w:customStyle="1" w:styleId="910">
    <w:name w:val="Знак Знак91"/>
    <w:uiPriority w:val="99"/>
    <w:rsid w:val="007D74F8"/>
    <w:rPr>
      <w:sz w:val="24"/>
      <w:lang w:val="en-US" w:eastAsia="en-US"/>
    </w:rPr>
  </w:style>
  <w:style w:type="character" w:customStyle="1" w:styleId="810">
    <w:name w:val="Знак Знак81"/>
    <w:uiPriority w:val="99"/>
    <w:rsid w:val="007D74F8"/>
    <w:rPr>
      <w:sz w:val="24"/>
      <w:lang w:val="en-US" w:eastAsia="en-US"/>
    </w:rPr>
  </w:style>
  <w:style w:type="character" w:customStyle="1" w:styleId="75">
    <w:name w:val="Знак Знак7"/>
    <w:uiPriority w:val="99"/>
    <w:rsid w:val="007D74F8"/>
    <w:rPr>
      <w:sz w:val="24"/>
      <w:lang w:val="en-US" w:eastAsia="en-US"/>
    </w:rPr>
  </w:style>
  <w:style w:type="character" w:customStyle="1" w:styleId="610">
    <w:name w:val="Знак Знак61"/>
    <w:uiPriority w:val="99"/>
    <w:rsid w:val="007D74F8"/>
    <w:rPr>
      <w:rFonts w:ascii="Courier New" w:hAnsi="Courier New"/>
      <w:sz w:val="24"/>
      <w:lang w:val="en-US" w:eastAsia="en-US"/>
    </w:rPr>
  </w:style>
  <w:style w:type="character" w:customStyle="1" w:styleId="5d">
    <w:name w:val="Знак Знак5"/>
    <w:uiPriority w:val="99"/>
    <w:rsid w:val="007D74F8"/>
    <w:rPr>
      <w:rFonts w:ascii="Tahoma" w:hAnsi="Tahoma"/>
      <w:sz w:val="24"/>
      <w:lang w:val="en-US" w:eastAsia="en-US"/>
    </w:rPr>
  </w:style>
  <w:style w:type="character" w:customStyle="1" w:styleId="331">
    <w:name w:val="Знак Знак33"/>
    <w:rsid w:val="007D74F8"/>
    <w:rPr>
      <w:rFonts w:ascii="Arial" w:hAnsi="Arial"/>
      <w:spacing w:val="-5"/>
      <w:sz w:val="16"/>
      <w:lang w:val="ru-RU" w:eastAsia="ru-RU"/>
    </w:rPr>
  </w:style>
  <w:style w:type="character" w:customStyle="1" w:styleId="2100">
    <w:name w:val="Знак Знак210"/>
    <w:rsid w:val="007D74F8"/>
    <w:rPr>
      <w:rFonts w:ascii="Courier New" w:hAnsi="Courier New"/>
      <w:color w:val="000000"/>
      <w:lang w:val="ru-RU" w:eastAsia="ru-RU"/>
    </w:rPr>
  </w:style>
  <w:style w:type="character" w:customStyle="1" w:styleId="191">
    <w:name w:val="Знак Знак191"/>
    <w:uiPriority w:val="99"/>
    <w:semiHidden/>
    <w:locked/>
    <w:rsid w:val="007D74F8"/>
    <w:rPr>
      <w:lang w:val="en-US" w:eastAsia="en-US"/>
    </w:rPr>
  </w:style>
  <w:style w:type="character" w:customStyle="1" w:styleId="181">
    <w:name w:val="Знак Знак181"/>
    <w:uiPriority w:val="99"/>
    <w:locked/>
    <w:rsid w:val="007D74F8"/>
    <w:rPr>
      <w:lang w:val="ru-RU" w:eastAsia="ru-RU"/>
    </w:rPr>
  </w:style>
  <w:style w:type="paragraph" w:customStyle="1" w:styleId="2fff9">
    <w:name w:val="Заголовок оглавления2"/>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3">
    <w:name w:val="Абзац списка21"/>
    <w:basedOn w:val="aff6"/>
    <w:uiPriority w:val="99"/>
    <w:qFormat/>
    <w:rsid w:val="007D74F8"/>
    <w:pPr>
      <w:spacing w:after="200" w:line="276" w:lineRule="auto"/>
      <w:ind w:left="720"/>
      <w:contextualSpacing/>
    </w:pPr>
    <w:rPr>
      <w:rFonts w:ascii="Calibri" w:hAnsi="Calibri"/>
      <w:sz w:val="22"/>
      <w:szCs w:val="22"/>
      <w:lang w:eastAsia="en-US"/>
    </w:rPr>
  </w:style>
  <w:style w:type="paragraph" w:customStyle="1" w:styleId="normal10">
    <w:name w:val="normal1"/>
    <w:basedOn w:val="aff6"/>
    <w:qFormat/>
    <w:rsid w:val="007D74F8"/>
    <w:pPr>
      <w:snapToGrid w:val="0"/>
      <w:spacing w:line="360" w:lineRule="auto"/>
      <w:jc w:val="both"/>
    </w:pPr>
    <w:rPr>
      <w:sz w:val="28"/>
      <w:szCs w:val="28"/>
    </w:rPr>
  </w:style>
  <w:style w:type="character" w:customStyle="1" w:styleId="CommentTextChar2">
    <w:name w:val="Comment Text Char2"/>
    <w:semiHidden/>
    <w:locked/>
    <w:rsid w:val="007D74F8"/>
  </w:style>
  <w:style w:type="paragraph" w:customStyle="1" w:styleId="118">
    <w:name w:val="Знак11"/>
    <w:basedOn w:val="aff6"/>
    <w:next w:val="2a"/>
    <w:autoRedefine/>
    <w:qFormat/>
    <w:rsid w:val="007D74F8"/>
    <w:pPr>
      <w:spacing w:after="160" w:line="240" w:lineRule="exact"/>
    </w:pPr>
    <w:rPr>
      <w:rFonts w:eastAsia="Batang"/>
      <w:lang w:val="en-US" w:eastAsia="en-US"/>
    </w:rPr>
  </w:style>
  <w:style w:type="character" w:customStyle="1" w:styleId="314">
    <w:name w:val="Знак Знак31"/>
    <w:uiPriority w:val="99"/>
    <w:rsid w:val="007D74F8"/>
    <w:rPr>
      <w:b/>
      <w:i/>
      <w:sz w:val="28"/>
      <w:lang w:val="en-US" w:eastAsia="en-US"/>
    </w:rPr>
  </w:style>
  <w:style w:type="character" w:customStyle="1" w:styleId="301">
    <w:name w:val="Знак Знак30"/>
    <w:uiPriority w:val="99"/>
    <w:rsid w:val="007D74F8"/>
    <w:rPr>
      <w:b/>
      <w:sz w:val="26"/>
      <w:lang w:val="en-US" w:eastAsia="en-US"/>
    </w:rPr>
  </w:style>
  <w:style w:type="character" w:customStyle="1" w:styleId="291">
    <w:name w:val="Знак Знак29"/>
    <w:uiPriority w:val="99"/>
    <w:rsid w:val="007D74F8"/>
    <w:rPr>
      <w:b/>
      <w:sz w:val="28"/>
      <w:lang w:val="en-US" w:eastAsia="en-US"/>
    </w:rPr>
  </w:style>
  <w:style w:type="character" w:customStyle="1" w:styleId="280">
    <w:name w:val="Знак Знак28"/>
    <w:uiPriority w:val="99"/>
    <w:rsid w:val="007D74F8"/>
    <w:rPr>
      <w:b/>
      <w:i/>
      <w:sz w:val="26"/>
      <w:lang w:val="en-US" w:eastAsia="en-US"/>
    </w:rPr>
  </w:style>
  <w:style w:type="character" w:customStyle="1" w:styleId="270">
    <w:name w:val="Знак Знак27"/>
    <w:uiPriority w:val="99"/>
    <w:rsid w:val="007D74F8"/>
    <w:rPr>
      <w:b/>
      <w:sz w:val="22"/>
      <w:lang w:val="en-US" w:eastAsia="en-US"/>
    </w:rPr>
  </w:style>
  <w:style w:type="paragraph" w:customStyle="1" w:styleId="3ff4">
    <w:name w:val="Абзац списка3"/>
    <w:basedOn w:val="aff6"/>
    <w:qFormat/>
    <w:rsid w:val="007D74F8"/>
    <w:pPr>
      <w:ind w:left="708"/>
    </w:pPr>
  </w:style>
  <w:style w:type="character" w:customStyle="1" w:styleId="CommentTextChar1">
    <w:name w:val="Comment Text Char1"/>
    <w:locked/>
    <w:rsid w:val="007D74F8"/>
    <w:rPr>
      <w:lang w:val="ru-RU" w:eastAsia="ru-RU"/>
    </w:rPr>
  </w:style>
  <w:style w:type="character" w:customStyle="1" w:styleId="FootnoteTextChar10">
    <w:name w:val="Footnote Text Char1"/>
    <w:uiPriority w:val="99"/>
    <w:semiHidden/>
    <w:locked/>
    <w:rsid w:val="007D74F8"/>
  </w:style>
  <w:style w:type="paragraph" w:customStyle="1" w:styleId="align-justify1">
    <w:name w:val="align-justify1"/>
    <w:basedOn w:val="aff6"/>
    <w:qFormat/>
    <w:rsid w:val="007D74F8"/>
    <w:pPr>
      <w:spacing w:before="100" w:beforeAutospacing="1" w:after="100" w:afterAutospacing="1"/>
      <w:jc w:val="both"/>
    </w:pPr>
  </w:style>
  <w:style w:type="paragraph" w:customStyle="1" w:styleId="align-center1">
    <w:name w:val="align-center1"/>
    <w:basedOn w:val="aff6"/>
    <w:qFormat/>
    <w:rsid w:val="007D74F8"/>
    <w:pPr>
      <w:spacing w:before="100" w:beforeAutospacing="1" w:after="100" w:afterAutospacing="1"/>
      <w:jc w:val="center"/>
    </w:pPr>
  </w:style>
  <w:style w:type="paragraph" w:customStyle="1" w:styleId="text0">
    <w:name w:val="text"/>
    <w:basedOn w:val="aff6"/>
    <w:qFormat/>
    <w:rsid w:val="007D74F8"/>
    <w:rPr>
      <w:rFonts w:ascii="Verdana" w:hAnsi="Verdana"/>
      <w:sz w:val="13"/>
      <w:szCs w:val="13"/>
    </w:rPr>
  </w:style>
  <w:style w:type="paragraph" w:customStyle="1" w:styleId="119">
    <w:name w:val="Заголовок 11"/>
    <w:basedOn w:val="aff6"/>
    <w:next w:val="aff6"/>
    <w:qFormat/>
    <w:rsid w:val="007D74F8"/>
    <w:pPr>
      <w:keepNext/>
      <w:tabs>
        <w:tab w:val="left" w:pos="360"/>
      </w:tabs>
      <w:spacing w:before="240" w:after="120"/>
      <w:jc w:val="center"/>
    </w:pPr>
    <w:rPr>
      <w:b/>
      <w:i/>
      <w:kern w:val="28"/>
      <w:szCs w:val="20"/>
      <w:lang w:val="en-AU"/>
    </w:rPr>
  </w:style>
  <w:style w:type="paragraph" w:customStyle="1" w:styleId="Normal-N">
    <w:name w:val="Normal-N"/>
    <w:basedOn w:val="aff6"/>
    <w:qFormat/>
    <w:rsid w:val="007D74F8"/>
    <w:pPr>
      <w:tabs>
        <w:tab w:val="left" w:pos="792"/>
      </w:tabs>
      <w:spacing w:before="60" w:after="240"/>
      <w:ind w:left="792" w:hanging="432"/>
      <w:jc w:val="both"/>
    </w:pPr>
    <w:rPr>
      <w:sz w:val="22"/>
      <w:szCs w:val="20"/>
    </w:rPr>
  </w:style>
  <w:style w:type="paragraph" w:customStyle="1" w:styleId="TableHeadingCenter">
    <w:name w:val="Table_Heading_Center"/>
    <w:basedOn w:val="aff6"/>
    <w:qFormat/>
    <w:rsid w:val="007D74F8"/>
    <w:pPr>
      <w:keepNext/>
      <w:keepLines/>
      <w:spacing w:before="40" w:after="40"/>
      <w:ind w:firstLine="709"/>
      <w:jc w:val="center"/>
    </w:pPr>
    <w:rPr>
      <w:rFonts w:ascii="Arial" w:hAnsi="Arial"/>
      <w:b/>
      <w:sz w:val="20"/>
      <w:szCs w:val="20"/>
      <w:lang w:val="en-GB" w:eastAsia="en-US"/>
    </w:rPr>
  </w:style>
  <w:style w:type="paragraph" w:customStyle="1" w:styleId="Bulletwithtext1">
    <w:name w:val="Bullet with text 1"/>
    <w:basedOn w:val="aff6"/>
    <w:qFormat/>
    <w:rsid w:val="007D74F8"/>
    <w:pPr>
      <w:numPr>
        <w:numId w:val="69"/>
      </w:numPr>
      <w:spacing w:before="60" w:after="60"/>
    </w:pPr>
    <w:rPr>
      <w:rFonts w:ascii="Arial" w:hAnsi="Arial"/>
      <w:sz w:val="20"/>
      <w:szCs w:val="20"/>
      <w:lang w:val="en-GB" w:eastAsia="en-US"/>
    </w:rPr>
  </w:style>
  <w:style w:type="paragraph" w:customStyle="1" w:styleId="ae">
    <w:name w:val="Приложение"/>
    <w:next w:val="aff6"/>
    <w:qFormat/>
    <w:rsid w:val="007D74F8"/>
    <w:pPr>
      <w:keepNext/>
      <w:keepLines/>
      <w:pageBreakBefore/>
      <w:numPr>
        <w:numId w:val="70"/>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d">
    <w:name w:val="Раздел приложения"/>
    <w:basedOn w:val="ae"/>
    <w:next w:val="aff6"/>
    <w:qFormat/>
    <w:rsid w:val="007D74F8"/>
    <w:pPr>
      <w:pageBreakBefore w:val="0"/>
      <w:numPr>
        <w:numId w:val="0"/>
      </w:numPr>
      <w:spacing w:before="480"/>
      <w:ind w:firstLine="720"/>
      <w:jc w:val="left"/>
      <w:outlineLvl w:val="1"/>
    </w:pPr>
    <w:rPr>
      <w:bCs w:val="0"/>
      <w:caps w:val="0"/>
      <w:sz w:val="28"/>
      <w:szCs w:val="28"/>
    </w:rPr>
  </w:style>
  <w:style w:type="paragraph" w:customStyle="1" w:styleId="afffffffffffffffffe">
    <w:name w:val="Подпункт приложения"/>
    <w:basedOn w:val="ae"/>
    <w:next w:val="aff6"/>
    <w:qFormat/>
    <w:rsid w:val="007D74F8"/>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
    <w:name w:val="Подраздел приложения"/>
    <w:basedOn w:val="ae"/>
    <w:next w:val="aff6"/>
    <w:qFormat/>
    <w:rsid w:val="007D74F8"/>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0">
    <w:name w:val="Пункт приложения"/>
    <w:basedOn w:val="ae"/>
    <w:next w:val="aff6"/>
    <w:qFormat/>
    <w:rsid w:val="007D74F8"/>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qFormat/>
    <w:rsid w:val="007D74F8"/>
    <w:pPr>
      <w:keepLines/>
      <w:numPr>
        <w:ilvl w:val="3"/>
        <w:numId w:val="72"/>
      </w:numPr>
      <w:spacing w:after="120" w:line="288" w:lineRule="auto"/>
      <w:jc w:val="both"/>
    </w:pPr>
    <w:rPr>
      <w:sz w:val="24"/>
      <w:szCs w:val="24"/>
      <w:lang w:eastAsia="en-US"/>
    </w:rPr>
  </w:style>
  <w:style w:type="paragraph" w:customStyle="1" w:styleId="TableofContents">
    <w:name w:val="Table of Contents"/>
    <w:next w:val="aff6"/>
    <w:uiPriority w:val="99"/>
    <w:qFormat/>
    <w:rsid w:val="007D74F8"/>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9"/>
    <w:qFormat/>
    <w:rsid w:val="007D74F8"/>
    <w:pPr>
      <w:tabs>
        <w:tab w:val="clear" w:pos="720"/>
        <w:tab w:val="num"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a"/>
    <w:link w:val="StyleHeading212ptNotBoldCharCharCharCharCharChar"/>
    <w:qFormat/>
    <w:rsid w:val="007D74F8"/>
    <w:pPr>
      <w:keepLines/>
      <w:tabs>
        <w:tab w:val="num" w:pos="360"/>
      </w:tabs>
      <w:spacing w:before="120" w:after="120" w:line="360" w:lineRule="auto"/>
      <w:ind w:left="720" w:hanging="578"/>
    </w:pPr>
    <w:rPr>
      <w:rFonts w:ascii="Times New Roman" w:hAnsi="Times New Roman"/>
      <w:bCs w:val="0"/>
      <w:i w:val="0"/>
      <w:iCs w:val="0"/>
      <w:kern w:val="28"/>
      <w:szCs w:val="20"/>
      <w:lang w:eastAsia="en-US"/>
    </w:rPr>
  </w:style>
  <w:style w:type="character" w:customStyle="1" w:styleId="StyleHeading212ptNotBoldCharCharCharCharCharChar">
    <w:name w:val="Style Heading 2 + 12 pt Not Bold Char Char Char Char Char Char"/>
    <w:link w:val="StyleHeading212ptNotBoldCharCharCharCharChar"/>
    <w:locked/>
    <w:rsid w:val="007D74F8"/>
    <w:rPr>
      <w:b/>
      <w:kern w:val="28"/>
      <w:sz w:val="28"/>
      <w:lang w:val="ru-RU" w:eastAsia="en-US" w:bidi="ar-SA"/>
    </w:rPr>
  </w:style>
  <w:style w:type="paragraph" w:customStyle="1" w:styleId="Appendix">
    <w:name w:val="Appendix"/>
    <w:next w:val="aff6"/>
    <w:uiPriority w:val="99"/>
    <w:qFormat/>
    <w:rsid w:val="007D74F8"/>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6"/>
    <w:uiPriority w:val="99"/>
    <w:qFormat/>
    <w:rsid w:val="007D74F8"/>
    <w:pPr>
      <w:pageBreakBefore w:val="0"/>
      <w:ind w:firstLine="720"/>
      <w:jc w:val="left"/>
      <w:outlineLvl w:val="1"/>
    </w:pPr>
    <w:rPr>
      <w:bCs w:val="0"/>
      <w:sz w:val="28"/>
      <w:szCs w:val="28"/>
    </w:rPr>
  </w:style>
  <w:style w:type="paragraph" w:customStyle="1" w:styleId="AppHeading2">
    <w:name w:val="App_Heading 2"/>
    <w:basedOn w:val="Appendix"/>
    <w:next w:val="aff6"/>
    <w:uiPriority w:val="99"/>
    <w:qFormat/>
    <w:rsid w:val="007D74F8"/>
    <w:pPr>
      <w:pageBreakBefore w:val="0"/>
      <w:ind w:firstLine="720"/>
      <w:jc w:val="left"/>
      <w:outlineLvl w:val="2"/>
    </w:pPr>
    <w:rPr>
      <w:sz w:val="28"/>
      <w:szCs w:val="28"/>
    </w:rPr>
  </w:style>
  <w:style w:type="paragraph" w:customStyle="1" w:styleId="AppHeading3">
    <w:name w:val="App_Heading 3"/>
    <w:basedOn w:val="Appendix"/>
    <w:next w:val="aff6"/>
    <w:uiPriority w:val="99"/>
    <w:qFormat/>
    <w:rsid w:val="007D74F8"/>
    <w:pPr>
      <w:pageBreakBefore w:val="0"/>
      <w:spacing w:before="240" w:after="200"/>
      <w:ind w:firstLine="720"/>
      <w:jc w:val="left"/>
      <w:outlineLvl w:val="3"/>
    </w:pPr>
    <w:rPr>
      <w:sz w:val="26"/>
      <w:szCs w:val="26"/>
    </w:rPr>
  </w:style>
  <w:style w:type="paragraph" w:customStyle="1" w:styleId="AppHeading4">
    <w:name w:val="App_Heading 4"/>
    <w:basedOn w:val="Appendix"/>
    <w:next w:val="aff6"/>
    <w:uiPriority w:val="99"/>
    <w:qFormat/>
    <w:rsid w:val="007D74F8"/>
    <w:pPr>
      <w:pageBreakBefore w:val="0"/>
      <w:spacing w:before="240" w:after="200"/>
      <w:ind w:firstLine="720"/>
      <w:jc w:val="left"/>
      <w:outlineLvl w:val="4"/>
    </w:pPr>
    <w:rPr>
      <w:sz w:val="24"/>
      <w:szCs w:val="24"/>
    </w:rPr>
  </w:style>
  <w:style w:type="paragraph" w:customStyle="1" w:styleId="Drawing">
    <w:name w:val="Drawing"/>
    <w:basedOn w:val="aff6"/>
    <w:next w:val="a"/>
    <w:uiPriority w:val="99"/>
    <w:qFormat/>
    <w:rsid w:val="007D74F8"/>
    <w:pPr>
      <w:keepNext/>
      <w:keepLines/>
      <w:spacing w:before="120" w:after="240" w:line="288" w:lineRule="auto"/>
      <w:jc w:val="center"/>
    </w:pPr>
    <w:rPr>
      <w:lang w:eastAsia="en-US"/>
    </w:rPr>
  </w:style>
  <w:style w:type="paragraph" w:customStyle="1" w:styleId="3140">
    <w:name w:val="Стиль заголовок 3 + 14 пт полужирный"/>
    <w:basedOn w:val="3f6"/>
    <w:qFormat/>
    <w:rsid w:val="007D74F8"/>
    <w:pPr>
      <w:spacing w:line="240" w:lineRule="auto"/>
      <w:ind w:left="709" w:hanging="709"/>
    </w:pPr>
    <w:rPr>
      <w:b/>
      <w:bCs/>
      <w:sz w:val="28"/>
    </w:rPr>
  </w:style>
  <w:style w:type="character" w:customStyle="1" w:styleId="apple-converted-space">
    <w:name w:val="apple-converted-space"/>
    <w:qFormat/>
    <w:rsid w:val="007D74F8"/>
    <w:rPr>
      <w:rFonts w:cs="Times New Roman"/>
    </w:rPr>
  </w:style>
  <w:style w:type="paragraph" w:customStyle="1" w:styleId="NNOsnovnoytext">
    <w:name w:val="NN_Osnovnoy_text"/>
    <w:basedOn w:val="aff6"/>
    <w:link w:val="NNOsnovnoytext0"/>
    <w:qFormat/>
    <w:rsid w:val="007D74F8"/>
    <w:pPr>
      <w:keepLines/>
      <w:spacing w:before="60" w:after="60"/>
      <w:ind w:left="57" w:right="57" w:firstLine="720"/>
      <w:jc w:val="both"/>
    </w:pPr>
    <w:rPr>
      <w:rFonts w:ascii="Arial" w:hAnsi="Arial"/>
      <w:szCs w:val="20"/>
    </w:rPr>
  </w:style>
  <w:style w:type="paragraph" w:customStyle="1" w:styleId="NNZagolovok1">
    <w:name w:val="NN_Zagolovok_1"/>
    <w:basedOn w:val="1f1"/>
    <w:next w:val="NNOsnovnoytext"/>
    <w:link w:val="NNZagolovok10"/>
    <w:qFormat/>
    <w:rsid w:val="007D74F8"/>
    <w:pPr>
      <w:keepLines/>
      <w:pageBreakBefore/>
      <w:tabs>
        <w:tab w:val="num" w:pos="1980"/>
      </w:tabs>
      <w:autoSpaceDE/>
      <w:autoSpaceDN/>
      <w:adjustRightInd/>
      <w:spacing w:before="240" w:after="360"/>
      <w:ind w:left="1980" w:right="57" w:hanging="360"/>
      <w:jc w:val="left"/>
    </w:pPr>
    <w:rPr>
      <w:caps/>
      <w:kern w:val="28"/>
      <w:sz w:val="28"/>
    </w:rPr>
  </w:style>
  <w:style w:type="character" w:customStyle="1" w:styleId="NNOsnovnoytext0">
    <w:name w:val="NN_Osnovnoy_text Знак"/>
    <w:link w:val="NNOsnovnoytext"/>
    <w:locked/>
    <w:rsid w:val="007D74F8"/>
    <w:rPr>
      <w:rFonts w:ascii="Arial" w:hAnsi="Arial"/>
      <w:sz w:val="24"/>
      <w:lang w:bidi="ar-SA"/>
    </w:rPr>
  </w:style>
  <w:style w:type="paragraph" w:customStyle="1" w:styleId="NNZagolovok2">
    <w:name w:val="NN_Zagolovok_2"/>
    <w:next w:val="NNOsnovnoytext"/>
    <w:link w:val="NNZagolovok20"/>
    <w:qFormat/>
    <w:rsid w:val="007D74F8"/>
    <w:pPr>
      <w:keepNext/>
      <w:tabs>
        <w:tab w:val="num" w:pos="1440"/>
      </w:tabs>
      <w:spacing w:before="60" w:after="120"/>
      <w:ind w:left="1440" w:right="57" w:hanging="360"/>
      <w:jc w:val="both"/>
    </w:pPr>
    <w:rPr>
      <w:b/>
      <w:sz w:val="28"/>
    </w:rPr>
  </w:style>
  <w:style w:type="character" w:customStyle="1" w:styleId="NNZagolovok10">
    <w:name w:val="NN_Zagolovok_1 Знак"/>
    <w:link w:val="NNZagolovok1"/>
    <w:locked/>
    <w:rsid w:val="007D74F8"/>
    <w:rPr>
      <w:b/>
      <w:caps/>
      <w:kern w:val="28"/>
      <w:sz w:val="28"/>
      <w:lang w:bidi="ar-SA"/>
    </w:rPr>
  </w:style>
  <w:style w:type="paragraph" w:customStyle="1" w:styleId="NNTitulniylist">
    <w:name w:val="NN_Titulniy_list"/>
    <w:basedOn w:val="aff6"/>
    <w:link w:val="NNTitulniylist0"/>
    <w:qFormat/>
    <w:rsid w:val="007D74F8"/>
    <w:pPr>
      <w:keepNext/>
      <w:keepLines/>
      <w:spacing w:before="60" w:after="60"/>
      <w:ind w:left="-142" w:right="-143"/>
      <w:jc w:val="center"/>
    </w:pPr>
    <w:rPr>
      <w:rFonts w:ascii="Arial" w:hAnsi="Arial"/>
      <w:b/>
      <w:color w:val="000000"/>
      <w:szCs w:val="20"/>
    </w:rPr>
  </w:style>
  <w:style w:type="character" w:customStyle="1" w:styleId="TKPZagolovok2">
    <w:name w:val="TKP_Zagolovok_2 Знак"/>
    <w:link w:val="TKPZagolovok20"/>
    <w:locked/>
    <w:rsid w:val="007D74F8"/>
    <w:rPr>
      <w:b/>
      <w:spacing w:val="32"/>
      <w:sz w:val="28"/>
      <w:lang w:bidi="ar-SA"/>
    </w:rPr>
  </w:style>
  <w:style w:type="character" w:customStyle="1" w:styleId="NNZagolovok20">
    <w:name w:val="NN_Zagolovok_2 Знак"/>
    <w:link w:val="NNZagolovok2"/>
    <w:locked/>
    <w:rsid w:val="007D74F8"/>
    <w:rPr>
      <w:b/>
      <w:sz w:val="28"/>
      <w:lang w:bidi="ar-SA"/>
    </w:rPr>
  </w:style>
  <w:style w:type="paragraph" w:customStyle="1" w:styleId="TKPVerkhnyiKolontitul">
    <w:name w:val="TKP_Verkhnyi_Kolontitul"/>
    <w:basedOn w:val="aff6"/>
    <w:qFormat/>
    <w:rsid w:val="007D74F8"/>
    <w:pPr>
      <w:keepNext/>
      <w:keepLines/>
      <w:tabs>
        <w:tab w:val="center" w:pos="4153"/>
        <w:tab w:val="right" w:pos="8306"/>
      </w:tabs>
      <w:spacing w:before="60"/>
      <w:ind w:left="57" w:right="57"/>
      <w:jc w:val="center"/>
    </w:pPr>
    <w:rPr>
      <w:rFonts w:ascii="Arial" w:hAnsi="Arial" w:cs="Arial"/>
      <w:color w:val="003585"/>
      <w:sz w:val="22"/>
      <w:szCs w:val="20"/>
    </w:rPr>
  </w:style>
  <w:style w:type="character" w:customStyle="1" w:styleId="NNTitulniylist0">
    <w:name w:val="NN_Titulniy_list Знак"/>
    <w:link w:val="NNTitulniylist"/>
    <w:locked/>
    <w:rsid w:val="007D74F8"/>
    <w:rPr>
      <w:rFonts w:ascii="Arial" w:hAnsi="Arial"/>
      <w:b/>
      <w:color w:val="000000"/>
      <w:sz w:val="24"/>
      <w:lang w:bidi="ar-SA"/>
    </w:rPr>
  </w:style>
  <w:style w:type="paragraph" w:customStyle="1" w:styleId="35">
    <w:name w:val="ТКП ТС Заголовок 3 го уровня"/>
    <w:basedOn w:val="NNZagolovok2"/>
    <w:next w:val="NNOsnovnoytext"/>
    <w:qFormat/>
    <w:rsid w:val="007D74F8"/>
    <w:pPr>
      <w:numPr>
        <w:numId w:val="78"/>
      </w:numPr>
      <w:tabs>
        <w:tab w:val="num" w:pos="0"/>
        <w:tab w:val="num" w:pos="1080"/>
        <w:tab w:val="num" w:pos="1145"/>
      </w:tabs>
      <w:spacing w:before="120"/>
      <w:ind w:left="1080" w:firstLine="198"/>
    </w:pPr>
    <w:rPr>
      <w:sz w:val="24"/>
    </w:rPr>
  </w:style>
  <w:style w:type="paragraph" w:customStyle="1" w:styleId="TKPNazvanyeTendera">
    <w:name w:val="TKP_Nazvanye_Tendera"/>
    <w:basedOn w:val="aff6"/>
    <w:qFormat/>
    <w:rsid w:val="007D74F8"/>
    <w:pPr>
      <w:keepNext/>
      <w:keepLines/>
      <w:tabs>
        <w:tab w:val="center" w:pos="4153"/>
        <w:tab w:val="right" w:pos="8306"/>
      </w:tabs>
      <w:ind w:left="57" w:right="57"/>
      <w:jc w:val="center"/>
    </w:pPr>
    <w:rPr>
      <w:rFonts w:ascii="Arial" w:hAnsi="Arial" w:cs="Arial"/>
      <w:b/>
      <w:color w:val="333399"/>
      <w:sz w:val="32"/>
      <w:szCs w:val="20"/>
    </w:rPr>
  </w:style>
  <w:style w:type="paragraph" w:customStyle="1" w:styleId="NNMoskva201x">
    <w:name w:val="NN_Moskva_201x"/>
    <w:basedOn w:val="aff6"/>
    <w:next w:val="NNOsnovnoytext"/>
    <w:link w:val="NNMoskva201x0"/>
    <w:qFormat/>
    <w:rsid w:val="007D74F8"/>
    <w:pPr>
      <w:keepNext/>
      <w:keepLines/>
      <w:spacing w:before="60" w:after="60"/>
      <w:ind w:left="57" w:right="57"/>
      <w:jc w:val="center"/>
    </w:pPr>
    <w:rPr>
      <w:rFonts w:ascii="Arial" w:hAnsi="Arial"/>
      <w:b/>
      <w:szCs w:val="20"/>
    </w:rPr>
  </w:style>
  <w:style w:type="table" w:customStyle="1" w:styleId="affffffffffffffffff1">
    <w:name w:val="ТКП ТС Таблица загловок"/>
    <w:rsid w:val="007D74F8"/>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7D74F8"/>
    <w:rPr>
      <w:rFonts w:ascii="Arial" w:hAnsi="Arial"/>
      <w:b/>
      <w:sz w:val="24"/>
      <w:lang w:bidi="ar-SA"/>
    </w:rPr>
  </w:style>
  <w:style w:type="paragraph" w:customStyle="1" w:styleId="TKPNazvanyeDocumenta">
    <w:name w:val="TKP_Nazvanye_Documenta"/>
    <w:basedOn w:val="aff6"/>
    <w:qFormat/>
    <w:rsid w:val="007D74F8"/>
    <w:pPr>
      <w:keepNext/>
      <w:keepLines/>
      <w:tabs>
        <w:tab w:val="center" w:pos="4153"/>
        <w:tab w:val="right" w:pos="8306"/>
      </w:tabs>
      <w:ind w:left="57" w:right="57"/>
      <w:jc w:val="center"/>
    </w:pPr>
    <w:rPr>
      <w:rFonts w:ascii="Arial" w:hAnsi="Arial" w:cs="Arial"/>
      <w:b/>
      <w:color w:val="333399"/>
      <w:sz w:val="40"/>
      <w:szCs w:val="20"/>
    </w:rPr>
  </w:style>
  <w:style w:type="paragraph" w:customStyle="1" w:styleId="TKPZagolovok20">
    <w:name w:val="TKP_Zagolovok_2"/>
    <w:basedOn w:val="2a"/>
    <w:link w:val="TKPZagolovok2"/>
    <w:qFormat/>
    <w:rsid w:val="007D74F8"/>
    <w:pPr>
      <w:keepLines/>
      <w:numPr>
        <w:ilvl w:val="1"/>
      </w:numPr>
      <w:tabs>
        <w:tab w:val="num" w:pos="718"/>
      </w:tabs>
      <w:spacing w:after="120"/>
      <w:ind w:left="718" w:right="57" w:hanging="576"/>
      <w:jc w:val="both"/>
    </w:pPr>
    <w:rPr>
      <w:rFonts w:ascii="Times New Roman" w:hAnsi="Times New Roman"/>
      <w:bCs w:val="0"/>
      <w:i w:val="0"/>
      <w:iCs w:val="0"/>
      <w:spacing w:val="32"/>
      <w:szCs w:val="20"/>
    </w:rPr>
  </w:style>
  <w:style w:type="paragraph" w:customStyle="1" w:styleId="NNSpisok1uroven">
    <w:name w:val="NN_Spisok_1_uroven"/>
    <w:basedOn w:val="NNOsnovnoytext"/>
    <w:link w:val="NNSpisok1uroven0"/>
    <w:qFormat/>
    <w:rsid w:val="007D74F8"/>
    <w:pPr>
      <w:numPr>
        <w:numId w:val="75"/>
      </w:numPr>
      <w:ind w:left="1418" w:hanging="567"/>
    </w:pPr>
    <w:rPr>
      <w:szCs w:val="24"/>
    </w:rPr>
  </w:style>
  <w:style w:type="character" w:customStyle="1" w:styleId="2910">
    <w:name w:val="Знак Знак291"/>
    <w:rsid w:val="007D74F8"/>
    <w:rPr>
      <w:rFonts w:ascii="Times New Roman" w:hAnsi="Times New Roman"/>
    </w:rPr>
  </w:style>
  <w:style w:type="paragraph" w:customStyle="1" w:styleId="NNSpisok2uroven">
    <w:name w:val="NN_Spisok_2_uroven"/>
    <w:basedOn w:val="NNSpisok1uroven"/>
    <w:next w:val="NNOsnovnoytext"/>
    <w:link w:val="NNSpisok2uroven0"/>
    <w:qFormat/>
    <w:rsid w:val="007D74F8"/>
    <w:pPr>
      <w:numPr>
        <w:numId w:val="76"/>
      </w:numPr>
      <w:tabs>
        <w:tab w:val="left" w:pos="1985"/>
      </w:tabs>
      <w:ind w:left="1985"/>
    </w:pPr>
  </w:style>
  <w:style w:type="character" w:customStyle="1" w:styleId="NNSpisok1uroven0">
    <w:name w:val="NN_Spisok_1_uroven Знак"/>
    <w:link w:val="NNSpisok1uroven"/>
    <w:locked/>
    <w:rsid w:val="007D74F8"/>
    <w:rPr>
      <w:rFonts w:ascii="Arial" w:hAnsi="Arial"/>
      <w:sz w:val="24"/>
      <w:szCs w:val="24"/>
    </w:rPr>
  </w:style>
  <w:style w:type="paragraph" w:customStyle="1" w:styleId="NNSpisok3uroven">
    <w:name w:val="NN_Spisok_3_uroven"/>
    <w:basedOn w:val="NNSpisok2uroven"/>
    <w:link w:val="NNSpisok3uroven0"/>
    <w:qFormat/>
    <w:rsid w:val="007D74F8"/>
    <w:pPr>
      <w:numPr>
        <w:numId w:val="77"/>
      </w:numPr>
      <w:tabs>
        <w:tab w:val="num" w:pos="360"/>
        <w:tab w:val="num" w:pos="420"/>
        <w:tab w:val="left" w:pos="2506"/>
      </w:tabs>
      <w:ind w:left="2552"/>
    </w:pPr>
  </w:style>
  <w:style w:type="character" w:customStyle="1" w:styleId="NNSpisok2uroven0">
    <w:name w:val="NN_Spisok_2_uroven Знак"/>
    <w:link w:val="NNSpisok2uroven"/>
    <w:locked/>
    <w:rsid w:val="007D74F8"/>
    <w:rPr>
      <w:rFonts w:ascii="Arial" w:hAnsi="Arial"/>
      <w:sz w:val="24"/>
      <w:szCs w:val="24"/>
    </w:rPr>
  </w:style>
  <w:style w:type="paragraph" w:customStyle="1" w:styleId="TKPOsnovnoiText">
    <w:name w:val="TKP_Osnovnoi_Text"/>
    <w:basedOn w:val="afffff"/>
    <w:qFormat/>
    <w:rsid w:val="007D74F8"/>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7D74F8"/>
    <w:rPr>
      <w:rFonts w:ascii="Courier New" w:hAnsi="Courier New"/>
    </w:rPr>
  </w:style>
  <w:style w:type="character" w:customStyle="1" w:styleId="NNSpisok3uroven0">
    <w:name w:val="NN_Spisok_3_uroven Знак"/>
    <w:link w:val="NNSpisok3uroven"/>
    <w:locked/>
    <w:rsid w:val="007D74F8"/>
    <w:rPr>
      <w:rFonts w:ascii="Arial" w:hAnsi="Arial"/>
      <w:sz w:val="24"/>
      <w:szCs w:val="24"/>
    </w:rPr>
  </w:style>
  <w:style w:type="character" w:customStyle="1" w:styleId="260">
    <w:name w:val="Знак Знак26"/>
    <w:uiPriority w:val="99"/>
    <w:rsid w:val="007D74F8"/>
    <w:rPr>
      <w:rFonts w:eastAsia="Times New Roman"/>
      <w:sz w:val="24"/>
    </w:rPr>
  </w:style>
  <w:style w:type="paragraph" w:customStyle="1" w:styleId="TKPOsnovnoiText-SpisokTochka">
    <w:name w:val="TKP_Osnovnoi_Text-Spisok_Tochka"/>
    <w:basedOn w:val="aff6"/>
    <w:qFormat/>
    <w:rsid w:val="007D74F8"/>
    <w:pPr>
      <w:keepNext/>
      <w:keepLines/>
      <w:numPr>
        <w:numId w:val="73"/>
      </w:numPr>
      <w:tabs>
        <w:tab w:val="left" w:pos="9072"/>
      </w:tabs>
      <w:spacing w:before="120" w:after="120"/>
      <w:ind w:right="57"/>
      <w:jc w:val="both"/>
    </w:pPr>
    <w:rPr>
      <w:rFonts w:ascii="Arial" w:hAnsi="Arial"/>
      <w:sz w:val="22"/>
      <w:szCs w:val="20"/>
    </w:rPr>
  </w:style>
  <w:style w:type="character" w:customStyle="1" w:styleId="281">
    <w:name w:val="Знак Знак281"/>
    <w:rsid w:val="007D74F8"/>
    <w:rPr>
      <w:rFonts w:eastAsia="Times New Roman"/>
      <w:sz w:val="24"/>
    </w:rPr>
  </w:style>
  <w:style w:type="paragraph" w:customStyle="1" w:styleId="NNZagolovok4">
    <w:name w:val="NN_Zagolovok_4"/>
    <w:basedOn w:val="42"/>
    <w:next w:val="NNOsnovnoytext"/>
    <w:link w:val="NNZagolovok40"/>
    <w:qFormat/>
    <w:rsid w:val="007D74F8"/>
    <w:pPr>
      <w:keepLines/>
      <w:widowControl/>
      <w:numPr>
        <w:ilvl w:val="3"/>
      </w:numPr>
      <w:tabs>
        <w:tab w:val="num" w:pos="864"/>
        <w:tab w:val="left" w:pos="1985"/>
        <w:tab w:val="left" w:pos="2506"/>
      </w:tabs>
      <w:autoSpaceDE/>
      <w:autoSpaceDN/>
      <w:adjustRightInd/>
      <w:spacing w:before="60" w:after="60"/>
      <w:ind w:left="864" w:right="57" w:hanging="864"/>
      <w:jc w:val="both"/>
    </w:pPr>
    <w:rPr>
      <w:b/>
      <w:snapToGrid/>
      <w:color w:val="000000"/>
      <w:sz w:val="28"/>
    </w:rPr>
  </w:style>
  <w:style w:type="paragraph" w:customStyle="1" w:styleId="NNZagolovok">
    <w:name w:val="NN_Zagolovok"/>
    <w:basedOn w:val="aff6"/>
    <w:next w:val="NNOsnovnoytext"/>
    <w:link w:val="NNZagolovok0"/>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NNZagolovok40">
    <w:name w:val="NN_Zagolovok_4 Знак"/>
    <w:link w:val="NNZagolovok4"/>
    <w:locked/>
    <w:rsid w:val="007D74F8"/>
    <w:rPr>
      <w:b/>
      <w:color w:val="000000"/>
      <w:sz w:val="28"/>
      <w:lang w:bidi="ar-SA"/>
    </w:rPr>
  </w:style>
  <w:style w:type="table" w:customStyle="1" w:styleId="affffffffffffffffff2">
    <w:name w:val="ТКП ТС Таб Основной текст"/>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7D74F8"/>
    <w:rPr>
      <w:rFonts w:ascii="Arial" w:hAnsi="Arial"/>
      <w:i/>
      <w:color w:val="000000"/>
      <w:sz w:val="18"/>
      <w:lang w:bidi="ar-SA"/>
    </w:rPr>
  </w:style>
  <w:style w:type="table" w:customStyle="1" w:styleId="affffffffffffffffff3">
    <w:name w:val="ТКП ТС Таблица"/>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qFormat/>
    <w:rsid w:val="007D74F8"/>
    <w:pPr>
      <w:spacing w:before="60" w:after="120"/>
      <w:ind w:left="170" w:right="-1"/>
      <w:jc w:val="right"/>
    </w:pPr>
    <w:rPr>
      <w:rFonts w:ascii="Arial" w:hAnsi="Arial"/>
      <w:b/>
      <w:i/>
      <w:color w:val="000000"/>
      <w:sz w:val="36"/>
    </w:rPr>
  </w:style>
  <w:style w:type="paragraph" w:customStyle="1" w:styleId="NNNazvtabl">
    <w:name w:val="NN_Nazv tabl"/>
    <w:basedOn w:val="NNZagolovok"/>
    <w:link w:val="NNNazvtabl0"/>
    <w:qFormat/>
    <w:rsid w:val="007D74F8"/>
    <w:pPr>
      <w:spacing w:after="60"/>
      <w:ind w:firstLine="0"/>
      <w:jc w:val="right"/>
    </w:pPr>
    <w:rPr>
      <w:szCs w:val="18"/>
    </w:rPr>
  </w:style>
  <w:style w:type="character" w:customStyle="1" w:styleId="NNKonf0">
    <w:name w:val="NN_Konf Знак"/>
    <w:link w:val="NNKonf"/>
    <w:locked/>
    <w:rsid w:val="007D74F8"/>
    <w:rPr>
      <w:rFonts w:ascii="Arial" w:hAnsi="Arial"/>
      <w:b/>
      <w:i/>
      <w:color w:val="000000"/>
      <w:sz w:val="36"/>
      <w:lang w:val="ru-RU" w:eastAsia="ru-RU" w:bidi="ar-SA"/>
    </w:rPr>
  </w:style>
  <w:style w:type="paragraph" w:customStyle="1" w:styleId="NNNazvrisunka">
    <w:name w:val="NN_Nazv_risunka"/>
    <w:basedOn w:val="NNZagolovok"/>
    <w:link w:val="NNNazvrisunka0"/>
    <w:qFormat/>
    <w:rsid w:val="007D74F8"/>
    <w:pPr>
      <w:keepNext w:val="0"/>
      <w:suppressAutoHyphens/>
      <w:spacing w:before="60" w:after="240"/>
      <w:jc w:val="right"/>
    </w:pPr>
    <w:rPr>
      <w:sz w:val="24"/>
    </w:rPr>
  </w:style>
  <w:style w:type="character" w:customStyle="1" w:styleId="NNNazvtabl0">
    <w:name w:val="NN_Nazv tabl Знак"/>
    <w:link w:val="NNNazvtabl"/>
    <w:locked/>
    <w:rsid w:val="007D74F8"/>
    <w:rPr>
      <w:rFonts w:ascii="Arial" w:hAnsi="Arial"/>
      <w:i/>
      <w:color w:val="000000"/>
      <w:sz w:val="18"/>
      <w:szCs w:val="18"/>
      <w:lang w:bidi="ar-SA"/>
    </w:rPr>
  </w:style>
  <w:style w:type="paragraph" w:customStyle="1" w:styleId="NNSpisoknumerovaniy">
    <w:name w:val="NN_Spisok_numerovaniy"/>
    <w:link w:val="NNSpisoknumerovaniy0"/>
    <w:qFormat/>
    <w:rsid w:val="007D74F8"/>
    <w:pPr>
      <w:numPr>
        <w:numId w:val="7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locked/>
    <w:rsid w:val="007D74F8"/>
    <w:rPr>
      <w:rFonts w:ascii="Arial" w:hAnsi="Arial"/>
      <w:i/>
      <w:color w:val="000000"/>
      <w:sz w:val="24"/>
      <w:lang w:bidi="ar-SA"/>
    </w:rPr>
  </w:style>
  <w:style w:type="paragraph" w:customStyle="1" w:styleId="TKPOsnovnoiTekst-Spisok-Kvadratik">
    <w:name w:val="TKP_Osnovnoi_Tekst-Spisok-Kvadratik"/>
    <w:basedOn w:val="aff6"/>
    <w:qFormat/>
    <w:rsid w:val="007D74F8"/>
    <w:pPr>
      <w:keepNext/>
      <w:keepLines/>
      <w:numPr>
        <w:ilvl w:val="2"/>
        <w:numId w:val="74"/>
      </w:numPr>
      <w:spacing w:before="40" w:after="40"/>
      <w:ind w:right="57"/>
      <w:jc w:val="both"/>
      <w:textAlignment w:val="top"/>
    </w:pPr>
    <w:rPr>
      <w:rFonts w:ascii="Arial" w:hAnsi="Arial" w:cs="Arial"/>
      <w:sz w:val="22"/>
    </w:rPr>
  </w:style>
  <w:style w:type="character" w:customStyle="1" w:styleId="NNSpisoknumerovaniy0">
    <w:name w:val="NN_Spisok_numerovaniy Знак"/>
    <w:link w:val="NNSpisoknumerovaniy"/>
    <w:locked/>
    <w:rsid w:val="007D74F8"/>
    <w:rPr>
      <w:rFonts w:ascii="Arial" w:hAnsi="Arial"/>
      <w:sz w:val="24"/>
      <w:szCs w:val="24"/>
    </w:rPr>
  </w:style>
  <w:style w:type="paragraph" w:customStyle="1" w:styleId="NNZagolovok3">
    <w:name w:val="NN_Zagolovok_3"/>
    <w:basedOn w:val="aff6"/>
    <w:next w:val="NNOsnovnoytext"/>
    <w:link w:val="NNZagolovok30"/>
    <w:qFormat/>
    <w:rsid w:val="007D74F8"/>
    <w:pPr>
      <w:keepNext/>
      <w:tabs>
        <w:tab w:val="left" w:pos="1368"/>
        <w:tab w:val="num" w:pos="2160"/>
      </w:tabs>
      <w:spacing w:before="240" w:after="120"/>
      <w:ind w:left="2160" w:hanging="360"/>
      <w:outlineLvl w:val="2"/>
    </w:pPr>
    <w:rPr>
      <w:b/>
      <w:sz w:val="28"/>
      <w:szCs w:val="20"/>
    </w:rPr>
  </w:style>
  <w:style w:type="paragraph" w:customStyle="1" w:styleId="NNOsnovnoytextrazriv">
    <w:name w:val="NN_Osnovnoy_text_razriv"/>
    <w:basedOn w:val="NNOsnovnoytext"/>
    <w:link w:val="NNOsnovnoytextrazriv0"/>
    <w:qFormat/>
    <w:rsid w:val="007D74F8"/>
    <w:pPr>
      <w:keepLines w:val="0"/>
    </w:pPr>
    <w:rPr>
      <w:lang w:val="en-US"/>
    </w:rPr>
  </w:style>
  <w:style w:type="character" w:customStyle="1" w:styleId="NNZagolovok30">
    <w:name w:val="NN_Zagolovok_3 Знак"/>
    <w:link w:val="NNZagolovok3"/>
    <w:locked/>
    <w:rsid w:val="007D74F8"/>
    <w:rPr>
      <w:b/>
      <w:sz w:val="28"/>
      <w:lang w:bidi="ar-SA"/>
    </w:rPr>
  </w:style>
  <w:style w:type="paragraph" w:customStyle="1" w:styleId="3ff5">
    <w:name w:val="ТКП ТС Заголовок 3й"/>
    <w:next w:val="NNOsnovnoytext"/>
    <w:link w:val="3ff6"/>
    <w:qFormat/>
    <w:rsid w:val="007D74F8"/>
    <w:pPr>
      <w:spacing w:before="60" w:after="120"/>
      <w:ind w:left="170" w:right="57"/>
      <w:jc w:val="both"/>
    </w:pPr>
    <w:rPr>
      <w:rFonts w:ascii="Arial" w:hAnsi="Arial"/>
      <w:b/>
      <w:sz w:val="24"/>
    </w:rPr>
  </w:style>
  <w:style w:type="character" w:customStyle="1" w:styleId="3ff6">
    <w:name w:val="ТКП ТС Заголовок 3й Знак"/>
    <w:link w:val="3ff5"/>
    <w:locked/>
    <w:rsid w:val="007D74F8"/>
    <w:rPr>
      <w:rFonts w:ascii="Arial" w:hAnsi="Arial"/>
      <w:b/>
      <w:sz w:val="24"/>
      <w:lang w:val="ru-RU" w:eastAsia="ru-RU" w:bidi="ar-SA"/>
    </w:rPr>
  </w:style>
  <w:style w:type="paragraph" w:customStyle="1" w:styleId="NNtablosnovnoytekst">
    <w:name w:val="NN_tabl_osnovnoy_tekst"/>
    <w:basedOn w:val="NNOsnovnoytext"/>
    <w:link w:val="NNtablosnovnoytekst0"/>
    <w:qFormat/>
    <w:rsid w:val="007D74F8"/>
    <w:pPr>
      <w:ind w:firstLine="0"/>
    </w:pPr>
    <w:rPr>
      <w:sz w:val="21"/>
    </w:rPr>
  </w:style>
  <w:style w:type="character" w:customStyle="1" w:styleId="NNOsnovnoytextrazriv0">
    <w:name w:val="NN_Osnovnoy_text_razriv Знак"/>
    <w:link w:val="NNOsnovnoytextrazriv"/>
    <w:locked/>
    <w:rsid w:val="007D74F8"/>
    <w:rPr>
      <w:rFonts w:ascii="Arial" w:hAnsi="Arial"/>
      <w:sz w:val="24"/>
      <w:lang w:val="en-US" w:bidi="ar-SA"/>
    </w:rPr>
  </w:style>
  <w:style w:type="paragraph" w:customStyle="1" w:styleId="NNSoderjanie">
    <w:name w:val="NN_Soderjanie"/>
    <w:basedOn w:val="NNZagolovok"/>
    <w:link w:val="NNSoderjanie0"/>
    <w:qFormat/>
    <w:rsid w:val="007D74F8"/>
    <w:pPr>
      <w:jc w:val="center"/>
    </w:pPr>
    <w:rPr>
      <w:b/>
      <w:sz w:val="28"/>
    </w:rPr>
  </w:style>
  <w:style w:type="character" w:customStyle="1" w:styleId="NNtablosnovnoytekst0">
    <w:name w:val="NN_tabl_osnovnoy_tekst Знак"/>
    <w:link w:val="NNtablosnovnoytekst"/>
    <w:locked/>
    <w:rsid w:val="007D74F8"/>
    <w:rPr>
      <w:rFonts w:ascii="Arial" w:hAnsi="Arial"/>
      <w:sz w:val="21"/>
      <w:lang w:bidi="ar-SA"/>
    </w:rPr>
  </w:style>
  <w:style w:type="paragraph" w:customStyle="1" w:styleId="NNSpisoktabl">
    <w:name w:val="NN_Spisok_tabl"/>
    <w:basedOn w:val="NNSpisok1uroven"/>
    <w:link w:val="NNSpisoktabl0"/>
    <w:qFormat/>
    <w:rsid w:val="007D74F8"/>
    <w:pPr>
      <w:spacing w:after="120"/>
      <w:ind w:left="28" w:right="28" w:firstLine="0"/>
    </w:pPr>
    <w:rPr>
      <w:sz w:val="21"/>
      <w:szCs w:val="21"/>
    </w:rPr>
  </w:style>
  <w:style w:type="character" w:customStyle="1" w:styleId="NNSoderjanie0">
    <w:name w:val="NN_Soderjanie Знак"/>
    <w:link w:val="NNSoderjanie"/>
    <w:locked/>
    <w:rsid w:val="007D74F8"/>
    <w:rPr>
      <w:rFonts w:ascii="Arial" w:hAnsi="Arial"/>
      <w:b/>
      <w:i/>
      <w:color w:val="000000"/>
      <w:sz w:val="28"/>
      <w:lang w:bidi="ar-SA"/>
    </w:rPr>
  </w:style>
  <w:style w:type="paragraph" w:customStyle="1" w:styleId="affffffffffffffffff4">
    <w:name w:val="ТКП ТС Основной текст"/>
    <w:basedOn w:val="aff6"/>
    <w:link w:val="affffffffffffffffff5"/>
    <w:qFormat/>
    <w:rsid w:val="007D74F8"/>
    <w:pPr>
      <w:keepLines/>
      <w:spacing w:before="60" w:after="60"/>
      <w:ind w:left="57" w:right="57" w:firstLine="720"/>
      <w:jc w:val="both"/>
    </w:pPr>
    <w:rPr>
      <w:rFonts w:ascii="Arial" w:hAnsi="Arial"/>
      <w:szCs w:val="20"/>
    </w:rPr>
  </w:style>
  <w:style w:type="character" w:customStyle="1" w:styleId="NNSpisoktabl0">
    <w:name w:val="NN_Spisok_tabl Знак"/>
    <w:link w:val="NNSpisoktabl"/>
    <w:locked/>
    <w:rsid w:val="007D74F8"/>
    <w:rPr>
      <w:rFonts w:ascii="Arial" w:hAnsi="Arial"/>
      <w:sz w:val="21"/>
      <w:szCs w:val="21"/>
    </w:rPr>
  </w:style>
  <w:style w:type="paragraph" w:customStyle="1" w:styleId="1ffffa">
    <w:name w:val="ТКП ТС Заголовок 1 го уровня"/>
    <w:basedOn w:val="1f1"/>
    <w:next w:val="affffffffffffffffff4"/>
    <w:qFormat/>
    <w:rsid w:val="007D74F8"/>
    <w:pPr>
      <w:keepLines/>
      <w:pageBreakBefore/>
      <w:tabs>
        <w:tab w:val="num" w:pos="432"/>
      </w:tabs>
      <w:autoSpaceDE/>
      <w:autoSpaceDN/>
      <w:adjustRightInd/>
      <w:spacing w:before="240" w:after="360"/>
      <w:ind w:left="432" w:right="57" w:hanging="432"/>
      <w:jc w:val="left"/>
    </w:pPr>
    <w:rPr>
      <w:rFonts w:ascii="Arial" w:hAnsi="Arial"/>
      <w:caps/>
      <w:kern w:val="28"/>
      <w:sz w:val="28"/>
      <w:lang w:val="ru-RU" w:eastAsia="ru-RU"/>
    </w:rPr>
  </w:style>
  <w:style w:type="character" w:customStyle="1" w:styleId="affffffffffffffffff5">
    <w:name w:val="ТКП ТС Основной текст Знак"/>
    <w:link w:val="affffffffffffffffff4"/>
    <w:locked/>
    <w:rsid w:val="007D74F8"/>
    <w:rPr>
      <w:rFonts w:ascii="Arial" w:hAnsi="Arial"/>
      <w:sz w:val="24"/>
      <w:lang w:bidi="ar-SA"/>
    </w:rPr>
  </w:style>
  <w:style w:type="paragraph" w:customStyle="1" w:styleId="2fffa">
    <w:name w:val="ТКП ТС Заголовок 2 го уровня"/>
    <w:basedOn w:val="TKPZagolovok20"/>
    <w:next w:val="affffffffffffffffff4"/>
    <w:link w:val="2fffb"/>
    <w:qFormat/>
    <w:rsid w:val="007D74F8"/>
    <w:pPr>
      <w:numPr>
        <w:ilvl w:val="0"/>
      </w:numPr>
      <w:tabs>
        <w:tab w:val="num" w:pos="718"/>
      </w:tabs>
      <w:ind w:left="718" w:hanging="576"/>
    </w:pPr>
    <w:rPr>
      <w:szCs w:val="28"/>
    </w:rPr>
  </w:style>
  <w:style w:type="character" w:customStyle="1" w:styleId="2fffb">
    <w:name w:val="ТКП ТС Заголовок 2 го уровня Знак"/>
    <w:link w:val="2fffa"/>
    <w:locked/>
    <w:rsid w:val="007D74F8"/>
    <w:rPr>
      <w:b/>
      <w:spacing w:val="32"/>
      <w:sz w:val="28"/>
      <w:szCs w:val="28"/>
      <w:lang w:bidi="ar-SA"/>
    </w:rPr>
  </w:style>
  <w:style w:type="paragraph" w:customStyle="1" w:styleId="1ffffb">
    <w:name w:val="ТКП ТС Список 1 го уровня"/>
    <w:basedOn w:val="affffffffffffffffff4"/>
    <w:link w:val="1ffffc"/>
    <w:qFormat/>
    <w:rsid w:val="007D74F8"/>
    <w:pPr>
      <w:ind w:left="1440" w:hanging="360"/>
    </w:pPr>
    <w:rPr>
      <w:szCs w:val="24"/>
    </w:rPr>
  </w:style>
  <w:style w:type="character" w:customStyle="1" w:styleId="1ffffc">
    <w:name w:val="ТКП ТС Список 1 го уровня Знак"/>
    <w:link w:val="1ffffb"/>
    <w:locked/>
    <w:rsid w:val="007D74F8"/>
    <w:rPr>
      <w:rFonts w:ascii="Arial" w:hAnsi="Arial"/>
      <w:sz w:val="24"/>
      <w:szCs w:val="24"/>
      <w:lang w:bidi="ar-SA"/>
    </w:rPr>
  </w:style>
  <w:style w:type="paragraph" w:customStyle="1" w:styleId="affffffffffffffffff6">
    <w:name w:val="ТКП ТС Заголовок"/>
    <w:basedOn w:val="aff6"/>
    <w:next w:val="affffffffffffffffff4"/>
    <w:link w:val="affffffffffffffffff7"/>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affffffffffffffffff7">
    <w:name w:val="ТКП ТС Заголовок Знак"/>
    <w:link w:val="affffffffffffffffff6"/>
    <w:locked/>
    <w:rsid w:val="007D74F8"/>
    <w:rPr>
      <w:rFonts w:ascii="Arial" w:hAnsi="Arial"/>
      <w:i/>
      <w:color w:val="000000"/>
      <w:sz w:val="18"/>
      <w:lang w:bidi="ar-SA"/>
    </w:rPr>
  </w:style>
  <w:style w:type="character" w:customStyle="1" w:styleId="1ffffd">
    <w:name w:val="Текст сноски Знак1"/>
    <w:uiPriority w:val="99"/>
    <w:locked/>
    <w:rsid w:val="007D74F8"/>
    <w:rPr>
      <w:lang w:val="ru-RU" w:eastAsia="ru-RU"/>
    </w:rPr>
  </w:style>
  <w:style w:type="character" w:customStyle="1" w:styleId="1ffffe">
    <w:name w:val="Текст макроса Знак1"/>
    <w:semiHidden/>
    <w:rsid w:val="007D74F8"/>
    <w:rPr>
      <w:rFonts w:ascii="Courier New" w:hAnsi="Courier New"/>
    </w:rPr>
  </w:style>
  <w:style w:type="character" w:customStyle="1" w:styleId="1fffff">
    <w:name w:val="Электронная подпись Знак1"/>
    <w:rsid w:val="007D74F8"/>
    <w:rPr>
      <w:rFonts w:eastAsia="Times New Roman"/>
      <w:sz w:val="24"/>
    </w:rPr>
  </w:style>
  <w:style w:type="character" w:customStyle="1" w:styleId="1fffff0">
    <w:name w:val="Обычный 1 Знак"/>
    <w:link w:val="1fffff1"/>
    <w:semiHidden/>
    <w:locked/>
    <w:rsid w:val="007D74F8"/>
    <w:rPr>
      <w:sz w:val="24"/>
      <w:lang w:bidi="ar-SA"/>
    </w:rPr>
  </w:style>
  <w:style w:type="paragraph" w:customStyle="1" w:styleId="1fffff1">
    <w:name w:val="Обычный 1"/>
    <w:basedOn w:val="aff6"/>
    <w:link w:val="1fffff0"/>
    <w:semiHidden/>
    <w:qFormat/>
    <w:rsid w:val="007D74F8"/>
    <w:pPr>
      <w:spacing w:before="60" w:after="60" w:line="360" w:lineRule="auto"/>
      <w:ind w:firstLine="709"/>
      <w:jc w:val="both"/>
    </w:pPr>
    <w:rPr>
      <w:szCs w:val="20"/>
    </w:rPr>
  </w:style>
  <w:style w:type="character" w:customStyle="1" w:styleId="1fffff2">
    <w:name w:val="Дефис 1 Знак"/>
    <w:link w:val="1fffff3"/>
    <w:semiHidden/>
    <w:locked/>
    <w:rsid w:val="007D74F8"/>
    <w:rPr>
      <w:sz w:val="24"/>
      <w:lang w:bidi="ar-SA"/>
    </w:rPr>
  </w:style>
  <w:style w:type="paragraph" w:customStyle="1" w:styleId="1fffff3">
    <w:name w:val="Дефис 1"/>
    <w:basedOn w:val="aff6"/>
    <w:link w:val="1fffff2"/>
    <w:semiHidden/>
    <w:qFormat/>
    <w:rsid w:val="007D74F8"/>
    <w:pPr>
      <w:widowControl w:val="0"/>
      <w:tabs>
        <w:tab w:val="num" w:pos="851"/>
      </w:tabs>
      <w:spacing w:line="360" w:lineRule="auto"/>
      <w:ind w:left="1276" w:hanging="425"/>
    </w:pPr>
    <w:rPr>
      <w:szCs w:val="20"/>
    </w:rPr>
  </w:style>
  <w:style w:type="character" w:customStyle="1" w:styleId="1fffff4">
    <w:name w:val="Дата 1 Знак"/>
    <w:link w:val="1fffff5"/>
    <w:semiHidden/>
    <w:locked/>
    <w:rsid w:val="007D74F8"/>
    <w:rPr>
      <w:sz w:val="27"/>
      <w:lang w:bidi="ar-SA"/>
    </w:rPr>
  </w:style>
  <w:style w:type="paragraph" w:customStyle="1" w:styleId="1fffff5">
    <w:name w:val="Дата 1"/>
    <w:basedOn w:val="aff6"/>
    <w:link w:val="1fffff4"/>
    <w:semiHidden/>
    <w:qFormat/>
    <w:rsid w:val="007D74F8"/>
    <w:pPr>
      <w:spacing w:before="240" w:after="60"/>
    </w:pPr>
    <w:rPr>
      <w:sz w:val="27"/>
      <w:szCs w:val="20"/>
    </w:rPr>
  </w:style>
  <w:style w:type="paragraph" w:customStyle="1" w:styleId="1fffff6">
    <w:name w:val="Должность 1"/>
    <w:basedOn w:val="aff6"/>
    <w:semiHidden/>
    <w:qFormat/>
    <w:rsid w:val="007D74F8"/>
    <w:pPr>
      <w:spacing w:before="60"/>
    </w:pPr>
    <w:rPr>
      <w:sz w:val="27"/>
      <w:szCs w:val="27"/>
    </w:rPr>
  </w:style>
  <w:style w:type="character" w:customStyle="1" w:styleId="1fffff7">
    <w:name w:val="Подпись 1 Знак"/>
    <w:link w:val="1fffff8"/>
    <w:semiHidden/>
    <w:locked/>
    <w:rsid w:val="007D74F8"/>
    <w:rPr>
      <w:b/>
      <w:sz w:val="27"/>
      <w:lang w:bidi="ar-SA"/>
    </w:rPr>
  </w:style>
  <w:style w:type="paragraph" w:customStyle="1" w:styleId="1fffff8">
    <w:name w:val="Подпись 1"/>
    <w:basedOn w:val="aff6"/>
    <w:link w:val="1fffff7"/>
    <w:semiHidden/>
    <w:qFormat/>
    <w:rsid w:val="007D74F8"/>
    <w:pPr>
      <w:spacing w:before="240"/>
    </w:pPr>
    <w:rPr>
      <w:b/>
      <w:sz w:val="27"/>
      <w:szCs w:val="20"/>
    </w:rPr>
  </w:style>
  <w:style w:type="paragraph" w:customStyle="1" w:styleId="affffffffffffffffff8">
    <w:name w:val="Подпись к рисунку"/>
    <w:basedOn w:val="a"/>
    <w:semiHidden/>
    <w:qFormat/>
    <w:rsid w:val="007D74F8"/>
    <w:pPr>
      <w:numPr>
        <w:numId w:val="0"/>
      </w:numPr>
      <w:spacing w:before="120" w:after="240"/>
      <w:jc w:val="center"/>
    </w:pPr>
    <w:rPr>
      <w:sz w:val="24"/>
      <w:szCs w:val="24"/>
    </w:rPr>
  </w:style>
  <w:style w:type="paragraph" w:customStyle="1" w:styleId="1fffff9">
    <w:name w:val="Титул 1"/>
    <w:basedOn w:val="aff6"/>
    <w:semiHidden/>
    <w:qFormat/>
    <w:rsid w:val="007D74F8"/>
    <w:pPr>
      <w:jc w:val="center"/>
    </w:pPr>
    <w:rPr>
      <w:caps/>
      <w:sz w:val="27"/>
      <w:szCs w:val="27"/>
    </w:rPr>
  </w:style>
  <w:style w:type="paragraph" w:customStyle="1" w:styleId="1fffffa">
    <w:name w:val="Титул 1 Ж"/>
    <w:basedOn w:val="aff6"/>
    <w:semiHidden/>
    <w:qFormat/>
    <w:rsid w:val="007D74F8"/>
    <w:pPr>
      <w:jc w:val="center"/>
    </w:pPr>
    <w:rPr>
      <w:b/>
      <w:caps/>
      <w:sz w:val="27"/>
      <w:szCs w:val="27"/>
    </w:rPr>
  </w:style>
  <w:style w:type="paragraph" w:customStyle="1" w:styleId="1fffffb">
    <w:name w:val="Титул текст 1"/>
    <w:basedOn w:val="aff6"/>
    <w:semiHidden/>
    <w:qFormat/>
    <w:rsid w:val="007D74F8"/>
    <w:pPr>
      <w:jc w:val="center"/>
    </w:pPr>
    <w:rPr>
      <w:sz w:val="27"/>
      <w:szCs w:val="27"/>
    </w:rPr>
  </w:style>
  <w:style w:type="paragraph" w:customStyle="1" w:styleId="1fffffc">
    <w:name w:val="Титул текст 1 Ж"/>
    <w:basedOn w:val="aff6"/>
    <w:semiHidden/>
    <w:qFormat/>
    <w:rsid w:val="007D74F8"/>
    <w:pPr>
      <w:jc w:val="center"/>
    </w:pPr>
    <w:rPr>
      <w:sz w:val="27"/>
      <w:szCs w:val="27"/>
    </w:rPr>
  </w:style>
  <w:style w:type="paragraph" w:customStyle="1" w:styleId="affffffffffffffffff9">
    <w:name w:val="Титул тема"/>
    <w:basedOn w:val="aff6"/>
    <w:semiHidden/>
    <w:qFormat/>
    <w:rsid w:val="007D74F8"/>
    <w:pPr>
      <w:jc w:val="center"/>
    </w:pPr>
    <w:rPr>
      <w:b/>
      <w:sz w:val="27"/>
      <w:szCs w:val="27"/>
    </w:rPr>
  </w:style>
  <w:style w:type="paragraph" w:customStyle="1" w:styleId="affffffffffffffffffa">
    <w:name w:val="Титул Таблица"/>
    <w:basedOn w:val="aff6"/>
    <w:semiHidden/>
    <w:qFormat/>
    <w:rsid w:val="007D74F8"/>
    <w:pPr>
      <w:pageBreakBefore/>
      <w:spacing w:before="60" w:after="60"/>
      <w:ind w:left="57"/>
    </w:pPr>
    <w:rPr>
      <w:color w:val="000000"/>
      <w:sz w:val="27"/>
      <w:szCs w:val="27"/>
    </w:rPr>
  </w:style>
  <w:style w:type="character" w:customStyle="1" w:styleId="2fffc">
    <w:name w:val="Дефис 2 Знак"/>
    <w:link w:val="23"/>
    <w:semiHidden/>
    <w:locked/>
    <w:rsid w:val="007D74F8"/>
    <w:rPr>
      <w:sz w:val="24"/>
      <w:szCs w:val="24"/>
    </w:rPr>
  </w:style>
  <w:style w:type="paragraph" w:customStyle="1" w:styleId="23">
    <w:name w:val="Дефис 2"/>
    <w:basedOn w:val="1fffff3"/>
    <w:link w:val="2fffc"/>
    <w:semiHidden/>
    <w:qFormat/>
    <w:rsid w:val="007D74F8"/>
    <w:pPr>
      <w:numPr>
        <w:ilvl w:val="1"/>
        <w:numId w:val="82"/>
      </w:numPr>
      <w:tabs>
        <w:tab w:val="clear" w:pos="1002"/>
        <w:tab w:val="num" w:pos="360"/>
        <w:tab w:val="num" w:pos="567"/>
      </w:tabs>
      <w:ind w:left="709"/>
    </w:pPr>
    <w:rPr>
      <w:szCs w:val="24"/>
    </w:rPr>
  </w:style>
  <w:style w:type="paragraph" w:customStyle="1" w:styleId="1fffffd">
    <w:name w:val="Заголовок 1 б/н"/>
    <w:basedOn w:val="1f1"/>
    <w:semiHidden/>
    <w:qFormat/>
    <w:rsid w:val="007D74F8"/>
    <w:pPr>
      <w:keepLines/>
      <w:widowControl/>
      <w:autoSpaceDE/>
      <w:autoSpaceDN/>
      <w:adjustRightInd/>
      <w:spacing w:before="240" w:after="120"/>
    </w:pPr>
    <w:rPr>
      <w:rFonts w:ascii="Times New Roman ??????????" w:hAnsi="Times New Roman ??????????"/>
      <w:bCs/>
      <w:caps/>
      <w:sz w:val="28"/>
      <w:szCs w:val="24"/>
      <w:lang w:val="ru-RU" w:eastAsia="ru-RU"/>
    </w:rPr>
  </w:style>
  <w:style w:type="paragraph" w:customStyle="1" w:styleId="1fffffe">
    <w:name w:val="Заголовок 1 Приложение"/>
    <w:basedOn w:val="1f1"/>
    <w:next w:val="1fffff1"/>
    <w:semiHidden/>
    <w:qFormat/>
    <w:rsid w:val="007D74F8"/>
    <w:pPr>
      <w:keepLines/>
      <w:widowControl/>
      <w:tabs>
        <w:tab w:val="num" w:pos="624"/>
      </w:tabs>
      <w:autoSpaceDE/>
      <w:autoSpaceDN/>
      <w:adjustRightInd/>
      <w:spacing w:before="240" w:after="120"/>
      <w:ind w:left="624" w:hanging="624"/>
      <w:jc w:val="right"/>
    </w:pPr>
    <w:rPr>
      <w:rFonts w:ascii="Times New Roman ??????????" w:hAnsi="Times New Roman ??????????"/>
      <w:bCs/>
      <w:caps/>
      <w:sz w:val="28"/>
      <w:szCs w:val="24"/>
      <w:lang w:val="ru-RU" w:eastAsia="ru-RU"/>
    </w:rPr>
  </w:style>
  <w:style w:type="paragraph" w:customStyle="1" w:styleId="2fffd">
    <w:name w:val="Заголовок 2 Приложение"/>
    <w:basedOn w:val="2a"/>
    <w:semiHidden/>
    <w:qFormat/>
    <w:rsid w:val="007D74F8"/>
    <w:pPr>
      <w:spacing w:after="120"/>
    </w:pPr>
    <w:rPr>
      <w:rFonts w:ascii="Times New Roman ??????????" w:hAnsi="Times New Roman ??????????" w:cs="Arial"/>
      <w:bCs w:val="0"/>
      <w:i w:val="0"/>
      <w:smallCaps/>
      <w:spacing w:val="-2"/>
      <w:sz w:val="24"/>
      <w:szCs w:val="24"/>
    </w:rPr>
  </w:style>
  <w:style w:type="paragraph" w:customStyle="1" w:styleId="1ffffff">
    <w:name w:val="Колонтитул 1"/>
    <w:basedOn w:val="aff6"/>
    <w:semiHidden/>
    <w:qFormat/>
    <w:rsid w:val="007D74F8"/>
    <w:pPr>
      <w:jc w:val="center"/>
    </w:pPr>
    <w:rPr>
      <w:rFonts w:ascii="Courier New" w:hAnsi="Courier New" w:cs="Courier New"/>
      <w:lang w:val="en-US"/>
    </w:rPr>
  </w:style>
  <w:style w:type="paragraph" w:customStyle="1" w:styleId="affffffffffffffffffb">
    <w:name w:val="Лист регистрации изменений"/>
    <w:basedOn w:val="7"/>
    <w:semiHidden/>
    <w:qFormat/>
    <w:rsid w:val="007D74F8"/>
    <w:pPr>
      <w:keepNext w:val="0"/>
      <w:pageBreakBefore/>
      <w:widowControl/>
      <w:numPr>
        <w:ilvl w:val="6"/>
      </w:numPr>
      <w:tabs>
        <w:tab w:val="num" w:pos="1296"/>
      </w:tabs>
      <w:autoSpaceDE/>
      <w:autoSpaceDN/>
      <w:adjustRightInd/>
      <w:spacing w:after="60"/>
      <w:ind w:left="1296" w:hanging="1296"/>
    </w:pPr>
    <w:rPr>
      <w:rFonts w:ascii="Arial Narrow" w:hAnsi="Arial Narrow" w:cs="Arial"/>
      <w:b/>
      <w:bCs/>
      <w:szCs w:val="24"/>
      <w:lang w:eastAsia="ru-RU"/>
    </w:rPr>
  </w:style>
  <w:style w:type="paragraph" w:customStyle="1" w:styleId="affffffffffffffffffc">
    <w:name w:val="Лист регистрации изменений Таблица"/>
    <w:basedOn w:val="aff6"/>
    <w:semiHidden/>
    <w:qFormat/>
    <w:rsid w:val="007D74F8"/>
    <w:pPr>
      <w:jc w:val="center"/>
    </w:pPr>
    <w:rPr>
      <w:rFonts w:ascii="Arial Narrow" w:hAnsi="Arial Narrow"/>
    </w:rPr>
  </w:style>
  <w:style w:type="paragraph" w:customStyle="1" w:styleId="affffffffffffffffffd">
    <w:name w:val="Обозначение документа"/>
    <w:basedOn w:val="aff6"/>
    <w:semiHidden/>
    <w:qFormat/>
    <w:rsid w:val="007D74F8"/>
    <w:pPr>
      <w:spacing w:before="40" w:after="40"/>
    </w:pPr>
    <w:rPr>
      <w:rFonts w:ascii="Arial Narrow" w:hAnsi="Arial Narrow"/>
    </w:rPr>
  </w:style>
  <w:style w:type="paragraph" w:customStyle="1" w:styleId="17">
    <w:name w:val="Обычный 1 Многоуровневый нумерованный"/>
    <w:basedOn w:val="aff6"/>
    <w:semiHidden/>
    <w:qFormat/>
    <w:rsid w:val="007D74F8"/>
    <w:pPr>
      <w:numPr>
        <w:numId w:val="84"/>
      </w:numPr>
      <w:spacing w:line="360" w:lineRule="auto"/>
    </w:pPr>
  </w:style>
  <w:style w:type="paragraph" w:customStyle="1" w:styleId="1ffffff0">
    <w:name w:val="Примечание 1"/>
    <w:basedOn w:val="1fffff1"/>
    <w:semiHidden/>
    <w:qFormat/>
    <w:rsid w:val="007D74F8"/>
    <w:rPr>
      <w:u w:val="single"/>
    </w:rPr>
  </w:style>
  <w:style w:type="paragraph" w:customStyle="1" w:styleId="1ffffff1">
    <w:name w:val="Примечание 1 Текст нумерованный"/>
    <w:basedOn w:val="1fffff1"/>
    <w:semiHidden/>
    <w:qFormat/>
    <w:rsid w:val="007D74F8"/>
    <w:pPr>
      <w:tabs>
        <w:tab w:val="num" w:pos="1440"/>
      </w:tabs>
      <w:ind w:left="1440" w:hanging="360"/>
    </w:pPr>
    <w:rPr>
      <w:i/>
    </w:rPr>
  </w:style>
  <w:style w:type="paragraph" w:customStyle="1" w:styleId="1ffffff2">
    <w:name w:val="Примечание 1 Текст"/>
    <w:basedOn w:val="1ffffff1"/>
    <w:semiHidden/>
    <w:qFormat/>
    <w:rsid w:val="007D74F8"/>
    <w:pPr>
      <w:tabs>
        <w:tab w:val="clear" w:pos="1440"/>
      </w:tabs>
      <w:ind w:left="1080" w:firstLine="0"/>
    </w:pPr>
  </w:style>
  <w:style w:type="paragraph" w:customStyle="1" w:styleId="1ffffff3">
    <w:name w:val="Резолюция 1"/>
    <w:basedOn w:val="aff6"/>
    <w:semiHidden/>
    <w:qFormat/>
    <w:rsid w:val="007D74F8"/>
    <w:pPr>
      <w:spacing w:after="60"/>
    </w:pPr>
    <w:rPr>
      <w:b/>
      <w:caps/>
      <w:sz w:val="27"/>
      <w:szCs w:val="27"/>
    </w:rPr>
  </w:style>
  <w:style w:type="paragraph" w:customStyle="1" w:styleId="affffffffffffffffffe">
    <w:name w:val="Рисунок"/>
    <w:basedOn w:val="aff6"/>
    <w:semiHidden/>
    <w:qFormat/>
    <w:rsid w:val="007D74F8"/>
    <w:pPr>
      <w:keepNext/>
      <w:spacing w:before="240" w:after="120"/>
      <w:jc w:val="center"/>
    </w:pPr>
  </w:style>
  <w:style w:type="character" w:customStyle="1" w:styleId="1ffffff4">
    <w:name w:val="Сноска 1 Знак"/>
    <w:link w:val="1ffffff5"/>
    <w:semiHidden/>
    <w:locked/>
    <w:rsid w:val="007D74F8"/>
    <w:rPr>
      <w:sz w:val="22"/>
      <w:lang w:bidi="ar-SA"/>
    </w:rPr>
  </w:style>
  <w:style w:type="paragraph" w:customStyle="1" w:styleId="1ffffff5">
    <w:name w:val="Сноска 1"/>
    <w:basedOn w:val="afffffa"/>
    <w:link w:val="1ffffff4"/>
    <w:semiHidden/>
    <w:qFormat/>
    <w:rsid w:val="007D74F8"/>
    <w:pPr>
      <w:suppressAutoHyphens w:val="0"/>
    </w:pPr>
    <w:rPr>
      <w:sz w:val="22"/>
    </w:rPr>
  </w:style>
  <w:style w:type="paragraph" w:customStyle="1" w:styleId="afffffffffffffffffff">
    <w:name w:val="Сноска дефис"/>
    <w:basedOn w:val="afffffa"/>
    <w:semiHidden/>
    <w:qFormat/>
    <w:rsid w:val="007D74F8"/>
    <w:pPr>
      <w:tabs>
        <w:tab w:val="num" w:pos="624"/>
      </w:tabs>
      <w:suppressAutoHyphens w:val="0"/>
      <w:ind w:left="624" w:hanging="624"/>
    </w:pPr>
    <w:rPr>
      <w:rFonts w:ascii="Courier New" w:hAnsi="Courier New" w:cs="Courier New"/>
      <w:sz w:val="22"/>
      <w:szCs w:val="22"/>
      <w:lang w:eastAsia="ru-RU"/>
    </w:rPr>
  </w:style>
  <w:style w:type="paragraph" w:customStyle="1" w:styleId="afffffffffffffffffff0">
    <w:name w:val="Содержание"/>
    <w:basedOn w:val="aff6"/>
    <w:semiHidden/>
    <w:qFormat/>
    <w:rsid w:val="007D74F8"/>
    <w:pPr>
      <w:pageBreakBefore/>
      <w:jc w:val="center"/>
    </w:pPr>
    <w:rPr>
      <w:rFonts w:ascii="Arial" w:hAnsi="Arial"/>
      <w:b/>
      <w:smallCaps/>
      <w:spacing w:val="40"/>
      <w:sz w:val="27"/>
      <w:szCs w:val="27"/>
    </w:rPr>
  </w:style>
  <w:style w:type="paragraph" w:customStyle="1" w:styleId="1ffffff6">
    <w:name w:val="Список многоуровневый 1"/>
    <w:basedOn w:val="aff6"/>
    <w:uiPriority w:val="99"/>
    <w:qFormat/>
    <w:rsid w:val="007D74F8"/>
    <w:pPr>
      <w:tabs>
        <w:tab w:val="num" w:pos="432"/>
        <w:tab w:val="num" w:pos="709"/>
        <w:tab w:val="num" w:pos="928"/>
      </w:tabs>
      <w:spacing w:before="20" w:after="20" w:line="360" w:lineRule="auto"/>
      <w:ind w:left="432" w:hanging="432"/>
      <w:jc w:val="both"/>
    </w:pPr>
  </w:style>
  <w:style w:type="paragraph" w:customStyle="1" w:styleId="1ffffff7">
    <w:name w:val="Список нумерованный 1"/>
    <w:basedOn w:val="1fffff1"/>
    <w:semiHidden/>
    <w:qFormat/>
    <w:rsid w:val="007D74F8"/>
    <w:pPr>
      <w:tabs>
        <w:tab w:val="num" w:pos="360"/>
        <w:tab w:val="num" w:pos="720"/>
        <w:tab w:val="num" w:pos="1069"/>
      </w:tabs>
    </w:pPr>
  </w:style>
  <w:style w:type="character" w:customStyle="1" w:styleId="1ffffff8">
    <w:name w:val="Таблица 1 Знак"/>
    <w:link w:val="1ffffff9"/>
    <w:semiHidden/>
    <w:locked/>
    <w:rsid w:val="007D74F8"/>
    <w:rPr>
      <w:b/>
      <w:sz w:val="27"/>
      <w:lang w:bidi="ar-SA"/>
    </w:rPr>
  </w:style>
  <w:style w:type="paragraph" w:customStyle="1" w:styleId="1ffffff9">
    <w:name w:val="Таблица 1"/>
    <w:basedOn w:val="aff6"/>
    <w:link w:val="1ffffff8"/>
    <w:semiHidden/>
    <w:qFormat/>
    <w:rsid w:val="007D74F8"/>
    <w:pPr>
      <w:keepNext/>
      <w:jc w:val="right"/>
    </w:pPr>
    <w:rPr>
      <w:b/>
      <w:sz w:val="27"/>
      <w:szCs w:val="20"/>
    </w:rPr>
  </w:style>
  <w:style w:type="paragraph" w:customStyle="1" w:styleId="afffffffffffffffffff1">
    <w:name w:val="Таблица номер"/>
    <w:basedOn w:val="aff6"/>
    <w:semiHidden/>
    <w:qFormat/>
    <w:rsid w:val="007D74F8"/>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bCs/>
      <w:szCs w:val="27"/>
    </w:rPr>
  </w:style>
  <w:style w:type="paragraph" w:customStyle="1" w:styleId="ad">
    <w:name w:val="Таблица Приложение"/>
    <w:basedOn w:val="1ffffff9"/>
    <w:next w:val="1fffff1"/>
    <w:semiHidden/>
    <w:qFormat/>
    <w:rsid w:val="007D74F8"/>
    <w:pPr>
      <w:numPr>
        <w:ilvl w:val="1"/>
        <w:numId w:val="85"/>
      </w:numPr>
      <w:tabs>
        <w:tab w:val="num" w:pos="360"/>
        <w:tab w:val="num" w:pos="2869"/>
      </w:tabs>
      <w:ind w:left="0" w:firstLine="0"/>
    </w:pPr>
  </w:style>
  <w:style w:type="character" w:customStyle="1" w:styleId="afffffffffffffffffff2">
    <w:name w:val="Таблица текст Знак"/>
    <w:link w:val="afffffffffffffffffff3"/>
    <w:locked/>
    <w:rsid w:val="007D74F8"/>
    <w:rPr>
      <w:sz w:val="24"/>
      <w:lang w:bidi="ar-SA"/>
    </w:rPr>
  </w:style>
  <w:style w:type="paragraph" w:customStyle="1" w:styleId="afffffffffffffffffff3">
    <w:name w:val="Таблица текст"/>
    <w:basedOn w:val="aff6"/>
    <w:link w:val="afffffffffffffffffff2"/>
    <w:qFormat/>
    <w:rsid w:val="007D74F8"/>
    <w:pPr>
      <w:spacing w:before="40" w:after="40"/>
      <w:ind w:left="57" w:right="57"/>
    </w:pPr>
    <w:rPr>
      <w:szCs w:val="20"/>
    </w:rPr>
  </w:style>
  <w:style w:type="character" w:customStyle="1" w:styleId="afffffffffffffffffff4">
    <w:name w:val="Таблица шапка Знак"/>
    <w:link w:val="afffffffffffffffffff5"/>
    <w:locked/>
    <w:rsid w:val="007D74F8"/>
    <w:rPr>
      <w:b/>
      <w:sz w:val="24"/>
      <w:lang w:bidi="ar-SA"/>
    </w:rPr>
  </w:style>
  <w:style w:type="paragraph" w:customStyle="1" w:styleId="afffffffffffffffffff5">
    <w:name w:val="Таблица шапка"/>
    <w:basedOn w:val="aff6"/>
    <w:next w:val="aff6"/>
    <w:link w:val="afffffffffffffffffff4"/>
    <w:qFormat/>
    <w:rsid w:val="007D74F8"/>
    <w:pPr>
      <w:keepNext/>
      <w:keepLines/>
      <w:spacing w:before="60" w:after="60"/>
      <w:jc w:val="center"/>
    </w:pPr>
    <w:rPr>
      <w:b/>
      <w:szCs w:val="20"/>
    </w:rPr>
  </w:style>
  <w:style w:type="paragraph" w:customStyle="1" w:styleId="2fffe">
    <w:name w:val="Пункт 2"/>
    <w:basedOn w:val="2a"/>
    <w:next w:val="aff6"/>
    <w:semiHidden/>
    <w:qFormat/>
    <w:rsid w:val="007D74F8"/>
    <w:pPr>
      <w:keepNext w:val="0"/>
      <w:numPr>
        <w:ilvl w:val="1"/>
      </w:numPr>
      <w:tabs>
        <w:tab w:val="num" w:pos="432"/>
        <w:tab w:val="num" w:pos="2317"/>
      </w:tabs>
      <w:spacing w:after="120" w:line="360" w:lineRule="auto"/>
    </w:pPr>
    <w:rPr>
      <w:rFonts w:ascii="Times New Roman" w:hAnsi="Times New Roman" w:cs="Arial"/>
      <w:b w:val="0"/>
      <w:bCs w:val="0"/>
      <w:i w:val="0"/>
      <w:spacing w:val="-2"/>
      <w:sz w:val="24"/>
      <w:szCs w:val="24"/>
    </w:rPr>
  </w:style>
  <w:style w:type="paragraph" w:customStyle="1" w:styleId="4f2">
    <w:name w:val="Пункт 4"/>
    <w:basedOn w:val="42"/>
    <w:next w:val="aff6"/>
    <w:semiHidden/>
    <w:qFormat/>
    <w:rsid w:val="007D74F8"/>
    <w:pPr>
      <w:keepNext w:val="0"/>
      <w:widowControl/>
      <w:numPr>
        <w:ilvl w:val="3"/>
      </w:numPr>
      <w:tabs>
        <w:tab w:val="num" w:pos="432"/>
        <w:tab w:val="num" w:pos="864"/>
        <w:tab w:val="num" w:pos="3757"/>
      </w:tabs>
      <w:autoSpaceDE/>
      <w:autoSpaceDN/>
      <w:adjustRightInd/>
      <w:spacing w:before="120" w:after="120" w:line="360" w:lineRule="auto"/>
      <w:ind w:left="864" w:hanging="144"/>
      <w:jc w:val="both"/>
    </w:pPr>
  </w:style>
  <w:style w:type="paragraph" w:customStyle="1" w:styleId="1a">
    <w:name w:val="маркированный список 1"/>
    <w:basedOn w:val="aff6"/>
    <w:semiHidden/>
    <w:qFormat/>
    <w:rsid w:val="007D74F8"/>
    <w:pPr>
      <w:numPr>
        <w:numId w:val="86"/>
      </w:numPr>
    </w:pPr>
    <w:rPr>
      <w:rFonts w:ascii="Arial" w:hAnsi="Arial"/>
    </w:rPr>
  </w:style>
  <w:style w:type="paragraph" w:customStyle="1" w:styleId="11a">
    <w:name w:val="Рецензия11"/>
    <w:qFormat/>
    <w:rsid w:val="007D74F8"/>
    <w:rPr>
      <w:sz w:val="24"/>
      <w:szCs w:val="24"/>
    </w:rPr>
  </w:style>
  <w:style w:type="paragraph" w:customStyle="1" w:styleId="1ffffffa">
    <w:name w:val="Стиль Дефис 1"/>
    <w:basedOn w:val="1fffff3"/>
    <w:semiHidden/>
    <w:qFormat/>
    <w:rsid w:val="007D74F8"/>
    <w:pPr>
      <w:keepLines/>
      <w:tabs>
        <w:tab w:val="clear" w:pos="851"/>
        <w:tab w:val="num" w:pos="1068"/>
      </w:tabs>
      <w:spacing w:before="60" w:after="60"/>
      <w:ind w:left="0" w:firstLine="708"/>
    </w:pPr>
  </w:style>
  <w:style w:type="paragraph" w:customStyle="1" w:styleId="af9">
    <w:name w:val="_Маркир_список"/>
    <w:basedOn w:val="aff6"/>
    <w:semiHidden/>
    <w:qFormat/>
    <w:rsid w:val="007D74F8"/>
    <w:pPr>
      <w:numPr>
        <w:numId w:val="83"/>
      </w:numPr>
      <w:spacing w:before="60"/>
    </w:pPr>
    <w:rPr>
      <w:szCs w:val="20"/>
    </w:rPr>
  </w:style>
  <w:style w:type="paragraph" w:customStyle="1" w:styleId="afffffffffffffffffff6">
    <w:name w:val="Таблица (ячейка)"/>
    <w:basedOn w:val="aff6"/>
    <w:semiHidden/>
    <w:qFormat/>
    <w:rsid w:val="007D74F8"/>
    <w:pPr>
      <w:suppressAutoHyphens/>
      <w:spacing w:before="120" w:after="40"/>
    </w:pPr>
    <w:rPr>
      <w:rFonts w:ascii="Arial" w:hAnsi="Arial"/>
      <w:sz w:val="20"/>
      <w:szCs w:val="20"/>
      <w:lang w:eastAsia="en-US"/>
    </w:rPr>
  </w:style>
  <w:style w:type="paragraph" w:customStyle="1" w:styleId="afffffffffffffffffff7">
    <w:name w:val="Таблица (заголовок)"/>
    <w:basedOn w:val="afffffffffffffffffff6"/>
    <w:next w:val="afffffffffffffffffff6"/>
    <w:semiHidden/>
    <w:qFormat/>
    <w:rsid w:val="007D74F8"/>
    <w:pPr>
      <w:spacing w:before="180"/>
    </w:pPr>
    <w:rPr>
      <w:b/>
      <w:smallCaps/>
    </w:rPr>
  </w:style>
  <w:style w:type="paragraph" w:customStyle="1" w:styleId="Revision1">
    <w:name w:val="Revision1"/>
    <w:semiHidden/>
    <w:qFormat/>
    <w:rsid w:val="007D74F8"/>
    <w:rPr>
      <w:sz w:val="24"/>
      <w:szCs w:val="24"/>
    </w:rPr>
  </w:style>
  <w:style w:type="character" w:customStyle="1" w:styleId="afffffffffffffffffff8">
    <w:name w:val="Основной Знак Знак Знак"/>
    <w:link w:val="afffffffffffffffffff9"/>
    <w:semiHidden/>
    <w:locked/>
    <w:rsid w:val="007D74F8"/>
    <w:rPr>
      <w:sz w:val="24"/>
      <w:lang w:bidi="ar-SA"/>
    </w:rPr>
  </w:style>
  <w:style w:type="paragraph" w:customStyle="1" w:styleId="afffffffffffffffffff9">
    <w:name w:val="Основной Знак Знак"/>
    <w:basedOn w:val="aff6"/>
    <w:link w:val="afffffffffffffffffff8"/>
    <w:semiHidden/>
    <w:qFormat/>
    <w:rsid w:val="007D74F8"/>
    <w:pPr>
      <w:widowControl w:val="0"/>
      <w:spacing w:line="360" w:lineRule="auto"/>
      <w:ind w:left="284" w:right="170" w:firstLine="567"/>
      <w:jc w:val="both"/>
    </w:pPr>
    <w:rPr>
      <w:szCs w:val="20"/>
    </w:rPr>
  </w:style>
  <w:style w:type="paragraph" w:customStyle="1" w:styleId="TitleSubsysName12pt">
    <w:name w:val="Title_SubsysName_12pt"/>
    <w:basedOn w:val="aff6"/>
    <w:semiHidden/>
    <w:qFormat/>
    <w:rsid w:val="007D74F8"/>
    <w:pPr>
      <w:jc w:val="center"/>
    </w:pPr>
    <w:rPr>
      <w:sz w:val="20"/>
      <w:szCs w:val="20"/>
    </w:rPr>
  </w:style>
  <w:style w:type="character" w:customStyle="1" w:styleId="afffffffffffffffffffa">
    <w:name w:val="Текст таблицы Знак"/>
    <w:link w:val="afffffffffffffffffffb"/>
    <w:semiHidden/>
    <w:locked/>
    <w:rsid w:val="007D74F8"/>
    <w:rPr>
      <w:rFonts w:cs="Arial"/>
      <w:sz w:val="22"/>
      <w:szCs w:val="24"/>
      <w:lang w:val="ru-RU" w:eastAsia="en-US" w:bidi="ar-SA"/>
    </w:rPr>
  </w:style>
  <w:style w:type="paragraph" w:customStyle="1" w:styleId="afffffffffffffffffffb">
    <w:name w:val="Текст таблицы"/>
    <w:link w:val="afffffffffffffffffffa"/>
    <w:semiHidden/>
    <w:qFormat/>
    <w:rsid w:val="007D74F8"/>
    <w:pPr>
      <w:spacing w:before="60" w:after="60"/>
    </w:pPr>
    <w:rPr>
      <w:rFonts w:cs="Arial"/>
      <w:sz w:val="22"/>
      <w:szCs w:val="24"/>
      <w:lang w:eastAsia="en-US"/>
    </w:rPr>
  </w:style>
  <w:style w:type="paragraph" w:customStyle="1" w:styleId="body-12">
    <w:name w:val="body-12 без отступа"/>
    <w:semiHidden/>
    <w:qFormat/>
    <w:rsid w:val="007D74F8"/>
    <w:rPr>
      <w:sz w:val="24"/>
      <w:lang w:eastAsia="en-US"/>
    </w:rPr>
  </w:style>
  <w:style w:type="paragraph" w:customStyle="1" w:styleId="1f0">
    <w:name w:val="Номер Таблицы 1"/>
    <w:basedOn w:val="body-12"/>
    <w:semiHidden/>
    <w:qFormat/>
    <w:rsid w:val="007D74F8"/>
    <w:pPr>
      <w:numPr>
        <w:numId w:val="87"/>
      </w:numPr>
      <w:jc w:val="center"/>
    </w:pPr>
    <w:rPr>
      <w:rFonts w:ascii="Arial Narrow" w:hAnsi="Arial Narrow"/>
      <w:szCs w:val="24"/>
      <w:lang w:eastAsia="ru-RU"/>
    </w:rPr>
  </w:style>
  <w:style w:type="paragraph" w:customStyle="1" w:styleId="29">
    <w:name w:val="Номер таблицы 2"/>
    <w:basedOn w:val="1f0"/>
    <w:semiHidden/>
    <w:qFormat/>
    <w:rsid w:val="007D74F8"/>
    <w:pPr>
      <w:numPr>
        <w:ilvl w:val="1"/>
      </w:numPr>
      <w:ind w:hanging="360"/>
    </w:pPr>
  </w:style>
  <w:style w:type="character" w:customStyle="1" w:styleId="afffffffffffffffffffc">
    <w:name w:val="Основной Знак"/>
    <w:link w:val="afffffffffffffffffffd"/>
    <w:qFormat/>
    <w:locked/>
    <w:rsid w:val="007D74F8"/>
    <w:rPr>
      <w:sz w:val="24"/>
      <w:lang w:bidi="ar-SA"/>
    </w:rPr>
  </w:style>
  <w:style w:type="paragraph" w:customStyle="1" w:styleId="afffffffffffffffffffd">
    <w:name w:val="Основной"/>
    <w:basedOn w:val="aff6"/>
    <w:link w:val="afffffffffffffffffffc"/>
    <w:qFormat/>
    <w:rsid w:val="007D74F8"/>
    <w:pPr>
      <w:widowControl w:val="0"/>
      <w:spacing w:line="360" w:lineRule="auto"/>
      <w:ind w:left="284" w:right="170" w:firstLine="567"/>
      <w:jc w:val="both"/>
    </w:pPr>
    <w:rPr>
      <w:szCs w:val="20"/>
    </w:rPr>
  </w:style>
  <w:style w:type="character" w:customStyle="1" w:styleId="body-120">
    <w:name w:val="body-12 Знак"/>
    <w:link w:val="body-121"/>
    <w:semiHidden/>
    <w:locked/>
    <w:rsid w:val="007D74F8"/>
    <w:rPr>
      <w:sz w:val="24"/>
      <w:lang w:val="ru-RU" w:eastAsia="ru-RU" w:bidi="ar-SA"/>
    </w:rPr>
  </w:style>
  <w:style w:type="paragraph" w:customStyle="1" w:styleId="body-121">
    <w:name w:val="body-12"/>
    <w:link w:val="body-120"/>
    <w:semiHidden/>
    <w:qFormat/>
    <w:rsid w:val="007D74F8"/>
    <w:pPr>
      <w:overflowPunct w:val="0"/>
      <w:autoSpaceDE w:val="0"/>
      <w:autoSpaceDN w:val="0"/>
      <w:adjustRightInd w:val="0"/>
      <w:spacing w:before="60" w:after="60" w:line="312" w:lineRule="auto"/>
      <w:ind w:firstLine="567"/>
      <w:jc w:val="both"/>
    </w:pPr>
    <w:rPr>
      <w:sz w:val="24"/>
    </w:rPr>
  </w:style>
  <w:style w:type="character" w:customStyle="1" w:styleId="1ffffffb">
    <w:name w:val="Тема примечания Знак1"/>
    <w:locked/>
    <w:rsid w:val="007D74F8"/>
    <w:rPr>
      <w:rFonts w:ascii="Times New Roman" w:hAnsi="Times New Roman"/>
      <w:b/>
      <w:sz w:val="24"/>
      <w:lang w:val="ru-RU" w:eastAsia="ru-RU"/>
    </w:rPr>
  </w:style>
  <w:style w:type="character" w:customStyle="1" w:styleId="CommentSubjectChar1">
    <w:name w:val="Comment Subject Char1"/>
    <w:locked/>
    <w:rsid w:val="007D74F8"/>
    <w:rPr>
      <w:rFonts w:ascii="Times New Roman" w:hAnsi="Times New Roman"/>
      <w:b/>
      <w:spacing w:val="-5"/>
      <w:sz w:val="20"/>
      <w:lang w:val="ru-RU" w:eastAsia="ru-RU"/>
    </w:rPr>
  </w:style>
  <w:style w:type="character" w:customStyle="1" w:styleId="HeaderChar">
    <w:name w:val="Header Char"/>
    <w:aliases w:val="Linie Char"/>
    <w:uiPriority w:val="99"/>
    <w:locked/>
    <w:rsid w:val="007D74F8"/>
    <w:rPr>
      <w:rFonts w:ascii="Courier New" w:hAnsi="Courier New"/>
      <w:sz w:val="24"/>
    </w:rPr>
  </w:style>
  <w:style w:type="character" w:customStyle="1" w:styleId="FooterChar">
    <w:name w:val="Footer Char"/>
    <w:uiPriority w:val="99"/>
    <w:locked/>
    <w:rsid w:val="007D74F8"/>
    <w:rPr>
      <w:rFonts w:ascii="Times New Roman" w:hAnsi="Times New Roman"/>
      <w:sz w:val="24"/>
    </w:rPr>
  </w:style>
  <w:style w:type="character" w:customStyle="1" w:styleId="DocumentMapChar">
    <w:name w:val="Document Map Char"/>
    <w:locked/>
    <w:rsid w:val="007D74F8"/>
    <w:rPr>
      <w:rFonts w:ascii="Tahoma" w:hAnsi="Tahoma"/>
      <w:sz w:val="16"/>
    </w:rPr>
  </w:style>
  <w:style w:type="character" w:customStyle="1" w:styleId="emailstyle167">
    <w:name w:val="emailstyle167"/>
    <w:semiHidden/>
    <w:rsid w:val="007D74F8"/>
    <w:rPr>
      <w:rFonts w:ascii="Times New Roman" w:hAnsi="Times New Roman"/>
      <w:color w:val="365F91"/>
    </w:rPr>
  </w:style>
  <w:style w:type="character" w:customStyle="1" w:styleId="emailstyle168">
    <w:name w:val="emailstyle168"/>
    <w:semiHidden/>
    <w:rsid w:val="007D74F8"/>
    <w:rPr>
      <w:rFonts w:ascii="Calibri" w:hAnsi="Calibri"/>
      <w:color w:val="1F497D"/>
    </w:rPr>
  </w:style>
  <w:style w:type="character" w:customStyle="1" w:styleId="emailstyle169">
    <w:name w:val="emailstyle169"/>
    <w:semiHidden/>
    <w:rsid w:val="007D74F8"/>
    <w:rPr>
      <w:rFonts w:ascii="Calibri" w:hAnsi="Calibri"/>
      <w:color w:val="1F497D"/>
    </w:rPr>
  </w:style>
  <w:style w:type="table" w:customStyle="1" w:styleId="GR1">
    <w:name w:val="Сетка таблицы GR1"/>
    <w:rsid w:val="007D74F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31">
    <w:name w:val="NN_Zagolovok_3 Знак1"/>
    <w:locked/>
    <w:rsid w:val="007D74F8"/>
    <w:rPr>
      <w:b/>
      <w:spacing w:val="32"/>
      <w:sz w:val="28"/>
    </w:rPr>
  </w:style>
  <w:style w:type="paragraph" w:customStyle="1" w:styleId="head74charcharcharcharchar">
    <w:name w:val="head74charcharcharcharchar"/>
    <w:basedOn w:val="aff6"/>
    <w:qFormat/>
    <w:rsid w:val="007D74F8"/>
    <w:pPr>
      <w:keepNext/>
      <w:numPr>
        <w:ilvl w:val="3"/>
        <w:numId w:val="90"/>
      </w:numPr>
      <w:spacing w:after="120"/>
      <w:jc w:val="both"/>
    </w:pPr>
    <w:rPr>
      <w:b/>
      <w:bCs/>
      <w:sz w:val="22"/>
      <w:szCs w:val="22"/>
    </w:rPr>
  </w:style>
  <w:style w:type="character" w:customStyle="1" w:styleId="dfaq">
    <w:name w:val="dfaq"/>
    <w:rsid w:val="007D74F8"/>
  </w:style>
  <w:style w:type="paragraph" w:customStyle="1" w:styleId="a0">
    <w:name w:val="Абзац первого уровня"/>
    <w:basedOn w:val="aff6"/>
    <w:link w:val="afffffffffffffffffffe"/>
    <w:qFormat/>
    <w:rsid w:val="007D74F8"/>
    <w:pPr>
      <w:numPr>
        <w:numId w:val="91"/>
      </w:numPr>
      <w:spacing w:before="120" w:after="120"/>
      <w:ind w:left="568" w:hanging="284"/>
      <w:jc w:val="both"/>
    </w:pPr>
    <w:rPr>
      <w:rFonts w:ascii="Calibri" w:hAnsi="Calibri"/>
    </w:rPr>
  </w:style>
  <w:style w:type="character" w:customStyle="1" w:styleId="afffffffffffffffffffe">
    <w:name w:val="Абзац первого уровня Знак"/>
    <w:link w:val="a0"/>
    <w:locked/>
    <w:rsid w:val="007D74F8"/>
    <w:rPr>
      <w:rFonts w:ascii="Calibri" w:hAnsi="Calibri"/>
      <w:sz w:val="24"/>
      <w:szCs w:val="24"/>
    </w:rPr>
  </w:style>
  <w:style w:type="character" w:customStyle="1" w:styleId="sup">
    <w:name w:val="sup"/>
    <w:rsid w:val="007D74F8"/>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7D74F8"/>
    <w:rPr>
      <w:sz w:val="24"/>
      <w:lang w:val="ru-RU" w:eastAsia="ru-RU"/>
    </w:rPr>
  </w:style>
  <w:style w:type="paragraph" w:customStyle="1" w:styleId="2ffff">
    <w:name w:val="Обычный2"/>
    <w:qFormat/>
    <w:rsid w:val="007D74F8"/>
    <w:rPr>
      <w:color w:val="000000"/>
      <w:sz w:val="24"/>
      <w:lang w:val="en-US"/>
    </w:rPr>
  </w:style>
  <w:style w:type="paragraph" w:customStyle="1" w:styleId="11b">
    <w:name w:val="Без интервала11"/>
    <w:basedOn w:val="aff6"/>
    <w:uiPriority w:val="99"/>
    <w:qFormat/>
    <w:rsid w:val="007D74F8"/>
    <w:rPr>
      <w:szCs w:val="32"/>
    </w:rPr>
  </w:style>
  <w:style w:type="paragraph" w:customStyle="1" w:styleId="otrTablenorm0">
    <w:name w:val="_otr_Table_norm"/>
    <w:qFormat/>
    <w:rsid w:val="007D74F8"/>
    <w:pPr>
      <w:spacing w:before="60" w:after="60"/>
      <w:contextualSpacing/>
    </w:pPr>
    <w:rPr>
      <w:sz w:val="24"/>
    </w:rPr>
  </w:style>
  <w:style w:type="paragraph" w:customStyle="1" w:styleId="OTRTableHead0">
    <w:name w:val="_OTR_Table_Head"/>
    <w:basedOn w:val="aff6"/>
    <w:link w:val="OTRTableHead"/>
    <w:qFormat/>
    <w:rsid w:val="007D74F8"/>
    <w:pPr>
      <w:keepNext/>
      <w:spacing w:before="60" w:after="60"/>
      <w:contextualSpacing/>
      <w:jc w:val="center"/>
    </w:pPr>
    <w:rPr>
      <w:b/>
      <w:szCs w:val="20"/>
    </w:rPr>
  </w:style>
  <w:style w:type="paragraph" w:customStyle="1" w:styleId="OTRNameTable1">
    <w:name w:val="_OTR_Name_Table"/>
    <w:qFormat/>
    <w:rsid w:val="007D74F8"/>
    <w:pPr>
      <w:keepNext/>
      <w:tabs>
        <w:tab w:val="num" w:pos="1920"/>
      </w:tabs>
      <w:spacing w:before="240" w:after="120"/>
      <w:ind w:left="1353" w:firstLine="567"/>
    </w:pPr>
    <w:rPr>
      <w:sz w:val="28"/>
    </w:rPr>
  </w:style>
  <w:style w:type="paragraph" w:customStyle="1" w:styleId="ListParagraph3">
    <w:name w:val="List Paragraph3"/>
    <w:basedOn w:val="aff6"/>
    <w:qFormat/>
    <w:rsid w:val="007D74F8"/>
    <w:pPr>
      <w:ind w:left="708"/>
    </w:pPr>
  </w:style>
  <w:style w:type="paragraph" w:customStyle="1" w:styleId="86">
    <w:name w:val="Стиль8"/>
    <w:basedOn w:val="aff6"/>
    <w:link w:val="87"/>
    <w:qFormat/>
    <w:rsid w:val="007D74F8"/>
    <w:pPr>
      <w:spacing w:before="80" w:after="80"/>
      <w:ind w:left="432" w:right="-42" w:hanging="144"/>
      <w:jc w:val="both"/>
    </w:pPr>
    <w:rPr>
      <w:sz w:val="28"/>
      <w:szCs w:val="28"/>
    </w:rPr>
  </w:style>
  <w:style w:type="character" w:customStyle="1" w:styleId="87">
    <w:name w:val="Стиль8 Знак"/>
    <w:link w:val="86"/>
    <w:locked/>
    <w:rsid w:val="007D74F8"/>
    <w:rPr>
      <w:sz w:val="28"/>
      <w:szCs w:val="28"/>
    </w:rPr>
  </w:style>
  <w:style w:type="numbering" w:customStyle="1" w:styleId="1ffffffc">
    <w:name w:val="Статья / Раздел1"/>
    <w:rsid w:val="007D74F8"/>
  </w:style>
  <w:style w:type="numbering" w:customStyle="1" w:styleId="StyleNumbered">
    <w:name w:val="Style Numbered"/>
    <w:rsid w:val="007D74F8"/>
  </w:style>
  <w:style w:type="numbering" w:styleId="111111">
    <w:name w:val="Outline List 2"/>
    <w:basedOn w:val="aff9"/>
    <w:uiPriority w:val="99"/>
    <w:rsid w:val="007D74F8"/>
  </w:style>
  <w:style w:type="numbering" w:styleId="1ai">
    <w:name w:val="Outline List 1"/>
    <w:basedOn w:val="aff9"/>
    <w:uiPriority w:val="99"/>
    <w:rsid w:val="007D74F8"/>
  </w:style>
  <w:style w:type="numbering" w:customStyle="1" w:styleId="3ff7">
    <w:name w:val="ТКП ТС Заголовок  3го уровня"/>
    <w:rsid w:val="007D74F8"/>
  </w:style>
  <w:style w:type="numbering" w:customStyle="1" w:styleId="ArticleSection1">
    <w:name w:val="Article / Section1"/>
    <w:rsid w:val="007D74F8"/>
  </w:style>
  <w:style w:type="numbering" w:customStyle="1" w:styleId="3ff8">
    <w:name w:val="ТКП ТС Заголовок3"/>
    <w:rsid w:val="007D74F8"/>
  </w:style>
  <w:style w:type="numbering" w:customStyle="1" w:styleId="affffffffffffffffffff">
    <w:name w:val="Список для таблицы"/>
    <w:rsid w:val="007D74F8"/>
  </w:style>
  <w:style w:type="numbering" w:customStyle="1" w:styleId="ArticleSection2">
    <w:name w:val="Article / Section2"/>
    <w:rsid w:val="007D74F8"/>
  </w:style>
  <w:style w:type="numbering" w:customStyle="1" w:styleId="1ffffffd">
    <w:name w:val="Номер 1"/>
    <w:rsid w:val="007D74F8"/>
  </w:style>
  <w:style w:type="character" w:customStyle="1" w:styleId="NoSpacingChar">
    <w:name w:val="No Spacing Char"/>
    <w:link w:val="1fd"/>
    <w:uiPriority w:val="99"/>
    <w:locked/>
    <w:rsid w:val="007D74F8"/>
    <w:rPr>
      <w:rFonts w:eastAsia="Calibri"/>
      <w:sz w:val="24"/>
      <w:szCs w:val="24"/>
      <w:lang w:val="ru-RU" w:eastAsia="ru-RU" w:bidi="ar-SA"/>
    </w:rPr>
  </w:style>
  <w:style w:type="character" w:customStyle="1" w:styleId="BodyTextChar">
    <w:name w:val="Body Text Char"/>
    <w:aliases w:val="body text Char,body text Знак Char,body text Знак Знак Char,bt Char,ändrad Char,body text1 Char,bt1 Char,body text2 Char,bt2 Char,body text11 Char,bt11 Char,body text3 Char,bt3 Char,paragraph 2 Char,paragraph 21 Char,EHPT Char,b Char,t Ch"/>
    <w:qFormat/>
    <w:locked/>
    <w:rsid w:val="007D74F8"/>
    <w:rPr>
      <w:rFonts w:ascii="Calibri" w:hAnsi="Calibri" w:cs="Calibri"/>
      <w:kern w:val="1"/>
      <w:sz w:val="22"/>
      <w:szCs w:val="22"/>
      <w:lang w:eastAsia="ar-SA" w:bidi="ar-SA"/>
    </w:rPr>
  </w:style>
  <w:style w:type="paragraph" w:customStyle="1" w:styleId="af5">
    <w:name w:val="Пункт_пост"/>
    <w:basedOn w:val="aff6"/>
    <w:qFormat/>
    <w:rsid w:val="007D74F8"/>
    <w:pPr>
      <w:numPr>
        <w:numId w:val="92"/>
      </w:numPr>
      <w:spacing w:before="120"/>
      <w:jc w:val="both"/>
    </w:pPr>
    <w:rPr>
      <w:sz w:val="26"/>
      <w:szCs w:val="26"/>
    </w:rPr>
  </w:style>
  <w:style w:type="paragraph" w:customStyle="1" w:styleId="affffffffffffffffffff0">
    <w:name w:val="Название_пост"/>
    <w:basedOn w:val="3f0"/>
    <w:next w:val="affffffffffffffffffff1"/>
    <w:qFormat/>
    <w:rsid w:val="007D74F8"/>
    <w:pPr>
      <w:spacing w:before="0" w:after="0"/>
      <w:outlineLvl w:val="9"/>
    </w:pPr>
    <w:rPr>
      <w:rFonts w:ascii="Times New Roman" w:hAnsi="Times New Roman"/>
      <w:bCs/>
      <w:kern w:val="0"/>
      <w:szCs w:val="32"/>
    </w:rPr>
  </w:style>
  <w:style w:type="paragraph" w:customStyle="1" w:styleId="affffffffffffffffffff1">
    <w:name w:val="Дата и номер"/>
    <w:basedOn w:val="aff6"/>
    <w:next w:val="affffffffffffffffffff2"/>
    <w:qFormat/>
    <w:rsid w:val="007D74F8"/>
    <w:pPr>
      <w:tabs>
        <w:tab w:val="left" w:pos="8100"/>
      </w:tabs>
      <w:ind w:firstLine="720"/>
      <w:jc w:val="both"/>
    </w:pPr>
    <w:rPr>
      <w:sz w:val="26"/>
      <w:szCs w:val="26"/>
    </w:rPr>
  </w:style>
  <w:style w:type="paragraph" w:customStyle="1" w:styleId="affffffffffffffffffff2">
    <w:name w:val="Заголовок_пост"/>
    <w:basedOn w:val="aff6"/>
    <w:qFormat/>
    <w:rsid w:val="007D74F8"/>
    <w:pPr>
      <w:tabs>
        <w:tab w:val="left" w:pos="10440"/>
      </w:tabs>
      <w:ind w:left="720" w:right="4627"/>
    </w:pPr>
    <w:rPr>
      <w:sz w:val="26"/>
      <w:szCs w:val="26"/>
    </w:rPr>
  </w:style>
  <w:style w:type="paragraph" w:customStyle="1" w:styleId="affffffffffffffffffff3">
    <w:name w:val="Абзац_пост"/>
    <w:basedOn w:val="aff6"/>
    <w:qFormat/>
    <w:rsid w:val="007D74F8"/>
    <w:pPr>
      <w:spacing w:before="120"/>
      <w:ind w:firstLine="720"/>
      <w:jc w:val="both"/>
    </w:pPr>
    <w:rPr>
      <w:sz w:val="26"/>
      <w:szCs w:val="26"/>
    </w:rPr>
  </w:style>
  <w:style w:type="paragraph" w:customStyle="1" w:styleId="CharChar1CharChar1CharChar">
    <w:name w:val="Char Char Знак Знак1 Char Char1 Знак Знак Char Char"/>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affffffffffffffffffff4">
    <w:name w:val="Исполнитель"/>
    <w:basedOn w:val="affffffffffffffffffff3"/>
    <w:qFormat/>
    <w:rsid w:val="007D74F8"/>
    <w:pPr>
      <w:tabs>
        <w:tab w:val="left" w:pos="2880"/>
      </w:tabs>
      <w:spacing w:before="0"/>
      <w:ind w:left="2880" w:hanging="2160"/>
    </w:pPr>
  </w:style>
  <w:style w:type="paragraph" w:customStyle="1" w:styleId="a20">
    <w:name w:val="a2"/>
    <w:basedOn w:val="aff6"/>
    <w:qFormat/>
    <w:rsid w:val="007D74F8"/>
    <w:pPr>
      <w:spacing w:before="120"/>
      <w:ind w:firstLine="720"/>
      <w:jc w:val="both"/>
    </w:pPr>
    <w:rPr>
      <w:sz w:val="26"/>
      <w:szCs w:val="26"/>
    </w:rPr>
  </w:style>
  <w:style w:type="paragraph" w:customStyle="1" w:styleId="3ff9">
    <w:name w:val="Стиль3 Знак Знак"/>
    <w:basedOn w:val="2f"/>
    <w:link w:val="3ffa"/>
    <w:qFormat/>
    <w:rsid w:val="007D74F8"/>
    <w:pPr>
      <w:widowControl w:val="0"/>
      <w:tabs>
        <w:tab w:val="num" w:pos="618"/>
      </w:tabs>
      <w:adjustRightInd w:val="0"/>
      <w:spacing w:before="120" w:after="0" w:line="240" w:lineRule="auto"/>
      <w:ind w:left="391"/>
      <w:jc w:val="both"/>
      <w:textAlignment w:val="baseline"/>
    </w:pPr>
  </w:style>
  <w:style w:type="character" w:customStyle="1" w:styleId="BodyTextIndent2Char">
    <w:name w:val="Body Text Indent 2 Char"/>
    <w:aliases w:val="Знак Char,Знак Знак Знак Знак Знак Char,Знак Знак Знак Знак Знак Знак Знак Знак Знак Знак Знак Char,Основной текст с отступом 2 Зна Char"/>
    <w:uiPriority w:val="99"/>
    <w:locked/>
    <w:rsid w:val="007D74F8"/>
    <w:rPr>
      <w:rFonts w:ascii="Calibri" w:hAnsi="Calibri" w:cs="Calibri"/>
      <w:kern w:val="1"/>
      <w:sz w:val="22"/>
      <w:szCs w:val="22"/>
      <w:lang w:eastAsia="ar-SA" w:bidi="ar-SA"/>
    </w:rPr>
  </w:style>
  <w:style w:type="character" w:customStyle="1" w:styleId="3ffa">
    <w:name w:val="Стиль3 Знак Знак Знак"/>
    <w:link w:val="3ff9"/>
    <w:qFormat/>
    <w:locked/>
    <w:rsid w:val="007D74F8"/>
    <w:rPr>
      <w:sz w:val="24"/>
      <w:szCs w:val="24"/>
      <w:lang w:val="ru-RU" w:eastAsia="ru-RU" w:bidi="ar-SA"/>
    </w:rPr>
  </w:style>
  <w:style w:type="character" w:customStyle="1" w:styleId="affffffffffffffffffff5">
    <w:name w:val="Не вступил в силу"/>
    <w:rsid w:val="007D74F8"/>
    <w:rPr>
      <w:rFonts w:cs="Times New Roman"/>
      <w:color w:val="008080"/>
      <w:sz w:val="20"/>
      <w:szCs w:val="20"/>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Body Text Indent Char2"/>
    <w:uiPriority w:val="99"/>
    <w:locked/>
    <w:rsid w:val="007D74F8"/>
    <w:rPr>
      <w:rFonts w:cs="Times New Roman"/>
    </w:rPr>
  </w:style>
  <w:style w:type="paragraph" w:customStyle="1" w:styleId="11c">
    <w:name w:val="заголовок 11"/>
    <w:basedOn w:val="aff6"/>
    <w:next w:val="aff6"/>
    <w:qFormat/>
    <w:rsid w:val="007D74F8"/>
    <w:pPr>
      <w:keepNext/>
      <w:jc w:val="center"/>
    </w:pPr>
  </w:style>
  <w:style w:type="character" w:customStyle="1" w:styleId="BodyText3Char">
    <w:name w:val="Body Text 3 Char"/>
    <w:uiPriority w:val="99"/>
    <w:locked/>
    <w:rsid w:val="007D74F8"/>
    <w:rPr>
      <w:rFonts w:cs="Times New Roman"/>
      <w:sz w:val="16"/>
      <w:szCs w:val="16"/>
    </w:rPr>
  </w:style>
  <w:style w:type="character" w:customStyle="1" w:styleId="affffffffffffffffffff6">
    <w:name w:val="Заголовок статьи Знак"/>
    <w:link w:val="affffffffffffffffffff7"/>
    <w:locked/>
    <w:rsid w:val="007D74F8"/>
    <w:rPr>
      <w:rFonts w:ascii="Arial" w:hAnsi="Arial"/>
      <w:sz w:val="24"/>
      <w:szCs w:val="24"/>
      <w:lang w:bidi="ar-SA"/>
    </w:rPr>
  </w:style>
  <w:style w:type="paragraph" w:customStyle="1" w:styleId="affffffffffffffffffff7">
    <w:name w:val="Заголовок статьи"/>
    <w:basedOn w:val="aff6"/>
    <w:next w:val="aff6"/>
    <w:link w:val="affffffffffffffffffff6"/>
    <w:qFormat/>
    <w:rsid w:val="007D74F8"/>
    <w:pPr>
      <w:widowControl w:val="0"/>
      <w:autoSpaceDE w:val="0"/>
      <w:autoSpaceDN w:val="0"/>
      <w:adjustRightInd w:val="0"/>
      <w:ind w:left="1612" w:hanging="892"/>
      <w:jc w:val="both"/>
    </w:pPr>
    <w:rPr>
      <w:rFonts w:ascii="Arial" w:hAnsi="Arial"/>
    </w:rPr>
  </w:style>
  <w:style w:type="character" w:customStyle="1" w:styleId="ConsNormal0">
    <w:name w:val="ConsNormal Знак"/>
    <w:link w:val="ConsNormal"/>
    <w:qFormat/>
    <w:locked/>
    <w:rsid w:val="007D74F8"/>
    <w:rPr>
      <w:rFonts w:ascii="Arial" w:hAnsi="Arial" w:cs="Arial"/>
      <w:lang w:val="ru-RU" w:eastAsia="ru-RU" w:bidi="ar-SA"/>
    </w:rPr>
  </w:style>
  <w:style w:type="character" w:customStyle="1" w:styleId="3ffb">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Titre3 Знак,32 Знак"/>
    <w:qFormat/>
    <w:locked/>
    <w:rsid w:val="007D74F8"/>
    <w:rPr>
      <w:rFonts w:ascii="Cambria" w:hAnsi="Cambria" w:cs="Cambria"/>
      <w:b/>
      <w:bCs/>
      <w:sz w:val="26"/>
      <w:szCs w:val="26"/>
    </w:rPr>
  </w:style>
  <w:style w:type="paragraph" w:customStyle="1" w:styleId="affffffffffffffffffff8">
    <w:name w:val="Обычный.Нормальный абзац"/>
    <w:qFormat/>
    <w:rsid w:val="007D74F8"/>
    <w:pPr>
      <w:widowControl w:val="0"/>
      <w:autoSpaceDE w:val="0"/>
      <w:autoSpaceDN w:val="0"/>
      <w:ind w:firstLine="709"/>
      <w:jc w:val="both"/>
    </w:pPr>
    <w:rPr>
      <w:sz w:val="24"/>
      <w:szCs w:val="24"/>
    </w:rPr>
  </w:style>
  <w:style w:type="paragraph" w:customStyle="1" w:styleId="214">
    <w:name w:val="Основной текст 21"/>
    <w:basedOn w:val="aff6"/>
    <w:uiPriority w:val="99"/>
    <w:qFormat/>
    <w:rsid w:val="007D74F8"/>
    <w:pPr>
      <w:widowControl w:val="0"/>
      <w:ind w:firstLine="720"/>
      <w:jc w:val="both"/>
    </w:pPr>
    <w:rPr>
      <w:sz w:val="28"/>
      <w:szCs w:val="28"/>
    </w:rPr>
  </w:style>
  <w:style w:type="paragraph" w:customStyle="1" w:styleId="affffffffffffffffffff9">
    <w:name w:val="Знак Знак Знак"/>
    <w:basedOn w:val="aff6"/>
    <w:rsid w:val="007D74F8"/>
    <w:pPr>
      <w:widowControl w:val="0"/>
      <w:adjustRightInd w:val="0"/>
      <w:spacing w:after="160" w:line="240" w:lineRule="exact"/>
      <w:jc w:val="right"/>
    </w:pPr>
    <w:rPr>
      <w:sz w:val="20"/>
      <w:szCs w:val="20"/>
      <w:lang w:val="en-GB" w:eastAsia="en-US"/>
    </w:rPr>
  </w:style>
  <w:style w:type="paragraph" w:customStyle="1" w:styleId="consplustitle0">
    <w:name w:val="consplustitle"/>
    <w:basedOn w:val="aff6"/>
    <w:qFormat/>
    <w:rsid w:val="007D74F8"/>
    <w:pPr>
      <w:spacing w:before="100" w:beforeAutospacing="1" w:after="100" w:afterAutospacing="1"/>
    </w:pPr>
  </w:style>
  <w:style w:type="paragraph" w:customStyle="1" w:styleId="consplusnormal0">
    <w:name w:val="consplusnormal"/>
    <w:basedOn w:val="aff6"/>
    <w:qFormat/>
    <w:rsid w:val="007D74F8"/>
    <w:pPr>
      <w:spacing w:before="100" w:beforeAutospacing="1" w:after="100" w:afterAutospacing="1"/>
    </w:pPr>
  </w:style>
  <w:style w:type="paragraph" w:customStyle="1" w:styleId="3ffc">
    <w:name w:val="Стиль3 Знак"/>
    <w:basedOn w:val="2f"/>
    <w:link w:val="315"/>
    <w:qFormat/>
    <w:rsid w:val="007D74F8"/>
    <w:pPr>
      <w:widowControl w:val="0"/>
      <w:tabs>
        <w:tab w:val="num" w:pos="227"/>
      </w:tabs>
      <w:adjustRightInd w:val="0"/>
      <w:spacing w:after="0" w:line="240" w:lineRule="auto"/>
      <w:ind w:left="0"/>
      <w:jc w:val="both"/>
    </w:pPr>
  </w:style>
  <w:style w:type="character" w:customStyle="1" w:styleId="315">
    <w:name w:val="Стиль3 Знак Знак1"/>
    <w:link w:val="3ffc"/>
    <w:qFormat/>
    <w:locked/>
    <w:rsid w:val="007D74F8"/>
    <w:rPr>
      <w:sz w:val="24"/>
      <w:szCs w:val="24"/>
      <w:lang w:val="ru-RU" w:eastAsia="ru-RU" w:bidi="ar-SA"/>
    </w:rPr>
  </w:style>
  <w:style w:type="paragraph" w:customStyle="1" w:styleId="1112">
    <w:name w:val="111 Текст"/>
    <w:qFormat/>
    <w:rsid w:val="007D74F8"/>
    <w:pPr>
      <w:ind w:firstLine="567"/>
      <w:jc w:val="both"/>
    </w:pPr>
    <w:rPr>
      <w:sz w:val="24"/>
      <w:szCs w:val="24"/>
    </w:rPr>
  </w:style>
  <w:style w:type="character" w:customStyle="1" w:styleId="HeaderChar1">
    <w:name w:val="Header Char1"/>
    <w:aliases w:val="Linie Char1"/>
    <w:locked/>
    <w:rsid w:val="007D74F8"/>
    <w:rPr>
      <w:rFonts w:cs="Times New Roman"/>
    </w:rPr>
  </w:style>
  <w:style w:type="character" w:customStyle="1" w:styleId="label">
    <w:name w:val="label"/>
    <w:rsid w:val="007D74F8"/>
    <w:rPr>
      <w:rFonts w:cs="Times New Roman"/>
    </w:rPr>
  </w:style>
  <w:style w:type="paragraph" w:customStyle="1" w:styleId="affffffffffffffffffffa">
    <w:name w:val="Îáû÷íûé"/>
    <w:qFormat/>
    <w:rsid w:val="007D74F8"/>
  </w:style>
  <w:style w:type="character" w:customStyle="1" w:styleId="FontStyle20">
    <w:name w:val="Font Style20"/>
    <w:rsid w:val="007D74F8"/>
    <w:rPr>
      <w:rFonts w:ascii="Times New Roman" w:hAnsi="Times New Roman" w:cs="Times New Roman"/>
      <w:b/>
      <w:bCs/>
      <w:sz w:val="22"/>
      <w:szCs w:val="22"/>
    </w:rPr>
  </w:style>
  <w:style w:type="character" w:customStyle="1" w:styleId="FontStyle18">
    <w:name w:val="Font Style18"/>
    <w:rsid w:val="007D74F8"/>
    <w:rPr>
      <w:rFonts w:ascii="Times New Roman" w:hAnsi="Times New Roman" w:cs="Times New Roman"/>
      <w:sz w:val="24"/>
      <w:szCs w:val="24"/>
    </w:rPr>
  </w:style>
  <w:style w:type="paragraph" w:customStyle="1" w:styleId="Style7">
    <w:name w:val="Style7"/>
    <w:basedOn w:val="aff6"/>
    <w:qFormat/>
    <w:rsid w:val="007D74F8"/>
    <w:pPr>
      <w:widowControl w:val="0"/>
      <w:autoSpaceDE w:val="0"/>
      <w:autoSpaceDN w:val="0"/>
      <w:adjustRightInd w:val="0"/>
      <w:spacing w:line="278" w:lineRule="exact"/>
    </w:pPr>
  </w:style>
  <w:style w:type="paragraph" w:customStyle="1" w:styleId="Style8">
    <w:name w:val="Style8"/>
    <w:basedOn w:val="aff6"/>
    <w:qFormat/>
    <w:rsid w:val="007D74F8"/>
    <w:pPr>
      <w:widowControl w:val="0"/>
      <w:autoSpaceDE w:val="0"/>
      <w:autoSpaceDN w:val="0"/>
      <w:adjustRightInd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6"/>
    <w:next w:val="2a"/>
    <w:autoRedefine/>
    <w:qFormat/>
    <w:rsid w:val="007D74F8"/>
    <w:pPr>
      <w:spacing w:after="160" w:line="240" w:lineRule="exact"/>
    </w:pPr>
    <w:rPr>
      <w:lang w:val="en-US" w:eastAsia="en-US"/>
    </w:rPr>
  </w:style>
  <w:style w:type="paragraph" w:customStyle="1" w:styleId="11120">
    <w:name w:val="Знак Знак Знак Знак Знак Знак Знак Знак Знак Знак Знак Знак Знак Знак Знак1 Знак1 Знак Знак1 Знак2 Знак Знак Знак Знак Знак"/>
    <w:basedOn w:val="aff6"/>
    <w:next w:val="2a"/>
    <w:autoRedefine/>
    <w:qFormat/>
    <w:rsid w:val="007D74F8"/>
    <w:pPr>
      <w:spacing w:after="160" w:line="240" w:lineRule="exact"/>
    </w:pPr>
    <w:rPr>
      <w:lang w:val="en-US" w:eastAsia="en-US"/>
    </w:rPr>
  </w:style>
  <w:style w:type="character" w:customStyle="1" w:styleId="PlainTextChar">
    <w:name w:val="Plain Text Char"/>
    <w:aliases w:val="Текст Знак Знак Char,Знак Знак Знак Знак Знак Знак Знак Char,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7D74F8"/>
    <w:rPr>
      <w:rFonts w:ascii="Courier New" w:hAnsi="Courier New"/>
    </w:rPr>
  </w:style>
  <w:style w:type="character" w:customStyle="1" w:styleId="afffff0">
    <w:name w:val="Текст Знак"/>
    <w:aliases w:val="Текст Знак Знак Знак,Знак Знак Знак Знак Знак Знак Знак Знак,Знак Знак Знак Знак Знак Знак Знак1,Текст Знак1 Знак Знак Знак,Текст Знак Знак Знак Знак Знак,Текст Знак2 Знак Знак Знак Знак Знак,Текст Знак1 Знак Знак Знак Знак Знак Знак"/>
    <w:link w:val="afffff"/>
    <w:uiPriority w:val="99"/>
    <w:qFormat/>
    <w:locked/>
    <w:rsid w:val="007D74F8"/>
    <w:rPr>
      <w:rFonts w:ascii="Courier New" w:hAnsi="Courier New" w:cs="Courier New"/>
      <w:lang w:val="ru-RU" w:eastAsia="ru-RU" w:bidi="ar-SA"/>
    </w:rPr>
  </w:style>
  <w:style w:type="paragraph" w:customStyle="1" w:styleId="affffffffffffffffffffb">
    <w:name w:val="Раздел"/>
    <w:basedOn w:val="aff6"/>
    <w:qFormat/>
    <w:rsid w:val="007D74F8"/>
    <w:pPr>
      <w:tabs>
        <w:tab w:val="num" w:pos="624"/>
        <w:tab w:val="num" w:pos="1440"/>
      </w:tabs>
      <w:spacing w:before="120" w:after="120"/>
      <w:ind w:left="720" w:hanging="720"/>
      <w:jc w:val="center"/>
    </w:pPr>
    <w:rPr>
      <w:rFonts w:ascii="Arial Narrow" w:hAnsi="Arial Narrow" w:cs="Arial Narrow"/>
      <w:b/>
      <w:bCs/>
      <w:sz w:val="28"/>
      <w:szCs w:val="28"/>
    </w:rPr>
  </w:style>
  <w:style w:type="paragraph" w:customStyle="1" w:styleId="3ffd">
    <w:name w:val="Раздел 3"/>
    <w:basedOn w:val="aff6"/>
    <w:qFormat/>
    <w:rsid w:val="007D74F8"/>
    <w:pPr>
      <w:tabs>
        <w:tab w:val="num" w:pos="360"/>
        <w:tab w:val="num" w:pos="624"/>
      </w:tabs>
      <w:spacing w:before="120" w:after="120"/>
      <w:ind w:left="360" w:hanging="624"/>
      <w:jc w:val="center"/>
    </w:pPr>
    <w:rPr>
      <w:b/>
      <w:bCs/>
    </w:rPr>
  </w:style>
  <w:style w:type="paragraph" w:customStyle="1" w:styleId="affffffffffffffffffffc">
    <w:name w:val="Условия контракта"/>
    <w:basedOn w:val="aff6"/>
    <w:qFormat/>
    <w:rsid w:val="007D74F8"/>
    <w:pPr>
      <w:tabs>
        <w:tab w:val="num" w:pos="567"/>
        <w:tab w:val="num" w:pos="1260"/>
      </w:tabs>
      <w:spacing w:before="240" w:after="120"/>
      <w:ind w:left="567" w:hanging="567"/>
      <w:jc w:val="both"/>
    </w:pPr>
    <w:rPr>
      <w:b/>
      <w:bCs/>
    </w:rPr>
  </w:style>
  <w:style w:type="paragraph" w:customStyle="1" w:styleId="Instruction">
    <w:name w:val="Instruction"/>
    <w:basedOn w:val="2f2"/>
    <w:qFormat/>
    <w:rsid w:val="007D74F8"/>
    <w:pPr>
      <w:widowControl w:val="0"/>
      <w:numPr>
        <w:ilvl w:val="1"/>
        <w:numId w:val="93"/>
      </w:numPr>
      <w:tabs>
        <w:tab w:val="clear" w:pos="1440"/>
      </w:tabs>
      <w:suppressAutoHyphens/>
      <w:spacing w:before="120" w:after="0" w:line="100" w:lineRule="atLeast"/>
      <w:ind w:left="0" w:firstLine="0"/>
      <w:jc w:val="both"/>
    </w:pPr>
    <w:rPr>
      <w:kern w:val="1"/>
      <w:lang w:eastAsia="ar-SA"/>
    </w:rPr>
  </w:style>
  <w:style w:type="paragraph" w:customStyle="1" w:styleId="2ffff0">
    <w:name w:val="Заголовок 2 со списком"/>
    <w:basedOn w:val="2a"/>
    <w:next w:val="aff6"/>
    <w:link w:val="2ffff1"/>
    <w:qFormat/>
    <w:rsid w:val="007D74F8"/>
    <w:pPr>
      <w:tabs>
        <w:tab w:val="num" w:pos="1492"/>
      </w:tabs>
      <w:spacing w:before="0" w:after="0" w:line="360" w:lineRule="auto"/>
      <w:ind w:left="1492" w:hanging="360"/>
      <w:jc w:val="center"/>
    </w:pPr>
    <w:rPr>
      <w:rFonts w:ascii="Arial" w:hAnsi="Arial"/>
      <w:bCs w:val="0"/>
      <w:iCs w:val="0"/>
      <w:sz w:val="24"/>
      <w:szCs w:val="24"/>
    </w:rPr>
  </w:style>
  <w:style w:type="character" w:customStyle="1" w:styleId="2ffff1">
    <w:name w:val="Заголовок 2 со списком Знак"/>
    <w:link w:val="2ffff0"/>
    <w:qFormat/>
    <w:locked/>
    <w:rsid w:val="007D74F8"/>
    <w:rPr>
      <w:rFonts w:ascii="Arial" w:hAnsi="Arial"/>
      <w:b/>
      <w:i/>
      <w:sz w:val="24"/>
      <w:szCs w:val="24"/>
      <w:lang w:val="ru-RU" w:eastAsia="ru-RU" w:bidi="ar-SA"/>
    </w:rPr>
  </w:style>
  <w:style w:type="paragraph" w:customStyle="1" w:styleId="3ffe">
    <w:name w:val="Заголовок 3 со списком"/>
    <w:basedOn w:val="39"/>
    <w:link w:val="3fff"/>
    <w:qFormat/>
    <w:rsid w:val="007D74F8"/>
    <w:pPr>
      <w:tabs>
        <w:tab w:val="clear" w:pos="720"/>
        <w:tab w:val="num" w:pos="1492"/>
      </w:tabs>
      <w:ind w:left="1492" w:hanging="360"/>
      <w:jc w:val="both"/>
    </w:pPr>
    <w:rPr>
      <w:rFonts w:cs="Arial"/>
      <w:b/>
      <w:bCs/>
      <w:szCs w:val="24"/>
      <w:lang w:val="ru-RU" w:eastAsia="ru-RU"/>
    </w:rPr>
  </w:style>
  <w:style w:type="character" w:customStyle="1" w:styleId="3fff">
    <w:name w:val="Заголовок 3 со списком Знак"/>
    <w:link w:val="3ffe"/>
    <w:locked/>
    <w:rsid w:val="007D74F8"/>
    <w:rPr>
      <w:rFonts w:ascii="Arial" w:hAnsi="Arial" w:cs="Arial"/>
      <w:b/>
      <w:bCs/>
      <w:sz w:val="24"/>
      <w:szCs w:val="24"/>
      <w:lang w:val="ru-RU" w:eastAsia="ru-RU" w:bidi="ar-SA"/>
    </w:rPr>
  </w:style>
  <w:style w:type="paragraph" w:customStyle="1" w:styleId="affffffffffffffffffffd">
    <w:name w:val="ТЛ_Заказчик"/>
    <w:basedOn w:val="aff6"/>
    <w:link w:val="affffffffffffffffffffe"/>
    <w:qFormat/>
    <w:rsid w:val="007D74F8"/>
    <w:pPr>
      <w:jc w:val="center"/>
    </w:pPr>
    <w:rPr>
      <w:sz w:val="28"/>
      <w:szCs w:val="28"/>
    </w:rPr>
  </w:style>
  <w:style w:type="character" w:customStyle="1" w:styleId="affffffffffffffffffffe">
    <w:name w:val="ТЛ_Заказчик Знак"/>
    <w:link w:val="affffffffffffffffffffd"/>
    <w:qFormat/>
    <w:locked/>
    <w:rsid w:val="007D74F8"/>
    <w:rPr>
      <w:sz w:val="28"/>
      <w:szCs w:val="28"/>
      <w:lang w:val="ru-RU" w:eastAsia="ru-RU" w:bidi="ar-SA"/>
    </w:rPr>
  </w:style>
  <w:style w:type="paragraph" w:customStyle="1" w:styleId="afffffffffffffffffffff">
    <w:name w:val="ТЛ_Утверждаю"/>
    <w:basedOn w:val="aff6"/>
    <w:link w:val="afffffffffffffffffffff0"/>
    <w:qFormat/>
    <w:rsid w:val="007D74F8"/>
    <w:pPr>
      <w:ind w:left="4860"/>
      <w:jc w:val="center"/>
    </w:pPr>
    <w:rPr>
      <w:sz w:val="28"/>
      <w:szCs w:val="28"/>
    </w:rPr>
  </w:style>
  <w:style w:type="character" w:customStyle="1" w:styleId="afffffffffffffffffffff0">
    <w:name w:val="ТЛ_Утверждаю Знак"/>
    <w:link w:val="afffffffffffffffffffff"/>
    <w:qFormat/>
    <w:locked/>
    <w:rsid w:val="007D74F8"/>
    <w:rPr>
      <w:sz w:val="28"/>
      <w:szCs w:val="28"/>
      <w:lang w:val="ru-RU" w:eastAsia="ru-RU" w:bidi="ar-SA"/>
    </w:rPr>
  </w:style>
  <w:style w:type="paragraph" w:customStyle="1" w:styleId="afffffffffffffffffffff1">
    <w:name w:val="ТЛ_Название"/>
    <w:basedOn w:val="aff6"/>
    <w:link w:val="afffffffffffffffffffff2"/>
    <w:qFormat/>
    <w:rsid w:val="007D74F8"/>
    <w:pPr>
      <w:jc w:val="center"/>
    </w:pPr>
    <w:rPr>
      <w:b/>
      <w:bCs/>
      <w:sz w:val="28"/>
      <w:szCs w:val="28"/>
    </w:rPr>
  </w:style>
  <w:style w:type="character" w:customStyle="1" w:styleId="afffffffffffffffffffff2">
    <w:name w:val="ТЛ_Название Знак"/>
    <w:link w:val="afffffffffffffffffffff1"/>
    <w:qFormat/>
    <w:locked/>
    <w:rsid w:val="007D74F8"/>
    <w:rPr>
      <w:b/>
      <w:bCs/>
      <w:sz w:val="28"/>
      <w:szCs w:val="28"/>
      <w:lang w:val="ru-RU" w:eastAsia="ru-RU" w:bidi="ar-SA"/>
    </w:rPr>
  </w:style>
  <w:style w:type="paragraph" w:customStyle="1" w:styleId="afffffffffffffffffffff3">
    <w:name w:val="ТЛ_Город и Дата"/>
    <w:basedOn w:val="aff6"/>
    <w:link w:val="afffffffffffffffffffff4"/>
    <w:qFormat/>
    <w:rsid w:val="007D74F8"/>
    <w:pPr>
      <w:jc w:val="center"/>
    </w:pPr>
    <w:rPr>
      <w:sz w:val="28"/>
      <w:szCs w:val="28"/>
    </w:rPr>
  </w:style>
  <w:style w:type="character" w:customStyle="1" w:styleId="afffffffffffffffffffff4">
    <w:name w:val="ТЛ_Город и Дата Знак"/>
    <w:link w:val="afffffffffffffffffffff3"/>
    <w:qFormat/>
    <w:locked/>
    <w:rsid w:val="007D74F8"/>
    <w:rPr>
      <w:sz w:val="28"/>
      <w:szCs w:val="28"/>
      <w:lang w:val="ru-RU" w:eastAsia="ru-RU" w:bidi="ar-SA"/>
    </w:rPr>
  </w:style>
  <w:style w:type="paragraph" w:customStyle="1" w:styleId="afffffffffffffffffffff5">
    <w:name w:val="АД_Наименование Разделов"/>
    <w:basedOn w:val="1f1"/>
    <w:link w:val="afffffffffffffffffffff6"/>
    <w:qFormat/>
    <w:rsid w:val="007D74F8"/>
    <w:pPr>
      <w:widowControl/>
      <w:autoSpaceDE/>
      <w:autoSpaceDN/>
      <w:adjustRightInd/>
      <w:spacing w:before="240" w:after="60"/>
    </w:pPr>
    <w:rPr>
      <w:bCs/>
      <w:kern w:val="28"/>
      <w:sz w:val="28"/>
      <w:szCs w:val="28"/>
      <w:lang w:val="ru-RU" w:eastAsia="ru-RU"/>
    </w:rPr>
  </w:style>
  <w:style w:type="character" w:customStyle="1" w:styleId="afffffffffffffffffffff6">
    <w:name w:val="АД_Наименование Разделов Знак"/>
    <w:link w:val="afffffffffffffffffffff5"/>
    <w:qFormat/>
    <w:locked/>
    <w:rsid w:val="007D74F8"/>
    <w:rPr>
      <w:b/>
      <w:bCs/>
      <w:kern w:val="28"/>
      <w:sz w:val="28"/>
      <w:szCs w:val="28"/>
      <w:lang w:val="ru-RU" w:eastAsia="ru-RU" w:bidi="ar-SA"/>
    </w:rPr>
  </w:style>
  <w:style w:type="paragraph" w:customStyle="1" w:styleId="afffffffffffffffffffff7">
    <w:name w:val="АД_Наименование главы с нумерацией"/>
    <w:basedOn w:val="2ffff0"/>
    <w:link w:val="afffffffffffffffffffff8"/>
    <w:qFormat/>
    <w:rsid w:val="007D74F8"/>
    <w:rPr>
      <w:bCs/>
    </w:rPr>
  </w:style>
  <w:style w:type="character" w:customStyle="1" w:styleId="afffffffffffffffffffff8">
    <w:name w:val="АД_Глава Знак"/>
    <w:link w:val="afffffffffffffffffffff7"/>
    <w:qFormat/>
    <w:locked/>
    <w:rsid w:val="007D74F8"/>
    <w:rPr>
      <w:rFonts w:ascii="Arial" w:hAnsi="Arial"/>
      <w:b/>
      <w:bCs/>
      <w:i/>
      <w:sz w:val="24"/>
      <w:szCs w:val="24"/>
      <w:lang w:val="ru-RU" w:eastAsia="ru-RU" w:bidi="ar-SA"/>
    </w:rPr>
  </w:style>
  <w:style w:type="paragraph" w:customStyle="1" w:styleId="afffffffffffffffffffff9">
    <w:name w:val="АД_Наименование главы без нумерации"/>
    <w:basedOn w:val="2a"/>
    <w:link w:val="afffffffffffffffffffffa"/>
    <w:qFormat/>
    <w:rsid w:val="007D74F8"/>
    <w:pPr>
      <w:spacing w:before="0" w:after="0"/>
      <w:jc w:val="center"/>
    </w:pPr>
    <w:rPr>
      <w:rFonts w:ascii="Arial" w:hAnsi="Arial"/>
      <w:iCs w:val="0"/>
      <w:sz w:val="24"/>
      <w:szCs w:val="24"/>
    </w:rPr>
  </w:style>
  <w:style w:type="character" w:customStyle="1" w:styleId="afffffffffffffffffffffa">
    <w:name w:val="АД_Наименование главы без нумерации Знак"/>
    <w:link w:val="afffffffffffffffffffff9"/>
    <w:qFormat/>
    <w:locked/>
    <w:rsid w:val="007D74F8"/>
    <w:rPr>
      <w:rFonts w:ascii="Arial" w:hAnsi="Arial"/>
      <w:b/>
      <w:bCs/>
      <w:i/>
      <w:sz w:val="24"/>
      <w:szCs w:val="24"/>
      <w:lang w:val="ru-RU" w:eastAsia="ru-RU" w:bidi="ar-SA"/>
    </w:rPr>
  </w:style>
  <w:style w:type="paragraph" w:customStyle="1" w:styleId="afffffffffffffffffffffb">
    <w:name w:val="АД_Нумерованный пункт"/>
    <w:basedOn w:val="3ffe"/>
    <w:link w:val="afffffffffffffffffffffc"/>
    <w:qFormat/>
    <w:rsid w:val="007D74F8"/>
  </w:style>
  <w:style w:type="character" w:customStyle="1" w:styleId="afffffffffffffffffffffc">
    <w:name w:val="АД_Нумерованный пункт Знак"/>
    <w:link w:val="afffffffffffffffffffffb"/>
    <w:qFormat/>
    <w:locked/>
    <w:rsid w:val="007D74F8"/>
    <w:rPr>
      <w:rFonts w:ascii="Arial" w:hAnsi="Arial" w:cs="Arial"/>
      <w:b/>
      <w:bCs/>
      <w:sz w:val="24"/>
      <w:szCs w:val="24"/>
      <w:lang w:val="ru-RU" w:eastAsia="ru-RU" w:bidi="ar-SA"/>
    </w:rPr>
  </w:style>
  <w:style w:type="paragraph" w:customStyle="1" w:styleId="afffffffffffffffffffffd">
    <w:name w:val="АД_Нумерованный подпункт"/>
    <w:basedOn w:val="aff6"/>
    <w:link w:val="afffffffffffffffffffffe"/>
    <w:qFormat/>
    <w:rsid w:val="007D74F8"/>
    <w:pPr>
      <w:tabs>
        <w:tab w:val="left" w:pos="720"/>
        <w:tab w:val="num" w:pos="1492"/>
      </w:tabs>
      <w:ind w:left="720" w:hanging="720"/>
      <w:jc w:val="both"/>
    </w:pPr>
  </w:style>
  <w:style w:type="character" w:customStyle="1" w:styleId="afffffffffffffffffffffe">
    <w:name w:val="АД_Нумерованный подпункт Знак"/>
    <w:link w:val="afffffffffffffffffffffd"/>
    <w:qFormat/>
    <w:locked/>
    <w:rsid w:val="007D74F8"/>
    <w:rPr>
      <w:sz w:val="24"/>
      <w:szCs w:val="24"/>
      <w:lang w:val="ru-RU" w:eastAsia="ru-RU" w:bidi="ar-SA"/>
    </w:rPr>
  </w:style>
  <w:style w:type="paragraph" w:customStyle="1" w:styleId="affffffffffffffffffffff">
    <w:name w:val="АД_Основной текст"/>
    <w:basedOn w:val="aff6"/>
    <w:link w:val="affffffffffffffffffffff0"/>
    <w:qFormat/>
    <w:rsid w:val="007D74F8"/>
    <w:pPr>
      <w:ind w:firstLine="567"/>
      <w:jc w:val="both"/>
    </w:pPr>
  </w:style>
  <w:style w:type="character" w:customStyle="1" w:styleId="affffffffffffffffffffff0">
    <w:name w:val="АД_Основной текст Знак"/>
    <w:link w:val="affffffffffffffffffffff"/>
    <w:qFormat/>
    <w:locked/>
    <w:rsid w:val="007D74F8"/>
    <w:rPr>
      <w:sz w:val="24"/>
      <w:szCs w:val="24"/>
      <w:lang w:val="ru-RU" w:eastAsia="ru-RU" w:bidi="ar-SA"/>
    </w:rPr>
  </w:style>
  <w:style w:type="paragraph" w:customStyle="1" w:styleId="affffffffffffffffffffff1">
    <w:name w:val="АД_Заголовки таблиц"/>
    <w:basedOn w:val="aff6"/>
    <w:qFormat/>
    <w:rsid w:val="007D74F8"/>
    <w:pPr>
      <w:jc w:val="center"/>
    </w:pPr>
    <w:rPr>
      <w:b/>
      <w:bCs/>
    </w:rPr>
  </w:style>
  <w:style w:type="paragraph" w:customStyle="1" w:styleId="3fff0">
    <w:name w:val="Заголовок оглавления3"/>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affffffffffffffffffffff2">
    <w:name w:val="АД_Основной текст по центру полужирный"/>
    <w:basedOn w:val="aff6"/>
    <w:link w:val="affffffffffffffffffffff3"/>
    <w:qFormat/>
    <w:rsid w:val="007D74F8"/>
    <w:pPr>
      <w:ind w:firstLine="567"/>
      <w:jc w:val="center"/>
    </w:pPr>
    <w:rPr>
      <w:b/>
      <w:bCs/>
    </w:rPr>
  </w:style>
  <w:style w:type="character" w:customStyle="1" w:styleId="affffffffffffffffffffff3">
    <w:name w:val="АД_Основной текст по центру полужирный Знак"/>
    <w:link w:val="affffffffffffffffffffff2"/>
    <w:qFormat/>
    <w:locked/>
    <w:rsid w:val="007D74F8"/>
    <w:rPr>
      <w:b/>
      <w:bCs/>
      <w:sz w:val="24"/>
      <w:szCs w:val="24"/>
      <w:lang w:val="ru-RU" w:eastAsia="ru-RU" w:bidi="ar-SA"/>
    </w:rPr>
  </w:style>
  <w:style w:type="paragraph" w:customStyle="1" w:styleId="3fff1">
    <w:name w:val="АД_Текст отступ 3"/>
    <w:aliases w:val="25"/>
    <w:basedOn w:val="aff6"/>
    <w:link w:val="3fff2"/>
    <w:qFormat/>
    <w:rsid w:val="007D74F8"/>
    <w:pPr>
      <w:ind w:left="1418"/>
      <w:jc w:val="both"/>
    </w:pPr>
  </w:style>
  <w:style w:type="character" w:customStyle="1" w:styleId="3fff2">
    <w:name w:val="АД_Текст отступ 3 Знак"/>
    <w:aliases w:val="25 Знак"/>
    <w:link w:val="3fff1"/>
    <w:qFormat/>
    <w:locked/>
    <w:rsid w:val="007D74F8"/>
    <w:rPr>
      <w:sz w:val="24"/>
      <w:szCs w:val="24"/>
      <w:lang w:val="ru-RU" w:eastAsia="ru-RU" w:bidi="ar-SA"/>
    </w:rPr>
  </w:style>
  <w:style w:type="paragraph" w:customStyle="1" w:styleId="4f3">
    <w:name w:val="АД_Нумерованный подпункт 4 уровня"/>
    <w:basedOn w:val="afffffffffffffffffffffd"/>
    <w:link w:val="4f4"/>
    <w:qFormat/>
    <w:rsid w:val="007D74F8"/>
    <w:pPr>
      <w:tabs>
        <w:tab w:val="clear" w:pos="720"/>
        <w:tab w:val="clear" w:pos="1492"/>
        <w:tab w:val="num" w:pos="993"/>
      </w:tabs>
      <w:ind w:left="993" w:hanging="993"/>
    </w:pPr>
  </w:style>
  <w:style w:type="character" w:customStyle="1" w:styleId="4f4">
    <w:name w:val="АД_Нумерованный подпункт 4 уровня Знак"/>
    <w:link w:val="4f3"/>
    <w:locked/>
    <w:rsid w:val="007D74F8"/>
    <w:rPr>
      <w:sz w:val="24"/>
      <w:szCs w:val="24"/>
      <w:lang w:val="ru-RU" w:eastAsia="ru-RU" w:bidi="ar-SA"/>
    </w:rPr>
  </w:style>
  <w:style w:type="paragraph" w:customStyle="1" w:styleId="af0">
    <w:name w:val="АД_Список абв"/>
    <w:basedOn w:val="aff6"/>
    <w:qFormat/>
    <w:rsid w:val="007D74F8"/>
    <w:pPr>
      <w:numPr>
        <w:numId w:val="94"/>
      </w:numPr>
      <w:jc w:val="both"/>
    </w:pPr>
  </w:style>
  <w:style w:type="paragraph" w:customStyle="1" w:styleId="FR2">
    <w:name w:val="FR2"/>
    <w:qFormat/>
    <w:rsid w:val="007D74F8"/>
    <w:pPr>
      <w:widowControl w:val="0"/>
      <w:spacing w:before="20"/>
      <w:jc w:val="center"/>
    </w:pPr>
    <w:rPr>
      <w:rFonts w:ascii="Arial" w:hAnsi="Arial" w:cs="Arial"/>
      <w:sz w:val="24"/>
      <w:szCs w:val="24"/>
    </w:rPr>
  </w:style>
  <w:style w:type="paragraph" w:customStyle="1" w:styleId="affffffffffffffffffffff4">
    <w:name w:val="текст"/>
    <w:qFormat/>
    <w:rsid w:val="007D74F8"/>
    <w:pPr>
      <w:autoSpaceDE w:val="0"/>
      <w:autoSpaceDN w:val="0"/>
      <w:adjustRightInd w:val="0"/>
      <w:jc w:val="both"/>
    </w:pPr>
    <w:rPr>
      <w:rFonts w:ascii="SchoolBookC" w:hAnsi="SchoolBookC" w:cs="SchoolBookC"/>
      <w:color w:val="000000"/>
      <w:sz w:val="24"/>
      <w:szCs w:val="24"/>
    </w:rPr>
  </w:style>
  <w:style w:type="paragraph" w:customStyle="1" w:styleId="1ffffffe">
    <w:name w:val="текст1"/>
    <w:qFormat/>
    <w:rsid w:val="007D74F8"/>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7D74F8"/>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StyleFirstline127cm">
    <w:name w:val="Style First line:  127 cm"/>
    <w:basedOn w:val="aff6"/>
    <w:qFormat/>
    <w:rsid w:val="007D74F8"/>
    <w:pPr>
      <w:spacing w:before="120"/>
      <w:ind w:firstLine="720"/>
      <w:jc w:val="both"/>
    </w:pPr>
    <w:rPr>
      <w:rFonts w:ascii="Arial" w:hAnsi="Arial" w:cs="Arial"/>
      <w:lang w:eastAsia="en-US"/>
    </w:rPr>
  </w:style>
  <w:style w:type="paragraph" w:customStyle="1" w:styleId="affffffffffffffffffffff5">
    <w:name w:val="Кт пункт"/>
    <w:autoRedefine/>
    <w:qFormat/>
    <w:rsid w:val="007D74F8"/>
    <w:pPr>
      <w:ind w:firstLine="709"/>
      <w:jc w:val="both"/>
      <w:outlineLvl w:val="2"/>
    </w:pPr>
    <w:rPr>
      <w:sz w:val="24"/>
      <w:szCs w:val="24"/>
    </w:rPr>
  </w:style>
  <w:style w:type="paragraph" w:customStyle="1" w:styleId="4f5">
    <w:name w:val="Заг 4"/>
    <w:basedOn w:val="42"/>
    <w:qFormat/>
    <w:rsid w:val="007D74F8"/>
    <w:pPr>
      <w:widowControl/>
      <w:numPr>
        <w:ilvl w:val="3"/>
      </w:numPr>
      <w:tabs>
        <w:tab w:val="num" w:pos="864"/>
        <w:tab w:val="num" w:pos="1944"/>
      </w:tabs>
      <w:autoSpaceDE/>
      <w:autoSpaceDN/>
      <w:adjustRightInd/>
      <w:spacing w:before="60" w:after="60" w:line="312" w:lineRule="auto"/>
      <w:ind w:left="864" w:firstLine="720"/>
      <w:jc w:val="both"/>
    </w:pPr>
    <w:rPr>
      <w:b/>
      <w:bCs/>
      <w:noProof/>
      <w:snapToGrid/>
      <w:szCs w:val="24"/>
    </w:rPr>
  </w:style>
  <w:style w:type="paragraph" w:customStyle="1" w:styleId="124">
    <w:name w:val="12"/>
    <w:basedOn w:val="aff6"/>
    <w:qFormat/>
    <w:rsid w:val="007D74F8"/>
    <w:pPr>
      <w:ind w:firstLine="708"/>
      <w:jc w:val="both"/>
    </w:pPr>
  </w:style>
  <w:style w:type="character" w:customStyle="1" w:styleId="Verdana">
    <w:name w:val="Обычный + Verdana Знак"/>
    <w:aliases w:val="10 пт Знак"/>
    <w:rsid w:val="007D74F8"/>
    <w:rPr>
      <w:rFonts w:ascii="Verdana" w:hAnsi="Verdana" w:cs="Verdana"/>
      <w:lang w:val="ru-RU" w:eastAsia="ru-RU"/>
    </w:rPr>
  </w:style>
  <w:style w:type="paragraph" w:customStyle="1" w:styleId="1fffffff">
    <w:name w:val="Знак Знак Знак Знак Знак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11d">
    <w:name w:val="Знак Знак Знак Знак Знак1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Default">
    <w:name w:val="Default"/>
    <w:qFormat/>
    <w:rsid w:val="007D74F8"/>
    <w:pPr>
      <w:autoSpaceDE w:val="0"/>
      <w:autoSpaceDN w:val="0"/>
      <w:adjustRightInd w:val="0"/>
    </w:pPr>
    <w:rPr>
      <w:color w:val="000000"/>
      <w:sz w:val="24"/>
      <w:szCs w:val="24"/>
    </w:rPr>
  </w:style>
  <w:style w:type="paragraph" w:customStyle="1" w:styleId="p4">
    <w:name w:val="p4"/>
    <w:basedOn w:val="aff6"/>
    <w:qFormat/>
    <w:rsid w:val="007D74F8"/>
    <w:pPr>
      <w:widowControl w:val="0"/>
      <w:tabs>
        <w:tab w:val="left" w:pos="204"/>
      </w:tabs>
      <w:autoSpaceDE w:val="0"/>
      <w:autoSpaceDN w:val="0"/>
      <w:adjustRightInd w:val="0"/>
      <w:spacing w:line="240" w:lineRule="atLeast"/>
    </w:pPr>
    <w:rPr>
      <w:lang w:val="en-US"/>
    </w:rPr>
  </w:style>
  <w:style w:type="paragraph" w:customStyle="1" w:styleId="consnormal1">
    <w:name w:val="consnormal"/>
    <w:basedOn w:val="aff6"/>
    <w:qFormat/>
    <w:rsid w:val="007D74F8"/>
    <w:pPr>
      <w:autoSpaceDE w:val="0"/>
      <w:autoSpaceDN w:val="0"/>
      <w:ind w:right="19772" w:firstLine="720"/>
    </w:pPr>
    <w:rPr>
      <w:rFonts w:ascii="Arial" w:hAnsi="Arial" w:cs="Arial"/>
      <w:sz w:val="20"/>
      <w:szCs w:val="20"/>
    </w:rPr>
  </w:style>
  <w:style w:type="paragraph" w:customStyle="1" w:styleId="consplusnonformat1">
    <w:name w:val="consplusnonformat"/>
    <w:basedOn w:val="aff6"/>
    <w:qFormat/>
    <w:rsid w:val="007D74F8"/>
    <w:pPr>
      <w:autoSpaceDE w:val="0"/>
      <w:autoSpaceDN w:val="0"/>
    </w:pPr>
    <w:rPr>
      <w:rFonts w:ascii="Courier New" w:hAnsi="Courier New" w:cs="Courier New"/>
      <w:sz w:val="20"/>
      <w:szCs w:val="20"/>
    </w:rPr>
  </w:style>
  <w:style w:type="paragraph" w:customStyle="1" w:styleId="2ffff2">
    <w:name w:val="Текст с нум.2"/>
    <w:basedOn w:val="2a"/>
    <w:qFormat/>
    <w:rsid w:val="007D74F8"/>
    <w:pPr>
      <w:keepNext w:val="0"/>
      <w:suppressAutoHyphens/>
      <w:spacing w:before="120" w:after="120"/>
      <w:ind w:left="720"/>
      <w:jc w:val="both"/>
    </w:pPr>
    <w:rPr>
      <w:rFonts w:ascii="Times New Roman" w:hAnsi="Times New Roman"/>
      <w:b w:val="0"/>
      <w:bCs w:val="0"/>
      <w:i w:val="0"/>
      <w:iCs w:val="0"/>
      <w:sz w:val="24"/>
      <w:szCs w:val="24"/>
      <w:lang w:eastAsia="ar-SA"/>
    </w:rPr>
  </w:style>
  <w:style w:type="paragraph" w:styleId="affffffffffffffffffffff6">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Use Case List Paragraph,it_List1,Paragraphe de liste1"/>
    <w:basedOn w:val="aff6"/>
    <w:link w:val="affffffffffffffffffffff7"/>
    <w:uiPriority w:val="34"/>
    <w:qFormat/>
    <w:rsid w:val="005E3CC5"/>
    <w:pPr>
      <w:ind w:left="720"/>
      <w:contextualSpacing/>
    </w:pPr>
  </w:style>
  <w:style w:type="paragraph" w:customStyle="1" w:styleId="2ffff3">
    <w:name w:val="Текст2"/>
    <w:basedOn w:val="aff6"/>
    <w:qFormat/>
    <w:rsid w:val="00692726"/>
    <w:rPr>
      <w:rFonts w:ascii="Courier New" w:hAnsi="Courier New"/>
      <w:sz w:val="20"/>
      <w:szCs w:val="20"/>
    </w:rPr>
  </w:style>
  <w:style w:type="character" w:customStyle="1" w:styleId="3f">
    <w:name w:val="Основной текст с отступом 3 Знак"/>
    <w:link w:val="3e"/>
    <w:qFormat/>
    <w:rsid w:val="00767100"/>
    <w:rPr>
      <w:sz w:val="16"/>
      <w:szCs w:val="16"/>
    </w:rPr>
  </w:style>
  <w:style w:type="character" w:customStyle="1" w:styleId="afffff1">
    <w:name w:val="Название Знак"/>
    <w:aliases w:val="Знак8 Знак,Заголовок Знак,Знак2 Знак Знак1"/>
    <w:link w:val="3f0"/>
    <w:uiPriority w:val="99"/>
    <w:qFormat/>
    <w:rsid w:val="00767100"/>
    <w:rPr>
      <w:rFonts w:ascii="Arial" w:hAnsi="Arial"/>
      <w:b/>
      <w:kern w:val="28"/>
      <w:sz w:val="32"/>
    </w:rPr>
  </w:style>
  <w:style w:type="character" w:customStyle="1" w:styleId="u-2-spelle">
    <w:name w:val="u-2-spelle"/>
    <w:rsid w:val="00767100"/>
  </w:style>
  <w:style w:type="character" w:customStyle="1" w:styleId="1fffffff0">
    <w:name w:val="Нижний колонтитул Знак1"/>
    <w:aliases w:val=" Знак Знак Знак Знак,Не удалять! Знак1"/>
    <w:rsid w:val="00767100"/>
    <w:rPr>
      <w:rFonts w:ascii="Times New Roman" w:eastAsia="Times New Roman" w:hAnsi="Times New Roman" w:cs="Times New Roman"/>
      <w:sz w:val="24"/>
      <w:szCs w:val="24"/>
      <w:lang w:eastAsia="ru-RU"/>
    </w:rPr>
  </w:style>
  <w:style w:type="character" w:customStyle="1" w:styleId="HTML2">
    <w:name w:val="Стандартный HTML Знак"/>
    <w:link w:val="HTML1"/>
    <w:qFormat/>
    <w:rsid w:val="00767100"/>
    <w:rPr>
      <w:rFonts w:ascii="Courier New" w:hAnsi="Courier New" w:cs="Courier New"/>
    </w:rPr>
  </w:style>
  <w:style w:type="character" w:customStyle="1" w:styleId="affffff5">
    <w:name w:val="Схема документа Знак"/>
    <w:link w:val="affffff4"/>
    <w:qFormat/>
    <w:rsid w:val="00767100"/>
    <w:rPr>
      <w:sz w:val="24"/>
      <w:szCs w:val="24"/>
      <w:shd w:val="clear" w:color="auto" w:fill="000080"/>
    </w:rPr>
  </w:style>
  <w:style w:type="character" w:customStyle="1" w:styleId="1f4">
    <w:name w:val="Стиль1 Знак"/>
    <w:link w:val="1f3"/>
    <w:qFormat/>
    <w:rsid w:val="00767100"/>
    <w:rPr>
      <w:b/>
      <w:sz w:val="28"/>
      <w:szCs w:val="24"/>
    </w:rPr>
  </w:style>
  <w:style w:type="character" w:customStyle="1" w:styleId="affffffffffffffffffffff8">
    <w:name w:val="Нижний колонтитул Знак Знак"/>
    <w:aliases w:val=" Знак Знак Знак1, Знак Знак Знак Знак Знак"/>
    <w:rsid w:val="00767100"/>
    <w:rPr>
      <w:sz w:val="24"/>
      <w:szCs w:val="24"/>
    </w:rPr>
  </w:style>
  <w:style w:type="paragraph" w:customStyle="1" w:styleId="Iauiueoaeno">
    <w:name w:val="Iau?iue_oaeno"/>
    <w:basedOn w:val="aff6"/>
    <w:qFormat/>
    <w:rsid w:val="00767100"/>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character" w:customStyle="1" w:styleId="bold1">
    <w:name w:val="bold1"/>
    <w:uiPriority w:val="99"/>
    <w:rsid w:val="00767100"/>
    <w:rPr>
      <w:b/>
      <w:bCs/>
    </w:rPr>
  </w:style>
  <w:style w:type="paragraph" w:customStyle="1" w:styleId="affffffffffffffffffffff9">
    <w:name w:val="КД_заголовки"/>
    <w:basedOn w:val="1f1"/>
    <w:qFormat/>
    <w:rsid w:val="00767100"/>
    <w:pPr>
      <w:widowControl/>
      <w:adjustRightInd/>
      <w:spacing w:before="240" w:after="60"/>
      <w:ind w:left="360" w:hanging="360"/>
    </w:pPr>
    <w:rPr>
      <w:bCs/>
      <w:kern w:val="32"/>
      <w:sz w:val="28"/>
      <w:szCs w:val="28"/>
    </w:rPr>
  </w:style>
  <w:style w:type="paragraph" w:customStyle="1" w:styleId="affffffffffffffffffffffa">
    <w:name w:val="КД_пункты"/>
    <w:basedOn w:val="3b"/>
    <w:qFormat/>
    <w:rsid w:val="00767100"/>
    <w:pPr>
      <w:widowControl w:val="0"/>
      <w:tabs>
        <w:tab w:val="num" w:pos="1492"/>
      </w:tabs>
      <w:spacing w:before="120" w:line="360" w:lineRule="auto"/>
      <w:ind w:left="360" w:hanging="360"/>
    </w:pPr>
    <w:rPr>
      <w:b/>
      <w:bCs/>
      <w:sz w:val="24"/>
      <w:szCs w:val="24"/>
    </w:rPr>
  </w:style>
  <w:style w:type="paragraph" w:customStyle="1" w:styleId="affffffffffffffffffffffb">
    <w:name w:val="текст сноски"/>
    <w:basedOn w:val="aff6"/>
    <w:qFormat/>
    <w:rsid w:val="00767100"/>
    <w:pPr>
      <w:widowControl w:val="0"/>
    </w:pPr>
    <w:rPr>
      <w:rFonts w:ascii="Gelvetsky 12pt" w:hAnsi="Gelvetsky 12pt" w:cs="Gelvetsky 12pt"/>
      <w:lang w:val="en-US"/>
    </w:rPr>
  </w:style>
  <w:style w:type="paragraph" w:customStyle="1" w:styleId="affffffffffffffffffffffc">
    <w:name w:val="Базовый"/>
    <w:qFormat/>
    <w:rsid w:val="00767100"/>
    <w:pPr>
      <w:ind w:firstLine="567"/>
      <w:jc w:val="both"/>
    </w:pPr>
    <w:rPr>
      <w:sz w:val="24"/>
      <w:szCs w:val="24"/>
    </w:rPr>
  </w:style>
  <w:style w:type="paragraph" w:customStyle="1" w:styleId="2ffff4">
    <w:name w:val="çàãîëîâîê 2"/>
    <w:basedOn w:val="aff6"/>
    <w:next w:val="aff6"/>
    <w:qFormat/>
    <w:rsid w:val="00767100"/>
    <w:pPr>
      <w:keepNext/>
      <w:widowControl w:val="0"/>
      <w:spacing w:line="288" w:lineRule="auto"/>
      <w:ind w:firstLine="720"/>
      <w:jc w:val="center"/>
    </w:pPr>
    <w:rPr>
      <w:b/>
      <w:bCs/>
      <w:sz w:val="32"/>
      <w:szCs w:val="32"/>
    </w:rPr>
  </w:style>
  <w:style w:type="paragraph" w:customStyle="1" w:styleId="1fffffff1">
    <w:name w:val="çàãîëîâîê 1"/>
    <w:basedOn w:val="aff6"/>
    <w:next w:val="aff6"/>
    <w:qFormat/>
    <w:rsid w:val="00767100"/>
    <w:pPr>
      <w:keepNext/>
      <w:widowControl w:val="0"/>
      <w:spacing w:line="288" w:lineRule="auto"/>
      <w:ind w:firstLine="720"/>
    </w:pPr>
  </w:style>
  <w:style w:type="paragraph" w:customStyle="1" w:styleId="affffffffffffffffffffffd">
    <w:name w:val="КД_формы"/>
    <w:basedOn w:val="aff6"/>
    <w:qFormat/>
    <w:rsid w:val="00767100"/>
    <w:pPr>
      <w:spacing w:line="360" w:lineRule="auto"/>
      <w:jc w:val="right"/>
    </w:pPr>
  </w:style>
  <w:style w:type="paragraph" w:customStyle="1" w:styleId="WW-List2">
    <w:name w:val="WW-List 2"/>
    <w:basedOn w:val="aff6"/>
    <w:qFormat/>
    <w:rsid w:val="00767100"/>
    <w:pPr>
      <w:widowControl w:val="0"/>
      <w:suppressAutoHyphens/>
      <w:spacing w:line="300" w:lineRule="auto"/>
      <w:ind w:left="566" w:hanging="283"/>
      <w:jc w:val="both"/>
    </w:pPr>
    <w:rPr>
      <w:sz w:val="20"/>
      <w:szCs w:val="20"/>
      <w:lang w:eastAsia="ar-SA"/>
    </w:rPr>
  </w:style>
  <w:style w:type="paragraph" w:customStyle="1" w:styleId="162">
    <w:name w:val="Знак16"/>
    <w:basedOn w:val="2a"/>
    <w:qFormat/>
    <w:rsid w:val="00767100"/>
    <w:pPr>
      <w:spacing w:before="0" w:after="0"/>
      <w:jc w:val="both"/>
    </w:pPr>
    <w:rPr>
      <w:rFonts w:ascii="Verdana" w:hAnsi="Verdana" w:cs="Tahoma"/>
      <w:i w:val="0"/>
      <w:iCs w:val="0"/>
      <w:sz w:val="22"/>
      <w:szCs w:val="20"/>
      <w:lang w:val="en-US" w:eastAsia="en-US"/>
    </w:rPr>
  </w:style>
  <w:style w:type="paragraph" w:customStyle="1" w:styleId="1KGK9">
    <w:name w:val="1KG=K9"/>
    <w:qFormat/>
    <w:rsid w:val="00767100"/>
    <w:pPr>
      <w:autoSpaceDE w:val="0"/>
      <w:autoSpaceDN w:val="0"/>
      <w:adjustRightInd w:val="0"/>
      <w:jc w:val="both"/>
    </w:pPr>
    <w:rPr>
      <w:rFonts w:ascii="MS Sans Serif" w:hAnsi="MS Sans Serif"/>
      <w:szCs w:val="24"/>
    </w:rPr>
  </w:style>
  <w:style w:type="paragraph" w:customStyle="1" w:styleId="WW-2">
    <w:name w:val="WW-Основной текст с отступом 2"/>
    <w:basedOn w:val="aff6"/>
    <w:qFormat/>
    <w:rsid w:val="00767100"/>
    <w:pPr>
      <w:suppressAutoHyphens/>
      <w:ind w:left="-540"/>
      <w:jc w:val="both"/>
    </w:pPr>
    <w:rPr>
      <w:rFonts w:ascii="Arial" w:hAnsi="Arial" w:cs="Arial"/>
      <w:sz w:val="18"/>
      <w:lang w:eastAsia="ar-SA"/>
    </w:rPr>
  </w:style>
  <w:style w:type="paragraph" w:customStyle="1" w:styleId="3fff3">
    <w:name w:val="Знак3"/>
    <w:basedOn w:val="aff6"/>
    <w:uiPriority w:val="99"/>
    <w:qFormat/>
    <w:rsid w:val="00767100"/>
    <w:pPr>
      <w:widowControl w:val="0"/>
      <w:adjustRightInd w:val="0"/>
      <w:spacing w:after="160" w:line="240" w:lineRule="exact"/>
      <w:jc w:val="right"/>
    </w:pPr>
    <w:rPr>
      <w:sz w:val="20"/>
      <w:szCs w:val="20"/>
      <w:lang w:val="en-GB" w:eastAsia="en-US"/>
    </w:rPr>
  </w:style>
  <w:style w:type="paragraph" w:styleId="affffffffffffffffffffffe">
    <w:name w:val="TOC Heading"/>
    <w:basedOn w:val="1f1"/>
    <w:next w:val="aff6"/>
    <w:uiPriority w:val="39"/>
    <w:qFormat/>
    <w:rsid w:val="00767100"/>
    <w:pPr>
      <w:keepLines/>
      <w:widowControl/>
      <w:autoSpaceDE/>
      <w:autoSpaceDN/>
      <w:adjustRightInd/>
      <w:spacing w:before="480" w:line="276" w:lineRule="auto"/>
      <w:ind w:left="360" w:hanging="360"/>
      <w:jc w:val="left"/>
      <w:outlineLvl w:val="9"/>
    </w:pPr>
    <w:rPr>
      <w:rFonts w:ascii="Cambria" w:hAnsi="Cambria"/>
      <w:bCs/>
      <w:color w:val="365F91"/>
      <w:sz w:val="28"/>
      <w:szCs w:val="28"/>
    </w:rPr>
  </w:style>
  <w:style w:type="paragraph" w:customStyle="1" w:styleId="CharChar10">
    <w:name w:val="Char Char10"/>
    <w:basedOn w:val="aff6"/>
    <w:qFormat/>
    <w:rsid w:val="00767100"/>
    <w:pPr>
      <w:spacing w:before="100" w:beforeAutospacing="1" w:after="100" w:afterAutospacing="1"/>
    </w:pPr>
    <w:rPr>
      <w:rFonts w:ascii="Tahoma" w:hAnsi="Tahoma"/>
      <w:sz w:val="20"/>
      <w:szCs w:val="20"/>
      <w:lang w:val="en-US" w:eastAsia="en-US"/>
    </w:rPr>
  </w:style>
  <w:style w:type="character" w:customStyle="1" w:styleId="2e">
    <w:name w:val="Стиль2 Знак"/>
    <w:link w:val="2c"/>
    <w:rsid w:val="00767100"/>
    <w:rPr>
      <w:b/>
      <w:sz w:val="24"/>
    </w:rPr>
  </w:style>
  <w:style w:type="table" w:customStyle="1" w:styleId="1fffffff2">
    <w:name w:val="Сетка таблицы1"/>
    <w:basedOn w:val="aff8"/>
    <w:next w:val="affff2"/>
    <w:uiPriority w:val="99"/>
    <w:rsid w:val="007671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59470D"/>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59470D"/>
    <w:rPr>
      <w:rFonts w:ascii="Cambria" w:hAnsi="Cambria" w:cs="Times New Roman"/>
      <w:b/>
      <w:i/>
      <w:sz w:val="28"/>
    </w:rPr>
  </w:style>
  <w:style w:type="character" w:customStyle="1" w:styleId="Heading8Char1">
    <w:name w:val="Heading 8 Char1"/>
    <w:locked/>
    <w:rsid w:val="0059470D"/>
    <w:rPr>
      <w:rFonts w:ascii="Calibri" w:hAnsi="Calibri" w:cs="Times New Roman"/>
      <w:i/>
      <w:sz w:val="24"/>
    </w:rPr>
  </w:style>
  <w:style w:type="character" w:customStyle="1" w:styleId="BodyTextIndent2Char1">
    <w:name w:val="Body Text Indent 2 Char1"/>
    <w:locked/>
    <w:rsid w:val="0059470D"/>
    <w:rPr>
      <w:rFonts w:cs="Times New Roman"/>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59470D"/>
    <w:rPr>
      <w:sz w:val="24"/>
      <w:lang w:val="ru-RU" w:eastAsia="ru-RU"/>
    </w:rPr>
  </w:style>
  <w:style w:type="character" w:customStyle="1" w:styleId="FooterChar1">
    <w:name w:val="Footer Char1"/>
    <w:locked/>
    <w:rsid w:val="0059470D"/>
    <w:rPr>
      <w:rFonts w:cs="Times New Roman"/>
      <w:sz w:val="24"/>
    </w:rPr>
  </w:style>
  <w:style w:type="character" w:customStyle="1" w:styleId="BodyText3Char1">
    <w:name w:val="Body Text 3 Char1"/>
    <w:locked/>
    <w:rsid w:val="0059470D"/>
    <w:rPr>
      <w:rFonts w:cs="Times New Roman"/>
      <w:sz w:val="16"/>
    </w:rPr>
  </w:style>
  <w:style w:type="character" w:customStyle="1" w:styleId="BodyText2Char1">
    <w:name w:val="Body Text 2 Char1"/>
    <w:locked/>
    <w:rsid w:val="0059470D"/>
    <w:rPr>
      <w:rFonts w:cs="Times New Roman"/>
      <w:sz w:val="24"/>
      <w:lang w:val="ru-RU" w:eastAsia="ru-RU"/>
    </w:rPr>
  </w:style>
  <w:style w:type="paragraph" w:customStyle="1" w:styleId="215">
    <w:name w:val="Основной текст с отступом 21"/>
    <w:basedOn w:val="aff6"/>
    <w:qFormat/>
    <w:rsid w:val="0059470D"/>
    <w:pPr>
      <w:widowControl w:val="0"/>
      <w:tabs>
        <w:tab w:val="left" w:pos="1440"/>
      </w:tabs>
      <w:suppressAutoHyphens/>
      <w:autoSpaceDE w:val="0"/>
      <w:spacing w:before="57"/>
      <w:ind w:left="720" w:hanging="720"/>
      <w:jc w:val="both"/>
    </w:pPr>
    <w:rPr>
      <w:kern w:val="1"/>
    </w:rPr>
  </w:style>
  <w:style w:type="paragraph" w:customStyle="1" w:styleId="2ffff5">
    <w:name w:val="Знак Знак2 Знак Знак Знак Знак Знак Знак Знак Знак"/>
    <w:basedOn w:val="aff6"/>
    <w:uiPriority w:val="99"/>
    <w:qFormat/>
    <w:rsid w:val="0059470D"/>
    <w:pPr>
      <w:spacing w:after="160" w:line="240" w:lineRule="exact"/>
    </w:pPr>
    <w:rPr>
      <w:rFonts w:ascii="Verdana" w:hAnsi="Verdana"/>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uiPriority w:val="99"/>
    <w:locked/>
    <w:rsid w:val="0059470D"/>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uiPriority w:val="99"/>
    <w:semiHidden/>
    <w:locked/>
    <w:rsid w:val="0059470D"/>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bt3 Char1,body text5 Char"/>
    <w:uiPriority w:val="99"/>
    <w:locked/>
    <w:rsid w:val="0059470D"/>
    <w:rPr>
      <w:sz w:val="24"/>
      <w:lang w:val="ru-RU" w:eastAsia="ru-RU"/>
    </w:rPr>
  </w:style>
  <w:style w:type="paragraph" w:customStyle="1" w:styleId="afffffffffffffffffffffff">
    <w:name w:val="РѕР±С‹С‡РЅ Р‘Рћ"/>
    <w:basedOn w:val="aff6"/>
    <w:uiPriority w:val="99"/>
    <w:qFormat/>
    <w:rsid w:val="0059470D"/>
    <w:pPr>
      <w:widowControl w:val="0"/>
      <w:autoSpaceDE w:val="0"/>
      <w:autoSpaceDN w:val="0"/>
      <w:adjustRightInd w:val="0"/>
      <w:spacing w:after="200" w:line="276" w:lineRule="auto"/>
    </w:pPr>
    <w:rPr>
      <w:rFonts w:ascii="Arial" w:hAnsi="Arial" w:cs="Arial"/>
      <w:sz w:val="22"/>
      <w:szCs w:val="22"/>
    </w:rPr>
  </w:style>
  <w:style w:type="paragraph" w:customStyle="1" w:styleId="Style1">
    <w:name w:val="Style1"/>
    <w:basedOn w:val="aff6"/>
    <w:uiPriority w:val="99"/>
    <w:qFormat/>
    <w:rsid w:val="0059470D"/>
    <w:pPr>
      <w:widowControl w:val="0"/>
      <w:autoSpaceDE w:val="0"/>
      <w:autoSpaceDN w:val="0"/>
      <w:adjustRightInd w:val="0"/>
      <w:spacing w:line="274" w:lineRule="exact"/>
      <w:jc w:val="center"/>
    </w:pPr>
  </w:style>
  <w:style w:type="paragraph" w:customStyle="1" w:styleId="Style2">
    <w:name w:val="Style2"/>
    <w:basedOn w:val="aff6"/>
    <w:uiPriority w:val="99"/>
    <w:qFormat/>
    <w:rsid w:val="0059470D"/>
    <w:pPr>
      <w:widowControl w:val="0"/>
      <w:autoSpaceDE w:val="0"/>
      <w:autoSpaceDN w:val="0"/>
      <w:adjustRightInd w:val="0"/>
      <w:spacing w:line="274" w:lineRule="exact"/>
      <w:ind w:firstLine="684"/>
    </w:pPr>
  </w:style>
  <w:style w:type="paragraph" w:customStyle="1" w:styleId="Style3">
    <w:name w:val="Style3"/>
    <w:basedOn w:val="aff6"/>
    <w:uiPriority w:val="99"/>
    <w:qFormat/>
    <w:rsid w:val="0059470D"/>
    <w:pPr>
      <w:widowControl w:val="0"/>
      <w:autoSpaceDE w:val="0"/>
      <w:autoSpaceDN w:val="0"/>
      <w:adjustRightInd w:val="0"/>
      <w:spacing w:line="277" w:lineRule="exact"/>
      <w:ind w:firstLine="706"/>
      <w:jc w:val="both"/>
    </w:pPr>
  </w:style>
  <w:style w:type="paragraph" w:customStyle="1" w:styleId="Style5">
    <w:name w:val="Style5"/>
    <w:basedOn w:val="aff6"/>
    <w:uiPriority w:val="99"/>
    <w:qFormat/>
    <w:rsid w:val="0059470D"/>
    <w:pPr>
      <w:widowControl w:val="0"/>
      <w:autoSpaceDE w:val="0"/>
      <w:autoSpaceDN w:val="0"/>
      <w:adjustRightInd w:val="0"/>
      <w:spacing w:line="274" w:lineRule="exact"/>
      <w:ind w:firstLine="691"/>
      <w:jc w:val="both"/>
    </w:pPr>
  </w:style>
  <w:style w:type="character" w:customStyle="1" w:styleId="FontStyle14">
    <w:name w:val="Font Style14"/>
    <w:uiPriority w:val="99"/>
    <w:rsid w:val="0059470D"/>
    <w:rPr>
      <w:rFonts w:ascii="Times New Roman" w:hAnsi="Times New Roman" w:cs="Times New Roman"/>
      <w:sz w:val="24"/>
      <w:szCs w:val="24"/>
    </w:rPr>
  </w:style>
  <w:style w:type="character" w:customStyle="1" w:styleId="FontStyle15">
    <w:name w:val="Font Style15"/>
    <w:uiPriority w:val="99"/>
    <w:rsid w:val="0059470D"/>
    <w:rPr>
      <w:rFonts w:ascii="Times New Roman" w:hAnsi="Times New Roman" w:cs="Times New Roman"/>
      <w:b/>
      <w:bCs/>
      <w:sz w:val="24"/>
      <w:szCs w:val="24"/>
    </w:rPr>
  </w:style>
  <w:style w:type="paragraph" w:customStyle="1" w:styleId="Style10">
    <w:name w:val="Style10"/>
    <w:basedOn w:val="aff6"/>
    <w:qFormat/>
    <w:rsid w:val="0059470D"/>
    <w:pPr>
      <w:widowControl w:val="0"/>
      <w:autoSpaceDE w:val="0"/>
      <w:autoSpaceDN w:val="0"/>
      <w:adjustRightInd w:val="0"/>
      <w:spacing w:line="274" w:lineRule="exact"/>
      <w:ind w:hanging="108"/>
    </w:pPr>
  </w:style>
  <w:style w:type="paragraph" w:customStyle="1" w:styleId="Style6">
    <w:name w:val="Style6"/>
    <w:basedOn w:val="aff6"/>
    <w:uiPriority w:val="99"/>
    <w:qFormat/>
    <w:rsid w:val="0059470D"/>
    <w:pPr>
      <w:widowControl w:val="0"/>
      <w:autoSpaceDE w:val="0"/>
      <w:autoSpaceDN w:val="0"/>
      <w:adjustRightInd w:val="0"/>
      <w:spacing w:line="281" w:lineRule="exact"/>
    </w:pPr>
  </w:style>
  <w:style w:type="paragraph" w:customStyle="1" w:styleId="Style9">
    <w:name w:val="Style9"/>
    <w:basedOn w:val="aff6"/>
    <w:uiPriority w:val="99"/>
    <w:qFormat/>
    <w:rsid w:val="0059470D"/>
    <w:pPr>
      <w:widowControl w:val="0"/>
      <w:autoSpaceDE w:val="0"/>
      <w:autoSpaceDN w:val="0"/>
      <w:adjustRightInd w:val="0"/>
    </w:pPr>
  </w:style>
  <w:style w:type="character" w:customStyle="1" w:styleId="FontStyle71">
    <w:name w:val="Font Style71"/>
    <w:uiPriority w:val="99"/>
    <w:rsid w:val="0059470D"/>
    <w:rPr>
      <w:rFonts w:ascii="Courier New" w:hAnsi="Courier New" w:cs="Courier New"/>
      <w:b/>
      <w:bCs/>
      <w:sz w:val="12"/>
      <w:szCs w:val="12"/>
    </w:rPr>
  </w:style>
  <w:style w:type="character" w:customStyle="1" w:styleId="FontStyle91">
    <w:name w:val="Font Style91"/>
    <w:uiPriority w:val="99"/>
    <w:rsid w:val="0059470D"/>
    <w:rPr>
      <w:rFonts w:ascii="Times New Roman" w:hAnsi="Times New Roman" w:cs="Times New Roman"/>
      <w:sz w:val="12"/>
      <w:szCs w:val="12"/>
    </w:rPr>
  </w:style>
  <w:style w:type="character" w:customStyle="1" w:styleId="Normal">
    <w:name w:val="Normal Знак"/>
    <w:link w:val="1f9"/>
    <w:qFormat/>
    <w:locked/>
    <w:rsid w:val="0059470D"/>
    <w:rPr>
      <w:sz w:val="28"/>
      <w:lang w:val="ru-RU" w:eastAsia="en-US" w:bidi="ar-SA"/>
    </w:rPr>
  </w:style>
  <w:style w:type="paragraph" w:customStyle="1" w:styleId="afffffffffffffffffffffff0">
    <w:name w:val="Знак Знак Знак Знак"/>
    <w:basedOn w:val="aff6"/>
    <w:uiPriority w:val="99"/>
    <w:qFormat/>
    <w:rsid w:val="0059470D"/>
    <w:pPr>
      <w:spacing w:before="100" w:beforeAutospacing="1" w:after="100" w:afterAutospacing="1"/>
    </w:pPr>
    <w:rPr>
      <w:rFonts w:ascii="Tahoma" w:hAnsi="Tahoma" w:cs="Tahoma"/>
      <w:sz w:val="20"/>
      <w:szCs w:val="20"/>
      <w:lang w:val="en-US" w:eastAsia="en-US"/>
    </w:rPr>
  </w:style>
  <w:style w:type="character" w:customStyle="1" w:styleId="BodyText2Char">
    <w:name w:val="Body Text 2 Char"/>
    <w:aliases w:val="Знак11 Char"/>
    <w:uiPriority w:val="99"/>
    <w:locked/>
    <w:rsid w:val="0059470D"/>
    <w:rPr>
      <w:lang w:val="ru-RU" w:eastAsia="ru-RU"/>
    </w:rPr>
  </w:style>
  <w:style w:type="character" w:customStyle="1" w:styleId="TitleChar">
    <w:name w:val="Title Char"/>
    <w:uiPriority w:val="99"/>
    <w:locked/>
    <w:rsid w:val="0059470D"/>
    <w:rPr>
      <w:rFonts w:cs="Times New Roman"/>
      <w:color w:val="000000"/>
      <w:spacing w:val="13"/>
      <w:sz w:val="24"/>
      <w:szCs w:val="24"/>
      <w:shd w:val="clear" w:color="auto" w:fill="FFFFFF"/>
    </w:rPr>
  </w:style>
  <w:style w:type="character" w:customStyle="1" w:styleId="BodyTextIndent3Char">
    <w:name w:val="Body Text Indent 3 Char"/>
    <w:uiPriority w:val="99"/>
    <w:locked/>
    <w:rsid w:val="0059470D"/>
    <w:rPr>
      <w:rFonts w:cs="Times New Roman"/>
      <w:sz w:val="16"/>
      <w:szCs w:val="16"/>
    </w:rPr>
  </w:style>
  <w:style w:type="character" w:customStyle="1" w:styleId="1fffffff3">
    <w:name w:val="Текст Знак1"/>
    <w:aliases w:val="Текст Знак Знак Знак1,Знак Знак Знак Знак Знак Знак Знак Знак1,Знак Знак Знак Знак Знак Знак Знак2,Текст Знак1 Знак Знак Знак1,Текст Знак Знак Знак Знак Знак1,Текст Знак2 Знак Знак Знак Знак Знак1,Текст Знак1 Знак Знак Знак Знак Знак Знак1"/>
    <w:uiPriority w:val="99"/>
    <w:rsid w:val="0059470D"/>
    <w:rPr>
      <w:rFonts w:ascii="Consolas" w:hAnsi="Consolas" w:cs="Times New Roman"/>
      <w:sz w:val="21"/>
      <w:szCs w:val="21"/>
    </w:rPr>
  </w:style>
  <w:style w:type="character" w:customStyle="1" w:styleId="affffff2">
    <w:name w:val="Дата Знак"/>
    <w:link w:val="affffff1"/>
    <w:qFormat/>
    <w:locked/>
    <w:rsid w:val="0059470D"/>
    <w:rPr>
      <w:sz w:val="24"/>
      <w:lang w:val="ru-RU" w:eastAsia="ru-RU" w:bidi="ar-SA"/>
    </w:rPr>
  </w:style>
  <w:style w:type="character" w:customStyle="1" w:styleId="1fffffff4">
    <w:name w:val="Дата Знак1"/>
    <w:uiPriority w:val="99"/>
    <w:rsid w:val="0059470D"/>
    <w:rPr>
      <w:rFonts w:cs="Times New Roman"/>
      <w:sz w:val="24"/>
      <w:szCs w:val="24"/>
    </w:rPr>
  </w:style>
  <w:style w:type="paragraph" w:customStyle="1" w:styleId="ConsPlusNormal1">
    <w:name w:val="ConsPlusNormal Знак"/>
    <w:link w:val="ConsPlusNormal2"/>
    <w:uiPriority w:val="99"/>
    <w:qFormat/>
    <w:rsid w:val="0059470D"/>
    <w:pPr>
      <w:widowControl w:val="0"/>
      <w:autoSpaceDE w:val="0"/>
      <w:autoSpaceDN w:val="0"/>
      <w:adjustRightInd w:val="0"/>
      <w:ind w:firstLine="720"/>
    </w:pPr>
    <w:rPr>
      <w:rFonts w:ascii="Arial" w:hAnsi="Arial" w:cs="Arial"/>
      <w:sz w:val="22"/>
      <w:szCs w:val="22"/>
    </w:rPr>
  </w:style>
  <w:style w:type="character" w:customStyle="1" w:styleId="ConsPlusNormal2">
    <w:name w:val="ConsPlusNormal Знак Знак"/>
    <w:link w:val="ConsPlusNormal1"/>
    <w:uiPriority w:val="99"/>
    <w:locked/>
    <w:rsid w:val="0059470D"/>
    <w:rPr>
      <w:rFonts w:ascii="Arial" w:hAnsi="Arial" w:cs="Arial"/>
      <w:sz w:val="22"/>
      <w:szCs w:val="22"/>
      <w:lang w:val="ru-RU" w:eastAsia="ru-RU" w:bidi="ar-SA"/>
    </w:rPr>
  </w:style>
  <w:style w:type="paragraph" w:customStyle="1" w:styleId="2ffff6">
    <w:name w:val="Без интервала2"/>
    <w:uiPriority w:val="99"/>
    <w:qFormat/>
    <w:rsid w:val="0059470D"/>
    <w:rPr>
      <w:rFonts w:ascii="Calibri" w:hAnsi="Calibri" w:cs="Calibri"/>
      <w:sz w:val="22"/>
      <w:szCs w:val="22"/>
      <w:lang w:eastAsia="en-US"/>
    </w:rPr>
  </w:style>
  <w:style w:type="character" w:customStyle="1" w:styleId="afffffffff9">
    <w:name w:val="Подзаголовок Знак"/>
    <w:link w:val="afffffffff8"/>
    <w:qFormat/>
    <w:locked/>
    <w:rsid w:val="0059470D"/>
    <w:rPr>
      <w:sz w:val="24"/>
      <w:szCs w:val="24"/>
      <w:lang w:val="ru-RU" w:eastAsia="ru-RU" w:bidi="ar-SA"/>
    </w:rPr>
  </w:style>
  <w:style w:type="character" w:customStyle="1" w:styleId="1fffffff5">
    <w:name w:val="Схема документа Знак1"/>
    <w:uiPriority w:val="99"/>
    <w:rsid w:val="0059470D"/>
    <w:rPr>
      <w:rFonts w:ascii="Tahoma" w:hAnsi="Tahoma" w:cs="Tahoma"/>
      <w:sz w:val="16"/>
      <w:szCs w:val="16"/>
    </w:rPr>
  </w:style>
  <w:style w:type="character" w:customStyle="1" w:styleId="1fffffff6">
    <w:name w:val="Заголовок №1_"/>
    <w:link w:val="1fffffff7"/>
    <w:locked/>
    <w:rsid w:val="0059470D"/>
    <w:rPr>
      <w:sz w:val="23"/>
      <w:shd w:val="clear" w:color="auto" w:fill="FFFFFF"/>
      <w:lang w:bidi="ar-SA"/>
    </w:rPr>
  </w:style>
  <w:style w:type="paragraph" w:customStyle="1" w:styleId="1fffffff7">
    <w:name w:val="Заголовок №1"/>
    <w:basedOn w:val="aff6"/>
    <w:link w:val="1fffffff6"/>
    <w:qFormat/>
    <w:rsid w:val="0059470D"/>
    <w:pPr>
      <w:shd w:val="clear" w:color="auto" w:fill="FFFFFF"/>
      <w:spacing w:after="240" w:line="240" w:lineRule="atLeast"/>
      <w:outlineLvl w:val="0"/>
    </w:pPr>
    <w:rPr>
      <w:sz w:val="23"/>
      <w:szCs w:val="20"/>
      <w:shd w:val="clear" w:color="auto" w:fill="FFFFFF"/>
    </w:rPr>
  </w:style>
  <w:style w:type="character" w:customStyle="1" w:styleId="afffffffffffff9">
    <w:name w:val="Красная строка Знак"/>
    <w:link w:val="afffffffffffff8"/>
    <w:qFormat/>
    <w:locked/>
    <w:rsid w:val="0059470D"/>
    <w:rPr>
      <w:sz w:val="24"/>
      <w:lang w:val="en-US" w:eastAsia="en-US" w:bidi="ar-SA"/>
    </w:rPr>
  </w:style>
  <w:style w:type="paragraph" w:customStyle="1" w:styleId="223">
    <w:name w:val="Знак Знак2 Знак Знак Знак Знак Знак Знак Знак Знак2"/>
    <w:basedOn w:val="aff6"/>
    <w:uiPriority w:val="99"/>
    <w:qFormat/>
    <w:rsid w:val="0059470D"/>
    <w:pPr>
      <w:spacing w:after="160" w:line="240" w:lineRule="exact"/>
    </w:pPr>
    <w:rPr>
      <w:rFonts w:ascii="Verdana" w:hAnsi="Verdana"/>
      <w:lang w:val="en-US" w:eastAsia="en-US"/>
    </w:rPr>
  </w:style>
  <w:style w:type="paragraph" w:customStyle="1" w:styleId="2ffff7">
    <w:name w:val="Знак2 Знак Знак Знак"/>
    <w:basedOn w:val="aff6"/>
    <w:uiPriority w:val="99"/>
    <w:qFormat/>
    <w:rsid w:val="0059470D"/>
    <w:pPr>
      <w:spacing w:after="160" w:line="240" w:lineRule="exact"/>
    </w:pPr>
    <w:rPr>
      <w:rFonts w:ascii="Verdana" w:hAnsi="Verdana"/>
      <w:color w:val="000000"/>
      <w:lang w:val="en-US" w:eastAsia="en-US"/>
    </w:rPr>
  </w:style>
  <w:style w:type="paragraph" w:customStyle="1" w:styleId="2ffff8">
    <w:name w:val="Знак2"/>
    <w:basedOn w:val="aff6"/>
    <w:uiPriority w:val="99"/>
    <w:qFormat/>
    <w:rsid w:val="0059470D"/>
    <w:pPr>
      <w:spacing w:after="160" w:line="240" w:lineRule="exact"/>
    </w:pPr>
    <w:rPr>
      <w:rFonts w:ascii="Verdana" w:hAnsi="Verdana"/>
      <w:color w:val="000000"/>
      <w:lang w:val="en-US" w:eastAsia="en-US"/>
    </w:rPr>
  </w:style>
  <w:style w:type="paragraph" w:customStyle="1" w:styleId="4f6">
    <w:name w:val="Абзац списка4"/>
    <w:basedOn w:val="aff6"/>
    <w:qFormat/>
    <w:rsid w:val="0059470D"/>
    <w:pPr>
      <w:spacing w:after="200" w:line="276" w:lineRule="auto"/>
      <w:ind w:left="720"/>
    </w:pPr>
    <w:rPr>
      <w:rFonts w:ascii="Calibri" w:hAnsi="Calibri" w:cs="Calibri"/>
      <w:sz w:val="22"/>
      <w:szCs w:val="22"/>
      <w:lang w:eastAsia="en-US"/>
    </w:rPr>
  </w:style>
  <w:style w:type="paragraph" w:customStyle="1" w:styleId="3fff4">
    <w:name w:val="Без интервала3"/>
    <w:qFormat/>
    <w:rsid w:val="0059470D"/>
    <w:rPr>
      <w:rFonts w:ascii="Calibri" w:hAnsi="Calibri" w:cs="Calibri"/>
      <w:sz w:val="22"/>
      <w:szCs w:val="22"/>
      <w:lang w:eastAsia="en-US"/>
    </w:rPr>
  </w:style>
  <w:style w:type="paragraph" w:customStyle="1" w:styleId="216">
    <w:name w:val="Знак Знак2 Знак Знак Знак Знак Знак Знак Знак Знак1"/>
    <w:basedOn w:val="aff6"/>
    <w:uiPriority w:val="99"/>
    <w:qFormat/>
    <w:rsid w:val="0059470D"/>
    <w:pPr>
      <w:spacing w:after="160" w:line="240" w:lineRule="exact"/>
    </w:pPr>
    <w:rPr>
      <w:rFonts w:ascii="Verdana" w:hAnsi="Verdana"/>
      <w:lang w:val="en-US" w:eastAsia="en-US"/>
    </w:rPr>
  </w:style>
  <w:style w:type="paragraph" w:customStyle="1" w:styleId="217">
    <w:name w:val="Знак2 Знак Знак Знак1"/>
    <w:basedOn w:val="aff6"/>
    <w:uiPriority w:val="99"/>
    <w:qFormat/>
    <w:rsid w:val="0059470D"/>
    <w:pPr>
      <w:spacing w:after="160" w:line="240" w:lineRule="exact"/>
    </w:pPr>
    <w:rPr>
      <w:rFonts w:ascii="Verdana" w:hAnsi="Verdana"/>
      <w:color w:val="000000"/>
      <w:lang w:val="en-US" w:eastAsia="en-US"/>
    </w:rPr>
  </w:style>
  <w:style w:type="paragraph" w:customStyle="1" w:styleId="218">
    <w:name w:val="Знак21"/>
    <w:basedOn w:val="aff6"/>
    <w:qFormat/>
    <w:rsid w:val="0059470D"/>
    <w:pPr>
      <w:spacing w:after="160" w:line="240" w:lineRule="exact"/>
    </w:pPr>
    <w:rPr>
      <w:rFonts w:ascii="Verdana" w:hAnsi="Verdana"/>
      <w:color w:val="000000"/>
      <w:lang w:val="en-US" w:eastAsia="en-US"/>
    </w:rPr>
  </w:style>
  <w:style w:type="character" w:customStyle="1" w:styleId="f">
    <w:name w:val="f"/>
    <w:rsid w:val="0059470D"/>
    <w:rPr>
      <w:rFonts w:cs="Times New Roman"/>
    </w:rPr>
  </w:style>
  <w:style w:type="character" w:customStyle="1" w:styleId="blk">
    <w:name w:val="blk"/>
    <w:rsid w:val="0059470D"/>
    <w:rPr>
      <w:rFonts w:cs="Times New Roman"/>
    </w:rPr>
  </w:style>
  <w:style w:type="character" w:customStyle="1" w:styleId="u">
    <w:name w:val="u"/>
    <w:rsid w:val="0059470D"/>
    <w:rPr>
      <w:rFonts w:cs="Times New Roman"/>
    </w:rPr>
  </w:style>
  <w:style w:type="character" w:customStyle="1" w:styleId="affff9">
    <w:name w:val="Без интервала Знак"/>
    <w:aliases w:val="мой Знак,Без интервала 111 Знак"/>
    <w:link w:val="affff8"/>
    <w:uiPriority w:val="1"/>
    <w:locked/>
    <w:rsid w:val="00EB32F0"/>
    <w:rPr>
      <w:sz w:val="24"/>
      <w:szCs w:val="24"/>
      <w:lang w:bidi="ar-SA"/>
    </w:rPr>
  </w:style>
  <w:style w:type="character" w:customStyle="1" w:styleId="ep">
    <w:name w:val="ep"/>
    <w:basedOn w:val="aff7"/>
    <w:rsid w:val="005E60E2"/>
  </w:style>
  <w:style w:type="character" w:customStyle="1" w:styleId="char-style-override-22">
    <w:name w:val="char-style-override-22"/>
    <w:rsid w:val="00763451"/>
  </w:style>
  <w:style w:type="character" w:customStyle="1" w:styleId="style20">
    <w:name w:val="style2"/>
    <w:rsid w:val="00763451"/>
  </w:style>
  <w:style w:type="paragraph" w:customStyle="1" w:styleId="western">
    <w:name w:val="western"/>
    <w:basedOn w:val="aff6"/>
    <w:qFormat/>
    <w:rsid w:val="00AF0658"/>
    <w:pPr>
      <w:spacing w:before="100" w:beforeAutospacing="1" w:after="100" w:afterAutospacing="1"/>
    </w:pPr>
  </w:style>
  <w:style w:type="character" w:customStyle="1" w:styleId="affffff8">
    <w:name w:val="Заголовок записки Знак"/>
    <w:link w:val="affffff7"/>
    <w:qFormat/>
    <w:rsid w:val="00A24892"/>
    <w:rPr>
      <w:sz w:val="24"/>
      <w:szCs w:val="24"/>
    </w:rPr>
  </w:style>
  <w:style w:type="character" w:customStyle="1" w:styleId="affffffff6">
    <w:name w:val="Текст концевой сноски Знак"/>
    <w:link w:val="affffffff5"/>
    <w:uiPriority w:val="99"/>
    <w:qFormat/>
    <w:rsid w:val="00A24892"/>
    <w:rPr>
      <w:lang w:val="en-US" w:eastAsia="en-US"/>
    </w:rPr>
  </w:style>
  <w:style w:type="character" w:customStyle="1" w:styleId="afffffffffff8">
    <w:name w:val="Приветствие Знак"/>
    <w:link w:val="afffffffffff7"/>
    <w:qFormat/>
    <w:rsid w:val="00A24892"/>
    <w:rPr>
      <w:rFonts w:ascii="Arial" w:hAnsi="Arial"/>
      <w:sz w:val="24"/>
      <w:szCs w:val="24"/>
    </w:rPr>
  </w:style>
  <w:style w:type="character" w:customStyle="1" w:styleId="2fff">
    <w:name w:val="Красная строка 2 Знак"/>
    <w:link w:val="2ffe"/>
    <w:qFormat/>
    <w:rsid w:val="00A24892"/>
    <w:rPr>
      <w:sz w:val="24"/>
      <w:lang w:val="en-US" w:eastAsia="en-US"/>
    </w:rPr>
  </w:style>
  <w:style w:type="character" w:customStyle="1" w:styleId="afffffffffffffb">
    <w:name w:val="Подпись Знак"/>
    <w:link w:val="afffffffffffffa"/>
    <w:qFormat/>
    <w:rsid w:val="00A24892"/>
    <w:rPr>
      <w:sz w:val="24"/>
      <w:szCs w:val="24"/>
      <w:lang w:val="en-US" w:eastAsia="en-US"/>
    </w:rPr>
  </w:style>
  <w:style w:type="character" w:customStyle="1" w:styleId="afffffffffffffd">
    <w:name w:val="Прощание Знак"/>
    <w:link w:val="afffffffffffffc"/>
    <w:qFormat/>
    <w:rsid w:val="00A24892"/>
    <w:rPr>
      <w:sz w:val="24"/>
      <w:szCs w:val="24"/>
      <w:lang w:val="en-US" w:eastAsia="en-US"/>
    </w:rPr>
  </w:style>
  <w:style w:type="character" w:customStyle="1" w:styleId="affffffffffffff">
    <w:name w:val="Шапка Знак"/>
    <w:link w:val="afffffffffffffe"/>
    <w:qFormat/>
    <w:rsid w:val="00A24892"/>
    <w:rPr>
      <w:rFonts w:ascii="Arial" w:hAnsi="Arial" w:cs="Arial"/>
      <w:sz w:val="24"/>
      <w:szCs w:val="24"/>
      <w:shd w:val="pct20" w:color="auto" w:fill="auto"/>
      <w:lang w:val="en-US" w:eastAsia="en-US"/>
    </w:rPr>
  </w:style>
  <w:style w:type="character" w:customStyle="1" w:styleId="HTML4">
    <w:name w:val="Адрес HTML Знак"/>
    <w:link w:val="HTML3"/>
    <w:qFormat/>
    <w:rsid w:val="00A24892"/>
    <w:rPr>
      <w:i/>
      <w:iCs/>
      <w:sz w:val="24"/>
      <w:szCs w:val="24"/>
      <w:lang w:val="en-US" w:eastAsia="en-US"/>
    </w:rPr>
  </w:style>
  <w:style w:type="character" w:customStyle="1" w:styleId="afffffffffffffffff7">
    <w:name w:val="Текст макроса Знак"/>
    <w:link w:val="afffffffffffffffff6"/>
    <w:semiHidden/>
    <w:rsid w:val="00A24892"/>
    <w:rPr>
      <w:lang w:val="ru-RU" w:eastAsia="ru-RU" w:bidi="ar-SA"/>
    </w:rPr>
  </w:style>
  <w:style w:type="character" w:customStyle="1" w:styleId="afffffffffffffffffa">
    <w:name w:val="Электронная подпись Знак"/>
    <w:link w:val="afffffffffffffffff9"/>
    <w:qFormat/>
    <w:rsid w:val="00A24892"/>
    <w:rPr>
      <w:b/>
      <w:bCs/>
    </w:rPr>
  </w:style>
  <w:style w:type="paragraph" w:customStyle="1" w:styleId="316">
    <w:name w:val="Заголовок оглавления31"/>
    <w:basedOn w:val="1f1"/>
    <w:next w:val="aff6"/>
    <w:qFormat/>
    <w:rsid w:val="00A24892"/>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9">
    <w:name w:val="Текст21"/>
    <w:basedOn w:val="aff6"/>
    <w:uiPriority w:val="99"/>
    <w:qFormat/>
    <w:rsid w:val="00A24892"/>
    <w:rPr>
      <w:rFonts w:ascii="Courier New" w:hAnsi="Courier New"/>
      <w:sz w:val="20"/>
      <w:szCs w:val="20"/>
    </w:rPr>
  </w:style>
  <w:style w:type="character" w:customStyle="1" w:styleId="FontStyle16">
    <w:name w:val="Font Style16"/>
    <w:qFormat/>
    <w:rsid w:val="00AC2452"/>
    <w:rPr>
      <w:rFonts w:ascii="Times New Roman" w:hAnsi="Times New Roman" w:cs="Times New Roman"/>
      <w:b/>
      <w:bCs/>
      <w:sz w:val="20"/>
      <w:szCs w:val="20"/>
    </w:rPr>
  </w:style>
  <w:style w:type="paragraph" w:customStyle="1" w:styleId="p6">
    <w:name w:val="p6"/>
    <w:basedOn w:val="aff6"/>
    <w:qFormat/>
    <w:rsid w:val="00CE7FDD"/>
    <w:pPr>
      <w:spacing w:before="100" w:beforeAutospacing="1" w:after="100" w:afterAutospacing="1"/>
    </w:pPr>
  </w:style>
  <w:style w:type="character" w:customStyle="1" w:styleId="s4">
    <w:name w:val="s4"/>
    <w:rsid w:val="00CE7FDD"/>
  </w:style>
  <w:style w:type="character" w:customStyle="1" w:styleId="FontStyle41">
    <w:name w:val="Font Style41"/>
    <w:rsid w:val="00F24496"/>
    <w:rPr>
      <w:rFonts w:ascii="Times New Roman" w:hAnsi="Times New Roman" w:cs="Times New Roman"/>
      <w:sz w:val="22"/>
      <w:szCs w:val="22"/>
    </w:rPr>
  </w:style>
  <w:style w:type="paragraph" w:customStyle="1" w:styleId="Style19">
    <w:name w:val="Style19"/>
    <w:basedOn w:val="aff6"/>
    <w:qFormat/>
    <w:rsid w:val="00F24496"/>
    <w:pPr>
      <w:widowControl w:val="0"/>
      <w:autoSpaceDE w:val="0"/>
      <w:autoSpaceDN w:val="0"/>
      <w:adjustRightInd w:val="0"/>
      <w:spacing w:line="272" w:lineRule="exact"/>
    </w:pPr>
  </w:style>
  <w:style w:type="paragraph" w:customStyle="1" w:styleId="Style17">
    <w:name w:val="Style17"/>
    <w:basedOn w:val="aff6"/>
    <w:qFormat/>
    <w:rsid w:val="00F24496"/>
    <w:pPr>
      <w:widowControl w:val="0"/>
      <w:autoSpaceDE w:val="0"/>
      <w:autoSpaceDN w:val="0"/>
      <w:adjustRightInd w:val="0"/>
      <w:spacing w:line="275" w:lineRule="exact"/>
    </w:pPr>
  </w:style>
  <w:style w:type="paragraph" w:customStyle="1" w:styleId="Style23">
    <w:name w:val="Style23"/>
    <w:basedOn w:val="aff6"/>
    <w:qFormat/>
    <w:rsid w:val="00F24496"/>
    <w:pPr>
      <w:widowControl w:val="0"/>
      <w:autoSpaceDE w:val="0"/>
      <w:autoSpaceDN w:val="0"/>
      <w:adjustRightInd w:val="0"/>
      <w:spacing w:line="310" w:lineRule="exact"/>
      <w:jc w:val="center"/>
    </w:pPr>
  </w:style>
  <w:style w:type="paragraph" w:customStyle="1" w:styleId="Style27">
    <w:name w:val="Style27"/>
    <w:basedOn w:val="aff6"/>
    <w:uiPriority w:val="99"/>
    <w:qFormat/>
    <w:rsid w:val="00F24496"/>
    <w:pPr>
      <w:widowControl w:val="0"/>
      <w:autoSpaceDE w:val="0"/>
      <w:autoSpaceDN w:val="0"/>
      <w:adjustRightInd w:val="0"/>
      <w:spacing w:line="309" w:lineRule="exact"/>
      <w:jc w:val="both"/>
    </w:pPr>
  </w:style>
  <w:style w:type="paragraph" w:customStyle="1" w:styleId="afffffffffffffffffffffff1">
    <w:name w:val="А_обычный"/>
    <w:basedOn w:val="aff6"/>
    <w:uiPriority w:val="99"/>
    <w:qFormat/>
    <w:rsid w:val="009B63E2"/>
    <w:pPr>
      <w:jc w:val="both"/>
    </w:pPr>
  </w:style>
  <w:style w:type="paragraph" w:customStyle="1" w:styleId="Iauiue2">
    <w:name w:val="Iau?iue2"/>
    <w:uiPriority w:val="99"/>
    <w:qFormat/>
    <w:rsid w:val="009B63E2"/>
    <w:pPr>
      <w:keepNext/>
      <w:tabs>
        <w:tab w:val="left" w:pos="567"/>
      </w:tabs>
      <w:overflowPunct w:val="0"/>
      <w:autoSpaceDE w:val="0"/>
      <w:autoSpaceDN w:val="0"/>
      <w:adjustRightInd w:val="0"/>
      <w:spacing w:before="120" w:line="220" w:lineRule="exact"/>
      <w:ind w:firstLine="426"/>
      <w:jc w:val="both"/>
    </w:pPr>
    <w:rPr>
      <w:color w:val="000000"/>
      <w:sz w:val="22"/>
    </w:rPr>
  </w:style>
  <w:style w:type="paragraph" w:customStyle="1" w:styleId="2ffff9">
    <w:name w:val="Знак Знак Знак2 Знак"/>
    <w:basedOn w:val="aff6"/>
    <w:uiPriority w:val="99"/>
    <w:qFormat/>
    <w:rsid w:val="009B63E2"/>
    <w:pPr>
      <w:widowControl w:val="0"/>
      <w:adjustRightInd w:val="0"/>
      <w:spacing w:after="160" w:line="240" w:lineRule="exact"/>
      <w:jc w:val="right"/>
    </w:pPr>
    <w:rPr>
      <w:sz w:val="20"/>
      <w:szCs w:val="20"/>
      <w:lang w:val="en-GB" w:eastAsia="en-US"/>
    </w:rPr>
  </w:style>
  <w:style w:type="paragraph" w:customStyle="1" w:styleId="25">
    <w:name w:val="Список простой 2"/>
    <w:basedOn w:val="aff6"/>
    <w:uiPriority w:val="99"/>
    <w:qFormat/>
    <w:rsid w:val="009B63E2"/>
    <w:pPr>
      <w:numPr>
        <w:numId w:val="95"/>
      </w:numPr>
      <w:jc w:val="both"/>
      <w:outlineLvl w:val="1"/>
    </w:pPr>
    <w:rPr>
      <w:sz w:val="28"/>
      <w:szCs w:val="20"/>
    </w:rPr>
  </w:style>
  <w:style w:type="paragraph" w:customStyle="1" w:styleId="Paragraph">
    <w:name w:val="Paragraph"/>
    <w:basedOn w:val="aff6"/>
    <w:uiPriority w:val="99"/>
    <w:qFormat/>
    <w:rsid w:val="009B63E2"/>
    <w:pPr>
      <w:tabs>
        <w:tab w:val="left" w:pos="0"/>
      </w:tabs>
      <w:spacing w:after="120"/>
      <w:ind w:firstLine="907"/>
      <w:jc w:val="both"/>
    </w:pPr>
    <w:rPr>
      <w:snapToGrid w:val="0"/>
      <w:sz w:val="28"/>
      <w:szCs w:val="20"/>
      <w:lang w:val="en-US"/>
    </w:rPr>
  </w:style>
  <w:style w:type="character" w:customStyle="1" w:styleId="HTML10">
    <w:name w:val="Адрес HTML Знак1"/>
    <w:uiPriority w:val="99"/>
    <w:rsid w:val="009B63E2"/>
    <w:rPr>
      <w:rFonts w:ascii="Times New Roman" w:eastAsia="Times New Roman" w:hAnsi="Times New Roman" w:cs="Times New Roman"/>
      <w:i/>
      <w:iCs/>
      <w:sz w:val="24"/>
      <w:szCs w:val="24"/>
      <w:lang w:eastAsia="ru-RU"/>
    </w:rPr>
  </w:style>
  <w:style w:type="character" w:customStyle="1" w:styleId="2ffffa">
    <w:name w:val="Заголовок 2 Знак Знак Знак"/>
    <w:uiPriority w:val="99"/>
    <w:locked/>
    <w:rsid w:val="009B63E2"/>
    <w:rPr>
      <w:b/>
      <w:sz w:val="30"/>
      <w:lang w:val="ru-RU" w:eastAsia="ru-RU" w:bidi="ar-SA"/>
    </w:rPr>
  </w:style>
  <w:style w:type="character" w:customStyle="1" w:styleId="HTML11">
    <w:name w:val="Стандартный HTML Знак1"/>
    <w:uiPriority w:val="99"/>
    <w:rsid w:val="009B63E2"/>
    <w:rPr>
      <w:rFonts w:ascii="Consolas" w:eastAsia="Times New Roman" w:hAnsi="Consolas" w:cs="Times New Roman"/>
      <w:sz w:val="20"/>
      <w:szCs w:val="20"/>
      <w:lang w:eastAsia="ru-RU"/>
    </w:rPr>
  </w:style>
  <w:style w:type="character" w:customStyle="1" w:styleId="1fffffff8">
    <w:name w:val="Прощание Знак1"/>
    <w:uiPriority w:val="99"/>
    <w:rsid w:val="009B63E2"/>
    <w:rPr>
      <w:rFonts w:ascii="Times New Roman" w:eastAsia="Times New Roman" w:hAnsi="Times New Roman" w:cs="Times New Roman"/>
      <w:sz w:val="24"/>
      <w:szCs w:val="24"/>
      <w:lang w:eastAsia="ru-RU"/>
    </w:rPr>
  </w:style>
  <w:style w:type="character" w:customStyle="1" w:styleId="1fffffff9">
    <w:name w:val="Подпись Знак1"/>
    <w:uiPriority w:val="99"/>
    <w:rsid w:val="009B63E2"/>
    <w:rPr>
      <w:rFonts w:ascii="Times New Roman" w:eastAsia="Times New Roman" w:hAnsi="Times New Roman" w:cs="Times New Roman"/>
      <w:sz w:val="24"/>
      <w:szCs w:val="24"/>
      <w:lang w:eastAsia="ru-RU"/>
    </w:rPr>
  </w:style>
  <w:style w:type="character" w:customStyle="1" w:styleId="1fffffffa">
    <w:name w:val="Шапка Знак1"/>
    <w:qFormat/>
    <w:rsid w:val="009B63E2"/>
    <w:rPr>
      <w:rFonts w:ascii="Cambria" w:eastAsia="Times New Roman" w:hAnsi="Cambria" w:cs="Times New Roman"/>
      <w:sz w:val="24"/>
      <w:szCs w:val="24"/>
      <w:shd w:val="pct20" w:color="auto" w:fill="auto"/>
      <w:lang w:eastAsia="ru-RU"/>
    </w:rPr>
  </w:style>
  <w:style w:type="character" w:customStyle="1" w:styleId="1fffffffb">
    <w:name w:val="Подзаголовок Знак1"/>
    <w:uiPriority w:val="99"/>
    <w:rsid w:val="009B63E2"/>
    <w:rPr>
      <w:rFonts w:ascii="Cambria" w:eastAsia="Times New Roman" w:hAnsi="Cambria" w:cs="Times New Roman"/>
      <w:i/>
      <w:iCs/>
      <w:color w:val="4F81BD"/>
      <w:spacing w:val="15"/>
      <w:sz w:val="24"/>
      <w:szCs w:val="24"/>
      <w:lang w:eastAsia="ru-RU"/>
    </w:rPr>
  </w:style>
  <w:style w:type="character" w:customStyle="1" w:styleId="1fffffffc">
    <w:name w:val="Приветствие Знак1"/>
    <w:uiPriority w:val="99"/>
    <w:rsid w:val="009B63E2"/>
    <w:rPr>
      <w:rFonts w:ascii="Times New Roman" w:eastAsia="Times New Roman" w:hAnsi="Times New Roman" w:cs="Times New Roman"/>
      <w:sz w:val="24"/>
      <w:szCs w:val="24"/>
      <w:lang w:eastAsia="ru-RU"/>
    </w:rPr>
  </w:style>
  <w:style w:type="character" w:customStyle="1" w:styleId="1fffffffd">
    <w:name w:val="Красная строка Знак1"/>
    <w:uiPriority w:val="99"/>
    <w:rsid w:val="009B63E2"/>
    <w:rPr>
      <w:rFonts w:ascii="Times New Roman" w:eastAsia="Times New Roman" w:hAnsi="Times New Roman" w:cs="Times New Roman"/>
      <w:sz w:val="24"/>
      <w:szCs w:val="24"/>
      <w:lang w:eastAsia="ru-RU"/>
    </w:rPr>
  </w:style>
  <w:style w:type="character" w:customStyle="1" w:styleId="21a">
    <w:name w:val="Красная строка 2 Знак1"/>
    <w:uiPriority w:val="99"/>
    <w:rsid w:val="009B63E2"/>
    <w:rPr>
      <w:rFonts w:ascii="Times New Roman" w:eastAsia="Times New Roman" w:hAnsi="Times New Roman" w:cs="Times New Roman"/>
      <w:sz w:val="24"/>
      <w:szCs w:val="24"/>
      <w:lang w:eastAsia="ru-RU"/>
    </w:rPr>
  </w:style>
  <w:style w:type="paragraph" w:customStyle="1" w:styleId="afffffffffffffffffffffff2">
    <w:name w:val="Часть"/>
    <w:basedOn w:val="aff6"/>
    <w:qFormat/>
    <w:rsid w:val="009B63E2"/>
    <w:pPr>
      <w:spacing w:after="60"/>
      <w:jc w:val="center"/>
    </w:pPr>
    <w:rPr>
      <w:rFonts w:ascii="Arial" w:hAnsi="Arial"/>
      <w:b/>
      <w:caps/>
      <w:sz w:val="32"/>
      <w:szCs w:val="20"/>
    </w:rPr>
  </w:style>
  <w:style w:type="paragraph" w:customStyle="1" w:styleId="afffffffffffffffffffffff3">
    <w:name w:val="Тендерные данные"/>
    <w:basedOn w:val="aff6"/>
    <w:qFormat/>
    <w:rsid w:val="009B63E2"/>
    <w:pPr>
      <w:tabs>
        <w:tab w:val="left" w:pos="1985"/>
      </w:tabs>
      <w:spacing w:before="120" w:after="60"/>
      <w:jc w:val="both"/>
    </w:pPr>
    <w:rPr>
      <w:b/>
      <w:szCs w:val="20"/>
    </w:rPr>
  </w:style>
  <w:style w:type="paragraph" w:customStyle="1" w:styleId="2-1">
    <w:name w:val="содержание2-1"/>
    <w:basedOn w:val="39"/>
    <w:next w:val="aff6"/>
    <w:qFormat/>
    <w:rsid w:val="009B63E2"/>
    <w:pPr>
      <w:numPr>
        <w:ilvl w:val="2"/>
      </w:numPr>
      <w:tabs>
        <w:tab w:val="num" w:pos="720"/>
      </w:tabs>
      <w:ind w:left="720" w:hanging="720"/>
      <w:jc w:val="both"/>
    </w:pPr>
    <w:rPr>
      <w:b/>
      <w:lang w:val="ru-RU" w:eastAsia="ru-RU"/>
    </w:rPr>
  </w:style>
  <w:style w:type="paragraph" w:customStyle="1" w:styleId="21b">
    <w:name w:val="Заголовок 2.1"/>
    <w:basedOn w:val="1f1"/>
    <w:qFormat/>
    <w:rsid w:val="009B63E2"/>
    <w:pPr>
      <w:keepLines/>
      <w:suppressLineNumbers/>
      <w:suppressAutoHyphens/>
      <w:autoSpaceDE/>
      <w:autoSpaceDN/>
      <w:adjustRightInd/>
      <w:spacing w:before="240" w:after="60"/>
    </w:pPr>
    <w:rPr>
      <w:caps/>
      <w:kern w:val="28"/>
      <w:sz w:val="36"/>
      <w:szCs w:val="28"/>
      <w:lang w:val="ru-RU" w:eastAsia="ru-RU"/>
    </w:rPr>
  </w:style>
  <w:style w:type="paragraph" w:customStyle="1" w:styleId="afffffffffffffffffffffff4">
    <w:name w:val="текст таблицы"/>
    <w:basedOn w:val="aff6"/>
    <w:qFormat/>
    <w:rsid w:val="009B63E2"/>
    <w:pPr>
      <w:spacing w:before="120"/>
      <w:ind w:right="-102"/>
    </w:pPr>
  </w:style>
  <w:style w:type="paragraph" w:customStyle="1" w:styleId="afffffffffffffffffffffff5">
    <w:name w:val="Комментарий пользователя"/>
    <w:basedOn w:val="aff6"/>
    <w:next w:val="aff6"/>
    <w:qFormat/>
    <w:rsid w:val="009B63E2"/>
    <w:pPr>
      <w:autoSpaceDE w:val="0"/>
      <w:autoSpaceDN w:val="0"/>
      <w:adjustRightInd w:val="0"/>
      <w:ind w:left="170"/>
    </w:pPr>
    <w:rPr>
      <w:rFonts w:ascii="Arial" w:hAnsi="Arial"/>
      <w:i/>
      <w:iCs/>
      <w:color w:val="000080"/>
      <w:sz w:val="20"/>
      <w:szCs w:val="20"/>
    </w:rPr>
  </w:style>
  <w:style w:type="paragraph" w:customStyle="1" w:styleId="caaieiaie3">
    <w:name w:val="caaieiaie 3"/>
    <w:basedOn w:val="aff6"/>
    <w:next w:val="aff6"/>
    <w:uiPriority w:val="99"/>
    <w:qFormat/>
    <w:rsid w:val="009B63E2"/>
    <w:pPr>
      <w:keepNext/>
      <w:jc w:val="center"/>
    </w:pPr>
    <w:rPr>
      <w:rFonts w:ascii="NTTierce" w:hAnsi="NTTierce"/>
      <w:b/>
      <w:sz w:val="22"/>
      <w:szCs w:val="20"/>
    </w:rPr>
  </w:style>
  <w:style w:type="paragraph" w:customStyle="1" w:styleId="afffffffffffffffffffffff6">
    <w:name w:val="Таблицы (моноширинный)"/>
    <w:basedOn w:val="aff6"/>
    <w:next w:val="aff6"/>
    <w:uiPriority w:val="99"/>
    <w:qFormat/>
    <w:rsid w:val="009B63E2"/>
    <w:pPr>
      <w:autoSpaceDE w:val="0"/>
      <w:autoSpaceDN w:val="0"/>
      <w:adjustRightInd w:val="0"/>
      <w:jc w:val="both"/>
    </w:pPr>
    <w:rPr>
      <w:rFonts w:ascii="Courier New" w:hAnsi="Courier New" w:cs="Courier New"/>
    </w:rPr>
  </w:style>
  <w:style w:type="paragraph" w:customStyle="1" w:styleId="a90">
    <w:name w:val="a9"/>
    <w:basedOn w:val="aff6"/>
    <w:uiPriority w:val="99"/>
    <w:qFormat/>
    <w:rsid w:val="009B63E2"/>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6"/>
    <w:qFormat/>
    <w:rsid w:val="009B63E2"/>
    <w:pPr>
      <w:spacing w:before="100" w:beforeAutospacing="1" w:after="100" w:afterAutospacing="1"/>
    </w:pPr>
    <w:rPr>
      <w:rFonts w:ascii="Tahoma" w:hAnsi="Tahoma"/>
      <w:sz w:val="20"/>
      <w:szCs w:val="20"/>
      <w:lang w:val="en-US" w:eastAsia="en-US"/>
    </w:rPr>
  </w:style>
  <w:style w:type="paragraph" w:customStyle="1" w:styleId="BodyTextIndent2">
    <w:name w:val="Body Text Indent 2.Знак"/>
    <w:basedOn w:val="aff6"/>
    <w:uiPriority w:val="99"/>
    <w:qFormat/>
    <w:rsid w:val="009B63E2"/>
    <w:pPr>
      <w:overflowPunct w:val="0"/>
      <w:autoSpaceDE w:val="0"/>
      <w:autoSpaceDN w:val="0"/>
      <w:adjustRightInd w:val="0"/>
      <w:spacing w:after="120" w:line="480" w:lineRule="auto"/>
      <w:ind w:left="283"/>
    </w:pPr>
    <w:rPr>
      <w:sz w:val="20"/>
      <w:szCs w:val="20"/>
    </w:rPr>
  </w:style>
  <w:style w:type="paragraph" w:customStyle="1" w:styleId="Iiiaeuiue">
    <w:name w:val="Ii?iaeuiue"/>
    <w:uiPriority w:val="99"/>
    <w:qFormat/>
    <w:rsid w:val="009B63E2"/>
    <w:pPr>
      <w:overflowPunct w:val="0"/>
      <w:autoSpaceDE w:val="0"/>
      <w:autoSpaceDN w:val="0"/>
      <w:adjustRightInd w:val="0"/>
    </w:pPr>
    <w:rPr>
      <w:rFonts w:ascii="Courier" w:hAnsi="Courier" w:cs="Courier"/>
      <w:sz w:val="24"/>
      <w:szCs w:val="24"/>
      <w:lang w:val="en-GB"/>
    </w:rPr>
  </w:style>
  <w:style w:type="paragraph" w:customStyle="1" w:styleId="afffffffffffffffffffffff7">
    <w:name w:val="Абзац"/>
    <w:basedOn w:val="aff6"/>
    <w:uiPriority w:val="99"/>
    <w:qFormat/>
    <w:rsid w:val="009B63E2"/>
    <w:pPr>
      <w:tabs>
        <w:tab w:val="left" w:pos="540"/>
        <w:tab w:val="left" w:pos="5220"/>
      </w:tabs>
      <w:overflowPunct w:val="0"/>
      <w:autoSpaceDE w:val="0"/>
      <w:autoSpaceDN w:val="0"/>
      <w:adjustRightInd w:val="0"/>
      <w:spacing w:line="360" w:lineRule="auto"/>
      <w:ind w:firstLine="284"/>
      <w:jc w:val="both"/>
    </w:pPr>
    <w:rPr>
      <w:color w:val="000000"/>
    </w:rPr>
  </w:style>
  <w:style w:type="paragraph" w:customStyle="1" w:styleId="afffffffffffffffffffffff8">
    <w:name w:val="Готовый"/>
    <w:basedOn w:val="aff6"/>
    <w:uiPriority w:val="99"/>
    <w:qFormat/>
    <w:rsid w:val="009B63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sz w:val="20"/>
      <w:szCs w:val="20"/>
    </w:rPr>
  </w:style>
  <w:style w:type="paragraph" w:customStyle="1" w:styleId="ListNote">
    <w:name w:val="List Note"/>
    <w:basedOn w:val="aff6"/>
    <w:next w:val="affffff"/>
    <w:uiPriority w:val="99"/>
    <w:qFormat/>
    <w:rsid w:val="009B63E2"/>
    <w:pPr>
      <w:keepLines/>
      <w:numPr>
        <w:numId w:val="96"/>
      </w:numPr>
      <w:spacing w:after="60" w:line="288" w:lineRule="auto"/>
      <w:jc w:val="both"/>
    </w:pPr>
    <w:rPr>
      <w:sz w:val="22"/>
      <w:szCs w:val="22"/>
      <w:lang w:eastAsia="en-US"/>
    </w:rPr>
  </w:style>
  <w:style w:type="paragraph" w:customStyle="1" w:styleId="Note">
    <w:name w:val="Note"/>
    <w:basedOn w:val="aff6"/>
    <w:next w:val="aff6"/>
    <w:uiPriority w:val="99"/>
    <w:qFormat/>
    <w:rsid w:val="009B63E2"/>
    <w:pPr>
      <w:keepLines/>
      <w:numPr>
        <w:numId w:val="97"/>
      </w:numPr>
      <w:spacing w:after="120" w:line="288" w:lineRule="auto"/>
      <w:jc w:val="both"/>
    </w:pPr>
    <w:rPr>
      <w:sz w:val="22"/>
      <w:szCs w:val="22"/>
      <w:lang w:eastAsia="en-US"/>
    </w:rPr>
  </w:style>
  <w:style w:type="paragraph" w:customStyle="1" w:styleId="Documentcode">
    <w:name w:val="Document code"/>
    <w:next w:val="aff6"/>
    <w:uiPriority w:val="99"/>
    <w:qFormat/>
    <w:rsid w:val="009B63E2"/>
    <w:pPr>
      <w:spacing w:before="240" w:after="120" w:line="288" w:lineRule="auto"/>
      <w:jc w:val="center"/>
    </w:pPr>
    <w:rPr>
      <w:sz w:val="24"/>
      <w:szCs w:val="24"/>
      <w:lang w:eastAsia="en-US"/>
    </w:rPr>
  </w:style>
  <w:style w:type="paragraph" w:customStyle="1" w:styleId="DocumentName">
    <w:name w:val="Document Name"/>
    <w:next w:val="aff6"/>
    <w:uiPriority w:val="99"/>
    <w:qFormat/>
    <w:rsid w:val="009B63E2"/>
    <w:pPr>
      <w:keepLines/>
      <w:spacing w:before="120" w:after="120" w:line="288" w:lineRule="auto"/>
      <w:jc w:val="center"/>
    </w:pPr>
    <w:rPr>
      <w:b/>
      <w:bCs/>
      <w:sz w:val="32"/>
      <w:szCs w:val="32"/>
      <w:lang w:eastAsia="en-US"/>
    </w:rPr>
  </w:style>
  <w:style w:type="paragraph" w:customStyle="1" w:styleId="ProgramName">
    <w:name w:val="Program Name"/>
    <w:basedOn w:val="aff6"/>
    <w:next w:val="aff6"/>
    <w:uiPriority w:val="99"/>
    <w:qFormat/>
    <w:rsid w:val="009B63E2"/>
    <w:pPr>
      <w:keepLines/>
      <w:spacing w:before="120" w:after="120" w:line="288" w:lineRule="auto"/>
      <w:jc w:val="center"/>
    </w:pPr>
    <w:rPr>
      <w:b/>
      <w:bCs/>
      <w:caps/>
      <w:sz w:val="28"/>
      <w:szCs w:val="28"/>
      <w:lang w:eastAsia="en-US"/>
    </w:rPr>
  </w:style>
  <w:style w:type="paragraph" w:customStyle="1" w:styleId="SystemName">
    <w:name w:val="System Name"/>
    <w:basedOn w:val="aff6"/>
    <w:next w:val="aff6"/>
    <w:uiPriority w:val="99"/>
    <w:qFormat/>
    <w:rsid w:val="009B63E2"/>
    <w:pPr>
      <w:keepLines/>
      <w:spacing w:before="1080" w:after="120" w:line="288" w:lineRule="auto"/>
      <w:jc w:val="center"/>
    </w:pPr>
    <w:rPr>
      <w:caps/>
      <w:sz w:val="28"/>
      <w:szCs w:val="28"/>
      <w:lang w:val="en-US" w:eastAsia="en-US"/>
    </w:rPr>
  </w:style>
  <w:style w:type="paragraph" w:customStyle="1" w:styleId="AppendixName">
    <w:name w:val="Appendix Name"/>
    <w:basedOn w:val="aff6"/>
    <w:uiPriority w:val="99"/>
    <w:qFormat/>
    <w:rsid w:val="009B63E2"/>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f6"/>
    <w:uiPriority w:val="99"/>
    <w:qFormat/>
    <w:rsid w:val="009B63E2"/>
    <w:pPr>
      <w:keepLines/>
      <w:spacing w:before="40" w:after="40" w:line="288" w:lineRule="auto"/>
    </w:pPr>
    <w:rPr>
      <w:sz w:val="22"/>
      <w:szCs w:val="22"/>
      <w:lang w:eastAsia="en-US"/>
    </w:rPr>
  </w:style>
  <w:style w:type="paragraph" w:customStyle="1" w:styleId="TableListBullet2">
    <w:name w:val="Table List Bullet 2"/>
    <w:basedOn w:val="TableListBullet"/>
    <w:uiPriority w:val="99"/>
    <w:qFormat/>
    <w:rsid w:val="009B63E2"/>
    <w:pPr>
      <w:keepLines/>
      <w:numPr>
        <w:numId w:val="98"/>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uiPriority w:val="99"/>
    <w:qFormat/>
    <w:rsid w:val="009B63E2"/>
    <w:pPr>
      <w:keepNext/>
      <w:spacing w:before="120" w:after="120"/>
      <w:jc w:val="center"/>
    </w:pPr>
    <w:rPr>
      <w:b/>
      <w:bCs/>
      <w:caps/>
      <w:sz w:val="24"/>
      <w:szCs w:val="24"/>
      <w:lang w:eastAsia="en-US"/>
    </w:rPr>
  </w:style>
  <w:style w:type="paragraph" w:customStyle="1" w:styleId="Confirmationtext">
    <w:name w:val="Confirmation text"/>
    <w:basedOn w:val="aff6"/>
    <w:uiPriority w:val="99"/>
    <w:qFormat/>
    <w:rsid w:val="009B63E2"/>
    <w:pPr>
      <w:keepLines/>
      <w:widowControl w:val="0"/>
      <w:spacing w:before="120" w:after="120" w:line="288" w:lineRule="auto"/>
      <w:jc w:val="center"/>
    </w:pPr>
    <w:rPr>
      <w:lang w:eastAsia="en-US"/>
    </w:rPr>
  </w:style>
  <w:style w:type="paragraph" w:customStyle="1" w:styleId="HeaderBold">
    <w:name w:val="Header Bold"/>
    <w:uiPriority w:val="99"/>
    <w:semiHidden/>
    <w:qFormat/>
    <w:rsid w:val="009B63E2"/>
    <w:rPr>
      <w:rFonts w:ascii="Arial" w:hAnsi="Arial" w:cs="Arial"/>
      <w:b/>
      <w:bCs/>
      <w:spacing w:val="24"/>
      <w:sz w:val="22"/>
      <w:szCs w:val="22"/>
      <w:lang w:eastAsia="en-US"/>
    </w:rPr>
  </w:style>
  <w:style w:type="paragraph" w:customStyle="1" w:styleId="TableText1">
    <w:name w:val="Table Text"/>
    <w:uiPriority w:val="99"/>
    <w:semiHidden/>
    <w:qFormat/>
    <w:rsid w:val="009B63E2"/>
    <w:pPr>
      <w:keepLines/>
      <w:spacing w:before="40" w:after="40" w:line="288" w:lineRule="auto"/>
    </w:pPr>
    <w:rPr>
      <w:sz w:val="22"/>
      <w:szCs w:val="22"/>
    </w:rPr>
  </w:style>
  <w:style w:type="paragraph" w:customStyle="1" w:styleId="HeaderTextExpanded">
    <w:name w:val="Header Text Expanded"/>
    <w:uiPriority w:val="99"/>
    <w:semiHidden/>
    <w:qFormat/>
    <w:rsid w:val="009B63E2"/>
    <w:rPr>
      <w:rFonts w:ascii="Arial" w:hAnsi="Arial" w:cs="Arial"/>
      <w:spacing w:val="12"/>
      <w:lang w:eastAsia="en-US"/>
    </w:rPr>
  </w:style>
  <w:style w:type="paragraph" w:customStyle="1" w:styleId="HeaderText">
    <w:name w:val="Header Text"/>
    <w:uiPriority w:val="99"/>
    <w:qFormat/>
    <w:rsid w:val="009B63E2"/>
    <w:rPr>
      <w:rFonts w:ascii="Arial" w:hAnsi="Arial" w:cs="Arial"/>
      <w:lang w:eastAsia="en-US"/>
    </w:rPr>
  </w:style>
  <w:style w:type="paragraph" w:customStyle="1" w:styleId="afffffffffffffffffffffff9">
    <w:name w:val="Шапка таблицы"/>
    <w:basedOn w:val="TextTable"/>
    <w:uiPriority w:val="99"/>
    <w:qFormat/>
    <w:rsid w:val="009B63E2"/>
    <w:pPr>
      <w:spacing w:before="60" w:after="60"/>
      <w:jc w:val="center"/>
    </w:pPr>
    <w:rPr>
      <w:b/>
      <w:bCs/>
    </w:rPr>
  </w:style>
  <w:style w:type="paragraph" w:customStyle="1" w:styleId="allbold">
    <w:name w:val="allbold"/>
    <w:basedOn w:val="aff6"/>
    <w:uiPriority w:val="99"/>
    <w:qFormat/>
    <w:rsid w:val="009B63E2"/>
    <w:pPr>
      <w:spacing w:before="100" w:beforeAutospacing="1" w:after="100" w:afterAutospacing="1"/>
      <w:jc w:val="center"/>
    </w:pPr>
    <w:rPr>
      <w:b/>
      <w:bCs/>
      <w:color w:val="000000"/>
      <w:sz w:val="27"/>
      <w:szCs w:val="27"/>
    </w:rPr>
  </w:style>
  <w:style w:type="paragraph" w:customStyle="1" w:styleId="ProjectName">
    <w:name w:val="Project Name"/>
    <w:basedOn w:val="aff6"/>
    <w:uiPriority w:val="99"/>
    <w:semiHidden/>
    <w:qFormat/>
    <w:rsid w:val="009B63E2"/>
    <w:pPr>
      <w:suppressAutoHyphens/>
      <w:spacing w:before="240" w:after="240" w:line="288" w:lineRule="auto"/>
      <w:ind w:left="170" w:right="170"/>
      <w:jc w:val="center"/>
    </w:pPr>
    <w:rPr>
      <w:rFonts w:ascii="Arial" w:hAnsi="Arial"/>
      <w:sz w:val="28"/>
      <w:szCs w:val="28"/>
    </w:rPr>
  </w:style>
  <w:style w:type="paragraph" w:customStyle="1" w:styleId="TableText2">
    <w:name w:val="Table_Text"/>
    <w:uiPriority w:val="99"/>
    <w:qFormat/>
    <w:rsid w:val="009B63E2"/>
    <w:pPr>
      <w:snapToGrid w:val="0"/>
      <w:spacing w:before="40" w:after="40" w:line="288" w:lineRule="auto"/>
    </w:pPr>
    <w:rPr>
      <w:sz w:val="22"/>
      <w:szCs w:val="22"/>
      <w:lang w:eastAsia="en-US"/>
    </w:rPr>
  </w:style>
  <w:style w:type="paragraph" w:styleId="afffffffffffffffffffffffa">
    <w:name w:val="Revision"/>
    <w:uiPriority w:val="99"/>
    <w:semiHidden/>
    <w:rsid w:val="009B63E2"/>
    <w:rPr>
      <w:sz w:val="22"/>
      <w:szCs w:val="22"/>
    </w:rPr>
  </w:style>
  <w:style w:type="paragraph" w:customStyle="1" w:styleId="DefaultParagraphFontParaCharChar">
    <w:name w:val="Default Paragraph Font Para Char Char Знак"/>
    <w:basedOn w:val="aff6"/>
    <w:uiPriority w:val="99"/>
    <w:qFormat/>
    <w:rsid w:val="009B63E2"/>
    <w:pPr>
      <w:spacing w:after="160" w:line="240" w:lineRule="exact"/>
    </w:pPr>
    <w:rPr>
      <w:rFonts w:ascii="Verdana" w:hAnsi="Verdana" w:cs="Verdana"/>
      <w:sz w:val="20"/>
      <w:szCs w:val="20"/>
      <w:lang w:val="en-US" w:eastAsia="en-US"/>
    </w:rPr>
  </w:style>
  <w:style w:type="character" w:customStyle="1" w:styleId="spanheaderlevel21">
    <w:name w:val="span_header_level_21"/>
    <w:uiPriority w:val="99"/>
    <w:rsid w:val="009B63E2"/>
    <w:rPr>
      <w:b/>
      <w:bCs/>
      <w:sz w:val="22"/>
      <w:szCs w:val="22"/>
    </w:rPr>
  </w:style>
  <w:style w:type="character" w:customStyle="1" w:styleId="labelheaderlevel21">
    <w:name w:val="label_header_level_21"/>
    <w:uiPriority w:val="99"/>
    <w:rsid w:val="009B63E2"/>
    <w:rPr>
      <w:b/>
      <w:bCs/>
      <w:color w:val="0000FF"/>
      <w:sz w:val="20"/>
      <w:szCs w:val="20"/>
    </w:rPr>
  </w:style>
  <w:style w:type="character" w:customStyle="1" w:styleId="labelnoticename1">
    <w:name w:val="label_noticename1"/>
    <w:uiPriority w:val="99"/>
    <w:rsid w:val="009B63E2"/>
    <w:rPr>
      <w:b/>
      <w:bCs/>
      <w:sz w:val="24"/>
      <w:szCs w:val="24"/>
    </w:rPr>
  </w:style>
  <w:style w:type="character" w:customStyle="1" w:styleId="spanbodyheader11">
    <w:name w:val="span_body_header_11"/>
    <w:uiPriority w:val="99"/>
    <w:rsid w:val="009B63E2"/>
    <w:rPr>
      <w:b/>
      <w:bCs/>
      <w:sz w:val="20"/>
      <w:szCs w:val="20"/>
    </w:rPr>
  </w:style>
  <w:style w:type="character" w:customStyle="1" w:styleId="tendersubject1">
    <w:name w:val="tendersubject1"/>
    <w:uiPriority w:val="99"/>
    <w:rsid w:val="009B63E2"/>
    <w:rPr>
      <w:b/>
      <w:bCs/>
      <w:color w:val="0000FF"/>
      <w:sz w:val="20"/>
      <w:szCs w:val="20"/>
    </w:rPr>
  </w:style>
  <w:style w:type="character" w:customStyle="1" w:styleId="labelbodytext11">
    <w:name w:val="label_body_text_11"/>
    <w:uiPriority w:val="99"/>
    <w:rsid w:val="009B63E2"/>
    <w:rPr>
      <w:color w:val="0000FF"/>
      <w:sz w:val="20"/>
      <w:szCs w:val="20"/>
    </w:rPr>
  </w:style>
  <w:style w:type="character" w:customStyle="1" w:styleId="spanbodytext21">
    <w:name w:val="span_body_text_21"/>
    <w:uiPriority w:val="99"/>
    <w:rsid w:val="009B63E2"/>
    <w:rPr>
      <w:sz w:val="20"/>
      <w:szCs w:val="20"/>
    </w:rPr>
  </w:style>
  <w:style w:type="character" w:customStyle="1" w:styleId="spanheaderlot21">
    <w:name w:val="span_header_lot_21"/>
    <w:uiPriority w:val="99"/>
    <w:rsid w:val="009B63E2"/>
    <w:rPr>
      <w:b/>
      <w:bCs/>
      <w:sz w:val="20"/>
      <w:szCs w:val="20"/>
    </w:rPr>
  </w:style>
  <w:style w:type="character" w:customStyle="1" w:styleId="spanheaderlot11">
    <w:name w:val="span_header_lot_11"/>
    <w:uiPriority w:val="99"/>
    <w:rsid w:val="009B63E2"/>
    <w:rPr>
      <w:b/>
      <w:bCs/>
      <w:sz w:val="24"/>
      <w:szCs w:val="24"/>
    </w:rPr>
  </w:style>
  <w:style w:type="character" w:customStyle="1" w:styleId="labeltextlot11">
    <w:name w:val="label_text_lot_11"/>
    <w:uiPriority w:val="99"/>
    <w:rsid w:val="009B63E2"/>
    <w:rPr>
      <w:b/>
      <w:bCs/>
      <w:color w:val="0000FF"/>
      <w:sz w:val="24"/>
      <w:szCs w:val="24"/>
    </w:rPr>
  </w:style>
  <w:style w:type="character" w:customStyle="1" w:styleId="labeltextlot21">
    <w:name w:val="label_text_lot_21"/>
    <w:uiPriority w:val="99"/>
    <w:rsid w:val="009B63E2"/>
    <w:rPr>
      <w:color w:val="0000FF"/>
      <w:sz w:val="20"/>
      <w:szCs w:val="20"/>
    </w:rPr>
  </w:style>
  <w:style w:type="character" w:customStyle="1" w:styleId="spantextlot21">
    <w:name w:val="span_text_lot_21"/>
    <w:uiPriority w:val="99"/>
    <w:rsid w:val="009B63E2"/>
    <w:rPr>
      <w:sz w:val="20"/>
      <w:szCs w:val="20"/>
    </w:rPr>
  </w:style>
  <w:style w:type="character" w:customStyle="1" w:styleId="afffffffffffffffffffffffb">
    <w:name w:val="Пункт Знак Знак"/>
    <w:uiPriority w:val="99"/>
    <w:rsid w:val="009B63E2"/>
    <w:rPr>
      <w:sz w:val="28"/>
      <w:szCs w:val="28"/>
      <w:lang w:val="ru-RU" w:eastAsia="ru-RU"/>
    </w:rPr>
  </w:style>
  <w:style w:type="numbering" w:customStyle="1" w:styleId="81Numbered">
    <w:name w:val="8_1 Numbered"/>
    <w:rsid w:val="009B63E2"/>
  </w:style>
  <w:style w:type="numbering" w:styleId="afffffffffffffffffffffffc">
    <w:name w:val="Outline List 3"/>
    <w:basedOn w:val="aff9"/>
    <w:uiPriority w:val="99"/>
    <w:rsid w:val="009B63E2"/>
  </w:style>
  <w:style w:type="numbering" w:customStyle="1" w:styleId="416OutlineNumbering">
    <w:name w:val="4_1_6 Outline Numbering"/>
    <w:rsid w:val="009B63E2"/>
  </w:style>
  <w:style w:type="numbering" w:customStyle="1" w:styleId="417OutlineNumbering">
    <w:name w:val="4_1_7 Outline Numbering"/>
    <w:rsid w:val="009B63E2"/>
  </w:style>
  <w:style w:type="numbering" w:customStyle="1" w:styleId="62Numbered">
    <w:name w:val="6_2 Numbered"/>
    <w:rsid w:val="009B63E2"/>
  </w:style>
  <w:style w:type="numbering" w:customStyle="1" w:styleId="415OutlineNumbering">
    <w:name w:val="4_1_5 Outline Numbering"/>
    <w:rsid w:val="009B63E2"/>
  </w:style>
  <w:style w:type="numbering" w:customStyle="1" w:styleId="61Numbered">
    <w:name w:val="6_1 Numbered"/>
    <w:rsid w:val="009B63E2"/>
  </w:style>
  <w:style w:type="numbering" w:customStyle="1" w:styleId="71Numbered">
    <w:name w:val="7_1 Numbered"/>
    <w:rsid w:val="009B63E2"/>
  </w:style>
  <w:style w:type="numbering" w:customStyle="1" w:styleId="4110OutlineNumbering">
    <w:name w:val="4_1_10 Outline Numbering"/>
    <w:rsid w:val="009B63E2"/>
  </w:style>
  <w:style w:type="numbering" w:customStyle="1" w:styleId="433OutlineNumbering">
    <w:name w:val="4_3_3 Outline Numbering"/>
    <w:rsid w:val="009B63E2"/>
  </w:style>
  <w:style w:type="numbering" w:customStyle="1" w:styleId="418OutlineNumbering">
    <w:name w:val="4_1_8 Outline Numbering"/>
    <w:rsid w:val="009B63E2"/>
  </w:style>
  <w:style w:type="numbering" w:customStyle="1" w:styleId="419OutlineNumbering">
    <w:name w:val="4_1_9 Outline Numbering"/>
    <w:rsid w:val="009B63E2"/>
  </w:style>
  <w:style w:type="character" w:customStyle="1" w:styleId="description">
    <w:name w:val="description"/>
    <w:basedOn w:val="aff7"/>
    <w:uiPriority w:val="99"/>
    <w:rsid w:val="009B63E2"/>
  </w:style>
  <w:style w:type="character" w:customStyle="1" w:styleId="1fffffffe">
    <w:name w:val="Знак1 Знак Знак"/>
    <w:uiPriority w:val="99"/>
    <w:rsid w:val="009B63E2"/>
    <w:rPr>
      <w:rFonts w:ascii="Times New Roman" w:eastAsia="Times New Roman" w:hAnsi="Times New Roman" w:cs="Times New Roman"/>
      <w:sz w:val="24"/>
      <w:szCs w:val="24"/>
      <w:lang w:eastAsia="ru-RU"/>
    </w:rPr>
  </w:style>
  <w:style w:type="paragraph" w:customStyle="1" w:styleId="10pt">
    <w:name w:val="Обычный + 10 pt"/>
    <w:aliases w:val="влево,Междустр.интервал:  множитель 1,75 ин"/>
    <w:basedOn w:val="aff6"/>
    <w:qFormat/>
    <w:rsid w:val="009B63E2"/>
    <w:pPr>
      <w:widowControl w:val="0"/>
      <w:spacing w:line="380" w:lineRule="auto"/>
      <w:ind w:firstLine="840"/>
      <w:jc w:val="both"/>
    </w:pPr>
    <w:rPr>
      <w:i/>
      <w:snapToGrid w:val="0"/>
      <w:sz w:val="20"/>
      <w:szCs w:val="20"/>
    </w:rPr>
  </w:style>
  <w:style w:type="paragraph" w:customStyle="1" w:styleId="FR114pt">
    <w:name w:val="Стиль FR1 + 14 pt"/>
    <w:basedOn w:val="FR1"/>
    <w:qFormat/>
    <w:rsid w:val="009B63E2"/>
    <w:pPr>
      <w:autoSpaceDE/>
      <w:autoSpaceDN/>
      <w:adjustRightInd/>
      <w:spacing w:before="360" w:after="360"/>
      <w:ind w:left="0"/>
    </w:pPr>
    <w:rPr>
      <w:rFonts w:ascii="Times New Roman" w:hAnsi="Times New Roman" w:cs="Times New Roman"/>
      <w:snapToGrid w:val="0"/>
      <w:szCs w:val="20"/>
    </w:rPr>
  </w:style>
  <w:style w:type="paragraph" w:customStyle="1" w:styleId="1ffffffff">
    <w:name w:val="Знак Знак Знак Знак Знак Знак Знак Знак Знак Знак Знак Знак Знак Знак Знак Знак Знак Знак1 Знак"/>
    <w:basedOn w:val="aff6"/>
    <w:qFormat/>
    <w:rsid w:val="009B63E2"/>
    <w:pPr>
      <w:spacing w:after="160" w:line="240" w:lineRule="exact"/>
    </w:pPr>
    <w:rPr>
      <w:rFonts w:ascii="Verdana" w:hAnsi="Verdana"/>
      <w:lang w:val="en-US" w:eastAsia="en-US"/>
    </w:rPr>
  </w:style>
  <w:style w:type="paragraph" w:customStyle="1" w:styleId="1-1-1">
    <w:name w:val="Обыч_1-1-1"/>
    <w:basedOn w:val="aff6"/>
    <w:qFormat/>
    <w:rsid w:val="009B63E2"/>
    <w:pPr>
      <w:numPr>
        <w:ilvl w:val="2"/>
        <w:numId w:val="111"/>
      </w:numPr>
      <w:spacing w:before="120" w:after="120"/>
      <w:jc w:val="both"/>
    </w:pPr>
  </w:style>
  <w:style w:type="paragraph" w:customStyle="1" w:styleId="1d">
    <w:name w:val="Обыч_1"/>
    <w:next w:val="1-1"/>
    <w:qFormat/>
    <w:rsid w:val="009B63E2"/>
    <w:pPr>
      <w:numPr>
        <w:numId w:val="111"/>
      </w:numPr>
    </w:pPr>
    <w:rPr>
      <w:b/>
      <w:caps/>
      <w:sz w:val="32"/>
      <w:szCs w:val="32"/>
    </w:rPr>
  </w:style>
  <w:style w:type="paragraph" w:customStyle="1" w:styleId="1-1">
    <w:name w:val="Обыч_1-1"/>
    <w:next w:val="1-1-1"/>
    <w:qFormat/>
    <w:rsid w:val="009B63E2"/>
    <w:pPr>
      <w:numPr>
        <w:ilvl w:val="1"/>
        <w:numId w:val="111"/>
      </w:numPr>
      <w:spacing w:before="120" w:after="60"/>
    </w:pPr>
    <w:rPr>
      <w:b/>
      <w:sz w:val="28"/>
      <w:szCs w:val="24"/>
    </w:rPr>
  </w:style>
  <w:style w:type="paragraph" w:customStyle="1" w:styleId="1-1-1-1">
    <w:name w:val="Обыч_1-1-1-1"/>
    <w:qFormat/>
    <w:rsid w:val="009B63E2"/>
    <w:pPr>
      <w:numPr>
        <w:ilvl w:val="3"/>
        <w:numId w:val="111"/>
      </w:numPr>
      <w:jc w:val="both"/>
    </w:pPr>
    <w:rPr>
      <w:sz w:val="24"/>
      <w:szCs w:val="24"/>
    </w:rPr>
  </w:style>
  <w:style w:type="paragraph" w:customStyle="1" w:styleId="104">
    <w:name w:val="Заголовок 10"/>
    <w:basedOn w:val="aff6"/>
    <w:qFormat/>
    <w:rsid w:val="009B63E2"/>
    <w:pPr>
      <w:spacing w:line="360" w:lineRule="auto"/>
      <w:ind w:left="1620" w:right="1206"/>
      <w:jc w:val="center"/>
    </w:pPr>
    <w:rPr>
      <w:rFonts w:ascii="Arial" w:hAnsi="Arial" w:cs="Arial"/>
      <w:b/>
      <w:iCs/>
      <w:sz w:val="20"/>
      <w:szCs w:val="20"/>
    </w:rPr>
  </w:style>
  <w:style w:type="character" w:customStyle="1" w:styleId="apple-tab-span">
    <w:name w:val="apple-tab-span"/>
    <w:basedOn w:val="aff7"/>
    <w:rsid w:val="009B63E2"/>
  </w:style>
  <w:style w:type="character" w:customStyle="1" w:styleId="black">
    <w:name w:val="black"/>
    <w:basedOn w:val="aff7"/>
    <w:rsid w:val="009B63E2"/>
  </w:style>
  <w:style w:type="paragraph" w:styleId="z-">
    <w:name w:val="HTML Top of Form"/>
    <w:basedOn w:val="aff6"/>
    <w:next w:val="aff6"/>
    <w:link w:val="z-0"/>
    <w:hidden/>
    <w:unhideWhenUsed/>
    <w:rsid w:val="009B63E2"/>
    <w:pPr>
      <w:pBdr>
        <w:bottom w:val="single" w:sz="6" w:space="1" w:color="auto"/>
      </w:pBdr>
      <w:jc w:val="center"/>
    </w:pPr>
    <w:rPr>
      <w:rFonts w:ascii="Arial" w:hAnsi="Arial"/>
      <w:vanish/>
      <w:sz w:val="16"/>
      <w:szCs w:val="16"/>
    </w:rPr>
  </w:style>
  <w:style w:type="character" w:customStyle="1" w:styleId="z-0">
    <w:name w:val="z-Начало формы Знак"/>
    <w:link w:val="z-"/>
    <w:rsid w:val="009B63E2"/>
    <w:rPr>
      <w:rFonts w:ascii="Arial" w:hAnsi="Arial" w:cs="Arial"/>
      <w:vanish/>
      <w:sz w:val="16"/>
      <w:szCs w:val="16"/>
    </w:rPr>
  </w:style>
  <w:style w:type="paragraph" w:styleId="z-1">
    <w:name w:val="HTML Bottom of Form"/>
    <w:basedOn w:val="aff6"/>
    <w:next w:val="aff6"/>
    <w:link w:val="z-2"/>
    <w:hidden/>
    <w:unhideWhenUsed/>
    <w:rsid w:val="009B63E2"/>
    <w:pPr>
      <w:pBdr>
        <w:top w:val="single" w:sz="6" w:space="1" w:color="auto"/>
      </w:pBdr>
      <w:jc w:val="center"/>
    </w:pPr>
    <w:rPr>
      <w:rFonts w:ascii="Arial" w:hAnsi="Arial"/>
      <w:vanish/>
      <w:sz w:val="16"/>
      <w:szCs w:val="16"/>
    </w:rPr>
  </w:style>
  <w:style w:type="character" w:customStyle="1" w:styleId="z-2">
    <w:name w:val="z-Конец формы Знак"/>
    <w:link w:val="z-1"/>
    <w:rsid w:val="009B63E2"/>
    <w:rPr>
      <w:rFonts w:ascii="Arial" w:hAnsi="Arial" w:cs="Arial"/>
      <w:vanish/>
      <w:sz w:val="16"/>
      <w:szCs w:val="16"/>
    </w:rPr>
  </w:style>
  <w:style w:type="paragraph" w:customStyle="1" w:styleId="prdsubtitle">
    <w:name w:val="prdsubtitle"/>
    <w:basedOn w:val="aff6"/>
    <w:qFormat/>
    <w:rsid w:val="009B63E2"/>
    <w:pPr>
      <w:spacing w:before="100" w:beforeAutospacing="1" w:after="100" w:afterAutospacing="1"/>
    </w:pPr>
  </w:style>
  <w:style w:type="paragraph" w:customStyle="1" w:styleId="afffffffffffffffffffffffd">
    <w:name w:val="Прижатый влево"/>
    <w:basedOn w:val="aff6"/>
    <w:next w:val="aff6"/>
    <w:uiPriority w:val="99"/>
    <w:qFormat/>
    <w:rsid w:val="0084131C"/>
    <w:pPr>
      <w:autoSpaceDE w:val="0"/>
      <w:autoSpaceDN w:val="0"/>
      <w:adjustRightInd w:val="0"/>
    </w:pPr>
    <w:rPr>
      <w:rFonts w:ascii="Arial" w:eastAsia="Calibri" w:hAnsi="Arial"/>
      <w:sz w:val="22"/>
      <w:szCs w:val="22"/>
    </w:rPr>
  </w:style>
  <w:style w:type="paragraph" w:customStyle="1" w:styleId="CharChar0">
    <w:name w:val="Char Char Знак Знак Знак Знак"/>
    <w:basedOn w:val="aff6"/>
    <w:uiPriority w:val="99"/>
    <w:qFormat/>
    <w:rsid w:val="0084131C"/>
    <w:pPr>
      <w:spacing w:after="160" w:line="240" w:lineRule="exact"/>
    </w:pPr>
    <w:rPr>
      <w:rFonts w:ascii="Verdana" w:eastAsia="Calibri" w:hAnsi="Verdana" w:cs="Arial"/>
      <w:sz w:val="22"/>
      <w:szCs w:val="20"/>
      <w:lang w:val="en-US" w:eastAsia="en-US"/>
    </w:rPr>
  </w:style>
  <w:style w:type="character" w:customStyle="1" w:styleId="Absatz-Standardschriftart">
    <w:name w:val="Absatz-Standardschriftart"/>
    <w:rsid w:val="0084131C"/>
  </w:style>
  <w:style w:type="character" w:customStyle="1" w:styleId="WW-Absatz-Standardschriftart">
    <w:name w:val="WW-Absatz-Standardschriftart"/>
    <w:uiPriority w:val="99"/>
    <w:rsid w:val="0084131C"/>
  </w:style>
  <w:style w:type="character" w:customStyle="1" w:styleId="WW-Absatz-Standardschriftart1">
    <w:name w:val="WW-Absatz-Standardschriftart1"/>
    <w:uiPriority w:val="99"/>
    <w:qFormat/>
    <w:rsid w:val="0084131C"/>
  </w:style>
  <w:style w:type="character" w:customStyle="1" w:styleId="WW-Absatz-Standardschriftart11">
    <w:name w:val="WW-Absatz-Standardschriftart11"/>
    <w:uiPriority w:val="99"/>
    <w:rsid w:val="0084131C"/>
  </w:style>
  <w:style w:type="character" w:customStyle="1" w:styleId="WW-Absatz-Standardschriftart111">
    <w:name w:val="WW-Absatz-Standardschriftart111"/>
    <w:uiPriority w:val="99"/>
    <w:rsid w:val="0084131C"/>
  </w:style>
  <w:style w:type="character" w:customStyle="1" w:styleId="WW8Num9z1">
    <w:name w:val="WW8Num9z1"/>
    <w:uiPriority w:val="99"/>
    <w:rsid w:val="0084131C"/>
    <w:rPr>
      <w:rFonts w:ascii="OpenSymbol" w:hAnsi="OpenSymbol"/>
    </w:rPr>
  </w:style>
  <w:style w:type="character" w:customStyle="1" w:styleId="WW-Absatz-Standardschriftart1111">
    <w:name w:val="WW-Absatz-Standardschriftart1111"/>
    <w:uiPriority w:val="99"/>
    <w:rsid w:val="0084131C"/>
  </w:style>
  <w:style w:type="character" w:customStyle="1" w:styleId="WW-Absatz-Standardschriftart11111">
    <w:name w:val="WW-Absatz-Standardschriftart11111"/>
    <w:uiPriority w:val="99"/>
    <w:rsid w:val="0084131C"/>
  </w:style>
  <w:style w:type="character" w:customStyle="1" w:styleId="WW8Num10z1">
    <w:name w:val="WW8Num10z1"/>
    <w:uiPriority w:val="99"/>
    <w:rsid w:val="0084131C"/>
    <w:rPr>
      <w:rFonts w:ascii="OpenSymbol" w:hAnsi="OpenSymbol"/>
    </w:rPr>
  </w:style>
  <w:style w:type="character" w:customStyle="1" w:styleId="WW-Absatz-Standardschriftart111111">
    <w:name w:val="WW-Absatz-Standardschriftart111111"/>
    <w:uiPriority w:val="99"/>
    <w:rsid w:val="0084131C"/>
  </w:style>
  <w:style w:type="character" w:customStyle="1" w:styleId="WW8Num2z1">
    <w:name w:val="WW8Num2z1"/>
    <w:uiPriority w:val="99"/>
    <w:rsid w:val="0084131C"/>
    <w:rPr>
      <w:rFonts w:ascii="Courier New" w:hAnsi="Courier New"/>
    </w:rPr>
  </w:style>
  <w:style w:type="character" w:customStyle="1" w:styleId="WW8Num2z2">
    <w:name w:val="WW8Num2z2"/>
    <w:uiPriority w:val="99"/>
    <w:rsid w:val="0084131C"/>
    <w:rPr>
      <w:rFonts w:ascii="Wingdings" w:hAnsi="Wingdings"/>
    </w:rPr>
  </w:style>
  <w:style w:type="character" w:customStyle="1" w:styleId="1ffffffff0">
    <w:name w:val="Знак сноски1"/>
    <w:uiPriority w:val="99"/>
    <w:rsid w:val="0084131C"/>
    <w:rPr>
      <w:vertAlign w:val="superscript"/>
    </w:rPr>
  </w:style>
  <w:style w:type="character" w:customStyle="1" w:styleId="afffffffffffffffffffffffe">
    <w:name w:val="Символы концевой сноски"/>
    <w:uiPriority w:val="99"/>
    <w:rsid w:val="0084131C"/>
    <w:rPr>
      <w:vertAlign w:val="superscript"/>
    </w:rPr>
  </w:style>
  <w:style w:type="character" w:customStyle="1" w:styleId="WW-">
    <w:name w:val="WW-Символы концевой сноски"/>
    <w:uiPriority w:val="99"/>
    <w:rsid w:val="0084131C"/>
  </w:style>
  <w:style w:type="character" w:customStyle="1" w:styleId="affffffffffffffffffffffff">
    <w:name w:val="Символ нумерации"/>
    <w:uiPriority w:val="99"/>
    <w:qFormat/>
    <w:rsid w:val="0084131C"/>
  </w:style>
  <w:style w:type="character" w:customStyle="1" w:styleId="1ffffffff1">
    <w:name w:val="Знак концевой сноски1"/>
    <w:uiPriority w:val="99"/>
    <w:rsid w:val="0084131C"/>
    <w:rPr>
      <w:vertAlign w:val="superscript"/>
    </w:rPr>
  </w:style>
  <w:style w:type="paragraph" w:customStyle="1" w:styleId="WW-0">
    <w:name w:val="WW-Заголовок"/>
    <w:basedOn w:val="aff6"/>
    <w:next w:val="afffffffff8"/>
    <w:uiPriority w:val="99"/>
    <w:qFormat/>
    <w:rsid w:val="0084131C"/>
    <w:pPr>
      <w:suppressAutoHyphens/>
      <w:jc w:val="center"/>
    </w:pPr>
    <w:rPr>
      <w:rFonts w:eastAsia="Calibri"/>
      <w:b/>
      <w:bCs/>
    </w:rPr>
  </w:style>
  <w:style w:type="paragraph" w:customStyle="1" w:styleId="affffffffffffffffffffffff0">
    <w:name w:val="Содержимое врезки"/>
    <w:basedOn w:val="affc"/>
    <w:uiPriority w:val="99"/>
    <w:qFormat/>
    <w:rsid w:val="0084131C"/>
    <w:pPr>
      <w:suppressAutoHyphens/>
      <w:spacing w:after="0"/>
      <w:jc w:val="center"/>
    </w:pPr>
    <w:rPr>
      <w:rFonts w:eastAsia="Calibri"/>
      <w:b/>
      <w:bCs/>
    </w:rPr>
  </w:style>
  <w:style w:type="character" w:customStyle="1" w:styleId="FMSOsnovnoytext">
    <w:name w:val="FMS_Osnovnoy_text Знак"/>
    <w:link w:val="FMSOsnovnoytext0"/>
    <w:locked/>
    <w:rsid w:val="0084131C"/>
    <w:rPr>
      <w:sz w:val="24"/>
    </w:rPr>
  </w:style>
  <w:style w:type="paragraph" w:customStyle="1" w:styleId="FMSOsnovnoytext0">
    <w:name w:val="FMS_Osnovnoy_text"/>
    <w:basedOn w:val="aff6"/>
    <w:link w:val="FMSOsnovnoytext"/>
    <w:qFormat/>
    <w:rsid w:val="0084131C"/>
    <w:pPr>
      <w:keepLines/>
      <w:spacing w:before="60" w:after="60"/>
      <w:ind w:left="57" w:right="57" w:firstLine="720"/>
      <w:jc w:val="both"/>
    </w:pPr>
    <w:rPr>
      <w:szCs w:val="20"/>
    </w:rPr>
  </w:style>
  <w:style w:type="paragraph" w:customStyle="1" w:styleId="affffffffffffffffffffffff1">
    <w:name w:val="Нормальный"/>
    <w:qFormat/>
    <w:rsid w:val="007F208E"/>
    <w:rPr>
      <w:rFonts w:ascii="Arial" w:hAnsi="Arial"/>
      <w:snapToGrid w:val="0"/>
      <w:sz w:val="24"/>
    </w:rPr>
  </w:style>
  <w:style w:type="character" w:customStyle="1" w:styleId="blk2">
    <w:name w:val="blk2"/>
    <w:rsid w:val="0079044A"/>
    <w:rPr>
      <w:vanish w:val="0"/>
      <w:webHidden w:val="0"/>
      <w:specVanish w:val="0"/>
    </w:rPr>
  </w:style>
  <w:style w:type="paragraph" w:customStyle="1" w:styleId="Style4">
    <w:name w:val="Style4"/>
    <w:basedOn w:val="aff6"/>
    <w:qFormat/>
    <w:rsid w:val="002E46DA"/>
    <w:pPr>
      <w:widowControl w:val="0"/>
      <w:autoSpaceDE w:val="0"/>
      <w:autoSpaceDN w:val="0"/>
      <w:adjustRightInd w:val="0"/>
      <w:spacing w:line="374" w:lineRule="exact"/>
      <w:jc w:val="both"/>
    </w:pPr>
  </w:style>
  <w:style w:type="character" w:customStyle="1" w:styleId="FontStyle13">
    <w:name w:val="Font Style13"/>
    <w:uiPriority w:val="99"/>
    <w:rsid w:val="002E46DA"/>
    <w:rPr>
      <w:rFonts w:ascii="Times New Roman" w:hAnsi="Times New Roman"/>
      <w:b/>
      <w:sz w:val="26"/>
    </w:rPr>
  </w:style>
  <w:style w:type="table" w:customStyle="1" w:styleId="2ffffb">
    <w:name w:val="Сетка таблицы2"/>
    <w:basedOn w:val="aff8"/>
    <w:next w:val="affff2"/>
    <w:uiPriority w:val="59"/>
    <w:rsid w:val="00B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qFormat/>
    <w:rsid w:val="009766EC"/>
    <w:pPr>
      <w:widowControl w:val="0"/>
      <w:autoSpaceDE w:val="0"/>
      <w:autoSpaceDN w:val="0"/>
      <w:adjustRightInd w:val="0"/>
    </w:pPr>
    <w:rPr>
      <w:sz w:val="24"/>
      <w:szCs w:val="24"/>
    </w:rPr>
  </w:style>
  <w:style w:type="character" w:customStyle="1" w:styleId="Heading3Char14">
    <w:name w:val="Heading 3 Char14"/>
    <w:aliases w:val="H3 Char14,h:3 Char14,h Char14,31 Char14,ITT t3 Char14,PA Minor Section Char14,TE Heading Char14,Title3 Char14,list Char14,l3 Char14,Level 3 Head Char14,h3 Char14,H31 Char14,H32 Char14,H33 Char14,H34 Char14,H35 Char14,título 3 Char14"/>
    <w:uiPriority w:val="99"/>
    <w:semiHidden/>
    <w:locked/>
    <w:rsid w:val="00D520A5"/>
    <w:rPr>
      <w:rFonts w:ascii="Cambria" w:hAnsi="Cambria" w:cs="Times New Roman"/>
      <w:b/>
      <w:bCs/>
      <w:sz w:val="26"/>
      <w:szCs w:val="26"/>
    </w:rPr>
  </w:style>
  <w:style w:type="character" w:customStyle="1" w:styleId="Heading3Char13">
    <w:name w:val="Heading 3 Char13"/>
    <w:aliases w:val="H3 Char13,h:3 Char13,h Char13,31 Char13,ITT t3 Char13,PA Minor Section Char13,TE Heading Char13,Title3 Char13,list Char13,l3 Char13,Level 3 Head Char13,h3 Char13,H31 Char13,H32 Char13,H33 Char13,H34 Char13,H35 Char13,título 3 Char13"/>
    <w:uiPriority w:val="99"/>
    <w:semiHidden/>
    <w:locked/>
    <w:rsid w:val="00D520A5"/>
    <w:rPr>
      <w:rFonts w:ascii="Cambria" w:hAnsi="Cambria" w:cs="Times New Roman"/>
      <w:b/>
      <w:bCs/>
      <w:sz w:val="26"/>
      <w:szCs w:val="26"/>
    </w:rPr>
  </w:style>
  <w:style w:type="character" w:customStyle="1" w:styleId="Heading3Char12">
    <w:name w:val="Heading 3 Char12"/>
    <w:aliases w:val="H3 Char12,h:3 Char12,h Char12,31 Char12,ITT t3 Char12,PA Minor Section Char12,TE Heading Char12,Title3 Char12,list Char12,l3 Char12,Level 3 Head Char12,h3 Char12,H31 Char12,H32 Char12,H33 Char12,H34 Char12,H35 Char12,título 3 Char12"/>
    <w:uiPriority w:val="99"/>
    <w:semiHidden/>
    <w:locked/>
    <w:rsid w:val="00D520A5"/>
    <w:rPr>
      <w:rFonts w:ascii="Cambria" w:hAnsi="Cambria" w:cs="Times New Roman"/>
      <w:b/>
      <w:bCs/>
      <w:sz w:val="26"/>
      <w:szCs w:val="26"/>
    </w:rPr>
  </w:style>
  <w:style w:type="character" w:customStyle="1" w:styleId="Heading3Char11">
    <w:name w:val="Heading 3 Char11"/>
    <w:aliases w:val="H3 Char11,h:3 Char11,h Char11,31 Char11,ITT t3 Char11,PA Minor Section Char11,TE Heading Char11,Title3 Char11,list Char11,l3 Char11,Level 3 Head Char11,h3 Char11,H31 Char11,H32 Char11,H33 Char11,H34 Char11,H35 Char11,título 3 Char11"/>
    <w:uiPriority w:val="99"/>
    <w:semiHidden/>
    <w:locked/>
    <w:rsid w:val="00D520A5"/>
    <w:rPr>
      <w:rFonts w:ascii="Cambria" w:hAnsi="Cambria" w:cs="Times New Roman"/>
      <w:b/>
      <w:bCs/>
      <w:sz w:val="26"/>
      <w:szCs w:val="26"/>
    </w:rPr>
  </w:style>
  <w:style w:type="character" w:customStyle="1" w:styleId="Heading3Char10">
    <w:name w:val="Heading 3 Char10"/>
    <w:aliases w:val="H3 Char10,h:3 Char10,h Char10,31 Char10,ITT t3 Char10,PA Minor Section Char10,TE Heading Char10,Title3 Char10,list Char10,l3 Char10,Level 3 Head Char10,h3 Char10,H31 Char10,H32 Char10,H33 Char10,H34 Char10,H35 Char10,título 3 Char10"/>
    <w:uiPriority w:val="99"/>
    <w:semiHidden/>
    <w:locked/>
    <w:rsid w:val="00D520A5"/>
    <w:rPr>
      <w:rFonts w:ascii="Cambria" w:hAnsi="Cambria" w:cs="Times New Roman"/>
      <w:b/>
      <w:bCs/>
      <w:sz w:val="26"/>
      <w:szCs w:val="26"/>
    </w:rPr>
  </w:style>
  <w:style w:type="character" w:customStyle="1" w:styleId="Heading3Char9">
    <w:name w:val="Heading 3 Char9"/>
    <w:aliases w:val="H3 Char9,h:3 Char9,h Char9,31 Char9,ITT t3 Char9,PA Minor Section Char9,TE Heading Char9,Title3 Char9,list Char9,l3 Char9,Level 3 Head Char9,h3 Char9,H31 Char9,H32 Char9,H33 Char9,H34 Char9,H35 Char9,título 3 Char9,subhead Char9,1. Char9"/>
    <w:uiPriority w:val="99"/>
    <w:semiHidden/>
    <w:locked/>
    <w:rsid w:val="00D520A5"/>
    <w:rPr>
      <w:rFonts w:ascii="Cambria" w:hAnsi="Cambria" w:cs="Times New Roman"/>
      <w:b/>
      <w:bCs/>
      <w:sz w:val="26"/>
      <w:szCs w:val="26"/>
    </w:rPr>
  </w:style>
  <w:style w:type="character" w:customStyle="1" w:styleId="Heading3Char8">
    <w:name w:val="Heading 3 Char8"/>
    <w:aliases w:val="H3 Char8,h:3 Char8,h Char8,31 Char8,ITT t3 Char8,PA Minor Section Char8,TE Heading Char8,Title3 Char8,list Char8,l3 Char8,Level 3 Head Char8,h3 Char8,H31 Char8,H32 Char8,H33 Char8,H34 Char8,H35 Char8,título 3 Char8,subhead Char8,1. Char8"/>
    <w:uiPriority w:val="99"/>
    <w:semiHidden/>
    <w:locked/>
    <w:rsid w:val="00D520A5"/>
    <w:rPr>
      <w:rFonts w:ascii="Cambria" w:hAnsi="Cambria" w:cs="Times New Roman"/>
      <w:b/>
      <w:bCs/>
      <w:sz w:val="26"/>
      <w:szCs w:val="26"/>
    </w:rPr>
  </w:style>
  <w:style w:type="character" w:customStyle="1" w:styleId="Heading3Char7">
    <w:name w:val="Heading 3 Char7"/>
    <w:aliases w:val="H3 Char7,h:3 Char7,h Char7,31 Char7,ITT t3 Char7,PA Minor Section Char7,TE Heading Char7,Title3 Char7,list Char7,l3 Char7,Level 3 Head Char7,h3 Char7,H31 Char7,H32 Char7,H33 Char7,H34 Char7,H35 Char7,título 3 Char7,subhead Char7,1. Char7"/>
    <w:uiPriority w:val="99"/>
    <w:semiHidden/>
    <w:locked/>
    <w:rsid w:val="00D520A5"/>
    <w:rPr>
      <w:rFonts w:ascii="Cambria" w:hAnsi="Cambria" w:cs="Times New Roman"/>
      <w:b/>
      <w:bCs/>
      <w:sz w:val="26"/>
      <w:szCs w:val="26"/>
    </w:rPr>
  </w:style>
  <w:style w:type="character" w:customStyle="1" w:styleId="Heading3Char6">
    <w:name w:val="Heading 3 Char6"/>
    <w:aliases w:val="H3 Char6,h:3 Char6,h Char6,31 Char6,ITT t3 Char6,PA Minor Section Char6,TE Heading Char6,Title3 Char6,list Char6,l3 Char6,Level 3 Head Char6,h3 Char6,H31 Char6,H32 Char6,H33 Char6,H34 Char6,H35 Char6,título 3 Char6,subhead Char6,1. Char6"/>
    <w:uiPriority w:val="99"/>
    <w:semiHidden/>
    <w:locked/>
    <w:rsid w:val="00D520A5"/>
    <w:rPr>
      <w:rFonts w:ascii="Cambria" w:hAnsi="Cambria" w:cs="Times New Roman"/>
      <w:b/>
      <w:bCs/>
      <w:sz w:val="26"/>
      <w:szCs w:val="26"/>
    </w:rPr>
  </w:style>
  <w:style w:type="character" w:customStyle="1" w:styleId="Heading3Char5">
    <w:name w:val="Heading 3 Char5"/>
    <w:aliases w:val="H3 Char5,h:3 Char5,h Char5,31 Char5,ITT t3 Char5,PA Minor Section Char5,TE Heading Char5,Title3 Char5,list Char5,l3 Char5,Level 3 Head Char5,h3 Char5,H31 Char5,H32 Char5,H33 Char5,H34 Char5,H35 Char5,título 3 Char5,subhead Char5,1. Char5"/>
    <w:uiPriority w:val="99"/>
    <w:semiHidden/>
    <w:locked/>
    <w:rsid w:val="00D520A5"/>
    <w:rPr>
      <w:rFonts w:ascii="Cambria" w:hAnsi="Cambria" w:cs="Times New Roman"/>
      <w:b/>
      <w:bCs/>
      <w:sz w:val="26"/>
      <w:szCs w:val="26"/>
    </w:rPr>
  </w:style>
  <w:style w:type="character" w:customStyle="1" w:styleId="Heading3Char4">
    <w:name w:val="Heading 3 Char4"/>
    <w:aliases w:val="H3 Char4,h:3 Char4,h Char4,31 Char4,ITT t3 Char4,PA Minor Section Char4,TE Heading Char4,Title3 Char4,list Char4,l3 Char4,Level 3 Head Char4,h3 Char4,H31 Char4,H32 Char4,H33 Char4,H34 Char4,H35 Char4,título 3 Char4,subhead Char4,1. Char4"/>
    <w:uiPriority w:val="99"/>
    <w:semiHidden/>
    <w:locked/>
    <w:rsid w:val="00D520A5"/>
    <w:rPr>
      <w:rFonts w:ascii="Cambria" w:hAnsi="Cambria" w:cs="Times New Roman"/>
      <w:b/>
      <w:bCs/>
      <w:sz w:val="26"/>
      <w:szCs w:val="26"/>
    </w:rPr>
  </w:style>
  <w:style w:type="character" w:customStyle="1" w:styleId="Heading3Char3">
    <w:name w:val="Heading 3 Char3"/>
    <w:aliases w:val="H3 Char3,h:3 Char3,h Char3,31 Char3,ITT t3 Char3,PA Minor Section Char3,TE Heading Char3,Title3 Char3,list Char3,l3 Char3,Level 3 Head Char3,h3 Char3,H31 Char3,H32 Char3,H33 Char3,H34 Char3,H35 Char3,título 3 Char3,subhead Char3,1. Char3"/>
    <w:uiPriority w:val="99"/>
    <w:semiHidden/>
    <w:locked/>
    <w:rsid w:val="00D520A5"/>
    <w:rPr>
      <w:rFonts w:ascii="Cambria" w:hAnsi="Cambria" w:cs="Times New Roman"/>
      <w:b/>
      <w:bCs/>
      <w:sz w:val="26"/>
      <w:szCs w:val="26"/>
    </w:rPr>
  </w:style>
  <w:style w:type="character" w:customStyle="1" w:styleId="PlainTextChar1">
    <w:name w:val="Plain Text Char1"/>
    <w:uiPriority w:val="99"/>
    <w:semiHidden/>
    <w:locked/>
    <w:rsid w:val="00D520A5"/>
    <w:rPr>
      <w:rFonts w:ascii="Courier New" w:hAnsi="Courier New"/>
    </w:rPr>
  </w:style>
  <w:style w:type="character" w:customStyle="1" w:styleId="SubtitleChar">
    <w:name w:val="Subtitle Char"/>
    <w:uiPriority w:val="99"/>
    <w:locked/>
    <w:rsid w:val="00D520A5"/>
    <w:rPr>
      <w:rFonts w:ascii="Cambria" w:hAnsi="Cambria" w:cs="Times New Roman"/>
      <w:sz w:val="24"/>
      <w:szCs w:val="24"/>
    </w:rPr>
  </w:style>
  <w:style w:type="character" w:customStyle="1" w:styleId="DocumentMapChar1">
    <w:name w:val="Document Map Char1"/>
    <w:uiPriority w:val="99"/>
    <w:semiHidden/>
    <w:locked/>
    <w:rsid w:val="00D520A5"/>
    <w:rPr>
      <w:rFonts w:ascii="Tahoma" w:hAnsi="Tahoma"/>
      <w:shd w:val="clear" w:color="auto" w:fill="000080"/>
    </w:rPr>
  </w:style>
  <w:style w:type="character" w:customStyle="1" w:styleId="611pt">
    <w:name w:val="Основной текст (6) + 11 pt"/>
    <w:uiPriority w:val="99"/>
    <w:rsid w:val="00D520A5"/>
    <w:rPr>
      <w:sz w:val="22"/>
      <w:shd w:val="clear" w:color="auto" w:fill="FFFFFF"/>
    </w:rPr>
  </w:style>
  <w:style w:type="paragraph" w:customStyle="1" w:styleId="1ffffffff2">
    <w:name w:val="Знак1 Знак Знак Знак"/>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paragraph" w:customStyle="1" w:styleId="11e">
    <w:name w:val="Знак1 Знак Знак Знак Знак Знак Знак Знак Знак1 Знак"/>
    <w:basedOn w:val="aff6"/>
    <w:next w:val="aff6"/>
    <w:uiPriority w:val="99"/>
    <w:semiHidden/>
    <w:qFormat/>
    <w:rsid w:val="00D520A5"/>
    <w:pPr>
      <w:spacing w:after="160"/>
    </w:pPr>
    <w:rPr>
      <w:rFonts w:ascii="Arial" w:hAnsi="Arial" w:cs="Arial"/>
      <w:sz w:val="20"/>
      <w:szCs w:val="20"/>
      <w:lang w:val="en-US" w:eastAsia="en-US"/>
    </w:rPr>
  </w:style>
  <w:style w:type="paragraph" w:customStyle="1" w:styleId="1ffffffff3">
    <w:name w:val="Знак Знак Знак Знак Знак Знак Знак1 Знак Знак Знак Знак Знак Знак"/>
    <w:basedOn w:val="aff6"/>
    <w:uiPriority w:val="99"/>
    <w:qFormat/>
    <w:rsid w:val="00D520A5"/>
    <w:pPr>
      <w:spacing w:after="160" w:line="240" w:lineRule="exact"/>
    </w:pPr>
    <w:rPr>
      <w:rFonts w:ascii="Verdana" w:hAnsi="Verdana"/>
      <w:lang w:val="en-US" w:eastAsia="en-US"/>
    </w:rPr>
  </w:style>
  <w:style w:type="character" w:customStyle="1" w:styleId="152">
    <w:name w:val="Знак Знак152"/>
    <w:uiPriority w:val="99"/>
    <w:locked/>
    <w:rsid w:val="00D520A5"/>
    <w:rPr>
      <w:sz w:val="24"/>
      <w:lang w:val="ru-RU" w:eastAsia="ru-RU"/>
    </w:rPr>
  </w:style>
  <w:style w:type="character" w:customStyle="1" w:styleId="1010">
    <w:name w:val="Знак Знак101"/>
    <w:uiPriority w:val="99"/>
    <w:locked/>
    <w:rsid w:val="00D520A5"/>
    <w:rPr>
      <w:lang w:val="ru-RU" w:eastAsia="ru-RU"/>
    </w:rPr>
  </w:style>
  <w:style w:type="character" w:customStyle="1" w:styleId="510">
    <w:name w:val="Знак Знак51"/>
    <w:uiPriority w:val="99"/>
    <w:locked/>
    <w:rsid w:val="00D520A5"/>
    <w:rPr>
      <w:rFonts w:ascii="Times New Roman" w:hAnsi="Times New Roman"/>
      <w:sz w:val="20"/>
      <w:lang w:eastAsia="ru-RU"/>
    </w:rPr>
  </w:style>
  <w:style w:type="paragraph" w:customStyle="1" w:styleId="2ffffc">
    <w:name w:val="Знак Знак Знак Знак Знак Знак Знак Знак Знак Знак2"/>
    <w:basedOn w:val="aff6"/>
    <w:uiPriority w:val="99"/>
    <w:qFormat/>
    <w:rsid w:val="00D520A5"/>
    <w:pPr>
      <w:spacing w:after="160" w:line="240" w:lineRule="exact"/>
    </w:pPr>
    <w:rPr>
      <w:rFonts w:ascii="Verdana" w:hAnsi="Verdana"/>
      <w:lang w:val="en-US" w:eastAsia="en-US"/>
    </w:rPr>
  </w:style>
  <w:style w:type="character" w:customStyle="1" w:styleId="171">
    <w:name w:val="Знак Знак171"/>
    <w:uiPriority w:val="99"/>
    <w:semiHidden/>
    <w:locked/>
    <w:rsid w:val="00D520A5"/>
    <w:rPr>
      <w:sz w:val="24"/>
      <w:lang w:val="ru-RU" w:eastAsia="ru-RU"/>
    </w:rPr>
  </w:style>
  <w:style w:type="character" w:customStyle="1" w:styleId="153">
    <w:name w:val="Знак Знак153"/>
    <w:uiPriority w:val="99"/>
    <w:locked/>
    <w:rsid w:val="00D520A5"/>
    <w:rPr>
      <w:sz w:val="24"/>
      <w:lang w:val="ru-RU" w:eastAsia="ru-RU"/>
    </w:rPr>
  </w:style>
  <w:style w:type="character" w:customStyle="1" w:styleId="1020">
    <w:name w:val="Знак Знак102"/>
    <w:uiPriority w:val="99"/>
    <w:locked/>
    <w:rsid w:val="00D520A5"/>
    <w:rPr>
      <w:lang w:val="ru-RU" w:eastAsia="ru-RU"/>
    </w:rPr>
  </w:style>
  <w:style w:type="character" w:customStyle="1" w:styleId="920">
    <w:name w:val="Знак Знак92"/>
    <w:uiPriority w:val="99"/>
    <w:locked/>
    <w:rsid w:val="00D520A5"/>
    <w:rPr>
      <w:sz w:val="24"/>
      <w:lang w:val="ru-RU" w:eastAsia="ru-RU"/>
    </w:rPr>
  </w:style>
  <w:style w:type="character" w:customStyle="1" w:styleId="820">
    <w:name w:val="Знак Знак82"/>
    <w:uiPriority w:val="99"/>
    <w:locked/>
    <w:rsid w:val="00D520A5"/>
    <w:rPr>
      <w:b/>
      <w:lang w:val="ru-RU" w:eastAsia="ru-RU"/>
    </w:rPr>
  </w:style>
  <w:style w:type="character" w:customStyle="1" w:styleId="1620">
    <w:name w:val="Знак Знак162"/>
    <w:uiPriority w:val="99"/>
    <w:locked/>
    <w:rsid w:val="00D520A5"/>
    <w:rPr>
      <w:sz w:val="24"/>
      <w:lang w:val="ru-RU" w:eastAsia="ru-RU"/>
    </w:rPr>
  </w:style>
  <w:style w:type="character" w:customStyle="1" w:styleId="620">
    <w:name w:val="Знак Знак62"/>
    <w:uiPriority w:val="99"/>
    <w:locked/>
    <w:rsid w:val="00D520A5"/>
    <w:rPr>
      <w:color w:val="000000"/>
      <w:spacing w:val="13"/>
      <w:sz w:val="24"/>
      <w:lang w:val="ru-RU" w:eastAsia="ru-RU"/>
    </w:rPr>
  </w:style>
  <w:style w:type="character" w:customStyle="1" w:styleId="520">
    <w:name w:val="Знак Знак52"/>
    <w:uiPriority w:val="99"/>
    <w:locked/>
    <w:rsid w:val="00D520A5"/>
    <w:rPr>
      <w:sz w:val="16"/>
      <w:lang w:val="ru-RU" w:eastAsia="ru-RU"/>
    </w:rPr>
  </w:style>
  <w:style w:type="character" w:customStyle="1" w:styleId="411">
    <w:name w:val="Знак Знак41"/>
    <w:uiPriority w:val="99"/>
    <w:semiHidden/>
    <w:locked/>
    <w:rsid w:val="00D520A5"/>
    <w:rPr>
      <w:rFonts w:ascii="Courier New" w:hAnsi="Courier New"/>
    </w:rPr>
  </w:style>
  <w:style w:type="paragraph" w:customStyle="1" w:styleId="232">
    <w:name w:val="Знак Знак2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224">
    <w:name w:val="Знак2 Знак Знак Знак2"/>
    <w:basedOn w:val="aff6"/>
    <w:uiPriority w:val="99"/>
    <w:qFormat/>
    <w:rsid w:val="00D520A5"/>
    <w:pPr>
      <w:spacing w:after="160" w:line="240" w:lineRule="exact"/>
    </w:pPr>
    <w:rPr>
      <w:rFonts w:ascii="Verdana" w:hAnsi="Verdana"/>
      <w:color w:val="000000"/>
      <w:lang w:val="en-US" w:eastAsia="en-US"/>
    </w:rPr>
  </w:style>
  <w:style w:type="paragraph" w:customStyle="1" w:styleId="4f7">
    <w:name w:val="Знак4"/>
    <w:basedOn w:val="aff6"/>
    <w:uiPriority w:val="99"/>
    <w:qFormat/>
    <w:rsid w:val="00D520A5"/>
    <w:pPr>
      <w:spacing w:before="100" w:beforeAutospacing="1" w:after="100" w:afterAutospacing="1"/>
    </w:pPr>
    <w:rPr>
      <w:rFonts w:ascii="Tahoma" w:hAnsi="Tahoma"/>
      <w:sz w:val="20"/>
      <w:szCs w:val="20"/>
      <w:lang w:val="en-US" w:eastAsia="en-US"/>
    </w:rPr>
  </w:style>
  <w:style w:type="paragraph" w:customStyle="1" w:styleId="3fff5">
    <w:name w:val="Знак Знак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11f">
    <w:name w:val="Знак1 Знак Знак Знак1"/>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character" w:customStyle="1" w:styleId="HTMLAddressChar1">
    <w:name w:val="HTML Address Char1"/>
    <w:uiPriority w:val="99"/>
    <w:semiHidden/>
    <w:rsid w:val="00D520A5"/>
    <w:rPr>
      <w:i/>
      <w:iCs/>
      <w:sz w:val="24"/>
      <w:szCs w:val="24"/>
    </w:rPr>
  </w:style>
  <w:style w:type="character" w:customStyle="1" w:styleId="ClosingChar1">
    <w:name w:val="Closing Char1"/>
    <w:uiPriority w:val="99"/>
    <w:semiHidden/>
    <w:rsid w:val="00D520A5"/>
    <w:rPr>
      <w:sz w:val="24"/>
      <w:szCs w:val="24"/>
    </w:rPr>
  </w:style>
  <w:style w:type="character" w:customStyle="1" w:styleId="SignatureChar1">
    <w:name w:val="Signature Char1"/>
    <w:uiPriority w:val="99"/>
    <w:semiHidden/>
    <w:rsid w:val="00D520A5"/>
    <w:rPr>
      <w:sz w:val="24"/>
      <w:szCs w:val="24"/>
    </w:rPr>
  </w:style>
  <w:style w:type="character" w:customStyle="1" w:styleId="MessageHeaderChar1">
    <w:name w:val="Message Header Char1"/>
    <w:uiPriority w:val="99"/>
    <w:semiHidden/>
    <w:rsid w:val="00D520A5"/>
    <w:rPr>
      <w:rFonts w:ascii="Cambria" w:eastAsia="Times New Roman" w:hAnsi="Cambria" w:cs="Times New Roman"/>
      <w:sz w:val="24"/>
      <w:szCs w:val="24"/>
      <w:shd w:val="pct20" w:color="auto" w:fill="auto"/>
    </w:rPr>
  </w:style>
  <w:style w:type="character" w:customStyle="1" w:styleId="SubtitleChar1">
    <w:name w:val="Subtitle Char1"/>
    <w:uiPriority w:val="11"/>
    <w:rsid w:val="00D520A5"/>
    <w:rPr>
      <w:rFonts w:ascii="Cambria" w:eastAsia="Times New Roman" w:hAnsi="Cambria" w:cs="Times New Roman"/>
      <w:sz w:val="24"/>
      <w:szCs w:val="24"/>
    </w:rPr>
  </w:style>
  <w:style w:type="character" w:customStyle="1" w:styleId="SalutationChar1">
    <w:name w:val="Salutation Char1"/>
    <w:uiPriority w:val="99"/>
    <w:semiHidden/>
    <w:rsid w:val="00D520A5"/>
    <w:rPr>
      <w:sz w:val="24"/>
      <w:szCs w:val="24"/>
    </w:rPr>
  </w:style>
  <w:style w:type="character" w:customStyle="1" w:styleId="DateChar1">
    <w:name w:val="Date Char1"/>
    <w:uiPriority w:val="99"/>
    <w:semiHidden/>
    <w:rsid w:val="00D520A5"/>
    <w:rPr>
      <w:sz w:val="24"/>
      <w:szCs w:val="24"/>
    </w:rPr>
  </w:style>
  <w:style w:type="character" w:customStyle="1" w:styleId="BodyTextFirstIndentChar1">
    <w:name w:val="Body Text First Indent Char1"/>
    <w:uiPriority w:val="99"/>
    <w:semiHidden/>
    <w:rsid w:val="00D520A5"/>
    <w:rPr>
      <w:sz w:val="24"/>
      <w:szCs w:val="24"/>
      <w:lang w:val="ru-RU" w:eastAsia="ru-RU"/>
    </w:rPr>
  </w:style>
  <w:style w:type="character" w:customStyle="1" w:styleId="BodyTextFirstIndent2Char1">
    <w:name w:val="Body Text First Indent 2 Char1"/>
    <w:uiPriority w:val="99"/>
    <w:semiHidden/>
    <w:rsid w:val="00D520A5"/>
    <w:rPr>
      <w:rFonts w:cs="Times New Roman"/>
      <w:sz w:val="24"/>
      <w:szCs w:val="24"/>
    </w:rPr>
  </w:style>
  <w:style w:type="paragraph" w:customStyle="1" w:styleId="21c">
    <w:name w:val="Знак Знак Знак2 Знак1"/>
    <w:basedOn w:val="aff6"/>
    <w:uiPriority w:val="99"/>
    <w:qFormat/>
    <w:rsid w:val="00D520A5"/>
    <w:pPr>
      <w:widowControl w:val="0"/>
      <w:adjustRightInd w:val="0"/>
      <w:spacing w:after="160" w:line="240" w:lineRule="exact"/>
      <w:jc w:val="right"/>
    </w:pPr>
    <w:rPr>
      <w:sz w:val="20"/>
      <w:szCs w:val="20"/>
      <w:lang w:val="en-GB" w:eastAsia="en-US"/>
    </w:rPr>
  </w:style>
  <w:style w:type="paragraph" w:customStyle="1" w:styleId="Style24">
    <w:name w:val="Style24"/>
    <w:basedOn w:val="aff6"/>
    <w:qFormat/>
    <w:rsid w:val="00D520A5"/>
    <w:pPr>
      <w:widowControl w:val="0"/>
      <w:autoSpaceDE w:val="0"/>
      <w:autoSpaceDN w:val="0"/>
      <w:adjustRightInd w:val="0"/>
      <w:spacing w:line="278" w:lineRule="exact"/>
      <w:ind w:hanging="331"/>
    </w:pPr>
    <w:rPr>
      <w:sz w:val="28"/>
    </w:rPr>
  </w:style>
  <w:style w:type="character" w:customStyle="1" w:styleId="FontStyle45">
    <w:name w:val="Font Style45"/>
    <w:uiPriority w:val="99"/>
    <w:rsid w:val="00D520A5"/>
    <w:rPr>
      <w:rFonts w:ascii="Times New Roman" w:hAnsi="Times New Roman"/>
      <w:color w:val="000000"/>
      <w:sz w:val="22"/>
    </w:rPr>
  </w:style>
  <w:style w:type="paragraph" w:customStyle="1" w:styleId="Style16">
    <w:name w:val="Style16"/>
    <w:basedOn w:val="aff6"/>
    <w:qFormat/>
    <w:rsid w:val="00D520A5"/>
    <w:pPr>
      <w:widowControl w:val="0"/>
      <w:autoSpaceDE w:val="0"/>
      <w:autoSpaceDN w:val="0"/>
      <w:adjustRightInd w:val="0"/>
      <w:spacing w:line="287" w:lineRule="exact"/>
      <w:jc w:val="both"/>
    </w:pPr>
    <w:rPr>
      <w:sz w:val="28"/>
    </w:rPr>
  </w:style>
  <w:style w:type="paragraph" w:customStyle="1" w:styleId="NoSpacing1">
    <w:name w:val="No Spacing1"/>
    <w:uiPriority w:val="99"/>
    <w:qFormat/>
    <w:rsid w:val="00D520A5"/>
    <w:rPr>
      <w:rFonts w:ascii="PT Sans" w:hAnsi="PT Sans"/>
      <w:szCs w:val="22"/>
      <w:lang w:eastAsia="en-US"/>
    </w:rPr>
  </w:style>
  <w:style w:type="paragraph" w:customStyle="1" w:styleId="WW-3">
    <w:name w:val="WW-Основной текст с отступом 3"/>
    <w:basedOn w:val="aff6"/>
    <w:qFormat/>
    <w:rsid w:val="009B5D5B"/>
    <w:pPr>
      <w:suppressAutoHyphens/>
      <w:ind w:left="-540"/>
      <w:jc w:val="both"/>
    </w:pPr>
    <w:rPr>
      <w:rFonts w:ascii="Arial" w:hAnsi="Arial" w:cs="Arial"/>
      <w:sz w:val="17"/>
      <w:lang w:eastAsia="ar-SA"/>
    </w:rPr>
  </w:style>
  <w:style w:type="paragraph" w:customStyle="1" w:styleId="1VI">
    <w:name w:val="Заголовок 1 (раздел VI)"/>
    <w:basedOn w:val="1f1"/>
    <w:qFormat/>
    <w:rsid w:val="009B5D5B"/>
    <w:pPr>
      <w:keepLines/>
      <w:tabs>
        <w:tab w:val="num" w:pos="643"/>
      </w:tabs>
      <w:suppressAutoHyphens/>
      <w:autoSpaceDE/>
      <w:autoSpaceDN/>
      <w:adjustRightInd/>
      <w:spacing w:before="240" w:after="60"/>
      <w:ind w:left="643" w:right="567" w:firstLine="709"/>
    </w:pPr>
    <w:rPr>
      <w:rFonts w:ascii="Arial" w:hAnsi="Arial" w:cs="Arial"/>
      <w:bCs/>
      <w:kern w:val="32"/>
      <w:sz w:val="28"/>
      <w:szCs w:val="32"/>
      <w:lang w:val="ru-RU" w:eastAsia="ru-RU"/>
    </w:rPr>
  </w:style>
  <w:style w:type="paragraph" w:customStyle="1" w:styleId="03zagolovok2">
    <w:name w:val="03zagolovok2"/>
    <w:basedOn w:val="aff6"/>
    <w:qFormat/>
    <w:rsid w:val="009B5D5B"/>
    <w:pPr>
      <w:keepNext/>
      <w:spacing w:before="360" w:after="120" w:line="360" w:lineRule="atLeast"/>
      <w:outlineLvl w:val="1"/>
    </w:pPr>
    <w:rPr>
      <w:rFonts w:ascii="GaramondC" w:hAnsi="GaramondC"/>
      <w:b/>
      <w:color w:val="000000"/>
      <w:sz w:val="28"/>
      <w:szCs w:val="28"/>
    </w:rPr>
  </w:style>
  <w:style w:type="paragraph" w:customStyle="1" w:styleId="affffffffffffffffffffffff2">
    <w:name w:val="втяжка"/>
    <w:basedOn w:val="1ffffffe"/>
    <w:next w:val="1ffffffe"/>
    <w:qFormat/>
    <w:rsid w:val="009B5D5B"/>
    <w:pPr>
      <w:tabs>
        <w:tab w:val="left" w:pos="567"/>
      </w:tabs>
      <w:spacing w:before="57"/>
      <w:ind w:left="567" w:hanging="567"/>
    </w:pPr>
    <w:rPr>
      <w:rFonts w:cs="Times New Roman"/>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6"/>
    <w:qFormat/>
    <w:rsid w:val="009B5D5B"/>
    <w:pPr>
      <w:spacing w:before="100" w:beforeAutospacing="1" w:after="100" w:afterAutospacing="1"/>
    </w:pPr>
    <w:rPr>
      <w:rFonts w:ascii="Tahoma" w:hAnsi="Tahoma"/>
      <w:sz w:val="20"/>
      <w:szCs w:val="20"/>
      <w:lang w:val="en-US" w:eastAsia="en-US"/>
    </w:rPr>
  </w:style>
  <w:style w:type="paragraph" w:customStyle="1" w:styleId="Normalkeepwithnext">
    <w:name w:val="Normal (keep with next)"/>
    <w:basedOn w:val="aff6"/>
    <w:qFormat/>
    <w:rsid w:val="009B5D5B"/>
    <w:pPr>
      <w:keepNext/>
      <w:keepLines/>
    </w:pPr>
    <w:rPr>
      <w:rFonts w:ascii="Arial" w:eastAsia="SimSun" w:hAnsi="Arial"/>
      <w:sz w:val="22"/>
      <w:lang w:val="en-GB" w:eastAsia="zh-CN"/>
    </w:rPr>
  </w:style>
  <w:style w:type="paragraph" w:customStyle="1" w:styleId="11f0">
    <w:name w:val="Обычный11"/>
    <w:qFormat/>
    <w:rsid w:val="009B5D5B"/>
    <w:rPr>
      <w:rFonts w:ascii="NTHelvetica/Cyrillic" w:hAnsi="NTHelvetica/Cyrillic"/>
      <w:color w:val="000080"/>
      <w:sz w:val="16"/>
    </w:rPr>
  </w:style>
  <w:style w:type="paragraph" w:customStyle="1" w:styleId="1ffffffff4">
    <w:name w:val="_Титульный 1"/>
    <w:qFormat/>
    <w:rsid w:val="009B5D5B"/>
    <w:pPr>
      <w:tabs>
        <w:tab w:val="left" w:pos="720"/>
      </w:tabs>
      <w:jc w:val="center"/>
    </w:pPr>
    <w:rPr>
      <w:b/>
      <w:kern w:val="32"/>
      <w:sz w:val="28"/>
      <w:szCs w:val="28"/>
    </w:rPr>
  </w:style>
  <w:style w:type="paragraph" w:customStyle="1" w:styleId="affffffffffffffffffffffff3">
    <w:name w:val="Пункт б/н"/>
    <w:basedOn w:val="aff6"/>
    <w:semiHidden/>
    <w:qFormat/>
    <w:rsid w:val="009B5D5B"/>
    <w:pPr>
      <w:tabs>
        <w:tab w:val="left" w:pos="1134"/>
      </w:tabs>
      <w:ind w:firstLine="567"/>
      <w:jc w:val="both"/>
    </w:pPr>
  </w:style>
  <w:style w:type="paragraph" w:customStyle="1" w:styleId="18">
    <w:name w:val="Маркер1"/>
    <w:basedOn w:val="aff6"/>
    <w:qFormat/>
    <w:rsid w:val="009B5D5B"/>
    <w:pPr>
      <w:numPr>
        <w:numId w:val="112"/>
      </w:numPr>
      <w:spacing w:line="312" w:lineRule="auto"/>
      <w:jc w:val="both"/>
    </w:pPr>
    <w:rPr>
      <w:sz w:val="28"/>
      <w:szCs w:val="28"/>
    </w:rPr>
  </w:style>
  <w:style w:type="paragraph" w:customStyle="1" w:styleId="Pa4">
    <w:name w:val="Pa4"/>
    <w:basedOn w:val="Default"/>
    <w:next w:val="Default"/>
    <w:uiPriority w:val="99"/>
    <w:qFormat/>
    <w:rsid w:val="009B5D5B"/>
    <w:pPr>
      <w:spacing w:line="161" w:lineRule="atLeast"/>
    </w:pPr>
    <w:rPr>
      <w:rFonts w:ascii="Helvetica Cyr Upright" w:hAnsi="Helvetica Cyr Upright"/>
      <w:color w:val="auto"/>
    </w:rPr>
  </w:style>
  <w:style w:type="character" w:customStyle="1" w:styleId="A40">
    <w:name w:val="A4"/>
    <w:uiPriority w:val="99"/>
    <w:qFormat/>
    <w:rsid w:val="009B5D5B"/>
    <w:rPr>
      <w:rFonts w:cs="Helvetica Cyr Upright"/>
      <w:color w:val="43523D"/>
      <w:sz w:val="17"/>
      <w:szCs w:val="17"/>
    </w:rPr>
  </w:style>
  <w:style w:type="character" w:customStyle="1" w:styleId="A50">
    <w:name w:val="A5"/>
    <w:uiPriority w:val="99"/>
    <w:qFormat/>
    <w:rsid w:val="009B5D5B"/>
    <w:rPr>
      <w:rFonts w:cs="Helvetica Cyr Upright"/>
      <w:color w:val="43523D"/>
      <w:sz w:val="10"/>
      <w:szCs w:val="10"/>
    </w:rPr>
  </w:style>
  <w:style w:type="character" w:customStyle="1" w:styleId="A31">
    <w:name w:val="A3"/>
    <w:uiPriority w:val="99"/>
    <w:qFormat/>
    <w:rsid w:val="009B5D5B"/>
    <w:rPr>
      <w:rFonts w:cs="Helvetica Cyr Upright"/>
      <w:color w:val="43523D"/>
      <w:sz w:val="18"/>
      <w:szCs w:val="18"/>
    </w:rPr>
  </w:style>
  <w:style w:type="character" w:customStyle="1" w:styleId="subindex1">
    <w:name w:val="subindex1"/>
    <w:qFormat/>
    <w:rsid w:val="009B5D5B"/>
    <w:rPr>
      <w:sz w:val="12"/>
      <w:szCs w:val="12"/>
    </w:rPr>
  </w:style>
  <w:style w:type="character" w:customStyle="1" w:styleId="affffffffffffffffffffff7">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ffffffffffffffffffff6"/>
    <w:uiPriority w:val="34"/>
    <w:qFormat/>
    <w:rsid w:val="009B5D5B"/>
    <w:rPr>
      <w:sz w:val="24"/>
      <w:szCs w:val="24"/>
    </w:rPr>
  </w:style>
  <w:style w:type="table" w:customStyle="1" w:styleId="1ffffffff5">
    <w:name w:val="Светлый список1"/>
    <w:basedOn w:val="aff8"/>
    <w:uiPriority w:val="61"/>
    <w:rsid w:val="009B5D5B"/>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Num">
    <w:name w:val="ListNum"/>
    <w:basedOn w:val="aff6"/>
    <w:qFormat/>
    <w:rsid w:val="009B5D5B"/>
    <w:pPr>
      <w:tabs>
        <w:tab w:val="left" w:pos="284"/>
      </w:tabs>
      <w:spacing w:before="60"/>
      <w:jc w:val="both"/>
    </w:pPr>
    <w:rPr>
      <w:sz w:val="22"/>
    </w:rPr>
  </w:style>
  <w:style w:type="paragraph" w:customStyle="1" w:styleId="Preformat">
    <w:name w:val="Preformat"/>
    <w:qFormat/>
    <w:rsid w:val="009B5D5B"/>
    <w:pPr>
      <w:autoSpaceDE w:val="0"/>
      <w:autoSpaceDN w:val="0"/>
      <w:adjustRightInd w:val="0"/>
    </w:pPr>
    <w:rPr>
      <w:rFonts w:ascii="Courier New" w:hAnsi="Courier New" w:cs="Courier New"/>
    </w:rPr>
  </w:style>
  <w:style w:type="character" w:customStyle="1" w:styleId="affffffffffffffffffffffff4">
    <w:name w:val="Основной текст_"/>
    <w:link w:val="2ffffd"/>
    <w:qFormat/>
    <w:rsid w:val="009B5D5B"/>
    <w:rPr>
      <w:sz w:val="23"/>
      <w:szCs w:val="23"/>
      <w:shd w:val="clear" w:color="auto" w:fill="FFFFFF"/>
    </w:rPr>
  </w:style>
  <w:style w:type="paragraph" w:customStyle="1" w:styleId="2ffffd">
    <w:name w:val="Основной текст2"/>
    <w:basedOn w:val="aff6"/>
    <w:link w:val="affffffffffffffffffffffff4"/>
    <w:qFormat/>
    <w:rsid w:val="009B5D5B"/>
    <w:pPr>
      <w:shd w:val="clear" w:color="auto" w:fill="FFFFFF"/>
      <w:spacing w:before="480" w:line="0" w:lineRule="atLeast"/>
    </w:pPr>
    <w:rPr>
      <w:sz w:val="23"/>
      <w:szCs w:val="23"/>
    </w:rPr>
  </w:style>
  <w:style w:type="paragraph" w:customStyle="1" w:styleId="affffffffffffffffffffffff5">
    <w:name w:val="Подподпункт"/>
    <w:basedOn w:val="aff6"/>
    <w:uiPriority w:val="99"/>
    <w:qFormat/>
    <w:rsid w:val="009B5D5B"/>
    <w:pPr>
      <w:tabs>
        <w:tab w:val="num" w:pos="1701"/>
      </w:tabs>
      <w:ind w:left="1701" w:hanging="567"/>
      <w:jc w:val="both"/>
    </w:pPr>
  </w:style>
  <w:style w:type="paragraph" w:customStyle="1" w:styleId="Style13">
    <w:name w:val="Style13"/>
    <w:basedOn w:val="aff6"/>
    <w:qFormat/>
    <w:rsid w:val="009B5D5B"/>
    <w:pPr>
      <w:widowControl w:val="0"/>
      <w:autoSpaceDE w:val="0"/>
      <w:autoSpaceDN w:val="0"/>
      <w:adjustRightInd w:val="0"/>
    </w:pPr>
  </w:style>
  <w:style w:type="paragraph" w:customStyle="1" w:styleId="Style14">
    <w:name w:val="Style14"/>
    <w:basedOn w:val="aff6"/>
    <w:qFormat/>
    <w:rsid w:val="009B5D5B"/>
    <w:pPr>
      <w:widowControl w:val="0"/>
      <w:autoSpaceDE w:val="0"/>
      <w:autoSpaceDN w:val="0"/>
      <w:adjustRightInd w:val="0"/>
    </w:pPr>
  </w:style>
  <w:style w:type="paragraph" w:customStyle="1" w:styleId="Style15">
    <w:name w:val="Style15"/>
    <w:basedOn w:val="aff6"/>
    <w:qFormat/>
    <w:rsid w:val="009B5D5B"/>
    <w:pPr>
      <w:widowControl w:val="0"/>
      <w:autoSpaceDE w:val="0"/>
      <w:autoSpaceDN w:val="0"/>
      <w:adjustRightInd w:val="0"/>
      <w:spacing w:line="278" w:lineRule="exact"/>
      <w:ind w:firstLine="610"/>
    </w:pPr>
  </w:style>
  <w:style w:type="paragraph" w:customStyle="1" w:styleId="Style18">
    <w:name w:val="Style18"/>
    <w:basedOn w:val="aff6"/>
    <w:qFormat/>
    <w:rsid w:val="009B5D5B"/>
    <w:pPr>
      <w:widowControl w:val="0"/>
      <w:autoSpaceDE w:val="0"/>
      <w:autoSpaceDN w:val="0"/>
      <w:adjustRightInd w:val="0"/>
    </w:pPr>
  </w:style>
  <w:style w:type="paragraph" w:customStyle="1" w:styleId="Style200">
    <w:name w:val="Style20"/>
    <w:basedOn w:val="aff6"/>
    <w:qFormat/>
    <w:rsid w:val="009B5D5B"/>
    <w:pPr>
      <w:widowControl w:val="0"/>
      <w:autoSpaceDE w:val="0"/>
      <w:autoSpaceDN w:val="0"/>
      <w:adjustRightInd w:val="0"/>
      <w:spacing w:line="283" w:lineRule="exact"/>
      <w:ind w:hanging="336"/>
    </w:pPr>
  </w:style>
  <w:style w:type="paragraph" w:customStyle="1" w:styleId="Style22">
    <w:name w:val="Style22"/>
    <w:basedOn w:val="aff6"/>
    <w:qFormat/>
    <w:rsid w:val="009B5D5B"/>
    <w:pPr>
      <w:widowControl w:val="0"/>
      <w:autoSpaceDE w:val="0"/>
      <w:autoSpaceDN w:val="0"/>
      <w:adjustRightInd w:val="0"/>
    </w:pPr>
  </w:style>
  <w:style w:type="character" w:customStyle="1" w:styleId="FontStyle27">
    <w:name w:val="Font Style27"/>
    <w:qFormat/>
    <w:rsid w:val="009B5D5B"/>
    <w:rPr>
      <w:rFonts w:ascii="Times New Roman" w:hAnsi="Times New Roman" w:cs="Times New Roman"/>
      <w:b/>
      <w:bCs/>
      <w:sz w:val="22"/>
      <w:szCs w:val="22"/>
    </w:rPr>
  </w:style>
  <w:style w:type="character" w:customStyle="1" w:styleId="FontStyle28">
    <w:name w:val="Font Style28"/>
    <w:qFormat/>
    <w:rsid w:val="009B5D5B"/>
    <w:rPr>
      <w:rFonts w:ascii="Times New Roman" w:hAnsi="Times New Roman" w:cs="Times New Roman"/>
      <w:sz w:val="22"/>
      <w:szCs w:val="22"/>
    </w:rPr>
  </w:style>
  <w:style w:type="character" w:customStyle="1" w:styleId="FontStyle29">
    <w:name w:val="Font Style29"/>
    <w:qFormat/>
    <w:rsid w:val="009B5D5B"/>
    <w:rPr>
      <w:rFonts w:ascii="Times New Roman" w:hAnsi="Times New Roman" w:cs="Times New Roman"/>
      <w:b/>
      <w:bCs/>
      <w:sz w:val="18"/>
      <w:szCs w:val="18"/>
    </w:rPr>
  </w:style>
  <w:style w:type="character" w:customStyle="1" w:styleId="FontStyle30">
    <w:name w:val="Font Style30"/>
    <w:qFormat/>
    <w:rsid w:val="009B5D5B"/>
    <w:rPr>
      <w:rFonts w:ascii="Times New Roman" w:hAnsi="Times New Roman" w:cs="Times New Roman"/>
      <w:i/>
      <w:iCs/>
      <w:sz w:val="20"/>
      <w:szCs w:val="20"/>
    </w:rPr>
  </w:style>
  <w:style w:type="character" w:customStyle="1" w:styleId="FontStyle31">
    <w:name w:val="Font Style31"/>
    <w:qFormat/>
    <w:rsid w:val="009B5D5B"/>
    <w:rPr>
      <w:rFonts w:ascii="Times New Roman" w:hAnsi="Times New Roman" w:cs="Times New Roman"/>
      <w:i/>
      <w:iCs/>
      <w:sz w:val="22"/>
      <w:szCs w:val="22"/>
    </w:rPr>
  </w:style>
  <w:style w:type="character" w:customStyle="1" w:styleId="FontStyle34">
    <w:name w:val="Font Style34"/>
    <w:qFormat/>
    <w:rsid w:val="009B5D5B"/>
    <w:rPr>
      <w:rFonts w:ascii="Times New Roman" w:hAnsi="Times New Roman" w:cs="Times New Roman"/>
      <w:sz w:val="34"/>
      <w:szCs w:val="34"/>
    </w:rPr>
  </w:style>
  <w:style w:type="character" w:customStyle="1" w:styleId="FontStyle35">
    <w:name w:val="Font Style35"/>
    <w:qFormat/>
    <w:rsid w:val="009B5D5B"/>
    <w:rPr>
      <w:rFonts w:ascii="Times New Roman" w:hAnsi="Times New Roman" w:cs="Times New Roman"/>
      <w:b/>
      <w:bCs/>
      <w:i/>
      <w:iCs/>
      <w:sz w:val="22"/>
      <w:szCs w:val="22"/>
    </w:rPr>
  </w:style>
  <w:style w:type="character" w:customStyle="1" w:styleId="labelbodytext1">
    <w:name w:val="label_body_text_1"/>
    <w:basedOn w:val="aff7"/>
    <w:qFormat/>
    <w:rsid w:val="009B5D5B"/>
  </w:style>
  <w:style w:type="paragraph" w:customStyle="1" w:styleId="1DocumentHeader1">
    <w:name w:val="Заголовок 1.Document Header1"/>
    <w:basedOn w:val="aff6"/>
    <w:next w:val="aff6"/>
    <w:qFormat/>
    <w:rsid w:val="009B5D5B"/>
    <w:pPr>
      <w:keepNext/>
      <w:spacing w:before="240" w:after="60"/>
      <w:jc w:val="center"/>
      <w:outlineLvl w:val="0"/>
    </w:pPr>
    <w:rPr>
      <w:kern w:val="28"/>
      <w:sz w:val="36"/>
      <w:szCs w:val="36"/>
    </w:rPr>
  </w:style>
  <w:style w:type="paragraph" w:customStyle="1" w:styleId="affffffffffffffffffffffff6">
    <w:name w:val="Подпункт"/>
    <w:basedOn w:val="affff4"/>
    <w:qFormat/>
    <w:rsid w:val="009B5D5B"/>
    <w:pPr>
      <w:tabs>
        <w:tab w:val="clear" w:pos="1980"/>
        <w:tab w:val="num" w:pos="2520"/>
      </w:tabs>
      <w:ind w:left="1728" w:hanging="648"/>
    </w:pPr>
    <w:rPr>
      <w:szCs w:val="24"/>
    </w:rPr>
  </w:style>
  <w:style w:type="paragraph" w:customStyle="1" w:styleId="af8">
    <w:name w:val="пункт"/>
    <w:basedOn w:val="aff6"/>
    <w:qFormat/>
    <w:rsid w:val="009B5D5B"/>
    <w:pPr>
      <w:numPr>
        <w:ilvl w:val="2"/>
        <w:numId w:val="113"/>
      </w:numPr>
      <w:spacing w:before="60" w:after="60"/>
    </w:pPr>
  </w:style>
  <w:style w:type="paragraph" w:customStyle="1" w:styleId="msonormalcxspmiddle">
    <w:name w:val="msonormalcxspmiddle"/>
    <w:basedOn w:val="aff6"/>
    <w:qFormat/>
    <w:rsid w:val="009B5D5B"/>
    <w:pPr>
      <w:spacing w:before="100" w:beforeAutospacing="1" w:after="100" w:afterAutospacing="1"/>
    </w:pPr>
  </w:style>
  <w:style w:type="paragraph" w:customStyle="1" w:styleId="322">
    <w:name w:val="Основной текст 32"/>
    <w:basedOn w:val="aff6"/>
    <w:qFormat/>
    <w:rsid w:val="009B5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character" w:customStyle="1" w:styleId="FontStyle12">
    <w:name w:val="Font Style12"/>
    <w:qFormat/>
    <w:rsid w:val="009B5D5B"/>
    <w:rPr>
      <w:rFonts w:ascii="Times New Roman" w:hAnsi="Times New Roman" w:cs="Times New Roman"/>
      <w:sz w:val="26"/>
      <w:szCs w:val="26"/>
    </w:rPr>
  </w:style>
  <w:style w:type="paragraph" w:customStyle="1" w:styleId="affffffffffffffffffffffff7">
    <w:name w:val="МОЙ"/>
    <w:link w:val="affffffffffffffffffffffff8"/>
    <w:qFormat/>
    <w:rsid w:val="009B5D5B"/>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ff6"/>
    <w:link w:val="msonormalcxsplast0"/>
    <w:qFormat/>
    <w:rsid w:val="009B5D5B"/>
    <w:pPr>
      <w:spacing w:before="100" w:beforeAutospacing="1" w:after="100" w:afterAutospacing="1"/>
    </w:pPr>
  </w:style>
  <w:style w:type="paragraph" w:customStyle="1" w:styleId="msobodytextcxsplast">
    <w:name w:val="msobodytextcxsplast"/>
    <w:basedOn w:val="aff6"/>
    <w:qFormat/>
    <w:rsid w:val="009B5D5B"/>
    <w:pPr>
      <w:spacing w:before="100" w:beforeAutospacing="1" w:after="100" w:afterAutospacing="1"/>
    </w:pPr>
  </w:style>
  <w:style w:type="paragraph" w:customStyle="1" w:styleId="msobodytextindentcxspmiddle">
    <w:name w:val="msobodytextindentcxspmiddle"/>
    <w:basedOn w:val="aff6"/>
    <w:qFormat/>
    <w:rsid w:val="009B5D5B"/>
    <w:pPr>
      <w:spacing w:before="100" w:beforeAutospacing="1" w:after="100" w:afterAutospacing="1"/>
    </w:pPr>
  </w:style>
  <w:style w:type="paragraph" w:customStyle="1" w:styleId="msobodytextindentcxsplast">
    <w:name w:val="msobodytextindentcxsplast"/>
    <w:basedOn w:val="aff6"/>
    <w:qFormat/>
    <w:rsid w:val="009B5D5B"/>
    <w:pPr>
      <w:spacing w:before="100" w:beforeAutospacing="1" w:after="100" w:afterAutospacing="1"/>
    </w:pPr>
  </w:style>
  <w:style w:type="paragraph" w:customStyle="1" w:styleId="10cxspmiddle">
    <w:name w:val="10cxspmiddle"/>
    <w:basedOn w:val="aff6"/>
    <w:qFormat/>
    <w:rsid w:val="009B5D5B"/>
    <w:pPr>
      <w:spacing w:before="100" w:beforeAutospacing="1" w:after="100" w:afterAutospacing="1"/>
    </w:pPr>
  </w:style>
  <w:style w:type="paragraph" w:customStyle="1" w:styleId="10cxsplast">
    <w:name w:val="10cxsplast"/>
    <w:basedOn w:val="aff6"/>
    <w:qFormat/>
    <w:rsid w:val="009B5D5B"/>
    <w:pPr>
      <w:spacing w:before="100" w:beforeAutospacing="1" w:after="100" w:afterAutospacing="1"/>
    </w:pPr>
  </w:style>
  <w:style w:type="paragraph" w:customStyle="1" w:styleId="msobodytextcxspmiddlecxspmiddle">
    <w:name w:val="msobodytextcxspmiddlecxspmiddle"/>
    <w:basedOn w:val="aff6"/>
    <w:qFormat/>
    <w:rsid w:val="009B5D5B"/>
    <w:pPr>
      <w:spacing w:before="100" w:beforeAutospacing="1" w:after="100" w:afterAutospacing="1"/>
    </w:pPr>
  </w:style>
  <w:style w:type="paragraph" w:customStyle="1" w:styleId="msonormalcxspmiddlecxspmiddle">
    <w:name w:val="msonormalcxspmiddlecxspmiddle"/>
    <w:basedOn w:val="aff6"/>
    <w:qFormat/>
    <w:rsid w:val="009B5D5B"/>
    <w:pPr>
      <w:spacing w:before="100" w:beforeAutospacing="1" w:after="100" w:afterAutospacing="1"/>
    </w:pPr>
  </w:style>
  <w:style w:type="paragraph" w:customStyle="1" w:styleId="msonormalcxspmiddlecxsplast">
    <w:name w:val="msonormalcxspmiddlecxsplast"/>
    <w:basedOn w:val="aff6"/>
    <w:qFormat/>
    <w:rsid w:val="009B5D5B"/>
    <w:pPr>
      <w:spacing w:before="100" w:beforeAutospacing="1" w:after="100" w:afterAutospacing="1"/>
    </w:pPr>
  </w:style>
  <w:style w:type="paragraph" w:customStyle="1" w:styleId="msobodytextindentcxspmiddlecxspmiddle">
    <w:name w:val="msobodytextindentcxspmiddlecxspmiddle"/>
    <w:basedOn w:val="aff6"/>
    <w:qFormat/>
    <w:rsid w:val="009B5D5B"/>
    <w:pPr>
      <w:spacing w:before="100" w:beforeAutospacing="1" w:after="100" w:afterAutospacing="1"/>
    </w:pPr>
  </w:style>
  <w:style w:type="paragraph" w:customStyle="1" w:styleId="10cxspmiddlecxsplast">
    <w:name w:val="10cxspmiddlecxsplast"/>
    <w:basedOn w:val="aff6"/>
    <w:qFormat/>
    <w:rsid w:val="009B5D5B"/>
    <w:pPr>
      <w:spacing w:before="100" w:beforeAutospacing="1" w:after="100" w:afterAutospacing="1"/>
    </w:pPr>
  </w:style>
  <w:style w:type="paragraph" w:customStyle="1" w:styleId="msonormalcxsplastcxsplast">
    <w:name w:val="msonormalcxsplastcxsplast"/>
    <w:basedOn w:val="aff6"/>
    <w:qFormat/>
    <w:rsid w:val="009B5D5B"/>
    <w:pPr>
      <w:spacing w:before="100" w:beforeAutospacing="1" w:after="100" w:afterAutospacing="1"/>
    </w:pPr>
  </w:style>
  <w:style w:type="paragraph" w:customStyle="1" w:styleId="msonormalcxsplastcxspmiddle">
    <w:name w:val="msonormalcxsplastcxspmiddle"/>
    <w:basedOn w:val="aff6"/>
    <w:qFormat/>
    <w:rsid w:val="009B5D5B"/>
    <w:pPr>
      <w:spacing w:before="100" w:beforeAutospacing="1" w:after="100" w:afterAutospacing="1"/>
    </w:pPr>
  </w:style>
  <w:style w:type="paragraph" w:customStyle="1" w:styleId="msobodytextindentcxspmiddlecxsplast">
    <w:name w:val="msobodytextindentcxspmiddlecxsplast"/>
    <w:basedOn w:val="aff6"/>
    <w:qFormat/>
    <w:rsid w:val="009B5D5B"/>
    <w:pPr>
      <w:spacing w:before="280" w:after="280"/>
    </w:pPr>
    <w:rPr>
      <w:lang w:eastAsia="ar-SA"/>
    </w:rPr>
  </w:style>
  <w:style w:type="paragraph" w:customStyle="1" w:styleId="1ffffffff6">
    <w:name w:val="Основной текст с отступом1"/>
    <w:basedOn w:val="aff6"/>
    <w:qFormat/>
    <w:rsid w:val="009B5D5B"/>
    <w:pPr>
      <w:spacing w:before="60"/>
      <w:ind w:firstLine="851"/>
      <w:jc w:val="both"/>
    </w:pPr>
    <w:rPr>
      <w:szCs w:val="20"/>
    </w:rPr>
  </w:style>
  <w:style w:type="paragraph" w:customStyle="1" w:styleId="1-21">
    <w:name w:val="Средняя сетка 1 - Акцент 21"/>
    <w:basedOn w:val="aff6"/>
    <w:uiPriority w:val="34"/>
    <w:qFormat/>
    <w:rsid w:val="009B5D5B"/>
    <w:pPr>
      <w:ind w:left="720"/>
      <w:contextualSpacing/>
    </w:pPr>
    <w:rPr>
      <w:rFonts w:ascii="Cambria" w:eastAsia="Cambria" w:hAnsi="Cambria"/>
      <w:lang w:eastAsia="en-US"/>
    </w:rPr>
  </w:style>
  <w:style w:type="paragraph" w:customStyle="1" w:styleId="affffffffffffffffffffffff9">
    <w:name w:val="Свободная форма"/>
    <w:qFormat/>
    <w:rsid w:val="009B5D5B"/>
    <w:pPr>
      <w:widowControl w:val="0"/>
      <w:suppressAutoHyphens/>
    </w:pPr>
    <w:rPr>
      <w:rFonts w:ascii="Helvetica" w:eastAsia="ヒラギノ角ゴ Pro W3" w:hAnsi="Helvetica" w:cs="Cambria"/>
      <w:color w:val="000000"/>
      <w:sz w:val="24"/>
      <w:lang w:eastAsia="ar-SA"/>
    </w:rPr>
  </w:style>
  <w:style w:type="paragraph" w:customStyle="1" w:styleId="head210">
    <w:name w:val="head21"/>
    <w:basedOn w:val="aff6"/>
    <w:qFormat/>
    <w:rsid w:val="009B5D5B"/>
    <w:pPr>
      <w:suppressAutoHyphens/>
      <w:overflowPunct w:val="0"/>
      <w:autoSpaceDE w:val="0"/>
      <w:jc w:val="center"/>
    </w:pPr>
    <w:rPr>
      <w:b/>
      <w:bCs/>
      <w:lang w:eastAsia="ar-SA"/>
    </w:rPr>
  </w:style>
  <w:style w:type="paragraph" w:customStyle="1" w:styleId="affffffffffffffffffffffffa">
    <w:name w:val="Простой текст"/>
    <w:basedOn w:val="aff6"/>
    <w:qFormat/>
    <w:rsid w:val="009B5D5B"/>
    <w:pPr>
      <w:suppressAutoHyphens/>
      <w:spacing w:before="60" w:after="60"/>
      <w:jc w:val="both"/>
    </w:pPr>
    <w:rPr>
      <w:rFonts w:cs="Courier New"/>
      <w:szCs w:val="20"/>
      <w:lang w:eastAsia="ar-SA"/>
    </w:rPr>
  </w:style>
  <w:style w:type="paragraph" w:customStyle="1" w:styleId="affffffffffffffffffffffffb">
    <w:name w:val="Письмо"/>
    <w:basedOn w:val="aff6"/>
    <w:link w:val="affffffffffffffffffffffffc"/>
    <w:qFormat/>
    <w:rsid w:val="009B5D5B"/>
    <w:pPr>
      <w:autoSpaceDE w:val="0"/>
      <w:autoSpaceDN w:val="0"/>
      <w:spacing w:line="320" w:lineRule="exact"/>
      <w:ind w:firstLine="720"/>
      <w:jc w:val="both"/>
    </w:pPr>
    <w:rPr>
      <w:sz w:val="28"/>
      <w:szCs w:val="28"/>
    </w:rPr>
  </w:style>
  <w:style w:type="table" w:customStyle="1" w:styleId="TableNormal0">
    <w:name w:val="Table Normal"/>
    <w:uiPriority w:val="2"/>
    <w:semiHidden/>
    <w:unhideWhenUsed/>
    <w:qFormat/>
    <w:rsid w:val="009B5D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f6"/>
    <w:uiPriority w:val="1"/>
    <w:qFormat/>
    <w:rsid w:val="009B5D5B"/>
    <w:pPr>
      <w:widowControl w:val="0"/>
    </w:pPr>
    <w:rPr>
      <w:rFonts w:ascii="Calibri" w:eastAsia="Calibri" w:hAnsi="Calibri"/>
      <w:sz w:val="22"/>
      <w:szCs w:val="22"/>
      <w:lang w:val="en-US" w:eastAsia="en-US"/>
    </w:rPr>
  </w:style>
  <w:style w:type="paragraph" w:customStyle="1" w:styleId="132">
    <w:name w:val="Заголовок13"/>
    <w:basedOn w:val="aff6"/>
    <w:next w:val="affc"/>
    <w:uiPriority w:val="99"/>
    <w:rsid w:val="00543D6D"/>
    <w:pPr>
      <w:keepNext/>
      <w:suppressAutoHyphens/>
      <w:spacing w:before="240" w:after="120"/>
    </w:pPr>
    <w:rPr>
      <w:rFonts w:ascii="Arial" w:eastAsia="DejaVu Sans" w:hAnsi="Arial" w:cs="DejaVu Sans"/>
      <w:sz w:val="28"/>
      <w:szCs w:val="28"/>
      <w:lang w:eastAsia="ar-SA"/>
    </w:rPr>
  </w:style>
  <w:style w:type="character" w:customStyle="1" w:styleId="11f1">
    <w:name w:val="Основной текст (11)_"/>
    <w:link w:val="11f2"/>
    <w:uiPriority w:val="99"/>
    <w:locked/>
    <w:rsid w:val="00543D6D"/>
    <w:rPr>
      <w:rFonts w:ascii="Calibri" w:hAnsi="Calibri" w:cs="Calibri"/>
      <w:sz w:val="19"/>
      <w:szCs w:val="19"/>
      <w:shd w:val="clear" w:color="auto" w:fill="FFFFFF"/>
    </w:rPr>
  </w:style>
  <w:style w:type="paragraph" w:customStyle="1" w:styleId="11f2">
    <w:name w:val="Основной текст (11)"/>
    <w:basedOn w:val="aff6"/>
    <w:link w:val="11f1"/>
    <w:uiPriority w:val="99"/>
    <w:qFormat/>
    <w:rsid w:val="00543D6D"/>
    <w:pPr>
      <w:shd w:val="clear" w:color="auto" w:fill="FFFFFF"/>
      <w:spacing w:line="240" w:lineRule="atLeast"/>
      <w:ind w:hanging="280"/>
      <w:jc w:val="both"/>
    </w:pPr>
    <w:rPr>
      <w:rFonts w:ascii="Calibri" w:hAnsi="Calibri" w:cs="Calibri"/>
      <w:sz w:val="19"/>
      <w:szCs w:val="19"/>
    </w:rPr>
  </w:style>
  <w:style w:type="paragraph" w:customStyle="1" w:styleId="4f8">
    <w:name w:val="Основной текст4"/>
    <w:basedOn w:val="aff6"/>
    <w:qFormat/>
    <w:rsid w:val="00543D6D"/>
    <w:pPr>
      <w:shd w:val="clear" w:color="auto" w:fill="FFFFFF"/>
      <w:spacing w:line="0" w:lineRule="atLeast"/>
      <w:ind w:hanging="320"/>
    </w:pPr>
    <w:rPr>
      <w:rFonts w:ascii="Calibri" w:eastAsia="Calibri" w:hAnsi="Calibri"/>
      <w:sz w:val="23"/>
      <w:szCs w:val="23"/>
      <w:lang w:eastAsia="en-US"/>
    </w:rPr>
  </w:style>
  <w:style w:type="paragraph" w:customStyle="1" w:styleId="bodytext4">
    <w:name w:val="bodytext"/>
    <w:basedOn w:val="aff6"/>
    <w:qFormat/>
    <w:rsid w:val="00543D6D"/>
    <w:pPr>
      <w:spacing w:before="100" w:beforeAutospacing="1" w:after="100" w:afterAutospacing="1"/>
    </w:pPr>
  </w:style>
  <w:style w:type="character" w:customStyle="1" w:styleId="FontStyle156">
    <w:name w:val="Font Style156"/>
    <w:uiPriority w:val="99"/>
    <w:rsid w:val="00543D6D"/>
    <w:rPr>
      <w:rFonts w:ascii="Bookman Old Style" w:hAnsi="Bookman Old Style" w:cs="Bookman Old Style"/>
      <w:sz w:val="18"/>
      <w:szCs w:val="18"/>
    </w:rPr>
  </w:style>
  <w:style w:type="character" w:customStyle="1" w:styleId="ListParagraphChar">
    <w:name w:val="List Paragraph Char"/>
    <w:link w:val="1f7"/>
    <w:uiPriority w:val="34"/>
    <w:locked/>
    <w:rsid w:val="00543D6D"/>
    <w:rPr>
      <w:sz w:val="24"/>
      <w:szCs w:val="24"/>
    </w:rPr>
  </w:style>
  <w:style w:type="paragraph" w:customStyle="1" w:styleId="1ffffffff7">
    <w:name w:val="Обычный + уплотненный на  1"/>
    <w:aliases w:val="5 пт"/>
    <w:basedOn w:val="aff6"/>
    <w:link w:val="1ffffffff8"/>
    <w:uiPriority w:val="99"/>
    <w:qFormat/>
    <w:rsid w:val="00543D6D"/>
    <w:pPr>
      <w:widowControl w:val="0"/>
      <w:autoSpaceDE w:val="0"/>
      <w:autoSpaceDN w:val="0"/>
      <w:adjustRightInd w:val="0"/>
      <w:ind w:left="720"/>
    </w:pPr>
    <w:rPr>
      <w:color w:val="000000"/>
      <w:spacing w:val="-20"/>
      <w:sz w:val="20"/>
      <w:szCs w:val="20"/>
    </w:rPr>
  </w:style>
  <w:style w:type="character" w:customStyle="1" w:styleId="1ffffffff8">
    <w:name w:val="Обычный + уплотненный на  1 Знак"/>
    <w:aliases w:val="5 пт Знак"/>
    <w:link w:val="1ffffffff7"/>
    <w:uiPriority w:val="99"/>
    <w:locked/>
    <w:rsid w:val="00543D6D"/>
    <w:rPr>
      <w:color w:val="000000"/>
      <w:spacing w:val="-20"/>
    </w:rPr>
  </w:style>
  <w:style w:type="paragraph" w:customStyle="1" w:styleId="21d">
    <w:name w:val="Цитата 21"/>
    <w:basedOn w:val="aff6"/>
    <w:next w:val="aff6"/>
    <w:link w:val="QuoteChar"/>
    <w:uiPriority w:val="99"/>
    <w:qFormat/>
    <w:rsid w:val="00543D6D"/>
    <w:rPr>
      <w:rFonts w:ascii="Calibri" w:hAnsi="Calibri"/>
      <w:i/>
      <w:lang w:val="en-US" w:eastAsia="en-US"/>
    </w:rPr>
  </w:style>
  <w:style w:type="character" w:customStyle="1" w:styleId="QuoteChar">
    <w:name w:val="Quote Char"/>
    <w:link w:val="21d"/>
    <w:uiPriority w:val="99"/>
    <w:locked/>
    <w:rsid w:val="00543D6D"/>
    <w:rPr>
      <w:rFonts w:ascii="Calibri" w:hAnsi="Calibri"/>
      <w:i/>
      <w:sz w:val="24"/>
      <w:szCs w:val="24"/>
      <w:lang w:val="en-US" w:eastAsia="en-US"/>
    </w:rPr>
  </w:style>
  <w:style w:type="paragraph" w:customStyle="1" w:styleId="1ffffffff9">
    <w:name w:val="Выделенная цитата1"/>
    <w:basedOn w:val="aff6"/>
    <w:next w:val="aff6"/>
    <w:link w:val="IntenseQuoteChar"/>
    <w:uiPriority w:val="99"/>
    <w:qFormat/>
    <w:rsid w:val="00543D6D"/>
    <w:pPr>
      <w:ind w:left="720" w:right="720"/>
    </w:pPr>
    <w:rPr>
      <w:rFonts w:ascii="Calibri" w:hAnsi="Calibri"/>
      <w:b/>
      <w:i/>
      <w:szCs w:val="22"/>
      <w:lang w:val="en-US" w:eastAsia="en-US"/>
    </w:rPr>
  </w:style>
  <w:style w:type="character" w:customStyle="1" w:styleId="IntenseQuoteChar">
    <w:name w:val="Intense Quote Char"/>
    <w:link w:val="1ffffffff9"/>
    <w:uiPriority w:val="99"/>
    <w:locked/>
    <w:rsid w:val="00543D6D"/>
    <w:rPr>
      <w:rFonts w:ascii="Calibri" w:hAnsi="Calibri"/>
      <w:b/>
      <w:i/>
      <w:sz w:val="24"/>
      <w:szCs w:val="22"/>
      <w:lang w:val="en-US" w:eastAsia="en-US"/>
    </w:rPr>
  </w:style>
  <w:style w:type="character" w:customStyle="1" w:styleId="1ffffffffa">
    <w:name w:val="Слабое выделение1"/>
    <w:uiPriority w:val="99"/>
    <w:rsid w:val="00543D6D"/>
    <w:rPr>
      <w:i/>
      <w:color w:val="5A5A5A"/>
    </w:rPr>
  </w:style>
  <w:style w:type="character" w:customStyle="1" w:styleId="1ffffffffb">
    <w:name w:val="Сильное выделение1"/>
    <w:uiPriority w:val="99"/>
    <w:rsid w:val="00543D6D"/>
    <w:rPr>
      <w:rFonts w:cs="Times New Roman"/>
      <w:b/>
      <w:i/>
      <w:sz w:val="24"/>
      <w:szCs w:val="24"/>
      <w:u w:val="single"/>
    </w:rPr>
  </w:style>
  <w:style w:type="character" w:customStyle="1" w:styleId="1ffffffffc">
    <w:name w:val="Слабая ссылка1"/>
    <w:uiPriority w:val="99"/>
    <w:rsid w:val="00543D6D"/>
    <w:rPr>
      <w:rFonts w:cs="Times New Roman"/>
      <w:sz w:val="24"/>
      <w:szCs w:val="24"/>
      <w:u w:val="single"/>
    </w:rPr>
  </w:style>
  <w:style w:type="character" w:customStyle="1" w:styleId="1ffffffffd">
    <w:name w:val="Сильная ссылка1"/>
    <w:uiPriority w:val="99"/>
    <w:rsid w:val="00543D6D"/>
    <w:rPr>
      <w:rFonts w:cs="Times New Roman"/>
      <w:b/>
      <w:sz w:val="24"/>
      <w:u w:val="single"/>
    </w:rPr>
  </w:style>
  <w:style w:type="character" w:customStyle="1" w:styleId="1ffffffffe">
    <w:name w:val="Название книги1"/>
    <w:uiPriority w:val="99"/>
    <w:rsid w:val="00543D6D"/>
    <w:rPr>
      <w:rFonts w:ascii="Cambria" w:hAnsi="Cambria" w:cs="Times New Roman"/>
      <w:b/>
      <w:i/>
      <w:sz w:val="24"/>
      <w:szCs w:val="24"/>
    </w:rPr>
  </w:style>
  <w:style w:type="character" w:customStyle="1" w:styleId="labeltextlot22">
    <w:name w:val="label_text_lot_22"/>
    <w:uiPriority w:val="99"/>
    <w:rsid w:val="00543D6D"/>
    <w:rPr>
      <w:rFonts w:cs="Times New Roman"/>
      <w:color w:val="0000FF"/>
      <w:sz w:val="20"/>
      <w:szCs w:val="20"/>
    </w:rPr>
  </w:style>
  <w:style w:type="character" w:customStyle="1" w:styleId="1fffffffff">
    <w:name w:val="Основной текст с отступом Знак1"/>
    <w:aliases w:val="Основной текст с отступом Знак Знак1 Знак Знак1"/>
    <w:basedOn w:val="aff7"/>
    <w:uiPriority w:val="99"/>
    <w:rsid w:val="00543D6D"/>
  </w:style>
  <w:style w:type="paragraph" w:customStyle="1" w:styleId="Style26">
    <w:name w:val="Style26"/>
    <w:basedOn w:val="aff6"/>
    <w:uiPriority w:val="99"/>
    <w:qFormat/>
    <w:rsid w:val="00543D6D"/>
    <w:pPr>
      <w:widowControl w:val="0"/>
      <w:autoSpaceDE w:val="0"/>
      <w:autoSpaceDN w:val="0"/>
      <w:adjustRightInd w:val="0"/>
      <w:spacing w:line="278" w:lineRule="exact"/>
    </w:pPr>
  </w:style>
  <w:style w:type="character" w:customStyle="1" w:styleId="FontStyle86">
    <w:name w:val="Font Style86"/>
    <w:uiPriority w:val="99"/>
    <w:rsid w:val="00543D6D"/>
    <w:rPr>
      <w:rFonts w:ascii="Times New Roman" w:hAnsi="Times New Roman" w:cs="Times New Roman"/>
      <w:b/>
      <w:bCs/>
      <w:sz w:val="24"/>
      <w:szCs w:val="24"/>
    </w:rPr>
  </w:style>
  <w:style w:type="character" w:customStyle="1" w:styleId="FontStyle87">
    <w:name w:val="Font Style87"/>
    <w:uiPriority w:val="99"/>
    <w:rsid w:val="00543D6D"/>
    <w:rPr>
      <w:rFonts w:ascii="Times New Roman" w:hAnsi="Times New Roman" w:cs="Times New Roman"/>
      <w:sz w:val="24"/>
      <w:szCs w:val="24"/>
    </w:rPr>
  </w:style>
  <w:style w:type="paragraph" w:customStyle="1" w:styleId="Style28">
    <w:name w:val="Style28"/>
    <w:basedOn w:val="aff6"/>
    <w:uiPriority w:val="99"/>
    <w:qFormat/>
    <w:rsid w:val="00543D6D"/>
    <w:pPr>
      <w:widowControl w:val="0"/>
      <w:autoSpaceDE w:val="0"/>
      <w:autoSpaceDN w:val="0"/>
      <w:adjustRightInd w:val="0"/>
    </w:pPr>
  </w:style>
  <w:style w:type="character" w:customStyle="1" w:styleId="FontStyle95">
    <w:name w:val="Font Style95"/>
    <w:uiPriority w:val="99"/>
    <w:rsid w:val="00543D6D"/>
    <w:rPr>
      <w:rFonts w:ascii="Times New Roman" w:hAnsi="Times New Roman" w:cs="Times New Roman"/>
      <w:b/>
      <w:bCs/>
      <w:sz w:val="22"/>
      <w:szCs w:val="22"/>
    </w:rPr>
  </w:style>
  <w:style w:type="character" w:customStyle="1" w:styleId="FontStyle96">
    <w:name w:val="Font Style96"/>
    <w:uiPriority w:val="99"/>
    <w:rsid w:val="00543D6D"/>
    <w:rPr>
      <w:rFonts w:ascii="Times New Roman" w:hAnsi="Times New Roman" w:cs="Times New Roman"/>
      <w:i/>
      <w:iCs/>
      <w:sz w:val="22"/>
      <w:szCs w:val="22"/>
    </w:rPr>
  </w:style>
  <w:style w:type="paragraph" w:customStyle="1" w:styleId="Iniiaiieoaenonionooiii2">
    <w:name w:val="Iniiaiie oaeno n ionooiii 2"/>
    <w:basedOn w:val="Iauiue"/>
    <w:uiPriority w:val="99"/>
    <w:qFormat/>
    <w:rsid w:val="00543D6D"/>
    <w:pPr>
      <w:widowControl/>
      <w:ind w:left="360"/>
    </w:pPr>
    <w:rPr>
      <w:color w:val="000000"/>
      <w:sz w:val="24"/>
      <w:lang w:val="ru-RU"/>
    </w:rPr>
  </w:style>
  <w:style w:type="paragraph" w:customStyle="1" w:styleId="2ffffe">
    <w:name w:val="Название объекта2"/>
    <w:basedOn w:val="aff6"/>
    <w:uiPriority w:val="99"/>
    <w:qFormat/>
    <w:rsid w:val="00543D6D"/>
    <w:pPr>
      <w:suppressAutoHyphens/>
      <w:jc w:val="center"/>
    </w:pPr>
    <w:rPr>
      <w:b/>
      <w:color w:val="000000"/>
      <w:sz w:val="28"/>
      <w:szCs w:val="20"/>
    </w:rPr>
  </w:style>
  <w:style w:type="character" w:customStyle="1" w:styleId="bold">
    <w:name w:val="bold"/>
    <w:uiPriority w:val="99"/>
    <w:rsid w:val="00543D6D"/>
    <w:rPr>
      <w:rFonts w:ascii="Times New Roman" w:hAnsi="Times New Roman"/>
      <w:color w:val="000000"/>
    </w:rPr>
  </w:style>
  <w:style w:type="paragraph" w:customStyle="1" w:styleId="233">
    <w:name w:val="Знак Знак23 Знак Знак Знак"/>
    <w:basedOn w:val="aff6"/>
    <w:uiPriority w:val="99"/>
    <w:qFormat/>
    <w:rsid w:val="00543D6D"/>
    <w:pPr>
      <w:spacing w:after="160" w:line="240" w:lineRule="exact"/>
    </w:pPr>
    <w:rPr>
      <w:rFonts w:eastAsia="Calibri"/>
      <w:sz w:val="20"/>
      <w:szCs w:val="20"/>
      <w:lang w:eastAsia="zh-CN"/>
    </w:rPr>
  </w:style>
  <w:style w:type="paragraph" w:customStyle="1" w:styleId="234">
    <w:name w:val="Знак Знак23 Знак Знак Знак Знак"/>
    <w:basedOn w:val="aff6"/>
    <w:uiPriority w:val="99"/>
    <w:qFormat/>
    <w:rsid w:val="00543D6D"/>
    <w:pPr>
      <w:spacing w:after="160" w:line="240" w:lineRule="exact"/>
    </w:pPr>
    <w:rPr>
      <w:rFonts w:eastAsia="Calibri"/>
      <w:sz w:val="20"/>
      <w:szCs w:val="20"/>
      <w:lang w:eastAsia="zh-CN"/>
    </w:rPr>
  </w:style>
  <w:style w:type="character" w:customStyle="1" w:styleId="H2">
    <w:name w:val="H2 Знак Знак"/>
    <w:uiPriority w:val="99"/>
    <w:locked/>
    <w:rsid w:val="00543D6D"/>
    <w:rPr>
      <w:rFonts w:eastAsia="Times New Roman" w:cs="Times New Roman"/>
      <w:b/>
      <w:bCs/>
      <w:sz w:val="30"/>
      <w:szCs w:val="30"/>
      <w:lang w:val="ru-RU" w:eastAsia="ru-RU" w:bidi="ar-SA"/>
    </w:rPr>
  </w:style>
  <w:style w:type="character" w:customStyle="1" w:styleId="afffffe">
    <w:name w:val="Название объекта Знак"/>
    <w:aliases w:val="Рисунок название стить Знак"/>
    <w:link w:val="a"/>
    <w:rsid w:val="00543D6D"/>
    <w:rPr>
      <w:b/>
      <w:bCs/>
    </w:rPr>
  </w:style>
  <w:style w:type="paragraph" w:customStyle="1" w:styleId="a7">
    <w:name w:val="Дефис"/>
    <w:basedOn w:val="1f7"/>
    <w:link w:val="affffffffffffffffffffffffd"/>
    <w:uiPriority w:val="99"/>
    <w:qFormat/>
    <w:rsid w:val="00543D6D"/>
    <w:pPr>
      <w:numPr>
        <w:numId w:val="114"/>
      </w:numPr>
    </w:pPr>
    <w:rPr>
      <w:rFonts w:ascii="Calibri" w:hAnsi="Calibri"/>
      <w:color w:val="000000"/>
      <w:lang w:val="en-US" w:eastAsia="en-US"/>
    </w:rPr>
  </w:style>
  <w:style w:type="character" w:customStyle="1" w:styleId="affffffffffffffffffffffffd">
    <w:name w:val="Дефис Знак"/>
    <w:link w:val="a7"/>
    <w:uiPriority w:val="99"/>
    <w:locked/>
    <w:rsid w:val="00543D6D"/>
    <w:rPr>
      <w:rFonts w:ascii="Calibri" w:hAnsi="Calibri"/>
      <w:color w:val="000000"/>
      <w:sz w:val="24"/>
      <w:szCs w:val="24"/>
      <w:lang w:val="en-US" w:eastAsia="en-US"/>
    </w:rPr>
  </w:style>
  <w:style w:type="character" w:customStyle="1" w:styleId="4f9">
    <w:name w:val="Стиль4 Знак"/>
    <w:uiPriority w:val="99"/>
    <w:locked/>
    <w:rsid w:val="00543D6D"/>
    <w:rPr>
      <w:rFonts w:ascii="Calibri" w:hAnsi="Calibri"/>
      <w:color w:val="000000"/>
      <w:sz w:val="24"/>
      <w:szCs w:val="24"/>
      <w:u w:color="000000"/>
      <w:lang w:val="en-US" w:eastAsia="en-US"/>
    </w:rPr>
  </w:style>
  <w:style w:type="character" w:customStyle="1" w:styleId="skypepnhtextspan">
    <w:name w:val="skype_pnh_text_span"/>
    <w:uiPriority w:val="99"/>
    <w:rsid w:val="00543D6D"/>
    <w:rPr>
      <w:rFonts w:cs="Times New Roman"/>
    </w:rPr>
  </w:style>
  <w:style w:type="paragraph" w:customStyle="1" w:styleId="affffffffffffffffffffffffe">
    <w:name w:val="Нормальный (таблица)"/>
    <w:basedOn w:val="aff6"/>
    <w:next w:val="aff6"/>
    <w:uiPriority w:val="99"/>
    <w:qFormat/>
    <w:rsid w:val="00543D6D"/>
    <w:pPr>
      <w:widowControl w:val="0"/>
      <w:autoSpaceDE w:val="0"/>
      <w:autoSpaceDN w:val="0"/>
      <w:adjustRightInd w:val="0"/>
      <w:jc w:val="both"/>
    </w:pPr>
    <w:rPr>
      <w:rFonts w:ascii="Arial" w:hAnsi="Arial" w:cs="Arial"/>
    </w:rPr>
  </w:style>
  <w:style w:type="paragraph" w:customStyle="1" w:styleId="tehnormanonformat">
    <w:name w:val="tehnormanonformat"/>
    <w:basedOn w:val="aff6"/>
    <w:uiPriority w:val="99"/>
    <w:qFormat/>
    <w:rsid w:val="00543D6D"/>
    <w:pPr>
      <w:spacing w:before="100" w:beforeAutospacing="1" w:after="100" w:afterAutospacing="1"/>
    </w:pPr>
  </w:style>
  <w:style w:type="character" w:customStyle="1" w:styleId="3fff6">
    <w:name w:val="Основной текст (3)_"/>
    <w:link w:val="3fff7"/>
    <w:qFormat/>
    <w:rsid w:val="00543D6D"/>
    <w:rPr>
      <w:sz w:val="17"/>
      <w:szCs w:val="17"/>
      <w:shd w:val="clear" w:color="auto" w:fill="FFFFFF"/>
    </w:rPr>
  </w:style>
  <w:style w:type="character" w:customStyle="1" w:styleId="1113">
    <w:name w:val="Основной текст (111)_"/>
    <w:link w:val="1114"/>
    <w:rsid w:val="00543D6D"/>
    <w:rPr>
      <w:rFonts w:ascii="Microsoft Sans Serif" w:eastAsia="Microsoft Sans Serif" w:hAnsi="Microsoft Sans Serif" w:cs="Microsoft Sans Serif"/>
      <w:sz w:val="19"/>
      <w:szCs w:val="19"/>
      <w:shd w:val="clear" w:color="auto" w:fill="FFFFFF"/>
    </w:rPr>
  </w:style>
  <w:style w:type="paragraph" w:customStyle="1" w:styleId="3fff7">
    <w:name w:val="Основной текст (3)"/>
    <w:basedOn w:val="aff6"/>
    <w:link w:val="3fff6"/>
    <w:qFormat/>
    <w:rsid w:val="00543D6D"/>
    <w:pPr>
      <w:shd w:val="clear" w:color="auto" w:fill="FFFFFF"/>
      <w:spacing w:line="0" w:lineRule="atLeast"/>
    </w:pPr>
    <w:rPr>
      <w:sz w:val="17"/>
      <w:szCs w:val="17"/>
    </w:rPr>
  </w:style>
  <w:style w:type="paragraph" w:customStyle="1" w:styleId="1114">
    <w:name w:val="Основной текст (111)"/>
    <w:basedOn w:val="aff6"/>
    <w:link w:val="1113"/>
    <w:qFormat/>
    <w:rsid w:val="00543D6D"/>
    <w:pPr>
      <w:shd w:val="clear" w:color="auto" w:fill="FFFFFF"/>
      <w:spacing w:line="0" w:lineRule="atLeast"/>
    </w:pPr>
    <w:rPr>
      <w:rFonts w:ascii="Microsoft Sans Serif" w:eastAsia="Microsoft Sans Serif" w:hAnsi="Microsoft Sans Serif" w:cs="Microsoft Sans Serif"/>
      <w:sz w:val="19"/>
      <w:szCs w:val="19"/>
    </w:rPr>
  </w:style>
  <w:style w:type="character" w:customStyle="1" w:styleId="st">
    <w:name w:val="st"/>
    <w:rsid w:val="00CA061B"/>
  </w:style>
  <w:style w:type="numbering" w:customStyle="1" w:styleId="1fffffffff0">
    <w:name w:val="Нет списка1"/>
    <w:next w:val="aff9"/>
    <w:uiPriority w:val="99"/>
    <w:semiHidden/>
    <w:unhideWhenUsed/>
    <w:rsid w:val="00316D7A"/>
  </w:style>
  <w:style w:type="character" w:customStyle="1" w:styleId="FontStyle49">
    <w:name w:val="Font Style49"/>
    <w:rsid w:val="00316D7A"/>
    <w:rPr>
      <w:rFonts w:ascii="Cambria" w:hAnsi="Cambria" w:cs="Cambria"/>
      <w:i/>
      <w:iCs/>
      <w:sz w:val="18"/>
      <w:szCs w:val="18"/>
    </w:rPr>
  </w:style>
  <w:style w:type="character" w:customStyle="1" w:styleId="FontStyle23">
    <w:name w:val="Font Style23"/>
    <w:uiPriority w:val="99"/>
    <w:qFormat/>
    <w:rsid w:val="00316D7A"/>
    <w:rPr>
      <w:rFonts w:ascii="Times New Roman" w:hAnsi="Times New Roman" w:cs="Times New Roman"/>
      <w:sz w:val="16"/>
      <w:szCs w:val="16"/>
    </w:rPr>
  </w:style>
  <w:style w:type="character" w:customStyle="1" w:styleId="submenu-table">
    <w:name w:val="submenu-table"/>
    <w:rsid w:val="00316D7A"/>
  </w:style>
  <w:style w:type="character" w:customStyle="1" w:styleId="iceouttxt4">
    <w:name w:val="iceouttxt4"/>
    <w:rsid w:val="00316D7A"/>
  </w:style>
  <w:style w:type="character" w:customStyle="1" w:styleId="rserrmark">
    <w:name w:val="rs_err_mark"/>
    <w:rsid w:val="00316D7A"/>
  </w:style>
  <w:style w:type="paragraph" w:customStyle="1" w:styleId="Standard">
    <w:name w:val="Standard"/>
    <w:qFormat/>
    <w:rsid w:val="00316D7A"/>
    <w:pPr>
      <w:widowControl w:val="0"/>
      <w:suppressAutoHyphens/>
      <w:textAlignment w:val="baseline"/>
    </w:pPr>
    <w:rPr>
      <w:rFonts w:eastAsia="DejaVu Sans"/>
      <w:kern w:val="1"/>
      <w:sz w:val="24"/>
      <w:szCs w:val="24"/>
      <w:lang w:eastAsia="ar-SA"/>
    </w:rPr>
  </w:style>
  <w:style w:type="paragraph" w:customStyle="1" w:styleId="p7">
    <w:name w:val="p7"/>
    <w:basedOn w:val="aff6"/>
    <w:qFormat/>
    <w:rsid w:val="00316D7A"/>
    <w:pPr>
      <w:spacing w:before="100" w:beforeAutospacing="1" w:after="100" w:afterAutospacing="1"/>
    </w:pPr>
  </w:style>
  <w:style w:type="character" w:customStyle="1" w:styleId="rvts36">
    <w:name w:val="rvts36"/>
    <w:rsid w:val="00316D7A"/>
    <w:rPr>
      <w:rFonts w:ascii="Times New Roman" w:hAnsi="Times New Roman" w:cs="Times New Roman"/>
      <w:color w:val="000000"/>
      <w:sz w:val="22"/>
      <w:szCs w:val="22"/>
    </w:rPr>
  </w:style>
  <w:style w:type="numbering" w:customStyle="1" w:styleId="2fffff">
    <w:name w:val="Нет списка2"/>
    <w:next w:val="aff9"/>
    <w:uiPriority w:val="99"/>
    <w:semiHidden/>
    <w:unhideWhenUsed/>
    <w:rsid w:val="003C008A"/>
  </w:style>
  <w:style w:type="character" w:customStyle="1" w:styleId="FontStyle32">
    <w:name w:val="Font Style32"/>
    <w:rsid w:val="00C151A6"/>
    <w:rPr>
      <w:rFonts w:ascii="Times New Roman" w:hAnsi="Times New Roman" w:cs="Times New Roman"/>
      <w:sz w:val="22"/>
      <w:szCs w:val="22"/>
    </w:rPr>
  </w:style>
  <w:style w:type="character" w:customStyle="1" w:styleId="ListParagraphChar1">
    <w:name w:val="List Paragraph Char1"/>
    <w:link w:val="2f7"/>
    <w:locked/>
    <w:rsid w:val="00C151A6"/>
    <w:rPr>
      <w:sz w:val="24"/>
      <w:szCs w:val="24"/>
    </w:rPr>
  </w:style>
  <w:style w:type="character" w:customStyle="1" w:styleId="2fffff0">
    <w:name w:val="Основной текст (2) + Полужирный"/>
    <w:rsid w:val="00C1586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fffffffffffffffffffffff">
    <w:name w:val="Колонтитул"/>
    <w:rsid w:val="00C158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ffff1">
    <w:name w:val="Основной текст (2) + Полужирный;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fa">
    <w:name w:val="Основной текст (4)"/>
    <w:rsid w:val="00C15867"/>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4fb">
    <w:name w:val="Основной текст (4) + Не полужирный;Не 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
    <w:name w:val="Основной текст (5)_"/>
    <w:link w:val="5f"/>
    <w:rsid w:val="00C15867"/>
    <w:rPr>
      <w:i/>
      <w:iCs/>
      <w:sz w:val="28"/>
      <w:szCs w:val="28"/>
      <w:shd w:val="clear" w:color="auto" w:fill="FFFFFF"/>
    </w:rPr>
  </w:style>
  <w:style w:type="character" w:customStyle="1" w:styleId="5f0">
    <w:name w:val="Основной текст (5) + Не курсив"/>
    <w:rsid w:val="00C15867"/>
    <w:rPr>
      <w:i/>
      <w:iCs/>
      <w:color w:val="000000"/>
      <w:spacing w:val="0"/>
      <w:w w:val="100"/>
      <w:position w:val="0"/>
      <w:sz w:val="28"/>
      <w:szCs w:val="28"/>
      <w:shd w:val="clear" w:color="auto" w:fill="FFFFFF"/>
      <w:lang w:val="ru-RU" w:eastAsia="ru-RU" w:bidi="ru-RU"/>
    </w:rPr>
  </w:style>
  <w:style w:type="character" w:customStyle="1" w:styleId="2fffff2">
    <w:name w:val="Основной текст (2)"/>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Exact">
    <w:name w:val="Подпись к таблице Exact"/>
    <w:rsid w:val="00C15867"/>
    <w:rPr>
      <w:rFonts w:ascii="Times New Roman" w:eastAsia="Times New Roman" w:hAnsi="Times New Roman" w:cs="Times New Roman"/>
      <w:b/>
      <w:bCs/>
      <w:i w:val="0"/>
      <w:iCs w:val="0"/>
      <w:smallCaps w:val="0"/>
      <w:strike w:val="0"/>
      <w:sz w:val="28"/>
      <w:szCs w:val="28"/>
      <w:u w:val="none"/>
    </w:rPr>
  </w:style>
  <w:style w:type="character" w:customStyle="1" w:styleId="2Exact0">
    <w:name w:val="Подпись к таблице (2) Exact"/>
    <w:link w:val="2fffff3"/>
    <w:rsid w:val="00C15867"/>
    <w:rPr>
      <w:b/>
      <w:bCs/>
      <w:i/>
      <w:iCs/>
      <w:sz w:val="28"/>
      <w:szCs w:val="28"/>
      <w:shd w:val="clear" w:color="auto" w:fill="FFFFFF"/>
    </w:rPr>
  </w:style>
  <w:style w:type="paragraph" w:customStyle="1" w:styleId="5f">
    <w:name w:val="Основной текст (5)"/>
    <w:basedOn w:val="aff6"/>
    <w:link w:val="5e"/>
    <w:qFormat/>
    <w:rsid w:val="00C15867"/>
    <w:pPr>
      <w:widowControl w:val="0"/>
      <w:shd w:val="clear" w:color="auto" w:fill="FFFFFF"/>
      <w:spacing w:after="300" w:line="360" w:lineRule="exact"/>
      <w:ind w:firstLine="620"/>
      <w:jc w:val="both"/>
    </w:pPr>
    <w:rPr>
      <w:i/>
      <w:iCs/>
      <w:sz w:val="28"/>
      <w:szCs w:val="28"/>
    </w:rPr>
  </w:style>
  <w:style w:type="paragraph" w:customStyle="1" w:styleId="2fffff3">
    <w:name w:val="Подпись к таблице (2)"/>
    <w:basedOn w:val="aff6"/>
    <w:link w:val="2Exact0"/>
    <w:qFormat/>
    <w:rsid w:val="00C15867"/>
    <w:pPr>
      <w:widowControl w:val="0"/>
      <w:shd w:val="clear" w:color="auto" w:fill="FFFFFF"/>
      <w:spacing w:line="0" w:lineRule="atLeast"/>
    </w:pPr>
    <w:rPr>
      <w:b/>
      <w:bCs/>
      <w:i/>
      <w:iCs/>
      <w:sz w:val="28"/>
      <w:szCs w:val="28"/>
    </w:rPr>
  </w:style>
  <w:style w:type="character" w:customStyle="1" w:styleId="ecattext">
    <w:name w:val="ecattext"/>
    <w:basedOn w:val="aff7"/>
    <w:rsid w:val="00892929"/>
  </w:style>
  <w:style w:type="paragraph" w:customStyle="1" w:styleId="1fffffffff1">
    <w:name w:val="Название объекта1"/>
    <w:basedOn w:val="aff6"/>
    <w:next w:val="aff6"/>
    <w:qFormat/>
    <w:rsid w:val="00892929"/>
    <w:pPr>
      <w:suppressAutoHyphens/>
      <w:spacing w:line="336" w:lineRule="auto"/>
      <w:jc w:val="center"/>
    </w:pPr>
    <w:rPr>
      <w:lang w:val="uk-UA" w:eastAsia="ar-SA"/>
    </w:rPr>
  </w:style>
  <w:style w:type="paragraph" w:customStyle="1" w:styleId="4fc">
    <w:name w:val="Знак Знак4 Знак"/>
    <w:basedOn w:val="aff6"/>
    <w:qFormat/>
    <w:rsid w:val="00892929"/>
    <w:pPr>
      <w:spacing w:before="100" w:beforeAutospacing="1" w:after="100" w:afterAutospacing="1"/>
    </w:pPr>
    <w:rPr>
      <w:rFonts w:ascii="Tahoma" w:hAnsi="Tahoma"/>
      <w:sz w:val="20"/>
      <w:szCs w:val="20"/>
      <w:lang w:val="en-US" w:eastAsia="en-US"/>
    </w:rPr>
  </w:style>
  <w:style w:type="character" w:customStyle="1" w:styleId="1fffffffff2">
    <w:name w:val="Заголовок 1 Знак Знак Знак Знак Знак Знак Знак Знак Знак Знак"/>
    <w:aliases w:val="H1 Знак1,H1 Знак Знак Знак,Заголовок 1 Знак2,HD1 Знак1,Заголов Знак1,Глава Знак1,Заголовок 1 Знак1 Знак1,Заголовок 1 Знак Знак Знак1,. Знак1,Название спецификации Знак1,Chapter Знак1,ch Знак1"/>
    <w:qFormat/>
    <w:rsid w:val="00892929"/>
    <w:rPr>
      <w:rFonts w:ascii="Arial" w:eastAsia="Times New Roman" w:hAnsi="Arial" w:cs="Arial"/>
      <w:b/>
      <w:bCs/>
      <w:kern w:val="32"/>
      <w:sz w:val="32"/>
      <w:szCs w:val="32"/>
      <w:lang w:eastAsia="ru-RU"/>
    </w:rPr>
  </w:style>
  <w:style w:type="paragraph" w:customStyle="1" w:styleId="1fffffffff3">
    <w:name w:val="Знак Знак Знак1 Знак Знак Знак Знак Знак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rvts10">
    <w:name w:val="rvts10"/>
    <w:basedOn w:val="aff7"/>
    <w:rsid w:val="00892929"/>
  </w:style>
  <w:style w:type="character" w:customStyle="1" w:styleId="rvts9">
    <w:name w:val="rvts9"/>
    <w:basedOn w:val="aff7"/>
    <w:rsid w:val="00892929"/>
  </w:style>
  <w:style w:type="character" w:customStyle="1" w:styleId="afff2">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Знак Знак Знак Знак Знак Знак Знак Знак Знак Знак Знак Знак Знак Знак Знак,Знак31 Знак1"/>
    <w:link w:val="afff1"/>
    <w:uiPriority w:val="39"/>
    <w:locked/>
    <w:rsid w:val="00892929"/>
    <w:rPr>
      <w:sz w:val="24"/>
      <w:szCs w:val="24"/>
    </w:rPr>
  </w:style>
  <w:style w:type="character" w:customStyle="1" w:styleId="sub">
    <w:name w:val="sub"/>
    <w:rsid w:val="00892929"/>
    <w:rPr>
      <w:rFonts w:cs="Times New Roman"/>
    </w:rPr>
  </w:style>
  <w:style w:type="character" w:customStyle="1" w:styleId="value">
    <w:name w:val="value"/>
    <w:basedOn w:val="aff7"/>
    <w:qFormat/>
    <w:rsid w:val="00892929"/>
  </w:style>
  <w:style w:type="character" w:customStyle="1" w:styleId="95">
    <w:name w:val="Знак9"/>
    <w:rsid w:val="00892929"/>
    <w:rPr>
      <w:rFonts w:ascii="Arial" w:eastAsia="Andale Sans UI" w:hAnsi="Arial" w:cs="Arial"/>
      <w:b/>
      <w:bCs/>
      <w:kern w:val="1"/>
      <w:sz w:val="32"/>
      <w:szCs w:val="32"/>
    </w:rPr>
  </w:style>
  <w:style w:type="character" w:customStyle="1" w:styleId="bl">
    <w:name w:val="bl"/>
    <w:basedOn w:val="aff7"/>
    <w:rsid w:val="00892929"/>
  </w:style>
  <w:style w:type="character" w:customStyle="1" w:styleId="600">
    <w:name w:val="стиль60"/>
    <w:basedOn w:val="aff7"/>
    <w:rsid w:val="00892929"/>
  </w:style>
  <w:style w:type="character" w:customStyle="1" w:styleId="650">
    <w:name w:val="стиль65"/>
    <w:basedOn w:val="aff7"/>
    <w:rsid w:val="00892929"/>
  </w:style>
  <w:style w:type="character" w:customStyle="1" w:styleId="590">
    <w:name w:val="стиль59"/>
    <w:basedOn w:val="aff7"/>
    <w:rsid w:val="00892929"/>
  </w:style>
  <w:style w:type="paragraph" w:customStyle="1" w:styleId="1fffffffff4">
    <w:name w:val="Основной текст1"/>
    <w:basedOn w:val="aff6"/>
    <w:qFormat/>
    <w:rsid w:val="00892929"/>
    <w:pPr>
      <w:shd w:val="clear" w:color="auto" w:fill="FFFFFF"/>
      <w:spacing w:before="660" w:after="540" w:line="240" w:lineRule="atLeast"/>
    </w:pPr>
    <w:rPr>
      <w:rFonts w:ascii="Calibri" w:hAnsi="Calibri"/>
      <w:sz w:val="22"/>
      <w:szCs w:val="22"/>
      <w:lang w:val="x-none" w:eastAsia="x-none"/>
    </w:rPr>
  </w:style>
  <w:style w:type="character" w:customStyle="1" w:styleId="67">
    <w:name w:val="Основной текст (6)_"/>
    <w:link w:val="68"/>
    <w:rsid w:val="00892929"/>
    <w:rPr>
      <w:rFonts w:ascii="Calibri" w:eastAsia="Calibri" w:hAnsi="Calibri"/>
      <w:noProof/>
      <w:sz w:val="18"/>
      <w:szCs w:val="18"/>
      <w:shd w:val="clear" w:color="auto" w:fill="FFFFFF"/>
      <w:lang w:eastAsia="en-US"/>
    </w:rPr>
  </w:style>
  <w:style w:type="paragraph" w:customStyle="1" w:styleId="68">
    <w:name w:val="Основной текст (6)"/>
    <w:basedOn w:val="aff6"/>
    <w:link w:val="67"/>
    <w:qFormat/>
    <w:rsid w:val="00892929"/>
    <w:pPr>
      <w:widowControl w:val="0"/>
      <w:shd w:val="clear" w:color="auto" w:fill="FFFFFF"/>
      <w:spacing w:line="288" w:lineRule="exact"/>
    </w:pPr>
    <w:rPr>
      <w:rFonts w:ascii="Calibri" w:eastAsia="Calibri" w:hAnsi="Calibri"/>
      <w:noProof/>
      <w:sz w:val="18"/>
      <w:szCs w:val="18"/>
      <w:lang w:eastAsia="en-US"/>
    </w:rPr>
  </w:style>
  <w:style w:type="character" w:customStyle="1" w:styleId="afffffffffffffffffffffffff0">
    <w:name w:val="Основной текст + Полужирный"/>
    <w:rsid w:val="00892929"/>
    <w:rPr>
      <w:rFonts w:ascii="Times New Roman" w:hAnsi="Times New Roman" w:cs="Times New Roman"/>
      <w:b/>
      <w:bCs/>
      <w:sz w:val="18"/>
      <w:szCs w:val="18"/>
      <w:shd w:val="clear" w:color="auto" w:fill="FFFFFF"/>
    </w:rPr>
  </w:style>
  <w:style w:type="character" w:customStyle="1" w:styleId="2fffff4">
    <w:name w:val="Основной текст + Курсив2"/>
    <w:rsid w:val="00892929"/>
    <w:rPr>
      <w:rFonts w:ascii="Times New Roman" w:hAnsi="Times New Roman" w:cs="Times New Roman"/>
      <w:i/>
      <w:iCs/>
      <w:sz w:val="18"/>
      <w:szCs w:val="18"/>
      <w:shd w:val="clear" w:color="auto" w:fill="FFFFFF"/>
    </w:rPr>
  </w:style>
  <w:style w:type="character" w:customStyle="1" w:styleId="txt">
    <w:name w:val="txt"/>
    <w:rsid w:val="00892929"/>
  </w:style>
  <w:style w:type="character" w:customStyle="1" w:styleId="blue">
    <w:name w:val="blue"/>
    <w:rsid w:val="00892929"/>
  </w:style>
  <w:style w:type="character" w:customStyle="1" w:styleId="sizer">
    <w:name w:val="sizer"/>
    <w:rsid w:val="00892929"/>
  </w:style>
  <w:style w:type="character" w:customStyle="1" w:styleId="contenttitletxt">
    <w:name w:val="contenttitletxt"/>
    <w:basedOn w:val="aff7"/>
    <w:rsid w:val="00892929"/>
  </w:style>
  <w:style w:type="character" w:customStyle="1" w:styleId="boldblacklevel4">
    <w:name w:val="boldblacklevel4"/>
    <w:basedOn w:val="aff7"/>
    <w:rsid w:val="00892929"/>
  </w:style>
  <w:style w:type="character" w:customStyle="1" w:styleId="boldlevel1">
    <w:name w:val="boldlevel1"/>
    <w:basedOn w:val="aff7"/>
    <w:rsid w:val="00892929"/>
  </w:style>
  <w:style w:type="character" w:customStyle="1" w:styleId="level10">
    <w:name w:val="level1"/>
    <w:basedOn w:val="aff7"/>
    <w:rsid w:val="00892929"/>
  </w:style>
  <w:style w:type="character" w:customStyle="1" w:styleId="boldlevel2">
    <w:name w:val="boldlevel2"/>
    <w:basedOn w:val="aff7"/>
    <w:rsid w:val="00892929"/>
  </w:style>
  <w:style w:type="character" w:customStyle="1" w:styleId="verdana10">
    <w:name w:val="verdana10"/>
    <w:basedOn w:val="aff7"/>
    <w:rsid w:val="00892929"/>
  </w:style>
  <w:style w:type="character" w:customStyle="1" w:styleId="verdana10bold">
    <w:name w:val="verdana10bold"/>
    <w:basedOn w:val="aff7"/>
    <w:rsid w:val="00892929"/>
  </w:style>
  <w:style w:type="character" w:customStyle="1" w:styleId="body2">
    <w:name w:val="body2"/>
    <w:basedOn w:val="aff7"/>
    <w:rsid w:val="00892929"/>
  </w:style>
  <w:style w:type="character" w:customStyle="1" w:styleId="style1008">
    <w:name w:val="style1008"/>
    <w:basedOn w:val="aff7"/>
    <w:rsid w:val="00892929"/>
  </w:style>
  <w:style w:type="character" w:customStyle="1" w:styleId="prop">
    <w:name w:val="prop"/>
    <w:basedOn w:val="aff7"/>
    <w:rsid w:val="00892929"/>
  </w:style>
  <w:style w:type="character" w:customStyle="1" w:styleId="ttsub2">
    <w:name w:val="ttsub2"/>
    <w:basedOn w:val="aff7"/>
    <w:rsid w:val="00892929"/>
  </w:style>
  <w:style w:type="character" w:customStyle="1" w:styleId="wmi-callto">
    <w:name w:val="wmi-callto"/>
    <w:basedOn w:val="aff7"/>
    <w:rsid w:val="00892929"/>
  </w:style>
  <w:style w:type="paragraph" w:customStyle="1" w:styleId="2fffff5">
    <w:name w:val="Знак2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1fffffffff5">
    <w:name w:val="Основной текст Знак1 Знак"/>
    <w:aliases w:val="Основной текст Знак Знак Знак"/>
    <w:rsid w:val="00892929"/>
    <w:rPr>
      <w:rFonts w:eastAsia="Calibri"/>
      <w:lang w:eastAsia="ar-SA" w:bidi="ar-SA"/>
    </w:rPr>
  </w:style>
  <w:style w:type="character" w:customStyle="1" w:styleId="url-white">
    <w:name w:val="url-white"/>
    <w:basedOn w:val="aff7"/>
    <w:rsid w:val="00892929"/>
  </w:style>
  <w:style w:type="character" w:customStyle="1" w:styleId="style30">
    <w:name w:val="style3"/>
    <w:rsid w:val="00892929"/>
  </w:style>
  <w:style w:type="character" w:customStyle="1" w:styleId="clear">
    <w:name w:val="clear"/>
    <w:basedOn w:val="aff7"/>
    <w:rsid w:val="00892929"/>
  </w:style>
  <w:style w:type="paragraph" w:customStyle="1" w:styleId="formattexttopleveltext">
    <w:name w:val="formattext topleveltext"/>
    <w:basedOn w:val="aff6"/>
    <w:qFormat/>
    <w:rsid w:val="00892929"/>
    <w:pPr>
      <w:spacing w:before="100" w:beforeAutospacing="1" w:after="100" w:afterAutospacing="1"/>
    </w:pPr>
  </w:style>
  <w:style w:type="character" w:customStyle="1" w:styleId="clinks">
    <w:name w:val="clinks"/>
    <w:basedOn w:val="aff7"/>
    <w:rsid w:val="00892929"/>
  </w:style>
  <w:style w:type="paragraph" w:customStyle="1" w:styleId="420">
    <w:name w:val="Знак Знак4 Знак2"/>
    <w:basedOn w:val="aff6"/>
    <w:rsid w:val="00892929"/>
    <w:pPr>
      <w:spacing w:before="100" w:beforeAutospacing="1" w:after="100" w:afterAutospacing="1"/>
    </w:pPr>
    <w:rPr>
      <w:rFonts w:ascii="Tahoma" w:hAnsi="Tahoma"/>
      <w:sz w:val="20"/>
      <w:szCs w:val="20"/>
      <w:lang w:val="en-US" w:eastAsia="en-US"/>
    </w:rPr>
  </w:style>
  <w:style w:type="paragraph" w:customStyle="1" w:styleId="125">
    <w:name w:val="Знак Знак Знак1 Знак Знак Знак Знак Знак Знак2"/>
    <w:basedOn w:val="aff6"/>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s2">
    <w:name w:val="s2"/>
    <w:rsid w:val="00892929"/>
    <w:rPr>
      <w:rFonts w:cs="Times New Roman"/>
    </w:rPr>
  </w:style>
  <w:style w:type="character" w:customStyle="1" w:styleId="ConsPlusNonformat0">
    <w:name w:val="ConsPlusNonformat Знак"/>
    <w:link w:val="ConsPlusNonformat"/>
    <w:uiPriority w:val="99"/>
    <w:locked/>
    <w:rsid w:val="009E43C4"/>
    <w:rPr>
      <w:rFonts w:ascii="Courier New" w:hAnsi="Courier New" w:cs="Courier New"/>
    </w:rPr>
  </w:style>
  <w:style w:type="table" w:customStyle="1" w:styleId="4fd">
    <w:name w:val="Сетка таблицы4"/>
    <w:basedOn w:val="aff8"/>
    <w:next w:val="affff2"/>
    <w:uiPriority w:val="59"/>
    <w:rsid w:val="00F706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Сетка таблицы5"/>
    <w:basedOn w:val="aff8"/>
    <w:next w:val="affff2"/>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ff8"/>
    <w:next w:val="affff2"/>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kbg">
    <w:name w:val="pinkbg"/>
    <w:basedOn w:val="aff7"/>
    <w:rsid w:val="006247A9"/>
  </w:style>
  <w:style w:type="paragraph" w:customStyle="1" w:styleId="HeadDoc">
    <w:name w:val="HeadDoc"/>
    <w:qFormat/>
    <w:rsid w:val="001F7D42"/>
    <w:pPr>
      <w:keepLines/>
      <w:overflowPunct w:val="0"/>
      <w:autoSpaceDE w:val="0"/>
      <w:autoSpaceDN w:val="0"/>
      <w:adjustRightInd w:val="0"/>
      <w:jc w:val="both"/>
      <w:textAlignment w:val="baseline"/>
    </w:pPr>
    <w:rPr>
      <w:sz w:val="28"/>
    </w:rPr>
  </w:style>
  <w:style w:type="paragraph" w:customStyle="1" w:styleId="11f3">
    <w:name w:val="Заголовок11"/>
    <w:basedOn w:val="aff6"/>
    <w:next w:val="affc"/>
    <w:uiPriority w:val="99"/>
    <w:qFormat/>
    <w:rsid w:val="00B547D5"/>
    <w:pPr>
      <w:keepNext/>
      <w:suppressAutoHyphens/>
      <w:spacing w:before="240" w:after="120"/>
    </w:pPr>
    <w:rPr>
      <w:rFonts w:ascii="Arial" w:eastAsia="DejaVu Sans" w:hAnsi="Arial" w:cs="DejaVu Sans"/>
      <w:sz w:val="28"/>
      <w:szCs w:val="28"/>
      <w:lang w:eastAsia="ar-SA"/>
    </w:rPr>
  </w:style>
  <w:style w:type="character" w:customStyle="1" w:styleId="5f2">
    <w:name w:val="Заголовок №5_"/>
    <w:link w:val="5f3"/>
    <w:qFormat/>
    <w:rsid w:val="00B547D5"/>
    <w:rPr>
      <w:shd w:val="clear" w:color="auto" w:fill="FFFFFF"/>
    </w:rPr>
  </w:style>
  <w:style w:type="paragraph" w:customStyle="1" w:styleId="5f3">
    <w:name w:val="Заголовок №5"/>
    <w:basedOn w:val="aff6"/>
    <w:link w:val="5f2"/>
    <w:qFormat/>
    <w:rsid w:val="00B547D5"/>
    <w:pPr>
      <w:shd w:val="clear" w:color="auto" w:fill="FFFFFF"/>
      <w:spacing w:before="360" w:after="240" w:line="418" w:lineRule="exact"/>
      <w:outlineLvl w:val="4"/>
    </w:pPr>
    <w:rPr>
      <w:sz w:val="20"/>
      <w:szCs w:val="20"/>
    </w:rPr>
  </w:style>
  <w:style w:type="character" w:customStyle="1" w:styleId="afffffffffffffffffffffffff1">
    <w:name w:val="Цветовое выделение"/>
    <w:uiPriority w:val="99"/>
    <w:rsid w:val="00B547D5"/>
    <w:rPr>
      <w:b/>
      <w:color w:val="26282F"/>
    </w:rPr>
  </w:style>
  <w:style w:type="paragraph" w:customStyle="1" w:styleId="afffffffffffffffffffffffff2">
    <w:name w:val="Комментарий"/>
    <w:basedOn w:val="aff6"/>
    <w:next w:val="aff6"/>
    <w:uiPriority w:val="99"/>
    <w:qFormat/>
    <w:rsid w:val="00B547D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ffffffffffffffffffffff3">
    <w:name w:val="Информация о версии"/>
    <w:basedOn w:val="afffffffffffffffffffffffff2"/>
    <w:next w:val="aff6"/>
    <w:uiPriority w:val="99"/>
    <w:qFormat/>
    <w:rsid w:val="00B547D5"/>
    <w:rPr>
      <w:i/>
      <w:iCs/>
    </w:rPr>
  </w:style>
  <w:style w:type="paragraph" w:customStyle="1" w:styleId="afffffffffffffffffffffffff4">
    <w:name w:val="Информация об изменениях"/>
    <w:basedOn w:val="aff6"/>
    <w:next w:val="aff6"/>
    <w:uiPriority w:val="99"/>
    <w:qFormat/>
    <w:rsid w:val="00B547D5"/>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ffffffffffffffffffffff5">
    <w:name w:val="Подзаголовок для информации об изменениях"/>
    <w:basedOn w:val="aff6"/>
    <w:next w:val="aff6"/>
    <w:uiPriority w:val="99"/>
    <w:qFormat/>
    <w:rsid w:val="00B547D5"/>
    <w:pPr>
      <w:widowControl w:val="0"/>
      <w:autoSpaceDE w:val="0"/>
      <w:autoSpaceDN w:val="0"/>
      <w:adjustRightInd w:val="0"/>
      <w:ind w:firstLine="720"/>
      <w:jc w:val="both"/>
    </w:pPr>
    <w:rPr>
      <w:rFonts w:ascii="Arial" w:hAnsi="Arial" w:cs="Arial"/>
      <w:b/>
      <w:bCs/>
      <w:color w:val="353842"/>
      <w:sz w:val="20"/>
      <w:szCs w:val="20"/>
    </w:rPr>
  </w:style>
  <w:style w:type="paragraph" w:customStyle="1" w:styleId="s1">
    <w:name w:val="s_1"/>
    <w:basedOn w:val="aff6"/>
    <w:qFormat/>
    <w:rsid w:val="00B547D5"/>
    <w:pPr>
      <w:spacing w:before="100" w:beforeAutospacing="1" w:after="100" w:afterAutospacing="1"/>
    </w:pPr>
  </w:style>
  <w:style w:type="paragraph" w:customStyle="1" w:styleId="ConsCell">
    <w:name w:val="ConsCell"/>
    <w:qFormat/>
    <w:rsid w:val="00B547D5"/>
    <w:pPr>
      <w:widowControl w:val="0"/>
    </w:pPr>
    <w:rPr>
      <w:rFonts w:ascii="Arial" w:hAnsi="Arial"/>
      <w:snapToGrid w:val="0"/>
    </w:rPr>
  </w:style>
  <w:style w:type="paragraph" w:customStyle="1" w:styleId="Iauiue1">
    <w:name w:val="Iau?iue1"/>
    <w:qFormat/>
    <w:rsid w:val="00B547D5"/>
    <w:pPr>
      <w:widowControl w:val="0"/>
    </w:pPr>
    <w:rPr>
      <w:rFonts w:eastAsia="Calibri"/>
    </w:rPr>
  </w:style>
  <w:style w:type="paragraph" w:customStyle="1" w:styleId="Char">
    <w:name w:val="Char"/>
    <w:basedOn w:val="aff6"/>
    <w:qFormat/>
    <w:rsid w:val="00B547D5"/>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ff6"/>
    <w:qFormat/>
    <w:rsid w:val="00B547D5"/>
    <w:pPr>
      <w:spacing w:before="100" w:after="100"/>
    </w:pPr>
    <w:rPr>
      <w:sz w:val="20"/>
      <w:szCs w:val="20"/>
    </w:rPr>
  </w:style>
  <w:style w:type="paragraph" w:customStyle="1" w:styleId="plain">
    <w:name w:val="plain"/>
    <w:basedOn w:val="aff6"/>
    <w:qFormat/>
    <w:rsid w:val="00B547D5"/>
    <w:pPr>
      <w:spacing w:before="100" w:beforeAutospacing="1" w:after="100" w:afterAutospacing="1"/>
    </w:pPr>
    <w:rPr>
      <w:rFonts w:ascii="Arial" w:hAnsi="Arial" w:cs="Arial"/>
      <w:color w:val="333333"/>
      <w:sz w:val="18"/>
      <w:szCs w:val="18"/>
    </w:rPr>
  </w:style>
  <w:style w:type="paragraph" w:customStyle="1" w:styleId="4fe">
    <w:name w:val="Заг. 4"/>
    <w:basedOn w:val="42"/>
    <w:qFormat/>
    <w:rsid w:val="00B547D5"/>
    <w:pPr>
      <w:widowControl/>
      <w:tabs>
        <w:tab w:val="clear" w:pos="864"/>
      </w:tabs>
      <w:autoSpaceDE/>
      <w:autoSpaceDN/>
      <w:adjustRightInd/>
      <w:spacing w:before="120" w:after="60"/>
      <w:ind w:left="0" w:firstLine="0"/>
      <w:jc w:val="left"/>
      <w:outlineLvl w:val="9"/>
    </w:pPr>
    <w:rPr>
      <w:b/>
      <w:bCs/>
      <w:snapToGrid/>
      <w:szCs w:val="24"/>
    </w:rPr>
  </w:style>
  <w:style w:type="paragraph" w:customStyle="1" w:styleId="afffffffffffffffffffffffff6">
    <w:name w:val="контент"/>
    <w:basedOn w:val="afffff"/>
    <w:qFormat/>
    <w:rsid w:val="00B547D5"/>
    <w:pPr>
      <w:spacing w:before="120" w:after="120"/>
      <w:ind w:firstLine="720"/>
      <w:jc w:val="both"/>
    </w:pPr>
    <w:rPr>
      <w:rFonts w:ascii="Times New Roman" w:hAnsi="Times New Roman" w:cs="Times New Roman"/>
      <w:sz w:val="28"/>
      <w:szCs w:val="28"/>
    </w:rPr>
  </w:style>
  <w:style w:type="paragraph" w:customStyle="1" w:styleId="914">
    <w:name w:val="Стиль Заголовок 9 + 14 пт"/>
    <w:basedOn w:val="9"/>
    <w:autoRedefine/>
    <w:qFormat/>
    <w:rsid w:val="00B547D5"/>
    <w:pPr>
      <w:keepNext w:val="0"/>
      <w:widowControl/>
      <w:tabs>
        <w:tab w:val="clear" w:pos="1584"/>
      </w:tabs>
      <w:autoSpaceDE/>
      <w:autoSpaceDN/>
      <w:adjustRightInd/>
      <w:ind w:left="0" w:firstLine="0"/>
      <w:contextualSpacing/>
      <w:outlineLvl w:val="9"/>
    </w:pPr>
    <w:rPr>
      <w:b w:val="0"/>
      <w:sz w:val="24"/>
      <w:szCs w:val="24"/>
      <w:lang w:eastAsia="ru-RU"/>
    </w:rPr>
  </w:style>
  <w:style w:type="paragraph" w:customStyle="1" w:styleId="1f">
    <w:name w:val="ТДК Зг 1"/>
    <w:basedOn w:val="1f1"/>
    <w:qFormat/>
    <w:rsid w:val="00B547D5"/>
    <w:pPr>
      <w:pageBreakBefore/>
      <w:widowControl/>
      <w:numPr>
        <w:numId w:val="115"/>
      </w:numPr>
      <w:autoSpaceDE/>
      <w:autoSpaceDN/>
      <w:adjustRightInd/>
      <w:spacing w:before="480" w:after="160"/>
    </w:pPr>
    <w:rPr>
      <w:rFonts w:ascii="Arial" w:hAnsi="Arial" w:cs="Arial"/>
      <w:b w:val="0"/>
      <w:bCs/>
      <w:color w:val="000000"/>
      <w:kern w:val="32"/>
      <w:sz w:val="28"/>
      <w:szCs w:val="32"/>
      <w:lang w:val="ru-RU" w:eastAsia="ru-RU"/>
    </w:rPr>
  </w:style>
  <w:style w:type="paragraph" w:customStyle="1" w:styleId="27">
    <w:name w:val="ТДК Зг 2"/>
    <w:basedOn w:val="2a"/>
    <w:qFormat/>
    <w:rsid w:val="00B547D5"/>
    <w:pPr>
      <w:numPr>
        <w:ilvl w:val="1"/>
        <w:numId w:val="115"/>
      </w:numPr>
      <w:tabs>
        <w:tab w:val="clear" w:pos="1923"/>
        <w:tab w:val="left" w:pos="567"/>
      </w:tabs>
      <w:spacing w:before="360" w:after="240"/>
      <w:ind w:left="1418" w:right="1134"/>
      <w:jc w:val="center"/>
    </w:pPr>
    <w:rPr>
      <w:rFonts w:ascii="Arial" w:hAnsi="Arial" w:cs="Arial"/>
      <w:b w:val="0"/>
      <w:i w:val="0"/>
      <w:color w:val="000000"/>
      <w:sz w:val="24"/>
    </w:rPr>
  </w:style>
  <w:style w:type="paragraph" w:customStyle="1" w:styleId="38">
    <w:name w:val="ТДК Зг 3"/>
    <w:basedOn w:val="39"/>
    <w:qFormat/>
    <w:rsid w:val="00B547D5"/>
    <w:pPr>
      <w:keepNext w:val="0"/>
      <w:numPr>
        <w:ilvl w:val="2"/>
        <w:numId w:val="115"/>
      </w:numPr>
      <w:spacing w:before="40" w:after="40"/>
      <w:jc w:val="both"/>
    </w:pPr>
    <w:rPr>
      <w:rFonts w:ascii="Times New Roman" w:hAnsi="Times New Roman" w:cs="Arial"/>
      <w:bCs/>
      <w:color w:val="000000"/>
      <w:szCs w:val="26"/>
      <w:lang w:val="ru-RU" w:eastAsia="ru-RU"/>
    </w:rPr>
  </w:style>
  <w:style w:type="paragraph" w:customStyle="1" w:styleId="Bullet">
    <w:name w:val="Bullet"/>
    <w:link w:val="Bullet0"/>
    <w:autoRedefine/>
    <w:qFormat/>
    <w:rsid w:val="00B547D5"/>
    <w:pPr>
      <w:tabs>
        <w:tab w:val="left" w:pos="284"/>
      </w:tabs>
      <w:ind w:firstLine="720"/>
      <w:contextualSpacing/>
      <w:jc w:val="both"/>
    </w:pPr>
    <w:rPr>
      <w:b/>
      <w:sz w:val="24"/>
      <w:szCs w:val="24"/>
    </w:rPr>
  </w:style>
  <w:style w:type="character" w:customStyle="1" w:styleId="Bullet0">
    <w:name w:val="Bullet Знак"/>
    <w:link w:val="Bullet"/>
    <w:qFormat/>
    <w:rsid w:val="00B547D5"/>
    <w:rPr>
      <w:b/>
      <w:sz w:val="24"/>
      <w:szCs w:val="24"/>
    </w:rPr>
  </w:style>
  <w:style w:type="paragraph" w:customStyle="1" w:styleId="StyleBodyTextIndentFirstline125cm">
    <w:name w:val="Style Body Text Indent + First line:  125 cm"/>
    <w:basedOn w:val="affa"/>
    <w:qFormat/>
    <w:rsid w:val="00B547D5"/>
    <w:pPr>
      <w:keepLines/>
      <w:spacing w:before="120"/>
      <w:ind w:left="0" w:firstLine="709"/>
      <w:jc w:val="both"/>
    </w:pPr>
    <w:rPr>
      <w:szCs w:val="20"/>
    </w:rPr>
  </w:style>
  <w:style w:type="paragraph" w:customStyle="1" w:styleId="225">
    <w:name w:val="Основной текст с отступом 22"/>
    <w:basedOn w:val="aff6"/>
    <w:qFormat/>
    <w:rsid w:val="00B547D5"/>
    <w:pPr>
      <w:overflowPunct w:val="0"/>
      <w:autoSpaceDE w:val="0"/>
      <w:autoSpaceDN w:val="0"/>
      <w:adjustRightInd w:val="0"/>
      <w:ind w:firstLine="567"/>
      <w:jc w:val="both"/>
      <w:textAlignment w:val="baseline"/>
    </w:pPr>
    <w:rPr>
      <w:sz w:val="28"/>
      <w:szCs w:val="20"/>
    </w:rPr>
  </w:style>
  <w:style w:type="character" w:customStyle="1" w:styleId="val">
    <w:name w:val="val"/>
    <w:basedOn w:val="aff7"/>
    <w:qFormat/>
    <w:rsid w:val="00B547D5"/>
  </w:style>
  <w:style w:type="character" w:customStyle="1" w:styleId="5f4">
    <w:name w:val="5 Полужирный"/>
    <w:qFormat/>
    <w:rsid w:val="00B547D5"/>
    <w:rPr>
      <w:b/>
      <w:bCs/>
    </w:rPr>
  </w:style>
  <w:style w:type="paragraph" w:customStyle="1" w:styleId="4ff">
    <w:name w:val="4 Текст"/>
    <w:basedOn w:val="aff6"/>
    <w:qFormat/>
    <w:rsid w:val="00B547D5"/>
    <w:pPr>
      <w:suppressAutoHyphens/>
      <w:spacing w:line="264" w:lineRule="auto"/>
      <w:ind w:firstLine="397"/>
      <w:jc w:val="both"/>
    </w:pPr>
    <w:rPr>
      <w:lang w:eastAsia="ar-SA"/>
    </w:rPr>
  </w:style>
  <w:style w:type="character" w:customStyle="1" w:styleId="FontStyle21">
    <w:name w:val="Font Style21"/>
    <w:qFormat/>
    <w:rsid w:val="00B547D5"/>
    <w:rPr>
      <w:rFonts w:ascii="Times New Roman" w:hAnsi="Times New Roman" w:cs="Times New Roman"/>
      <w:b/>
      <w:bCs/>
      <w:sz w:val="20"/>
      <w:szCs w:val="20"/>
    </w:rPr>
  </w:style>
  <w:style w:type="character" w:customStyle="1" w:styleId="affffffffffffffffffffffff8">
    <w:name w:val="МОЙ Знак"/>
    <w:link w:val="affffffffffffffffffffffff7"/>
    <w:qFormat/>
    <w:locked/>
    <w:rsid w:val="00B547D5"/>
    <w:rPr>
      <w:rFonts w:ascii="Arial" w:eastAsia="ヒラギノ角ゴ Pro W3" w:hAnsi="Arial"/>
      <w:color w:val="000000"/>
      <w:kern w:val="1"/>
      <w:sz w:val="24"/>
      <w:lang w:val="en-US" w:eastAsia="en-US"/>
    </w:rPr>
  </w:style>
  <w:style w:type="paragraph" w:customStyle="1" w:styleId="3fff8">
    <w:name w:val="Текст списка 3"/>
    <w:basedOn w:val="2a"/>
    <w:link w:val="3fff9"/>
    <w:qFormat/>
    <w:rsid w:val="00B547D5"/>
    <w:pPr>
      <w:keepNext w:val="0"/>
      <w:widowControl w:val="0"/>
      <w:tabs>
        <w:tab w:val="left" w:pos="851"/>
      </w:tabs>
      <w:spacing w:before="120" w:after="120" w:line="360" w:lineRule="auto"/>
      <w:ind w:left="851" w:hanging="851"/>
      <w:jc w:val="both"/>
    </w:pPr>
    <w:rPr>
      <w:rFonts w:ascii="Times New Roman" w:hAnsi="Times New Roman"/>
      <w:b w:val="0"/>
      <w:bCs w:val="0"/>
      <w:i w:val="0"/>
      <w:iCs w:val="0"/>
      <w:lang w:eastAsia="ar-SA"/>
    </w:rPr>
  </w:style>
  <w:style w:type="character" w:customStyle="1" w:styleId="3fff9">
    <w:name w:val="Текст списка 3 Знак"/>
    <w:link w:val="3fff8"/>
    <w:rsid w:val="00B547D5"/>
    <w:rPr>
      <w:sz w:val="28"/>
      <w:szCs w:val="28"/>
      <w:lang w:eastAsia="ar-SA"/>
    </w:rPr>
  </w:style>
  <w:style w:type="paragraph" w:customStyle="1" w:styleId="Standarduser">
    <w:name w:val="Standard (user)"/>
    <w:qFormat/>
    <w:rsid w:val="00B547D5"/>
    <w:pPr>
      <w:widowControl w:val="0"/>
      <w:suppressAutoHyphens/>
      <w:textAlignment w:val="baseline"/>
    </w:pPr>
    <w:rPr>
      <w:rFonts w:ascii="Arial" w:eastAsia="Arial Unicode MS" w:hAnsi="Arial" w:cs="Arial"/>
      <w:kern w:val="1"/>
      <w:sz w:val="21"/>
      <w:szCs w:val="24"/>
      <w:lang w:eastAsia="ar-SA"/>
    </w:rPr>
  </w:style>
  <w:style w:type="character" w:customStyle="1" w:styleId="c-grey">
    <w:name w:val="c-grey"/>
    <w:basedOn w:val="aff7"/>
    <w:qFormat/>
    <w:rsid w:val="00B547D5"/>
  </w:style>
  <w:style w:type="paragraph" w:customStyle="1" w:styleId="-110">
    <w:name w:val="Цветной список - Акцент 11"/>
    <w:basedOn w:val="aff6"/>
    <w:uiPriority w:val="34"/>
    <w:qFormat/>
    <w:rsid w:val="00B547D5"/>
    <w:pPr>
      <w:spacing w:after="60"/>
      <w:ind w:left="720"/>
      <w:jc w:val="both"/>
    </w:pPr>
  </w:style>
  <w:style w:type="character" w:customStyle="1" w:styleId="msonormalcxsplast0">
    <w:name w:val="msonormalcxsplast Знак"/>
    <w:link w:val="msonormalcxsplast"/>
    <w:qFormat/>
    <w:locked/>
    <w:rsid w:val="00B547D5"/>
    <w:rPr>
      <w:sz w:val="24"/>
      <w:szCs w:val="24"/>
    </w:rPr>
  </w:style>
  <w:style w:type="character" w:customStyle="1" w:styleId="1fffffffff6">
    <w:name w:val="Название Знак1"/>
    <w:aliases w:val="Знак2 Знак Знак"/>
    <w:uiPriority w:val="99"/>
    <w:qFormat/>
    <w:locked/>
    <w:rsid w:val="00B547D5"/>
    <w:rPr>
      <w:rFonts w:ascii="Times New Roman" w:eastAsia="Times New Roman" w:hAnsi="Times New Roman" w:cs="Times New Roman"/>
      <w:b/>
      <w:bCs/>
      <w:sz w:val="32"/>
      <w:szCs w:val="32"/>
      <w:lang w:eastAsia="ru-RU"/>
    </w:rPr>
  </w:style>
  <w:style w:type="paragraph" w:customStyle="1" w:styleId="a0cxsplast">
    <w:name w:val="a0cxsplast"/>
    <w:basedOn w:val="aff6"/>
    <w:uiPriority w:val="99"/>
    <w:qFormat/>
    <w:rsid w:val="00B547D5"/>
    <w:pPr>
      <w:spacing w:before="100" w:beforeAutospacing="1" w:after="100" w:afterAutospacing="1"/>
    </w:pPr>
    <w:rPr>
      <w:rFonts w:eastAsia="Calibri"/>
    </w:rPr>
  </w:style>
  <w:style w:type="paragraph" w:customStyle="1" w:styleId="msobodytext3cxspmiddle">
    <w:name w:val="msobodytext3cxspmiddle"/>
    <w:basedOn w:val="aff6"/>
    <w:uiPriority w:val="99"/>
    <w:qFormat/>
    <w:rsid w:val="00B547D5"/>
    <w:pPr>
      <w:spacing w:before="100" w:beforeAutospacing="1" w:after="100" w:afterAutospacing="1"/>
    </w:pPr>
    <w:rPr>
      <w:rFonts w:eastAsia="Calibri"/>
    </w:rPr>
  </w:style>
  <w:style w:type="paragraph" w:customStyle="1" w:styleId="msobodytext3cxsplast">
    <w:name w:val="msobodytext3cxsplast"/>
    <w:basedOn w:val="aff6"/>
    <w:uiPriority w:val="99"/>
    <w:qFormat/>
    <w:rsid w:val="00B547D5"/>
    <w:pPr>
      <w:spacing w:before="100" w:beforeAutospacing="1" w:after="100" w:afterAutospacing="1"/>
    </w:pPr>
    <w:rPr>
      <w:rFonts w:eastAsia="Calibri"/>
    </w:rPr>
  </w:style>
  <w:style w:type="character" w:customStyle="1" w:styleId="iceouttxt60">
    <w:name w:val="iceouttxt60"/>
    <w:qFormat/>
    <w:rsid w:val="00B547D5"/>
    <w:rPr>
      <w:rFonts w:ascii="Arial" w:hAnsi="Arial" w:cs="Arial" w:hint="default"/>
      <w:color w:val="666666"/>
      <w:sz w:val="17"/>
      <w:szCs w:val="17"/>
    </w:rPr>
  </w:style>
  <w:style w:type="paragraph" w:customStyle="1" w:styleId="Style36">
    <w:name w:val="Style36"/>
    <w:basedOn w:val="aff6"/>
    <w:qFormat/>
    <w:rsid w:val="00B547D5"/>
    <w:pPr>
      <w:widowControl w:val="0"/>
      <w:autoSpaceDE w:val="0"/>
      <w:autoSpaceDN w:val="0"/>
      <w:adjustRightInd w:val="0"/>
    </w:pPr>
  </w:style>
  <w:style w:type="paragraph" w:customStyle="1" w:styleId="Style41">
    <w:name w:val="Style41"/>
    <w:basedOn w:val="aff6"/>
    <w:qFormat/>
    <w:rsid w:val="00B547D5"/>
    <w:pPr>
      <w:widowControl w:val="0"/>
      <w:autoSpaceDE w:val="0"/>
      <w:autoSpaceDN w:val="0"/>
      <w:adjustRightInd w:val="0"/>
      <w:spacing w:line="326" w:lineRule="exact"/>
      <w:ind w:hanging="1666"/>
    </w:pPr>
  </w:style>
  <w:style w:type="paragraph" w:customStyle="1" w:styleId="Style44">
    <w:name w:val="Style44"/>
    <w:basedOn w:val="aff6"/>
    <w:qFormat/>
    <w:rsid w:val="00B547D5"/>
    <w:pPr>
      <w:widowControl w:val="0"/>
      <w:autoSpaceDE w:val="0"/>
      <w:autoSpaceDN w:val="0"/>
      <w:adjustRightInd w:val="0"/>
      <w:spacing w:line="322" w:lineRule="exact"/>
      <w:ind w:firstLine="422"/>
      <w:jc w:val="both"/>
    </w:pPr>
  </w:style>
  <w:style w:type="paragraph" w:customStyle="1" w:styleId="Style40">
    <w:name w:val="Style40"/>
    <w:basedOn w:val="aff6"/>
    <w:qFormat/>
    <w:rsid w:val="00B547D5"/>
    <w:pPr>
      <w:widowControl w:val="0"/>
      <w:autoSpaceDE w:val="0"/>
      <w:autoSpaceDN w:val="0"/>
      <w:adjustRightInd w:val="0"/>
    </w:pPr>
  </w:style>
  <w:style w:type="character" w:customStyle="1" w:styleId="FontStyle61">
    <w:name w:val="Font Style61"/>
    <w:qFormat/>
    <w:rsid w:val="00B547D5"/>
    <w:rPr>
      <w:rFonts w:ascii="Times New Roman" w:hAnsi="Times New Roman" w:cs="Times New Roman" w:hint="default"/>
      <w:b/>
      <w:bCs/>
      <w:sz w:val="20"/>
      <w:szCs w:val="20"/>
    </w:rPr>
  </w:style>
  <w:style w:type="character" w:customStyle="1" w:styleId="FontStyle62">
    <w:name w:val="Font Style62"/>
    <w:qFormat/>
    <w:rsid w:val="00B547D5"/>
    <w:rPr>
      <w:rFonts w:ascii="Times New Roman" w:hAnsi="Times New Roman" w:cs="Times New Roman" w:hint="default"/>
      <w:sz w:val="20"/>
      <w:szCs w:val="20"/>
    </w:rPr>
  </w:style>
  <w:style w:type="character" w:customStyle="1" w:styleId="style-09nn1">
    <w:name w:val="style-09nn1"/>
    <w:qFormat/>
    <w:rsid w:val="00B547D5"/>
    <w:rPr>
      <w:rFonts w:ascii="Verdana" w:hAnsi="Verdana" w:hint="default"/>
      <w:color w:val="000000"/>
      <w:sz w:val="7"/>
      <w:szCs w:val="7"/>
    </w:rPr>
  </w:style>
  <w:style w:type="character" w:customStyle="1" w:styleId="style-12bi1">
    <w:name w:val="style-12bi1"/>
    <w:qFormat/>
    <w:rsid w:val="00B547D5"/>
    <w:rPr>
      <w:rFonts w:ascii="Verdana" w:hAnsi="Verdana" w:hint="default"/>
      <w:b/>
      <w:bCs/>
      <w:i/>
      <w:iCs/>
      <w:color w:val="000000"/>
      <w:sz w:val="10"/>
      <w:szCs w:val="10"/>
    </w:rPr>
  </w:style>
  <w:style w:type="character" w:customStyle="1" w:styleId="style-09nn">
    <w:name w:val="style-09nn"/>
    <w:qFormat/>
    <w:rsid w:val="00B547D5"/>
  </w:style>
  <w:style w:type="paragraph" w:customStyle="1" w:styleId="a0cxsplastcxsplast">
    <w:name w:val="a0cxsplastcxsplast"/>
    <w:basedOn w:val="aff6"/>
    <w:qFormat/>
    <w:rsid w:val="00B547D5"/>
    <w:pPr>
      <w:spacing w:before="100" w:beforeAutospacing="1" w:after="100" w:afterAutospacing="1"/>
    </w:pPr>
  </w:style>
  <w:style w:type="character" w:customStyle="1" w:styleId="iceouttxt6">
    <w:name w:val="iceouttxt6"/>
    <w:qFormat/>
    <w:rsid w:val="00B547D5"/>
    <w:rPr>
      <w:rFonts w:ascii="Arial" w:hAnsi="Arial" w:cs="Arial" w:hint="default"/>
      <w:color w:val="666666"/>
      <w:sz w:val="17"/>
      <w:szCs w:val="17"/>
    </w:rPr>
  </w:style>
  <w:style w:type="paragraph" w:customStyle="1" w:styleId="msonormalcxspmiddlecxsplastcxspmiddle">
    <w:name w:val="msonormalcxspmiddlecxsplastcxspmiddle"/>
    <w:basedOn w:val="aff6"/>
    <w:uiPriority w:val="99"/>
    <w:qFormat/>
    <w:rsid w:val="00B547D5"/>
    <w:pPr>
      <w:spacing w:before="100" w:beforeAutospacing="1" w:after="100" w:afterAutospacing="1"/>
    </w:pPr>
  </w:style>
  <w:style w:type="paragraph" w:customStyle="1" w:styleId="msonormalcxspmiddlecxsplastcxsplast">
    <w:name w:val="msonormalcxspmiddlecxsplastcxsplast"/>
    <w:basedOn w:val="aff6"/>
    <w:uiPriority w:val="99"/>
    <w:qFormat/>
    <w:rsid w:val="00B547D5"/>
    <w:pPr>
      <w:spacing w:before="100" w:beforeAutospacing="1" w:after="100" w:afterAutospacing="1"/>
    </w:pPr>
  </w:style>
  <w:style w:type="paragraph" w:customStyle="1" w:styleId="New4E">
    <w:name w:val="МаркNew_4E"/>
    <w:basedOn w:val="aff6"/>
    <w:qFormat/>
    <w:rsid w:val="00B547D5"/>
    <w:pPr>
      <w:numPr>
        <w:numId w:val="116"/>
      </w:numPr>
    </w:pPr>
    <w:rPr>
      <w:szCs w:val="20"/>
    </w:rPr>
  </w:style>
  <w:style w:type="paragraph" w:customStyle="1" w:styleId="31">
    <w:name w:val="Нумерованный список 31"/>
    <w:basedOn w:val="aff6"/>
    <w:qFormat/>
    <w:rsid w:val="00B547D5"/>
    <w:pPr>
      <w:numPr>
        <w:numId w:val="117"/>
      </w:numPr>
      <w:tabs>
        <w:tab w:val="left" w:pos="926"/>
      </w:tabs>
      <w:suppressAutoHyphens/>
      <w:spacing w:after="60"/>
      <w:ind w:left="926" w:firstLine="0"/>
      <w:jc w:val="both"/>
    </w:pPr>
    <w:rPr>
      <w:szCs w:val="20"/>
      <w:lang w:eastAsia="ar-SA"/>
    </w:rPr>
  </w:style>
  <w:style w:type="character" w:customStyle="1" w:styleId="dash041e0431044b0447043d044b0439char">
    <w:name w:val="dash041e_0431_044b_0447_043d_044b_0439__char"/>
    <w:uiPriority w:val="99"/>
    <w:qFormat/>
    <w:rsid w:val="00B547D5"/>
    <w:rPr>
      <w:rFonts w:cs="Times New Roman"/>
    </w:rPr>
  </w:style>
  <w:style w:type="paragraph" w:customStyle="1" w:styleId="dash041e0431044b0447043d044b0439">
    <w:name w:val="dash041e_0431_044b_0447_043d_044b_0439"/>
    <w:basedOn w:val="aff6"/>
    <w:qFormat/>
    <w:rsid w:val="00B547D5"/>
    <w:pPr>
      <w:spacing w:before="100" w:beforeAutospacing="1" w:after="100" w:afterAutospacing="1"/>
    </w:pPr>
  </w:style>
  <w:style w:type="character" w:customStyle="1" w:styleId="2fffff6">
    <w:name w:val="Основной текст (2)_"/>
    <w:uiPriority w:val="99"/>
    <w:rsid w:val="00B547D5"/>
    <w:rPr>
      <w:b/>
      <w:bCs/>
      <w:sz w:val="26"/>
      <w:szCs w:val="26"/>
      <w:shd w:val="clear" w:color="auto" w:fill="FFFFFF"/>
    </w:rPr>
  </w:style>
  <w:style w:type="paragraph" w:customStyle="1" w:styleId="afffffffffffffffffffffffff7">
    <w:name w:val="Обычный таблица"/>
    <w:basedOn w:val="aff6"/>
    <w:link w:val="afffffffffffffffffffffffff8"/>
    <w:uiPriority w:val="99"/>
    <w:qFormat/>
    <w:rsid w:val="00B547D5"/>
    <w:rPr>
      <w:sz w:val="18"/>
      <w:szCs w:val="18"/>
    </w:rPr>
  </w:style>
  <w:style w:type="character" w:customStyle="1" w:styleId="afffffffffffffffffffffffff8">
    <w:name w:val="Обычный таблица Знак"/>
    <w:link w:val="afffffffffffffffffffffffff7"/>
    <w:uiPriority w:val="99"/>
    <w:qFormat/>
    <w:locked/>
    <w:rsid w:val="00B547D5"/>
    <w:rPr>
      <w:sz w:val="18"/>
      <w:szCs w:val="18"/>
    </w:rPr>
  </w:style>
  <w:style w:type="paragraph" w:customStyle="1" w:styleId="afffffffffffffffffffffffff9">
    <w:name w:val="ТЕКСТ"/>
    <w:basedOn w:val="aff6"/>
    <w:link w:val="afffffffffffffffffffffffffa"/>
    <w:autoRedefine/>
    <w:uiPriority w:val="99"/>
    <w:qFormat/>
    <w:rsid w:val="00B547D5"/>
    <w:pPr>
      <w:jc w:val="both"/>
    </w:pPr>
    <w:rPr>
      <w:rFonts w:ascii="Cambria" w:eastAsia="Calibri" w:hAnsi="Cambria"/>
      <w:lang w:eastAsia="en-US"/>
    </w:rPr>
  </w:style>
  <w:style w:type="character" w:customStyle="1" w:styleId="afffffffffffffffffffffffffa">
    <w:name w:val="ТЕКСТ Знак"/>
    <w:link w:val="afffffffffffffffffffffffff9"/>
    <w:uiPriority w:val="99"/>
    <w:qFormat/>
    <w:locked/>
    <w:rsid w:val="00B547D5"/>
    <w:rPr>
      <w:rFonts w:ascii="Cambria" w:eastAsia="Calibri" w:hAnsi="Cambria"/>
      <w:sz w:val="24"/>
      <w:szCs w:val="24"/>
      <w:lang w:eastAsia="en-US"/>
    </w:rPr>
  </w:style>
  <w:style w:type="character" w:customStyle="1" w:styleId="2101">
    <w:name w:val="Основной текст (2) + 10"/>
    <w:aliases w:val="5 pt,Полужирный,Основной текст (2) + 8,Интервал 0 pt,Основной текст (2) + 9,Подпись к картинке + 12,Основной текст + 8 pt,Основной текст (24) + 15 pt,Интервал 0 pt8,5 pt2,Не полужирный1,Основной текст (2) + Book Antiqua"/>
    <w:qFormat/>
    <w:rsid w:val="00B547D5"/>
    <w:rPr>
      <w:rFonts w:ascii="Times New Roman" w:hAnsi="Times New Roman" w:cs="Times New Roman"/>
      <w:b/>
      <w:bCs/>
      <w:color w:val="000000"/>
      <w:spacing w:val="0"/>
      <w:w w:val="100"/>
      <w:position w:val="0"/>
      <w:sz w:val="21"/>
      <w:szCs w:val="21"/>
      <w:u w:val="none"/>
      <w:lang w:val="ru-RU" w:eastAsia="ru-RU"/>
    </w:rPr>
  </w:style>
  <w:style w:type="character" w:customStyle="1" w:styleId="214pt">
    <w:name w:val="Основной текст (2) + 14 pt"/>
    <w:aliases w:val="Курсив"/>
    <w:uiPriority w:val="99"/>
    <w:qFormat/>
    <w:rsid w:val="00B547D5"/>
    <w:rPr>
      <w:rFonts w:ascii="Times New Roman" w:hAnsi="Times New Roman" w:cs="Times New Roman"/>
      <w:i/>
      <w:iCs/>
      <w:color w:val="000000"/>
      <w:spacing w:val="0"/>
      <w:w w:val="100"/>
      <w:position w:val="0"/>
      <w:sz w:val="28"/>
      <w:szCs w:val="28"/>
      <w:u w:val="none"/>
      <w:lang w:val="ru-RU" w:eastAsia="ru-RU"/>
    </w:rPr>
  </w:style>
  <w:style w:type="table" w:customStyle="1" w:styleId="730">
    <w:name w:val="Сетка таблицы73"/>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1">
    <w:name w:val="Основной текст (2) + 11"/>
    <w:aliases w:val="5 pt1,Не полужирный,Курсив1,Основной текст (34) + 12,5 pt31,Основной текст + 11 pt1,Полужирный1,Основной текст (9) + Times New Roman1"/>
    <w:qFormat/>
    <w:rsid w:val="00B547D5"/>
    <w:rPr>
      <w:rFonts w:ascii="Times New Roman" w:hAnsi="Times New Roman" w:cs="Times New Roman"/>
      <w:b/>
      <w:bCs/>
      <w:i/>
      <w:iCs/>
      <w:color w:val="000000"/>
      <w:spacing w:val="0"/>
      <w:w w:val="100"/>
      <w:position w:val="0"/>
      <w:sz w:val="23"/>
      <w:szCs w:val="23"/>
      <w:u w:val="none"/>
      <w:shd w:val="clear" w:color="auto" w:fill="FFFFFF"/>
      <w:lang w:val="ru-RU" w:eastAsia="ru-RU"/>
    </w:rPr>
  </w:style>
  <w:style w:type="table" w:customStyle="1" w:styleId="79">
    <w:name w:val="Сетка таблицы79"/>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0">
    <w:name w:val="font10"/>
    <w:basedOn w:val="aff6"/>
    <w:uiPriority w:val="99"/>
    <w:qFormat/>
    <w:rsid w:val="00B547D5"/>
    <w:pPr>
      <w:spacing w:before="100" w:beforeAutospacing="1" w:after="100" w:afterAutospacing="1"/>
    </w:pPr>
    <w:rPr>
      <w:color w:val="000000"/>
      <w:sz w:val="20"/>
      <w:szCs w:val="20"/>
    </w:rPr>
  </w:style>
  <w:style w:type="paragraph" w:customStyle="1" w:styleId="font11">
    <w:name w:val="font11"/>
    <w:basedOn w:val="aff6"/>
    <w:uiPriority w:val="99"/>
    <w:qFormat/>
    <w:rsid w:val="00B547D5"/>
    <w:pPr>
      <w:spacing w:before="100" w:beforeAutospacing="1" w:after="100" w:afterAutospacing="1"/>
    </w:pPr>
    <w:rPr>
      <w:color w:val="0000FF"/>
      <w:sz w:val="20"/>
      <w:szCs w:val="20"/>
      <w:u w:val="single"/>
    </w:rPr>
  </w:style>
  <w:style w:type="paragraph" w:customStyle="1" w:styleId="font12">
    <w:name w:val="font12"/>
    <w:basedOn w:val="aff6"/>
    <w:uiPriority w:val="99"/>
    <w:qFormat/>
    <w:rsid w:val="00B547D5"/>
    <w:pPr>
      <w:spacing w:before="100" w:beforeAutospacing="1" w:after="100" w:afterAutospacing="1"/>
    </w:pPr>
    <w:rPr>
      <w:rFonts w:ascii="Symbol" w:hAnsi="Symbol"/>
      <w:color w:val="000000"/>
      <w:sz w:val="20"/>
      <w:szCs w:val="20"/>
    </w:rPr>
  </w:style>
  <w:style w:type="character" w:customStyle="1" w:styleId="afffffffffffffffffffffffffb">
    <w:name w:val="Подпись к таблице_"/>
    <w:link w:val="afffffffffffffffffffffffffc"/>
    <w:uiPriority w:val="99"/>
    <w:qFormat/>
    <w:locked/>
    <w:rsid w:val="00B547D5"/>
    <w:rPr>
      <w:shd w:val="clear" w:color="auto" w:fill="FFFFFF"/>
    </w:rPr>
  </w:style>
  <w:style w:type="paragraph" w:customStyle="1" w:styleId="afffffffffffffffffffffffffc">
    <w:name w:val="Подпись к таблице"/>
    <w:basedOn w:val="aff6"/>
    <w:link w:val="afffffffffffffffffffffffffb"/>
    <w:uiPriority w:val="99"/>
    <w:qFormat/>
    <w:rsid w:val="00B547D5"/>
    <w:pPr>
      <w:widowControl w:val="0"/>
      <w:shd w:val="clear" w:color="auto" w:fill="FFFFFF"/>
      <w:spacing w:line="240" w:lineRule="atLeast"/>
    </w:pPr>
    <w:rPr>
      <w:sz w:val="20"/>
      <w:szCs w:val="20"/>
    </w:rPr>
  </w:style>
  <w:style w:type="paragraph" w:customStyle="1" w:styleId="89">
    <w:name w:val="Основной текст8"/>
    <w:basedOn w:val="aff6"/>
    <w:uiPriority w:val="99"/>
    <w:qFormat/>
    <w:rsid w:val="00B547D5"/>
    <w:pPr>
      <w:shd w:val="clear" w:color="auto" w:fill="FFFFFF"/>
      <w:spacing w:line="418" w:lineRule="exact"/>
      <w:ind w:hanging="520"/>
      <w:jc w:val="right"/>
    </w:pPr>
    <w:rPr>
      <w:rFonts w:eastAsia="Calibri"/>
      <w:spacing w:val="40"/>
      <w:sz w:val="35"/>
      <w:szCs w:val="22"/>
      <w:lang w:eastAsia="en-US"/>
    </w:rPr>
  </w:style>
  <w:style w:type="character" w:customStyle="1" w:styleId="FontStyle79">
    <w:name w:val="Font Style79"/>
    <w:uiPriority w:val="99"/>
    <w:qFormat/>
    <w:rsid w:val="00B547D5"/>
    <w:rPr>
      <w:rFonts w:ascii="Times New Roman" w:hAnsi="Times New Roman" w:cs="Times New Roman"/>
      <w:sz w:val="20"/>
      <w:szCs w:val="20"/>
    </w:rPr>
  </w:style>
  <w:style w:type="character" w:customStyle="1" w:styleId="FontStyle101">
    <w:name w:val="Font Style101"/>
    <w:uiPriority w:val="99"/>
    <w:qFormat/>
    <w:rsid w:val="00B547D5"/>
    <w:rPr>
      <w:rFonts w:ascii="Times New Roman" w:hAnsi="Times New Roman" w:cs="Times New Roman"/>
      <w:sz w:val="24"/>
      <w:szCs w:val="24"/>
    </w:rPr>
  </w:style>
  <w:style w:type="character" w:customStyle="1" w:styleId="2105pt">
    <w:name w:val="Основной текст (2) + 10;5 pt;Полужирный"/>
    <w:qFormat/>
    <w:rsid w:val="00B547D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4pt0">
    <w:name w:val="Основной текст (2) + 14 pt;Курсив"/>
    <w:qFormat/>
    <w:rsid w:val="00B547D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5pt">
    <w:name w:val="Основной текст (2) + 11;5 pt;Не полужирный;Курсив"/>
    <w:qFormat/>
    <w:rsid w:val="00B547D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85pt0pt">
    <w:name w:val="Основной текст (2) + 8;5 pt;Курсив;Интервал 0 pt"/>
    <w:qFormat/>
    <w:rsid w:val="00B547D5"/>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295pt">
    <w:name w:val="Основной текст (2) + 9;5 pt;Полужирный;Курсив"/>
    <w:qFormat/>
    <w:rsid w:val="00B547D5"/>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FontStyle119">
    <w:name w:val="Font Style119"/>
    <w:uiPriority w:val="99"/>
    <w:qFormat/>
    <w:rsid w:val="00B547D5"/>
    <w:rPr>
      <w:rFonts w:ascii="Times New Roman" w:hAnsi="Times New Roman" w:cs="Times New Roman" w:hint="default"/>
      <w:sz w:val="24"/>
      <w:szCs w:val="24"/>
    </w:rPr>
  </w:style>
  <w:style w:type="table" w:customStyle="1" w:styleId="731">
    <w:name w:val="Сетка таблицы73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
    <w:name w:val="Сетка таблицы79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f4">
    <w:name w:val="Нет списка11"/>
    <w:next w:val="aff9"/>
    <w:uiPriority w:val="99"/>
    <w:semiHidden/>
    <w:unhideWhenUsed/>
    <w:rsid w:val="00B547D5"/>
  </w:style>
  <w:style w:type="table" w:customStyle="1" w:styleId="11f5">
    <w:name w:val="Сетка таблицы11"/>
    <w:basedOn w:val="aff8"/>
    <w:next w:val="affff2"/>
    <w:uiPriority w:val="5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fa">
    <w:name w:val="Нет списка3"/>
    <w:next w:val="aff9"/>
    <w:uiPriority w:val="99"/>
    <w:semiHidden/>
    <w:unhideWhenUsed/>
    <w:rsid w:val="00B547D5"/>
  </w:style>
  <w:style w:type="table" w:customStyle="1" w:styleId="3fffb">
    <w:name w:val="Сетка таблицы3"/>
    <w:basedOn w:val="aff8"/>
    <w:next w:val="affff2"/>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
    <w:name w:val="Сетка таблицы79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f0">
    <w:name w:val="Нет списка4"/>
    <w:next w:val="aff9"/>
    <w:uiPriority w:val="99"/>
    <w:semiHidden/>
    <w:unhideWhenUsed/>
    <w:rsid w:val="00B547D5"/>
  </w:style>
  <w:style w:type="table" w:customStyle="1" w:styleId="21e">
    <w:name w:val="Сетка таблицы21"/>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B547D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name">
    <w:name w:val="name"/>
    <w:basedOn w:val="aff7"/>
    <w:qFormat/>
    <w:rsid w:val="00B547D5"/>
  </w:style>
  <w:style w:type="character" w:customStyle="1" w:styleId="UnresolvedMention">
    <w:name w:val="Unresolved Mention"/>
    <w:uiPriority w:val="99"/>
    <w:semiHidden/>
    <w:unhideWhenUsed/>
    <w:rsid w:val="00BB4648"/>
    <w:rPr>
      <w:color w:val="605E5C"/>
      <w:shd w:val="clear" w:color="auto" w:fill="E1DFDD"/>
    </w:rPr>
  </w:style>
  <w:style w:type="paragraph" w:customStyle="1" w:styleId="msonormal0">
    <w:name w:val="msonormal"/>
    <w:basedOn w:val="aff6"/>
    <w:qFormat/>
    <w:rsid w:val="00481D02"/>
    <w:pPr>
      <w:spacing w:before="100" w:beforeAutospacing="1" w:after="100" w:afterAutospacing="1"/>
    </w:pPr>
  </w:style>
  <w:style w:type="paragraph" w:customStyle="1" w:styleId="126">
    <w:name w:val="Заголовок12"/>
    <w:basedOn w:val="aff6"/>
    <w:next w:val="affc"/>
    <w:uiPriority w:val="99"/>
    <w:qFormat/>
    <w:rsid w:val="00F27762"/>
    <w:pPr>
      <w:keepNext/>
      <w:suppressAutoHyphens/>
      <w:spacing w:before="240" w:after="120"/>
    </w:pPr>
    <w:rPr>
      <w:rFonts w:ascii="Arial" w:eastAsia="DejaVu Sans" w:hAnsi="Arial" w:cs="DejaVu Sans"/>
      <w:sz w:val="28"/>
      <w:szCs w:val="28"/>
      <w:lang w:eastAsia="ar-SA"/>
    </w:rPr>
  </w:style>
  <w:style w:type="paragraph" w:customStyle="1" w:styleId="412">
    <w:name w:val="Знак Знак4 Знак1"/>
    <w:basedOn w:val="aff6"/>
    <w:qFormat/>
    <w:rsid w:val="00F27762"/>
    <w:pPr>
      <w:spacing w:before="100" w:beforeAutospacing="1" w:after="100" w:afterAutospacing="1"/>
    </w:pPr>
    <w:rPr>
      <w:rFonts w:ascii="Tahoma" w:hAnsi="Tahoma"/>
      <w:sz w:val="20"/>
      <w:szCs w:val="20"/>
      <w:lang w:val="en-US" w:eastAsia="en-US"/>
    </w:rPr>
  </w:style>
  <w:style w:type="paragraph" w:customStyle="1" w:styleId="11f6">
    <w:name w:val="Знак Знак Знак1 Знак Знак Знак Знак Знак Знак1"/>
    <w:basedOn w:val="aff6"/>
    <w:qFormat/>
    <w:rsid w:val="00F27762"/>
    <w:pPr>
      <w:widowControl w:val="0"/>
      <w:adjustRightInd w:val="0"/>
      <w:spacing w:after="160" w:line="240" w:lineRule="exact"/>
      <w:jc w:val="right"/>
    </w:pPr>
    <w:rPr>
      <w:rFonts w:ascii="Arial" w:hAnsi="Arial" w:cs="Arial"/>
      <w:sz w:val="20"/>
      <w:szCs w:val="20"/>
      <w:lang w:val="en-GB" w:eastAsia="en-US"/>
    </w:rPr>
  </w:style>
  <w:style w:type="paragraph" w:customStyle="1" w:styleId="paragraph0">
    <w:name w:val="paragraph"/>
    <w:basedOn w:val="aff6"/>
    <w:qFormat/>
    <w:rsid w:val="00EA423C"/>
    <w:pPr>
      <w:spacing w:before="100" w:beforeAutospacing="1" w:after="100" w:afterAutospacing="1"/>
    </w:pPr>
  </w:style>
  <w:style w:type="character" w:customStyle="1" w:styleId="normaltextrun">
    <w:name w:val="normaltextrun"/>
    <w:basedOn w:val="aff7"/>
    <w:rsid w:val="00EA423C"/>
  </w:style>
  <w:style w:type="character" w:customStyle="1" w:styleId="eop">
    <w:name w:val="eop"/>
    <w:basedOn w:val="aff7"/>
    <w:rsid w:val="00EA423C"/>
  </w:style>
  <w:style w:type="character" w:customStyle="1" w:styleId="scxw149408088">
    <w:name w:val="scxw149408088"/>
    <w:basedOn w:val="aff7"/>
    <w:rsid w:val="00EA423C"/>
  </w:style>
  <w:style w:type="paragraph" w:customStyle="1" w:styleId="5f5">
    <w:name w:val="Абзац списка5"/>
    <w:basedOn w:val="aff6"/>
    <w:qFormat/>
    <w:rsid w:val="00DE4533"/>
    <w:pPr>
      <w:ind w:left="720"/>
      <w:contextualSpacing/>
    </w:pPr>
    <w:rPr>
      <w:sz w:val="28"/>
      <w:szCs w:val="22"/>
      <w:lang w:eastAsia="en-US"/>
    </w:rPr>
  </w:style>
  <w:style w:type="table" w:customStyle="1" w:styleId="TableGrid">
    <w:name w:val="TableGrid"/>
    <w:rsid w:val="00DE4533"/>
    <w:rPr>
      <w:rFonts w:ascii="Calibri" w:hAnsi="Calibri"/>
      <w:sz w:val="22"/>
      <w:szCs w:val="22"/>
    </w:rPr>
    <w:tblPr>
      <w:tblCellMar>
        <w:top w:w="0" w:type="dxa"/>
        <w:left w:w="0" w:type="dxa"/>
        <w:bottom w:w="0" w:type="dxa"/>
        <w:right w:w="0" w:type="dxa"/>
      </w:tblCellMar>
    </w:tblPr>
  </w:style>
  <w:style w:type="paragraph" w:customStyle="1" w:styleId="3---">
    <w:name w:val="3---"/>
    <w:basedOn w:val="aff6"/>
    <w:qFormat/>
    <w:rsid w:val="00DE4533"/>
    <w:pPr>
      <w:spacing w:before="120" w:after="120"/>
      <w:jc w:val="both"/>
    </w:pPr>
    <w:rPr>
      <w:szCs w:val="20"/>
    </w:rPr>
  </w:style>
  <w:style w:type="character" w:customStyle="1" w:styleId="affffffffffffffffffffffffc">
    <w:name w:val="Письмо Знак"/>
    <w:link w:val="affffffffffffffffffffffffb"/>
    <w:rsid w:val="00DE4533"/>
    <w:rPr>
      <w:sz w:val="28"/>
      <w:szCs w:val="28"/>
    </w:rPr>
  </w:style>
  <w:style w:type="character" w:customStyle="1" w:styleId="w">
    <w:name w:val="w"/>
    <w:basedOn w:val="aff7"/>
    <w:rsid w:val="008F3AEB"/>
  </w:style>
  <w:style w:type="table" w:customStyle="1" w:styleId="69">
    <w:name w:val="Сетка таблицы6"/>
    <w:basedOn w:val="aff8"/>
    <w:next w:val="affff2"/>
    <w:uiPriority w:val="59"/>
    <w:rsid w:val="000F48E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f8"/>
    <w:next w:val="affff2"/>
    <w:uiPriority w:val="39"/>
    <w:rsid w:val="00EE0881"/>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Стиль6"/>
    <w:qFormat/>
    <w:rsid w:val="0075605E"/>
    <w:pPr>
      <w:widowControl w:val="0"/>
      <w:numPr>
        <w:numId w:val="118"/>
      </w:numPr>
      <w:ind w:left="0" w:firstLine="0"/>
      <w:jc w:val="both"/>
    </w:pPr>
    <w:rPr>
      <w:b/>
      <w:color w:val="212121"/>
      <w:sz w:val="28"/>
    </w:rPr>
  </w:style>
  <w:style w:type="table" w:customStyle="1" w:styleId="GR2">
    <w:name w:val="Сетка таблицы GR2"/>
    <w:basedOn w:val="aff8"/>
    <w:next w:val="affff2"/>
    <w:uiPriority w:val="39"/>
    <w:rsid w:val="007560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Знак Знак"/>
    <w:link w:val="Normal3"/>
    <w:qFormat/>
    <w:rsid w:val="00EA1226"/>
    <w:pPr>
      <w:spacing w:before="120"/>
      <w:jc w:val="both"/>
    </w:pPr>
    <w:rPr>
      <w:sz w:val="24"/>
      <w:szCs w:val="22"/>
    </w:rPr>
  </w:style>
  <w:style w:type="character" w:customStyle="1" w:styleId="Normal3">
    <w:name w:val="Normal Знак Знак Знак"/>
    <w:link w:val="Normal0"/>
    <w:rsid w:val="00EA1226"/>
    <w:rPr>
      <w:sz w:val="24"/>
      <w:szCs w:val="22"/>
    </w:rPr>
  </w:style>
  <w:style w:type="table" w:customStyle="1" w:styleId="96">
    <w:name w:val="Сетка таблицы9"/>
    <w:basedOn w:val="aff8"/>
    <w:next w:val="affff2"/>
    <w:uiPriority w:val="59"/>
    <w:rsid w:val="00C5137D"/>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6">
    <w:name w:val="Нет списка5"/>
    <w:next w:val="aff9"/>
    <w:uiPriority w:val="99"/>
    <w:semiHidden/>
    <w:unhideWhenUsed/>
    <w:rsid w:val="009B434E"/>
  </w:style>
  <w:style w:type="paragraph" w:customStyle="1" w:styleId="15">
    <w:name w:val="Заголовок 1."/>
    <w:basedOn w:val="aff6"/>
    <w:qFormat/>
    <w:rsid w:val="009B434E"/>
    <w:pPr>
      <w:numPr>
        <w:numId w:val="119"/>
      </w:numPr>
      <w:spacing w:before="360" w:after="240"/>
      <w:jc w:val="center"/>
      <w:textAlignment w:val="baseline"/>
      <w:outlineLvl w:val="1"/>
    </w:pPr>
    <w:rPr>
      <w:b/>
      <w:bCs/>
      <w:color w:val="000000"/>
      <w:sz w:val="36"/>
      <w:szCs w:val="36"/>
    </w:rPr>
  </w:style>
  <w:style w:type="paragraph" w:customStyle="1" w:styleId="110">
    <w:name w:val="Заголовок 1.1"/>
    <w:basedOn w:val="2a"/>
    <w:qFormat/>
    <w:rsid w:val="009B434E"/>
    <w:pPr>
      <w:keepNext w:val="0"/>
      <w:numPr>
        <w:ilvl w:val="1"/>
        <w:numId w:val="119"/>
      </w:numPr>
      <w:spacing w:before="100" w:beforeAutospacing="1" w:after="100" w:afterAutospacing="1"/>
    </w:pPr>
    <w:rPr>
      <w:rFonts w:ascii="Times New Roman" w:eastAsia="Calibri" w:hAnsi="Times New Roman"/>
      <w:i w:val="0"/>
      <w:iCs w:val="0"/>
      <w:sz w:val="29"/>
      <w:szCs w:val="29"/>
    </w:rPr>
  </w:style>
  <w:style w:type="paragraph" w:customStyle="1" w:styleId="aff5">
    <w:name w:val="Список с маркером тире"/>
    <w:basedOn w:val="aff6"/>
    <w:qFormat/>
    <w:rsid w:val="009B434E"/>
    <w:pPr>
      <w:numPr>
        <w:numId w:val="120"/>
      </w:numPr>
      <w:jc w:val="both"/>
      <w:textAlignment w:val="baseline"/>
    </w:pPr>
    <w:rPr>
      <w:color w:val="000000"/>
    </w:rPr>
  </w:style>
  <w:style w:type="paragraph" w:customStyle="1" w:styleId="afffffffffffffffffffffffffd">
    <w:name w:val="Просто текст"/>
    <w:basedOn w:val="aff6"/>
    <w:qFormat/>
    <w:rsid w:val="009B434E"/>
    <w:pPr>
      <w:spacing w:after="120"/>
      <w:jc w:val="both"/>
    </w:pPr>
    <w:rPr>
      <w:color w:val="000000"/>
    </w:rPr>
  </w:style>
  <w:style w:type="paragraph" w:customStyle="1" w:styleId="111">
    <w:name w:val="Заголовок 1.1.1"/>
    <w:basedOn w:val="110"/>
    <w:qFormat/>
    <w:rsid w:val="009B434E"/>
    <w:pPr>
      <w:numPr>
        <w:ilvl w:val="2"/>
      </w:numPr>
    </w:pPr>
  </w:style>
  <w:style w:type="paragraph" w:customStyle="1" w:styleId="1111">
    <w:name w:val="Заголовок 1.1.1.1"/>
    <w:basedOn w:val="111"/>
    <w:qFormat/>
    <w:rsid w:val="009B434E"/>
    <w:pPr>
      <w:numPr>
        <w:ilvl w:val="3"/>
      </w:numPr>
      <w:tabs>
        <w:tab w:val="num" w:pos="360"/>
        <w:tab w:val="num" w:pos="926"/>
      </w:tabs>
      <w:spacing w:after="120" w:afterAutospacing="0"/>
    </w:pPr>
    <w:rPr>
      <w:sz w:val="23"/>
      <w:szCs w:val="23"/>
    </w:rPr>
  </w:style>
  <w:style w:type="paragraph" w:customStyle="1" w:styleId="2-">
    <w:name w:val="Список с маркером (2-ой уровень)"/>
    <w:basedOn w:val="aff5"/>
    <w:qFormat/>
    <w:rsid w:val="009B434E"/>
    <w:pPr>
      <w:numPr>
        <w:ilvl w:val="1"/>
        <w:numId w:val="121"/>
      </w:numPr>
      <w:tabs>
        <w:tab w:val="clear" w:pos="1440"/>
        <w:tab w:val="num" w:pos="993"/>
      </w:tabs>
      <w:ind w:left="993"/>
    </w:pPr>
  </w:style>
  <w:style w:type="character" w:customStyle="1" w:styleId="afffffffffffffffffffffffffe">
    <w:name w:val="Текст списка Знак"/>
    <w:link w:val="afc"/>
    <w:locked/>
    <w:rsid w:val="009B434E"/>
    <w:rPr>
      <w:sz w:val="28"/>
      <w:szCs w:val="24"/>
    </w:rPr>
  </w:style>
  <w:style w:type="paragraph" w:customStyle="1" w:styleId="afc">
    <w:name w:val="Текст списка"/>
    <w:basedOn w:val="aff6"/>
    <w:link w:val="afffffffffffffffffffffffffe"/>
    <w:qFormat/>
    <w:rsid w:val="009B434E"/>
    <w:pPr>
      <w:numPr>
        <w:numId w:val="122"/>
      </w:numPr>
      <w:tabs>
        <w:tab w:val="left" w:pos="227"/>
      </w:tabs>
      <w:spacing w:after="60" w:line="360" w:lineRule="auto"/>
      <w:jc w:val="both"/>
    </w:pPr>
    <w:rPr>
      <w:sz w:val="28"/>
    </w:rPr>
  </w:style>
  <w:style w:type="paragraph" w:customStyle="1" w:styleId="affffffffffffffffffffffffff">
    <w:name w:val="Штамп"/>
    <w:basedOn w:val="aff6"/>
    <w:uiPriority w:val="99"/>
    <w:qFormat/>
    <w:rsid w:val="009B434E"/>
    <w:pPr>
      <w:pageBreakBefore/>
      <w:ind w:left="5387"/>
      <w:jc w:val="center"/>
    </w:pPr>
  </w:style>
  <w:style w:type="paragraph" w:customStyle="1" w:styleId="FR3">
    <w:name w:val="FR3"/>
    <w:qFormat/>
    <w:rsid w:val="009B434E"/>
    <w:pPr>
      <w:widowControl w:val="0"/>
      <w:autoSpaceDE w:val="0"/>
      <w:autoSpaceDN w:val="0"/>
      <w:adjustRightInd w:val="0"/>
      <w:spacing w:line="300" w:lineRule="auto"/>
      <w:ind w:left="800" w:right="600"/>
      <w:jc w:val="center"/>
    </w:pPr>
    <w:rPr>
      <w:sz w:val="40"/>
      <w:szCs w:val="40"/>
    </w:rPr>
  </w:style>
  <w:style w:type="paragraph" w:customStyle="1" w:styleId="affffffffffffffffffffffffff0">
    <w:name w:val="Стиль: абзац"/>
    <w:basedOn w:val="aff6"/>
    <w:link w:val="affffffffffffffffffffffffff1"/>
    <w:uiPriority w:val="99"/>
    <w:qFormat/>
    <w:rsid w:val="009B434E"/>
    <w:pPr>
      <w:widowControl w:val="0"/>
      <w:autoSpaceDE w:val="0"/>
      <w:autoSpaceDN w:val="0"/>
      <w:adjustRightInd w:val="0"/>
      <w:spacing w:line="360" w:lineRule="auto"/>
      <w:ind w:left="34" w:firstLine="709"/>
      <w:jc w:val="both"/>
    </w:pPr>
    <w:rPr>
      <w:rFonts w:eastAsia="MS Mincho"/>
      <w:sz w:val="20"/>
      <w:szCs w:val="20"/>
      <w:lang w:eastAsia="ja-JP"/>
    </w:rPr>
  </w:style>
  <w:style w:type="character" w:customStyle="1" w:styleId="affffffffffffffffffffffffff1">
    <w:name w:val="Стиль: абзац Знак"/>
    <w:link w:val="affffffffffffffffffffffffff0"/>
    <w:uiPriority w:val="99"/>
    <w:locked/>
    <w:rsid w:val="009B434E"/>
    <w:rPr>
      <w:rFonts w:eastAsia="MS Mincho"/>
      <w:lang w:eastAsia="ja-JP"/>
    </w:rPr>
  </w:style>
  <w:style w:type="paragraph" w:customStyle="1" w:styleId="affffffffffffffffffffffffff2">
    <w:name w:val="_Обычный_перед_списком"/>
    <w:basedOn w:val="aff6"/>
    <w:next w:val="aff6"/>
    <w:qFormat/>
    <w:rsid w:val="009B434E"/>
    <w:pPr>
      <w:keepNext/>
      <w:spacing w:before="40" w:after="80"/>
      <w:ind w:firstLine="709"/>
      <w:jc w:val="both"/>
    </w:pPr>
  </w:style>
  <w:style w:type="paragraph" w:customStyle="1" w:styleId="afa">
    <w:name w:val="_Маркированный_список"/>
    <w:basedOn w:val="aff6"/>
    <w:qFormat/>
    <w:locked/>
    <w:rsid w:val="009B434E"/>
    <w:pPr>
      <w:numPr>
        <w:numId w:val="123"/>
      </w:numPr>
      <w:spacing w:before="40" w:after="80"/>
      <w:jc w:val="both"/>
    </w:pPr>
  </w:style>
  <w:style w:type="paragraph" w:customStyle="1" w:styleId="SBHeading1">
    <w:name w:val="SB_Heading1"/>
    <w:basedOn w:val="aff6"/>
    <w:qFormat/>
    <w:rsid w:val="009B434E"/>
    <w:pPr>
      <w:spacing w:after="120"/>
      <w:jc w:val="both"/>
      <w:outlineLvl w:val="0"/>
    </w:pPr>
    <w:rPr>
      <w:b/>
      <w:caps/>
      <w:sz w:val="28"/>
    </w:rPr>
  </w:style>
  <w:style w:type="paragraph" w:customStyle="1" w:styleId="SBHeading2">
    <w:name w:val="SB_Heading2"/>
    <w:basedOn w:val="aff6"/>
    <w:link w:val="SBHeading20"/>
    <w:qFormat/>
    <w:rsid w:val="009B434E"/>
    <w:pPr>
      <w:spacing w:after="120"/>
      <w:jc w:val="both"/>
      <w:outlineLvl w:val="1"/>
    </w:pPr>
    <w:rPr>
      <w:b/>
      <w:sz w:val="28"/>
    </w:rPr>
  </w:style>
  <w:style w:type="character" w:customStyle="1" w:styleId="SBHeading20">
    <w:name w:val="SB_Heading2 Знак"/>
    <w:link w:val="SBHeading2"/>
    <w:rsid w:val="009B434E"/>
    <w:rPr>
      <w:b/>
      <w:sz w:val="28"/>
      <w:szCs w:val="24"/>
    </w:rPr>
  </w:style>
  <w:style w:type="paragraph" w:customStyle="1" w:styleId="SBHeading3">
    <w:name w:val="SB_Heading3"/>
    <w:basedOn w:val="SBHeading2"/>
    <w:qFormat/>
    <w:rsid w:val="009B434E"/>
    <w:pPr>
      <w:tabs>
        <w:tab w:val="num" w:pos="1800"/>
      </w:tabs>
      <w:ind w:left="1800" w:hanging="180"/>
      <w:outlineLvl w:val="2"/>
    </w:pPr>
    <w:rPr>
      <w:i/>
    </w:rPr>
  </w:style>
  <w:style w:type="paragraph" w:customStyle="1" w:styleId="SBHeading4">
    <w:name w:val="SB_Heading4"/>
    <w:basedOn w:val="SBHeading3"/>
    <w:qFormat/>
    <w:rsid w:val="009B434E"/>
    <w:pPr>
      <w:tabs>
        <w:tab w:val="clear" w:pos="1800"/>
        <w:tab w:val="num" w:pos="2160"/>
        <w:tab w:val="num" w:pos="2520"/>
      </w:tabs>
      <w:ind w:left="1728" w:hanging="648"/>
      <w:outlineLvl w:val="3"/>
    </w:pPr>
  </w:style>
  <w:style w:type="paragraph" w:customStyle="1" w:styleId="af">
    <w:name w:val="Маркированный список (тбл)"/>
    <w:basedOn w:val="aff6"/>
    <w:link w:val="affffffffffffffffffffffffff3"/>
    <w:autoRedefine/>
    <w:qFormat/>
    <w:rsid w:val="009B434E"/>
    <w:pPr>
      <w:numPr>
        <w:numId w:val="124"/>
      </w:numPr>
      <w:spacing w:before="40" w:after="80"/>
    </w:pPr>
    <w:rPr>
      <w:bCs/>
      <w:sz w:val="22"/>
      <w:szCs w:val="18"/>
    </w:rPr>
  </w:style>
  <w:style w:type="character" w:customStyle="1" w:styleId="affffffffffffffffffffffffff3">
    <w:name w:val="Маркированный список (тбл) Знак"/>
    <w:link w:val="af"/>
    <w:locked/>
    <w:rsid w:val="009B434E"/>
    <w:rPr>
      <w:bCs/>
      <w:sz w:val="22"/>
      <w:szCs w:val="18"/>
    </w:rPr>
  </w:style>
  <w:style w:type="paragraph" w:customStyle="1" w:styleId="a3">
    <w:name w:val="_Многоуровневый_маркированный_список"/>
    <w:basedOn w:val="aff6"/>
    <w:qFormat/>
    <w:locked/>
    <w:rsid w:val="009B434E"/>
    <w:pPr>
      <w:numPr>
        <w:numId w:val="125"/>
      </w:numPr>
      <w:spacing w:before="40" w:after="80"/>
      <w:jc w:val="both"/>
    </w:pPr>
  </w:style>
  <w:style w:type="paragraph" w:customStyle="1" w:styleId="a2">
    <w:name w:val="_Многоуровневый_маркированный_список_таблица"/>
    <w:basedOn w:val="aff6"/>
    <w:qFormat/>
    <w:locked/>
    <w:rsid w:val="009B434E"/>
    <w:pPr>
      <w:numPr>
        <w:numId w:val="126"/>
      </w:numPr>
      <w:spacing w:before="40" w:after="80"/>
      <w:jc w:val="both"/>
    </w:pPr>
  </w:style>
  <w:style w:type="paragraph" w:customStyle="1" w:styleId="1fffffffff7">
    <w:name w:val="1 Обычный"/>
    <w:basedOn w:val="aff6"/>
    <w:link w:val="1fffffffff8"/>
    <w:qFormat/>
    <w:rsid w:val="009B434E"/>
    <w:pPr>
      <w:autoSpaceDE w:val="0"/>
      <w:autoSpaceDN w:val="0"/>
      <w:spacing w:before="40" w:after="80"/>
      <w:ind w:firstLine="720"/>
      <w:jc w:val="both"/>
    </w:pPr>
    <w:rPr>
      <w:rFonts w:cs="Arial"/>
    </w:rPr>
  </w:style>
  <w:style w:type="character" w:customStyle="1" w:styleId="1fffffffff8">
    <w:name w:val="1 Обычный Знак Знак"/>
    <w:link w:val="1fffffffff7"/>
    <w:rsid w:val="009B434E"/>
    <w:rPr>
      <w:rFonts w:cs="Arial"/>
      <w:sz w:val="24"/>
      <w:szCs w:val="24"/>
    </w:rPr>
  </w:style>
  <w:style w:type="character" w:customStyle="1" w:styleId="spschname4">
    <w:name w:val="sp_schname4"/>
    <w:rsid w:val="009B434E"/>
    <w:rPr>
      <w:vanish w:val="0"/>
      <w:webHidden w:val="0"/>
      <w:color w:val="000000"/>
      <w:specVanish w:val="0"/>
    </w:rPr>
  </w:style>
  <w:style w:type="character" w:customStyle="1" w:styleId="2fffff7">
    <w:name w:val="Подпись к картинке (2)_"/>
    <w:link w:val="2fffff8"/>
    <w:rsid w:val="009B434E"/>
    <w:rPr>
      <w:b/>
      <w:bCs/>
      <w:sz w:val="23"/>
      <w:szCs w:val="23"/>
      <w:shd w:val="clear" w:color="auto" w:fill="FFFFFF"/>
    </w:rPr>
  </w:style>
  <w:style w:type="character" w:customStyle="1" w:styleId="2fffff9">
    <w:name w:val="Подпись к картинке (2) + Не полужирный"/>
    <w:rsid w:val="009B434E"/>
    <w:rPr>
      <w:b/>
      <w:bCs/>
      <w:sz w:val="23"/>
      <w:szCs w:val="23"/>
      <w:shd w:val="clear" w:color="auto" w:fill="FFFFFF"/>
    </w:rPr>
  </w:style>
  <w:style w:type="character" w:customStyle="1" w:styleId="4ff1">
    <w:name w:val="Основной текст (4)_"/>
    <w:rsid w:val="009B434E"/>
    <w:rPr>
      <w:rFonts w:ascii="Franklin Gothic Heavy" w:hAnsi="Franklin Gothic Heavy" w:cs="Franklin Gothic Heavy"/>
      <w:spacing w:val="20"/>
      <w:sz w:val="27"/>
      <w:szCs w:val="27"/>
      <w:shd w:val="clear" w:color="auto" w:fill="FFFFFF"/>
    </w:rPr>
  </w:style>
  <w:style w:type="character" w:customStyle="1" w:styleId="2fffffa">
    <w:name w:val="Подпись к таблице (2)_"/>
    <w:rsid w:val="009B434E"/>
    <w:rPr>
      <w:sz w:val="23"/>
      <w:szCs w:val="23"/>
      <w:shd w:val="clear" w:color="auto" w:fill="FFFFFF"/>
    </w:rPr>
  </w:style>
  <w:style w:type="character" w:customStyle="1" w:styleId="215pt">
    <w:name w:val="Основной текст (2) + 15 pt"/>
    <w:rsid w:val="009B434E"/>
    <w:rPr>
      <w:rFonts w:ascii="Times New Roman" w:hAnsi="Times New Roman" w:cs="Times New Roman"/>
      <w:b/>
      <w:bCs/>
      <w:spacing w:val="0"/>
      <w:sz w:val="30"/>
      <w:szCs w:val="30"/>
    </w:rPr>
  </w:style>
  <w:style w:type="character" w:customStyle="1" w:styleId="affffffffffffffffffffffffff4">
    <w:name w:val="Подпись к картинке_"/>
    <w:link w:val="affffffffffffffffffffffffff5"/>
    <w:rsid w:val="009B434E"/>
    <w:rPr>
      <w:sz w:val="23"/>
      <w:szCs w:val="23"/>
      <w:shd w:val="clear" w:color="auto" w:fill="FFFFFF"/>
    </w:rPr>
  </w:style>
  <w:style w:type="character" w:customStyle="1" w:styleId="77">
    <w:name w:val="Основной текст (7)_"/>
    <w:link w:val="78"/>
    <w:qFormat/>
    <w:rsid w:val="009B434E"/>
    <w:rPr>
      <w:sz w:val="22"/>
      <w:szCs w:val="22"/>
      <w:shd w:val="clear" w:color="auto" w:fill="FFFFFF"/>
    </w:rPr>
  </w:style>
  <w:style w:type="character" w:customStyle="1" w:styleId="2fffffb">
    <w:name w:val="Заголовок №2_"/>
    <w:link w:val="2fffffc"/>
    <w:rsid w:val="009B434E"/>
    <w:rPr>
      <w:b/>
      <w:bCs/>
      <w:sz w:val="23"/>
      <w:szCs w:val="23"/>
      <w:shd w:val="clear" w:color="auto" w:fill="FFFFFF"/>
    </w:rPr>
  </w:style>
  <w:style w:type="character" w:customStyle="1" w:styleId="6a">
    <w:name w:val="Основной текст + Полужирный6"/>
    <w:rsid w:val="009B434E"/>
    <w:rPr>
      <w:rFonts w:ascii="Times New Roman" w:hAnsi="Times New Roman" w:cs="Times New Roman"/>
      <w:b/>
      <w:bCs/>
      <w:spacing w:val="0"/>
      <w:sz w:val="23"/>
      <w:szCs w:val="23"/>
    </w:rPr>
  </w:style>
  <w:style w:type="character" w:customStyle="1" w:styleId="8a">
    <w:name w:val="Основной текст (8)_"/>
    <w:link w:val="8b"/>
    <w:rsid w:val="009B434E"/>
    <w:rPr>
      <w:rFonts w:ascii="Microsoft Sans Serif" w:hAnsi="Microsoft Sans Serif" w:cs="Microsoft Sans Serif"/>
      <w:noProof/>
      <w:sz w:val="21"/>
      <w:szCs w:val="21"/>
      <w:shd w:val="clear" w:color="auto" w:fill="FFFFFF"/>
    </w:rPr>
  </w:style>
  <w:style w:type="character" w:customStyle="1" w:styleId="97">
    <w:name w:val="Основной текст (9)_"/>
    <w:link w:val="98"/>
    <w:rsid w:val="009B434E"/>
    <w:rPr>
      <w:rFonts w:ascii="Franklin Gothic Heavy" w:hAnsi="Franklin Gothic Heavy" w:cs="Franklin Gothic Heavy"/>
      <w:sz w:val="13"/>
      <w:szCs w:val="13"/>
      <w:shd w:val="clear" w:color="auto" w:fill="FFFFFF"/>
    </w:rPr>
  </w:style>
  <w:style w:type="character" w:customStyle="1" w:styleId="11pt">
    <w:name w:val="Основной текст + 11 pt"/>
    <w:rsid w:val="009B434E"/>
    <w:rPr>
      <w:rFonts w:ascii="Times New Roman" w:hAnsi="Times New Roman" w:cs="Times New Roman"/>
      <w:noProof/>
      <w:spacing w:val="0"/>
      <w:sz w:val="22"/>
      <w:szCs w:val="22"/>
    </w:rPr>
  </w:style>
  <w:style w:type="character" w:customStyle="1" w:styleId="105">
    <w:name w:val="Основной текст (10)_"/>
    <w:link w:val="106"/>
    <w:rsid w:val="009B434E"/>
    <w:rPr>
      <w:i/>
      <w:iCs/>
      <w:sz w:val="25"/>
      <w:szCs w:val="25"/>
      <w:shd w:val="clear" w:color="auto" w:fill="FFFFFF"/>
    </w:rPr>
  </w:style>
  <w:style w:type="character" w:customStyle="1" w:styleId="127">
    <w:name w:val="Основной текст + 12"/>
    <w:aliases w:val="5 pt62,Курсив21"/>
    <w:rsid w:val="009B434E"/>
    <w:rPr>
      <w:rFonts w:ascii="Times New Roman" w:hAnsi="Times New Roman" w:cs="Times New Roman"/>
      <w:i/>
      <w:iCs/>
      <w:spacing w:val="0"/>
      <w:sz w:val="25"/>
      <w:szCs w:val="25"/>
      <w:lang w:val="en-US" w:eastAsia="en-US"/>
    </w:rPr>
  </w:style>
  <w:style w:type="character" w:customStyle="1" w:styleId="11TimesNewRoman">
    <w:name w:val="Основной текст (11) + Times New Roman"/>
    <w:aliases w:val="5 pt61,Курсив20"/>
    <w:rsid w:val="009B434E"/>
    <w:rPr>
      <w:rFonts w:ascii="Times New Roman" w:hAnsi="Times New Roman" w:cs="Times New Roman"/>
      <w:i/>
      <w:iCs/>
      <w:noProof/>
      <w:sz w:val="25"/>
      <w:szCs w:val="25"/>
    </w:rPr>
  </w:style>
  <w:style w:type="character" w:customStyle="1" w:styleId="711">
    <w:name w:val="Основной текст (7) + 11"/>
    <w:aliases w:val="5 pt60"/>
    <w:rsid w:val="009B434E"/>
    <w:rPr>
      <w:rFonts w:ascii="Times New Roman" w:hAnsi="Times New Roman" w:cs="Times New Roman"/>
      <w:noProof/>
      <w:spacing w:val="0"/>
      <w:sz w:val="23"/>
      <w:szCs w:val="23"/>
    </w:rPr>
  </w:style>
  <w:style w:type="character" w:customStyle="1" w:styleId="712">
    <w:name w:val="Основной текст (7) + 12"/>
    <w:aliases w:val="5 pt59,Курсив19"/>
    <w:rsid w:val="009B434E"/>
    <w:rPr>
      <w:rFonts w:ascii="Times New Roman" w:hAnsi="Times New Roman" w:cs="Times New Roman"/>
      <w:i/>
      <w:iCs/>
      <w:spacing w:val="0"/>
      <w:sz w:val="25"/>
      <w:szCs w:val="25"/>
    </w:rPr>
  </w:style>
  <w:style w:type="character" w:customStyle="1" w:styleId="FranklinGothicHeavy">
    <w:name w:val="Основной текст + Franklin Gothic Heavy"/>
    <w:aliases w:val="5 pt58"/>
    <w:rsid w:val="009B434E"/>
    <w:rPr>
      <w:rFonts w:ascii="Franklin Gothic Heavy" w:hAnsi="Franklin Gothic Heavy" w:cs="Franklin Gothic Heavy"/>
      <w:spacing w:val="0"/>
      <w:sz w:val="13"/>
      <w:szCs w:val="13"/>
    </w:rPr>
  </w:style>
  <w:style w:type="character" w:customStyle="1" w:styleId="18pt">
    <w:name w:val="Основной текст + 18 pt"/>
    <w:aliases w:val="Курсив18,Интервал -1 pt"/>
    <w:rsid w:val="009B434E"/>
    <w:rPr>
      <w:rFonts w:ascii="Times New Roman" w:hAnsi="Times New Roman" w:cs="Times New Roman"/>
      <w:i/>
      <w:iCs/>
      <w:spacing w:val="-30"/>
      <w:sz w:val="36"/>
      <w:szCs w:val="36"/>
    </w:rPr>
  </w:style>
  <w:style w:type="character" w:customStyle="1" w:styleId="2fffffd">
    <w:name w:val="Оглавление (2)_"/>
    <w:link w:val="2fffffe"/>
    <w:rsid w:val="009B434E"/>
    <w:rPr>
      <w:b/>
      <w:bCs/>
      <w:sz w:val="23"/>
      <w:szCs w:val="23"/>
      <w:shd w:val="clear" w:color="auto" w:fill="FFFFFF"/>
    </w:rPr>
  </w:style>
  <w:style w:type="character" w:customStyle="1" w:styleId="3fffc">
    <w:name w:val="Оглавление (3)_"/>
    <w:link w:val="3fffd"/>
    <w:rsid w:val="009B434E"/>
    <w:rPr>
      <w:sz w:val="23"/>
      <w:szCs w:val="23"/>
      <w:shd w:val="clear" w:color="auto" w:fill="FFFFFF"/>
    </w:rPr>
  </w:style>
  <w:style w:type="character" w:customStyle="1" w:styleId="4ff2">
    <w:name w:val="Оглавление (4)_"/>
    <w:link w:val="4ff3"/>
    <w:rsid w:val="009B434E"/>
    <w:rPr>
      <w:rFonts w:ascii="Microsoft Sans Serif" w:hAnsi="Microsoft Sans Serif" w:cs="Microsoft Sans Serif"/>
      <w:spacing w:val="-20"/>
      <w:sz w:val="18"/>
      <w:szCs w:val="18"/>
      <w:shd w:val="clear" w:color="auto" w:fill="FFFFFF"/>
    </w:rPr>
  </w:style>
  <w:style w:type="character" w:customStyle="1" w:styleId="4TimesNewRoman">
    <w:name w:val="Оглавление (4) + Times New Roman"/>
    <w:aliases w:val="122,5 pt57,Курсив17,Интервал 0 pt18"/>
    <w:rsid w:val="009B434E"/>
    <w:rPr>
      <w:rFonts w:ascii="Times New Roman" w:hAnsi="Times New Roman" w:cs="Times New Roman"/>
      <w:i/>
      <w:iCs/>
      <w:noProof/>
      <w:spacing w:val="0"/>
      <w:sz w:val="25"/>
      <w:szCs w:val="25"/>
    </w:rPr>
  </w:style>
  <w:style w:type="character" w:customStyle="1" w:styleId="1230">
    <w:name w:val="Основной текст + 123"/>
    <w:aliases w:val="5 pt56,Курсив16"/>
    <w:rsid w:val="009B434E"/>
    <w:rPr>
      <w:rFonts w:ascii="Times New Roman" w:hAnsi="Times New Roman" w:cs="Times New Roman"/>
      <w:i/>
      <w:iCs/>
      <w:spacing w:val="0"/>
      <w:sz w:val="25"/>
      <w:szCs w:val="25"/>
    </w:rPr>
  </w:style>
  <w:style w:type="character" w:customStyle="1" w:styleId="5f7">
    <w:name w:val="Основной текст + Полужирный5"/>
    <w:rsid w:val="009B434E"/>
    <w:rPr>
      <w:rFonts w:ascii="Times New Roman" w:hAnsi="Times New Roman" w:cs="Times New Roman"/>
      <w:b/>
      <w:bCs/>
      <w:spacing w:val="0"/>
      <w:sz w:val="23"/>
      <w:szCs w:val="23"/>
    </w:rPr>
  </w:style>
  <w:style w:type="character" w:customStyle="1" w:styleId="203">
    <w:name w:val="Основной текст (20)_"/>
    <w:link w:val="204"/>
    <w:rsid w:val="009B434E"/>
    <w:rPr>
      <w:rFonts w:ascii="Microsoft Sans Serif" w:hAnsi="Microsoft Sans Serif" w:cs="Microsoft Sans Serif"/>
      <w:spacing w:val="-10"/>
      <w:sz w:val="16"/>
      <w:szCs w:val="16"/>
      <w:shd w:val="clear" w:color="auto" w:fill="FFFFFF"/>
    </w:rPr>
  </w:style>
  <w:style w:type="character" w:customStyle="1" w:styleId="21f">
    <w:name w:val="Основной текст (21)_"/>
    <w:link w:val="21f0"/>
    <w:rsid w:val="009B434E"/>
    <w:rPr>
      <w:rFonts w:ascii="Microsoft Sans Serif" w:hAnsi="Microsoft Sans Serif" w:cs="Microsoft Sans Serif"/>
      <w:i/>
      <w:iCs/>
      <w:noProof/>
      <w:sz w:val="22"/>
      <w:szCs w:val="22"/>
      <w:shd w:val="clear" w:color="auto" w:fill="FFFFFF"/>
    </w:rPr>
  </w:style>
  <w:style w:type="character" w:customStyle="1" w:styleId="163">
    <w:name w:val="Основной текст (16)_"/>
    <w:link w:val="164"/>
    <w:rsid w:val="009B434E"/>
    <w:rPr>
      <w:rFonts w:ascii="Microsoft Sans Serif" w:hAnsi="Microsoft Sans Serif" w:cs="Microsoft Sans Serif"/>
      <w:sz w:val="8"/>
      <w:szCs w:val="8"/>
      <w:shd w:val="clear" w:color="auto" w:fill="FFFFFF"/>
    </w:rPr>
  </w:style>
  <w:style w:type="character" w:customStyle="1" w:styleId="128">
    <w:name w:val="Основной текст (12)_"/>
    <w:link w:val="129"/>
    <w:rsid w:val="009B434E"/>
    <w:rPr>
      <w:noProof/>
      <w:shd w:val="clear" w:color="auto" w:fill="FFFFFF"/>
    </w:rPr>
  </w:style>
  <w:style w:type="character" w:customStyle="1" w:styleId="133">
    <w:name w:val="Основной текст (13)_"/>
    <w:link w:val="134"/>
    <w:rsid w:val="009B434E"/>
    <w:rPr>
      <w:rFonts w:ascii="Microsoft Sans Serif" w:hAnsi="Microsoft Sans Serif" w:cs="Microsoft Sans Serif"/>
      <w:noProof/>
      <w:sz w:val="32"/>
      <w:szCs w:val="32"/>
      <w:shd w:val="clear" w:color="auto" w:fill="FFFFFF"/>
    </w:rPr>
  </w:style>
  <w:style w:type="character" w:customStyle="1" w:styleId="511">
    <w:name w:val="Основной текст (5) + 11"/>
    <w:aliases w:val="5 pt55"/>
    <w:rsid w:val="009B434E"/>
    <w:rPr>
      <w:rFonts w:ascii="Times New Roman" w:hAnsi="Times New Roman" w:cs="Times New Roman"/>
      <w:noProof/>
      <w:spacing w:val="0"/>
      <w:sz w:val="23"/>
      <w:szCs w:val="23"/>
    </w:rPr>
  </w:style>
  <w:style w:type="character" w:customStyle="1" w:styleId="142">
    <w:name w:val="Основной текст (14)_"/>
    <w:link w:val="143"/>
    <w:rsid w:val="009B434E"/>
    <w:rPr>
      <w:rFonts w:ascii="Microsoft Sans Serif" w:hAnsi="Microsoft Sans Serif" w:cs="Microsoft Sans Serif"/>
      <w:noProof/>
      <w:shd w:val="clear" w:color="auto" w:fill="FFFFFF"/>
    </w:rPr>
  </w:style>
  <w:style w:type="character" w:customStyle="1" w:styleId="172">
    <w:name w:val="Основной текст (17)_"/>
    <w:link w:val="173"/>
    <w:rsid w:val="009B434E"/>
    <w:rPr>
      <w:rFonts w:ascii="Microsoft Sans Serif" w:hAnsi="Microsoft Sans Serif" w:cs="Microsoft Sans Serif"/>
      <w:noProof/>
      <w:sz w:val="14"/>
      <w:szCs w:val="14"/>
      <w:shd w:val="clear" w:color="auto" w:fill="FFFFFF"/>
    </w:rPr>
  </w:style>
  <w:style w:type="character" w:customStyle="1" w:styleId="154">
    <w:name w:val="Основной текст (15)_"/>
    <w:link w:val="155"/>
    <w:rsid w:val="009B434E"/>
    <w:rPr>
      <w:rFonts w:ascii="Microsoft Sans Serif" w:hAnsi="Microsoft Sans Serif" w:cs="Microsoft Sans Serif"/>
      <w:spacing w:val="-10"/>
      <w:sz w:val="13"/>
      <w:szCs w:val="13"/>
      <w:shd w:val="clear" w:color="auto" w:fill="FFFFFF"/>
    </w:rPr>
  </w:style>
  <w:style w:type="character" w:customStyle="1" w:styleId="182">
    <w:name w:val="Основной текст (18)_"/>
    <w:link w:val="183"/>
    <w:rsid w:val="009B434E"/>
    <w:rPr>
      <w:rFonts w:ascii="Microsoft Sans Serif" w:hAnsi="Microsoft Sans Serif" w:cs="Microsoft Sans Serif"/>
      <w:sz w:val="14"/>
      <w:szCs w:val="14"/>
      <w:shd w:val="clear" w:color="auto" w:fill="FFFFFF"/>
      <w:lang w:val="en-US" w:eastAsia="en-US"/>
    </w:rPr>
  </w:style>
  <w:style w:type="character" w:customStyle="1" w:styleId="3fffe">
    <w:name w:val="Подпись к таблице (3)_"/>
    <w:link w:val="3ffff"/>
    <w:rsid w:val="009B434E"/>
    <w:rPr>
      <w:i/>
      <w:iCs/>
      <w:noProof/>
      <w:sz w:val="25"/>
      <w:szCs w:val="25"/>
      <w:shd w:val="clear" w:color="auto" w:fill="FFFFFF"/>
    </w:rPr>
  </w:style>
  <w:style w:type="character" w:customStyle="1" w:styleId="2ffffff">
    <w:name w:val="Основной текст (2) + Не полужирный"/>
    <w:rsid w:val="009B434E"/>
    <w:rPr>
      <w:rFonts w:ascii="Times New Roman" w:hAnsi="Times New Roman" w:cs="Times New Roman"/>
      <w:b/>
      <w:bCs/>
      <w:noProof/>
      <w:spacing w:val="0"/>
      <w:sz w:val="23"/>
      <w:szCs w:val="23"/>
    </w:rPr>
  </w:style>
  <w:style w:type="character" w:customStyle="1" w:styleId="193">
    <w:name w:val="Основной текст (19)_"/>
    <w:link w:val="194"/>
    <w:rsid w:val="009B434E"/>
    <w:rPr>
      <w:rFonts w:ascii="Microsoft Sans Serif" w:hAnsi="Microsoft Sans Serif" w:cs="Microsoft Sans Serif"/>
      <w:noProof/>
      <w:sz w:val="16"/>
      <w:szCs w:val="16"/>
      <w:shd w:val="clear" w:color="auto" w:fill="FFFFFF"/>
    </w:rPr>
  </w:style>
  <w:style w:type="character" w:customStyle="1" w:styleId="512">
    <w:name w:val="Основной текст (5) + 12"/>
    <w:aliases w:val="5 pt54,Курсив15"/>
    <w:rsid w:val="009B434E"/>
    <w:rPr>
      <w:rFonts w:ascii="Times New Roman" w:hAnsi="Times New Roman" w:cs="Times New Roman"/>
      <w:i/>
      <w:iCs/>
      <w:spacing w:val="0"/>
      <w:sz w:val="25"/>
      <w:szCs w:val="25"/>
    </w:rPr>
  </w:style>
  <w:style w:type="character" w:customStyle="1" w:styleId="58pt">
    <w:name w:val="Основной текст (5) + 8 pt"/>
    <w:aliases w:val="Интервал 0 pt17"/>
    <w:rsid w:val="009B434E"/>
    <w:rPr>
      <w:rFonts w:ascii="Times New Roman" w:hAnsi="Times New Roman" w:cs="Times New Roman"/>
      <w:spacing w:val="-10"/>
      <w:sz w:val="16"/>
      <w:szCs w:val="16"/>
    </w:rPr>
  </w:style>
  <w:style w:type="character" w:customStyle="1" w:styleId="5115">
    <w:name w:val="Основной текст (5) + 115"/>
    <w:aliases w:val="5 pt53"/>
    <w:rsid w:val="009B434E"/>
    <w:rPr>
      <w:rFonts w:ascii="Times New Roman" w:hAnsi="Times New Roman" w:cs="Times New Roman"/>
      <w:spacing w:val="0"/>
      <w:sz w:val="23"/>
      <w:szCs w:val="23"/>
    </w:rPr>
  </w:style>
  <w:style w:type="character" w:customStyle="1" w:styleId="-1pt">
    <w:name w:val="Основной текст + Интервал -1 pt"/>
    <w:rsid w:val="009B434E"/>
    <w:rPr>
      <w:rFonts w:ascii="Times New Roman" w:hAnsi="Times New Roman" w:cs="Times New Roman"/>
      <w:spacing w:val="-20"/>
      <w:sz w:val="23"/>
      <w:szCs w:val="23"/>
    </w:rPr>
  </w:style>
  <w:style w:type="character" w:customStyle="1" w:styleId="226">
    <w:name w:val="Основной текст (22)_"/>
    <w:link w:val="227"/>
    <w:rsid w:val="009B434E"/>
    <w:rPr>
      <w:rFonts w:ascii="Microsoft Sans Serif" w:hAnsi="Microsoft Sans Serif" w:cs="Microsoft Sans Serif"/>
      <w:sz w:val="16"/>
      <w:szCs w:val="16"/>
      <w:shd w:val="clear" w:color="auto" w:fill="FFFFFF"/>
    </w:rPr>
  </w:style>
  <w:style w:type="character" w:customStyle="1" w:styleId="1220">
    <w:name w:val="Основной текст + 122"/>
    <w:aliases w:val="5 pt52,Курсив14"/>
    <w:rsid w:val="009B434E"/>
    <w:rPr>
      <w:rFonts w:ascii="Times New Roman" w:hAnsi="Times New Roman" w:cs="Times New Roman"/>
      <w:i/>
      <w:iCs/>
      <w:spacing w:val="0"/>
      <w:sz w:val="25"/>
      <w:szCs w:val="25"/>
    </w:rPr>
  </w:style>
  <w:style w:type="character" w:customStyle="1" w:styleId="99">
    <w:name w:val="Основной текст + 9"/>
    <w:aliases w:val="5 pt51"/>
    <w:rsid w:val="009B434E"/>
    <w:rPr>
      <w:rFonts w:ascii="Times New Roman" w:hAnsi="Times New Roman" w:cs="Times New Roman"/>
      <w:spacing w:val="0"/>
      <w:sz w:val="19"/>
      <w:szCs w:val="19"/>
    </w:rPr>
  </w:style>
  <w:style w:type="character" w:customStyle="1" w:styleId="235">
    <w:name w:val="Основной текст (23)_"/>
    <w:link w:val="236"/>
    <w:rsid w:val="009B434E"/>
    <w:rPr>
      <w:rFonts w:ascii="Microsoft Sans Serif" w:hAnsi="Microsoft Sans Serif" w:cs="Microsoft Sans Serif"/>
      <w:noProof/>
      <w:shd w:val="clear" w:color="auto" w:fill="FFFFFF"/>
    </w:rPr>
  </w:style>
  <w:style w:type="character" w:customStyle="1" w:styleId="10LucidaSansUnicode">
    <w:name w:val="Основной текст (10) + Lucida Sans Unicode"/>
    <w:aliases w:val="5 pt50"/>
    <w:rsid w:val="009B434E"/>
    <w:rPr>
      <w:rFonts w:ascii="Lucida Sans Unicode" w:hAnsi="Lucida Sans Unicode" w:cs="Lucida Sans Unicode"/>
      <w:i/>
      <w:iCs/>
      <w:w w:val="100"/>
      <w:sz w:val="17"/>
      <w:szCs w:val="17"/>
    </w:rPr>
  </w:style>
  <w:style w:type="character" w:customStyle="1" w:styleId="1011">
    <w:name w:val="Основной текст (10) + 11"/>
    <w:aliases w:val="5 pt49,Не курсив,Основной текст (4) + Не полужирный"/>
    <w:rsid w:val="009B434E"/>
    <w:rPr>
      <w:rFonts w:ascii="Times New Roman" w:hAnsi="Times New Roman" w:cs="Times New Roman"/>
      <w:i/>
      <w:iCs/>
      <w:noProof/>
      <w:spacing w:val="0"/>
      <w:sz w:val="23"/>
      <w:szCs w:val="23"/>
    </w:rPr>
  </w:style>
  <w:style w:type="character" w:customStyle="1" w:styleId="8pt2">
    <w:name w:val="Основной текст + 8 pt2"/>
    <w:aliases w:val="Интервал 0 pt16"/>
    <w:rsid w:val="009B434E"/>
    <w:rPr>
      <w:rFonts w:ascii="Times New Roman" w:hAnsi="Times New Roman" w:cs="Times New Roman"/>
      <w:spacing w:val="-10"/>
      <w:sz w:val="16"/>
      <w:szCs w:val="16"/>
    </w:rPr>
  </w:style>
  <w:style w:type="character" w:customStyle="1" w:styleId="affffffffffffffffffffffffff6">
    <w:name w:val="Оглавление_"/>
    <w:link w:val="affffffffffffffffffffffffff7"/>
    <w:rsid w:val="009B434E"/>
    <w:rPr>
      <w:sz w:val="19"/>
      <w:szCs w:val="19"/>
      <w:shd w:val="clear" w:color="auto" w:fill="FFFFFF"/>
    </w:rPr>
  </w:style>
  <w:style w:type="character" w:customStyle="1" w:styleId="5f8">
    <w:name w:val="Оглавление (5)_"/>
    <w:link w:val="5f9"/>
    <w:rsid w:val="009B434E"/>
    <w:rPr>
      <w:b/>
      <w:bCs/>
      <w:sz w:val="34"/>
      <w:szCs w:val="34"/>
      <w:shd w:val="clear" w:color="auto" w:fill="FFFFFF"/>
      <w:lang w:val="en-US" w:eastAsia="en-US"/>
    </w:rPr>
  </w:style>
  <w:style w:type="character" w:customStyle="1" w:styleId="FranklinGothicHeavy5">
    <w:name w:val="Основной текст + Franklin Gothic Heavy5"/>
    <w:aliases w:val="69,5 pt48"/>
    <w:rsid w:val="009B434E"/>
    <w:rPr>
      <w:rFonts w:ascii="Franklin Gothic Heavy" w:hAnsi="Franklin Gothic Heavy" w:cs="Franklin Gothic Heavy"/>
      <w:spacing w:val="0"/>
      <w:sz w:val="13"/>
      <w:szCs w:val="13"/>
    </w:rPr>
  </w:style>
  <w:style w:type="character" w:customStyle="1" w:styleId="242">
    <w:name w:val="Основной текст (24)_"/>
    <w:link w:val="243"/>
    <w:rsid w:val="009B434E"/>
    <w:rPr>
      <w:spacing w:val="-10"/>
      <w:sz w:val="16"/>
      <w:szCs w:val="16"/>
      <w:shd w:val="clear" w:color="auto" w:fill="FFFFFF"/>
    </w:rPr>
  </w:style>
  <w:style w:type="character" w:customStyle="1" w:styleId="252">
    <w:name w:val="Основной текст (25)_"/>
    <w:link w:val="253"/>
    <w:rsid w:val="009B434E"/>
    <w:rPr>
      <w:noProof/>
      <w:sz w:val="25"/>
      <w:szCs w:val="25"/>
      <w:shd w:val="clear" w:color="auto" w:fill="FFFFFF"/>
    </w:rPr>
  </w:style>
  <w:style w:type="character" w:customStyle="1" w:styleId="261">
    <w:name w:val="Основной текст (26)_"/>
    <w:link w:val="262"/>
    <w:rsid w:val="009B434E"/>
    <w:rPr>
      <w:rFonts w:ascii="Microsoft Sans Serif" w:hAnsi="Microsoft Sans Serif" w:cs="Microsoft Sans Serif"/>
      <w:noProof/>
      <w:shd w:val="clear" w:color="auto" w:fill="FFFFFF"/>
    </w:rPr>
  </w:style>
  <w:style w:type="character" w:customStyle="1" w:styleId="272">
    <w:name w:val="Основной текст (27)_"/>
    <w:link w:val="273"/>
    <w:rsid w:val="009B434E"/>
    <w:rPr>
      <w:sz w:val="23"/>
      <w:szCs w:val="23"/>
      <w:shd w:val="clear" w:color="auto" w:fill="FFFFFF"/>
    </w:rPr>
  </w:style>
  <w:style w:type="character" w:customStyle="1" w:styleId="27FranklinGothicHeavy">
    <w:name w:val="Основной текст (27) + Franklin Gothic Heavy"/>
    <w:aliases w:val="68,5 pt47"/>
    <w:rsid w:val="009B434E"/>
    <w:rPr>
      <w:rFonts w:ascii="Franklin Gothic Heavy" w:hAnsi="Franklin Gothic Heavy" w:cs="Franklin Gothic Heavy"/>
      <w:spacing w:val="0"/>
      <w:sz w:val="13"/>
      <w:szCs w:val="13"/>
      <w:lang w:val="en-US" w:eastAsia="en-US"/>
    </w:rPr>
  </w:style>
  <w:style w:type="character" w:customStyle="1" w:styleId="MicrosoftSansSerif">
    <w:name w:val="Основной текст + Microsoft Sans Serif"/>
    <w:aliases w:val="8 pt"/>
    <w:rsid w:val="009B434E"/>
    <w:rPr>
      <w:rFonts w:ascii="Microsoft Sans Serif" w:hAnsi="Microsoft Sans Serif" w:cs="Microsoft Sans Serif"/>
      <w:spacing w:val="0"/>
      <w:sz w:val="16"/>
      <w:szCs w:val="16"/>
    </w:rPr>
  </w:style>
  <w:style w:type="character" w:customStyle="1" w:styleId="282">
    <w:name w:val="Основной текст (28)_"/>
    <w:link w:val="283"/>
    <w:rsid w:val="009B434E"/>
    <w:rPr>
      <w:rFonts w:ascii="Microsoft Sans Serif" w:hAnsi="Microsoft Sans Serif" w:cs="Microsoft Sans Serif"/>
      <w:spacing w:val="-20"/>
      <w:shd w:val="clear" w:color="auto" w:fill="FFFFFF"/>
    </w:rPr>
  </w:style>
  <w:style w:type="character" w:customStyle="1" w:styleId="28TimesNewRoman">
    <w:name w:val="Основной текст (28) + Times New Roman"/>
    <w:aliases w:val="121,5 pt46,Курсив13,Интервал 0 pt15"/>
    <w:rsid w:val="009B434E"/>
    <w:rPr>
      <w:rFonts w:ascii="Times New Roman" w:hAnsi="Times New Roman" w:cs="Times New Roman"/>
      <w:i/>
      <w:iCs/>
      <w:spacing w:val="0"/>
      <w:sz w:val="25"/>
      <w:szCs w:val="25"/>
    </w:rPr>
  </w:style>
  <w:style w:type="character" w:customStyle="1" w:styleId="292">
    <w:name w:val="Основной текст (29)_"/>
    <w:link w:val="293"/>
    <w:rsid w:val="009B434E"/>
    <w:rPr>
      <w:b/>
      <w:bCs/>
      <w:sz w:val="34"/>
      <w:szCs w:val="34"/>
      <w:shd w:val="clear" w:color="auto" w:fill="FFFFFF"/>
    </w:rPr>
  </w:style>
  <w:style w:type="character" w:customStyle="1" w:styleId="FranklinGothicHeavy4">
    <w:name w:val="Основной текст + Franklin Gothic Heavy4"/>
    <w:aliases w:val="67,5 pt45"/>
    <w:rsid w:val="009B434E"/>
    <w:rPr>
      <w:rFonts w:ascii="Franklin Gothic Heavy" w:hAnsi="Franklin Gothic Heavy" w:cs="Franklin Gothic Heavy"/>
      <w:spacing w:val="0"/>
      <w:sz w:val="13"/>
      <w:szCs w:val="13"/>
    </w:rPr>
  </w:style>
  <w:style w:type="character" w:customStyle="1" w:styleId="9TimesNewRoman">
    <w:name w:val="Основной текст (9) + Times New Roman"/>
    <w:aliases w:val="11,5 pt44"/>
    <w:rsid w:val="009B434E"/>
    <w:rPr>
      <w:rFonts w:ascii="Times New Roman" w:hAnsi="Times New Roman" w:cs="Times New Roman"/>
      <w:spacing w:val="0"/>
      <w:sz w:val="23"/>
      <w:szCs w:val="23"/>
      <w:lang w:val="en-US" w:eastAsia="en-US"/>
    </w:rPr>
  </w:style>
  <w:style w:type="character" w:customStyle="1" w:styleId="10111">
    <w:name w:val="Основной текст (10) + 111"/>
    <w:aliases w:val="5 pt43,Не курсив11"/>
    <w:rsid w:val="009B434E"/>
    <w:rPr>
      <w:rFonts w:ascii="Times New Roman" w:hAnsi="Times New Roman" w:cs="Times New Roman"/>
      <w:i/>
      <w:iCs/>
      <w:spacing w:val="0"/>
      <w:sz w:val="23"/>
      <w:szCs w:val="23"/>
    </w:rPr>
  </w:style>
  <w:style w:type="character" w:customStyle="1" w:styleId="10FranklinGothicHeavy">
    <w:name w:val="Основной текст (10) + Franklin Gothic Heavy"/>
    <w:aliases w:val="66,5 pt42,Не курсив10"/>
    <w:rsid w:val="009B434E"/>
    <w:rPr>
      <w:rFonts w:ascii="Franklin Gothic Heavy" w:hAnsi="Franklin Gothic Heavy" w:cs="Franklin Gothic Heavy"/>
      <w:i/>
      <w:iCs/>
      <w:noProof/>
      <w:spacing w:val="0"/>
      <w:sz w:val="13"/>
      <w:szCs w:val="13"/>
    </w:rPr>
  </w:style>
  <w:style w:type="character" w:customStyle="1" w:styleId="304">
    <w:name w:val="Основной текст (30)_"/>
    <w:link w:val="305"/>
    <w:rsid w:val="009B434E"/>
    <w:rPr>
      <w:rFonts w:ascii="Microsoft Sans Serif" w:hAnsi="Microsoft Sans Serif" w:cs="Microsoft Sans Serif"/>
      <w:sz w:val="19"/>
      <w:szCs w:val="19"/>
      <w:shd w:val="clear" w:color="auto" w:fill="FFFFFF"/>
    </w:rPr>
  </w:style>
  <w:style w:type="character" w:customStyle="1" w:styleId="317">
    <w:name w:val="Основной текст (31)_"/>
    <w:link w:val="318"/>
    <w:rsid w:val="009B434E"/>
    <w:rPr>
      <w:rFonts w:ascii="Microsoft Sans Serif" w:hAnsi="Microsoft Sans Serif" w:cs="Microsoft Sans Serif"/>
      <w:noProof/>
      <w:sz w:val="19"/>
      <w:szCs w:val="19"/>
      <w:shd w:val="clear" w:color="auto" w:fill="FFFFFF"/>
    </w:rPr>
  </w:style>
  <w:style w:type="character" w:customStyle="1" w:styleId="790">
    <w:name w:val="Основной текст (7) + 9"/>
    <w:aliases w:val="5 pt41"/>
    <w:rsid w:val="009B434E"/>
    <w:rPr>
      <w:rFonts w:ascii="Times New Roman" w:hAnsi="Times New Roman" w:cs="Times New Roman"/>
      <w:spacing w:val="0"/>
      <w:sz w:val="19"/>
      <w:szCs w:val="19"/>
    </w:rPr>
  </w:style>
  <w:style w:type="character" w:customStyle="1" w:styleId="921">
    <w:name w:val="Основной текст + 92"/>
    <w:aliases w:val="5 pt40"/>
    <w:rsid w:val="009B434E"/>
    <w:rPr>
      <w:rFonts w:ascii="Times New Roman" w:hAnsi="Times New Roman" w:cs="Times New Roman"/>
      <w:spacing w:val="0"/>
      <w:sz w:val="19"/>
      <w:szCs w:val="19"/>
    </w:rPr>
  </w:style>
  <w:style w:type="character" w:customStyle="1" w:styleId="8pt1">
    <w:name w:val="Основной текст + 8 pt1"/>
    <w:aliases w:val="Интервал 0 pt14"/>
    <w:rsid w:val="009B434E"/>
    <w:rPr>
      <w:rFonts w:ascii="Times New Roman" w:hAnsi="Times New Roman" w:cs="Times New Roman"/>
      <w:spacing w:val="-10"/>
      <w:sz w:val="16"/>
      <w:szCs w:val="16"/>
    </w:rPr>
  </w:style>
  <w:style w:type="character" w:customStyle="1" w:styleId="340">
    <w:name w:val="Основной текст (34)_"/>
    <w:link w:val="341"/>
    <w:rsid w:val="009B434E"/>
    <w:rPr>
      <w:b/>
      <w:bCs/>
      <w:i/>
      <w:iCs/>
      <w:sz w:val="22"/>
      <w:szCs w:val="22"/>
      <w:shd w:val="clear" w:color="auto" w:fill="FFFFFF"/>
    </w:rPr>
  </w:style>
  <w:style w:type="character" w:customStyle="1" w:styleId="-1pt4">
    <w:name w:val="Основной текст + Интервал -1 pt4"/>
    <w:rsid w:val="009B434E"/>
    <w:rPr>
      <w:rFonts w:ascii="Times New Roman" w:hAnsi="Times New Roman" w:cs="Times New Roman"/>
      <w:spacing w:val="-20"/>
      <w:sz w:val="23"/>
      <w:szCs w:val="23"/>
    </w:rPr>
  </w:style>
  <w:style w:type="character" w:customStyle="1" w:styleId="MicrosoftSansSerif3">
    <w:name w:val="Основной текст + Microsoft Sans Serif3"/>
    <w:aliases w:val="8 pt6"/>
    <w:rsid w:val="009B434E"/>
    <w:rPr>
      <w:rFonts w:ascii="Microsoft Sans Serif" w:hAnsi="Microsoft Sans Serif" w:cs="Microsoft Sans Serif"/>
      <w:spacing w:val="0"/>
      <w:sz w:val="16"/>
      <w:szCs w:val="16"/>
    </w:rPr>
  </w:style>
  <w:style w:type="character" w:customStyle="1" w:styleId="1211">
    <w:name w:val="Основной текст + 121"/>
    <w:aliases w:val="5 pt39,Курсив12"/>
    <w:rsid w:val="009B434E"/>
    <w:rPr>
      <w:rFonts w:ascii="Times New Roman" w:hAnsi="Times New Roman" w:cs="Times New Roman"/>
      <w:i/>
      <w:iCs/>
      <w:spacing w:val="0"/>
      <w:sz w:val="25"/>
      <w:szCs w:val="25"/>
    </w:rPr>
  </w:style>
  <w:style w:type="character" w:customStyle="1" w:styleId="27MicrosoftSansSerif">
    <w:name w:val="Основной текст (27) + Microsoft Sans Serif"/>
    <w:aliases w:val="8 pt5"/>
    <w:rsid w:val="009B434E"/>
    <w:rPr>
      <w:rFonts w:ascii="Microsoft Sans Serif" w:hAnsi="Microsoft Sans Serif" w:cs="Microsoft Sans Serif"/>
      <w:noProof/>
      <w:spacing w:val="0"/>
      <w:sz w:val="16"/>
      <w:szCs w:val="16"/>
    </w:rPr>
  </w:style>
  <w:style w:type="character" w:customStyle="1" w:styleId="350">
    <w:name w:val="Основной текст (35)_"/>
    <w:link w:val="351"/>
    <w:rsid w:val="009B434E"/>
    <w:rPr>
      <w:rFonts w:ascii="Microsoft Sans Serif" w:hAnsi="Microsoft Sans Serif" w:cs="Microsoft Sans Serif"/>
      <w:noProof/>
      <w:sz w:val="21"/>
      <w:szCs w:val="21"/>
      <w:shd w:val="clear" w:color="auto" w:fill="FFFFFF"/>
    </w:rPr>
  </w:style>
  <w:style w:type="character" w:customStyle="1" w:styleId="360">
    <w:name w:val="Основной текст (36)_"/>
    <w:link w:val="361"/>
    <w:rsid w:val="009B434E"/>
    <w:rPr>
      <w:spacing w:val="-10"/>
      <w:sz w:val="19"/>
      <w:szCs w:val="19"/>
      <w:shd w:val="clear" w:color="auto" w:fill="FFFFFF"/>
    </w:rPr>
  </w:style>
  <w:style w:type="character" w:customStyle="1" w:styleId="3611">
    <w:name w:val="Основной текст (36) + 11"/>
    <w:aliases w:val="5 pt38,Интервал 0 pt13"/>
    <w:rsid w:val="009B434E"/>
    <w:rPr>
      <w:rFonts w:ascii="Times New Roman" w:hAnsi="Times New Roman" w:cs="Times New Roman"/>
      <w:spacing w:val="0"/>
      <w:sz w:val="23"/>
      <w:szCs w:val="23"/>
    </w:rPr>
  </w:style>
  <w:style w:type="character" w:customStyle="1" w:styleId="22TimesNewRoman">
    <w:name w:val="Основной текст (22) + Times New Roman"/>
    <w:aliases w:val="114,5 pt37"/>
    <w:rsid w:val="009B434E"/>
    <w:rPr>
      <w:rFonts w:ascii="Times New Roman" w:hAnsi="Times New Roman" w:cs="Times New Roman"/>
      <w:spacing w:val="0"/>
      <w:sz w:val="23"/>
      <w:szCs w:val="23"/>
    </w:rPr>
  </w:style>
  <w:style w:type="character" w:customStyle="1" w:styleId="4ff4">
    <w:name w:val="Основной текст + Полужирный4"/>
    <w:rsid w:val="009B434E"/>
    <w:rPr>
      <w:rFonts w:ascii="Times New Roman" w:hAnsi="Times New Roman" w:cs="Times New Roman"/>
      <w:b/>
      <w:bCs/>
      <w:noProof/>
      <w:spacing w:val="0"/>
      <w:sz w:val="23"/>
      <w:szCs w:val="23"/>
    </w:rPr>
  </w:style>
  <w:style w:type="character" w:customStyle="1" w:styleId="FranklinGothicHeavy3">
    <w:name w:val="Основной текст + Franklin Gothic Heavy3"/>
    <w:aliases w:val="65,5 pt36"/>
    <w:rsid w:val="009B434E"/>
    <w:rPr>
      <w:rFonts w:ascii="Franklin Gothic Heavy" w:hAnsi="Franklin Gothic Heavy" w:cs="Franklin Gothic Heavy"/>
      <w:spacing w:val="0"/>
      <w:sz w:val="13"/>
      <w:szCs w:val="13"/>
      <w:lang w:val="en-US" w:eastAsia="en-US"/>
    </w:rPr>
  </w:style>
  <w:style w:type="character" w:customStyle="1" w:styleId="6b">
    <w:name w:val="Основной текст + 6"/>
    <w:aliases w:val="5 pt35,Интервал 0 pt12"/>
    <w:rsid w:val="009B434E"/>
    <w:rPr>
      <w:rFonts w:ascii="Times New Roman" w:hAnsi="Times New Roman" w:cs="Times New Roman"/>
      <w:spacing w:val="-10"/>
      <w:sz w:val="13"/>
      <w:szCs w:val="13"/>
    </w:rPr>
  </w:style>
  <w:style w:type="character" w:customStyle="1" w:styleId="370">
    <w:name w:val="Основной текст (37)_"/>
    <w:link w:val="371"/>
    <w:rsid w:val="009B434E"/>
    <w:rPr>
      <w:rFonts w:ascii="Microsoft Sans Serif" w:hAnsi="Microsoft Sans Serif" w:cs="Microsoft Sans Serif"/>
      <w:noProof/>
      <w:sz w:val="21"/>
      <w:szCs w:val="21"/>
      <w:shd w:val="clear" w:color="auto" w:fill="FFFFFF"/>
    </w:rPr>
  </w:style>
  <w:style w:type="character" w:customStyle="1" w:styleId="10MicrosoftSansSerif">
    <w:name w:val="Основной текст (10) + Microsoft Sans Serif"/>
    <w:aliases w:val="10,5 pt34,Не курсив9"/>
    <w:rsid w:val="009B434E"/>
    <w:rPr>
      <w:rFonts w:ascii="Microsoft Sans Serif" w:hAnsi="Microsoft Sans Serif" w:cs="Microsoft Sans Serif"/>
      <w:i/>
      <w:iCs/>
      <w:noProof/>
      <w:sz w:val="21"/>
      <w:szCs w:val="21"/>
    </w:rPr>
  </w:style>
  <w:style w:type="character" w:customStyle="1" w:styleId="380">
    <w:name w:val="Основной текст (38)_"/>
    <w:link w:val="381"/>
    <w:rsid w:val="009B434E"/>
    <w:rPr>
      <w:spacing w:val="-10"/>
      <w:sz w:val="13"/>
      <w:szCs w:val="13"/>
      <w:shd w:val="clear" w:color="auto" w:fill="FFFFFF"/>
    </w:rPr>
  </w:style>
  <w:style w:type="character" w:customStyle="1" w:styleId="38FranklinGothicHeavy">
    <w:name w:val="Основной текст (38) + Franklin Gothic Heavy"/>
    <w:aliases w:val="Интервал 0 pt11"/>
    <w:rsid w:val="009B434E"/>
    <w:rPr>
      <w:rFonts w:ascii="Franklin Gothic Heavy" w:hAnsi="Franklin Gothic Heavy" w:cs="Franklin Gothic Heavy"/>
      <w:spacing w:val="0"/>
      <w:sz w:val="13"/>
      <w:szCs w:val="13"/>
    </w:rPr>
  </w:style>
  <w:style w:type="character" w:customStyle="1" w:styleId="228">
    <w:name w:val="Основной текст (2) + Не полужирный2"/>
    <w:rsid w:val="009B434E"/>
    <w:rPr>
      <w:rFonts w:ascii="Times New Roman" w:hAnsi="Times New Roman" w:cs="Times New Roman"/>
      <w:b/>
      <w:bCs/>
      <w:noProof/>
      <w:spacing w:val="0"/>
      <w:sz w:val="23"/>
      <w:szCs w:val="23"/>
    </w:rPr>
  </w:style>
  <w:style w:type="character" w:customStyle="1" w:styleId="323">
    <w:name w:val="Основной текст (32)_"/>
    <w:link w:val="324"/>
    <w:rsid w:val="009B434E"/>
    <w:rPr>
      <w:rFonts w:ascii="Microsoft Sans Serif" w:hAnsi="Microsoft Sans Serif" w:cs="Microsoft Sans Serif"/>
      <w:noProof/>
      <w:sz w:val="12"/>
      <w:szCs w:val="12"/>
      <w:shd w:val="clear" w:color="auto" w:fill="FFFFFF"/>
    </w:rPr>
  </w:style>
  <w:style w:type="character" w:customStyle="1" w:styleId="28pt">
    <w:name w:val="Подпись к таблице (2) + 8 pt"/>
    <w:aliases w:val="Интервал 0 pt10"/>
    <w:rsid w:val="009B434E"/>
    <w:rPr>
      <w:rFonts w:ascii="Times New Roman" w:hAnsi="Times New Roman" w:cs="Times New Roman"/>
      <w:noProof/>
      <w:spacing w:val="-10"/>
      <w:sz w:val="16"/>
      <w:szCs w:val="16"/>
    </w:rPr>
  </w:style>
  <w:style w:type="character" w:customStyle="1" w:styleId="263">
    <w:name w:val="Подпись к таблице (2) + 6"/>
    <w:aliases w:val="5 pt33,Интервал 0 pt9"/>
    <w:rsid w:val="009B434E"/>
    <w:rPr>
      <w:rFonts w:ascii="Times New Roman" w:hAnsi="Times New Roman" w:cs="Times New Roman"/>
      <w:spacing w:val="-10"/>
      <w:sz w:val="13"/>
      <w:szCs w:val="13"/>
    </w:rPr>
  </w:style>
  <w:style w:type="character" w:customStyle="1" w:styleId="332">
    <w:name w:val="Основной текст (33)_"/>
    <w:link w:val="333"/>
    <w:rsid w:val="009B434E"/>
    <w:rPr>
      <w:rFonts w:ascii="Microsoft Sans Serif" w:hAnsi="Microsoft Sans Serif" w:cs="Microsoft Sans Serif"/>
      <w:noProof/>
      <w:sz w:val="16"/>
      <w:szCs w:val="16"/>
      <w:shd w:val="clear" w:color="auto" w:fill="FFFFFF"/>
    </w:rPr>
  </w:style>
  <w:style w:type="character" w:customStyle="1" w:styleId="4ff5">
    <w:name w:val="Подпись к таблице (4)_"/>
    <w:link w:val="4ff6"/>
    <w:rsid w:val="009B434E"/>
    <w:rPr>
      <w:spacing w:val="-10"/>
      <w:sz w:val="16"/>
      <w:szCs w:val="16"/>
      <w:shd w:val="clear" w:color="auto" w:fill="FFFFFF"/>
      <w:lang w:val="en-US" w:eastAsia="en-US"/>
    </w:rPr>
  </w:style>
  <w:style w:type="character" w:customStyle="1" w:styleId="2MicrosoftSansSerif">
    <w:name w:val="Подпись к таблице (2) + Microsoft Sans Serif"/>
    <w:aliases w:val="8 pt4"/>
    <w:rsid w:val="009B434E"/>
    <w:rPr>
      <w:rFonts w:ascii="Microsoft Sans Serif" w:hAnsi="Microsoft Sans Serif" w:cs="Microsoft Sans Serif"/>
      <w:noProof/>
      <w:spacing w:val="0"/>
      <w:sz w:val="16"/>
      <w:szCs w:val="16"/>
    </w:rPr>
  </w:style>
  <w:style w:type="character" w:customStyle="1" w:styleId="413">
    <w:name w:val="Основной текст (41)_"/>
    <w:link w:val="414"/>
    <w:rsid w:val="009B434E"/>
    <w:rPr>
      <w:rFonts w:ascii="Microsoft Sans Serif" w:hAnsi="Microsoft Sans Serif" w:cs="Microsoft Sans Serif"/>
      <w:noProof/>
      <w:sz w:val="8"/>
      <w:szCs w:val="8"/>
      <w:shd w:val="clear" w:color="auto" w:fill="FFFFFF"/>
    </w:rPr>
  </w:style>
  <w:style w:type="character" w:customStyle="1" w:styleId="390">
    <w:name w:val="Основной текст (39)_"/>
    <w:link w:val="391"/>
    <w:rsid w:val="009B434E"/>
    <w:rPr>
      <w:rFonts w:ascii="Microsoft Sans Serif" w:hAnsi="Microsoft Sans Serif" w:cs="Microsoft Sans Serif"/>
      <w:spacing w:val="-10"/>
      <w:sz w:val="11"/>
      <w:szCs w:val="11"/>
      <w:shd w:val="clear" w:color="auto" w:fill="FFFFFF"/>
    </w:rPr>
  </w:style>
  <w:style w:type="character" w:customStyle="1" w:styleId="2411">
    <w:name w:val="Основной текст (24) + 11"/>
    <w:aliases w:val="5 pt32,Полужирный12,Интервал 0 pt7"/>
    <w:rsid w:val="009B434E"/>
    <w:rPr>
      <w:rFonts w:ascii="Times New Roman" w:hAnsi="Times New Roman" w:cs="Times New Roman"/>
      <w:b/>
      <w:bCs/>
      <w:noProof/>
      <w:spacing w:val="0"/>
      <w:sz w:val="23"/>
      <w:szCs w:val="23"/>
    </w:rPr>
  </w:style>
  <w:style w:type="character" w:customStyle="1" w:styleId="400">
    <w:name w:val="Основной текст (40)_"/>
    <w:link w:val="401"/>
    <w:rsid w:val="009B434E"/>
    <w:rPr>
      <w:rFonts w:ascii="Microsoft Sans Serif" w:hAnsi="Microsoft Sans Serif" w:cs="Microsoft Sans Serif"/>
      <w:spacing w:val="-20"/>
      <w:sz w:val="16"/>
      <w:szCs w:val="16"/>
      <w:shd w:val="clear" w:color="auto" w:fill="FFFFFF"/>
    </w:rPr>
  </w:style>
  <w:style w:type="character" w:customStyle="1" w:styleId="9TimesNewRoman3">
    <w:name w:val="Основной текст (9) + Times New Roman3"/>
    <w:aliases w:val="113,5 pt30"/>
    <w:rsid w:val="009B434E"/>
    <w:rPr>
      <w:rFonts w:ascii="Times New Roman" w:hAnsi="Times New Roman" w:cs="Times New Roman"/>
      <w:spacing w:val="0"/>
      <w:sz w:val="23"/>
      <w:szCs w:val="23"/>
    </w:rPr>
  </w:style>
  <w:style w:type="character" w:customStyle="1" w:styleId="FranklinGothicHeavy2">
    <w:name w:val="Основной текст + Franklin Gothic Heavy2"/>
    <w:aliases w:val="64,5 pt29"/>
    <w:rsid w:val="009B434E"/>
    <w:rPr>
      <w:rFonts w:ascii="Franklin Gothic Heavy" w:hAnsi="Franklin Gothic Heavy" w:cs="Franklin Gothic Heavy"/>
      <w:spacing w:val="0"/>
      <w:sz w:val="13"/>
      <w:szCs w:val="13"/>
    </w:rPr>
  </w:style>
  <w:style w:type="character" w:customStyle="1" w:styleId="10MicrosoftSansSerif1">
    <w:name w:val="Основной текст (10) + Microsoft Sans Serif1"/>
    <w:aliases w:val="Не курсив8"/>
    <w:rsid w:val="009B434E"/>
    <w:rPr>
      <w:rFonts w:ascii="Microsoft Sans Serif" w:hAnsi="Microsoft Sans Serif" w:cs="Microsoft Sans Serif"/>
      <w:i/>
      <w:iCs/>
      <w:sz w:val="20"/>
      <w:szCs w:val="20"/>
    </w:rPr>
  </w:style>
  <w:style w:type="character" w:customStyle="1" w:styleId="421">
    <w:name w:val="Основной текст (42)_"/>
    <w:link w:val="422"/>
    <w:rsid w:val="009B434E"/>
    <w:rPr>
      <w:rFonts w:ascii="Microsoft Sans Serif" w:hAnsi="Microsoft Sans Serif" w:cs="Microsoft Sans Serif"/>
      <w:i/>
      <w:iCs/>
      <w:sz w:val="26"/>
      <w:szCs w:val="26"/>
      <w:shd w:val="clear" w:color="auto" w:fill="FFFFFF"/>
    </w:rPr>
  </w:style>
  <w:style w:type="character" w:customStyle="1" w:styleId="42TimesNewRoman">
    <w:name w:val="Основной текст (42) + Times New Roman"/>
    <w:aliases w:val="112,5 pt28,Полужирный11,Не курсив7"/>
    <w:rsid w:val="009B434E"/>
    <w:rPr>
      <w:rFonts w:ascii="Times New Roman" w:hAnsi="Times New Roman" w:cs="Times New Roman"/>
      <w:b/>
      <w:bCs/>
      <w:i/>
      <w:iCs/>
      <w:noProof/>
      <w:spacing w:val="0"/>
      <w:sz w:val="23"/>
      <w:szCs w:val="23"/>
    </w:rPr>
  </w:style>
  <w:style w:type="character" w:customStyle="1" w:styleId="3411">
    <w:name w:val="Основной текст (34) + 11"/>
    <w:aliases w:val="5 pt27,Не полужирный6,Не курсив6"/>
    <w:rsid w:val="009B434E"/>
    <w:rPr>
      <w:rFonts w:ascii="Times New Roman" w:hAnsi="Times New Roman" w:cs="Times New Roman"/>
      <w:b/>
      <w:bCs/>
      <w:i/>
      <w:iCs/>
      <w:spacing w:val="0"/>
      <w:sz w:val="23"/>
      <w:szCs w:val="23"/>
      <w:lang w:val="en-US" w:eastAsia="en-US"/>
    </w:rPr>
  </w:style>
  <w:style w:type="character" w:customStyle="1" w:styleId="430">
    <w:name w:val="Основной текст (43)_"/>
    <w:link w:val="431"/>
    <w:rsid w:val="009B434E"/>
    <w:rPr>
      <w:rFonts w:ascii="Microsoft Sans Serif" w:hAnsi="Microsoft Sans Serif" w:cs="Microsoft Sans Serif"/>
      <w:spacing w:val="-10"/>
      <w:sz w:val="14"/>
      <w:szCs w:val="14"/>
      <w:shd w:val="clear" w:color="auto" w:fill="FFFFFF"/>
    </w:rPr>
  </w:style>
  <w:style w:type="character" w:customStyle="1" w:styleId="5FranklinGothicHeavy">
    <w:name w:val="Основной текст (5) + Franklin Gothic Heavy"/>
    <w:aliases w:val="63,5 pt26"/>
    <w:rsid w:val="009B434E"/>
    <w:rPr>
      <w:rFonts w:ascii="Franklin Gothic Heavy" w:hAnsi="Franklin Gothic Heavy" w:cs="Franklin Gothic Heavy"/>
      <w:spacing w:val="0"/>
      <w:sz w:val="13"/>
      <w:szCs w:val="13"/>
    </w:rPr>
  </w:style>
  <w:style w:type="character" w:customStyle="1" w:styleId="27FranklinGothicHeavy2">
    <w:name w:val="Основной текст (27) + Franklin Gothic Heavy2"/>
    <w:aliases w:val="62,5 pt25"/>
    <w:rsid w:val="009B434E"/>
    <w:rPr>
      <w:rFonts w:ascii="Franklin Gothic Heavy" w:hAnsi="Franklin Gothic Heavy" w:cs="Franklin Gothic Heavy"/>
      <w:noProof/>
      <w:spacing w:val="0"/>
      <w:sz w:val="13"/>
      <w:szCs w:val="13"/>
    </w:rPr>
  </w:style>
  <w:style w:type="character" w:customStyle="1" w:styleId="206pt">
    <w:name w:val="Основной текст (20) + 6 pt"/>
    <w:aliases w:val="Курсив11,Интервал 0 pt6"/>
    <w:rsid w:val="009B434E"/>
    <w:rPr>
      <w:rFonts w:ascii="Microsoft Sans Serif" w:hAnsi="Microsoft Sans Serif" w:cs="Microsoft Sans Serif"/>
      <w:i/>
      <w:iCs/>
      <w:noProof/>
      <w:spacing w:val="0"/>
      <w:sz w:val="12"/>
      <w:szCs w:val="12"/>
    </w:rPr>
  </w:style>
  <w:style w:type="character" w:customStyle="1" w:styleId="460">
    <w:name w:val="Основной текст (46)_"/>
    <w:link w:val="461"/>
    <w:rsid w:val="009B434E"/>
    <w:rPr>
      <w:rFonts w:ascii="Microsoft Sans Serif" w:hAnsi="Microsoft Sans Serif" w:cs="Microsoft Sans Serif"/>
      <w:noProof/>
      <w:sz w:val="15"/>
      <w:szCs w:val="15"/>
      <w:shd w:val="clear" w:color="auto" w:fill="FFFFFF"/>
    </w:rPr>
  </w:style>
  <w:style w:type="character" w:customStyle="1" w:styleId="MicrosoftSansSerif2">
    <w:name w:val="Основной текст + Microsoft Sans Serif2"/>
    <w:aliases w:val="8 pt3,Интервал 0 pt5"/>
    <w:rsid w:val="009B434E"/>
    <w:rPr>
      <w:rFonts w:ascii="Microsoft Sans Serif" w:hAnsi="Microsoft Sans Serif" w:cs="Microsoft Sans Serif"/>
      <w:spacing w:val="-10"/>
      <w:sz w:val="16"/>
      <w:szCs w:val="16"/>
    </w:rPr>
  </w:style>
  <w:style w:type="character" w:customStyle="1" w:styleId="11pt2">
    <w:name w:val="Основной текст + 11 pt2"/>
    <w:aliases w:val="Полужирный10,Курсив10"/>
    <w:rsid w:val="009B434E"/>
    <w:rPr>
      <w:rFonts w:ascii="Times New Roman" w:hAnsi="Times New Roman" w:cs="Times New Roman"/>
      <w:b/>
      <w:bCs/>
      <w:i/>
      <w:iCs/>
      <w:spacing w:val="0"/>
      <w:sz w:val="22"/>
      <w:szCs w:val="22"/>
    </w:rPr>
  </w:style>
  <w:style w:type="character" w:customStyle="1" w:styleId="20TimesNewRoman">
    <w:name w:val="Основной текст (20) + Times New Roman"/>
    <w:aliases w:val="111,5 pt24,Интервал 0 pt4"/>
    <w:rsid w:val="009B434E"/>
    <w:rPr>
      <w:rFonts w:ascii="Times New Roman" w:hAnsi="Times New Roman" w:cs="Times New Roman"/>
      <w:spacing w:val="0"/>
      <w:sz w:val="23"/>
      <w:szCs w:val="23"/>
    </w:rPr>
  </w:style>
  <w:style w:type="character" w:customStyle="1" w:styleId="470">
    <w:name w:val="Основной текст (47)_"/>
    <w:link w:val="471"/>
    <w:rsid w:val="009B434E"/>
    <w:rPr>
      <w:rFonts w:ascii="Microsoft Sans Serif" w:hAnsi="Microsoft Sans Serif" w:cs="Microsoft Sans Serif"/>
      <w:i/>
      <w:iCs/>
      <w:noProof/>
      <w:sz w:val="17"/>
      <w:szCs w:val="17"/>
      <w:shd w:val="clear" w:color="auto" w:fill="FFFFFF"/>
    </w:rPr>
  </w:style>
  <w:style w:type="character" w:customStyle="1" w:styleId="34113">
    <w:name w:val="Основной текст (34) + 113"/>
    <w:aliases w:val="5 pt23,Не полужирный5,Не курсив5"/>
    <w:rsid w:val="009B434E"/>
    <w:rPr>
      <w:rFonts w:ascii="Times New Roman" w:hAnsi="Times New Roman" w:cs="Times New Roman"/>
      <w:b/>
      <w:bCs/>
      <w:i/>
      <w:iCs/>
      <w:spacing w:val="0"/>
      <w:sz w:val="23"/>
      <w:szCs w:val="23"/>
    </w:rPr>
  </w:style>
  <w:style w:type="character" w:customStyle="1" w:styleId="9pt">
    <w:name w:val="Основной текст + 9 pt"/>
    <w:aliases w:val="Масштаб 150%"/>
    <w:rsid w:val="009B434E"/>
    <w:rPr>
      <w:rFonts w:ascii="Times New Roman" w:hAnsi="Times New Roman" w:cs="Times New Roman"/>
      <w:spacing w:val="0"/>
      <w:w w:val="150"/>
      <w:sz w:val="18"/>
      <w:szCs w:val="18"/>
    </w:rPr>
  </w:style>
  <w:style w:type="character" w:customStyle="1" w:styleId="MicrosoftSansSerif1">
    <w:name w:val="Основной текст + Microsoft Sans Serif1"/>
    <w:aliases w:val="8 pt2"/>
    <w:rsid w:val="009B434E"/>
    <w:rPr>
      <w:rFonts w:ascii="Microsoft Sans Serif" w:hAnsi="Microsoft Sans Serif" w:cs="Microsoft Sans Serif"/>
      <w:spacing w:val="0"/>
      <w:sz w:val="16"/>
      <w:szCs w:val="16"/>
    </w:rPr>
  </w:style>
  <w:style w:type="character" w:customStyle="1" w:styleId="480">
    <w:name w:val="Основной текст (48)_"/>
    <w:link w:val="481"/>
    <w:rsid w:val="009B434E"/>
    <w:rPr>
      <w:b/>
      <w:bCs/>
      <w:smallCaps/>
      <w:spacing w:val="10"/>
      <w:shd w:val="clear" w:color="auto" w:fill="FFFFFF"/>
    </w:rPr>
  </w:style>
  <w:style w:type="character" w:customStyle="1" w:styleId="34112">
    <w:name w:val="Основной текст (34) + 112"/>
    <w:aliases w:val="5 pt22,Не курсив4"/>
    <w:rsid w:val="009B434E"/>
    <w:rPr>
      <w:rFonts w:ascii="Times New Roman" w:hAnsi="Times New Roman" w:cs="Times New Roman"/>
      <w:b/>
      <w:bCs/>
      <w:i/>
      <w:iCs/>
      <w:noProof/>
      <w:spacing w:val="0"/>
      <w:sz w:val="23"/>
      <w:szCs w:val="23"/>
    </w:rPr>
  </w:style>
  <w:style w:type="character" w:customStyle="1" w:styleId="3ffff0">
    <w:name w:val="Основной текст + Полужирный3"/>
    <w:rsid w:val="009B434E"/>
    <w:rPr>
      <w:rFonts w:ascii="Times New Roman" w:hAnsi="Times New Roman" w:cs="Times New Roman"/>
      <w:b/>
      <w:bCs/>
      <w:spacing w:val="0"/>
      <w:sz w:val="23"/>
      <w:szCs w:val="23"/>
    </w:rPr>
  </w:style>
  <w:style w:type="character" w:customStyle="1" w:styleId="51pt">
    <w:name w:val="Основной текст (5) + Интервал 1 pt"/>
    <w:rsid w:val="009B434E"/>
    <w:rPr>
      <w:rFonts w:ascii="Times New Roman" w:hAnsi="Times New Roman" w:cs="Times New Roman"/>
      <w:spacing w:val="30"/>
      <w:sz w:val="19"/>
      <w:szCs w:val="19"/>
      <w:lang w:val="en-US" w:eastAsia="en-US"/>
    </w:rPr>
  </w:style>
  <w:style w:type="character" w:customStyle="1" w:styleId="5114">
    <w:name w:val="Основной текст (5) + 114"/>
    <w:aliases w:val="5 pt21"/>
    <w:rsid w:val="009B434E"/>
    <w:rPr>
      <w:rFonts w:ascii="Times New Roman" w:hAnsi="Times New Roman" w:cs="Times New Roman"/>
      <w:spacing w:val="0"/>
      <w:sz w:val="23"/>
      <w:szCs w:val="23"/>
    </w:rPr>
  </w:style>
  <w:style w:type="character" w:customStyle="1" w:styleId="490">
    <w:name w:val="Основной текст (49)_"/>
    <w:link w:val="491"/>
    <w:rsid w:val="009B434E"/>
    <w:rPr>
      <w:rFonts w:ascii="Microsoft Sans Serif" w:hAnsi="Microsoft Sans Serif" w:cs="Microsoft Sans Serif"/>
      <w:noProof/>
      <w:sz w:val="19"/>
      <w:szCs w:val="19"/>
      <w:shd w:val="clear" w:color="auto" w:fill="FFFFFF"/>
    </w:rPr>
  </w:style>
  <w:style w:type="character" w:customStyle="1" w:styleId="500">
    <w:name w:val="Основной текст (50)_"/>
    <w:link w:val="501"/>
    <w:rsid w:val="009B434E"/>
    <w:rPr>
      <w:rFonts w:ascii="Microsoft Sans Serif" w:hAnsi="Microsoft Sans Serif" w:cs="Microsoft Sans Serif"/>
      <w:i/>
      <w:iCs/>
      <w:noProof/>
      <w:sz w:val="21"/>
      <w:szCs w:val="21"/>
      <w:shd w:val="clear" w:color="auto" w:fill="FFFFFF"/>
    </w:rPr>
  </w:style>
  <w:style w:type="character" w:customStyle="1" w:styleId="-1pt3">
    <w:name w:val="Основной текст + Интервал -1 pt3"/>
    <w:rsid w:val="009B434E"/>
    <w:rPr>
      <w:rFonts w:ascii="Times New Roman" w:hAnsi="Times New Roman" w:cs="Times New Roman"/>
      <w:spacing w:val="-20"/>
      <w:sz w:val="23"/>
      <w:szCs w:val="23"/>
    </w:rPr>
  </w:style>
  <w:style w:type="character" w:customStyle="1" w:styleId="279">
    <w:name w:val="Основной текст (27) + 9"/>
    <w:aliases w:val="5 pt20"/>
    <w:rsid w:val="009B434E"/>
    <w:rPr>
      <w:rFonts w:ascii="Times New Roman" w:hAnsi="Times New Roman" w:cs="Times New Roman"/>
      <w:noProof/>
      <w:spacing w:val="0"/>
      <w:sz w:val="19"/>
      <w:szCs w:val="19"/>
    </w:rPr>
  </w:style>
  <w:style w:type="character" w:customStyle="1" w:styleId="513">
    <w:name w:val="Основной текст (51)_"/>
    <w:link w:val="514"/>
    <w:rsid w:val="009B434E"/>
    <w:rPr>
      <w:rFonts w:ascii="Microsoft Sans Serif" w:hAnsi="Microsoft Sans Serif" w:cs="Microsoft Sans Serif"/>
      <w:noProof/>
      <w:sz w:val="8"/>
      <w:szCs w:val="8"/>
      <w:shd w:val="clear" w:color="auto" w:fill="FFFFFF"/>
    </w:rPr>
  </w:style>
  <w:style w:type="character" w:customStyle="1" w:styleId="440">
    <w:name w:val="Основной текст (44)_"/>
    <w:link w:val="441"/>
    <w:rsid w:val="009B434E"/>
    <w:rPr>
      <w:noProof/>
      <w:sz w:val="11"/>
      <w:szCs w:val="11"/>
      <w:shd w:val="clear" w:color="auto" w:fill="FFFFFF"/>
    </w:rPr>
  </w:style>
  <w:style w:type="character" w:customStyle="1" w:styleId="5fa">
    <w:name w:val="Подпись к таблице (5)_"/>
    <w:link w:val="5fb"/>
    <w:rsid w:val="009B434E"/>
    <w:rPr>
      <w:rFonts w:ascii="Microsoft Sans Serif" w:hAnsi="Microsoft Sans Serif" w:cs="Microsoft Sans Serif"/>
      <w:sz w:val="16"/>
      <w:szCs w:val="16"/>
      <w:shd w:val="clear" w:color="auto" w:fill="FFFFFF"/>
    </w:rPr>
  </w:style>
  <w:style w:type="character" w:customStyle="1" w:styleId="450">
    <w:name w:val="Основной текст (45)_"/>
    <w:link w:val="451"/>
    <w:rsid w:val="009B434E"/>
    <w:rPr>
      <w:rFonts w:ascii="Microsoft Sans Serif" w:hAnsi="Microsoft Sans Serif" w:cs="Microsoft Sans Serif"/>
      <w:noProof/>
      <w:sz w:val="14"/>
      <w:szCs w:val="14"/>
      <w:shd w:val="clear" w:color="auto" w:fill="FFFFFF"/>
    </w:rPr>
  </w:style>
  <w:style w:type="character" w:customStyle="1" w:styleId="34111">
    <w:name w:val="Основной текст (34) + 111"/>
    <w:aliases w:val="5 pt19,Не полужирный4,Не курсив3"/>
    <w:rsid w:val="009B434E"/>
    <w:rPr>
      <w:rFonts w:ascii="Times New Roman" w:hAnsi="Times New Roman" w:cs="Times New Roman"/>
      <w:b/>
      <w:bCs/>
      <w:i/>
      <w:iCs/>
      <w:spacing w:val="0"/>
      <w:sz w:val="23"/>
      <w:szCs w:val="23"/>
    </w:rPr>
  </w:style>
  <w:style w:type="character" w:customStyle="1" w:styleId="349">
    <w:name w:val="Основной текст (34) + 9"/>
    <w:aliases w:val="5 pt18,Не полужирный3,Не курсив2"/>
    <w:rsid w:val="009B434E"/>
    <w:rPr>
      <w:rFonts w:ascii="Times New Roman" w:hAnsi="Times New Roman" w:cs="Times New Roman"/>
      <w:b/>
      <w:bCs/>
      <w:i/>
      <w:iCs/>
      <w:spacing w:val="0"/>
      <w:sz w:val="19"/>
      <w:szCs w:val="19"/>
    </w:rPr>
  </w:style>
  <w:style w:type="character" w:customStyle="1" w:styleId="5113">
    <w:name w:val="Основной текст (5) + 113"/>
    <w:aliases w:val="5 pt17"/>
    <w:rsid w:val="009B434E"/>
    <w:rPr>
      <w:rFonts w:ascii="Times New Roman" w:hAnsi="Times New Roman" w:cs="Times New Roman"/>
      <w:spacing w:val="0"/>
      <w:sz w:val="23"/>
      <w:szCs w:val="23"/>
    </w:rPr>
  </w:style>
  <w:style w:type="character" w:customStyle="1" w:styleId="911">
    <w:name w:val="Основной текст + 91"/>
    <w:aliases w:val="5 pt16"/>
    <w:rsid w:val="009B434E"/>
    <w:rPr>
      <w:rFonts w:ascii="Times New Roman" w:hAnsi="Times New Roman" w:cs="Times New Roman"/>
      <w:noProof/>
      <w:spacing w:val="0"/>
      <w:sz w:val="19"/>
      <w:szCs w:val="19"/>
    </w:rPr>
  </w:style>
  <w:style w:type="character" w:customStyle="1" w:styleId="9TimesNewRoman2">
    <w:name w:val="Основной текст (9) + Times New Roman2"/>
    <w:aliases w:val="11 pt,Полужирный9,Курсив9"/>
    <w:rsid w:val="009B434E"/>
    <w:rPr>
      <w:rFonts w:ascii="Times New Roman" w:hAnsi="Times New Roman" w:cs="Times New Roman"/>
      <w:b/>
      <w:bCs/>
      <w:i/>
      <w:iCs/>
      <w:spacing w:val="0"/>
      <w:sz w:val="22"/>
      <w:szCs w:val="22"/>
    </w:rPr>
  </w:style>
  <w:style w:type="character" w:customStyle="1" w:styleId="591">
    <w:name w:val="Основной текст (59)_"/>
    <w:link w:val="592"/>
    <w:rsid w:val="009B434E"/>
    <w:rPr>
      <w:rFonts w:ascii="Candara" w:hAnsi="Candara" w:cs="Candara"/>
      <w:spacing w:val="-20"/>
      <w:sz w:val="17"/>
      <w:szCs w:val="17"/>
      <w:shd w:val="clear" w:color="auto" w:fill="FFFFFF"/>
    </w:rPr>
  </w:style>
  <w:style w:type="character" w:customStyle="1" w:styleId="5LucidaSansUnicode">
    <w:name w:val="Основной текст (5) + Lucida Sans Unicode"/>
    <w:aliases w:val="81,5 pt15,Курсив8"/>
    <w:rsid w:val="009B434E"/>
    <w:rPr>
      <w:rFonts w:ascii="Lucida Sans Unicode" w:hAnsi="Lucida Sans Unicode" w:cs="Lucida Sans Unicode"/>
      <w:i/>
      <w:iCs/>
      <w:spacing w:val="0"/>
      <w:w w:val="100"/>
      <w:sz w:val="17"/>
      <w:szCs w:val="17"/>
    </w:rPr>
  </w:style>
  <w:style w:type="character" w:customStyle="1" w:styleId="-1pt2">
    <w:name w:val="Основной текст + Интервал -1 pt2"/>
    <w:rsid w:val="009B434E"/>
    <w:rPr>
      <w:rFonts w:ascii="Times New Roman" w:hAnsi="Times New Roman" w:cs="Times New Roman"/>
      <w:spacing w:val="-20"/>
      <w:sz w:val="23"/>
      <w:szCs w:val="23"/>
    </w:rPr>
  </w:style>
  <w:style w:type="character" w:customStyle="1" w:styleId="2792">
    <w:name w:val="Основной текст (27) + 92"/>
    <w:aliases w:val="5 pt14"/>
    <w:rsid w:val="009B434E"/>
    <w:rPr>
      <w:rFonts w:ascii="Times New Roman" w:hAnsi="Times New Roman" w:cs="Times New Roman"/>
      <w:noProof/>
      <w:spacing w:val="0"/>
      <w:sz w:val="19"/>
      <w:szCs w:val="19"/>
    </w:rPr>
  </w:style>
  <w:style w:type="character" w:customStyle="1" w:styleId="FranklinGothicHeavy1">
    <w:name w:val="Основной текст + Franklin Gothic Heavy1"/>
    <w:aliases w:val="61,5 pt13"/>
    <w:rsid w:val="009B434E"/>
    <w:rPr>
      <w:rFonts w:ascii="Franklin Gothic Heavy" w:hAnsi="Franklin Gothic Heavy" w:cs="Franklin Gothic Heavy"/>
      <w:spacing w:val="0"/>
      <w:sz w:val="13"/>
      <w:szCs w:val="13"/>
    </w:rPr>
  </w:style>
  <w:style w:type="character" w:customStyle="1" w:styleId="2ffffff0">
    <w:name w:val="Основной текст + Полужирный2"/>
    <w:rsid w:val="009B434E"/>
    <w:rPr>
      <w:rFonts w:ascii="Times New Roman" w:hAnsi="Times New Roman" w:cs="Times New Roman"/>
      <w:b/>
      <w:bCs/>
      <w:noProof/>
      <w:spacing w:val="0"/>
      <w:sz w:val="23"/>
      <w:szCs w:val="23"/>
    </w:rPr>
  </w:style>
  <w:style w:type="character" w:customStyle="1" w:styleId="570">
    <w:name w:val="Основной текст (57)_"/>
    <w:link w:val="571"/>
    <w:rsid w:val="009B434E"/>
    <w:rPr>
      <w:rFonts w:ascii="Microsoft Sans Serif" w:hAnsi="Microsoft Sans Serif" w:cs="Microsoft Sans Serif"/>
      <w:sz w:val="8"/>
      <w:szCs w:val="8"/>
      <w:shd w:val="clear" w:color="auto" w:fill="FFFFFF"/>
    </w:rPr>
  </w:style>
  <w:style w:type="character" w:customStyle="1" w:styleId="550">
    <w:name w:val="Основной текст (55)_"/>
    <w:link w:val="551"/>
    <w:rsid w:val="009B434E"/>
    <w:rPr>
      <w:rFonts w:ascii="Microsoft Sans Serif" w:hAnsi="Microsoft Sans Serif" w:cs="Microsoft Sans Serif"/>
      <w:noProof/>
      <w:sz w:val="37"/>
      <w:szCs w:val="37"/>
      <w:shd w:val="clear" w:color="auto" w:fill="FFFFFF"/>
    </w:rPr>
  </w:style>
  <w:style w:type="character" w:customStyle="1" w:styleId="540">
    <w:name w:val="Основной текст (54)_"/>
    <w:link w:val="541"/>
    <w:rsid w:val="009B434E"/>
    <w:rPr>
      <w:rFonts w:ascii="Consolas" w:hAnsi="Consolas" w:cs="Consolas"/>
      <w:noProof/>
      <w:sz w:val="9"/>
      <w:szCs w:val="9"/>
      <w:shd w:val="clear" w:color="auto" w:fill="FFFFFF"/>
    </w:rPr>
  </w:style>
  <w:style w:type="character" w:customStyle="1" w:styleId="521">
    <w:name w:val="Основной текст (52)_"/>
    <w:link w:val="522"/>
    <w:rsid w:val="009B434E"/>
    <w:rPr>
      <w:rFonts w:ascii="Microsoft Sans Serif" w:hAnsi="Microsoft Sans Serif" w:cs="Microsoft Sans Serif"/>
      <w:noProof/>
      <w:sz w:val="21"/>
      <w:szCs w:val="21"/>
      <w:shd w:val="clear" w:color="auto" w:fill="FFFFFF"/>
    </w:rPr>
  </w:style>
  <w:style w:type="character" w:customStyle="1" w:styleId="530">
    <w:name w:val="Основной текст (53)_"/>
    <w:link w:val="531"/>
    <w:rsid w:val="009B434E"/>
    <w:rPr>
      <w:rFonts w:ascii="Microsoft Sans Serif" w:hAnsi="Microsoft Sans Serif" w:cs="Microsoft Sans Serif"/>
      <w:noProof/>
      <w:sz w:val="16"/>
      <w:szCs w:val="16"/>
      <w:shd w:val="clear" w:color="auto" w:fill="FFFFFF"/>
    </w:rPr>
  </w:style>
  <w:style w:type="character" w:customStyle="1" w:styleId="6c">
    <w:name w:val="Подпись к таблице (6)_"/>
    <w:link w:val="6d"/>
    <w:rsid w:val="009B434E"/>
    <w:rPr>
      <w:b/>
      <w:bCs/>
      <w:i/>
      <w:iCs/>
      <w:sz w:val="22"/>
      <w:szCs w:val="22"/>
      <w:shd w:val="clear" w:color="auto" w:fill="FFFFFF"/>
    </w:rPr>
  </w:style>
  <w:style w:type="character" w:customStyle="1" w:styleId="2MicrosoftSansSerif1">
    <w:name w:val="Подпись к таблице (2) + Microsoft Sans Serif1"/>
    <w:aliases w:val="8 pt1,Курсив7"/>
    <w:rsid w:val="009B434E"/>
    <w:rPr>
      <w:rFonts w:ascii="Microsoft Sans Serif" w:hAnsi="Microsoft Sans Serif" w:cs="Microsoft Sans Serif"/>
      <w:i/>
      <w:iCs/>
      <w:spacing w:val="0"/>
      <w:sz w:val="16"/>
      <w:szCs w:val="16"/>
    </w:rPr>
  </w:style>
  <w:style w:type="character" w:customStyle="1" w:styleId="2ffffff1">
    <w:name w:val="Подпись к таблице (2) + Полужирный"/>
    <w:rsid w:val="009B434E"/>
    <w:rPr>
      <w:rFonts w:ascii="Times New Roman" w:hAnsi="Times New Roman" w:cs="Times New Roman"/>
      <w:b/>
      <w:bCs/>
      <w:noProof/>
      <w:spacing w:val="0"/>
      <w:sz w:val="23"/>
      <w:szCs w:val="23"/>
    </w:rPr>
  </w:style>
  <w:style w:type="character" w:customStyle="1" w:styleId="7a">
    <w:name w:val="Подпись к таблице (7)_"/>
    <w:link w:val="7b"/>
    <w:rsid w:val="009B434E"/>
    <w:rPr>
      <w:sz w:val="19"/>
      <w:szCs w:val="19"/>
      <w:shd w:val="clear" w:color="auto" w:fill="FFFFFF"/>
    </w:rPr>
  </w:style>
  <w:style w:type="character" w:customStyle="1" w:styleId="7110">
    <w:name w:val="Подпись к таблице (7) + 11"/>
    <w:aliases w:val="5 pt12"/>
    <w:rsid w:val="009B434E"/>
    <w:rPr>
      <w:rFonts w:ascii="Times New Roman" w:hAnsi="Times New Roman" w:cs="Times New Roman"/>
      <w:spacing w:val="0"/>
      <w:sz w:val="23"/>
      <w:szCs w:val="23"/>
    </w:rPr>
  </w:style>
  <w:style w:type="character" w:customStyle="1" w:styleId="711pt">
    <w:name w:val="Подпись к таблице (7) + 11 pt"/>
    <w:aliases w:val="Полужирный8,Курсив6"/>
    <w:rsid w:val="009B434E"/>
    <w:rPr>
      <w:rFonts w:ascii="Times New Roman" w:hAnsi="Times New Roman" w:cs="Times New Roman"/>
      <w:b/>
      <w:bCs/>
      <w:i/>
      <w:iCs/>
      <w:spacing w:val="0"/>
      <w:sz w:val="22"/>
      <w:szCs w:val="22"/>
    </w:rPr>
  </w:style>
  <w:style w:type="character" w:customStyle="1" w:styleId="21f1">
    <w:name w:val="Основной текст (2) + Не полужирный1"/>
    <w:rsid w:val="009B434E"/>
    <w:rPr>
      <w:rFonts w:ascii="Times New Roman" w:hAnsi="Times New Roman" w:cs="Times New Roman"/>
      <w:b/>
      <w:bCs/>
      <w:noProof/>
      <w:spacing w:val="0"/>
      <w:sz w:val="23"/>
      <w:szCs w:val="23"/>
    </w:rPr>
  </w:style>
  <w:style w:type="character" w:customStyle="1" w:styleId="580">
    <w:name w:val="Основной текст (58)_"/>
    <w:link w:val="581"/>
    <w:rsid w:val="009B434E"/>
    <w:rPr>
      <w:rFonts w:ascii="Trebuchet MS" w:hAnsi="Trebuchet MS" w:cs="Trebuchet MS"/>
      <w:sz w:val="29"/>
      <w:szCs w:val="29"/>
      <w:shd w:val="clear" w:color="auto" w:fill="FFFFFF"/>
    </w:rPr>
  </w:style>
  <w:style w:type="character" w:customStyle="1" w:styleId="560">
    <w:name w:val="Основной текст (56)_"/>
    <w:link w:val="561"/>
    <w:rsid w:val="009B434E"/>
    <w:rPr>
      <w:b/>
      <w:bCs/>
      <w:sz w:val="21"/>
      <w:szCs w:val="21"/>
      <w:shd w:val="clear" w:color="auto" w:fill="FFFFFF"/>
    </w:rPr>
  </w:style>
  <w:style w:type="character" w:customStyle="1" w:styleId="601">
    <w:name w:val="Основной текст (60)_"/>
    <w:link w:val="602"/>
    <w:rsid w:val="009B434E"/>
    <w:rPr>
      <w:rFonts w:ascii="Microsoft Sans Serif" w:hAnsi="Microsoft Sans Serif" w:cs="Microsoft Sans Serif"/>
      <w:spacing w:val="-10"/>
      <w:sz w:val="12"/>
      <w:szCs w:val="12"/>
      <w:shd w:val="clear" w:color="auto" w:fill="FFFFFF"/>
    </w:rPr>
  </w:style>
  <w:style w:type="character" w:customStyle="1" w:styleId="511pt">
    <w:name w:val="Основной текст (5) + 11 pt"/>
    <w:aliases w:val="Полужирный7,Курсив5"/>
    <w:rsid w:val="009B434E"/>
    <w:rPr>
      <w:rFonts w:ascii="Times New Roman" w:hAnsi="Times New Roman" w:cs="Times New Roman"/>
      <w:b/>
      <w:bCs/>
      <w:i/>
      <w:iCs/>
      <w:spacing w:val="0"/>
      <w:sz w:val="22"/>
      <w:szCs w:val="22"/>
    </w:rPr>
  </w:style>
  <w:style w:type="character" w:customStyle="1" w:styleId="2411pt">
    <w:name w:val="Основной текст (24) + 11 pt"/>
    <w:aliases w:val="Полужирный6,Курсив4,Интервал 0 pt3"/>
    <w:rsid w:val="009B434E"/>
    <w:rPr>
      <w:rFonts w:ascii="Times New Roman" w:hAnsi="Times New Roman" w:cs="Times New Roman"/>
      <w:b/>
      <w:bCs/>
      <w:i/>
      <w:iCs/>
      <w:noProof/>
      <w:spacing w:val="0"/>
      <w:sz w:val="22"/>
      <w:szCs w:val="22"/>
    </w:rPr>
  </w:style>
  <w:style w:type="character" w:customStyle="1" w:styleId="5112">
    <w:name w:val="Основной текст (5) + 112"/>
    <w:aliases w:val="5 pt11,Полужирный5"/>
    <w:rsid w:val="009B434E"/>
    <w:rPr>
      <w:rFonts w:ascii="Times New Roman" w:hAnsi="Times New Roman" w:cs="Times New Roman"/>
      <w:b/>
      <w:bCs/>
      <w:spacing w:val="0"/>
      <w:sz w:val="23"/>
      <w:szCs w:val="23"/>
    </w:rPr>
  </w:style>
  <w:style w:type="character" w:customStyle="1" w:styleId="611">
    <w:name w:val="Основной текст (61)_"/>
    <w:link w:val="612"/>
    <w:rsid w:val="009B434E"/>
    <w:rPr>
      <w:rFonts w:ascii="Microsoft Sans Serif" w:hAnsi="Microsoft Sans Serif" w:cs="Microsoft Sans Serif"/>
      <w:noProof/>
      <w:sz w:val="23"/>
      <w:szCs w:val="23"/>
      <w:shd w:val="clear" w:color="auto" w:fill="FFFFFF"/>
    </w:rPr>
  </w:style>
  <w:style w:type="character" w:customStyle="1" w:styleId="6e">
    <w:name w:val="Оглавление (6)_"/>
    <w:link w:val="6f"/>
    <w:rsid w:val="009B434E"/>
    <w:rPr>
      <w:rFonts w:ascii="Franklin Gothic Heavy" w:hAnsi="Franklin Gothic Heavy" w:cs="Franklin Gothic Heavy"/>
      <w:sz w:val="13"/>
      <w:szCs w:val="13"/>
      <w:shd w:val="clear" w:color="auto" w:fill="FFFFFF"/>
    </w:rPr>
  </w:style>
  <w:style w:type="character" w:customStyle="1" w:styleId="11f7">
    <w:name w:val="Оглавление + 11"/>
    <w:aliases w:val="5 pt10"/>
    <w:rsid w:val="009B434E"/>
    <w:rPr>
      <w:rFonts w:ascii="Times New Roman" w:hAnsi="Times New Roman" w:cs="Times New Roman"/>
      <w:noProof/>
      <w:spacing w:val="0"/>
      <w:sz w:val="23"/>
      <w:szCs w:val="23"/>
    </w:rPr>
  </w:style>
  <w:style w:type="character" w:customStyle="1" w:styleId="7c">
    <w:name w:val="Оглавление (7)_"/>
    <w:link w:val="7d"/>
    <w:rsid w:val="009B434E"/>
    <w:rPr>
      <w:rFonts w:ascii="Microsoft Sans Serif" w:hAnsi="Microsoft Sans Serif" w:cs="Microsoft Sans Serif"/>
      <w:shd w:val="clear" w:color="auto" w:fill="FFFFFF"/>
      <w:lang w:val="en-US" w:eastAsia="en-US"/>
    </w:rPr>
  </w:style>
  <w:style w:type="character" w:customStyle="1" w:styleId="793">
    <w:name w:val="Оглавление (7) + 9"/>
    <w:aliases w:val="5 pt9"/>
    <w:rsid w:val="009B434E"/>
    <w:rPr>
      <w:rFonts w:ascii="Microsoft Sans Serif" w:hAnsi="Microsoft Sans Serif" w:cs="Microsoft Sans Serif"/>
      <w:spacing w:val="0"/>
      <w:sz w:val="19"/>
      <w:szCs w:val="19"/>
      <w:lang w:val="en-US" w:eastAsia="en-US"/>
    </w:rPr>
  </w:style>
  <w:style w:type="character" w:customStyle="1" w:styleId="8c">
    <w:name w:val="Оглавление (8)_"/>
    <w:link w:val="8d"/>
    <w:rsid w:val="009B434E"/>
    <w:rPr>
      <w:sz w:val="22"/>
      <w:szCs w:val="22"/>
      <w:shd w:val="clear" w:color="auto" w:fill="FFFFFF"/>
    </w:rPr>
  </w:style>
  <w:style w:type="character" w:customStyle="1" w:styleId="811">
    <w:name w:val="Оглавление (8) + 11"/>
    <w:aliases w:val="5 pt8,Полужирный4"/>
    <w:rsid w:val="009B434E"/>
    <w:rPr>
      <w:rFonts w:ascii="Times New Roman" w:hAnsi="Times New Roman" w:cs="Times New Roman"/>
      <w:b/>
      <w:bCs/>
      <w:spacing w:val="0"/>
      <w:sz w:val="23"/>
      <w:szCs w:val="23"/>
    </w:rPr>
  </w:style>
  <w:style w:type="character" w:customStyle="1" w:styleId="1115">
    <w:name w:val="Оглавление + 111"/>
    <w:aliases w:val="5 pt7,Полужирный3"/>
    <w:rsid w:val="009B434E"/>
    <w:rPr>
      <w:rFonts w:ascii="Times New Roman" w:hAnsi="Times New Roman" w:cs="Times New Roman"/>
      <w:b/>
      <w:bCs/>
      <w:spacing w:val="0"/>
      <w:sz w:val="23"/>
      <w:szCs w:val="23"/>
    </w:rPr>
  </w:style>
  <w:style w:type="character" w:customStyle="1" w:styleId="311pt">
    <w:name w:val="Оглавление (3) + 11 pt"/>
    <w:aliases w:val="Полужирный2,Курсив3"/>
    <w:rsid w:val="009B434E"/>
    <w:rPr>
      <w:rFonts w:ascii="Times New Roman" w:hAnsi="Times New Roman" w:cs="Times New Roman"/>
      <w:b/>
      <w:bCs/>
      <w:i/>
      <w:iCs/>
      <w:noProof/>
      <w:spacing w:val="0"/>
      <w:sz w:val="22"/>
      <w:szCs w:val="22"/>
    </w:rPr>
  </w:style>
  <w:style w:type="character" w:customStyle="1" w:styleId="392">
    <w:name w:val="Оглавление (3) + 9"/>
    <w:aliases w:val="5 pt6"/>
    <w:rsid w:val="009B434E"/>
    <w:rPr>
      <w:rFonts w:ascii="Times New Roman" w:hAnsi="Times New Roman" w:cs="Times New Roman"/>
      <w:noProof/>
      <w:spacing w:val="0"/>
      <w:sz w:val="19"/>
      <w:szCs w:val="19"/>
    </w:rPr>
  </w:style>
  <w:style w:type="character" w:customStyle="1" w:styleId="5111">
    <w:name w:val="Основной текст (5) + 111"/>
    <w:aliases w:val="5 pt5"/>
    <w:rsid w:val="009B434E"/>
    <w:rPr>
      <w:rFonts w:ascii="Times New Roman" w:hAnsi="Times New Roman" w:cs="Times New Roman"/>
      <w:spacing w:val="0"/>
      <w:sz w:val="23"/>
      <w:szCs w:val="23"/>
    </w:rPr>
  </w:style>
  <w:style w:type="character" w:customStyle="1" w:styleId="621">
    <w:name w:val="Основной текст (62)_"/>
    <w:link w:val="622"/>
    <w:rsid w:val="009B434E"/>
    <w:rPr>
      <w:rFonts w:ascii="Franklin Gothic Heavy" w:hAnsi="Franklin Gothic Heavy" w:cs="Franklin Gothic Heavy"/>
      <w:noProof/>
      <w:sz w:val="14"/>
      <w:szCs w:val="14"/>
      <w:shd w:val="clear" w:color="auto" w:fill="FFFFFF"/>
    </w:rPr>
  </w:style>
  <w:style w:type="character" w:customStyle="1" w:styleId="5FranklinGothicHeavy1">
    <w:name w:val="Основной текст (5) + Franklin Gothic Heavy1"/>
    <w:aliases w:val="7 pt"/>
    <w:rsid w:val="009B434E"/>
    <w:rPr>
      <w:rFonts w:ascii="Franklin Gothic Heavy" w:hAnsi="Franklin Gothic Heavy" w:cs="Franklin Gothic Heavy"/>
      <w:noProof/>
      <w:spacing w:val="0"/>
      <w:w w:val="100"/>
      <w:sz w:val="14"/>
      <w:szCs w:val="14"/>
    </w:rPr>
  </w:style>
  <w:style w:type="character" w:customStyle="1" w:styleId="211pt">
    <w:name w:val="Основной текст (2) + 11 pt"/>
    <w:aliases w:val="Курсив2"/>
    <w:rsid w:val="009B434E"/>
    <w:rPr>
      <w:rFonts w:ascii="Times New Roman" w:hAnsi="Times New Roman" w:cs="Times New Roman"/>
      <w:b/>
      <w:bCs/>
      <w:i/>
      <w:iCs/>
      <w:spacing w:val="0"/>
      <w:sz w:val="22"/>
      <w:szCs w:val="22"/>
    </w:rPr>
  </w:style>
  <w:style w:type="character" w:customStyle="1" w:styleId="3ffff1">
    <w:name w:val="Подпись к картинке (3)_"/>
    <w:link w:val="3ffff2"/>
    <w:rsid w:val="009B434E"/>
    <w:rPr>
      <w:rFonts w:ascii="Microsoft Sans Serif" w:hAnsi="Microsoft Sans Serif" w:cs="Microsoft Sans Serif"/>
      <w:noProof/>
      <w:sz w:val="22"/>
      <w:szCs w:val="22"/>
      <w:shd w:val="clear" w:color="auto" w:fill="FFFFFF"/>
    </w:rPr>
  </w:style>
  <w:style w:type="character" w:customStyle="1" w:styleId="4ff7">
    <w:name w:val="Подпись к картинке (4)_"/>
    <w:link w:val="4ff8"/>
    <w:rsid w:val="009B434E"/>
    <w:rPr>
      <w:sz w:val="19"/>
      <w:szCs w:val="19"/>
      <w:shd w:val="clear" w:color="auto" w:fill="FFFFFF"/>
    </w:rPr>
  </w:style>
  <w:style w:type="character" w:customStyle="1" w:styleId="511pt1">
    <w:name w:val="Основной текст (5) + 11 pt1"/>
    <w:rsid w:val="009B434E"/>
    <w:rPr>
      <w:rFonts w:ascii="Times New Roman" w:hAnsi="Times New Roman" w:cs="Times New Roman"/>
      <w:spacing w:val="0"/>
      <w:sz w:val="22"/>
      <w:szCs w:val="22"/>
    </w:rPr>
  </w:style>
  <w:style w:type="character" w:customStyle="1" w:styleId="-1pt1">
    <w:name w:val="Основной текст + Интервал -1 pt1"/>
    <w:rsid w:val="009B434E"/>
    <w:rPr>
      <w:rFonts w:ascii="Times New Roman" w:hAnsi="Times New Roman" w:cs="Times New Roman"/>
      <w:spacing w:val="-20"/>
      <w:sz w:val="23"/>
      <w:szCs w:val="23"/>
    </w:rPr>
  </w:style>
  <w:style w:type="character" w:customStyle="1" w:styleId="630">
    <w:name w:val="Основной текст (63)_"/>
    <w:link w:val="631"/>
    <w:rsid w:val="009B434E"/>
    <w:rPr>
      <w:rFonts w:ascii="Microsoft Sans Serif" w:hAnsi="Microsoft Sans Serif" w:cs="Microsoft Sans Serif"/>
      <w:i/>
      <w:iCs/>
      <w:noProof/>
      <w:sz w:val="31"/>
      <w:szCs w:val="31"/>
      <w:shd w:val="clear" w:color="auto" w:fill="FFFFFF"/>
    </w:rPr>
  </w:style>
  <w:style w:type="character" w:customStyle="1" w:styleId="640">
    <w:name w:val="Основной текст (64)_"/>
    <w:link w:val="641"/>
    <w:rsid w:val="009B434E"/>
    <w:rPr>
      <w:rFonts w:ascii="Microsoft Sans Serif" w:hAnsi="Microsoft Sans Serif" w:cs="Microsoft Sans Serif"/>
      <w:spacing w:val="-20"/>
      <w:shd w:val="clear" w:color="auto" w:fill="FFFFFF"/>
    </w:rPr>
  </w:style>
  <w:style w:type="character" w:customStyle="1" w:styleId="2791">
    <w:name w:val="Основной текст (27) + 91"/>
    <w:aliases w:val="5 pt4"/>
    <w:rsid w:val="009B434E"/>
    <w:rPr>
      <w:rFonts w:ascii="Times New Roman" w:hAnsi="Times New Roman" w:cs="Times New Roman"/>
      <w:spacing w:val="0"/>
      <w:sz w:val="19"/>
      <w:szCs w:val="19"/>
    </w:rPr>
  </w:style>
  <w:style w:type="character" w:customStyle="1" w:styleId="27FranklinGothicHeavy1">
    <w:name w:val="Основной текст (27) + Franklin Gothic Heavy1"/>
    <w:aliases w:val="7 pt1"/>
    <w:rsid w:val="009B434E"/>
    <w:rPr>
      <w:rFonts w:ascii="Franklin Gothic Heavy" w:hAnsi="Franklin Gothic Heavy" w:cs="Franklin Gothic Heavy"/>
      <w:noProof/>
      <w:spacing w:val="0"/>
      <w:w w:val="100"/>
      <w:sz w:val="14"/>
      <w:szCs w:val="14"/>
    </w:rPr>
  </w:style>
  <w:style w:type="character" w:customStyle="1" w:styleId="97pt">
    <w:name w:val="Основной текст (9) + 7 pt"/>
    <w:rsid w:val="009B434E"/>
    <w:rPr>
      <w:rFonts w:ascii="Franklin Gothic Heavy" w:hAnsi="Franklin Gothic Heavy" w:cs="Franklin Gothic Heavy"/>
      <w:noProof/>
      <w:spacing w:val="0"/>
      <w:w w:val="100"/>
      <w:sz w:val="14"/>
      <w:szCs w:val="14"/>
    </w:rPr>
  </w:style>
  <w:style w:type="character" w:customStyle="1" w:styleId="1fffffffff9">
    <w:name w:val="Основной текст + Полужирный1"/>
    <w:rsid w:val="009B434E"/>
    <w:rPr>
      <w:rFonts w:ascii="Times New Roman" w:hAnsi="Times New Roman" w:cs="Times New Roman"/>
      <w:b/>
      <w:bCs/>
      <w:spacing w:val="0"/>
      <w:sz w:val="23"/>
      <w:szCs w:val="23"/>
    </w:rPr>
  </w:style>
  <w:style w:type="character" w:customStyle="1" w:styleId="3491">
    <w:name w:val="Основной текст (34) + 91"/>
    <w:aliases w:val="5 pt3,Не полужирный2,Не курсив1"/>
    <w:rsid w:val="009B434E"/>
    <w:rPr>
      <w:rFonts w:ascii="Times New Roman" w:hAnsi="Times New Roman" w:cs="Times New Roman"/>
      <w:b/>
      <w:bCs/>
      <w:i/>
      <w:iCs/>
      <w:noProof/>
      <w:spacing w:val="0"/>
      <w:sz w:val="19"/>
      <w:szCs w:val="19"/>
    </w:rPr>
  </w:style>
  <w:style w:type="character" w:customStyle="1" w:styleId="651">
    <w:name w:val="Основной текст (65)_"/>
    <w:link w:val="652"/>
    <w:rsid w:val="009B434E"/>
    <w:rPr>
      <w:b/>
      <w:bCs/>
      <w:noProof/>
      <w:sz w:val="33"/>
      <w:szCs w:val="33"/>
      <w:shd w:val="clear" w:color="auto" w:fill="FFFFFF"/>
    </w:rPr>
  </w:style>
  <w:style w:type="character" w:customStyle="1" w:styleId="660">
    <w:name w:val="Основной текст (66)_"/>
    <w:link w:val="661"/>
    <w:rsid w:val="009B434E"/>
    <w:rPr>
      <w:rFonts w:ascii="Trebuchet MS" w:hAnsi="Trebuchet MS" w:cs="Trebuchet MS"/>
      <w:noProof/>
      <w:sz w:val="28"/>
      <w:szCs w:val="28"/>
      <w:shd w:val="clear" w:color="auto" w:fill="FFFFFF"/>
    </w:rPr>
  </w:style>
  <w:style w:type="character" w:customStyle="1" w:styleId="670">
    <w:name w:val="Основной текст (67)_"/>
    <w:link w:val="671"/>
    <w:rsid w:val="009B434E"/>
    <w:rPr>
      <w:rFonts w:ascii="Microsoft Sans Serif" w:hAnsi="Microsoft Sans Serif" w:cs="Microsoft Sans Serif"/>
      <w:noProof/>
      <w:sz w:val="29"/>
      <w:szCs w:val="29"/>
      <w:shd w:val="clear" w:color="auto" w:fill="FFFFFF"/>
    </w:rPr>
  </w:style>
  <w:style w:type="character" w:customStyle="1" w:styleId="278pt">
    <w:name w:val="Основной текст (27) + 8 pt"/>
    <w:aliases w:val="Интервал 0 pt2"/>
    <w:rsid w:val="009B434E"/>
    <w:rPr>
      <w:rFonts w:ascii="Times New Roman" w:hAnsi="Times New Roman" w:cs="Times New Roman"/>
      <w:spacing w:val="-10"/>
      <w:sz w:val="16"/>
      <w:szCs w:val="16"/>
    </w:rPr>
  </w:style>
  <w:style w:type="character" w:customStyle="1" w:styleId="680">
    <w:name w:val="Основной текст (68)_"/>
    <w:link w:val="681"/>
    <w:rsid w:val="009B434E"/>
    <w:rPr>
      <w:rFonts w:ascii="Microsoft Sans Serif" w:hAnsi="Microsoft Sans Serif" w:cs="Microsoft Sans Serif"/>
      <w:noProof/>
      <w:sz w:val="11"/>
      <w:szCs w:val="11"/>
      <w:shd w:val="clear" w:color="auto" w:fill="FFFFFF"/>
    </w:rPr>
  </w:style>
  <w:style w:type="character" w:customStyle="1" w:styleId="690">
    <w:name w:val="Основной текст (69)_"/>
    <w:link w:val="691"/>
    <w:rsid w:val="009B434E"/>
    <w:rPr>
      <w:rFonts w:ascii="Microsoft Sans Serif" w:hAnsi="Microsoft Sans Serif" w:cs="Microsoft Sans Serif"/>
      <w:i/>
      <w:iCs/>
      <w:noProof/>
      <w:sz w:val="21"/>
      <w:szCs w:val="21"/>
      <w:shd w:val="clear" w:color="auto" w:fill="FFFFFF"/>
    </w:rPr>
  </w:style>
  <w:style w:type="character" w:customStyle="1" w:styleId="700">
    <w:name w:val="Основной текст (70)_"/>
    <w:link w:val="701"/>
    <w:rsid w:val="009B434E"/>
    <w:rPr>
      <w:rFonts w:ascii="Microsoft Sans Serif" w:hAnsi="Microsoft Sans Serif" w:cs="Microsoft Sans Serif"/>
      <w:noProof/>
      <w:sz w:val="21"/>
      <w:szCs w:val="21"/>
      <w:shd w:val="clear" w:color="auto" w:fill="FFFFFF"/>
    </w:rPr>
  </w:style>
  <w:style w:type="character" w:customStyle="1" w:styleId="58pt1">
    <w:name w:val="Основной текст (5) + 8 pt1"/>
    <w:aliases w:val="Интервал 0 pt1"/>
    <w:rsid w:val="009B434E"/>
    <w:rPr>
      <w:rFonts w:ascii="Times New Roman" w:hAnsi="Times New Roman" w:cs="Times New Roman"/>
      <w:spacing w:val="-10"/>
      <w:sz w:val="16"/>
      <w:szCs w:val="16"/>
    </w:rPr>
  </w:style>
  <w:style w:type="paragraph" w:customStyle="1" w:styleId="2fffff8">
    <w:name w:val="Подпись к картинке (2)"/>
    <w:basedOn w:val="aff6"/>
    <w:link w:val="2fffff7"/>
    <w:qFormat/>
    <w:rsid w:val="009B434E"/>
    <w:pPr>
      <w:shd w:val="clear" w:color="auto" w:fill="FFFFFF"/>
      <w:spacing w:line="240" w:lineRule="atLeast"/>
      <w:jc w:val="both"/>
    </w:pPr>
    <w:rPr>
      <w:b/>
      <w:bCs/>
      <w:sz w:val="23"/>
      <w:szCs w:val="23"/>
    </w:rPr>
  </w:style>
  <w:style w:type="paragraph" w:customStyle="1" w:styleId="affffffffffffffffffffffffff5">
    <w:name w:val="Подпись к картинке"/>
    <w:basedOn w:val="aff6"/>
    <w:link w:val="affffffffffffffffffffffffff4"/>
    <w:qFormat/>
    <w:rsid w:val="009B434E"/>
    <w:pPr>
      <w:shd w:val="clear" w:color="auto" w:fill="FFFFFF"/>
      <w:spacing w:line="240" w:lineRule="atLeast"/>
      <w:jc w:val="both"/>
    </w:pPr>
    <w:rPr>
      <w:sz w:val="23"/>
      <w:szCs w:val="23"/>
    </w:rPr>
  </w:style>
  <w:style w:type="paragraph" w:customStyle="1" w:styleId="78">
    <w:name w:val="Основной текст (7)"/>
    <w:basedOn w:val="aff6"/>
    <w:link w:val="77"/>
    <w:qFormat/>
    <w:rsid w:val="009B434E"/>
    <w:pPr>
      <w:shd w:val="clear" w:color="auto" w:fill="FFFFFF"/>
      <w:spacing w:line="240" w:lineRule="atLeast"/>
      <w:jc w:val="both"/>
    </w:pPr>
    <w:rPr>
      <w:sz w:val="22"/>
      <w:szCs w:val="22"/>
    </w:rPr>
  </w:style>
  <w:style w:type="paragraph" w:customStyle="1" w:styleId="2fffffc">
    <w:name w:val="Заголовок №2"/>
    <w:basedOn w:val="aff6"/>
    <w:link w:val="2fffffb"/>
    <w:qFormat/>
    <w:rsid w:val="009B434E"/>
    <w:pPr>
      <w:shd w:val="clear" w:color="auto" w:fill="FFFFFF"/>
      <w:spacing w:before="540" w:after="480" w:line="240" w:lineRule="atLeast"/>
      <w:jc w:val="both"/>
      <w:outlineLvl w:val="1"/>
    </w:pPr>
    <w:rPr>
      <w:b/>
      <w:bCs/>
      <w:sz w:val="23"/>
      <w:szCs w:val="23"/>
    </w:rPr>
  </w:style>
  <w:style w:type="paragraph" w:customStyle="1" w:styleId="8b">
    <w:name w:val="Основной текст (8)"/>
    <w:basedOn w:val="aff6"/>
    <w:link w:val="8a"/>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98">
    <w:name w:val="Основной текст (9)"/>
    <w:basedOn w:val="aff6"/>
    <w:link w:val="97"/>
    <w:qFormat/>
    <w:rsid w:val="009B434E"/>
    <w:pPr>
      <w:shd w:val="clear" w:color="auto" w:fill="FFFFFF"/>
      <w:spacing w:line="240" w:lineRule="atLeast"/>
      <w:jc w:val="both"/>
    </w:pPr>
    <w:rPr>
      <w:rFonts w:ascii="Franklin Gothic Heavy" w:hAnsi="Franklin Gothic Heavy" w:cs="Franklin Gothic Heavy"/>
      <w:sz w:val="13"/>
      <w:szCs w:val="13"/>
    </w:rPr>
  </w:style>
  <w:style w:type="paragraph" w:customStyle="1" w:styleId="106">
    <w:name w:val="Основной текст (10)"/>
    <w:basedOn w:val="aff6"/>
    <w:link w:val="105"/>
    <w:qFormat/>
    <w:rsid w:val="009B434E"/>
    <w:pPr>
      <w:shd w:val="clear" w:color="auto" w:fill="FFFFFF"/>
      <w:spacing w:line="240" w:lineRule="atLeast"/>
      <w:jc w:val="right"/>
    </w:pPr>
    <w:rPr>
      <w:i/>
      <w:iCs/>
      <w:sz w:val="25"/>
      <w:szCs w:val="25"/>
    </w:rPr>
  </w:style>
  <w:style w:type="paragraph" w:customStyle="1" w:styleId="2fffffe">
    <w:name w:val="Оглавление (2)"/>
    <w:basedOn w:val="aff6"/>
    <w:link w:val="2fffffd"/>
    <w:qFormat/>
    <w:rsid w:val="009B434E"/>
    <w:pPr>
      <w:shd w:val="clear" w:color="auto" w:fill="FFFFFF"/>
      <w:spacing w:after="120" w:line="240" w:lineRule="atLeast"/>
      <w:jc w:val="both"/>
    </w:pPr>
    <w:rPr>
      <w:b/>
      <w:bCs/>
      <w:sz w:val="23"/>
      <w:szCs w:val="23"/>
    </w:rPr>
  </w:style>
  <w:style w:type="paragraph" w:customStyle="1" w:styleId="3fffd">
    <w:name w:val="Оглавление (3)"/>
    <w:basedOn w:val="aff6"/>
    <w:link w:val="3fffc"/>
    <w:qFormat/>
    <w:rsid w:val="009B434E"/>
    <w:pPr>
      <w:shd w:val="clear" w:color="auto" w:fill="FFFFFF"/>
      <w:spacing w:before="120" w:line="137" w:lineRule="exact"/>
      <w:jc w:val="both"/>
    </w:pPr>
    <w:rPr>
      <w:sz w:val="23"/>
      <w:szCs w:val="23"/>
    </w:rPr>
  </w:style>
  <w:style w:type="paragraph" w:customStyle="1" w:styleId="4ff3">
    <w:name w:val="Оглавление (4)"/>
    <w:basedOn w:val="aff6"/>
    <w:link w:val="4ff2"/>
    <w:qFormat/>
    <w:rsid w:val="009B434E"/>
    <w:pPr>
      <w:shd w:val="clear" w:color="auto" w:fill="FFFFFF"/>
      <w:spacing w:line="137" w:lineRule="exact"/>
      <w:jc w:val="both"/>
    </w:pPr>
    <w:rPr>
      <w:rFonts w:ascii="Microsoft Sans Serif" w:hAnsi="Microsoft Sans Serif" w:cs="Microsoft Sans Serif"/>
      <w:spacing w:val="-20"/>
      <w:sz w:val="18"/>
      <w:szCs w:val="18"/>
    </w:rPr>
  </w:style>
  <w:style w:type="paragraph" w:customStyle="1" w:styleId="204">
    <w:name w:val="Основной текст (20)"/>
    <w:basedOn w:val="aff6"/>
    <w:link w:val="203"/>
    <w:qFormat/>
    <w:rsid w:val="009B434E"/>
    <w:pPr>
      <w:shd w:val="clear" w:color="auto" w:fill="FFFFFF"/>
      <w:spacing w:line="240" w:lineRule="atLeast"/>
      <w:jc w:val="both"/>
    </w:pPr>
    <w:rPr>
      <w:rFonts w:ascii="Microsoft Sans Serif" w:hAnsi="Microsoft Sans Serif" w:cs="Microsoft Sans Serif"/>
      <w:spacing w:val="-10"/>
      <w:sz w:val="16"/>
      <w:szCs w:val="16"/>
    </w:rPr>
  </w:style>
  <w:style w:type="paragraph" w:customStyle="1" w:styleId="21f0">
    <w:name w:val="Основной текст (21)"/>
    <w:basedOn w:val="aff6"/>
    <w:link w:val="21f"/>
    <w:qFormat/>
    <w:rsid w:val="009B434E"/>
    <w:pPr>
      <w:shd w:val="clear" w:color="auto" w:fill="FFFFFF"/>
      <w:spacing w:line="240" w:lineRule="atLeast"/>
      <w:jc w:val="both"/>
    </w:pPr>
    <w:rPr>
      <w:rFonts w:ascii="Microsoft Sans Serif" w:hAnsi="Microsoft Sans Serif" w:cs="Microsoft Sans Serif"/>
      <w:i/>
      <w:iCs/>
      <w:noProof/>
      <w:sz w:val="22"/>
      <w:szCs w:val="22"/>
    </w:rPr>
  </w:style>
  <w:style w:type="paragraph" w:customStyle="1" w:styleId="164">
    <w:name w:val="Основной текст (16)"/>
    <w:basedOn w:val="aff6"/>
    <w:link w:val="163"/>
    <w:qFormat/>
    <w:rsid w:val="009B434E"/>
    <w:pPr>
      <w:shd w:val="clear" w:color="auto" w:fill="FFFFFF"/>
      <w:spacing w:line="240" w:lineRule="atLeast"/>
      <w:jc w:val="both"/>
    </w:pPr>
    <w:rPr>
      <w:rFonts w:ascii="Microsoft Sans Serif" w:hAnsi="Microsoft Sans Serif" w:cs="Microsoft Sans Serif"/>
      <w:sz w:val="8"/>
      <w:szCs w:val="8"/>
    </w:rPr>
  </w:style>
  <w:style w:type="paragraph" w:customStyle="1" w:styleId="129">
    <w:name w:val="Основной текст (12)"/>
    <w:basedOn w:val="aff6"/>
    <w:link w:val="128"/>
    <w:qFormat/>
    <w:rsid w:val="009B434E"/>
    <w:pPr>
      <w:shd w:val="clear" w:color="auto" w:fill="FFFFFF"/>
      <w:spacing w:line="240" w:lineRule="atLeast"/>
      <w:jc w:val="both"/>
    </w:pPr>
    <w:rPr>
      <w:noProof/>
      <w:sz w:val="20"/>
      <w:szCs w:val="20"/>
    </w:rPr>
  </w:style>
  <w:style w:type="paragraph" w:customStyle="1" w:styleId="134">
    <w:name w:val="Основной текст (13)"/>
    <w:basedOn w:val="aff6"/>
    <w:link w:val="133"/>
    <w:qFormat/>
    <w:rsid w:val="009B434E"/>
    <w:pPr>
      <w:shd w:val="clear" w:color="auto" w:fill="FFFFFF"/>
      <w:spacing w:line="240" w:lineRule="atLeast"/>
      <w:jc w:val="both"/>
    </w:pPr>
    <w:rPr>
      <w:rFonts w:ascii="Microsoft Sans Serif" w:hAnsi="Microsoft Sans Serif" w:cs="Microsoft Sans Serif"/>
      <w:noProof/>
      <w:sz w:val="32"/>
      <w:szCs w:val="32"/>
    </w:rPr>
  </w:style>
  <w:style w:type="paragraph" w:customStyle="1" w:styleId="143">
    <w:name w:val="Основной текст (14)"/>
    <w:basedOn w:val="aff6"/>
    <w:link w:val="142"/>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173">
    <w:name w:val="Основной текст (17)"/>
    <w:basedOn w:val="aff6"/>
    <w:link w:val="172"/>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155">
    <w:name w:val="Основной текст (15)"/>
    <w:basedOn w:val="aff6"/>
    <w:link w:val="154"/>
    <w:qFormat/>
    <w:rsid w:val="009B434E"/>
    <w:pPr>
      <w:shd w:val="clear" w:color="auto" w:fill="FFFFFF"/>
      <w:spacing w:line="240" w:lineRule="atLeast"/>
      <w:jc w:val="both"/>
    </w:pPr>
    <w:rPr>
      <w:rFonts w:ascii="Microsoft Sans Serif" w:hAnsi="Microsoft Sans Serif" w:cs="Microsoft Sans Serif"/>
      <w:spacing w:val="-10"/>
      <w:sz w:val="13"/>
      <w:szCs w:val="13"/>
    </w:rPr>
  </w:style>
  <w:style w:type="paragraph" w:customStyle="1" w:styleId="183">
    <w:name w:val="Основной текст (18)"/>
    <w:basedOn w:val="aff6"/>
    <w:link w:val="182"/>
    <w:qFormat/>
    <w:rsid w:val="009B434E"/>
    <w:pPr>
      <w:shd w:val="clear" w:color="auto" w:fill="FFFFFF"/>
      <w:spacing w:line="240" w:lineRule="atLeast"/>
      <w:jc w:val="both"/>
    </w:pPr>
    <w:rPr>
      <w:rFonts w:ascii="Microsoft Sans Serif" w:hAnsi="Microsoft Sans Serif" w:cs="Microsoft Sans Serif"/>
      <w:sz w:val="14"/>
      <w:szCs w:val="14"/>
      <w:lang w:val="en-US" w:eastAsia="en-US"/>
    </w:rPr>
  </w:style>
  <w:style w:type="paragraph" w:customStyle="1" w:styleId="3ffff">
    <w:name w:val="Подпись к таблице (3)"/>
    <w:basedOn w:val="aff6"/>
    <w:link w:val="3fffe"/>
    <w:qFormat/>
    <w:rsid w:val="009B434E"/>
    <w:pPr>
      <w:shd w:val="clear" w:color="auto" w:fill="FFFFFF"/>
      <w:spacing w:line="240" w:lineRule="atLeast"/>
      <w:jc w:val="both"/>
    </w:pPr>
    <w:rPr>
      <w:i/>
      <w:iCs/>
      <w:noProof/>
      <w:sz w:val="25"/>
      <w:szCs w:val="25"/>
    </w:rPr>
  </w:style>
  <w:style w:type="paragraph" w:customStyle="1" w:styleId="194">
    <w:name w:val="Основной текст (19)"/>
    <w:basedOn w:val="aff6"/>
    <w:link w:val="193"/>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227">
    <w:name w:val="Основной текст (22)"/>
    <w:basedOn w:val="aff6"/>
    <w:link w:val="226"/>
    <w:qFormat/>
    <w:rsid w:val="009B434E"/>
    <w:pPr>
      <w:shd w:val="clear" w:color="auto" w:fill="FFFFFF"/>
      <w:spacing w:line="240" w:lineRule="atLeast"/>
      <w:jc w:val="both"/>
    </w:pPr>
    <w:rPr>
      <w:rFonts w:ascii="Microsoft Sans Serif" w:hAnsi="Microsoft Sans Serif" w:cs="Microsoft Sans Serif"/>
      <w:sz w:val="16"/>
      <w:szCs w:val="16"/>
    </w:rPr>
  </w:style>
  <w:style w:type="paragraph" w:customStyle="1" w:styleId="236">
    <w:name w:val="Основной текст (23)"/>
    <w:basedOn w:val="aff6"/>
    <w:link w:val="235"/>
    <w:qFormat/>
    <w:rsid w:val="009B434E"/>
    <w:pPr>
      <w:shd w:val="clear" w:color="auto" w:fill="FFFFFF"/>
      <w:spacing w:before="120" w:line="240" w:lineRule="atLeast"/>
      <w:jc w:val="both"/>
    </w:pPr>
    <w:rPr>
      <w:rFonts w:ascii="Microsoft Sans Serif" w:hAnsi="Microsoft Sans Serif" w:cs="Microsoft Sans Serif"/>
      <w:noProof/>
      <w:sz w:val="20"/>
      <w:szCs w:val="20"/>
    </w:rPr>
  </w:style>
  <w:style w:type="paragraph" w:customStyle="1" w:styleId="affffffffffffffffffffffffff7">
    <w:name w:val="Оглавление"/>
    <w:basedOn w:val="aff6"/>
    <w:link w:val="affffffffffffffffffffffffff6"/>
    <w:qFormat/>
    <w:rsid w:val="009B434E"/>
    <w:pPr>
      <w:shd w:val="clear" w:color="auto" w:fill="FFFFFF"/>
      <w:spacing w:line="184" w:lineRule="exact"/>
      <w:jc w:val="both"/>
    </w:pPr>
    <w:rPr>
      <w:sz w:val="19"/>
      <w:szCs w:val="19"/>
    </w:rPr>
  </w:style>
  <w:style w:type="paragraph" w:customStyle="1" w:styleId="5f9">
    <w:name w:val="Оглавление (5)"/>
    <w:basedOn w:val="aff6"/>
    <w:link w:val="5f8"/>
    <w:qFormat/>
    <w:rsid w:val="009B434E"/>
    <w:pPr>
      <w:shd w:val="clear" w:color="auto" w:fill="FFFFFF"/>
      <w:spacing w:line="205" w:lineRule="exact"/>
      <w:jc w:val="both"/>
    </w:pPr>
    <w:rPr>
      <w:b/>
      <w:bCs/>
      <w:sz w:val="34"/>
      <w:szCs w:val="34"/>
      <w:lang w:val="en-US" w:eastAsia="en-US"/>
    </w:rPr>
  </w:style>
  <w:style w:type="paragraph" w:customStyle="1" w:styleId="243">
    <w:name w:val="Основной текст (24)"/>
    <w:basedOn w:val="aff6"/>
    <w:link w:val="242"/>
    <w:qFormat/>
    <w:rsid w:val="009B434E"/>
    <w:pPr>
      <w:shd w:val="clear" w:color="auto" w:fill="FFFFFF"/>
      <w:spacing w:after="60" w:line="158" w:lineRule="exact"/>
      <w:jc w:val="both"/>
    </w:pPr>
    <w:rPr>
      <w:spacing w:val="-10"/>
      <w:sz w:val="16"/>
      <w:szCs w:val="16"/>
    </w:rPr>
  </w:style>
  <w:style w:type="paragraph" w:customStyle="1" w:styleId="253">
    <w:name w:val="Основной текст (25)"/>
    <w:basedOn w:val="aff6"/>
    <w:link w:val="252"/>
    <w:qFormat/>
    <w:rsid w:val="009B434E"/>
    <w:pPr>
      <w:shd w:val="clear" w:color="auto" w:fill="FFFFFF"/>
      <w:spacing w:before="60" w:line="240" w:lineRule="atLeast"/>
      <w:jc w:val="both"/>
    </w:pPr>
    <w:rPr>
      <w:noProof/>
      <w:sz w:val="25"/>
      <w:szCs w:val="25"/>
    </w:rPr>
  </w:style>
  <w:style w:type="paragraph" w:customStyle="1" w:styleId="262">
    <w:name w:val="Основной текст (26)"/>
    <w:basedOn w:val="aff6"/>
    <w:link w:val="261"/>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273">
    <w:name w:val="Основной текст (27)"/>
    <w:basedOn w:val="aff6"/>
    <w:link w:val="272"/>
    <w:qFormat/>
    <w:rsid w:val="009B434E"/>
    <w:pPr>
      <w:shd w:val="clear" w:color="auto" w:fill="FFFFFF"/>
      <w:spacing w:line="112" w:lineRule="exact"/>
      <w:jc w:val="both"/>
    </w:pPr>
    <w:rPr>
      <w:sz w:val="23"/>
      <w:szCs w:val="23"/>
    </w:rPr>
  </w:style>
  <w:style w:type="paragraph" w:customStyle="1" w:styleId="283">
    <w:name w:val="Основной текст (28)"/>
    <w:basedOn w:val="aff6"/>
    <w:link w:val="282"/>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293">
    <w:name w:val="Основной текст (29)"/>
    <w:basedOn w:val="aff6"/>
    <w:link w:val="292"/>
    <w:qFormat/>
    <w:rsid w:val="009B434E"/>
    <w:pPr>
      <w:shd w:val="clear" w:color="auto" w:fill="FFFFFF"/>
      <w:spacing w:before="120" w:line="240" w:lineRule="atLeast"/>
      <w:jc w:val="both"/>
    </w:pPr>
    <w:rPr>
      <w:b/>
      <w:bCs/>
      <w:sz w:val="34"/>
      <w:szCs w:val="34"/>
    </w:rPr>
  </w:style>
  <w:style w:type="paragraph" w:customStyle="1" w:styleId="305">
    <w:name w:val="Основной текст (30)"/>
    <w:basedOn w:val="aff6"/>
    <w:link w:val="304"/>
    <w:qFormat/>
    <w:rsid w:val="009B434E"/>
    <w:pPr>
      <w:shd w:val="clear" w:color="auto" w:fill="FFFFFF"/>
      <w:spacing w:before="60" w:line="240" w:lineRule="atLeast"/>
      <w:jc w:val="both"/>
    </w:pPr>
    <w:rPr>
      <w:rFonts w:ascii="Microsoft Sans Serif" w:hAnsi="Microsoft Sans Serif" w:cs="Microsoft Sans Serif"/>
      <w:sz w:val="19"/>
      <w:szCs w:val="19"/>
    </w:rPr>
  </w:style>
  <w:style w:type="paragraph" w:customStyle="1" w:styleId="318">
    <w:name w:val="Основной текст (31)"/>
    <w:basedOn w:val="aff6"/>
    <w:link w:val="317"/>
    <w:qFormat/>
    <w:rsid w:val="009B434E"/>
    <w:pPr>
      <w:shd w:val="clear" w:color="auto" w:fill="FFFFFF"/>
      <w:spacing w:line="240" w:lineRule="atLeast"/>
      <w:jc w:val="both"/>
    </w:pPr>
    <w:rPr>
      <w:rFonts w:ascii="Microsoft Sans Serif" w:hAnsi="Microsoft Sans Serif" w:cs="Microsoft Sans Serif"/>
      <w:noProof/>
      <w:sz w:val="19"/>
      <w:szCs w:val="19"/>
    </w:rPr>
  </w:style>
  <w:style w:type="paragraph" w:customStyle="1" w:styleId="341">
    <w:name w:val="Основной текст (34)"/>
    <w:basedOn w:val="aff6"/>
    <w:link w:val="340"/>
    <w:qFormat/>
    <w:rsid w:val="009B434E"/>
    <w:pPr>
      <w:shd w:val="clear" w:color="auto" w:fill="FFFFFF"/>
      <w:spacing w:before="60" w:line="240" w:lineRule="atLeast"/>
      <w:jc w:val="both"/>
    </w:pPr>
    <w:rPr>
      <w:b/>
      <w:bCs/>
      <w:i/>
      <w:iCs/>
      <w:sz w:val="22"/>
      <w:szCs w:val="22"/>
    </w:rPr>
  </w:style>
  <w:style w:type="paragraph" w:customStyle="1" w:styleId="351">
    <w:name w:val="Основной текст (35)"/>
    <w:basedOn w:val="aff6"/>
    <w:link w:val="350"/>
    <w:qFormat/>
    <w:rsid w:val="009B434E"/>
    <w:pPr>
      <w:shd w:val="clear" w:color="auto" w:fill="FFFFFF"/>
      <w:spacing w:before="120" w:after="120" w:line="240" w:lineRule="atLeast"/>
      <w:jc w:val="both"/>
    </w:pPr>
    <w:rPr>
      <w:rFonts w:ascii="Microsoft Sans Serif" w:hAnsi="Microsoft Sans Serif" w:cs="Microsoft Sans Serif"/>
      <w:noProof/>
      <w:sz w:val="21"/>
      <w:szCs w:val="21"/>
    </w:rPr>
  </w:style>
  <w:style w:type="paragraph" w:customStyle="1" w:styleId="361">
    <w:name w:val="Основной текст (36)"/>
    <w:basedOn w:val="aff6"/>
    <w:link w:val="360"/>
    <w:qFormat/>
    <w:rsid w:val="009B434E"/>
    <w:pPr>
      <w:shd w:val="clear" w:color="auto" w:fill="FFFFFF"/>
      <w:spacing w:before="120" w:line="130" w:lineRule="exact"/>
      <w:jc w:val="both"/>
    </w:pPr>
    <w:rPr>
      <w:spacing w:val="-10"/>
      <w:sz w:val="19"/>
      <w:szCs w:val="19"/>
    </w:rPr>
  </w:style>
  <w:style w:type="paragraph" w:customStyle="1" w:styleId="371">
    <w:name w:val="Основной текст (37)"/>
    <w:basedOn w:val="aff6"/>
    <w:link w:val="370"/>
    <w:qFormat/>
    <w:rsid w:val="009B434E"/>
    <w:pPr>
      <w:shd w:val="clear" w:color="auto" w:fill="FFFFFF"/>
      <w:spacing w:after="360" w:line="240" w:lineRule="atLeast"/>
      <w:jc w:val="both"/>
    </w:pPr>
    <w:rPr>
      <w:rFonts w:ascii="Microsoft Sans Serif" w:hAnsi="Microsoft Sans Serif" w:cs="Microsoft Sans Serif"/>
      <w:noProof/>
      <w:sz w:val="21"/>
      <w:szCs w:val="21"/>
    </w:rPr>
  </w:style>
  <w:style w:type="paragraph" w:customStyle="1" w:styleId="381">
    <w:name w:val="Основной текст (38)"/>
    <w:basedOn w:val="aff6"/>
    <w:link w:val="380"/>
    <w:qFormat/>
    <w:rsid w:val="009B434E"/>
    <w:pPr>
      <w:shd w:val="clear" w:color="auto" w:fill="FFFFFF"/>
      <w:spacing w:after="120" w:line="240" w:lineRule="atLeast"/>
      <w:jc w:val="both"/>
    </w:pPr>
    <w:rPr>
      <w:spacing w:val="-10"/>
      <w:sz w:val="13"/>
      <w:szCs w:val="13"/>
    </w:rPr>
  </w:style>
  <w:style w:type="paragraph" w:customStyle="1" w:styleId="324">
    <w:name w:val="Основной текст (32)"/>
    <w:basedOn w:val="aff6"/>
    <w:link w:val="323"/>
    <w:qFormat/>
    <w:rsid w:val="009B434E"/>
    <w:pPr>
      <w:shd w:val="clear" w:color="auto" w:fill="FFFFFF"/>
      <w:spacing w:line="240" w:lineRule="atLeast"/>
      <w:jc w:val="both"/>
    </w:pPr>
    <w:rPr>
      <w:rFonts w:ascii="Microsoft Sans Serif" w:hAnsi="Microsoft Sans Serif" w:cs="Microsoft Sans Serif"/>
      <w:noProof/>
      <w:sz w:val="12"/>
      <w:szCs w:val="12"/>
    </w:rPr>
  </w:style>
  <w:style w:type="paragraph" w:customStyle="1" w:styleId="333">
    <w:name w:val="Основной текст (33)"/>
    <w:basedOn w:val="aff6"/>
    <w:link w:val="332"/>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4ff6">
    <w:name w:val="Подпись к таблице (4)"/>
    <w:basedOn w:val="aff6"/>
    <w:link w:val="4ff5"/>
    <w:qFormat/>
    <w:rsid w:val="009B434E"/>
    <w:pPr>
      <w:shd w:val="clear" w:color="auto" w:fill="FFFFFF"/>
      <w:spacing w:after="180" w:line="240" w:lineRule="atLeast"/>
      <w:jc w:val="both"/>
    </w:pPr>
    <w:rPr>
      <w:spacing w:val="-10"/>
      <w:sz w:val="16"/>
      <w:szCs w:val="16"/>
      <w:lang w:val="en-US" w:eastAsia="en-US"/>
    </w:rPr>
  </w:style>
  <w:style w:type="paragraph" w:customStyle="1" w:styleId="414">
    <w:name w:val="Основной текст (41)"/>
    <w:basedOn w:val="aff6"/>
    <w:link w:val="4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391">
    <w:name w:val="Основной текст (39)"/>
    <w:basedOn w:val="aff6"/>
    <w:link w:val="390"/>
    <w:qFormat/>
    <w:rsid w:val="009B434E"/>
    <w:pPr>
      <w:shd w:val="clear" w:color="auto" w:fill="FFFFFF"/>
      <w:spacing w:after="120" w:line="240" w:lineRule="atLeast"/>
      <w:jc w:val="both"/>
    </w:pPr>
    <w:rPr>
      <w:rFonts w:ascii="Microsoft Sans Serif" w:hAnsi="Microsoft Sans Serif" w:cs="Microsoft Sans Serif"/>
      <w:spacing w:val="-10"/>
      <w:sz w:val="11"/>
      <w:szCs w:val="11"/>
    </w:rPr>
  </w:style>
  <w:style w:type="paragraph" w:customStyle="1" w:styleId="401">
    <w:name w:val="Основной текст (40)"/>
    <w:basedOn w:val="aff6"/>
    <w:link w:val="400"/>
    <w:qFormat/>
    <w:rsid w:val="009B434E"/>
    <w:pPr>
      <w:shd w:val="clear" w:color="auto" w:fill="FFFFFF"/>
      <w:spacing w:line="240" w:lineRule="atLeast"/>
      <w:jc w:val="both"/>
    </w:pPr>
    <w:rPr>
      <w:rFonts w:ascii="Microsoft Sans Serif" w:hAnsi="Microsoft Sans Serif" w:cs="Microsoft Sans Serif"/>
      <w:spacing w:val="-20"/>
      <w:sz w:val="16"/>
      <w:szCs w:val="16"/>
    </w:rPr>
  </w:style>
  <w:style w:type="paragraph" w:customStyle="1" w:styleId="422">
    <w:name w:val="Основной текст (42)"/>
    <w:basedOn w:val="aff6"/>
    <w:link w:val="421"/>
    <w:qFormat/>
    <w:rsid w:val="009B434E"/>
    <w:pPr>
      <w:shd w:val="clear" w:color="auto" w:fill="FFFFFF"/>
      <w:spacing w:before="2220" w:line="240" w:lineRule="atLeast"/>
      <w:jc w:val="both"/>
    </w:pPr>
    <w:rPr>
      <w:rFonts w:ascii="Microsoft Sans Serif" w:hAnsi="Microsoft Sans Serif" w:cs="Microsoft Sans Serif"/>
      <w:i/>
      <w:iCs/>
      <w:sz w:val="26"/>
      <w:szCs w:val="26"/>
    </w:rPr>
  </w:style>
  <w:style w:type="paragraph" w:customStyle="1" w:styleId="431">
    <w:name w:val="Основной текст (43)"/>
    <w:basedOn w:val="aff6"/>
    <w:link w:val="430"/>
    <w:qFormat/>
    <w:rsid w:val="009B434E"/>
    <w:pPr>
      <w:shd w:val="clear" w:color="auto" w:fill="FFFFFF"/>
      <w:spacing w:before="120" w:line="240" w:lineRule="atLeast"/>
      <w:jc w:val="both"/>
    </w:pPr>
    <w:rPr>
      <w:rFonts w:ascii="Microsoft Sans Serif" w:hAnsi="Microsoft Sans Serif" w:cs="Microsoft Sans Serif"/>
      <w:spacing w:val="-10"/>
      <w:sz w:val="14"/>
      <w:szCs w:val="14"/>
    </w:rPr>
  </w:style>
  <w:style w:type="paragraph" w:customStyle="1" w:styleId="461">
    <w:name w:val="Основной текст (46)"/>
    <w:basedOn w:val="aff6"/>
    <w:link w:val="460"/>
    <w:qFormat/>
    <w:rsid w:val="009B434E"/>
    <w:pPr>
      <w:shd w:val="clear" w:color="auto" w:fill="FFFFFF"/>
      <w:spacing w:line="240" w:lineRule="atLeast"/>
      <w:jc w:val="both"/>
    </w:pPr>
    <w:rPr>
      <w:rFonts w:ascii="Microsoft Sans Serif" w:hAnsi="Microsoft Sans Serif" w:cs="Microsoft Sans Serif"/>
      <w:noProof/>
      <w:sz w:val="15"/>
      <w:szCs w:val="15"/>
    </w:rPr>
  </w:style>
  <w:style w:type="paragraph" w:customStyle="1" w:styleId="471">
    <w:name w:val="Основной текст (47)"/>
    <w:basedOn w:val="aff6"/>
    <w:link w:val="470"/>
    <w:qFormat/>
    <w:rsid w:val="009B434E"/>
    <w:pPr>
      <w:shd w:val="clear" w:color="auto" w:fill="FFFFFF"/>
      <w:spacing w:after="60" w:line="240" w:lineRule="atLeast"/>
      <w:jc w:val="both"/>
    </w:pPr>
    <w:rPr>
      <w:rFonts w:ascii="Microsoft Sans Serif" w:hAnsi="Microsoft Sans Serif" w:cs="Microsoft Sans Serif"/>
      <w:i/>
      <w:iCs/>
      <w:noProof/>
      <w:sz w:val="17"/>
      <w:szCs w:val="17"/>
    </w:rPr>
  </w:style>
  <w:style w:type="paragraph" w:customStyle="1" w:styleId="481">
    <w:name w:val="Основной текст (48)"/>
    <w:basedOn w:val="aff6"/>
    <w:link w:val="480"/>
    <w:qFormat/>
    <w:rsid w:val="009B434E"/>
    <w:pPr>
      <w:shd w:val="clear" w:color="auto" w:fill="FFFFFF"/>
      <w:spacing w:before="120" w:line="240" w:lineRule="atLeast"/>
      <w:jc w:val="both"/>
    </w:pPr>
    <w:rPr>
      <w:b/>
      <w:bCs/>
      <w:smallCaps/>
      <w:spacing w:val="10"/>
      <w:sz w:val="20"/>
      <w:szCs w:val="20"/>
    </w:rPr>
  </w:style>
  <w:style w:type="paragraph" w:customStyle="1" w:styleId="491">
    <w:name w:val="Основной текст (49)"/>
    <w:basedOn w:val="aff6"/>
    <w:link w:val="490"/>
    <w:qFormat/>
    <w:rsid w:val="009B434E"/>
    <w:pPr>
      <w:shd w:val="clear" w:color="auto" w:fill="FFFFFF"/>
      <w:spacing w:after="240" w:line="240" w:lineRule="atLeast"/>
      <w:jc w:val="both"/>
    </w:pPr>
    <w:rPr>
      <w:rFonts w:ascii="Microsoft Sans Serif" w:hAnsi="Microsoft Sans Serif" w:cs="Microsoft Sans Serif"/>
      <w:noProof/>
      <w:sz w:val="19"/>
      <w:szCs w:val="19"/>
    </w:rPr>
  </w:style>
  <w:style w:type="paragraph" w:customStyle="1" w:styleId="501">
    <w:name w:val="Основной текст (50)"/>
    <w:basedOn w:val="aff6"/>
    <w:link w:val="50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514">
    <w:name w:val="Основной текст (51)"/>
    <w:basedOn w:val="aff6"/>
    <w:link w:val="5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441">
    <w:name w:val="Основной текст (44)"/>
    <w:basedOn w:val="aff6"/>
    <w:link w:val="440"/>
    <w:qFormat/>
    <w:rsid w:val="009B434E"/>
    <w:pPr>
      <w:shd w:val="clear" w:color="auto" w:fill="FFFFFF"/>
      <w:spacing w:line="240" w:lineRule="atLeast"/>
      <w:jc w:val="both"/>
    </w:pPr>
    <w:rPr>
      <w:noProof/>
      <w:sz w:val="11"/>
      <w:szCs w:val="11"/>
    </w:rPr>
  </w:style>
  <w:style w:type="paragraph" w:customStyle="1" w:styleId="5fb">
    <w:name w:val="Подпись к таблице (5)"/>
    <w:basedOn w:val="aff6"/>
    <w:link w:val="5fa"/>
    <w:qFormat/>
    <w:rsid w:val="009B434E"/>
    <w:pPr>
      <w:shd w:val="clear" w:color="auto" w:fill="FFFFFF"/>
      <w:spacing w:before="60" w:after="60" w:line="112" w:lineRule="exact"/>
      <w:jc w:val="both"/>
    </w:pPr>
    <w:rPr>
      <w:rFonts w:ascii="Microsoft Sans Serif" w:hAnsi="Microsoft Sans Serif" w:cs="Microsoft Sans Serif"/>
      <w:sz w:val="16"/>
      <w:szCs w:val="16"/>
    </w:rPr>
  </w:style>
  <w:style w:type="paragraph" w:customStyle="1" w:styleId="451">
    <w:name w:val="Основной текст (45)"/>
    <w:basedOn w:val="aff6"/>
    <w:link w:val="450"/>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592">
    <w:name w:val="Основной текст (59)"/>
    <w:basedOn w:val="aff6"/>
    <w:link w:val="591"/>
    <w:qFormat/>
    <w:rsid w:val="009B434E"/>
    <w:pPr>
      <w:shd w:val="clear" w:color="auto" w:fill="FFFFFF"/>
      <w:spacing w:line="240" w:lineRule="atLeast"/>
      <w:jc w:val="both"/>
    </w:pPr>
    <w:rPr>
      <w:rFonts w:ascii="Candara" w:hAnsi="Candara" w:cs="Candara"/>
      <w:spacing w:val="-20"/>
      <w:sz w:val="17"/>
      <w:szCs w:val="17"/>
    </w:rPr>
  </w:style>
  <w:style w:type="paragraph" w:customStyle="1" w:styleId="571">
    <w:name w:val="Основной текст (57)"/>
    <w:basedOn w:val="aff6"/>
    <w:link w:val="570"/>
    <w:qFormat/>
    <w:rsid w:val="009B434E"/>
    <w:pPr>
      <w:shd w:val="clear" w:color="auto" w:fill="FFFFFF"/>
      <w:spacing w:before="60" w:after="60" w:line="240" w:lineRule="atLeast"/>
      <w:jc w:val="right"/>
    </w:pPr>
    <w:rPr>
      <w:rFonts w:ascii="Microsoft Sans Serif" w:hAnsi="Microsoft Sans Serif" w:cs="Microsoft Sans Serif"/>
      <w:sz w:val="8"/>
      <w:szCs w:val="8"/>
    </w:rPr>
  </w:style>
  <w:style w:type="paragraph" w:customStyle="1" w:styleId="551">
    <w:name w:val="Основной текст (55)"/>
    <w:basedOn w:val="aff6"/>
    <w:link w:val="550"/>
    <w:qFormat/>
    <w:rsid w:val="009B434E"/>
    <w:pPr>
      <w:shd w:val="clear" w:color="auto" w:fill="FFFFFF"/>
      <w:spacing w:line="240" w:lineRule="atLeast"/>
      <w:jc w:val="both"/>
    </w:pPr>
    <w:rPr>
      <w:rFonts w:ascii="Microsoft Sans Serif" w:hAnsi="Microsoft Sans Serif" w:cs="Microsoft Sans Serif"/>
      <w:noProof/>
      <w:sz w:val="37"/>
      <w:szCs w:val="37"/>
    </w:rPr>
  </w:style>
  <w:style w:type="paragraph" w:customStyle="1" w:styleId="541">
    <w:name w:val="Основной текст (54)"/>
    <w:basedOn w:val="aff6"/>
    <w:link w:val="540"/>
    <w:qFormat/>
    <w:rsid w:val="009B434E"/>
    <w:pPr>
      <w:shd w:val="clear" w:color="auto" w:fill="FFFFFF"/>
      <w:spacing w:line="240" w:lineRule="atLeast"/>
      <w:jc w:val="both"/>
    </w:pPr>
    <w:rPr>
      <w:rFonts w:ascii="Consolas" w:hAnsi="Consolas" w:cs="Consolas"/>
      <w:noProof/>
      <w:sz w:val="9"/>
      <w:szCs w:val="9"/>
    </w:rPr>
  </w:style>
  <w:style w:type="paragraph" w:customStyle="1" w:styleId="522">
    <w:name w:val="Основной текст (52)"/>
    <w:basedOn w:val="aff6"/>
    <w:link w:val="521"/>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531">
    <w:name w:val="Основной текст (53)"/>
    <w:basedOn w:val="aff6"/>
    <w:link w:val="530"/>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6d">
    <w:name w:val="Подпись к таблице (6)"/>
    <w:basedOn w:val="aff6"/>
    <w:link w:val="6c"/>
    <w:qFormat/>
    <w:rsid w:val="009B434E"/>
    <w:pPr>
      <w:shd w:val="clear" w:color="auto" w:fill="FFFFFF"/>
      <w:spacing w:line="240" w:lineRule="atLeast"/>
      <w:jc w:val="both"/>
    </w:pPr>
    <w:rPr>
      <w:b/>
      <w:bCs/>
      <w:i/>
      <w:iCs/>
      <w:sz w:val="22"/>
      <w:szCs w:val="22"/>
    </w:rPr>
  </w:style>
  <w:style w:type="paragraph" w:customStyle="1" w:styleId="7b">
    <w:name w:val="Подпись к таблице (7)"/>
    <w:basedOn w:val="aff6"/>
    <w:link w:val="7a"/>
    <w:qFormat/>
    <w:rsid w:val="009B434E"/>
    <w:pPr>
      <w:shd w:val="clear" w:color="auto" w:fill="FFFFFF"/>
      <w:spacing w:before="180" w:line="122" w:lineRule="exact"/>
      <w:jc w:val="both"/>
    </w:pPr>
    <w:rPr>
      <w:sz w:val="19"/>
      <w:szCs w:val="19"/>
    </w:rPr>
  </w:style>
  <w:style w:type="paragraph" w:customStyle="1" w:styleId="581">
    <w:name w:val="Основной текст (58)"/>
    <w:basedOn w:val="aff6"/>
    <w:link w:val="580"/>
    <w:qFormat/>
    <w:rsid w:val="009B434E"/>
    <w:pPr>
      <w:shd w:val="clear" w:color="auto" w:fill="FFFFFF"/>
      <w:spacing w:line="240" w:lineRule="atLeast"/>
      <w:jc w:val="right"/>
    </w:pPr>
    <w:rPr>
      <w:rFonts w:ascii="Trebuchet MS" w:hAnsi="Trebuchet MS" w:cs="Trebuchet MS"/>
      <w:sz w:val="29"/>
      <w:szCs w:val="29"/>
    </w:rPr>
  </w:style>
  <w:style w:type="paragraph" w:customStyle="1" w:styleId="561">
    <w:name w:val="Основной текст (56)"/>
    <w:basedOn w:val="aff6"/>
    <w:link w:val="560"/>
    <w:qFormat/>
    <w:rsid w:val="009B434E"/>
    <w:pPr>
      <w:shd w:val="clear" w:color="auto" w:fill="FFFFFF"/>
      <w:spacing w:line="65" w:lineRule="exact"/>
      <w:jc w:val="both"/>
    </w:pPr>
    <w:rPr>
      <w:b/>
      <w:bCs/>
      <w:sz w:val="21"/>
      <w:szCs w:val="21"/>
    </w:rPr>
  </w:style>
  <w:style w:type="paragraph" w:customStyle="1" w:styleId="602">
    <w:name w:val="Основной текст (60)"/>
    <w:basedOn w:val="aff6"/>
    <w:link w:val="601"/>
    <w:qFormat/>
    <w:rsid w:val="009B434E"/>
    <w:pPr>
      <w:shd w:val="clear" w:color="auto" w:fill="FFFFFF"/>
      <w:spacing w:line="240" w:lineRule="atLeast"/>
      <w:jc w:val="both"/>
    </w:pPr>
    <w:rPr>
      <w:rFonts w:ascii="Microsoft Sans Serif" w:hAnsi="Microsoft Sans Serif" w:cs="Microsoft Sans Serif"/>
      <w:spacing w:val="-10"/>
      <w:sz w:val="12"/>
      <w:szCs w:val="12"/>
    </w:rPr>
  </w:style>
  <w:style w:type="paragraph" w:customStyle="1" w:styleId="612">
    <w:name w:val="Основной текст (61)"/>
    <w:basedOn w:val="aff6"/>
    <w:link w:val="611"/>
    <w:qFormat/>
    <w:rsid w:val="009B434E"/>
    <w:pPr>
      <w:shd w:val="clear" w:color="auto" w:fill="FFFFFF"/>
      <w:spacing w:after="120" w:line="240" w:lineRule="atLeast"/>
      <w:jc w:val="both"/>
    </w:pPr>
    <w:rPr>
      <w:rFonts w:ascii="Microsoft Sans Serif" w:hAnsi="Microsoft Sans Serif" w:cs="Microsoft Sans Serif"/>
      <w:noProof/>
      <w:sz w:val="23"/>
      <w:szCs w:val="23"/>
    </w:rPr>
  </w:style>
  <w:style w:type="paragraph" w:customStyle="1" w:styleId="6f">
    <w:name w:val="Оглавление (6)"/>
    <w:basedOn w:val="aff6"/>
    <w:link w:val="6e"/>
    <w:qFormat/>
    <w:rsid w:val="009B434E"/>
    <w:pPr>
      <w:shd w:val="clear" w:color="auto" w:fill="FFFFFF"/>
      <w:spacing w:line="166" w:lineRule="exact"/>
      <w:jc w:val="both"/>
    </w:pPr>
    <w:rPr>
      <w:rFonts w:ascii="Franklin Gothic Heavy" w:hAnsi="Franklin Gothic Heavy" w:cs="Franklin Gothic Heavy"/>
      <w:sz w:val="13"/>
      <w:szCs w:val="13"/>
    </w:rPr>
  </w:style>
  <w:style w:type="paragraph" w:customStyle="1" w:styleId="7d">
    <w:name w:val="Оглавление (7)"/>
    <w:basedOn w:val="aff6"/>
    <w:link w:val="7c"/>
    <w:qFormat/>
    <w:rsid w:val="009B434E"/>
    <w:pPr>
      <w:shd w:val="clear" w:color="auto" w:fill="FFFFFF"/>
      <w:spacing w:line="240" w:lineRule="atLeast"/>
      <w:jc w:val="both"/>
    </w:pPr>
    <w:rPr>
      <w:rFonts w:ascii="Microsoft Sans Serif" w:hAnsi="Microsoft Sans Serif" w:cs="Microsoft Sans Serif"/>
      <w:sz w:val="20"/>
      <w:szCs w:val="20"/>
      <w:lang w:val="en-US" w:eastAsia="en-US"/>
    </w:rPr>
  </w:style>
  <w:style w:type="paragraph" w:customStyle="1" w:styleId="8d">
    <w:name w:val="Оглавление (8)"/>
    <w:basedOn w:val="aff6"/>
    <w:link w:val="8c"/>
    <w:qFormat/>
    <w:rsid w:val="009B434E"/>
    <w:pPr>
      <w:shd w:val="clear" w:color="auto" w:fill="FFFFFF"/>
      <w:spacing w:line="104" w:lineRule="exact"/>
      <w:jc w:val="both"/>
    </w:pPr>
    <w:rPr>
      <w:sz w:val="22"/>
      <w:szCs w:val="22"/>
    </w:rPr>
  </w:style>
  <w:style w:type="paragraph" w:customStyle="1" w:styleId="622">
    <w:name w:val="Основной текст (62)"/>
    <w:basedOn w:val="aff6"/>
    <w:link w:val="621"/>
    <w:qFormat/>
    <w:rsid w:val="009B434E"/>
    <w:pPr>
      <w:shd w:val="clear" w:color="auto" w:fill="FFFFFF"/>
      <w:spacing w:line="112" w:lineRule="exact"/>
      <w:jc w:val="both"/>
    </w:pPr>
    <w:rPr>
      <w:rFonts w:ascii="Franklin Gothic Heavy" w:hAnsi="Franklin Gothic Heavy" w:cs="Franklin Gothic Heavy"/>
      <w:noProof/>
      <w:sz w:val="14"/>
      <w:szCs w:val="14"/>
    </w:rPr>
  </w:style>
  <w:style w:type="paragraph" w:customStyle="1" w:styleId="3ffff2">
    <w:name w:val="Подпись к картинке (3)"/>
    <w:basedOn w:val="aff6"/>
    <w:link w:val="3ffff1"/>
    <w:qFormat/>
    <w:rsid w:val="009B434E"/>
    <w:pPr>
      <w:shd w:val="clear" w:color="auto" w:fill="FFFFFF"/>
      <w:spacing w:line="240" w:lineRule="atLeast"/>
      <w:jc w:val="both"/>
    </w:pPr>
    <w:rPr>
      <w:rFonts w:ascii="Microsoft Sans Serif" w:hAnsi="Microsoft Sans Serif" w:cs="Microsoft Sans Serif"/>
      <w:noProof/>
      <w:sz w:val="22"/>
      <w:szCs w:val="22"/>
    </w:rPr>
  </w:style>
  <w:style w:type="paragraph" w:customStyle="1" w:styleId="4ff8">
    <w:name w:val="Подпись к картинке (4)"/>
    <w:basedOn w:val="aff6"/>
    <w:link w:val="4ff7"/>
    <w:qFormat/>
    <w:rsid w:val="009B434E"/>
    <w:pPr>
      <w:shd w:val="clear" w:color="auto" w:fill="FFFFFF"/>
      <w:spacing w:line="240" w:lineRule="atLeast"/>
      <w:jc w:val="both"/>
    </w:pPr>
    <w:rPr>
      <w:sz w:val="19"/>
      <w:szCs w:val="19"/>
    </w:rPr>
  </w:style>
  <w:style w:type="paragraph" w:customStyle="1" w:styleId="631">
    <w:name w:val="Основной текст (63)"/>
    <w:basedOn w:val="aff6"/>
    <w:link w:val="630"/>
    <w:qFormat/>
    <w:rsid w:val="009B434E"/>
    <w:pPr>
      <w:shd w:val="clear" w:color="auto" w:fill="FFFFFF"/>
      <w:spacing w:line="240" w:lineRule="atLeast"/>
      <w:jc w:val="both"/>
    </w:pPr>
    <w:rPr>
      <w:rFonts w:ascii="Microsoft Sans Serif" w:hAnsi="Microsoft Sans Serif" w:cs="Microsoft Sans Serif"/>
      <w:i/>
      <w:iCs/>
      <w:noProof/>
      <w:sz w:val="31"/>
      <w:szCs w:val="31"/>
    </w:rPr>
  </w:style>
  <w:style w:type="paragraph" w:customStyle="1" w:styleId="641">
    <w:name w:val="Основной текст (64)"/>
    <w:basedOn w:val="aff6"/>
    <w:link w:val="640"/>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652">
    <w:name w:val="Основной текст (65)"/>
    <w:basedOn w:val="aff6"/>
    <w:link w:val="651"/>
    <w:qFormat/>
    <w:rsid w:val="009B434E"/>
    <w:pPr>
      <w:shd w:val="clear" w:color="auto" w:fill="FFFFFF"/>
      <w:spacing w:before="60" w:line="240" w:lineRule="atLeast"/>
      <w:jc w:val="both"/>
    </w:pPr>
    <w:rPr>
      <w:b/>
      <w:bCs/>
      <w:noProof/>
      <w:sz w:val="33"/>
      <w:szCs w:val="33"/>
    </w:rPr>
  </w:style>
  <w:style w:type="paragraph" w:customStyle="1" w:styleId="661">
    <w:name w:val="Основной текст (66)"/>
    <w:basedOn w:val="aff6"/>
    <w:link w:val="660"/>
    <w:qFormat/>
    <w:rsid w:val="009B434E"/>
    <w:pPr>
      <w:shd w:val="clear" w:color="auto" w:fill="FFFFFF"/>
      <w:spacing w:before="60" w:line="240" w:lineRule="atLeast"/>
      <w:jc w:val="both"/>
    </w:pPr>
    <w:rPr>
      <w:rFonts w:ascii="Trebuchet MS" w:hAnsi="Trebuchet MS" w:cs="Trebuchet MS"/>
      <w:noProof/>
      <w:sz w:val="28"/>
      <w:szCs w:val="28"/>
    </w:rPr>
  </w:style>
  <w:style w:type="paragraph" w:customStyle="1" w:styleId="671">
    <w:name w:val="Основной текст (67)"/>
    <w:basedOn w:val="aff6"/>
    <w:link w:val="670"/>
    <w:qFormat/>
    <w:rsid w:val="009B434E"/>
    <w:pPr>
      <w:shd w:val="clear" w:color="auto" w:fill="FFFFFF"/>
      <w:spacing w:line="240" w:lineRule="atLeast"/>
      <w:jc w:val="both"/>
    </w:pPr>
    <w:rPr>
      <w:rFonts w:ascii="Microsoft Sans Serif" w:hAnsi="Microsoft Sans Serif" w:cs="Microsoft Sans Serif"/>
      <w:noProof/>
      <w:sz w:val="29"/>
      <w:szCs w:val="29"/>
    </w:rPr>
  </w:style>
  <w:style w:type="paragraph" w:customStyle="1" w:styleId="681">
    <w:name w:val="Основной текст (68)"/>
    <w:basedOn w:val="aff6"/>
    <w:link w:val="680"/>
    <w:qFormat/>
    <w:rsid w:val="009B434E"/>
    <w:pPr>
      <w:shd w:val="clear" w:color="auto" w:fill="FFFFFF"/>
      <w:spacing w:line="240" w:lineRule="atLeast"/>
      <w:jc w:val="both"/>
    </w:pPr>
    <w:rPr>
      <w:rFonts w:ascii="Microsoft Sans Serif" w:hAnsi="Microsoft Sans Serif" w:cs="Microsoft Sans Serif"/>
      <w:noProof/>
      <w:sz w:val="11"/>
      <w:szCs w:val="11"/>
    </w:rPr>
  </w:style>
  <w:style w:type="paragraph" w:customStyle="1" w:styleId="691">
    <w:name w:val="Основной текст (69)"/>
    <w:basedOn w:val="aff6"/>
    <w:link w:val="69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701">
    <w:name w:val="Основной текст (70)"/>
    <w:basedOn w:val="aff6"/>
    <w:link w:val="700"/>
    <w:qFormat/>
    <w:rsid w:val="009B434E"/>
    <w:pPr>
      <w:shd w:val="clear" w:color="auto" w:fill="FFFFFF"/>
      <w:spacing w:before="60" w:line="240" w:lineRule="atLeast"/>
      <w:jc w:val="both"/>
    </w:pPr>
    <w:rPr>
      <w:rFonts w:ascii="Microsoft Sans Serif" w:hAnsi="Microsoft Sans Serif" w:cs="Microsoft Sans Serif"/>
      <w:noProof/>
      <w:sz w:val="21"/>
      <w:szCs w:val="21"/>
    </w:rPr>
  </w:style>
  <w:style w:type="table" w:customStyle="1" w:styleId="515">
    <w:name w:val="Сетка таблицы51"/>
    <w:basedOn w:val="aff8"/>
    <w:next w:val="affff2"/>
    <w:rsid w:val="009B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0">
    <w:name w:val="Нет списка6"/>
    <w:next w:val="aff9"/>
    <w:uiPriority w:val="99"/>
    <w:semiHidden/>
    <w:unhideWhenUsed/>
    <w:rsid w:val="0087236A"/>
  </w:style>
  <w:style w:type="table" w:customStyle="1" w:styleId="523">
    <w:name w:val="Сетка таблицы52"/>
    <w:basedOn w:val="aff8"/>
    <w:next w:val="affff2"/>
    <w:rsid w:val="0087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4176F8"/>
    <w:rPr>
      <w:rFonts w:ascii="Arial Narrow" w:hAnsi="Arial Narrow" w:cs="Arial Narrow"/>
      <w:sz w:val="20"/>
      <w:szCs w:val="20"/>
    </w:rPr>
  </w:style>
  <w:style w:type="paragraph" w:customStyle="1" w:styleId="1fffffffffa">
    <w:name w:val="???????1"/>
    <w:qFormat/>
    <w:rsid w:val="004176F8"/>
  </w:style>
  <w:style w:type="paragraph" w:customStyle="1" w:styleId="02statia2">
    <w:name w:val="02statia2"/>
    <w:basedOn w:val="aff6"/>
    <w:qFormat/>
    <w:rsid w:val="004176F8"/>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ff6"/>
    <w:qFormat/>
    <w:rsid w:val="004176F8"/>
    <w:pPr>
      <w:keepNext/>
      <w:spacing w:before="280" w:line="320" w:lineRule="atLeast"/>
      <w:ind w:left="1134" w:right="851" w:hanging="578"/>
      <w:outlineLvl w:val="2"/>
    </w:pPr>
    <w:rPr>
      <w:rFonts w:ascii="GaramondNarrowC" w:hAnsi="GaramondNarrowC"/>
      <w:b/>
    </w:rPr>
  </w:style>
  <w:style w:type="character" w:customStyle="1" w:styleId="nowrap">
    <w:name w:val="nowrap"/>
    <w:rsid w:val="004176F8"/>
  </w:style>
  <w:style w:type="character" w:customStyle="1" w:styleId="iceouttxt">
    <w:name w:val="iceouttxt"/>
    <w:rsid w:val="004176F8"/>
  </w:style>
  <w:style w:type="paragraph" w:customStyle="1" w:styleId="xl209">
    <w:name w:val="xl209"/>
    <w:basedOn w:val="aff6"/>
    <w:qFormat/>
    <w:rsid w:val="004176F8"/>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ff6"/>
    <w:qFormat/>
    <w:rsid w:val="004176F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ff6"/>
    <w:qFormat/>
    <w:rsid w:val="004176F8"/>
    <w:pPr>
      <w:spacing w:before="100" w:beforeAutospacing="1" w:after="100" w:afterAutospacing="1"/>
      <w:jc w:val="center"/>
    </w:pPr>
    <w:rPr>
      <w:rFonts w:ascii="Arial CYR" w:hAnsi="Arial CYR" w:cs="Arial CYR"/>
      <w:sz w:val="18"/>
      <w:szCs w:val="18"/>
    </w:rPr>
  </w:style>
  <w:style w:type="paragraph" w:customStyle="1" w:styleId="xl214">
    <w:name w:val="xl214"/>
    <w:basedOn w:val="aff6"/>
    <w:qFormat/>
    <w:rsid w:val="004176F8"/>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ff6"/>
    <w:qFormat/>
    <w:rsid w:val="004176F8"/>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ff6"/>
    <w:qFormat/>
    <w:rsid w:val="004176F8"/>
    <w:pPr>
      <w:spacing w:before="100" w:beforeAutospacing="1" w:after="100" w:afterAutospacing="1"/>
    </w:pPr>
    <w:rPr>
      <w:sz w:val="16"/>
      <w:szCs w:val="16"/>
    </w:rPr>
  </w:style>
  <w:style w:type="paragraph" w:customStyle="1" w:styleId="xl220">
    <w:name w:val="xl220"/>
    <w:basedOn w:val="aff6"/>
    <w:qFormat/>
    <w:rsid w:val="004176F8"/>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ff6"/>
    <w:qFormat/>
    <w:rsid w:val="004176F8"/>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ff6"/>
    <w:qFormat/>
    <w:rsid w:val="004176F8"/>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ff6"/>
    <w:qFormat/>
    <w:rsid w:val="004176F8"/>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ff6"/>
    <w:qFormat/>
    <w:rsid w:val="004176F8"/>
    <w:pPr>
      <w:pBdr>
        <w:bottom w:val="single" w:sz="4" w:space="0" w:color="auto"/>
      </w:pBdr>
      <w:spacing w:before="100" w:beforeAutospacing="1" w:after="100" w:afterAutospacing="1"/>
    </w:pPr>
    <w:rPr>
      <w:sz w:val="16"/>
      <w:szCs w:val="16"/>
    </w:rPr>
  </w:style>
  <w:style w:type="paragraph" w:customStyle="1" w:styleId="xl263">
    <w:name w:val="xl263"/>
    <w:basedOn w:val="aff6"/>
    <w:qFormat/>
    <w:rsid w:val="004176F8"/>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ff6"/>
    <w:qFormat/>
    <w:rsid w:val="004176F8"/>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ff6"/>
    <w:qFormat/>
    <w:rsid w:val="004176F8"/>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ff6"/>
    <w:qFormat/>
    <w:rsid w:val="004176F8"/>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ff6"/>
    <w:qFormat/>
    <w:rsid w:val="004176F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ff6"/>
    <w:qFormat/>
    <w:rsid w:val="004176F8"/>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ff6"/>
    <w:qFormat/>
    <w:rsid w:val="004176F8"/>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ff6"/>
    <w:qFormat/>
    <w:rsid w:val="004176F8"/>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ff6"/>
    <w:qFormat/>
    <w:rsid w:val="004176F8"/>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ff6"/>
    <w:qFormat/>
    <w:rsid w:val="004176F8"/>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ff6"/>
    <w:qFormat/>
    <w:rsid w:val="004176F8"/>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ff6"/>
    <w:qFormat/>
    <w:rsid w:val="004176F8"/>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ff6"/>
    <w:qFormat/>
    <w:rsid w:val="004176F8"/>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ff6"/>
    <w:qFormat/>
    <w:rsid w:val="004176F8"/>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ff6"/>
    <w:qFormat/>
    <w:rsid w:val="004176F8"/>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ff6"/>
    <w:qFormat/>
    <w:rsid w:val="004176F8"/>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ff6"/>
    <w:qFormat/>
    <w:rsid w:val="004176F8"/>
    <w:pPr>
      <w:pBdr>
        <w:left w:val="single" w:sz="4" w:space="0" w:color="auto"/>
      </w:pBdr>
      <w:spacing w:before="100" w:beforeAutospacing="1" w:after="100" w:afterAutospacing="1"/>
      <w:jc w:val="center"/>
    </w:pPr>
    <w:rPr>
      <w:sz w:val="18"/>
      <w:szCs w:val="18"/>
    </w:rPr>
  </w:style>
  <w:style w:type="paragraph" w:customStyle="1" w:styleId="xl342">
    <w:name w:val="xl342"/>
    <w:basedOn w:val="aff6"/>
    <w:qFormat/>
    <w:rsid w:val="004176F8"/>
    <w:pPr>
      <w:pBdr>
        <w:left w:val="single" w:sz="4" w:space="0" w:color="auto"/>
      </w:pBdr>
      <w:spacing w:before="100" w:beforeAutospacing="1" w:after="100" w:afterAutospacing="1"/>
      <w:jc w:val="center"/>
    </w:pPr>
    <w:rPr>
      <w:sz w:val="16"/>
      <w:szCs w:val="16"/>
    </w:rPr>
  </w:style>
  <w:style w:type="paragraph" w:customStyle="1" w:styleId="xl343">
    <w:name w:val="xl343"/>
    <w:basedOn w:val="aff6"/>
    <w:qFormat/>
    <w:rsid w:val="004176F8"/>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ff6"/>
    <w:qFormat/>
    <w:rsid w:val="004176F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ff6"/>
    <w:qFormat/>
    <w:rsid w:val="004176F8"/>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ff6"/>
    <w:qFormat/>
    <w:rsid w:val="004176F8"/>
    <w:pPr>
      <w:spacing w:before="100" w:beforeAutospacing="1" w:after="100" w:afterAutospacing="1"/>
      <w:jc w:val="center"/>
    </w:pPr>
    <w:rPr>
      <w:rFonts w:ascii="Arial" w:hAnsi="Arial" w:cs="Arial"/>
      <w:sz w:val="16"/>
      <w:szCs w:val="16"/>
    </w:rPr>
  </w:style>
  <w:style w:type="paragraph" w:customStyle="1" w:styleId="xl349">
    <w:name w:val="xl349"/>
    <w:basedOn w:val="aff6"/>
    <w:qFormat/>
    <w:rsid w:val="004176F8"/>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ff6"/>
    <w:qFormat/>
    <w:rsid w:val="004176F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ff6"/>
    <w:qFormat/>
    <w:rsid w:val="004176F8"/>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ff6"/>
    <w:qFormat/>
    <w:rsid w:val="004176F8"/>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ff6"/>
    <w:qFormat/>
    <w:rsid w:val="004176F8"/>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ff6"/>
    <w:qFormat/>
    <w:rsid w:val="004176F8"/>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ff6"/>
    <w:qFormat/>
    <w:rsid w:val="004176F8"/>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ff6"/>
    <w:qFormat/>
    <w:rsid w:val="004176F8"/>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ff6"/>
    <w:qFormat/>
    <w:rsid w:val="004176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ff6"/>
    <w:qFormat/>
    <w:rsid w:val="004176F8"/>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ff6"/>
    <w:qFormat/>
    <w:rsid w:val="004176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ff6"/>
    <w:qFormat/>
    <w:rsid w:val="004176F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ff6"/>
    <w:qFormat/>
    <w:rsid w:val="004176F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ff6"/>
    <w:qFormat/>
    <w:rsid w:val="004176F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ff6"/>
    <w:qFormat/>
    <w:rsid w:val="004176F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ff6"/>
    <w:qFormat/>
    <w:rsid w:val="004176F8"/>
    <w:pPr>
      <w:spacing w:before="100" w:beforeAutospacing="1" w:after="100" w:afterAutospacing="1"/>
      <w:jc w:val="center"/>
    </w:pPr>
    <w:rPr>
      <w:sz w:val="18"/>
      <w:szCs w:val="18"/>
    </w:rPr>
  </w:style>
  <w:style w:type="paragraph" w:customStyle="1" w:styleId="xl382">
    <w:name w:val="xl382"/>
    <w:basedOn w:val="aff6"/>
    <w:qFormat/>
    <w:rsid w:val="004176F8"/>
    <w:pPr>
      <w:spacing w:before="100" w:beforeAutospacing="1" w:after="100" w:afterAutospacing="1"/>
      <w:jc w:val="center"/>
      <w:textAlignment w:val="top"/>
    </w:pPr>
    <w:rPr>
      <w:sz w:val="14"/>
      <w:szCs w:val="14"/>
    </w:rPr>
  </w:style>
  <w:style w:type="paragraph" w:customStyle="1" w:styleId="xl383">
    <w:name w:val="xl383"/>
    <w:basedOn w:val="aff6"/>
    <w:qFormat/>
    <w:rsid w:val="004176F8"/>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4176F8"/>
  </w:style>
  <w:style w:type="paragraph" w:customStyle="1" w:styleId="229">
    <w:name w:val="Заголовок 2.Заголовок 2 Знак"/>
    <w:basedOn w:val="aff6"/>
    <w:next w:val="aff6"/>
    <w:qFormat/>
    <w:rsid w:val="004176F8"/>
    <w:pPr>
      <w:keepNext/>
      <w:ind w:right="-383"/>
      <w:jc w:val="center"/>
      <w:outlineLvl w:val="1"/>
    </w:pPr>
    <w:rPr>
      <w:szCs w:val="20"/>
    </w:rPr>
  </w:style>
  <w:style w:type="character" w:customStyle="1" w:styleId="ConsNonformat0">
    <w:name w:val="ConsNonformat Знак"/>
    <w:link w:val="ConsNonformat"/>
    <w:locked/>
    <w:rsid w:val="004176F8"/>
    <w:rPr>
      <w:rFonts w:ascii="Consultant" w:hAnsi="Consultant"/>
      <w:lang w:eastAsia="en-US"/>
    </w:rPr>
  </w:style>
  <w:style w:type="character" w:customStyle="1" w:styleId="s10">
    <w:name w:val="s1"/>
    <w:uiPriority w:val="99"/>
    <w:rsid w:val="004176F8"/>
    <w:rPr>
      <w:rFonts w:cs="Times New Roman"/>
    </w:rPr>
  </w:style>
  <w:style w:type="character" w:customStyle="1" w:styleId="FontStyle17">
    <w:name w:val="Font Style17"/>
    <w:uiPriority w:val="99"/>
    <w:rsid w:val="004176F8"/>
    <w:rPr>
      <w:rFonts w:ascii="Times New Roman" w:hAnsi="Times New Roman" w:cs="Times New Roman"/>
      <w:spacing w:val="10"/>
      <w:sz w:val="20"/>
      <w:szCs w:val="20"/>
    </w:rPr>
  </w:style>
  <w:style w:type="numbering" w:customStyle="1" w:styleId="WWNum1">
    <w:name w:val="WWNum1"/>
    <w:basedOn w:val="aff9"/>
    <w:rsid w:val="004176F8"/>
  </w:style>
  <w:style w:type="numbering" w:customStyle="1" w:styleId="WWNum2">
    <w:name w:val="WWNum2"/>
    <w:basedOn w:val="aff9"/>
    <w:rsid w:val="004176F8"/>
  </w:style>
  <w:style w:type="numbering" w:customStyle="1" w:styleId="WWNum3">
    <w:name w:val="WWNum3"/>
    <w:basedOn w:val="aff9"/>
    <w:rsid w:val="004176F8"/>
  </w:style>
  <w:style w:type="numbering" w:customStyle="1" w:styleId="WWNum5">
    <w:name w:val="WWNum5"/>
    <w:basedOn w:val="aff9"/>
    <w:rsid w:val="004176F8"/>
  </w:style>
  <w:style w:type="numbering" w:customStyle="1" w:styleId="WWNum6">
    <w:name w:val="WWNum6"/>
    <w:basedOn w:val="aff9"/>
    <w:rsid w:val="004176F8"/>
  </w:style>
  <w:style w:type="numbering" w:customStyle="1" w:styleId="WWNum11">
    <w:name w:val="WWNum11"/>
    <w:basedOn w:val="aff9"/>
    <w:rsid w:val="004176F8"/>
  </w:style>
  <w:style w:type="paragraph" w:customStyle="1" w:styleId="tztxt">
    <w:name w:val="tz_txt"/>
    <w:basedOn w:val="aff6"/>
    <w:link w:val="tztxt0"/>
    <w:qFormat/>
    <w:rsid w:val="004176F8"/>
    <w:pPr>
      <w:spacing w:after="120"/>
      <w:ind w:firstLine="709"/>
      <w:jc w:val="both"/>
    </w:pPr>
    <w:rPr>
      <w:lang w:val="x-none" w:eastAsia="x-none"/>
    </w:rPr>
  </w:style>
  <w:style w:type="character" w:customStyle="1" w:styleId="tztxt0">
    <w:name w:val="tz_txt Знак"/>
    <w:link w:val="tztxt"/>
    <w:locked/>
    <w:rsid w:val="004176F8"/>
    <w:rPr>
      <w:sz w:val="24"/>
      <w:szCs w:val="24"/>
      <w:lang w:val="x-none" w:eastAsia="x-none"/>
    </w:rPr>
  </w:style>
  <w:style w:type="paragraph" w:customStyle="1" w:styleId="aff1">
    <w:name w:val="Текст ТД"/>
    <w:basedOn w:val="aff6"/>
    <w:link w:val="affffffffffffffffffffffffff8"/>
    <w:qFormat/>
    <w:rsid w:val="004176F8"/>
    <w:pPr>
      <w:numPr>
        <w:numId w:val="133"/>
      </w:numPr>
      <w:autoSpaceDE w:val="0"/>
      <w:autoSpaceDN w:val="0"/>
      <w:adjustRightInd w:val="0"/>
      <w:spacing w:after="200"/>
      <w:jc w:val="both"/>
    </w:pPr>
    <w:rPr>
      <w:lang w:eastAsia="en-US"/>
    </w:rPr>
  </w:style>
  <w:style w:type="character" w:customStyle="1" w:styleId="affffffffffffffffffffffffff8">
    <w:name w:val="Текст ТД Знак"/>
    <w:link w:val="aff1"/>
    <w:locked/>
    <w:rsid w:val="004176F8"/>
    <w:rPr>
      <w:sz w:val="24"/>
      <w:szCs w:val="24"/>
      <w:lang w:eastAsia="en-US"/>
    </w:rPr>
  </w:style>
  <w:style w:type="character" w:customStyle="1" w:styleId="b-vendortitle-text">
    <w:name w:val="b-vendor__title-text"/>
    <w:basedOn w:val="aff7"/>
    <w:rsid w:val="004176F8"/>
  </w:style>
  <w:style w:type="numbering" w:customStyle="1" w:styleId="WWNum12">
    <w:name w:val="WWNum12"/>
    <w:rsid w:val="004176F8"/>
  </w:style>
  <w:style w:type="paragraph" w:customStyle="1" w:styleId="affffffffffffffffffffffffff9">
    <w:name w:val="обычн БО"/>
    <w:basedOn w:val="aff6"/>
    <w:link w:val="affffffffffffffffffffffffffa"/>
    <w:uiPriority w:val="99"/>
    <w:qFormat/>
    <w:rsid w:val="004176F8"/>
    <w:pPr>
      <w:widowControl w:val="0"/>
      <w:jc w:val="both"/>
    </w:pPr>
    <w:rPr>
      <w:rFonts w:ascii="Arial" w:hAnsi="Arial"/>
      <w:szCs w:val="20"/>
    </w:rPr>
  </w:style>
  <w:style w:type="character" w:customStyle="1" w:styleId="affffffffffffffffffffffffffa">
    <w:name w:val="обычн БО Знак"/>
    <w:link w:val="affffffffffffffffffffffffff9"/>
    <w:uiPriority w:val="99"/>
    <w:rsid w:val="004176F8"/>
    <w:rPr>
      <w:rFonts w:ascii="Arial" w:hAnsi="Arial"/>
      <w:sz w:val="24"/>
    </w:rPr>
  </w:style>
  <w:style w:type="paragraph" w:styleId="affffffffffffffffffffffffffb">
    <w:name w:val="Title"/>
    <w:aliases w:val="Заголовок"/>
    <w:basedOn w:val="aff6"/>
    <w:next w:val="affc"/>
    <w:link w:val="2ffffff2"/>
    <w:qFormat/>
    <w:rsid w:val="004176F8"/>
    <w:pPr>
      <w:keepNext/>
      <w:suppressAutoHyphens/>
      <w:spacing w:before="240" w:after="120" w:line="276" w:lineRule="auto"/>
    </w:pPr>
    <w:rPr>
      <w:rFonts w:ascii="Arial" w:eastAsia="DejaVu Sans" w:hAnsi="Arial" w:cs="DejaVu Sans"/>
      <w:kern w:val="1"/>
      <w:sz w:val="28"/>
      <w:szCs w:val="28"/>
      <w:lang w:eastAsia="ar-SA"/>
    </w:rPr>
  </w:style>
  <w:style w:type="character" w:customStyle="1" w:styleId="21f2">
    <w:name w:val="Основной текст 2 Знак1"/>
    <w:aliases w:val="Знак1 Знак1"/>
    <w:uiPriority w:val="99"/>
    <w:rsid w:val="004176F8"/>
    <w:rPr>
      <w:rFonts w:ascii="Times New Roman" w:eastAsia="DejaVu Sans" w:hAnsi="Times New Roman" w:cs="font265"/>
      <w:kern w:val="1"/>
      <w:sz w:val="24"/>
      <w:szCs w:val="20"/>
      <w:lang w:eastAsia="ar-SA"/>
    </w:rPr>
  </w:style>
  <w:style w:type="paragraph" w:customStyle="1" w:styleId="CharChar4">
    <w:name w:val="Знак Знак Char Char"/>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12a">
    <w:name w:val="Знак1 Знак Знак2 Знак"/>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BodyTextIndent1">
    <w:name w:val="Body Text Indent1"/>
    <w:basedOn w:val="aff6"/>
    <w:uiPriority w:val="99"/>
    <w:qFormat/>
    <w:rsid w:val="004176F8"/>
    <w:pPr>
      <w:autoSpaceDE w:val="0"/>
      <w:autoSpaceDN w:val="0"/>
      <w:spacing w:after="120"/>
      <w:ind w:left="283"/>
    </w:pPr>
  </w:style>
  <w:style w:type="character" w:customStyle="1" w:styleId="rvts48051">
    <w:name w:val="rvts48051"/>
    <w:uiPriority w:val="99"/>
    <w:rsid w:val="004176F8"/>
    <w:rPr>
      <w:rFonts w:ascii="Verdana" w:hAnsi="Verdana" w:cs="Times New Roman"/>
      <w:b/>
      <w:bCs/>
      <w:color w:val="000000"/>
      <w:sz w:val="18"/>
      <w:szCs w:val="18"/>
      <w:u w:val="none"/>
      <w:effect w:val="none"/>
      <w:shd w:val="clear" w:color="auto" w:fill="auto"/>
    </w:rPr>
  </w:style>
  <w:style w:type="character" w:customStyle="1" w:styleId="epm">
    <w:name w:val="epm"/>
    <w:basedOn w:val="aff7"/>
    <w:rsid w:val="004176F8"/>
  </w:style>
  <w:style w:type="paragraph" w:customStyle="1" w:styleId="Style35">
    <w:name w:val="Style35"/>
    <w:basedOn w:val="aff6"/>
    <w:uiPriority w:val="99"/>
    <w:qFormat/>
    <w:rsid w:val="004176F8"/>
    <w:pPr>
      <w:widowControl w:val="0"/>
      <w:autoSpaceDE w:val="0"/>
      <w:autoSpaceDN w:val="0"/>
      <w:adjustRightInd w:val="0"/>
      <w:spacing w:line="274" w:lineRule="exact"/>
      <w:ind w:firstLine="713"/>
      <w:jc w:val="both"/>
    </w:pPr>
  </w:style>
  <w:style w:type="paragraph" w:customStyle="1" w:styleId="Style34">
    <w:name w:val="Style34"/>
    <w:basedOn w:val="aff6"/>
    <w:uiPriority w:val="99"/>
    <w:qFormat/>
    <w:rsid w:val="004176F8"/>
    <w:pPr>
      <w:widowControl w:val="0"/>
      <w:autoSpaceDE w:val="0"/>
      <w:autoSpaceDN w:val="0"/>
      <w:adjustRightInd w:val="0"/>
      <w:spacing w:line="281" w:lineRule="exact"/>
      <w:ind w:firstLine="742"/>
      <w:jc w:val="both"/>
    </w:pPr>
  </w:style>
  <w:style w:type="character" w:customStyle="1" w:styleId="FontStyle51">
    <w:name w:val="Font Style51"/>
    <w:uiPriority w:val="99"/>
    <w:rsid w:val="004176F8"/>
    <w:rPr>
      <w:rFonts w:ascii="Times New Roman" w:hAnsi="Times New Roman"/>
      <w:b/>
      <w:sz w:val="22"/>
    </w:rPr>
  </w:style>
  <w:style w:type="character" w:customStyle="1" w:styleId="FontStyle70">
    <w:name w:val="Font Style70"/>
    <w:uiPriority w:val="99"/>
    <w:rsid w:val="004176F8"/>
    <w:rPr>
      <w:rFonts w:ascii="Times New Roman" w:hAnsi="Times New Roman"/>
      <w:sz w:val="24"/>
    </w:rPr>
  </w:style>
  <w:style w:type="paragraph" w:customStyle="1" w:styleId="Style32">
    <w:name w:val="Style32"/>
    <w:basedOn w:val="aff6"/>
    <w:uiPriority w:val="99"/>
    <w:qFormat/>
    <w:rsid w:val="004176F8"/>
    <w:pPr>
      <w:widowControl w:val="0"/>
      <w:autoSpaceDE w:val="0"/>
      <w:autoSpaceDN w:val="0"/>
      <w:adjustRightInd w:val="0"/>
    </w:pPr>
  </w:style>
  <w:style w:type="character" w:customStyle="1" w:styleId="FontStyle63">
    <w:name w:val="Font Style63"/>
    <w:uiPriority w:val="99"/>
    <w:rsid w:val="004176F8"/>
    <w:rPr>
      <w:rFonts w:ascii="Times New Roman" w:hAnsi="Times New Roman"/>
      <w:b/>
      <w:sz w:val="24"/>
    </w:rPr>
  </w:style>
  <w:style w:type="paragraph" w:customStyle="1" w:styleId="Style45">
    <w:name w:val="Style45"/>
    <w:basedOn w:val="aff6"/>
    <w:uiPriority w:val="99"/>
    <w:qFormat/>
    <w:rsid w:val="004176F8"/>
    <w:pPr>
      <w:widowControl w:val="0"/>
      <w:autoSpaceDE w:val="0"/>
      <w:autoSpaceDN w:val="0"/>
      <w:adjustRightInd w:val="0"/>
    </w:pPr>
    <w:rPr>
      <w:rFonts w:eastAsia="Calibri"/>
    </w:rPr>
  </w:style>
  <w:style w:type="character" w:customStyle="1" w:styleId="22a">
    <w:name w:val="Заголовок 2 Знак2"/>
    <w:uiPriority w:val="99"/>
    <w:qFormat/>
    <w:locked/>
    <w:rsid w:val="004176F8"/>
    <w:rPr>
      <w:rFonts w:ascii="Times New Roman" w:eastAsia="DejaVu Sans" w:hAnsi="Times New Roman" w:cs="font265"/>
      <w:b/>
      <w:kern w:val="1"/>
      <w:sz w:val="32"/>
      <w:szCs w:val="32"/>
      <w:lang w:eastAsia="ar-SA"/>
    </w:rPr>
  </w:style>
  <w:style w:type="paragraph" w:customStyle="1" w:styleId="2ffffff3">
    <w:name w:val="Знак Знак Знак Знак2"/>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iauiAI">
    <w:name w:val="iau?i AI"/>
    <w:basedOn w:val="aff6"/>
    <w:link w:val="iauiAI0"/>
    <w:uiPriority w:val="99"/>
    <w:qFormat/>
    <w:rsid w:val="004176F8"/>
    <w:pPr>
      <w:widowControl w:val="0"/>
      <w:jc w:val="both"/>
    </w:pPr>
    <w:rPr>
      <w:rFonts w:ascii="Arial" w:hAnsi="Arial" w:cs="Arial"/>
      <w:sz w:val="20"/>
      <w:szCs w:val="20"/>
    </w:rPr>
  </w:style>
  <w:style w:type="character" w:customStyle="1" w:styleId="iauiAI0">
    <w:name w:val="iau?i AI Знак"/>
    <w:link w:val="iauiAI"/>
    <w:uiPriority w:val="99"/>
    <w:locked/>
    <w:rsid w:val="004176F8"/>
    <w:rPr>
      <w:rFonts w:ascii="Arial" w:hAnsi="Arial" w:cs="Arial"/>
    </w:rPr>
  </w:style>
  <w:style w:type="paragraph" w:customStyle="1" w:styleId="1b">
    <w:name w:val="пульки 1"/>
    <w:basedOn w:val="aff6"/>
    <w:uiPriority w:val="99"/>
    <w:qFormat/>
    <w:rsid w:val="004176F8"/>
    <w:pPr>
      <w:widowControl w:val="0"/>
      <w:numPr>
        <w:numId w:val="135"/>
      </w:numPr>
      <w:tabs>
        <w:tab w:val="clear" w:pos="360"/>
        <w:tab w:val="num" w:pos="1117"/>
      </w:tabs>
      <w:autoSpaceDE w:val="0"/>
      <w:autoSpaceDN w:val="0"/>
      <w:adjustRightInd w:val="0"/>
      <w:ind w:left="1117"/>
      <w:jc w:val="both"/>
    </w:pPr>
    <w:rPr>
      <w:rFonts w:ascii="Calibri" w:hAnsi="Calibri" w:cs="Calibri"/>
    </w:rPr>
  </w:style>
  <w:style w:type="paragraph" w:customStyle="1" w:styleId="BodyText24">
    <w:name w:val="Body Text 24"/>
    <w:basedOn w:val="aff6"/>
    <w:uiPriority w:val="99"/>
    <w:qFormat/>
    <w:rsid w:val="004176F8"/>
    <w:pPr>
      <w:widowControl w:val="0"/>
      <w:spacing w:after="120"/>
      <w:ind w:left="283" w:firstLine="720"/>
      <w:jc w:val="both"/>
    </w:pPr>
    <w:rPr>
      <w:rFonts w:ascii="Arial" w:hAnsi="Arial" w:cs="Arial"/>
    </w:rPr>
  </w:style>
  <w:style w:type="paragraph" w:customStyle="1" w:styleId="BodyText34">
    <w:name w:val="Body Text 34"/>
    <w:basedOn w:val="BodyText24"/>
    <w:uiPriority w:val="99"/>
    <w:qFormat/>
    <w:rsid w:val="004176F8"/>
  </w:style>
  <w:style w:type="paragraph" w:customStyle="1" w:styleId="BodyText35">
    <w:name w:val="Body Text 35"/>
    <w:basedOn w:val="aff6"/>
    <w:uiPriority w:val="99"/>
    <w:qFormat/>
    <w:rsid w:val="004176F8"/>
    <w:pPr>
      <w:widowControl w:val="0"/>
      <w:spacing w:after="120"/>
      <w:ind w:left="283" w:firstLine="720"/>
      <w:jc w:val="both"/>
    </w:pPr>
    <w:rPr>
      <w:rFonts w:ascii="Arial" w:hAnsi="Arial" w:cs="Arial"/>
    </w:rPr>
  </w:style>
  <w:style w:type="paragraph" w:customStyle="1" w:styleId="Bullet-1">
    <w:name w:val="Bullet-1"/>
    <w:basedOn w:val="aff6"/>
    <w:uiPriority w:val="99"/>
    <w:qFormat/>
    <w:rsid w:val="004176F8"/>
    <w:pPr>
      <w:tabs>
        <w:tab w:val="num" w:pos="360"/>
        <w:tab w:val="center" w:pos="720"/>
        <w:tab w:val="left" w:pos="1134"/>
      </w:tabs>
      <w:spacing w:before="60" w:after="60"/>
      <w:ind w:left="360" w:hanging="360"/>
    </w:pPr>
    <w:rPr>
      <w:rFonts w:ascii="Calibri" w:hAnsi="Calibri" w:cs="Calibri"/>
    </w:rPr>
  </w:style>
  <w:style w:type="paragraph" w:customStyle="1" w:styleId="000-14">
    <w:name w:val="000-14"/>
    <w:basedOn w:val="aff6"/>
    <w:uiPriority w:val="99"/>
    <w:qFormat/>
    <w:rsid w:val="004176F8"/>
    <w:pPr>
      <w:ind w:firstLine="708"/>
      <w:jc w:val="both"/>
    </w:pPr>
    <w:rPr>
      <w:rFonts w:ascii="Calibri" w:hAnsi="Calibri" w:cs="Calibri"/>
      <w:color w:val="000000"/>
      <w:spacing w:val="7"/>
      <w:sz w:val="28"/>
      <w:szCs w:val="28"/>
    </w:rPr>
  </w:style>
  <w:style w:type="paragraph" w:customStyle="1" w:styleId="11f8">
    <w:name w:val="Абзац списка11"/>
    <w:basedOn w:val="aff6"/>
    <w:uiPriority w:val="99"/>
    <w:qFormat/>
    <w:rsid w:val="004176F8"/>
    <w:pPr>
      <w:ind w:left="708"/>
    </w:pPr>
    <w:rPr>
      <w:rFonts w:ascii="Calibri" w:hAnsi="Calibri" w:cs="Calibri"/>
    </w:rPr>
  </w:style>
  <w:style w:type="character" w:customStyle="1" w:styleId="21f3">
    <w:name w:val="Заголовок 2 Знак1"/>
    <w:aliases w:val="A Знак,contract Знак2,H2 Знак2,h2 Знак2,2 Знак2,Numbered text 3 Знак2,21 Знак2,22 Знак2,211 Знак2,h:2 Знак2,h:2app Знак2,T2 Знак2,TF-Overskrit 2 Знак2,Title2 Знак2,ITT t2 Знак2,PA Major Section Знак2,TE Heading 2 Знак2,Livello 2 Знак2"/>
    <w:uiPriority w:val="99"/>
    <w:qFormat/>
    <w:locked/>
    <w:rsid w:val="004176F8"/>
    <w:rPr>
      <w:rFonts w:ascii="Arial" w:hAnsi="Arial" w:cs="Arial"/>
      <w:b/>
      <w:bCs/>
      <w:i/>
      <w:iCs/>
      <w:sz w:val="28"/>
      <w:szCs w:val="28"/>
    </w:rPr>
  </w:style>
  <w:style w:type="character" w:customStyle="1" w:styleId="BodyTextIndent2Char3">
    <w:name w:val="Body Text Indent 2 Char3"/>
    <w:aliases w:val="Знак Char3,Основной текст с отступом 2 Знак Char,Знак Знак Знак Знак Знак Char3,Знак Знак Знак Знак Char,Знак Знак Знак Знак Знак Знак Знак Знак Знак Знак Знак Char3,Основной текст с отступом 2 Зна Char3"/>
    <w:uiPriority w:val="99"/>
    <w:semiHidden/>
    <w:locked/>
    <w:rsid w:val="004176F8"/>
    <w:rPr>
      <w:sz w:val="20"/>
      <w:szCs w:val="20"/>
      <w:lang w:val="en-US"/>
    </w:rPr>
  </w:style>
  <w:style w:type="paragraph" w:customStyle="1" w:styleId="BodyText31">
    <w:name w:val="Body Text 31"/>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4ff9">
    <w:name w:val="Основной текст 4"/>
    <w:basedOn w:val="BodyText21"/>
    <w:uiPriority w:val="99"/>
    <w:qFormat/>
    <w:rsid w:val="004176F8"/>
    <w:pPr>
      <w:spacing w:after="120"/>
      <w:ind w:left="283" w:firstLine="720"/>
    </w:pPr>
    <w:rPr>
      <w:rFonts w:ascii="Arial" w:hAnsi="Arial" w:cs="Arial"/>
      <w:i w:val="0"/>
      <w:iCs w:val="0"/>
      <w:sz w:val="24"/>
      <w:szCs w:val="24"/>
      <w:lang w:val="ru-RU"/>
    </w:rPr>
  </w:style>
  <w:style w:type="paragraph" w:customStyle="1" w:styleId="2ffffff4">
    <w:name w:val="пульки 2"/>
    <w:basedOn w:val="aff6"/>
    <w:uiPriority w:val="99"/>
    <w:qFormat/>
    <w:rsid w:val="004176F8"/>
    <w:pPr>
      <w:widowControl w:val="0"/>
      <w:tabs>
        <w:tab w:val="num" w:pos="360"/>
        <w:tab w:val="num" w:pos="1837"/>
      </w:tabs>
      <w:autoSpaceDE w:val="0"/>
      <w:autoSpaceDN w:val="0"/>
      <w:adjustRightInd w:val="0"/>
      <w:ind w:left="1837" w:hanging="360"/>
      <w:jc w:val="both"/>
    </w:pPr>
    <w:rPr>
      <w:rFonts w:ascii="Calibri" w:hAnsi="Calibri" w:cs="Calibri"/>
    </w:rPr>
  </w:style>
  <w:style w:type="character" w:customStyle="1" w:styleId="662">
    <w:name w:val="Стиль Перед:  6 пт После:  6 пт Междустр.интервал:  одинарный Знак"/>
    <w:link w:val="663"/>
    <w:uiPriority w:val="99"/>
    <w:locked/>
    <w:rsid w:val="004176F8"/>
    <w:rPr>
      <w:sz w:val="24"/>
      <w:szCs w:val="24"/>
    </w:rPr>
  </w:style>
  <w:style w:type="paragraph" w:customStyle="1" w:styleId="663">
    <w:name w:val="Стиль Перед:  6 пт После:  6 пт Междустр.интервал:  одинарный"/>
    <w:basedOn w:val="aff6"/>
    <w:link w:val="662"/>
    <w:uiPriority w:val="99"/>
    <w:qFormat/>
    <w:rsid w:val="004176F8"/>
    <w:pPr>
      <w:spacing w:before="120" w:after="120" w:line="360" w:lineRule="auto"/>
      <w:ind w:firstLine="709"/>
      <w:jc w:val="both"/>
    </w:pPr>
  </w:style>
  <w:style w:type="paragraph" w:customStyle="1" w:styleId="caaieiaie2">
    <w:name w:val="caaieiaie 2"/>
    <w:basedOn w:val="aff6"/>
    <w:next w:val="aff6"/>
    <w:uiPriority w:val="99"/>
    <w:qFormat/>
    <w:rsid w:val="004176F8"/>
    <w:pPr>
      <w:keepNext/>
      <w:widowControl w:val="0"/>
      <w:spacing w:after="120"/>
    </w:pPr>
    <w:rPr>
      <w:rFonts w:ascii="Arial" w:hAnsi="Arial" w:cs="Arial"/>
      <w:b/>
      <w:bCs/>
    </w:rPr>
  </w:style>
  <w:style w:type="paragraph" w:customStyle="1" w:styleId="CharChar5">
    <w:name w:val="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CharCharCharCharCharCharCharChar">
    <w:name w:val="Знак Знак Знак Char Char Знак Знак Char Char Знак Знак Char Char Знак Знак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tiny">
    <w:name w:val="tiny"/>
    <w:basedOn w:val="1f9"/>
    <w:uiPriority w:val="99"/>
    <w:qFormat/>
    <w:rsid w:val="004176F8"/>
    <w:pPr>
      <w:autoSpaceDE w:val="0"/>
      <w:autoSpaceDN w:val="0"/>
      <w:spacing w:line="288" w:lineRule="auto"/>
      <w:jc w:val="center"/>
    </w:pPr>
    <w:rPr>
      <w:rFonts w:ascii="Arial" w:hAnsi="Arial" w:cs="Arial"/>
      <w:i/>
      <w:iCs/>
      <w:color w:val="000000"/>
      <w:sz w:val="16"/>
      <w:szCs w:val="16"/>
      <w:vertAlign w:val="superscript"/>
      <w:lang w:eastAsia="ru-RU"/>
    </w:rPr>
  </w:style>
  <w:style w:type="paragraph" w:customStyle="1" w:styleId="1CharCharCharCharCharCharCharChar">
    <w:name w:val="Знак Знак Знак1 Char Char Знак Знак Знак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
    <w:name w:val="Char Char Знак Знак1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CharCharCharCharCharCharCharChar">
    <w:name w:val="Char Char Знак Знак Char Char Знак Знак1 Знак Знак Знак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
    <w:name w:val="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c">
    <w:name w:val="Краткий обратный адрес"/>
    <w:basedOn w:val="aff6"/>
    <w:uiPriority w:val="99"/>
    <w:qFormat/>
    <w:rsid w:val="004176F8"/>
    <w:rPr>
      <w:rFonts w:ascii="Calibri" w:hAnsi="Calibri" w:cs="Calibri"/>
      <w:sz w:val="20"/>
      <w:szCs w:val="20"/>
    </w:rPr>
  </w:style>
  <w:style w:type="paragraph" w:customStyle="1" w:styleId="affffffffffffffffffffffffffd">
    <w:name w:val="#Таблица текст"/>
    <w:basedOn w:val="aff6"/>
    <w:uiPriority w:val="99"/>
    <w:qFormat/>
    <w:rsid w:val="004176F8"/>
    <w:rPr>
      <w:rFonts w:ascii="Calibri" w:hAnsi="Calibri" w:cs="Calibri"/>
      <w:sz w:val="20"/>
      <w:szCs w:val="20"/>
    </w:rPr>
  </w:style>
  <w:style w:type="paragraph" w:customStyle="1" w:styleId="fr10">
    <w:name w:val="fr1"/>
    <w:basedOn w:val="aff6"/>
    <w:uiPriority w:val="99"/>
    <w:qFormat/>
    <w:rsid w:val="004176F8"/>
    <w:pPr>
      <w:autoSpaceDE w:val="0"/>
      <w:autoSpaceDN w:val="0"/>
      <w:spacing w:before="180"/>
      <w:jc w:val="center"/>
    </w:pPr>
    <w:rPr>
      <w:rFonts w:ascii="Arial" w:hAnsi="Arial" w:cs="Arial"/>
      <w:sz w:val="20"/>
      <w:szCs w:val="20"/>
    </w:rPr>
  </w:style>
  <w:style w:type="paragraph" w:customStyle="1" w:styleId="CharCharCharChar0">
    <w:name w:val="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
    <w:name w:val="Char Char Знак Знак1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fffffffffb">
    <w:name w:val="Знак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
    <w:name w:val="Знак Знак4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1">
    <w:name w:val="Знак Знак4 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30">
    <w:name w:val="Знак Знак Char Char3"/>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6">
    <w:name w:val="Знак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1">
    <w:name w:val="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e">
    <w:name w:val="Списки"/>
    <w:basedOn w:val="aff6"/>
    <w:uiPriority w:val="99"/>
    <w:qFormat/>
    <w:rsid w:val="004176F8"/>
    <w:pPr>
      <w:tabs>
        <w:tab w:val="left" w:pos="1260"/>
      </w:tabs>
      <w:spacing w:before="120" w:after="120"/>
      <w:jc w:val="both"/>
    </w:pPr>
    <w:rPr>
      <w:rFonts w:ascii="Calibri" w:hAnsi="Calibri" w:cs="Calibri"/>
    </w:rPr>
  </w:style>
  <w:style w:type="paragraph" w:customStyle="1" w:styleId="BodyText32">
    <w:name w:val="Body Text 32"/>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CharChar20">
    <w:name w:val="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2">
    <w:name w:val="Char Char Знак Знак 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1">
    <w:name w:val="Char Char Знак Знак1 Char Char Знак Знак Char Char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2">
    <w:name w:val="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33">
    <w:name w:val="Body Text 33"/>
    <w:basedOn w:val="aff6"/>
    <w:uiPriority w:val="99"/>
    <w:qFormat/>
    <w:rsid w:val="004176F8"/>
    <w:pPr>
      <w:widowControl w:val="0"/>
      <w:spacing w:after="120"/>
      <w:ind w:left="283" w:firstLine="720"/>
      <w:jc w:val="both"/>
    </w:pPr>
    <w:rPr>
      <w:rFonts w:ascii="Arial" w:hAnsi="Arial" w:cs="Arial"/>
    </w:rPr>
  </w:style>
  <w:style w:type="paragraph" w:customStyle="1" w:styleId="BodyText11">
    <w:name w:val="Body Text1"/>
    <w:basedOn w:val="aff6"/>
    <w:uiPriority w:val="99"/>
    <w:qFormat/>
    <w:rsid w:val="004176F8"/>
    <w:pPr>
      <w:spacing w:after="120"/>
      <w:jc w:val="both"/>
    </w:pPr>
    <w:rPr>
      <w:rFonts w:ascii="Calibri" w:hAnsi="Calibri" w:cs="Calibri"/>
    </w:rPr>
  </w:style>
  <w:style w:type="paragraph" w:customStyle="1" w:styleId="CharChar7">
    <w:name w:val="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3">
    <w:name w:val="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
    <w:name w:val="Знак Знак Знак1 Char Char Знак Знак Знак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0">
    <w:name w:val="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1">
    <w:name w:val="Знак Знак Знак1 Char Char Знак Знак Знак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3">
    <w:name w:val="Char Char1 Знак Знак"/>
    <w:basedOn w:val="aff6"/>
    <w:autoRedefine/>
    <w:uiPriority w:val="99"/>
    <w:qFormat/>
    <w:rsid w:val="004176F8"/>
    <w:pPr>
      <w:ind w:firstLine="567"/>
      <w:jc w:val="both"/>
    </w:pPr>
    <w:rPr>
      <w:rFonts w:ascii="Calibri" w:hAnsi="Calibri" w:cs="Calibri"/>
    </w:rPr>
  </w:style>
  <w:style w:type="paragraph" w:customStyle="1" w:styleId="1CharChar0">
    <w:name w:val="Знак Знак Знак1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CharChar70">
    <w:name w:val="Char Char7"/>
    <w:uiPriority w:val="99"/>
    <w:semiHidden/>
    <w:locked/>
    <w:rsid w:val="004176F8"/>
    <w:rPr>
      <w:rFonts w:ascii="Arial" w:hAnsi="Arial" w:cs="Arial"/>
      <w:b/>
      <w:bCs/>
      <w:i/>
      <w:iCs/>
      <w:sz w:val="28"/>
      <w:szCs w:val="28"/>
      <w:lang w:val="ru-RU" w:eastAsia="ru-RU"/>
    </w:rPr>
  </w:style>
  <w:style w:type="character" w:customStyle="1" w:styleId="CharChar60">
    <w:name w:val="Char Char6"/>
    <w:uiPriority w:val="99"/>
    <w:locked/>
    <w:rsid w:val="004176F8"/>
    <w:rPr>
      <w:b/>
      <w:bCs/>
      <w:color w:val="000000"/>
      <w:sz w:val="28"/>
      <w:szCs w:val="28"/>
      <w:lang w:val="ru-RU" w:eastAsia="ru-RU"/>
    </w:rPr>
  </w:style>
  <w:style w:type="character" w:customStyle="1" w:styleId="CharChar50">
    <w:name w:val="Char Char5"/>
    <w:uiPriority w:val="99"/>
    <w:semiHidden/>
    <w:locked/>
    <w:rsid w:val="004176F8"/>
    <w:rPr>
      <w:b/>
      <w:bCs/>
      <w:sz w:val="28"/>
      <w:szCs w:val="28"/>
      <w:lang w:val="ru-RU" w:eastAsia="ru-RU"/>
    </w:rPr>
  </w:style>
  <w:style w:type="paragraph" w:customStyle="1" w:styleId="CharCharCharCharCharChar">
    <w:name w:val="Знак Знак Char Char Знак Знак Char Char Знак Знак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EmailStyle1591">
    <w:name w:val="EmailStyle1591"/>
    <w:uiPriority w:val="99"/>
    <w:semiHidden/>
    <w:rsid w:val="004176F8"/>
    <w:rPr>
      <w:rFonts w:ascii="Arial" w:hAnsi="Arial" w:cs="Arial"/>
      <w:color w:val="auto"/>
      <w:sz w:val="20"/>
      <w:szCs w:val="20"/>
    </w:rPr>
  </w:style>
  <w:style w:type="paragraph" w:customStyle="1" w:styleId="CharChar110">
    <w:name w:val="Char Char1 Знак Знак1"/>
    <w:basedOn w:val="aff6"/>
    <w:autoRedefine/>
    <w:uiPriority w:val="99"/>
    <w:qFormat/>
    <w:rsid w:val="004176F8"/>
    <w:pPr>
      <w:ind w:firstLine="567"/>
      <w:jc w:val="both"/>
    </w:pPr>
    <w:rPr>
      <w:rFonts w:ascii="Calibri" w:hAnsi="Calibri" w:cs="Calibri"/>
    </w:rPr>
  </w:style>
  <w:style w:type="paragraph" w:customStyle="1" w:styleId="CharChar9">
    <w:name w:val="Char Char9"/>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f">
    <w:name w:val="Ïóíêò"/>
    <w:basedOn w:val="aff6"/>
    <w:uiPriority w:val="99"/>
    <w:qFormat/>
    <w:rsid w:val="004176F8"/>
    <w:pPr>
      <w:jc w:val="both"/>
    </w:pPr>
    <w:rPr>
      <w:rFonts w:ascii="Calibri" w:hAnsi="Calibri" w:cs="Calibri"/>
    </w:rPr>
  </w:style>
  <w:style w:type="paragraph" w:customStyle="1" w:styleId="CharChar8">
    <w:name w:val="Char Char8"/>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25">
    <w:name w:val="Body Text 25"/>
    <w:basedOn w:val="aff6"/>
    <w:uiPriority w:val="99"/>
    <w:qFormat/>
    <w:rsid w:val="004176F8"/>
    <w:pPr>
      <w:widowControl w:val="0"/>
      <w:spacing w:after="120"/>
      <w:ind w:left="283" w:firstLine="720"/>
      <w:jc w:val="both"/>
    </w:pPr>
    <w:rPr>
      <w:rFonts w:ascii="Arial" w:hAnsi="Arial" w:cs="Arial"/>
    </w:rPr>
  </w:style>
  <w:style w:type="character" w:customStyle="1" w:styleId="EmailStyle1741">
    <w:name w:val="EmailStyle1741"/>
    <w:uiPriority w:val="99"/>
    <w:semiHidden/>
    <w:rsid w:val="004176F8"/>
    <w:rPr>
      <w:rFonts w:ascii="Arial" w:hAnsi="Arial" w:cs="Arial"/>
      <w:color w:val="auto"/>
      <w:sz w:val="20"/>
      <w:szCs w:val="20"/>
    </w:rPr>
  </w:style>
  <w:style w:type="character" w:customStyle="1" w:styleId="Heading5Char1">
    <w:name w:val="Heading 5 Char1"/>
    <w:uiPriority w:val="99"/>
    <w:locked/>
    <w:rsid w:val="004176F8"/>
    <w:rPr>
      <w:b/>
      <w:bCs/>
      <w:sz w:val="28"/>
      <w:szCs w:val="28"/>
      <w:shd w:val="clear" w:color="auto" w:fill="FFFFFF"/>
    </w:rPr>
  </w:style>
  <w:style w:type="character" w:customStyle="1" w:styleId="BodyTextIndent2Char2">
    <w:name w:val="Body Text Indent 2 Char2"/>
    <w:aliases w:val="Знак Char2,Основной текст с отступом 2 Знак Char2,Знак Знак Знак Знак Знак Char2,Знак Знак Знак Знак Char2,Знак Знак Знак Знак Знак Знак Знак Знак Знак Знак Знак Char1,Основной текст с отступом 2 Зна Char2"/>
    <w:uiPriority w:val="99"/>
    <w:locked/>
    <w:rsid w:val="004176F8"/>
    <w:rPr>
      <w:sz w:val="24"/>
      <w:szCs w:val="24"/>
      <w:lang w:val="ru-RU" w:eastAsia="ru-RU"/>
    </w:rPr>
  </w:style>
  <w:style w:type="character" w:customStyle="1" w:styleId="Heading5Char2">
    <w:name w:val="Heading 5 Char2"/>
    <w:uiPriority w:val="99"/>
    <w:locked/>
    <w:rsid w:val="004176F8"/>
    <w:rPr>
      <w:sz w:val="24"/>
      <w:szCs w:val="24"/>
      <w:lang w:val="ru-RU" w:eastAsia="ru-RU"/>
    </w:rPr>
  </w:style>
  <w:style w:type="paragraph" w:customStyle="1" w:styleId="2ffffff5">
    <w:name w:val="Рецензия2"/>
    <w:hidden/>
    <w:uiPriority w:val="99"/>
    <w:semiHidden/>
    <w:qFormat/>
    <w:rsid w:val="004176F8"/>
    <w:rPr>
      <w:rFonts w:ascii="Calibri" w:hAnsi="Calibri" w:cs="Calibri"/>
      <w:lang w:val="en-US"/>
    </w:rPr>
  </w:style>
  <w:style w:type="character" w:customStyle="1" w:styleId="giant-blue1">
    <w:name w:val="giant-blue1"/>
    <w:uiPriority w:val="99"/>
    <w:rsid w:val="004176F8"/>
    <w:rPr>
      <w:rFonts w:ascii="Arial" w:hAnsi="Arial" w:cs="Arial"/>
      <w:b/>
      <w:bCs/>
      <w:color w:val="auto"/>
      <w:sz w:val="39"/>
      <w:szCs w:val="39"/>
    </w:rPr>
  </w:style>
  <w:style w:type="character" w:customStyle="1" w:styleId="acnt-021">
    <w:name w:val="acnt-021"/>
    <w:uiPriority w:val="99"/>
    <w:rsid w:val="004176F8"/>
    <w:rPr>
      <w:b/>
      <w:bCs/>
      <w:color w:val="auto"/>
      <w:sz w:val="21"/>
      <w:szCs w:val="21"/>
    </w:rPr>
  </w:style>
  <w:style w:type="character" w:customStyle="1" w:styleId="iceouttxt1">
    <w:name w:val="iceouttxt1"/>
    <w:uiPriority w:val="99"/>
    <w:rsid w:val="004176F8"/>
    <w:rPr>
      <w:rFonts w:ascii="Arial" w:hAnsi="Arial" w:cs="Arial"/>
      <w:color w:val="auto"/>
      <w:sz w:val="17"/>
      <w:szCs w:val="17"/>
    </w:rPr>
  </w:style>
  <w:style w:type="character" w:customStyle="1" w:styleId="blue1">
    <w:name w:val="blue1"/>
    <w:uiPriority w:val="99"/>
    <w:rsid w:val="004176F8"/>
    <w:rPr>
      <w:color w:val="auto"/>
    </w:rPr>
  </w:style>
  <w:style w:type="character" w:customStyle="1" w:styleId="bluebold1">
    <w:name w:val="bluebold1"/>
    <w:uiPriority w:val="99"/>
    <w:rsid w:val="004176F8"/>
    <w:rPr>
      <w:b/>
      <w:bCs/>
      <w:color w:val="auto"/>
    </w:rPr>
  </w:style>
  <w:style w:type="character" w:customStyle="1" w:styleId="icemnuitmlabel5">
    <w:name w:val="icemnuitmlabel5"/>
    <w:uiPriority w:val="99"/>
    <w:rsid w:val="004176F8"/>
  </w:style>
  <w:style w:type="character" w:customStyle="1" w:styleId="iceouttxt56">
    <w:name w:val="iceouttxt56"/>
    <w:uiPriority w:val="99"/>
    <w:rsid w:val="004176F8"/>
    <w:rPr>
      <w:rFonts w:ascii="Arial" w:hAnsi="Arial" w:cs="Arial"/>
      <w:color w:val="auto"/>
      <w:sz w:val="17"/>
      <w:szCs w:val="17"/>
    </w:rPr>
  </w:style>
  <w:style w:type="paragraph" w:customStyle="1" w:styleId="Revision2">
    <w:name w:val="Revision2"/>
    <w:hidden/>
    <w:uiPriority w:val="99"/>
    <w:semiHidden/>
    <w:qFormat/>
    <w:rsid w:val="004176F8"/>
    <w:rPr>
      <w:rFonts w:ascii="Calibri" w:hAnsi="Calibri" w:cs="Calibri"/>
      <w:lang w:val="en-US"/>
    </w:rPr>
  </w:style>
  <w:style w:type="paragraph" w:customStyle="1" w:styleId="iauiai1">
    <w:name w:val="iauiai"/>
    <w:basedOn w:val="aff6"/>
    <w:uiPriority w:val="99"/>
    <w:qFormat/>
    <w:rsid w:val="004176F8"/>
    <w:pPr>
      <w:jc w:val="both"/>
    </w:pPr>
    <w:rPr>
      <w:rFonts w:ascii="Arial" w:hAnsi="Arial" w:cs="Arial"/>
    </w:rPr>
  </w:style>
  <w:style w:type="paragraph" w:customStyle="1" w:styleId="1fffffffffc">
    <w:name w:val="Знак Знак Знак Знак1"/>
    <w:basedOn w:val="aff6"/>
    <w:uiPriority w:val="99"/>
    <w:rsid w:val="004176F8"/>
    <w:pPr>
      <w:spacing w:before="100" w:beforeAutospacing="1" w:after="100" w:afterAutospacing="1"/>
    </w:pPr>
    <w:rPr>
      <w:rFonts w:ascii="Tahoma" w:hAnsi="Tahoma" w:cs="Tahoma"/>
      <w:sz w:val="20"/>
      <w:szCs w:val="20"/>
      <w:lang w:val="en-US" w:eastAsia="en-US"/>
    </w:rPr>
  </w:style>
  <w:style w:type="paragraph" w:customStyle="1" w:styleId="1212">
    <w:name w:val="Знак1 Знак Знак2 Знак1"/>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710">
    <w:name w:val="Знак Знак71"/>
    <w:uiPriority w:val="99"/>
    <w:rsid w:val="004176F8"/>
    <w:rPr>
      <w:sz w:val="28"/>
      <w:szCs w:val="28"/>
      <w:shd w:val="clear" w:color="auto" w:fill="FFFFFF"/>
    </w:rPr>
  </w:style>
  <w:style w:type="paragraph" w:customStyle="1" w:styleId="CharChar22">
    <w:name w:val="Знак Знак Char Char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FontStyle64">
    <w:name w:val="Font Style64"/>
    <w:uiPriority w:val="99"/>
    <w:rsid w:val="004176F8"/>
    <w:rPr>
      <w:rFonts w:ascii="Times New Roman" w:hAnsi="Times New Roman" w:cs="Times New Roman"/>
      <w:sz w:val="30"/>
      <w:szCs w:val="30"/>
    </w:rPr>
  </w:style>
  <w:style w:type="paragraph" w:customStyle="1" w:styleId="Style37">
    <w:name w:val="Style37"/>
    <w:basedOn w:val="aff6"/>
    <w:uiPriority w:val="99"/>
    <w:qFormat/>
    <w:rsid w:val="004176F8"/>
    <w:pPr>
      <w:widowControl w:val="0"/>
      <w:autoSpaceDE w:val="0"/>
      <w:autoSpaceDN w:val="0"/>
      <w:adjustRightInd w:val="0"/>
      <w:spacing w:line="274" w:lineRule="exact"/>
      <w:ind w:firstLine="360"/>
      <w:jc w:val="both"/>
    </w:pPr>
    <w:rPr>
      <w:rFonts w:ascii="Calibri" w:hAnsi="Calibri" w:cs="Calibri"/>
    </w:rPr>
  </w:style>
  <w:style w:type="paragraph" w:customStyle="1" w:styleId="Style39">
    <w:name w:val="Style39"/>
    <w:basedOn w:val="aff6"/>
    <w:uiPriority w:val="99"/>
    <w:qFormat/>
    <w:rsid w:val="004176F8"/>
    <w:pPr>
      <w:widowControl w:val="0"/>
      <w:autoSpaceDE w:val="0"/>
      <w:autoSpaceDN w:val="0"/>
      <w:adjustRightInd w:val="0"/>
      <w:jc w:val="both"/>
    </w:pPr>
    <w:rPr>
      <w:rFonts w:ascii="Calibri" w:hAnsi="Calibri" w:cs="Calibri"/>
    </w:rPr>
  </w:style>
  <w:style w:type="paragraph" w:customStyle="1" w:styleId="22b">
    <w:name w:val="Основной текст 22"/>
    <w:basedOn w:val="aff6"/>
    <w:uiPriority w:val="99"/>
    <w:qFormat/>
    <w:rsid w:val="004176F8"/>
    <w:pPr>
      <w:widowControl w:val="0"/>
      <w:spacing w:after="120"/>
      <w:ind w:left="283" w:firstLine="720"/>
      <w:jc w:val="both"/>
    </w:pPr>
    <w:rPr>
      <w:rFonts w:ascii="Arial" w:hAnsi="Arial" w:cs="Arial"/>
    </w:rPr>
  </w:style>
  <w:style w:type="paragraph" w:customStyle="1" w:styleId="237">
    <w:name w:val="Основной текст 23"/>
    <w:basedOn w:val="aff6"/>
    <w:uiPriority w:val="99"/>
    <w:qFormat/>
    <w:rsid w:val="004176F8"/>
    <w:pPr>
      <w:widowControl w:val="0"/>
      <w:spacing w:after="120"/>
      <w:ind w:left="283" w:firstLine="720"/>
      <w:jc w:val="both"/>
    </w:pPr>
    <w:rPr>
      <w:rFonts w:ascii="Arial" w:hAnsi="Arial" w:cs="Arial"/>
    </w:rPr>
  </w:style>
  <w:style w:type="paragraph" w:customStyle="1" w:styleId="3ffff3">
    <w:name w:val="Знак Знак Знак Знак3"/>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CharChar40">
    <w:name w:val="Знак Знак Char Char4"/>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221">
    <w:name w:val="Знак1 Знак Знак2 Знак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breadcrumb">
    <w:name w:val="breadcrumb"/>
    <w:rsid w:val="004176F8"/>
  </w:style>
  <w:style w:type="character" w:customStyle="1" w:styleId="516">
    <w:name w:val="Заголовок 5 Знак1"/>
    <w:aliases w:val="Char Знак1"/>
    <w:uiPriority w:val="99"/>
    <w:semiHidden/>
    <w:rsid w:val="004176F8"/>
    <w:rPr>
      <w:rFonts w:ascii="Cambria" w:eastAsia="Times New Roman" w:hAnsi="Cambria" w:cs="Times New Roman"/>
      <w:color w:val="243F60"/>
      <w:kern w:val="2"/>
      <w:sz w:val="22"/>
      <w:szCs w:val="22"/>
      <w:lang w:eastAsia="ar-SA"/>
    </w:rPr>
  </w:style>
  <w:style w:type="character" w:customStyle="1" w:styleId="FontStyle25">
    <w:name w:val="Font Style25"/>
    <w:rsid w:val="004176F8"/>
    <w:rPr>
      <w:rFonts w:ascii="Times New Roman" w:hAnsi="Times New Roman" w:cs="Times New Roman"/>
      <w:sz w:val="22"/>
      <w:szCs w:val="22"/>
    </w:rPr>
  </w:style>
  <w:style w:type="character" w:customStyle="1" w:styleId="delimitor">
    <w:name w:val="delimitor"/>
    <w:basedOn w:val="aff7"/>
    <w:rsid w:val="004176F8"/>
  </w:style>
  <w:style w:type="paragraph" w:customStyle="1" w:styleId="264">
    <w:name w:val="Основной текст 26"/>
    <w:basedOn w:val="aff6"/>
    <w:qFormat/>
    <w:rsid w:val="004176F8"/>
    <w:pPr>
      <w:widowControl w:val="0"/>
      <w:spacing w:after="120"/>
      <w:ind w:left="283" w:firstLine="720"/>
      <w:jc w:val="both"/>
    </w:pPr>
    <w:rPr>
      <w:rFonts w:ascii="Arial" w:hAnsi="Arial"/>
      <w:szCs w:val="20"/>
    </w:rPr>
  </w:style>
  <w:style w:type="character" w:customStyle="1" w:styleId="WW8Num1z1">
    <w:name w:val="WW8Num1z1"/>
    <w:uiPriority w:val="99"/>
    <w:rsid w:val="004176F8"/>
    <w:rPr>
      <w:rFonts w:ascii="Courier New" w:hAnsi="Courier New"/>
    </w:rPr>
  </w:style>
  <w:style w:type="character" w:customStyle="1" w:styleId="WW8Num1z2">
    <w:name w:val="WW8Num1z2"/>
    <w:uiPriority w:val="99"/>
    <w:rsid w:val="004176F8"/>
    <w:rPr>
      <w:rFonts w:ascii="Wingdings" w:hAnsi="Wingdings"/>
    </w:rPr>
  </w:style>
  <w:style w:type="character" w:customStyle="1" w:styleId="WW8Num1z3">
    <w:name w:val="WW8Num1z3"/>
    <w:uiPriority w:val="99"/>
    <w:rsid w:val="004176F8"/>
    <w:rPr>
      <w:rFonts w:ascii="Symbol" w:hAnsi="Symbol"/>
    </w:rPr>
  </w:style>
  <w:style w:type="character" w:customStyle="1" w:styleId="WW8Num4z1">
    <w:name w:val="WW8Num4z1"/>
    <w:uiPriority w:val="99"/>
    <w:rsid w:val="004176F8"/>
    <w:rPr>
      <w:rFonts w:ascii="Courier New" w:hAnsi="Courier New"/>
    </w:rPr>
  </w:style>
  <w:style w:type="character" w:customStyle="1" w:styleId="WW8Num4z2">
    <w:name w:val="WW8Num4z2"/>
    <w:uiPriority w:val="99"/>
    <w:rsid w:val="004176F8"/>
    <w:rPr>
      <w:rFonts w:ascii="Wingdings" w:hAnsi="Wingdings"/>
    </w:rPr>
  </w:style>
  <w:style w:type="character" w:customStyle="1" w:styleId="WW8Num4z3">
    <w:name w:val="WW8Num4z3"/>
    <w:uiPriority w:val="99"/>
    <w:rsid w:val="004176F8"/>
    <w:rPr>
      <w:rFonts w:ascii="Symbol" w:hAnsi="Symbol"/>
    </w:rPr>
  </w:style>
  <w:style w:type="character" w:customStyle="1" w:styleId="WW8Num6z1">
    <w:name w:val="WW8Num6z1"/>
    <w:uiPriority w:val="99"/>
    <w:rsid w:val="004176F8"/>
    <w:rPr>
      <w:rFonts w:ascii="Courier New" w:hAnsi="Courier New"/>
    </w:rPr>
  </w:style>
  <w:style w:type="character" w:customStyle="1" w:styleId="WW8Num6z2">
    <w:name w:val="WW8Num6z2"/>
    <w:uiPriority w:val="99"/>
    <w:rsid w:val="004176F8"/>
    <w:rPr>
      <w:rFonts w:ascii="Wingdings" w:hAnsi="Wingdings"/>
    </w:rPr>
  </w:style>
  <w:style w:type="character" w:customStyle="1" w:styleId="WW8Num6z3">
    <w:name w:val="WW8Num6z3"/>
    <w:uiPriority w:val="99"/>
    <w:rsid w:val="004176F8"/>
    <w:rPr>
      <w:rFonts w:ascii="Symbol" w:hAnsi="Symbol"/>
    </w:rPr>
  </w:style>
  <w:style w:type="character" w:customStyle="1" w:styleId="WW8Num7z2">
    <w:name w:val="WW8Num7z2"/>
    <w:uiPriority w:val="99"/>
    <w:rsid w:val="004176F8"/>
    <w:rPr>
      <w:rFonts w:ascii="Wingdings" w:hAnsi="Wingdings"/>
    </w:rPr>
  </w:style>
  <w:style w:type="character" w:customStyle="1" w:styleId="WW8Num9z2">
    <w:name w:val="WW8Num9z2"/>
    <w:uiPriority w:val="99"/>
    <w:rsid w:val="004176F8"/>
    <w:rPr>
      <w:rFonts w:ascii="Wingdings" w:hAnsi="Wingdings"/>
    </w:rPr>
  </w:style>
  <w:style w:type="character" w:customStyle="1" w:styleId="WW8Num9z3">
    <w:name w:val="WW8Num9z3"/>
    <w:uiPriority w:val="99"/>
    <w:rsid w:val="004176F8"/>
    <w:rPr>
      <w:rFonts w:ascii="Symbol" w:hAnsi="Symbol"/>
    </w:rPr>
  </w:style>
  <w:style w:type="character" w:customStyle="1" w:styleId="WW8Num13z1">
    <w:name w:val="WW8Num13z1"/>
    <w:uiPriority w:val="99"/>
    <w:rsid w:val="004176F8"/>
    <w:rPr>
      <w:rFonts w:ascii="Courier New" w:hAnsi="Courier New"/>
    </w:rPr>
  </w:style>
  <w:style w:type="character" w:customStyle="1" w:styleId="WW8Num13z2">
    <w:name w:val="WW8Num13z2"/>
    <w:uiPriority w:val="99"/>
    <w:rsid w:val="004176F8"/>
    <w:rPr>
      <w:rFonts w:ascii="Wingdings" w:hAnsi="Wingdings"/>
    </w:rPr>
  </w:style>
  <w:style w:type="character" w:customStyle="1" w:styleId="WW8Num13z3">
    <w:name w:val="WW8Num13z3"/>
    <w:uiPriority w:val="99"/>
    <w:rsid w:val="004176F8"/>
    <w:rPr>
      <w:rFonts w:ascii="Symbol" w:hAnsi="Symbol"/>
    </w:rPr>
  </w:style>
  <w:style w:type="character" w:customStyle="1" w:styleId="WW8Num15z1">
    <w:name w:val="WW8Num15z1"/>
    <w:uiPriority w:val="99"/>
    <w:rsid w:val="004176F8"/>
    <w:rPr>
      <w:rFonts w:ascii="Courier New" w:hAnsi="Courier New"/>
    </w:rPr>
  </w:style>
  <w:style w:type="character" w:customStyle="1" w:styleId="WW8Num15z2">
    <w:name w:val="WW8Num15z2"/>
    <w:uiPriority w:val="99"/>
    <w:rsid w:val="004176F8"/>
    <w:rPr>
      <w:rFonts w:ascii="Wingdings" w:hAnsi="Wingdings"/>
    </w:rPr>
  </w:style>
  <w:style w:type="character" w:customStyle="1" w:styleId="WW8Num15z3">
    <w:name w:val="WW8Num15z3"/>
    <w:uiPriority w:val="99"/>
    <w:rsid w:val="004176F8"/>
    <w:rPr>
      <w:rFonts w:ascii="Symbol" w:hAnsi="Symbol"/>
    </w:rPr>
  </w:style>
  <w:style w:type="character" w:customStyle="1" w:styleId="WW8Num17z1">
    <w:name w:val="WW8Num17z1"/>
    <w:uiPriority w:val="99"/>
    <w:rsid w:val="004176F8"/>
    <w:rPr>
      <w:rFonts w:ascii="Courier New" w:hAnsi="Courier New"/>
    </w:rPr>
  </w:style>
  <w:style w:type="character" w:customStyle="1" w:styleId="WW8Num17z3">
    <w:name w:val="WW8Num17z3"/>
    <w:uiPriority w:val="99"/>
    <w:rsid w:val="004176F8"/>
    <w:rPr>
      <w:rFonts w:ascii="Symbol" w:hAnsi="Symbol"/>
    </w:rPr>
  </w:style>
  <w:style w:type="character" w:customStyle="1" w:styleId="WW8Num21z2">
    <w:name w:val="WW8Num21z2"/>
    <w:uiPriority w:val="99"/>
    <w:rsid w:val="004176F8"/>
    <w:rPr>
      <w:rFonts w:ascii="Wingdings" w:hAnsi="Wingdings"/>
    </w:rPr>
  </w:style>
  <w:style w:type="character" w:customStyle="1" w:styleId="WW8Num21z3">
    <w:name w:val="WW8Num21z3"/>
    <w:uiPriority w:val="99"/>
    <w:rsid w:val="004176F8"/>
    <w:rPr>
      <w:rFonts w:ascii="Symbol" w:hAnsi="Symbol"/>
    </w:rPr>
  </w:style>
  <w:style w:type="character" w:customStyle="1" w:styleId="i-text-lowcase">
    <w:name w:val="i-text-lowcase"/>
    <w:basedOn w:val="aff7"/>
    <w:rsid w:val="004176F8"/>
  </w:style>
  <w:style w:type="paragraph" w:customStyle="1" w:styleId="spectitle">
    <w:name w:val="spectitle"/>
    <w:basedOn w:val="aff6"/>
    <w:qFormat/>
    <w:rsid w:val="004176F8"/>
    <w:pPr>
      <w:spacing w:before="100" w:beforeAutospacing="1" w:after="100" w:afterAutospacing="1"/>
    </w:pPr>
  </w:style>
  <w:style w:type="character" w:customStyle="1" w:styleId="FontStyle26">
    <w:name w:val="Font Style26"/>
    <w:uiPriority w:val="99"/>
    <w:rsid w:val="004176F8"/>
    <w:rPr>
      <w:rFonts w:ascii="Times New Roman" w:hAnsi="Times New Roman"/>
      <w:sz w:val="20"/>
    </w:rPr>
  </w:style>
  <w:style w:type="character" w:customStyle="1" w:styleId="Bodytext5">
    <w:name w:val="Body text_"/>
    <w:rsid w:val="004176F8"/>
    <w:rPr>
      <w:sz w:val="23"/>
      <w:szCs w:val="23"/>
      <w:shd w:val="clear" w:color="auto" w:fill="FFFFFF"/>
    </w:rPr>
  </w:style>
  <w:style w:type="paragraph" w:customStyle="1" w:styleId="Style12">
    <w:name w:val="Style12"/>
    <w:basedOn w:val="aff6"/>
    <w:uiPriority w:val="99"/>
    <w:qFormat/>
    <w:rsid w:val="004176F8"/>
    <w:pPr>
      <w:widowControl w:val="0"/>
      <w:autoSpaceDE w:val="0"/>
      <w:autoSpaceDN w:val="0"/>
      <w:adjustRightInd w:val="0"/>
      <w:spacing w:line="1174" w:lineRule="exact"/>
    </w:pPr>
    <w:rPr>
      <w:rFonts w:ascii="Segoe UI" w:hAnsi="Segoe UI" w:cs="Segoe UI"/>
    </w:rPr>
  </w:style>
  <w:style w:type="paragraph" w:customStyle="1" w:styleId="orderhtext">
    <w:name w:val="orderh_text"/>
    <w:basedOn w:val="aff6"/>
    <w:qFormat/>
    <w:rsid w:val="004176F8"/>
    <w:pPr>
      <w:spacing w:after="41"/>
      <w:textAlignment w:val="baseline"/>
    </w:pPr>
    <w:rPr>
      <w:rFonts w:ascii="Arial" w:hAnsi="Arial" w:cs="Arial"/>
      <w:b/>
      <w:bCs/>
      <w:color w:val="999999"/>
      <w:sz w:val="18"/>
      <w:szCs w:val="18"/>
    </w:rPr>
  </w:style>
  <w:style w:type="character" w:styleId="afffffffffffffffffffffffffff0">
    <w:name w:val="Subtle Emphasis"/>
    <w:uiPriority w:val="19"/>
    <w:qFormat/>
    <w:rsid w:val="004176F8"/>
    <w:rPr>
      <w:i/>
      <w:iCs/>
      <w:color w:val="808080"/>
    </w:rPr>
  </w:style>
  <w:style w:type="paragraph" w:customStyle="1" w:styleId="normaltext">
    <w:name w:val="normaltext"/>
    <w:basedOn w:val="aff6"/>
    <w:qFormat/>
    <w:rsid w:val="004176F8"/>
    <w:pPr>
      <w:spacing w:before="100" w:beforeAutospacing="1" w:after="100" w:afterAutospacing="1"/>
    </w:pPr>
  </w:style>
  <w:style w:type="character" w:customStyle="1" w:styleId="2BookAntiqua65pt">
    <w:name w:val="Основной текст (2) + Book Antiqua;6;5 pt"/>
    <w:rsid w:val="004176F8"/>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wrapword">
    <w:name w:val="wrap_word"/>
    <w:basedOn w:val="aff7"/>
    <w:rsid w:val="004176F8"/>
  </w:style>
  <w:style w:type="character" w:customStyle="1" w:styleId="2TimesNewRoman12pt">
    <w:name w:val="Основной текст (2) + Times New Roman;12 pt;Курсив"/>
    <w:rsid w:val="004176F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normalbullet1gif">
    <w:name w:val="normalbullet1.gif"/>
    <w:basedOn w:val="aff6"/>
    <w:qFormat/>
    <w:rsid w:val="004176F8"/>
    <w:pPr>
      <w:spacing w:before="100" w:beforeAutospacing="1" w:after="100" w:afterAutospacing="1"/>
    </w:pPr>
  </w:style>
  <w:style w:type="paragraph" w:customStyle="1" w:styleId="normalbullet3gif">
    <w:name w:val="normalbullet3.gif"/>
    <w:basedOn w:val="aff6"/>
    <w:qFormat/>
    <w:rsid w:val="004176F8"/>
    <w:pPr>
      <w:spacing w:before="100" w:beforeAutospacing="1" w:after="100" w:afterAutospacing="1"/>
    </w:pPr>
  </w:style>
  <w:style w:type="paragraph" w:customStyle="1" w:styleId="msonormalbullet2gif">
    <w:name w:val="msonormalbullet2.gif"/>
    <w:basedOn w:val="aff6"/>
    <w:qFormat/>
    <w:rsid w:val="004176F8"/>
    <w:pPr>
      <w:spacing w:before="100" w:beforeAutospacing="1" w:after="100" w:afterAutospacing="1"/>
    </w:pPr>
  </w:style>
  <w:style w:type="paragraph" w:customStyle="1" w:styleId="1bullet1gif">
    <w:name w:val="1bullet1.gif"/>
    <w:basedOn w:val="aff6"/>
    <w:qFormat/>
    <w:rsid w:val="004176F8"/>
    <w:pPr>
      <w:spacing w:before="100" w:beforeAutospacing="1" w:after="100" w:afterAutospacing="1"/>
    </w:pPr>
  </w:style>
  <w:style w:type="paragraph" w:customStyle="1" w:styleId="1bullet3gif">
    <w:name w:val="1bullet3.gif"/>
    <w:basedOn w:val="aff6"/>
    <w:qFormat/>
    <w:rsid w:val="004176F8"/>
    <w:pPr>
      <w:spacing w:before="100" w:beforeAutospacing="1" w:after="100" w:afterAutospacing="1"/>
    </w:pPr>
  </w:style>
  <w:style w:type="character" w:customStyle="1" w:styleId="rvts6">
    <w:name w:val="rvts6"/>
    <w:uiPriority w:val="99"/>
    <w:rsid w:val="004176F8"/>
    <w:rPr>
      <w:rFonts w:ascii="Times New Roman" w:hAnsi="Times New Roman" w:cs="Times New Roman" w:hint="default"/>
    </w:rPr>
  </w:style>
  <w:style w:type="character" w:customStyle="1" w:styleId="tgc">
    <w:name w:val="_tgc"/>
    <w:basedOn w:val="aff7"/>
    <w:rsid w:val="004176F8"/>
  </w:style>
  <w:style w:type="character" w:customStyle="1" w:styleId="mismatch">
    <w:name w:val="mismatch"/>
    <w:basedOn w:val="aff7"/>
    <w:rsid w:val="004176F8"/>
  </w:style>
  <w:style w:type="character" w:customStyle="1" w:styleId="CharStyle12">
    <w:name w:val="Char Style 12"/>
    <w:link w:val="Style11"/>
    <w:rsid w:val="004176F8"/>
    <w:rPr>
      <w:sz w:val="23"/>
      <w:szCs w:val="23"/>
      <w:shd w:val="clear" w:color="auto" w:fill="FFFFFF"/>
    </w:rPr>
  </w:style>
  <w:style w:type="paragraph" w:customStyle="1" w:styleId="Style11">
    <w:name w:val="Style 11"/>
    <w:basedOn w:val="aff6"/>
    <w:link w:val="CharStyle12"/>
    <w:qFormat/>
    <w:rsid w:val="004176F8"/>
    <w:pPr>
      <w:widowControl w:val="0"/>
      <w:shd w:val="clear" w:color="auto" w:fill="FFFFFF"/>
      <w:spacing w:line="274" w:lineRule="exact"/>
      <w:ind w:hanging="360"/>
      <w:jc w:val="both"/>
    </w:pPr>
    <w:rPr>
      <w:sz w:val="23"/>
      <w:szCs w:val="23"/>
    </w:rPr>
  </w:style>
  <w:style w:type="numbering" w:customStyle="1" w:styleId="WWNum13">
    <w:name w:val="WWNum13"/>
    <w:basedOn w:val="aff9"/>
    <w:rsid w:val="004176F8"/>
  </w:style>
  <w:style w:type="numbering" w:customStyle="1" w:styleId="WWNum21">
    <w:name w:val="WWNum21"/>
    <w:basedOn w:val="aff9"/>
    <w:rsid w:val="004176F8"/>
  </w:style>
  <w:style w:type="numbering" w:customStyle="1" w:styleId="WWNum31">
    <w:name w:val="WWNum31"/>
    <w:basedOn w:val="aff9"/>
    <w:rsid w:val="004176F8"/>
  </w:style>
  <w:style w:type="numbering" w:customStyle="1" w:styleId="WWNum51">
    <w:name w:val="WWNum51"/>
    <w:basedOn w:val="aff9"/>
    <w:rsid w:val="004176F8"/>
  </w:style>
  <w:style w:type="numbering" w:customStyle="1" w:styleId="WWNum61">
    <w:name w:val="WWNum61"/>
    <w:basedOn w:val="aff9"/>
    <w:rsid w:val="004176F8"/>
  </w:style>
  <w:style w:type="numbering" w:customStyle="1" w:styleId="WWNum111">
    <w:name w:val="WWNum111"/>
    <w:basedOn w:val="aff9"/>
    <w:rsid w:val="004176F8"/>
  </w:style>
  <w:style w:type="numbering" w:customStyle="1" w:styleId="WWNum121">
    <w:name w:val="WWNum121"/>
    <w:rsid w:val="004176F8"/>
  </w:style>
  <w:style w:type="numbering" w:customStyle="1" w:styleId="1111111">
    <w:name w:val="1 / 1.1 / 1.1.11"/>
    <w:basedOn w:val="aff9"/>
    <w:next w:val="111111"/>
    <w:uiPriority w:val="99"/>
    <w:unhideWhenUsed/>
    <w:rsid w:val="004176F8"/>
  </w:style>
  <w:style w:type="character" w:customStyle="1" w:styleId="ttl">
    <w:name w:val="ttl"/>
    <w:basedOn w:val="aff7"/>
    <w:rsid w:val="004176F8"/>
  </w:style>
  <w:style w:type="character" w:customStyle="1" w:styleId="prm">
    <w:name w:val="prm"/>
    <w:basedOn w:val="aff7"/>
    <w:rsid w:val="004176F8"/>
  </w:style>
  <w:style w:type="character" w:customStyle="1" w:styleId="icon">
    <w:name w:val="icon"/>
    <w:basedOn w:val="aff7"/>
    <w:rsid w:val="004176F8"/>
  </w:style>
  <w:style w:type="paragraph" w:customStyle="1" w:styleId="Normal00">
    <w:name w:val="Normal0"/>
    <w:qFormat/>
    <w:rsid w:val="004176F8"/>
    <w:pPr>
      <w:spacing w:after="200" w:line="276" w:lineRule="auto"/>
    </w:pPr>
    <w:rPr>
      <w:rFonts w:ascii="Calibri" w:eastAsia="Calibri" w:hAnsi="Calibri" w:cs="Calibri"/>
      <w:sz w:val="22"/>
      <w:szCs w:val="22"/>
    </w:rPr>
  </w:style>
  <w:style w:type="table" w:customStyle="1" w:styleId="NormalTable0">
    <w:name w:val="Normal Table0"/>
    <w:uiPriority w:val="99"/>
    <w:semiHidden/>
    <w:unhideWhenUsed/>
    <w:rsid w:val="004176F8"/>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character" w:customStyle="1" w:styleId="b-col2">
    <w:name w:val="b-col2"/>
    <w:basedOn w:val="aff7"/>
    <w:rsid w:val="004176F8"/>
  </w:style>
  <w:style w:type="character" w:customStyle="1" w:styleId="i-dib">
    <w:name w:val="i-dib"/>
    <w:basedOn w:val="aff7"/>
    <w:rsid w:val="004176F8"/>
  </w:style>
  <w:style w:type="character" w:customStyle="1" w:styleId="i-pl51">
    <w:name w:val="i-pl51"/>
    <w:basedOn w:val="aff7"/>
    <w:rsid w:val="004176F8"/>
  </w:style>
  <w:style w:type="character" w:customStyle="1" w:styleId="n-product-specname-inner">
    <w:name w:val="n-product-spec__name-inner"/>
    <w:basedOn w:val="aff7"/>
    <w:rsid w:val="004176F8"/>
  </w:style>
  <w:style w:type="character" w:customStyle="1" w:styleId="n-product-specvalue-inner">
    <w:name w:val="n-product-spec__value-inner"/>
    <w:basedOn w:val="aff7"/>
    <w:rsid w:val="004176F8"/>
  </w:style>
  <w:style w:type="character" w:styleId="afffffffffffffffffffffffffff1">
    <w:name w:val="Placeholder Text"/>
    <w:uiPriority w:val="99"/>
    <w:semiHidden/>
    <w:rsid w:val="004176F8"/>
    <w:rPr>
      <w:color w:val="808080"/>
    </w:rPr>
  </w:style>
  <w:style w:type="table" w:customStyle="1" w:styleId="107">
    <w:name w:val="Сетка таблицы10"/>
    <w:basedOn w:val="aff8"/>
    <w:next w:val="affff2"/>
    <w:uiPriority w:val="59"/>
    <w:rsid w:val="005F0218"/>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ffff2">
    <w:name w:val="Другое"/>
    <w:basedOn w:val="aff6"/>
    <w:link w:val="afffffffffffffffffffffffffff3"/>
    <w:qFormat/>
    <w:rsid w:val="005F0218"/>
    <w:pPr>
      <w:widowControl w:val="0"/>
      <w:suppressAutoHyphens/>
      <w:ind w:firstLine="567"/>
      <w:jc w:val="both"/>
    </w:pPr>
    <w:rPr>
      <w:sz w:val="28"/>
      <w:szCs w:val="28"/>
    </w:rPr>
  </w:style>
  <w:style w:type="table" w:customStyle="1" w:styleId="12b">
    <w:name w:val="Сетка таблицы12"/>
    <w:basedOn w:val="aff8"/>
    <w:next w:val="affff2"/>
    <w:uiPriority w:val="59"/>
    <w:rsid w:val="00E76560"/>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ff8"/>
    <w:next w:val="affff2"/>
    <w:uiPriority w:val="59"/>
    <w:rsid w:val="0041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Интервал 1 pt"/>
    <w:rsid w:val="00417C76"/>
    <w:rPr>
      <w:rFonts w:ascii="Times New Roman" w:eastAsia="Times New Roman" w:hAnsi="Times New Roman" w:cs="Times New Roman"/>
      <w:b w:val="0"/>
      <w:bCs w:val="0"/>
      <w:color w:val="000000"/>
      <w:spacing w:val="20"/>
      <w:w w:val="100"/>
      <w:position w:val="0"/>
      <w:sz w:val="28"/>
      <w:szCs w:val="28"/>
      <w:shd w:val="clear" w:color="auto" w:fill="FFFFFF"/>
      <w:lang w:val="ru-RU" w:eastAsia="ru-RU" w:bidi="ru-RU"/>
    </w:rPr>
  </w:style>
  <w:style w:type="character" w:customStyle="1" w:styleId="1fffffffffd">
    <w:name w:val="Верхний колонтитул Знак1"/>
    <w:aliases w:val="Linie Знак1,header Знак1,Header/Footer Знак1,header odd Знак1,Hyphen Знак1,הנדון Знак1"/>
    <w:uiPriority w:val="99"/>
    <w:rsid w:val="005B355F"/>
    <w:rPr>
      <w:sz w:val="24"/>
      <w:szCs w:val="24"/>
    </w:rPr>
  </w:style>
  <w:style w:type="character" w:customStyle="1" w:styleId="1fffffffffe">
    <w:name w:val="Заголовок Знак1"/>
    <w:aliases w:val="Знак8 Знак1"/>
    <w:uiPriority w:val="99"/>
    <w:rsid w:val="005B355F"/>
    <w:rPr>
      <w:rFonts w:ascii="Cambria" w:eastAsia="Times New Roman" w:hAnsi="Cambria" w:cs="Times New Roman"/>
      <w:spacing w:val="-10"/>
      <w:kern w:val="28"/>
      <w:sz w:val="56"/>
      <w:szCs w:val="56"/>
    </w:rPr>
  </w:style>
  <w:style w:type="character" w:customStyle="1" w:styleId="1ffffffffff">
    <w:name w:val="Текст примечания Знак1"/>
    <w:basedOn w:val="aff7"/>
    <w:uiPriority w:val="99"/>
    <w:rsid w:val="005B355F"/>
  </w:style>
  <w:style w:type="character" w:customStyle="1" w:styleId="319">
    <w:name w:val="Основной текст 3 Знак1"/>
    <w:uiPriority w:val="99"/>
    <w:rsid w:val="005B355F"/>
    <w:rPr>
      <w:sz w:val="16"/>
      <w:szCs w:val="16"/>
    </w:rPr>
  </w:style>
  <w:style w:type="paragraph" w:customStyle="1" w:styleId="2ffffff6">
    <w:name w:val="Заголовок2"/>
    <w:basedOn w:val="aff6"/>
    <w:next w:val="affc"/>
    <w:uiPriority w:val="99"/>
    <w:qFormat/>
    <w:rsid w:val="005B355F"/>
    <w:pPr>
      <w:keepNext/>
      <w:suppressAutoHyphens/>
      <w:spacing w:before="240" w:after="120" w:line="276" w:lineRule="auto"/>
    </w:pPr>
    <w:rPr>
      <w:rFonts w:ascii="Arial" w:eastAsia="DejaVu Sans" w:hAnsi="Arial" w:cs="DejaVu Sans"/>
      <w:kern w:val="2"/>
      <w:sz w:val="28"/>
      <w:szCs w:val="28"/>
      <w:lang w:eastAsia="ar-SA"/>
    </w:rPr>
  </w:style>
  <w:style w:type="paragraph" w:customStyle="1" w:styleId="11f9">
    <w:name w:val="Знак Знак Знак Знак11"/>
    <w:basedOn w:val="aff6"/>
    <w:uiPriority w:val="1"/>
    <w:qFormat/>
    <w:rsid w:val="005B355F"/>
    <w:pPr>
      <w:spacing w:before="100" w:beforeAutospacing="1" w:after="100" w:afterAutospacing="1"/>
    </w:pPr>
  </w:style>
  <w:style w:type="character" w:customStyle="1" w:styleId="1ffffffffff0">
    <w:name w:val="Текст выноски Знак1"/>
    <w:uiPriority w:val="99"/>
    <w:rsid w:val="005B355F"/>
    <w:rPr>
      <w:rFonts w:ascii="Segoe UI" w:hAnsi="Segoe UI" w:cs="Segoe UI"/>
      <w:sz w:val="18"/>
      <w:szCs w:val="18"/>
    </w:rPr>
  </w:style>
  <w:style w:type="character" w:customStyle="1" w:styleId="31a">
    <w:name w:val="Основной текст с отступом 3 Знак1"/>
    <w:uiPriority w:val="99"/>
    <w:qFormat/>
    <w:rsid w:val="005B355F"/>
    <w:rPr>
      <w:sz w:val="16"/>
      <w:szCs w:val="16"/>
    </w:rPr>
  </w:style>
  <w:style w:type="character" w:customStyle="1" w:styleId="1ffffffffff1">
    <w:name w:val="Заголовок записки Знак1"/>
    <w:rsid w:val="005B355F"/>
    <w:rPr>
      <w:sz w:val="24"/>
      <w:szCs w:val="24"/>
    </w:rPr>
  </w:style>
  <w:style w:type="character" w:customStyle="1" w:styleId="1ffffffffff2">
    <w:name w:val="Текст концевой сноски Знак1"/>
    <w:basedOn w:val="aff7"/>
    <w:rsid w:val="005B355F"/>
  </w:style>
  <w:style w:type="character" w:customStyle="1" w:styleId="1ffffffffff3">
    <w:name w:val="Неразрешенное упоминание1"/>
    <w:uiPriority w:val="99"/>
    <w:semiHidden/>
    <w:rsid w:val="005B355F"/>
    <w:rPr>
      <w:color w:val="605E5C"/>
      <w:shd w:val="clear" w:color="auto" w:fill="E1DFDD"/>
    </w:rPr>
  </w:style>
  <w:style w:type="paragraph" w:customStyle="1" w:styleId="4ffa">
    <w:name w:val="Знак Знак Знак Знак4"/>
    <w:basedOn w:val="aff6"/>
    <w:rsid w:val="005B355F"/>
    <w:pPr>
      <w:spacing w:before="100" w:beforeAutospacing="1" w:after="100" w:afterAutospacing="1"/>
    </w:pPr>
    <w:rPr>
      <w:rFonts w:ascii="Tahoma" w:hAnsi="Tahoma" w:cs="Tahoma"/>
      <w:sz w:val="20"/>
      <w:szCs w:val="20"/>
      <w:lang w:val="en-US" w:eastAsia="en-US"/>
    </w:rPr>
  </w:style>
  <w:style w:type="paragraph" w:customStyle="1" w:styleId="12c">
    <w:name w:val="Знак Знак Знак Знак12"/>
    <w:basedOn w:val="aff6"/>
    <w:uiPriority w:val="99"/>
    <w:rsid w:val="005B355F"/>
    <w:pPr>
      <w:spacing w:before="100" w:beforeAutospacing="1" w:after="100" w:afterAutospacing="1"/>
    </w:pPr>
    <w:rPr>
      <w:rFonts w:ascii="Tahoma" w:hAnsi="Tahoma" w:cs="Tahoma"/>
      <w:sz w:val="20"/>
      <w:szCs w:val="20"/>
      <w:lang w:val="en-US" w:eastAsia="en-US"/>
    </w:rPr>
  </w:style>
  <w:style w:type="paragraph" w:customStyle="1" w:styleId="afffffffffffffffffffffffffff4">
    <w:name w:val="ГС_Основной_текст"/>
    <w:rsid w:val="00EF4B90"/>
    <w:pPr>
      <w:tabs>
        <w:tab w:val="left" w:pos="851"/>
      </w:tabs>
      <w:spacing w:before="60" w:after="60" w:line="360" w:lineRule="auto"/>
      <w:ind w:firstLine="851"/>
      <w:contextualSpacing/>
      <w:jc w:val="both"/>
    </w:pPr>
    <w:rPr>
      <w:snapToGrid w:val="0"/>
      <w:sz w:val="24"/>
      <w:szCs w:val="24"/>
    </w:rPr>
  </w:style>
  <w:style w:type="table" w:customStyle="1" w:styleId="-71">
    <w:name w:val="Список-таблица 7 цветная1"/>
    <w:basedOn w:val="aff8"/>
    <w:uiPriority w:val="52"/>
    <w:rsid w:val="00EF4B90"/>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fffffffffffffffff5">
    <w:name w:val="Normal (Web)"/>
    <w:aliases w:val="Знак Знак1 Знак,Знак Знак1 Знак1"/>
    <w:basedOn w:val="aff6"/>
    <w:uiPriority w:val="99"/>
    <w:qFormat/>
    <w:rsid w:val="00E709AC"/>
    <w:pPr>
      <w:suppressAutoHyphens/>
      <w:spacing w:before="90" w:after="45"/>
      <w:ind w:left="150" w:right="150"/>
      <w:textAlignment w:val="baseline"/>
    </w:pPr>
    <w:rPr>
      <w:rFonts w:ascii="Tahoma" w:eastAsia="Tahoma" w:hAnsi="Tahoma" w:cs="Tahoma"/>
      <w:sz w:val="20"/>
      <w:szCs w:val="20"/>
      <w:lang w:eastAsia="zh-CN"/>
    </w:rPr>
  </w:style>
  <w:style w:type="paragraph" w:customStyle="1" w:styleId="1ffffffffff4">
    <w:name w:val="#пункт1"/>
    <w:rsid w:val="00DD5E7F"/>
    <w:pPr>
      <w:widowControl w:val="0"/>
      <w:tabs>
        <w:tab w:val="left" w:pos="1134"/>
      </w:tabs>
      <w:suppressAutoHyphens/>
      <w:spacing w:after="160"/>
      <w:ind w:firstLine="708"/>
      <w:jc w:val="both"/>
      <w:textAlignment w:val="baseline"/>
    </w:pPr>
    <w:rPr>
      <w:rFonts w:eastAsia="Batang"/>
      <w:color w:val="00000A"/>
      <w:sz w:val="24"/>
      <w:szCs w:val="22"/>
      <w:lang w:eastAsia="zh-CN"/>
    </w:rPr>
  </w:style>
  <w:style w:type="numbering" w:customStyle="1" w:styleId="11fa">
    <w:name w:val="Статья / Раздел11"/>
    <w:rsid w:val="00A625BA"/>
  </w:style>
  <w:style w:type="numbering" w:customStyle="1" w:styleId="StyleNumbered1">
    <w:name w:val="Style Numbered1"/>
    <w:rsid w:val="00A625BA"/>
  </w:style>
  <w:style w:type="numbering" w:customStyle="1" w:styleId="1111112">
    <w:name w:val="1 / 1.1 / 1.1.12"/>
    <w:basedOn w:val="aff9"/>
    <w:next w:val="111111"/>
    <w:uiPriority w:val="99"/>
    <w:rsid w:val="00A625BA"/>
  </w:style>
  <w:style w:type="numbering" w:customStyle="1" w:styleId="1ai1">
    <w:name w:val="1 / a / i1"/>
    <w:basedOn w:val="aff9"/>
    <w:next w:val="1ai"/>
    <w:uiPriority w:val="99"/>
    <w:rsid w:val="00A625BA"/>
  </w:style>
  <w:style w:type="numbering" w:customStyle="1" w:styleId="31b">
    <w:name w:val="ТКП ТС Заголовок  3го уровня1"/>
    <w:rsid w:val="00A625BA"/>
  </w:style>
  <w:style w:type="numbering" w:customStyle="1" w:styleId="ArticleSection11">
    <w:name w:val="Article / Section11"/>
    <w:rsid w:val="00A625BA"/>
  </w:style>
  <w:style w:type="numbering" w:customStyle="1" w:styleId="31c">
    <w:name w:val="ТКП ТС Заголовок31"/>
    <w:rsid w:val="00A625BA"/>
  </w:style>
  <w:style w:type="numbering" w:customStyle="1" w:styleId="1ffffffffff5">
    <w:name w:val="Список для таблицы1"/>
    <w:rsid w:val="00A625BA"/>
  </w:style>
  <w:style w:type="numbering" w:customStyle="1" w:styleId="ArticleSection21">
    <w:name w:val="Article / Section21"/>
    <w:rsid w:val="00A625BA"/>
  </w:style>
  <w:style w:type="numbering" w:customStyle="1" w:styleId="11fb">
    <w:name w:val="Номер 11"/>
    <w:rsid w:val="00A625BA"/>
  </w:style>
  <w:style w:type="numbering" w:customStyle="1" w:styleId="81Numbered1">
    <w:name w:val="8_1 Numbered1"/>
    <w:rsid w:val="00A625BA"/>
  </w:style>
  <w:style w:type="numbering" w:customStyle="1" w:styleId="2ffffff7">
    <w:name w:val="Статья / Раздел2"/>
    <w:basedOn w:val="aff9"/>
    <w:next w:val="afffffffffffffffffffffffc"/>
    <w:uiPriority w:val="99"/>
    <w:rsid w:val="00A625BA"/>
  </w:style>
  <w:style w:type="numbering" w:customStyle="1" w:styleId="416OutlineNumbering1">
    <w:name w:val="4_1_6 Outline Numbering1"/>
    <w:rsid w:val="00A625BA"/>
  </w:style>
  <w:style w:type="numbering" w:customStyle="1" w:styleId="417OutlineNumbering1">
    <w:name w:val="4_1_7 Outline Numbering1"/>
    <w:rsid w:val="00A625BA"/>
  </w:style>
  <w:style w:type="numbering" w:customStyle="1" w:styleId="62Numbered1">
    <w:name w:val="6_2 Numbered1"/>
    <w:rsid w:val="00A625BA"/>
  </w:style>
  <w:style w:type="numbering" w:customStyle="1" w:styleId="415OutlineNumbering1">
    <w:name w:val="4_1_5 Outline Numbering1"/>
    <w:rsid w:val="00A625BA"/>
  </w:style>
  <w:style w:type="numbering" w:customStyle="1" w:styleId="61Numbered1">
    <w:name w:val="6_1 Numbered1"/>
    <w:rsid w:val="00A625BA"/>
  </w:style>
  <w:style w:type="numbering" w:customStyle="1" w:styleId="71Numbered1">
    <w:name w:val="7_1 Numbered1"/>
    <w:rsid w:val="00A625BA"/>
  </w:style>
  <w:style w:type="numbering" w:customStyle="1" w:styleId="4110OutlineNumbering1">
    <w:name w:val="4_1_10 Outline Numbering1"/>
    <w:rsid w:val="00A625BA"/>
  </w:style>
  <w:style w:type="numbering" w:customStyle="1" w:styleId="433OutlineNumbering1">
    <w:name w:val="4_3_3 Outline Numbering1"/>
    <w:rsid w:val="00A625BA"/>
  </w:style>
  <w:style w:type="numbering" w:customStyle="1" w:styleId="418OutlineNumbering1">
    <w:name w:val="4_1_8 Outline Numbering1"/>
    <w:rsid w:val="00A625BA"/>
  </w:style>
  <w:style w:type="numbering" w:customStyle="1" w:styleId="419OutlineNumbering1">
    <w:name w:val="4_1_9 Outline Numbering1"/>
    <w:rsid w:val="00A625BA"/>
  </w:style>
  <w:style w:type="numbering" w:customStyle="1" w:styleId="WWNum14">
    <w:name w:val="WWNum14"/>
    <w:basedOn w:val="aff9"/>
    <w:rsid w:val="00A625BA"/>
  </w:style>
  <w:style w:type="numbering" w:customStyle="1" w:styleId="WWNum22">
    <w:name w:val="WWNum22"/>
    <w:basedOn w:val="aff9"/>
    <w:rsid w:val="00A625BA"/>
  </w:style>
  <w:style w:type="numbering" w:customStyle="1" w:styleId="WWNum32">
    <w:name w:val="WWNum32"/>
    <w:basedOn w:val="aff9"/>
    <w:rsid w:val="00A625BA"/>
  </w:style>
  <w:style w:type="numbering" w:customStyle="1" w:styleId="WWNum52">
    <w:name w:val="WWNum52"/>
    <w:basedOn w:val="aff9"/>
    <w:rsid w:val="00A625BA"/>
  </w:style>
  <w:style w:type="numbering" w:customStyle="1" w:styleId="WWNum62">
    <w:name w:val="WWNum62"/>
    <w:basedOn w:val="aff9"/>
    <w:rsid w:val="00A625BA"/>
  </w:style>
  <w:style w:type="numbering" w:customStyle="1" w:styleId="WWNum112">
    <w:name w:val="WWNum112"/>
    <w:basedOn w:val="aff9"/>
    <w:rsid w:val="00A625BA"/>
  </w:style>
  <w:style w:type="numbering" w:customStyle="1" w:styleId="WWNum122">
    <w:name w:val="WWNum122"/>
    <w:rsid w:val="00A625BA"/>
  </w:style>
  <w:style w:type="paragraph" w:customStyle="1" w:styleId="afffffffffffffffffffffffffff6">
    <w:name w:val="#Основной_Текст"/>
    <w:qFormat/>
    <w:rsid w:val="00A625BA"/>
    <w:pPr>
      <w:tabs>
        <w:tab w:val="left" w:pos="1276"/>
        <w:tab w:val="left" w:pos="1418"/>
        <w:tab w:val="left" w:pos="1985"/>
        <w:tab w:val="left" w:pos="2552"/>
      </w:tabs>
      <w:spacing w:line="276" w:lineRule="auto"/>
      <w:ind w:firstLine="709"/>
      <w:jc w:val="both"/>
    </w:pPr>
    <w:rPr>
      <w:rFonts w:eastAsia="Calibri"/>
      <w:sz w:val="24"/>
      <w:szCs w:val="28"/>
    </w:rPr>
  </w:style>
  <w:style w:type="table" w:customStyle="1" w:styleId="22c">
    <w:name w:val="Сетка таблицы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A625BA"/>
    <w:rPr>
      <w:rFonts w:ascii="Times New Roman" w:hAnsi="Times New Roman" w:cs="Times New Roman"/>
      <w:sz w:val="22"/>
      <w:szCs w:val="22"/>
    </w:rPr>
  </w:style>
  <w:style w:type="table" w:customStyle="1" w:styleId="135">
    <w:name w:val="Сетка таблицы13"/>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A625BA"/>
    <w:pPr>
      <w:widowControl w:val="0"/>
      <w:autoSpaceDE w:val="0"/>
      <w:autoSpaceDN w:val="0"/>
    </w:pPr>
    <w:rPr>
      <w:rFonts w:ascii="Arial" w:hAnsi="Arial" w:cs="Arial"/>
    </w:rPr>
  </w:style>
  <w:style w:type="paragraph" w:customStyle="1" w:styleId="ConsPlusJurTerm">
    <w:name w:val="ConsPlusJurTerm"/>
    <w:rsid w:val="00A625BA"/>
    <w:pPr>
      <w:widowControl w:val="0"/>
      <w:autoSpaceDE w:val="0"/>
      <w:autoSpaceDN w:val="0"/>
    </w:pPr>
    <w:rPr>
      <w:rFonts w:ascii="Tahoma" w:hAnsi="Tahoma" w:cs="Tahoma"/>
      <w:sz w:val="26"/>
    </w:rPr>
  </w:style>
  <w:style w:type="numbering" w:customStyle="1" w:styleId="7e">
    <w:name w:val="Нет списка7"/>
    <w:next w:val="aff9"/>
    <w:uiPriority w:val="99"/>
    <w:semiHidden/>
    <w:unhideWhenUsed/>
    <w:rsid w:val="00A625BA"/>
  </w:style>
  <w:style w:type="numbering" w:customStyle="1" w:styleId="8e">
    <w:name w:val="Нет списка8"/>
    <w:next w:val="aff9"/>
    <w:uiPriority w:val="99"/>
    <w:semiHidden/>
    <w:unhideWhenUsed/>
    <w:rsid w:val="00A625BA"/>
  </w:style>
  <w:style w:type="paragraph" w:customStyle="1" w:styleId="elementdetailtext">
    <w:name w:val="elementdetailtext"/>
    <w:basedOn w:val="aff6"/>
    <w:rsid w:val="00A625BA"/>
    <w:pPr>
      <w:spacing w:before="100" w:beforeAutospacing="1" w:after="100" w:afterAutospacing="1"/>
    </w:pPr>
  </w:style>
  <w:style w:type="character" w:customStyle="1" w:styleId="santon-all-product-desc-gabarity">
    <w:name w:val="santon-all-product-desc-gabarity"/>
    <w:basedOn w:val="aff7"/>
    <w:rsid w:val="00A625BA"/>
  </w:style>
  <w:style w:type="character" w:customStyle="1" w:styleId="charname">
    <w:name w:val="char_name"/>
    <w:basedOn w:val="aff7"/>
    <w:rsid w:val="00A625BA"/>
  </w:style>
  <w:style w:type="character" w:customStyle="1" w:styleId="charvalue">
    <w:name w:val="char_value"/>
    <w:basedOn w:val="aff7"/>
    <w:rsid w:val="00A625BA"/>
  </w:style>
  <w:style w:type="character" w:customStyle="1" w:styleId="catalog-element-properties-preview-item-name">
    <w:name w:val="catalog-element-properties-preview-item-name"/>
    <w:basedOn w:val="aff7"/>
    <w:rsid w:val="00A625BA"/>
  </w:style>
  <w:style w:type="character" w:customStyle="1" w:styleId="catalog-element-properties-preview-item-separator">
    <w:name w:val="catalog-element-properties-preview-item-separator"/>
    <w:basedOn w:val="aff7"/>
    <w:rsid w:val="00A625BA"/>
  </w:style>
  <w:style w:type="character" w:customStyle="1" w:styleId="catalog-element-properties-preview-item-value">
    <w:name w:val="catalog-element-properties-preview-item-value"/>
    <w:basedOn w:val="aff7"/>
    <w:rsid w:val="00A625BA"/>
  </w:style>
  <w:style w:type="numbering" w:customStyle="1" w:styleId="9a">
    <w:name w:val="Нет списка9"/>
    <w:next w:val="aff9"/>
    <w:uiPriority w:val="99"/>
    <w:semiHidden/>
    <w:unhideWhenUsed/>
    <w:rsid w:val="00A625BA"/>
  </w:style>
  <w:style w:type="table" w:customStyle="1" w:styleId="144">
    <w:name w:val="Сетка таблицы14"/>
    <w:basedOn w:val="aff8"/>
    <w:next w:val="affff2"/>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ff6"/>
    <w:rsid w:val="00A625BA"/>
    <w:pPr>
      <w:spacing w:before="100" w:beforeAutospacing="1" w:after="100" w:afterAutospacing="1"/>
    </w:pPr>
    <w:rPr>
      <w:rFonts w:eastAsiaTheme="minorEastAsia"/>
    </w:rPr>
  </w:style>
  <w:style w:type="paragraph" w:customStyle="1" w:styleId="4ffb">
    <w:name w:val="çàãîëîâîê 4"/>
    <w:basedOn w:val="aff6"/>
    <w:next w:val="aff6"/>
    <w:rsid w:val="00A625BA"/>
    <w:pPr>
      <w:keepNext/>
      <w:widowControl w:val="0"/>
      <w:jc w:val="both"/>
    </w:pPr>
    <w:rPr>
      <w:rFonts w:eastAsiaTheme="minorEastAsia"/>
      <w:szCs w:val="20"/>
    </w:rPr>
  </w:style>
  <w:style w:type="character" w:customStyle="1" w:styleId="2ffffff2">
    <w:name w:val="Название Знак2"/>
    <w:aliases w:val="Заголовок Знак2"/>
    <w:basedOn w:val="aff7"/>
    <w:link w:val="affffffffffffffffffffffffffb"/>
    <w:rsid w:val="00A625BA"/>
    <w:rPr>
      <w:rFonts w:ascii="Arial" w:eastAsia="DejaVu Sans" w:hAnsi="Arial" w:cs="DejaVu Sans"/>
      <w:kern w:val="1"/>
      <w:sz w:val="28"/>
      <w:szCs w:val="28"/>
      <w:lang w:eastAsia="ar-SA"/>
    </w:rPr>
  </w:style>
  <w:style w:type="numbering" w:customStyle="1" w:styleId="108">
    <w:name w:val="Нет списка10"/>
    <w:next w:val="aff9"/>
    <w:uiPriority w:val="99"/>
    <w:semiHidden/>
    <w:unhideWhenUsed/>
    <w:rsid w:val="00A625BA"/>
  </w:style>
  <w:style w:type="table" w:customStyle="1" w:styleId="TableNormal2">
    <w:name w:val="Table Normal2"/>
    <w:uiPriority w:val="2"/>
    <w:qFormat/>
    <w:rsid w:val="00A625BA"/>
    <w:rPr>
      <w:sz w:val="28"/>
      <w:szCs w:val="28"/>
    </w:rPr>
    <w:tblPr>
      <w:tblCellMar>
        <w:top w:w="0" w:type="dxa"/>
        <w:left w:w="0" w:type="dxa"/>
        <w:bottom w:w="0" w:type="dxa"/>
        <w:right w:w="0" w:type="dxa"/>
      </w:tblCellMar>
    </w:tblPr>
  </w:style>
  <w:style w:type="table" w:customStyle="1" w:styleId="GR3">
    <w:name w:val="Сетка таблицы GR3"/>
    <w:basedOn w:val="aff8"/>
    <w:next w:val="affff2"/>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ff8"/>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afffffffffffffffffffffffffff7">
    <w:name w:val="Grid Table Light"/>
    <w:basedOn w:val="aff8"/>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d">
    <w:name w:val="Статья / Раздел12"/>
    <w:rsid w:val="00A625BA"/>
  </w:style>
  <w:style w:type="numbering" w:customStyle="1" w:styleId="StyleNumbered2">
    <w:name w:val="Style Numbered2"/>
    <w:rsid w:val="00A625BA"/>
  </w:style>
  <w:style w:type="numbering" w:customStyle="1" w:styleId="1111113">
    <w:name w:val="1 / 1.1 / 1.1.13"/>
    <w:basedOn w:val="aff9"/>
    <w:next w:val="111111"/>
    <w:uiPriority w:val="99"/>
    <w:rsid w:val="00A625BA"/>
  </w:style>
  <w:style w:type="numbering" w:customStyle="1" w:styleId="1ai2">
    <w:name w:val="1 / a / i2"/>
    <w:basedOn w:val="aff9"/>
    <w:next w:val="1ai"/>
    <w:uiPriority w:val="99"/>
    <w:rsid w:val="00A625BA"/>
  </w:style>
  <w:style w:type="numbering" w:customStyle="1" w:styleId="325">
    <w:name w:val="ТКП ТС Заголовок  3го уровня2"/>
    <w:rsid w:val="00A625BA"/>
  </w:style>
  <w:style w:type="numbering" w:customStyle="1" w:styleId="ArticleSection12">
    <w:name w:val="Article / Section12"/>
    <w:rsid w:val="00A625BA"/>
  </w:style>
  <w:style w:type="numbering" w:customStyle="1" w:styleId="326">
    <w:name w:val="ТКП ТС Заголовок32"/>
    <w:rsid w:val="00A625BA"/>
  </w:style>
  <w:style w:type="numbering" w:customStyle="1" w:styleId="2ffffff8">
    <w:name w:val="Список для таблицы2"/>
    <w:rsid w:val="00A625BA"/>
  </w:style>
  <w:style w:type="numbering" w:customStyle="1" w:styleId="ArticleSection22">
    <w:name w:val="Article / Section22"/>
    <w:rsid w:val="00A625BA"/>
  </w:style>
  <w:style w:type="numbering" w:customStyle="1" w:styleId="12e">
    <w:name w:val="Номер 12"/>
    <w:rsid w:val="00A625BA"/>
  </w:style>
  <w:style w:type="numbering" w:customStyle="1" w:styleId="12f">
    <w:name w:val="Нет списка12"/>
    <w:next w:val="aff9"/>
    <w:uiPriority w:val="99"/>
    <w:semiHidden/>
    <w:unhideWhenUsed/>
    <w:rsid w:val="00A625BA"/>
  </w:style>
  <w:style w:type="numbering" w:customStyle="1" w:styleId="21f4">
    <w:name w:val="Нет списка21"/>
    <w:next w:val="aff9"/>
    <w:uiPriority w:val="99"/>
    <w:semiHidden/>
    <w:unhideWhenUsed/>
    <w:rsid w:val="00A625BA"/>
  </w:style>
  <w:style w:type="numbering" w:customStyle="1" w:styleId="1117">
    <w:name w:val="Нет списка111"/>
    <w:next w:val="aff9"/>
    <w:uiPriority w:val="99"/>
    <w:semiHidden/>
    <w:unhideWhenUsed/>
    <w:rsid w:val="00A625BA"/>
  </w:style>
  <w:style w:type="numbering" w:customStyle="1" w:styleId="31d">
    <w:name w:val="Нет списка31"/>
    <w:next w:val="aff9"/>
    <w:uiPriority w:val="99"/>
    <w:semiHidden/>
    <w:unhideWhenUsed/>
    <w:rsid w:val="00A625BA"/>
  </w:style>
  <w:style w:type="numbering" w:customStyle="1" w:styleId="415">
    <w:name w:val="Нет списка41"/>
    <w:next w:val="aff9"/>
    <w:uiPriority w:val="99"/>
    <w:semiHidden/>
    <w:unhideWhenUsed/>
    <w:rsid w:val="00A625BA"/>
  </w:style>
  <w:style w:type="numbering" w:customStyle="1" w:styleId="517">
    <w:name w:val="Нет списка51"/>
    <w:next w:val="aff9"/>
    <w:uiPriority w:val="99"/>
    <w:semiHidden/>
    <w:unhideWhenUsed/>
    <w:rsid w:val="00A625BA"/>
  </w:style>
  <w:style w:type="numbering" w:customStyle="1" w:styleId="613">
    <w:name w:val="Нет списка61"/>
    <w:next w:val="aff9"/>
    <w:uiPriority w:val="99"/>
    <w:semiHidden/>
    <w:unhideWhenUsed/>
    <w:rsid w:val="00A625BA"/>
  </w:style>
  <w:style w:type="numbering" w:customStyle="1" w:styleId="WWNum131">
    <w:name w:val="WWNum131"/>
    <w:basedOn w:val="aff9"/>
    <w:rsid w:val="00A625BA"/>
  </w:style>
  <w:style w:type="numbering" w:customStyle="1" w:styleId="WWNum211">
    <w:name w:val="WWNum211"/>
    <w:basedOn w:val="aff9"/>
    <w:rsid w:val="00A625BA"/>
  </w:style>
  <w:style w:type="numbering" w:customStyle="1" w:styleId="WWNum311">
    <w:name w:val="WWNum311"/>
    <w:basedOn w:val="aff9"/>
    <w:rsid w:val="00A625BA"/>
  </w:style>
  <w:style w:type="numbering" w:customStyle="1" w:styleId="WWNum511">
    <w:name w:val="WWNum511"/>
    <w:basedOn w:val="aff9"/>
    <w:rsid w:val="00A625BA"/>
  </w:style>
  <w:style w:type="numbering" w:customStyle="1" w:styleId="WWNum611">
    <w:name w:val="WWNum611"/>
    <w:basedOn w:val="aff9"/>
    <w:rsid w:val="00A625BA"/>
  </w:style>
  <w:style w:type="numbering" w:customStyle="1" w:styleId="WWNum1111">
    <w:name w:val="WWNum1111"/>
    <w:basedOn w:val="aff9"/>
    <w:rsid w:val="00A625BA"/>
  </w:style>
  <w:style w:type="numbering" w:customStyle="1" w:styleId="WWNum1211">
    <w:name w:val="WWNum1211"/>
    <w:rsid w:val="00A625BA"/>
  </w:style>
  <w:style w:type="numbering" w:customStyle="1" w:styleId="11111111">
    <w:name w:val="1 / 1.1 / 1.1.111"/>
    <w:basedOn w:val="aff9"/>
    <w:next w:val="111111"/>
    <w:uiPriority w:val="99"/>
    <w:unhideWhenUsed/>
    <w:rsid w:val="00A625BA"/>
  </w:style>
  <w:style w:type="numbering" w:customStyle="1" w:styleId="713">
    <w:name w:val="Нет списка71"/>
    <w:next w:val="aff9"/>
    <w:uiPriority w:val="99"/>
    <w:semiHidden/>
    <w:unhideWhenUsed/>
    <w:rsid w:val="00A625BA"/>
  </w:style>
  <w:style w:type="numbering" w:customStyle="1" w:styleId="812">
    <w:name w:val="Нет списка81"/>
    <w:next w:val="aff9"/>
    <w:uiPriority w:val="99"/>
    <w:semiHidden/>
    <w:unhideWhenUsed/>
    <w:rsid w:val="00A625BA"/>
  </w:style>
  <w:style w:type="numbering" w:customStyle="1" w:styleId="912">
    <w:name w:val="Нет списка91"/>
    <w:next w:val="aff9"/>
    <w:uiPriority w:val="99"/>
    <w:semiHidden/>
    <w:unhideWhenUsed/>
    <w:rsid w:val="00A625BA"/>
  </w:style>
  <w:style w:type="table" w:customStyle="1" w:styleId="156">
    <w:name w:val="Сетка таблицы15"/>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ff8"/>
    <w:next w:val="affff2"/>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
    <w:basedOn w:val="aff8"/>
    <w:next w:val="affff2"/>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fffffffff3">
    <w:name w:val="Другое_"/>
    <w:basedOn w:val="aff7"/>
    <w:link w:val="afffffffffffffffffffffffffff2"/>
    <w:qFormat/>
    <w:rsid w:val="00A625BA"/>
    <w:rPr>
      <w:sz w:val="28"/>
      <w:szCs w:val="28"/>
    </w:rPr>
  </w:style>
  <w:style w:type="numbering" w:customStyle="1" w:styleId="136">
    <w:name w:val="Нет списка13"/>
    <w:next w:val="aff9"/>
    <w:uiPriority w:val="99"/>
    <w:semiHidden/>
    <w:unhideWhenUsed/>
    <w:rsid w:val="00A625BA"/>
  </w:style>
  <w:style w:type="character" w:customStyle="1" w:styleId="-d">
    <w:name w:val="Интернет-ссылка"/>
    <w:basedOn w:val="aff7"/>
    <w:unhideWhenUsed/>
    <w:rsid w:val="00A625BA"/>
    <w:rPr>
      <w:color w:val="0066CC"/>
      <w:u w:val="single"/>
    </w:rPr>
  </w:style>
  <w:style w:type="character" w:customStyle="1" w:styleId="afffffffffffffffffffffffffff8">
    <w:name w:val="Привязка сноски"/>
    <w:rsid w:val="00A625BA"/>
    <w:rPr>
      <w:rFonts w:ascii="Times New Roman" w:hAnsi="Times New Roman" w:cs="Times New Roman"/>
      <w:vertAlign w:val="superscript"/>
    </w:rPr>
  </w:style>
  <w:style w:type="character" w:customStyle="1" w:styleId="FootnoteCharacters">
    <w:name w:val="Footnote Characters"/>
    <w:qFormat/>
    <w:rsid w:val="00A625BA"/>
    <w:rPr>
      <w:rFonts w:ascii="Times New Roman" w:hAnsi="Times New Roman" w:cs="Times New Roman"/>
      <w:vertAlign w:val="superscript"/>
    </w:rPr>
  </w:style>
  <w:style w:type="character" w:customStyle="1" w:styleId="327">
    <w:name w:val="Заголовок 3 Знак2"/>
    <w:aliases w:val="3 Знак2,H3 Знак2,Minor Знак Знак Знак1,h:3 Знак3,h Знак3,31 Знак3,ITT t3 Знак3,PA Minor Section Знак3,TE Heading Знак3,Title3 Знак3,list Знак3,l3 Знак3,Level 3 Head Знак3,heading 3 Знак3,h3 Знак3,H31 Знак3,H32 Знак3,H33 Знак2,H34 Знак2"/>
    <w:uiPriority w:val="9"/>
    <w:qFormat/>
    <w:rsid w:val="00A625BA"/>
    <w:rPr>
      <w:rFonts w:ascii="Arial" w:eastAsia="Times New Roman" w:hAnsi="Arial" w:cs="Times New Roman"/>
      <w:b/>
      <w:sz w:val="24"/>
      <w:szCs w:val="20"/>
      <w:lang w:eastAsia="ru-RU"/>
    </w:rPr>
  </w:style>
  <w:style w:type="character" w:customStyle="1" w:styleId="afffffffffffffffffffffffffff9">
    <w:name w:val="Посещённая гиперссылка"/>
    <w:basedOn w:val="aff7"/>
    <w:rsid w:val="00A625BA"/>
    <w:rPr>
      <w:rFonts w:cs="Times New Roman"/>
      <w:color w:val="954F72"/>
      <w:u w:val="single"/>
    </w:rPr>
  </w:style>
  <w:style w:type="character" w:customStyle="1" w:styleId="5115pt">
    <w:name w:val="Заголовок №5 + 11;5 pt;Не полужирный"/>
    <w:basedOn w:val="5f2"/>
    <w:qFormat/>
    <w:rsid w:val="00A625BA"/>
    <w:rPr>
      <w:b/>
      <w:bCs/>
      <w:sz w:val="23"/>
      <w:szCs w:val="23"/>
      <w:shd w:val="clear" w:color="auto" w:fill="FFFFFF"/>
    </w:rPr>
  </w:style>
  <w:style w:type="character" w:customStyle="1" w:styleId="11pt0">
    <w:name w:val="Основной текст + 11 pt;Полужирный"/>
    <w:basedOn w:val="affffffffffffffffffffffff4"/>
    <w:qFormat/>
    <w:rsid w:val="00A625BA"/>
    <w:rPr>
      <w:rFonts w:ascii="Times New Roman" w:eastAsia="Times New Roman" w:hAnsi="Times New Roman" w:cs="Times New Roman"/>
      <w:b/>
      <w:bCs/>
      <w:color w:val="000000"/>
      <w:kern w:val="2"/>
      <w:sz w:val="22"/>
      <w:szCs w:val="22"/>
      <w:shd w:val="clear" w:color="auto" w:fill="FFFFFF"/>
      <w:lang w:val="en-US"/>
    </w:rPr>
  </w:style>
  <w:style w:type="character" w:customStyle="1" w:styleId="afffffffffffffffffffffffffffa">
    <w:name w:val="Приложение № Знак"/>
    <w:qFormat/>
    <w:rsid w:val="00A625BA"/>
    <w:rPr>
      <w:rFonts w:ascii="Times New Roman" w:eastAsia="Times New Roman" w:hAnsi="Times New Roman" w:cs="Times New Roman"/>
      <w:b/>
      <w:bCs/>
      <w:szCs w:val="20"/>
      <w:lang w:eastAsia="ru-RU"/>
    </w:rPr>
  </w:style>
  <w:style w:type="character" w:customStyle="1" w:styleId="textspanview">
    <w:name w:val="textspanview"/>
    <w:basedOn w:val="aff7"/>
    <w:qFormat/>
    <w:rsid w:val="00A625BA"/>
  </w:style>
  <w:style w:type="paragraph" w:customStyle="1" w:styleId="afffffffffffffffffffffffffffb">
    <w:name w:val="Верхний и нижний колонтитулы"/>
    <w:basedOn w:val="aff6"/>
    <w:qFormat/>
    <w:rsid w:val="00A625BA"/>
    <w:pPr>
      <w:suppressAutoHyphens/>
    </w:pPr>
    <w:rPr>
      <w:rFonts w:ascii="Arial Unicode MS" w:eastAsia="Arial Unicode MS" w:hAnsi="Arial Unicode MS" w:cs="Arial Unicode MS"/>
      <w:color w:val="000000"/>
    </w:rPr>
  </w:style>
  <w:style w:type="paragraph" w:customStyle="1" w:styleId="13">
    <w:name w:val="Стиль АД_Список 1"/>
    <w:aliases w:val="3 + полужирный курсив"/>
    <w:basedOn w:val="aff6"/>
    <w:qFormat/>
    <w:rsid w:val="00A625BA"/>
    <w:pPr>
      <w:numPr>
        <w:numId w:val="138"/>
      </w:numPr>
      <w:tabs>
        <w:tab w:val="left" w:pos="720"/>
      </w:tabs>
      <w:suppressAutoHyphens/>
      <w:jc w:val="both"/>
    </w:pPr>
    <w:rPr>
      <w:b/>
      <w:bCs/>
      <w:i/>
      <w:iCs/>
    </w:rPr>
  </w:style>
  <w:style w:type="paragraph" w:customStyle="1" w:styleId="afffffffffffffffffffffffffffc">
    <w:name w:val="КД ТЗ пункт"/>
    <w:autoRedefine/>
    <w:qFormat/>
    <w:rsid w:val="00A625BA"/>
    <w:pPr>
      <w:tabs>
        <w:tab w:val="left" w:pos="1440"/>
      </w:tabs>
      <w:suppressAutoHyphens/>
      <w:ind w:firstLine="720"/>
      <w:jc w:val="both"/>
    </w:pPr>
    <w:rPr>
      <w:sz w:val="22"/>
      <w:szCs w:val="24"/>
    </w:rPr>
  </w:style>
  <w:style w:type="paragraph" w:customStyle="1" w:styleId="afffffffffffffffffffffffffffd">
    <w:name w:val="Договор"/>
    <w:basedOn w:val="1f9"/>
    <w:qFormat/>
    <w:rsid w:val="00A625BA"/>
    <w:pPr>
      <w:suppressAutoHyphens/>
      <w:spacing w:line="360" w:lineRule="auto"/>
      <w:ind w:firstLine="720"/>
      <w:jc w:val="both"/>
    </w:pPr>
    <w:rPr>
      <w:sz w:val="22"/>
      <w:lang w:eastAsia="ru-RU"/>
    </w:rPr>
  </w:style>
  <w:style w:type="paragraph" w:customStyle="1" w:styleId="1ffffffffff6">
    <w:name w:val="Цитата1"/>
    <w:basedOn w:val="aff6"/>
    <w:qFormat/>
    <w:rsid w:val="00A625BA"/>
    <w:pPr>
      <w:suppressAutoHyphens/>
      <w:overflowPunct w:val="0"/>
      <w:ind w:left="-21" w:right="-766"/>
      <w:textAlignment w:val="baseline"/>
    </w:pPr>
    <w:rPr>
      <w:rFonts w:ascii="Arial" w:hAnsi="Arial"/>
      <w:sz w:val="22"/>
    </w:rPr>
  </w:style>
  <w:style w:type="paragraph" w:customStyle="1" w:styleId="ssw1">
    <w:name w:val="ssw_1"/>
    <w:basedOn w:val="1f1"/>
    <w:qFormat/>
    <w:rsid w:val="00A625BA"/>
    <w:pPr>
      <w:keepLines/>
      <w:widowControl/>
      <w:tabs>
        <w:tab w:val="left" w:pos="576"/>
      </w:tabs>
      <w:suppressAutoHyphens/>
      <w:autoSpaceDE/>
      <w:autoSpaceDN/>
      <w:adjustRightInd/>
      <w:spacing w:before="240" w:after="120"/>
      <w:ind w:left="576" w:hanging="576"/>
    </w:pPr>
    <w:rPr>
      <w:rFonts w:ascii="Arial" w:hAnsi="Arial"/>
      <w:i/>
      <w:kern w:val="2"/>
      <w:sz w:val="26"/>
      <w:lang w:val="ru-RU" w:eastAsia="ru-RU"/>
    </w:rPr>
  </w:style>
  <w:style w:type="paragraph" w:customStyle="1" w:styleId="ssw11">
    <w:name w:val="ssw_1.1"/>
    <w:basedOn w:val="2a"/>
    <w:qFormat/>
    <w:rsid w:val="00A625BA"/>
    <w:pPr>
      <w:keepLines/>
      <w:tabs>
        <w:tab w:val="left" w:pos="720"/>
      </w:tabs>
      <w:suppressAutoHyphens/>
      <w:spacing w:before="120"/>
      <w:ind w:left="720" w:hanging="720"/>
      <w:jc w:val="both"/>
    </w:pPr>
    <w:rPr>
      <w:rFonts w:ascii="Arial" w:hAnsi="Arial"/>
      <w:b w:val="0"/>
      <w:bCs w:val="0"/>
      <w:i w:val="0"/>
      <w:iCs w:val="0"/>
      <w:sz w:val="24"/>
      <w:szCs w:val="20"/>
    </w:rPr>
  </w:style>
  <w:style w:type="paragraph" w:customStyle="1" w:styleId="ssw111">
    <w:name w:val="ssw_1.1.1"/>
    <w:basedOn w:val="39"/>
    <w:qFormat/>
    <w:rsid w:val="00A625BA"/>
    <w:pPr>
      <w:keepLines/>
      <w:tabs>
        <w:tab w:val="clear" w:pos="720"/>
        <w:tab w:val="left" w:pos="864"/>
      </w:tabs>
      <w:suppressAutoHyphens/>
      <w:ind w:left="864" w:hanging="864"/>
      <w:jc w:val="both"/>
    </w:pPr>
    <w:rPr>
      <w:sz w:val="22"/>
      <w:lang w:val="ru-RU" w:eastAsia="ru-RU"/>
    </w:rPr>
  </w:style>
  <w:style w:type="paragraph" w:customStyle="1" w:styleId="sswh">
    <w:name w:val="ssw_h"/>
    <w:basedOn w:val="1f1"/>
    <w:qFormat/>
    <w:rsid w:val="00A625BA"/>
    <w:pPr>
      <w:keepNext w:val="0"/>
      <w:widowControl/>
      <w:tabs>
        <w:tab w:val="left" w:pos="432"/>
      </w:tabs>
      <w:suppressAutoHyphens/>
      <w:overflowPunct w:val="0"/>
      <w:autoSpaceDE/>
      <w:autoSpaceDN/>
      <w:adjustRightInd/>
      <w:spacing w:before="240"/>
      <w:ind w:left="432" w:hanging="432"/>
      <w:textAlignment w:val="baseline"/>
    </w:pPr>
    <w:rPr>
      <w:rFonts w:ascii="TimesET" w:hAnsi="TimesET"/>
      <w:sz w:val="40"/>
      <w:lang w:val="en-GB" w:eastAsia="ru-RU"/>
    </w:rPr>
  </w:style>
  <w:style w:type="paragraph" w:customStyle="1" w:styleId="BlockText1">
    <w:name w:val="Block Text1"/>
    <w:basedOn w:val="aff6"/>
    <w:qFormat/>
    <w:rsid w:val="00A625BA"/>
    <w:pPr>
      <w:suppressAutoHyphens/>
      <w:overflowPunct w:val="0"/>
      <w:ind w:left="-21" w:right="-766"/>
      <w:textAlignment w:val="baseline"/>
    </w:pPr>
    <w:rPr>
      <w:rFonts w:ascii="Arial" w:hAnsi="Arial"/>
      <w:sz w:val="22"/>
    </w:rPr>
  </w:style>
  <w:style w:type="paragraph" w:customStyle="1" w:styleId="afffffffffffffffffffffffffffe">
    <w:name w:val="Приложение №"/>
    <w:basedOn w:val="1f1"/>
    <w:qFormat/>
    <w:rsid w:val="00A625BA"/>
    <w:pPr>
      <w:keepNext w:val="0"/>
      <w:widowControl/>
      <w:suppressAutoHyphens/>
      <w:autoSpaceDE/>
      <w:autoSpaceDN/>
      <w:adjustRightInd/>
      <w:ind w:left="5580"/>
      <w:jc w:val="left"/>
    </w:pPr>
    <w:rPr>
      <w:bCs/>
      <w:lang w:val="ru-RU" w:eastAsia="ru-RU"/>
    </w:rPr>
  </w:style>
  <w:style w:type="paragraph" w:customStyle="1" w:styleId="11h1Header1">
    <w:name w:val="Заголовок 1.1.h1.Header 1"/>
    <w:basedOn w:val="aff6"/>
    <w:next w:val="aff6"/>
    <w:qFormat/>
    <w:rsid w:val="00A625BA"/>
    <w:pPr>
      <w:tabs>
        <w:tab w:val="left" w:pos="356"/>
      </w:tabs>
      <w:suppressAutoHyphens/>
      <w:ind w:left="256" w:hanging="260"/>
      <w:outlineLvl w:val="0"/>
    </w:pPr>
    <w:rPr>
      <w:szCs w:val="20"/>
    </w:rPr>
  </w:style>
  <w:style w:type="paragraph" w:customStyle="1" w:styleId="328">
    <w:name w:val="Основной текст с отступом 32"/>
    <w:basedOn w:val="2ffff"/>
    <w:qFormat/>
    <w:rsid w:val="00A625BA"/>
    <w:pPr>
      <w:widowControl w:val="0"/>
      <w:suppressAutoHyphens/>
      <w:spacing w:line="360" w:lineRule="auto"/>
      <w:ind w:firstLine="709"/>
      <w:jc w:val="both"/>
    </w:pPr>
    <w:rPr>
      <w:rFonts w:ascii="Arial" w:hAnsi="Arial"/>
      <w:color w:val="auto"/>
      <w:lang w:val="ru-RU"/>
    </w:rPr>
  </w:style>
  <w:style w:type="paragraph" w:customStyle="1" w:styleId="2ffffff9">
    <w:name w:val="Цитата2"/>
    <w:basedOn w:val="aff6"/>
    <w:qFormat/>
    <w:rsid w:val="00A625BA"/>
    <w:pPr>
      <w:suppressAutoHyphens/>
      <w:overflowPunct w:val="0"/>
      <w:ind w:left="-21" w:right="-766"/>
      <w:textAlignment w:val="baseline"/>
    </w:pPr>
    <w:rPr>
      <w:rFonts w:ascii="Arial" w:hAnsi="Arial"/>
      <w:sz w:val="22"/>
    </w:rPr>
  </w:style>
  <w:style w:type="paragraph" w:customStyle="1" w:styleId="rem">
    <w:name w:val="rem"/>
    <w:basedOn w:val="aff6"/>
    <w:qFormat/>
    <w:rsid w:val="00A625BA"/>
    <w:pPr>
      <w:suppressAutoHyphens/>
      <w:spacing w:beforeAutospacing="1" w:afterAutospacing="1"/>
    </w:pPr>
  </w:style>
  <w:style w:type="numbering" w:customStyle="1" w:styleId="145">
    <w:name w:val="Нет списка14"/>
    <w:uiPriority w:val="99"/>
    <w:semiHidden/>
    <w:unhideWhenUsed/>
    <w:qFormat/>
    <w:rsid w:val="00A625BA"/>
  </w:style>
  <w:style w:type="numbering" w:customStyle="1" w:styleId="22d">
    <w:name w:val="Нет списка22"/>
    <w:uiPriority w:val="99"/>
    <w:semiHidden/>
    <w:unhideWhenUsed/>
    <w:qFormat/>
    <w:rsid w:val="00A625BA"/>
  </w:style>
  <w:style w:type="numbering" w:customStyle="1" w:styleId="1122">
    <w:name w:val="Нет списка112"/>
    <w:uiPriority w:val="99"/>
    <w:semiHidden/>
    <w:unhideWhenUsed/>
    <w:qFormat/>
    <w:rsid w:val="00A625BA"/>
  </w:style>
  <w:style w:type="numbering" w:customStyle="1" w:styleId="329">
    <w:name w:val="Нет списка32"/>
    <w:uiPriority w:val="99"/>
    <w:semiHidden/>
    <w:unhideWhenUsed/>
    <w:qFormat/>
    <w:rsid w:val="00A625BA"/>
  </w:style>
  <w:style w:type="numbering" w:customStyle="1" w:styleId="423">
    <w:name w:val="Нет списка42"/>
    <w:uiPriority w:val="99"/>
    <w:semiHidden/>
    <w:unhideWhenUsed/>
    <w:qFormat/>
    <w:rsid w:val="00A625BA"/>
  </w:style>
  <w:style w:type="numbering" w:customStyle="1" w:styleId="524">
    <w:name w:val="Нет списка52"/>
    <w:uiPriority w:val="99"/>
    <w:semiHidden/>
    <w:unhideWhenUsed/>
    <w:qFormat/>
    <w:rsid w:val="00A625BA"/>
  </w:style>
  <w:style w:type="table" w:customStyle="1" w:styleId="1100">
    <w:name w:val="Сетка таблицы110"/>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0">
    <w:name w:val="Сетка таблицы79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
    <w:name w:val="Сетка таблицы7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
    <w:name w:val="Сетка таблицы79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
    <w:name w:val="Normal Table0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e">
    <w:name w:val="Сетка таблицы3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
    <w:name w:val="Сетка таблицы79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2">
    <w:name w:val="Сетка таблицы2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
    <w:name w:val="Table Normal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fc">
    <w:name w:val="Светлый список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0">
    <w:name w:val="Сетка таблицы22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
    <w:name w:val="Сетка таблицы GR11"/>
    <w:basedOn w:val="aff8"/>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221">
    <w:name w:val="H1221"/>
    <w:basedOn w:val="aff6"/>
    <w:next w:val="aff6"/>
    <w:uiPriority w:val="99"/>
    <w:qFormat/>
    <w:rsid w:val="00A625BA"/>
    <w:pPr>
      <w:keepNext/>
      <w:keepLines/>
      <w:tabs>
        <w:tab w:val="num" w:pos="0"/>
      </w:tabs>
      <w:spacing w:before="240"/>
      <w:outlineLvl w:val="0"/>
    </w:pPr>
    <w:rPr>
      <w:rFonts w:ascii="Cambria" w:hAnsi="Cambria"/>
      <w:color w:val="365F91"/>
      <w:sz w:val="32"/>
      <w:szCs w:val="32"/>
      <w:lang w:eastAsia="en-US"/>
    </w:rPr>
  </w:style>
  <w:style w:type="paragraph" w:customStyle="1" w:styleId="l321">
    <w:name w:val="l321"/>
    <w:basedOn w:val="aff6"/>
    <w:next w:val="aff6"/>
    <w:uiPriority w:val="99"/>
    <w:qFormat/>
    <w:rsid w:val="00A625BA"/>
    <w:pPr>
      <w:keepNext/>
      <w:keepLines/>
      <w:tabs>
        <w:tab w:val="num" w:pos="0"/>
      </w:tabs>
      <w:spacing w:before="40"/>
      <w:ind w:left="720" w:hanging="432"/>
      <w:outlineLvl w:val="2"/>
    </w:pPr>
    <w:rPr>
      <w:rFonts w:ascii="Cambria" w:hAnsi="Cambria"/>
      <w:color w:val="243F60"/>
      <w:lang w:eastAsia="en-US"/>
    </w:rPr>
  </w:style>
  <w:style w:type="paragraph" w:customStyle="1" w:styleId="951">
    <w:name w:val="95 + ...1"/>
    <w:basedOn w:val="aff6"/>
    <w:next w:val="aff6"/>
    <w:uiPriority w:val="99"/>
    <w:qFormat/>
    <w:rsid w:val="00A625BA"/>
    <w:pPr>
      <w:keepNext/>
      <w:keepLines/>
      <w:tabs>
        <w:tab w:val="num" w:pos="0"/>
      </w:tabs>
      <w:spacing w:before="40"/>
      <w:ind w:left="864" w:hanging="144"/>
      <w:outlineLvl w:val="3"/>
    </w:pPr>
    <w:rPr>
      <w:rFonts w:ascii="Cambria" w:hAnsi="Cambria"/>
      <w:i/>
      <w:iCs/>
      <w:color w:val="365F91"/>
      <w:lang w:eastAsia="en-US"/>
    </w:rPr>
  </w:style>
  <w:style w:type="paragraph" w:customStyle="1" w:styleId="oglavlenie1">
    <w:name w:val="Заголовок oglavlenie1"/>
    <w:basedOn w:val="aff6"/>
    <w:next w:val="aff6"/>
    <w:uiPriority w:val="9"/>
    <w:qFormat/>
    <w:rsid w:val="00A625BA"/>
    <w:pPr>
      <w:keepNext/>
      <w:keepLines/>
      <w:tabs>
        <w:tab w:val="num" w:pos="0"/>
      </w:tabs>
      <w:spacing w:before="40"/>
      <w:ind w:left="1008" w:hanging="432"/>
      <w:outlineLvl w:val="4"/>
    </w:pPr>
    <w:rPr>
      <w:rFonts w:ascii="Cambria" w:hAnsi="Cambria"/>
      <w:color w:val="365F91"/>
      <w:lang w:eastAsia="en-US"/>
    </w:rPr>
  </w:style>
  <w:style w:type="paragraph" w:customStyle="1" w:styleId="heading61">
    <w:name w:val="heading 61"/>
    <w:basedOn w:val="aff6"/>
    <w:next w:val="aff6"/>
    <w:uiPriority w:val="99"/>
    <w:qFormat/>
    <w:rsid w:val="00A625BA"/>
    <w:pPr>
      <w:keepNext/>
      <w:keepLines/>
      <w:tabs>
        <w:tab w:val="num" w:pos="0"/>
      </w:tabs>
      <w:spacing w:before="40"/>
      <w:ind w:left="1152" w:hanging="432"/>
      <w:outlineLvl w:val="5"/>
    </w:pPr>
    <w:rPr>
      <w:rFonts w:ascii="Cambria" w:hAnsi="Cambria"/>
      <w:color w:val="243F60"/>
      <w:lang w:eastAsia="en-US"/>
    </w:rPr>
  </w:style>
  <w:style w:type="paragraph" w:customStyle="1" w:styleId="heading71">
    <w:name w:val="heading 71"/>
    <w:basedOn w:val="aff6"/>
    <w:next w:val="aff6"/>
    <w:uiPriority w:val="99"/>
    <w:qFormat/>
    <w:rsid w:val="00A625BA"/>
    <w:pPr>
      <w:keepNext/>
      <w:keepLines/>
      <w:tabs>
        <w:tab w:val="num" w:pos="0"/>
      </w:tabs>
      <w:spacing w:before="40"/>
      <w:ind w:left="1296" w:hanging="288"/>
      <w:outlineLvl w:val="6"/>
    </w:pPr>
    <w:rPr>
      <w:rFonts w:ascii="Cambria" w:hAnsi="Cambria"/>
      <w:i/>
      <w:iCs/>
      <w:color w:val="243F60"/>
      <w:lang w:eastAsia="en-US"/>
    </w:rPr>
  </w:style>
  <w:style w:type="character" w:customStyle="1" w:styleId="424">
    <w:name w:val="Заголовок 4 Знак2"/>
    <w:basedOn w:val="aff7"/>
    <w:uiPriority w:val="9"/>
    <w:semiHidden/>
    <w:rsid w:val="00A625BA"/>
    <w:rPr>
      <w:rFonts w:asciiTheme="majorHAnsi" w:eastAsiaTheme="majorEastAsia" w:hAnsiTheme="majorHAnsi" w:cstheme="majorBidi"/>
      <w:i/>
      <w:iCs/>
      <w:color w:val="2E74B5" w:themeColor="accent1" w:themeShade="BF"/>
    </w:rPr>
  </w:style>
  <w:style w:type="character" w:customStyle="1" w:styleId="614">
    <w:name w:val="Заголовок 6 Знак1"/>
    <w:basedOn w:val="aff7"/>
    <w:uiPriority w:val="9"/>
    <w:semiHidden/>
    <w:rsid w:val="00A625BA"/>
    <w:rPr>
      <w:rFonts w:asciiTheme="majorHAnsi" w:eastAsiaTheme="majorEastAsia" w:hAnsiTheme="majorHAnsi" w:cstheme="majorBidi"/>
      <w:color w:val="1F4D78" w:themeColor="accent1" w:themeShade="7F"/>
    </w:rPr>
  </w:style>
  <w:style w:type="character" w:customStyle="1" w:styleId="714">
    <w:name w:val="Заголовок 7 Знак1"/>
    <w:basedOn w:val="aff7"/>
    <w:uiPriority w:val="9"/>
    <w:semiHidden/>
    <w:rsid w:val="00A625BA"/>
    <w:rPr>
      <w:rFonts w:asciiTheme="majorHAnsi" w:eastAsiaTheme="majorEastAsia" w:hAnsiTheme="majorHAnsi" w:cstheme="majorBidi"/>
      <w:i/>
      <w:iCs/>
      <w:color w:val="1F4D78" w:themeColor="accent1" w:themeShade="7F"/>
    </w:rPr>
  </w:style>
  <w:style w:type="character" w:customStyle="1" w:styleId="813">
    <w:name w:val="Заголовок 8 Знак1"/>
    <w:basedOn w:val="aff7"/>
    <w:uiPriority w:val="9"/>
    <w:semiHidden/>
    <w:rsid w:val="00A625BA"/>
    <w:rPr>
      <w:rFonts w:asciiTheme="majorHAnsi" w:eastAsiaTheme="majorEastAsia" w:hAnsiTheme="majorHAnsi" w:cstheme="majorBidi"/>
      <w:color w:val="272727" w:themeColor="text1" w:themeTint="D8"/>
      <w:sz w:val="21"/>
      <w:szCs w:val="21"/>
    </w:rPr>
  </w:style>
  <w:style w:type="character" w:customStyle="1" w:styleId="2ffffffa">
    <w:name w:val="Слабое выделение2"/>
    <w:basedOn w:val="aff7"/>
    <w:uiPriority w:val="19"/>
    <w:qFormat/>
    <w:rsid w:val="00A625BA"/>
    <w:rPr>
      <w:i/>
      <w:iCs/>
      <w:color w:val="808080"/>
    </w:rPr>
  </w:style>
  <w:style w:type="table" w:customStyle="1" w:styleId="254">
    <w:name w:val="Сетка таблицы25"/>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f9"/>
    <w:uiPriority w:val="99"/>
    <w:semiHidden/>
    <w:unhideWhenUsed/>
    <w:rsid w:val="00A625BA"/>
  </w:style>
  <w:style w:type="character" w:customStyle="1" w:styleId="32a">
    <w:name w:val="Основной текст с отступом 3 Знак2"/>
    <w:uiPriority w:val="99"/>
    <w:qFormat/>
    <w:rsid w:val="00A625BA"/>
    <w:rPr>
      <w:rFonts w:ascii="Times New Roman" w:eastAsia="Times New Roman" w:hAnsi="Times New Roman" w:cs="Times New Roman"/>
      <w:sz w:val="24"/>
      <w:szCs w:val="20"/>
      <w:lang w:eastAsia="ru-RU"/>
    </w:rPr>
  </w:style>
  <w:style w:type="paragraph" w:customStyle="1" w:styleId="22e">
    <w:name w:val="Красная строка 2 Знак2"/>
    <w:basedOn w:val="39"/>
    <w:next w:val="aff6"/>
    <w:qFormat/>
    <w:rsid w:val="00A625BA"/>
    <w:pPr>
      <w:tabs>
        <w:tab w:val="clear" w:pos="720"/>
      </w:tabs>
      <w:suppressAutoHyphens/>
      <w:ind w:left="0" w:firstLine="0"/>
      <w:jc w:val="both"/>
    </w:pPr>
    <w:rPr>
      <w:b/>
      <w:lang w:val="ru-RU" w:eastAsia="ru-RU"/>
    </w:rPr>
  </w:style>
  <w:style w:type="paragraph" w:customStyle="1" w:styleId="3ffff4">
    <w:name w:val="Основной текст Знак3"/>
    <w:qFormat/>
    <w:rsid w:val="00A625BA"/>
    <w:pPr>
      <w:suppressAutoHyphens/>
    </w:pPr>
  </w:style>
  <w:style w:type="paragraph" w:customStyle="1" w:styleId="330">
    <w:name w:val="Заголовок 3 Знак3"/>
    <w:basedOn w:val="39"/>
    <w:qFormat/>
    <w:rsid w:val="00A625BA"/>
    <w:pPr>
      <w:numPr>
        <w:numId w:val="139"/>
      </w:numPr>
      <w:suppressAutoHyphens/>
      <w:jc w:val="both"/>
    </w:pPr>
    <w:rPr>
      <w:b/>
      <w:lang w:val="ru-RU" w:eastAsia="ru-RU"/>
    </w:rPr>
  </w:style>
  <w:style w:type="paragraph" w:customStyle="1" w:styleId="137">
    <w:name w:val="Заголовок 1 Знак3"/>
    <w:qFormat/>
    <w:rsid w:val="00A625BA"/>
    <w:pPr>
      <w:tabs>
        <w:tab w:val="left" w:pos="720"/>
      </w:tabs>
      <w:suppressAutoHyphens/>
      <w:jc w:val="center"/>
    </w:pPr>
    <w:rPr>
      <w:b/>
      <w:kern w:val="2"/>
      <w:sz w:val="28"/>
      <w:szCs w:val="28"/>
    </w:rPr>
  </w:style>
  <w:style w:type="numbering" w:customStyle="1" w:styleId="166">
    <w:name w:val="Нет списка16"/>
    <w:uiPriority w:val="99"/>
    <w:semiHidden/>
    <w:unhideWhenUsed/>
    <w:qFormat/>
    <w:rsid w:val="00A625BA"/>
  </w:style>
  <w:style w:type="numbering" w:customStyle="1" w:styleId="239">
    <w:name w:val="Нет списка23"/>
    <w:uiPriority w:val="99"/>
    <w:semiHidden/>
    <w:unhideWhenUsed/>
    <w:qFormat/>
    <w:rsid w:val="00A625BA"/>
  </w:style>
  <w:style w:type="numbering" w:customStyle="1" w:styleId="1130">
    <w:name w:val="Нет списка113"/>
    <w:uiPriority w:val="99"/>
    <w:semiHidden/>
    <w:unhideWhenUsed/>
    <w:qFormat/>
    <w:rsid w:val="00A625BA"/>
  </w:style>
  <w:style w:type="numbering" w:customStyle="1" w:styleId="334">
    <w:name w:val="Нет списка33"/>
    <w:uiPriority w:val="99"/>
    <w:semiHidden/>
    <w:unhideWhenUsed/>
    <w:qFormat/>
    <w:rsid w:val="00A625BA"/>
  </w:style>
  <w:style w:type="numbering" w:customStyle="1" w:styleId="432">
    <w:name w:val="Нет списка43"/>
    <w:uiPriority w:val="99"/>
    <w:semiHidden/>
    <w:unhideWhenUsed/>
    <w:qFormat/>
    <w:rsid w:val="00A625BA"/>
  </w:style>
  <w:style w:type="table" w:customStyle="1" w:styleId="1131">
    <w:name w:val="Сетка таблицы11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4">
    <w:name w:val="Сетка таблицы79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2">
    <w:name w:val="Сетка таблицы73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2">
    <w:name w:val="Сетка таблицы79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2b">
    <w:name w:val="Сетка таблицы3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2">
    <w:name w:val="Сетка таблицы79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0">
    <w:name w:val="Сетка таблицы21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2">
    <w:name w:val="Table Normal12"/>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2f0">
    <w:name w:val="Светлый список12"/>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22">
    <w:name w:val="Сетка таблицы12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aff6"/>
    <w:uiPriority w:val="99"/>
    <w:rsid w:val="00A625BA"/>
    <w:pPr>
      <w:widowControl w:val="0"/>
      <w:autoSpaceDE w:val="0"/>
      <w:autoSpaceDN w:val="0"/>
      <w:adjustRightInd w:val="0"/>
    </w:pPr>
  </w:style>
  <w:style w:type="numbering" w:customStyle="1" w:styleId="533">
    <w:name w:val="Нет списка53"/>
    <w:next w:val="aff9"/>
    <w:uiPriority w:val="99"/>
    <w:semiHidden/>
    <w:unhideWhenUsed/>
    <w:rsid w:val="00A625BA"/>
  </w:style>
  <w:style w:type="table" w:customStyle="1" w:styleId="TableNormal21">
    <w:name w:val="Table Normal21"/>
    <w:uiPriority w:val="2"/>
    <w:semiHidden/>
    <w:unhideWhenUsed/>
    <w:qFormat/>
    <w:rsid w:val="00A625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42">
    <w:name w:val="Сетка таблицы54"/>
    <w:basedOn w:val="aff8"/>
    <w:next w:val="affff2"/>
    <w:uiPriority w:val="39"/>
    <w:rsid w:val="00A625B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
    <w:next w:val="aff9"/>
    <w:uiPriority w:val="99"/>
    <w:semiHidden/>
    <w:unhideWhenUsed/>
    <w:rsid w:val="00A625BA"/>
  </w:style>
  <w:style w:type="table" w:customStyle="1" w:styleId="1150">
    <w:name w:val="Сетка таблицы115"/>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5">
    <w:name w:val="Сетка таблицы79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
    <w:next w:val="aff9"/>
    <w:uiPriority w:val="99"/>
    <w:semiHidden/>
    <w:unhideWhenUsed/>
    <w:rsid w:val="00A625BA"/>
  </w:style>
  <w:style w:type="numbering" w:customStyle="1" w:styleId="245">
    <w:name w:val="Нет списка24"/>
    <w:next w:val="aff9"/>
    <w:uiPriority w:val="99"/>
    <w:semiHidden/>
    <w:unhideWhenUsed/>
    <w:rsid w:val="00A625BA"/>
  </w:style>
  <w:style w:type="table" w:customStyle="1" w:styleId="2102">
    <w:name w:val="Сетка таблицы210"/>
    <w:basedOn w:val="aff8"/>
    <w:next w:val="affff2"/>
    <w:uiPriority w:val="99"/>
    <w:rsid w:val="00A625B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3">
    <w:name w:val="Сетка таблицы73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3">
    <w:name w:val="Сетка таблицы79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
    <w:next w:val="aff9"/>
    <w:uiPriority w:val="99"/>
    <w:semiHidden/>
    <w:unhideWhenUsed/>
    <w:rsid w:val="00A625BA"/>
  </w:style>
  <w:style w:type="table" w:customStyle="1" w:styleId="1160">
    <w:name w:val="Сетка таблицы116"/>
    <w:basedOn w:val="aff8"/>
    <w:next w:val="affff2"/>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2">
    <w:name w:val="Normal Table02"/>
    <w:uiPriority w:val="2"/>
    <w:semiHidden/>
    <w:qFormat/>
    <w:rsid w:val="00A625B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342">
    <w:name w:val="Нет списка34"/>
    <w:next w:val="aff9"/>
    <w:uiPriority w:val="99"/>
    <w:semiHidden/>
    <w:unhideWhenUsed/>
    <w:rsid w:val="00A625BA"/>
  </w:style>
  <w:style w:type="table" w:customStyle="1" w:styleId="335">
    <w:name w:val="Сетка таблицы33"/>
    <w:basedOn w:val="aff8"/>
    <w:next w:val="affff2"/>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3">
    <w:name w:val="Сетка таблицы73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3">
    <w:name w:val="Сетка таблицы79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
    <w:name w:val="Нет списка44"/>
    <w:next w:val="aff9"/>
    <w:uiPriority w:val="99"/>
    <w:semiHidden/>
    <w:unhideWhenUsed/>
    <w:rsid w:val="00A625BA"/>
  </w:style>
  <w:style w:type="table" w:customStyle="1" w:styleId="433">
    <w:name w:val="Сетка таблицы43"/>
    <w:basedOn w:val="aff8"/>
    <w:next w:val="affff2"/>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30">
    <w:name w:val="Сетка таблицы213"/>
    <w:basedOn w:val="aff8"/>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3">
    <w:name w:val="Table Normal13"/>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38">
    <w:name w:val="Светлый список13"/>
    <w:basedOn w:val="aff8"/>
    <w:uiPriority w:val="61"/>
    <w:rsid w:val="00A625BA"/>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43">
    <w:name w:val="Нет списка54"/>
    <w:next w:val="aff9"/>
    <w:uiPriority w:val="99"/>
    <w:semiHidden/>
    <w:unhideWhenUsed/>
    <w:rsid w:val="00A625BA"/>
  </w:style>
  <w:style w:type="table" w:customStyle="1" w:styleId="2220">
    <w:name w:val="Сетка таблицы2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2">
    <w:name w:val="Сетка таблицы GR12"/>
    <w:basedOn w:val="aff8"/>
    <w:next w:val="affff2"/>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f8"/>
    <w:next w:val="affff2"/>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Статья / Раздел13"/>
    <w:rsid w:val="00A625BA"/>
  </w:style>
  <w:style w:type="numbering" w:customStyle="1" w:styleId="StyleNumbered3">
    <w:name w:val="Style Numbered3"/>
    <w:rsid w:val="00A625BA"/>
  </w:style>
  <w:style w:type="numbering" w:customStyle="1" w:styleId="1111114">
    <w:name w:val="1 / 1.1 / 1.1.14"/>
    <w:basedOn w:val="aff9"/>
    <w:next w:val="111111"/>
    <w:uiPriority w:val="99"/>
    <w:rsid w:val="00A625BA"/>
  </w:style>
  <w:style w:type="numbering" w:customStyle="1" w:styleId="1ai3">
    <w:name w:val="1 / a / i3"/>
    <w:basedOn w:val="aff9"/>
    <w:next w:val="1ai"/>
    <w:uiPriority w:val="99"/>
    <w:rsid w:val="00A625BA"/>
  </w:style>
  <w:style w:type="numbering" w:customStyle="1" w:styleId="336">
    <w:name w:val="ТКП ТС Заголовок  3го уровня3"/>
    <w:rsid w:val="00A625BA"/>
  </w:style>
  <w:style w:type="numbering" w:customStyle="1" w:styleId="ArticleSection13">
    <w:name w:val="Article / Section13"/>
    <w:rsid w:val="00A625BA"/>
  </w:style>
  <w:style w:type="numbering" w:customStyle="1" w:styleId="337">
    <w:name w:val="ТКП ТС Заголовок33"/>
    <w:rsid w:val="00A625BA"/>
  </w:style>
  <w:style w:type="numbering" w:customStyle="1" w:styleId="3ffff5">
    <w:name w:val="Список для таблицы3"/>
    <w:rsid w:val="00A625BA"/>
  </w:style>
  <w:style w:type="numbering" w:customStyle="1" w:styleId="ArticleSection23">
    <w:name w:val="Article / Section23"/>
    <w:rsid w:val="00A625BA"/>
  </w:style>
  <w:style w:type="numbering" w:customStyle="1" w:styleId="13a">
    <w:name w:val="Номер 13"/>
    <w:rsid w:val="00A625BA"/>
  </w:style>
  <w:style w:type="numbering" w:customStyle="1" w:styleId="81Numbered2">
    <w:name w:val="8_1 Numbered2"/>
    <w:rsid w:val="00A625BA"/>
  </w:style>
  <w:style w:type="numbering" w:customStyle="1" w:styleId="3ffff6">
    <w:name w:val="Статья / Раздел3"/>
    <w:basedOn w:val="aff9"/>
    <w:next w:val="afffffffffffffffffffffffc"/>
    <w:uiPriority w:val="99"/>
    <w:rsid w:val="00A625BA"/>
  </w:style>
  <w:style w:type="numbering" w:customStyle="1" w:styleId="416OutlineNumbering2">
    <w:name w:val="4_1_6 Outline Numbering2"/>
    <w:rsid w:val="00A625BA"/>
  </w:style>
  <w:style w:type="numbering" w:customStyle="1" w:styleId="417OutlineNumbering2">
    <w:name w:val="4_1_7 Outline Numbering2"/>
    <w:rsid w:val="00A625BA"/>
  </w:style>
  <w:style w:type="numbering" w:customStyle="1" w:styleId="62Numbered2">
    <w:name w:val="6_2 Numbered2"/>
    <w:rsid w:val="00A625BA"/>
  </w:style>
  <w:style w:type="numbering" w:customStyle="1" w:styleId="415OutlineNumbering2">
    <w:name w:val="4_1_5 Outline Numbering2"/>
    <w:rsid w:val="00A625BA"/>
  </w:style>
  <w:style w:type="numbering" w:customStyle="1" w:styleId="61Numbered2">
    <w:name w:val="6_1 Numbered2"/>
    <w:rsid w:val="00A625BA"/>
  </w:style>
  <w:style w:type="numbering" w:customStyle="1" w:styleId="71Numbered2">
    <w:name w:val="7_1 Numbered2"/>
    <w:rsid w:val="00A625BA"/>
  </w:style>
  <w:style w:type="numbering" w:customStyle="1" w:styleId="4110OutlineNumbering2">
    <w:name w:val="4_1_10 Outline Numbering2"/>
    <w:rsid w:val="00A625BA"/>
  </w:style>
  <w:style w:type="numbering" w:customStyle="1" w:styleId="433OutlineNumbering2">
    <w:name w:val="4_3_3 Outline Numbering2"/>
    <w:rsid w:val="00A625BA"/>
  </w:style>
  <w:style w:type="numbering" w:customStyle="1" w:styleId="418OutlineNumbering2">
    <w:name w:val="4_1_8 Outline Numbering2"/>
    <w:rsid w:val="00A625BA"/>
  </w:style>
  <w:style w:type="numbering" w:customStyle="1" w:styleId="419OutlineNumbering2">
    <w:name w:val="4_1_9 Outline Numbering2"/>
    <w:rsid w:val="00A625BA"/>
  </w:style>
  <w:style w:type="numbering" w:customStyle="1" w:styleId="WWNum15">
    <w:name w:val="WWNum15"/>
    <w:basedOn w:val="aff9"/>
    <w:rsid w:val="00A625BA"/>
  </w:style>
  <w:style w:type="numbering" w:customStyle="1" w:styleId="WWNum23">
    <w:name w:val="WWNum23"/>
    <w:basedOn w:val="aff9"/>
    <w:rsid w:val="00A625BA"/>
  </w:style>
  <w:style w:type="numbering" w:customStyle="1" w:styleId="WWNum33">
    <w:name w:val="WWNum33"/>
    <w:basedOn w:val="aff9"/>
    <w:rsid w:val="00A625BA"/>
  </w:style>
  <w:style w:type="numbering" w:customStyle="1" w:styleId="WWNum53">
    <w:name w:val="WWNum53"/>
    <w:basedOn w:val="aff9"/>
    <w:rsid w:val="00A625BA"/>
  </w:style>
  <w:style w:type="numbering" w:customStyle="1" w:styleId="WWNum63">
    <w:name w:val="WWNum63"/>
    <w:basedOn w:val="aff9"/>
    <w:rsid w:val="00A625BA"/>
  </w:style>
  <w:style w:type="numbering" w:customStyle="1" w:styleId="WWNum113">
    <w:name w:val="WWNum113"/>
    <w:basedOn w:val="aff9"/>
    <w:rsid w:val="00A625BA"/>
  </w:style>
  <w:style w:type="numbering" w:customStyle="1" w:styleId="WWNum123">
    <w:name w:val="WWNum123"/>
    <w:rsid w:val="00A625BA"/>
  </w:style>
  <w:style w:type="numbering" w:customStyle="1" w:styleId="196">
    <w:name w:val="Нет списка19"/>
    <w:next w:val="aff9"/>
    <w:uiPriority w:val="99"/>
    <w:semiHidden/>
    <w:unhideWhenUsed/>
    <w:rsid w:val="00A625BA"/>
  </w:style>
  <w:style w:type="character" w:customStyle="1" w:styleId="2ffffffb">
    <w:name w:val="Шапка Знак2"/>
    <w:basedOn w:val="aff7"/>
    <w:rsid w:val="00A625BA"/>
    <w:rPr>
      <w:rFonts w:ascii="Arial" w:eastAsia="Times New Roman" w:hAnsi="Arial" w:cs="Arial"/>
      <w:sz w:val="24"/>
      <w:szCs w:val="24"/>
      <w:shd w:val="pct20" w:color="auto" w:fill="auto"/>
      <w:lang w:eastAsia="ru-RU"/>
    </w:rPr>
  </w:style>
  <w:style w:type="numbering" w:customStyle="1" w:styleId="1101">
    <w:name w:val="Нет списка110"/>
    <w:uiPriority w:val="99"/>
    <w:semiHidden/>
    <w:unhideWhenUsed/>
    <w:qFormat/>
    <w:rsid w:val="00A625BA"/>
  </w:style>
  <w:style w:type="numbering" w:customStyle="1" w:styleId="255">
    <w:name w:val="Нет списка25"/>
    <w:uiPriority w:val="99"/>
    <w:semiHidden/>
    <w:unhideWhenUsed/>
    <w:qFormat/>
    <w:rsid w:val="00A625BA"/>
  </w:style>
  <w:style w:type="numbering" w:customStyle="1" w:styleId="1151">
    <w:name w:val="Нет списка115"/>
    <w:uiPriority w:val="99"/>
    <w:semiHidden/>
    <w:unhideWhenUsed/>
    <w:qFormat/>
    <w:rsid w:val="00A625BA"/>
  </w:style>
  <w:style w:type="numbering" w:customStyle="1" w:styleId="352">
    <w:name w:val="Нет списка35"/>
    <w:uiPriority w:val="99"/>
    <w:semiHidden/>
    <w:unhideWhenUsed/>
    <w:qFormat/>
    <w:rsid w:val="00A625BA"/>
  </w:style>
  <w:style w:type="numbering" w:customStyle="1" w:styleId="452">
    <w:name w:val="Нет списка45"/>
    <w:uiPriority w:val="99"/>
    <w:semiHidden/>
    <w:unhideWhenUsed/>
    <w:qFormat/>
    <w:rsid w:val="00A625BA"/>
  </w:style>
  <w:style w:type="numbering" w:customStyle="1" w:styleId="553">
    <w:name w:val="Нет списка55"/>
    <w:semiHidden/>
    <w:unhideWhenUsed/>
    <w:qFormat/>
    <w:rsid w:val="00A625BA"/>
  </w:style>
  <w:style w:type="table" w:customStyle="1" w:styleId="1170">
    <w:name w:val="Сетка таблицы117"/>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6">
    <w:name w:val="Сетка таблицы79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4">
    <w:name w:val="Сетка таблицы73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4">
    <w:name w:val="Сетка таблицы79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3">
    <w:name w:val="Normal Table0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43">
    <w:name w:val="Сетка таблицы3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4">
    <w:name w:val="Сетка таблицы73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4">
    <w:name w:val="Сетка таблицы79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
    <w:name w:val="Сетка таблицы4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50">
    <w:name w:val="Сетка таблицы215"/>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4">
    <w:name w:val="Table Normal14"/>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46">
    <w:name w:val="Светлый список14"/>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30">
    <w:name w:val="Сетка таблицы223"/>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3">
    <w:name w:val="Сетка таблицы GR13"/>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ff9"/>
    <w:uiPriority w:val="99"/>
    <w:semiHidden/>
    <w:unhideWhenUsed/>
    <w:rsid w:val="00A625BA"/>
  </w:style>
  <w:style w:type="table" w:customStyle="1" w:styleId="1ffffffffff7">
    <w:name w:val="Тема таблицы1"/>
    <w:basedOn w:val="aff8"/>
    <w:next w:val="affff"/>
    <w:uiPriority w:val="9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2">
    <w:name w:val="Сетка таблицы GR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A625BA"/>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d">
    <w:name w:val="Сетка таблицы 11"/>
    <w:basedOn w:val="aff8"/>
    <w:next w:val="1ffb"/>
    <w:uiPriority w:val="99"/>
    <w:rsid w:val="00A625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e">
    <w:name w:val="Простая таблица 11"/>
    <w:basedOn w:val="aff8"/>
    <w:next w:val="1fff9"/>
    <w:uiPriority w:val="99"/>
    <w:rsid w:val="00A625BA"/>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ff">
    <w:name w:val="Цветная таблица 11"/>
    <w:basedOn w:val="aff8"/>
    <w:next w:val="1fffa"/>
    <w:uiPriority w:val="99"/>
    <w:rsid w:val="00A625BA"/>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
    <w:name w:val="Классическая таблица 31"/>
    <w:basedOn w:val="aff8"/>
    <w:next w:val="3fc"/>
    <w:uiPriority w:val="99"/>
    <w:rsid w:val="00A625BA"/>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f8"/>
    <w:next w:val="4d"/>
    <w:uiPriority w:val="99"/>
    <w:rsid w:val="00A625BA"/>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f5">
    <w:name w:val="Сетка таблицы 21"/>
    <w:basedOn w:val="aff8"/>
    <w:next w:val="2ffc"/>
    <w:uiPriority w:val="99"/>
    <w:rsid w:val="00A625BA"/>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0">
    <w:name w:val="Сетка таблицы 31"/>
    <w:basedOn w:val="aff8"/>
    <w:next w:val="3fd"/>
    <w:uiPriority w:val="99"/>
    <w:rsid w:val="00A625BA"/>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5">
    <w:name w:val="Сетка таблицы 61"/>
    <w:basedOn w:val="aff8"/>
    <w:next w:val="65"/>
    <w:uiPriority w:val="99"/>
    <w:rsid w:val="00A625BA"/>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
    <w:name w:val="Таблица-список 11"/>
    <w:basedOn w:val="aff8"/>
    <w:next w:val="-10"/>
    <w:uiPriority w:val="99"/>
    <w:rsid w:val="00A625BA"/>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8"/>
    <w:next w:val="-60"/>
    <w:uiPriority w:val="99"/>
    <w:rsid w:val="00A625BA"/>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ff8">
    <w:name w:val="Изысканная таблица1"/>
    <w:basedOn w:val="aff8"/>
    <w:next w:val="affffffffffffa"/>
    <w:uiPriority w:val="99"/>
    <w:rsid w:val="00A625BA"/>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
    <w:name w:val="Веб-таблица 11"/>
    <w:basedOn w:val="aff8"/>
    <w:next w:val="-11"/>
    <w:uiPriority w:val="99"/>
    <w:rsid w:val="00A625BA"/>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8"/>
    <w:next w:val="-22"/>
    <w:uiPriority w:val="99"/>
    <w:rsid w:val="00A625BA"/>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8"/>
    <w:next w:val="-30"/>
    <w:uiPriority w:val="99"/>
    <w:rsid w:val="00A625BA"/>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f0">
    <w:name w:val="Изящная таблица 11"/>
    <w:basedOn w:val="aff8"/>
    <w:next w:val="1ffff4"/>
    <w:uiPriority w:val="99"/>
    <w:rsid w:val="00A625BA"/>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Изящная таблица 21"/>
    <w:basedOn w:val="aff8"/>
    <w:next w:val="2fff3"/>
    <w:uiPriority w:val="99"/>
    <w:rsid w:val="00A625BA"/>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f1">
    <w:name w:val="Классическая таблица 11"/>
    <w:basedOn w:val="aff8"/>
    <w:next w:val="1ffff5"/>
    <w:uiPriority w:val="99"/>
    <w:rsid w:val="00A625BA"/>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7">
    <w:name w:val="Классическая таблица 21"/>
    <w:basedOn w:val="aff8"/>
    <w:next w:val="2fff4"/>
    <w:uiPriority w:val="99"/>
    <w:rsid w:val="00A625BA"/>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f2">
    <w:name w:val="Объемная таблица 11"/>
    <w:basedOn w:val="aff8"/>
    <w:next w:val="1ffff6"/>
    <w:uiPriority w:val="99"/>
    <w:rsid w:val="00A625BA"/>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8">
    <w:name w:val="Объемная таблица 21"/>
    <w:basedOn w:val="aff8"/>
    <w:next w:val="2fff5"/>
    <w:uiPriority w:val="99"/>
    <w:rsid w:val="00A625BA"/>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Объемная таблица 31"/>
    <w:basedOn w:val="aff8"/>
    <w:next w:val="3ff0"/>
    <w:uiPriority w:val="99"/>
    <w:rsid w:val="00A625BA"/>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Простая таблица 21"/>
    <w:basedOn w:val="aff8"/>
    <w:next w:val="2fff6"/>
    <w:uiPriority w:val="99"/>
    <w:rsid w:val="00A625BA"/>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2">
    <w:name w:val="Простая таблица 31"/>
    <w:basedOn w:val="aff8"/>
    <w:next w:val="3ff1"/>
    <w:uiPriority w:val="99"/>
    <w:rsid w:val="00A625BA"/>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8">
    <w:name w:val="Сетка таблицы 41"/>
    <w:basedOn w:val="aff8"/>
    <w:next w:val="4f0"/>
    <w:uiPriority w:val="99"/>
    <w:rsid w:val="00A625BA"/>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f8"/>
    <w:next w:val="5b"/>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ff8"/>
    <w:next w:val="74"/>
    <w:uiPriority w:val="99"/>
    <w:rsid w:val="00A625B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f8"/>
    <w:next w:val="85"/>
    <w:uiPriority w:val="99"/>
    <w:rsid w:val="00A625B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9">
    <w:name w:val="Современная таблица1"/>
    <w:basedOn w:val="aff8"/>
    <w:next w:val="afffffffffffffffff4"/>
    <w:uiPriority w:val="99"/>
    <w:rsid w:val="00A625BA"/>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a">
    <w:name w:val="Стандартная таблица1"/>
    <w:basedOn w:val="aff8"/>
    <w:next w:val="afffffffffffffffff5"/>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f3">
    <w:name w:val="Столбцы таблицы 11"/>
    <w:basedOn w:val="aff8"/>
    <w:next w:val="1ffff7"/>
    <w:uiPriority w:val="99"/>
    <w:rsid w:val="00A625BA"/>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Столбцы таблицы 21"/>
    <w:basedOn w:val="aff8"/>
    <w:next w:val="2fff7"/>
    <w:uiPriority w:val="99"/>
    <w:rsid w:val="00A625BA"/>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3">
    <w:name w:val="Столбцы таблицы 31"/>
    <w:basedOn w:val="aff8"/>
    <w:next w:val="3ff2"/>
    <w:uiPriority w:val="99"/>
    <w:rsid w:val="00A625BA"/>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9">
    <w:name w:val="Столбцы таблицы 41"/>
    <w:basedOn w:val="aff8"/>
    <w:next w:val="4f1"/>
    <w:uiPriority w:val="99"/>
    <w:rsid w:val="00A625BA"/>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9">
    <w:name w:val="Столбцы таблицы 51"/>
    <w:basedOn w:val="aff8"/>
    <w:next w:val="5c"/>
    <w:uiPriority w:val="99"/>
    <w:rsid w:val="00A625BA"/>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8"/>
    <w:next w:val="-23"/>
    <w:uiPriority w:val="99"/>
    <w:rsid w:val="00A625BA"/>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8"/>
    <w:next w:val="-31"/>
    <w:uiPriority w:val="99"/>
    <w:rsid w:val="00A625BA"/>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ff8"/>
    <w:next w:val="-40"/>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8"/>
    <w:next w:val="-50"/>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0">
    <w:name w:val="Таблица-список 71"/>
    <w:basedOn w:val="aff8"/>
    <w:next w:val="-70"/>
    <w:uiPriority w:val="99"/>
    <w:rsid w:val="00A625BA"/>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8"/>
    <w:next w:val="-80"/>
    <w:uiPriority w:val="99"/>
    <w:rsid w:val="00A625BA"/>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b">
    <w:name w:val="Цветная таблица 21"/>
    <w:basedOn w:val="aff8"/>
    <w:next w:val="2fff8"/>
    <w:uiPriority w:val="99"/>
    <w:rsid w:val="00A625BA"/>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4">
    <w:name w:val="Цветная таблица 31"/>
    <w:basedOn w:val="aff8"/>
    <w:next w:val="3ff3"/>
    <w:uiPriority w:val="99"/>
    <w:rsid w:val="00A625BA"/>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b">
    <w:name w:val="ТКП ТС Таблица загловок1"/>
    <w:rsid w:val="00A625BA"/>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c">
    <w:name w:val="ТКП ТС Таб Основной текст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d">
    <w:name w:val="ТКП ТС Таблица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A625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Статья / Раздел14"/>
    <w:rsid w:val="00A625BA"/>
  </w:style>
  <w:style w:type="numbering" w:customStyle="1" w:styleId="StyleNumbered4">
    <w:name w:val="Style Numbered4"/>
    <w:rsid w:val="00A625BA"/>
  </w:style>
  <w:style w:type="numbering" w:customStyle="1" w:styleId="1111115">
    <w:name w:val="1 / 1.1 / 1.1.15"/>
    <w:basedOn w:val="aff9"/>
    <w:next w:val="111111"/>
    <w:uiPriority w:val="99"/>
    <w:rsid w:val="00A625BA"/>
  </w:style>
  <w:style w:type="numbering" w:customStyle="1" w:styleId="1ai4">
    <w:name w:val="1 / a / i4"/>
    <w:basedOn w:val="aff9"/>
    <w:next w:val="1ai"/>
    <w:uiPriority w:val="99"/>
    <w:rsid w:val="00A625BA"/>
  </w:style>
  <w:style w:type="numbering" w:customStyle="1" w:styleId="344">
    <w:name w:val="ТКП ТС Заголовок  3го уровня4"/>
    <w:rsid w:val="00A625BA"/>
  </w:style>
  <w:style w:type="numbering" w:customStyle="1" w:styleId="ArticleSection14">
    <w:name w:val="Article / Section14"/>
    <w:rsid w:val="00A625BA"/>
  </w:style>
  <w:style w:type="numbering" w:customStyle="1" w:styleId="345">
    <w:name w:val="ТКП ТС Заголовок34"/>
    <w:rsid w:val="00A625BA"/>
  </w:style>
  <w:style w:type="numbering" w:customStyle="1" w:styleId="4ffc">
    <w:name w:val="Список для таблицы4"/>
    <w:rsid w:val="00A625BA"/>
  </w:style>
  <w:style w:type="numbering" w:customStyle="1" w:styleId="ArticleSection24">
    <w:name w:val="Article / Section24"/>
    <w:rsid w:val="00A625BA"/>
  </w:style>
  <w:style w:type="numbering" w:customStyle="1" w:styleId="148">
    <w:name w:val="Номер 14"/>
    <w:rsid w:val="00A625BA"/>
  </w:style>
  <w:style w:type="table" w:customStyle="1" w:styleId="1520">
    <w:name w:val="Сетка таблицы152"/>
    <w:basedOn w:val="aff8"/>
    <w:next w:val="affff2"/>
    <w:uiPriority w:val="59"/>
    <w:rsid w:val="00A625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Numbered3">
    <w:name w:val="8_1 Numbered3"/>
    <w:rsid w:val="00A625BA"/>
  </w:style>
  <w:style w:type="numbering" w:customStyle="1" w:styleId="4ffd">
    <w:name w:val="Статья / Раздел4"/>
    <w:basedOn w:val="aff9"/>
    <w:next w:val="afffffffffffffffffffffffc"/>
    <w:uiPriority w:val="99"/>
    <w:rsid w:val="00A625BA"/>
  </w:style>
  <w:style w:type="numbering" w:customStyle="1" w:styleId="416OutlineNumbering3">
    <w:name w:val="4_1_6 Outline Numbering3"/>
    <w:rsid w:val="00A625BA"/>
  </w:style>
  <w:style w:type="numbering" w:customStyle="1" w:styleId="417OutlineNumbering3">
    <w:name w:val="4_1_7 Outline Numbering3"/>
    <w:rsid w:val="00A625BA"/>
  </w:style>
  <w:style w:type="numbering" w:customStyle="1" w:styleId="62Numbered3">
    <w:name w:val="6_2 Numbered3"/>
    <w:rsid w:val="00A625BA"/>
  </w:style>
  <w:style w:type="numbering" w:customStyle="1" w:styleId="415OutlineNumbering3">
    <w:name w:val="4_1_5 Outline Numbering3"/>
    <w:rsid w:val="00A625BA"/>
  </w:style>
  <w:style w:type="numbering" w:customStyle="1" w:styleId="61Numbered3">
    <w:name w:val="6_1 Numbered3"/>
    <w:rsid w:val="00A625BA"/>
  </w:style>
  <w:style w:type="numbering" w:customStyle="1" w:styleId="71Numbered3">
    <w:name w:val="7_1 Numbered3"/>
    <w:rsid w:val="00A625BA"/>
  </w:style>
  <w:style w:type="numbering" w:customStyle="1" w:styleId="4110OutlineNumbering3">
    <w:name w:val="4_1_10 Outline Numbering3"/>
    <w:rsid w:val="00A625BA"/>
  </w:style>
  <w:style w:type="numbering" w:customStyle="1" w:styleId="433OutlineNumbering3">
    <w:name w:val="4_3_3 Outline Numbering3"/>
    <w:rsid w:val="00A625BA"/>
  </w:style>
  <w:style w:type="numbering" w:customStyle="1" w:styleId="418OutlineNumbering3">
    <w:name w:val="4_1_8 Outline Numbering3"/>
    <w:rsid w:val="00A625BA"/>
  </w:style>
  <w:style w:type="numbering" w:customStyle="1" w:styleId="419OutlineNumbering3">
    <w:name w:val="4_1_9 Outline Numbering3"/>
    <w:rsid w:val="00A625BA"/>
  </w:style>
  <w:style w:type="table" w:customStyle="1" w:styleId="2310">
    <w:name w:val="Сетка таблицы231"/>
    <w:basedOn w:val="aff8"/>
    <w:next w:val="affff2"/>
    <w:uiPriority w:val="59"/>
    <w:rsid w:val="00A625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ый список111"/>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4">
    <w:name w:val="Table Normal4"/>
    <w:uiPriority w:val="2"/>
    <w:semiHidden/>
    <w:unhideWhenUsed/>
    <w:qFormat/>
    <w:rsid w:val="00A625B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4">
    <w:name w:val="Нет списка121"/>
    <w:next w:val="aff9"/>
    <w:uiPriority w:val="99"/>
    <w:semiHidden/>
    <w:unhideWhenUsed/>
    <w:rsid w:val="00A625BA"/>
  </w:style>
  <w:style w:type="numbering" w:customStyle="1" w:styleId="2113">
    <w:name w:val="Нет списка211"/>
    <w:next w:val="aff9"/>
    <w:uiPriority w:val="99"/>
    <w:semiHidden/>
    <w:unhideWhenUsed/>
    <w:rsid w:val="00A625BA"/>
  </w:style>
  <w:style w:type="table" w:customStyle="1" w:styleId="4110">
    <w:name w:val="Сетка таблицы41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
    <w:name w:val="Сетка таблицы79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1">
    <w:name w:val="Сетка таблицы73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
    <w:name w:val="Сетка таблицы79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
    <w:name w:val="Нет списка1111"/>
    <w:next w:val="aff9"/>
    <w:uiPriority w:val="99"/>
    <w:semiHidden/>
    <w:unhideWhenUsed/>
    <w:rsid w:val="00A625BA"/>
  </w:style>
  <w:style w:type="table" w:customStyle="1" w:styleId="11210">
    <w:name w:val="Сетка таблицы1121"/>
    <w:basedOn w:val="aff8"/>
    <w:next w:val="affff2"/>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ff9"/>
    <w:uiPriority w:val="99"/>
    <w:semiHidden/>
    <w:unhideWhenUsed/>
    <w:rsid w:val="00A625BA"/>
  </w:style>
  <w:style w:type="table" w:customStyle="1" w:styleId="3111">
    <w:name w:val="Сетка таблицы311"/>
    <w:basedOn w:val="aff8"/>
    <w:next w:val="affff2"/>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
    <w:name w:val="Сетка таблицы79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ff9"/>
    <w:uiPriority w:val="99"/>
    <w:semiHidden/>
    <w:unhideWhenUsed/>
    <w:rsid w:val="00A625BA"/>
  </w:style>
  <w:style w:type="table" w:customStyle="1" w:styleId="21110">
    <w:name w:val="Сетка таблицы21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1">
    <w:name w:val="Table Normal111"/>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Grid1">
    <w:name w:val="TableGrid1"/>
    <w:rsid w:val="00A625BA"/>
    <w:rPr>
      <w:rFonts w:ascii="Calibri" w:hAnsi="Calibri"/>
      <w:sz w:val="22"/>
      <w:szCs w:val="22"/>
    </w:rPr>
    <w:tblPr>
      <w:tblCellMar>
        <w:top w:w="0" w:type="dxa"/>
        <w:left w:w="0" w:type="dxa"/>
        <w:bottom w:w="0" w:type="dxa"/>
        <w:right w:w="0" w:type="dxa"/>
      </w:tblCellMar>
    </w:tblPr>
  </w:style>
  <w:style w:type="table" w:customStyle="1" w:styleId="616">
    <w:name w:val="Сетка таблицы61"/>
    <w:basedOn w:val="aff8"/>
    <w:next w:val="affff2"/>
    <w:uiPriority w:val="59"/>
    <w:rsid w:val="00A625B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f8"/>
    <w:next w:val="affff2"/>
    <w:uiPriority w:val="39"/>
    <w:rsid w:val="00A625BA"/>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11">
    <w:name w:val="Сетка таблицы GR211"/>
    <w:basedOn w:val="aff8"/>
    <w:next w:val="affff2"/>
    <w:uiPriority w:val="39"/>
    <w:rsid w:val="00A625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ff8"/>
    <w:next w:val="affff2"/>
    <w:uiPriority w:val="59"/>
    <w:rsid w:val="00A625BA"/>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
    <w:next w:val="aff9"/>
    <w:uiPriority w:val="99"/>
    <w:semiHidden/>
    <w:unhideWhenUsed/>
    <w:rsid w:val="00A625BA"/>
  </w:style>
  <w:style w:type="table" w:customStyle="1" w:styleId="51110">
    <w:name w:val="Сетка таблицы5111"/>
    <w:basedOn w:val="aff8"/>
    <w:next w:val="affff2"/>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f9"/>
    <w:uiPriority w:val="99"/>
    <w:semiHidden/>
    <w:unhideWhenUsed/>
    <w:rsid w:val="00A625BA"/>
  </w:style>
  <w:style w:type="table" w:customStyle="1" w:styleId="5210">
    <w:name w:val="Сетка таблицы521"/>
    <w:basedOn w:val="aff8"/>
    <w:next w:val="affff2"/>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aff9"/>
    <w:rsid w:val="00A625BA"/>
  </w:style>
  <w:style w:type="numbering" w:customStyle="1" w:styleId="WWNum24">
    <w:name w:val="WWNum24"/>
    <w:basedOn w:val="aff9"/>
    <w:rsid w:val="00A625BA"/>
  </w:style>
  <w:style w:type="numbering" w:customStyle="1" w:styleId="WWNum34">
    <w:name w:val="WWNum34"/>
    <w:basedOn w:val="aff9"/>
    <w:rsid w:val="00A625BA"/>
  </w:style>
  <w:style w:type="numbering" w:customStyle="1" w:styleId="WWNum54">
    <w:name w:val="WWNum54"/>
    <w:basedOn w:val="aff9"/>
    <w:rsid w:val="00A625BA"/>
  </w:style>
  <w:style w:type="numbering" w:customStyle="1" w:styleId="WWNum64">
    <w:name w:val="WWNum64"/>
    <w:basedOn w:val="aff9"/>
    <w:rsid w:val="00A625BA"/>
  </w:style>
  <w:style w:type="numbering" w:customStyle="1" w:styleId="WWNum114">
    <w:name w:val="WWNum114"/>
    <w:basedOn w:val="aff9"/>
    <w:rsid w:val="00A625BA"/>
  </w:style>
  <w:style w:type="numbering" w:customStyle="1" w:styleId="WWNum124">
    <w:name w:val="WWNum124"/>
    <w:rsid w:val="00A625BA"/>
  </w:style>
  <w:style w:type="numbering" w:customStyle="1" w:styleId="WWNum132">
    <w:name w:val="WWNum132"/>
    <w:basedOn w:val="aff9"/>
    <w:rsid w:val="00A625BA"/>
  </w:style>
  <w:style w:type="numbering" w:customStyle="1" w:styleId="WWNum212">
    <w:name w:val="WWNum212"/>
    <w:basedOn w:val="aff9"/>
    <w:rsid w:val="00A625BA"/>
  </w:style>
  <w:style w:type="numbering" w:customStyle="1" w:styleId="WWNum312">
    <w:name w:val="WWNum312"/>
    <w:basedOn w:val="aff9"/>
    <w:rsid w:val="00A625BA"/>
  </w:style>
  <w:style w:type="numbering" w:customStyle="1" w:styleId="WWNum512">
    <w:name w:val="WWNum512"/>
    <w:basedOn w:val="aff9"/>
    <w:rsid w:val="00A625BA"/>
  </w:style>
  <w:style w:type="numbering" w:customStyle="1" w:styleId="WWNum612">
    <w:name w:val="WWNum612"/>
    <w:basedOn w:val="aff9"/>
    <w:rsid w:val="00A625BA"/>
  </w:style>
  <w:style w:type="numbering" w:customStyle="1" w:styleId="WWNum1112">
    <w:name w:val="WWNum1112"/>
    <w:basedOn w:val="aff9"/>
    <w:rsid w:val="00A625BA"/>
  </w:style>
  <w:style w:type="numbering" w:customStyle="1" w:styleId="WWNum1212">
    <w:name w:val="WWNum1212"/>
    <w:rsid w:val="00A625BA"/>
  </w:style>
  <w:style w:type="numbering" w:customStyle="1" w:styleId="11111112">
    <w:name w:val="1 / 1.1 / 1.1.112"/>
    <w:basedOn w:val="aff9"/>
    <w:next w:val="111111"/>
    <w:uiPriority w:val="99"/>
    <w:unhideWhenUsed/>
    <w:rsid w:val="00A625BA"/>
  </w:style>
  <w:style w:type="table" w:customStyle="1" w:styleId="NormalTable011">
    <w:name w:val="Normal Table011"/>
    <w:uiPriority w:val="99"/>
    <w:semiHidden/>
    <w:unhideWhenUsed/>
    <w:rsid w:val="00A625BA"/>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table" w:customStyle="1" w:styleId="1012">
    <w:name w:val="Сетка таблицы101"/>
    <w:basedOn w:val="aff8"/>
    <w:next w:val="affff2"/>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f8"/>
    <w:next w:val="affff2"/>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писок-таблица 7 цветная11"/>
    <w:basedOn w:val="aff8"/>
    <w:uiPriority w:val="52"/>
    <w:rsid w:val="00A625BA"/>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1">
    <w:name w:val="Сетка таблицы2211"/>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ff9"/>
    <w:uiPriority w:val="99"/>
    <w:semiHidden/>
    <w:unhideWhenUsed/>
    <w:rsid w:val="00A625BA"/>
  </w:style>
  <w:style w:type="numbering" w:customStyle="1" w:styleId="821">
    <w:name w:val="Нет списка82"/>
    <w:next w:val="aff9"/>
    <w:uiPriority w:val="99"/>
    <w:semiHidden/>
    <w:unhideWhenUsed/>
    <w:rsid w:val="00A625BA"/>
  </w:style>
  <w:style w:type="numbering" w:customStyle="1" w:styleId="922">
    <w:name w:val="Нет списка92"/>
    <w:next w:val="aff9"/>
    <w:uiPriority w:val="99"/>
    <w:semiHidden/>
    <w:unhideWhenUsed/>
    <w:rsid w:val="00A625BA"/>
  </w:style>
  <w:style w:type="table" w:customStyle="1" w:styleId="14110">
    <w:name w:val="Сетка таблицы1411"/>
    <w:basedOn w:val="aff8"/>
    <w:next w:val="affff2"/>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Статья / Раздел111"/>
    <w:rsid w:val="00A625BA"/>
  </w:style>
  <w:style w:type="numbering" w:customStyle="1" w:styleId="StyleNumbered11">
    <w:name w:val="Style Numbered11"/>
    <w:rsid w:val="00A625BA"/>
  </w:style>
  <w:style w:type="numbering" w:customStyle="1" w:styleId="11111121">
    <w:name w:val="1 / 1.1 / 1.1.121"/>
    <w:basedOn w:val="aff9"/>
    <w:next w:val="111111"/>
    <w:uiPriority w:val="99"/>
    <w:rsid w:val="00A625BA"/>
  </w:style>
  <w:style w:type="numbering" w:customStyle="1" w:styleId="1ai11">
    <w:name w:val="1 / a / i11"/>
    <w:basedOn w:val="aff9"/>
    <w:next w:val="1ai"/>
    <w:uiPriority w:val="99"/>
    <w:rsid w:val="00A625BA"/>
  </w:style>
  <w:style w:type="numbering" w:customStyle="1" w:styleId="3112">
    <w:name w:val="ТКП ТС Заголовок  3го уровня11"/>
    <w:rsid w:val="00A625BA"/>
  </w:style>
  <w:style w:type="numbering" w:customStyle="1" w:styleId="ArticleSection111">
    <w:name w:val="Article / Section111"/>
    <w:rsid w:val="00A625BA"/>
  </w:style>
  <w:style w:type="numbering" w:customStyle="1" w:styleId="3113">
    <w:name w:val="ТКП ТС Заголовок311"/>
    <w:rsid w:val="00A625BA"/>
  </w:style>
  <w:style w:type="numbering" w:customStyle="1" w:styleId="11ff4">
    <w:name w:val="Список для таблицы11"/>
    <w:rsid w:val="00A625BA"/>
  </w:style>
  <w:style w:type="numbering" w:customStyle="1" w:styleId="ArticleSection211">
    <w:name w:val="Article / Section211"/>
    <w:rsid w:val="00A625BA"/>
  </w:style>
  <w:style w:type="numbering" w:customStyle="1" w:styleId="111a">
    <w:name w:val="Номер 111"/>
    <w:rsid w:val="00A625BA"/>
  </w:style>
  <w:style w:type="numbering" w:customStyle="1" w:styleId="1013">
    <w:name w:val="Нет списка101"/>
    <w:next w:val="aff9"/>
    <w:uiPriority w:val="99"/>
    <w:semiHidden/>
    <w:unhideWhenUsed/>
    <w:rsid w:val="00A625BA"/>
  </w:style>
  <w:style w:type="table" w:customStyle="1" w:styleId="TableNormal22">
    <w:name w:val="Table Normal22"/>
    <w:uiPriority w:val="2"/>
    <w:qFormat/>
    <w:rsid w:val="00A625BA"/>
    <w:rPr>
      <w:sz w:val="28"/>
      <w:szCs w:val="28"/>
    </w:rPr>
    <w:tblPr>
      <w:tblCellMar>
        <w:top w:w="0" w:type="dxa"/>
        <w:left w:w="0" w:type="dxa"/>
        <w:bottom w:w="0" w:type="dxa"/>
        <w:right w:w="0" w:type="dxa"/>
      </w:tblCellMar>
    </w:tblPr>
  </w:style>
  <w:style w:type="table" w:customStyle="1" w:styleId="GR31">
    <w:name w:val="Сетка таблицы GR31"/>
    <w:basedOn w:val="aff8"/>
    <w:next w:val="affff2"/>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ff8"/>
    <w:next w:val="-41"/>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ffffffffffe">
    <w:name w:val="Сетка таблицы светлая1"/>
    <w:basedOn w:val="aff8"/>
    <w:next w:val="afffffffffffffffffffffffffff7"/>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1">
    <w:name w:val="Статья / Раздел121"/>
    <w:rsid w:val="00A625BA"/>
    <w:pPr>
      <w:numPr>
        <w:numId w:val="83"/>
      </w:numPr>
    </w:pPr>
  </w:style>
  <w:style w:type="numbering" w:customStyle="1" w:styleId="StyleNumbered21">
    <w:name w:val="Style Numbered21"/>
    <w:rsid w:val="00A625BA"/>
    <w:pPr>
      <w:numPr>
        <w:numId w:val="137"/>
      </w:numPr>
    </w:pPr>
  </w:style>
  <w:style w:type="numbering" w:customStyle="1" w:styleId="11111131">
    <w:name w:val="1 / 1.1 / 1.1.131"/>
    <w:basedOn w:val="aff9"/>
    <w:next w:val="111111"/>
    <w:uiPriority w:val="99"/>
    <w:rsid w:val="00A625BA"/>
    <w:pPr>
      <w:numPr>
        <w:numId w:val="31"/>
      </w:numPr>
    </w:pPr>
  </w:style>
  <w:style w:type="numbering" w:customStyle="1" w:styleId="1ai21">
    <w:name w:val="1 / a / i21"/>
    <w:basedOn w:val="aff9"/>
    <w:next w:val="1ai"/>
    <w:uiPriority w:val="99"/>
    <w:rsid w:val="00A625BA"/>
    <w:pPr>
      <w:numPr>
        <w:numId w:val="57"/>
      </w:numPr>
    </w:pPr>
  </w:style>
  <w:style w:type="numbering" w:customStyle="1" w:styleId="3210">
    <w:name w:val="ТКП ТС Заголовок  3го уровня21"/>
    <w:rsid w:val="00A625BA"/>
    <w:pPr>
      <w:numPr>
        <w:numId w:val="95"/>
      </w:numPr>
    </w:pPr>
  </w:style>
  <w:style w:type="numbering" w:customStyle="1" w:styleId="ArticleSection121">
    <w:name w:val="Article / Section121"/>
    <w:rsid w:val="00A625BA"/>
  </w:style>
  <w:style w:type="numbering" w:customStyle="1" w:styleId="321">
    <w:name w:val="ТКП ТС Заголовок321"/>
    <w:rsid w:val="00A625BA"/>
    <w:pPr>
      <w:numPr>
        <w:numId w:val="136"/>
      </w:numPr>
    </w:pPr>
  </w:style>
  <w:style w:type="numbering" w:customStyle="1" w:styleId="21fc">
    <w:name w:val="Список для таблицы21"/>
    <w:rsid w:val="00A625BA"/>
  </w:style>
  <w:style w:type="numbering" w:customStyle="1" w:styleId="ArticleSection221">
    <w:name w:val="Article / Section221"/>
    <w:rsid w:val="00A625BA"/>
    <w:pPr>
      <w:numPr>
        <w:numId w:val="55"/>
      </w:numPr>
    </w:pPr>
  </w:style>
  <w:style w:type="numbering" w:customStyle="1" w:styleId="1215">
    <w:name w:val="Номер 121"/>
    <w:rsid w:val="00A625BA"/>
  </w:style>
  <w:style w:type="numbering" w:customStyle="1" w:styleId="81Numbered11">
    <w:name w:val="8_1 Numbered11"/>
    <w:rsid w:val="00A625BA"/>
    <w:pPr>
      <w:numPr>
        <w:numId w:val="112"/>
      </w:numPr>
    </w:pPr>
  </w:style>
  <w:style w:type="numbering" w:customStyle="1" w:styleId="210">
    <w:name w:val="Статья / Раздел21"/>
    <w:basedOn w:val="aff9"/>
    <w:next w:val="afffffffffffffffffffffffc"/>
    <w:uiPriority w:val="99"/>
    <w:rsid w:val="00A625BA"/>
    <w:pPr>
      <w:numPr>
        <w:numId w:val="113"/>
      </w:numPr>
    </w:pPr>
  </w:style>
  <w:style w:type="numbering" w:customStyle="1" w:styleId="416OutlineNumbering11">
    <w:name w:val="4_1_6 Outline Numbering11"/>
    <w:rsid w:val="00A625BA"/>
    <w:pPr>
      <w:numPr>
        <w:numId w:val="114"/>
      </w:numPr>
    </w:pPr>
  </w:style>
  <w:style w:type="numbering" w:customStyle="1" w:styleId="417OutlineNumbering11">
    <w:name w:val="4_1_7 Outline Numbering11"/>
    <w:rsid w:val="00A625BA"/>
    <w:pPr>
      <w:numPr>
        <w:numId w:val="115"/>
      </w:numPr>
    </w:pPr>
  </w:style>
  <w:style w:type="numbering" w:customStyle="1" w:styleId="62Numbered11">
    <w:name w:val="6_2 Numbered11"/>
    <w:rsid w:val="00A625BA"/>
    <w:pPr>
      <w:numPr>
        <w:numId w:val="116"/>
      </w:numPr>
    </w:pPr>
  </w:style>
  <w:style w:type="numbering" w:customStyle="1" w:styleId="415OutlineNumbering11">
    <w:name w:val="4_1_5 Outline Numbering11"/>
    <w:rsid w:val="00A625BA"/>
    <w:pPr>
      <w:numPr>
        <w:numId w:val="117"/>
      </w:numPr>
    </w:pPr>
  </w:style>
  <w:style w:type="numbering" w:customStyle="1" w:styleId="61Numbered11">
    <w:name w:val="6_1 Numbered11"/>
    <w:rsid w:val="00A625BA"/>
    <w:pPr>
      <w:numPr>
        <w:numId w:val="118"/>
      </w:numPr>
    </w:pPr>
  </w:style>
  <w:style w:type="numbering" w:customStyle="1" w:styleId="71Numbered11">
    <w:name w:val="7_1 Numbered11"/>
    <w:rsid w:val="00A625BA"/>
    <w:pPr>
      <w:numPr>
        <w:numId w:val="119"/>
      </w:numPr>
    </w:pPr>
  </w:style>
  <w:style w:type="numbering" w:customStyle="1" w:styleId="4110OutlineNumbering11">
    <w:name w:val="4_1_10 Outline Numbering11"/>
    <w:rsid w:val="00A625BA"/>
    <w:pPr>
      <w:numPr>
        <w:numId w:val="120"/>
      </w:numPr>
    </w:pPr>
  </w:style>
  <w:style w:type="numbering" w:customStyle="1" w:styleId="433OutlineNumbering11">
    <w:name w:val="4_3_3 Outline Numbering11"/>
    <w:rsid w:val="00A625BA"/>
    <w:pPr>
      <w:numPr>
        <w:numId w:val="121"/>
      </w:numPr>
    </w:pPr>
  </w:style>
  <w:style w:type="numbering" w:customStyle="1" w:styleId="418OutlineNumbering11">
    <w:name w:val="4_1_8 Outline Numbering11"/>
    <w:rsid w:val="00A625BA"/>
    <w:pPr>
      <w:numPr>
        <w:numId w:val="122"/>
      </w:numPr>
    </w:pPr>
  </w:style>
  <w:style w:type="numbering" w:customStyle="1" w:styleId="419OutlineNumbering11">
    <w:name w:val="4_1_9 Outline Numbering11"/>
    <w:rsid w:val="00A625BA"/>
    <w:pPr>
      <w:numPr>
        <w:numId w:val="123"/>
      </w:numPr>
    </w:pPr>
  </w:style>
  <w:style w:type="numbering" w:customStyle="1" w:styleId="12111">
    <w:name w:val="Нет списка1211"/>
    <w:next w:val="aff9"/>
    <w:uiPriority w:val="99"/>
    <w:semiHidden/>
    <w:unhideWhenUsed/>
    <w:rsid w:val="00A625BA"/>
  </w:style>
  <w:style w:type="numbering" w:customStyle="1" w:styleId="21111">
    <w:name w:val="Нет списка2111"/>
    <w:next w:val="aff9"/>
    <w:uiPriority w:val="99"/>
    <w:semiHidden/>
    <w:unhideWhenUsed/>
    <w:rsid w:val="00A625BA"/>
  </w:style>
  <w:style w:type="numbering" w:customStyle="1" w:styleId="111110">
    <w:name w:val="Нет списка11111"/>
    <w:next w:val="aff9"/>
    <w:uiPriority w:val="99"/>
    <w:semiHidden/>
    <w:unhideWhenUsed/>
    <w:rsid w:val="00A625BA"/>
  </w:style>
  <w:style w:type="numbering" w:customStyle="1" w:styleId="31110">
    <w:name w:val="Нет списка3111"/>
    <w:next w:val="aff9"/>
    <w:uiPriority w:val="99"/>
    <w:semiHidden/>
    <w:unhideWhenUsed/>
    <w:rsid w:val="00A625BA"/>
  </w:style>
  <w:style w:type="numbering" w:customStyle="1" w:styleId="41110">
    <w:name w:val="Нет списка4111"/>
    <w:next w:val="aff9"/>
    <w:uiPriority w:val="99"/>
    <w:semiHidden/>
    <w:unhideWhenUsed/>
    <w:rsid w:val="00A625BA"/>
  </w:style>
  <w:style w:type="numbering" w:customStyle="1" w:styleId="51111">
    <w:name w:val="Нет списка5111"/>
    <w:next w:val="aff9"/>
    <w:uiPriority w:val="99"/>
    <w:semiHidden/>
    <w:unhideWhenUsed/>
    <w:rsid w:val="00A625BA"/>
  </w:style>
  <w:style w:type="numbering" w:customStyle="1" w:styleId="6111">
    <w:name w:val="Нет списка6111"/>
    <w:next w:val="aff9"/>
    <w:uiPriority w:val="99"/>
    <w:semiHidden/>
    <w:unhideWhenUsed/>
    <w:rsid w:val="00A625BA"/>
  </w:style>
  <w:style w:type="numbering" w:customStyle="1" w:styleId="WWNum141">
    <w:name w:val="WWNum141"/>
    <w:basedOn w:val="aff9"/>
    <w:rsid w:val="00A625BA"/>
    <w:pPr>
      <w:numPr>
        <w:numId w:val="135"/>
      </w:numPr>
    </w:pPr>
  </w:style>
  <w:style w:type="numbering" w:customStyle="1" w:styleId="WWNum221">
    <w:name w:val="WWNum221"/>
    <w:basedOn w:val="aff9"/>
    <w:rsid w:val="00A625BA"/>
    <w:pPr>
      <w:numPr>
        <w:numId w:val="138"/>
      </w:numPr>
    </w:pPr>
  </w:style>
  <w:style w:type="numbering" w:customStyle="1" w:styleId="WWNum321">
    <w:name w:val="WWNum321"/>
    <w:basedOn w:val="aff9"/>
    <w:rsid w:val="00A625BA"/>
    <w:pPr>
      <w:numPr>
        <w:numId w:val="139"/>
      </w:numPr>
    </w:pPr>
  </w:style>
  <w:style w:type="numbering" w:customStyle="1" w:styleId="WWNum521">
    <w:name w:val="WWNum521"/>
    <w:basedOn w:val="aff9"/>
    <w:rsid w:val="00A625BA"/>
    <w:pPr>
      <w:numPr>
        <w:numId w:val="140"/>
      </w:numPr>
    </w:pPr>
  </w:style>
  <w:style w:type="numbering" w:customStyle="1" w:styleId="WWNum621">
    <w:name w:val="WWNum621"/>
    <w:basedOn w:val="aff9"/>
    <w:rsid w:val="00A625BA"/>
    <w:pPr>
      <w:numPr>
        <w:numId w:val="141"/>
      </w:numPr>
    </w:pPr>
  </w:style>
  <w:style w:type="numbering" w:customStyle="1" w:styleId="WWNum1121">
    <w:name w:val="WWNum1121"/>
    <w:basedOn w:val="aff9"/>
    <w:rsid w:val="00A625BA"/>
    <w:pPr>
      <w:numPr>
        <w:numId w:val="142"/>
      </w:numPr>
    </w:pPr>
  </w:style>
  <w:style w:type="numbering" w:customStyle="1" w:styleId="WWNum1221">
    <w:name w:val="WWNum1221"/>
    <w:rsid w:val="00A625BA"/>
    <w:pPr>
      <w:numPr>
        <w:numId w:val="143"/>
      </w:numPr>
    </w:pPr>
  </w:style>
  <w:style w:type="numbering" w:customStyle="1" w:styleId="WWNum1311">
    <w:name w:val="WWNum1311"/>
    <w:basedOn w:val="aff9"/>
    <w:rsid w:val="00A625BA"/>
  </w:style>
  <w:style w:type="numbering" w:customStyle="1" w:styleId="WWNum2111">
    <w:name w:val="WWNum2111"/>
    <w:basedOn w:val="aff9"/>
    <w:rsid w:val="00A625BA"/>
  </w:style>
  <w:style w:type="numbering" w:customStyle="1" w:styleId="WWNum3111">
    <w:name w:val="WWNum3111"/>
    <w:basedOn w:val="aff9"/>
    <w:rsid w:val="00A625BA"/>
  </w:style>
  <w:style w:type="numbering" w:customStyle="1" w:styleId="WWNum5111">
    <w:name w:val="WWNum5111"/>
    <w:basedOn w:val="aff9"/>
    <w:rsid w:val="00A625BA"/>
  </w:style>
  <w:style w:type="numbering" w:customStyle="1" w:styleId="WWNum6111">
    <w:name w:val="WWNum6111"/>
    <w:basedOn w:val="aff9"/>
    <w:rsid w:val="00A625BA"/>
  </w:style>
  <w:style w:type="numbering" w:customStyle="1" w:styleId="WWNum11111">
    <w:name w:val="WWNum11111"/>
    <w:basedOn w:val="aff9"/>
    <w:rsid w:val="00A625BA"/>
  </w:style>
  <w:style w:type="numbering" w:customStyle="1" w:styleId="WWNum12111">
    <w:name w:val="WWNum12111"/>
    <w:rsid w:val="00A625BA"/>
  </w:style>
  <w:style w:type="numbering" w:customStyle="1" w:styleId="111111111">
    <w:name w:val="1 / 1.1 / 1.1.1111"/>
    <w:basedOn w:val="aff9"/>
    <w:next w:val="111111"/>
    <w:uiPriority w:val="99"/>
    <w:unhideWhenUsed/>
    <w:rsid w:val="00A625BA"/>
  </w:style>
  <w:style w:type="numbering" w:customStyle="1" w:styleId="7111">
    <w:name w:val="Нет списка711"/>
    <w:next w:val="aff9"/>
    <w:uiPriority w:val="99"/>
    <w:semiHidden/>
    <w:unhideWhenUsed/>
    <w:rsid w:val="00A625BA"/>
  </w:style>
  <w:style w:type="numbering" w:customStyle="1" w:styleId="8110">
    <w:name w:val="Нет списка811"/>
    <w:next w:val="aff9"/>
    <w:uiPriority w:val="99"/>
    <w:semiHidden/>
    <w:unhideWhenUsed/>
    <w:rsid w:val="00A625BA"/>
  </w:style>
  <w:style w:type="numbering" w:customStyle="1" w:styleId="9110">
    <w:name w:val="Нет списка911"/>
    <w:next w:val="aff9"/>
    <w:uiPriority w:val="99"/>
    <w:semiHidden/>
    <w:unhideWhenUsed/>
    <w:rsid w:val="00A625BA"/>
  </w:style>
  <w:style w:type="table" w:customStyle="1" w:styleId="1511">
    <w:name w:val="Сетка таблицы151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f8"/>
    <w:next w:val="affff2"/>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ff8"/>
    <w:next w:val="affff2"/>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f9"/>
    <w:uiPriority w:val="99"/>
    <w:semiHidden/>
    <w:unhideWhenUsed/>
    <w:rsid w:val="00A625BA"/>
  </w:style>
  <w:style w:type="numbering" w:customStyle="1" w:styleId="1412">
    <w:name w:val="Нет списка141"/>
    <w:uiPriority w:val="99"/>
    <w:semiHidden/>
    <w:unhideWhenUsed/>
    <w:qFormat/>
    <w:rsid w:val="00A625BA"/>
  </w:style>
  <w:style w:type="numbering" w:customStyle="1" w:styleId="2212">
    <w:name w:val="Нет списка221"/>
    <w:uiPriority w:val="99"/>
    <w:semiHidden/>
    <w:unhideWhenUsed/>
    <w:qFormat/>
    <w:rsid w:val="00A625BA"/>
  </w:style>
  <w:style w:type="numbering" w:customStyle="1" w:styleId="11211">
    <w:name w:val="Нет списка1121"/>
    <w:uiPriority w:val="99"/>
    <w:semiHidden/>
    <w:unhideWhenUsed/>
    <w:qFormat/>
    <w:rsid w:val="00A625BA"/>
  </w:style>
  <w:style w:type="numbering" w:customStyle="1" w:styleId="3211">
    <w:name w:val="Нет списка321"/>
    <w:uiPriority w:val="99"/>
    <w:semiHidden/>
    <w:unhideWhenUsed/>
    <w:qFormat/>
    <w:rsid w:val="00A625BA"/>
  </w:style>
  <w:style w:type="numbering" w:customStyle="1" w:styleId="4210">
    <w:name w:val="Нет списка421"/>
    <w:uiPriority w:val="99"/>
    <w:semiHidden/>
    <w:unhideWhenUsed/>
    <w:qFormat/>
    <w:rsid w:val="00A625BA"/>
  </w:style>
  <w:style w:type="numbering" w:customStyle="1" w:styleId="5211">
    <w:name w:val="Нет списка521"/>
    <w:uiPriority w:val="99"/>
    <w:semiHidden/>
    <w:unhideWhenUsed/>
    <w:qFormat/>
    <w:rsid w:val="00A625BA"/>
  </w:style>
  <w:style w:type="table" w:customStyle="1" w:styleId="11010">
    <w:name w:val="Сетка таблицы110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1">
    <w:name w:val="Сетка таблицы79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11">
    <w:name w:val="Сетка таблицы73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1">
    <w:name w:val="Сетка таблицы79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11">
    <w:name w:val="Normal Table0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111">
    <w:name w:val="Сетка таблицы3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1">
    <w:name w:val="Сетка таблицы73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1">
    <w:name w:val="Сетка таблицы79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110">
    <w:name w:val="Сетка таблицы21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11">
    <w:name w:val="Table Normal1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114">
    <w:name w:val="Светлый список11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11">
    <w:name w:val="Сетка таблицы22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11">
    <w:name w:val="Сетка таблицы GR1111"/>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ff9"/>
    <w:uiPriority w:val="99"/>
    <w:semiHidden/>
    <w:unhideWhenUsed/>
    <w:rsid w:val="00A625BA"/>
  </w:style>
  <w:style w:type="paragraph" w:customStyle="1" w:styleId="affffffffffffffffffffffffffff">
    <w:name w:val="Обычный_для_рамки"/>
    <w:qFormat/>
    <w:rsid w:val="00A625BA"/>
    <w:pPr>
      <w:jc w:val="center"/>
    </w:pPr>
    <w:rPr>
      <w:rFonts w:ascii="Arial" w:hAnsi="Arial"/>
      <w:szCs w:val="22"/>
    </w:rPr>
  </w:style>
  <w:style w:type="table" w:customStyle="1" w:styleId="2510">
    <w:name w:val="Сетка таблицы251"/>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um3">
    <w:name w:val="p.num3"/>
    <w:basedOn w:val="affa"/>
    <w:qFormat/>
    <w:rsid w:val="00A625BA"/>
    <w:pPr>
      <w:numPr>
        <w:ilvl w:val="2"/>
        <w:numId w:val="144"/>
      </w:numPr>
      <w:tabs>
        <w:tab w:val="num" w:pos="360"/>
        <w:tab w:val="left" w:pos="1134"/>
        <w:tab w:val="left" w:pos="1560"/>
      </w:tabs>
      <w:spacing w:after="0"/>
      <w:ind w:left="0" w:firstLine="709"/>
      <w:jc w:val="both"/>
    </w:pPr>
    <w:rPr>
      <w:rFonts w:asciiTheme="minorHAnsi" w:eastAsiaTheme="minorHAnsi" w:hAnsiTheme="minorHAnsi" w:cstheme="minorBidi"/>
      <w:bCs/>
    </w:rPr>
  </w:style>
  <w:style w:type="paragraph" w:customStyle="1" w:styleId="pnum1">
    <w:name w:val="p.num1"/>
    <w:basedOn w:val="affa"/>
    <w:next w:val="aff6"/>
    <w:qFormat/>
    <w:rsid w:val="00A625BA"/>
    <w:pPr>
      <w:keepNext/>
      <w:numPr>
        <w:numId w:val="144"/>
      </w:numPr>
      <w:tabs>
        <w:tab w:val="left" w:pos="1701"/>
      </w:tabs>
      <w:spacing w:before="240" w:after="240"/>
      <w:jc w:val="both"/>
    </w:pPr>
    <w:rPr>
      <w:rFonts w:asciiTheme="minorHAnsi" w:eastAsiaTheme="minorHAnsi" w:hAnsiTheme="minorHAnsi" w:cstheme="minorBidi"/>
      <w:b/>
      <w:bCs/>
    </w:rPr>
  </w:style>
  <w:style w:type="paragraph" w:customStyle="1" w:styleId="pnum4">
    <w:name w:val="p.num4"/>
    <w:basedOn w:val="pnum3"/>
    <w:qFormat/>
    <w:rsid w:val="00A625BA"/>
    <w:pPr>
      <w:numPr>
        <w:ilvl w:val="3"/>
      </w:numPr>
      <w:tabs>
        <w:tab w:val="num" w:pos="360"/>
        <w:tab w:val="left" w:pos="2127"/>
      </w:tabs>
      <w:ind w:left="0" w:firstLine="709"/>
    </w:pPr>
  </w:style>
  <w:style w:type="paragraph" w:customStyle="1" w:styleId="pnum2">
    <w:name w:val="p.num2"/>
    <w:basedOn w:val="affa"/>
    <w:qFormat/>
    <w:rsid w:val="00A625BA"/>
    <w:pPr>
      <w:tabs>
        <w:tab w:val="left" w:pos="1276"/>
        <w:tab w:val="left" w:pos="1701"/>
      </w:tabs>
      <w:spacing w:after="0"/>
      <w:ind w:left="0"/>
      <w:jc w:val="both"/>
    </w:pPr>
    <w:rPr>
      <w:rFonts w:asciiTheme="minorHAnsi" w:eastAsia="Arial Unicode MS" w:hAnsiTheme="minorHAnsi" w:cstheme="minorBidi"/>
      <w:bCs/>
    </w:rPr>
  </w:style>
  <w:style w:type="table" w:customStyle="1" w:styleId="-7111">
    <w:name w:val="Список-таблица 7 цветная111"/>
    <w:basedOn w:val="aff8"/>
    <w:uiPriority w:val="52"/>
    <w:rsid w:val="00A625BA"/>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ffffffffffffffffffffff0">
    <w:name w:val="Нумерованный список с отступом"/>
    <w:basedOn w:val="aff6"/>
    <w:uiPriority w:val="99"/>
    <w:rsid w:val="00A625BA"/>
    <w:pPr>
      <w:tabs>
        <w:tab w:val="num" w:pos="1080"/>
      </w:tabs>
      <w:spacing w:line="360" w:lineRule="auto"/>
      <w:ind w:left="1021" w:hanging="301"/>
    </w:pPr>
    <w:rPr>
      <w:bCs/>
    </w:rPr>
  </w:style>
  <w:style w:type="numbering" w:customStyle="1" w:styleId="81Numbered4">
    <w:name w:val="8_1 Numbered4"/>
    <w:rsid w:val="00A625BA"/>
    <w:pPr>
      <w:numPr>
        <w:numId w:val="99"/>
      </w:numPr>
    </w:pPr>
  </w:style>
  <w:style w:type="numbering" w:customStyle="1" w:styleId="5">
    <w:name w:val="Статья / Раздел5"/>
    <w:basedOn w:val="aff9"/>
    <w:next w:val="afffffffffffffffffffffffc"/>
    <w:uiPriority w:val="99"/>
    <w:rsid w:val="00A625BA"/>
    <w:pPr>
      <w:numPr>
        <w:numId w:val="100"/>
      </w:numPr>
    </w:pPr>
  </w:style>
  <w:style w:type="numbering" w:customStyle="1" w:styleId="416OutlineNumbering4">
    <w:name w:val="4_1_6 Outline Numbering4"/>
    <w:rsid w:val="00A625BA"/>
    <w:pPr>
      <w:numPr>
        <w:numId w:val="101"/>
      </w:numPr>
    </w:pPr>
  </w:style>
  <w:style w:type="numbering" w:customStyle="1" w:styleId="417OutlineNumbering4">
    <w:name w:val="4_1_7 Outline Numbering4"/>
    <w:rsid w:val="00A625BA"/>
    <w:pPr>
      <w:numPr>
        <w:numId w:val="102"/>
      </w:numPr>
    </w:pPr>
  </w:style>
  <w:style w:type="numbering" w:customStyle="1" w:styleId="62Numbered4">
    <w:name w:val="6_2 Numbered4"/>
    <w:rsid w:val="00A625BA"/>
    <w:pPr>
      <w:numPr>
        <w:numId w:val="103"/>
      </w:numPr>
    </w:pPr>
  </w:style>
  <w:style w:type="numbering" w:customStyle="1" w:styleId="415OutlineNumbering4">
    <w:name w:val="4_1_5 Outline Numbering4"/>
    <w:rsid w:val="00A625BA"/>
    <w:pPr>
      <w:numPr>
        <w:numId w:val="104"/>
      </w:numPr>
    </w:pPr>
  </w:style>
  <w:style w:type="numbering" w:customStyle="1" w:styleId="61Numbered4">
    <w:name w:val="6_1 Numbered4"/>
    <w:rsid w:val="00A625BA"/>
    <w:pPr>
      <w:numPr>
        <w:numId w:val="105"/>
      </w:numPr>
    </w:pPr>
  </w:style>
  <w:style w:type="numbering" w:customStyle="1" w:styleId="71Numbered4">
    <w:name w:val="7_1 Numbered4"/>
    <w:rsid w:val="00A625BA"/>
    <w:pPr>
      <w:numPr>
        <w:numId w:val="106"/>
      </w:numPr>
    </w:pPr>
  </w:style>
  <w:style w:type="numbering" w:customStyle="1" w:styleId="4110OutlineNumbering4">
    <w:name w:val="4_1_10 Outline Numbering4"/>
    <w:rsid w:val="00A625BA"/>
    <w:pPr>
      <w:numPr>
        <w:numId w:val="107"/>
      </w:numPr>
    </w:pPr>
  </w:style>
  <w:style w:type="numbering" w:customStyle="1" w:styleId="433OutlineNumbering4">
    <w:name w:val="4_3_3 Outline Numbering4"/>
    <w:rsid w:val="00A625BA"/>
    <w:pPr>
      <w:numPr>
        <w:numId w:val="108"/>
      </w:numPr>
    </w:pPr>
  </w:style>
  <w:style w:type="numbering" w:customStyle="1" w:styleId="418OutlineNumbering4">
    <w:name w:val="4_1_8 Outline Numbering4"/>
    <w:rsid w:val="00A625BA"/>
    <w:pPr>
      <w:numPr>
        <w:numId w:val="109"/>
      </w:numPr>
    </w:pPr>
  </w:style>
  <w:style w:type="numbering" w:customStyle="1" w:styleId="419OutlineNumbering4">
    <w:name w:val="4_1_9 Outline Numbering4"/>
    <w:rsid w:val="00A625BA"/>
    <w:pPr>
      <w:numPr>
        <w:numId w:val="110"/>
      </w:numPr>
    </w:pPr>
  </w:style>
  <w:style w:type="numbering" w:customStyle="1" w:styleId="WWNum17">
    <w:name w:val="WWNum17"/>
    <w:basedOn w:val="aff9"/>
    <w:rsid w:val="00A625BA"/>
    <w:pPr>
      <w:numPr>
        <w:numId w:val="127"/>
      </w:numPr>
    </w:pPr>
  </w:style>
  <w:style w:type="numbering" w:customStyle="1" w:styleId="WWNum25">
    <w:name w:val="WWNum25"/>
    <w:basedOn w:val="aff9"/>
    <w:rsid w:val="00A625BA"/>
    <w:pPr>
      <w:numPr>
        <w:numId w:val="128"/>
      </w:numPr>
    </w:pPr>
  </w:style>
  <w:style w:type="numbering" w:customStyle="1" w:styleId="WWNum35">
    <w:name w:val="WWNum35"/>
    <w:basedOn w:val="aff9"/>
    <w:rsid w:val="00A625BA"/>
    <w:pPr>
      <w:numPr>
        <w:numId w:val="129"/>
      </w:numPr>
    </w:pPr>
  </w:style>
  <w:style w:type="numbering" w:customStyle="1" w:styleId="WWNum55">
    <w:name w:val="WWNum55"/>
    <w:basedOn w:val="aff9"/>
    <w:rsid w:val="00A625BA"/>
    <w:pPr>
      <w:numPr>
        <w:numId w:val="130"/>
      </w:numPr>
    </w:pPr>
  </w:style>
  <w:style w:type="numbering" w:customStyle="1" w:styleId="WWNum65">
    <w:name w:val="WWNum65"/>
    <w:basedOn w:val="aff9"/>
    <w:rsid w:val="00A625BA"/>
    <w:pPr>
      <w:numPr>
        <w:numId w:val="131"/>
      </w:numPr>
    </w:pPr>
  </w:style>
  <w:style w:type="numbering" w:customStyle="1" w:styleId="WWNum115">
    <w:name w:val="WWNum115"/>
    <w:basedOn w:val="aff9"/>
    <w:rsid w:val="00A625BA"/>
    <w:pPr>
      <w:numPr>
        <w:numId w:val="132"/>
      </w:numPr>
    </w:pPr>
  </w:style>
  <w:style w:type="numbering" w:customStyle="1" w:styleId="WWNum125">
    <w:name w:val="WWNum125"/>
    <w:rsid w:val="00A625BA"/>
    <w:pPr>
      <w:numPr>
        <w:numId w:val="134"/>
      </w:numPr>
    </w:pPr>
  </w:style>
  <w:style w:type="table" w:customStyle="1" w:styleId="1124">
    <w:name w:val="Светлый список112"/>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fff1">
    <w:name w:val="головка_таблицы"/>
    <w:basedOn w:val="aff6"/>
    <w:rsid w:val="00A625BA"/>
    <w:pPr>
      <w:keepLines/>
      <w:spacing w:before="120" w:after="120"/>
      <w:jc w:val="center"/>
    </w:pPr>
    <w:rPr>
      <w:rFonts w:ascii="Arial" w:hAnsi="Arial"/>
      <w:b/>
      <w:bCs/>
      <w:szCs w:val="20"/>
    </w:rPr>
  </w:style>
  <w:style w:type="paragraph" w:customStyle="1" w:styleId="affffffffffffffffffffffffffff2">
    <w:name w:val="ячейка таблицы"/>
    <w:basedOn w:val="aff6"/>
    <w:rsid w:val="00A625BA"/>
    <w:pPr>
      <w:spacing w:before="120"/>
    </w:pPr>
    <w:rPr>
      <w:rFonts w:ascii="Arial" w:hAnsi="Arial" w:cs="Arial"/>
      <w:sz w:val="22"/>
    </w:rPr>
  </w:style>
  <w:style w:type="paragraph" w:customStyle="1" w:styleId="2ffffffc">
    <w:name w:val="ТЗ Заголовок 2"/>
    <w:basedOn w:val="aff6"/>
    <w:rsid w:val="00A625BA"/>
    <w:pPr>
      <w:suppressAutoHyphens/>
      <w:jc w:val="center"/>
    </w:pPr>
    <w:rPr>
      <w:b/>
      <w:lang w:eastAsia="zh-CN"/>
    </w:rPr>
  </w:style>
  <w:style w:type="paragraph" w:customStyle="1" w:styleId="affffffffffffffffffffffffffff3">
    <w:name w:val="Абзац основной"/>
    <w:basedOn w:val="aff6"/>
    <w:rsid w:val="00A625BA"/>
    <w:pPr>
      <w:spacing w:line="360" w:lineRule="auto"/>
      <w:ind w:firstLine="709"/>
      <w:jc w:val="both"/>
    </w:pPr>
    <w:rPr>
      <w:rFonts w:ascii="Arial" w:hAnsi="Arial"/>
    </w:rPr>
  </w:style>
  <w:style w:type="character" w:customStyle="1" w:styleId="affffb">
    <w:name w:val="Перечисление Знак Знак"/>
    <w:link w:val="affffa"/>
    <w:uiPriority w:val="99"/>
    <w:locked/>
    <w:rsid w:val="00A625BA"/>
    <w:rPr>
      <w:sz w:val="26"/>
    </w:rPr>
  </w:style>
  <w:style w:type="paragraph" w:customStyle="1" w:styleId="affffffffffffffffffffffffffff4">
    <w:name w:val="Заголовок_БН"/>
    <w:basedOn w:val="aff6"/>
    <w:rsid w:val="00A625BA"/>
    <w:pPr>
      <w:keepNext/>
      <w:keepLines/>
      <w:pageBreakBefore/>
      <w:spacing w:before="240" w:after="240"/>
      <w:jc w:val="center"/>
      <w:outlineLvl w:val="0"/>
    </w:pPr>
    <w:rPr>
      <w:rFonts w:ascii="Arial" w:hAnsi="Arial"/>
      <w:b/>
      <w:bCs/>
      <w:caps/>
      <w:kern w:val="28"/>
      <w:sz w:val="36"/>
      <w:szCs w:val="36"/>
    </w:rPr>
  </w:style>
  <w:style w:type="numbering" w:customStyle="1" w:styleId="112">
    <w:name w:val="Статья / Раздел112"/>
    <w:rsid w:val="00A625BA"/>
    <w:pPr>
      <w:numPr>
        <w:numId w:val="68"/>
      </w:numPr>
    </w:pPr>
  </w:style>
  <w:style w:type="numbering" w:customStyle="1" w:styleId="StyleNumbered12">
    <w:name w:val="Style Numbered12"/>
    <w:rsid w:val="00A625BA"/>
    <w:pPr>
      <w:numPr>
        <w:numId w:val="71"/>
      </w:numPr>
    </w:pPr>
  </w:style>
  <w:style w:type="numbering" w:customStyle="1" w:styleId="11111122">
    <w:name w:val="1 / 1.1 / 1.1.122"/>
    <w:basedOn w:val="aff9"/>
    <w:next w:val="111111"/>
    <w:uiPriority w:val="99"/>
    <w:rsid w:val="00A625BA"/>
    <w:pPr>
      <w:numPr>
        <w:numId w:val="15"/>
      </w:numPr>
    </w:pPr>
  </w:style>
  <w:style w:type="numbering" w:customStyle="1" w:styleId="1ai12">
    <w:name w:val="1 / a / i12"/>
    <w:basedOn w:val="aff9"/>
    <w:next w:val="1ai"/>
    <w:uiPriority w:val="99"/>
    <w:rsid w:val="00A625BA"/>
    <w:pPr>
      <w:numPr>
        <w:numId w:val="42"/>
      </w:numPr>
    </w:pPr>
  </w:style>
  <w:style w:type="numbering" w:customStyle="1" w:styleId="312">
    <w:name w:val="ТКП ТС Заголовок  3го уровня12"/>
    <w:rsid w:val="00A625BA"/>
    <w:pPr>
      <w:numPr>
        <w:numId w:val="80"/>
      </w:numPr>
    </w:pPr>
  </w:style>
  <w:style w:type="numbering" w:customStyle="1" w:styleId="ArticleSection112">
    <w:name w:val="Article / Section112"/>
    <w:rsid w:val="00A625BA"/>
    <w:pPr>
      <w:numPr>
        <w:numId w:val="65"/>
      </w:numPr>
    </w:pPr>
  </w:style>
  <w:style w:type="numbering" w:customStyle="1" w:styleId="3120">
    <w:name w:val="ТКП ТС Заголовок312"/>
    <w:rsid w:val="00A625BA"/>
    <w:pPr>
      <w:numPr>
        <w:numId w:val="81"/>
      </w:numPr>
    </w:pPr>
  </w:style>
  <w:style w:type="numbering" w:customStyle="1" w:styleId="120">
    <w:name w:val="Список для таблицы12"/>
    <w:rsid w:val="00A625BA"/>
    <w:pPr>
      <w:numPr>
        <w:numId w:val="88"/>
      </w:numPr>
    </w:pPr>
  </w:style>
  <w:style w:type="numbering" w:customStyle="1" w:styleId="ArticleSection212">
    <w:name w:val="Article / Section212"/>
    <w:rsid w:val="00A625BA"/>
    <w:pPr>
      <w:numPr>
        <w:numId w:val="40"/>
      </w:numPr>
    </w:pPr>
  </w:style>
  <w:style w:type="numbering" w:customStyle="1" w:styleId="1120">
    <w:name w:val="Номер 112"/>
    <w:rsid w:val="00A625BA"/>
    <w:pPr>
      <w:numPr>
        <w:numId w:val="89"/>
      </w:numPr>
    </w:pPr>
  </w:style>
  <w:style w:type="paragraph" w:customStyle="1" w:styleId="FORMATTEXT0">
    <w:name w:val=".FORMATTEXT"/>
    <w:uiPriority w:val="99"/>
    <w:rsid w:val="00EE499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EE499C"/>
    <w:pPr>
      <w:widowControl w:val="0"/>
      <w:autoSpaceDE w:val="0"/>
      <w:autoSpaceDN w:val="0"/>
      <w:adjustRightInd w:val="0"/>
    </w:pPr>
    <w:rPr>
      <w:rFonts w:ascii="Arial" w:eastAsiaTheme="minorEastAsia" w:hAnsi="Arial" w:cs="Arial"/>
      <w:sz w:val="22"/>
      <w:szCs w:val="22"/>
    </w:rPr>
  </w:style>
  <w:style w:type="paragraph" w:customStyle="1" w:styleId="TOPLEVELTEXT">
    <w:name w:val=".TOPLEVELTEXT"/>
    <w:uiPriority w:val="99"/>
    <w:rsid w:val="00EE499C"/>
    <w:pPr>
      <w:widowControl w:val="0"/>
      <w:autoSpaceDE w:val="0"/>
      <w:autoSpaceDN w:val="0"/>
      <w:adjustRightInd w:val="0"/>
    </w:pPr>
    <w:rPr>
      <w:rFonts w:ascii="Arial, sans-serif" w:eastAsiaTheme="minorEastAsia" w:hAnsi="Arial, sans-serif" w:cstheme="minorBidi"/>
      <w:sz w:val="24"/>
      <w:szCs w:val="24"/>
    </w:rPr>
  </w:style>
  <w:style w:type="paragraph" w:customStyle="1" w:styleId="COLBOTTOM">
    <w:name w:val="#COL_BOTTOM"/>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OLTOP">
    <w:name w:val="#COL_TOP"/>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PRINTSECTION">
    <w:name w:val="#PRINT_SECTION"/>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ENTERTEXT">
    <w:name w:val=".CENTERTEX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DJVU">
    <w:name w:val=".DJVU"/>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EMPTYLINE">
    <w:name w:val=".EMPTY_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HORIZLINE">
    <w:name w:val=".HORIZ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IMAGE">
    <w:name w:val=".IMAG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MIDDLEPICT">
    <w:name w:val=".MIDDLEPIC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radeMark">
    <w:name w:val=".TradeMark"/>
    <w:uiPriority w:val="99"/>
    <w:rsid w:val="007207B1"/>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207B1"/>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207B1"/>
    <w:pPr>
      <w:widowControl w:val="0"/>
      <w:autoSpaceDE w:val="0"/>
      <w:autoSpaceDN w:val="0"/>
      <w:adjustRightInd w:val="0"/>
    </w:pPr>
    <w:rPr>
      <w:rFonts w:ascii="Arial" w:eastAsiaTheme="minorEastAsia" w:hAnsi="Arial" w:cs="Arial"/>
    </w:rPr>
  </w:style>
  <w:style w:type="paragraph" w:customStyle="1" w:styleId="HTMLb">
    <w:name w:val="HTML"/>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ABLE0">
    <w:name w:val="TABL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character" w:customStyle="1" w:styleId="chars-valuevalue-min-val">
    <w:name w:val="chars-value__value-min-val"/>
    <w:basedOn w:val="aff7"/>
    <w:rsid w:val="007B0B5A"/>
  </w:style>
  <w:style w:type="character" w:customStyle="1" w:styleId="chars-valuevalue-max-val">
    <w:name w:val="chars-value__value-max-val"/>
    <w:basedOn w:val="aff7"/>
    <w:rsid w:val="007B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301">
      <w:bodyDiv w:val="1"/>
      <w:marLeft w:val="0"/>
      <w:marRight w:val="0"/>
      <w:marTop w:val="0"/>
      <w:marBottom w:val="0"/>
      <w:divBdr>
        <w:top w:val="none" w:sz="0" w:space="0" w:color="auto"/>
        <w:left w:val="none" w:sz="0" w:space="0" w:color="auto"/>
        <w:bottom w:val="none" w:sz="0" w:space="0" w:color="auto"/>
        <w:right w:val="none" w:sz="0" w:space="0" w:color="auto"/>
      </w:divBdr>
    </w:div>
    <w:div w:id="20395875">
      <w:bodyDiv w:val="1"/>
      <w:marLeft w:val="0"/>
      <w:marRight w:val="0"/>
      <w:marTop w:val="0"/>
      <w:marBottom w:val="0"/>
      <w:divBdr>
        <w:top w:val="none" w:sz="0" w:space="0" w:color="auto"/>
        <w:left w:val="none" w:sz="0" w:space="0" w:color="auto"/>
        <w:bottom w:val="none" w:sz="0" w:space="0" w:color="auto"/>
        <w:right w:val="none" w:sz="0" w:space="0" w:color="auto"/>
      </w:divBdr>
    </w:div>
    <w:div w:id="26297178">
      <w:bodyDiv w:val="1"/>
      <w:marLeft w:val="0"/>
      <w:marRight w:val="0"/>
      <w:marTop w:val="0"/>
      <w:marBottom w:val="0"/>
      <w:divBdr>
        <w:top w:val="none" w:sz="0" w:space="0" w:color="auto"/>
        <w:left w:val="none" w:sz="0" w:space="0" w:color="auto"/>
        <w:bottom w:val="none" w:sz="0" w:space="0" w:color="auto"/>
        <w:right w:val="none" w:sz="0" w:space="0" w:color="auto"/>
      </w:divBdr>
    </w:div>
    <w:div w:id="40785454">
      <w:bodyDiv w:val="1"/>
      <w:marLeft w:val="0"/>
      <w:marRight w:val="0"/>
      <w:marTop w:val="0"/>
      <w:marBottom w:val="0"/>
      <w:divBdr>
        <w:top w:val="none" w:sz="0" w:space="0" w:color="auto"/>
        <w:left w:val="none" w:sz="0" w:space="0" w:color="auto"/>
        <w:bottom w:val="none" w:sz="0" w:space="0" w:color="auto"/>
        <w:right w:val="none" w:sz="0" w:space="0" w:color="auto"/>
      </w:divBdr>
    </w:div>
    <w:div w:id="41756137">
      <w:bodyDiv w:val="1"/>
      <w:marLeft w:val="0"/>
      <w:marRight w:val="0"/>
      <w:marTop w:val="0"/>
      <w:marBottom w:val="0"/>
      <w:divBdr>
        <w:top w:val="none" w:sz="0" w:space="0" w:color="auto"/>
        <w:left w:val="none" w:sz="0" w:space="0" w:color="auto"/>
        <w:bottom w:val="none" w:sz="0" w:space="0" w:color="auto"/>
        <w:right w:val="none" w:sz="0" w:space="0" w:color="auto"/>
      </w:divBdr>
    </w:div>
    <w:div w:id="48113646">
      <w:bodyDiv w:val="1"/>
      <w:marLeft w:val="0"/>
      <w:marRight w:val="0"/>
      <w:marTop w:val="0"/>
      <w:marBottom w:val="0"/>
      <w:divBdr>
        <w:top w:val="none" w:sz="0" w:space="0" w:color="auto"/>
        <w:left w:val="none" w:sz="0" w:space="0" w:color="auto"/>
        <w:bottom w:val="none" w:sz="0" w:space="0" w:color="auto"/>
        <w:right w:val="none" w:sz="0" w:space="0" w:color="auto"/>
      </w:divBdr>
    </w:div>
    <w:div w:id="58215123">
      <w:bodyDiv w:val="1"/>
      <w:marLeft w:val="0"/>
      <w:marRight w:val="0"/>
      <w:marTop w:val="0"/>
      <w:marBottom w:val="0"/>
      <w:divBdr>
        <w:top w:val="none" w:sz="0" w:space="0" w:color="auto"/>
        <w:left w:val="none" w:sz="0" w:space="0" w:color="auto"/>
        <w:bottom w:val="none" w:sz="0" w:space="0" w:color="auto"/>
        <w:right w:val="none" w:sz="0" w:space="0" w:color="auto"/>
      </w:divBdr>
    </w:div>
    <w:div w:id="58865498">
      <w:bodyDiv w:val="1"/>
      <w:marLeft w:val="0"/>
      <w:marRight w:val="0"/>
      <w:marTop w:val="0"/>
      <w:marBottom w:val="0"/>
      <w:divBdr>
        <w:top w:val="none" w:sz="0" w:space="0" w:color="auto"/>
        <w:left w:val="none" w:sz="0" w:space="0" w:color="auto"/>
        <w:bottom w:val="none" w:sz="0" w:space="0" w:color="auto"/>
        <w:right w:val="none" w:sz="0" w:space="0" w:color="auto"/>
      </w:divBdr>
    </w:div>
    <w:div w:id="78407988">
      <w:bodyDiv w:val="1"/>
      <w:marLeft w:val="0"/>
      <w:marRight w:val="0"/>
      <w:marTop w:val="0"/>
      <w:marBottom w:val="0"/>
      <w:divBdr>
        <w:top w:val="none" w:sz="0" w:space="0" w:color="auto"/>
        <w:left w:val="none" w:sz="0" w:space="0" w:color="auto"/>
        <w:bottom w:val="none" w:sz="0" w:space="0" w:color="auto"/>
        <w:right w:val="none" w:sz="0" w:space="0" w:color="auto"/>
      </w:divBdr>
    </w:div>
    <w:div w:id="94401644">
      <w:bodyDiv w:val="1"/>
      <w:marLeft w:val="0"/>
      <w:marRight w:val="0"/>
      <w:marTop w:val="0"/>
      <w:marBottom w:val="0"/>
      <w:divBdr>
        <w:top w:val="none" w:sz="0" w:space="0" w:color="auto"/>
        <w:left w:val="none" w:sz="0" w:space="0" w:color="auto"/>
        <w:bottom w:val="none" w:sz="0" w:space="0" w:color="auto"/>
        <w:right w:val="none" w:sz="0" w:space="0" w:color="auto"/>
      </w:divBdr>
    </w:div>
    <w:div w:id="117994137">
      <w:bodyDiv w:val="1"/>
      <w:marLeft w:val="0"/>
      <w:marRight w:val="0"/>
      <w:marTop w:val="0"/>
      <w:marBottom w:val="0"/>
      <w:divBdr>
        <w:top w:val="none" w:sz="0" w:space="0" w:color="auto"/>
        <w:left w:val="none" w:sz="0" w:space="0" w:color="auto"/>
        <w:bottom w:val="none" w:sz="0" w:space="0" w:color="auto"/>
        <w:right w:val="none" w:sz="0" w:space="0" w:color="auto"/>
      </w:divBdr>
    </w:div>
    <w:div w:id="132254099">
      <w:bodyDiv w:val="1"/>
      <w:marLeft w:val="0"/>
      <w:marRight w:val="0"/>
      <w:marTop w:val="0"/>
      <w:marBottom w:val="0"/>
      <w:divBdr>
        <w:top w:val="none" w:sz="0" w:space="0" w:color="auto"/>
        <w:left w:val="none" w:sz="0" w:space="0" w:color="auto"/>
        <w:bottom w:val="none" w:sz="0" w:space="0" w:color="auto"/>
        <w:right w:val="none" w:sz="0" w:space="0" w:color="auto"/>
      </w:divBdr>
    </w:div>
    <w:div w:id="141847319">
      <w:bodyDiv w:val="1"/>
      <w:marLeft w:val="0"/>
      <w:marRight w:val="0"/>
      <w:marTop w:val="0"/>
      <w:marBottom w:val="0"/>
      <w:divBdr>
        <w:top w:val="none" w:sz="0" w:space="0" w:color="auto"/>
        <w:left w:val="none" w:sz="0" w:space="0" w:color="auto"/>
        <w:bottom w:val="none" w:sz="0" w:space="0" w:color="auto"/>
        <w:right w:val="none" w:sz="0" w:space="0" w:color="auto"/>
      </w:divBdr>
    </w:div>
    <w:div w:id="146361247">
      <w:bodyDiv w:val="1"/>
      <w:marLeft w:val="0"/>
      <w:marRight w:val="0"/>
      <w:marTop w:val="0"/>
      <w:marBottom w:val="0"/>
      <w:divBdr>
        <w:top w:val="none" w:sz="0" w:space="0" w:color="auto"/>
        <w:left w:val="none" w:sz="0" w:space="0" w:color="auto"/>
        <w:bottom w:val="none" w:sz="0" w:space="0" w:color="auto"/>
        <w:right w:val="none" w:sz="0" w:space="0" w:color="auto"/>
      </w:divBdr>
    </w:div>
    <w:div w:id="172494750">
      <w:bodyDiv w:val="1"/>
      <w:marLeft w:val="0"/>
      <w:marRight w:val="0"/>
      <w:marTop w:val="0"/>
      <w:marBottom w:val="0"/>
      <w:divBdr>
        <w:top w:val="none" w:sz="0" w:space="0" w:color="auto"/>
        <w:left w:val="none" w:sz="0" w:space="0" w:color="auto"/>
        <w:bottom w:val="none" w:sz="0" w:space="0" w:color="auto"/>
        <w:right w:val="none" w:sz="0" w:space="0" w:color="auto"/>
      </w:divBdr>
    </w:div>
    <w:div w:id="173963696">
      <w:bodyDiv w:val="1"/>
      <w:marLeft w:val="0"/>
      <w:marRight w:val="0"/>
      <w:marTop w:val="0"/>
      <w:marBottom w:val="0"/>
      <w:divBdr>
        <w:top w:val="none" w:sz="0" w:space="0" w:color="auto"/>
        <w:left w:val="none" w:sz="0" w:space="0" w:color="auto"/>
        <w:bottom w:val="none" w:sz="0" w:space="0" w:color="auto"/>
        <w:right w:val="none" w:sz="0" w:space="0" w:color="auto"/>
      </w:divBdr>
      <w:divsChild>
        <w:div w:id="107314611">
          <w:marLeft w:val="0"/>
          <w:marRight w:val="0"/>
          <w:marTop w:val="0"/>
          <w:marBottom w:val="0"/>
          <w:divBdr>
            <w:top w:val="none" w:sz="0" w:space="0" w:color="auto"/>
            <w:left w:val="none" w:sz="0" w:space="0" w:color="auto"/>
            <w:bottom w:val="none" w:sz="0" w:space="0" w:color="auto"/>
            <w:right w:val="none" w:sz="0" w:space="0" w:color="auto"/>
          </w:divBdr>
        </w:div>
        <w:div w:id="137113839">
          <w:marLeft w:val="0"/>
          <w:marRight w:val="0"/>
          <w:marTop w:val="0"/>
          <w:marBottom w:val="0"/>
          <w:divBdr>
            <w:top w:val="none" w:sz="0" w:space="0" w:color="auto"/>
            <w:left w:val="none" w:sz="0" w:space="0" w:color="auto"/>
            <w:bottom w:val="none" w:sz="0" w:space="0" w:color="auto"/>
            <w:right w:val="none" w:sz="0" w:space="0" w:color="auto"/>
          </w:divBdr>
        </w:div>
        <w:div w:id="184566101">
          <w:marLeft w:val="0"/>
          <w:marRight w:val="0"/>
          <w:marTop w:val="0"/>
          <w:marBottom w:val="0"/>
          <w:divBdr>
            <w:top w:val="none" w:sz="0" w:space="0" w:color="auto"/>
            <w:left w:val="none" w:sz="0" w:space="0" w:color="auto"/>
            <w:bottom w:val="none" w:sz="0" w:space="0" w:color="auto"/>
            <w:right w:val="none" w:sz="0" w:space="0" w:color="auto"/>
          </w:divBdr>
        </w:div>
        <w:div w:id="266692954">
          <w:marLeft w:val="0"/>
          <w:marRight w:val="0"/>
          <w:marTop w:val="0"/>
          <w:marBottom w:val="0"/>
          <w:divBdr>
            <w:top w:val="none" w:sz="0" w:space="0" w:color="auto"/>
            <w:left w:val="none" w:sz="0" w:space="0" w:color="auto"/>
            <w:bottom w:val="none" w:sz="0" w:space="0" w:color="auto"/>
            <w:right w:val="none" w:sz="0" w:space="0" w:color="auto"/>
          </w:divBdr>
        </w:div>
        <w:div w:id="410153940">
          <w:marLeft w:val="0"/>
          <w:marRight w:val="0"/>
          <w:marTop w:val="0"/>
          <w:marBottom w:val="0"/>
          <w:divBdr>
            <w:top w:val="none" w:sz="0" w:space="0" w:color="auto"/>
            <w:left w:val="none" w:sz="0" w:space="0" w:color="auto"/>
            <w:bottom w:val="none" w:sz="0" w:space="0" w:color="auto"/>
            <w:right w:val="none" w:sz="0" w:space="0" w:color="auto"/>
          </w:divBdr>
        </w:div>
        <w:div w:id="443422464">
          <w:marLeft w:val="0"/>
          <w:marRight w:val="0"/>
          <w:marTop w:val="0"/>
          <w:marBottom w:val="0"/>
          <w:divBdr>
            <w:top w:val="none" w:sz="0" w:space="0" w:color="auto"/>
            <w:left w:val="none" w:sz="0" w:space="0" w:color="auto"/>
            <w:bottom w:val="none" w:sz="0" w:space="0" w:color="auto"/>
            <w:right w:val="none" w:sz="0" w:space="0" w:color="auto"/>
          </w:divBdr>
        </w:div>
        <w:div w:id="444542379">
          <w:marLeft w:val="0"/>
          <w:marRight w:val="0"/>
          <w:marTop w:val="0"/>
          <w:marBottom w:val="0"/>
          <w:divBdr>
            <w:top w:val="none" w:sz="0" w:space="0" w:color="auto"/>
            <w:left w:val="none" w:sz="0" w:space="0" w:color="auto"/>
            <w:bottom w:val="none" w:sz="0" w:space="0" w:color="auto"/>
            <w:right w:val="none" w:sz="0" w:space="0" w:color="auto"/>
          </w:divBdr>
        </w:div>
        <w:div w:id="552351381">
          <w:marLeft w:val="0"/>
          <w:marRight w:val="0"/>
          <w:marTop w:val="0"/>
          <w:marBottom w:val="0"/>
          <w:divBdr>
            <w:top w:val="none" w:sz="0" w:space="0" w:color="auto"/>
            <w:left w:val="none" w:sz="0" w:space="0" w:color="auto"/>
            <w:bottom w:val="none" w:sz="0" w:space="0" w:color="auto"/>
            <w:right w:val="none" w:sz="0" w:space="0" w:color="auto"/>
          </w:divBdr>
        </w:div>
        <w:div w:id="559950129">
          <w:marLeft w:val="0"/>
          <w:marRight w:val="0"/>
          <w:marTop w:val="0"/>
          <w:marBottom w:val="0"/>
          <w:divBdr>
            <w:top w:val="none" w:sz="0" w:space="0" w:color="auto"/>
            <w:left w:val="none" w:sz="0" w:space="0" w:color="auto"/>
            <w:bottom w:val="none" w:sz="0" w:space="0" w:color="auto"/>
            <w:right w:val="none" w:sz="0" w:space="0" w:color="auto"/>
          </w:divBdr>
        </w:div>
        <w:div w:id="638917657">
          <w:marLeft w:val="0"/>
          <w:marRight w:val="0"/>
          <w:marTop w:val="0"/>
          <w:marBottom w:val="0"/>
          <w:divBdr>
            <w:top w:val="none" w:sz="0" w:space="0" w:color="auto"/>
            <w:left w:val="none" w:sz="0" w:space="0" w:color="auto"/>
            <w:bottom w:val="none" w:sz="0" w:space="0" w:color="auto"/>
            <w:right w:val="none" w:sz="0" w:space="0" w:color="auto"/>
          </w:divBdr>
        </w:div>
        <w:div w:id="659044637">
          <w:marLeft w:val="0"/>
          <w:marRight w:val="0"/>
          <w:marTop w:val="0"/>
          <w:marBottom w:val="0"/>
          <w:divBdr>
            <w:top w:val="none" w:sz="0" w:space="0" w:color="auto"/>
            <w:left w:val="none" w:sz="0" w:space="0" w:color="auto"/>
            <w:bottom w:val="none" w:sz="0" w:space="0" w:color="auto"/>
            <w:right w:val="none" w:sz="0" w:space="0" w:color="auto"/>
          </w:divBdr>
        </w:div>
        <w:div w:id="734398929">
          <w:marLeft w:val="0"/>
          <w:marRight w:val="0"/>
          <w:marTop w:val="0"/>
          <w:marBottom w:val="0"/>
          <w:divBdr>
            <w:top w:val="none" w:sz="0" w:space="0" w:color="auto"/>
            <w:left w:val="none" w:sz="0" w:space="0" w:color="auto"/>
            <w:bottom w:val="none" w:sz="0" w:space="0" w:color="auto"/>
            <w:right w:val="none" w:sz="0" w:space="0" w:color="auto"/>
          </w:divBdr>
        </w:div>
        <w:div w:id="745305576">
          <w:marLeft w:val="0"/>
          <w:marRight w:val="0"/>
          <w:marTop w:val="0"/>
          <w:marBottom w:val="0"/>
          <w:divBdr>
            <w:top w:val="none" w:sz="0" w:space="0" w:color="auto"/>
            <w:left w:val="none" w:sz="0" w:space="0" w:color="auto"/>
            <w:bottom w:val="none" w:sz="0" w:space="0" w:color="auto"/>
            <w:right w:val="none" w:sz="0" w:space="0" w:color="auto"/>
          </w:divBdr>
        </w:div>
        <w:div w:id="854537119">
          <w:marLeft w:val="0"/>
          <w:marRight w:val="0"/>
          <w:marTop w:val="0"/>
          <w:marBottom w:val="0"/>
          <w:divBdr>
            <w:top w:val="none" w:sz="0" w:space="0" w:color="auto"/>
            <w:left w:val="none" w:sz="0" w:space="0" w:color="auto"/>
            <w:bottom w:val="none" w:sz="0" w:space="0" w:color="auto"/>
            <w:right w:val="none" w:sz="0" w:space="0" w:color="auto"/>
          </w:divBdr>
        </w:div>
        <w:div w:id="859784008">
          <w:marLeft w:val="0"/>
          <w:marRight w:val="0"/>
          <w:marTop w:val="0"/>
          <w:marBottom w:val="0"/>
          <w:divBdr>
            <w:top w:val="none" w:sz="0" w:space="0" w:color="auto"/>
            <w:left w:val="none" w:sz="0" w:space="0" w:color="auto"/>
            <w:bottom w:val="none" w:sz="0" w:space="0" w:color="auto"/>
            <w:right w:val="none" w:sz="0" w:space="0" w:color="auto"/>
          </w:divBdr>
        </w:div>
        <w:div w:id="958268864">
          <w:marLeft w:val="0"/>
          <w:marRight w:val="0"/>
          <w:marTop w:val="0"/>
          <w:marBottom w:val="0"/>
          <w:divBdr>
            <w:top w:val="none" w:sz="0" w:space="0" w:color="auto"/>
            <w:left w:val="none" w:sz="0" w:space="0" w:color="auto"/>
            <w:bottom w:val="none" w:sz="0" w:space="0" w:color="auto"/>
            <w:right w:val="none" w:sz="0" w:space="0" w:color="auto"/>
          </w:divBdr>
        </w:div>
        <w:div w:id="1018233509">
          <w:marLeft w:val="0"/>
          <w:marRight w:val="0"/>
          <w:marTop w:val="0"/>
          <w:marBottom w:val="0"/>
          <w:divBdr>
            <w:top w:val="none" w:sz="0" w:space="0" w:color="auto"/>
            <w:left w:val="none" w:sz="0" w:space="0" w:color="auto"/>
            <w:bottom w:val="none" w:sz="0" w:space="0" w:color="auto"/>
            <w:right w:val="none" w:sz="0" w:space="0" w:color="auto"/>
          </w:divBdr>
        </w:div>
        <w:div w:id="1148593561">
          <w:marLeft w:val="0"/>
          <w:marRight w:val="0"/>
          <w:marTop w:val="0"/>
          <w:marBottom w:val="0"/>
          <w:divBdr>
            <w:top w:val="none" w:sz="0" w:space="0" w:color="auto"/>
            <w:left w:val="none" w:sz="0" w:space="0" w:color="auto"/>
            <w:bottom w:val="none" w:sz="0" w:space="0" w:color="auto"/>
            <w:right w:val="none" w:sz="0" w:space="0" w:color="auto"/>
          </w:divBdr>
          <w:divsChild>
            <w:div w:id="673606378">
              <w:marLeft w:val="-75"/>
              <w:marRight w:val="0"/>
              <w:marTop w:val="30"/>
              <w:marBottom w:val="30"/>
              <w:divBdr>
                <w:top w:val="none" w:sz="0" w:space="0" w:color="auto"/>
                <w:left w:val="none" w:sz="0" w:space="0" w:color="auto"/>
                <w:bottom w:val="none" w:sz="0" w:space="0" w:color="auto"/>
                <w:right w:val="none" w:sz="0" w:space="0" w:color="auto"/>
              </w:divBdr>
              <w:divsChild>
                <w:div w:id="151994536">
                  <w:marLeft w:val="0"/>
                  <w:marRight w:val="0"/>
                  <w:marTop w:val="0"/>
                  <w:marBottom w:val="0"/>
                  <w:divBdr>
                    <w:top w:val="none" w:sz="0" w:space="0" w:color="auto"/>
                    <w:left w:val="none" w:sz="0" w:space="0" w:color="auto"/>
                    <w:bottom w:val="none" w:sz="0" w:space="0" w:color="auto"/>
                    <w:right w:val="none" w:sz="0" w:space="0" w:color="auto"/>
                  </w:divBdr>
                  <w:divsChild>
                    <w:div w:id="224412667">
                      <w:marLeft w:val="0"/>
                      <w:marRight w:val="0"/>
                      <w:marTop w:val="0"/>
                      <w:marBottom w:val="0"/>
                      <w:divBdr>
                        <w:top w:val="none" w:sz="0" w:space="0" w:color="auto"/>
                        <w:left w:val="none" w:sz="0" w:space="0" w:color="auto"/>
                        <w:bottom w:val="none" w:sz="0" w:space="0" w:color="auto"/>
                        <w:right w:val="none" w:sz="0" w:space="0" w:color="auto"/>
                      </w:divBdr>
                    </w:div>
                  </w:divsChild>
                </w:div>
                <w:div w:id="254827627">
                  <w:marLeft w:val="0"/>
                  <w:marRight w:val="0"/>
                  <w:marTop w:val="0"/>
                  <w:marBottom w:val="0"/>
                  <w:divBdr>
                    <w:top w:val="none" w:sz="0" w:space="0" w:color="auto"/>
                    <w:left w:val="none" w:sz="0" w:space="0" w:color="auto"/>
                    <w:bottom w:val="none" w:sz="0" w:space="0" w:color="auto"/>
                    <w:right w:val="none" w:sz="0" w:space="0" w:color="auto"/>
                  </w:divBdr>
                  <w:divsChild>
                    <w:div w:id="1402798874">
                      <w:marLeft w:val="0"/>
                      <w:marRight w:val="0"/>
                      <w:marTop w:val="0"/>
                      <w:marBottom w:val="0"/>
                      <w:divBdr>
                        <w:top w:val="none" w:sz="0" w:space="0" w:color="auto"/>
                        <w:left w:val="none" w:sz="0" w:space="0" w:color="auto"/>
                        <w:bottom w:val="none" w:sz="0" w:space="0" w:color="auto"/>
                        <w:right w:val="none" w:sz="0" w:space="0" w:color="auto"/>
                      </w:divBdr>
                    </w:div>
                  </w:divsChild>
                </w:div>
                <w:div w:id="351493445">
                  <w:marLeft w:val="0"/>
                  <w:marRight w:val="0"/>
                  <w:marTop w:val="0"/>
                  <w:marBottom w:val="0"/>
                  <w:divBdr>
                    <w:top w:val="none" w:sz="0" w:space="0" w:color="auto"/>
                    <w:left w:val="none" w:sz="0" w:space="0" w:color="auto"/>
                    <w:bottom w:val="none" w:sz="0" w:space="0" w:color="auto"/>
                    <w:right w:val="none" w:sz="0" w:space="0" w:color="auto"/>
                  </w:divBdr>
                  <w:divsChild>
                    <w:div w:id="3483618">
                      <w:marLeft w:val="0"/>
                      <w:marRight w:val="0"/>
                      <w:marTop w:val="0"/>
                      <w:marBottom w:val="0"/>
                      <w:divBdr>
                        <w:top w:val="none" w:sz="0" w:space="0" w:color="auto"/>
                        <w:left w:val="none" w:sz="0" w:space="0" w:color="auto"/>
                        <w:bottom w:val="none" w:sz="0" w:space="0" w:color="auto"/>
                        <w:right w:val="none" w:sz="0" w:space="0" w:color="auto"/>
                      </w:divBdr>
                    </w:div>
                  </w:divsChild>
                </w:div>
                <w:div w:id="605037659">
                  <w:marLeft w:val="0"/>
                  <w:marRight w:val="0"/>
                  <w:marTop w:val="0"/>
                  <w:marBottom w:val="0"/>
                  <w:divBdr>
                    <w:top w:val="none" w:sz="0" w:space="0" w:color="auto"/>
                    <w:left w:val="none" w:sz="0" w:space="0" w:color="auto"/>
                    <w:bottom w:val="none" w:sz="0" w:space="0" w:color="auto"/>
                    <w:right w:val="none" w:sz="0" w:space="0" w:color="auto"/>
                  </w:divBdr>
                  <w:divsChild>
                    <w:div w:id="1455490296">
                      <w:marLeft w:val="0"/>
                      <w:marRight w:val="0"/>
                      <w:marTop w:val="0"/>
                      <w:marBottom w:val="0"/>
                      <w:divBdr>
                        <w:top w:val="none" w:sz="0" w:space="0" w:color="auto"/>
                        <w:left w:val="none" w:sz="0" w:space="0" w:color="auto"/>
                        <w:bottom w:val="none" w:sz="0" w:space="0" w:color="auto"/>
                        <w:right w:val="none" w:sz="0" w:space="0" w:color="auto"/>
                      </w:divBdr>
                    </w:div>
                  </w:divsChild>
                </w:div>
                <w:div w:id="639188963">
                  <w:marLeft w:val="0"/>
                  <w:marRight w:val="0"/>
                  <w:marTop w:val="0"/>
                  <w:marBottom w:val="0"/>
                  <w:divBdr>
                    <w:top w:val="none" w:sz="0" w:space="0" w:color="auto"/>
                    <w:left w:val="none" w:sz="0" w:space="0" w:color="auto"/>
                    <w:bottom w:val="none" w:sz="0" w:space="0" w:color="auto"/>
                    <w:right w:val="none" w:sz="0" w:space="0" w:color="auto"/>
                  </w:divBdr>
                  <w:divsChild>
                    <w:div w:id="752555177">
                      <w:marLeft w:val="0"/>
                      <w:marRight w:val="0"/>
                      <w:marTop w:val="0"/>
                      <w:marBottom w:val="0"/>
                      <w:divBdr>
                        <w:top w:val="none" w:sz="0" w:space="0" w:color="auto"/>
                        <w:left w:val="none" w:sz="0" w:space="0" w:color="auto"/>
                        <w:bottom w:val="none" w:sz="0" w:space="0" w:color="auto"/>
                        <w:right w:val="none" w:sz="0" w:space="0" w:color="auto"/>
                      </w:divBdr>
                    </w:div>
                  </w:divsChild>
                </w:div>
                <w:div w:id="762265173">
                  <w:marLeft w:val="0"/>
                  <w:marRight w:val="0"/>
                  <w:marTop w:val="0"/>
                  <w:marBottom w:val="0"/>
                  <w:divBdr>
                    <w:top w:val="none" w:sz="0" w:space="0" w:color="auto"/>
                    <w:left w:val="none" w:sz="0" w:space="0" w:color="auto"/>
                    <w:bottom w:val="none" w:sz="0" w:space="0" w:color="auto"/>
                    <w:right w:val="none" w:sz="0" w:space="0" w:color="auto"/>
                  </w:divBdr>
                  <w:divsChild>
                    <w:div w:id="510603258">
                      <w:marLeft w:val="0"/>
                      <w:marRight w:val="0"/>
                      <w:marTop w:val="0"/>
                      <w:marBottom w:val="0"/>
                      <w:divBdr>
                        <w:top w:val="none" w:sz="0" w:space="0" w:color="auto"/>
                        <w:left w:val="none" w:sz="0" w:space="0" w:color="auto"/>
                        <w:bottom w:val="none" w:sz="0" w:space="0" w:color="auto"/>
                        <w:right w:val="none" w:sz="0" w:space="0" w:color="auto"/>
                      </w:divBdr>
                    </w:div>
                  </w:divsChild>
                </w:div>
                <w:div w:id="839202094">
                  <w:marLeft w:val="0"/>
                  <w:marRight w:val="0"/>
                  <w:marTop w:val="0"/>
                  <w:marBottom w:val="0"/>
                  <w:divBdr>
                    <w:top w:val="none" w:sz="0" w:space="0" w:color="auto"/>
                    <w:left w:val="none" w:sz="0" w:space="0" w:color="auto"/>
                    <w:bottom w:val="none" w:sz="0" w:space="0" w:color="auto"/>
                    <w:right w:val="none" w:sz="0" w:space="0" w:color="auto"/>
                  </w:divBdr>
                  <w:divsChild>
                    <w:div w:id="1912109256">
                      <w:marLeft w:val="0"/>
                      <w:marRight w:val="0"/>
                      <w:marTop w:val="0"/>
                      <w:marBottom w:val="0"/>
                      <w:divBdr>
                        <w:top w:val="none" w:sz="0" w:space="0" w:color="auto"/>
                        <w:left w:val="none" w:sz="0" w:space="0" w:color="auto"/>
                        <w:bottom w:val="none" w:sz="0" w:space="0" w:color="auto"/>
                        <w:right w:val="none" w:sz="0" w:space="0" w:color="auto"/>
                      </w:divBdr>
                    </w:div>
                  </w:divsChild>
                </w:div>
                <w:div w:id="1100443112">
                  <w:marLeft w:val="0"/>
                  <w:marRight w:val="0"/>
                  <w:marTop w:val="0"/>
                  <w:marBottom w:val="0"/>
                  <w:divBdr>
                    <w:top w:val="none" w:sz="0" w:space="0" w:color="auto"/>
                    <w:left w:val="none" w:sz="0" w:space="0" w:color="auto"/>
                    <w:bottom w:val="none" w:sz="0" w:space="0" w:color="auto"/>
                    <w:right w:val="none" w:sz="0" w:space="0" w:color="auto"/>
                  </w:divBdr>
                  <w:divsChild>
                    <w:div w:id="349265254">
                      <w:marLeft w:val="0"/>
                      <w:marRight w:val="0"/>
                      <w:marTop w:val="0"/>
                      <w:marBottom w:val="0"/>
                      <w:divBdr>
                        <w:top w:val="none" w:sz="0" w:space="0" w:color="auto"/>
                        <w:left w:val="none" w:sz="0" w:space="0" w:color="auto"/>
                        <w:bottom w:val="none" w:sz="0" w:space="0" w:color="auto"/>
                        <w:right w:val="none" w:sz="0" w:space="0" w:color="auto"/>
                      </w:divBdr>
                    </w:div>
                  </w:divsChild>
                </w:div>
                <w:div w:id="1366371310">
                  <w:marLeft w:val="0"/>
                  <w:marRight w:val="0"/>
                  <w:marTop w:val="0"/>
                  <w:marBottom w:val="0"/>
                  <w:divBdr>
                    <w:top w:val="none" w:sz="0" w:space="0" w:color="auto"/>
                    <w:left w:val="none" w:sz="0" w:space="0" w:color="auto"/>
                    <w:bottom w:val="none" w:sz="0" w:space="0" w:color="auto"/>
                    <w:right w:val="none" w:sz="0" w:space="0" w:color="auto"/>
                  </w:divBdr>
                  <w:divsChild>
                    <w:div w:id="1369529299">
                      <w:marLeft w:val="0"/>
                      <w:marRight w:val="0"/>
                      <w:marTop w:val="0"/>
                      <w:marBottom w:val="0"/>
                      <w:divBdr>
                        <w:top w:val="none" w:sz="0" w:space="0" w:color="auto"/>
                        <w:left w:val="none" w:sz="0" w:space="0" w:color="auto"/>
                        <w:bottom w:val="none" w:sz="0" w:space="0" w:color="auto"/>
                        <w:right w:val="none" w:sz="0" w:space="0" w:color="auto"/>
                      </w:divBdr>
                    </w:div>
                  </w:divsChild>
                </w:div>
                <w:div w:id="1392390131">
                  <w:marLeft w:val="0"/>
                  <w:marRight w:val="0"/>
                  <w:marTop w:val="0"/>
                  <w:marBottom w:val="0"/>
                  <w:divBdr>
                    <w:top w:val="none" w:sz="0" w:space="0" w:color="auto"/>
                    <w:left w:val="none" w:sz="0" w:space="0" w:color="auto"/>
                    <w:bottom w:val="none" w:sz="0" w:space="0" w:color="auto"/>
                    <w:right w:val="none" w:sz="0" w:space="0" w:color="auto"/>
                  </w:divBdr>
                  <w:divsChild>
                    <w:div w:id="18938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77558">
          <w:marLeft w:val="0"/>
          <w:marRight w:val="0"/>
          <w:marTop w:val="0"/>
          <w:marBottom w:val="0"/>
          <w:divBdr>
            <w:top w:val="none" w:sz="0" w:space="0" w:color="auto"/>
            <w:left w:val="none" w:sz="0" w:space="0" w:color="auto"/>
            <w:bottom w:val="none" w:sz="0" w:space="0" w:color="auto"/>
            <w:right w:val="none" w:sz="0" w:space="0" w:color="auto"/>
          </w:divBdr>
        </w:div>
        <w:div w:id="1185288975">
          <w:marLeft w:val="0"/>
          <w:marRight w:val="0"/>
          <w:marTop w:val="0"/>
          <w:marBottom w:val="0"/>
          <w:divBdr>
            <w:top w:val="none" w:sz="0" w:space="0" w:color="auto"/>
            <w:left w:val="none" w:sz="0" w:space="0" w:color="auto"/>
            <w:bottom w:val="none" w:sz="0" w:space="0" w:color="auto"/>
            <w:right w:val="none" w:sz="0" w:space="0" w:color="auto"/>
          </w:divBdr>
        </w:div>
        <w:div w:id="1252544811">
          <w:marLeft w:val="0"/>
          <w:marRight w:val="0"/>
          <w:marTop w:val="0"/>
          <w:marBottom w:val="0"/>
          <w:divBdr>
            <w:top w:val="none" w:sz="0" w:space="0" w:color="auto"/>
            <w:left w:val="none" w:sz="0" w:space="0" w:color="auto"/>
            <w:bottom w:val="none" w:sz="0" w:space="0" w:color="auto"/>
            <w:right w:val="none" w:sz="0" w:space="0" w:color="auto"/>
          </w:divBdr>
        </w:div>
        <w:div w:id="1319923303">
          <w:marLeft w:val="0"/>
          <w:marRight w:val="0"/>
          <w:marTop w:val="0"/>
          <w:marBottom w:val="0"/>
          <w:divBdr>
            <w:top w:val="none" w:sz="0" w:space="0" w:color="auto"/>
            <w:left w:val="none" w:sz="0" w:space="0" w:color="auto"/>
            <w:bottom w:val="none" w:sz="0" w:space="0" w:color="auto"/>
            <w:right w:val="none" w:sz="0" w:space="0" w:color="auto"/>
          </w:divBdr>
        </w:div>
        <w:div w:id="1601254655">
          <w:marLeft w:val="0"/>
          <w:marRight w:val="0"/>
          <w:marTop w:val="0"/>
          <w:marBottom w:val="0"/>
          <w:divBdr>
            <w:top w:val="none" w:sz="0" w:space="0" w:color="auto"/>
            <w:left w:val="none" w:sz="0" w:space="0" w:color="auto"/>
            <w:bottom w:val="none" w:sz="0" w:space="0" w:color="auto"/>
            <w:right w:val="none" w:sz="0" w:space="0" w:color="auto"/>
          </w:divBdr>
        </w:div>
        <w:div w:id="1608074397">
          <w:marLeft w:val="0"/>
          <w:marRight w:val="0"/>
          <w:marTop w:val="0"/>
          <w:marBottom w:val="0"/>
          <w:divBdr>
            <w:top w:val="none" w:sz="0" w:space="0" w:color="auto"/>
            <w:left w:val="none" w:sz="0" w:space="0" w:color="auto"/>
            <w:bottom w:val="none" w:sz="0" w:space="0" w:color="auto"/>
            <w:right w:val="none" w:sz="0" w:space="0" w:color="auto"/>
          </w:divBdr>
        </w:div>
        <w:div w:id="1610313212">
          <w:marLeft w:val="0"/>
          <w:marRight w:val="0"/>
          <w:marTop w:val="0"/>
          <w:marBottom w:val="0"/>
          <w:divBdr>
            <w:top w:val="none" w:sz="0" w:space="0" w:color="auto"/>
            <w:left w:val="none" w:sz="0" w:space="0" w:color="auto"/>
            <w:bottom w:val="none" w:sz="0" w:space="0" w:color="auto"/>
            <w:right w:val="none" w:sz="0" w:space="0" w:color="auto"/>
          </w:divBdr>
        </w:div>
        <w:div w:id="1661884423">
          <w:marLeft w:val="0"/>
          <w:marRight w:val="0"/>
          <w:marTop w:val="0"/>
          <w:marBottom w:val="0"/>
          <w:divBdr>
            <w:top w:val="none" w:sz="0" w:space="0" w:color="auto"/>
            <w:left w:val="none" w:sz="0" w:space="0" w:color="auto"/>
            <w:bottom w:val="none" w:sz="0" w:space="0" w:color="auto"/>
            <w:right w:val="none" w:sz="0" w:space="0" w:color="auto"/>
          </w:divBdr>
        </w:div>
        <w:div w:id="1715502257">
          <w:marLeft w:val="0"/>
          <w:marRight w:val="0"/>
          <w:marTop w:val="0"/>
          <w:marBottom w:val="0"/>
          <w:divBdr>
            <w:top w:val="none" w:sz="0" w:space="0" w:color="auto"/>
            <w:left w:val="none" w:sz="0" w:space="0" w:color="auto"/>
            <w:bottom w:val="none" w:sz="0" w:space="0" w:color="auto"/>
            <w:right w:val="none" w:sz="0" w:space="0" w:color="auto"/>
          </w:divBdr>
        </w:div>
        <w:div w:id="1946686683">
          <w:marLeft w:val="0"/>
          <w:marRight w:val="0"/>
          <w:marTop w:val="0"/>
          <w:marBottom w:val="0"/>
          <w:divBdr>
            <w:top w:val="none" w:sz="0" w:space="0" w:color="auto"/>
            <w:left w:val="none" w:sz="0" w:space="0" w:color="auto"/>
            <w:bottom w:val="none" w:sz="0" w:space="0" w:color="auto"/>
            <w:right w:val="none" w:sz="0" w:space="0" w:color="auto"/>
          </w:divBdr>
        </w:div>
        <w:div w:id="2044666023">
          <w:marLeft w:val="0"/>
          <w:marRight w:val="0"/>
          <w:marTop w:val="0"/>
          <w:marBottom w:val="0"/>
          <w:divBdr>
            <w:top w:val="none" w:sz="0" w:space="0" w:color="auto"/>
            <w:left w:val="none" w:sz="0" w:space="0" w:color="auto"/>
            <w:bottom w:val="none" w:sz="0" w:space="0" w:color="auto"/>
            <w:right w:val="none" w:sz="0" w:space="0" w:color="auto"/>
          </w:divBdr>
        </w:div>
        <w:div w:id="2086224505">
          <w:marLeft w:val="0"/>
          <w:marRight w:val="0"/>
          <w:marTop w:val="0"/>
          <w:marBottom w:val="0"/>
          <w:divBdr>
            <w:top w:val="none" w:sz="0" w:space="0" w:color="auto"/>
            <w:left w:val="none" w:sz="0" w:space="0" w:color="auto"/>
            <w:bottom w:val="none" w:sz="0" w:space="0" w:color="auto"/>
            <w:right w:val="none" w:sz="0" w:space="0" w:color="auto"/>
          </w:divBdr>
        </w:div>
      </w:divsChild>
    </w:div>
    <w:div w:id="175311700">
      <w:bodyDiv w:val="1"/>
      <w:marLeft w:val="0"/>
      <w:marRight w:val="0"/>
      <w:marTop w:val="0"/>
      <w:marBottom w:val="0"/>
      <w:divBdr>
        <w:top w:val="none" w:sz="0" w:space="0" w:color="auto"/>
        <w:left w:val="none" w:sz="0" w:space="0" w:color="auto"/>
        <w:bottom w:val="none" w:sz="0" w:space="0" w:color="auto"/>
        <w:right w:val="none" w:sz="0" w:space="0" w:color="auto"/>
      </w:divBdr>
    </w:div>
    <w:div w:id="179321505">
      <w:bodyDiv w:val="1"/>
      <w:marLeft w:val="0"/>
      <w:marRight w:val="0"/>
      <w:marTop w:val="0"/>
      <w:marBottom w:val="0"/>
      <w:divBdr>
        <w:top w:val="none" w:sz="0" w:space="0" w:color="auto"/>
        <w:left w:val="none" w:sz="0" w:space="0" w:color="auto"/>
        <w:bottom w:val="none" w:sz="0" w:space="0" w:color="auto"/>
        <w:right w:val="none" w:sz="0" w:space="0" w:color="auto"/>
      </w:divBdr>
    </w:div>
    <w:div w:id="197396832">
      <w:bodyDiv w:val="1"/>
      <w:marLeft w:val="0"/>
      <w:marRight w:val="0"/>
      <w:marTop w:val="0"/>
      <w:marBottom w:val="0"/>
      <w:divBdr>
        <w:top w:val="none" w:sz="0" w:space="0" w:color="auto"/>
        <w:left w:val="none" w:sz="0" w:space="0" w:color="auto"/>
        <w:bottom w:val="none" w:sz="0" w:space="0" w:color="auto"/>
        <w:right w:val="none" w:sz="0" w:space="0" w:color="auto"/>
      </w:divBdr>
    </w:div>
    <w:div w:id="198862386">
      <w:bodyDiv w:val="1"/>
      <w:marLeft w:val="0"/>
      <w:marRight w:val="0"/>
      <w:marTop w:val="0"/>
      <w:marBottom w:val="0"/>
      <w:divBdr>
        <w:top w:val="none" w:sz="0" w:space="0" w:color="auto"/>
        <w:left w:val="none" w:sz="0" w:space="0" w:color="auto"/>
        <w:bottom w:val="none" w:sz="0" w:space="0" w:color="auto"/>
        <w:right w:val="none" w:sz="0" w:space="0" w:color="auto"/>
      </w:divBdr>
    </w:div>
    <w:div w:id="204413100">
      <w:bodyDiv w:val="1"/>
      <w:marLeft w:val="0"/>
      <w:marRight w:val="0"/>
      <w:marTop w:val="0"/>
      <w:marBottom w:val="0"/>
      <w:divBdr>
        <w:top w:val="none" w:sz="0" w:space="0" w:color="auto"/>
        <w:left w:val="none" w:sz="0" w:space="0" w:color="auto"/>
        <w:bottom w:val="none" w:sz="0" w:space="0" w:color="auto"/>
        <w:right w:val="none" w:sz="0" w:space="0" w:color="auto"/>
      </w:divBdr>
    </w:div>
    <w:div w:id="222251853">
      <w:bodyDiv w:val="1"/>
      <w:marLeft w:val="0"/>
      <w:marRight w:val="0"/>
      <w:marTop w:val="0"/>
      <w:marBottom w:val="0"/>
      <w:divBdr>
        <w:top w:val="none" w:sz="0" w:space="0" w:color="auto"/>
        <w:left w:val="none" w:sz="0" w:space="0" w:color="auto"/>
        <w:bottom w:val="none" w:sz="0" w:space="0" w:color="auto"/>
        <w:right w:val="none" w:sz="0" w:space="0" w:color="auto"/>
      </w:divBdr>
    </w:div>
    <w:div w:id="232467473">
      <w:bodyDiv w:val="1"/>
      <w:marLeft w:val="0"/>
      <w:marRight w:val="0"/>
      <w:marTop w:val="0"/>
      <w:marBottom w:val="0"/>
      <w:divBdr>
        <w:top w:val="none" w:sz="0" w:space="0" w:color="auto"/>
        <w:left w:val="none" w:sz="0" w:space="0" w:color="auto"/>
        <w:bottom w:val="none" w:sz="0" w:space="0" w:color="auto"/>
        <w:right w:val="none" w:sz="0" w:space="0" w:color="auto"/>
      </w:divBdr>
    </w:div>
    <w:div w:id="266668032">
      <w:bodyDiv w:val="1"/>
      <w:marLeft w:val="0"/>
      <w:marRight w:val="0"/>
      <w:marTop w:val="0"/>
      <w:marBottom w:val="0"/>
      <w:divBdr>
        <w:top w:val="none" w:sz="0" w:space="0" w:color="auto"/>
        <w:left w:val="none" w:sz="0" w:space="0" w:color="auto"/>
        <w:bottom w:val="none" w:sz="0" w:space="0" w:color="auto"/>
        <w:right w:val="none" w:sz="0" w:space="0" w:color="auto"/>
      </w:divBdr>
    </w:div>
    <w:div w:id="266930941">
      <w:bodyDiv w:val="1"/>
      <w:marLeft w:val="0"/>
      <w:marRight w:val="0"/>
      <w:marTop w:val="0"/>
      <w:marBottom w:val="0"/>
      <w:divBdr>
        <w:top w:val="none" w:sz="0" w:space="0" w:color="auto"/>
        <w:left w:val="none" w:sz="0" w:space="0" w:color="auto"/>
        <w:bottom w:val="none" w:sz="0" w:space="0" w:color="auto"/>
        <w:right w:val="none" w:sz="0" w:space="0" w:color="auto"/>
      </w:divBdr>
    </w:div>
    <w:div w:id="287394888">
      <w:bodyDiv w:val="1"/>
      <w:marLeft w:val="0"/>
      <w:marRight w:val="0"/>
      <w:marTop w:val="0"/>
      <w:marBottom w:val="0"/>
      <w:divBdr>
        <w:top w:val="none" w:sz="0" w:space="0" w:color="auto"/>
        <w:left w:val="none" w:sz="0" w:space="0" w:color="auto"/>
        <w:bottom w:val="none" w:sz="0" w:space="0" w:color="auto"/>
        <w:right w:val="none" w:sz="0" w:space="0" w:color="auto"/>
      </w:divBdr>
    </w:div>
    <w:div w:id="299264275">
      <w:bodyDiv w:val="1"/>
      <w:marLeft w:val="0"/>
      <w:marRight w:val="0"/>
      <w:marTop w:val="0"/>
      <w:marBottom w:val="0"/>
      <w:divBdr>
        <w:top w:val="none" w:sz="0" w:space="0" w:color="auto"/>
        <w:left w:val="none" w:sz="0" w:space="0" w:color="auto"/>
        <w:bottom w:val="none" w:sz="0" w:space="0" w:color="auto"/>
        <w:right w:val="none" w:sz="0" w:space="0" w:color="auto"/>
      </w:divBdr>
    </w:div>
    <w:div w:id="304504933">
      <w:bodyDiv w:val="1"/>
      <w:marLeft w:val="0"/>
      <w:marRight w:val="0"/>
      <w:marTop w:val="0"/>
      <w:marBottom w:val="0"/>
      <w:divBdr>
        <w:top w:val="none" w:sz="0" w:space="0" w:color="auto"/>
        <w:left w:val="none" w:sz="0" w:space="0" w:color="auto"/>
        <w:bottom w:val="none" w:sz="0" w:space="0" w:color="auto"/>
        <w:right w:val="none" w:sz="0" w:space="0" w:color="auto"/>
      </w:divBdr>
    </w:div>
    <w:div w:id="313727365">
      <w:bodyDiv w:val="1"/>
      <w:marLeft w:val="0"/>
      <w:marRight w:val="0"/>
      <w:marTop w:val="0"/>
      <w:marBottom w:val="0"/>
      <w:divBdr>
        <w:top w:val="none" w:sz="0" w:space="0" w:color="auto"/>
        <w:left w:val="none" w:sz="0" w:space="0" w:color="auto"/>
        <w:bottom w:val="none" w:sz="0" w:space="0" w:color="auto"/>
        <w:right w:val="none" w:sz="0" w:space="0" w:color="auto"/>
      </w:divBdr>
    </w:div>
    <w:div w:id="324938983">
      <w:bodyDiv w:val="1"/>
      <w:marLeft w:val="0"/>
      <w:marRight w:val="0"/>
      <w:marTop w:val="0"/>
      <w:marBottom w:val="0"/>
      <w:divBdr>
        <w:top w:val="none" w:sz="0" w:space="0" w:color="auto"/>
        <w:left w:val="none" w:sz="0" w:space="0" w:color="auto"/>
        <w:bottom w:val="none" w:sz="0" w:space="0" w:color="auto"/>
        <w:right w:val="none" w:sz="0" w:space="0" w:color="auto"/>
      </w:divBdr>
    </w:div>
    <w:div w:id="355162023">
      <w:bodyDiv w:val="1"/>
      <w:marLeft w:val="0"/>
      <w:marRight w:val="0"/>
      <w:marTop w:val="0"/>
      <w:marBottom w:val="0"/>
      <w:divBdr>
        <w:top w:val="none" w:sz="0" w:space="0" w:color="auto"/>
        <w:left w:val="none" w:sz="0" w:space="0" w:color="auto"/>
        <w:bottom w:val="none" w:sz="0" w:space="0" w:color="auto"/>
        <w:right w:val="none" w:sz="0" w:space="0" w:color="auto"/>
      </w:divBdr>
    </w:div>
    <w:div w:id="358631403">
      <w:bodyDiv w:val="1"/>
      <w:marLeft w:val="0"/>
      <w:marRight w:val="0"/>
      <w:marTop w:val="0"/>
      <w:marBottom w:val="0"/>
      <w:divBdr>
        <w:top w:val="none" w:sz="0" w:space="0" w:color="auto"/>
        <w:left w:val="none" w:sz="0" w:space="0" w:color="auto"/>
        <w:bottom w:val="none" w:sz="0" w:space="0" w:color="auto"/>
        <w:right w:val="none" w:sz="0" w:space="0" w:color="auto"/>
      </w:divBdr>
    </w:div>
    <w:div w:id="401634553">
      <w:bodyDiv w:val="1"/>
      <w:marLeft w:val="0"/>
      <w:marRight w:val="0"/>
      <w:marTop w:val="0"/>
      <w:marBottom w:val="0"/>
      <w:divBdr>
        <w:top w:val="none" w:sz="0" w:space="0" w:color="auto"/>
        <w:left w:val="none" w:sz="0" w:space="0" w:color="auto"/>
        <w:bottom w:val="none" w:sz="0" w:space="0" w:color="auto"/>
        <w:right w:val="none" w:sz="0" w:space="0" w:color="auto"/>
      </w:divBdr>
    </w:div>
    <w:div w:id="405879938">
      <w:bodyDiv w:val="1"/>
      <w:marLeft w:val="0"/>
      <w:marRight w:val="0"/>
      <w:marTop w:val="0"/>
      <w:marBottom w:val="0"/>
      <w:divBdr>
        <w:top w:val="none" w:sz="0" w:space="0" w:color="auto"/>
        <w:left w:val="none" w:sz="0" w:space="0" w:color="auto"/>
        <w:bottom w:val="none" w:sz="0" w:space="0" w:color="auto"/>
        <w:right w:val="none" w:sz="0" w:space="0" w:color="auto"/>
      </w:divBdr>
    </w:div>
    <w:div w:id="410737485">
      <w:bodyDiv w:val="1"/>
      <w:marLeft w:val="0"/>
      <w:marRight w:val="0"/>
      <w:marTop w:val="0"/>
      <w:marBottom w:val="0"/>
      <w:divBdr>
        <w:top w:val="none" w:sz="0" w:space="0" w:color="auto"/>
        <w:left w:val="none" w:sz="0" w:space="0" w:color="auto"/>
        <w:bottom w:val="none" w:sz="0" w:space="0" w:color="auto"/>
        <w:right w:val="none" w:sz="0" w:space="0" w:color="auto"/>
      </w:divBdr>
    </w:div>
    <w:div w:id="415791160">
      <w:bodyDiv w:val="1"/>
      <w:marLeft w:val="0"/>
      <w:marRight w:val="0"/>
      <w:marTop w:val="0"/>
      <w:marBottom w:val="0"/>
      <w:divBdr>
        <w:top w:val="none" w:sz="0" w:space="0" w:color="auto"/>
        <w:left w:val="none" w:sz="0" w:space="0" w:color="auto"/>
        <w:bottom w:val="none" w:sz="0" w:space="0" w:color="auto"/>
        <w:right w:val="none" w:sz="0" w:space="0" w:color="auto"/>
      </w:divBdr>
    </w:div>
    <w:div w:id="416244189">
      <w:bodyDiv w:val="1"/>
      <w:marLeft w:val="0"/>
      <w:marRight w:val="0"/>
      <w:marTop w:val="0"/>
      <w:marBottom w:val="0"/>
      <w:divBdr>
        <w:top w:val="none" w:sz="0" w:space="0" w:color="auto"/>
        <w:left w:val="none" w:sz="0" w:space="0" w:color="auto"/>
        <w:bottom w:val="none" w:sz="0" w:space="0" w:color="auto"/>
        <w:right w:val="none" w:sz="0" w:space="0" w:color="auto"/>
      </w:divBdr>
      <w:divsChild>
        <w:div w:id="1463691686">
          <w:marLeft w:val="60"/>
          <w:marRight w:val="60"/>
          <w:marTop w:val="100"/>
          <w:marBottom w:val="100"/>
          <w:divBdr>
            <w:top w:val="none" w:sz="0" w:space="0" w:color="auto"/>
            <w:left w:val="none" w:sz="0" w:space="0" w:color="auto"/>
            <w:bottom w:val="none" w:sz="0" w:space="0" w:color="auto"/>
            <w:right w:val="none" w:sz="0" w:space="0" w:color="auto"/>
          </w:divBdr>
          <w:divsChild>
            <w:div w:id="2128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35324">
      <w:bodyDiv w:val="1"/>
      <w:marLeft w:val="0"/>
      <w:marRight w:val="0"/>
      <w:marTop w:val="0"/>
      <w:marBottom w:val="0"/>
      <w:divBdr>
        <w:top w:val="none" w:sz="0" w:space="0" w:color="auto"/>
        <w:left w:val="none" w:sz="0" w:space="0" w:color="auto"/>
        <w:bottom w:val="none" w:sz="0" w:space="0" w:color="auto"/>
        <w:right w:val="none" w:sz="0" w:space="0" w:color="auto"/>
      </w:divBdr>
    </w:div>
    <w:div w:id="431974987">
      <w:bodyDiv w:val="1"/>
      <w:marLeft w:val="0"/>
      <w:marRight w:val="0"/>
      <w:marTop w:val="0"/>
      <w:marBottom w:val="0"/>
      <w:divBdr>
        <w:top w:val="none" w:sz="0" w:space="0" w:color="auto"/>
        <w:left w:val="none" w:sz="0" w:space="0" w:color="auto"/>
        <w:bottom w:val="none" w:sz="0" w:space="0" w:color="auto"/>
        <w:right w:val="none" w:sz="0" w:space="0" w:color="auto"/>
      </w:divBdr>
    </w:div>
    <w:div w:id="438067548">
      <w:bodyDiv w:val="1"/>
      <w:marLeft w:val="0"/>
      <w:marRight w:val="0"/>
      <w:marTop w:val="0"/>
      <w:marBottom w:val="0"/>
      <w:divBdr>
        <w:top w:val="none" w:sz="0" w:space="0" w:color="auto"/>
        <w:left w:val="none" w:sz="0" w:space="0" w:color="auto"/>
        <w:bottom w:val="none" w:sz="0" w:space="0" w:color="auto"/>
        <w:right w:val="none" w:sz="0" w:space="0" w:color="auto"/>
      </w:divBdr>
    </w:div>
    <w:div w:id="440996185">
      <w:bodyDiv w:val="1"/>
      <w:marLeft w:val="0"/>
      <w:marRight w:val="0"/>
      <w:marTop w:val="0"/>
      <w:marBottom w:val="0"/>
      <w:divBdr>
        <w:top w:val="none" w:sz="0" w:space="0" w:color="auto"/>
        <w:left w:val="none" w:sz="0" w:space="0" w:color="auto"/>
        <w:bottom w:val="none" w:sz="0" w:space="0" w:color="auto"/>
        <w:right w:val="none" w:sz="0" w:space="0" w:color="auto"/>
      </w:divBdr>
    </w:div>
    <w:div w:id="450172383">
      <w:bodyDiv w:val="1"/>
      <w:marLeft w:val="0"/>
      <w:marRight w:val="0"/>
      <w:marTop w:val="0"/>
      <w:marBottom w:val="0"/>
      <w:divBdr>
        <w:top w:val="none" w:sz="0" w:space="0" w:color="auto"/>
        <w:left w:val="none" w:sz="0" w:space="0" w:color="auto"/>
        <w:bottom w:val="none" w:sz="0" w:space="0" w:color="auto"/>
        <w:right w:val="none" w:sz="0" w:space="0" w:color="auto"/>
      </w:divBdr>
    </w:div>
    <w:div w:id="451679015">
      <w:bodyDiv w:val="1"/>
      <w:marLeft w:val="0"/>
      <w:marRight w:val="0"/>
      <w:marTop w:val="0"/>
      <w:marBottom w:val="0"/>
      <w:divBdr>
        <w:top w:val="none" w:sz="0" w:space="0" w:color="auto"/>
        <w:left w:val="none" w:sz="0" w:space="0" w:color="auto"/>
        <w:bottom w:val="none" w:sz="0" w:space="0" w:color="auto"/>
        <w:right w:val="none" w:sz="0" w:space="0" w:color="auto"/>
      </w:divBdr>
    </w:div>
    <w:div w:id="459885370">
      <w:bodyDiv w:val="1"/>
      <w:marLeft w:val="0"/>
      <w:marRight w:val="0"/>
      <w:marTop w:val="0"/>
      <w:marBottom w:val="0"/>
      <w:divBdr>
        <w:top w:val="none" w:sz="0" w:space="0" w:color="auto"/>
        <w:left w:val="none" w:sz="0" w:space="0" w:color="auto"/>
        <w:bottom w:val="none" w:sz="0" w:space="0" w:color="auto"/>
        <w:right w:val="none" w:sz="0" w:space="0" w:color="auto"/>
      </w:divBdr>
    </w:div>
    <w:div w:id="469708684">
      <w:bodyDiv w:val="1"/>
      <w:marLeft w:val="0"/>
      <w:marRight w:val="0"/>
      <w:marTop w:val="0"/>
      <w:marBottom w:val="0"/>
      <w:divBdr>
        <w:top w:val="none" w:sz="0" w:space="0" w:color="auto"/>
        <w:left w:val="none" w:sz="0" w:space="0" w:color="auto"/>
        <w:bottom w:val="none" w:sz="0" w:space="0" w:color="auto"/>
        <w:right w:val="none" w:sz="0" w:space="0" w:color="auto"/>
      </w:divBdr>
    </w:div>
    <w:div w:id="485711313">
      <w:bodyDiv w:val="1"/>
      <w:marLeft w:val="0"/>
      <w:marRight w:val="0"/>
      <w:marTop w:val="0"/>
      <w:marBottom w:val="0"/>
      <w:divBdr>
        <w:top w:val="none" w:sz="0" w:space="0" w:color="auto"/>
        <w:left w:val="none" w:sz="0" w:space="0" w:color="auto"/>
        <w:bottom w:val="none" w:sz="0" w:space="0" w:color="auto"/>
        <w:right w:val="none" w:sz="0" w:space="0" w:color="auto"/>
      </w:divBdr>
    </w:div>
    <w:div w:id="520167379">
      <w:bodyDiv w:val="1"/>
      <w:marLeft w:val="0"/>
      <w:marRight w:val="0"/>
      <w:marTop w:val="0"/>
      <w:marBottom w:val="0"/>
      <w:divBdr>
        <w:top w:val="none" w:sz="0" w:space="0" w:color="auto"/>
        <w:left w:val="none" w:sz="0" w:space="0" w:color="auto"/>
        <w:bottom w:val="none" w:sz="0" w:space="0" w:color="auto"/>
        <w:right w:val="none" w:sz="0" w:space="0" w:color="auto"/>
      </w:divBdr>
    </w:div>
    <w:div w:id="527303415">
      <w:bodyDiv w:val="1"/>
      <w:marLeft w:val="0"/>
      <w:marRight w:val="0"/>
      <w:marTop w:val="0"/>
      <w:marBottom w:val="0"/>
      <w:divBdr>
        <w:top w:val="none" w:sz="0" w:space="0" w:color="auto"/>
        <w:left w:val="none" w:sz="0" w:space="0" w:color="auto"/>
        <w:bottom w:val="none" w:sz="0" w:space="0" w:color="auto"/>
        <w:right w:val="none" w:sz="0" w:space="0" w:color="auto"/>
      </w:divBdr>
      <w:divsChild>
        <w:div w:id="27026086">
          <w:marLeft w:val="60"/>
          <w:marRight w:val="60"/>
          <w:marTop w:val="100"/>
          <w:marBottom w:val="100"/>
          <w:divBdr>
            <w:top w:val="none" w:sz="0" w:space="0" w:color="auto"/>
            <w:left w:val="none" w:sz="0" w:space="0" w:color="auto"/>
            <w:bottom w:val="none" w:sz="0" w:space="0" w:color="auto"/>
            <w:right w:val="none" w:sz="0" w:space="0" w:color="auto"/>
          </w:divBdr>
          <w:divsChild>
            <w:div w:id="227308934">
              <w:marLeft w:val="0"/>
              <w:marRight w:val="0"/>
              <w:marTop w:val="0"/>
              <w:marBottom w:val="0"/>
              <w:divBdr>
                <w:top w:val="none" w:sz="0" w:space="0" w:color="auto"/>
                <w:left w:val="none" w:sz="0" w:space="0" w:color="auto"/>
                <w:bottom w:val="none" w:sz="0" w:space="0" w:color="auto"/>
                <w:right w:val="none" w:sz="0" w:space="0" w:color="auto"/>
              </w:divBdr>
            </w:div>
            <w:div w:id="396440399">
              <w:marLeft w:val="0"/>
              <w:marRight w:val="0"/>
              <w:marTop w:val="0"/>
              <w:marBottom w:val="0"/>
              <w:divBdr>
                <w:top w:val="none" w:sz="0" w:space="0" w:color="auto"/>
                <w:left w:val="none" w:sz="0" w:space="0" w:color="auto"/>
                <w:bottom w:val="none" w:sz="0" w:space="0" w:color="auto"/>
                <w:right w:val="none" w:sz="0" w:space="0" w:color="auto"/>
              </w:divBdr>
            </w:div>
            <w:div w:id="790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4566">
      <w:bodyDiv w:val="1"/>
      <w:marLeft w:val="0"/>
      <w:marRight w:val="0"/>
      <w:marTop w:val="0"/>
      <w:marBottom w:val="0"/>
      <w:divBdr>
        <w:top w:val="none" w:sz="0" w:space="0" w:color="auto"/>
        <w:left w:val="none" w:sz="0" w:space="0" w:color="auto"/>
        <w:bottom w:val="none" w:sz="0" w:space="0" w:color="auto"/>
        <w:right w:val="none" w:sz="0" w:space="0" w:color="auto"/>
      </w:divBdr>
    </w:div>
    <w:div w:id="554392891">
      <w:bodyDiv w:val="1"/>
      <w:marLeft w:val="0"/>
      <w:marRight w:val="0"/>
      <w:marTop w:val="0"/>
      <w:marBottom w:val="0"/>
      <w:divBdr>
        <w:top w:val="none" w:sz="0" w:space="0" w:color="auto"/>
        <w:left w:val="none" w:sz="0" w:space="0" w:color="auto"/>
        <w:bottom w:val="none" w:sz="0" w:space="0" w:color="auto"/>
        <w:right w:val="none" w:sz="0" w:space="0" w:color="auto"/>
      </w:divBdr>
    </w:div>
    <w:div w:id="558130297">
      <w:bodyDiv w:val="1"/>
      <w:marLeft w:val="0"/>
      <w:marRight w:val="0"/>
      <w:marTop w:val="0"/>
      <w:marBottom w:val="0"/>
      <w:divBdr>
        <w:top w:val="none" w:sz="0" w:space="0" w:color="auto"/>
        <w:left w:val="none" w:sz="0" w:space="0" w:color="auto"/>
        <w:bottom w:val="none" w:sz="0" w:space="0" w:color="auto"/>
        <w:right w:val="none" w:sz="0" w:space="0" w:color="auto"/>
      </w:divBdr>
    </w:div>
    <w:div w:id="559829328">
      <w:bodyDiv w:val="1"/>
      <w:marLeft w:val="0"/>
      <w:marRight w:val="0"/>
      <w:marTop w:val="0"/>
      <w:marBottom w:val="0"/>
      <w:divBdr>
        <w:top w:val="none" w:sz="0" w:space="0" w:color="auto"/>
        <w:left w:val="none" w:sz="0" w:space="0" w:color="auto"/>
        <w:bottom w:val="none" w:sz="0" w:space="0" w:color="auto"/>
        <w:right w:val="none" w:sz="0" w:space="0" w:color="auto"/>
      </w:divBdr>
    </w:div>
    <w:div w:id="592321108">
      <w:bodyDiv w:val="1"/>
      <w:marLeft w:val="0"/>
      <w:marRight w:val="0"/>
      <w:marTop w:val="0"/>
      <w:marBottom w:val="0"/>
      <w:divBdr>
        <w:top w:val="none" w:sz="0" w:space="0" w:color="auto"/>
        <w:left w:val="none" w:sz="0" w:space="0" w:color="auto"/>
        <w:bottom w:val="none" w:sz="0" w:space="0" w:color="auto"/>
        <w:right w:val="none" w:sz="0" w:space="0" w:color="auto"/>
      </w:divBdr>
    </w:div>
    <w:div w:id="593364100">
      <w:bodyDiv w:val="1"/>
      <w:marLeft w:val="0"/>
      <w:marRight w:val="0"/>
      <w:marTop w:val="0"/>
      <w:marBottom w:val="0"/>
      <w:divBdr>
        <w:top w:val="none" w:sz="0" w:space="0" w:color="auto"/>
        <w:left w:val="none" w:sz="0" w:space="0" w:color="auto"/>
        <w:bottom w:val="none" w:sz="0" w:space="0" w:color="auto"/>
        <w:right w:val="none" w:sz="0" w:space="0" w:color="auto"/>
      </w:divBdr>
    </w:div>
    <w:div w:id="640233723">
      <w:bodyDiv w:val="1"/>
      <w:marLeft w:val="0"/>
      <w:marRight w:val="0"/>
      <w:marTop w:val="0"/>
      <w:marBottom w:val="0"/>
      <w:divBdr>
        <w:top w:val="none" w:sz="0" w:space="0" w:color="auto"/>
        <w:left w:val="none" w:sz="0" w:space="0" w:color="auto"/>
        <w:bottom w:val="none" w:sz="0" w:space="0" w:color="auto"/>
        <w:right w:val="none" w:sz="0" w:space="0" w:color="auto"/>
      </w:divBdr>
    </w:div>
    <w:div w:id="644705292">
      <w:bodyDiv w:val="1"/>
      <w:marLeft w:val="0"/>
      <w:marRight w:val="0"/>
      <w:marTop w:val="0"/>
      <w:marBottom w:val="0"/>
      <w:divBdr>
        <w:top w:val="none" w:sz="0" w:space="0" w:color="auto"/>
        <w:left w:val="none" w:sz="0" w:space="0" w:color="auto"/>
        <w:bottom w:val="none" w:sz="0" w:space="0" w:color="auto"/>
        <w:right w:val="none" w:sz="0" w:space="0" w:color="auto"/>
      </w:divBdr>
    </w:div>
    <w:div w:id="679552907">
      <w:bodyDiv w:val="1"/>
      <w:marLeft w:val="0"/>
      <w:marRight w:val="0"/>
      <w:marTop w:val="0"/>
      <w:marBottom w:val="0"/>
      <w:divBdr>
        <w:top w:val="none" w:sz="0" w:space="0" w:color="auto"/>
        <w:left w:val="none" w:sz="0" w:space="0" w:color="auto"/>
        <w:bottom w:val="none" w:sz="0" w:space="0" w:color="auto"/>
        <w:right w:val="none" w:sz="0" w:space="0" w:color="auto"/>
      </w:divBdr>
    </w:div>
    <w:div w:id="683943306">
      <w:bodyDiv w:val="1"/>
      <w:marLeft w:val="0"/>
      <w:marRight w:val="0"/>
      <w:marTop w:val="0"/>
      <w:marBottom w:val="0"/>
      <w:divBdr>
        <w:top w:val="none" w:sz="0" w:space="0" w:color="auto"/>
        <w:left w:val="none" w:sz="0" w:space="0" w:color="auto"/>
        <w:bottom w:val="none" w:sz="0" w:space="0" w:color="auto"/>
        <w:right w:val="none" w:sz="0" w:space="0" w:color="auto"/>
      </w:divBdr>
    </w:div>
    <w:div w:id="694697993">
      <w:bodyDiv w:val="1"/>
      <w:marLeft w:val="0"/>
      <w:marRight w:val="0"/>
      <w:marTop w:val="0"/>
      <w:marBottom w:val="0"/>
      <w:divBdr>
        <w:top w:val="none" w:sz="0" w:space="0" w:color="auto"/>
        <w:left w:val="none" w:sz="0" w:space="0" w:color="auto"/>
        <w:bottom w:val="none" w:sz="0" w:space="0" w:color="auto"/>
        <w:right w:val="none" w:sz="0" w:space="0" w:color="auto"/>
      </w:divBdr>
    </w:div>
    <w:div w:id="711422545">
      <w:bodyDiv w:val="1"/>
      <w:marLeft w:val="0"/>
      <w:marRight w:val="0"/>
      <w:marTop w:val="0"/>
      <w:marBottom w:val="0"/>
      <w:divBdr>
        <w:top w:val="none" w:sz="0" w:space="0" w:color="auto"/>
        <w:left w:val="none" w:sz="0" w:space="0" w:color="auto"/>
        <w:bottom w:val="none" w:sz="0" w:space="0" w:color="auto"/>
        <w:right w:val="none" w:sz="0" w:space="0" w:color="auto"/>
      </w:divBdr>
    </w:div>
    <w:div w:id="720055564">
      <w:bodyDiv w:val="1"/>
      <w:marLeft w:val="0"/>
      <w:marRight w:val="0"/>
      <w:marTop w:val="0"/>
      <w:marBottom w:val="0"/>
      <w:divBdr>
        <w:top w:val="none" w:sz="0" w:space="0" w:color="auto"/>
        <w:left w:val="none" w:sz="0" w:space="0" w:color="auto"/>
        <w:bottom w:val="none" w:sz="0" w:space="0" w:color="auto"/>
        <w:right w:val="none" w:sz="0" w:space="0" w:color="auto"/>
      </w:divBdr>
    </w:div>
    <w:div w:id="722749839">
      <w:bodyDiv w:val="1"/>
      <w:marLeft w:val="0"/>
      <w:marRight w:val="0"/>
      <w:marTop w:val="0"/>
      <w:marBottom w:val="0"/>
      <w:divBdr>
        <w:top w:val="none" w:sz="0" w:space="0" w:color="auto"/>
        <w:left w:val="none" w:sz="0" w:space="0" w:color="auto"/>
        <w:bottom w:val="none" w:sz="0" w:space="0" w:color="auto"/>
        <w:right w:val="none" w:sz="0" w:space="0" w:color="auto"/>
      </w:divBdr>
    </w:div>
    <w:div w:id="736173779">
      <w:bodyDiv w:val="1"/>
      <w:marLeft w:val="0"/>
      <w:marRight w:val="0"/>
      <w:marTop w:val="0"/>
      <w:marBottom w:val="0"/>
      <w:divBdr>
        <w:top w:val="none" w:sz="0" w:space="0" w:color="auto"/>
        <w:left w:val="none" w:sz="0" w:space="0" w:color="auto"/>
        <w:bottom w:val="none" w:sz="0" w:space="0" w:color="auto"/>
        <w:right w:val="none" w:sz="0" w:space="0" w:color="auto"/>
      </w:divBdr>
    </w:div>
    <w:div w:id="739445447">
      <w:bodyDiv w:val="1"/>
      <w:marLeft w:val="0"/>
      <w:marRight w:val="0"/>
      <w:marTop w:val="0"/>
      <w:marBottom w:val="0"/>
      <w:divBdr>
        <w:top w:val="none" w:sz="0" w:space="0" w:color="auto"/>
        <w:left w:val="none" w:sz="0" w:space="0" w:color="auto"/>
        <w:bottom w:val="none" w:sz="0" w:space="0" w:color="auto"/>
        <w:right w:val="none" w:sz="0" w:space="0" w:color="auto"/>
      </w:divBdr>
    </w:div>
    <w:div w:id="751855611">
      <w:bodyDiv w:val="1"/>
      <w:marLeft w:val="0"/>
      <w:marRight w:val="0"/>
      <w:marTop w:val="0"/>
      <w:marBottom w:val="0"/>
      <w:divBdr>
        <w:top w:val="none" w:sz="0" w:space="0" w:color="auto"/>
        <w:left w:val="none" w:sz="0" w:space="0" w:color="auto"/>
        <w:bottom w:val="none" w:sz="0" w:space="0" w:color="auto"/>
        <w:right w:val="none" w:sz="0" w:space="0" w:color="auto"/>
      </w:divBdr>
    </w:div>
    <w:div w:id="757943795">
      <w:bodyDiv w:val="1"/>
      <w:marLeft w:val="0"/>
      <w:marRight w:val="0"/>
      <w:marTop w:val="0"/>
      <w:marBottom w:val="0"/>
      <w:divBdr>
        <w:top w:val="none" w:sz="0" w:space="0" w:color="auto"/>
        <w:left w:val="none" w:sz="0" w:space="0" w:color="auto"/>
        <w:bottom w:val="none" w:sz="0" w:space="0" w:color="auto"/>
        <w:right w:val="none" w:sz="0" w:space="0" w:color="auto"/>
      </w:divBdr>
    </w:div>
    <w:div w:id="758209292">
      <w:bodyDiv w:val="1"/>
      <w:marLeft w:val="0"/>
      <w:marRight w:val="0"/>
      <w:marTop w:val="0"/>
      <w:marBottom w:val="0"/>
      <w:divBdr>
        <w:top w:val="none" w:sz="0" w:space="0" w:color="auto"/>
        <w:left w:val="none" w:sz="0" w:space="0" w:color="auto"/>
        <w:bottom w:val="none" w:sz="0" w:space="0" w:color="auto"/>
        <w:right w:val="none" w:sz="0" w:space="0" w:color="auto"/>
      </w:divBdr>
      <w:divsChild>
        <w:div w:id="65423378">
          <w:marLeft w:val="0"/>
          <w:marRight w:val="0"/>
          <w:marTop w:val="0"/>
          <w:marBottom w:val="0"/>
          <w:divBdr>
            <w:top w:val="none" w:sz="0" w:space="0" w:color="auto"/>
            <w:left w:val="none" w:sz="0" w:space="0" w:color="auto"/>
            <w:bottom w:val="none" w:sz="0" w:space="0" w:color="auto"/>
            <w:right w:val="none" w:sz="0" w:space="0" w:color="auto"/>
          </w:divBdr>
        </w:div>
        <w:div w:id="155462458">
          <w:marLeft w:val="0"/>
          <w:marRight w:val="0"/>
          <w:marTop w:val="0"/>
          <w:marBottom w:val="0"/>
          <w:divBdr>
            <w:top w:val="none" w:sz="0" w:space="0" w:color="auto"/>
            <w:left w:val="none" w:sz="0" w:space="0" w:color="auto"/>
            <w:bottom w:val="none" w:sz="0" w:space="0" w:color="auto"/>
            <w:right w:val="none" w:sz="0" w:space="0" w:color="auto"/>
          </w:divBdr>
        </w:div>
        <w:div w:id="1931304544">
          <w:marLeft w:val="0"/>
          <w:marRight w:val="0"/>
          <w:marTop w:val="0"/>
          <w:marBottom w:val="0"/>
          <w:divBdr>
            <w:top w:val="none" w:sz="0" w:space="0" w:color="auto"/>
            <w:left w:val="none" w:sz="0" w:space="0" w:color="auto"/>
            <w:bottom w:val="none" w:sz="0" w:space="0" w:color="auto"/>
            <w:right w:val="none" w:sz="0" w:space="0" w:color="auto"/>
          </w:divBdr>
        </w:div>
        <w:div w:id="597100636">
          <w:marLeft w:val="0"/>
          <w:marRight w:val="0"/>
          <w:marTop w:val="0"/>
          <w:marBottom w:val="0"/>
          <w:divBdr>
            <w:top w:val="none" w:sz="0" w:space="0" w:color="auto"/>
            <w:left w:val="none" w:sz="0" w:space="0" w:color="auto"/>
            <w:bottom w:val="none" w:sz="0" w:space="0" w:color="auto"/>
            <w:right w:val="none" w:sz="0" w:space="0" w:color="auto"/>
          </w:divBdr>
        </w:div>
        <w:div w:id="693071826">
          <w:marLeft w:val="0"/>
          <w:marRight w:val="0"/>
          <w:marTop w:val="0"/>
          <w:marBottom w:val="0"/>
          <w:divBdr>
            <w:top w:val="none" w:sz="0" w:space="0" w:color="auto"/>
            <w:left w:val="none" w:sz="0" w:space="0" w:color="auto"/>
            <w:bottom w:val="none" w:sz="0" w:space="0" w:color="auto"/>
            <w:right w:val="none" w:sz="0" w:space="0" w:color="auto"/>
          </w:divBdr>
        </w:div>
        <w:div w:id="2131820894">
          <w:marLeft w:val="0"/>
          <w:marRight w:val="0"/>
          <w:marTop w:val="0"/>
          <w:marBottom w:val="0"/>
          <w:divBdr>
            <w:top w:val="none" w:sz="0" w:space="0" w:color="auto"/>
            <w:left w:val="none" w:sz="0" w:space="0" w:color="auto"/>
            <w:bottom w:val="none" w:sz="0" w:space="0" w:color="auto"/>
            <w:right w:val="none" w:sz="0" w:space="0" w:color="auto"/>
          </w:divBdr>
        </w:div>
        <w:div w:id="1794902217">
          <w:marLeft w:val="0"/>
          <w:marRight w:val="0"/>
          <w:marTop w:val="0"/>
          <w:marBottom w:val="0"/>
          <w:divBdr>
            <w:top w:val="none" w:sz="0" w:space="0" w:color="auto"/>
            <w:left w:val="none" w:sz="0" w:space="0" w:color="auto"/>
            <w:bottom w:val="none" w:sz="0" w:space="0" w:color="auto"/>
            <w:right w:val="none" w:sz="0" w:space="0" w:color="auto"/>
          </w:divBdr>
        </w:div>
        <w:div w:id="26294940">
          <w:marLeft w:val="0"/>
          <w:marRight w:val="0"/>
          <w:marTop w:val="0"/>
          <w:marBottom w:val="0"/>
          <w:divBdr>
            <w:top w:val="none" w:sz="0" w:space="0" w:color="auto"/>
            <w:left w:val="none" w:sz="0" w:space="0" w:color="auto"/>
            <w:bottom w:val="none" w:sz="0" w:space="0" w:color="auto"/>
            <w:right w:val="none" w:sz="0" w:space="0" w:color="auto"/>
          </w:divBdr>
        </w:div>
        <w:div w:id="400909036">
          <w:marLeft w:val="0"/>
          <w:marRight w:val="0"/>
          <w:marTop w:val="0"/>
          <w:marBottom w:val="0"/>
          <w:divBdr>
            <w:top w:val="none" w:sz="0" w:space="0" w:color="auto"/>
            <w:left w:val="none" w:sz="0" w:space="0" w:color="auto"/>
            <w:bottom w:val="none" w:sz="0" w:space="0" w:color="auto"/>
            <w:right w:val="none" w:sz="0" w:space="0" w:color="auto"/>
          </w:divBdr>
        </w:div>
        <w:div w:id="746616713">
          <w:marLeft w:val="0"/>
          <w:marRight w:val="0"/>
          <w:marTop w:val="0"/>
          <w:marBottom w:val="0"/>
          <w:divBdr>
            <w:top w:val="none" w:sz="0" w:space="0" w:color="auto"/>
            <w:left w:val="none" w:sz="0" w:space="0" w:color="auto"/>
            <w:bottom w:val="none" w:sz="0" w:space="0" w:color="auto"/>
            <w:right w:val="none" w:sz="0" w:space="0" w:color="auto"/>
          </w:divBdr>
        </w:div>
        <w:div w:id="1581669247">
          <w:marLeft w:val="0"/>
          <w:marRight w:val="0"/>
          <w:marTop w:val="0"/>
          <w:marBottom w:val="0"/>
          <w:divBdr>
            <w:top w:val="none" w:sz="0" w:space="0" w:color="auto"/>
            <w:left w:val="none" w:sz="0" w:space="0" w:color="auto"/>
            <w:bottom w:val="none" w:sz="0" w:space="0" w:color="auto"/>
            <w:right w:val="none" w:sz="0" w:space="0" w:color="auto"/>
          </w:divBdr>
        </w:div>
        <w:div w:id="660235659">
          <w:marLeft w:val="0"/>
          <w:marRight w:val="0"/>
          <w:marTop w:val="0"/>
          <w:marBottom w:val="0"/>
          <w:divBdr>
            <w:top w:val="none" w:sz="0" w:space="0" w:color="auto"/>
            <w:left w:val="none" w:sz="0" w:space="0" w:color="auto"/>
            <w:bottom w:val="none" w:sz="0" w:space="0" w:color="auto"/>
            <w:right w:val="none" w:sz="0" w:space="0" w:color="auto"/>
          </w:divBdr>
        </w:div>
        <w:div w:id="599679047">
          <w:marLeft w:val="0"/>
          <w:marRight w:val="0"/>
          <w:marTop w:val="0"/>
          <w:marBottom w:val="0"/>
          <w:divBdr>
            <w:top w:val="none" w:sz="0" w:space="0" w:color="auto"/>
            <w:left w:val="none" w:sz="0" w:space="0" w:color="auto"/>
            <w:bottom w:val="none" w:sz="0" w:space="0" w:color="auto"/>
            <w:right w:val="none" w:sz="0" w:space="0" w:color="auto"/>
          </w:divBdr>
        </w:div>
        <w:div w:id="948466022">
          <w:marLeft w:val="0"/>
          <w:marRight w:val="0"/>
          <w:marTop w:val="0"/>
          <w:marBottom w:val="0"/>
          <w:divBdr>
            <w:top w:val="none" w:sz="0" w:space="0" w:color="auto"/>
            <w:left w:val="none" w:sz="0" w:space="0" w:color="auto"/>
            <w:bottom w:val="none" w:sz="0" w:space="0" w:color="auto"/>
            <w:right w:val="none" w:sz="0" w:space="0" w:color="auto"/>
          </w:divBdr>
        </w:div>
        <w:div w:id="258805202">
          <w:marLeft w:val="0"/>
          <w:marRight w:val="0"/>
          <w:marTop w:val="0"/>
          <w:marBottom w:val="0"/>
          <w:divBdr>
            <w:top w:val="none" w:sz="0" w:space="0" w:color="auto"/>
            <w:left w:val="none" w:sz="0" w:space="0" w:color="auto"/>
            <w:bottom w:val="none" w:sz="0" w:space="0" w:color="auto"/>
            <w:right w:val="none" w:sz="0" w:space="0" w:color="auto"/>
          </w:divBdr>
        </w:div>
        <w:div w:id="1225918681">
          <w:marLeft w:val="0"/>
          <w:marRight w:val="0"/>
          <w:marTop w:val="0"/>
          <w:marBottom w:val="0"/>
          <w:divBdr>
            <w:top w:val="none" w:sz="0" w:space="0" w:color="auto"/>
            <w:left w:val="none" w:sz="0" w:space="0" w:color="auto"/>
            <w:bottom w:val="none" w:sz="0" w:space="0" w:color="auto"/>
            <w:right w:val="none" w:sz="0" w:space="0" w:color="auto"/>
          </w:divBdr>
        </w:div>
        <w:div w:id="103160851">
          <w:marLeft w:val="0"/>
          <w:marRight w:val="0"/>
          <w:marTop w:val="0"/>
          <w:marBottom w:val="0"/>
          <w:divBdr>
            <w:top w:val="none" w:sz="0" w:space="0" w:color="auto"/>
            <w:left w:val="none" w:sz="0" w:space="0" w:color="auto"/>
            <w:bottom w:val="none" w:sz="0" w:space="0" w:color="auto"/>
            <w:right w:val="none" w:sz="0" w:space="0" w:color="auto"/>
          </w:divBdr>
        </w:div>
        <w:div w:id="108285327">
          <w:marLeft w:val="0"/>
          <w:marRight w:val="0"/>
          <w:marTop w:val="0"/>
          <w:marBottom w:val="0"/>
          <w:divBdr>
            <w:top w:val="none" w:sz="0" w:space="0" w:color="auto"/>
            <w:left w:val="none" w:sz="0" w:space="0" w:color="auto"/>
            <w:bottom w:val="none" w:sz="0" w:space="0" w:color="auto"/>
            <w:right w:val="none" w:sz="0" w:space="0" w:color="auto"/>
          </w:divBdr>
        </w:div>
        <w:div w:id="26562317">
          <w:marLeft w:val="0"/>
          <w:marRight w:val="0"/>
          <w:marTop w:val="0"/>
          <w:marBottom w:val="0"/>
          <w:divBdr>
            <w:top w:val="none" w:sz="0" w:space="0" w:color="auto"/>
            <w:left w:val="none" w:sz="0" w:space="0" w:color="auto"/>
            <w:bottom w:val="none" w:sz="0" w:space="0" w:color="auto"/>
            <w:right w:val="none" w:sz="0" w:space="0" w:color="auto"/>
          </w:divBdr>
        </w:div>
        <w:div w:id="1434285017">
          <w:marLeft w:val="0"/>
          <w:marRight w:val="0"/>
          <w:marTop w:val="0"/>
          <w:marBottom w:val="0"/>
          <w:divBdr>
            <w:top w:val="none" w:sz="0" w:space="0" w:color="auto"/>
            <w:left w:val="none" w:sz="0" w:space="0" w:color="auto"/>
            <w:bottom w:val="none" w:sz="0" w:space="0" w:color="auto"/>
            <w:right w:val="none" w:sz="0" w:space="0" w:color="auto"/>
          </w:divBdr>
        </w:div>
        <w:div w:id="1798525847">
          <w:marLeft w:val="0"/>
          <w:marRight w:val="0"/>
          <w:marTop w:val="0"/>
          <w:marBottom w:val="0"/>
          <w:divBdr>
            <w:top w:val="none" w:sz="0" w:space="0" w:color="auto"/>
            <w:left w:val="none" w:sz="0" w:space="0" w:color="auto"/>
            <w:bottom w:val="none" w:sz="0" w:space="0" w:color="auto"/>
            <w:right w:val="none" w:sz="0" w:space="0" w:color="auto"/>
          </w:divBdr>
        </w:div>
        <w:div w:id="1822309333">
          <w:marLeft w:val="0"/>
          <w:marRight w:val="0"/>
          <w:marTop w:val="0"/>
          <w:marBottom w:val="0"/>
          <w:divBdr>
            <w:top w:val="none" w:sz="0" w:space="0" w:color="auto"/>
            <w:left w:val="none" w:sz="0" w:space="0" w:color="auto"/>
            <w:bottom w:val="none" w:sz="0" w:space="0" w:color="auto"/>
            <w:right w:val="none" w:sz="0" w:space="0" w:color="auto"/>
          </w:divBdr>
        </w:div>
        <w:div w:id="1678458769">
          <w:marLeft w:val="0"/>
          <w:marRight w:val="0"/>
          <w:marTop w:val="0"/>
          <w:marBottom w:val="0"/>
          <w:divBdr>
            <w:top w:val="none" w:sz="0" w:space="0" w:color="auto"/>
            <w:left w:val="none" w:sz="0" w:space="0" w:color="auto"/>
            <w:bottom w:val="none" w:sz="0" w:space="0" w:color="auto"/>
            <w:right w:val="none" w:sz="0" w:space="0" w:color="auto"/>
          </w:divBdr>
        </w:div>
        <w:div w:id="1019308567">
          <w:marLeft w:val="0"/>
          <w:marRight w:val="0"/>
          <w:marTop w:val="0"/>
          <w:marBottom w:val="0"/>
          <w:divBdr>
            <w:top w:val="none" w:sz="0" w:space="0" w:color="auto"/>
            <w:left w:val="none" w:sz="0" w:space="0" w:color="auto"/>
            <w:bottom w:val="none" w:sz="0" w:space="0" w:color="auto"/>
            <w:right w:val="none" w:sz="0" w:space="0" w:color="auto"/>
          </w:divBdr>
        </w:div>
        <w:div w:id="149251106">
          <w:marLeft w:val="0"/>
          <w:marRight w:val="0"/>
          <w:marTop w:val="0"/>
          <w:marBottom w:val="0"/>
          <w:divBdr>
            <w:top w:val="none" w:sz="0" w:space="0" w:color="auto"/>
            <w:left w:val="none" w:sz="0" w:space="0" w:color="auto"/>
            <w:bottom w:val="none" w:sz="0" w:space="0" w:color="auto"/>
            <w:right w:val="none" w:sz="0" w:space="0" w:color="auto"/>
          </w:divBdr>
        </w:div>
        <w:div w:id="530991562">
          <w:marLeft w:val="0"/>
          <w:marRight w:val="0"/>
          <w:marTop w:val="0"/>
          <w:marBottom w:val="0"/>
          <w:divBdr>
            <w:top w:val="none" w:sz="0" w:space="0" w:color="auto"/>
            <w:left w:val="none" w:sz="0" w:space="0" w:color="auto"/>
            <w:bottom w:val="none" w:sz="0" w:space="0" w:color="auto"/>
            <w:right w:val="none" w:sz="0" w:space="0" w:color="auto"/>
          </w:divBdr>
        </w:div>
        <w:div w:id="1763183609">
          <w:marLeft w:val="0"/>
          <w:marRight w:val="0"/>
          <w:marTop w:val="0"/>
          <w:marBottom w:val="0"/>
          <w:divBdr>
            <w:top w:val="none" w:sz="0" w:space="0" w:color="auto"/>
            <w:left w:val="none" w:sz="0" w:space="0" w:color="auto"/>
            <w:bottom w:val="none" w:sz="0" w:space="0" w:color="auto"/>
            <w:right w:val="none" w:sz="0" w:space="0" w:color="auto"/>
          </w:divBdr>
        </w:div>
        <w:div w:id="1820003040">
          <w:marLeft w:val="0"/>
          <w:marRight w:val="0"/>
          <w:marTop w:val="0"/>
          <w:marBottom w:val="0"/>
          <w:divBdr>
            <w:top w:val="none" w:sz="0" w:space="0" w:color="auto"/>
            <w:left w:val="none" w:sz="0" w:space="0" w:color="auto"/>
            <w:bottom w:val="none" w:sz="0" w:space="0" w:color="auto"/>
            <w:right w:val="none" w:sz="0" w:space="0" w:color="auto"/>
          </w:divBdr>
        </w:div>
        <w:div w:id="1074156833">
          <w:marLeft w:val="0"/>
          <w:marRight w:val="0"/>
          <w:marTop w:val="0"/>
          <w:marBottom w:val="0"/>
          <w:divBdr>
            <w:top w:val="none" w:sz="0" w:space="0" w:color="auto"/>
            <w:left w:val="none" w:sz="0" w:space="0" w:color="auto"/>
            <w:bottom w:val="none" w:sz="0" w:space="0" w:color="auto"/>
            <w:right w:val="none" w:sz="0" w:space="0" w:color="auto"/>
          </w:divBdr>
        </w:div>
        <w:div w:id="1821848736">
          <w:marLeft w:val="0"/>
          <w:marRight w:val="0"/>
          <w:marTop w:val="0"/>
          <w:marBottom w:val="0"/>
          <w:divBdr>
            <w:top w:val="none" w:sz="0" w:space="0" w:color="auto"/>
            <w:left w:val="none" w:sz="0" w:space="0" w:color="auto"/>
            <w:bottom w:val="none" w:sz="0" w:space="0" w:color="auto"/>
            <w:right w:val="none" w:sz="0" w:space="0" w:color="auto"/>
          </w:divBdr>
        </w:div>
        <w:div w:id="1695306445">
          <w:marLeft w:val="0"/>
          <w:marRight w:val="0"/>
          <w:marTop w:val="0"/>
          <w:marBottom w:val="0"/>
          <w:divBdr>
            <w:top w:val="none" w:sz="0" w:space="0" w:color="auto"/>
            <w:left w:val="none" w:sz="0" w:space="0" w:color="auto"/>
            <w:bottom w:val="none" w:sz="0" w:space="0" w:color="auto"/>
            <w:right w:val="none" w:sz="0" w:space="0" w:color="auto"/>
          </w:divBdr>
        </w:div>
        <w:div w:id="520825364">
          <w:marLeft w:val="0"/>
          <w:marRight w:val="0"/>
          <w:marTop w:val="0"/>
          <w:marBottom w:val="0"/>
          <w:divBdr>
            <w:top w:val="none" w:sz="0" w:space="0" w:color="auto"/>
            <w:left w:val="none" w:sz="0" w:space="0" w:color="auto"/>
            <w:bottom w:val="none" w:sz="0" w:space="0" w:color="auto"/>
            <w:right w:val="none" w:sz="0" w:space="0" w:color="auto"/>
          </w:divBdr>
        </w:div>
        <w:div w:id="1702973995">
          <w:marLeft w:val="0"/>
          <w:marRight w:val="0"/>
          <w:marTop w:val="0"/>
          <w:marBottom w:val="0"/>
          <w:divBdr>
            <w:top w:val="none" w:sz="0" w:space="0" w:color="auto"/>
            <w:left w:val="none" w:sz="0" w:space="0" w:color="auto"/>
            <w:bottom w:val="none" w:sz="0" w:space="0" w:color="auto"/>
            <w:right w:val="none" w:sz="0" w:space="0" w:color="auto"/>
          </w:divBdr>
        </w:div>
        <w:div w:id="1683120402">
          <w:marLeft w:val="0"/>
          <w:marRight w:val="0"/>
          <w:marTop w:val="0"/>
          <w:marBottom w:val="0"/>
          <w:divBdr>
            <w:top w:val="none" w:sz="0" w:space="0" w:color="auto"/>
            <w:left w:val="none" w:sz="0" w:space="0" w:color="auto"/>
            <w:bottom w:val="none" w:sz="0" w:space="0" w:color="auto"/>
            <w:right w:val="none" w:sz="0" w:space="0" w:color="auto"/>
          </w:divBdr>
        </w:div>
        <w:div w:id="451289228">
          <w:marLeft w:val="0"/>
          <w:marRight w:val="0"/>
          <w:marTop w:val="0"/>
          <w:marBottom w:val="0"/>
          <w:divBdr>
            <w:top w:val="none" w:sz="0" w:space="0" w:color="auto"/>
            <w:left w:val="none" w:sz="0" w:space="0" w:color="auto"/>
            <w:bottom w:val="none" w:sz="0" w:space="0" w:color="auto"/>
            <w:right w:val="none" w:sz="0" w:space="0" w:color="auto"/>
          </w:divBdr>
        </w:div>
        <w:div w:id="470288302">
          <w:marLeft w:val="0"/>
          <w:marRight w:val="0"/>
          <w:marTop w:val="0"/>
          <w:marBottom w:val="0"/>
          <w:divBdr>
            <w:top w:val="none" w:sz="0" w:space="0" w:color="auto"/>
            <w:left w:val="none" w:sz="0" w:space="0" w:color="auto"/>
            <w:bottom w:val="none" w:sz="0" w:space="0" w:color="auto"/>
            <w:right w:val="none" w:sz="0" w:space="0" w:color="auto"/>
          </w:divBdr>
        </w:div>
        <w:div w:id="616060086">
          <w:marLeft w:val="0"/>
          <w:marRight w:val="0"/>
          <w:marTop w:val="0"/>
          <w:marBottom w:val="0"/>
          <w:divBdr>
            <w:top w:val="none" w:sz="0" w:space="0" w:color="auto"/>
            <w:left w:val="none" w:sz="0" w:space="0" w:color="auto"/>
            <w:bottom w:val="none" w:sz="0" w:space="0" w:color="auto"/>
            <w:right w:val="none" w:sz="0" w:space="0" w:color="auto"/>
          </w:divBdr>
        </w:div>
        <w:div w:id="1874685068">
          <w:marLeft w:val="0"/>
          <w:marRight w:val="0"/>
          <w:marTop w:val="0"/>
          <w:marBottom w:val="0"/>
          <w:divBdr>
            <w:top w:val="none" w:sz="0" w:space="0" w:color="auto"/>
            <w:left w:val="none" w:sz="0" w:space="0" w:color="auto"/>
            <w:bottom w:val="none" w:sz="0" w:space="0" w:color="auto"/>
            <w:right w:val="none" w:sz="0" w:space="0" w:color="auto"/>
          </w:divBdr>
        </w:div>
        <w:div w:id="1597707005">
          <w:marLeft w:val="0"/>
          <w:marRight w:val="0"/>
          <w:marTop w:val="0"/>
          <w:marBottom w:val="0"/>
          <w:divBdr>
            <w:top w:val="none" w:sz="0" w:space="0" w:color="auto"/>
            <w:left w:val="none" w:sz="0" w:space="0" w:color="auto"/>
            <w:bottom w:val="none" w:sz="0" w:space="0" w:color="auto"/>
            <w:right w:val="none" w:sz="0" w:space="0" w:color="auto"/>
          </w:divBdr>
        </w:div>
        <w:div w:id="20473718">
          <w:marLeft w:val="0"/>
          <w:marRight w:val="0"/>
          <w:marTop w:val="0"/>
          <w:marBottom w:val="0"/>
          <w:divBdr>
            <w:top w:val="none" w:sz="0" w:space="0" w:color="auto"/>
            <w:left w:val="none" w:sz="0" w:space="0" w:color="auto"/>
            <w:bottom w:val="none" w:sz="0" w:space="0" w:color="auto"/>
            <w:right w:val="none" w:sz="0" w:space="0" w:color="auto"/>
          </w:divBdr>
        </w:div>
        <w:div w:id="1075392955">
          <w:marLeft w:val="0"/>
          <w:marRight w:val="0"/>
          <w:marTop w:val="0"/>
          <w:marBottom w:val="0"/>
          <w:divBdr>
            <w:top w:val="none" w:sz="0" w:space="0" w:color="auto"/>
            <w:left w:val="none" w:sz="0" w:space="0" w:color="auto"/>
            <w:bottom w:val="none" w:sz="0" w:space="0" w:color="auto"/>
            <w:right w:val="none" w:sz="0" w:space="0" w:color="auto"/>
          </w:divBdr>
        </w:div>
        <w:div w:id="1634364678">
          <w:marLeft w:val="0"/>
          <w:marRight w:val="0"/>
          <w:marTop w:val="0"/>
          <w:marBottom w:val="0"/>
          <w:divBdr>
            <w:top w:val="none" w:sz="0" w:space="0" w:color="auto"/>
            <w:left w:val="none" w:sz="0" w:space="0" w:color="auto"/>
            <w:bottom w:val="none" w:sz="0" w:space="0" w:color="auto"/>
            <w:right w:val="none" w:sz="0" w:space="0" w:color="auto"/>
          </w:divBdr>
        </w:div>
        <w:div w:id="823162670">
          <w:marLeft w:val="0"/>
          <w:marRight w:val="0"/>
          <w:marTop w:val="0"/>
          <w:marBottom w:val="0"/>
          <w:divBdr>
            <w:top w:val="none" w:sz="0" w:space="0" w:color="auto"/>
            <w:left w:val="none" w:sz="0" w:space="0" w:color="auto"/>
            <w:bottom w:val="none" w:sz="0" w:space="0" w:color="auto"/>
            <w:right w:val="none" w:sz="0" w:space="0" w:color="auto"/>
          </w:divBdr>
        </w:div>
        <w:div w:id="1025520219">
          <w:marLeft w:val="0"/>
          <w:marRight w:val="0"/>
          <w:marTop w:val="0"/>
          <w:marBottom w:val="0"/>
          <w:divBdr>
            <w:top w:val="none" w:sz="0" w:space="0" w:color="auto"/>
            <w:left w:val="none" w:sz="0" w:space="0" w:color="auto"/>
            <w:bottom w:val="none" w:sz="0" w:space="0" w:color="auto"/>
            <w:right w:val="none" w:sz="0" w:space="0" w:color="auto"/>
          </w:divBdr>
        </w:div>
        <w:div w:id="630524123">
          <w:marLeft w:val="0"/>
          <w:marRight w:val="0"/>
          <w:marTop w:val="0"/>
          <w:marBottom w:val="0"/>
          <w:divBdr>
            <w:top w:val="none" w:sz="0" w:space="0" w:color="auto"/>
            <w:left w:val="single" w:sz="24" w:space="0" w:color="CED3F1"/>
            <w:bottom w:val="none" w:sz="0" w:space="0" w:color="auto"/>
            <w:right w:val="none" w:sz="0" w:space="0" w:color="auto"/>
          </w:divBdr>
          <w:divsChild>
            <w:div w:id="1553879288">
              <w:marLeft w:val="0"/>
              <w:marRight w:val="0"/>
              <w:marTop w:val="0"/>
              <w:marBottom w:val="0"/>
              <w:divBdr>
                <w:top w:val="none" w:sz="0" w:space="0" w:color="auto"/>
                <w:left w:val="none" w:sz="0" w:space="0" w:color="auto"/>
                <w:bottom w:val="none" w:sz="0" w:space="0" w:color="auto"/>
                <w:right w:val="none" w:sz="0" w:space="0" w:color="auto"/>
              </w:divBdr>
            </w:div>
            <w:div w:id="1320962514">
              <w:marLeft w:val="0"/>
              <w:marRight w:val="0"/>
              <w:marTop w:val="0"/>
              <w:marBottom w:val="0"/>
              <w:divBdr>
                <w:top w:val="none" w:sz="0" w:space="0" w:color="auto"/>
                <w:left w:val="none" w:sz="0" w:space="0" w:color="auto"/>
                <w:bottom w:val="none" w:sz="0" w:space="0" w:color="auto"/>
                <w:right w:val="none" w:sz="0" w:space="0" w:color="auto"/>
              </w:divBdr>
            </w:div>
          </w:divsChild>
        </w:div>
        <w:div w:id="1280263490">
          <w:marLeft w:val="0"/>
          <w:marRight w:val="0"/>
          <w:marTop w:val="0"/>
          <w:marBottom w:val="0"/>
          <w:divBdr>
            <w:top w:val="none" w:sz="0" w:space="0" w:color="auto"/>
            <w:left w:val="none" w:sz="0" w:space="0" w:color="auto"/>
            <w:bottom w:val="none" w:sz="0" w:space="0" w:color="auto"/>
            <w:right w:val="none" w:sz="0" w:space="0" w:color="auto"/>
          </w:divBdr>
        </w:div>
        <w:div w:id="95489179">
          <w:marLeft w:val="0"/>
          <w:marRight w:val="0"/>
          <w:marTop w:val="0"/>
          <w:marBottom w:val="0"/>
          <w:divBdr>
            <w:top w:val="none" w:sz="0" w:space="0" w:color="auto"/>
            <w:left w:val="none" w:sz="0" w:space="0" w:color="auto"/>
            <w:bottom w:val="none" w:sz="0" w:space="0" w:color="auto"/>
            <w:right w:val="none" w:sz="0" w:space="0" w:color="auto"/>
          </w:divBdr>
        </w:div>
        <w:div w:id="854000815">
          <w:marLeft w:val="0"/>
          <w:marRight w:val="0"/>
          <w:marTop w:val="0"/>
          <w:marBottom w:val="0"/>
          <w:divBdr>
            <w:top w:val="none" w:sz="0" w:space="0" w:color="auto"/>
            <w:left w:val="none" w:sz="0" w:space="0" w:color="auto"/>
            <w:bottom w:val="none" w:sz="0" w:space="0" w:color="auto"/>
            <w:right w:val="none" w:sz="0" w:space="0" w:color="auto"/>
          </w:divBdr>
        </w:div>
        <w:div w:id="1027213980">
          <w:marLeft w:val="0"/>
          <w:marRight w:val="0"/>
          <w:marTop w:val="0"/>
          <w:marBottom w:val="0"/>
          <w:divBdr>
            <w:top w:val="none" w:sz="0" w:space="0" w:color="auto"/>
            <w:left w:val="none" w:sz="0" w:space="0" w:color="auto"/>
            <w:bottom w:val="none" w:sz="0" w:space="0" w:color="auto"/>
            <w:right w:val="none" w:sz="0" w:space="0" w:color="auto"/>
          </w:divBdr>
        </w:div>
        <w:div w:id="205132">
          <w:marLeft w:val="0"/>
          <w:marRight w:val="0"/>
          <w:marTop w:val="0"/>
          <w:marBottom w:val="0"/>
          <w:divBdr>
            <w:top w:val="none" w:sz="0" w:space="0" w:color="auto"/>
            <w:left w:val="none" w:sz="0" w:space="0" w:color="auto"/>
            <w:bottom w:val="none" w:sz="0" w:space="0" w:color="auto"/>
            <w:right w:val="none" w:sz="0" w:space="0" w:color="auto"/>
          </w:divBdr>
        </w:div>
        <w:div w:id="1782721482">
          <w:marLeft w:val="0"/>
          <w:marRight w:val="0"/>
          <w:marTop w:val="0"/>
          <w:marBottom w:val="0"/>
          <w:divBdr>
            <w:top w:val="none" w:sz="0" w:space="0" w:color="auto"/>
            <w:left w:val="none" w:sz="0" w:space="0" w:color="auto"/>
            <w:bottom w:val="none" w:sz="0" w:space="0" w:color="auto"/>
            <w:right w:val="none" w:sz="0" w:space="0" w:color="auto"/>
          </w:divBdr>
        </w:div>
        <w:div w:id="1930121325">
          <w:marLeft w:val="0"/>
          <w:marRight w:val="0"/>
          <w:marTop w:val="0"/>
          <w:marBottom w:val="0"/>
          <w:divBdr>
            <w:top w:val="none" w:sz="0" w:space="0" w:color="auto"/>
            <w:left w:val="none" w:sz="0" w:space="0" w:color="auto"/>
            <w:bottom w:val="none" w:sz="0" w:space="0" w:color="auto"/>
            <w:right w:val="none" w:sz="0" w:space="0" w:color="auto"/>
          </w:divBdr>
        </w:div>
        <w:div w:id="2054426478">
          <w:marLeft w:val="0"/>
          <w:marRight w:val="0"/>
          <w:marTop w:val="0"/>
          <w:marBottom w:val="0"/>
          <w:divBdr>
            <w:top w:val="none" w:sz="0" w:space="0" w:color="auto"/>
            <w:left w:val="none" w:sz="0" w:space="0" w:color="auto"/>
            <w:bottom w:val="none" w:sz="0" w:space="0" w:color="auto"/>
            <w:right w:val="none" w:sz="0" w:space="0" w:color="auto"/>
          </w:divBdr>
        </w:div>
        <w:div w:id="1930117803">
          <w:marLeft w:val="0"/>
          <w:marRight w:val="0"/>
          <w:marTop w:val="0"/>
          <w:marBottom w:val="0"/>
          <w:divBdr>
            <w:top w:val="none" w:sz="0" w:space="0" w:color="auto"/>
            <w:left w:val="none" w:sz="0" w:space="0" w:color="auto"/>
            <w:bottom w:val="none" w:sz="0" w:space="0" w:color="auto"/>
            <w:right w:val="none" w:sz="0" w:space="0" w:color="auto"/>
          </w:divBdr>
        </w:div>
        <w:div w:id="781338158">
          <w:marLeft w:val="0"/>
          <w:marRight w:val="0"/>
          <w:marTop w:val="0"/>
          <w:marBottom w:val="0"/>
          <w:divBdr>
            <w:top w:val="none" w:sz="0" w:space="0" w:color="auto"/>
            <w:left w:val="none" w:sz="0" w:space="0" w:color="auto"/>
            <w:bottom w:val="none" w:sz="0" w:space="0" w:color="auto"/>
            <w:right w:val="none" w:sz="0" w:space="0" w:color="auto"/>
          </w:divBdr>
        </w:div>
        <w:div w:id="424766231">
          <w:marLeft w:val="0"/>
          <w:marRight w:val="0"/>
          <w:marTop w:val="0"/>
          <w:marBottom w:val="0"/>
          <w:divBdr>
            <w:top w:val="none" w:sz="0" w:space="0" w:color="auto"/>
            <w:left w:val="single" w:sz="24" w:space="0" w:color="CED3F1"/>
            <w:bottom w:val="none" w:sz="0" w:space="0" w:color="auto"/>
            <w:right w:val="none" w:sz="0" w:space="0" w:color="auto"/>
          </w:divBdr>
          <w:divsChild>
            <w:div w:id="1932203240">
              <w:marLeft w:val="0"/>
              <w:marRight w:val="0"/>
              <w:marTop w:val="0"/>
              <w:marBottom w:val="0"/>
              <w:divBdr>
                <w:top w:val="none" w:sz="0" w:space="0" w:color="auto"/>
                <w:left w:val="none" w:sz="0" w:space="0" w:color="auto"/>
                <w:bottom w:val="none" w:sz="0" w:space="0" w:color="auto"/>
                <w:right w:val="none" w:sz="0" w:space="0" w:color="auto"/>
              </w:divBdr>
            </w:div>
            <w:div w:id="689531285">
              <w:marLeft w:val="0"/>
              <w:marRight w:val="0"/>
              <w:marTop w:val="0"/>
              <w:marBottom w:val="0"/>
              <w:divBdr>
                <w:top w:val="none" w:sz="0" w:space="0" w:color="auto"/>
                <w:left w:val="none" w:sz="0" w:space="0" w:color="auto"/>
                <w:bottom w:val="none" w:sz="0" w:space="0" w:color="auto"/>
                <w:right w:val="none" w:sz="0" w:space="0" w:color="auto"/>
              </w:divBdr>
            </w:div>
          </w:divsChild>
        </w:div>
        <w:div w:id="68114770">
          <w:marLeft w:val="0"/>
          <w:marRight w:val="0"/>
          <w:marTop w:val="0"/>
          <w:marBottom w:val="0"/>
          <w:divBdr>
            <w:top w:val="none" w:sz="0" w:space="0" w:color="auto"/>
            <w:left w:val="none" w:sz="0" w:space="0" w:color="auto"/>
            <w:bottom w:val="none" w:sz="0" w:space="0" w:color="auto"/>
            <w:right w:val="none" w:sz="0" w:space="0" w:color="auto"/>
          </w:divBdr>
        </w:div>
        <w:div w:id="793213775">
          <w:marLeft w:val="0"/>
          <w:marRight w:val="0"/>
          <w:marTop w:val="0"/>
          <w:marBottom w:val="0"/>
          <w:divBdr>
            <w:top w:val="none" w:sz="0" w:space="0" w:color="auto"/>
            <w:left w:val="none" w:sz="0" w:space="0" w:color="auto"/>
            <w:bottom w:val="none" w:sz="0" w:space="0" w:color="auto"/>
            <w:right w:val="none" w:sz="0" w:space="0" w:color="auto"/>
          </w:divBdr>
        </w:div>
        <w:div w:id="847794564">
          <w:marLeft w:val="0"/>
          <w:marRight w:val="0"/>
          <w:marTop w:val="0"/>
          <w:marBottom w:val="0"/>
          <w:divBdr>
            <w:top w:val="none" w:sz="0" w:space="0" w:color="auto"/>
            <w:left w:val="none" w:sz="0" w:space="0" w:color="auto"/>
            <w:bottom w:val="none" w:sz="0" w:space="0" w:color="auto"/>
            <w:right w:val="none" w:sz="0" w:space="0" w:color="auto"/>
          </w:divBdr>
        </w:div>
        <w:div w:id="1548101519">
          <w:marLeft w:val="0"/>
          <w:marRight w:val="0"/>
          <w:marTop w:val="0"/>
          <w:marBottom w:val="0"/>
          <w:divBdr>
            <w:top w:val="none" w:sz="0" w:space="0" w:color="auto"/>
            <w:left w:val="none" w:sz="0" w:space="0" w:color="auto"/>
            <w:bottom w:val="none" w:sz="0" w:space="0" w:color="auto"/>
            <w:right w:val="none" w:sz="0" w:space="0" w:color="auto"/>
          </w:divBdr>
        </w:div>
        <w:div w:id="749081688">
          <w:marLeft w:val="0"/>
          <w:marRight w:val="0"/>
          <w:marTop w:val="0"/>
          <w:marBottom w:val="0"/>
          <w:divBdr>
            <w:top w:val="none" w:sz="0" w:space="0" w:color="auto"/>
            <w:left w:val="none" w:sz="0" w:space="0" w:color="auto"/>
            <w:bottom w:val="none" w:sz="0" w:space="0" w:color="auto"/>
            <w:right w:val="none" w:sz="0" w:space="0" w:color="auto"/>
          </w:divBdr>
        </w:div>
        <w:div w:id="2082024757">
          <w:marLeft w:val="0"/>
          <w:marRight w:val="0"/>
          <w:marTop w:val="0"/>
          <w:marBottom w:val="0"/>
          <w:divBdr>
            <w:top w:val="none" w:sz="0" w:space="0" w:color="auto"/>
            <w:left w:val="none" w:sz="0" w:space="0" w:color="auto"/>
            <w:bottom w:val="none" w:sz="0" w:space="0" w:color="auto"/>
            <w:right w:val="none" w:sz="0" w:space="0" w:color="auto"/>
          </w:divBdr>
        </w:div>
        <w:div w:id="1546064053">
          <w:marLeft w:val="0"/>
          <w:marRight w:val="0"/>
          <w:marTop w:val="0"/>
          <w:marBottom w:val="0"/>
          <w:divBdr>
            <w:top w:val="none" w:sz="0" w:space="0" w:color="auto"/>
            <w:left w:val="none" w:sz="0" w:space="0" w:color="auto"/>
            <w:bottom w:val="none" w:sz="0" w:space="0" w:color="auto"/>
            <w:right w:val="none" w:sz="0" w:space="0" w:color="auto"/>
          </w:divBdr>
        </w:div>
        <w:div w:id="2099208615">
          <w:marLeft w:val="0"/>
          <w:marRight w:val="0"/>
          <w:marTop w:val="0"/>
          <w:marBottom w:val="0"/>
          <w:divBdr>
            <w:top w:val="none" w:sz="0" w:space="0" w:color="auto"/>
            <w:left w:val="none" w:sz="0" w:space="0" w:color="auto"/>
            <w:bottom w:val="none" w:sz="0" w:space="0" w:color="auto"/>
            <w:right w:val="none" w:sz="0" w:space="0" w:color="auto"/>
          </w:divBdr>
        </w:div>
        <w:div w:id="1743261484">
          <w:marLeft w:val="0"/>
          <w:marRight w:val="0"/>
          <w:marTop w:val="0"/>
          <w:marBottom w:val="0"/>
          <w:divBdr>
            <w:top w:val="none" w:sz="0" w:space="0" w:color="auto"/>
            <w:left w:val="none" w:sz="0" w:space="0" w:color="auto"/>
            <w:bottom w:val="none" w:sz="0" w:space="0" w:color="auto"/>
            <w:right w:val="none" w:sz="0" w:space="0" w:color="auto"/>
          </w:divBdr>
        </w:div>
        <w:div w:id="300113144">
          <w:marLeft w:val="0"/>
          <w:marRight w:val="0"/>
          <w:marTop w:val="0"/>
          <w:marBottom w:val="0"/>
          <w:divBdr>
            <w:top w:val="none" w:sz="0" w:space="0" w:color="auto"/>
            <w:left w:val="none" w:sz="0" w:space="0" w:color="auto"/>
            <w:bottom w:val="none" w:sz="0" w:space="0" w:color="auto"/>
            <w:right w:val="none" w:sz="0" w:space="0" w:color="auto"/>
          </w:divBdr>
        </w:div>
        <w:div w:id="699938446">
          <w:marLeft w:val="0"/>
          <w:marRight w:val="0"/>
          <w:marTop w:val="0"/>
          <w:marBottom w:val="0"/>
          <w:divBdr>
            <w:top w:val="none" w:sz="0" w:space="0" w:color="auto"/>
            <w:left w:val="none" w:sz="0" w:space="0" w:color="auto"/>
            <w:bottom w:val="none" w:sz="0" w:space="0" w:color="auto"/>
            <w:right w:val="none" w:sz="0" w:space="0" w:color="auto"/>
          </w:divBdr>
        </w:div>
        <w:div w:id="91512298">
          <w:marLeft w:val="0"/>
          <w:marRight w:val="0"/>
          <w:marTop w:val="0"/>
          <w:marBottom w:val="0"/>
          <w:divBdr>
            <w:top w:val="none" w:sz="0" w:space="0" w:color="auto"/>
            <w:left w:val="none" w:sz="0" w:space="0" w:color="auto"/>
            <w:bottom w:val="none" w:sz="0" w:space="0" w:color="auto"/>
            <w:right w:val="none" w:sz="0" w:space="0" w:color="auto"/>
          </w:divBdr>
        </w:div>
        <w:div w:id="140276322">
          <w:marLeft w:val="0"/>
          <w:marRight w:val="0"/>
          <w:marTop w:val="0"/>
          <w:marBottom w:val="0"/>
          <w:divBdr>
            <w:top w:val="none" w:sz="0" w:space="0" w:color="auto"/>
            <w:left w:val="none" w:sz="0" w:space="0" w:color="auto"/>
            <w:bottom w:val="none" w:sz="0" w:space="0" w:color="auto"/>
            <w:right w:val="none" w:sz="0" w:space="0" w:color="auto"/>
          </w:divBdr>
        </w:div>
        <w:div w:id="1053499358">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684817293">
          <w:marLeft w:val="0"/>
          <w:marRight w:val="0"/>
          <w:marTop w:val="0"/>
          <w:marBottom w:val="0"/>
          <w:divBdr>
            <w:top w:val="none" w:sz="0" w:space="0" w:color="auto"/>
            <w:left w:val="none" w:sz="0" w:space="0" w:color="auto"/>
            <w:bottom w:val="none" w:sz="0" w:space="0" w:color="auto"/>
            <w:right w:val="none" w:sz="0" w:space="0" w:color="auto"/>
          </w:divBdr>
        </w:div>
        <w:div w:id="1176925073">
          <w:marLeft w:val="0"/>
          <w:marRight w:val="0"/>
          <w:marTop w:val="0"/>
          <w:marBottom w:val="0"/>
          <w:divBdr>
            <w:top w:val="none" w:sz="0" w:space="0" w:color="auto"/>
            <w:left w:val="none" w:sz="0" w:space="0" w:color="auto"/>
            <w:bottom w:val="none" w:sz="0" w:space="0" w:color="auto"/>
            <w:right w:val="none" w:sz="0" w:space="0" w:color="auto"/>
          </w:divBdr>
        </w:div>
        <w:div w:id="579675067">
          <w:marLeft w:val="0"/>
          <w:marRight w:val="0"/>
          <w:marTop w:val="0"/>
          <w:marBottom w:val="0"/>
          <w:divBdr>
            <w:top w:val="none" w:sz="0" w:space="0" w:color="auto"/>
            <w:left w:val="none" w:sz="0" w:space="0" w:color="auto"/>
            <w:bottom w:val="none" w:sz="0" w:space="0" w:color="auto"/>
            <w:right w:val="none" w:sz="0" w:space="0" w:color="auto"/>
          </w:divBdr>
        </w:div>
        <w:div w:id="1588071217">
          <w:marLeft w:val="0"/>
          <w:marRight w:val="0"/>
          <w:marTop w:val="0"/>
          <w:marBottom w:val="0"/>
          <w:divBdr>
            <w:top w:val="none" w:sz="0" w:space="0" w:color="auto"/>
            <w:left w:val="none" w:sz="0" w:space="0" w:color="auto"/>
            <w:bottom w:val="none" w:sz="0" w:space="0" w:color="auto"/>
            <w:right w:val="none" w:sz="0" w:space="0" w:color="auto"/>
          </w:divBdr>
        </w:div>
        <w:div w:id="1542159749">
          <w:marLeft w:val="0"/>
          <w:marRight w:val="0"/>
          <w:marTop w:val="0"/>
          <w:marBottom w:val="0"/>
          <w:divBdr>
            <w:top w:val="none" w:sz="0" w:space="0" w:color="auto"/>
            <w:left w:val="none" w:sz="0" w:space="0" w:color="auto"/>
            <w:bottom w:val="none" w:sz="0" w:space="0" w:color="auto"/>
            <w:right w:val="none" w:sz="0" w:space="0" w:color="auto"/>
          </w:divBdr>
        </w:div>
        <w:div w:id="213659770">
          <w:marLeft w:val="0"/>
          <w:marRight w:val="0"/>
          <w:marTop w:val="0"/>
          <w:marBottom w:val="0"/>
          <w:divBdr>
            <w:top w:val="none" w:sz="0" w:space="0" w:color="auto"/>
            <w:left w:val="none" w:sz="0" w:space="0" w:color="auto"/>
            <w:bottom w:val="none" w:sz="0" w:space="0" w:color="auto"/>
            <w:right w:val="none" w:sz="0" w:space="0" w:color="auto"/>
          </w:divBdr>
        </w:div>
        <w:div w:id="1514143852">
          <w:marLeft w:val="0"/>
          <w:marRight w:val="0"/>
          <w:marTop w:val="0"/>
          <w:marBottom w:val="0"/>
          <w:divBdr>
            <w:top w:val="none" w:sz="0" w:space="0" w:color="auto"/>
            <w:left w:val="none" w:sz="0" w:space="0" w:color="auto"/>
            <w:bottom w:val="none" w:sz="0" w:space="0" w:color="auto"/>
            <w:right w:val="none" w:sz="0" w:space="0" w:color="auto"/>
          </w:divBdr>
        </w:div>
        <w:div w:id="1242988532">
          <w:marLeft w:val="60"/>
          <w:marRight w:val="60"/>
          <w:marTop w:val="105"/>
          <w:marBottom w:val="105"/>
          <w:divBdr>
            <w:top w:val="none" w:sz="0" w:space="0" w:color="auto"/>
            <w:left w:val="none" w:sz="0" w:space="0" w:color="auto"/>
            <w:bottom w:val="none" w:sz="0" w:space="0" w:color="auto"/>
            <w:right w:val="none" w:sz="0" w:space="0" w:color="auto"/>
          </w:divBdr>
        </w:div>
        <w:div w:id="1347947424">
          <w:marLeft w:val="60"/>
          <w:marRight w:val="60"/>
          <w:marTop w:val="105"/>
          <w:marBottom w:val="105"/>
          <w:divBdr>
            <w:top w:val="none" w:sz="0" w:space="0" w:color="auto"/>
            <w:left w:val="none" w:sz="0" w:space="0" w:color="auto"/>
            <w:bottom w:val="none" w:sz="0" w:space="0" w:color="auto"/>
            <w:right w:val="none" w:sz="0" w:space="0" w:color="auto"/>
          </w:divBdr>
        </w:div>
        <w:div w:id="229310834">
          <w:marLeft w:val="60"/>
          <w:marRight w:val="60"/>
          <w:marTop w:val="105"/>
          <w:marBottom w:val="105"/>
          <w:divBdr>
            <w:top w:val="none" w:sz="0" w:space="0" w:color="auto"/>
            <w:left w:val="none" w:sz="0" w:space="0" w:color="auto"/>
            <w:bottom w:val="none" w:sz="0" w:space="0" w:color="auto"/>
            <w:right w:val="none" w:sz="0" w:space="0" w:color="auto"/>
          </w:divBdr>
        </w:div>
        <w:div w:id="1825655676">
          <w:marLeft w:val="60"/>
          <w:marRight w:val="60"/>
          <w:marTop w:val="105"/>
          <w:marBottom w:val="105"/>
          <w:divBdr>
            <w:top w:val="none" w:sz="0" w:space="0" w:color="auto"/>
            <w:left w:val="none" w:sz="0" w:space="0" w:color="auto"/>
            <w:bottom w:val="none" w:sz="0" w:space="0" w:color="auto"/>
            <w:right w:val="none" w:sz="0" w:space="0" w:color="auto"/>
          </w:divBdr>
        </w:div>
        <w:div w:id="2059621265">
          <w:marLeft w:val="60"/>
          <w:marRight w:val="60"/>
          <w:marTop w:val="105"/>
          <w:marBottom w:val="105"/>
          <w:divBdr>
            <w:top w:val="none" w:sz="0" w:space="0" w:color="auto"/>
            <w:left w:val="none" w:sz="0" w:space="0" w:color="auto"/>
            <w:bottom w:val="none" w:sz="0" w:space="0" w:color="auto"/>
            <w:right w:val="none" w:sz="0" w:space="0" w:color="auto"/>
          </w:divBdr>
        </w:div>
        <w:div w:id="257687845">
          <w:marLeft w:val="60"/>
          <w:marRight w:val="60"/>
          <w:marTop w:val="105"/>
          <w:marBottom w:val="105"/>
          <w:divBdr>
            <w:top w:val="none" w:sz="0" w:space="0" w:color="auto"/>
            <w:left w:val="none" w:sz="0" w:space="0" w:color="auto"/>
            <w:bottom w:val="none" w:sz="0" w:space="0" w:color="auto"/>
            <w:right w:val="none" w:sz="0" w:space="0" w:color="auto"/>
          </w:divBdr>
        </w:div>
        <w:div w:id="1717195040">
          <w:marLeft w:val="60"/>
          <w:marRight w:val="60"/>
          <w:marTop w:val="105"/>
          <w:marBottom w:val="105"/>
          <w:divBdr>
            <w:top w:val="none" w:sz="0" w:space="0" w:color="auto"/>
            <w:left w:val="none" w:sz="0" w:space="0" w:color="auto"/>
            <w:bottom w:val="none" w:sz="0" w:space="0" w:color="auto"/>
            <w:right w:val="none" w:sz="0" w:space="0" w:color="auto"/>
          </w:divBdr>
        </w:div>
        <w:div w:id="1298485040">
          <w:marLeft w:val="60"/>
          <w:marRight w:val="60"/>
          <w:marTop w:val="105"/>
          <w:marBottom w:val="105"/>
          <w:divBdr>
            <w:top w:val="none" w:sz="0" w:space="0" w:color="auto"/>
            <w:left w:val="none" w:sz="0" w:space="0" w:color="auto"/>
            <w:bottom w:val="none" w:sz="0" w:space="0" w:color="auto"/>
            <w:right w:val="none" w:sz="0" w:space="0" w:color="auto"/>
          </w:divBdr>
        </w:div>
        <w:div w:id="2002736063">
          <w:marLeft w:val="60"/>
          <w:marRight w:val="60"/>
          <w:marTop w:val="105"/>
          <w:marBottom w:val="105"/>
          <w:divBdr>
            <w:top w:val="none" w:sz="0" w:space="0" w:color="auto"/>
            <w:left w:val="none" w:sz="0" w:space="0" w:color="auto"/>
            <w:bottom w:val="none" w:sz="0" w:space="0" w:color="auto"/>
            <w:right w:val="none" w:sz="0" w:space="0" w:color="auto"/>
          </w:divBdr>
        </w:div>
        <w:div w:id="1585450670">
          <w:marLeft w:val="60"/>
          <w:marRight w:val="60"/>
          <w:marTop w:val="105"/>
          <w:marBottom w:val="105"/>
          <w:divBdr>
            <w:top w:val="none" w:sz="0" w:space="0" w:color="auto"/>
            <w:left w:val="none" w:sz="0" w:space="0" w:color="auto"/>
            <w:bottom w:val="none" w:sz="0" w:space="0" w:color="auto"/>
            <w:right w:val="none" w:sz="0" w:space="0" w:color="auto"/>
          </w:divBdr>
        </w:div>
        <w:div w:id="766078885">
          <w:marLeft w:val="60"/>
          <w:marRight w:val="60"/>
          <w:marTop w:val="105"/>
          <w:marBottom w:val="105"/>
          <w:divBdr>
            <w:top w:val="none" w:sz="0" w:space="0" w:color="auto"/>
            <w:left w:val="none" w:sz="0" w:space="0" w:color="auto"/>
            <w:bottom w:val="none" w:sz="0" w:space="0" w:color="auto"/>
            <w:right w:val="none" w:sz="0" w:space="0" w:color="auto"/>
          </w:divBdr>
        </w:div>
        <w:div w:id="936794607">
          <w:marLeft w:val="60"/>
          <w:marRight w:val="60"/>
          <w:marTop w:val="105"/>
          <w:marBottom w:val="105"/>
          <w:divBdr>
            <w:top w:val="none" w:sz="0" w:space="0" w:color="auto"/>
            <w:left w:val="none" w:sz="0" w:space="0" w:color="auto"/>
            <w:bottom w:val="none" w:sz="0" w:space="0" w:color="auto"/>
            <w:right w:val="none" w:sz="0" w:space="0" w:color="auto"/>
          </w:divBdr>
        </w:div>
        <w:div w:id="1391033545">
          <w:marLeft w:val="60"/>
          <w:marRight w:val="60"/>
          <w:marTop w:val="105"/>
          <w:marBottom w:val="105"/>
          <w:divBdr>
            <w:top w:val="none" w:sz="0" w:space="0" w:color="auto"/>
            <w:left w:val="none" w:sz="0" w:space="0" w:color="auto"/>
            <w:bottom w:val="none" w:sz="0" w:space="0" w:color="auto"/>
            <w:right w:val="none" w:sz="0" w:space="0" w:color="auto"/>
          </w:divBdr>
        </w:div>
        <w:div w:id="1522283423">
          <w:marLeft w:val="60"/>
          <w:marRight w:val="60"/>
          <w:marTop w:val="105"/>
          <w:marBottom w:val="105"/>
          <w:divBdr>
            <w:top w:val="none" w:sz="0" w:space="0" w:color="auto"/>
            <w:left w:val="none" w:sz="0" w:space="0" w:color="auto"/>
            <w:bottom w:val="none" w:sz="0" w:space="0" w:color="auto"/>
            <w:right w:val="none" w:sz="0" w:space="0" w:color="auto"/>
          </w:divBdr>
        </w:div>
        <w:div w:id="2041781797">
          <w:marLeft w:val="60"/>
          <w:marRight w:val="60"/>
          <w:marTop w:val="105"/>
          <w:marBottom w:val="105"/>
          <w:divBdr>
            <w:top w:val="none" w:sz="0" w:space="0" w:color="auto"/>
            <w:left w:val="none" w:sz="0" w:space="0" w:color="auto"/>
            <w:bottom w:val="none" w:sz="0" w:space="0" w:color="auto"/>
            <w:right w:val="none" w:sz="0" w:space="0" w:color="auto"/>
          </w:divBdr>
        </w:div>
        <w:div w:id="26223258">
          <w:marLeft w:val="60"/>
          <w:marRight w:val="60"/>
          <w:marTop w:val="105"/>
          <w:marBottom w:val="105"/>
          <w:divBdr>
            <w:top w:val="none" w:sz="0" w:space="0" w:color="auto"/>
            <w:left w:val="none" w:sz="0" w:space="0" w:color="auto"/>
            <w:bottom w:val="none" w:sz="0" w:space="0" w:color="auto"/>
            <w:right w:val="none" w:sz="0" w:space="0" w:color="auto"/>
          </w:divBdr>
        </w:div>
        <w:div w:id="2103526330">
          <w:marLeft w:val="60"/>
          <w:marRight w:val="60"/>
          <w:marTop w:val="105"/>
          <w:marBottom w:val="105"/>
          <w:divBdr>
            <w:top w:val="none" w:sz="0" w:space="0" w:color="auto"/>
            <w:left w:val="none" w:sz="0" w:space="0" w:color="auto"/>
            <w:bottom w:val="none" w:sz="0" w:space="0" w:color="auto"/>
            <w:right w:val="none" w:sz="0" w:space="0" w:color="auto"/>
          </w:divBdr>
        </w:div>
        <w:div w:id="1252661518">
          <w:marLeft w:val="60"/>
          <w:marRight w:val="60"/>
          <w:marTop w:val="105"/>
          <w:marBottom w:val="105"/>
          <w:divBdr>
            <w:top w:val="none" w:sz="0" w:space="0" w:color="auto"/>
            <w:left w:val="none" w:sz="0" w:space="0" w:color="auto"/>
            <w:bottom w:val="none" w:sz="0" w:space="0" w:color="auto"/>
            <w:right w:val="none" w:sz="0" w:space="0" w:color="auto"/>
          </w:divBdr>
        </w:div>
        <w:div w:id="1110979292">
          <w:marLeft w:val="60"/>
          <w:marRight w:val="60"/>
          <w:marTop w:val="105"/>
          <w:marBottom w:val="105"/>
          <w:divBdr>
            <w:top w:val="none" w:sz="0" w:space="0" w:color="auto"/>
            <w:left w:val="none" w:sz="0" w:space="0" w:color="auto"/>
            <w:bottom w:val="none" w:sz="0" w:space="0" w:color="auto"/>
            <w:right w:val="none" w:sz="0" w:space="0" w:color="auto"/>
          </w:divBdr>
        </w:div>
        <w:div w:id="1193572288">
          <w:marLeft w:val="60"/>
          <w:marRight w:val="60"/>
          <w:marTop w:val="105"/>
          <w:marBottom w:val="105"/>
          <w:divBdr>
            <w:top w:val="none" w:sz="0" w:space="0" w:color="auto"/>
            <w:left w:val="none" w:sz="0" w:space="0" w:color="auto"/>
            <w:bottom w:val="none" w:sz="0" w:space="0" w:color="auto"/>
            <w:right w:val="none" w:sz="0" w:space="0" w:color="auto"/>
          </w:divBdr>
        </w:div>
        <w:div w:id="524052206">
          <w:marLeft w:val="60"/>
          <w:marRight w:val="60"/>
          <w:marTop w:val="105"/>
          <w:marBottom w:val="105"/>
          <w:divBdr>
            <w:top w:val="none" w:sz="0" w:space="0" w:color="auto"/>
            <w:left w:val="none" w:sz="0" w:space="0" w:color="auto"/>
            <w:bottom w:val="none" w:sz="0" w:space="0" w:color="auto"/>
            <w:right w:val="none" w:sz="0" w:space="0" w:color="auto"/>
          </w:divBdr>
        </w:div>
        <w:div w:id="1378318265">
          <w:marLeft w:val="60"/>
          <w:marRight w:val="60"/>
          <w:marTop w:val="105"/>
          <w:marBottom w:val="105"/>
          <w:divBdr>
            <w:top w:val="none" w:sz="0" w:space="0" w:color="auto"/>
            <w:left w:val="none" w:sz="0" w:space="0" w:color="auto"/>
            <w:bottom w:val="none" w:sz="0" w:space="0" w:color="auto"/>
            <w:right w:val="none" w:sz="0" w:space="0" w:color="auto"/>
          </w:divBdr>
        </w:div>
        <w:div w:id="739913636">
          <w:marLeft w:val="60"/>
          <w:marRight w:val="60"/>
          <w:marTop w:val="105"/>
          <w:marBottom w:val="105"/>
          <w:divBdr>
            <w:top w:val="none" w:sz="0" w:space="0" w:color="auto"/>
            <w:left w:val="none" w:sz="0" w:space="0" w:color="auto"/>
            <w:bottom w:val="none" w:sz="0" w:space="0" w:color="auto"/>
            <w:right w:val="none" w:sz="0" w:space="0" w:color="auto"/>
          </w:divBdr>
        </w:div>
        <w:div w:id="738987686">
          <w:marLeft w:val="60"/>
          <w:marRight w:val="60"/>
          <w:marTop w:val="105"/>
          <w:marBottom w:val="105"/>
          <w:divBdr>
            <w:top w:val="none" w:sz="0" w:space="0" w:color="auto"/>
            <w:left w:val="none" w:sz="0" w:space="0" w:color="auto"/>
            <w:bottom w:val="none" w:sz="0" w:space="0" w:color="auto"/>
            <w:right w:val="none" w:sz="0" w:space="0" w:color="auto"/>
          </w:divBdr>
        </w:div>
        <w:div w:id="2063210187">
          <w:marLeft w:val="60"/>
          <w:marRight w:val="60"/>
          <w:marTop w:val="105"/>
          <w:marBottom w:val="105"/>
          <w:divBdr>
            <w:top w:val="none" w:sz="0" w:space="0" w:color="auto"/>
            <w:left w:val="none" w:sz="0" w:space="0" w:color="auto"/>
            <w:bottom w:val="none" w:sz="0" w:space="0" w:color="auto"/>
            <w:right w:val="none" w:sz="0" w:space="0" w:color="auto"/>
          </w:divBdr>
        </w:div>
        <w:div w:id="1161198553">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80562487">
          <w:marLeft w:val="0"/>
          <w:marRight w:val="0"/>
          <w:marTop w:val="0"/>
          <w:marBottom w:val="0"/>
          <w:divBdr>
            <w:top w:val="none" w:sz="0" w:space="0" w:color="auto"/>
            <w:left w:val="none" w:sz="0" w:space="0" w:color="auto"/>
            <w:bottom w:val="none" w:sz="0" w:space="0" w:color="auto"/>
            <w:right w:val="none" w:sz="0" w:space="0" w:color="auto"/>
          </w:divBdr>
        </w:div>
        <w:div w:id="1840266332">
          <w:marLeft w:val="0"/>
          <w:marRight w:val="0"/>
          <w:marTop w:val="0"/>
          <w:marBottom w:val="0"/>
          <w:divBdr>
            <w:top w:val="none" w:sz="0" w:space="0" w:color="auto"/>
            <w:left w:val="none" w:sz="0" w:space="0" w:color="auto"/>
            <w:bottom w:val="none" w:sz="0" w:space="0" w:color="auto"/>
            <w:right w:val="none" w:sz="0" w:space="0" w:color="auto"/>
          </w:divBdr>
        </w:div>
        <w:div w:id="898394384">
          <w:marLeft w:val="0"/>
          <w:marRight w:val="0"/>
          <w:marTop w:val="0"/>
          <w:marBottom w:val="0"/>
          <w:divBdr>
            <w:top w:val="none" w:sz="0" w:space="0" w:color="auto"/>
            <w:left w:val="none" w:sz="0" w:space="0" w:color="auto"/>
            <w:bottom w:val="none" w:sz="0" w:space="0" w:color="auto"/>
            <w:right w:val="none" w:sz="0" w:space="0" w:color="auto"/>
          </w:divBdr>
        </w:div>
        <w:div w:id="943027722">
          <w:marLeft w:val="0"/>
          <w:marRight w:val="0"/>
          <w:marTop w:val="0"/>
          <w:marBottom w:val="0"/>
          <w:divBdr>
            <w:top w:val="none" w:sz="0" w:space="0" w:color="auto"/>
            <w:left w:val="none" w:sz="0" w:space="0" w:color="auto"/>
            <w:bottom w:val="none" w:sz="0" w:space="0" w:color="auto"/>
            <w:right w:val="none" w:sz="0" w:space="0" w:color="auto"/>
          </w:divBdr>
        </w:div>
        <w:div w:id="2051031946">
          <w:marLeft w:val="0"/>
          <w:marRight w:val="0"/>
          <w:marTop w:val="0"/>
          <w:marBottom w:val="0"/>
          <w:divBdr>
            <w:top w:val="none" w:sz="0" w:space="0" w:color="auto"/>
            <w:left w:val="none" w:sz="0" w:space="0" w:color="auto"/>
            <w:bottom w:val="none" w:sz="0" w:space="0" w:color="auto"/>
            <w:right w:val="none" w:sz="0" w:space="0" w:color="auto"/>
          </w:divBdr>
        </w:div>
        <w:div w:id="471674686">
          <w:marLeft w:val="0"/>
          <w:marRight w:val="0"/>
          <w:marTop w:val="0"/>
          <w:marBottom w:val="0"/>
          <w:divBdr>
            <w:top w:val="none" w:sz="0" w:space="0" w:color="auto"/>
            <w:left w:val="none" w:sz="0" w:space="0" w:color="auto"/>
            <w:bottom w:val="none" w:sz="0" w:space="0" w:color="auto"/>
            <w:right w:val="none" w:sz="0" w:space="0" w:color="auto"/>
          </w:divBdr>
        </w:div>
        <w:div w:id="1794786850">
          <w:marLeft w:val="0"/>
          <w:marRight w:val="0"/>
          <w:marTop w:val="0"/>
          <w:marBottom w:val="0"/>
          <w:divBdr>
            <w:top w:val="none" w:sz="0" w:space="0" w:color="auto"/>
            <w:left w:val="none" w:sz="0" w:space="0" w:color="auto"/>
            <w:bottom w:val="none" w:sz="0" w:space="0" w:color="auto"/>
            <w:right w:val="none" w:sz="0" w:space="0" w:color="auto"/>
          </w:divBdr>
        </w:div>
        <w:div w:id="908656984">
          <w:marLeft w:val="0"/>
          <w:marRight w:val="0"/>
          <w:marTop w:val="0"/>
          <w:marBottom w:val="0"/>
          <w:divBdr>
            <w:top w:val="none" w:sz="0" w:space="0" w:color="auto"/>
            <w:left w:val="none" w:sz="0" w:space="0" w:color="auto"/>
            <w:bottom w:val="none" w:sz="0" w:space="0" w:color="auto"/>
            <w:right w:val="none" w:sz="0" w:space="0" w:color="auto"/>
          </w:divBdr>
        </w:div>
        <w:div w:id="401873288">
          <w:marLeft w:val="0"/>
          <w:marRight w:val="0"/>
          <w:marTop w:val="0"/>
          <w:marBottom w:val="0"/>
          <w:divBdr>
            <w:top w:val="none" w:sz="0" w:space="0" w:color="auto"/>
            <w:left w:val="none" w:sz="0" w:space="0" w:color="auto"/>
            <w:bottom w:val="none" w:sz="0" w:space="0" w:color="auto"/>
            <w:right w:val="none" w:sz="0" w:space="0" w:color="auto"/>
          </w:divBdr>
        </w:div>
        <w:div w:id="314727895">
          <w:marLeft w:val="0"/>
          <w:marRight w:val="0"/>
          <w:marTop w:val="0"/>
          <w:marBottom w:val="0"/>
          <w:divBdr>
            <w:top w:val="none" w:sz="0" w:space="0" w:color="auto"/>
            <w:left w:val="none" w:sz="0" w:space="0" w:color="auto"/>
            <w:bottom w:val="none" w:sz="0" w:space="0" w:color="auto"/>
            <w:right w:val="none" w:sz="0" w:space="0" w:color="auto"/>
          </w:divBdr>
        </w:div>
        <w:div w:id="758870194">
          <w:marLeft w:val="0"/>
          <w:marRight w:val="0"/>
          <w:marTop w:val="0"/>
          <w:marBottom w:val="0"/>
          <w:divBdr>
            <w:top w:val="none" w:sz="0" w:space="0" w:color="auto"/>
            <w:left w:val="none" w:sz="0" w:space="0" w:color="auto"/>
            <w:bottom w:val="none" w:sz="0" w:space="0" w:color="auto"/>
            <w:right w:val="none" w:sz="0" w:space="0" w:color="auto"/>
          </w:divBdr>
        </w:div>
        <w:div w:id="2121534024">
          <w:marLeft w:val="0"/>
          <w:marRight w:val="0"/>
          <w:marTop w:val="0"/>
          <w:marBottom w:val="0"/>
          <w:divBdr>
            <w:top w:val="none" w:sz="0" w:space="0" w:color="auto"/>
            <w:left w:val="none" w:sz="0" w:space="0" w:color="auto"/>
            <w:bottom w:val="none" w:sz="0" w:space="0" w:color="auto"/>
            <w:right w:val="none" w:sz="0" w:space="0" w:color="auto"/>
          </w:divBdr>
        </w:div>
        <w:div w:id="1993479738">
          <w:marLeft w:val="0"/>
          <w:marRight w:val="0"/>
          <w:marTop w:val="0"/>
          <w:marBottom w:val="0"/>
          <w:divBdr>
            <w:top w:val="none" w:sz="0" w:space="0" w:color="auto"/>
            <w:left w:val="none" w:sz="0" w:space="0" w:color="auto"/>
            <w:bottom w:val="none" w:sz="0" w:space="0" w:color="auto"/>
            <w:right w:val="none" w:sz="0" w:space="0" w:color="auto"/>
          </w:divBdr>
        </w:div>
        <w:div w:id="1245842808">
          <w:marLeft w:val="0"/>
          <w:marRight w:val="0"/>
          <w:marTop w:val="0"/>
          <w:marBottom w:val="0"/>
          <w:divBdr>
            <w:top w:val="none" w:sz="0" w:space="0" w:color="auto"/>
            <w:left w:val="none" w:sz="0" w:space="0" w:color="auto"/>
            <w:bottom w:val="none" w:sz="0" w:space="0" w:color="auto"/>
            <w:right w:val="none" w:sz="0" w:space="0" w:color="auto"/>
          </w:divBdr>
        </w:div>
        <w:div w:id="823666108">
          <w:marLeft w:val="0"/>
          <w:marRight w:val="0"/>
          <w:marTop w:val="0"/>
          <w:marBottom w:val="0"/>
          <w:divBdr>
            <w:top w:val="none" w:sz="0" w:space="0" w:color="auto"/>
            <w:left w:val="none" w:sz="0" w:space="0" w:color="auto"/>
            <w:bottom w:val="none" w:sz="0" w:space="0" w:color="auto"/>
            <w:right w:val="none" w:sz="0" w:space="0" w:color="auto"/>
          </w:divBdr>
        </w:div>
      </w:divsChild>
    </w:div>
    <w:div w:id="778916503">
      <w:bodyDiv w:val="1"/>
      <w:marLeft w:val="0"/>
      <w:marRight w:val="0"/>
      <w:marTop w:val="0"/>
      <w:marBottom w:val="0"/>
      <w:divBdr>
        <w:top w:val="none" w:sz="0" w:space="0" w:color="auto"/>
        <w:left w:val="none" w:sz="0" w:space="0" w:color="auto"/>
        <w:bottom w:val="none" w:sz="0" w:space="0" w:color="auto"/>
        <w:right w:val="none" w:sz="0" w:space="0" w:color="auto"/>
      </w:divBdr>
    </w:div>
    <w:div w:id="808866381">
      <w:bodyDiv w:val="1"/>
      <w:marLeft w:val="0"/>
      <w:marRight w:val="0"/>
      <w:marTop w:val="0"/>
      <w:marBottom w:val="0"/>
      <w:divBdr>
        <w:top w:val="none" w:sz="0" w:space="0" w:color="auto"/>
        <w:left w:val="none" w:sz="0" w:space="0" w:color="auto"/>
        <w:bottom w:val="none" w:sz="0" w:space="0" w:color="auto"/>
        <w:right w:val="none" w:sz="0" w:space="0" w:color="auto"/>
      </w:divBdr>
    </w:div>
    <w:div w:id="817502392">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34106674">
      <w:bodyDiv w:val="1"/>
      <w:marLeft w:val="0"/>
      <w:marRight w:val="0"/>
      <w:marTop w:val="0"/>
      <w:marBottom w:val="0"/>
      <w:divBdr>
        <w:top w:val="none" w:sz="0" w:space="0" w:color="auto"/>
        <w:left w:val="none" w:sz="0" w:space="0" w:color="auto"/>
        <w:bottom w:val="none" w:sz="0" w:space="0" w:color="auto"/>
        <w:right w:val="none" w:sz="0" w:space="0" w:color="auto"/>
      </w:divBdr>
    </w:div>
    <w:div w:id="855579240">
      <w:bodyDiv w:val="1"/>
      <w:marLeft w:val="0"/>
      <w:marRight w:val="0"/>
      <w:marTop w:val="0"/>
      <w:marBottom w:val="0"/>
      <w:divBdr>
        <w:top w:val="none" w:sz="0" w:space="0" w:color="auto"/>
        <w:left w:val="none" w:sz="0" w:space="0" w:color="auto"/>
        <w:bottom w:val="none" w:sz="0" w:space="0" w:color="auto"/>
        <w:right w:val="none" w:sz="0" w:space="0" w:color="auto"/>
      </w:divBdr>
    </w:div>
    <w:div w:id="872117493">
      <w:bodyDiv w:val="1"/>
      <w:marLeft w:val="0"/>
      <w:marRight w:val="0"/>
      <w:marTop w:val="0"/>
      <w:marBottom w:val="0"/>
      <w:divBdr>
        <w:top w:val="none" w:sz="0" w:space="0" w:color="auto"/>
        <w:left w:val="none" w:sz="0" w:space="0" w:color="auto"/>
        <w:bottom w:val="none" w:sz="0" w:space="0" w:color="auto"/>
        <w:right w:val="none" w:sz="0" w:space="0" w:color="auto"/>
      </w:divBdr>
    </w:div>
    <w:div w:id="884289765">
      <w:bodyDiv w:val="1"/>
      <w:marLeft w:val="0"/>
      <w:marRight w:val="0"/>
      <w:marTop w:val="0"/>
      <w:marBottom w:val="0"/>
      <w:divBdr>
        <w:top w:val="none" w:sz="0" w:space="0" w:color="auto"/>
        <w:left w:val="none" w:sz="0" w:space="0" w:color="auto"/>
        <w:bottom w:val="none" w:sz="0" w:space="0" w:color="auto"/>
        <w:right w:val="none" w:sz="0" w:space="0" w:color="auto"/>
      </w:divBdr>
      <w:divsChild>
        <w:div w:id="484860336">
          <w:marLeft w:val="0"/>
          <w:marRight w:val="0"/>
          <w:marTop w:val="0"/>
          <w:marBottom w:val="0"/>
          <w:divBdr>
            <w:top w:val="none" w:sz="0" w:space="0" w:color="auto"/>
            <w:left w:val="none" w:sz="0" w:space="0" w:color="auto"/>
            <w:bottom w:val="none" w:sz="0" w:space="0" w:color="auto"/>
            <w:right w:val="none" w:sz="0" w:space="0" w:color="auto"/>
          </w:divBdr>
        </w:div>
      </w:divsChild>
    </w:div>
    <w:div w:id="896014824">
      <w:bodyDiv w:val="1"/>
      <w:marLeft w:val="0"/>
      <w:marRight w:val="0"/>
      <w:marTop w:val="0"/>
      <w:marBottom w:val="0"/>
      <w:divBdr>
        <w:top w:val="none" w:sz="0" w:space="0" w:color="auto"/>
        <w:left w:val="none" w:sz="0" w:space="0" w:color="auto"/>
        <w:bottom w:val="none" w:sz="0" w:space="0" w:color="auto"/>
        <w:right w:val="none" w:sz="0" w:space="0" w:color="auto"/>
      </w:divBdr>
    </w:div>
    <w:div w:id="906761691">
      <w:bodyDiv w:val="1"/>
      <w:marLeft w:val="0"/>
      <w:marRight w:val="0"/>
      <w:marTop w:val="0"/>
      <w:marBottom w:val="0"/>
      <w:divBdr>
        <w:top w:val="none" w:sz="0" w:space="0" w:color="auto"/>
        <w:left w:val="none" w:sz="0" w:space="0" w:color="auto"/>
        <w:bottom w:val="none" w:sz="0" w:space="0" w:color="auto"/>
        <w:right w:val="none" w:sz="0" w:space="0" w:color="auto"/>
      </w:divBdr>
    </w:div>
    <w:div w:id="926118104">
      <w:bodyDiv w:val="1"/>
      <w:marLeft w:val="0"/>
      <w:marRight w:val="0"/>
      <w:marTop w:val="0"/>
      <w:marBottom w:val="0"/>
      <w:divBdr>
        <w:top w:val="none" w:sz="0" w:space="0" w:color="auto"/>
        <w:left w:val="none" w:sz="0" w:space="0" w:color="auto"/>
        <w:bottom w:val="none" w:sz="0" w:space="0" w:color="auto"/>
        <w:right w:val="none" w:sz="0" w:space="0" w:color="auto"/>
      </w:divBdr>
    </w:div>
    <w:div w:id="944120710">
      <w:bodyDiv w:val="1"/>
      <w:marLeft w:val="0"/>
      <w:marRight w:val="0"/>
      <w:marTop w:val="0"/>
      <w:marBottom w:val="0"/>
      <w:divBdr>
        <w:top w:val="none" w:sz="0" w:space="0" w:color="auto"/>
        <w:left w:val="none" w:sz="0" w:space="0" w:color="auto"/>
        <w:bottom w:val="none" w:sz="0" w:space="0" w:color="auto"/>
        <w:right w:val="none" w:sz="0" w:space="0" w:color="auto"/>
      </w:divBdr>
    </w:div>
    <w:div w:id="954990843">
      <w:bodyDiv w:val="1"/>
      <w:marLeft w:val="0"/>
      <w:marRight w:val="0"/>
      <w:marTop w:val="0"/>
      <w:marBottom w:val="0"/>
      <w:divBdr>
        <w:top w:val="none" w:sz="0" w:space="0" w:color="auto"/>
        <w:left w:val="none" w:sz="0" w:space="0" w:color="auto"/>
        <w:bottom w:val="none" w:sz="0" w:space="0" w:color="auto"/>
        <w:right w:val="none" w:sz="0" w:space="0" w:color="auto"/>
      </w:divBdr>
    </w:div>
    <w:div w:id="997340176">
      <w:bodyDiv w:val="1"/>
      <w:marLeft w:val="0"/>
      <w:marRight w:val="0"/>
      <w:marTop w:val="0"/>
      <w:marBottom w:val="0"/>
      <w:divBdr>
        <w:top w:val="none" w:sz="0" w:space="0" w:color="auto"/>
        <w:left w:val="none" w:sz="0" w:space="0" w:color="auto"/>
        <w:bottom w:val="none" w:sz="0" w:space="0" w:color="auto"/>
        <w:right w:val="none" w:sz="0" w:space="0" w:color="auto"/>
      </w:divBdr>
    </w:div>
    <w:div w:id="998728993">
      <w:bodyDiv w:val="1"/>
      <w:marLeft w:val="0"/>
      <w:marRight w:val="0"/>
      <w:marTop w:val="0"/>
      <w:marBottom w:val="0"/>
      <w:divBdr>
        <w:top w:val="none" w:sz="0" w:space="0" w:color="auto"/>
        <w:left w:val="none" w:sz="0" w:space="0" w:color="auto"/>
        <w:bottom w:val="none" w:sz="0" w:space="0" w:color="auto"/>
        <w:right w:val="none" w:sz="0" w:space="0" w:color="auto"/>
      </w:divBdr>
    </w:div>
    <w:div w:id="1001079133">
      <w:bodyDiv w:val="1"/>
      <w:marLeft w:val="0"/>
      <w:marRight w:val="0"/>
      <w:marTop w:val="0"/>
      <w:marBottom w:val="0"/>
      <w:divBdr>
        <w:top w:val="none" w:sz="0" w:space="0" w:color="auto"/>
        <w:left w:val="none" w:sz="0" w:space="0" w:color="auto"/>
        <w:bottom w:val="none" w:sz="0" w:space="0" w:color="auto"/>
        <w:right w:val="none" w:sz="0" w:space="0" w:color="auto"/>
      </w:divBdr>
    </w:div>
    <w:div w:id="1002390773">
      <w:bodyDiv w:val="1"/>
      <w:marLeft w:val="0"/>
      <w:marRight w:val="0"/>
      <w:marTop w:val="0"/>
      <w:marBottom w:val="0"/>
      <w:divBdr>
        <w:top w:val="none" w:sz="0" w:space="0" w:color="auto"/>
        <w:left w:val="none" w:sz="0" w:space="0" w:color="auto"/>
        <w:bottom w:val="none" w:sz="0" w:space="0" w:color="auto"/>
        <w:right w:val="none" w:sz="0" w:space="0" w:color="auto"/>
      </w:divBdr>
    </w:div>
    <w:div w:id="1018235571">
      <w:bodyDiv w:val="1"/>
      <w:marLeft w:val="0"/>
      <w:marRight w:val="0"/>
      <w:marTop w:val="0"/>
      <w:marBottom w:val="0"/>
      <w:divBdr>
        <w:top w:val="none" w:sz="0" w:space="0" w:color="auto"/>
        <w:left w:val="none" w:sz="0" w:space="0" w:color="auto"/>
        <w:bottom w:val="none" w:sz="0" w:space="0" w:color="auto"/>
        <w:right w:val="none" w:sz="0" w:space="0" w:color="auto"/>
      </w:divBdr>
    </w:div>
    <w:div w:id="1023021340">
      <w:bodyDiv w:val="1"/>
      <w:marLeft w:val="0"/>
      <w:marRight w:val="0"/>
      <w:marTop w:val="0"/>
      <w:marBottom w:val="0"/>
      <w:divBdr>
        <w:top w:val="none" w:sz="0" w:space="0" w:color="auto"/>
        <w:left w:val="none" w:sz="0" w:space="0" w:color="auto"/>
        <w:bottom w:val="none" w:sz="0" w:space="0" w:color="auto"/>
        <w:right w:val="none" w:sz="0" w:space="0" w:color="auto"/>
      </w:divBdr>
    </w:div>
    <w:div w:id="1046101446">
      <w:bodyDiv w:val="1"/>
      <w:marLeft w:val="0"/>
      <w:marRight w:val="0"/>
      <w:marTop w:val="0"/>
      <w:marBottom w:val="0"/>
      <w:divBdr>
        <w:top w:val="none" w:sz="0" w:space="0" w:color="auto"/>
        <w:left w:val="none" w:sz="0" w:space="0" w:color="auto"/>
        <w:bottom w:val="none" w:sz="0" w:space="0" w:color="auto"/>
        <w:right w:val="none" w:sz="0" w:space="0" w:color="auto"/>
      </w:divBdr>
      <w:divsChild>
        <w:div w:id="1842626075">
          <w:marLeft w:val="0"/>
          <w:marRight w:val="0"/>
          <w:marTop w:val="0"/>
          <w:marBottom w:val="0"/>
          <w:divBdr>
            <w:top w:val="none" w:sz="0" w:space="0" w:color="auto"/>
            <w:left w:val="none" w:sz="0" w:space="0" w:color="auto"/>
            <w:bottom w:val="none" w:sz="0" w:space="0" w:color="auto"/>
            <w:right w:val="none" w:sz="0" w:space="0" w:color="auto"/>
          </w:divBdr>
        </w:div>
      </w:divsChild>
    </w:div>
    <w:div w:id="1055857930">
      <w:bodyDiv w:val="1"/>
      <w:marLeft w:val="0"/>
      <w:marRight w:val="0"/>
      <w:marTop w:val="0"/>
      <w:marBottom w:val="0"/>
      <w:divBdr>
        <w:top w:val="none" w:sz="0" w:space="0" w:color="auto"/>
        <w:left w:val="none" w:sz="0" w:space="0" w:color="auto"/>
        <w:bottom w:val="none" w:sz="0" w:space="0" w:color="auto"/>
        <w:right w:val="none" w:sz="0" w:space="0" w:color="auto"/>
      </w:divBdr>
    </w:div>
    <w:div w:id="1089932492">
      <w:bodyDiv w:val="1"/>
      <w:marLeft w:val="0"/>
      <w:marRight w:val="0"/>
      <w:marTop w:val="0"/>
      <w:marBottom w:val="0"/>
      <w:divBdr>
        <w:top w:val="none" w:sz="0" w:space="0" w:color="auto"/>
        <w:left w:val="none" w:sz="0" w:space="0" w:color="auto"/>
        <w:bottom w:val="none" w:sz="0" w:space="0" w:color="auto"/>
        <w:right w:val="none" w:sz="0" w:space="0" w:color="auto"/>
      </w:divBdr>
    </w:div>
    <w:div w:id="1104113308">
      <w:marLeft w:val="0"/>
      <w:marRight w:val="0"/>
      <w:marTop w:val="0"/>
      <w:marBottom w:val="0"/>
      <w:divBdr>
        <w:top w:val="none" w:sz="0" w:space="0" w:color="auto"/>
        <w:left w:val="none" w:sz="0" w:space="0" w:color="auto"/>
        <w:bottom w:val="none" w:sz="0" w:space="0" w:color="auto"/>
        <w:right w:val="none" w:sz="0" w:space="0" w:color="auto"/>
      </w:divBdr>
    </w:div>
    <w:div w:id="1105730118">
      <w:bodyDiv w:val="1"/>
      <w:marLeft w:val="0"/>
      <w:marRight w:val="0"/>
      <w:marTop w:val="0"/>
      <w:marBottom w:val="0"/>
      <w:divBdr>
        <w:top w:val="none" w:sz="0" w:space="0" w:color="auto"/>
        <w:left w:val="none" w:sz="0" w:space="0" w:color="auto"/>
        <w:bottom w:val="none" w:sz="0" w:space="0" w:color="auto"/>
        <w:right w:val="none" w:sz="0" w:space="0" w:color="auto"/>
      </w:divBdr>
    </w:div>
    <w:div w:id="1107775808">
      <w:bodyDiv w:val="1"/>
      <w:marLeft w:val="0"/>
      <w:marRight w:val="0"/>
      <w:marTop w:val="0"/>
      <w:marBottom w:val="0"/>
      <w:divBdr>
        <w:top w:val="none" w:sz="0" w:space="0" w:color="auto"/>
        <w:left w:val="none" w:sz="0" w:space="0" w:color="auto"/>
        <w:bottom w:val="none" w:sz="0" w:space="0" w:color="auto"/>
        <w:right w:val="none" w:sz="0" w:space="0" w:color="auto"/>
      </w:divBdr>
    </w:div>
    <w:div w:id="1151944155">
      <w:bodyDiv w:val="1"/>
      <w:marLeft w:val="0"/>
      <w:marRight w:val="0"/>
      <w:marTop w:val="0"/>
      <w:marBottom w:val="0"/>
      <w:divBdr>
        <w:top w:val="none" w:sz="0" w:space="0" w:color="auto"/>
        <w:left w:val="none" w:sz="0" w:space="0" w:color="auto"/>
        <w:bottom w:val="none" w:sz="0" w:space="0" w:color="auto"/>
        <w:right w:val="none" w:sz="0" w:space="0" w:color="auto"/>
      </w:divBdr>
    </w:div>
    <w:div w:id="1170297479">
      <w:bodyDiv w:val="1"/>
      <w:marLeft w:val="0"/>
      <w:marRight w:val="0"/>
      <w:marTop w:val="0"/>
      <w:marBottom w:val="0"/>
      <w:divBdr>
        <w:top w:val="none" w:sz="0" w:space="0" w:color="auto"/>
        <w:left w:val="none" w:sz="0" w:space="0" w:color="auto"/>
        <w:bottom w:val="none" w:sz="0" w:space="0" w:color="auto"/>
        <w:right w:val="none" w:sz="0" w:space="0" w:color="auto"/>
      </w:divBdr>
    </w:div>
    <w:div w:id="1173643046">
      <w:bodyDiv w:val="1"/>
      <w:marLeft w:val="0"/>
      <w:marRight w:val="0"/>
      <w:marTop w:val="0"/>
      <w:marBottom w:val="0"/>
      <w:divBdr>
        <w:top w:val="none" w:sz="0" w:space="0" w:color="auto"/>
        <w:left w:val="none" w:sz="0" w:space="0" w:color="auto"/>
        <w:bottom w:val="none" w:sz="0" w:space="0" w:color="auto"/>
        <w:right w:val="none" w:sz="0" w:space="0" w:color="auto"/>
      </w:divBdr>
    </w:div>
    <w:div w:id="1184636063">
      <w:bodyDiv w:val="1"/>
      <w:marLeft w:val="0"/>
      <w:marRight w:val="0"/>
      <w:marTop w:val="0"/>
      <w:marBottom w:val="0"/>
      <w:divBdr>
        <w:top w:val="none" w:sz="0" w:space="0" w:color="auto"/>
        <w:left w:val="none" w:sz="0" w:space="0" w:color="auto"/>
        <w:bottom w:val="none" w:sz="0" w:space="0" w:color="auto"/>
        <w:right w:val="none" w:sz="0" w:space="0" w:color="auto"/>
      </w:divBdr>
    </w:div>
    <w:div w:id="1191455581">
      <w:bodyDiv w:val="1"/>
      <w:marLeft w:val="0"/>
      <w:marRight w:val="0"/>
      <w:marTop w:val="0"/>
      <w:marBottom w:val="0"/>
      <w:divBdr>
        <w:top w:val="none" w:sz="0" w:space="0" w:color="auto"/>
        <w:left w:val="none" w:sz="0" w:space="0" w:color="auto"/>
        <w:bottom w:val="none" w:sz="0" w:space="0" w:color="auto"/>
        <w:right w:val="none" w:sz="0" w:space="0" w:color="auto"/>
      </w:divBdr>
    </w:div>
    <w:div w:id="1193222965">
      <w:bodyDiv w:val="1"/>
      <w:marLeft w:val="0"/>
      <w:marRight w:val="0"/>
      <w:marTop w:val="0"/>
      <w:marBottom w:val="0"/>
      <w:divBdr>
        <w:top w:val="none" w:sz="0" w:space="0" w:color="auto"/>
        <w:left w:val="none" w:sz="0" w:space="0" w:color="auto"/>
        <w:bottom w:val="none" w:sz="0" w:space="0" w:color="auto"/>
        <w:right w:val="none" w:sz="0" w:space="0" w:color="auto"/>
      </w:divBdr>
    </w:div>
    <w:div w:id="1204486694">
      <w:bodyDiv w:val="1"/>
      <w:marLeft w:val="0"/>
      <w:marRight w:val="0"/>
      <w:marTop w:val="0"/>
      <w:marBottom w:val="0"/>
      <w:divBdr>
        <w:top w:val="none" w:sz="0" w:space="0" w:color="auto"/>
        <w:left w:val="none" w:sz="0" w:space="0" w:color="auto"/>
        <w:bottom w:val="none" w:sz="0" w:space="0" w:color="auto"/>
        <w:right w:val="none" w:sz="0" w:space="0" w:color="auto"/>
      </w:divBdr>
    </w:div>
    <w:div w:id="1207327481">
      <w:bodyDiv w:val="1"/>
      <w:marLeft w:val="0"/>
      <w:marRight w:val="0"/>
      <w:marTop w:val="0"/>
      <w:marBottom w:val="0"/>
      <w:divBdr>
        <w:top w:val="none" w:sz="0" w:space="0" w:color="auto"/>
        <w:left w:val="none" w:sz="0" w:space="0" w:color="auto"/>
        <w:bottom w:val="none" w:sz="0" w:space="0" w:color="auto"/>
        <w:right w:val="none" w:sz="0" w:space="0" w:color="auto"/>
      </w:divBdr>
    </w:div>
    <w:div w:id="1211305896">
      <w:bodyDiv w:val="1"/>
      <w:marLeft w:val="0"/>
      <w:marRight w:val="0"/>
      <w:marTop w:val="0"/>
      <w:marBottom w:val="0"/>
      <w:divBdr>
        <w:top w:val="none" w:sz="0" w:space="0" w:color="auto"/>
        <w:left w:val="none" w:sz="0" w:space="0" w:color="auto"/>
        <w:bottom w:val="none" w:sz="0" w:space="0" w:color="auto"/>
        <w:right w:val="none" w:sz="0" w:space="0" w:color="auto"/>
      </w:divBdr>
    </w:div>
    <w:div w:id="1216232741">
      <w:bodyDiv w:val="1"/>
      <w:marLeft w:val="0"/>
      <w:marRight w:val="0"/>
      <w:marTop w:val="0"/>
      <w:marBottom w:val="0"/>
      <w:divBdr>
        <w:top w:val="none" w:sz="0" w:space="0" w:color="auto"/>
        <w:left w:val="none" w:sz="0" w:space="0" w:color="auto"/>
        <w:bottom w:val="none" w:sz="0" w:space="0" w:color="auto"/>
        <w:right w:val="none" w:sz="0" w:space="0" w:color="auto"/>
      </w:divBdr>
    </w:div>
    <w:div w:id="1239099812">
      <w:bodyDiv w:val="1"/>
      <w:marLeft w:val="0"/>
      <w:marRight w:val="0"/>
      <w:marTop w:val="0"/>
      <w:marBottom w:val="0"/>
      <w:divBdr>
        <w:top w:val="none" w:sz="0" w:space="0" w:color="auto"/>
        <w:left w:val="none" w:sz="0" w:space="0" w:color="auto"/>
        <w:bottom w:val="none" w:sz="0" w:space="0" w:color="auto"/>
        <w:right w:val="none" w:sz="0" w:space="0" w:color="auto"/>
      </w:divBdr>
    </w:div>
    <w:div w:id="1239831090">
      <w:bodyDiv w:val="1"/>
      <w:marLeft w:val="0"/>
      <w:marRight w:val="0"/>
      <w:marTop w:val="0"/>
      <w:marBottom w:val="0"/>
      <w:divBdr>
        <w:top w:val="none" w:sz="0" w:space="0" w:color="auto"/>
        <w:left w:val="none" w:sz="0" w:space="0" w:color="auto"/>
        <w:bottom w:val="none" w:sz="0" w:space="0" w:color="auto"/>
        <w:right w:val="none" w:sz="0" w:space="0" w:color="auto"/>
      </w:divBdr>
      <w:divsChild>
        <w:div w:id="709188997">
          <w:marLeft w:val="0"/>
          <w:marRight w:val="0"/>
          <w:marTop w:val="0"/>
          <w:marBottom w:val="0"/>
          <w:divBdr>
            <w:top w:val="none" w:sz="0" w:space="0" w:color="auto"/>
            <w:left w:val="none" w:sz="0" w:space="0" w:color="auto"/>
            <w:bottom w:val="none" w:sz="0" w:space="0" w:color="auto"/>
            <w:right w:val="none" w:sz="0" w:space="0" w:color="auto"/>
          </w:divBdr>
        </w:div>
        <w:div w:id="1818958114">
          <w:marLeft w:val="0"/>
          <w:marRight w:val="0"/>
          <w:marTop w:val="0"/>
          <w:marBottom w:val="0"/>
          <w:divBdr>
            <w:top w:val="none" w:sz="0" w:space="0" w:color="auto"/>
            <w:left w:val="none" w:sz="0" w:space="0" w:color="auto"/>
            <w:bottom w:val="none" w:sz="0" w:space="0" w:color="auto"/>
            <w:right w:val="none" w:sz="0" w:space="0" w:color="auto"/>
          </w:divBdr>
        </w:div>
        <w:div w:id="813251553">
          <w:marLeft w:val="0"/>
          <w:marRight w:val="0"/>
          <w:marTop w:val="0"/>
          <w:marBottom w:val="0"/>
          <w:divBdr>
            <w:top w:val="none" w:sz="0" w:space="0" w:color="auto"/>
            <w:left w:val="none" w:sz="0" w:space="0" w:color="auto"/>
            <w:bottom w:val="none" w:sz="0" w:space="0" w:color="auto"/>
            <w:right w:val="none" w:sz="0" w:space="0" w:color="auto"/>
          </w:divBdr>
        </w:div>
      </w:divsChild>
    </w:div>
    <w:div w:id="1245608689">
      <w:bodyDiv w:val="1"/>
      <w:marLeft w:val="0"/>
      <w:marRight w:val="0"/>
      <w:marTop w:val="0"/>
      <w:marBottom w:val="0"/>
      <w:divBdr>
        <w:top w:val="none" w:sz="0" w:space="0" w:color="auto"/>
        <w:left w:val="none" w:sz="0" w:space="0" w:color="auto"/>
        <w:bottom w:val="none" w:sz="0" w:space="0" w:color="auto"/>
        <w:right w:val="none" w:sz="0" w:space="0" w:color="auto"/>
      </w:divBdr>
    </w:div>
    <w:div w:id="1267617752">
      <w:bodyDiv w:val="1"/>
      <w:marLeft w:val="0"/>
      <w:marRight w:val="0"/>
      <w:marTop w:val="0"/>
      <w:marBottom w:val="0"/>
      <w:divBdr>
        <w:top w:val="none" w:sz="0" w:space="0" w:color="auto"/>
        <w:left w:val="none" w:sz="0" w:space="0" w:color="auto"/>
        <w:bottom w:val="none" w:sz="0" w:space="0" w:color="auto"/>
        <w:right w:val="none" w:sz="0" w:space="0" w:color="auto"/>
      </w:divBdr>
    </w:div>
    <w:div w:id="1277642942">
      <w:bodyDiv w:val="1"/>
      <w:marLeft w:val="0"/>
      <w:marRight w:val="0"/>
      <w:marTop w:val="0"/>
      <w:marBottom w:val="0"/>
      <w:divBdr>
        <w:top w:val="none" w:sz="0" w:space="0" w:color="auto"/>
        <w:left w:val="none" w:sz="0" w:space="0" w:color="auto"/>
        <w:bottom w:val="none" w:sz="0" w:space="0" w:color="auto"/>
        <w:right w:val="none" w:sz="0" w:space="0" w:color="auto"/>
      </w:divBdr>
    </w:div>
    <w:div w:id="1294293510">
      <w:bodyDiv w:val="1"/>
      <w:marLeft w:val="0"/>
      <w:marRight w:val="0"/>
      <w:marTop w:val="0"/>
      <w:marBottom w:val="0"/>
      <w:divBdr>
        <w:top w:val="none" w:sz="0" w:space="0" w:color="auto"/>
        <w:left w:val="none" w:sz="0" w:space="0" w:color="auto"/>
        <w:bottom w:val="none" w:sz="0" w:space="0" w:color="auto"/>
        <w:right w:val="none" w:sz="0" w:space="0" w:color="auto"/>
      </w:divBdr>
    </w:div>
    <w:div w:id="1298336610">
      <w:bodyDiv w:val="1"/>
      <w:marLeft w:val="0"/>
      <w:marRight w:val="0"/>
      <w:marTop w:val="0"/>
      <w:marBottom w:val="0"/>
      <w:divBdr>
        <w:top w:val="none" w:sz="0" w:space="0" w:color="auto"/>
        <w:left w:val="none" w:sz="0" w:space="0" w:color="auto"/>
        <w:bottom w:val="none" w:sz="0" w:space="0" w:color="auto"/>
        <w:right w:val="none" w:sz="0" w:space="0" w:color="auto"/>
      </w:divBdr>
    </w:div>
    <w:div w:id="1299072334">
      <w:bodyDiv w:val="1"/>
      <w:marLeft w:val="0"/>
      <w:marRight w:val="0"/>
      <w:marTop w:val="0"/>
      <w:marBottom w:val="0"/>
      <w:divBdr>
        <w:top w:val="none" w:sz="0" w:space="0" w:color="auto"/>
        <w:left w:val="none" w:sz="0" w:space="0" w:color="auto"/>
        <w:bottom w:val="none" w:sz="0" w:space="0" w:color="auto"/>
        <w:right w:val="none" w:sz="0" w:space="0" w:color="auto"/>
      </w:divBdr>
    </w:div>
    <w:div w:id="1304894521">
      <w:bodyDiv w:val="1"/>
      <w:marLeft w:val="0"/>
      <w:marRight w:val="0"/>
      <w:marTop w:val="0"/>
      <w:marBottom w:val="0"/>
      <w:divBdr>
        <w:top w:val="none" w:sz="0" w:space="0" w:color="auto"/>
        <w:left w:val="none" w:sz="0" w:space="0" w:color="auto"/>
        <w:bottom w:val="none" w:sz="0" w:space="0" w:color="auto"/>
        <w:right w:val="none" w:sz="0" w:space="0" w:color="auto"/>
      </w:divBdr>
    </w:div>
    <w:div w:id="1311591295">
      <w:bodyDiv w:val="1"/>
      <w:marLeft w:val="0"/>
      <w:marRight w:val="0"/>
      <w:marTop w:val="0"/>
      <w:marBottom w:val="0"/>
      <w:divBdr>
        <w:top w:val="none" w:sz="0" w:space="0" w:color="auto"/>
        <w:left w:val="none" w:sz="0" w:space="0" w:color="auto"/>
        <w:bottom w:val="none" w:sz="0" w:space="0" w:color="auto"/>
        <w:right w:val="none" w:sz="0" w:space="0" w:color="auto"/>
      </w:divBdr>
    </w:div>
    <w:div w:id="1315991423">
      <w:bodyDiv w:val="1"/>
      <w:marLeft w:val="0"/>
      <w:marRight w:val="0"/>
      <w:marTop w:val="0"/>
      <w:marBottom w:val="0"/>
      <w:divBdr>
        <w:top w:val="none" w:sz="0" w:space="0" w:color="auto"/>
        <w:left w:val="none" w:sz="0" w:space="0" w:color="auto"/>
        <w:bottom w:val="none" w:sz="0" w:space="0" w:color="auto"/>
        <w:right w:val="none" w:sz="0" w:space="0" w:color="auto"/>
      </w:divBdr>
    </w:div>
    <w:div w:id="1361711603">
      <w:bodyDiv w:val="1"/>
      <w:marLeft w:val="0"/>
      <w:marRight w:val="0"/>
      <w:marTop w:val="0"/>
      <w:marBottom w:val="0"/>
      <w:divBdr>
        <w:top w:val="none" w:sz="0" w:space="0" w:color="auto"/>
        <w:left w:val="none" w:sz="0" w:space="0" w:color="auto"/>
        <w:bottom w:val="none" w:sz="0" w:space="0" w:color="auto"/>
        <w:right w:val="none" w:sz="0" w:space="0" w:color="auto"/>
      </w:divBdr>
    </w:div>
    <w:div w:id="1379089075">
      <w:bodyDiv w:val="1"/>
      <w:marLeft w:val="0"/>
      <w:marRight w:val="0"/>
      <w:marTop w:val="0"/>
      <w:marBottom w:val="0"/>
      <w:divBdr>
        <w:top w:val="none" w:sz="0" w:space="0" w:color="auto"/>
        <w:left w:val="none" w:sz="0" w:space="0" w:color="auto"/>
        <w:bottom w:val="none" w:sz="0" w:space="0" w:color="auto"/>
        <w:right w:val="none" w:sz="0" w:space="0" w:color="auto"/>
      </w:divBdr>
    </w:div>
    <w:div w:id="1385103500">
      <w:bodyDiv w:val="1"/>
      <w:marLeft w:val="0"/>
      <w:marRight w:val="0"/>
      <w:marTop w:val="0"/>
      <w:marBottom w:val="0"/>
      <w:divBdr>
        <w:top w:val="none" w:sz="0" w:space="0" w:color="auto"/>
        <w:left w:val="none" w:sz="0" w:space="0" w:color="auto"/>
        <w:bottom w:val="none" w:sz="0" w:space="0" w:color="auto"/>
        <w:right w:val="none" w:sz="0" w:space="0" w:color="auto"/>
      </w:divBdr>
    </w:div>
    <w:div w:id="1385256280">
      <w:bodyDiv w:val="1"/>
      <w:marLeft w:val="0"/>
      <w:marRight w:val="0"/>
      <w:marTop w:val="0"/>
      <w:marBottom w:val="0"/>
      <w:divBdr>
        <w:top w:val="none" w:sz="0" w:space="0" w:color="auto"/>
        <w:left w:val="none" w:sz="0" w:space="0" w:color="auto"/>
        <w:bottom w:val="none" w:sz="0" w:space="0" w:color="auto"/>
        <w:right w:val="none" w:sz="0" w:space="0" w:color="auto"/>
      </w:divBdr>
    </w:div>
    <w:div w:id="1397509668">
      <w:bodyDiv w:val="1"/>
      <w:marLeft w:val="0"/>
      <w:marRight w:val="0"/>
      <w:marTop w:val="0"/>
      <w:marBottom w:val="0"/>
      <w:divBdr>
        <w:top w:val="none" w:sz="0" w:space="0" w:color="auto"/>
        <w:left w:val="none" w:sz="0" w:space="0" w:color="auto"/>
        <w:bottom w:val="none" w:sz="0" w:space="0" w:color="auto"/>
        <w:right w:val="none" w:sz="0" w:space="0" w:color="auto"/>
      </w:divBdr>
    </w:div>
    <w:div w:id="1400908565">
      <w:bodyDiv w:val="1"/>
      <w:marLeft w:val="0"/>
      <w:marRight w:val="0"/>
      <w:marTop w:val="0"/>
      <w:marBottom w:val="0"/>
      <w:divBdr>
        <w:top w:val="none" w:sz="0" w:space="0" w:color="auto"/>
        <w:left w:val="none" w:sz="0" w:space="0" w:color="auto"/>
        <w:bottom w:val="none" w:sz="0" w:space="0" w:color="auto"/>
        <w:right w:val="none" w:sz="0" w:space="0" w:color="auto"/>
      </w:divBdr>
    </w:div>
    <w:div w:id="1400909199">
      <w:bodyDiv w:val="1"/>
      <w:marLeft w:val="0"/>
      <w:marRight w:val="0"/>
      <w:marTop w:val="0"/>
      <w:marBottom w:val="0"/>
      <w:divBdr>
        <w:top w:val="none" w:sz="0" w:space="0" w:color="auto"/>
        <w:left w:val="none" w:sz="0" w:space="0" w:color="auto"/>
        <w:bottom w:val="none" w:sz="0" w:space="0" w:color="auto"/>
        <w:right w:val="none" w:sz="0" w:space="0" w:color="auto"/>
      </w:divBdr>
    </w:div>
    <w:div w:id="1404183004">
      <w:bodyDiv w:val="1"/>
      <w:marLeft w:val="0"/>
      <w:marRight w:val="0"/>
      <w:marTop w:val="0"/>
      <w:marBottom w:val="0"/>
      <w:divBdr>
        <w:top w:val="none" w:sz="0" w:space="0" w:color="auto"/>
        <w:left w:val="none" w:sz="0" w:space="0" w:color="auto"/>
        <w:bottom w:val="none" w:sz="0" w:space="0" w:color="auto"/>
        <w:right w:val="none" w:sz="0" w:space="0" w:color="auto"/>
      </w:divBdr>
    </w:div>
    <w:div w:id="1442188453">
      <w:bodyDiv w:val="1"/>
      <w:marLeft w:val="0"/>
      <w:marRight w:val="0"/>
      <w:marTop w:val="0"/>
      <w:marBottom w:val="0"/>
      <w:divBdr>
        <w:top w:val="none" w:sz="0" w:space="0" w:color="auto"/>
        <w:left w:val="none" w:sz="0" w:space="0" w:color="auto"/>
        <w:bottom w:val="none" w:sz="0" w:space="0" w:color="auto"/>
        <w:right w:val="none" w:sz="0" w:space="0" w:color="auto"/>
      </w:divBdr>
    </w:div>
    <w:div w:id="1474056234">
      <w:bodyDiv w:val="1"/>
      <w:marLeft w:val="0"/>
      <w:marRight w:val="0"/>
      <w:marTop w:val="0"/>
      <w:marBottom w:val="0"/>
      <w:divBdr>
        <w:top w:val="none" w:sz="0" w:space="0" w:color="auto"/>
        <w:left w:val="none" w:sz="0" w:space="0" w:color="auto"/>
        <w:bottom w:val="none" w:sz="0" w:space="0" w:color="auto"/>
        <w:right w:val="none" w:sz="0" w:space="0" w:color="auto"/>
      </w:divBdr>
    </w:div>
    <w:div w:id="1477526400">
      <w:bodyDiv w:val="1"/>
      <w:marLeft w:val="0"/>
      <w:marRight w:val="0"/>
      <w:marTop w:val="0"/>
      <w:marBottom w:val="0"/>
      <w:divBdr>
        <w:top w:val="none" w:sz="0" w:space="0" w:color="auto"/>
        <w:left w:val="none" w:sz="0" w:space="0" w:color="auto"/>
        <w:bottom w:val="none" w:sz="0" w:space="0" w:color="auto"/>
        <w:right w:val="none" w:sz="0" w:space="0" w:color="auto"/>
      </w:divBdr>
    </w:div>
    <w:div w:id="1487816613">
      <w:bodyDiv w:val="1"/>
      <w:marLeft w:val="0"/>
      <w:marRight w:val="0"/>
      <w:marTop w:val="0"/>
      <w:marBottom w:val="0"/>
      <w:divBdr>
        <w:top w:val="none" w:sz="0" w:space="0" w:color="auto"/>
        <w:left w:val="none" w:sz="0" w:space="0" w:color="auto"/>
        <w:bottom w:val="none" w:sz="0" w:space="0" w:color="auto"/>
        <w:right w:val="none" w:sz="0" w:space="0" w:color="auto"/>
      </w:divBdr>
    </w:div>
    <w:div w:id="1537617985">
      <w:bodyDiv w:val="1"/>
      <w:marLeft w:val="0"/>
      <w:marRight w:val="0"/>
      <w:marTop w:val="0"/>
      <w:marBottom w:val="0"/>
      <w:divBdr>
        <w:top w:val="none" w:sz="0" w:space="0" w:color="auto"/>
        <w:left w:val="none" w:sz="0" w:space="0" w:color="auto"/>
        <w:bottom w:val="none" w:sz="0" w:space="0" w:color="auto"/>
        <w:right w:val="none" w:sz="0" w:space="0" w:color="auto"/>
      </w:divBdr>
    </w:div>
    <w:div w:id="1562793305">
      <w:bodyDiv w:val="1"/>
      <w:marLeft w:val="0"/>
      <w:marRight w:val="0"/>
      <w:marTop w:val="0"/>
      <w:marBottom w:val="0"/>
      <w:divBdr>
        <w:top w:val="none" w:sz="0" w:space="0" w:color="auto"/>
        <w:left w:val="none" w:sz="0" w:space="0" w:color="auto"/>
        <w:bottom w:val="none" w:sz="0" w:space="0" w:color="auto"/>
        <w:right w:val="none" w:sz="0" w:space="0" w:color="auto"/>
      </w:divBdr>
    </w:div>
    <w:div w:id="1584610154">
      <w:bodyDiv w:val="1"/>
      <w:marLeft w:val="0"/>
      <w:marRight w:val="0"/>
      <w:marTop w:val="0"/>
      <w:marBottom w:val="0"/>
      <w:divBdr>
        <w:top w:val="none" w:sz="0" w:space="0" w:color="auto"/>
        <w:left w:val="none" w:sz="0" w:space="0" w:color="auto"/>
        <w:bottom w:val="none" w:sz="0" w:space="0" w:color="auto"/>
        <w:right w:val="none" w:sz="0" w:space="0" w:color="auto"/>
      </w:divBdr>
    </w:div>
    <w:div w:id="1609850073">
      <w:bodyDiv w:val="1"/>
      <w:marLeft w:val="0"/>
      <w:marRight w:val="0"/>
      <w:marTop w:val="0"/>
      <w:marBottom w:val="0"/>
      <w:divBdr>
        <w:top w:val="none" w:sz="0" w:space="0" w:color="auto"/>
        <w:left w:val="none" w:sz="0" w:space="0" w:color="auto"/>
        <w:bottom w:val="none" w:sz="0" w:space="0" w:color="auto"/>
        <w:right w:val="none" w:sz="0" w:space="0" w:color="auto"/>
      </w:divBdr>
    </w:div>
    <w:div w:id="1621640976">
      <w:bodyDiv w:val="1"/>
      <w:marLeft w:val="0"/>
      <w:marRight w:val="0"/>
      <w:marTop w:val="0"/>
      <w:marBottom w:val="0"/>
      <w:divBdr>
        <w:top w:val="none" w:sz="0" w:space="0" w:color="auto"/>
        <w:left w:val="none" w:sz="0" w:space="0" w:color="auto"/>
        <w:bottom w:val="none" w:sz="0" w:space="0" w:color="auto"/>
        <w:right w:val="none" w:sz="0" w:space="0" w:color="auto"/>
      </w:divBdr>
    </w:div>
    <w:div w:id="1623919832">
      <w:bodyDiv w:val="1"/>
      <w:marLeft w:val="0"/>
      <w:marRight w:val="0"/>
      <w:marTop w:val="0"/>
      <w:marBottom w:val="0"/>
      <w:divBdr>
        <w:top w:val="none" w:sz="0" w:space="0" w:color="auto"/>
        <w:left w:val="none" w:sz="0" w:space="0" w:color="auto"/>
        <w:bottom w:val="none" w:sz="0" w:space="0" w:color="auto"/>
        <w:right w:val="none" w:sz="0" w:space="0" w:color="auto"/>
      </w:divBdr>
    </w:div>
    <w:div w:id="1657800089">
      <w:bodyDiv w:val="1"/>
      <w:marLeft w:val="0"/>
      <w:marRight w:val="0"/>
      <w:marTop w:val="0"/>
      <w:marBottom w:val="0"/>
      <w:divBdr>
        <w:top w:val="none" w:sz="0" w:space="0" w:color="auto"/>
        <w:left w:val="none" w:sz="0" w:space="0" w:color="auto"/>
        <w:bottom w:val="none" w:sz="0" w:space="0" w:color="auto"/>
        <w:right w:val="none" w:sz="0" w:space="0" w:color="auto"/>
      </w:divBdr>
    </w:div>
    <w:div w:id="1658613956">
      <w:bodyDiv w:val="1"/>
      <w:marLeft w:val="0"/>
      <w:marRight w:val="0"/>
      <w:marTop w:val="0"/>
      <w:marBottom w:val="0"/>
      <w:divBdr>
        <w:top w:val="none" w:sz="0" w:space="0" w:color="auto"/>
        <w:left w:val="none" w:sz="0" w:space="0" w:color="auto"/>
        <w:bottom w:val="none" w:sz="0" w:space="0" w:color="auto"/>
        <w:right w:val="none" w:sz="0" w:space="0" w:color="auto"/>
      </w:divBdr>
    </w:div>
    <w:div w:id="1662780391">
      <w:bodyDiv w:val="1"/>
      <w:marLeft w:val="0"/>
      <w:marRight w:val="0"/>
      <w:marTop w:val="0"/>
      <w:marBottom w:val="0"/>
      <w:divBdr>
        <w:top w:val="none" w:sz="0" w:space="0" w:color="auto"/>
        <w:left w:val="none" w:sz="0" w:space="0" w:color="auto"/>
        <w:bottom w:val="none" w:sz="0" w:space="0" w:color="auto"/>
        <w:right w:val="none" w:sz="0" w:space="0" w:color="auto"/>
      </w:divBdr>
    </w:div>
    <w:div w:id="1662811058">
      <w:bodyDiv w:val="1"/>
      <w:marLeft w:val="0"/>
      <w:marRight w:val="0"/>
      <w:marTop w:val="0"/>
      <w:marBottom w:val="0"/>
      <w:divBdr>
        <w:top w:val="none" w:sz="0" w:space="0" w:color="auto"/>
        <w:left w:val="none" w:sz="0" w:space="0" w:color="auto"/>
        <w:bottom w:val="none" w:sz="0" w:space="0" w:color="auto"/>
        <w:right w:val="none" w:sz="0" w:space="0" w:color="auto"/>
      </w:divBdr>
    </w:div>
    <w:div w:id="1663005348">
      <w:bodyDiv w:val="1"/>
      <w:marLeft w:val="0"/>
      <w:marRight w:val="0"/>
      <w:marTop w:val="0"/>
      <w:marBottom w:val="0"/>
      <w:divBdr>
        <w:top w:val="none" w:sz="0" w:space="0" w:color="auto"/>
        <w:left w:val="none" w:sz="0" w:space="0" w:color="auto"/>
        <w:bottom w:val="none" w:sz="0" w:space="0" w:color="auto"/>
        <w:right w:val="none" w:sz="0" w:space="0" w:color="auto"/>
      </w:divBdr>
    </w:div>
    <w:div w:id="1668092518">
      <w:bodyDiv w:val="1"/>
      <w:marLeft w:val="0"/>
      <w:marRight w:val="0"/>
      <w:marTop w:val="0"/>
      <w:marBottom w:val="0"/>
      <w:divBdr>
        <w:top w:val="none" w:sz="0" w:space="0" w:color="auto"/>
        <w:left w:val="none" w:sz="0" w:space="0" w:color="auto"/>
        <w:bottom w:val="none" w:sz="0" w:space="0" w:color="auto"/>
        <w:right w:val="none" w:sz="0" w:space="0" w:color="auto"/>
      </w:divBdr>
    </w:div>
    <w:div w:id="1698654343">
      <w:bodyDiv w:val="1"/>
      <w:marLeft w:val="0"/>
      <w:marRight w:val="0"/>
      <w:marTop w:val="0"/>
      <w:marBottom w:val="0"/>
      <w:divBdr>
        <w:top w:val="none" w:sz="0" w:space="0" w:color="auto"/>
        <w:left w:val="none" w:sz="0" w:space="0" w:color="auto"/>
        <w:bottom w:val="none" w:sz="0" w:space="0" w:color="auto"/>
        <w:right w:val="none" w:sz="0" w:space="0" w:color="auto"/>
      </w:divBdr>
    </w:div>
    <w:div w:id="1711882871">
      <w:bodyDiv w:val="1"/>
      <w:marLeft w:val="0"/>
      <w:marRight w:val="0"/>
      <w:marTop w:val="0"/>
      <w:marBottom w:val="0"/>
      <w:divBdr>
        <w:top w:val="none" w:sz="0" w:space="0" w:color="auto"/>
        <w:left w:val="none" w:sz="0" w:space="0" w:color="auto"/>
        <w:bottom w:val="none" w:sz="0" w:space="0" w:color="auto"/>
        <w:right w:val="none" w:sz="0" w:space="0" w:color="auto"/>
      </w:divBdr>
    </w:div>
    <w:div w:id="1715930912">
      <w:bodyDiv w:val="1"/>
      <w:marLeft w:val="0"/>
      <w:marRight w:val="0"/>
      <w:marTop w:val="0"/>
      <w:marBottom w:val="0"/>
      <w:divBdr>
        <w:top w:val="none" w:sz="0" w:space="0" w:color="auto"/>
        <w:left w:val="none" w:sz="0" w:space="0" w:color="auto"/>
        <w:bottom w:val="none" w:sz="0" w:space="0" w:color="auto"/>
        <w:right w:val="none" w:sz="0" w:space="0" w:color="auto"/>
      </w:divBdr>
    </w:div>
    <w:div w:id="1720591554">
      <w:bodyDiv w:val="1"/>
      <w:marLeft w:val="0"/>
      <w:marRight w:val="0"/>
      <w:marTop w:val="0"/>
      <w:marBottom w:val="0"/>
      <w:divBdr>
        <w:top w:val="none" w:sz="0" w:space="0" w:color="auto"/>
        <w:left w:val="none" w:sz="0" w:space="0" w:color="auto"/>
        <w:bottom w:val="none" w:sz="0" w:space="0" w:color="auto"/>
        <w:right w:val="none" w:sz="0" w:space="0" w:color="auto"/>
      </w:divBdr>
    </w:div>
    <w:div w:id="1722359078">
      <w:bodyDiv w:val="1"/>
      <w:marLeft w:val="0"/>
      <w:marRight w:val="0"/>
      <w:marTop w:val="0"/>
      <w:marBottom w:val="0"/>
      <w:divBdr>
        <w:top w:val="none" w:sz="0" w:space="0" w:color="auto"/>
        <w:left w:val="none" w:sz="0" w:space="0" w:color="auto"/>
        <w:bottom w:val="none" w:sz="0" w:space="0" w:color="auto"/>
        <w:right w:val="none" w:sz="0" w:space="0" w:color="auto"/>
      </w:divBdr>
    </w:div>
    <w:div w:id="1745182529">
      <w:bodyDiv w:val="1"/>
      <w:marLeft w:val="0"/>
      <w:marRight w:val="0"/>
      <w:marTop w:val="0"/>
      <w:marBottom w:val="0"/>
      <w:divBdr>
        <w:top w:val="none" w:sz="0" w:space="0" w:color="auto"/>
        <w:left w:val="none" w:sz="0" w:space="0" w:color="auto"/>
        <w:bottom w:val="none" w:sz="0" w:space="0" w:color="auto"/>
        <w:right w:val="none" w:sz="0" w:space="0" w:color="auto"/>
      </w:divBdr>
    </w:div>
    <w:div w:id="1765029959">
      <w:bodyDiv w:val="1"/>
      <w:marLeft w:val="0"/>
      <w:marRight w:val="0"/>
      <w:marTop w:val="0"/>
      <w:marBottom w:val="0"/>
      <w:divBdr>
        <w:top w:val="none" w:sz="0" w:space="0" w:color="auto"/>
        <w:left w:val="none" w:sz="0" w:space="0" w:color="auto"/>
        <w:bottom w:val="none" w:sz="0" w:space="0" w:color="auto"/>
        <w:right w:val="none" w:sz="0" w:space="0" w:color="auto"/>
      </w:divBdr>
    </w:div>
    <w:div w:id="1784768255">
      <w:bodyDiv w:val="1"/>
      <w:marLeft w:val="0"/>
      <w:marRight w:val="0"/>
      <w:marTop w:val="0"/>
      <w:marBottom w:val="0"/>
      <w:divBdr>
        <w:top w:val="none" w:sz="0" w:space="0" w:color="auto"/>
        <w:left w:val="none" w:sz="0" w:space="0" w:color="auto"/>
        <w:bottom w:val="none" w:sz="0" w:space="0" w:color="auto"/>
        <w:right w:val="none" w:sz="0" w:space="0" w:color="auto"/>
      </w:divBdr>
    </w:div>
    <w:div w:id="1785269085">
      <w:bodyDiv w:val="1"/>
      <w:marLeft w:val="0"/>
      <w:marRight w:val="0"/>
      <w:marTop w:val="0"/>
      <w:marBottom w:val="0"/>
      <w:divBdr>
        <w:top w:val="none" w:sz="0" w:space="0" w:color="auto"/>
        <w:left w:val="none" w:sz="0" w:space="0" w:color="auto"/>
        <w:bottom w:val="none" w:sz="0" w:space="0" w:color="auto"/>
        <w:right w:val="none" w:sz="0" w:space="0" w:color="auto"/>
      </w:divBdr>
    </w:div>
    <w:div w:id="1788695773">
      <w:bodyDiv w:val="1"/>
      <w:marLeft w:val="0"/>
      <w:marRight w:val="0"/>
      <w:marTop w:val="0"/>
      <w:marBottom w:val="0"/>
      <w:divBdr>
        <w:top w:val="none" w:sz="0" w:space="0" w:color="auto"/>
        <w:left w:val="none" w:sz="0" w:space="0" w:color="auto"/>
        <w:bottom w:val="none" w:sz="0" w:space="0" w:color="auto"/>
        <w:right w:val="none" w:sz="0" w:space="0" w:color="auto"/>
      </w:divBdr>
    </w:div>
    <w:div w:id="1791125096">
      <w:bodyDiv w:val="1"/>
      <w:marLeft w:val="0"/>
      <w:marRight w:val="0"/>
      <w:marTop w:val="0"/>
      <w:marBottom w:val="0"/>
      <w:divBdr>
        <w:top w:val="none" w:sz="0" w:space="0" w:color="auto"/>
        <w:left w:val="none" w:sz="0" w:space="0" w:color="auto"/>
        <w:bottom w:val="none" w:sz="0" w:space="0" w:color="auto"/>
        <w:right w:val="none" w:sz="0" w:space="0" w:color="auto"/>
      </w:divBdr>
    </w:div>
    <w:div w:id="1796219143">
      <w:bodyDiv w:val="1"/>
      <w:marLeft w:val="0"/>
      <w:marRight w:val="0"/>
      <w:marTop w:val="0"/>
      <w:marBottom w:val="0"/>
      <w:divBdr>
        <w:top w:val="none" w:sz="0" w:space="0" w:color="auto"/>
        <w:left w:val="none" w:sz="0" w:space="0" w:color="auto"/>
        <w:bottom w:val="none" w:sz="0" w:space="0" w:color="auto"/>
        <w:right w:val="none" w:sz="0" w:space="0" w:color="auto"/>
      </w:divBdr>
    </w:div>
    <w:div w:id="1803303116">
      <w:bodyDiv w:val="1"/>
      <w:marLeft w:val="0"/>
      <w:marRight w:val="0"/>
      <w:marTop w:val="0"/>
      <w:marBottom w:val="0"/>
      <w:divBdr>
        <w:top w:val="none" w:sz="0" w:space="0" w:color="auto"/>
        <w:left w:val="none" w:sz="0" w:space="0" w:color="auto"/>
        <w:bottom w:val="none" w:sz="0" w:space="0" w:color="auto"/>
        <w:right w:val="none" w:sz="0" w:space="0" w:color="auto"/>
      </w:divBdr>
      <w:divsChild>
        <w:div w:id="1679429462">
          <w:marLeft w:val="0"/>
          <w:marRight w:val="0"/>
          <w:marTop w:val="0"/>
          <w:marBottom w:val="0"/>
          <w:divBdr>
            <w:top w:val="none" w:sz="0" w:space="0" w:color="auto"/>
            <w:left w:val="none" w:sz="0" w:space="0" w:color="auto"/>
            <w:bottom w:val="none" w:sz="0" w:space="0" w:color="auto"/>
            <w:right w:val="none" w:sz="0" w:space="0" w:color="auto"/>
          </w:divBdr>
        </w:div>
        <w:div w:id="1900751648">
          <w:marLeft w:val="0"/>
          <w:marRight w:val="0"/>
          <w:marTop w:val="0"/>
          <w:marBottom w:val="0"/>
          <w:divBdr>
            <w:top w:val="none" w:sz="0" w:space="0" w:color="auto"/>
            <w:left w:val="none" w:sz="0" w:space="0" w:color="auto"/>
            <w:bottom w:val="none" w:sz="0" w:space="0" w:color="auto"/>
            <w:right w:val="none" w:sz="0" w:space="0" w:color="auto"/>
          </w:divBdr>
        </w:div>
        <w:div w:id="1902400682">
          <w:marLeft w:val="0"/>
          <w:marRight w:val="0"/>
          <w:marTop w:val="0"/>
          <w:marBottom w:val="0"/>
          <w:divBdr>
            <w:top w:val="none" w:sz="0" w:space="0" w:color="auto"/>
            <w:left w:val="none" w:sz="0" w:space="0" w:color="auto"/>
            <w:bottom w:val="none" w:sz="0" w:space="0" w:color="auto"/>
            <w:right w:val="none" w:sz="0" w:space="0" w:color="auto"/>
          </w:divBdr>
        </w:div>
        <w:div w:id="438183152">
          <w:marLeft w:val="0"/>
          <w:marRight w:val="0"/>
          <w:marTop w:val="0"/>
          <w:marBottom w:val="0"/>
          <w:divBdr>
            <w:top w:val="none" w:sz="0" w:space="0" w:color="auto"/>
            <w:left w:val="none" w:sz="0" w:space="0" w:color="auto"/>
            <w:bottom w:val="none" w:sz="0" w:space="0" w:color="auto"/>
            <w:right w:val="none" w:sz="0" w:space="0" w:color="auto"/>
          </w:divBdr>
        </w:div>
        <w:div w:id="821847083">
          <w:marLeft w:val="0"/>
          <w:marRight w:val="0"/>
          <w:marTop w:val="0"/>
          <w:marBottom w:val="0"/>
          <w:divBdr>
            <w:top w:val="none" w:sz="0" w:space="0" w:color="auto"/>
            <w:left w:val="none" w:sz="0" w:space="0" w:color="auto"/>
            <w:bottom w:val="none" w:sz="0" w:space="0" w:color="auto"/>
            <w:right w:val="none" w:sz="0" w:space="0" w:color="auto"/>
          </w:divBdr>
        </w:div>
        <w:div w:id="1737170177">
          <w:marLeft w:val="0"/>
          <w:marRight w:val="0"/>
          <w:marTop w:val="0"/>
          <w:marBottom w:val="0"/>
          <w:divBdr>
            <w:top w:val="none" w:sz="0" w:space="0" w:color="auto"/>
            <w:left w:val="none" w:sz="0" w:space="0" w:color="auto"/>
            <w:bottom w:val="none" w:sz="0" w:space="0" w:color="auto"/>
            <w:right w:val="none" w:sz="0" w:space="0" w:color="auto"/>
          </w:divBdr>
        </w:div>
        <w:div w:id="1310940738">
          <w:marLeft w:val="0"/>
          <w:marRight w:val="0"/>
          <w:marTop w:val="0"/>
          <w:marBottom w:val="0"/>
          <w:divBdr>
            <w:top w:val="none" w:sz="0" w:space="0" w:color="auto"/>
            <w:left w:val="none" w:sz="0" w:space="0" w:color="auto"/>
            <w:bottom w:val="none" w:sz="0" w:space="0" w:color="auto"/>
            <w:right w:val="none" w:sz="0" w:space="0" w:color="auto"/>
          </w:divBdr>
        </w:div>
        <w:div w:id="555317361">
          <w:marLeft w:val="0"/>
          <w:marRight w:val="0"/>
          <w:marTop w:val="0"/>
          <w:marBottom w:val="0"/>
          <w:divBdr>
            <w:top w:val="none" w:sz="0" w:space="0" w:color="auto"/>
            <w:left w:val="none" w:sz="0" w:space="0" w:color="auto"/>
            <w:bottom w:val="none" w:sz="0" w:space="0" w:color="auto"/>
            <w:right w:val="none" w:sz="0" w:space="0" w:color="auto"/>
          </w:divBdr>
        </w:div>
        <w:div w:id="871725701">
          <w:marLeft w:val="0"/>
          <w:marRight w:val="0"/>
          <w:marTop w:val="0"/>
          <w:marBottom w:val="0"/>
          <w:divBdr>
            <w:top w:val="none" w:sz="0" w:space="0" w:color="auto"/>
            <w:left w:val="none" w:sz="0" w:space="0" w:color="auto"/>
            <w:bottom w:val="none" w:sz="0" w:space="0" w:color="auto"/>
            <w:right w:val="none" w:sz="0" w:space="0" w:color="auto"/>
          </w:divBdr>
        </w:div>
        <w:div w:id="1747074073">
          <w:marLeft w:val="0"/>
          <w:marRight w:val="0"/>
          <w:marTop w:val="0"/>
          <w:marBottom w:val="0"/>
          <w:divBdr>
            <w:top w:val="none" w:sz="0" w:space="0" w:color="auto"/>
            <w:left w:val="none" w:sz="0" w:space="0" w:color="auto"/>
            <w:bottom w:val="none" w:sz="0" w:space="0" w:color="auto"/>
            <w:right w:val="none" w:sz="0" w:space="0" w:color="auto"/>
          </w:divBdr>
        </w:div>
        <w:div w:id="655495423">
          <w:marLeft w:val="0"/>
          <w:marRight w:val="0"/>
          <w:marTop w:val="0"/>
          <w:marBottom w:val="0"/>
          <w:divBdr>
            <w:top w:val="none" w:sz="0" w:space="0" w:color="auto"/>
            <w:left w:val="none" w:sz="0" w:space="0" w:color="auto"/>
            <w:bottom w:val="none" w:sz="0" w:space="0" w:color="auto"/>
            <w:right w:val="none" w:sz="0" w:space="0" w:color="auto"/>
          </w:divBdr>
        </w:div>
        <w:div w:id="501431367">
          <w:marLeft w:val="0"/>
          <w:marRight w:val="0"/>
          <w:marTop w:val="0"/>
          <w:marBottom w:val="0"/>
          <w:divBdr>
            <w:top w:val="none" w:sz="0" w:space="0" w:color="auto"/>
            <w:left w:val="none" w:sz="0" w:space="0" w:color="auto"/>
            <w:bottom w:val="none" w:sz="0" w:space="0" w:color="auto"/>
            <w:right w:val="none" w:sz="0" w:space="0" w:color="auto"/>
          </w:divBdr>
        </w:div>
        <w:div w:id="2002613007">
          <w:marLeft w:val="0"/>
          <w:marRight w:val="0"/>
          <w:marTop w:val="0"/>
          <w:marBottom w:val="0"/>
          <w:divBdr>
            <w:top w:val="none" w:sz="0" w:space="0" w:color="auto"/>
            <w:left w:val="none" w:sz="0" w:space="0" w:color="auto"/>
            <w:bottom w:val="none" w:sz="0" w:space="0" w:color="auto"/>
            <w:right w:val="none" w:sz="0" w:space="0" w:color="auto"/>
          </w:divBdr>
        </w:div>
        <w:div w:id="717702728">
          <w:marLeft w:val="0"/>
          <w:marRight w:val="0"/>
          <w:marTop w:val="0"/>
          <w:marBottom w:val="0"/>
          <w:divBdr>
            <w:top w:val="none" w:sz="0" w:space="0" w:color="auto"/>
            <w:left w:val="none" w:sz="0" w:space="0" w:color="auto"/>
            <w:bottom w:val="none" w:sz="0" w:space="0" w:color="auto"/>
            <w:right w:val="none" w:sz="0" w:space="0" w:color="auto"/>
          </w:divBdr>
        </w:div>
        <w:div w:id="1455296953">
          <w:marLeft w:val="0"/>
          <w:marRight w:val="0"/>
          <w:marTop w:val="0"/>
          <w:marBottom w:val="0"/>
          <w:divBdr>
            <w:top w:val="none" w:sz="0" w:space="0" w:color="auto"/>
            <w:left w:val="none" w:sz="0" w:space="0" w:color="auto"/>
            <w:bottom w:val="none" w:sz="0" w:space="0" w:color="auto"/>
            <w:right w:val="none" w:sz="0" w:space="0" w:color="auto"/>
          </w:divBdr>
        </w:div>
        <w:div w:id="1910185368">
          <w:marLeft w:val="0"/>
          <w:marRight w:val="0"/>
          <w:marTop w:val="0"/>
          <w:marBottom w:val="0"/>
          <w:divBdr>
            <w:top w:val="none" w:sz="0" w:space="0" w:color="auto"/>
            <w:left w:val="none" w:sz="0" w:space="0" w:color="auto"/>
            <w:bottom w:val="none" w:sz="0" w:space="0" w:color="auto"/>
            <w:right w:val="none" w:sz="0" w:space="0" w:color="auto"/>
          </w:divBdr>
        </w:div>
        <w:div w:id="1940211419">
          <w:marLeft w:val="0"/>
          <w:marRight w:val="0"/>
          <w:marTop w:val="0"/>
          <w:marBottom w:val="0"/>
          <w:divBdr>
            <w:top w:val="none" w:sz="0" w:space="0" w:color="auto"/>
            <w:left w:val="none" w:sz="0" w:space="0" w:color="auto"/>
            <w:bottom w:val="none" w:sz="0" w:space="0" w:color="auto"/>
            <w:right w:val="none" w:sz="0" w:space="0" w:color="auto"/>
          </w:divBdr>
        </w:div>
        <w:div w:id="1777826666">
          <w:marLeft w:val="0"/>
          <w:marRight w:val="0"/>
          <w:marTop w:val="0"/>
          <w:marBottom w:val="0"/>
          <w:divBdr>
            <w:top w:val="none" w:sz="0" w:space="0" w:color="auto"/>
            <w:left w:val="none" w:sz="0" w:space="0" w:color="auto"/>
            <w:bottom w:val="none" w:sz="0" w:space="0" w:color="auto"/>
            <w:right w:val="none" w:sz="0" w:space="0" w:color="auto"/>
          </w:divBdr>
        </w:div>
        <w:div w:id="890581203">
          <w:marLeft w:val="0"/>
          <w:marRight w:val="0"/>
          <w:marTop w:val="0"/>
          <w:marBottom w:val="0"/>
          <w:divBdr>
            <w:top w:val="none" w:sz="0" w:space="0" w:color="auto"/>
            <w:left w:val="none" w:sz="0" w:space="0" w:color="auto"/>
            <w:bottom w:val="none" w:sz="0" w:space="0" w:color="auto"/>
            <w:right w:val="none" w:sz="0" w:space="0" w:color="auto"/>
          </w:divBdr>
        </w:div>
        <w:div w:id="777063469">
          <w:marLeft w:val="0"/>
          <w:marRight w:val="0"/>
          <w:marTop w:val="0"/>
          <w:marBottom w:val="0"/>
          <w:divBdr>
            <w:top w:val="none" w:sz="0" w:space="0" w:color="auto"/>
            <w:left w:val="none" w:sz="0" w:space="0" w:color="auto"/>
            <w:bottom w:val="none" w:sz="0" w:space="0" w:color="auto"/>
            <w:right w:val="none" w:sz="0" w:space="0" w:color="auto"/>
          </w:divBdr>
        </w:div>
        <w:div w:id="909463357">
          <w:marLeft w:val="0"/>
          <w:marRight w:val="0"/>
          <w:marTop w:val="0"/>
          <w:marBottom w:val="0"/>
          <w:divBdr>
            <w:top w:val="none" w:sz="0" w:space="0" w:color="auto"/>
            <w:left w:val="none" w:sz="0" w:space="0" w:color="auto"/>
            <w:bottom w:val="none" w:sz="0" w:space="0" w:color="auto"/>
            <w:right w:val="none" w:sz="0" w:space="0" w:color="auto"/>
          </w:divBdr>
        </w:div>
        <w:div w:id="2106030909">
          <w:marLeft w:val="0"/>
          <w:marRight w:val="0"/>
          <w:marTop w:val="0"/>
          <w:marBottom w:val="0"/>
          <w:divBdr>
            <w:top w:val="none" w:sz="0" w:space="0" w:color="auto"/>
            <w:left w:val="none" w:sz="0" w:space="0" w:color="auto"/>
            <w:bottom w:val="none" w:sz="0" w:space="0" w:color="auto"/>
            <w:right w:val="none" w:sz="0" w:space="0" w:color="auto"/>
          </w:divBdr>
        </w:div>
        <w:div w:id="1896240303">
          <w:marLeft w:val="0"/>
          <w:marRight w:val="0"/>
          <w:marTop w:val="0"/>
          <w:marBottom w:val="0"/>
          <w:divBdr>
            <w:top w:val="none" w:sz="0" w:space="0" w:color="auto"/>
            <w:left w:val="none" w:sz="0" w:space="0" w:color="auto"/>
            <w:bottom w:val="none" w:sz="0" w:space="0" w:color="auto"/>
            <w:right w:val="none" w:sz="0" w:space="0" w:color="auto"/>
          </w:divBdr>
        </w:div>
        <w:div w:id="1310986482">
          <w:marLeft w:val="0"/>
          <w:marRight w:val="0"/>
          <w:marTop w:val="0"/>
          <w:marBottom w:val="0"/>
          <w:divBdr>
            <w:top w:val="none" w:sz="0" w:space="0" w:color="auto"/>
            <w:left w:val="none" w:sz="0" w:space="0" w:color="auto"/>
            <w:bottom w:val="none" w:sz="0" w:space="0" w:color="auto"/>
            <w:right w:val="none" w:sz="0" w:space="0" w:color="auto"/>
          </w:divBdr>
        </w:div>
        <w:div w:id="490680497">
          <w:marLeft w:val="0"/>
          <w:marRight w:val="0"/>
          <w:marTop w:val="0"/>
          <w:marBottom w:val="0"/>
          <w:divBdr>
            <w:top w:val="none" w:sz="0" w:space="0" w:color="auto"/>
            <w:left w:val="none" w:sz="0" w:space="0" w:color="auto"/>
            <w:bottom w:val="none" w:sz="0" w:space="0" w:color="auto"/>
            <w:right w:val="none" w:sz="0" w:space="0" w:color="auto"/>
          </w:divBdr>
        </w:div>
        <w:div w:id="438449304">
          <w:marLeft w:val="0"/>
          <w:marRight w:val="0"/>
          <w:marTop w:val="0"/>
          <w:marBottom w:val="0"/>
          <w:divBdr>
            <w:top w:val="none" w:sz="0" w:space="0" w:color="auto"/>
            <w:left w:val="none" w:sz="0" w:space="0" w:color="auto"/>
            <w:bottom w:val="none" w:sz="0" w:space="0" w:color="auto"/>
            <w:right w:val="none" w:sz="0" w:space="0" w:color="auto"/>
          </w:divBdr>
        </w:div>
        <w:div w:id="1431052176">
          <w:marLeft w:val="0"/>
          <w:marRight w:val="0"/>
          <w:marTop w:val="0"/>
          <w:marBottom w:val="0"/>
          <w:divBdr>
            <w:top w:val="none" w:sz="0" w:space="0" w:color="auto"/>
            <w:left w:val="none" w:sz="0" w:space="0" w:color="auto"/>
            <w:bottom w:val="none" w:sz="0" w:space="0" w:color="auto"/>
            <w:right w:val="none" w:sz="0" w:space="0" w:color="auto"/>
          </w:divBdr>
        </w:div>
        <w:div w:id="1972594677">
          <w:marLeft w:val="0"/>
          <w:marRight w:val="0"/>
          <w:marTop w:val="0"/>
          <w:marBottom w:val="0"/>
          <w:divBdr>
            <w:top w:val="none" w:sz="0" w:space="0" w:color="auto"/>
            <w:left w:val="none" w:sz="0" w:space="0" w:color="auto"/>
            <w:bottom w:val="none" w:sz="0" w:space="0" w:color="auto"/>
            <w:right w:val="none" w:sz="0" w:space="0" w:color="auto"/>
          </w:divBdr>
        </w:div>
        <w:div w:id="1515071799">
          <w:marLeft w:val="0"/>
          <w:marRight w:val="0"/>
          <w:marTop w:val="0"/>
          <w:marBottom w:val="0"/>
          <w:divBdr>
            <w:top w:val="none" w:sz="0" w:space="0" w:color="auto"/>
            <w:left w:val="none" w:sz="0" w:space="0" w:color="auto"/>
            <w:bottom w:val="none" w:sz="0" w:space="0" w:color="auto"/>
            <w:right w:val="none" w:sz="0" w:space="0" w:color="auto"/>
          </w:divBdr>
        </w:div>
        <w:div w:id="968633554">
          <w:marLeft w:val="0"/>
          <w:marRight w:val="0"/>
          <w:marTop w:val="0"/>
          <w:marBottom w:val="0"/>
          <w:divBdr>
            <w:top w:val="none" w:sz="0" w:space="0" w:color="auto"/>
            <w:left w:val="none" w:sz="0" w:space="0" w:color="auto"/>
            <w:bottom w:val="none" w:sz="0" w:space="0" w:color="auto"/>
            <w:right w:val="none" w:sz="0" w:space="0" w:color="auto"/>
          </w:divBdr>
        </w:div>
        <w:div w:id="435491473">
          <w:marLeft w:val="0"/>
          <w:marRight w:val="0"/>
          <w:marTop w:val="0"/>
          <w:marBottom w:val="0"/>
          <w:divBdr>
            <w:top w:val="none" w:sz="0" w:space="0" w:color="auto"/>
            <w:left w:val="none" w:sz="0" w:space="0" w:color="auto"/>
            <w:bottom w:val="none" w:sz="0" w:space="0" w:color="auto"/>
            <w:right w:val="none" w:sz="0" w:space="0" w:color="auto"/>
          </w:divBdr>
        </w:div>
        <w:div w:id="1219827957">
          <w:marLeft w:val="0"/>
          <w:marRight w:val="0"/>
          <w:marTop w:val="0"/>
          <w:marBottom w:val="0"/>
          <w:divBdr>
            <w:top w:val="none" w:sz="0" w:space="0" w:color="auto"/>
            <w:left w:val="none" w:sz="0" w:space="0" w:color="auto"/>
            <w:bottom w:val="none" w:sz="0" w:space="0" w:color="auto"/>
            <w:right w:val="none" w:sz="0" w:space="0" w:color="auto"/>
          </w:divBdr>
        </w:div>
        <w:div w:id="1812206012">
          <w:marLeft w:val="0"/>
          <w:marRight w:val="0"/>
          <w:marTop w:val="0"/>
          <w:marBottom w:val="0"/>
          <w:divBdr>
            <w:top w:val="none" w:sz="0" w:space="0" w:color="auto"/>
            <w:left w:val="none" w:sz="0" w:space="0" w:color="auto"/>
            <w:bottom w:val="none" w:sz="0" w:space="0" w:color="auto"/>
            <w:right w:val="none" w:sz="0" w:space="0" w:color="auto"/>
          </w:divBdr>
        </w:div>
        <w:div w:id="1644195692">
          <w:marLeft w:val="0"/>
          <w:marRight w:val="0"/>
          <w:marTop w:val="0"/>
          <w:marBottom w:val="0"/>
          <w:divBdr>
            <w:top w:val="none" w:sz="0" w:space="0" w:color="auto"/>
            <w:left w:val="none" w:sz="0" w:space="0" w:color="auto"/>
            <w:bottom w:val="none" w:sz="0" w:space="0" w:color="auto"/>
            <w:right w:val="none" w:sz="0" w:space="0" w:color="auto"/>
          </w:divBdr>
        </w:div>
        <w:div w:id="482741844">
          <w:marLeft w:val="0"/>
          <w:marRight w:val="0"/>
          <w:marTop w:val="0"/>
          <w:marBottom w:val="0"/>
          <w:divBdr>
            <w:top w:val="none" w:sz="0" w:space="0" w:color="auto"/>
            <w:left w:val="none" w:sz="0" w:space="0" w:color="auto"/>
            <w:bottom w:val="none" w:sz="0" w:space="0" w:color="auto"/>
            <w:right w:val="none" w:sz="0" w:space="0" w:color="auto"/>
          </w:divBdr>
        </w:div>
        <w:div w:id="710418330">
          <w:marLeft w:val="0"/>
          <w:marRight w:val="0"/>
          <w:marTop w:val="0"/>
          <w:marBottom w:val="0"/>
          <w:divBdr>
            <w:top w:val="none" w:sz="0" w:space="0" w:color="auto"/>
            <w:left w:val="none" w:sz="0" w:space="0" w:color="auto"/>
            <w:bottom w:val="none" w:sz="0" w:space="0" w:color="auto"/>
            <w:right w:val="none" w:sz="0" w:space="0" w:color="auto"/>
          </w:divBdr>
        </w:div>
        <w:div w:id="1798450265">
          <w:marLeft w:val="0"/>
          <w:marRight w:val="0"/>
          <w:marTop w:val="0"/>
          <w:marBottom w:val="0"/>
          <w:divBdr>
            <w:top w:val="none" w:sz="0" w:space="0" w:color="auto"/>
            <w:left w:val="none" w:sz="0" w:space="0" w:color="auto"/>
            <w:bottom w:val="none" w:sz="0" w:space="0" w:color="auto"/>
            <w:right w:val="none" w:sz="0" w:space="0" w:color="auto"/>
          </w:divBdr>
        </w:div>
        <w:div w:id="1738671614">
          <w:marLeft w:val="0"/>
          <w:marRight w:val="0"/>
          <w:marTop w:val="0"/>
          <w:marBottom w:val="0"/>
          <w:divBdr>
            <w:top w:val="none" w:sz="0" w:space="0" w:color="auto"/>
            <w:left w:val="none" w:sz="0" w:space="0" w:color="auto"/>
            <w:bottom w:val="none" w:sz="0" w:space="0" w:color="auto"/>
            <w:right w:val="none" w:sz="0" w:space="0" w:color="auto"/>
          </w:divBdr>
        </w:div>
        <w:div w:id="2059696088">
          <w:marLeft w:val="0"/>
          <w:marRight w:val="0"/>
          <w:marTop w:val="0"/>
          <w:marBottom w:val="0"/>
          <w:divBdr>
            <w:top w:val="none" w:sz="0" w:space="0" w:color="auto"/>
            <w:left w:val="none" w:sz="0" w:space="0" w:color="auto"/>
            <w:bottom w:val="none" w:sz="0" w:space="0" w:color="auto"/>
            <w:right w:val="none" w:sz="0" w:space="0" w:color="auto"/>
          </w:divBdr>
        </w:div>
        <w:div w:id="1089471495">
          <w:marLeft w:val="0"/>
          <w:marRight w:val="0"/>
          <w:marTop w:val="0"/>
          <w:marBottom w:val="0"/>
          <w:divBdr>
            <w:top w:val="none" w:sz="0" w:space="0" w:color="auto"/>
            <w:left w:val="none" w:sz="0" w:space="0" w:color="auto"/>
            <w:bottom w:val="none" w:sz="0" w:space="0" w:color="auto"/>
            <w:right w:val="none" w:sz="0" w:space="0" w:color="auto"/>
          </w:divBdr>
        </w:div>
        <w:div w:id="420420908">
          <w:marLeft w:val="0"/>
          <w:marRight w:val="0"/>
          <w:marTop w:val="0"/>
          <w:marBottom w:val="0"/>
          <w:divBdr>
            <w:top w:val="none" w:sz="0" w:space="0" w:color="auto"/>
            <w:left w:val="none" w:sz="0" w:space="0" w:color="auto"/>
            <w:bottom w:val="none" w:sz="0" w:space="0" w:color="auto"/>
            <w:right w:val="none" w:sz="0" w:space="0" w:color="auto"/>
          </w:divBdr>
        </w:div>
        <w:div w:id="591477610">
          <w:marLeft w:val="0"/>
          <w:marRight w:val="0"/>
          <w:marTop w:val="0"/>
          <w:marBottom w:val="0"/>
          <w:divBdr>
            <w:top w:val="none" w:sz="0" w:space="0" w:color="auto"/>
            <w:left w:val="none" w:sz="0" w:space="0" w:color="auto"/>
            <w:bottom w:val="none" w:sz="0" w:space="0" w:color="auto"/>
            <w:right w:val="none" w:sz="0" w:space="0" w:color="auto"/>
          </w:divBdr>
        </w:div>
        <w:div w:id="1649941421">
          <w:marLeft w:val="0"/>
          <w:marRight w:val="0"/>
          <w:marTop w:val="0"/>
          <w:marBottom w:val="0"/>
          <w:divBdr>
            <w:top w:val="none" w:sz="0" w:space="0" w:color="auto"/>
            <w:left w:val="none" w:sz="0" w:space="0" w:color="auto"/>
            <w:bottom w:val="none" w:sz="0" w:space="0" w:color="auto"/>
            <w:right w:val="none" w:sz="0" w:space="0" w:color="auto"/>
          </w:divBdr>
        </w:div>
        <w:div w:id="1301229149">
          <w:marLeft w:val="0"/>
          <w:marRight w:val="0"/>
          <w:marTop w:val="0"/>
          <w:marBottom w:val="0"/>
          <w:divBdr>
            <w:top w:val="none" w:sz="0" w:space="0" w:color="auto"/>
            <w:left w:val="none" w:sz="0" w:space="0" w:color="auto"/>
            <w:bottom w:val="none" w:sz="0" w:space="0" w:color="auto"/>
            <w:right w:val="none" w:sz="0" w:space="0" w:color="auto"/>
          </w:divBdr>
        </w:div>
        <w:div w:id="874193664">
          <w:marLeft w:val="0"/>
          <w:marRight w:val="0"/>
          <w:marTop w:val="0"/>
          <w:marBottom w:val="0"/>
          <w:divBdr>
            <w:top w:val="none" w:sz="0" w:space="0" w:color="auto"/>
            <w:left w:val="single" w:sz="24" w:space="0" w:color="CED3F1"/>
            <w:bottom w:val="none" w:sz="0" w:space="0" w:color="auto"/>
            <w:right w:val="none" w:sz="0" w:space="0" w:color="auto"/>
          </w:divBdr>
          <w:divsChild>
            <w:div w:id="1310862178">
              <w:marLeft w:val="0"/>
              <w:marRight w:val="0"/>
              <w:marTop w:val="0"/>
              <w:marBottom w:val="0"/>
              <w:divBdr>
                <w:top w:val="none" w:sz="0" w:space="0" w:color="auto"/>
                <w:left w:val="none" w:sz="0" w:space="0" w:color="auto"/>
                <w:bottom w:val="none" w:sz="0" w:space="0" w:color="auto"/>
                <w:right w:val="none" w:sz="0" w:space="0" w:color="auto"/>
              </w:divBdr>
            </w:div>
            <w:div w:id="1399936187">
              <w:marLeft w:val="0"/>
              <w:marRight w:val="0"/>
              <w:marTop w:val="0"/>
              <w:marBottom w:val="0"/>
              <w:divBdr>
                <w:top w:val="none" w:sz="0" w:space="0" w:color="auto"/>
                <w:left w:val="none" w:sz="0" w:space="0" w:color="auto"/>
                <w:bottom w:val="none" w:sz="0" w:space="0" w:color="auto"/>
                <w:right w:val="none" w:sz="0" w:space="0" w:color="auto"/>
              </w:divBdr>
            </w:div>
          </w:divsChild>
        </w:div>
        <w:div w:id="941424761">
          <w:marLeft w:val="0"/>
          <w:marRight w:val="0"/>
          <w:marTop w:val="0"/>
          <w:marBottom w:val="0"/>
          <w:divBdr>
            <w:top w:val="none" w:sz="0" w:space="0" w:color="auto"/>
            <w:left w:val="none" w:sz="0" w:space="0" w:color="auto"/>
            <w:bottom w:val="none" w:sz="0" w:space="0" w:color="auto"/>
            <w:right w:val="none" w:sz="0" w:space="0" w:color="auto"/>
          </w:divBdr>
        </w:div>
        <w:div w:id="841625835">
          <w:marLeft w:val="0"/>
          <w:marRight w:val="0"/>
          <w:marTop w:val="0"/>
          <w:marBottom w:val="0"/>
          <w:divBdr>
            <w:top w:val="none" w:sz="0" w:space="0" w:color="auto"/>
            <w:left w:val="none" w:sz="0" w:space="0" w:color="auto"/>
            <w:bottom w:val="none" w:sz="0" w:space="0" w:color="auto"/>
            <w:right w:val="none" w:sz="0" w:space="0" w:color="auto"/>
          </w:divBdr>
        </w:div>
        <w:div w:id="1200430353">
          <w:marLeft w:val="0"/>
          <w:marRight w:val="0"/>
          <w:marTop w:val="0"/>
          <w:marBottom w:val="0"/>
          <w:divBdr>
            <w:top w:val="none" w:sz="0" w:space="0" w:color="auto"/>
            <w:left w:val="none" w:sz="0" w:space="0" w:color="auto"/>
            <w:bottom w:val="none" w:sz="0" w:space="0" w:color="auto"/>
            <w:right w:val="none" w:sz="0" w:space="0" w:color="auto"/>
          </w:divBdr>
        </w:div>
        <w:div w:id="865751215">
          <w:marLeft w:val="0"/>
          <w:marRight w:val="0"/>
          <w:marTop w:val="0"/>
          <w:marBottom w:val="0"/>
          <w:divBdr>
            <w:top w:val="none" w:sz="0" w:space="0" w:color="auto"/>
            <w:left w:val="none" w:sz="0" w:space="0" w:color="auto"/>
            <w:bottom w:val="none" w:sz="0" w:space="0" w:color="auto"/>
            <w:right w:val="none" w:sz="0" w:space="0" w:color="auto"/>
          </w:divBdr>
        </w:div>
        <w:div w:id="2027437996">
          <w:marLeft w:val="0"/>
          <w:marRight w:val="0"/>
          <w:marTop w:val="0"/>
          <w:marBottom w:val="0"/>
          <w:divBdr>
            <w:top w:val="none" w:sz="0" w:space="0" w:color="auto"/>
            <w:left w:val="none" w:sz="0" w:space="0" w:color="auto"/>
            <w:bottom w:val="none" w:sz="0" w:space="0" w:color="auto"/>
            <w:right w:val="none" w:sz="0" w:space="0" w:color="auto"/>
          </w:divBdr>
        </w:div>
        <w:div w:id="1091664213">
          <w:marLeft w:val="0"/>
          <w:marRight w:val="0"/>
          <w:marTop w:val="0"/>
          <w:marBottom w:val="0"/>
          <w:divBdr>
            <w:top w:val="none" w:sz="0" w:space="0" w:color="auto"/>
            <w:left w:val="none" w:sz="0" w:space="0" w:color="auto"/>
            <w:bottom w:val="none" w:sz="0" w:space="0" w:color="auto"/>
            <w:right w:val="none" w:sz="0" w:space="0" w:color="auto"/>
          </w:divBdr>
        </w:div>
        <w:div w:id="1713723602">
          <w:marLeft w:val="0"/>
          <w:marRight w:val="0"/>
          <w:marTop w:val="0"/>
          <w:marBottom w:val="0"/>
          <w:divBdr>
            <w:top w:val="none" w:sz="0" w:space="0" w:color="auto"/>
            <w:left w:val="none" w:sz="0" w:space="0" w:color="auto"/>
            <w:bottom w:val="none" w:sz="0" w:space="0" w:color="auto"/>
            <w:right w:val="none" w:sz="0" w:space="0" w:color="auto"/>
          </w:divBdr>
        </w:div>
        <w:div w:id="305399027">
          <w:marLeft w:val="0"/>
          <w:marRight w:val="0"/>
          <w:marTop w:val="0"/>
          <w:marBottom w:val="0"/>
          <w:divBdr>
            <w:top w:val="none" w:sz="0" w:space="0" w:color="auto"/>
            <w:left w:val="none" w:sz="0" w:space="0" w:color="auto"/>
            <w:bottom w:val="none" w:sz="0" w:space="0" w:color="auto"/>
            <w:right w:val="none" w:sz="0" w:space="0" w:color="auto"/>
          </w:divBdr>
        </w:div>
        <w:div w:id="1854610684">
          <w:marLeft w:val="0"/>
          <w:marRight w:val="0"/>
          <w:marTop w:val="0"/>
          <w:marBottom w:val="0"/>
          <w:divBdr>
            <w:top w:val="none" w:sz="0" w:space="0" w:color="auto"/>
            <w:left w:val="none" w:sz="0" w:space="0" w:color="auto"/>
            <w:bottom w:val="none" w:sz="0" w:space="0" w:color="auto"/>
            <w:right w:val="none" w:sz="0" w:space="0" w:color="auto"/>
          </w:divBdr>
        </w:div>
        <w:div w:id="156387905">
          <w:marLeft w:val="0"/>
          <w:marRight w:val="0"/>
          <w:marTop w:val="0"/>
          <w:marBottom w:val="0"/>
          <w:divBdr>
            <w:top w:val="none" w:sz="0" w:space="0" w:color="auto"/>
            <w:left w:val="none" w:sz="0" w:space="0" w:color="auto"/>
            <w:bottom w:val="none" w:sz="0" w:space="0" w:color="auto"/>
            <w:right w:val="none" w:sz="0" w:space="0" w:color="auto"/>
          </w:divBdr>
        </w:div>
        <w:div w:id="1115904935">
          <w:marLeft w:val="0"/>
          <w:marRight w:val="0"/>
          <w:marTop w:val="0"/>
          <w:marBottom w:val="0"/>
          <w:divBdr>
            <w:top w:val="none" w:sz="0" w:space="0" w:color="auto"/>
            <w:left w:val="single" w:sz="24" w:space="0" w:color="CED3F1"/>
            <w:bottom w:val="none" w:sz="0" w:space="0" w:color="auto"/>
            <w:right w:val="none" w:sz="0" w:space="0" w:color="auto"/>
          </w:divBdr>
          <w:divsChild>
            <w:div w:id="1341349268">
              <w:marLeft w:val="0"/>
              <w:marRight w:val="0"/>
              <w:marTop w:val="0"/>
              <w:marBottom w:val="0"/>
              <w:divBdr>
                <w:top w:val="none" w:sz="0" w:space="0" w:color="auto"/>
                <w:left w:val="none" w:sz="0" w:space="0" w:color="auto"/>
                <w:bottom w:val="none" w:sz="0" w:space="0" w:color="auto"/>
                <w:right w:val="none" w:sz="0" w:space="0" w:color="auto"/>
              </w:divBdr>
            </w:div>
            <w:div w:id="130634346">
              <w:marLeft w:val="0"/>
              <w:marRight w:val="0"/>
              <w:marTop w:val="0"/>
              <w:marBottom w:val="0"/>
              <w:divBdr>
                <w:top w:val="none" w:sz="0" w:space="0" w:color="auto"/>
                <w:left w:val="none" w:sz="0" w:space="0" w:color="auto"/>
                <w:bottom w:val="none" w:sz="0" w:space="0" w:color="auto"/>
                <w:right w:val="none" w:sz="0" w:space="0" w:color="auto"/>
              </w:divBdr>
            </w:div>
          </w:divsChild>
        </w:div>
        <w:div w:id="935484648">
          <w:marLeft w:val="0"/>
          <w:marRight w:val="0"/>
          <w:marTop w:val="0"/>
          <w:marBottom w:val="0"/>
          <w:divBdr>
            <w:top w:val="none" w:sz="0" w:space="0" w:color="auto"/>
            <w:left w:val="none" w:sz="0" w:space="0" w:color="auto"/>
            <w:bottom w:val="none" w:sz="0" w:space="0" w:color="auto"/>
            <w:right w:val="none" w:sz="0" w:space="0" w:color="auto"/>
          </w:divBdr>
        </w:div>
        <w:div w:id="1272012688">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
        <w:div w:id="2011523740">
          <w:marLeft w:val="0"/>
          <w:marRight w:val="0"/>
          <w:marTop w:val="0"/>
          <w:marBottom w:val="0"/>
          <w:divBdr>
            <w:top w:val="none" w:sz="0" w:space="0" w:color="auto"/>
            <w:left w:val="none" w:sz="0" w:space="0" w:color="auto"/>
            <w:bottom w:val="none" w:sz="0" w:space="0" w:color="auto"/>
            <w:right w:val="none" w:sz="0" w:space="0" w:color="auto"/>
          </w:divBdr>
        </w:div>
        <w:div w:id="2029747641">
          <w:marLeft w:val="0"/>
          <w:marRight w:val="0"/>
          <w:marTop w:val="0"/>
          <w:marBottom w:val="0"/>
          <w:divBdr>
            <w:top w:val="none" w:sz="0" w:space="0" w:color="auto"/>
            <w:left w:val="none" w:sz="0" w:space="0" w:color="auto"/>
            <w:bottom w:val="none" w:sz="0" w:space="0" w:color="auto"/>
            <w:right w:val="none" w:sz="0" w:space="0" w:color="auto"/>
          </w:divBdr>
        </w:div>
        <w:div w:id="1622688935">
          <w:marLeft w:val="0"/>
          <w:marRight w:val="0"/>
          <w:marTop w:val="0"/>
          <w:marBottom w:val="0"/>
          <w:divBdr>
            <w:top w:val="none" w:sz="0" w:space="0" w:color="auto"/>
            <w:left w:val="none" w:sz="0" w:space="0" w:color="auto"/>
            <w:bottom w:val="none" w:sz="0" w:space="0" w:color="auto"/>
            <w:right w:val="none" w:sz="0" w:space="0" w:color="auto"/>
          </w:divBdr>
        </w:div>
        <w:div w:id="1479304339">
          <w:marLeft w:val="0"/>
          <w:marRight w:val="0"/>
          <w:marTop w:val="0"/>
          <w:marBottom w:val="0"/>
          <w:divBdr>
            <w:top w:val="none" w:sz="0" w:space="0" w:color="auto"/>
            <w:left w:val="none" w:sz="0" w:space="0" w:color="auto"/>
            <w:bottom w:val="none" w:sz="0" w:space="0" w:color="auto"/>
            <w:right w:val="none" w:sz="0" w:space="0" w:color="auto"/>
          </w:divBdr>
        </w:div>
        <w:div w:id="305815010">
          <w:marLeft w:val="0"/>
          <w:marRight w:val="0"/>
          <w:marTop w:val="0"/>
          <w:marBottom w:val="0"/>
          <w:divBdr>
            <w:top w:val="none" w:sz="0" w:space="0" w:color="auto"/>
            <w:left w:val="none" w:sz="0" w:space="0" w:color="auto"/>
            <w:bottom w:val="none" w:sz="0" w:space="0" w:color="auto"/>
            <w:right w:val="none" w:sz="0" w:space="0" w:color="auto"/>
          </w:divBdr>
        </w:div>
        <w:div w:id="988825133">
          <w:marLeft w:val="0"/>
          <w:marRight w:val="0"/>
          <w:marTop w:val="0"/>
          <w:marBottom w:val="0"/>
          <w:divBdr>
            <w:top w:val="none" w:sz="0" w:space="0" w:color="auto"/>
            <w:left w:val="none" w:sz="0" w:space="0" w:color="auto"/>
            <w:bottom w:val="none" w:sz="0" w:space="0" w:color="auto"/>
            <w:right w:val="none" w:sz="0" w:space="0" w:color="auto"/>
          </w:divBdr>
        </w:div>
        <w:div w:id="1277833314">
          <w:marLeft w:val="0"/>
          <w:marRight w:val="0"/>
          <w:marTop w:val="0"/>
          <w:marBottom w:val="0"/>
          <w:divBdr>
            <w:top w:val="none" w:sz="0" w:space="0" w:color="auto"/>
            <w:left w:val="none" w:sz="0" w:space="0" w:color="auto"/>
            <w:bottom w:val="none" w:sz="0" w:space="0" w:color="auto"/>
            <w:right w:val="none" w:sz="0" w:space="0" w:color="auto"/>
          </w:divBdr>
        </w:div>
        <w:div w:id="791365273">
          <w:marLeft w:val="0"/>
          <w:marRight w:val="0"/>
          <w:marTop w:val="0"/>
          <w:marBottom w:val="0"/>
          <w:divBdr>
            <w:top w:val="none" w:sz="0" w:space="0" w:color="auto"/>
            <w:left w:val="none" w:sz="0" w:space="0" w:color="auto"/>
            <w:bottom w:val="none" w:sz="0" w:space="0" w:color="auto"/>
            <w:right w:val="none" w:sz="0" w:space="0" w:color="auto"/>
          </w:divBdr>
        </w:div>
        <w:div w:id="1934194632">
          <w:marLeft w:val="0"/>
          <w:marRight w:val="0"/>
          <w:marTop w:val="0"/>
          <w:marBottom w:val="0"/>
          <w:divBdr>
            <w:top w:val="none" w:sz="0" w:space="0" w:color="auto"/>
            <w:left w:val="none" w:sz="0" w:space="0" w:color="auto"/>
            <w:bottom w:val="none" w:sz="0" w:space="0" w:color="auto"/>
            <w:right w:val="none" w:sz="0" w:space="0" w:color="auto"/>
          </w:divBdr>
        </w:div>
        <w:div w:id="1636836185">
          <w:marLeft w:val="0"/>
          <w:marRight w:val="0"/>
          <w:marTop w:val="0"/>
          <w:marBottom w:val="0"/>
          <w:divBdr>
            <w:top w:val="none" w:sz="0" w:space="0" w:color="auto"/>
            <w:left w:val="none" w:sz="0" w:space="0" w:color="auto"/>
            <w:bottom w:val="none" w:sz="0" w:space="0" w:color="auto"/>
            <w:right w:val="none" w:sz="0" w:space="0" w:color="auto"/>
          </w:divBdr>
        </w:div>
        <w:div w:id="523054181">
          <w:marLeft w:val="0"/>
          <w:marRight w:val="0"/>
          <w:marTop w:val="0"/>
          <w:marBottom w:val="0"/>
          <w:divBdr>
            <w:top w:val="none" w:sz="0" w:space="0" w:color="auto"/>
            <w:left w:val="none" w:sz="0" w:space="0" w:color="auto"/>
            <w:bottom w:val="none" w:sz="0" w:space="0" w:color="auto"/>
            <w:right w:val="none" w:sz="0" w:space="0" w:color="auto"/>
          </w:divBdr>
        </w:div>
        <w:div w:id="1090463783">
          <w:marLeft w:val="0"/>
          <w:marRight w:val="0"/>
          <w:marTop w:val="0"/>
          <w:marBottom w:val="0"/>
          <w:divBdr>
            <w:top w:val="none" w:sz="0" w:space="0" w:color="auto"/>
            <w:left w:val="none" w:sz="0" w:space="0" w:color="auto"/>
            <w:bottom w:val="none" w:sz="0" w:space="0" w:color="auto"/>
            <w:right w:val="none" w:sz="0" w:space="0" w:color="auto"/>
          </w:divBdr>
        </w:div>
        <w:div w:id="115299887">
          <w:marLeft w:val="0"/>
          <w:marRight w:val="0"/>
          <w:marTop w:val="0"/>
          <w:marBottom w:val="0"/>
          <w:divBdr>
            <w:top w:val="none" w:sz="0" w:space="0" w:color="auto"/>
            <w:left w:val="none" w:sz="0" w:space="0" w:color="auto"/>
            <w:bottom w:val="none" w:sz="0" w:space="0" w:color="auto"/>
            <w:right w:val="none" w:sz="0" w:space="0" w:color="auto"/>
          </w:divBdr>
        </w:div>
        <w:div w:id="1717511806">
          <w:marLeft w:val="0"/>
          <w:marRight w:val="0"/>
          <w:marTop w:val="0"/>
          <w:marBottom w:val="0"/>
          <w:divBdr>
            <w:top w:val="none" w:sz="0" w:space="0" w:color="auto"/>
            <w:left w:val="none" w:sz="0" w:space="0" w:color="auto"/>
            <w:bottom w:val="none" w:sz="0" w:space="0" w:color="auto"/>
            <w:right w:val="none" w:sz="0" w:space="0" w:color="auto"/>
          </w:divBdr>
        </w:div>
        <w:div w:id="1010334805">
          <w:marLeft w:val="0"/>
          <w:marRight w:val="0"/>
          <w:marTop w:val="0"/>
          <w:marBottom w:val="0"/>
          <w:divBdr>
            <w:top w:val="none" w:sz="0" w:space="0" w:color="auto"/>
            <w:left w:val="none" w:sz="0" w:space="0" w:color="auto"/>
            <w:bottom w:val="none" w:sz="0" w:space="0" w:color="auto"/>
            <w:right w:val="none" w:sz="0" w:space="0" w:color="auto"/>
          </w:divBdr>
        </w:div>
        <w:div w:id="1697465695">
          <w:marLeft w:val="0"/>
          <w:marRight w:val="0"/>
          <w:marTop w:val="0"/>
          <w:marBottom w:val="0"/>
          <w:divBdr>
            <w:top w:val="none" w:sz="0" w:space="0" w:color="auto"/>
            <w:left w:val="none" w:sz="0" w:space="0" w:color="auto"/>
            <w:bottom w:val="none" w:sz="0" w:space="0" w:color="auto"/>
            <w:right w:val="none" w:sz="0" w:space="0" w:color="auto"/>
          </w:divBdr>
        </w:div>
        <w:div w:id="1910000960">
          <w:marLeft w:val="0"/>
          <w:marRight w:val="0"/>
          <w:marTop w:val="0"/>
          <w:marBottom w:val="0"/>
          <w:divBdr>
            <w:top w:val="none" w:sz="0" w:space="0" w:color="auto"/>
            <w:left w:val="none" w:sz="0" w:space="0" w:color="auto"/>
            <w:bottom w:val="none" w:sz="0" w:space="0" w:color="auto"/>
            <w:right w:val="none" w:sz="0" w:space="0" w:color="auto"/>
          </w:divBdr>
        </w:div>
        <w:div w:id="784883989">
          <w:marLeft w:val="0"/>
          <w:marRight w:val="0"/>
          <w:marTop w:val="0"/>
          <w:marBottom w:val="0"/>
          <w:divBdr>
            <w:top w:val="none" w:sz="0" w:space="0" w:color="auto"/>
            <w:left w:val="none" w:sz="0" w:space="0" w:color="auto"/>
            <w:bottom w:val="none" w:sz="0" w:space="0" w:color="auto"/>
            <w:right w:val="none" w:sz="0" w:space="0" w:color="auto"/>
          </w:divBdr>
        </w:div>
        <w:div w:id="2075927839">
          <w:marLeft w:val="0"/>
          <w:marRight w:val="0"/>
          <w:marTop w:val="0"/>
          <w:marBottom w:val="0"/>
          <w:divBdr>
            <w:top w:val="none" w:sz="0" w:space="0" w:color="auto"/>
            <w:left w:val="none" w:sz="0" w:space="0" w:color="auto"/>
            <w:bottom w:val="none" w:sz="0" w:space="0" w:color="auto"/>
            <w:right w:val="none" w:sz="0" w:space="0" w:color="auto"/>
          </w:divBdr>
        </w:div>
        <w:div w:id="862134614">
          <w:marLeft w:val="60"/>
          <w:marRight w:val="60"/>
          <w:marTop w:val="105"/>
          <w:marBottom w:val="105"/>
          <w:divBdr>
            <w:top w:val="none" w:sz="0" w:space="0" w:color="auto"/>
            <w:left w:val="none" w:sz="0" w:space="0" w:color="auto"/>
            <w:bottom w:val="none" w:sz="0" w:space="0" w:color="auto"/>
            <w:right w:val="none" w:sz="0" w:space="0" w:color="auto"/>
          </w:divBdr>
        </w:div>
        <w:div w:id="1907764013">
          <w:marLeft w:val="60"/>
          <w:marRight w:val="60"/>
          <w:marTop w:val="105"/>
          <w:marBottom w:val="105"/>
          <w:divBdr>
            <w:top w:val="none" w:sz="0" w:space="0" w:color="auto"/>
            <w:left w:val="none" w:sz="0" w:space="0" w:color="auto"/>
            <w:bottom w:val="none" w:sz="0" w:space="0" w:color="auto"/>
            <w:right w:val="none" w:sz="0" w:space="0" w:color="auto"/>
          </w:divBdr>
        </w:div>
        <w:div w:id="2009946154">
          <w:marLeft w:val="60"/>
          <w:marRight w:val="60"/>
          <w:marTop w:val="105"/>
          <w:marBottom w:val="105"/>
          <w:divBdr>
            <w:top w:val="none" w:sz="0" w:space="0" w:color="auto"/>
            <w:left w:val="none" w:sz="0" w:space="0" w:color="auto"/>
            <w:bottom w:val="none" w:sz="0" w:space="0" w:color="auto"/>
            <w:right w:val="none" w:sz="0" w:space="0" w:color="auto"/>
          </w:divBdr>
        </w:div>
        <w:div w:id="1824809313">
          <w:marLeft w:val="60"/>
          <w:marRight w:val="60"/>
          <w:marTop w:val="105"/>
          <w:marBottom w:val="105"/>
          <w:divBdr>
            <w:top w:val="none" w:sz="0" w:space="0" w:color="auto"/>
            <w:left w:val="none" w:sz="0" w:space="0" w:color="auto"/>
            <w:bottom w:val="none" w:sz="0" w:space="0" w:color="auto"/>
            <w:right w:val="none" w:sz="0" w:space="0" w:color="auto"/>
          </w:divBdr>
        </w:div>
        <w:div w:id="1802069980">
          <w:marLeft w:val="60"/>
          <w:marRight w:val="60"/>
          <w:marTop w:val="105"/>
          <w:marBottom w:val="105"/>
          <w:divBdr>
            <w:top w:val="none" w:sz="0" w:space="0" w:color="auto"/>
            <w:left w:val="none" w:sz="0" w:space="0" w:color="auto"/>
            <w:bottom w:val="none" w:sz="0" w:space="0" w:color="auto"/>
            <w:right w:val="none" w:sz="0" w:space="0" w:color="auto"/>
          </w:divBdr>
        </w:div>
        <w:div w:id="174881440">
          <w:marLeft w:val="60"/>
          <w:marRight w:val="60"/>
          <w:marTop w:val="105"/>
          <w:marBottom w:val="105"/>
          <w:divBdr>
            <w:top w:val="none" w:sz="0" w:space="0" w:color="auto"/>
            <w:left w:val="none" w:sz="0" w:space="0" w:color="auto"/>
            <w:bottom w:val="none" w:sz="0" w:space="0" w:color="auto"/>
            <w:right w:val="none" w:sz="0" w:space="0" w:color="auto"/>
          </w:divBdr>
        </w:div>
        <w:div w:id="47265023">
          <w:marLeft w:val="60"/>
          <w:marRight w:val="60"/>
          <w:marTop w:val="105"/>
          <w:marBottom w:val="105"/>
          <w:divBdr>
            <w:top w:val="none" w:sz="0" w:space="0" w:color="auto"/>
            <w:left w:val="none" w:sz="0" w:space="0" w:color="auto"/>
            <w:bottom w:val="none" w:sz="0" w:space="0" w:color="auto"/>
            <w:right w:val="none" w:sz="0" w:space="0" w:color="auto"/>
          </w:divBdr>
        </w:div>
        <w:div w:id="958336194">
          <w:marLeft w:val="60"/>
          <w:marRight w:val="60"/>
          <w:marTop w:val="105"/>
          <w:marBottom w:val="105"/>
          <w:divBdr>
            <w:top w:val="none" w:sz="0" w:space="0" w:color="auto"/>
            <w:left w:val="none" w:sz="0" w:space="0" w:color="auto"/>
            <w:bottom w:val="none" w:sz="0" w:space="0" w:color="auto"/>
            <w:right w:val="none" w:sz="0" w:space="0" w:color="auto"/>
          </w:divBdr>
        </w:div>
        <w:div w:id="78139528">
          <w:marLeft w:val="60"/>
          <w:marRight w:val="60"/>
          <w:marTop w:val="105"/>
          <w:marBottom w:val="105"/>
          <w:divBdr>
            <w:top w:val="none" w:sz="0" w:space="0" w:color="auto"/>
            <w:left w:val="none" w:sz="0" w:space="0" w:color="auto"/>
            <w:bottom w:val="none" w:sz="0" w:space="0" w:color="auto"/>
            <w:right w:val="none" w:sz="0" w:space="0" w:color="auto"/>
          </w:divBdr>
        </w:div>
        <w:div w:id="375662298">
          <w:marLeft w:val="60"/>
          <w:marRight w:val="60"/>
          <w:marTop w:val="105"/>
          <w:marBottom w:val="105"/>
          <w:divBdr>
            <w:top w:val="none" w:sz="0" w:space="0" w:color="auto"/>
            <w:left w:val="none" w:sz="0" w:space="0" w:color="auto"/>
            <w:bottom w:val="none" w:sz="0" w:space="0" w:color="auto"/>
            <w:right w:val="none" w:sz="0" w:space="0" w:color="auto"/>
          </w:divBdr>
        </w:div>
        <w:div w:id="95562877">
          <w:marLeft w:val="60"/>
          <w:marRight w:val="60"/>
          <w:marTop w:val="105"/>
          <w:marBottom w:val="105"/>
          <w:divBdr>
            <w:top w:val="none" w:sz="0" w:space="0" w:color="auto"/>
            <w:left w:val="none" w:sz="0" w:space="0" w:color="auto"/>
            <w:bottom w:val="none" w:sz="0" w:space="0" w:color="auto"/>
            <w:right w:val="none" w:sz="0" w:space="0" w:color="auto"/>
          </w:divBdr>
        </w:div>
        <w:div w:id="1258445307">
          <w:marLeft w:val="60"/>
          <w:marRight w:val="60"/>
          <w:marTop w:val="105"/>
          <w:marBottom w:val="105"/>
          <w:divBdr>
            <w:top w:val="none" w:sz="0" w:space="0" w:color="auto"/>
            <w:left w:val="none" w:sz="0" w:space="0" w:color="auto"/>
            <w:bottom w:val="none" w:sz="0" w:space="0" w:color="auto"/>
            <w:right w:val="none" w:sz="0" w:space="0" w:color="auto"/>
          </w:divBdr>
        </w:div>
        <w:div w:id="227345341">
          <w:marLeft w:val="60"/>
          <w:marRight w:val="60"/>
          <w:marTop w:val="105"/>
          <w:marBottom w:val="105"/>
          <w:divBdr>
            <w:top w:val="none" w:sz="0" w:space="0" w:color="auto"/>
            <w:left w:val="none" w:sz="0" w:space="0" w:color="auto"/>
            <w:bottom w:val="none" w:sz="0" w:space="0" w:color="auto"/>
            <w:right w:val="none" w:sz="0" w:space="0" w:color="auto"/>
          </w:divBdr>
        </w:div>
        <w:div w:id="1844542918">
          <w:marLeft w:val="60"/>
          <w:marRight w:val="60"/>
          <w:marTop w:val="105"/>
          <w:marBottom w:val="105"/>
          <w:divBdr>
            <w:top w:val="none" w:sz="0" w:space="0" w:color="auto"/>
            <w:left w:val="none" w:sz="0" w:space="0" w:color="auto"/>
            <w:bottom w:val="none" w:sz="0" w:space="0" w:color="auto"/>
            <w:right w:val="none" w:sz="0" w:space="0" w:color="auto"/>
          </w:divBdr>
        </w:div>
        <w:div w:id="1095977688">
          <w:marLeft w:val="60"/>
          <w:marRight w:val="60"/>
          <w:marTop w:val="105"/>
          <w:marBottom w:val="105"/>
          <w:divBdr>
            <w:top w:val="none" w:sz="0" w:space="0" w:color="auto"/>
            <w:left w:val="none" w:sz="0" w:space="0" w:color="auto"/>
            <w:bottom w:val="none" w:sz="0" w:space="0" w:color="auto"/>
            <w:right w:val="none" w:sz="0" w:space="0" w:color="auto"/>
          </w:divBdr>
        </w:div>
        <w:div w:id="1622569273">
          <w:marLeft w:val="60"/>
          <w:marRight w:val="60"/>
          <w:marTop w:val="105"/>
          <w:marBottom w:val="105"/>
          <w:divBdr>
            <w:top w:val="none" w:sz="0" w:space="0" w:color="auto"/>
            <w:left w:val="none" w:sz="0" w:space="0" w:color="auto"/>
            <w:bottom w:val="none" w:sz="0" w:space="0" w:color="auto"/>
            <w:right w:val="none" w:sz="0" w:space="0" w:color="auto"/>
          </w:divBdr>
        </w:div>
        <w:div w:id="998341796">
          <w:marLeft w:val="60"/>
          <w:marRight w:val="60"/>
          <w:marTop w:val="105"/>
          <w:marBottom w:val="105"/>
          <w:divBdr>
            <w:top w:val="none" w:sz="0" w:space="0" w:color="auto"/>
            <w:left w:val="none" w:sz="0" w:space="0" w:color="auto"/>
            <w:bottom w:val="none" w:sz="0" w:space="0" w:color="auto"/>
            <w:right w:val="none" w:sz="0" w:space="0" w:color="auto"/>
          </w:divBdr>
        </w:div>
        <w:div w:id="1078136088">
          <w:marLeft w:val="60"/>
          <w:marRight w:val="60"/>
          <w:marTop w:val="105"/>
          <w:marBottom w:val="105"/>
          <w:divBdr>
            <w:top w:val="none" w:sz="0" w:space="0" w:color="auto"/>
            <w:left w:val="none" w:sz="0" w:space="0" w:color="auto"/>
            <w:bottom w:val="none" w:sz="0" w:space="0" w:color="auto"/>
            <w:right w:val="none" w:sz="0" w:space="0" w:color="auto"/>
          </w:divBdr>
        </w:div>
        <w:div w:id="1867867070">
          <w:marLeft w:val="60"/>
          <w:marRight w:val="60"/>
          <w:marTop w:val="105"/>
          <w:marBottom w:val="105"/>
          <w:divBdr>
            <w:top w:val="none" w:sz="0" w:space="0" w:color="auto"/>
            <w:left w:val="none" w:sz="0" w:space="0" w:color="auto"/>
            <w:bottom w:val="none" w:sz="0" w:space="0" w:color="auto"/>
            <w:right w:val="none" w:sz="0" w:space="0" w:color="auto"/>
          </w:divBdr>
        </w:div>
        <w:div w:id="461773669">
          <w:marLeft w:val="60"/>
          <w:marRight w:val="60"/>
          <w:marTop w:val="105"/>
          <w:marBottom w:val="105"/>
          <w:divBdr>
            <w:top w:val="none" w:sz="0" w:space="0" w:color="auto"/>
            <w:left w:val="none" w:sz="0" w:space="0" w:color="auto"/>
            <w:bottom w:val="none" w:sz="0" w:space="0" w:color="auto"/>
            <w:right w:val="none" w:sz="0" w:space="0" w:color="auto"/>
          </w:divBdr>
        </w:div>
        <w:div w:id="1979603132">
          <w:marLeft w:val="60"/>
          <w:marRight w:val="60"/>
          <w:marTop w:val="105"/>
          <w:marBottom w:val="105"/>
          <w:divBdr>
            <w:top w:val="none" w:sz="0" w:space="0" w:color="auto"/>
            <w:left w:val="none" w:sz="0" w:space="0" w:color="auto"/>
            <w:bottom w:val="none" w:sz="0" w:space="0" w:color="auto"/>
            <w:right w:val="none" w:sz="0" w:space="0" w:color="auto"/>
          </w:divBdr>
        </w:div>
        <w:div w:id="941493679">
          <w:marLeft w:val="60"/>
          <w:marRight w:val="60"/>
          <w:marTop w:val="105"/>
          <w:marBottom w:val="105"/>
          <w:divBdr>
            <w:top w:val="none" w:sz="0" w:space="0" w:color="auto"/>
            <w:left w:val="none" w:sz="0" w:space="0" w:color="auto"/>
            <w:bottom w:val="none" w:sz="0" w:space="0" w:color="auto"/>
            <w:right w:val="none" w:sz="0" w:space="0" w:color="auto"/>
          </w:divBdr>
        </w:div>
        <w:div w:id="24183473">
          <w:marLeft w:val="60"/>
          <w:marRight w:val="60"/>
          <w:marTop w:val="105"/>
          <w:marBottom w:val="105"/>
          <w:divBdr>
            <w:top w:val="none" w:sz="0" w:space="0" w:color="auto"/>
            <w:left w:val="none" w:sz="0" w:space="0" w:color="auto"/>
            <w:bottom w:val="none" w:sz="0" w:space="0" w:color="auto"/>
            <w:right w:val="none" w:sz="0" w:space="0" w:color="auto"/>
          </w:divBdr>
        </w:div>
        <w:div w:id="1533222397">
          <w:marLeft w:val="60"/>
          <w:marRight w:val="60"/>
          <w:marTop w:val="105"/>
          <w:marBottom w:val="105"/>
          <w:divBdr>
            <w:top w:val="none" w:sz="0" w:space="0" w:color="auto"/>
            <w:left w:val="none" w:sz="0" w:space="0" w:color="auto"/>
            <w:bottom w:val="none" w:sz="0" w:space="0" w:color="auto"/>
            <w:right w:val="none" w:sz="0" w:space="0" w:color="auto"/>
          </w:divBdr>
        </w:div>
        <w:div w:id="89663232">
          <w:marLeft w:val="60"/>
          <w:marRight w:val="60"/>
          <w:marTop w:val="105"/>
          <w:marBottom w:val="105"/>
          <w:divBdr>
            <w:top w:val="none" w:sz="0" w:space="0" w:color="auto"/>
            <w:left w:val="none" w:sz="0" w:space="0" w:color="auto"/>
            <w:bottom w:val="none" w:sz="0" w:space="0" w:color="auto"/>
            <w:right w:val="none" w:sz="0" w:space="0" w:color="auto"/>
          </w:divBdr>
        </w:div>
        <w:div w:id="1831018313">
          <w:marLeft w:val="0"/>
          <w:marRight w:val="0"/>
          <w:marTop w:val="0"/>
          <w:marBottom w:val="0"/>
          <w:divBdr>
            <w:top w:val="none" w:sz="0" w:space="0" w:color="auto"/>
            <w:left w:val="none" w:sz="0" w:space="0" w:color="auto"/>
            <w:bottom w:val="none" w:sz="0" w:space="0" w:color="auto"/>
            <w:right w:val="none" w:sz="0" w:space="0" w:color="auto"/>
          </w:divBdr>
        </w:div>
        <w:div w:id="1404907526">
          <w:marLeft w:val="0"/>
          <w:marRight w:val="0"/>
          <w:marTop w:val="0"/>
          <w:marBottom w:val="0"/>
          <w:divBdr>
            <w:top w:val="none" w:sz="0" w:space="0" w:color="auto"/>
            <w:left w:val="none" w:sz="0" w:space="0" w:color="auto"/>
            <w:bottom w:val="none" w:sz="0" w:space="0" w:color="auto"/>
            <w:right w:val="none" w:sz="0" w:space="0" w:color="auto"/>
          </w:divBdr>
        </w:div>
        <w:div w:id="1830321480">
          <w:marLeft w:val="0"/>
          <w:marRight w:val="0"/>
          <w:marTop w:val="0"/>
          <w:marBottom w:val="0"/>
          <w:divBdr>
            <w:top w:val="none" w:sz="0" w:space="0" w:color="auto"/>
            <w:left w:val="none" w:sz="0" w:space="0" w:color="auto"/>
            <w:bottom w:val="none" w:sz="0" w:space="0" w:color="auto"/>
            <w:right w:val="none" w:sz="0" w:space="0" w:color="auto"/>
          </w:divBdr>
        </w:div>
        <w:div w:id="1318069615">
          <w:marLeft w:val="0"/>
          <w:marRight w:val="0"/>
          <w:marTop w:val="0"/>
          <w:marBottom w:val="0"/>
          <w:divBdr>
            <w:top w:val="none" w:sz="0" w:space="0" w:color="auto"/>
            <w:left w:val="none" w:sz="0" w:space="0" w:color="auto"/>
            <w:bottom w:val="none" w:sz="0" w:space="0" w:color="auto"/>
            <w:right w:val="none" w:sz="0" w:space="0" w:color="auto"/>
          </w:divBdr>
        </w:div>
        <w:div w:id="523638573">
          <w:marLeft w:val="0"/>
          <w:marRight w:val="0"/>
          <w:marTop w:val="0"/>
          <w:marBottom w:val="0"/>
          <w:divBdr>
            <w:top w:val="none" w:sz="0" w:space="0" w:color="auto"/>
            <w:left w:val="none" w:sz="0" w:space="0" w:color="auto"/>
            <w:bottom w:val="none" w:sz="0" w:space="0" w:color="auto"/>
            <w:right w:val="none" w:sz="0" w:space="0" w:color="auto"/>
          </w:divBdr>
        </w:div>
        <w:div w:id="907494967">
          <w:marLeft w:val="0"/>
          <w:marRight w:val="0"/>
          <w:marTop w:val="0"/>
          <w:marBottom w:val="0"/>
          <w:divBdr>
            <w:top w:val="none" w:sz="0" w:space="0" w:color="auto"/>
            <w:left w:val="none" w:sz="0" w:space="0" w:color="auto"/>
            <w:bottom w:val="none" w:sz="0" w:space="0" w:color="auto"/>
            <w:right w:val="none" w:sz="0" w:space="0" w:color="auto"/>
          </w:divBdr>
        </w:div>
        <w:div w:id="1465655536">
          <w:marLeft w:val="0"/>
          <w:marRight w:val="0"/>
          <w:marTop w:val="0"/>
          <w:marBottom w:val="0"/>
          <w:divBdr>
            <w:top w:val="none" w:sz="0" w:space="0" w:color="auto"/>
            <w:left w:val="none" w:sz="0" w:space="0" w:color="auto"/>
            <w:bottom w:val="none" w:sz="0" w:space="0" w:color="auto"/>
            <w:right w:val="none" w:sz="0" w:space="0" w:color="auto"/>
          </w:divBdr>
        </w:div>
        <w:div w:id="567306744">
          <w:marLeft w:val="0"/>
          <w:marRight w:val="0"/>
          <w:marTop w:val="0"/>
          <w:marBottom w:val="0"/>
          <w:divBdr>
            <w:top w:val="none" w:sz="0" w:space="0" w:color="auto"/>
            <w:left w:val="none" w:sz="0" w:space="0" w:color="auto"/>
            <w:bottom w:val="none" w:sz="0" w:space="0" w:color="auto"/>
            <w:right w:val="none" w:sz="0" w:space="0" w:color="auto"/>
          </w:divBdr>
        </w:div>
        <w:div w:id="1780175">
          <w:marLeft w:val="0"/>
          <w:marRight w:val="0"/>
          <w:marTop w:val="0"/>
          <w:marBottom w:val="0"/>
          <w:divBdr>
            <w:top w:val="none" w:sz="0" w:space="0" w:color="auto"/>
            <w:left w:val="none" w:sz="0" w:space="0" w:color="auto"/>
            <w:bottom w:val="none" w:sz="0" w:space="0" w:color="auto"/>
            <w:right w:val="none" w:sz="0" w:space="0" w:color="auto"/>
          </w:divBdr>
        </w:div>
        <w:div w:id="1952080378">
          <w:marLeft w:val="0"/>
          <w:marRight w:val="0"/>
          <w:marTop w:val="0"/>
          <w:marBottom w:val="0"/>
          <w:divBdr>
            <w:top w:val="none" w:sz="0" w:space="0" w:color="auto"/>
            <w:left w:val="none" w:sz="0" w:space="0" w:color="auto"/>
            <w:bottom w:val="none" w:sz="0" w:space="0" w:color="auto"/>
            <w:right w:val="none" w:sz="0" w:space="0" w:color="auto"/>
          </w:divBdr>
        </w:div>
        <w:div w:id="1310206383">
          <w:marLeft w:val="0"/>
          <w:marRight w:val="0"/>
          <w:marTop w:val="0"/>
          <w:marBottom w:val="0"/>
          <w:divBdr>
            <w:top w:val="none" w:sz="0" w:space="0" w:color="auto"/>
            <w:left w:val="none" w:sz="0" w:space="0" w:color="auto"/>
            <w:bottom w:val="none" w:sz="0" w:space="0" w:color="auto"/>
            <w:right w:val="none" w:sz="0" w:space="0" w:color="auto"/>
          </w:divBdr>
        </w:div>
        <w:div w:id="741634966">
          <w:marLeft w:val="0"/>
          <w:marRight w:val="0"/>
          <w:marTop w:val="0"/>
          <w:marBottom w:val="0"/>
          <w:divBdr>
            <w:top w:val="none" w:sz="0" w:space="0" w:color="auto"/>
            <w:left w:val="none" w:sz="0" w:space="0" w:color="auto"/>
            <w:bottom w:val="none" w:sz="0" w:space="0" w:color="auto"/>
            <w:right w:val="none" w:sz="0" w:space="0" w:color="auto"/>
          </w:divBdr>
        </w:div>
        <w:div w:id="1609777764">
          <w:marLeft w:val="0"/>
          <w:marRight w:val="0"/>
          <w:marTop w:val="0"/>
          <w:marBottom w:val="0"/>
          <w:divBdr>
            <w:top w:val="none" w:sz="0" w:space="0" w:color="auto"/>
            <w:left w:val="none" w:sz="0" w:space="0" w:color="auto"/>
            <w:bottom w:val="none" w:sz="0" w:space="0" w:color="auto"/>
            <w:right w:val="none" w:sz="0" w:space="0" w:color="auto"/>
          </w:divBdr>
        </w:div>
        <w:div w:id="570193241">
          <w:marLeft w:val="0"/>
          <w:marRight w:val="0"/>
          <w:marTop w:val="0"/>
          <w:marBottom w:val="0"/>
          <w:divBdr>
            <w:top w:val="none" w:sz="0" w:space="0" w:color="auto"/>
            <w:left w:val="none" w:sz="0" w:space="0" w:color="auto"/>
            <w:bottom w:val="none" w:sz="0" w:space="0" w:color="auto"/>
            <w:right w:val="none" w:sz="0" w:space="0" w:color="auto"/>
          </w:divBdr>
        </w:div>
        <w:div w:id="333462892">
          <w:marLeft w:val="0"/>
          <w:marRight w:val="0"/>
          <w:marTop w:val="0"/>
          <w:marBottom w:val="0"/>
          <w:divBdr>
            <w:top w:val="none" w:sz="0" w:space="0" w:color="auto"/>
            <w:left w:val="none" w:sz="0" w:space="0" w:color="auto"/>
            <w:bottom w:val="none" w:sz="0" w:space="0" w:color="auto"/>
            <w:right w:val="none" w:sz="0" w:space="0" w:color="auto"/>
          </w:divBdr>
        </w:div>
        <w:div w:id="53505022">
          <w:marLeft w:val="0"/>
          <w:marRight w:val="0"/>
          <w:marTop w:val="0"/>
          <w:marBottom w:val="0"/>
          <w:divBdr>
            <w:top w:val="none" w:sz="0" w:space="0" w:color="auto"/>
            <w:left w:val="none" w:sz="0" w:space="0" w:color="auto"/>
            <w:bottom w:val="none" w:sz="0" w:space="0" w:color="auto"/>
            <w:right w:val="none" w:sz="0" w:space="0" w:color="auto"/>
          </w:divBdr>
        </w:div>
        <w:div w:id="706222565">
          <w:marLeft w:val="0"/>
          <w:marRight w:val="0"/>
          <w:marTop w:val="0"/>
          <w:marBottom w:val="0"/>
          <w:divBdr>
            <w:top w:val="none" w:sz="0" w:space="0" w:color="auto"/>
            <w:left w:val="none" w:sz="0" w:space="0" w:color="auto"/>
            <w:bottom w:val="none" w:sz="0" w:space="0" w:color="auto"/>
            <w:right w:val="none" w:sz="0" w:space="0" w:color="auto"/>
          </w:divBdr>
        </w:div>
      </w:divsChild>
    </w:div>
    <w:div w:id="1805266608">
      <w:bodyDiv w:val="1"/>
      <w:marLeft w:val="0"/>
      <w:marRight w:val="0"/>
      <w:marTop w:val="0"/>
      <w:marBottom w:val="0"/>
      <w:divBdr>
        <w:top w:val="none" w:sz="0" w:space="0" w:color="auto"/>
        <w:left w:val="none" w:sz="0" w:space="0" w:color="auto"/>
        <w:bottom w:val="none" w:sz="0" w:space="0" w:color="auto"/>
        <w:right w:val="none" w:sz="0" w:space="0" w:color="auto"/>
      </w:divBdr>
    </w:div>
    <w:div w:id="1811819361">
      <w:bodyDiv w:val="1"/>
      <w:marLeft w:val="0"/>
      <w:marRight w:val="0"/>
      <w:marTop w:val="0"/>
      <w:marBottom w:val="0"/>
      <w:divBdr>
        <w:top w:val="none" w:sz="0" w:space="0" w:color="auto"/>
        <w:left w:val="none" w:sz="0" w:space="0" w:color="auto"/>
        <w:bottom w:val="none" w:sz="0" w:space="0" w:color="auto"/>
        <w:right w:val="none" w:sz="0" w:space="0" w:color="auto"/>
      </w:divBdr>
      <w:divsChild>
        <w:div w:id="428240398">
          <w:marLeft w:val="0"/>
          <w:marRight w:val="0"/>
          <w:marTop w:val="0"/>
          <w:marBottom w:val="0"/>
          <w:divBdr>
            <w:top w:val="none" w:sz="0" w:space="0" w:color="auto"/>
            <w:left w:val="none" w:sz="0" w:space="0" w:color="auto"/>
            <w:bottom w:val="none" w:sz="0" w:space="0" w:color="auto"/>
            <w:right w:val="none" w:sz="0" w:space="0" w:color="auto"/>
          </w:divBdr>
        </w:div>
      </w:divsChild>
    </w:div>
    <w:div w:id="1816214340">
      <w:bodyDiv w:val="1"/>
      <w:marLeft w:val="0"/>
      <w:marRight w:val="0"/>
      <w:marTop w:val="0"/>
      <w:marBottom w:val="0"/>
      <w:divBdr>
        <w:top w:val="none" w:sz="0" w:space="0" w:color="auto"/>
        <w:left w:val="none" w:sz="0" w:space="0" w:color="auto"/>
        <w:bottom w:val="none" w:sz="0" w:space="0" w:color="auto"/>
        <w:right w:val="none" w:sz="0" w:space="0" w:color="auto"/>
      </w:divBdr>
    </w:div>
    <w:div w:id="1825202763">
      <w:bodyDiv w:val="1"/>
      <w:marLeft w:val="0"/>
      <w:marRight w:val="0"/>
      <w:marTop w:val="0"/>
      <w:marBottom w:val="0"/>
      <w:divBdr>
        <w:top w:val="none" w:sz="0" w:space="0" w:color="auto"/>
        <w:left w:val="none" w:sz="0" w:space="0" w:color="auto"/>
        <w:bottom w:val="none" w:sz="0" w:space="0" w:color="auto"/>
        <w:right w:val="none" w:sz="0" w:space="0" w:color="auto"/>
      </w:divBdr>
    </w:div>
    <w:div w:id="1830442364">
      <w:bodyDiv w:val="1"/>
      <w:marLeft w:val="0"/>
      <w:marRight w:val="0"/>
      <w:marTop w:val="0"/>
      <w:marBottom w:val="0"/>
      <w:divBdr>
        <w:top w:val="none" w:sz="0" w:space="0" w:color="auto"/>
        <w:left w:val="none" w:sz="0" w:space="0" w:color="auto"/>
        <w:bottom w:val="none" w:sz="0" w:space="0" w:color="auto"/>
        <w:right w:val="none" w:sz="0" w:space="0" w:color="auto"/>
      </w:divBdr>
    </w:div>
    <w:div w:id="1836533950">
      <w:bodyDiv w:val="1"/>
      <w:marLeft w:val="0"/>
      <w:marRight w:val="0"/>
      <w:marTop w:val="0"/>
      <w:marBottom w:val="0"/>
      <w:divBdr>
        <w:top w:val="none" w:sz="0" w:space="0" w:color="auto"/>
        <w:left w:val="none" w:sz="0" w:space="0" w:color="auto"/>
        <w:bottom w:val="none" w:sz="0" w:space="0" w:color="auto"/>
        <w:right w:val="none" w:sz="0" w:space="0" w:color="auto"/>
      </w:divBdr>
    </w:div>
    <w:div w:id="1847937468">
      <w:bodyDiv w:val="1"/>
      <w:marLeft w:val="0"/>
      <w:marRight w:val="0"/>
      <w:marTop w:val="0"/>
      <w:marBottom w:val="0"/>
      <w:divBdr>
        <w:top w:val="none" w:sz="0" w:space="0" w:color="auto"/>
        <w:left w:val="none" w:sz="0" w:space="0" w:color="auto"/>
        <w:bottom w:val="none" w:sz="0" w:space="0" w:color="auto"/>
        <w:right w:val="none" w:sz="0" w:space="0" w:color="auto"/>
      </w:divBdr>
    </w:div>
    <w:div w:id="1854999603">
      <w:bodyDiv w:val="1"/>
      <w:marLeft w:val="0"/>
      <w:marRight w:val="0"/>
      <w:marTop w:val="0"/>
      <w:marBottom w:val="0"/>
      <w:divBdr>
        <w:top w:val="none" w:sz="0" w:space="0" w:color="auto"/>
        <w:left w:val="none" w:sz="0" w:space="0" w:color="auto"/>
        <w:bottom w:val="none" w:sz="0" w:space="0" w:color="auto"/>
        <w:right w:val="none" w:sz="0" w:space="0" w:color="auto"/>
      </w:divBdr>
    </w:div>
    <w:div w:id="1878540156">
      <w:bodyDiv w:val="1"/>
      <w:marLeft w:val="0"/>
      <w:marRight w:val="0"/>
      <w:marTop w:val="0"/>
      <w:marBottom w:val="0"/>
      <w:divBdr>
        <w:top w:val="none" w:sz="0" w:space="0" w:color="auto"/>
        <w:left w:val="none" w:sz="0" w:space="0" w:color="auto"/>
        <w:bottom w:val="none" w:sz="0" w:space="0" w:color="auto"/>
        <w:right w:val="none" w:sz="0" w:space="0" w:color="auto"/>
      </w:divBdr>
    </w:div>
    <w:div w:id="1883439883">
      <w:bodyDiv w:val="1"/>
      <w:marLeft w:val="0"/>
      <w:marRight w:val="0"/>
      <w:marTop w:val="0"/>
      <w:marBottom w:val="0"/>
      <w:divBdr>
        <w:top w:val="none" w:sz="0" w:space="0" w:color="auto"/>
        <w:left w:val="none" w:sz="0" w:space="0" w:color="auto"/>
        <w:bottom w:val="none" w:sz="0" w:space="0" w:color="auto"/>
        <w:right w:val="none" w:sz="0" w:space="0" w:color="auto"/>
      </w:divBdr>
    </w:div>
    <w:div w:id="1906530750">
      <w:bodyDiv w:val="1"/>
      <w:marLeft w:val="0"/>
      <w:marRight w:val="0"/>
      <w:marTop w:val="0"/>
      <w:marBottom w:val="0"/>
      <w:divBdr>
        <w:top w:val="none" w:sz="0" w:space="0" w:color="auto"/>
        <w:left w:val="none" w:sz="0" w:space="0" w:color="auto"/>
        <w:bottom w:val="none" w:sz="0" w:space="0" w:color="auto"/>
        <w:right w:val="none" w:sz="0" w:space="0" w:color="auto"/>
      </w:divBdr>
    </w:div>
    <w:div w:id="1913269177">
      <w:bodyDiv w:val="1"/>
      <w:marLeft w:val="0"/>
      <w:marRight w:val="0"/>
      <w:marTop w:val="0"/>
      <w:marBottom w:val="0"/>
      <w:divBdr>
        <w:top w:val="none" w:sz="0" w:space="0" w:color="auto"/>
        <w:left w:val="none" w:sz="0" w:space="0" w:color="auto"/>
        <w:bottom w:val="none" w:sz="0" w:space="0" w:color="auto"/>
        <w:right w:val="none" w:sz="0" w:space="0" w:color="auto"/>
      </w:divBdr>
    </w:div>
    <w:div w:id="1919287749">
      <w:bodyDiv w:val="1"/>
      <w:marLeft w:val="0"/>
      <w:marRight w:val="0"/>
      <w:marTop w:val="0"/>
      <w:marBottom w:val="0"/>
      <w:divBdr>
        <w:top w:val="none" w:sz="0" w:space="0" w:color="auto"/>
        <w:left w:val="none" w:sz="0" w:space="0" w:color="auto"/>
        <w:bottom w:val="none" w:sz="0" w:space="0" w:color="auto"/>
        <w:right w:val="none" w:sz="0" w:space="0" w:color="auto"/>
      </w:divBdr>
    </w:div>
    <w:div w:id="1919559007">
      <w:bodyDiv w:val="1"/>
      <w:marLeft w:val="0"/>
      <w:marRight w:val="0"/>
      <w:marTop w:val="0"/>
      <w:marBottom w:val="0"/>
      <w:divBdr>
        <w:top w:val="none" w:sz="0" w:space="0" w:color="auto"/>
        <w:left w:val="none" w:sz="0" w:space="0" w:color="auto"/>
        <w:bottom w:val="none" w:sz="0" w:space="0" w:color="auto"/>
        <w:right w:val="none" w:sz="0" w:space="0" w:color="auto"/>
      </w:divBdr>
    </w:div>
    <w:div w:id="1923567674">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6646974">
      <w:bodyDiv w:val="1"/>
      <w:marLeft w:val="0"/>
      <w:marRight w:val="0"/>
      <w:marTop w:val="0"/>
      <w:marBottom w:val="0"/>
      <w:divBdr>
        <w:top w:val="none" w:sz="0" w:space="0" w:color="auto"/>
        <w:left w:val="none" w:sz="0" w:space="0" w:color="auto"/>
        <w:bottom w:val="none" w:sz="0" w:space="0" w:color="auto"/>
        <w:right w:val="none" w:sz="0" w:space="0" w:color="auto"/>
      </w:divBdr>
    </w:div>
    <w:div w:id="1971740658">
      <w:bodyDiv w:val="1"/>
      <w:marLeft w:val="0"/>
      <w:marRight w:val="0"/>
      <w:marTop w:val="0"/>
      <w:marBottom w:val="0"/>
      <w:divBdr>
        <w:top w:val="none" w:sz="0" w:space="0" w:color="auto"/>
        <w:left w:val="none" w:sz="0" w:space="0" w:color="auto"/>
        <w:bottom w:val="none" w:sz="0" w:space="0" w:color="auto"/>
        <w:right w:val="none" w:sz="0" w:space="0" w:color="auto"/>
      </w:divBdr>
    </w:div>
    <w:div w:id="1999579033">
      <w:bodyDiv w:val="1"/>
      <w:marLeft w:val="0"/>
      <w:marRight w:val="0"/>
      <w:marTop w:val="0"/>
      <w:marBottom w:val="0"/>
      <w:divBdr>
        <w:top w:val="none" w:sz="0" w:space="0" w:color="auto"/>
        <w:left w:val="none" w:sz="0" w:space="0" w:color="auto"/>
        <w:bottom w:val="none" w:sz="0" w:space="0" w:color="auto"/>
        <w:right w:val="none" w:sz="0" w:space="0" w:color="auto"/>
      </w:divBdr>
    </w:div>
    <w:div w:id="2004775090">
      <w:bodyDiv w:val="1"/>
      <w:marLeft w:val="0"/>
      <w:marRight w:val="0"/>
      <w:marTop w:val="0"/>
      <w:marBottom w:val="0"/>
      <w:divBdr>
        <w:top w:val="none" w:sz="0" w:space="0" w:color="auto"/>
        <w:left w:val="none" w:sz="0" w:space="0" w:color="auto"/>
        <w:bottom w:val="none" w:sz="0" w:space="0" w:color="auto"/>
        <w:right w:val="none" w:sz="0" w:space="0" w:color="auto"/>
      </w:divBdr>
    </w:div>
    <w:div w:id="2005014397">
      <w:bodyDiv w:val="1"/>
      <w:marLeft w:val="0"/>
      <w:marRight w:val="0"/>
      <w:marTop w:val="0"/>
      <w:marBottom w:val="0"/>
      <w:divBdr>
        <w:top w:val="none" w:sz="0" w:space="0" w:color="auto"/>
        <w:left w:val="none" w:sz="0" w:space="0" w:color="auto"/>
        <w:bottom w:val="none" w:sz="0" w:space="0" w:color="auto"/>
        <w:right w:val="none" w:sz="0" w:space="0" w:color="auto"/>
      </w:divBdr>
    </w:div>
    <w:div w:id="2012485649">
      <w:bodyDiv w:val="1"/>
      <w:marLeft w:val="0"/>
      <w:marRight w:val="0"/>
      <w:marTop w:val="0"/>
      <w:marBottom w:val="0"/>
      <w:divBdr>
        <w:top w:val="none" w:sz="0" w:space="0" w:color="auto"/>
        <w:left w:val="none" w:sz="0" w:space="0" w:color="auto"/>
        <w:bottom w:val="none" w:sz="0" w:space="0" w:color="auto"/>
        <w:right w:val="none" w:sz="0" w:space="0" w:color="auto"/>
      </w:divBdr>
    </w:div>
    <w:div w:id="2016766276">
      <w:bodyDiv w:val="1"/>
      <w:marLeft w:val="0"/>
      <w:marRight w:val="0"/>
      <w:marTop w:val="0"/>
      <w:marBottom w:val="0"/>
      <w:divBdr>
        <w:top w:val="none" w:sz="0" w:space="0" w:color="auto"/>
        <w:left w:val="none" w:sz="0" w:space="0" w:color="auto"/>
        <w:bottom w:val="none" w:sz="0" w:space="0" w:color="auto"/>
        <w:right w:val="none" w:sz="0" w:space="0" w:color="auto"/>
      </w:divBdr>
    </w:div>
    <w:div w:id="2038432406">
      <w:bodyDiv w:val="1"/>
      <w:marLeft w:val="0"/>
      <w:marRight w:val="0"/>
      <w:marTop w:val="0"/>
      <w:marBottom w:val="0"/>
      <w:divBdr>
        <w:top w:val="none" w:sz="0" w:space="0" w:color="auto"/>
        <w:left w:val="none" w:sz="0" w:space="0" w:color="auto"/>
        <w:bottom w:val="none" w:sz="0" w:space="0" w:color="auto"/>
        <w:right w:val="none" w:sz="0" w:space="0" w:color="auto"/>
      </w:divBdr>
    </w:div>
    <w:div w:id="2061905558">
      <w:bodyDiv w:val="1"/>
      <w:marLeft w:val="0"/>
      <w:marRight w:val="0"/>
      <w:marTop w:val="0"/>
      <w:marBottom w:val="0"/>
      <w:divBdr>
        <w:top w:val="none" w:sz="0" w:space="0" w:color="auto"/>
        <w:left w:val="none" w:sz="0" w:space="0" w:color="auto"/>
        <w:bottom w:val="none" w:sz="0" w:space="0" w:color="auto"/>
        <w:right w:val="none" w:sz="0" w:space="0" w:color="auto"/>
      </w:divBdr>
    </w:div>
    <w:div w:id="2072994933">
      <w:bodyDiv w:val="1"/>
      <w:marLeft w:val="0"/>
      <w:marRight w:val="0"/>
      <w:marTop w:val="0"/>
      <w:marBottom w:val="0"/>
      <w:divBdr>
        <w:top w:val="none" w:sz="0" w:space="0" w:color="auto"/>
        <w:left w:val="none" w:sz="0" w:space="0" w:color="auto"/>
        <w:bottom w:val="none" w:sz="0" w:space="0" w:color="auto"/>
        <w:right w:val="none" w:sz="0" w:space="0" w:color="auto"/>
      </w:divBdr>
    </w:div>
    <w:div w:id="2073573159">
      <w:bodyDiv w:val="1"/>
      <w:marLeft w:val="0"/>
      <w:marRight w:val="0"/>
      <w:marTop w:val="0"/>
      <w:marBottom w:val="0"/>
      <w:divBdr>
        <w:top w:val="none" w:sz="0" w:space="0" w:color="auto"/>
        <w:left w:val="none" w:sz="0" w:space="0" w:color="auto"/>
        <w:bottom w:val="none" w:sz="0" w:space="0" w:color="auto"/>
        <w:right w:val="none" w:sz="0" w:space="0" w:color="auto"/>
      </w:divBdr>
    </w:div>
    <w:div w:id="2104522614">
      <w:bodyDiv w:val="1"/>
      <w:marLeft w:val="0"/>
      <w:marRight w:val="0"/>
      <w:marTop w:val="0"/>
      <w:marBottom w:val="0"/>
      <w:divBdr>
        <w:top w:val="none" w:sz="0" w:space="0" w:color="auto"/>
        <w:left w:val="none" w:sz="0" w:space="0" w:color="auto"/>
        <w:bottom w:val="none" w:sz="0" w:space="0" w:color="auto"/>
        <w:right w:val="none" w:sz="0" w:space="0" w:color="auto"/>
      </w:divBdr>
    </w:div>
    <w:div w:id="2105877287">
      <w:bodyDiv w:val="1"/>
      <w:marLeft w:val="0"/>
      <w:marRight w:val="0"/>
      <w:marTop w:val="0"/>
      <w:marBottom w:val="0"/>
      <w:divBdr>
        <w:top w:val="none" w:sz="0" w:space="0" w:color="auto"/>
        <w:left w:val="none" w:sz="0" w:space="0" w:color="auto"/>
        <w:bottom w:val="none" w:sz="0" w:space="0" w:color="auto"/>
        <w:right w:val="none" w:sz="0" w:space="0" w:color="auto"/>
      </w:divBdr>
    </w:div>
    <w:div w:id="21184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y-zakupki.ru/okpd-2/26.20.40.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y-zakupki.ru/okpd-2/27.32.13.139/" TargetMode="External"/><Relationship Id="rId5" Type="http://schemas.openxmlformats.org/officeDocument/2006/relationships/webSettings" Target="webSettings.xml"/><Relationship Id="rId10" Type="http://schemas.openxmlformats.org/officeDocument/2006/relationships/hyperlink" Target="https://moy-zakupki.ru/okpd-2/27.32.13.159/" TargetMode="External"/><Relationship Id="rId4" Type="http://schemas.openxmlformats.org/officeDocument/2006/relationships/settings" Target="settings.xml"/><Relationship Id="rId9" Type="http://schemas.openxmlformats.org/officeDocument/2006/relationships/hyperlink" Target="https://moy-zakupki.ru/okpd-2/22.23.19.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7E34-DA7A-4F0C-A219-2DD139B4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36</Pages>
  <Words>9663</Words>
  <Characters>73336</Characters>
  <Application>Microsoft Office Word</Application>
  <DocSecurity>0</DocSecurity>
  <Lines>611</Lines>
  <Paragraphs>165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ФК</Company>
  <LinksUpToDate>false</LinksUpToDate>
  <CharactersWithSpaces>82834</CharactersWithSpaces>
  <SharedDoc>false</SharedDoc>
  <HLinks>
    <vt:vector size="162" baseType="variant">
      <vt:variant>
        <vt:i4>3866723</vt:i4>
      </vt:variant>
      <vt:variant>
        <vt:i4>78</vt:i4>
      </vt:variant>
      <vt:variant>
        <vt:i4>0</vt:i4>
      </vt:variant>
      <vt:variant>
        <vt:i4>5</vt:i4>
      </vt:variant>
      <vt:variant>
        <vt:lpwstr>consultantplus://offline/ref=605BD1D7D73B042A2CD35FFDC41A96531D53785A6BE4EF5A1DAF29E3DA52697367DD4CE1480CB32Fk6sCO</vt:lpwstr>
      </vt:variant>
      <vt:variant>
        <vt:lpwstr/>
      </vt:variant>
      <vt:variant>
        <vt:i4>1245263</vt:i4>
      </vt:variant>
      <vt:variant>
        <vt:i4>75</vt:i4>
      </vt:variant>
      <vt:variant>
        <vt:i4>0</vt:i4>
      </vt:variant>
      <vt:variant>
        <vt:i4>5</vt:i4>
      </vt:variant>
      <vt:variant>
        <vt:lpwstr>https://ru.wikipedia.org/wiki/%D0%9A%D0%BE%D0%B4%D0%B5%D0%BA</vt:lpwstr>
      </vt:variant>
      <vt:variant>
        <vt:lpwstr/>
      </vt:variant>
      <vt:variant>
        <vt:i4>5439490</vt:i4>
      </vt:variant>
      <vt:variant>
        <vt:i4>72</vt:i4>
      </vt:variant>
      <vt:variant>
        <vt:i4>0</vt:i4>
      </vt:variant>
      <vt:variant>
        <vt:i4>5</vt:i4>
      </vt:variant>
      <vt:variant>
        <vt:lpwstr/>
      </vt:variant>
      <vt:variant>
        <vt:lpwstr>Par2</vt:lpwstr>
      </vt:variant>
      <vt:variant>
        <vt:i4>5439490</vt:i4>
      </vt:variant>
      <vt:variant>
        <vt:i4>69</vt:i4>
      </vt:variant>
      <vt:variant>
        <vt:i4>0</vt:i4>
      </vt:variant>
      <vt:variant>
        <vt:i4>5</vt:i4>
      </vt:variant>
      <vt:variant>
        <vt:lpwstr/>
      </vt:variant>
      <vt:variant>
        <vt:lpwstr>Par2</vt:lpwstr>
      </vt:variant>
      <vt:variant>
        <vt:i4>2752570</vt:i4>
      </vt:variant>
      <vt:variant>
        <vt:i4>66</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63</vt:i4>
      </vt:variant>
      <vt:variant>
        <vt:i4>0</vt:i4>
      </vt:variant>
      <vt:variant>
        <vt:i4>5</vt:i4>
      </vt:variant>
      <vt:variant>
        <vt:lpwstr/>
      </vt:variant>
      <vt:variant>
        <vt:lpwstr>Par5</vt:lpwstr>
      </vt:variant>
      <vt:variant>
        <vt:i4>2752616</vt:i4>
      </vt:variant>
      <vt:variant>
        <vt:i4>60</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57</vt:i4>
      </vt:variant>
      <vt:variant>
        <vt:i4>0</vt:i4>
      </vt:variant>
      <vt:variant>
        <vt:i4>5</vt:i4>
      </vt:variant>
      <vt:variant>
        <vt:lpwstr/>
      </vt:variant>
      <vt:variant>
        <vt:lpwstr>Par3</vt:lpwstr>
      </vt:variant>
      <vt:variant>
        <vt:i4>5242882</vt:i4>
      </vt:variant>
      <vt:variant>
        <vt:i4>54</vt:i4>
      </vt:variant>
      <vt:variant>
        <vt:i4>0</vt:i4>
      </vt:variant>
      <vt:variant>
        <vt:i4>5</vt:i4>
      </vt:variant>
      <vt:variant>
        <vt:lpwstr/>
      </vt:variant>
      <vt:variant>
        <vt:lpwstr>Par13</vt:lpwstr>
      </vt:variant>
      <vt:variant>
        <vt:i4>2752570</vt:i4>
      </vt:variant>
      <vt:variant>
        <vt:i4>51</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48</vt:i4>
      </vt:variant>
      <vt:variant>
        <vt:i4>0</vt:i4>
      </vt:variant>
      <vt:variant>
        <vt:i4>5</vt:i4>
      </vt:variant>
      <vt:variant>
        <vt:lpwstr/>
      </vt:variant>
      <vt:variant>
        <vt:lpwstr>Par3</vt:lpwstr>
      </vt:variant>
      <vt:variant>
        <vt:i4>2752616</vt:i4>
      </vt:variant>
      <vt:variant>
        <vt:i4>45</vt:i4>
      </vt:variant>
      <vt:variant>
        <vt:i4>0</vt:i4>
      </vt:variant>
      <vt:variant>
        <vt:i4>5</vt:i4>
      </vt:variant>
      <vt:variant>
        <vt:lpwstr>consultantplus://offline/ref=77FF744C30E69A8E5D18CDC612880C67F0285C9AA4988A9681F54BCC5614B7A06D151C0FFAEE3038jCl7L</vt:lpwstr>
      </vt:variant>
      <vt:variant>
        <vt:lpwstr/>
      </vt:variant>
      <vt:variant>
        <vt:i4>5242882</vt:i4>
      </vt:variant>
      <vt:variant>
        <vt:i4>42</vt:i4>
      </vt:variant>
      <vt:variant>
        <vt:i4>0</vt:i4>
      </vt:variant>
      <vt:variant>
        <vt:i4>5</vt:i4>
      </vt:variant>
      <vt:variant>
        <vt:lpwstr/>
      </vt:variant>
      <vt:variant>
        <vt:lpwstr>Par12</vt:lpwstr>
      </vt:variant>
      <vt:variant>
        <vt:i4>5177359</vt:i4>
      </vt:variant>
      <vt:variant>
        <vt:i4>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36</vt:i4>
      </vt:variant>
      <vt:variant>
        <vt:i4>0</vt:i4>
      </vt:variant>
      <vt:variant>
        <vt:i4>5</vt:i4>
      </vt:variant>
      <vt:variant>
        <vt:lpwstr/>
      </vt:variant>
      <vt:variant>
        <vt:lpwstr>Par2</vt:lpwstr>
      </vt:variant>
      <vt:variant>
        <vt:i4>5570562</vt:i4>
      </vt:variant>
      <vt:variant>
        <vt:i4>33</vt:i4>
      </vt:variant>
      <vt:variant>
        <vt:i4>0</vt:i4>
      </vt:variant>
      <vt:variant>
        <vt:i4>5</vt:i4>
      </vt:variant>
      <vt:variant>
        <vt:lpwstr/>
      </vt:variant>
      <vt:variant>
        <vt:lpwstr>Par4</vt:lpwstr>
      </vt:variant>
      <vt:variant>
        <vt:i4>5373954</vt:i4>
      </vt:variant>
      <vt:variant>
        <vt:i4>30</vt:i4>
      </vt:variant>
      <vt:variant>
        <vt:i4>0</vt:i4>
      </vt:variant>
      <vt:variant>
        <vt:i4>5</vt:i4>
      </vt:variant>
      <vt:variant>
        <vt:lpwstr/>
      </vt:variant>
      <vt:variant>
        <vt:lpwstr>Par3</vt:lpwstr>
      </vt:variant>
      <vt:variant>
        <vt:i4>5373954</vt:i4>
      </vt:variant>
      <vt:variant>
        <vt:i4>27</vt:i4>
      </vt:variant>
      <vt:variant>
        <vt:i4>0</vt:i4>
      </vt:variant>
      <vt:variant>
        <vt:i4>5</vt:i4>
      </vt:variant>
      <vt:variant>
        <vt:lpwstr/>
      </vt:variant>
      <vt:variant>
        <vt:lpwstr>Par3</vt:lpwstr>
      </vt:variant>
      <vt:variant>
        <vt:i4>5242882</vt:i4>
      </vt:variant>
      <vt:variant>
        <vt:i4>24</vt:i4>
      </vt:variant>
      <vt:variant>
        <vt:i4>0</vt:i4>
      </vt:variant>
      <vt:variant>
        <vt:i4>5</vt:i4>
      </vt:variant>
      <vt:variant>
        <vt:lpwstr/>
      </vt:variant>
      <vt:variant>
        <vt:lpwstr>Par1</vt:lpwstr>
      </vt:variant>
      <vt:variant>
        <vt:i4>2752623</vt:i4>
      </vt:variant>
      <vt:variant>
        <vt:i4>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15</vt:i4>
      </vt:variant>
      <vt:variant>
        <vt:i4>0</vt:i4>
      </vt:variant>
      <vt:variant>
        <vt:i4>5</vt:i4>
      </vt:variant>
      <vt:variant>
        <vt:lpwstr/>
      </vt:variant>
      <vt:variant>
        <vt:lpwstr>Par3</vt:lpwstr>
      </vt:variant>
      <vt:variant>
        <vt:i4>2752616</vt:i4>
      </vt:variant>
      <vt:variant>
        <vt:i4>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9</vt:i4>
      </vt:variant>
      <vt:variant>
        <vt:i4>0</vt:i4>
      </vt:variant>
      <vt:variant>
        <vt:i4>5</vt:i4>
      </vt:variant>
      <vt:variant>
        <vt:lpwstr>consultantplus://offline/ref=77FF744C30E69A8E5D18CDC612880C67F0285C9AA4988A9681F54BCC5614B7A06D151C09FDjElAL</vt:lpwstr>
      </vt:variant>
      <vt:variant>
        <vt:lpwstr/>
      </vt:variant>
      <vt:variant>
        <vt:i4>6291513</vt:i4>
      </vt:variant>
      <vt:variant>
        <vt:i4>6</vt:i4>
      </vt:variant>
      <vt:variant>
        <vt:i4>0</vt:i4>
      </vt:variant>
      <vt:variant>
        <vt:i4>5</vt:i4>
      </vt:variant>
      <vt:variant>
        <vt:lpwstr>consultantplus://offline/ref=CAC7EA6EBFA0CD07CDBE2A49EA70E29FCD0BBA646B9914FE768993827A87152C6A71D5EF6471A4B20B0FQ</vt:lpwstr>
      </vt:variant>
      <vt:variant>
        <vt:lpwstr/>
      </vt:variant>
      <vt:variant>
        <vt:i4>6291513</vt:i4>
      </vt:variant>
      <vt:variant>
        <vt:i4>3</vt:i4>
      </vt:variant>
      <vt:variant>
        <vt:i4>0</vt:i4>
      </vt:variant>
      <vt:variant>
        <vt:i4>5</vt:i4>
      </vt:variant>
      <vt:variant>
        <vt:lpwstr>consultantplus://offline/ref=CAC7EA6EBFA0CD07CDBE2A49EA70E29FCD0BBA646B9914FE768993827A87152C6A71D5EF6471A4B20B0FQ</vt:lpwstr>
      </vt:variant>
      <vt:variant>
        <vt:lpwstr/>
      </vt:variant>
      <vt:variant>
        <vt:i4>5832827</vt:i4>
      </vt:variant>
      <vt:variant>
        <vt:i4>0</vt:i4>
      </vt:variant>
      <vt:variant>
        <vt:i4>0</vt:i4>
      </vt:variant>
      <vt:variant>
        <vt:i4>5</vt:i4>
      </vt:variant>
      <vt:variant>
        <vt:lpwstr>mailto:rogovaea@mintrans.ru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Ягодина Анастасия Олеговна</dc:creator>
  <cp:keywords/>
  <dc:description/>
  <cp:lastModifiedBy>Басова Ксения Алексеевна</cp:lastModifiedBy>
  <cp:revision>38</cp:revision>
  <cp:lastPrinted>2026-05-07T13:38:00Z</cp:lastPrinted>
  <dcterms:created xsi:type="dcterms:W3CDTF">2025-01-24T07:46:00Z</dcterms:created>
  <dcterms:modified xsi:type="dcterms:W3CDTF">2026-05-21T11:38:00Z</dcterms:modified>
</cp:coreProperties>
</file>