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00" w:rsidRPr="00C85135" w:rsidRDefault="00F7060A" w:rsidP="00573B00">
      <w:pPr>
        <w:jc w:val="center"/>
        <w:rPr>
          <w:b/>
          <w:bCs/>
          <w:sz w:val="24"/>
          <w:szCs w:val="24"/>
        </w:rPr>
      </w:pPr>
      <w:bookmarkStart w:id="0" w:name="_GoBack"/>
      <w:bookmarkEnd w:id="0"/>
      <w:r>
        <w:rPr>
          <w:b/>
          <w:sz w:val="24"/>
          <w:szCs w:val="24"/>
        </w:rPr>
        <w:t xml:space="preserve">ПРОЕКТ </w:t>
      </w:r>
      <w:r w:rsidR="00962F3D" w:rsidRPr="00C85135">
        <w:rPr>
          <w:b/>
          <w:sz w:val="24"/>
          <w:szCs w:val="24"/>
        </w:rPr>
        <w:t>КОНТРАКТ</w:t>
      </w:r>
      <w:r>
        <w:rPr>
          <w:b/>
          <w:sz w:val="24"/>
          <w:szCs w:val="24"/>
        </w:rPr>
        <w:t>А</w:t>
      </w:r>
      <w:r w:rsidR="00573B00" w:rsidRPr="00C85135">
        <w:rPr>
          <w:b/>
          <w:bCs/>
          <w:sz w:val="24"/>
          <w:szCs w:val="24"/>
        </w:rPr>
        <w:t xml:space="preserve">  </w:t>
      </w:r>
      <w:r w:rsidR="00644243" w:rsidRPr="00C85135">
        <w:rPr>
          <w:b/>
          <w:bCs/>
          <w:sz w:val="24"/>
          <w:szCs w:val="24"/>
        </w:rPr>
        <w:t xml:space="preserve">№ </w:t>
      </w:r>
      <w:r>
        <w:rPr>
          <w:b/>
          <w:bCs/>
          <w:sz w:val="24"/>
          <w:szCs w:val="24"/>
        </w:rPr>
        <w:t>________________</w:t>
      </w:r>
    </w:p>
    <w:p w:rsidR="002A02B5" w:rsidRPr="00C85135" w:rsidRDefault="00651949" w:rsidP="00573B00">
      <w:pPr>
        <w:jc w:val="center"/>
        <w:rPr>
          <w:b/>
          <w:bCs/>
          <w:sz w:val="24"/>
        </w:rPr>
      </w:pPr>
      <w:r w:rsidRPr="00C85135">
        <w:rPr>
          <w:b/>
          <w:bCs/>
          <w:sz w:val="24"/>
        </w:rPr>
        <w:t xml:space="preserve">ИКЗ </w:t>
      </w:r>
      <w:r w:rsidR="00F7060A" w:rsidRPr="00F7060A">
        <w:rPr>
          <w:b/>
          <w:bCs/>
          <w:sz w:val="24"/>
        </w:rPr>
        <w:t>261230104092423010100100010000000244</w:t>
      </w:r>
    </w:p>
    <w:p w:rsidR="00573B00" w:rsidRPr="00C85135" w:rsidRDefault="00573B00" w:rsidP="00754E41">
      <w:pPr>
        <w:jc w:val="center"/>
        <w:rPr>
          <w:sz w:val="24"/>
          <w:szCs w:val="24"/>
        </w:rPr>
      </w:pPr>
      <w:r w:rsidRPr="00C85135">
        <w:rPr>
          <w:sz w:val="24"/>
          <w:szCs w:val="24"/>
        </w:rPr>
        <w:t xml:space="preserve">г. Анапа                                       </w:t>
      </w:r>
      <w:r w:rsidR="00EE0A2D" w:rsidRPr="00C85135">
        <w:rPr>
          <w:sz w:val="24"/>
          <w:szCs w:val="24"/>
        </w:rPr>
        <w:tab/>
      </w:r>
      <w:r w:rsidR="00EE0A2D" w:rsidRPr="00C85135">
        <w:rPr>
          <w:sz w:val="24"/>
          <w:szCs w:val="24"/>
        </w:rPr>
        <w:tab/>
      </w:r>
      <w:r w:rsidR="00EE0A2D" w:rsidRPr="00C85135">
        <w:rPr>
          <w:sz w:val="24"/>
          <w:szCs w:val="24"/>
        </w:rPr>
        <w:tab/>
      </w:r>
      <w:r w:rsidR="00EE0A2D" w:rsidRPr="00C85135">
        <w:rPr>
          <w:sz w:val="24"/>
          <w:szCs w:val="24"/>
        </w:rPr>
        <w:tab/>
        <w:t xml:space="preserve">     </w:t>
      </w:r>
      <w:r w:rsidR="000F263E" w:rsidRPr="00C85135">
        <w:rPr>
          <w:sz w:val="24"/>
          <w:szCs w:val="24"/>
        </w:rPr>
        <w:t xml:space="preserve"> </w:t>
      </w:r>
      <w:r w:rsidR="00754E41" w:rsidRPr="00C85135">
        <w:rPr>
          <w:sz w:val="24"/>
          <w:szCs w:val="24"/>
        </w:rPr>
        <w:t xml:space="preserve">            </w:t>
      </w:r>
      <w:r w:rsidR="000F263E" w:rsidRPr="00C85135">
        <w:rPr>
          <w:sz w:val="24"/>
          <w:szCs w:val="24"/>
        </w:rPr>
        <w:t xml:space="preserve">     </w:t>
      </w:r>
      <w:r w:rsidR="000F263E" w:rsidRPr="00C85135">
        <w:rPr>
          <w:sz w:val="24"/>
          <w:szCs w:val="24"/>
        </w:rPr>
        <w:tab/>
        <w:t>«</w:t>
      </w:r>
      <w:r w:rsidR="00F7060A">
        <w:rPr>
          <w:sz w:val="24"/>
          <w:szCs w:val="24"/>
        </w:rPr>
        <w:t>__</w:t>
      </w:r>
      <w:r w:rsidRPr="00C85135">
        <w:rPr>
          <w:sz w:val="24"/>
          <w:szCs w:val="24"/>
        </w:rPr>
        <w:t>»</w:t>
      </w:r>
      <w:r w:rsidR="000F263E" w:rsidRPr="00C85135">
        <w:rPr>
          <w:sz w:val="24"/>
          <w:szCs w:val="24"/>
        </w:rPr>
        <w:t xml:space="preserve"> </w:t>
      </w:r>
      <w:r w:rsidR="00F7060A">
        <w:rPr>
          <w:sz w:val="24"/>
          <w:szCs w:val="24"/>
        </w:rPr>
        <w:t>__________</w:t>
      </w:r>
      <w:r w:rsidR="00493EC2" w:rsidRPr="00C85135">
        <w:rPr>
          <w:sz w:val="24"/>
          <w:szCs w:val="24"/>
        </w:rPr>
        <w:t xml:space="preserve"> </w:t>
      </w:r>
      <w:r w:rsidR="00726E29" w:rsidRPr="00C85135">
        <w:rPr>
          <w:sz w:val="24"/>
          <w:szCs w:val="24"/>
        </w:rPr>
        <w:t>20</w:t>
      </w:r>
      <w:r w:rsidR="00F350A0" w:rsidRPr="00C85135">
        <w:rPr>
          <w:sz w:val="24"/>
          <w:szCs w:val="24"/>
        </w:rPr>
        <w:t>2</w:t>
      </w:r>
      <w:r w:rsidR="00F7060A">
        <w:rPr>
          <w:sz w:val="24"/>
          <w:szCs w:val="24"/>
        </w:rPr>
        <w:t>6</w:t>
      </w:r>
      <w:r w:rsidR="00726E29" w:rsidRPr="00C85135">
        <w:rPr>
          <w:sz w:val="24"/>
          <w:szCs w:val="24"/>
        </w:rPr>
        <w:t>г.</w:t>
      </w:r>
    </w:p>
    <w:p w:rsidR="00D17263" w:rsidRPr="00C85135" w:rsidRDefault="00D17263" w:rsidP="006D51C0">
      <w:pPr>
        <w:rPr>
          <w:sz w:val="24"/>
          <w:szCs w:val="24"/>
        </w:rPr>
      </w:pPr>
    </w:p>
    <w:p w:rsidR="00962F3D" w:rsidRPr="00C85135" w:rsidRDefault="00573B00" w:rsidP="00962F3D">
      <w:pPr>
        <w:jc w:val="both"/>
        <w:rPr>
          <w:sz w:val="24"/>
          <w:szCs w:val="24"/>
        </w:rPr>
      </w:pPr>
      <w:r w:rsidRPr="00C85135">
        <w:rPr>
          <w:sz w:val="24"/>
          <w:szCs w:val="24"/>
        </w:rPr>
        <w:tab/>
      </w:r>
      <w:r w:rsidRPr="00C85135">
        <w:rPr>
          <w:b/>
          <w:sz w:val="24"/>
          <w:szCs w:val="24"/>
        </w:rPr>
        <w:t xml:space="preserve">Федеральное </w:t>
      </w:r>
      <w:r w:rsidR="00644243" w:rsidRPr="00C85135">
        <w:rPr>
          <w:b/>
          <w:sz w:val="24"/>
          <w:szCs w:val="24"/>
        </w:rPr>
        <w:t xml:space="preserve">бюджетное </w:t>
      </w:r>
      <w:r w:rsidRPr="00C85135">
        <w:rPr>
          <w:b/>
          <w:sz w:val="24"/>
          <w:szCs w:val="24"/>
        </w:rPr>
        <w:t>лечебно-профилактическое учреждение «Санаторий «Эллада» Федеральной налоговой службы»,</w:t>
      </w:r>
      <w:r w:rsidRPr="00C85135">
        <w:rPr>
          <w:sz w:val="24"/>
          <w:szCs w:val="24"/>
        </w:rPr>
        <w:t xml:space="preserve"> именуемое в дальнейшем «Заказчик», в лице директора </w:t>
      </w:r>
      <w:proofErr w:type="spellStart"/>
      <w:r w:rsidR="002D6DE8" w:rsidRPr="00C85135">
        <w:rPr>
          <w:sz w:val="24"/>
          <w:szCs w:val="24"/>
        </w:rPr>
        <w:t>Мегрелидзе</w:t>
      </w:r>
      <w:proofErr w:type="spellEnd"/>
      <w:r w:rsidR="002D6DE8" w:rsidRPr="00C85135">
        <w:rPr>
          <w:sz w:val="24"/>
          <w:szCs w:val="24"/>
        </w:rPr>
        <w:t xml:space="preserve"> Виталия Игоревича</w:t>
      </w:r>
      <w:r w:rsidRPr="00C85135">
        <w:rPr>
          <w:sz w:val="24"/>
          <w:szCs w:val="24"/>
        </w:rPr>
        <w:t xml:space="preserve">, действующего на основании Устава, с одной стороны, и </w:t>
      </w:r>
      <w:r w:rsidR="00F7060A" w:rsidRPr="00F7060A">
        <w:rPr>
          <w:sz w:val="24"/>
          <w:szCs w:val="24"/>
        </w:rPr>
        <w:t>____________________</w:t>
      </w:r>
      <w:r w:rsidR="00F350A0" w:rsidRPr="00F7060A">
        <w:rPr>
          <w:sz w:val="24"/>
          <w:szCs w:val="24"/>
        </w:rPr>
        <w:t>,</w:t>
      </w:r>
      <w:r w:rsidR="00F7060A" w:rsidRPr="00F7060A">
        <w:rPr>
          <w:sz w:val="24"/>
          <w:szCs w:val="24"/>
        </w:rPr>
        <w:t xml:space="preserve"> в лице_____________________,</w:t>
      </w:r>
      <w:r w:rsidR="00F350A0" w:rsidRPr="00C85135">
        <w:rPr>
          <w:b/>
          <w:sz w:val="24"/>
          <w:szCs w:val="24"/>
        </w:rPr>
        <w:t xml:space="preserve"> </w:t>
      </w:r>
      <w:r w:rsidR="00F350A0" w:rsidRPr="00C85135">
        <w:rPr>
          <w:sz w:val="24"/>
          <w:szCs w:val="24"/>
        </w:rPr>
        <w:t>действующ</w:t>
      </w:r>
      <w:r w:rsidR="00F7060A">
        <w:rPr>
          <w:sz w:val="24"/>
          <w:szCs w:val="24"/>
        </w:rPr>
        <w:t>ее</w:t>
      </w:r>
      <w:r w:rsidR="00F350A0" w:rsidRPr="00C85135">
        <w:rPr>
          <w:sz w:val="24"/>
          <w:szCs w:val="24"/>
        </w:rPr>
        <w:t xml:space="preserve"> на основании </w:t>
      </w:r>
      <w:r w:rsidR="00F7060A">
        <w:rPr>
          <w:sz w:val="24"/>
          <w:szCs w:val="24"/>
        </w:rPr>
        <w:t>__________________________</w:t>
      </w:r>
      <w:r w:rsidR="00754E41" w:rsidRPr="00C85135">
        <w:rPr>
          <w:sz w:val="24"/>
          <w:szCs w:val="24"/>
        </w:rPr>
        <w:t xml:space="preserve">, </w:t>
      </w:r>
      <w:r w:rsidR="00962F3D" w:rsidRPr="00C85135">
        <w:rPr>
          <w:sz w:val="24"/>
          <w:szCs w:val="24"/>
        </w:rPr>
        <w:t>с другой стороны, вместе именуемые Стороны, заключили настоящий контракт на основании п. 4</w:t>
      </w:r>
      <w:r w:rsidR="00AC4924" w:rsidRPr="00C85135">
        <w:rPr>
          <w:sz w:val="24"/>
          <w:szCs w:val="24"/>
        </w:rPr>
        <w:t xml:space="preserve"> ч. 1</w:t>
      </w:r>
      <w:r w:rsidR="00962F3D" w:rsidRPr="00C85135">
        <w:rPr>
          <w:sz w:val="24"/>
          <w:szCs w:val="24"/>
        </w:rPr>
        <w:t xml:space="preserve"> ст. 93 Федерального закона от 05.04.2013</w:t>
      </w:r>
      <w:r w:rsidR="006952C4" w:rsidRPr="00C85135">
        <w:rPr>
          <w:sz w:val="24"/>
          <w:szCs w:val="24"/>
        </w:rPr>
        <w:t>г.</w:t>
      </w:r>
      <w:r w:rsidR="00962F3D" w:rsidRPr="00C85135">
        <w:rPr>
          <w:sz w:val="24"/>
          <w:szCs w:val="24"/>
        </w:rPr>
        <w:t xml:space="preserve"> </w:t>
      </w:r>
      <w:r w:rsidR="006952C4" w:rsidRPr="00C85135">
        <w:rPr>
          <w:sz w:val="24"/>
          <w:szCs w:val="24"/>
        </w:rPr>
        <w:t>№</w:t>
      </w:r>
      <w:r w:rsidR="00962F3D" w:rsidRPr="00C85135">
        <w:rPr>
          <w:sz w:val="24"/>
          <w:szCs w:val="24"/>
        </w:rPr>
        <w:t xml:space="preserve"> 44-ФЗ "О контрактной системе в сфере закупок товаров, работ, услуг для обеспечения государственных и муниципальных нужд" о нижеследующем:</w:t>
      </w:r>
    </w:p>
    <w:p w:rsidR="0017700F" w:rsidRPr="00C85135" w:rsidRDefault="0017700F" w:rsidP="00EE0A2D">
      <w:pPr>
        <w:numPr>
          <w:ilvl w:val="0"/>
          <w:numId w:val="3"/>
        </w:numPr>
        <w:tabs>
          <w:tab w:val="left" w:pos="142"/>
        </w:tabs>
        <w:jc w:val="center"/>
        <w:rPr>
          <w:b/>
          <w:color w:val="000000"/>
          <w:sz w:val="24"/>
          <w:szCs w:val="24"/>
        </w:rPr>
      </w:pPr>
      <w:r w:rsidRPr="00C85135">
        <w:rPr>
          <w:b/>
          <w:color w:val="000000"/>
          <w:sz w:val="24"/>
          <w:szCs w:val="24"/>
        </w:rPr>
        <w:t>ПРЕДМЕТ  КОНТРАКТА</w:t>
      </w:r>
    </w:p>
    <w:p w:rsidR="0017700F" w:rsidRPr="00C85135" w:rsidRDefault="0017700F" w:rsidP="0017700F">
      <w:pPr>
        <w:tabs>
          <w:tab w:val="left" w:pos="0"/>
        </w:tabs>
        <w:ind w:firstLine="567"/>
        <w:jc w:val="both"/>
        <w:rPr>
          <w:b/>
          <w:sz w:val="24"/>
          <w:szCs w:val="24"/>
        </w:rPr>
      </w:pPr>
      <w:r w:rsidRPr="00C85135">
        <w:rPr>
          <w:color w:val="000000"/>
          <w:sz w:val="24"/>
          <w:szCs w:val="24"/>
        </w:rPr>
        <w:t xml:space="preserve">1.1. </w:t>
      </w:r>
      <w:r w:rsidRPr="00C85135">
        <w:rPr>
          <w:sz w:val="24"/>
          <w:szCs w:val="24"/>
        </w:rPr>
        <w:t xml:space="preserve">Исполнитель, по заданию Заказчика, обязуется </w:t>
      </w:r>
      <w:r w:rsidR="00DD4599" w:rsidRPr="00C85135">
        <w:rPr>
          <w:b/>
          <w:sz w:val="24"/>
          <w:szCs w:val="24"/>
        </w:rPr>
        <w:t>оказать услуги</w:t>
      </w:r>
      <w:r w:rsidRPr="00C85135">
        <w:rPr>
          <w:b/>
          <w:sz w:val="24"/>
          <w:szCs w:val="24"/>
        </w:rPr>
        <w:t xml:space="preserve"> по </w:t>
      </w:r>
      <w:r w:rsidR="00754E41" w:rsidRPr="00C85135">
        <w:rPr>
          <w:b/>
          <w:sz w:val="24"/>
          <w:szCs w:val="24"/>
        </w:rPr>
        <w:t xml:space="preserve">диагностике и </w:t>
      </w:r>
      <w:r w:rsidRPr="00C85135">
        <w:rPr>
          <w:b/>
          <w:sz w:val="24"/>
          <w:szCs w:val="24"/>
        </w:rPr>
        <w:t>ремонту</w:t>
      </w:r>
      <w:r w:rsidR="00601800" w:rsidRPr="00C85135">
        <w:rPr>
          <w:b/>
          <w:sz w:val="24"/>
          <w:szCs w:val="24"/>
        </w:rPr>
        <w:t xml:space="preserve"> </w:t>
      </w:r>
      <w:r w:rsidR="0058584E" w:rsidRPr="00C85135">
        <w:rPr>
          <w:b/>
          <w:sz w:val="24"/>
          <w:szCs w:val="24"/>
        </w:rPr>
        <w:t>телевизоров</w:t>
      </w:r>
      <w:r w:rsidR="00FE61F3" w:rsidRPr="00C85135">
        <w:rPr>
          <w:sz w:val="24"/>
          <w:szCs w:val="24"/>
        </w:rPr>
        <w:t>,</w:t>
      </w:r>
      <w:r w:rsidR="00AA113B" w:rsidRPr="00C85135">
        <w:rPr>
          <w:b/>
          <w:sz w:val="24"/>
          <w:szCs w:val="24"/>
        </w:rPr>
        <w:t xml:space="preserve"> </w:t>
      </w:r>
      <w:r w:rsidRPr="00C85135">
        <w:rPr>
          <w:sz w:val="24"/>
          <w:szCs w:val="24"/>
        </w:rPr>
        <w:t xml:space="preserve">в соответствии с </w:t>
      </w:r>
      <w:r w:rsidR="005F3A35" w:rsidRPr="00C85135">
        <w:rPr>
          <w:sz w:val="24"/>
          <w:szCs w:val="24"/>
        </w:rPr>
        <w:t>Техническим заданием</w:t>
      </w:r>
      <w:r w:rsidRPr="00C85135">
        <w:rPr>
          <w:sz w:val="24"/>
          <w:szCs w:val="24"/>
        </w:rPr>
        <w:t xml:space="preserve"> (Приложение №1 к Контракту).</w:t>
      </w:r>
    </w:p>
    <w:p w:rsidR="00F26F6F" w:rsidRPr="00F26F6F" w:rsidRDefault="00F26F6F" w:rsidP="00F26F6F">
      <w:pPr>
        <w:tabs>
          <w:tab w:val="left" w:pos="0"/>
        </w:tabs>
        <w:ind w:firstLine="567"/>
        <w:jc w:val="both"/>
        <w:rPr>
          <w:bCs/>
          <w:spacing w:val="-3"/>
          <w:sz w:val="24"/>
          <w:szCs w:val="24"/>
        </w:rPr>
      </w:pPr>
      <w:r w:rsidRPr="00F26F6F">
        <w:rPr>
          <w:bCs/>
          <w:spacing w:val="-3"/>
          <w:sz w:val="24"/>
          <w:szCs w:val="24"/>
        </w:rPr>
        <w:t>1.2. Ремонт осуществляется с использованием запасных частей, деталей, расходных материалов, предоставляемых Исполнителем.</w:t>
      </w:r>
    </w:p>
    <w:p w:rsidR="00DF2EC5" w:rsidRPr="00C85135" w:rsidRDefault="00F26F6F" w:rsidP="00F26F6F">
      <w:pPr>
        <w:tabs>
          <w:tab w:val="left" w:pos="0"/>
        </w:tabs>
        <w:ind w:firstLine="567"/>
        <w:jc w:val="both"/>
        <w:rPr>
          <w:sz w:val="24"/>
          <w:szCs w:val="24"/>
        </w:rPr>
      </w:pPr>
      <w:r w:rsidRPr="00F26F6F">
        <w:rPr>
          <w:bCs/>
          <w:spacing w:val="-3"/>
          <w:sz w:val="24"/>
          <w:szCs w:val="24"/>
        </w:rPr>
        <w:t xml:space="preserve">1.3. Услуги оказываются Исполнителем по адресу местонахождения сервисных центров Исполнителя, расположенных на территории муниципального образования город-курорт Анапа. Доставка техники для проведения диагностики и ремонта в сервисные центры Исполнителя осуществляется силами и за счет </w:t>
      </w:r>
      <w:r>
        <w:rPr>
          <w:bCs/>
          <w:spacing w:val="-3"/>
          <w:sz w:val="24"/>
          <w:szCs w:val="24"/>
        </w:rPr>
        <w:t>Исполнителя</w:t>
      </w:r>
      <w:r w:rsidRPr="00F26F6F">
        <w:rPr>
          <w:bCs/>
          <w:spacing w:val="-3"/>
          <w:sz w:val="24"/>
          <w:szCs w:val="24"/>
        </w:rPr>
        <w:t>.</w:t>
      </w:r>
    </w:p>
    <w:p w:rsidR="006D51C0" w:rsidRPr="00C85135" w:rsidRDefault="006D51C0" w:rsidP="006D51C0">
      <w:pPr>
        <w:tabs>
          <w:tab w:val="left" w:pos="0"/>
        </w:tabs>
        <w:ind w:firstLine="567"/>
        <w:jc w:val="center"/>
        <w:rPr>
          <w:b/>
          <w:sz w:val="24"/>
          <w:szCs w:val="24"/>
        </w:rPr>
      </w:pPr>
      <w:r w:rsidRPr="00C85135">
        <w:rPr>
          <w:b/>
          <w:sz w:val="24"/>
          <w:szCs w:val="24"/>
        </w:rPr>
        <w:t>2. ПРАВА И ОБЯЗАННОСТИ СТОРОН</w:t>
      </w:r>
    </w:p>
    <w:p w:rsidR="006D51C0" w:rsidRPr="00C85135" w:rsidRDefault="006D51C0" w:rsidP="006D51C0">
      <w:pPr>
        <w:tabs>
          <w:tab w:val="left" w:pos="0"/>
        </w:tabs>
        <w:ind w:firstLine="567"/>
        <w:jc w:val="both"/>
        <w:rPr>
          <w:sz w:val="24"/>
          <w:szCs w:val="24"/>
        </w:rPr>
      </w:pPr>
      <w:r w:rsidRPr="00C85135">
        <w:rPr>
          <w:b/>
          <w:sz w:val="24"/>
          <w:szCs w:val="24"/>
        </w:rPr>
        <w:t>2.1</w:t>
      </w:r>
      <w:r w:rsidRPr="00C85135">
        <w:rPr>
          <w:sz w:val="24"/>
          <w:szCs w:val="24"/>
        </w:rPr>
        <w:t xml:space="preserve">. </w:t>
      </w:r>
      <w:r w:rsidRPr="00C85135">
        <w:rPr>
          <w:b/>
          <w:sz w:val="24"/>
          <w:szCs w:val="24"/>
        </w:rPr>
        <w:t>Заказчик.</w:t>
      </w:r>
    </w:p>
    <w:p w:rsidR="006D51C0" w:rsidRPr="00C85135" w:rsidRDefault="006D51C0" w:rsidP="006D51C0">
      <w:pPr>
        <w:tabs>
          <w:tab w:val="left" w:pos="0"/>
        </w:tabs>
        <w:ind w:firstLine="567"/>
        <w:jc w:val="both"/>
        <w:rPr>
          <w:sz w:val="24"/>
          <w:szCs w:val="24"/>
        </w:rPr>
      </w:pPr>
      <w:r w:rsidRPr="00C85135">
        <w:rPr>
          <w:sz w:val="24"/>
          <w:szCs w:val="24"/>
        </w:rPr>
        <w:t>2.1.1. Заказчик имеет право:</w:t>
      </w:r>
    </w:p>
    <w:p w:rsidR="006D51C0" w:rsidRPr="00C85135" w:rsidRDefault="006D51C0" w:rsidP="006D51C0">
      <w:pPr>
        <w:tabs>
          <w:tab w:val="left" w:pos="0"/>
        </w:tabs>
        <w:ind w:firstLine="567"/>
        <w:jc w:val="both"/>
        <w:rPr>
          <w:sz w:val="24"/>
          <w:szCs w:val="24"/>
        </w:rPr>
      </w:pPr>
      <w:r w:rsidRPr="00C85135">
        <w:rPr>
          <w:sz w:val="24"/>
          <w:szCs w:val="24"/>
        </w:rPr>
        <w:t xml:space="preserve">- в любое время проверять ход и качество </w:t>
      </w:r>
      <w:r w:rsidR="000763AF" w:rsidRPr="00C85135">
        <w:rPr>
          <w:sz w:val="24"/>
          <w:szCs w:val="24"/>
        </w:rPr>
        <w:t>услуг</w:t>
      </w:r>
      <w:r w:rsidRPr="00C85135">
        <w:rPr>
          <w:sz w:val="24"/>
          <w:szCs w:val="24"/>
        </w:rPr>
        <w:t xml:space="preserve">, </w:t>
      </w:r>
      <w:r w:rsidR="000763AF" w:rsidRPr="00C85135">
        <w:rPr>
          <w:sz w:val="24"/>
          <w:szCs w:val="24"/>
        </w:rPr>
        <w:t>оказываемых</w:t>
      </w:r>
      <w:r w:rsidRPr="00C85135">
        <w:rPr>
          <w:sz w:val="24"/>
          <w:szCs w:val="24"/>
        </w:rPr>
        <w:t xml:space="preserve"> Исполнителем по настоящему Контракту, не вмешиваясь в его деятельность;</w:t>
      </w:r>
    </w:p>
    <w:p w:rsidR="006D51C0" w:rsidRPr="00C85135" w:rsidRDefault="006D51C0" w:rsidP="006D51C0">
      <w:pPr>
        <w:tabs>
          <w:tab w:val="left" w:pos="0"/>
        </w:tabs>
        <w:ind w:firstLine="567"/>
        <w:jc w:val="both"/>
        <w:rPr>
          <w:sz w:val="24"/>
          <w:szCs w:val="24"/>
        </w:rPr>
      </w:pPr>
      <w:r w:rsidRPr="00C85135">
        <w:rPr>
          <w:sz w:val="24"/>
          <w:szCs w:val="24"/>
        </w:rPr>
        <w:t xml:space="preserve">- отказаться от исполнения Контракта и потребовать возмещения убытков, если Исполнитель не приступает своевременно к исполнению Контракта или </w:t>
      </w:r>
      <w:r w:rsidR="000763AF" w:rsidRPr="00C85135">
        <w:rPr>
          <w:sz w:val="24"/>
          <w:szCs w:val="24"/>
        </w:rPr>
        <w:t>оказывает услугу</w:t>
      </w:r>
      <w:r w:rsidRPr="00C85135">
        <w:rPr>
          <w:sz w:val="24"/>
          <w:szCs w:val="24"/>
        </w:rPr>
        <w:t xml:space="preserve"> настолько медленно, что окончание её к сроку становится явно невозможным;</w:t>
      </w:r>
    </w:p>
    <w:p w:rsidR="006D51C0" w:rsidRPr="00C85135" w:rsidRDefault="006D51C0" w:rsidP="006D51C0">
      <w:pPr>
        <w:tabs>
          <w:tab w:val="left" w:pos="0"/>
        </w:tabs>
        <w:ind w:firstLine="567"/>
        <w:jc w:val="both"/>
        <w:rPr>
          <w:sz w:val="24"/>
          <w:szCs w:val="24"/>
        </w:rPr>
      </w:pPr>
      <w:r w:rsidRPr="00C85135">
        <w:rPr>
          <w:sz w:val="24"/>
          <w:szCs w:val="24"/>
        </w:rPr>
        <w:t xml:space="preserve">- в случаях, когда </w:t>
      </w:r>
      <w:r w:rsidR="000763AF" w:rsidRPr="00C85135">
        <w:rPr>
          <w:sz w:val="24"/>
          <w:szCs w:val="24"/>
        </w:rPr>
        <w:t>услуга</w:t>
      </w:r>
      <w:r w:rsidRPr="00C85135">
        <w:rPr>
          <w:sz w:val="24"/>
          <w:szCs w:val="24"/>
        </w:rPr>
        <w:t xml:space="preserve"> по Контракту </w:t>
      </w:r>
      <w:r w:rsidR="000763AF" w:rsidRPr="00C85135">
        <w:rPr>
          <w:sz w:val="24"/>
          <w:szCs w:val="24"/>
        </w:rPr>
        <w:t>оказана</w:t>
      </w:r>
      <w:r w:rsidRPr="00C85135">
        <w:rPr>
          <w:sz w:val="24"/>
          <w:szCs w:val="24"/>
        </w:rPr>
        <w:t xml:space="preserve"> Исполнителем с отступлениями от условий настоящего Контракта или с иными недостатками Заказчик вправе потребовать от Исполнителя:</w:t>
      </w:r>
    </w:p>
    <w:p w:rsidR="006D51C0" w:rsidRPr="00C85135" w:rsidRDefault="006D51C0" w:rsidP="006D51C0">
      <w:pPr>
        <w:tabs>
          <w:tab w:val="left" w:pos="0"/>
        </w:tabs>
        <w:ind w:firstLine="567"/>
        <w:jc w:val="both"/>
        <w:rPr>
          <w:sz w:val="24"/>
          <w:szCs w:val="24"/>
        </w:rPr>
      </w:pPr>
      <w:r w:rsidRPr="00C85135">
        <w:rPr>
          <w:sz w:val="24"/>
          <w:szCs w:val="24"/>
        </w:rPr>
        <w:t>- безвозмездного устранения недостатков в согласованный срок, но не более 5 дней;</w:t>
      </w:r>
    </w:p>
    <w:p w:rsidR="006D51C0" w:rsidRPr="00C85135" w:rsidRDefault="006D51C0" w:rsidP="006D51C0">
      <w:pPr>
        <w:tabs>
          <w:tab w:val="left" w:pos="0"/>
        </w:tabs>
        <w:ind w:firstLine="567"/>
        <w:jc w:val="both"/>
        <w:rPr>
          <w:sz w:val="24"/>
          <w:szCs w:val="24"/>
        </w:rPr>
      </w:pPr>
      <w:r w:rsidRPr="00C85135">
        <w:rPr>
          <w:sz w:val="24"/>
          <w:szCs w:val="24"/>
        </w:rPr>
        <w:t xml:space="preserve">- если отступления в </w:t>
      </w:r>
      <w:r w:rsidR="00D83392" w:rsidRPr="00C85135">
        <w:rPr>
          <w:sz w:val="24"/>
          <w:szCs w:val="24"/>
        </w:rPr>
        <w:t>услуге</w:t>
      </w:r>
      <w:r w:rsidRPr="00C85135">
        <w:rPr>
          <w:sz w:val="24"/>
          <w:szCs w:val="24"/>
        </w:rPr>
        <w:t xml:space="preserve"> от условий Контракта или иные недостатки результата </w:t>
      </w:r>
      <w:r w:rsidR="00D83392" w:rsidRPr="00C85135">
        <w:rPr>
          <w:sz w:val="24"/>
          <w:szCs w:val="24"/>
        </w:rPr>
        <w:t>услуги</w:t>
      </w:r>
      <w:r w:rsidRPr="00C85135">
        <w:rPr>
          <w:sz w:val="24"/>
          <w:szCs w:val="24"/>
        </w:rPr>
        <w:t xml:space="preserve"> в установленный Заказчиком срок не были устранены, либо являются существенными и неустранимыми, Заказчик вправе отказаться от исполнения своих обязательств по Контракту и потребовать возмещения причиненных убытков.</w:t>
      </w:r>
    </w:p>
    <w:p w:rsidR="006D51C0" w:rsidRPr="00C85135" w:rsidRDefault="006D51C0" w:rsidP="006D51C0">
      <w:pPr>
        <w:tabs>
          <w:tab w:val="left" w:pos="0"/>
        </w:tabs>
        <w:ind w:firstLine="567"/>
        <w:jc w:val="both"/>
        <w:rPr>
          <w:sz w:val="24"/>
          <w:szCs w:val="24"/>
        </w:rPr>
      </w:pPr>
      <w:r w:rsidRPr="00C85135">
        <w:rPr>
          <w:sz w:val="24"/>
          <w:szCs w:val="24"/>
        </w:rPr>
        <w:t>2.1.2. Заказчик обязан:</w:t>
      </w:r>
    </w:p>
    <w:p w:rsidR="006D51C0" w:rsidRPr="00C85135" w:rsidRDefault="006D51C0" w:rsidP="006D51C0">
      <w:pPr>
        <w:tabs>
          <w:tab w:val="left" w:pos="0"/>
        </w:tabs>
        <w:ind w:firstLine="567"/>
        <w:jc w:val="both"/>
        <w:rPr>
          <w:sz w:val="24"/>
          <w:szCs w:val="24"/>
        </w:rPr>
      </w:pPr>
      <w:r w:rsidRPr="00C85135">
        <w:rPr>
          <w:sz w:val="24"/>
          <w:szCs w:val="24"/>
        </w:rPr>
        <w:t xml:space="preserve">- в случае получения от Исполнителя извещения, в соответствии с </w:t>
      </w:r>
      <w:proofErr w:type="spellStart"/>
      <w:r w:rsidRPr="00C85135">
        <w:rPr>
          <w:sz w:val="24"/>
          <w:szCs w:val="24"/>
        </w:rPr>
        <w:t>пп</w:t>
      </w:r>
      <w:proofErr w:type="spellEnd"/>
      <w:r w:rsidRPr="00C85135">
        <w:rPr>
          <w:sz w:val="24"/>
          <w:szCs w:val="24"/>
        </w:rPr>
        <w:t>. 2.2.2. Контракта, принять соответствующее решение и в 3-х-дневный срок со дня получения такого извещения дать Исполнителю дальнейшие указания по нему;</w:t>
      </w:r>
    </w:p>
    <w:p w:rsidR="006D51C0" w:rsidRPr="00C85135" w:rsidRDefault="006D51C0" w:rsidP="006D51C0">
      <w:pPr>
        <w:tabs>
          <w:tab w:val="left" w:pos="0"/>
        </w:tabs>
        <w:ind w:firstLine="567"/>
        <w:jc w:val="both"/>
        <w:rPr>
          <w:sz w:val="24"/>
          <w:szCs w:val="24"/>
        </w:rPr>
      </w:pPr>
      <w:r w:rsidRPr="00C85135">
        <w:rPr>
          <w:sz w:val="24"/>
          <w:szCs w:val="24"/>
        </w:rPr>
        <w:t xml:space="preserve">- в сроки и в порядке, которые предусмотрены Контрактом, организовать осмотр и прием </w:t>
      </w:r>
      <w:r w:rsidR="00440A63" w:rsidRPr="00C85135">
        <w:rPr>
          <w:sz w:val="24"/>
          <w:szCs w:val="24"/>
        </w:rPr>
        <w:t>оказанных услуг</w:t>
      </w:r>
      <w:r w:rsidRPr="00C85135">
        <w:rPr>
          <w:sz w:val="24"/>
          <w:szCs w:val="24"/>
        </w:rPr>
        <w:t>;</w:t>
      </w:r>
    </w:p>
    <w:p w:rsidR="006D51C0" w:rsidRPr="00C85135" w:rsidRDefault="006D51C0" w:rsidP="006D51C0">
      <w:pPr>
        <w:tabs>
          <w:tab w:val="left" w:pos="0"/>
        </w:tabs>
        <w:ind w:firstLine="567"/>
        <w:jc w:val="both"/>
        <w:rPr>
          <w:color w:val="FF0000"/>
          <w:sz w:val="24"/>
          <w:szCs w:val="24"/>
        </w:rPr>
      </w:pPr>
      <w:r w:rsidRPr="00C85135">
        <w:rPr>
          <w:sz w:val="24"/>
          <w:szCs w:val="24"/>
        </w:rPr>
        <w:t xml:space="preserve">- в сроки и в порядке, которые предусмотрены Контрактом, организовать оплату </w:t>
      </w:r>
      <w:r w:rsidR="00440A63" w:rsidRPr="00C85135">
        <w:rPr>
          <w:sz w:val="24"/>
          <w:szCs w:val="24"/>
        </w:rPr>
        <w:t>оказанных услуг</w:t>
      </w:r>
      <w:r w:rsidRPr="00C85135">
        <w:rPr>
          <w:sz w:val="24"/>
          <w:szCs w:val="24"/>
        </w:rPr>
        <w:t>;</w:t>
      </w:r>
    </w:p>
    <w:p w:rsidR="006D51C0" w:rsidRPr="00C85135" w:rsidRDefault="006D51C0" w:rsidP="006D51C0">
      <w:pPr>
        <w:tabs>
          <w:tab w:val="left" w:pos="0"/>
        </w:tabs>
        <w:ind w:firstLine="567"/>
        <w:jc w:val="both"/>
        <w:rPr>
          <w:color w:val="FF0000"/>
          <w:sz w:val="24"/>
          <w:szCs w:val="24"/>
        </w:rPr>
      </w:pPr>
      <w:r w:rsidRPr="00C85135">
        <w:rPr>
          <w:sz w:val="24"/>
          <w:szCs w:val="24"/>
        </w:rPr>
        <w:t xml:space="preserve">- при обнаружении Заказчиком отступлений от условий Контракта, ухудшающих результат </w:t>
      </w:r>
      <w:r w:rsidR="00440A63" w:rsidRPr="00C85135">
        <w:rPr>
          <w:sz w:val="24"/>
          <w:szCs w:val="24"/>
        </w:rPr>
        <w:t>услуги</w:t>
      </w:r>
      <w:r w:rsidRPr="00C85135">
        <w:rPr>
          <w:sz w:val="24"/>
          <w:szCs w:val="24"/>
        </w:rPr>
        <w:t xml:space="preserve">, или иных недостатков в </w:t>
      </w:r>
      <w:r w:rsidR="00440A63" w:rsidRPr="00C85135">
        <w:rPr>
          <w:sz w:val="24"/>
          <w:szCs w:val="24"/>
        </w:rPr>
        <w:t>услугах</w:t>
      </w:r>
      <w:r w:rsidRPr="00C85135">
        <w:rPr>
          <w:sz w:val="24"/>
          <w:szCs w:val="24"/>
        </w:rPr>
        <w:t xml:space="preserve"> немедленно заявить об этом Исполнителю;</w:t>
      </w:r>
    </w:p>
    <w:p w:rsidR="006D51C0" w:rsidRPr="00C85135" w:rsidRDefault="006D51C0" w:rsidP="006D51C0">
      <w:pPr>
        <w:tabs>
          <w:tab w:val="left" w:pos="0"/>
        </w:tabs>
        <w:ind w:firstLine="567"/>
        <w:jc w:val="both"/>
        <w:rPr>
          <w:sz w:val="24"/>
          <w:szCs w:val="24"/>
        </w:rPr>
      </w:pPr>
      <w:r w:rsidRPr="00C85135">
        <w:rPr>
          <w:sz w:val="24"/>
          <w:szCs w:val="24"/>
        </w:rPr>
        <w:t xml:space="preserve"> - при обнаружении Заказчиком, после приемки </w:t>
      </w:r>
      <w:r w:rsidR="00440A63" w:rsidRPr="00C85135">
        <w:rPr>
          <w:sz w:val="24"/>
          <w:szCs w:val="24"/>
        </w:rPr>
        <w:t>услуг</w:t>
      </w:r>
      <w:r w:rsidRPr="00C85135">
        <w:rPr>
          <w:sz w:val="24"/>
          <w:szCs w:val="24"/>
        </w:rPr>
        <w:t xml:space="preserve">, отступления в них от условий Контракта или иных недостатков, которые не могли быть установлены при обычном способе приемки (скрытые недостатки), в том числе такие, которые умышленно скрыты Исполнителем, известить Исполнителя  в 3-х </w:t>
      </w:r>
      <w:proofErr w:type="spellStart"/>
      <w:r w:rsidRPr="00C85135">
        <w:rPr>
          <w:sz w:val="24"/>
          <w:szCs w:val="24"/>
        </w:rPr>
        <w:t>дневный</w:t>
      </w:r>
      <w:proofErr w:type="spellEnd"/>
      <w:r w:rsidRPr="00C85135">
        <w:rPr>
          <w:sz w:val="24"/>
          <w:szCs w:val="24"/>
        </w:rPr>
        <w:t xml:space="preserve"> срок с момента их обнаружения.</w:t>
      </w:r>
    </w:p>
    <w:p w:rsidR="006D51C0" w:rsidRPr="00C85135" w:rsidRDefault="006D51C0" w:rsidP="006D51C0">
      <w:pPr>
        <w:tabs>
          <w:tab w:val="left" w:pos="0"/>
        </w:tabs>
        <w:ind w:firstLine="567"/>
        <w:jc w:val="both"/>
        <w:rPr>
          <w:b/>
          <w:sz w:val="24"/>
          <w:szCs w:val="24"/>
        </w:rPr>
      </w:pPr>
      <w:r w:rsidRPr="00C85135">
        <w:rPr>
          <w:b/>
          <w:sz w:val="24"/>
          <w:szCs w:val="24"/>
        </w:rPr>
        <w:t>2.2. Исполнитель.</w:t>
      </w:r>
    </w:p>
    <w:p w:rsidR="006D51C0" w:rsidRPr="00C85135" w:rsidRDefault="006D51C0" w:rsidP="006D51C0">
      <w:pPr>
        <w:tabs>
          <w:tab w:val="left" w:pos="0"/>
        </w:tabs>
        <w:ind w:firstLine="567"/>
        <w:jc w:val="both"/>
        <w:rPr>
          <w:sz w:val="24"/>
          <w:szCs w:val="24"/>
        </w:rPr>
      </w:pPr>
      <w:r w:rsidRPr="00C85135">
        <w:rPr>
          <w:sz w:val="24"/>
          <w:szCs w:val="24"/>
        </w:rPr>
        <w:t>2.2.1. Исполнитель имеет право:</w:t>
      </w:r>
    </w:p>
    <w:p w:rsidR="006D51C0" w:rsidRPr="00C85135" w:rsidRDefault="006D51C0" w:rsidP="006D51C0">
      <w:pPr>
        <w:tabs>
          <w:tab w:val="left" w:pos="0"/>
        </w:tabs>
        <w:ind w:firstLine="567"/>
        <w:jc w:val="both"/>
        <w:rPr>
          <w:sz w:val="24"/>
          <w:szCs w:val="24"/>
        </w:rPr>
      </w:pPr>
      <w:r w:rsidRPr="00C85135">
        <w:rPr>
          <w:sz w:val="24"/>
          <w:szCs w:val="24"/>
        </w:rPr>
        <w:lastRenderedPageBreak/>
        <w:t xml:space="preserve"> - вместо устранения недостатков, за которые он отвечает, безвозмездно </w:t>
      </w:r>
      <w:r w:rsidR="0042523E" w:rsidRPr="00C85135">
        <w:rPr>
          <w:sz w:val="24"/>
          <w:szCs w:val="24"/>
        </w:rPr>
        <w:t>оказать услугу</w:t>
      </w:r>
      <w:r w:rsidRPr="00C85135">
        <w:rPr>
          <w:sz w:val="24"/>
          <w:szCs w:val="24"/>
        </w:rPr>
        <w:t xml:space="preserve"> заново с возмещением Заказчику причиненных просрочкой исполнения Контракта убытков.</w:t>
      </w:r>
    </w:p>
    <w:p w:rsidR="006D51C0" w:rsidRPr="00C85135" w:rsidRDefault="006D51C0" w:rsidP="006D51C0">
      <w:pPr>
        <w:tabs>
          <w:tab w:val="left" w:pos="0"/>
        </w:tabs>
        <w:ind w:firstLine="567"/>
        <w:jc w:val="both"/>
        <w:rPr>
          <w:sz w:val="24"/>
          <w:szCs w:val="24"/>
        </w:rPr>
      </w:pPr>
      <w:r w:rsidRPr="00C85135">
        <w:rPr>
          <w:sz w:val="24"/>
          <w:szCs w:val="24"/>
        </w:rPr>
        <w:t>2.2.2. Исполнитель обязан:</w:t>
      </w:r>
    </w:p>
    <w:p w:rsidR="006D51C0" w:rsidRPr="00C85135" w:rsidRDefault="006D51C0" w:rsidP="006D51C0">
      <w:pPr>
        <w:tabs>
          <w:tab w:val="left" w:pos="0"/>
        </w:tabs>
        <w:ind w:firstLine="567"/>
        <w:jc w:val="both"/>
        <w:rPr>
          <w:sz w:val="24"/>
          <w:szCs w:val="24"/>
        </w:rPr>
      </w:pPr>
      <w:r w:rsidRPr="00C85135">
        <w:rPr>
          <w:sz w:val="24"/>
          <w:szCs w:val="24"/>
        </w:rPr>
        <w:t xml:space="preserve">- </w:t>
      </w:r>
      <w:r w:rsidR="0042523E" w:rsidRPr="00C85135">
        <w:rPr>
          <w:sz w:val="24"/>
          <w:szCs w:val="24"/>
        </w:rPr>
        <w:t xml:space="preserve">оказать услугу </w:t>
      </w:r>
      <w:r w:rsidRPr="00C85135">
        <w:rPr>
          <w:sz w:val="24"/>
          <w:szCs w:val="24"/>
        </w:rPr>
        <w:t>по  ремонту</w:t>
      </w:r>
      <w:r w:rsidR="004E61BF" w:rsidRPr="00C85135">
        <w:rPr>
          <w:sz w:val="24"/>
          <w:szCs w:val="24"/>
        </w:rPr>
        <w:t xml:space="preserve"> и провести своими силами обследование технического состояния </w:t>
      </w:r>
      <w:r w:rsidR="0042523E" w:rsidRPr="00C85135">
        <w:rPr>
          <w:sz w:val="24"/>
          <w:szCs w:val="24"/>
        </w:rPr>
        <w:t>телевизоров</w:t>
      </w:r>
      <w:r w:rsidR="004E61BF" w:rsidRPr="00C85135">
        <w:rPr>
          <w:sz w:val="24"/>
          <w:szCs w:val="24"/>
        </w:rPr>
        <w:t xml:space="preserve"> и оформить акты технической экспертизы (в случае невозможности ремонта) в соответствии с условиями Контракта</w:t>
      </w:r>
      <w:r w:rsidR="0035789E" w:rsidRPr="00C85135">
        <w:rPr>
          <w:sz w:val="24"/>
          <w:szCs w:val="24"/>
        </w:rPr>
        <w:t>,</w:t>
      </w:r>
      <w:r w:rsidRPr="00C85135">
        <w:rPr>
          <w:sz w:val="24"/>
          <w:szCs w:val="24"/>
        </w:rPr>
        <w:t xml:space="preserve">  действующими ГОСТами,  рекомендациями завода-изготовителя;</w:t>
      </w:r>
    </w:p>
    <w:p w:rsidR="006D51C0" w:rsidRPr="00C85135" w:rsidRDefault="006D51C0" w:rsidP="006D51C0">
      <w:pPr>
        <w:tabs>
          <w:tab w:val="left" w:pos="0"/>
        </w:tabs>
        <w:ind w:firstLine="567"/>
        <w:jc w:val="both"/>
        <w:rPr>
          <w:sz w:val="24"/>
          <w:szCs w:val="24"/>
        </w:rPr>
      </w:pPr>
      <w:r w:rsidRPr="00C85135">
        <w:rPr>
          <w:sz w:val="24"/>
          <w:szCs w:val="24"/>
        </w:rPr>
        <w:t xml:space="preserve"> - </w:t>
      </w:r>
      <w:r w:rsidR="0042523E" w:rsidRPr="00C85135">
        <w:rPr>
          <w:sz w:val="24"/>
          <w:szCs w:val="24"/>
        </w:rPr>
        <w:t>оказать</w:t>
      </w:r>
      <w:r w:rsidRPr="00C85135">
        <w:rPr>
          <w:sz w:val="24"/>
          <w:szCs w:val="24"/>
        </w:rPr>
        <w:t xml:space="preserve"> все </w:t>
      </w:r>
      <w:r w:rsidR="0042523E" w:rsidRPr="00C85135">
        <w:rPr>
          <w:sz w:val="24"/>
          <w:szCs w:val="24"/>
        </w:rPr>
        <w:t>услуги</w:t>
      </w:r>
      <w:r w:rsidRPr="00C85135">
        <w:rPr>
          <w:sz w:val="24"/>
          <w:szCs w:val="24"/>
        </w:rPr>
        <w:t xml:space="preserve">, используя собственное оборудование и высоко квалифицированный персонал, в соответствии с условиями настоящего Контракта, включая возможные </w:t>
      </w:r>
      <w:r w:rsidR="0042523E" w:rsidRPr="00C85135">
        <w:rPr>
          <w:sz w:val="24"/>
          <w:szCs w:val="24"/>
        </w:rPr>
        <w:t>услуги</w:t>
      </w:r>
      <w:r w:rsidRPr="00C85135">
        <w:rPr>
          <w:sz w:val="24"/>
          <w:szCs w:val="24"/>
        </w:rPr>
        <w:t xml:space="preserve">, конкретно в нем не упомянутые, но необходимые для проведения полного объема </w:t>
      </w:r>
      <w:r w:rsidR="0042523E" w:rsidRPr="00C85135">
        <w:rPr>
          <w:sz w:val="24"/>
          <w:szCs w:val="24"/>
        </w:rPr>
        <w:t>услуг</w:t>
      </w:r>
      <w:r w:rsidRPr="00C85135">
        <w:rPr>
          <w:sz w:val="24"/>
          <w:szCs w:val="24"/>
        </w:rPr>
        <w:t>;</w:t>
      </w:r>
    </w:p>
    <w:p w:rsidR="006D51C0" w:rsidRPr="00C85135" w:rsidRDefault="006D51C0" w:rsidP="006D51C0">
      <w:pPr>
        <w:tabs>
          <w:tab w:val="left" w:pos="0"/>
        </w:tabs>
        <w:ind w:firstLine="567"/>
        <w:jc w:val="both"/>
        <w:rPr>
          <w:sz w:val="24"/>
          <w:szCs w:val="24"/>
        </w:rPr>
      </w:pPr>
      <w:r w:rsidRPr="00C85135">
        <w:rPr>
          <w:sz w:val="24"/>
          <w:szCs w:val="24"/>
        </w:rPr>
        <w:t xml:space="preserve">- немедленно предупредить Заказчика и приостановить </w:t>
      </w:r>
      <w:r w:rsidR="004254DE" w:rsidRPr="00C85135">
        <w:rPr>
          <w:sz w:val="24"/>
          <w:szCs w:val="24"/>
        </w:rPr>
        <w:t>оказание услуг</w:t>
      </w:r>
      <w:r w:rsidRPr="00C85135">
        <w:rPr>
          <w:sz w:val="24"/>
          <w:szCs w:val="24"/>
        </w:rPr>
        <w:t xml:space="preserve"> при обнаружении возможных неблагоприятных для Заказчика последствий выполнения его указаний о способе исполнения </w:t>
      </w:r>
      <w:r w:rsidR="00090D00" w:rsidRPr="00C85135">
        <w:rPr>
          <w:sz w:val="24"/>
          <w:szCs w:val="24"/>
        </w:rPr>
        <w:t>услуги</w:t>
      </w:r>
      <w:r w:rsidRPr="00C85135">
        <w:rPr>
          <w:sz w:val="24"/>
          <w:szCs w:val="24"/>
        </w:rPr>
        <w:t xml:space="preserve"> или иных, не зависящих от Исполнителя обстоятельств, которые грозят годности результатов </w:t>
      </w:r>
      <w:r w:rsidR="00090D00" w:rsidRPr="00C85135">
        <w:rPr>
          <w:sz w:val="24"/>
          <w:szCs w:val="24"/>
        </w:rPr>
        <w:t>оказываемых услуг</w:t>
      </w:r>
      <w:r w:rsidRPr="00C85135">
        <w:rPr>
          <w:sz w:val="24"/>
          <w:szCs w:val="24"/>
        </w:rPr>
        <w:t xml:space="preserve"> либо создают невозможность их завершения в срок.</w:t>
      </w:r>
    </w:p>
    <w:p w:rsidR="006D51C0" w:rsidRPr="00C85135" w:rsidRDefault="006D51C0" w:rsidP="006D51C0">
      <w:pPr>
        <w:tabs>
          <w:tab w:val="left" w:pos="0"/>
        </w:tabs>
        <w:ind w:firstLine="567"/>
        <w:jc w:val="both"/>
        <w:rPr>
          <w:sz w:val="24"/>
          <w:szCs w:val="24"/>
        </w:rPr>
      </w:pPr>
      <w:r w:rsidRPr="00C85135">
        <w:rPr>
          <w:sz w:val="24"/>
          <w:szCs w:val="24"/>
        </w:rPr>
        <w:t xml:space="preserve">Исполнитель, не предупредивший Заказчика об обстоятельствах, указанных выше, либо продолживший </w:t>
      </w:r>
      <w:r w:rsidR="00614F73" w:rsidRPr="00C85135">
        <w:rPr>
          <w:sz w:val="24"/>
          <w:szCs w:val="24"/>
        </w:rPr>
        <w:t>оказывать услугу</w:t>
      </w:r>
      <w:r w:rsidRPr="00C85135">
        <w:rPr>
          <w:sz w:val="24"/>
          <w:szCs w:val="24"/>
        </w:rPr>
        <w:t>, не дожидаясь истечения указанного в п.2.1.2. срока на предупреждение или, несмотря на своевременное указание Заказчика о прекращени</w:t>
      </w:r>
      <w:r w:rsidR="00614F73" w:rsidRPr="00C85135">
        <w:rPr>
          <w:sz w:val="24"/>
          <w:szCs w:val="24"/>
        </w:rPr>
        <w:t>и</w:t>
      </w:r>
      <w:r w:rsidRPr="00C85135">
        <w:rPr>
          <w:sz w:val="24"/>
          <w:szCs w:val="24"/>
        </w:rPr>
        <w:t xml:space="preserve"> </w:t>
      </w:r>
      <w:r w:rsidR="00614F73" w:rsidRPr="00C85135">
        <w:rPr>
          <w:sz w:val="24"/>
          <w:szCs w:val="24"/>
        </w:rPr>
        <w:t>услуги</w:t>
      </w:r>
      <w:r w:rsidRPr="00C85135">
        <w:rPr>
          <w:sz w:val="24"/>
          <w:szCs w:val="24"/>
        </w:rPr>
        <w:t xml:space="preserve">, продолживший ее </w:t>
      </w:r>
      <w:r w:rsidR="00614F73" w:rsidRPr="00C85135">
        <w:rPr>
          <w:sz w:val="24"/>
          <w:szCs w:val="24"/>
        </w:rPr>
        <w:t>оказание</w:t>
      </w:r>
      <w:r w:rsidRPr="00C85135">
        <w:rPr>
          <w:sz w:val="24"/>
          <w:szCs w:val="24"/>
        </w:rPr>
        <w:t>, не вправе при предъявлении претензий к нему или им к Заказчику ссылаться на указанные обстоятельства.</w:t>
      </w:r>
    </w:p>
    <w:p w:rsidR="006D51C0" w:rsidRPr="00C85135" w:rsidRDefault="006D51C0" w:rsidP="006D51C0">
      <w:pPr>
        <w:tabs>
          <w:tab w:val="left" w:pos="0"/>
        </w:tabs>
        <w:ind w:firstLine="567"/>
        <w:jc w:val="both"/>
        <w:rPr>
          <w:sz w:val="24"/>
          <w:szCs w:val="24"/>
        </w:rPr>
      </w:pPr>
      <w:r w:rsidRPr="00C85135">
        <w:rPr>
          <w:sz w:val="24"/>
          <w:szCs w:val="24"/>
        </w:rPr>
        <w:t xml:space="preserve">- в сроки и в порядке, которые предусмотрены Контрактом, организовать сдачу  </w:t>
      </w:r>
      <w:r w:rsidR="00614F73" w:rsidRPr="00C85135">
        <w:rPr>
          <w:sz w:val="24"/>
          <w:szCs w:val="24"/>
        </w:rPr>
        <w:t>оказанных услуг</w:t>
      </w:r>
      <w:r w:rsidRPr="00C85135">
        <w:rPr>
          <w:sz w:val="24"/>
          <w:szCs w:val="24"/>
        </w:rPr>
        <w:t>.</w:t>
      </w:r>
    </w:p>
    <w:p w:rsidR="006D51C0" w:rsidRPr="00C85135" w:rsidRDefault="006D51C0" w:rsidP="006D51C0">
      <w:pPr>
        <w:widowControl w:val="0"/>
        <w:tabs>
          <w:tab w:val="left" w:pos="0"/>
        </w:tabs>
        <w:autoSpaceDE w:val="0"/>
        <w:autoSpaceDN w:val="0"/>
        <w:adjustRightInd w:val="0"/>
        <w:ind w:firstLine="567"/>
        <w:jc w:val="both"/>
        <w:rPr>
          <w:sz w:val="24"/>
          <w:szCs w:val="24"/>
        </w:rPr>
      </w:pPr>
      <w:r w:rsidRPr="00C85135">
        <w:rPr>
          <w:sz w:val="24"/>
          <w:szCs w:val="24"/>
        </w:rPr>
        <w:t xml:space="preserve">- обеспечить сохранность имущества Заказчика  в течение всего периода производства </w:t>
      </w:r>
      <w:r w:rsidR="00614F73" w:rsidRPr="00C85135">
        <w:rPr>
          <w:sz w:val="24"/>
          <w:szCs w:val="24"/>
        </w:rPr>
        <w:t>услуг</w:t>
      </w:r>
      <w:r w:rsidR="00EE0A2D" w:rsidRPr="00C85135">
        <w:rPr>
          <w:sz w:val="24"/>
          <w:szCs w:val="24"/>
        </w:rPr>
        <w:t>.</w:t>
      </w:r>
    </w:p>
    <w:p w:rsidR="006D51C0" w:rsidRPr="00C85135" w:rsidRDefault="006D51C0" w:rsidP="006D51C0">
      <w:pPr>
        <w:widowControl w:val="0"/>
        <w:tabs>
          <w:tab w:val="left" w:pos="0"/>
        </w:tabs>
        <w:autoSpaceDE w:val="0"/>
        <w:autoSpaceDN w:val="0"/>
        <w:adjustRightInd w:val="0"/>
        <w:ind w:firstLine="567"/>
        <w:jc w:val="center"/>
        <w:rPr>
          <w:b/>
          <w:sz w:val="24"/>
          <w:szCs w:val="24"/>
        </w:rPr>
      </w:pPr>
      <w:r w:rsidRPr="00C85135">
        <w:rPr>
          <w:b/>
          <w:sz w:val="24"/>
          <w:szCs w:val="24"/>
        </w:rPr>
        <w:t>3. ЦЕНА КОНТРАКТА И ПОРЯДОК РАСЧЕТОВ</w:t>
      </w:r>
    </w:p>
    <w:p w:rsidR="00F702A9" w:rsidRPr="00C85135" w:rsidRDefault="00615669" w:rsidP="00F702A9">
      <w:pPr>
        <w:pStyle w:val="af2"/>
        <w:ind w:firstLine="567"/>
        <w:jc w:val="both"/>
        <w:rPr>
          <w:sz w:val="24"/>
          <w:szCs w:val="24"/>
        </w:rPr>
      </w:pPr>
      <w:r w:rsidRPr="00C85135">
        <w:rPr>
          <w:sz w:val="24"/>
          <w:szCs w:val="24"/>
        </w:rPr>
        <w:t>3.1.</w:t>
      </w:r>
      <w:r w:rsidR="001D5A9F" w:rsidRPr="00C85135">
        <w:rPr>
          <w:sz w:val="24"/>
          <w:szCs w:val="24"/>
        </w:rPr>
        <w:t xml:space="preserve"> </w:t>
      </w:r>
      <w:r w:rsidR="00F702A9" w:rsidRPr="00C85135">
        <w:rPr>
          <w:color w:val="000000"/>
          <w:sz w:val="24"/>
          <w:szCs w:val="24"/>
        </w:rPr>
        <w:t>Максимальное значение цены</w:t>
      </w:r>
      <w:r w:rsidR="00F702A9" w:rsidRPr="00C85135">
        <w:rPr>
          <w:sz w:val="24"/>
          <w:szCs w:val="24"/>
        </w:rPr>
        <w:t xml:space="preserve"> контракта составляет </w:t>
      </w:r>
      <w:r w:rsidR="00F7060A">
        <w:rPr>
          <w:sz w:val="24"/>
          <w:szCs w:val="24"/>
        </w:rPr>
        <w:t>3</w:t>
      </w:r>
      <w:r w:rsidR="00F702A9" w:rsidRPr="00C85135">
        <w:rPr>
          <w:sz w:val="24"/>
          <w:szCs w:val="24"/>
        </w:rPr>
        <w:t>00 000</w:t>
      </w:r>
      <w:r w:rsidR="00F702A9" w:rsidRPr="00C85135">
        <w:rPr>
          <w:color w:val="000000"/>
          <w:sz w:val="24"/>
          <w:szCs w:val="24"/>
        </w:rPr>
        <w:t xml:space="preserve"> (</w:t>
      </w:r>
      <w:r w:rsidR="00F7060A">
        <w:rPr>
          <w:color w:val="000000"/>
          <w:sz w:val="24"/>
          <w:szCs w:val="24"/>
        </w:rPr>
        <w:t>Триста</w:t>
      </w:r>
      <w:r w:rsidR="00F702A9" w:rsidRPr="00C85135">
        <w:rPr>
          <w:color w:val="000000"/>
          <w:sz w:val="24"/>
          <w:szCs w:val="24"/>
        </w:rPr>
        <w:t xml:space="preserve"> тысяч) руб. 00 коп</w:t>
      </w:r>
      <w:r w:rsidR="00F7060A">
        <w:rPr>
          <w:color w:val="000000"/>
          <w:sz w:val="24"/>
          <w:szCs w:val="24"/>
        </w:rPr>
        <w:t>. в том числе НДС</w:t>
      </w:r>
      <w:r w:rsidR="00F702A9" w:rsidRPr="00C85135">
        <w:rPr>
          <w:sz w:val="24"/>
          <w:szCs w:val="24"/>
        </w:rPr>
        <w:t xml:space="preserve"> </w:t>
      </w:r>
      <w:r w:rsidR="00F7060A">
        <w:rPr>
          <w:sz w:val="24"/>
          <w:szCs w:val="24"/>
        </w:rPr>
        <w:t>(</w:t>
      </w:r>
      <w:r w:rsidR="00F702A9" w:rsidRPr="00C85135">
        <w:rPr>
          <w:sz w:val="24"/>
          <w:szCs w:val="24"/>
        </w:rPr>
        <w:t>НДС не предусмотрен</w:t>
      </w:r>
      <w:r w:rsidR="00F7060A">
        <w:rPr>
          <w:sz w:val="24"/>
          <w:szCs w:val="24"/>
        </w:rPr>
        <w:t>)</w:t>
      </w:r>
      <w:r w:rsidR="00F702A9" w:rsidRPr="00C85135">
        <w:rPr>
          <w:sz w:val="24"/>
          <w:szCs w:val="24"/>
        </w:rPr>
        <w:t xml:space="preserve">. Общая стоимость </w:t>
      </w:r>
      <w:r w:rsidR="009600E3" w:rsidRPr="00C85135">
        <w:rPr>
          <w:sz w:val="24"/>
          <w:szCs w:val="24"/>
        </w:rPr>
        <w:t>оказанных</w:t>
      </w:r>
      <w:r w:rsidR="00F702A9" w:rsidRPr="00C85135">
        <w:rPr>
          <w:sz w:val="24"/>
          <w:szCs w:val="24"/>
        </w:rPr>
        <w:t xml:space="preserve"> по настоящему Контракту </w:t>
      </w:r>
      <w:r w:rsidR="009600E3" w:rsidRPr="00C85135">
        <w:rPr>
          <w:sz w:val="24"/>
          <w:szCs w:val="24"/>
        </w:rPr>
        <w:t>услуг</w:t>
      </w:r>
      <w:r w:rsidR="00F702A9" w:rsidRPr="00C85135">
        <w:rPr>
          <w:sz w:val="24"/>
          <w:szCs w:val="24"/>
        </w:rPr>
        <w:t xml:space="preserve"> не может превышать максимальное значение цены контракта.</w:t>
      </w:r>
    </w:p>
    <w:p w:rsidR="001D5A9F" w:rsidRPr="00C85135" w:rsidRDefault="001D5A9F" w:rsidP="001D5A9F">
      <w:pPr>
        <w:tabs>
          <w:tab w:val="left" w:pos="0"/>
        </w:tabs>
        <w:autoSpaceDE w:val="0"/>
        <w:autoSpaceDN w:val="0"/>
        <w:adjustRightInd w:val="0"/>
        <w:ind w:firstLine="426"/>
        <w:jc w:val="both"/>
        <w:rPr>
          <w:rFonts w:eastAsia="Calibri"/>
          <w:sz w:val="24"/>
          <w:szCs w:val="24"/>
          <w:lang w:eastAsia="en-US"/>
        </w:rPr>
      </w:pPr>
      <w:r w:rsidRPr="00C85135">
        <w:rPr>
          <w:sz w:val="24"/>
          <w:szCs w:val="24"/>
        </w:rPr>
        <w:t xml:space="preserve">3.2. </w:t>
      </w:r>
      <w:r w:rsidR="0058584E" w:rsidRPr="00C85135">
        <w:rPr>
          <w:sz w:val="24"/>
          <w:szCs w:val="24"/>
        </w:rPr>
        <w:t xml:space="preserve">Цена единиц </w:t>
      </w:r>
      <w:r w:rsidR="009600E3" w:rsidRPr="00C85135">
        <w:rPr>
          <w:sz w:val="24"/>
          <w:szCs w:val="24"/>
        </w:rPr>
        <w:t>услуг</w:t>
      </w:r>
      <w:r w:rsidR="0058584E" w:rsidRPr="00C85135">
        <w:rPr>
          <w:sz w:val="24"/>
          <w:szCs w:val="24"/>
        </w:rPr>
        <w:t xml:space="preserve"> по </w:t>
      </w:r>
      <w:r w:rsidR="00383E80" w:rsidRPr="00C85135">
        <w:rPr>
          <w:sz w:val="24"/>
          <w:szCs w:val="24"/>
        </w:rPr>
        <w:t>диагностике и ремонту телевизоров</w:t>
      </w:r>
      <w:r w:rsidR="0058584E" w:rsidRPr="00C85135">
        <w:rPr>
          <w:sz w:val="24"/>
          <w:szCs w:val="24"/>
        </w:rPr>
        <w:t>, указана в Техническом задании</w:t>
      </w:r>
      <w:r w:rsidRPr="00C85135">
        <w:rPr>
          <w:rFonts w:eastAsia="Calibri"/>
          <w:sz w:val="24"/>
          <w:szCs w:val="24"/>
        </w:rPr>
        <w:t>.</w:t>
      </w:r>
    </w:p>
    <w:p w:rsidR="006D51C0" w:rsidRPr="00C85135" w:rsidRDefault="001D5A9F" w:rsidP="00EC6B1F">
      <w:pPr>
        <w:tabs>
          <w:tab w:val="left" w:pos="0"/>
        </w:tabs>
        <w:autoSpaceDE w:val="0"/>
        <w:autoSpaceDN w:val="0"/>
        <w:adjustRightInd w:val="0"/>
        <w:ind w:firstLine="426"/>
        <w:jc w:val="both"/>
        <w:rPr>
          <w:sz w:val="24"/>
          <w:szCs w:val="24"/>
        </w:rPr>
      </w:pPr>
      <w:r w:rsidRPr="00C85135">
        <w:rPr>
          <w:sz w:val="24"/>
          <w:szCs w:val="24"/>
        </w:rPr>
        <w:t xml:space="preserve">3.3. </w:t>
      </w:r>
      <w:r w:rsidR="006D51C0" w:rsidRPr="00C85135">
        <w:rPr>
          <w:bCs/>
          <w:sz w:val="24"/>
          <w:szCs w:val="24"/>
        </w:rPr>
        <w:t xml:space="preserve">Цена контракта включает в себя расходы, связанные с </w:t>
      </w:r>
      <w:r w:rsidR="009600E3" w:rsidRPr="00C85135">
        <w:rPr>
          <w:bCs/>
          <w:sz w:val="24"/>
          <w:szCs w:val="24"/>
        </w:rPr>
        <w:t>оказанием услуг</w:t>
      </w:r>
      <w:r w:rsidR="00AA113B" w:rsidRPr="00C85135">
        <w:rPr>
          <w:bCs/>
          <w:sz w:val="24"/>
          <w:szCs w:val="24"/>
        </w:rPr>
        <w:t xml:space="preserve"> и диагностикой</w:t>
      </w:r>
      <w:r w:rsidR="006D51C0" w:rsidRPr="00C85135">
        <w:rPr>
          <w:bCs/>
          <w:sz w:val="24"/>
          <w:szCs w:val="24"/>
        </w:rPr>
        <w:t xml:space="preserve">, используемые запасные части, транспортные расходы, а также расходы на страхование, уплату таможенных пошлин, налогов, сборов  и других обязательных платежей, связанных с </w:t>
      </w:r>
      <w:r w:rsidR="009600E3" w:rsidRPr="00C85135">
        <w:rPr>
          <w:bCs/>
          <w:sz w:val="24"/>
          <w:szCs w:val="24"/>
        </w:rPr>
        <w:t>оказанием услуг</w:t>
      </w:r>
      <w:r w:rsidR="006D51C0" w:rsidRPr="00C85135">
        <w:rPr>
          <w:bCs/>
          <w:sz w:val="24"/>
          <w:szCs w:val="24"/>
        </w:rPr>
        <w:t>.</w:t>
      </w:r>
      <w:r w:rsidR="006D51C0" w:rsidRPr="00C85135">
        <w:rPr>
          <w:sz w:val="24"/>
          <w:szCs w:val="24"/>
        </w:rPr>
        <w:t xml:space="preserve"> Исполнитель самостоятельно и за свой счет изыскивает все необходимые для </w:t>
      </w:r>
      <w:r w:rsidR="009600E3" w:rsidRPr="00C85135">
        <w:rPr>
          <w:sz w:val="24"/>
          <w:szCs w:val="24"/>
        </w:rPr>
        <w:t>оказания услуг</w:t>
      </w:r>
      <w:r w:rsidR="006D51C0" w:rsidRPr="00C85135">
        <w:rPr>
          <w:sz w:val="24"/>
          <w:szCs w:val="24"/>
        </w:rPr>
        <w:t xml:space="preserve"> материалы и технические средства.</w:t>
      </w:r>
    </w:p>
    <w:p w:rsidR="006D51C0" w:rsidRPr="00C85135" w:rsidRDefault="006D51C0" w:rsidP="006D51C0">
      <w:pPr>
        <w:tabs>
          <w:tab w:val="left" w:pos="0"/>
        </w:tabs>
        <w:ind w:firstLine="567"/>
        <w:jc w:val="both"/>
        <w:rPr>
          <w:sz w:val="24"/>
          <w:szCs w:val="24"/>
        </w:rPr>
      </w:pPr>
      <w:r w:rsidRPr="00C85135">
        <w:rPr>
          <w:sz w:val="24"/>
          <w:szCs w:val="24"/>
        </w:rPr>
        <w:t>3.</w:t>
      </w:r>
      <w:r w:rsidR="00EC6B1F" w:rsidRPr="00C85135">
        <w:rPr>
          <w:sz w:val="24"/>
          <w:szCs w:val="24"/>
        </w:rPr>
        <w:t>4</w:t>
      </w:r>
      <w:r w:rsidRPr="00C85135">
        <w:rPr>
          <w:sz w:val="24"/>
          <w:szCs w:val="24"/>
        </w:rPr>
        <w:t xml:space="preserve">. </w:t>
      </w:r>
      <w:r w:rsidR="00626E9C" w:rsidRPr="00C85135">
        <w:rPr>
          <w:sz w:val="24"/>
          <w:szCs w:val="24"/>
        </w:rPr>
        <w:t>Заказчик осуществляет оплату путем безналичного перечисления денежных средств на расчетный счет Исполнителя,</w:t>
      </w:r>
      <w:r w:rsidR="006855F3" w:rsidRPr="006855F3">
        <w:t xml:space="preserve"> </w:t>
      </w:r>
      <w:r w:rsidR="006855F3" w:rsidRPr="006855F3">
        <w:rPr>
          <w:sz w:val="24"/>
          <w:szCs w:val="24"/>
        </w:rPr>
        <w:t xml:space="preserve">оплата за </w:t>
      </w:r>
      <w:r w:rsidR="006855F3">
        <w:rPr>
          <w:sz w:val="24"/>
          <w:szCs w:val="24"/>
        </w:rPr>
        <w:t>оказанные услуги</w:t>
      </w:r>
      <w:r w:rsidR="006855F3" w:rsidRPr="006855F3">
        <w:rPr>
          <w:sz w:val="24"/>
          <w:szCs w:val="24"/>
        </w:rPr>
        <w:t xml:space="preserve"> осуществляется в следующем порядке: в течение 7 рабочих дней после подписания обеими сторонами документа о приемке в ЕИС или с даты утверждения Акта приемки по форме 0510452.  </w:t>
      </w:r>
      <w:r w:rsidR="00626E9C" w:rsidRPr="00C85135">
        <w:rPr>
          <w:sz w:val="24"/>
          <w:szCs w:val="24"/>
        </w:rPr>
        <w:t xml:space="preserve"> </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3.</w:t>
      </w:r>
      <w:r w:rsidR="00EC6B1F" w:rsidRPr="00C85135">
        <w:rPr>
          <w:sz w:val="24"/>
          <w:szCs w:val="24"/>
        </w:rPr>
        <w:t>5</w:t>
      </w:r>
      <w:r w:rsidRPr="00C85135">
        <w:rPr>
          <w:sz w:val="24"/>
          <w:szCs w:val="24"/>
        </w:rPr>
        <w:t>. Обязанность по оплате считается исполненной с момента перечисления денежных средств по указанным Исполнителем в контракте или счете на оплату платежным реквизитам. Исполнитель несет риски наступления неблагоприятных последствий, связанных с неверным указанием своих платежных реквизитов.</w:t>
      </w:r>
    </w:p>
    <w:p w:rsidR="009423C8" w:rsidRPr="00C85135" w:rsidRDefault="009423C8" w:rsidP="006D51C0">
      <w:pPr>
        <w:tabs>
          <w:tab w:val="left" w:pos="0"/>
        </w:tabs>
        <w:autoSpaceDE w:val="0"/>
        <w:autoSpaceDN w:val="0"/>
        <w:adjustRightInd w:val="0"/>
        <w:ind w:firstLine="567"/>
        <w:jc w:val="both"/>
        <w:rPr>
          <w:sz w:val="24"/>
          <w:szCs w:val="24"/>
        </w:rPr>
      </w:pPr>
      <w:r w:rsidRPr="00C85135">
        <w:rPr>
          <w:sz w:val="24"/>
          <w:szCs w:val="24"/>
        </w:rPr>
        <w:t xml:space="preserve">3.6. Оплата производится за </w:t>
      </w:r>
      <w:r w:rsidRPr="00C85135">
        <w:rPr>
          <w:rFonts w:eastAsia="Calibri"/>
          <w:sz w:val="24"/>
          <w:szCs w:val="24"/>
          <w:lang w:eastAsia="en-US"/>
        </w:rPr>
        <w:t>счет субсидий, предоставляемых учрежд</w:t>
      </w:r>
      <w:r w:rsidRPr="00C85135">
        <w:rPr>
          <w:rFonts w:eastAsia="Calibri"/>
          <w:sz w:val="24"/>
          <w:szCs w:val="24"/>
          <w:lang w:eastAsia="en-US"/>
        </w:rPr>
        <w:t>е</w:t>
      </w:r>
      <w:r w:rsidRPr="00C85135">
        <w:rPr>
          <w:rFonts w:eastAsia="Calibri"/>
          <w:sz w:val="24"/>
          <w:szCs w:val="24"/>
          <w:lang w:eastAsia="en-US"/>
        </w:rPr>
        <w:t>нию из Федерального бюджета на финансовое обеспечение выполнения государственного зад</w:t>
      </w:r>
      <w:r w:rsidRPr="00C85135">
        <w:rPr>
          <w:rFonts w:eastAsia="Calibri"/>
          <w:sz w:val="24"/>
          <w:szCs w:val="24"/>
          <w:lang w:eastAsia="en-US"/>
        </w:rPr>
        <w:t>а</w:t>
      </w:r>
      <w:r w:rsidRPr="00C85135">
        <w:rPr>
          <w:rFonts w:eastAsia="Calibri"/>
          <w:sz w:val="24"/>
          <w:szCs w:val="24"/>
          <w:lang w:eastAsia="en-US"/>
        </w:rPr>
        <w:t>ния.</w:t>
      </w:r>
    </w:p>
    <w:p w:rsidR="006D51C0" w:rsidRPr="00C85135" w:rsidRDefault="006D51C0" w:rsidP="006D51C0">
      <w:pPr>
        <w:tabs>
          <w:tab w:val="left" w:pos="0"/>
        </w:tabs>
        <w:ind w:firstLine="567"/>
        <w:jc w:val="center"/>
        <w:rPr>
          <w:b/>
          <w:sz w:val="24"/>
          <w:szCs w:val="24"/>
        </w:rPr>
      </w:pPr>
      <w:r w:rsidRPr="00C85135">
        <w:rPr>
          <w:b/>
          <w:sz w:val="24"/>
          <w:szCs w:val="24"/>
        </w:rPr>
        <w:t xml:space="preserve">4. СРОКИ И ПОРЯДОК </w:t>
      </w:r>
      <w:r w:rsidR="00AE2D5D" w:rsidRPr="00C85135">
        <w:rPr>
          <w:b/>
          <w:sz w:val="24"/>
          <w:szCs w:val="24"/>
        </w:rPr>
        <w:t>ОКАЗАНИЯ УСЛУГ</w:t>
      </w:r>
    </w:p>
    <w:p w:rsidR="003E6D5B" w:rsidRPr="00C85135" w:rsidRDefault="006D51C0" w:rsidP="006D51C0">
      <w:pPr>
        <w:tabs>
          <w:tab w:val="left" w:pos="0"/>
        </w:tabs>
        <w:ind w:firstLine="567"/>
        <w:jc w:val="both"/>
        <w:rPr>
          <w:sz w:val="24"/>
          <w:szCs w:val="24"/>
        </w:rPr>
      </w:pPr>
      <w:r w:rsidRPr="00C85135">
        <w:rPr>
          <w:sz w:val="24"/>
          <w:szCs w:val="24"/>
        </w:rPr>
        <w:t>4.1.</w:t>
      </w:r>
      <w:r w:rsidR="00373729" w:rsidRPr="00C85135">
        <w:rPr>
          <w:sz w:val="24"/>
          <w:szCs w:val="24"/>
        </w:rPr>
        <w:t xml:space="preserve">Период </w:t>
      </w:r>
      <w:r w:rsidR="00AE2D5D" w:rsidRPr="00C85135">
        <w:rPr>
          <w:sz w:val="24"/>
          <w:szCs w:val="24"/>
        </w:rPr>
        <w:t>оказания услуг</w:t>
      </w:r>
      <w:r w:rsidR="00373729" w:rsidRPr="00C85135">
        <w:rPr>
          <w:sz w:val="24"/>
          <w:szCs w:val="24"/>
        </w:rPr>
        <w:t>:</w:t>
      </w:r>
      <w:r w:rsidR="003E6D5B" w:rsidRPr="00C85135">
        <w:rPr>
          <w:sz w:val="24"/>
          <w:szCs w:val="24"/>
        </w:rPr>
        <w:t xml:space="preserve"> со дня заключения Контракта по 31.12.202</w:t>
      </w:r>
      <w:r w:rsidR="00F7060A">
        <w:rPr>
          <w:sz w:val="24"/>
          <w:szCs w:val="24"/>
        </w:rPr>
        <w:t>6</w:t>
      </w:r>
      <w:r w:rsidR="003E6D5B" w:rsidRPr="00C85135">
        <w:rPr>
          <w:sz w:val="24"/>
          <w:szCs w:val="24"/>
        </w:rPr>
        <w:t>г. по предварительным заявкам Заказчика.</w:t>
      </w:r>
    </w:p>
    <w:p w:rsidR="006D51C0" w:rsidRPr="00C85135" w:rsidRDefault="00AE2D5D" w:rsidP="006D51C0">
      <w:pPr>
        <w:tabs>
          <w:tab w:val="left" w:pos="0"/>
        </w:tabs>
        <w:ind w:firstLine="567"/>
        <w:jc w:val="both"/>
        <w:rPr>
          <w:sz w:val="24"/>
          <w:szCs w:val="24"/>
        </w:rPr>
      </w:pPr>
      <w:r w:rsidRPr="00C85135">
        <w:rPr>
          <w:color w:val="000000"/>
          <w:sz w:val="24"/>
          <w:szCs w:val="24"/>
        </w:rPr>
        <w:t>Услуги</w:t>
      </w:r>
      <w:r w:rsidR="006D51C0" w:rsidRPr="00C85135">
        <w:rPr>
          <w:color w:val="000000"/>
          <w:sz w:val="24"/>
          <w:szCs w:val="24"/>
        </w:rPr>
        <w:t xml:space="preserve"> должны быть </w:t>
      </w:r>
      <w:r w:rsidRPr="00C85135">
        <w:rPr>
          <w:color w:val="000000"/>
          <w:sz w:val="24"/>
          <w:szCs w:val="24"/>
        </w:rPr>
        <w:t>оказаны</w:t>
      </w:r>
      <w:r w:rsidR="006D51C0" w:rsidRPr="00C85135">
        <w:rPr>
          <w:color w:val="000000"/>
          <w:sz w:val="24"/>
          <w:szCs w:val="24"/>
        </w:rPr>
        <w:t xml:space="preserve"> в течение </w:t>
      </w:r>
      <w:r w:rsidR="00A93C3D" w:rsidRPr="00C85135">
        <w:rPr>
          <w:color w:val="000000"/>
          <w:sz w:val="24"/>
          <w:szCs w:val="24"/>
        </w:rPr>
        <w:t>10</w:t>
      </w:r>
      <w:r w:rsidR="00283C64" w:rsidRPr="00C85135">
        <w:rPr>
          <w:color w:val="000000"/>
          <w:sz w:val="24"/>
          <w:szCs w:val="24"/>
        </w:rPr>
        <w:t xml:space="preserve"> рабочих</w:t>
      </w:r>
      <w:r w:rsidR="006D51C0" w:rsidRPr="00C85135">
        <w:rPr>
          <w:color w:val="000000"/>
          <w:sz w:val="24"/>
          <w:szCs w:val="24"/>
        </w:rPr>
        <w:t xml:space="preserve"> дней с момента </w:t>
      </w:r>
      <w:r w:rsidR="003E6D5B" w:rsidRPr="00C85135">
        <w:rPr>
          <w:color w:val="000000"/>
          <w:sz w:val="24"/>
          <w:szCs w:val="24"/>
        </w:rPr>
        <w:t>получения заявки от Заказчика</w:t>
      </w:r>
      <w:r w:rsidR="006D51C0" w:rsidRPr="00C85135">
        <w:rPr>
          <w:color w:val="000000"/>
          <w:sz w:val="24"/>
          <w:szCs w:val="24"/>
        </w:rPr>
        <w:t>.</w:t>
      </w:r>
    </w:p>
    <w:p w:rsidR="006D51C0" w:rsidRPr="00C85135" w:rsidRDefault="006D51C0" w:rsidP="006D51C0">
      <w:pPr>
        <w:tabs>
          <w:tab w:val="left" w:pos="0"/>
        </w:tabs>
        <w:ind w:firstLine="567"/>
        <w:jc w:val="both"/>
        <w:rPr>
          <w:bCs/>
          <w:sz w:val="24"/>
          <w:szCs w:val="24"/>
        </w:rPr>
      </w:pPr>
      <w:r w:rsidRPr="00C85135">
        <w:rPr>
          <w:sz w:val="24"/>
          <w:szCs w:val="24"/>
        </w:rPr>
        <w:t xml:space="preserve">4.2. </w:t>
      </w:r>
      <w:r w:rsidR="00AE2D5D" w:rsidRPr="00C85135">
        <w:rPr>
          <w:sz w:val="24"/>
          <w:szCs w:val="24"/>
        </w:rPr>
        <w:t>Оказание услуг</w:t>
      </w:r>
      <w:r w:rsidRPr="00C85135">
        <w:rPr>
          <w:sz w:val="24"/>
          <w:szCs w:val="24"/>
        </w:rPr>
        <w:t xml:space="preserve"> производится Исполнителем с соблюдением технологий, действующих норм при производстве данного вида </w:t>
      </w:r>
      <w:r w:rsidR="00AE2D5D" w:rsidRPr="00C85135">
        <w:rPr>
          <w:sz w:val="24"/>
          <w:szCs w:val="24"/>
        </w:rPr>
        <w:t>услуг</w:t>
      </w:r>
      <w:r w:rsidRPr="00C85135">
        <w:rPr>
          <w:sz w:val="24"/>
          <w:szCs w:val="24"/>
        </w:rPr>
        <w:t>, требований к качеству материалов.</w:t>
      </w:r>
    </w:p>
    <w:p w:rsidR="006D51C0" w:rsidRPr="00C85135" w:rsidRDefault="006D51C0" w:rsidP="006D51C0">
      <w:pPr>
        <w:tabs>
          <w:tab w:val="left" w:pos="0"/>
        </w:tabs>
        <w:ind w:firstLine="567"/>
        <w:jc w:val="both"/>
        <w:rPr>
          <w:color w:val="000000"/>
          <w:sz w:val="24"/>
          <w:szCs w:val="24"/>
        </w:rPr>
      </w:pPr>
      <w:r w:rsidRPr="00C85135">
        <w:rPr>
          <w:color w:val="000000"/>
          <w:sz w:val="24"/>
          <w:szCs w:val="24"/>
        </w:rPr>
        <w:t xml:space="preserve">4.3. В ходе </w:t>
      </w:r>
      <w:r w:rsidR="00AE2D5D" w:rsidRPr="00C85135">
        <w:rPr>
          <w:color w:val="000000"/>
          <w:sz w:val="24"/>
          <w:szCs w:val="24"/>
        </w:rPr>
        <w:t>оказания услуг</w:t>
      </w:r>
      <w:r w:rsidRPr="00C85135">
        <w:rPr>
          <w:color w:val="000000"/>
          <w:sz w:val="24"/>
          <w:szCs w:val="24"/>
        </w:rPr>
        <w:t xml:space="preserve"> Исполнитель отвечает: за сроки, полноту и качество </w:t>
      </w:r>
      <w:r w:rsidR="00AE2D5D" w:rsidRPr="00C85135">
        <w:rPr>
          <w:color w:val="000000"/>
          <w:sz w:val="24"/>
          <w:szCs w:val="24"/>
        </w:rPr>
        <w:t>оказания</w:t>
      </w:r>
      <w:r w:rsidRPr="00C85135">
        <w:rPr>
          <w:color w:val="000000"/>
          <w:sz w:val="24"/>
          <w:szCs w:val="24"/>
        </w:rPr>
        <w:t xml:space="preserve"> заявленного объема </w:t>
      </w:r>
      <w:r w:rsidR="00AE2D5D" w:rsidRPr="00C85135">
        <w:rPr>
          <w:color w:val="000000"/>
          <w:sz w:val="24"/>
          <w:szCs w:val="24"/>
        </w:rPr>
        <w:t>услуг</w:t>
      </w:r>
      <w:r w:rsidRPr="00C85135">
        <w:rPr>
          <w:color w:val="000000"/>
          <w:sz w:val="24"/>
          <w:szCs w:val="24"/>
        </w:rPr>
        <w:t>.</w:t>
      </w:r>
    </w:p>
    <w:p w:rsidR="006D51C0" w:rsidRDefault="006D51C0" w:rsidP="006D51C0">
      <w:pPr>
        <w:tabs>
          <w:tab w:val="left" w:pos="0"/>
        </w:tabs>
        <w:ind w:firstLine="567"/>
        <w:jc w:val="center"/>
        <w:rPr>
          <w:b/>
          <w:sz w:val="24"/>
          <w:szCs w:val="24"/>
        </w:rPr>
      </w:pPr>
      <w:r w:rsidRPr="00C85135">
        <w:rPr>
          <w:b/>
          <w:sz w:val="24"/>
          <w:szCs w:val="24"/>
        </w:rPr>
        <w:lastRenderedPageBreak/>
        <w:t xml:space="preserve">5. ПОРЯДОК СДАЧИ И ПРИЕМКИ </w:t>
      </w:r>
      <w:r w:rsidR="00AE2D5D" w:rsidRPr="00C85135">
        <w:rPr>
          <w:b/>
          <w:sz w:val="24"/>
          <w:szCs w:val="24"/>
        </w:rPr>
        <w:t>РЕЗУЛЬТАТА УСЛУГ</w:t>
      </w:r>
    </w:p>
    <w:p w:rsidR="006B011E" w:rsidRPr="00C85135" w:rsidRDefault="006B011E" w:rsidP="006D51C0">
      <w:pPr>
        <w:tabs>
          <w:tab w:val="left" w:pos="0"/>
        </w:tabs>
        <w:ind w:firstLine="567"/>
        <w:jc w:val="center"/>
        <w:rPr>
          <w:b/>
          <w:sz w:val="24"/>
          <w:szCs w:val="24"/>
        </w:rPr>
      </w:pPr>
    </w:p>
    <w:p w:rsidR="00710B92" w:rsidRDefault="008B50A3" w:rsidP="008B50A3">
      <w:pPr>
        <w:widowControl w:val="0"/>
        <w:ind w:firstLine="284"/>
        <w:jc w:val="both"/>
        <w:rPr>
          <w:sz w:val="24"/>
          <w:szCs w:val="24"/>
        </w:rPr>
      </w:pPr>
      <w:r w:rsidRPr="00C85135">
        <w:rPr>
          <w:sz w:val="24"/>
          <w:szCs w:val="24"/>
        </w:rPr>
        <w:t xml:space="preserve">5.1. </w:t>
      </w:r>
      <w:r w:rsidR="00710B92">
        <w:rPr>
          <w:sz w:val="24"/>
          <w:szCs w:val="24"/>
        </w:rPr>
        <w:t>З</w:t>
      </w:r>
      <w:r w:rsidR="00710B92" w:rsidRPr="00710B92">
        <w:rPr>
          <w:sz w:val="24"/>
          <w:szCs w:val="24"/>
        </w:rPr>
        <w:t>арегистрирован</w:t>
      </w:r>
      <w:r w:rsidR="00710B92">
        <w:rPr>
          <w:sz w:val="24"/>
          <w:szCs w:val="24"/>
        </w:rPr>
        <w:t>ный</w:t>
      </w:r>
      <w:r w:rsidR="00710B92" w:rsidRPr="00710B92">
        <w:rPr>
          <w:sz w:val="24"/>
          <w:szCs w:val="24"/>
        </w:rPr>
        <w:t xml:space="preserve"> в едином реестре участников закупок (ЕРУЗ)</w:t>
      </w:r>
      <w:r w:rsidR="00710B92">
        <w:rPr>
          <w:sz w:val="24"/>
          <w:szCs w:val="24"/>
        </w:rPr>
        <w:t xml:space="preserve"> Исполнитель, </w:t>
      </w:r>
      <w:r w:rsidR="00EA3A4D">
        <w:rPr>
          <w:sz w:val="24"/>
          <w:szCs w:val="24"/>
        </w:rPr>
        <w:t xml:space="preserve">не позднее 5 рабочих дней </w:t>
      </w:r>
      <w:r w:rsidR="00710B92" w:rsidRPr="00710B92">
        <w:rPr>
          <w:sz w:val="24"/>
          <w:szCs w:val="24"/>
        </w:rPr>
        <w:t>по завершению календарного месяца, в котором оказывались услуги (за исключением декабря месяца),</w:t>
      </w:r>
      <w:r w:rsidR="00710B92">
        <w:rPr>
          <w:sz w:val="24"/>
          <w:szCs w:val="24"/>
        </w:rPr>
        <w:t xml:space="preserve"> </w:t>
      </w:r>
      <w:r w:rsidR="00710B92" w:rsidRPr="00710B92">
        <w:rPr>
          <w:sz w:val="24"/>
          <w:szCs w:val="24"/>
        </w:rPr>
        <w:t>формирует с использованием ЕИС, подписывает усиленной электронной подписью лица, имеющего право действовать от его имени, и размещает в ЕИС документ о приемке, который должен содержать сведения, предусмотренные п.1 ч. 13 ст. 94 Зак</w:t>
      </w:r>
      <w:r w:rsidR="00710B92">
        <w:rPr>
          <w:sz w:val="24"/>
          <w:szCs w:val="24"/>
        </w:rPr>
        <w:t xml:space="preserve">она о контрактной системе 44-ФЗ. </w:t>
      </w:r>
      <w:r w:rsidR="00710B92" w:rsidRPr="00710B92">
        <w:rPr>
          <w:sz w:val="24"/>
          <w:szCs w:val="24"/>
        </w:rPr>
        <w:t>За декабрь</w:t>
      </w:r>
      <w:r w:rsidR="00710B92">
        <w:rPr>
          <w:sz w:val="24"/>
          <w:szCs w:val="24"/>
        </w:rPr>
        <w:t xml:space="preserve"> документ о приемке формируется </w:t>
      </w:r>
      <w:r w:rsidR="00710B92" w:rsidRPr="00710B92">
        <w:rPr>
          <w:sz w:val="24"/>
          <w:szCs w:val="24"/>
        </w:rPr>
        <w:t>не позднее 20 декабря</w:t>
      </w:r>
      <w:r w:rsidR="00710B92">
        <w:rPr>
          <w:sz w:val="24"/>
          <w:szCs w:val="24"/>
        </w:rPr>
        <w:t>.</w:t>
      </w:r>
    </w:p>
    <w:p w:rsidR="00710B92" w:rsidRDefault="00710B92" w:rsidP="008B50A3">
      <w:pPr>
        <w:widowControl w:val="0"/>
        <w:ind w:firstLine="284"/>
        <w:jc w:val="both"/>
        <w:rPr>
          <w:sz w:val="24"/>
          <w:szCs w:val="24"/>
        </w:rPr>
      </w:pPr>
      <w:r>
        <w:rPr>
          <w:sz w:val="24"/>
          <w:szCs w:val="24"/>
        </w:rPr>
        <w:t xml:space="preserve">В случае, если Исполнитель не зарегистрирован в ЕРУЗ, </w:t>
      </w:r>
      <w:r w:rsidR="00EB6C38" w:rsidRPr="00EB6C38">
        <w:rPr>
          <w:sz w:val="24"/>
          <w:szCs w:val="24"/>
        </w:rPr>
        <w:t>не позднее 5 рабочих дней по завершению календарного месяца, в котором оказывались услуги (за исключением декабря месяца)</w:t>
      </w:r>
      <w:r w:rsidR="00EB6C38">
        <w:rPr>
          <w:sz w:val="24"/>
          <w:szCs w:val="24"/>
        </w:rPr>
        <w:t xml:space="preserve"> предоставляет </w:t>
      </w:r>
      <w:r w:rsidR="005A01EA">
        <w:rPr>
          <w:sz w:val="24"/>
          <w:szCs w:val="24"/>
        </w:rPr>
        <w:t>через систему электронного документооборота (ЭДО) УПД.</w:t>
      </w:r>
      <w:r w:rsidR="00EB6C38">
        <w:rPr>
          <w:sz w:val="24"/>
          <w:szCs w:val="24"/>
        </w:rPr>
        <w:t xml:space="preserve"> За декабрь УПД предоставляется </w:t>
      </w:r>
      <w:r w:rsidR="00EB6C38" w:rsidRPr="00EB6C38">
        <w:rPr>
          <w:sz w:val="24"/>
          <w:szCs w:val="24"/>
        </w:rPr>
        <w:t>не позднее 20 декабря</w:t>
      </w:r>
      <w:r w:rsidR="00EB6C38">
        <w:rPr>
          <w:sz w:val="24"/>
          <w:szCs w:val="24"/>
        </w:rPr>
        <w:t>.</w:t>
      </w:r>
    </w:p>
    <w:p w:rsidR="008B50A3" w:rsidRPr="00C85135" w:rsidRDefault="008B50A3" w:rsidP="008B50A3">
      <w:pPr>
        <w:widowControl w:val="0"/>
        <w:ind w:firstLine="284"/>
        <w:jc w:val="both"/>
        <w:rPr>
          <w:sz w:val="24"/>
          <w:szCs w:val="24"/>
        </w:rPr>
      </w:pPr>
      <w:r w:rsidRPr="00C85135">
        <w:rPr>
          <w:sz w:val="24"/>
          <w:szCs w:val="24"/>
        </w:rPr>
        <w:t xml:space="preserve">5.2. </w:t>
      </w:r>
      <w:r w:rsidR="00474ECA" w:rsidRPr="00C85135">
        <w:rPr>
          <w:sz w:val="24"/>
          <w:szCs w:val="24"/>
        </w:rPr>
        <w:t xml:space="preserve">При наличии замечаний к результату оказанных услуг, Заказчик в течение </w:t>
      </w:r>
      <w:r w:rsidR="002F6A53">
        <w:rPr>
          <w:sz w:val="24"/>
          <w:szCs w:val="24"/>
        </w:rPr>
        <w:t>5</w:t>
      </w:r>
      <w:r w:rsidR="00474ECA" w:rsidRPr="00C85135">
        <w:rPr>
          <w:sz w:val="24"/>
          <w:szCs w:val="24"/>
        </w:rPr>
        <w:t xml:space="preserve"> рабочих дней </w:t>
      </w:r>
      <w:r w:rsidR="002F6A53">
        <w:rPr>
          <w:sz w:val="24"/>
          <w:szCs w:val="24"/>
        </w:rPr>
        <w:t>направляет</w:t>
      </w:r>
      <w:r w:rsidR="00474ECA" w:rsidRPr="00C85135">
        <w:rPr>
          <w:sz w:val="24"/>
          <w:szCs w:val="24"/>
        </w:rPr>
        <w:t xml:space="preserve"> мотивированный отказ с указанием причин отказа и срока устранения недостатков.</w:t>
      </w:r>
    </w:p>
    <w:p w:rsidR="005A01EA" w:rsidRDefault="008B50A3" w:rsidP="008B50A3">
      <w:pPr>
        <w:widowControl w:val="0"/>
        <w:ind w:firstLine="284"/>
        <w:jc w:val="both"/>
        <w:rPr>
          <w:sz w:val="24"/>
          <w:szCs w:val="24"/>
        </w:rPr>
      </w:pPr>
      <w:r w:rsidRPr="00C85135">
        <w:rPr>
          <w:sz w:val="24"/>
          <w:szCs w:val="24"/>
        </w:rPr>
        <w:t>5.</w:t>
      </w:r>
      <w:r w:rsidR="002F6A53">
        <w:rPr>
          <w:sz w:val="24"/>
          <w:szCs w:val="24"/>
        </w:rPr>
        <w:t>3</w:t>
      </w:r>
      <w:r w:rsidRPr="00C85135">
        <w:rPr>
          <w:sz w:val="24"/>
          <w:szCs w:val="24"/>
        </w:rPr>
        <w:t xml:space="preserve">. </w:t>
      </w:r>
      <w:r w:rsidR="005A01EA" w:rsidRPr="005A01EA">
        <w:rPr>
          <w:sz w:val="24"/>
          <w:szCs w:val="24"/>
        </w:rPr>
        <w:t xml:space="preserve">В случае соответствия </w:t>
      </w:r>
      <w:r w:rsidR="005A01EA">
        <w:rPr>
          <w:sz w:val="24"/>
          <w:szCs w:val="24"/>
        </w:rPr>
        <w:t>оказанных услуг</w:t>
      </w:r>
      <w:r w:rsidR="005A01EA" w:rsidRPr="005A01EA">
        <w:rPr>
          <w:sz w:val="24"/>
          <w:szCs w:val="24"/>
        </w:rPr>
        <w:t xml:space="preserve"> условиям Контракта, члены приемочной  комиссии и Заказчик подписывают усиленными ЭЦП представленный Поставщиком документ о приемке, после чего Заказчик размещает его в ЕИС. Срок подписания и размещения в ЕИС - не позднее </w:t>
      </w:r>
      <w:r w:rsidR="0031349F">
        <w:rPr>
          <w:sz w:val="24"/>
          <w:szCs w:val="24"/>
        </w:rPr>
        <w:t>5</w:t>
      </w:r>
      <w:r w:rsidR="005A01EA" w:rsidRPr="005A01EA">
        <w:rPr>
          <w:sz w:val="24"/>
          <w:szCs w:val="24"/>
        </w:rPr>
        <w:t xml:space="preserve"> (</w:t>
      </w:r>
      <w:r w:rsidR="0031349F">
        <w:rPr>
          <w:sz w:val="24"/>
          <w:szCs w:val="24"/>
        </w:rPr>
        <w:t>пяти</w:t>
      </w:r>
      <w:r w:rsidR="005A01EA" w:rsidRPr="005A01EA">
        <w:rPr>
          <w:sz w:val="24"/>
          <w:szCs w:val="24"/>
        </w:rPr>
        <w:t xml:space="preserve">) рабочих дней </w:t>
      </w:r>
      <w:r w:rsidR="0031349F">
        <w:rPr>
          <w:sz w:val="24"/>
          <w:szCs w:val="24"/>
        </w:rPr>
        <w:t>с даты размещения</w:t>
      </w:r>
      <w:r w:rsidR="005A01EA" w:rsidRPr="005A01EA">
        <w:rPr>
          <w:sz w:val="24"/>
          <w:szCs w:val="24"/>
        </w:rPr>
        <w:t>.</w:t>
      </w:r>
    </w:p>
    <w:p w:rsidR="008B50A3" w:rsidRPr="00C85135" w:rsidRDefault="008B50A3" w:rsidP="008B50A3">
      <w:pPr>
        <w:widowControl w:val="0"/>
        <w:ind w:firstLine="284"/>
        <w:jc w:val="both"/>
        <w:rPr>
          <w:rFonts w:eastAsia="Calibri"/>
          <w:sz w:val="16"/>
          <w:szCs w:val="16"/>
          <w:lang w:eastAsia="en-US"/>
        </w:rPr>
      </w:pPr>
      <w:r w:rsidRPr="00C85135">
        <w:rPr>
          <w:sz w:val="24"/>
          <w:szCs w:val="24"/>
        </w:rPr>
        <w:t xml:space="preserve">В случае </w:t>
      </w:r>
      <w:r w:rsidR="005A01EA">
        <w:rPr>
          <w:sz w:val="24"/>
          <w:szCs w:val="24"/>
        </w:rPr>
        <w:t>отсутствия регистрации Исполнителя в ЕРУЗ</w:t>
      </w:r>
      <w:r w:rsidRPr="00C85135">
        <w:rPr>
          <w:sz w:val="24"/>
          <w:szCs w:val="24"/>
        </w:rPr>
        <w:t xml:space="preserve">, Заказчик на основании </w:t>
      </w:r>
      <w:r w:rsidR="00F7060A">
        <w:rPr>
          <w:sz w:val="24"/>
          <w:szCs w:val="24"/>
        </w:rPr>
        <w:t>УПД</w:t>
      </w:r>
      <w:r w:rsidRPr="00C85135">
        <w:rPr>
          <w:sz w:val="24"/>
          <w:szCs w:val="24"/>
        </w:rPr>
        <w:t xml:space="preserve"> формирует в электронном виде Акт приемки товаров, работ, услуг по форме 0510452 (Далее – Акт приемки), подписывает его электронными цифровыми подписями  членов приемочной комиссии, ответственн</w:t>
      </w:r>
      <w:r w:rsidR="00905CB0" w:rsidRPr="00C85135">
        <w:rPr>
          <w:sz w:val="24"/>
          <w:szCs w:val="24"/>
        </w:rPr>
        <w:t>ого</w:t>
      </w:r>
      <w:r w:rsidRPr="00C85135">
        <w:rPr>
          <w:sz w:val="24"/>
          <w:szCs w:val="24"/>
        </w:rPr>
        <w:t xml:space="preserve"> за приемку </w:t>
      </w:r>
      <w:r w:rsidR="00474ECA" w:rsidRPr="00C85135">
        <w:rPr>
          <w:sz w:val="24"/>
          <w:szCs w:val="24"/>
        </w:rPr>
        <w:t>услуг</w:t>
      </w:r>
      <w:r w:rsidRPr="00C85135">
        <w:rPr>
          <w:sz w:val="24"/>
          <w:szCs w:val="24"/>
        </w:rPr>
        <w:t xml:space="preserve"> лиц</w:t>
      </w:r>
      <w:r w:rsidR="00905CB0" w:rsidRPr="00C85135">
        <w:rPr>
          <w:sz w:val="24"/>
          <w:szCs w:val="24"/>
        </w:rPr>
        <w:t>а</w:t>
      </w:r>
      <w:r w:rsidRPr="00C85135">
        <w:rPr>
          <w:sz w:val="24"/>
          <w:szCs w:val="24"/>
        </w:rPr>
        <w:t xml:space="preserve">, и направляет через ЭДО Исполнителю. </w:t>
      </w:r>
      <w:r w:rsidR="00CC466C">
        <w:rPr>
          <w:sz w:val="24"/>
          <w:szCs w:val="24"/>
        </w:rPr>
        <w:t xml:space="preserve">Срок направления Акта приемки Исполнителю составляет 5 рабочих дней с даты получения УПД от Исполнителя. </w:t>
      </w:r>
      <w:r w:rsidRPr="00C85135">
        <w:rPr>
          <w:sz w:val="24"/>
          <w:szCs w:val="24"/>
        </w:rPr>
        <w:t>Исполнитель в течение одного рабочего дня с момента получения Акта приемки, подписывает его электронной цифровой подписью и направляет Заказчику. В течение одного рабочего дня с даты получения от Исполнителя подписанного Акта приемки, Акт приемки утверждается ЭЦП руководителя Заказчика.</w:t>
      </w:r>
      <w:r w:rsidR="00905CB0" w:rsidRPr="00C85135">
        <w:rPr>
          <w:sz w:val="24"/>
          <w:szCs w:val="24"/>
        </w:rPr>
        <w:t xml:space="preserve"> </w:t>
      </w:r>
    </w:p>
    <w:p w:rsidR="006C5890" w:rsidRDefault="006C5890" w:rsidP="006D51C0">
      <w:pPr>
        <w:tabs>
          <w:tab w:val="left" w:pos="0"/>
        </w:tabs>
        <w:ind w:firstLine="567"/>
        <w:jc w:val="center"/>
        <w:rPr>
          <w:b/>
          <w:bCs/>
          <w:sz w:val="24"/>
          <w:szCs w:val="24"/>
        </w:rPr>
      </w:pPr>
    </w:p>
    <w:p w:rsidR="006D51C0" w:rsidRPr="00C85135" w:rsidRDefault="006D51C0" w:rsidP="006D51C0">
      <w:pPr>
        <w:tabs>
          <w:tab w:val="left" w:pos="0"/>
        </w:tabs>
        <w:ind w:firstLine="567"/>
        <w:jc w:val="center"/>
        <w:rPr>
          <w:b/>
          <w:bCs/>
          <w:sz w:val="24"/>
          <w:szCs w:val="24"/>
        </w:rPr>
      </w:pPr>
      <w:r w:rsidRPr="00C85135">
        <w:rPr>
          <w:b/>
          <w:bCs/>
          <w:sz w:val="24"/>
          <w:szCs w:val="24"/>
        </w:rPr>
        <w:t xml:space="preserve">6. ГАРАНТИИ КАЧЕСТВА НА </w:t>
      </w:r>
      <w:r w:rsidR="004D3A8F" w:rsidRPr="00C85135">
        <w:rPr>
          <w:b/>
          <w:bCs/>
          <w:sz w:val="24"/>
          <w:szCs w:val="24"/>
        </w:rPr>
        <w:t>ОКАЗАННЫЕ УСЛУГИ</w:t>
      </w:r>
    </w:p>
    <w:p w:rsidR="006D51C0" w:rsidRPr="00C85135" w:rsidRDefault="006D51C0" w:rsidP="006D51C0">
      <w:pPr>
        <w:tabs>
          <w:tab w:val="left" w:pos="0"/>
        </w:tabs>
        <w:ind w:firstLine="567"/>
        <w:jc w:val="both"/>
        <w:rPr>
          <w:sz w:val="24"/>
          <w:szCs w:val="24"/>
        </w:rPr>
      </w:pPr>
      <w:r w:rsidRPr="00C85135">
        <w:rPr>
          <w:sz w:val="24"/>
          <w:szCs w:val="24"/>
        </w:rPr>
        <w:t xml:space="preserve">6.1. Исполнитель на все </w:t>
      </w:r>
      <w:r w:rsidR="004D3A8F" w:rsidRPr="00C85135">
        <w:rPr>
          <w:sz w:val="24"/>
          <w:szCs w:val="24"/>
        </w:rPr>
        <w:t>оказанные</w:t>
      </w:r>
      <w:r w:rsidRPr="00C85135">
        <w:rPr>
          <w:sz w:val="24"/>
          <w:szCs w:val="24"/>
        </w:rPr>
        <w:t xml:space="preserve"> </w:t>
      </w:r>
      <w:r w:rsidR="004D3A8F" w:rsidRPr="00C85135">
        <w:rPr>
          <w:sz w:val="24"/>
          <w:szCs w:val="24"/>
        </w:rPr>
        <w:t xml:space="preserve">услуги </w:t>
      </w:r>
      <w:r w:rsidRPr="00C85135">
        <w:rPr>
          <w:sz w:val="24"/>
          <w:szCs w:val="24"/>
        </w:rPr>
        <w:t xml:space="preserve">и используемые материалы предоставляет гарантию – </w:t>
      </w:r>
      <w:r w:rsidR="00393BD5" w:rsidRPr="00C85135">
        <w:rPr>
          <w:sz w:val="24"/>
          <w:szCs w:val="24"/>
        </w:rPr>
        <w:t>3</w:t>
      </w:r>
      <w:r w:rsidRPr="00C85135">
        <w:rPr>
          <w:sz w:val="24"/>
          <w:szCs w:val="24"/>
        </w:rPr>
        <w:t xml:space="preserve"> месяц</w:t>
      </w:r>
      <w:r w:rsidR="00393BD5" w:rsidRPr="00C85135">
        <w:rPr>
          <w:sz w:val="24"/>
          <w:szCs w:val="24"/>
        </w:rPr>
        <w:t>а</w:t>
      </w:r>
      <w:r w:rsidR="00D05B05" w:rsidRPr="00C85135">
        <w:rPr>
          <w:sz w:val="24"/>
          <w:szCs w:val="24"/>
        </w:rPr>
        <w:t>,</w:t>
      </w:r>
      <w:r w:rsidR="004D3A8F" w:rsidRPr="00C85135">
        <w:rPr>
          <w:sz w:val="24"/>
          <w:szCs w:val="24"/>
        </w:rPr>
        <w:t xml:space="preserve"> с даты подписания </w:t>
      </w:r>
      <w:r w:rsidR="005A01EA">
        <w:rPr>
          <w:sz w:val="24"/>
          <w:szCs w:val="24"/>
        </w:rPr>
        <w:t xml:space="preserve">документа о приемке или </w:t>
      </w:r>
      <w:r w:rsidR="00E02373">
        <w:rPr>
          <w:sz w:val="24"/>
          <w:szCs w:val="24"/>
        </w:rPr>
        <w:t>УПД</w:t>
      </w:r>
      <w:r w:rsidRPr="00C85135">
        <w:rPr>
          <w:sz w:val="24"/>
          <w:szCs w:val="24"/>
        </w:rPr>
        <w:t xml:space="preserve">. </w:t>
      </w:r>
    </w:p>
    <w:p w:rsidR="006D51C0" w:rsidRPr="00C85135" w:rsidRDefault="006D51C0" w:rsidP="006D51C0">
      <w:pPr>
        <w:tabs>
          <w:tab w:val="left" w:pos="0"/>
        </w:tabs>
        <w:ind w:firstLine="567"/>
        <w:jc w:val="both"/>
        <w:rPr>
          <w:sz w:val="24"/>
          <w:szCs w:val="24"/>
        </w:rPr>
      </w:pPr>
      <w:r w:rsidRPr="00C85135">
        <w:rPr>
          <w:sz w:val="24"/>
          <w:szCs w:val="24"/>
        </w:rPr>
        <w:t xml:space="preserve">6.2. В случае возникновения каких-либо поломок или других изъянов в течение гарантийного срока Заказчик вправе предъявить требования, связанные с недостатками результата </w:t>
      </w:r>
      <w:r w:rsidR="004D3A8F" w:rsidRPr="00C85135">
        <w:rPr>
          <w:sz w:val="24"/>
          <w:szCs w:val="24"/>
        </w:rPr>
        <w:t>услуги</w:t>
      </w:r>
      <w:r w:rsidRPr="00C85135">
        <w:rPr>
          <w:sz w:val="24"/>
          <w:szCs w:val="24"/>
        </w:rPr>
        <w:t>, а  Исполнитель обязуется устранить все обнаруженные недостатки в течени</w:t>
      </w:r>
      <w:r w:rsidR="00C53241" w:rsidRPr="00C85135">
        <w:rPr>
          <w:sz w:val="24"/>
          <w:szCs w:val="24"/>
        </w:rPr>
        <w:t>е</w:t>
      </w:r>
      <w:r w:rsidRPr="00C85135">
        <w:rPr>
          <w:sz w:val="24"/>
          <w:szCs w:val="24"/>
        </w:rPr>
        <w:t xml:space="preserve"> 10 (десяти) рабочих дней с момента уведомления о выявленных недостатк</w:t>
      </w:r>
      <w:r w:rsidR="004D3A8F" w:rsidRPr="00C85135">
        <w:rPr>
          <w:sz w:val="24"/>
          <w:szCs w:val="24"/>
        </w:rPr>
        <w:t>ах</w:t>
      </w:r>
      <w:r w:rsidRPr="00C85135">
        <w:rPr>
          <w:sz w:val="24"/>
          <w:szCs w:val="24"/>
        </w:rPr>
        <w:t xml:space="preserve"> на протяжении </w:t>
      </w:r>
      <w:r w:rsidR="00393BD5" w:rsidRPr="00C85135">
        <w:rPr>
          <w:sz w:val="24"/>
          <w:szCs w:val="24"/>
        </w:rPr>
        <w:t>3</w:t>
      </w:r>
      <w:r w:rsidRPr="00C85135">
        <w:rPr>
          <w:sz w:val="24"/>
          <w:szCs w:val="24"/>
        </w:rPr>
        <w:t xml:space="preserve"> месяцев после подписания </w:t>
      </w:r>
      <w:r w:rsidR="005A01EA">
        <w:rPr>
          <w:sz w:val="24"/>
          <w:szCs w:val="24"/>
        </w:rPr>
        <w:t xml:space="preserve">документа о приемке или </w:t>
      </w:r>
      <w:r w:rsidR="00E02373">
        <w:rPr>
          <w:sz w:val="24"/>
          <w:szCs w:val="24"/>
        </w:rPr>
        <w:t>УПД</w:t>
      </w:r>
      <w:r w:rsidRPr="00C85135">
        <w:rPr>
          <w:sz w:val="24"/>
          <w:szCs w:val="24"/>
        </w:rPr>
        <w:t>, за свой счет (расходы на материалы, транспортные расходы, погрузо-разгрузочные работы).</w:t>
      </w:r>
    </w:p>
    <w:p w:rsidR="006C5890" w:rsidRDefault="006C5890" w:rsidP="006D51C0">
      <w:pPr>
        <w:tabs>
          <w:tab w:val="left" w:pos="0"/>
        </w:tabs>
        <w:ind w:firstLine="567"/>
        <w:jc w:val="center"/>
        <w:rPr>
          <w:b/>
          <w:caps/>
          <w:sz w:val="24"/>
          <w:szCs w:val="24"/>
        </w:rPr>
      </w:pPr>
    </w:p>
    <w:p w:rsidR="006D51C0" w:rsidRPr="00C85135" w:rsidRDefault="006D51C0" w:rsidP="006D51C0">
      <w:pPr>
        <w:tabs>
          <w:tab w:val="left" w:pos="0"/>
        </w:tabs>
        <w:ind w:firstLine="567"/>
        <w:jc w:val="center"/>
        <w:rPr>
          <w:b/>
          <w:caps/>
          <w:sz w:val="24"/>
          <w:szCs w:val="24"/>
        </w:rPr>
      </w:pPr>
      <w:r w:rsidRPr="00C85135">
        <w:rPr>
          <w:b/>
          <w:caps/>
          <w:sz w:val="24"/>
          <w:szCs w:val="24"/>
        </w:rPr>
        <w:t>7. ОТВЕТСТВЕННОСТЬ СТОРОН.</w:t>
      </w:r>
    </w:p>
    <w:p w:rsidR="00612EEC" w:rsidRPr="00C85135" w:rsidRDefault="00612EEC" w:rsidP="00612EEC">
      <w:pPr>
        <w:widowControl w:val="0"/>
        <w:tabs>
          <w:tab w:val="left" w:pos="0"/>
        </w:tabs>
        <w:autoSpaceDE w:val="0"/>
        <w:autoSpaceDN w:val="0"/>
        <w:adjustRightInd w:val="0"/>
        <w:ind w:firstLine="426"/>
        <w:jc w:val="both"/>
        <w:rPr>
          <w:rFonts w:eastAsia="Calibri"/>
          <w:color w:val="000000"/>
          <w:sz w:val="24"/>
          <w:szCs w:val="24"/>
        </w:rPr>
      </w:pPr>
      <w:r w:rsidRPr="00C85135">
        <w:rPr>
          <w:rFonts w:eastAsia="Calibri"/>
          <w:color w:val="000000"/>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612EEC" w:rsidRPr="00C85135" w:rsidRDefault="00612EEC" w:rsidP="00612EEC">
      <w:pPr>
        <w:widowControl w:val="0"/>
        <w:tabs>
          <w:tab w:val="left" w:pos="0"/>
        </w:tabs>
        <w:autoSpaceDE w:val="0"/>
        <w:autoSpaceDN w:val="0"/>
        <w:adjustRightInd w:val="0"/>
        <w:ind w:firstLine="426"/>
        <w:jc w:val="both"/>
        <w:rPr>
          <w:rFonts w:eastAsia="Calibri"/>
          <w:color w:val="000000"/>
          <w:sz w:val="24"/>
          <w:szCs w:val="24"/>
        </w:rPr>
      </w:pPr>
      <w:r w:rsidRPr="00C85135">
        <w:rPr>
          <w:rFonts w:eastAsia="Calibri"/>
          <w:color w:val="000000"/>
          <w:sz w:val="24"/>
          <w:szCs w:val="24"/>
        </w:rPr>
        <w:t>7.2. 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w:t>
      </w:r>
      <w:r w:rsidR="004D3A8F" w:rsidRPr="00C85135">
        <w:rPr>
          <w:rFonts w:eastAsia="Calibri"/>
          <w:color w:val="000000"/>
          <w:sz w:val="24"/>
          <w:szCs w:val="24"/>
        </w:rPr>
        <w:t xml:space="preserve"> от максимального значения цены контракта</w:t>
      </w:r>
      <w:r w:rsidRPr="00C85135">
        <w:rPr>
          <w:rFonts w:eastAsia="Calibri"/>
          <w:color w:val="000000"/>
          <w:sz w:val="24"/>
          <w:szCs w:val="24"/>
        </w:rPr>
        <w:t xml:space="preserve"> за каждый день просрочки.</w:t>
      </w:r>
    </w:p>
    <w:p w:rsidR="006D51C0" w:rsidRDefault="00612EEC" w:rsidP="00612EEC">
      <w:pPr>
        <w:widowControl w:val="0"/>
        <w:tabs>
          <w:tab w:val="left" w:pos="0"/>
        </w:tabs>
        <w:autoSpaceDE w:val="0"/>
        <w:autoSpaceDN w:val="0"/>
        <w:adjustRightInd w:val="0"/>
        <w:ind w:firstLine="567"/>
        <w:jc w:val="both"/>
        <w:rPr>
          <w:rFonts w:eastAsia="Calibri"/>
          <w:color w:val="000000"/>
          <w:sz w:val="24"/>
          <w:szCs w:val="24"/>
        </w:rPr>
      </w:pPr>
      <w:r w:rsidRPr="00C85135">
        <w:rPr>
          <w:rFonts w:eastAsia="Calibri"/>
          <w:color w:val="000000"/>
          <w:sz w:val="24"/>
          <w:szCs w:val="24"/>
        </w:rPr>
        <w:t>7.3.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r w:rsidR="006D51C0" w:rsidRPr="00C85135">
        <w:rPr>
          <w:rFonts w:eastAsia="Calibri"/>
          <w:color w:val="000000"/>
          <w:sz w:val="24"/>
          <w:szCs w:val="24"/>
        </w:rPr>
        <w:t>.</w:t>
      </w:r>
    </w:p>
    <w:p w:rsidR="006B011E" w:rsidRDefault="006B011E" w:rsidP="00612EEC">
      <w:pPr>
        <w:widowControl w:val="0"/>
        <w:tabs>
          <w:tab w:val="left" w:pos="0"/>
        </w:tabs>
        <w:autoSpaceDE w:val="0"/>
        <w:autoSpaceDN w:val="0"/>
        <w:adjustRightInd w:val="0"/>
        <w:ind w:firstLine="567"/>
        <w:jc w:val="both"/>
        <w:rPr>
          <w:rFonts w:eastAsia="Calibri"/>
          <w:color w:val="000000"/>
          <w:sz w:val="24"/>
          <w:szCs w:val="24"/>
        </w:rPr>
      </w:pPr>
    </w:p>
    <w:p w:rsidR="006B011E" w:rsidRDefault="006B011E" w:rsidP="00612EEC">
      <w:pPr>
        <w:widowControl w:val="0"/>
        <w:tabs>
          <w:tab w:val="left" w:pos="0"/>
        </w:tabs>
        <w:autoSpaceDE w:val="0"/>
        <w:autoSpaceDN w:val="0"/>
        <w:adjustRightInd w:val="0"/>
        <w:ind w:firstLine="567"/>
        <w:jc w:val="both"/>
        <w:rPr>
          <w:rFonts w:eastAsia="Calibri"/>
          <w:color w:val="000000"/>
          <w:sz w:val="24"/>
          <w:szCs w:val="24"/>
        </w:rPr>
      </w:pPr>
    </w:p>
    <w:p w:rsidR="006B011E" w:rsidRPr="00C85135" w:rsidRDefault="006B011E" w:rsidP="00612EEC">
      <w:pPr>
        <w:widowControl w:val="0"/>
        <w:tabs>
          <w:tab w:val="left" w:pos="0"/>
        </w:tabs>
        <w:autoSpaceDE w:val="0"/>
        <w:autoSpaceDN w:val="0"/>
        <w:adjustRightInd w:val="0"/>
        <w:ind w:firstLine="567"/>
        <w:jc w:val="both"/>
        <w:rPr>
          <w:rFonts w:eastAsia="Calibri"/>
          <w:color w:val="000000"/>
          <w:sz w:val="24"/>
          <w:szCs w:val="24"/>
        </w:rPr>
      </w:pPr>
    </w:p>
    <w:p w:rsidR="00DF2EC5" w:rsidRPr="00C85135" w:rsidRDefault="00DF2EC5" w:rsidP="00612EEC">
      <w:pPr>
        <w:widowControl w:val="0"/>
        <w:tabs>
          <w:tab w:val="left" w:pos="0"/>
        </w:tabs>
        <w:autoSpaceDE w:val="0"/>
        <w:autoSpaceDN w:val="0"/>
        <w:adjustRightInd w:val="0"/>
        <w:ind w:firstLine="567"/>
        <w:jc w:val="both"/>
        <w:rPr>
          <w:rFonts w:eastAsia="Calibri"/>
          <w:color w:val="000000"/>
          <w:sz w:val="24"/>
          <w:szCs w:val="24"/>
        </w:rPr>
      </w:pPr>
    </w:p>
    <w:p w:rsidR="006D51C0" w:rsidRPr="00C85135" w:rsidRDefault="006D51C0" w:rsidP="006D51C0">
      <w:pPr>
        <w:tabs>
          <w:tab w:val="left" w:pos="0"/>
        </w:tabs>
        <w:ind w:firstLine="567"/>
        <w:jc w:val="center"/>
        <w:rPr>
          <w:b/>
          <w:sz w:val="24"/>
          <w:szCs w:val="24"/>
        </w:rPr>
      </w:pPr>
      <w:r w:rsidRPr="00C85135">
        <w:rPr>
          <w:b/>
          <w:sz w:val="24"/>
          <w:szCs w:val="24"/>
        </w:rPr>
        <w:lastRenderedPageBreak/>
        <w:t>8. ОБСТОЯТЕЛЬСТВА НЕПРЕОДОЛИМОЙ СИЛЫ.</w:t>
      </w:r>
    </w:p>
    <w:p w:rsidR="00DF2EC5" w:rsidRPr="00C85135" w:rsidRDefault="00DF2EC5" w:rsidP="006D51C0">
      <w:pPr>
        <w:tabs>
          <w:tab w:val="left" w:pos="0"/>
        </w:tabs>
        <w:autoSpaceDE w:val="0"/>
        <w:autoSpaceDN w:val="0"/>
        <w:adjustRightInd w:val="0"/>
        <w:ind w:firstLine="567"/>
        <w:jc w:val="both"/>
        <w:rPr>
          <w:sz w:val="24"/>
          <w:szCs w:val="24"/>
        </w:rPr>
      </w:pP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стихийные бедствия, война, военные действия  всех видов и др.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 </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8.2. Сторона, для которой возникли (прекратились) обстоятельства невозможности исполнения обязательств по контракту,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контракту, приложив к уведомлению документ, подтверждающий приведенные обстоятельства.</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8.3. 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6D51C0" w:rsidRPr="00C85135" w:rsidRDefault="006D51C0" w:rsidP="006D51C0">
      <w:pPr>
        <w:tabs>
          <w:tab w:val="left" w:pos="0"/>
        </w:tabs>
        <w:ind w:firstLine="567"/>
        <w:jc w:val="both"/>
        <w:rPr>
          <w:sz w:val="24"/>
          <w:szCs w:val="24"/>
        </w:rPr>
      </w:pPr>
      <w:r w:rsidRPr="00C85135">
        <w:rPr>
          <w:sz w:val="24"/>
          <w:szCs w:val="24"/>
        </w:rPr>
        <w:t>8.4.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настоящему контракту, причем ни одна из Сторон не  вправе требовать от другой Стороны возмещения возможных убытков.</w:t>
      </w:r>
    </w:p>
    <w:p w:rsidR="006D51C0" w:rsidRPr="00C85135" w:rsidRDefault="006D51C0" w:rsidP="006D51C0">
      <w:pPr>
        <w:tabs>
          <w:tab w:val="left" w:pos="0"/>
        </w:tabs>
        <w:ind w:firstLine="567"/>
        <w:jc w:val="both"/>
        <w:rPr>
          <w:sz w:val="24"/>
          <w:szCs w:val="24"/>
        </w:rPr>
      </w:pPr>
      <w:r w:rsidRPr="00C85135">
        <w:rPr>
          <w:sz w:val="24"/>
          <w:szCs w:val="24"/>
        </w:rPr>
        <w:t>8.5. В случае нарушения договорных обязательств по причинам, не являющихся обстоятельствами непреодолимой силы, но объективно затрудняющих сроки выполнения обязательств, Стороны вправе не применять меры ответственности при наличии соответствующих обращений от контрагента.</w:t>
      </w:r>
    </w:p>
    <w:p w:rsidR="00DF2EC5" w:rsidRPr="00C85135" w:rsidRDefault="00DF2EC5" w:rsidP="006D51C0">
      <w:pPr>
        <w:tabs>
          <w:tab w:val="left" w:pos="0"/>
        </w:tabs>
        <w:ind w:firstLine="567"/>
        <w:jc w:val="both"/>
        <w:rPr>
          <w:sz w:val="24"/>
          <w:szCs w:val="24"/>
        </w:rPr>
      </w:pPr>
    </w:p>
    <w:p w:rsidR="006D51C0" w:rsidRPr="00C85135" w:rsidRDefault="006D51C0" w:rsidP="006D51C0">
      <w:pPr>
        <w:numPr>
          <w:ilvl w:val="0"/>
          <w:numId w:val="2"/>
        </w:numPr>
        <w:tabs>
          <w:tab w:val="left" w:pos="0"/>
        </w:tabs>
        <w:ind w:left="0" w:firstLine="567"/>
        <w:jc w:val="center"/>
        <w:rPr>
          <w:b/>
          <w:sz w:val="24"/>
          <w:szCs w:val="24"/>
        </w:rPr>
      </w:pPr>
      <w:r w:rsidRPr="00C85135">
        <w:rPr>
          <w:b/>
          <w:sz w:val="24"/>
          <w:szCs w:val="24"/>
        </w:rPr>
        <w:t>РАССМОТРЕНИЕ СПОРОВ</w:t>
      </w:r>
    </w:p>
    <w:p w:rsidR="00DF2EC5" w:rsidRPr="00C85135" w:rsidRDefault="00DF2EC5" w:rsidP="006D51C0">
      <w:pPr>
        <w:tabs>
          <w:tab w:val="left" w:pos="0"/>
        </w:tabs>
        <w:autoSpaceDE w:val="0"/>
        <w:autoSpaceDN w:val="0"/>
        <w:adjustRightInd w:val="0"/>
        <w:ind w:firstLine="567"/>
        <w:jc w:val="both"/>
        <w:rPr>
          <w:sz w:val="24"/>
          <w:szCs w:val="24"/>
        </w:rPr>
      </w:pP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9.1. 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Краснодарского края.</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9.2. Во всем остальном, что не предусмотрено контрактом, Стороны руководствуются действующим  законодательством Российской Федерации.</w:t>
      </w:r>
    </w:p>
    <w:p w:rsidR="00DF2EC5" w:rsidRPr="00C85135" w:rsidRDefault="00DF2EC5" w:rsidP="006D51C0">
      <w:pPr>
        <w:tabs>
          <w:tab w:val="left" w:pos="0"/>
        </w:tabs>
        <w:autoSpaceDE w:val="0"/>
        <w:autoSpaceDN w:val="0"/>
        <w:adjustRightInd w:val="0"/>
        <w:ind w:firstLine="567"/>
        <w:jc w:val="both"/>
        <w:rPr>
          <w:sz w:val="24"/>
          <w:szCs w:val="24"/>
        </w:rPr>
      </w:pPr>
    </w:p>
    <w:p w:rsidR="006D51C0" w:rsidRPr="00C85135" w:rsidRDefault="006D51C0" w:rsidP="006D51C0">
      <w:pPr>
        <w:pStyle w:val="af0"/>
        <w:numPr>
          <w:ilvl w:val="0"/>
          <w:numId w:val="2"/>
        </w:numPr>
        <w:tabs>
          <w:tab w:val="left" w:pos="0"/>
        </w:tabs>
        <w:autoSpaceDE w:val="0"/>
        <w:autoSpaceDN w:val="0"/>
        <w:adjustRightInd w:val="0"/>
        <w:spacing w:after="0" w:line="240" w:lineRule="auto"/>
        <w:ind w:left="0" w:firstLine="567"/>
        <w:jc w:val="center"/>
        <w:outlineLvl w:val="2"/>
        <w:rPr>
          <w:rFonts w:ascii="Times New Roman" w:eastAsia="Times New Roman" w:hAnsi="Times New Roman"/>
          <w:b/>
          <w:sz w:val="24"/>
          <w:szCs w:val="24"/>
          <w:lang w:eastAsia="ru-RU"/>
        </w:rPr>
      </w:pPr>
      <w:r w:rsidRPr="00C85135">
        <w:rPr>
          <w:rFonts w:ascii="Times New Roman" w:eastAsia="Times New Roman" w:hAnsi="Times New Roman"/>
          <w:b/>
          <w:sz w:val="24"/>
          <w:szCs w:val="24"/>
          <w:lang w:eastAsia="ru-RU"/>
        </w:rPr>
        <w:t>ИЗМЕНЕНИЕ И РАСТОРЖЕНИЕ  КОНТРАКТА</w:t>
      </w:r>
    </w:p>
    <w:p w:rsidR="00DF2EC5" w:rsidRPr="00C85135" w:rsidRDefault="00DF2EC5" w:rsidP="006D51C0">
      <w:pPr>
        <w:tabs>
          <w:tab w:val="left" w:pos="0"/>
        </w:tabs>
        <w:autoSpaceDE w:val="0"/>
        <w:autoSpaceDN w:val="0"/>
        <w:adjustRightInd w:val="0"/>
        <w:ind w:firstLine="567"/>
        <w:jc w:val="both"/>
        <w:rPr>
          <w:sz w:val="24"/>
          <w:szCs w:val="24"/>
        </w:rPr>
      </w:pP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сфере закупок товаров, работ, услуг для обеспечения государственных и муниципальных нужд" № 44-фз. </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 xml:space="preserve">10.2.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10.3.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p>
    <w:p w:rsidR="00DF2EC5" w:rsidRPr="00C85135" w:rsidRDefault="00DF2EC5" w:rsidP="006D51C0">
      <w:pPr>
        <w:tabs>
          <w:tab w:val="left" w:pos="0"/>
        </w:tabs>
        <w:autoSpaceDE w:val="0"/>
        <w:autoSpaceDN w:val="0"/>
        <w:adjustRightInd w:val="0"/>
        <w:ind w:firstLine="567"/>
        <w:jc w:val="both"/>
        <w:rPr>
          <w:b/>
          <w:sz w:val="24"/>
          <w:szCs w:val="24"/>
        </w:rPr>
      </w:pPr>
    </w:p>
    <w:p w:rsidR="006D51C0" w:rsidRPr="00C85135" w:rsidRDefault="006D51C0" w:rsidP="006D51C0">
      <w:pPr>
        <w:tabs>
          <w:tab w:val="left" w:pos="0"/>
        </w:tabs>
        <w:autoSpaceDE w:val="0"/>
        <w:autoSpaceDN w:val="0"/>
        <w:adjustRightInd w:val="0"/>
        <w:ind w:firstLine="567"/>
        <w:jc w:val="center"/>
        <w:rPr>
          <w:b/>
          <w:sz w:val="24"/>
          <w:szCs w:val="24"/>
        </w:rPr>
      </w:pPr>
      <w:r w:rsidRPr="00C85135">
        <w:rPr>
          <w:b/>
          <w:sz w:val="24"/>
          <w:szCs w:val="24"/>
        </w:rPr>
        <w:t>11. ЗАКЛЮЧИТЕЛЬНЫЕ ПОЛОЖЕНИЯ</w:t>
      </w:r>
    </w:p>
    <w:p w:rsidR="00DF2EC5" w:rsidRPr="00C85135" w:rsidRDefault="00DF2EC5" w:rsidP="006D51C0">
      <w:pPr>
        <w:tabs>
          <w:tab w:val="left" w:pos="0"/>
        </w:tabs>
        <w:autoSpaceDE w:val="0"/>
        <w:autoSpaceDN w:val="0"/>
        <w:adjustRightInd w:val="0"/>
        <w:ind w:firstLine="567"/>
        <w:jc w:val="both"/>
        <w:rPr>
          <w:sz w:val="24"/>
          <w:szCs w:val="24"/>
        </w:rPr>
      </w:pP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11.1. Уведомления и сообщения по исполнению контракта, направляются Сторонами в письменной форме посредством заказных писем с уведомлением о вручении,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либо направляются по официальным адресам электронной почты, при этом электронные документы должны быть подписаны электронной-цифровой подписью уполномоченного лица.</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lastRenderedPageBreak/>
        <w:t>11.</w:t>
      </w:r>
      <w:r w:rsidR="0068030A" w:rsidRPr="00C85135">
        <w:rPr>
          <w:sz w:val="24"/>
          <w:szCs w:val="24"/>
        </w:rPr>
        <w:t>2</w:t>
      </w:r>
      <w:r w:rsidRPr="00C85135">
        <w:rPr>
          <w:sz w:val="24"/>
          <w:szCs w:val="24"/>
        </w:rPr>
        <w:t xml:space="preserve">. Настоящий контракт считается заключенным с момента подписания контракта в порядке, установленном законодательством.  </w:t>
      </w:r>
    </w:p>
    <w:p w:rsidR="009044AB" w:rsidRPr="00C85135" w:rsidRDefault="009044AB" w:rsidP="006D51C0">
      <w:pPr>
        <w:tabs>
          <w:tab w:val="left" w:pos="0"/>
        </w:tabs>
        <w:autoSpaceDE w:val="0"/>
        <w:autoSpaceDN w:val="0"/>
        <w:adjustRightInd w:val="0"/>
        <w:ind w:firstLine="567"/>
        <w:jc w:val="both"/>
        <w:rPr>
          <w:sz w:val="24"/>
          <w:szCs w:val="24"/>
        </w:rPr>
      </w:pPr>
      <w:r w:rsidRPr="00C85135">
        <w:rPr>
          <w:sz w:val="24"/>
          <w:szCs w:val="24"/>
        </w:rPr>
        <w:t xml:space="preserve">11.3. Исполнитель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11.</w:t>
      </w:r>
      <w:r w:rsidR="0068030A" w:rsidRPr="00C85135">
        <w:rPr>
          <w:sz w:val="24"/>
          <w:szCs w:val="24"/>
        </w:rPr>
        <w:t>3</w:t>
      </w:r>
      <w:r w:rsidRPr="00C85135">
        <w:rPr>
          <w:sz w:val="24"/>
          <w:szCs w:val="24"/>
        </w:rPr>
        <w:t xml:space="preserve">. Срок действия контракта: с момента заключения до </w:t>
      </w:r>
      <w:r w:rsidR="00915B27" w:rsidRPr="00C85135">
        <w:rPr>
          <w:sz w:val="24"/>
          <w:szCs w:val="24"/>
        </w:rPr>
        <w:t>3</w:t>
      </w:r>
      <w:r w:rsidR="00AA1C45" w:rsidRPr="00C85135">
        <w:rPr>
          <w:sz w:val="24"/>
          <w:szCs w:val="24"/>
        </w:rPr>
        <w:t>1</w:t>
      </w:r>
      <w:r w:rsidRPr="00C85135">
        <w:rPr>
          <w:sz w:val="24"/>
          <w:szCs w:val="24"/>
        </w:rPr>
        <w:t>.</w:t>
      </w:r>
      <w:r w:rsidR="007028D0" w:rsidRPr="00C85135">
        <w:rPr>
          <w:sz w:val="24"/>
          <w:szCs w:val="24"/>
        </w:rPr>
        <w:t>12</w:t>
      </w:r>
      <w:r w:rsidR="00915B27" w:rsidRPr="00C85135">
        <w:rPr>
          <w:sz w:val="24"/>
          <w:szCs w:val="24"/>
        </w:rPr>
        <w:t>.20</w:t>
      </w:r>
      <w:r w:rsidR="00E953C9" w:rsidRPr="00C85135">
        <w:rPr>
          <w:sz w:val="24"/>
          <w:szCs w:val="24"/>
        </w:rPr>
        <w:t>2</w:t>
      </w:r>
      <w:r w:rsidR="00E02373">
        <w:rPr>
          <w:sz w:val="24"/>
          <w:szCs w:val="24"/>
        </w:rPr>
        <w:t>6</w:t>
      </w:r>
      <w:r w:rsidR="00915B27" w:rsidRPr="00C85135">
        <w:rPr>
          <w:sz w:val="24"/>
          <w:szCs w:val="24"/>
        </w:rPr>
        <w:t>г.</w:t>
      </w:r>
    </w:p>
    <w:p w:rsidR="006D51C0" w:rsidRPr="00C85135" w:rsidRDefault="006D51C0" w:rsidP="006D51C0">
      <w:pPr>
        <w:tabs>
          <w:tab w:val="left" w:pos="0"/>
        </w:tabs>
        <w:autoSpaceDE w:val="0"/>
        <w:autoSpaceDN w:val="0"/>
        <w:adjustRightInd w:val="0"/>
        <w:ind w:firstLine="567"/>
        <w:jc w:val="both"/>
        <w:rPr>
          <w:sz w:val="24"/>
          <w:szCs w:val="24"/>
        </w:rPr>
      </w:pPr>
      <w:r w:rsidRPr="00C85135">
        <w:rPr>
          <w:sz w:val="24"/>
          <w:szCs w:val="24"/>
        </w:rPr>
        <w:t>11.</w:t>
      </w:r>
      <w:r w:rsidR="0068030A" w:rsidRPr="00C85135">
        <w:rPr>
          <w:sz w:val="24"/>
          <w:szCs w:val="24"/>
        </w:rPr>
        <w:t>4</w:t>
      </w:r>
      <w:r w:rsidRPr="00C85135">
        <w:rPr>
          <w:sz w:val="24"/>
          <w:szCs w:val="24"/>
        </w:rPr>
        <w:t xml:space="preserve">. К контракту прилагаются и являются его неотъемлемой частью: </w:t>
      </w:r>
    </w:p>
    <w:p w:rsidR="006D51C0" w:rsidRPr="00C85135" w:rsidRDefault="006D51C0" w:rsidP="006D51C0">
      <w:pPr>
        <w:tabs>
          <w:tab w:val="left" w:pos="0"/>
        </w:tabs>
        <w:autoSpaceDE w:val="0"/>
        <w:autoSpaceDN w:val="0"/>
        <w:adjustRightInd w:val="0"/>
        <w:ind w:firstLine="567"/>
        <w:jc w:val="both"/>
        <w:rPr>
          <w:b/>
          <w:caps/>
          <w:sz w:val="24"/>
          <w:szCs w:val="24"/>
        </w:rPr>
      </w:pPr>
      <w:r w:rsidRPr="00C85135">
        <w:rPr>
          <w:sz w:val="24"/>
          <w:szCs w:val="24"/>
        </w:rPr>
        <w:t xml:space="preserve">- </w:t>
      </w:r>
      <w:r w:rsidR="00A05D27" w:rsidRPr="00C85135">
        <w:rPr>
          <w:sz w:val="24"/>
          <w:szCs w:val="24"/>
        </w:rPr>
        <w:t>Техническое задание</w:t>
      </w:r>
      <w:r w:rsidRPr="00C85135">
        <w:rPr>
          <w:sz w:val="24"/>
          <w:szCs w:val="24"/>
        </w:rPr>
        <w:t xml:space="preserve"> (Приложение №1).</w:t>
      </w:r>
    </w:p>
    <w:p w:rsidR="006D51C0" w:rsidRPr="00C85135" w:rsidRDefault="006D51C0" w:rsidP="006D51C0">
      <w:pPr>
        <w:tabs>
          <w:tab w:val="left" w:pos="0"/>
        </w:tabs>
        <w:ind w:firstLine="567"/>
        <w:jc w:val="both"/>
        <w:rPr>
          <w:b/>
          <w:sz w:val="24"/>
          <w:szCs w:val="24"/>
        </w:rPr>
      </w:pPr>
      <w:r w:rsidRPr="00C85135">
        <w:rPr>
          <w:b/>
          <w:sz w:val="24"/>
          <w:szCs w:val="24"/>
        </w:rPr>
        <w:t>12. ЮРИДИЧЕСКИЕ АДРЕСА И БАНКОВСКИЕ РЕКВИЗИТЫ СТОРОН</w:t>
      </w:r>
    </w:p>
    <w:p w:rsidR="00573B00" w:rsidRPr="00C85135" w:rsidRDefault="00573B00" w:rsidP="00573B00">
      <w:pPr>
        <w:jc w:val="both"/>
        <w:rPr>
          <w:sz w:val="24"/>
          <w:szCs w:val="24"/>
        </w:rPr>
      </w:pPr>
    </w:p>
    <w:p w:rsidR="00573B00" w:rsidRPr="00C85135" w:rsidRDefault="00573B00" w:rsidP="00573B00">
      <w:pPr>
        <w:pStyle w:val="a3"/>
        <w:ind w:firstLine="600"/>
        <w:rPr>
          <w:b/>
        </w:rPr>
      </w:pPr>
      <w:r w:rsidRPr="00C85135">
        <w:t>     </w:t>
      </w:r>
      <w:r w:rsidRPr="00C85135">
        <w:rPr>
          <w:b/>
        </w:rPr>
        <w:tab/>
      </w:r>
      <w:r w:rsidRPr="00C85135">
        <w:rPr>
          <w:b/>
        </w:rPr>
        <w:tab/>
      </w:r>
      <w:r w:rsidR="002877CE" w:rsidRPr="00C85135">
        <w:rPr>
          <w:b/>
        </w:rPr>
        <w:t>Заказчик</w:t>
      </w:r>
      <w:r w:rsidRPr="00C85135">
        <w:rPr>
          <w:b/>
        </w:rPr>
        <w:tab/>
      </w:r>
      <w:r w:rsidRPr="00C85135">
        <w:rPr>
          <w:b/>
        </w:rPr>
        <w:tab/>
      </w:r>
      <w:r w:rsidRPr="00C85135">
        <w:rPr>
          <w:b/>
        </w:rPr>
        <w:tab/>
      </w:r>
      <w:r w:rsidRPr="00C85135">
        <w:rPr>
          <w:b/>
        </w:rPr>
        <w:tab/>
        <w:t xml:space="preserve">   </w:t>
      </w:r>
      <w:r w:rsidR="002877CE" w:rsidRPr="00C85135">
        <w:rPr>
          <w:b/>
        </w:rPr>
        <w:t>Исполнитель</w:t>
      </w:r>
      <w:r w:rsidRPr="00C85135">
        <w:rPr>
          <w:b/>
        </w:rPr>
        <w:t xml:space="preserve">              </w:t>
      </w:r>
    </w:p>
    <w:tbl>
      <w:tblPr>
        <w:tblW w:w="0" w:type="auto"/>
        <w:tblInd w:w="2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top w:w="28" w:type="dxa"/>
          <w:left w:w="28" w:type="dxa"/>
          <w:bottom w:w="28" w:type="dxa"/>
          <w:right w:w="28" w:type="dxa"/>
        </w:tblCellMar>
        <w:tblLook w:val="0000" w:firstRow="0" w:lastRow="0" w:firstColumn="0" w:lastColumn="0" w:noHBand="0" w:noVBand="0"/>
      </w:tblPr>
      <w:tblGrid>
        <w:gridCol w:w="4935"/>
        <w:gridCol w:w="4935"/>
      </w:tblGrid>
      <w:tr w:rsidR="002877CE" w:rsidRPr="00E02373" w:rsidTr="00DC684E">
        <w:tc>
          <w:tcPr>
            <w:tcW w:w="4935" w:type="dxa"/>
          </w:tcPr>
          <w:p w:rsidR="002877CE" w:rsidRPr="00C85135" w:rsidRDefault="002877CE" w:rsidP="002877CE">
            <w:pPr>
              <w:tabs>
                <w:tab w:val="left" w:pos="142"/>
              </w:tabs>
              <w:rPr>
                <w:b/>
                <w:sz w:val="24"/>
                <w:szCs w:val="24"/>
              </w:rPr>
            </w:pPr>
            <w:r w:rsidRPr="00C85135">
              <w:rPr>
                <w:b/>
                <w:sz w:val="24"/>
                <w:szCs w:val="24"/>
              </w:rPr>
              <w:t>ФБЛПУ "Санаторий "Эллада" ФНС России"</w:t>
            </w:r>
          </w:p>
          <w:p w:rsidR="00DE7F07" w:rsidRPr="00C85135" w:rsidRDefault="00DE7F07" w:rsidP="00DE7F07">
            <w:pPr>
              <w:tabs>
                <w:tab w:val="left" w:pos="142"/>
              </w:tabs>
              <w:rPr>
                <w:sz w:val="24"/>
                <w:szCs w:val="24"/>
              </w:rPr>
            </w:pPr>
            <w:r w:rsidRPr="00C85135">
              <w:rPr>
                <w:sz w:val="24"/>
                <w:szCs w:val="24"/>
              </w:rPr>
              <w:t>ИНН 2301040924 \ КПП 230101001</w:t>
            </w:r>
          </w:p>
          <w:p w:rsidR="00DE7F07" w:rsidRPr="00C85135" w:rsidRDefault="00DE7F07" w:rsidP="00DE7F07">
            <w:pPr>
              <w:tabs>
                <w:tab w:val="left" w:pos="142"/>
              </w:tabs>
              <w:rPr>
                <w:sz w:val="24"/>
                <w:szCs w:val="24"/>
              </w:rPr>
            </w:pPr>
            <w:r w:rsidRPr="00C85135">
              <w:rPr>
                <w:sz w:val="24"/>
                <w:szCs w:val="24"/>
              </w:rPr>
              <w:t>Адрес: 353456 г. Анапа Краснодарский край Пионерский проспект, 45</w:t>
            </w:r>
          </w:p>
          <w:p w:rsidR="00DE7F07" w:rsidRPr="00C85135" w:rsidRDefault="00DE7F07" w:rsidP="00DE7F07">
            <w:pPr>
              <w:tabs>
                <w:tab w:val="left" w:pos="142"/>
              </w:tabs>
              <w:rPr>
                <w:sz w:val="24"/>
                <w:szCs w:val="24"/>
              </w:rPr>
            </w:pPr>
            <w:r w:rsidRPr="00C85135">
              <w:rPr>
                <w:sz w:val="24"/>
                <w:szCs w:val="24"/>
              </w:rPr>
              <w:t xml:space="preserve">УФК по Краснодарскому краю </w:t>
            </w:r>
          </w:p>
          <w:p w:rsidR="00650DA7" w:rsidRPr="00650DA7" w:rsidRDefault="00650DA7" w:rsidP="00650DA7">
            <w:pPr>
              <w:tabs>
                <w:tab w:val="left" w:pos="142"/>
              </w:tabs>
              <w:rPr>
                <w:sz w:val="24"/>
                <w:szCs w:val="24"/>
              </w:rPr>
            </w:pPr>
            <w:r w:rsidRPr="00650DA7">
              <w:rPr>
                <w:sz w:val="24"/>
                <w:szCs w:val="24"/>
              </w:rPr>
              <w:t>ФБЛПУ «Санаторий «Эллада» ФНС России» л/с 2018Х29210</w:t>
            </w:r>
          </w:p>
          <w:p w:rsidR="00650DA7" w:rsidRPr="00650DA7" w:rsidRDefault="00650DA7" w:rsidP="00650DA7">
            <w:pPr>
              <w:tabs>
                <w:tab w:val="left" w:pos="142"/>
              </w:tabs>
              <w:rPr>
                <w:sz w:val="24"/>
                <w:szCs w:val="24"/>
              </w:rPr>
            </w:pPr>
            <w:r w:rsidRPr="00650DA7">
              <w:rPr>
                <w:sz w:val="24"/>
                <w:szCs w:val="24"/>
              </w:rPr>
              <w:t>ОКЦ №1 ВВГУ Банка России//УФК по Нижегородской области, г. Нижний Новгород</w:t>
            </w:r>
          </w:p>
          <w:p w:rsidR="00650DA7" w:rsidRPr="00650DA7" w:rsidRDefault="00650DA7" w:rsidP="00650DA7">
            <w:pPr>
              <w:tabs>
                <w:tab w:val="left" w:pos="142"/>
              </w:tabs>
              <w:rPr>
                <w:sz w:val="24"/>
                <w:szCs w:val="24"/>
              </w:rPr>
            </w:pPr>
            <w:r w:rsidRPr="00650DA7">
              <w:rPr>
                <w:sz w:val="24"/>
                <w:szCs w:val="24"/>
              </w:rPr>
              <w:t>р/с 03214643000000013241 БИК 012202102</w:t>
            </w:r>
          </w:p>
          <w:p w:rsidR="00650DA7" w:rsidRPr="00650DA7" w:rsidRDefault="00650DA7" w:rsidP="00650DA7">
            <w:pPr>
              <w:tabs>
                <w:tab w:val="left" w:pos="142"/>
              </w:tabs>
              <w:rPr>
                <w:sz w:val="24"/>
                <w:szCs w:val="24"/>
              </w:rPr>
            </w:pPr>
            <w:r w:rsidRPr="00650DA7">
              <w:rPr>
                <w:sz w:val="24"/>
                <w:szCs w:val="24"/>
              </w:rPr>
              <w:t>ЕКС 40102810745370000024</w:t>
            </w:r>
          </w:p>
          <w:p w:rsidR="00650DA7" w:rsidRPr="00650DA7" w:rsidRDefault="00650DA7" w:rsidP="00650DA7">
            <w:pPr>
              <w:tabs>
                <w:tab w:val="left" w:pos="142"/>
              </w:tabs>
              <w:rPr>
                <w:sz w:val="24"/>
                <w:szCs w:val="24"/>
              </w:rPr>
            </w:pPr>
            <w:r w:rsidRPr="00650DA7">
              <w:rPr>
                <w:sz w:val="24"/>
                <w:szCs w:val="24"/>
              </w:rPr>
              <w:t>ОКВЭД 86.90.4, ОКПО 52238633, ОКТМО 03501000 тел.: +7 (86133) 3-52-82, 3-35-10</w:t>
            </w:r>
          </w:p>
          <w:p w:rsidR="00650DA7" w:rsidRPr="00650DA7" w:rsidRDefault="00650DA7" w:rsidP="00650DA7">
            <w:pPr>
              <w:tabs>
                <w:tab w:val="left" w:pos="142"/>
              </w:tabs>
              <w:rPr>
                <w:sz w:val="24"/>
                <w:szCs w:val="24"/>
                <w:lang w:val="en-US"/>
              </w:rPr>
            </w:pPr>
            <w:r w:rsidRPr="00650DA7">
              <w:rPr>
                <w:sz w:val="24"/>
                <w:szCs w:val="24"/>
                <w:lang w:val="en-US"/>
              </w:rPr>
              <w:t>e-mail: ellada_mto@inbox.ru, mto@kanikuly-v-anape.ru</w:t>
            </w:r>
          </w:p>
          <w:p w:rsidR="00650DA7" w:rsidRPr="00650DA7" w:rsidRDefault="00650DA7" w:rsidP="00650DA7">
            <w:pPr>
              <w:tabs>
                <w:tab w:val="left" w:pos="142"/>
              </w:tabs>
              <w:rPr>
                <w:sz w:val="24"/>
                <w:szCs w:val="24"/>
              </w:rPr>
            </w:pPr>
            <w:r w:rsidRPr="00650DA7">
              <w:rPr>
                <w:sz w:val="24"/>
                <w:szCs w:val="24"/>
              </w:rPr>
              <w:t xml:space="preserve">Наименование оператора и идентификатор ЭДО: </w:t>
            </w:r>
          </w:p>
          <w:p w:rsidR="00650DA7" w:rsidRPr="00650DA7" w:rsidRDefault="00650DA7" w:rsidP="00650DA7">
            <w:pPr>
              <w:tabs>
                <w:tab w:val="left" w:pos="142"/>
              </w:tabs>
              <w:rPr>
                <w:sz w:val="24"/>
                <w:szCs w:val="24"/>
              </w:rPr>
            </w:pPr>
            <w:proofErr w:type="spellStart"/>
            <w:r w:rsidRPr="00650DA7">
              <w:rPr>
                <w:sz w:val="24"/>
                <w:szCs w:val="24"/>
              </w:rPr>
              <w:t>Сбис</w:t>
            </w:r>
            <w:proofErr w:type="spellEnd"/>
            <w:r w:rsidRPr="00650DA7">
              <w:rPr>
                <w:sz w:val="24"/>
                <w:szCs w:val="24"/>
              </w:rPr>
              <w:t>: 2BEb74be0e7c4ad401d82696d72ac8b5682</w:t>
            </w:r>
          </w:p>
          <w:p w:rsidR="002877CE" w:rsidRPr="00C85135" w:rsidRDefault="00650DA7" w:rsidP="00650DA7">
            <w:pPr>
              <w:rPr>
                <w:sz w:val="24"/>
                <w:szCs w:val="24"/>
                <w:lang w:val="en-US"/>
              </w:rPr>
            </w:pPr>
            <w:proofErr w:type="spellStart"/>
            <w:r w:rsidRPr="00650DA7">
              <w:rPr>
                <w:sz w:val="24"/>
                <w:szCs w:val="24"/>
              </w:rPr>
              <w:t>Диадок</w:t>
            </w:r>
            <w:proofErr w:type="spellEnd"/>
            <w:r w:rsidRPr="00650DA7">
              <w:rPr>
                <w:sz w:val="24"/>
                <w:szCs w:val="24"/>
              </w:rPr>
              <w:t>: 2BM-2301040924-2013022203402033679060000000000</w:t>
            </w:r>
          </w:p>
        </w:tc>
        <w:tc>
          <w:tcPr>
            <w:tcW w:w="4935" w:type="dxa"/>
          </w:tcPr>
          <w:p w:rsidR="002877CE" w:rsidRPr="00E02373" w:rsidRDefault="002877CE" w:rsidP="004E5813">
            <w:pPr>
              <w:rPr>
                <w:sz w:val="24"/>
                <w:szCs w:val="24"/>
                <w:lang w:val="en-US"/>
              </w:rPr>
            </w:pPr>
          </w:p>
        </w:tc>
      </w:tr>
    </w:tbl>
    <w:p w:rsidR="00573B00" w:rsidRPr="00E02373" w:rsidRDefault="00573B00" w:rsidP="00573B00">
      <w:pPr>
        <w:jc w:val="both"/>
        <w:rPr>
          <w:sz w:val="24"/>
          <w:szCs w:val="24"/>
          <w:lang w:val="en-US"/>
        </w:rPr>
      </w:pPr>
    </w:p>
    <w:p w:rsidR="00573B00" w:rsidRPr="00C85135" w:rsidRDefault="00D806E6" w:rsidP="00573B00">
      <w:pPr>
        <w:jc w:val="both"/>
        <w:rPr>
          <w:sz w:val="24"/>
          <w:szCs w:val="24"/>
        </w:rPr>
      </w:pPr>
      <w:r w:rsidRPr="00C85135">
        <w:rPr>
          <w:b/>
          <w:sz w:val="24"/>
          <w:szCs w:val="24"/>
        </w:rPr>
        <w:t>Д</w:t>
      </w:r>
      <w:r w:rsidR="00644243" w:rsidRPr="00C85135">
        <w:rPr>
          <w:b/>
          <w:sz w:val="24"/>
          <w:szCs w:val="24"/>
        </w:rPr>
        <w:t>иректор</w:t>
      </w:r>
      <w:r w:rsidR="00A30C66" w:rsidRPr="00C85135">
        <w:rPr>
          <w:sz w:val="24"/>
          <w:szCs w:val="24"/>
        </w:rPr>
        <w:tab/>
      </w:r>
      <w:r w:rsidRPr="00C85135">
        <w:rPr>
          <w:sz w:val="24"/>
          <w:szCs w:val="24"/>
        </w:rPr>
        <w:t xml:space="preserve">                               </w:t>
      </w:r>
      <w:r w:rsidR="00A30C66" w:rsidRPr="00C85135">
        <w:rPr>
          <w:sz w:val="24"/>
          <w:szCs w:val="24"/>
        </w:rPr>
        <w:tab/>
      </w:r>
      <w:r w:rsidR="00A30C66" w:rsidRPr="00C85135">
        <w:rPr>
          <w:sz w:val="24"/>
          <w:szCs w:val="24"/>
        </w:rPr>
        <w:tab/>
      </w:r>
      <w:r w:rsidR="00A30C66" w:rsidRPr="00C85135">
        <w:rPr>
          <w:sz w:val="24"/>
          <w:szCs w:val="24"/>
        </w:rPr>
        <w:tab/>
      </w:r>
    </w:p>
    <w:p w:rsidR="00644243" w:rsidRPr="00C85135" w:rsidRDefault="00644243" w:rsidP="00573B00">
      <w:pPr>
        <w:jc w:val="both"/>
        <w:rPr>
          <w:sz w:val="24"/>
          <w:szCs w:val="24"/>
        </w:rPr>
      </w:pPr>
      <w:r w:rsidRPr="00C85135">
        <w:rPr>
          <w:sz w:val="24"/>
          <w:szCs w:val="24"/>
        </w:rPr>
        <w:tab/>
      </w:r>
      <w:r w:rsidRPr="00C85135">
        <w:rPr>
          <w:sz w:val="24"/>
          <w:szCs w:val="24"/>
        </w:rPr>
        <w:tab/>
      </w:r>
      <w:r w:rsidRPr="00C85135">
        <w:rPr>
          <w:sz w:val="24"/>
          <w:szCs w:val="24"/>
        </w:rPr>
        <w:tab/>
      </w:r>
      <w:r w:rsidRPr="00C85135">
        <w:rPr>
          <w:sz w:val="24"/>
          <w:szCs w:val="24"/>
        </w:rPr>
        <w:tab/>
      </w:r>
      <w:r w:rsidRPr="00C85135">
        <w:rPr>
          <w:sz w:val="24"/>
          <w:szCs w:val="24"/>
        </w:rPr>
        <w:tab/>
      </w:r>
      <w:r w:rsidRPr="00C85135">
        <w:rPr>
          <w:sz w:val="24"/>
          <w:szCs w:val="24"/>
        </w:rPr>
        <w:tab/>
      </w:r>
    </w:p>
    <w:p w:rsidR="00573B00" w:rsidRPr="00C85135" w:rsidRDefault="00EE0A2D" w:rsidP="00EE0A2D">
      <w:pPr>
        <w:rPr>
          <w:sz w:val="24"/>
          <w:szCs w:val="24"/>
        </w:rPr>
      </w:pPr>
      <w:r w:rsidRPr="00C85135">
        <w:rPr>
          <w:b/>
          <w:sz w:val="24"/>
          <w:szCs w:val="24"/>
        </w:rPr>
        <w:t>____________________</w:t>
      </w:r>
      <w:r w:rsidR="00573B00" w:rsidRPr="00C85135">
        <w:rPr>
          <w:b/>
          <w:sz w:val="24"/>
          <w:szCs w:val="24"/>
        </w:rPr>
        <w:t>_____</w:t>
      </w:r>
      <w:r w:rsidR="00A30C66" w:rsidRPr="00C85135">
        <w:rPr>
          <w:b/>
          <w:sz w:val="24"/>
          <w:szCs w:val="24"/>
        </w:rPr>
        <w:t xml:space="preserve"> </w:t>
      </w:r>
      <w:proofErr w:type="spellStart"/>
      <w:r w:rsidR="00CB6850" w:rsidRPr="00C85135">
        <w:rPr>
          <w:sz w:val="24"/>
          <w:szCs w:val="24"/>
        </w:rPr>
        <w:t>Мегрелидзе</w:t>
      </w:r>
      <w:proofErr w:type="spellEnd"/>
      <w:r w:rsidR="00CB6850" w:rsidRPr="00C85135">
        <w:rPr>
          <w:sz w:val="24"/>
          <w:szCs w:val="24"/>
        </w:rPr>
        <w:t xml:space="preserve">  В.И. </w:t>
      </w:r>
      <w:r w:rsidR="00573B00" w:rsidRPr="00C85135">
        <w:rPr>
          <w:sz w:val="24"/>
          <w:szCs w:val="24"/>
        </w:rPr>
        <w:t xml:space="preserve">_______________________ </w:t>
      </w:r>
    </w:p>
    <w:p w:rsidR="004A0627" w:rsidRPr="00C85135" w:rsidRDefault="004A0627" w:rsidP="00EE0A2D">
      <w:pPr>
        <w:rPr>
          <w:sz w:val="24"/>
          <w:szCs w:val="24"/>
        </w:rPr>
      </w:pPr>
    </w:p>
    <w:p w:rsidR="004A0627" w:rsidRPr="00C85135" w:rsidRDefault="004A0627" w:rsidP="00EE0A2D">
      <w:pPr>
        <w:rPr>
          <w:sz w:val="24"/>
          <w:szCs w:val="24"/>
        </w:rPr>
      </w:pPr>
    </w:p>
    <w:p w:rsidR="002877CE" w:rsidRPr="00C85135" w:rsidRDefault="002877CE" w:rsidP="00573B00">
      <w:pPr>
        <w:jc w:val="both"/>
        <w:rPr>
          <w:sz w:val="24"/>
          <w:szCs w:val="24"/>
        </w:rPr>
      </w:pPr>
    </w:p>
    <w:p w:rsidR="002877CE" w:rsidRPr="00C85135" w:rsidRDefault="002877CE" w:rsidP="00573B00">
      <w:pPr>
        <w:jc w:val="both"/>
        <w:rPr>
          <w:sz w:val="24"/>
          <w:szCs w:val="24"/>
        </w:rPr>
      </w:pPr>
    </w:p>
    <w:p w:rsidR="002877CE" w:rsidRPr="00C85135" w:rsidRDefault="002877CE" w:rsidP="00573B00">
      <w:pPr>
        <w:jc w:val="both"/>
        <w:rPr>
          <w:sz w:val="24"/>
          <w:szCs w:val="24"/>
        </w:rPr>
      </w:pPr>
    </w:p>
    <w:p w:rsidR="002877CE" w:rsidRPr="00C85135" w:rsidRDefault="002877CE" w:rsidP="00573B00">
      <w:pPr>
        <w:jc w:val="both"/>
        <w:rPr>
          <w:sz w:val="24"/>
          <w:szCs w:val="24"/>
        </w:rPr>
      </w:pPr>
    </w:p>
    <w:p w:rsidR="002877CE" w:rsidRPr="00C85135" w:rsidRDefault="002877CE" w:rsidP="00573B00">
      <w:pPr>
        <w:jc w:val="both"/>
        <w:rPr>
          <w:sz w:val="24"/>
          <w:szCs w:val="24"/>
        </w:rPr>
      </w:pPr>
    </w:p>
    <w:p w:rsidR="00162850" w:rsidRPr="00C85135" w:rsidRDefault="00754E41" w:rsidP="00573B00">
      <w:pPr>
        <w:jc w:val="both"/>
        <w:rPr>
          <w:sz w:val="24"/>
          <w:szCs w:val="24"/>
        </w:rPr>
      </w:pPr>
      <w:r w:rsidRPr="00C85135">
        <w:rPr>
          <w:sz w:val="24"/>
          <w:szCs w:val="24"/>
        </w:rPr>
        <w:br w:type="page"/>
      </w:r>
    </w:p>
    <w:p w:rsidR="00A30C66" w:rsidRPr="00C85135" w:rsidRDefault="00A30C66" w:rsidP="00A30C66">
      <w:pPr>
        <w:tabs>
          <w:tab w:val="left" w:pos="142"/>
        </w:tabs>
        <w:jc w:val="right"/>
        <w:rPr>
          <w:sz w:val="24"/>
          <w:szCs w:val="24"/>
        </w:rPr>
      </w:pPr>
      <w:r w:rsidRPr="00C85135">
        <w:rPr>
          <w:sz w:val="24"/>
          <w:szCs w:val="24"/>
        </w:rPr>
        <w:t>Приложение № 1 к Контракту №</w:t>
      </w:r>
      <w:r w:rsidR="00F947C6">
        <w:rPr>
          <w:sz w:val="24"/>
          <w:szCs w:val="24"/>
        </w:rPr>
        <w:t>_____________</w:t>
      </w:r>
    </w:p>
    <w:p w:rsidR="00A30C66" w:rsidRPr="00C85135" w:rsidRDefault="00A30C66" w:rsidP="00A30C66">
      <w:pPr>
        <w:tabs>
          <w:tab w:val="left" w:pos="142"/>
        </w:tabs>
        <w:jc w:val="right"/>
        <w:rPr>
          <w:sz w:val="24"/>
          <w:szCs w:val="24"/>
        </w:rPr>
      </w:pPr>
      <w:r w:rsidRPr="00C85135">
        <w:rPr>
          <w:sz w:val="24"/>
          <w:szCs w:val="24"/>
        </w:rPr>
        <w:t>от «</w:t>
      </w:r>
      <w:r w:rsidR="00F947C6">
        <w:rPr>
          <w:sz w:val="24"/>
          <w:szCs w:val="24"/>
        </w:rPr>
        <w:t>____</w:t>
      </w:r>
      <w:r w:rsidRPr="00C85135">
        <w:rPr>
          <w:sz w:val="24"/>
          <w:szCs w:val="24"/>
        </w:rPr>
        <w:t xml:space="preserve">» </w:t>
      </w:r>
      <w:r w:rsidR="00F947C6">
        <w:rPr>
          <w:sz w:val="24"/>
          <w:szCs w:val="24"/>
        </w:rPr>
        <w:t>________________</w:t>
      </w:r>
      <w:r w:rsidRPr="00C85135">
        <w:rPr>
          <w:sz w:val="24"/>
          <w:szCs w:val="24"/>
        </w:rPr>
        <w:t xml:space="preserve"> 20</w:t>
      </w:r>
      <w:r w:rsidR="00D52E21" w:rsidRPr="00C85135">
        <w:rPr>
          <w:sz w:val="24"/>
          <w:szCs w:val="24"/>
        </w:rPr>
        <w:t>2</w:t>
      </w:r>
      <w:r w:rsidR="00F947C6">
        <w:rPr>
          <w:sz w:val="24"/>
          <w:szCs w:val="24"/>
        </w:rPr>
        <w:t>6</w:t>
      </w:r>
      <w:r w:rsidRPr="00C85135">
        <w:rPr>
          <w:sz w:val="24"/>
          <w:szCs w:val="24"/>
        </w:rPr>
        <w:t xml:space="preserve"> г.</w:t>
      </w:r>
    </w:p>
    <w:p w:rsidR="00A05D27" w:rsidRPr="00C85135" w:rsidRDefault="00A05D27" w:rsidP="00A30C66">
      <w:pPr>
        <w:tabs>
          <w:tab w:val="left" w:pos="142"/>
        </w:tabs>
        <w:spacing w:line="312" w:lineRule="auto"/>
        <w:jc w:val="center"/>
        <w:rPr>
          <w:b/>
          <w:sz w:val="24"/>
          <w:szCs w:val="24"/>
        </w:rPr>
      </w:pPr>
    </w:p>
    <w:p w:rsidR="00A05D27" w:rsidRPr="00C85135" w:rsidRDefault="00A05D27" w:rsidP="00A30C66">
      <w:pPr>
        <w:tabs>
          <w:tab w:val="left" w:pos="142"/>
        </w:tabs>
        <w:spacing w:line="312" w:lineRule="auto"/>
        <w:jc w:val="center"/>
        <w:rPr>
          <w:b/>
          <w:sz w:val="24"/>
          <w:szCs w:val="24"/>
        </w:rPr>
      </w:pPr>
      <w:r w:rsidRPr="00C85135">
        <w:rPr>
          <w:b/>
        </w:rPr>
        <w:t xml:space="preserve">Техническое задание </w:t>
      </w:r>
    </w:p>
    <w:p w:rsidR="00A05D27" w:rsidRPr="00C85135" w:rsidRDefault="00A05D27" w:rsidP="00A30C66">
      <w:pPr>
        <w:tabs>
          <w:tab w:val="left" w:pos="142"/>
        </w:tabs>
        <w:spacing w:line="312" w:lineRule="auto"/>
        <w:jc w:val="center"/>
        <w:rPr>
          <w:b/>
          <w:sz w:val="24"/>
          <w:szCs w:val="24"/>
        </w:rPr>
      </w:pPr>
    </w:p>
    <w:p w:rsidR="00A05D27" w:rsidRPr="00C85135" w:rsidRDefault="00A05D27" w:rsidP="00A05D27">
      <w:pPr>
        <w:jc w:val="center"/>
        <w:rPr>
          <w:b/>
        </w:rPr>
      </w:pPr>
      <w:r w:rsidRPr="00C85135">
        <w:rPr>
          <w:b/>
        </w:rPr>
        <w:t>Перечень телевизоров, подлежащих диагностике и ремонту</w:t>
      </w:r>
    </w:p>
    <w:p w:rsidR="00A05D27" w:rsidRPr="00C85135" w:rsidRDefault="00A05D27" w:rsidP="00A05D27">
      <w:pPr>
        <w:jc w:val="center"/>
      </w:pPr>
      <w:r w:rsidRPr="00C85135">
        <w:rPr>
          <w:b/>
        </w:rPr>
        <w:t xml:space="preserve">                                                                                                                                                                              </w:t>
      </w:r>
      <w:r w:rsidRPr="00C85135">
        <w:t>Таблица 1</w:t>
      </w:r>
    </w:p>
    <w:tbl>
      <w:tblPr>
        <w:tblW w:w="8883" w:type="dxa"/>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5953"/>
        <w:gridCol w:w="2127"/>
      </w:tblGrid>
      <w:tr w:rsidR="00EC50A9" w:rsidRPr="00C85135" w:rsidTr="0023538D">
        <w:tc>
          <w:tcPr>
            <w:tcW w:w="803" w:type="dxa"/>
            <w:shd w:val="clear" w:color="auto" w:fill="auto"/>
            <w:vAlign w:val="center"/>
          </w:tcPr>
          <w:p w:rsidR="00EC50A9" w:rsidRPr="00C85135" w:rsidRDefault="00EC50A9" w:rsidP="00BC39B6">
            <w:r w:rsidRPr="00C85135">
              <w:t>№ п/п</w:t>
            </w:r>
          </w:p>
        </w:tc>
        <w:tc>
          <w:tcPr>
            <w:tcW w:w="5953" w:type="dxa"/>
            <w:shd w:val="clear" w:color="auto" w:fill="auto"/>
            <w:vAlign w:val="center"/>
          </w:tcPr>
          <w:p w:rsidR="00EC50A9" w:rsidRPr="00C85135" w:rsidRDefault="00EC50A9" w:rsidP="00E81336">
            <w:pPr>
              <w:jc w:val="center"/>
            </w:pPr>
            <w:r w:rsidRPr="00C85135">
              <w:t>Наименование объекта</w:t>
            </w:r>
          </w:p>
        </w:tc>
        <w:tc>
          <w:tcPr>
            <w:tcW w:w="2127" w:type="dxa"/>
            <w:shd w:val="clear" w:color="auto" w:fill="auto"/>
            <w:vAlign w:val="center"/>
          </w:tcPr>
          <w:p w:rsidR="00EC50A9" w:rsidRPr="00C85135" w:rsidRDefault="00EC50A9" w:rsidP="00E81336">
            <w:pPr>
              <w:jc w:val="center"/>
            </w:pPr>
            <w:r w:rsidRPr="00C85135">
              <w:t>Инвентарный номер</w:t>
            </w:r>
          </w:p>
        </w:tc>
      </w:tr>
      <w:tr w:rsidR="00EC50A9" w:rsidRPr="00C85135" w:rsidTr="0023538D">
        <w:tc>
          <w:tcPr>
            <w:tcW w:w="803" w:type="dxa"/>
            <w:shd w:val="clear" w:color="auto" w:fill="auto"/>
          </w:tcPr>
          <w:p w:rsidR="00EC50A9" w:rsidRPr="00C85135" w:rsidRDefault="00EC50A9" w:rsidP="00BC39B6">
            <w:pPr>
              <w:numPr>
                <w:ilvl w:val="0"/>
                <w:numId w:val="5"/>
              </w:numPr>
              <w:ind w:left="-14" w:firstLine="374"/>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210134160007739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210134230000018</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210134230000019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410134220000204</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410134220000205</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410134220000206</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410134220000207</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410134220000208</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410134220000209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410134220000210</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410134220000211</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410134220000212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410134220000213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410134220000214</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410134220000189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410134220000190</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410134220000191</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410134220000192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410134220000193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410134220000233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410134220000044</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410134220000045</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410134220000046</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410134220000047</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410134220000048</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410134220000050</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410134220000051</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410134220000054</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410134220000055</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410134220000056</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410134220000057</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410134220000058</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410134220000059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410134220000060</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410134220000061</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410134220000062</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410134220000063</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410134220000065</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410134220000066</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410134220000067</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410134220000068</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410134220000069</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410134220000070</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410134220000071</w:t>
            </w:r>
          </w:p>
        </w:tc>
      </w:tr>
      <w:tr w:rsidR="00EC50A9" w:rsidRPr="00C85135" w:rsidTr="0023538D">
        <w:tc>
          <w:tcPr>
            <w:tcW w:w="803" w:type="dxa"/>
            <w:shd w:val="clear" w:color="auto" w:fill="auto"/>
          </w:tcPr>
          <w:p w:rsidR="00EC50A9" w:rsidRPr="00C85135" w:rsidRDefault="00EC50A9" w:rsidP="00BC39B6">
            <w:pPr>
              <w:numPr>
                <w:ilvl w:val="0"/>
                <w:numId w:val="5"/>
              </w:numPr>
              <w:outlineLvl w:val="4"/>
              <w:rPr>
                <w:rFonts w:ascii="Arial" w:hAnsi="Arial" w:cs="Arial"/>
                <w:sz w:val="16"/>
                <w:szCs w:val="16"/>
              </w:rPr>
            </w:pPr>
          </w:p>
        </w:tc>
        <w:tc>
          <w:tcPr>
            <w:tcW w:w="5953"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EC50A9" w:rsidRPr="00C85135" w:rsidRDefault="00EC50A9" w:rsidP="00E81336">
            <w:pPr>
              <w:outlineLvl w:val="4"/>
              <w:rPr>
                <w:rFonts w:ascii="Arial" w:hAnsi="Arial" w:cs="Arial"/>
                <w:sz w:val="16"/>
                <w:szCs w:val="16"/>
              </w:rPr>
            </w:pPr>
            <w:r w:rsidRPr="00C85135">
              <w:rPr>
                <w:rFonts w:ascii="Arial" w:hAnsi="Arial" w:cs="Arial"/>
                <w:sz w:val="16"/>
                <w:szCs w:val="16"/>
              </w:rPr>
              <w:t>410134220000072</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410134220000073</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410134220000074</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410134220000076</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410134220000077</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410134220000078</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410134220000194</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410134220000195</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410134220000196</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410134220000197</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410134220000198</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410134220000199</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410134220000200</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410134220000201</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410134220000215</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410134220000216</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410134220000217</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410134220000218</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410134220000220</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410134220000219</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410134220000221</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410134220000222</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410134220000223</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410134220000224</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410134220000225</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410134220000226</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410134220000227</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410134220000228</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410134220000229</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410134220000230</w:t>
            </w:r>
          </w:p>
        </w:tc>
      </w:tr>
      <w:tr w:rsidR="00C44275" w:rsidRPr="00C85135" w:rsidTr="0023538D">
        <w:tc>
          <w:tcPr>
            <w:tcW w:w="803" w:type="dxa"/>
            <w:shd w:val="clear" w:color="auto" w:fill="auto"/>
          </w:tcPr>
          <w:p w:rsidR="00C44275" w:rsidRPr="00C85135" w:rsidRDefault="00C44275" w:rsidP="00BC39B6">
            <w:pPr>
              <w:numPr>
                <w:ilvl w:val="0"/>
                <w:numId w:val="5"/>
              </w:numPr>
              <w:outlineLvl w:val="4"/>
              <w:rPr>
                <w:rFonts w:ascii="Arial" w:hAnsi="Arial" w:cs="Arial"/>
                <w:sz w:val="16"/>
                <w:szCs w:val="16"/>
              </w:rPr>
            </w:pPr>
          </w:p>
        </w:tc>
        <w:tc>
          <w:tcPr>
            <w:tcW w:w="5953"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C44275" w:rsidRPr="00C85135" w:rsidRDefault="00C44275" w:rsidP="00E81336">
            <w:pPr>
              <w:outlineLvl w:val="4"/>
              <w:rPr>
                <w:rFonts w:ascii="Arial" w:hAnsi="Arial" w:cs="Arial"/>
                <w:sz w:val="16"/>
                <w:szCs w:val="16"/>
              </w:rPr>
            </w:pPr>
            <w:r w:rsidRPr="00C85135">
              <w:rPr>
                <w:rFonts w:ascii="Arial" w:hAnsi="Arial" w:cs="Arial"/>
                <w:sz w:val="16"/>
                <w:szCs w:val="16"/>
              </w:rPr>
              <w:t>410134220000231</w:t>
            </w:r>
          </w:p>
        </w:tc>
      </w:tr>
      <w:tr w:rsidR="009761D4" w:rsidRPr="00C85135" w:rsidTr="0023538D">
        <w:trPr>
          <w:trHeight w:val="64"/>
        </w:trPr>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410134220000232</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410134130004647</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410134220000079</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410134220000080</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410134220000081</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410134220000082</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410134220000083</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410134220000084</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410134220000085</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410134220000086</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410134220000087</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410134220000088</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410134220000089</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410134220000090</w:t>
            </w:r>
          </w:p>
        </w:tc>
      </w:tr>
      <w:tr w:rsidR="009761D4" w:rsidRPr="00C85135" w:rsidTr="0023538D">
        <w:tc>
          <w:tcPr>
            <w:tcW w:w="803" w:type="dxa"/>
            <w:shd w:val="clear" w:color="auto" w:fill="auto"/>
          </w:tcPr>
          <w:p w:rsidR="009761D4" w:rsidRPr="00C85135" w:rsidRDefault="009761D4" w:rsidP="00BC39B6">
            <w:pPr>
              <w:numPr>
                <w:ilvl w:val="0"/>
                <w:numId w:val="5"/>
              </w:numPr>
              <w:outlineLvl w:val="4"/>
              <w:rPr>
                <w:rFonts w:ascii="Arial" w:hAnsi="Arial" w:cs="Arial"/>
                <w:sz w:val="16"/>
                <w:szCs w:val="16"/>
              </w:rPr>
            </w:pPr>
          </w:p>
        </w:tc>
        <w:tc>
          <w:tcPr>
            <w:tcW w:w="5953"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9761D4" w:rsidRPr="00C85135" w:rsidRDefault="009761D4" w:rsidP="00E81336">
            <w:pPr>
              <w:outlineLvl w:val="4"/>
              <w:rPr>
                <w:rFonts w:ascii="Arial" w:hAnsi="Arial" w:cs="Arial"/>
                <w:sz w:val="16"/>
                <w:szCs w:val="16"/>
              </w:rPr>
            </w:pPr>
            <w:r w:rsidRPr="00C85135">
              <w:rPr>
                <w:rFonts w:ascii="Arial" w:hAnsi="Arial" w:cs="Arial"/>
                <w:sz w:val="16"/>
                <w:szCs w:val="16"/>
              </w:rPr>
              <w:t>410134220000091</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410134220000043</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410134220000049</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410134220000092</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410134220000093</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410134220000094</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410134220000095</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410134220000096</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410134220000097</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410134220000098</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410134220000099</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410134220000100</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410134220000101</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410134220000102</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410134220000103</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410134220000104</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410134220000105</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410134220000106</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410134220000107</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410134220000108</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410134220000109</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410134220000110</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410134220000111</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410134220000112</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410134220000113</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410134220000114</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410134220000115</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410134220000116</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410134220000117</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410134220000118</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410134220000119</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410134220000120</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410134220000121</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410134220000122</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410134220000123</w:t>
            </w:r>
          </w:p>
        </w:tc>
      </w:tr>
      <w:tr w:rsidR="00037191" w:rsidRPr="00C85135" w:rsidTr="0023538D">
        <w:tc>
          <w:tcPr>
            <w:tcW w:w="803" w:type="dxa"/>
            <w:shd w:val="clear" w:color="auto" w:fill="auto"/>
          </w:tcPr>
          <w:p w:rsidR="00037191" w:rsidRPr="00C85135" w:rsidRDefault="00037191" w:rsidP="00BC39B6">
            <w:pPr>
              <w:numPr>
                <w:ilvl w:val="0"/>
                <w:numId w:val="5"/>
              </w:numPr>
              <w:outlineLvl w:val="4"/>
              <w:rPr>
                <w:rFonts w:ascii="Arial" w:hAnsi="Arial" w:cs="Arial"/>
                <w:sz w:val="16"/>
                <w:szCs w:val="16"/>
              </w:rPr>
            </w:pPr>
          </w:p>
        </w:tc>
        <w:tc>
          <w:tcPr>
            <w:tcW w:w="5953"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037191" w:rsidRPr="00C85135" w:rsidRDefault="00037191" w:rsidP="00E81336">
            <w:pPr>
              <w:outlineLvl w:val="4"/>
              <w:rPr>
                <w:rFonts w:ascii="Arial" w:hAnsi="Arial" w:cs="Arial"/>
                <w:sz w:val="16"/>
                <w:szCs w:val="16"/>
              </w:rPr>
            </w:pPr>
            <w:r w:rsidRPr="00C85135">
              <w:rPr>
                <w:rFonts w:ascii="Arial" w:hAnsi="Arial" w:cs="Arial"/>
                <w:sz w:val="16"/>
                <w:szCs w:val="16"/>
              </w:rPr>
              <w:t>410134220000124</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410134220000125</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410134220000126</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410134220000127</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410134220000128</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410134220000129</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410134220000130</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410134220000131</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410134220000132</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410134220000133</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410134220000134</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410134220000135</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410134220000136</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410134220000137</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410134220000138</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410134220000139</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410134220000140</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410134220000141</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410134220000142</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410134220000143</w:t>
            </w:r>
          </w:p>
        </w:tc>
      </w:tr>
      <w:tr w:rsidR="00215472" w:rsidRPr="00C85135" w:rsidTr="0023538D">
        <w:tc>
          <w:tcPr>
            <w:tcW w:w="803" w:type="dxa"/>
            <w:shd w:val="clear" w:color="auto" w:fill="auto"/>
          </w:tcPr>
          <w:p w:rsidR="00215472" w:rsidRPr="00C85135" w:rsidRDefault="00215472" w:rsidP="00BC39B6">
            <w:pPr>
              <w:numPr>
                <w:ilvl w:val="0"/>
                <w:numId w:val="5"/>
              </w:numPr>
              <w:outlineLvl w:val="4"/>
              <w:rPr>
                <w:rFonts w:ascii="Arial" w:hAnsi="Arial" w:cs="Arial"/>
                <w:sz w:val="16"/>
                <w:szCs w:val="16"/>
              </w:rPr>
            </w:pPr>
          </w:p>
        </w:tc>
        <w:tc>
          <w:tcPr>
            <w:tcW w:w="5953"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215472" w:rsidRPr="00C85135" w:rsidRDefault="00215472" w:rsidP="00E81336">
            <w:pPr>
              <w:outlineLvl w:val="4"/>
              <w:rPr>
                <w:rFonts w:ascii="Arial" w:hAnsi="Arial" w:cs="Arial"/>
                <w:sz w:val="16"/>
                <w:szCs w:val="16"/>
              </w:rPr>
            </w:pPr>
            <w:r w:rsidRPr="00C85135">
              <w:rPr>
                <w:rFonts w:ascii="Arial" w:hAnsi="Arial" w:cs="Arial"/>
                <w:sz w:val="16"/>
                <w:szCs w:val="16"/>
              </w:rPr>
              <w:t>410134220000144</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410134220000145</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410134220000146</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410134220000147</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410134220000148</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410134220000149</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410134220000150</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410134220000151</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410134220000152</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410134220000153</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410134220000154</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410134220000155</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410134220000157</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410134220000158</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410134220000159</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410134220000160</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410134220000161</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410134220000163</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410134220000164</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410134220000165</w:t>
            </w:r>
          </w:p>
        </w:tc>
      </w:tr>
      <w:tr w:rsidR="00F31F2E" w:rsidRPr="00C85135" w:rsidTr="0023538D">
        <w:tc>
          <w:tcPr>
            <w:tcW w:w="803" w:type="dxa"/>
            <w:shd w:val="clear" w:color="auto" w:fill="auto"/>
          </w:tcPr>
          <w:p w:rsidR="00F31F2E" w:rsidRPr="00C85135" w:rsidRDefault="00F31F2E" w:rsidP="00BC39B6">
            <w:pPr>
              <w:numPr>
                <w:ilvl w:val="0"/>
                <w:numId w:val="5"/>
              </w:numPr>
              <w:outlineLvl w:val="4"/>
              <w:rPr>
                <w:rFonts w:ascii="Arial" w:hAnsi="Arial" w:cs="Arial"/>
                <w:sz w:val="16"/>
                <w:szCs w:val="16"/>
              </w:rPr>
            </w:pPr>
          </w:p>
        </w:tc>
        <w:tc>
          <w:tcPr>
            <w:tcW w:w="5953"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F31F2E" w:rsidRPr="00C85135" w:rsidRDefault="00F31F2E" w:rsidP="00E81336">
            <w:pPr>
              <w:outlineLvl w:val="4"/>
              <w:rPr>
                <w:rFonts w:ascii="Arial" w:hAnsi="Arial" w:cs="Arial"/>
                <w:sz w:val="16"/>
                <w:szCs w:val="16"/>
              </w:rPr>
            </w:pPr>
            <w:r w:rsidRPr="00C85135">
              <w:rPr>
                <w:rFonts w:ascii="Arial" w:hAnsi="Arial" w:cs="Arial"/>
                <w:sz w:val="16"/>
                <w:szCs w:val="16"/>
              </w:rPr>
              <w:t>410134220000166</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410134220000167</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410134220000168</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410134220000169</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410134220000170</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410134220000171</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410134220000172</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410134220000173</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410134220000174</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410134220000175</w:t>
            </w:r>
          </w:p>
        </w:tc>
      </w:tr>
      <w:tr w:rsidR="006E4E7A" w:rsidRPr="00C85135" w:rsidTr="0023538D">
        <w:tc>
          <w:tcPr>
            <w:tcW w:w="803" w:type="dxa"/>
            <w:shd w:val="clear" w:color="auto" w:fill="auto"/>
          </w:tcPr>
          <w:p w:rsidR="006E4E7A" w:rsidRPr="00C85135" w:rsidRDefault="006E4E7A" w:rsidP="00BC39B6">
            <w:pPr>
              <w:numPr>
                <w:ilvl w:val="0"/>
                <w:numId w:val="5"/>
              </w:numPr>
              <w:outlineLvl w:val="4"/>
              <w:rPr>
                <w:rFonts w:ascii="Arial" w:hAnsi="Arial" w:cs="Arial"/>
                <w:sz w:val="16"/>
                <w:szCs w:val="16"/>
              </w:rPr>
            </w:pPr>
          </w:p>
        </w:tc>
        <w:tc>
          <w:tcPr>
            <w:tcW w:w="5953"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6E4E7A" w:rsidRPr="00C85135" w:rsidRDefault="006E4E7A" w:rsidP="00E81336">
            <w:pPr>
              <w:outlineLvl w:val="4"/>
              <w:rPr>
                <w:rFonts w:ascii="Arial" w:hAnsi="Arial" w:cs="Arial"/>
                <w:sz w:val="16"/>
                <w:szCs w:val="16"/>
              </w:rPr>
            </w:pPr>
            <w:r w:rsidRPr="00C85135">
              <w:rPr>
                <w:rFonts w:ascii="Arial" w:hAnsi="Arial" w:cs="Arial"/>
                <w:sz w:val="16"/>
                <w:szCs w:val="16"/>
              </w:rPr>
              <w:t>410134220000176</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410134220000177</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410134220000178</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410134220000179</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410134220000180</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410134220000181</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410134220000182</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410134220000183</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410134220000184</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410134220000185</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410134220000186</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410134220000187</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410134220000188</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 xml:space="preserve">Телевизор </w:t>
            </w:r>
            <w:r w:rsidR="00E66F6C" w:rsidRPr="00C85135">
              <w:rPr>
                <w:rFonts w:ascii="Arial" w:hAnsi="Arial" w:cs="Arial"/>
                <w:sz w:val="16"/>
                <w:szCs w:val="16"/>
              </w:rPr>
              <w:t>жидкокристаллический</w:t>
            </w:r>
            <w:r w:rsidR="00210F12">
              <w:rPr>
                <w:rFonts w:ascii="Arial" w:hAnsi="Arial" w:cs="Arial"/>
                <w:sz w:val="16"/>
                <w:szCs w:val="16"/>
              </w:rPr>
              <w:t xml:space="preserve"> </w:t>
            </w:r>
            <w:r w:rsidRPr="00C85135">
              <w:rPr>
                <w:rFonts w:ascii="Arial" w:hAnsi="Arial" w:cs="Arial"/>
                <w:sz w:val="16"/>
                <w:szCs w:val="16"/>
              </w:rPr>
              <w:t xml:space="preserve"> ERISSON</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410134150007108</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410134230000009</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410134230000010</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410134230000011</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410134230000012</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Жидкокристаллический телевизор LG 43LV761H</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410134230000021</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410134240000005</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410134240000009</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410134240000010</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410134240000056</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410134240000057</w:t>
            </w:r>
          </w:p>
        </w:tc>
      </w:tr>
      <w:tr w:rsidR="00BE0251" w:rsidRPr="00C85135" w:rsidTr="0023538D">
        <w:tc>
          <w:tcPr>
            <w:tcW w:w="803" w:type="dxa"/>
            <w:shd w:val="clear" w:color="auto" w:fill="auto"/>
          </w:tcPr>
          <w:p w:rsidR="00BE0251" w:rsidRPr="00C85135" w:rsidRDefault="00BE0251" w:rsidP="00BC39B6">
            <w:pPr>
              <w:numPr>
                <w:ilvl w:val="0"/>
                <w:numId w:val="5"/>
              </w:numPr>
              <w:outlineLvl w:val="4"/>
              <w:rPr>
                <w:rFonts w:ascii="Arial" w:hAnsi="Arial" w:cs="Arial"/>
                <w:sz w:val="16"/>
                <w:szCs w:val="16"/>
              </w:rPr>
            </w:pPr>
          </w:p>
        </w:tc>
        <w:tc>
          <w:tcPr>
            <w:tcW w:w="5953"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BE0251" w:rsidRPr="00C85135" w:rsidRDefault="00BE0251" w:rsidP="00E81336">
            <w:pPr>
              <w:outlineLvl w:val="4"/>
              <w:rPr>
                <w:rFonts w:ascii="Arial" w:hAnsi="Arial" w:cs="Arial"/>
                <w:sz w:val="16"/>
                <w:szCs w:val="16"/>
              </w:rPr>
            </w:pPr>
            <w:r w:rsidRPr="00C85135">
              <w:rPr>
                <w:rFonts w:ascii="Arial" w:hAnsi="Arial" w:cs="Arial"/>
                <w:sz w:val="16"/>
                <w:szCs w:val="16"/>
              </w:rPr>
              <w:t>410134240000058</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210134160007732</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210134160007734</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210134160007735</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210134160007736</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39LES70T2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210134160007738</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210134230000011</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210134230000012</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210134230000013</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210134230000014</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210134230000015</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410134240000053</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410134240000054</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410134240000055</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Э410134210000005</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Э410134210000006</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Э410134210000008</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Э410134210000009</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Э410134210000013</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Э410134210000014</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ERISSON 39LED15Т2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Э410134170000092</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ERISSON 39LED15Т2</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Э410134170000093</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410134120003170</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Э410134170000011</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Э410134170000012</w:t>
            </w:r>
          </w:p>
        </w:tc>
      </w:tr>
      <w:tr w:rsidR="00693026" w:rsidRPr="00C85135" w:rsidTr="0023538D">
        <w:tc>
          <w:tcPr>
            <w:tcW w:w="803" w:type="dxa"/>
            <w:shd w:val="clear" w:color="auto" w:fill="auto"/>
          </w:tcPr>
          <w:p w:rsidR="00693026" w:rsidRPr="00C85135" w:rsidRDefault="00693026" w:rsidP="00BC39B6">
            <w:pPr>
              <w:numPr>
                <w:ilvl w:val="0"/>
                <w:numId w:val="5"/>
              </w:numPr>
              <w:outlineLvl w:val="4"/>
              <w:rPr>
                <w:rFonts w:ascii="Arial" w:hAnsi="Arial" w:cs="Arial"/>
                <w:sz w:val="16"/>
                <w:szCs w:val="16"/>
              </w:rPr>
            </w:pPr>
          </w:p>
        </w:tc>
        <w:tc>
          <w:tcPr>
            <w:tcW w:w="5953"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693026" w:rsidRPr="00C85135" w:rsidRDefault="00693026" w:rsidP="00E81336">
            <w:pPr>
              <w:outlineLvl w:val="4"/>
              <w:rPr>
                <w:rFonts w:ascii="Arial" w:hAnsi="Arial" w:cs="Arial"/>
                <w:sz w:val="16"/>
                <w:szCs w:val="16"/>
              </w:rPr>
            </w:pPr>
            <w:r w:rsidRPr="00C85135">
              <w:rPr>
                <w:rFonts w:ascii="Arial" w:hAnsi="Arial" w:cs="Arial"/>
                <w:sz w:val="16"/>
                <w:szCs w:val="16"/>
              </w:rPr>
              <w:t>Э410134170000015</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Э410134170000017</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410134240000002</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410134240000003</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410134240000004</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Э410134190000094</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Э410134190000093</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Э410134190000091</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Э410134190000087</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Э410134190000088</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Э410134190000089</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Э410134190000090</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VR 22N04V</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110106003772</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VR 22N04V</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110106003773</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Телевизор VR 22N04V</w:t>
            </w:r>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110106003775</w:t>
            </w:r>
          </w:p>
        </w:tc>
      </w:tr>
      <w:tr w:rsidR="00F25AF3" w:rsidRPr="00C85135" w:rsidTr="0023538D">
        <w:tc>
          <w:tcPr>
            <w:tcW w:w="803" w:type="dxa"/>
            <w:shd w:val="clear" w:color="auto" w:fill="auto"/>
          </w:tcPr>
          <w:p w:rsidR="00F25AF3" w:rsidRPr="00C85135" w:rsidRDefault="00F25AF3" w:rsidP="00BC39B6">
            <w:pPr>
              <w:numPr>
                <w:ilvl w:val="0"/>
                <w:numId w:val="5"/>
              </w:numPr>
              <w:outlineLvl w:val="4"/>
              <w:rPr>
                <w:rFonts w:ascii="Arial" w:hAnsi="Arial" w:cs="Arial"/>
                <w:sz w:val="16"/>
                <w:szCs w:val="16"/>
              </w:rPr>
            </w:pPr>
          </w:p>
        </w:tc>
        <w:tc>
          <w:tcPr>
            <w:tcW w:w="5953"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p>
        </w:tc>
        <w:tc>
          <w:tcPr>
            <w:tcW w:w="2127" w:type="dxa"/>
            <w:shd w:val="clear" w:color="auto" w:fill="auto"/>
          </w:tcPr>
          <w:p w:rsidR="00F25AF3" w:rsidRPr="00C85135" w:rsidRDefault="00F25AF3" w:rsidP="00E81336">
            <w:pPr>
              <w:outlineLvl w:val="4"/>
              <w:rPr>
                <w:rFonts w:ascii="Arial" w:hAnsi="Arial" w:cs="Arial"/>
                <w:sz w:val="16"/>
                <w:szCs w:val="16"/>
              </w:rPr>
            </w:pPr>
            <w:r w:rsidRPr="00C85135">
              <w:rPr>
                <w:rFonts w:ascii="Arial" w:hAnsi="Arial" w:cs="Arial"/>
                <w:sz w:val="16"/>
                <w:szCs w:val="16"/>
              </w:rPr>
              <w:t>110104000243</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410134140005347</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410134140005348</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410134140005352</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410134140005354</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w:t>
            </w:r>
            <w:proofErr w:type="spellStart"/>
            <w:r w:rsidRPr="00C85135">
              <w:rPr>
                <w:rFonts w:ascii="Arial" w:hAnsi="Arial" w:cs="Arial"/>
                <w:sz w:val="16"/>
                <w:szCs w:val="16"/>
              </w:rPr>
              <w:t>Sony</w:t>
            </w:r>
            <w:proofErr w:type="spellEnd"/>
            <w:r w:rsidRPr="00C85135">
              <w:rPr>
                <w:rFonts w:ascii="Arial" w:hAnsi="Arial" w:cs="Arial"/>
                <w:sz w:val="16"/>
                <w:szCs w:val="16"/>
              </w:rPr>
              <w:t xml:space="preserve"> KDI-42W817B</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410134140005356</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w:t>
            </w:r>
            <w:proofErr w:type="spellStart"/>
            <w:r w:rsidRPr="00C85135">
              <w:rPr>
                <w:rFonts w:ascii="Arial" w:hAnsi="Arial" w:cs="Arial"/>
                <w:sz w:val="16"/>
                <w:szCs w:val="16"/>
              </w:rPr>
              <w:t>Sony</w:t>
            </w:r>
            <w:proofErr w:type="spellEnd"/>
            <w:r w:rsidRPr="00C85135">
              <w:rPr>
                <w:rFonts w:ascii="Arial" w:hAnsi="Arial" w:cs="Arial"/>
                <w:sz w:val="16"/>
                <w:szCs w:val="16"/>
              </w:rPr>
              <w:t xml:space="preserve"> KDI-42W817B</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410134140005357</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Э410134190000111</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Э410134190000112</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Э410134190000113</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Э410134190000114</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Э410134190000115</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Э410134190000116</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Э410134190000118</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SAMSUNG UE43N5000</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Э410134190000120</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410134130004623</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410134130004624</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410134130004626</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410134130004628</w:t>
            </w:r>
          </w:p>
        </w:tc>
      </w:tr>
      <w:tr w:rsidR="002221C9" w:rsidRPr="00C85135" w:rsidTr="0023538D">
        <w:tc>
          <w:tcPr>
            <w:tcW w:w="803" w:type="dxa"/>
            <w:shd w:val="clear" w:color="auto" w:fill="auto"/>
          </w:tcPr>
          <w:p w:rsidR="002221C9" w:rsidRPr="00C85135" w:rsidRDefault="002221C9" w:rsidP="00BC39B6">
            <w:pPr>
              <w:numPr>
                <w:ilvl w:val="0"/>
                <w:numId w:val="5"/>
              </w:numPr>
              <w:outlineLvl w:val="4"/>
              <w:rPr>
                <w:rFonts w:ascii="Arial" w:hAnsi="Arial" w:cs="Arial"/>
                <w:sz w:val="16"/>
                <w:szCs w:val="16"/>
              </w:rPr>
            </w:pPr>
          </w:p>
        </w:tc>
        <w:tc>
          <w:tcPr>
            <w:tcW w:w="5953"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2221C9" w:rsidRPr="00C85135" w:rsidRDefault="002221C9" w:rsidP="00E81336">
            <w:pPr>
              <w:outlineLvl w:val="4"/>
              <w:rPr>
                <w:rFonts w:ascii="Arial" w:hAnsi="Arial" w:cs="Arial"/>
                <w:sz w:val="16"/>
                <w:szCs w:val="16"/>
              </w:rPr>
            </w:pPr>
            <w:r w:rsidRPr="00C85135">
              <w:rPr>
                <w:rFonts w:ascii="Arial" w:hAnsi="Arial" w:cs="Arial"/>
                <w:sz w:val="16"/>
                <w:szCs w:val="16"/>
              </w:rPr>
              <w:t>410134130004629</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410134130004630</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410134130004631</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410134130004633</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410134130004634</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410134130004635</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410134130004636</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410134130004637</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410134130004638</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410134130004639</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410134130004640</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410134130004641</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410134130004642</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410134130004644</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410134130004648</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410134130004649</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410134130004650</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410134130004651</w:t>
            </w:r>
          </w:p>
        </w:tc>
      </w:tr>
      <w:tr w:rsidR="00EC7921" w:rsidRPr="00C85135" w:rsidTr="0023538D">
        <w:trPr>
          <w:trHeight w:val="64"/>
        </w:trPr>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410134130004652</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410134130004653</w:t>
            </w:r>
          </w:p>
        </w:tc>
      </w:tr>
      <w:tr w:rsidR="00EC7921" w:rsidRPr="00C85135" w:rsidTr="0023538D">
        <w:tc>
          <w:tcPr>
            <w:tcW w:w="803" w:type="dxa"/>
            <w:shd w:val="clear" w:color="auto" w:fill="auto"/>
          </w:tcPr>
          <w:p w:rsidR="00EC7921" w:rsidRPr="00C85135" w:rsidRDefault="00EC7921" w:rsidP="00BC39B6">
            <w:pPr>
              <w:numPr>
                <w:ilvl w:val="0"/>
                <w:numId w:val="5"/>
              </w:numPr>
              <w:outlineLvl w:val="4"/>
              <w:rPr>
                <w:rFonts w:ascii="Arial" w:hAnsi="Arial" w:cs="Arial"/>
                <w:sz w:val="16"/>
                <w:szCs w:val="16"/>
              </w:rPr>
            </w:pPr>
          </w:p>
        </w:tc>
        <w:tc>
          <w:tcPr>
            <w:tcW w:w="5953"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C7921" w:rsidRPr="00C85135" w:rsidRDefault="00EC7921" w:rsidP="00E81336">
            <w:pPr>
              <w:outlineLvl w:val="4"/>
              <w:rPr>
                <w:rFonts w:ascii="Arial" w:hAnsi="Arial" w:cs="Arial"/>
                <w:sz w:val="16"/>
                <w:szCs w:val="16"/>
              </w:rPr>
            </w:pPr>
            <w:r w:rsidRPr="00C85135">
              <w:rPr>
                <w:rFonts w:ascii="Arial" w:hAnsi="Arial" w:cs="Arial"/>
                <w:sz w:val="16"/>
                <w:szCs w:val="16"/>
              </w:rPr>
              <w:t>410134130004654</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410134130004656</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410134130004657</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410134130004659</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410134130004660</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410134130004661</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410134130004662</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410134130004663</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410134130004664</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410134130004665</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410134130004667</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410134130004668</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410134130004669</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410134130004670</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410134130004671</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410134130004672</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410134130004673</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410134130004692</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410134130004713</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Э410134180000006</w:t>
            </w:r>
          </w:p>
        </w:tc>
      </w:tr>
      <w:tr w:rsidR="00051577" w:rsidRPr="00C85135" w:rsidTr="0023538D">
        <w:tc>
          <w:tcPr>
            <w:tcW w:w="803" w:type="dxa"/>
            <w:shd w:val="clear" w:color="auto" w:fill="auto"/>
          </w:tcPr>
          <w:p w:rsidR="00051577" w:rsidRPr="00C85135" w:rsidRDefault="00051577" w:rsidP="00BC39B6">
            <w:pPr>
              <w:numPr>
                <w:ilvl w:val="0"/>
                <w:numId w:val="5"/>
              </w:numPr>
              <w:outlineLvl w:val="4"/>
              <w:rPr>
                <w:rFonts w:ascii="Arial" w:hAnsi="Arial" w:cs="Arial"/>
                <w:sz w:val="16"/>
                <w:szCs w:val="16"/>
              </w:rPr>
            </w:pPr>
          </w:p>
        </w:tc>
        <w:tc>
          <w:tcPr>
            <w:tcW w:w="5953"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051577" w:rsidRPr="00C85135" w:rsidRDefault="00051577" w:rsidP="00E81336">
            <w:pPr>
              <w:outlineLvl w:val="4"/>
              <w:rPr>
                <w:rFonts w:ascii="Arial" w:hAnsi="Arial" w:cs="Arial"/>
                <w:sz w:val="16"/>
                <w:szCs w:val="16"/>
              </w:rPr>
            </w:pPr>
            <w:r w:rsidRPr="00C85135">
              <w:rPr>
                <w:rFonts w:ascii="Arial" w:hAnsi="Arial" w:cs="Arial"/>
                <w:sz w:val="16"/>
                <w:szCs w:val="16"/>
              </w:rPr>
              <w:t>Э410134180000007</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Э410134180000008</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Э410134180000009</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Э410134180000010</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Э410134180000011</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Э410134180000012</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жидкокристаллический SAMSUNG UE43N5000</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Э410134180000013</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410134130004044</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410134150007109</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410134150007110</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410134130004422</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410134130004423</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410134130004424</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410134130004428</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410134130004429</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410134130004431</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410134130004432</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410134130004433</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410134130004434</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410134130004436</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410134130004437</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410134130004438</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410134130004440</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410134130004443</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410134130004444</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410134130004446</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410134130004447</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410134130004448</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410134130004449</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410134130004450</w:t>
            </w:r>
          </w:p>
        </w:tc>
      </w:tr>
      <w:tr w:rsidR="005A2DBC" w:rsidRPr="00C85135" w:rsidTr="0023538D">
        <w:tc>
          <w:tcPr>
            <w:tcW w:w="803" w:type="dxa"/>
            <w:shd w:val="clear" w:color="auto" w:fill="auto"/>
          </w:tcPr>
          <w:p w:rsidR="005A2DBC" w:rsidRPr="00C85135" w:rsidRDefault="005A2DBC" w:rsidP="00BC39B6">
            <w:pPr>
              <w:numPr>
                <w:ilvl w:val="0"/>
                <w:numId w:val="5"/>
              </w:numPr>
              <w:outlineLvl w:val="4"/>
              <w:rPr>
                <w:rFonts w:ascii="Arial" w:hAnsi="Arial" w:cs="Arial"/>
                <w:sz w:val="16"/>
                <w:szCs w:val="16"/>
              </w:rPr>
            </w:pPr>
          </w:p>
        </w:tc>
        <w:tc>
          <w:tcPr>
            <w:tcW w:w="5953"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5A2DBC" w:rsidRPr="00C85135" w:rsidRDefault="005A2DBC" w:rsidP="00E81336">
            <w:pPr>
              <w:outlineLvl w:val="4"/>
              <w:rPr>
                <w:rFonts w:ascii="Arial" w:hAnsi="Arial" w:cs="Arial"/>
                <w:sz w:val="16"/>
                <w:szCs w:val="16"/>
              </w:rPr>
            </w:pPr>
            <w:r w:rsidRPr="00C85135">
              <w:rPr>
                <w:rFonts w:ascii="Arial" w:hAnsi="Arial" w:cs="Arial"/>
                <w:sz w:val="16"/>
                <w:szCs w:val="16"/>
              </w:rPr>
              <w:t>410134130004453</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410134130004454</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410134130004456</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410134130004457</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410134130004458</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410134130004459</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410134130004460</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410134130004461</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410134130004462</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410134130004463</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410134130004465</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410134130004466</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410134130004467</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410134130004468</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410134130004469</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410134130004470</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410134130004472</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410134130004473</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410134130004474</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410134130004476</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410134130004477</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410134130004478</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410134130004479</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410134130004480</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410134130004482</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410134130004483</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410134130004484</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410134130004485</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410134130004486</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410134130004487</w:t>
            </w:r>
          </w:p>
        </w:tc>
      </w:tr>
      <w:tr w:rsidR="00E669A5" w:rsidRPr="00C85135" w:rsidTr="0023538D">
        <w:tc>
          <w:tcPr>
            <w:tcW w:w="803" w:type="dxa"/>
            <w:shd w:val="clear" w:color="auto" w:fill="auto"/>
          </w:tcPr>
          <w:p w:rsidR="00E669A5" w:rsidRPr="00C85135" w:rsidRDefault="00E669A5" w:rsidP="00BC39B6">
            <w:pPr>
              <w:numPr>
                <w:ilvl w:val="0"/>
                <w:numId w:val="5"/>
              </w:numPr>
              <w:outlineLvl w:val="4"/>
              <w:rPr>
                <w:rFonts w:ascii="Arial" w:hAnsi="Arial" w:cs="Arial"/>
                <w:sz w:val="16"/>
                <w:szCs w:val="16"/>
              </w:rPr>
            </w:pPr>
          </w:p>
        </w:tc>
        <w:tc>
          <w:tcPr>
            <w:tcW w:w="5953"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E669A5" w:rsidRPr="00C85135" w:rsidRDefault="00E669A5" w:rsidP="00E81336">
            <w:pPr>
              <w:outlineLvl w:val="4"/>
              <w:rPr>
                <w:rFonts w:ascii="Arial" w:hAnsi="Arial" w:cs="Arial"/>
                <w:sz w:val="16"/>
                <w:szCs w:val="16"/>
              </w:rPr>
            </w:pPr>
            <w:r w:rsidRPr="00C85135">
              <w:rPr>
                <w:rFonts w:ascii="Arial" w:hAnsi="Arial" w:cs="Arial"/>
                <w:sz w:val="16"/>
                <w:szCs w:val="16"/>
              </w:rPr>
              <w:t>410134130004488</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410134130004489</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410134130004490</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410134130004491</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410134130004492</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410134130004493</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410134130004494</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410134130004496</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410134130004497</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410134130004500</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410134130004501</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410134130004502</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410134130004503</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410134130004504</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410134130004505</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410134130004506</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410134130004508</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410134160007817</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410134160007818</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410134160007819</w:t>
            </w:r>
          </w:p>
        </w:tc>
      </w:tr>
      <w:tr w:rsidR="00F33225" w:rsidRPr="00C85135" w:rsidTr="0023538D">
        <w:tc>
          <w:tcPr>
            <w:tcW w:w="803" w:type="dxa"/>
            <w:shd w:val="clear" w:color="auto" w:fill="auto"/>
          </w:tcPr>
          <w:p w:rsidR="00F33225" w:rsidRPr="00C85135" w:rsidRDefault="00F33225" w:rsidP="00BC39B6">
            <w:pPr>
              <w:numPr>
                <w:ilvl w:val="0"/>
                <w:numId w:val="5"/>
              </w:numPr>
              <w:outlineLvl w:val="4"/>
              <w:rPr>
                <w:rFonts w:ascii="Arial" w:hAnsi="Arial" w:cs="Arial"/>
                <w:sz w:val="16"/>
                <w:szCs w:val="16"/>
              </w:rPr>
            </w:pPr>
          </w:p>
        </w:tc>
        <w:tc>
          <w:tcPr>
            <w:tcW w:w="5953"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F33225" w:rsidRPr="00C85135" w:rsidRDefault="00F33225" w:rsidP="00E81336">
            <w:pPr>
              <w:outlineLvl w:val="4"/>
              <w:rPr>
                <w:rFonts w:ascii="Arial" w:hAnsi="Arial" w:cs="Arial"/>
                <w:sz w:val="16"/>
                <w:szCs w:val="16"/>
              </w:rPr>
            </w:pPr>
            <w:r w:rsidRPr="00C85135">
              <w:rPr>
                <w:rFonts w:ascii="Arial" w:hAnsi="Arial" w:cs="Arial"/>
                <w:sz w:val="16"/>
                <w:szCs w:val="16"/>
              </w:rPr>
              <w:t>410134160007820</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210134230000017</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410134120003276</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410134120003277</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410134120003278</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410134120003279</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410134120003280</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410134120003281</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410134120003282</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LED Hyundai 42" H-LED42V5M1 FULL HD USB</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410134120002871</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LED </w:t>
            </w:r>
            <w:proofErr w:type="spellStart"/>
            <w:r w:rsidRPr="00C85135">
              <w:rPr>
                <w:rFonts w:ascii="Arial" w:hAnsi="Arial" w:cs="Arial"/>
                <w:sz w:val="16"/>
                <w:szCs w:val="16"/>
                <w:lang w:val="en-US"/>
              </w:rPr>
              <w:t>Rolsen</w:t>
            </w:r>
            <w:proofErr w:type="spellEnd"/>
            <w:r w:rsidRPr="00C85135">
              <w:rPr>
                <w:rFonts w:ascii="Arial" w:hAnsi="Arial" w:cs="Arial"/>
                <w:sz w:val="16"/>
                <w:szCs w:val="16"/>
                <w:lang w:val="en-US"/>
              </w:rPr>
              <w:t xml:space="preserve">  42" RL-42L12002F  FULL HD USB </w:t>
            </w:r>
            <w:proofErr w:type="spellStart"/>
            <w:r w:rsidRPr="00C85135">
              <w:rPr>
                <w:rFonts w:ascii="Arial" w:hAnsi="Arial" w:cs="Arial"/>
                <w:sz w:val="16"/>
                <w:szCs w:val="16"/>
                <w:lang w:val="en-US"/>
              </w:rPr>
              <w:t>MediaPlayer</w:t>
            </w:r>
            <w:proofErr w:type="spellEnd"/>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410134120002872</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LED Supra 42" STV-LC4285FL  FULL HD USB </w:t>
            </w:r>
            <w:proofErr w:type="spellStart"/>
            <w:r w:rsidRPr="00C85135">
              <w:rPr>
                <w:rFonts w:ascii="Arial" w:hAnsi="Arial" w:cs="Arial"/>
                <w:sz w:val="16"/>
                <w:szCs w:val="16"/>
                <w:lang w:val="en-US"/>
              </w:rPr>
              <w:t>MediaPlayer</w:t>
            </w:r>
            <w:proofErr w:type="spellEnd"/>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410134120002873</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410134140005349</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410134140005350</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410134140005351</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410134120003155</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410134120003156</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410134120003157</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410134120003158</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410134120003159</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410134120003160</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410134120003161</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MYSTERY MTV-2620LW</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410134120003162</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MYSTERY MTV-2620LW</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410134120003163</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410134120003164</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410134120003165</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410134120003166</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410134120003167</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410134120003168</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410134120003169</w:t>
            </w:r>
          </w:p>
        </w:tc>
      </w:tr>
      <w:tr w:rsidR="00A962AE" w:rsidRPr="00C85135" w:rsidTr="0023538D">
        <w:tc>
          <w:tcPr>
            <w:tcW w:w="803" w:type="dxa"/>
            <w:shd w:val="clear" w:color="auto" w:fill="auto"/>
          </w:tcPr>
          <w:p w:rsidR="00A962AE" w:rsidRPr="00C85135" w:rsidRDefault="00A962AE" w:rsidP="00BC39B6">
            <w:pPr>
              <w:numPr>
                <w:ilvl w:val="0"/>
                <w:numId w:val="5"/>
              </w:numPr>
              <w:outlineLvl w:val="4"/>
              <w:rPr>
                <w:rFonts w:ascii="Arial" w:hAnsi="Arial" w:cs="Arial"/>
                <w:sz w:val="16"/>
                <w:szCs w:val="16"/>
              </w:rPr>
            </w:pPr>
          </w:p>
        </w:tc>
        <w:tc>
          <w:tcPr>
            <w:tcW w:w="5953"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A962AE" w:rsidRPr="00C85135" w:rsidRDefault="00A962AE">
            <w:pPr>
              <w:outlineLvl w:val="4"/>
              <w:rPr>
                <w:rFonts w:ascii="Arial" w:hAnsi="Arial" w:cs="Arial"/>
                <w:sz w:val="16"/>
                <w:szCs w:val="16"/>
              </w:rPr>
            </w:pPr>
            <w:r w:rsidRPr="00C85135">
              <w:rPr>
                <w:rFonts w:ascii="Arial" w:hAnsi="Arial" w:cs="Arial"/>
                <w:sz w:val="16"/>
                <w:szCs w:val="16"/>
              </w:rPr>
              <w:t>410134120003171</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410134120003172</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410134120003173</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410134120003174</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410134120003175</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37LS5600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410134120003176</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410134120003150</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410134120003151</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410134120003152</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410134120003153</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PHILIPS42PFL3606H/60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410134120003154</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UE32T5300</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Э410136210000099</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410134240000008</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ERISSON 39LED15Т2</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Э410134170000096</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UE55K5500B</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Э410134170000032</w:t>
            </w:r>
          </w:p>
        </w:tc>
      </w:tr>
      <w:tr w:rsidR="00520675" w:rsidRPr="00C85135" w:rsidTr="0023538D">
        <w:tc>
          <w:tcPr>
            <w:tcW w:w="803" w:type="dxa"/>
            <w:shd w:val="clear" w:color="auto" w:fill="auto"/>
          </w:tcPr>
          <w:p w:rsidR="00520675" w:rsidRPr="00C85135" w:rsidRDefault="00520675" w:rsidP="00BC39B6">
            <w:pPr>
              <w:numPr>
                <w:ilvl w:val="0"/>
                <w:numId w:val="5"/>
              </w:numPr>
              <w:outlineLvl w:val="4"/>
              <w:rPr>
                <w:rFonts w:ascii="Arial" w:hAnsi="Arial" w:cs="Arial"/>
                <w:sz w:val="16"/>
                <w:szCs w:val="16"/>
              </w:rPr>
            </w:pPr>
          </w:p>
        </w:tc>
        <w:tc>
          <w:tcPr>
            <w:tcW w:w="5953"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Телевизор  LG 43LH513V</w:t>
            </w:r>
          </w:p>
        </w:tc>
        <w:tc>
          <w:tcPr>
            <w:tcW w:w="2127" w:type="dxa"/>
            <w:shd w:val="clear" w:color="auto" w:fill="auto"/>
          </w:tcPr>
          <w:p w:rsidR="00520675" w:rsidRPr="00C85135" w:rsidRDefault="00520675">
            <w:pPr>
              <w:outlineLvl w:val="4"/>
              <w:rPr>
                <w:rFonts w:ascii="Arial" w:hAnsi="Arial" w:cs="Arial"/>
                <w:sz w:val="16"/>
                <w:szCs w:val="16"/>
              </w:rPr>
            </w:pPr>
            <w:r w:rsidRPr="00C85135">
              <w:rPr>
                <w:rFonts w:ascii="Arial" w:hAnsi="Arial" w:cs="Arial"/>
                <w:sz w:val="16"/>
                <w:szCs w:val="16"/>
              </w:rPr>
              <w:t>Э410134170000031</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Э410134190000102</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410134130004035</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410134130004036</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410134130004722</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410134130004723</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410134130004724</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410134130004725</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410134130004726</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410134130004727</w:t>
            </w:r>
          </w:p>
        </w:tc>
      </w:tr>
      <w:tr w:rsidR="00E65CE9" w:rsidRPr="00C85135" w:rsidTr="0023538D">
        <w:tc>
          <w:tcPr>
            <w:tcW w:w="803" w:type="dxa"/>
            <w:shd w:val="clear" w:color="auto" w:fill="auto"/>
          </w:tcPr>
          <w:p w:rsidR="00E65CE9" w:rsidRPr="00C85135" w:rsidRDefault="00E65CE9" w:rsidP="00BC39B6">
            <w:pPr>
              <w:numPr>
                <w:ilvl w:val="0"/>
                <w:numId w:val="5"/>
              </w:numPr>
              <w:outlineLvl w:val="4"/>
              <w:rPr>
                <w:rFonts w:ascii="Arial" w:hAnsi="Arial" w:cs="Arial"/>
                <w:sz w:val="16"/>
                <w:szCs w:val="16"/>
              </w:rPr>
            </w:pPr>
          </w:p>
        </w:tc>
        <w:tc>
          <w:tcPr>
            <w:tcW w:w="5953"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E65CE9" w:rsidRPr="00C85135" w:rsidRDefault="00E65CE9">
            <w:pPr>
              <w:outlineLvl w:val="4"/>
              <w:rPr>
                <w:rFonts w:ascii="Arial" w:hAnsi="Arial" w:cs="Arial"/>
                <w:sz w:val="16"/>
                <w:szCs w:val="16"/>
              </w:rPr>
            </w:pPr>
            <w:r w:rsidRPr="00C85135">
              <w:rPr>
                <w:rFonts w:ascii="Arial" w:hAnsi="Arial" w:cs="Arial"/>
                <w:sz w:val="16"/>
                <w:szCs w:val="16"/>
              </w:rPr>
              <w:t>410134130004728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210134230000016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43LM5772PLA</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210134230000020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VR 22N04V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110106003770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410134130004037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410134130004038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410134130004039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410134130004040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410134130004041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410134130004042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410134130004045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37LS560Т</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410134120003686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37LS560Т</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410134120003687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ERISSON 39LED15Т2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Э410134170000094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ERISSON 39LED15Т2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Э410134170000095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410134240000051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410134240000052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Э410134190000103</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Э410134190000100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Э410134190000099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Э410134190000098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Э410134190000097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Э410134190000096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lang w:val="en-US"/>
              </w:rPr>
            </w:pPr>
            <w:r w:rsidRPr="00C85135">
              <w:rPr>
                <w:rFonts w:ascii="Arial" w:hAnsi="Arial" w:cs="Arial"/>
                <w:sz w:val="16"/>
                <w:szCs w:val="16"/>
              </w:rPr>
              <w:t>Телевизор</w:t>
            </w:r>
            <w:r w:rsidRPr="00C85135">
              <w:rPr>
                <w:rFonts w:ascii="Arial" w:hAnsi="Arial" w:cs="Arial"/>
                <w:sz w:val="16"/>
                <w:szCs w:val="16"/>
                <w:lang w:val="en-US"/>
              </w:rPr>
              <w:t xml:space="preserve"> </w:t>
            </w:r>
            <w:r w:rsidRPr="00C85135">
              <w:rPr>
                <w:rFonts w:ascii="Arial" w:hAnsi="Arial" w:cs="Arial"/>
                <w:sz w:val="16"/>
                <w:szCs w:val="16"/>
              </w:rPr>
              <w:t>АОС</w:t>
            </w:r>
            <w:r w:rsidRPr="00C85135">
              <w:rPr>
                <w:rFonts w:ascii="Arial" w:hAnsi="Arial" w:cs="Arial"/>
                <w:sz w:val="16"/>
                <w:szCs w:val="16"/>
                <w:lang w:val="en-US"/>
              </w:rPr>
              <w:t xml:space="preserve"> (Philips) 43S5085/60S</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Э410134190000095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410134160008243</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410134160008249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410134160008250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410134160008251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Erisson</w:t>
            </w:r>
            <w:proofErr w:type="spellEnd"/>
            <w:r w:rsidRPr="00C85135">
              <w:rPr>
                <w:rFonts w:ascii="Arial" w:hAnsi="Arial" w:cs="Arial"/>
                <w:sz w:val="16"/>
                <w:szCs w:val="16"/>
              </w:rPr>
              <w:t xml:space="preserve"> 39LES80T2</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410134160008252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410134130004675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410134130004676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410134130004678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410134130004679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410134130004683</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410134130004689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410134130004693</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410134130004699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410134130004703</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410134130004709</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410134130004710</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410134130004711</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410134130004712</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410134130004714</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410134130004715</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410134130004716</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410134130004717</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410134130004718</w:t>
            </w:r>
          </w:p>
        </w:tc>
      </w:tr>
      <w:tr w:rsidR="00BF0B51" w:rsidRPr="00C85135" w:rsidTr="0023538D">
        <w:tc>
          <w:tcPr>
            <w:tcW w:w="803" w:type="dxa"/>
            <w:shd w:val="clear" w:color="auto" w:fill="auto"/>
          </w:tcPr>
          <w:p w:rsidR="00BF0B51" w:rsidRPr="00C85135" w:rsidRDefault="00BF0B51" w:rsidP="00BC39B6">
            <w:pPr>
              <w:numPr>
                <w:ilvl w:val="0"/>
                <w:numId w:val="5"/>
              </w:numPr>
              <w:outlineLvl w:val="4"/>
              <w:rPr>
                <w:rFonts w:ascii="Arial" w:hAnsi="Arial" w:cs="Arial"/>
                <w:sz w:val="16"/>
                <w:szCs w:val="16"/>
              </w:rPr>
            </w:pPr>
          </w:p>
        </w:tc>
        <w:tc>
          <w:tcPr>
            <w:tcW w:w="5953"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F0B51" w:rsidRPr="00C85135" w:rsidRDefault="00BF0B51">
            <w:pPr>
              <w:outlineLvl w:val="4"/>
              <w:rPr>
                <w:rFonts w:ascii="Arial" w:hAnsi="Arial" w:cs="Arial"/>
                <w:sz w:val="16"/>
                <w:szCs w:val="16"/>
              </w:rPr>
            </w:pPr>
            <w:r w:rsidRPr="00C85135">
              <w:rPr>
                <w:rFonts w:ascii="Arial" w:hAnsi="Arial" w:cs="Arial"/>
                <w:sz w:val="16"/>
                <w:szCs w:val="16"/>
              </w:rPr>
              <w:t>410134130004719</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410134130004720</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LG 39LN540V</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410134130004721</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410134140005315</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410134140005316</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410134140005317</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410134140005318</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410134140005319</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410134140005321</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410134140005322</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410134140005323</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410134140005324</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410134140005325</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410134140005326</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410134140005327</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410134140005328</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410134140005329</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410134140005330</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Samsung</w:t>
            </w:r>
            <w:proofErr w:type="spellEnd"/>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410134140005331</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410134130004495</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410134240000006</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LG 43LM5772PLA (2024)</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410134240000007</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Телевизор SAMSUNG UE37EH5007</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410134130004019</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410134160007813</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410134160007814</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жидкокристаллический </w:t>
            </w:r>
            <w:proofErr w:type="spellStart"/>
            <w:r w:rsidRPr="00C85135">
              <w:rPr>
                <w:rFonts w:ascii="Arial" w:hAnsi="Arial" w:cs="Arial"/>
                <w:sz w:val="16"/>
                <w:szCs w:val="16"/>
              </w:rPr>
              <w:t>Philips</w:t>
            </w:r>
            <w:proofErr w:type="spellEnd"/>
            <w:r w:rsidRPr="00C85135">
              <w:rPr>
                <w:rFonts w:ascii="Arial" w:hAnsi="Arial" w:cs="Arial"/>
                <w:sz w:val="16"/>
                <w:szCs w:val="16"/>
              </w:rPr>
              <w:t xml:space="preserve"> 43 PFT 40 01/60</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410134160007816</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410134150007111</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410134150007112</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410134150007113</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410134150007114</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410134150007115</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410134150007116</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410134150007117</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410134150007118</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410134150007119</w:t>
            </w:r>
          </w:p>
        </w:tc>
      </w:tr>
      <w:tr w:rsidR="00BD2D01" w:rsidRPr="00C85135" w:rsidTr="0023538D">
        <w:tc>
          <w:tcPr>
            <w:tcW w:w="803" w:type="dxa"/>
            <w:shd w:val="clear" w:color="auto" w:fill="auto"/>
          </w:tcPr>
          <w:p w:rsidR="00BD2D01" w:rsidRPr="00C85135" w:rsidRDefault="00BD2D01" w:rsidP="00BC39B6">
            <w:pPr>
              <w:numPr>
                <w:ilvl w:val="0"/>
                <w:numId w:val="5"/>
              </w:numPr>
              <w:outlineLvl w:val="4"/>
              <w:rPr>
                <w:rFonts w:ascii="Arial" w:hAnsi="Arial" w:cs="Arial"/>
                <w:sz w:val="16"/>
                <w:szCs w:val="16"/>
              </w:rPr>
            </w:pPr>
          </w:p>
        </w:tc>
        <w:tc>
          <w:tcPr>
            <w:tcW w:w="5953"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BD2D01" w:rsidRPr="00C85135" w:rsidRDefault="00BD2D01">
            <w:pPr>
              <w:outlineLvl w:val="4"/>
              <w:rPr>
                <w:rFonts w:ascii="Arial" w:hAnsi="Arial" w:cs="Arial"/>
                <w:sz w:val="16"/>
                <w:szCs w:val="16"/>
              </w:rPr>
            </w:pPr>
            <w:r w:rsidRPr="00C85135">
              <w:rPr>
                <w:rFonts w:ascii="Arial" w:hAnsi="Arial" w:cs="Arial"/>
                <w:sz w:val="16"/>
                <w:szCs w:val="16"/>
              </w:rPr>
              <w:t>410134150007120</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410134150007121</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жидкокристалический</w:t>
            </w:r>
            <w:proofErr w:type="spellEnd"/>
            <w:r w:rsidRPr="00C85135">
              <w:rPr>
                <w:rFonts w:ascii="Arial" w:hAnsi="Arial" w:cs="Arial"/>
                <w:sz w:val="16"/>
                <w:szCs w:val="16"/>
              </w:rPr>
              <w:t xml:space="preserve"> ERISSON</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410134150007122</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Э410134170000014</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Э410134170000016</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Э410134170000018</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Э410134170000019</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Э410134170000020</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Э410134170000021</w:t>
            </w:r>
          </w:p>
        </w:tc>
      </w:tr>
      <w:tr w:rsidR="001845E1" w:rsidRPr="00C85135" w:rsidTr="0023538D">
        <w:trPr>
          <w:trHeight w:val="64"/>
        </w:trPr>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Э410134170000022</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Э410134170000023</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Э410134170000024</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Э410134170000025</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Э410134170000026</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Э410134170000027</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Э410134170000029</w:t>
            </w:r>
          </w:p>
        </w:tc>
      </w:tr>
      <w:tr w:rsidR="001845E1" w:rsidRPr="00C85135" w:rsidTr="0023538D">
        <w:tc>
          <w:tcPr>
            <w:tcW w:w="803" w:type="dxa"/>
            <w:shd w:val="clear" w:color="auto" w:fill="auto"/>
          </w:tcPr>
          <w:p w:rsidR="001845E1" w:rsidRPr="00C85135" w:rsidRDefault="001845E1" w:rsidP="00BC39B6">
            <w:pPr>
              <w:numPr>
                <w:ilvl w:val="0"/>
                <w:numId w:val="5"/>
              </w:numPr>
              <w:outlineLvl w:val="4"/>
              <w:rPr>
                <w:rFonts w:ascii="Arial" w:hAnsi="Arial" w:cs="Arial"/>
                <w:sz w:val="16"/>
                <w:szCs w:val="16"/>
              </w:rPr>
            </w:pPr>
          </w:p>
        </w:tc>
        <w:tc>
          <w:tcPr>
            <w:tcW w:w="5953"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Телевизор  SAMSUNG UE40J5000</w:t>
            </w:r>
          </w:p>
        </w:tc>
        <w:tc>
          <w:tcPr>
            <w:tcW w:w="2127" w:type="dxa"/>
            <w:shd w:val="clear" w:color="auto" w:fill="auto"/>
          </w:tcPr>
          <w:p w:rsidR="001845E1" w:rsidRPr="00C85135" w:rsidRDefault="001845E1">
            <w:pPr>
              <w:outlineLvl w:val="4"/>
              <w:rPr>
                <w:rFonts w:ascii="Arial" w:hAnsi="Arial" w:cs="Arial"/>
                <w:sz w:val="16"/>
                <w:szCs w:val="16"/>
              </w:rPr>
            </w:pPr>
            <w:r w:rsidRPr="00C85135">
              <w:rPr>
                <w:rFonts w:ascii="Arial" w:hAnsi="Arial" w:cs="Arial"/>
                <w:sz w:val="16"/>
                <w:szCs w:val="16"/>
              </w:rPr>
              <w:t>Э410134170000030</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Телевизор LG 37LN541U</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410134130004510</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410134130004419</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410134130004421</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Телевизор LG 42LN540V</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410134130004445</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UE43T5202</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Э410134210000134</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UE43T5202</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Э410134210000135</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UE43T5202</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Э410134210000136</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UE43T5202</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Э410134210000137</w:t>
            </w:r>
          </w:p>
        </w:tc>
      </w:tr>
      <w:tr w:rsidR="00FA7A21" w:rsidRPr="00C85135" w:rsidTr="0023538D">
        <w:tc>
          <w:tcPr>
            <w:tcW w:w="803" w:type="dxa"/>
            <w:shd w:val="clear" w:color="auto" w:fill="auto"/>
          </w:tcPr>
          <w:p w:rsidR="00FA7A21" w:rsidRPr="00C85135" w:rsidRDefault="00FA7A21" w:rsidP="00BC39B6">
            <w:pPr>
              <w:numPr>
                <w:ilvl w:val="0"/>
                <w:numId w:val="5"/>
              </w:numPr>
              <w:outlineLvl w:val="4"/>
              <w:rPr>
                <w:rFonts w:ascii="Arial" w:hAnsi="Arial" w:cs="Arial"/>
                <w:sz w:val="16"/>
                <w:szCs w:val="16"/>
              </w:rPr>
            </w:pPr>
          </w:p>
        </w:tc>
        <w:tc>
          <w:tcPr>
            <w:tcW w:w="5953"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 xml:space="preserve">Телевизор </w:t>
            </w:r>
            <w:proofErr w:type="spellStart"/>
            <w:r w:rsidRPr="00C85135">
              <w:rPr>
                <w:rFonts w:ascii="Arial" w:hAnsi="Arial" w:cs="Arial"/>
                <w:sz w:val="16"/>
                <w:szCs w:val="16"/>
              </w:rPr>
              <w:t>Samsung</w:t>
            </w:r>
            <w:proofErr w:type="spellEnd"/>
            <w:r w:rsidRPr="00C85135">
              <w:rPr>
                <w:rFonts w:ascii="Arial" w:hAnsi="Arial" w:cs="Arial"/>
                <w:sz w:val="16"/>
                <w:szCs w:val="16"/>
              </w:rPr>
              <w:t xml:space="preserve"> UE43T5202</w:t>
            </w:r>
          </w:p>
        </w:tc>
        <w:tc>
          <w:tcPr>
            <w:tcW w:w="2127" w:type="dxa"/>
            <w:shd w:val="clear" w:color="auto" w:fill="auto"/>
          </w:tcPr>
          <w:p w:rsidR="00FA7A21" w:rsidRPr="00C85135" w:rsidRDefault="00FA7A21">
            <w:pPr>
              <w:outlineLvl w:val="4"/>
              <w:rPr>
                <w:rFonts w:ascii="Arial" w:hAnsi="Arial" w:cs="Arial"/>
                <w:sz w:val="16"/>
                <w:szCs w:val="16"/>
              </w:rPr>
            </w:pPr>
            <w:r w:rsidRPr="00C85135">
              <w:rPr>
                <w:rFonts w:ascii="Arial" w:hAnsi="Arial" w:cs="Arial"/>
                <w:sz w:val="16"/>
                <w:szCs w:val="16"/>
              </w:rPr>
              <w:t>Э410134210000138</w:t>
            </w:r>
          </w:p>
        </w:tc>
      </w:tr>
    </w:tbl>
    <w:p w:rsidR="00EC50A9" w:rsidRPr="00C85135" w:rsidRDefault="00EC50A9" w:rsidP="00A05D27">
      <w:pPr>
        <w:jc w:val="center"/>
      </w:pPr>
    </w:p>
    <w:p w:rsidR="00DC79AE" w:rsidRPr="00C85135" w:rsidRDefault="00DC79AE" w:rsidP="00DC79AE">
      <w:pPr>
        <w:tabs>
          <w:tab w:val="left" w:pos="142"/>
        </w:tabs>
        <w:spacing w:line="312" w:lineRule="auto"/>
        <w:jc w:val="center"/>
      </w:pPr>
      <w:r w:rsidRPr="00C85135">
        <w:rPr>
          <w:b/>
          <w:sz w:val="24"/>
          <w:szCs w:val="24"/>
        </w:rPr>
        <w:t xml:space="preserve">Цена единиц </w:t>
      </w:r>
      <w:r w:rsidR="000C4076" w:rsidRPr="00C85135">
        <w:rPr>
          <w:b/>
          <w:sz w:val="24"/>
          <w:szCs w:val="24"/>
        </w:rPr>
        <w:t>услуг</w:t>
      </w:r>
      <w:r w:rsidRPr="00C85135">
        <w:rPr>
          <w:b/>
          <w:sz w:val="24"/>
          <w:szCs w:val="24"/>
        </w:rPr>
        <w:t xml:space="preserve"> по диагностике и ремонту телевизоров</w:t>
      </w:r>
      <w:r w:rsidR="004B53C2" w:rsidRPr="00C85135">
        <w:t xml:space="preserve">  </w:t>
      </w:r>
    </w:p>
    <w:p w:rsidR="00A05D27" w:rsidRPr="00C85135" w:rsidRDefault="004B53C2" w:rsidP="00DC79AE">
      <w:pPr>
        <w:tabs>
          <w:tab w:val="left" w:pos="142"/>
        </w:tabs>
        <w:spacing w:line="312" w:lineRule="auto"/>
        <w:jc w:val="right"/>
        <w:rPr>
          <w:b/>
          <w:sz w:val="24"/>
          <w:szCs w:val="24"/>
        </w:rPr>
      </w:pPr>
      <w:r w:rsidRPr="00C85135">
        <w:t xml:space="preserve">                                                                                                                                                  </w:t>
      </w:r>
      <w:r w:rsidR="00DC79AE" w:rsidRPr="00C85135">
        <w:t xml:space="preserve">                                                    </w:t>
      </w:r>
      <w:r w:rsidRPr="00C85135">
        <w:t>Таблица 2</w:t>
      </w:r>
    </w:p>
    <w:tbl>
      <w:tblPr>
        <w:tblW w:w="9714" w:type="dxa"/>
        <w:tblLook w:val="04A0" w:firstRow="1" w:lastRow="0" w:firstColumn="1" w:lastColumn="0" w:noHBand="0" w:noVBand="1"/>
      </w:tblPr>
      <w:tblGrid>
        <w:gridCol w:w="866"/>
        <w:gridCol w:w="3969"/>
        <w:gridCol w:w="2611"/>
        <w:gridCol w:w="2268"/>
      </w:tblGrid>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br/>
              <w:t>№</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DC79AE">
            <w:pPr>
              <w:spacing w:line="276" w:lineRule="auto"/>
              <w:jc w:val="center"/>
              <w:rPr>
                <w:color w:val="000000"/>
                <w:sz w:val="18"/>
                <w:szCs w:val="18"/>
                <w:lang w:eastAsia="en-US"/>
              </w:rPr>
            </w:pPr>
            <w:r w:rsidRPr="00B71612">
              <w:rPr>
                <w:color w:val="000000"/>
                <w:sz w:val="18"/>
                <w:szCs w:val="18"/>
                <w:lang w:eastAsia="en-US"/>
              </w:rPr>
              <w:t>Н</w:t>
            </w:r>
            <w:r w:rsidR="004B53C2" w:rsidRPr="00B71612">
              <w:rPr>
                <w:color w:val="000000"/>
                <w:sz w:val="18"/>
                <w:szCs w:val="18"/>
                <w:lang w:eastAsia="en-US"/>
              </w:rPr>
              <w:t xml:space="preserve">аименование </w:t>
            </w:r>
            <w:r w:rsidRPr="00B71612">
              <w:rPr>
                <w:sz w:val="18"/>
                <w:szCs w:val="18"/>
              </w:rPr>
              <w:t>работ</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proofErr w:type="spellStart"/>
            <w:r w:rsidRPr="00B71612">
              <w:rPr>
                <w:color w:val="000000"/>
                <w:sz w:val="18"/>
                <w:szCs w:val="18"/>
                <w:lang w:eastAsia="en-US"/>
              </w:rPr>
              <w:t>ед.изм</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Цена за единицу, руб.</w:t>
            </w: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1</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2</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3</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4</w:t>
            </w: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1</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BD724C" w:rsidP="00DC79AE">
            <w:pPr>
              <w:spacing w:line="276" w:lineRule="auto"/>
              <w:rPr>
                <w:color w:val="000000"/>
                <w:sz w:val="18"/>
                <w:szCs w:val="18"/>
                <w:lang w:eastAsia="en-US"/>
              </w:rPr>
            </w:pPr>
            <w:r>
              <w:rPr>
                <w:sz w:val="18"/>
                <w:szCs w:val="18"/>
              </w:rPr>
              <w:t>*</w:t>
            </w:r>
            <w:r w:rsidR="00DC79AE" w:rsidRPr="00B71612">
              <w:rPr>
                <w:sz w:val="18"/>
                <w:szCs w:val="18"/>
              </w:rPr>
              <w:t>Д</w:t>
            </w:r>
            <w:r w:rsidR="00CF04C6" w:rsidRPr="00B71612">
              <w:rPr>
                <w:sz w:val="18"/>
                <w:szCs w:val="18"/>
              </w:rPr>
              <w:t>иагностик</w:t>
            </w:r>
            <w:r w:rsidR="00DC79AE" w:rsidRPr="00B71612">
              <w:rPr>
                <w:sz w:val="18"/>
                <w:szCs w:val="18"/>
              </w:rPr>
              <w:t>а</w:t>
            </w:r>
            <w:r w:rsidR="00CF04C6" w:rsidRPr="00B71612">
              <w:rPr>
                <w:sz w:val="18"/>
                <w:szCs w:val="18"/>
              </w:rPr>
              <w:t xml:space="preserve"> (разборка/сборка) </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2</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7A2614">
            <w:pPr>
              <w:spacing w:line="276" w:lineRule="auto"/>
              <w:rPr>
                <w:color w:val="000000"/>
                <w:sz w:val="18"/>
                <w:szCs w:val="18"/>
                <w:lang w:eastAsia="en-US"/>
              </w:rPr>
            </w:pPr>
            <w:r w:rsidRPr="00B71612">
              <w:rPr>
                <w:sz w:val="18"/>
                <w:szCs w:val="18"/>
              </w:rPr>
              <w:t>З</w:t>
            </w:r>
            <w:r w:rsidR="00CF04C6" w:rsidRPr="00B71612">
              <w:rPr>
                <w:sz w:val="18"/>
                <w:szCs w:val="18"/>
              </w:rPr>
              <w:t>амен</w:t>
            </w:r>
            <w:r w:rsidRPr="00B71612">
              <w:rPr>
                <w:sz w:val="18"/>
                <w:szCs w:val="18"/>
              </w:rPr>
              <w:t>а</w:t>
            </w:r>
            <w:r w:rsidR="00CF04C6" w:rsidRPr="00B71612">
              <w:rPr>
                <w:sz w:val="18"/>
                <w:szCs w:val="18"/>
              </w:rPr>
              <w:t xml:space="preserve"> светодиод</w:t>
            </w:r>
            <w:r w:rsidR="007A2614" w:rsidRPr="00B71612">
              <w:rPr>
                <w:sz w:val="18"/>
                <w:szCs w:val="18"/>
              </w:rPr>
              <w:t>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3</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DC79AE">
            <w:pPr>
              <w:spacing w:line="276" w:lineRule="auto"/>
              <w:rPr>
                <w:color w:val="000000"/>
                <w:sz w:val="18"/>
                <w:szCs w:val="18"/>
                <w:lang w:eastAsia="en-US"/>
              </w:rPr>
            </w:pPr>
            <w:r w:rsidRPr="00B71612">
              <w:rPr>
                <w:sz w:val="18"/>
                <w:szCs w:val="18"/>
              </w:rPr>
              <w:t>Ц</w:t>
            </w:r>
            <w:r w:rsidR="00A71C6D" w:rsidRPr="00B71612">
              <w:rPr>
                <w:sz w:val="18"/>
                <w:szCs w:val="18"/>
              </w:rPr>
              <w:t>ентровк</w:t>
            </w:r>
            <w:r w:rsidRPr="00B71612">
              <w:rPr>
                <w:sz w:val="18"/>
                <w:szCs w:val="18"/>
              </w:rPr>
              <w:t>а</w:t>
            </w:r>
            <w:r w:rsidR="00A71C6D" w:rsidRPr="00B71612">
              <w:rPr>
                <w:sz w:val="18"/>
                <w:szCs w:val="18"/>
              </w:rPr>
              <w:t xml:space="preserve"> рассеивающей линзы</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4</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A71C6D">
            <w:pPr>
              <w:spacing w:line="276" w:lineRule="auto"/>
              <w:rPr>
                <w:color w:val="000000"/>
                <w:sz w:val="18"/>
                <w:szCs w:val="18"/>
                <w:lang w:eastAsia="en-US"/>
              </w:rPr>
            </w:pPr>
            <w:proofErr w:type="spellStart"/>
            <w:r w:rsidRPr="00B71612">
              <w:rPr>
                <w:sz w:val="18"/>
                <w:szCs w:val="18"/>
              </w:rPr>
              <w:t>П</w:t>
            </w:r>
            <w:r w:rsidR="00A71C6D" w:rsidRPr="00B71612">
              <w:rPr>
                <w:sz w:val="18"/>
                <w:szCs w:val="18"/>
              </w:rPr>
              <w:t>ропайк</w:t>
            </w:r>
            <w:r w:rsidRPr="00B71612">
              <w:rPr>
                <w:sz w:val="18"/>
                <w:szCs w:val="18"/>
              </w:rPr>
              <w:t>а</w:t>
            </w:r>
            <w:proofErr w:type="spellEnd"/>
            <w:r w:rsidR="00A71C6D" w:rsidRPr="00B71612">
              <w:rPr>
                <w:sz w:val="18"/>
                <w:szCs w:val="18"/>
              </w:rPr>
              <w:t xml:space="preserve"> блока питания</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5</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233D69">
            <w:pPr>
              <w:spacing w:line="276" w:lineRule="auto"/>
              <w:rPr>
                <w:color w:val="000000"/>
                <w:sz w:val="18"/>
                <w:szCs w:val="18"/>
                <w:lang w:eastAsia="en-US"/>
              </w:rPr>
            </w:pPr>
            <w:r w:rsidRPr="00B71612">
              <w:rPr>
                <w:sz w:val="18"/>
                <w:szCs w:val="18"/>
              </w:rPr>
              <w:t>З</w:t>
            </w:r>
            <w:r w:rsidR="00F95FEA" w:rsidRPr="00B71612">
              <w:rPr>
                <w:sz w:val="18"/>
                <w:szCs w:val="18"/>
              </w:rPr>
              <w:t>амен</w:t>
            </w:r>
            <w:r w:rsidRPr="00B71612">
              <w:rPr>
                <w:sz w:val="18"/>
                <w:szCs w:val="18"/>
              </w:rPr>
              <w:t>а</w:t>
            </w:r>
            <w:r w:rsidR="00F95FEA" w:rsidRPr="00B71612">
              <w:rPr>
                <w:sz w:val="18"/>
                <w:szCs w:val="18"/>
              </w:rPr>
              <w:t xml:space="preserve"> светодиодной линейки </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6</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DC79AE">
            <w:pPr>
              <w:spacing w:line="276" w:lineRule="auto"/>
              <w:rPr>
                <w:color w:val="000000"/>
                <w:sz w:val="18"/>
                <w:szCs w:val="18"/>
                <w:lang w:eastAsia="en-US"/>
              </w:rPr>
            </w:pPr>
            <w:proofErr w:type="spellStart"/>
            <w:r w:rsidRPr="00B71612">
              <w:rPr>
                <w:sz w:val="18"/>
                <w:szCs w:val="18"/>
              </w:rPr>
              <w:t>П</w:t>
            </w:r>
            <w:r w:rsidR="00F95FEA" w:rsidRPr="00B71612">
              <w:rPr>
                <w:sz w:val="18"/>
                <w:szCs w:val="18"/>
              </w:rPr>
              <w:t>ропайк</w:t>
            </w:r>
            <w:r w:rsidRPr="00B71612">
              <w:rPr>
                <w:sz w:val="18"/>
                <w:szCs w:val="18"/>
              </w:rPr>
              <w:t>а</w:t>
            </w:r>
            <w:proofErr w:type="spellEnd"/>
            <w:r w:rsidR="00F95FEA" w:rsidRPr="00B71612">
              <w:rPr>
                <w:sz w:val="18"/>
                <w:szCs w:val="18"/>
              </w:rPr>
              <w:t xml:space="preserve"> шлейфов светодиодной ленты</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7</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DC79AE">
            <w:pPr>
              <w:spacing w:line="276" w:lineRule="auto"/>
              <w:rPr>
                <w:color w:val="000000"/>
                <w:sz w:val="18"/>
                <w:szCs w:val="18"/>
                <w:lang w:eastAsia="en-US"/>
              </w:rPr>
            </w:pPr>
            <w:r w:rsidRPr="00B71612">
              <w:rPr>
                <w:sz w:val="18"/>
                <w:szCs w:val="18"/>
              </w:rPr>
              <w:t>Р</w:t>
            </w:r>
            <w:r w:rsidR="005266BC" w:rsidRPr="00B71612">
              <w:rPr>
                <w:sz w:val="18"/>
                <w:szCs w:val="18"/>
              </w:rPr>
              <w:t>емонт блока питания</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8</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DC79AE">
            <w:pPr>
              <w:spacing w:line="276" w:lineRule="auto"/>
              <w:rPr>
                <w:color w:val="000000"/>
                <w:sz w:val="18"/>
                <w:szCs w:val="18"/>
                <w:lang w:eastAsia="en-US"/>
              </w:rPr>
            </w:pPr>
            <w:r w:rsidRPr="00B71612">
              <w:rPr>
                <w:sz w:val="18"/>
                <w:szCs w:val="18"/>
              </w:rPr>
              <w:t>З</w:t>
            </w:r>
            <w:r w:rsidR="00B0001D" w:rsidRPr="00B71612">
              <w:rPr>
                <w:sz w:val="18"/>
                <w:szCs w:val="18"/>
              </w:rPr>
              <w:t>амен</w:t>
            </w:r>
            <w:r w:rsidRPr="00B71612">
              <w:rPr>
                <w:sz w:val="18"/>
                <w:szCs w:val="18"/>
              </w:rPr>
              <w:t>а</w:t>
            </w:r>
            <w:r w:rsidR="00B0001D" w:rsidRPr="00B71612">
              <w:rPr>
                <w:sz w:val="18"/>
                <w:szCs w:val="18"/>
              </w:rPr>
              <w:t xml:space="preserve"> процессора главной платы</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9</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DC79AE" w:rsidP="00DC79AE">
            <w:pPr>
              <w:spacing w:line="276" w:lineRule="auto"/>
              <w:rPr>
                <w:color w:val="000000"/>
                <w:sz w:val="18"/>
                <w:szCs w:val="18"/>
                <w:lang w:eastAsia="en-US"/>
              </w:rPr>
            </w:pPr>
            <w:r w:rsidRPr="00B71612">
              <w:rPr>
                <w:sz w:val="18"/>
                <w:szCs w:val="18"/>
              </w:rPr>
              <w:t>П</w:t>
            </w:r>
            <w:r w:rsidR="00B0001D" w:rsidRPr="00B71612">
              <w:rPr>
                <w:sz w:val="18"/>
                <w:szCs w:val="18"/>
              </w:rPr>
              <w:t>рошивк</w:t>
            </w:r>
            <w:r w:rsidRPr="00B71612">
              <w:rPr>
                <w:sz w:val="18"/>
                <w:szCs w:val="18"/>
              </w:rPr>
              <w:t>а</w:t>
            </w:r>
            <w:r w:rsidR="00B0001D" w:rsidRPr="00B71612">
              <w:rPr>
                <w:sz w:val="18"/>
                <w:szCs w:val="18"/>
              </w:rPr>
              <w:t xml:space="preserve"> электрически стираемого перепрограммируемого постоянного запоминающего устройства (EEPROM)</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4B53C2"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lastRenderedPageBreak/>
              <w:t>10</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233D69" w:rsidP="00233D69">
            <w:pPr>
              <w:spacing w:line="276" w:lineRule="auto"/>
              <w:rPr>
                <w:color w:val="000000"/>
                <w:sz w:val="18"/>
                <w:szCs w:val="18"/>
                <w:lang w:eastAsia="en-US"/>
              </w:rPr>
            </w:pPr>
            <w:r w:rsidRPr="00B71612">
              <w:rPr>
                <w:color w:val="000000"/>
                <w:sz w:val="18"/>
                <w:szCs w:val="18"/>
                <w:lang w:eastAsia="en-US"/>
              </w:rPr>
              <w:t xml:space="preserve">Замена шлейфа светодиодной ленты </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B53C2" w:rsidRPr="00B71612" w:rsidRDefault="004B53C2">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53C2" w:rsidRPr="00B71612" w:rsidRDefault="004B53C2">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11</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блока питания</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12</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материнской платы</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13</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микросхемы BIOS</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14</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контроллера матрицы TCON</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15</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шлейфа матрицы</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16</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порта HDMI</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r w:rsidR="005C704D" w:rsidRPr="00B71612" w:rsidTr="004B53C2">
        <w:tc>
          <w:tcPr>
            <w:tcW w:w="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pPr>
              <w:spacing w:line="276" w:lineRule="auto"/>
              <w:jc w:val="center"/>
              <w:rPr>
                <w:color w:val="000000"/>
                <w:sz w:val="18"/>
                <w:szCs w:val="18"/>
                <w:lang w:eastAsia="en-US"/>
              </w:rPr>
            </w:pPr>
            <w:r w:rsidRPr="00B71612">
              <w:rPr>
                <w:color w:val="000000"/>
                <w:sz w:val="18"/>
                <w:szCs w:val="18"/>
                <w:lang w:eastAsia="en-US"/>
              </w:rPr>
              <w:t>17</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rPr>
                <w:color w:val="000000"/>
                <w:sz w:val="18"/>
                <w:szCs w:val="18"/>
                <w:lang w:eastAsia="en-US"/>
              </w:rPr>
            </w:pPr>
            <w:r w:rsidRPr="00B71612">
              <w:rPr>
                <w:color w:val="000000"/>
                <w:sz w:val="18"/>
                <w:szCs w:val="18"/>
                <w:lang w:eastAsia="en-US"/>
              </w:rPr>
              <w:t>Замена антенного гнезда</w:t>
            </w:r>
          </w:p>
        </w:tc>
        <w:tc>
          <w:tcPr>
            <w:tcW w:w="2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r w:rsidRPr="00B71612">
              <w:rPr>
                <w:color w:val="000000"/>
                <w:sz w:val="18"/>
                <w:szCs w:val="18"/>
                <w:lang w:eastAsia="en-US"/>
              </w:rPr>
              <w:t>Условная единица (</w:t>
            </w:r>
            <w:proofErr w:type="spellStart"/>
            <w:r w:rsidRPr="00B71612">
              <w:rPr>
                <w:color w:val="000000"/>
                <w:sz w:val="18"/>
                <w:szCs w:val="18"/>
                <w:lang w:eastAsia="en-US"/>
              </w:rPr>
              <w:t>усл</w:t>
            </w:r>
            <w:proofErr w:type="spellEnd"/>
            <w:r w:rsidRPr="00B71612">
              <w:rPr>
                <w:color w:val="000000"/>
                <w:sz w:val="18"/>
                <w:szCs w:val="18"/>
                <w:lang w:eastAsia="en-US"/>
              </w:rPr>
              <w:t xml:space="preserve">. </w:t>
            </w:r>
            <w:proofErr w:type="spellStart"/>
            <w:r w:rsidRPr="00B71612">
              <w:rPr>
                <w:color w:val="000000"/>
                <w:sz w:val="18"/>
                <w:szCs w:val="18"/>
                <w:lang w:eastAsia="en-US"/>
              </w:rPr>
              <w:t>ед</w:t>
            </w:r>
            <w:proofErr w:type="spellEnd"/>
            <w:r w:rsidRPr="00B71612">
              <w:rPr>
                <w:color w:val="000000"/>
                <w:sz w:val="18"/>
                <w:szCs w:val="18"/>
                <w:lang w:eastAsia="en-US"/>
              </w:rPr>
              <w:t>)</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704D" w:rsidRPr="00B71612" w:rsidRDefault="005C704D" w:rsidP="001804AB">
            <w:pPr>
              <w:spacing w:line="276" w:lineRule="auto"/>
              <w:jc w:val="center"/>
              <w:rPr>
                <w:color w:val="000000"/>
                <w:sz w:val="18"/>
                <w:szCs w:val="18"/>
                <w:lang w:eastAsia="en-US"/>
              </w:rPr>
            </w:pPr>
          </w:p>
        </w:tc>
      </w:tr>
    </w:tbl>
    <w:p w:rsidR="00BD724C" w:rsidRDefault="00BD724C" w:rsidP="00BD724C">
      <w:pPr>
        <w:tabs>
          <w:tab w:val="left" w:pos="142"/>
        </w:tabs>
        <w:spacing w:line="312" w:lineRule="auto"/>
        <w:rPr>
          <w:b/>
          <w:sz w:val="24"/>
          <w:szCs w:val="24"/>
        </w:rPr>
      </w:pPr>
      <w:r>
        <w:rPr>
          <w:b/>
          <w:sz w:val="24"/>
          <w:szCs w:val="24"/>
        </w:rPr>
        <w:t xml:space="preserve">*Оплата за оказанные услуги по диагностике, производится только в случае не </w:t>
      </w:r>
    </w:p>
    <w:p w:rsidR="00A30C66" w:rsidRPr="00C85135" w:rsidRDefault="00BD724C" w:rsidP="00BD724C">
      <w:pPr>
        <w:tabs>
          <w:tab w:val="left" w:pos="142"/>
        </w:tabs>
        <w:spacing w:line="312" w:lineRule="auto"/>
        <w:rPr>
          <w:b/>
          <w:sz w:val="24"/>
          <w:szCs w:val="24"/>
        </w:rPr>
      </w:pPr>
      <w:r>
        <w:rPr>
          <w:b/>
          <w:sz w:val="24"/>
          <w:szCs w:val="24"/>
        </w:rPr>
        <w:t>оказания последующих услуг по ремонту диагностированных телевизоров.</w:t>
      </w:r>
    </w:p>
    <w:p w:rsidR="00022240" w:rsidRPr="00C85135" w:rsidRDefault="00022240" w:rsidP="003E48A4">
      <w:pPr>
        <w:jc w:val="both"/>
        <w:rPr>
          <w:b/>
          <w:sz w:val="24"/>
          <w:szCs w:val="24"/>
        </w:rPr>
      </w:pPr>
    </w:p>
    <w:p w:rsidR="003E48A4" w:rsidRPr="00C85135" w:rsidRDefault="00022240" w:rsidP="003E48A4">
      <w:pPr>
        <w:jc w:val="both"/>
        <w:rPr>
          <w:sz w:val="24"/>
          <w:szCs w:val="24"/>
        </w:rPr>
      </w:pPr>
      <w:r w:rsidRPr="00C85135">
        <w:rPr>
          <w:b/>
          <w:sz w:val="24"/>
          <w:szCs w:val="24"/>
        </w:rPr>
        <w:t>Д</w:t>
      </w:r>
      <w:r w:rsidR="003E48A4" w:rsidRPr="00C85135">
        <w:rPr>
          <w:b/>
          <w:sz w:val="24"/>
          <w:szCs w:val="24"/>
        </w:rPr>
        <w:t>иректор</w:t>
      </w:r>
      <w:r w:rsidR="003E48A4" w:rsidRPr="00C85135">
        <w:rPr>
          <w:sz w:val="24"/>
          <w:szCs w:val="24"/>
        </w:rPr>
        <w:tab/>
      </w:r>
      <w:r w:rsidR="003E48A4" w:rsidRPr="00C85135">
        <w:rPr>
          <w:sz w:val="24"/>
          <w:szCs w:val="24"/>
        </w:rPr>
        <w:tab/>
      </w:r>
      <w:r w:rsidR="003E48A4" w:rsidRPr="00C85135">
        <w:rPr>
          <w:sz w:val="24"/>
          <w:szCs w:val="24"/>
        </w:rPr>
        <w:tab/>
      </w:r>
      <w:r w:rsidRPr="00C85135">
        <w:rPr>
          <w:sz w:val="24"/>
          <w:szCs w:val="24"/>
        </w:rPr>
        <w:t xml:space="preserve">                                  </w:t>
      </w:r>
      <w:r w:rsidR="003E48A4" w:rsidRPr="00C85135">
        <w:rPr>
          <w:sz w:val="24"/>
          <w:szCs w:val="24"/>
        </w:rPr>
        <w:tab/>
      </w:r>
    </w:p>
    <w:p w:rsidR="003E48A4" w:rsidRPr="00C85135" w:rsidRDefault="003E48A4" w:rsidP="003E48A4">
      <w:pPr>
        <w:jc w:val="both"/>
        <w:rPr>
          <w:sz w:val="24"/>
          <w:szCs w:val="24"/>
        </w:rPr>
      </w:pPr>
      <w:r w:rsidRPr="00C85135">
        <w:rPr>
          <w:sz w:val="24"/>
          <w:szCs w:val="24"/>
        </w:rPr>
        <w:tab/>
      </w:r>
      <w:r w:rsidRPr="00C85135">
        <w:rPr>
          <w:sz w:val="24"/>
          <w:szCs w:val="24"/>
        </w:rPr>
        <w:tab/>
      </w:r>
      <w:r w:rsidRPr="00C85135">
        <w:rPr>
          <w:sz w:val="24"/>
          <w:szCs w:val="24"/>
        </w:rPr>
        <w:tab/>
      </w:r>
      <w:r w:rsidRPr="00C85135">
        <w:rPr>
          <w:sz w:val="24"/>
          <w:szCs w:val="24"/>
        </w:rPr>
        <w:tab/>
      </w:r>
      <w:r w:rsidRPr="00C85135">
        <w:rPr>
          <w:sz w:val="24"/>
          <w:szCs w:val="24"/>
        </w:rPr>
        <w:tab/>
      </w:r>
      <w:r w:rsidRPr="00C85135">
        <w:rPr>
          <w:sz w:val="24"/>
          <w:szCs w:val="24"/>
        </w:rPr>
        <w:tab/>
      </w:r>
    </w:p>
    <w:p w:rsidR="003E48A4" w:rsidRPr="00C85135" w:rsidRDefault="003E48A4" w:rsidP="003E48A4">
      <w:pPr>
        <w:rPr>
          <w:sz w:val="24"/>
          <w:szCs w:val="24"/>
        </w:rPr>
      </w:pPr>
      <w:r w:rsidRPr="00C85135">
        <w:rPr>
          <w:b/>
          <w:sz w:val="24"/>
          <w:szCs w:val="24"/>
        </w:rPr>
        <w:t xml:space="preserve">_________________________ </w:t>
      </w:r>
      <w:proofErr w:type="spellStart"/>
      <w:r w:rsidR="00404101" w:rsidRPr="00C85135">
        <w:rPr>
          <w:sz w:val="24"/>
          <w:szCs w:val="24"/>
        </w:rPr>
        <w:t>Мегрелидзе</w:t>
      </w:r>
      <w:proofErr w:type="spellEnd"/>
      <w:r w:rsidR="00404101" w:rsidRPr="00C85135">
        <w:rPr>
          <w:sz w:val="24"/>
          <w:szCs w:val="24"/>
        </w:rPr>
        <w:t xml:space="preserve">  В.И.</w:t>
      </w:r>
      <w:r w:rsidR="00B71612">
        <w:rPr>
          <w:sz w:val="24"/>
          <w:szCs w:val="24"/>
        </w:rPr>
        <w:t xml:space="preserve">      _______________________</w:t>
      </w:r>
    </w:p>
    <w:p w:rsidR="003E48A4" w:rsidRPr="00C85135" w:rsidRDefault="003E48A4" w:rsidP="003E48A4">
      <w:pPr>
        <w:rPr>
          <w:sz w:val="24"/>
          <w:szCs w:val="24"/>
        </w:rPr>
      </w:pPr>
    </w:p>
    <w:p w:rsidR="003E48A4" w:rsidRPr="00C85135" w:rsidRDefault="003E48A4" w:rsidP="003E48A4">
      <w:pPr>
        <w:rPr>
          <w:sz w:val="24"/>
          <w:szCs w:val="24"/>
        </w:rPr>
      </w:pPr>
    </w:p>
    <w:sectPr w:rsidR="003E48A4" w:rsidRPr="00C85135" w:rsidSect="00754E41">
      <w:pgSz w:w="11906" w:h="16838"/>
      <w:pgMar w:top="568" w:right="850" w:bottom="993"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9B0" w:rsidRDefault="009349B0">
      <w:r>
        <w:separator/>
      </w:r>
    </w:p>
  </w:endnote>
  <w:endnote w:type="continuationSeparator" w:id="0">
    <w:p w:rsidR="009349B0" w:rsidRDefault="0093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9B0" w:rsidRDefault="009349B0">
      <w:r>
        <w:separator/>
      </w:r>
    </w:p>
  </w:footnote>
  <w:footnote w:type="continuationSeparator" w:id="0">
    <w:p w:rsidR="009349B0" w:rsidRDefault="00934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8B1"/>
    <w:multiLevelType w:val="hybridMultilevel"/>
    <w:tmpl w:val="16A2C218"/>
    <w:lvl w:ilvl="0" w:tplc="E996D2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CFF1B6D"/>
    <w:multiLevelType w:val="hybridMultilevel"/>
    <w:tmpl w:val="25D24EB2"/>
    <w:lvl w:ilvl="0" w:tplc="CEF2BE8A">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421F5E32"/>
    <w:multiLevelType w:val="hybridMultilevel"/>
    <w:tmpl w:val="EAC63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112F70"/>
    <w:multiLevelType w:val="hybridMultilevel"/>
    <w:tmpl w:val="D0BC6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53060F"/>
    <w:multiLevelType w:val="hybridMultilevel"/>
    <w:tmpl w:val="40EAA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B00"/>
    <w:rsid w:val="00001425"/>
    <w:rsid w:val="00012065"/>
    <w:rsid w:val="0001324B"/>
    <w:rsid w:val="000133E3"/>
    <w:rsid w:val="00016663"/>
    <w:rsid w:val="00017725"/>
    <w:rsid w:val="00017C4B"/>
    <w:rsid w:val="000205FE"/>
    <w:rsid w:val="00022240"/>
    <w:rsid w:val="0002276C"/>
    <w:rsid w:val="00030AE8"/>
    <w:rsid w:val="00032042"/>
    <w:rsid w:val="0003309D"/>
    <w:rsid w:val="00036D97"/>
    <w:rsid w:val="00037191"/>
    <w:rsid w:val="00040779"/>
    <w:rsid w:val="00041794"/>
    <w:rsid w:val="0004365E"/>
    <w:rsid w:val="00043F02"/>
    <w:rsid w:val="0004693B"/>
    <w:rsid w:val="00051577"/>
    <w:rsid w:val="00051AAE"/>
    <w:rsid w:val="000644CF"/>
    <w:rsid w:val="000763AF"/>
    <w:rsid w:val="0008080D"/>
    <w:rsid w:val="0008651C"/>
    <w:rsid w:val="00090D00"/>
    <w:rsid w:val="0009421B"/>
    <w:rsid w:val="00094F9C"/>
    <w:rsid w:val="0009519C"/>
    <w:rsid w:val="000A1088"/>
    <w:rsid w:val="000A1CA3"/>
    <w:rsid w:val="000A1CC8"/>
    <w:rsid w:val="000A25D6"/>
    <w:rsid w:val="000A2E2B"/>
    <w:rsid w:val="000B0F23"/>
    <w:rsid w:val="000B4634"/>
    <w:rsid w:val="000B6355"/>
    <w:rsid w:val="000C4076"/>
    <w:rsid w:val="000C7BF8"/>
    <w:rsid w:val="000D05C5"/>
    <w:rsid w:val="000D08A8"/>
    <w:rsid w:val="000D328F"/>
    <w:rsid w:val="000D4BA9"/>
    <w:rsid w:val="000E29F1"/>
    <w:rsid w:val="000E2FBC"/>
    <w:rsid w:val="000E5634"/>
    <w:rsid w:val="000F263E"/>
    <w:rsid w:val="000F35FC"/>
    <w:rsid w:val="000F5819"/>
    <w:rsid w:val="000F718C"/>
    <w:rsid w:val="0010338E"/>
    <w:rsid w:val="00113E1F"/>
    <w:rsid w:val="0011457C"/>
    <w:rsid w:val="001150DB"/>
    <w:rsid w:val="00115262"/>
    <w:rsid w:val="001160E3"/>
    <w:rsid w:val="001163EE"/>
    <w:rsid w:val="001206FB"/>
    <w:rsid w:val="00133725"/>
    <w:rsid w:val="0013497D"/>
    <w:rsid w:val="00140260"/>
    <w:rsid w:val="0014460B"/>
    <w:rsid w:val="00162850"/>
    <w:rsid w:val="00167F8A"/>
    <w:rsid w:val="00171F3F"/>
    <w:rsid w:val="0017700F"/>
    <w:rsid w:val="00177BD5"/>
    <w:rsid w:val="00180395"/>
    <w:rsid w:val="001804AB"/>
    <w:rsid w:val="0018234D"/>
    <w:rsid w:val="001845E1"/>
    <w:rsid w:val="00192B8B"/>
    <w:rsid w:val="0019326B"/>
    <w:rsid w:val="001939F1"/>
    <w:rsid w:val="001967D2"/>
    <w:rsid w:val="001A0B15"/>
    <w:rsid w:val="001A359B"/>
    <w:rsid w:val="001A4717"/>
    <w:rsid w:val="001B17E6"/>
    <w:rsid w:val="001C7A68"/>
    <w:rsid w:val="001D5A9F"/>
    <w:rsid w:val="001E0527"/>
    <w:rsid w:val="001E3268"/>
    <w:rsid w:val="001E3540"/>
    <w:rsid w:val="001E5E69"/>
    <w:rsid w:val="001F6B4E"/>
    <w:rsid w:val="001F6BF8"/>
    <w:rsid w:val="002035EB"/>
    <w:rsid w:val="002055B9"/>
    <w:rsid w:val="00210F12"/>
    <w:rsid w:val="00215472"/>
    <w:rsid w:val="00215DE4"/>
    <w:rsid w:val="00215F79"/>
    <w:rsid w:val="00221544"/>
    <w:rsid w:val="00221D93"/>
    <w:rsid w:val="002221C9"/>
    <w:rsid w:val="00222C37"/>
    <w:rsid w:val="00222FF8"/>
    <w:rsid w:val="00225D41"/>
    <w:rsid w:val="002314AB"/>
    <w:rsid w:val="00233D69"/>
    <w:rsid w:val="002345C1"/>
    <w:rsid w:val="0023538D"/>
    <w:rsid w:val="00240184"/>
    <w:rsid w:val="00240AFA"/>
    <w:rsid w:val="00243F89"/>
    <w:rsid w:val="002456AD"/>
    <w:rsid w:val="0025113B"/>
    <w:rsid w:val="00251EFA"/>
    <w:rsid w:val="00255459"/>
    <w:rsid w:val="002627D7"/>
    <w:rsid w:val="0026338A"/>
    <w:rsid w:val="00264754"/>
    <w:rsid w:val="0026487E"/>
    <w:rsid w:val="00270139"/>
    <w:rsid w:val="00275422"/>
    <w:rsid w:val="002810AB"/>
    <w:rsid w:val="0028248E"/>
    <w:rsid w:val="00282935"/>
    <w:rsid w:val="00282F48"/>
    <w:rsid w:val="00283C64"/>
    <w:rsid w:val="002871A5"/>
    <w:rsid w:val="002877CE"/>
    <w:rsid w:val="002937F3"/>
    <w:rsid w:val="002954AB"/>
    <w:rsid w:val="002A02B5"/>
    <w:rsid w:val="002A3397"/>
    <w:rsid w:val="002A55BB"/>
    <w:rsid w:val="002A5A39"/>
    <w:rsid w:val="002B3E56"/>
    <w:rsid w:val="002B697E"/>
    <w:rsid w:val="002C0212"/>
    <w:rsid w:val="002D1AB1"/>
    <w:rsid w:val="002D329B"/>
    <w:rsid w:val="002D6DE8"/>
    <w:rsid w:val="002E2E08"/>
    <w:rsid w:val="002E5328"/>
    <w:rsid w:val="002F2AF1"/>
    <w:rsid w:val="002F6A53"/>
    <w:rsid w:val="0031349F"/>
    <w:rsid w:val="00317FB6"/>
    <w:rsid w:val="0032114C"/>
    <w:rsid w:val="00326ED4"/>
    <w:rsid w:val="0033114C"/>
    <w:rsid w:val="003365BA"/>
    <w:rsid w:val="003403B5"/>
    <w:rsid w:val="003462C6"/>
    <w:rsid w:val="0034683C"/>
    <w:rsid w:val="003538C9"/>
    <w:rsid w:val="00355426"/>
    <w:rsid w:val="00355C42"/>
    <w:rsid w:val="00356205"/>
    <w:rsid w:val="0035789E"/>
    <w:rsid w:val="00364256"/>
    <w:rsid w:val="00373729"/>
    <w:rsid w:val="00383E80"/>
    <w:rsid w:val="0038411A"/>
    <w:rsid w:val="00384D5D"/>
    <w:rsid w:val="0038559D"/>
    <w:rsid w:val="00385BAE"/>
    <w:rsid w:val="00393BD5"/>
    <w:rsid w:val="00395D3C"/>
    <w:rsid w:val="003B473D"/>
    <w:rsid w:val="003B62E2"/>
    <w:rsid w:val="003B7FE7"/>
    <w:rsid w:val="003C3E4A"/>
    <w:rsid w:val="003C51F8"/>
    <w:rsid w:val="003D0525"/>
    <w:rsid w:val="003D5F09"/>
    <w:rsid w:val="003D712C"/>
    <w:rsid w:val="003E48A4"/>
    <w:rsid w:val="003E6243"/>
    <w:rsid w:val="003E6D5B"/>
    <w:rsid w:val="003E716D"/>
    <w:rsid w:val="003F3A89"/>
    <w:rsid w:val="003F3E61"/>
    <w:rsid w:val="003F62A4"/>
    <w:rsid w:val="003F74D6"/>
    <w:rsid w:val="00400A1E"/>
    <w:rsid w:val="00404101"/>
    <w:rsid w:val="00404103"/>
    <w:rsid w:val="0040479F"/>
    <w:rsid w:val="00404A1B"/>
    <w:rsid w:val="004170FE"/>
    <w:rsid w:val="00417130"/>
    <w:rsid w:val="004207AB"/>
    <w:rsid w:val="00422513"/>
    <w:rsid w:val="0042523E"/>
    <w:rsid w:val="004254DE"/>
    <w:rsid w:val="0042574C"/>
    <w:rsid w:val="0042717F"/>
    <w:rsid w:val="004336BB"/>
    <w:rsid w:val="00436177"/>
    <w:rsid w:val="00440A63"/>
    <w:rsid w:val="00440BE7"/>
    <w:rsid w:val="00440F23"/>
    <w:rsid w:val="00443CBD"/>
    <w:rsid w:val="00444E96"/>
    <w:rsid w:val="00447D29"/>
    <w:rsid w:val="00450773"/>
    <w:rsid w:val="00456131"/>
    <w:rsid w:val="00462417"/>
    <w:rsid w:val="00466740"/>
    <w:rsid w:val="00467B6B"/>
    <w:rsid w:val="0047211D"/>
    <w:rsid w:val="00472232"/>
    <w:rsid w:val="004725A2"/>
    <w:rsid w:val="00474ECA"/>
    <w:rsid w:val="0047535A"/>
    <w:rsid w:val="00475F03"/>
    <w:rsid w:val="00481123"/>
    <w:rsid w:val="00481427"/>
    <w:rsid w:val="00485A76"/>
    <w:rsid w:val="00490C13"/>
    <w:rsid w:val="00493EC2"/>
    <w:rsid w:val="00493FC0"/>
    <w:rsid w:val="00495961"/>
    <w:rsid w:val="00496D04"/>
    <w:rsid w:val="004A0627"/>
    <w:rsid w:val="004A1858"/>
    <w:rsid w:val="004A3142"/>
    <w:rsid w:val="004A5950"/>
    <w:rsid w:val="004A6532"/>
    <w:rsid w:val="004A75C2"/>
    <w:rsid w:val="004B53C2"/>
    <w:rsid w:val="004B5BEA"/>
    <w:rsid w:val="004C29DE"/>
    <w:rsid w:val="004C5201"/>
    <w:rsid w:val="004D0D71"/>
    <w:rsid w:val="004D2329"/>
    <w:rsid w:val="004D2E33"/>
    <w:rsid w:val="004D3A8F"/>
    <w:rsid w:val="004D71B1"/>
    <w:rsid w:val="004D796D"/>
    <w:rsid w:val="004E3ADF"/>
    <w:rsid w:val="004E5115"/>
    <w:rsid w:val="004E5813"/>
    <w:rsid w:val="004E61BF"/>
    <w:rsid w:val="004E7B77"/>
    <w:rsid w:val="004F63BC"/>
    <w:rsid w:val="00501E6F"/>
    <w:rsid w:val="0050315D"/>
    <w:rsid w:val="00507FFA"/>
    <w:rsid w:val="005107F7"/>
    <w:rsid w:val="005117AC"/>
    <w:rsid w:val="00513B6D"/>
    <w:rsid w:val="00520675"/>
    <w:rsid w:val="005251A9"/>
    <w:rsid w:val="005266BC"/>
    <w:rsid w:val="00534AC4"/>
    <w:rsid w:val="005377C2"/>
    <w:rsid w:val="0055069B"/>
    <w:rsid w:val="005647DC"/>
    <w:rsid w:val="00564AAA"/>
    <w:rsid w:val="00565253"/>
    <w:rsid w:val="00567EA1"/>
    <w:rsid w:val="00572129"/>
    <w:rsid w:val="005725DE"/>
    <w:rsid w:val="00573422"/>
    <w:rsid w:val="00573B00"/>
    <w:rsid w:val="00573DC2"/>
    <w:rsid w:val="0058584E"/>
    <w:rsid w:val="005868C6"/>
    <w:rsid w:val="005940FE"/>
    <w:rsid w:val="0059561C"/>
    <w:rsid w:val="005A01EA"/>
    <w:rsid w:val="005A2DBC"/>
    <w:rsid w:val="005A64D6"/>
    <w:rsid w:val="005B1EE2"/>
    <w:rsid w:val="005B25E0"/>
    <w:rsid w:val="005B2928"/>
    <w:rsid w:val="005B4DDC"/>
    <w:rsid w:val="005B7C4D"/>
    <w:rsid w:val="005C0D96"/>
    <w:rsid w:val="005C36A1"/>
    <w:rsid w:val="005C5AA2"/>
    <w:rsid w:val="005C660A"/>
    <w:rsid w:val="005C704D"/>
    <w:rsid w:val="005D3DBE"/>
    <w:rsid w:val="005D52CF"/>
    <w:rsid w:val="005D608B"/>
    <w:rsid w:val="005D6AFE"/>
    <w:rsid w:val="005E2CE3"/>
    <w:rsid w:val="005F3A35"/>
    <w:rsid w:val="005F56DD"/>
    <w:rsid w:val="005F5761"/>
    <w:rsid w:val="005F7126"/>
    <w:rsid w:val="00600FC7"/>
    <w:rsid w:val="00601800"/>
    <w:rsid w:val="006119BC"/>
    <w:rsid w:val="00612EEC"/>
    <w:rsid w:val="00614F73"/>
    <w:rsid w:val="00615669"/>
    <w:rsid w:val="00617048"/>
    <w:rsid w:val="00623003"/>
    <w:rsid w:val="00626E9C"/>
    <w:rsid w:val="006327D1"/>
    <w:rsid w:val="006433A3"/>
    <w:rsid w:val="00644243"/>
    <w:rsid w:val="00645278"/>
    <w:rsid w:val="0064614F"/>
    <w:rsid w:val="00650DA7"/>
    <w:rsid w:val="00651851"/>
    <w:rsid w:val="00651949"/>
    <w:rsid w:val="00653E04"/>
    <w:rsid w:val="006550AC"/>
    <w:rsid w:val="00656A83"/>
    <w:rsid w:val="00656AF4"/>
    <w:rsid w:val="00660F62"/>
    <w:rsid w:val="00663CEB"/>
    <w:rsid w:val="006672E5"/>
    <w:rsid w:val="0068030A"/>
    <w:rsid w:val="006855F3"/>
    <w:rsid w:val="006861B0"/>
    <w:rsid w:val="006879CC"/>
    <w:rsid w:val="00693026"/>
    <w:rsid w:val="006952C4"/>
    <w:rsid w:val="00696C81"/>
    <w:rsid w:val="006A19A7"/>
    <w:rsid w:val="006A552F"/>
    <w:rsid w:val="006A5FA4"/>
    <w:rsid w:val="006B011E"/>
    <w:rsid w:val="006B07A2"/>
    <w:rsid w:val="006B5942"/>
    <w:rsid w:val="006C1AD9"/>
    <w:rsid w:val="006C4B49"/>
    <w:rsid w:val="006C5890"/>
    <w:rsid w:val="006D16B5"/>
    <w:rsid w:val="006D1C20"/>
    <w:rsid w:val="006D51C0"/>
    <w:rsid w:val="006E1B7C"/>
    <w:rsid w:val="006E1C44"/>
    <w:rsid w:val="006E4135"/>
    <w:rsid w:val="006E4E7A"/>
    <w:rsid w:val="006E5967"/>
    <w:rsid w:val="006F0B98"/>
    <w:rsid w:val="006F2D9C"/>
    <w:rsid w:val="006F3858"/>
    <w:rsid w:val="006F4AD4"/>
    <w:rsid w:val="006F603C"/>
    <w:rsid w:val="006F7951"/>
    <w:rsid w:val="007028D0"/>
    <w:rsid w:val="0070367E"/>
    <w:rsid w:val="00710B92"/>
    <w:rsid w:val="007126C0"/>
    <w:rsid w:val="00716F78"/>
    <w:rsid w:val="00720838"/>
    <w:rsid w:val="00726E29"/>
    <w:rsid w:val="00730AD9"/>
    <w:rsid w:val="00732346"/>
    <w:rsid w:val="00732488"/>
    <w:rsid w:val="00733E75"/>
    <w:rsid w:val="00734496"/>
    <w:rsid w:val="007346A1"/>
    <w:rsid w:val="0074285A"/>
    <w:rsid w:val="00742961"/>
    <w:rsid w:val="00742F2C"/>
    <w:rsid w:val="00744A36"/>
    <w:rsid w:val="00746136"/>
    <w:rsid w:val="00746574"/>
    <w:rsid w:val="00747DB4"/>
    <w:rsid w:val="00754E41"/>
    <w:rsid w:val="00776537"/>
    <w:rsid w:val="00776EFE"/>
    <w:rsid w:val="00795C39"/>
    <w:rsid w:val="00796721"/>
    <w:rsid w:val="007979CC"/>
    <w:rsid w:val="007A145C"/>
    <w:rsid w:val="007A2614"/>
    <w:rsid w:val="007A65AC"/>
    <w:rsid w:val="007B32C7"/>
    <w:rsid w:val="007B3BCA"/>
    <w:rsid w:val="007B7549"/>
    <w:rsid w:val="007C0264"/>
    <w:rsid w:val="007C3E48"/>
    <w:rsid w:val="007D6891"/>
    <w:rsid w:val="007E315A"/>
    <w:rsid w:val="007E5FC8"/>
    <w:rsid w:val="007F035D"/>
    <w:rsid w:val="007F51D7"/>
    <w:rsid w:val="007F584A"/>
    <w:rsid w:val="00807226"/>
    <w:rsid w:val="00817D0C"/>
    <w:rsid w:val="00820FF9"/>
    <w:rsid w:val="00826A38"/>
    <w:rsid w:val="0082768E"/>
    <w:rsid w:val="00832E20"/>
    <w:rsid w:val="00835EA9"/>
    <w:rsid w:val="00836619"/>
    <w:rsid w:val="00840EF2"/>
    <w:rsid w:val="008441E4"/>
    <w:rsid w:val="008449B9"/>
    <w:rsid w:val="00857D68"/>
    <w:rsid w:val="00865F9A"/>
    <w:rsid w:val="00874624"/>
    <w:rsid w:val="00880634"/>
    <w:rsid w:val="008822BC"/>
    <w:rsid w:val="0088438C"/>
    <w:rsid w:val="00884921"/>
    <w:rsid w:val="008946CC"/>
    <w:rsid w:val="008A728B"/>
    <w:rsid w:val="008B0515"/>
    <w:rsid w:val="008B50A3"/>
    <w:rsid w:val="008B6D31"/>
    <w:rsid w:val="008C1888"/>
    <w:rsid w:val="008C37B7"/>
    <w:rsid w:val="008C3E9C"/>
    <w:rsid w:val="008C4F02"/>
    <w:rsid w:val="008D638C"/>
    <w:rsid w:val="008D6A6F"/>
    <w:rsid w:val="008F5655"/>
    <w:rsid w:val="008F77D0"/>
    <w:rsid w:val="00900EE0"/>
    <w:rsid w:val="009044AB"/>
    <w:rsid w:val="00905CB0"/>
    <w:rsid w:val="009102D1"/>
    <w:rsid w:val="00915B27"/>
    <w:rsid w:val="0091792F"/>
    <w:rsid w:val="00927422"/>
    <w:rsid w:val="009307A8"/>
    <w:rsid w:val="0093210C"/>
    <w:rsid w:val="009349B0"/>
    <w:rsid w:val="009417BD"/>
    <w:rsid w:val="009423C8"/>
    <w:rsid w:val="00953903"/>
    <w:rsid w:val="009539A5"/>
    <w:rsid w:val="009543F2"/>
    <w:rsid w:val="00954860"/>
    <w:rsid w:val="009600E3"/>
    <w:rsid w:val="00962F3D"/>
    <w:rsid w:val="009669E1"/>
    <w:rsid w:val="00970A6F"/>
    <w:rsid w:val="009761D4"/>
    <w:rsid w:val="00981777"/>
    <w:rsid w:val="009817CB"/>
    <w:rsid w:val="00987C6B"/>
    <w:rsid w:val="00993304"/>
    <w:rsid w:val="009A1610"/>
    <w:rsid w:val="009A1D70"/>
    <w:rsid w:val="009A4DAC"/>
    <w:rsid w:val="009B248F"/>
    <w:rsid w:val="009B4634"/>
    <w:rsid w:val="009C315F"/>
    <w:rsid w:val="009C711A"/>
    <w:rsid w:val="009D2845"/>
    <w:rsid w:val="009D29A3"/>
    <w:rsid w:val="009D632A"/>
    <w:rsid w:val="009E618B"/>
    <w:rsid w:val="009F2C43"/>
    <w:rsid w:val="009F3BD8"/>
    <w:rsid w:val="009F6186"/>
    <w:rsid w:val="009F6940"/>
    <w:rsid w:val="00A05D27"/>
    <w:rsid w:val="00A07551"/>
    <w:rsid w:val="00A11324"/>
    <w:rsid w:val="00A13D1C"/>
    <w:rsid w:val="00A17C00"/>
    <w:rsid w:val="00A30C66"/>
    <w:rsid w:val="00A32269"/>
    <w:rsid w:val="00A32E84"/>
    <w:rsid w:val="00A3641A"/>
    <w:rsid w:val="00A366A8"/>
    <w:rsid w:val="00A37163"/>
    <w:rsid w:val="00A53F69"/>
    <w:rsid w:val="00A55528"/>
    <w:rsid w:val="00A55E14"/>
    <w:rsid w:val="00A569BD"/>
    <w:rsid w:val="00A56ADB"/>
    <w:rsid w:val="00A71C6D"/>
    <w:rsid w:val="00A74094"/>
    <w:rsid w:val="00A81039"/>
    <w:rsid w:val="00A8294C"/>
    <w:rsid w:val="00A8507B"/>
    <w:rsid w:val="00A85337"/>
    <w:rsid w:val="00A85BF1"/>
    <w:rsid w:val="00A90774"/>
    <w:rsid w:val="00A90A33"/>
    <w:rsid w:val="00A93C3D"/>
    <w:rsid w:val="00A962AE"/>
    <w:rsid w:val="00A97323"/>
    <w:rsid w:val="00A97FA5"/>
    <w:rsid w:val="00AA113B"/>
    <w:rsid w:val="00AA1C45"/>
    <w:rsid w:val="00AA269E"/>
    <w:rsid w:val="00AA61F7"/>
    <w:rsid w:val="00AA62AB"/>
    <w:rsid w:val="00AA6E93"/>
    <w:rsid w:val="00AA75C0"/>
    <w:rsid w:val="00AB0DB4"/>
    <w:rsid w:val="00AB6411"/>
    <w:rsid w:val="00AB70CD"/>
    <w:rsid w:val="00AB76F9"/>
    <w:rsid w:val="00AC16FF"/>
    <w:rsid w:val="00AC2B89"/>
    <w:rsid w:val="00AC4924"/>
    <w:rsid w:val="00AC4E9C"/>
    <w:rsid w:val="00AD7C14"/>
    <w:rsid w:val="00AE1E27"/>
    <w:rsid w:val="00AE2D5D"/>
    <w:rsid w:val="00AE5A55"/>
    <w:rsid w:val="00AF6117"/>
    <w:rsid w:val="00B0001D"/>
    <w:rsid w:val="00B054F1"/>
    <w:rsid w:val="00B06B80"/>
    <w:rsid w:val="00B10E1E"/>
    <w:rsid w:val="00B221AB"/>
    <w:rsid w:val="00B31926"/>
    <w:rsid w:val="00B33A4F"/>
    <w:rsid w:val="00B4439B"/>
    <w:rsid w:val="00B445C4"/>
    <w:rsid w:val="00B47FDC"/>
    <w:rsid w:val="00B51190"/>
    <w:rsid w:val="00B527CB"/>
    <w:rsid w:val="00B551D7"/>
    <w:rsid w:val="00B67EA2"/>
    <w:rsid w:val="00B71612"/>
    <w:rsid w:val="00B71F61"/>
    <w:rsid w:val="00B839E6"/>
    <w:rsid w:val="00B84D3D"/>
    <w:rsid w:val="00B87FEB"/>
    <w:rsid w:val="00B91613"/>
    <w:rsid w:val="00B93ADD"/>
    <w:rsid w:val="00BA57FA"/>
    <w:rsid w:val="00BB2D35"/>
    <w:rsid w:val="00BB2DFE"/>
    <w:rsid w:val="00BB7F39"/>
    <w:rsid w:val="00BC39B6"/>
    <w:rsid w:val="00BD2D01"/>
    <w:rsid w:val="00BD724C"/>
    <w:rsid w:val="00BD7339"/>
    <w:rsid w:val="00BD7405"/>
    <w:rsid w:val="00BE0251"/>
    <w:rsid w:val="00BE3A21"/>
    <w:rsid w:val="00BE5121"/>
    <w:rsid w:val="00BF0B51"/>
    <w:rsid w:val="00C10FEB"/>
    <w:rsid w:val="00C31268"/>
    <w:rsid w:val="00C40972"/>
    <w:rsid w:val="00C44275"/>
    <w:rsid w:val="00C53241"/>
    <w:rsid w:val="00C55336"/>
    <w:rsid w:val="00C60C85"/>
    <w:rsid w:val="00C64AB0"/>
    <w:rsid w:val="00C64B24"/>
    <w:rsid w:val="00C74A54"/>
    <w:rsid w:val="00C83DE3"/>
    <w:rsid w:val="00C85135"/>
    <w:rsid w:val="00C85816"/>
    <w:rsid w:val="00C871F4"/>
    <w:rsid w:val="00C91232"/>
    <w:rsid w:val="00C921AE"/>
    <w:rsid w:val="00C97B8F"/>
    <w:rsid w:val="00CA10B8"/>
    <w:rsid w:val="00CA1C02"/>
    <w:rsid w:val="00CA2484"/>
    <w:rsid w:val="00CA296C"/>
    <w:rsid w:val="00CB003A"/>
    <w:rsid w:val="00CB604A"/>
    <w:rsid w:val="00CB6850"/>
    <w:rsid w:val="00CC096E"/>
    <w:rsid w:val="00CC1D90"/>
    <w:rsid w:val="00CC466C"/>
    <w:rsid w:val="00CC6694"/>
    <w:rsid w:val="00CD0685"/>
    <w:rsid w:val="00CD2000"/>
    <w:rsid w:val="00CD68B4"/>
    <w:rsid w:val="00CE717A"/>
    <w:rsid w:val="00CF04C6"/>
    <w:rsid w:val="00CF36A0"/>
    <w:rsid w:val="00CF69EC"/>
    <w:rsid w:val="00D01D6C"/>
    <w:rsid w:val="00D02E97"/>
    <w:rsid w:val="00D05B05"/>
    <w:rsid w:val="00D104F1"/>
    <w:rsid w:val="00D10D13"/>
    <w:rsid w:val="00D13FE5"/>
    <w:rsid w:val="00D17263"/>
    <w:rsid w:val="00D25A3B"/>
    <w:rsid w:val="00D27BB2"/>
    <w:rsid w:val="00D33373"/>
    <w:rsid w:val="00D34E15"/>
    <w:rsid w:val="00D42C2F"/>
    <w:rsid w:val="00D444AD"/>
    <w:rsid w:val="00D52E21"/>
    <w:rsid w:val="00D537EF"/>
    <w:rsid w:val="00D540F1"/>
    <w:rsid w:val="00D64F76"/>
    <w:rsid w:val="00D658AB"/>
    <w:rsid w:val="00D67BF5"/>
    <w:rsid w:val="00D7519B"/>
    <w:rsid w:val="00D7538A"/>
    <w:rsid w:val="00D806E6"/>
    <w:rsid w:val="00D82D6D"/>
    <w:rsid w:val="00D83392"/>
    <w:rsid w:val="00D84E74"/>
    <w:rsid w:val="00D8593A"/>
    <w:rsid w:val="00D85CE6"/>
    <w:rsid w:val="00D865C7"/>
    <w:rsid w:val="00D91862"/>
    <w:rsid w:val="00D95146"/>
    <w:rsid w:val="00DA21A3"/>
    <w:rsid w:val="00DA30DF"/>
    <w:rsid w:val="00DA6AEB"/>
    <w:rsid w:val="00DB0B4E"/>
    <w:rsid w:val="00DB3EF5"/>
    <w:rsid w:val="00DB63F8"/>
    <w:rsid w:val="00DC39A0"/>
    <w:rsid w:val="00DC5EDF"/>
    <w:rsid w:val="00DC5FED"/>
    <w:rsid w:val="00DC684E"/>
    <w:rsid w:val="00DC79AE"/>
    <w:rsid w:val="00DD0D91"/>
    <w:rsid w:val="00DD2990"/>
    <w:rsid w:val="00DD4599"/>
    <w:rsid w:val="00DE42DD"/>
    <w:rsid w:val="00DE75C7"/>
    <w:rsid w:val="00DE7F07"/>
    <w:rsid w:val="00DF2EC5"/>
    <w:rsid w:val="00DF44BC"/>
    <w:rsid w:val="00DF5A68"/>
    <w:rsid w:val="00E00815"/>
    <w:rsid w:val="00E02373"/>
    <w:rsid w:val="00E25F36"/>
    <w:rsid w:val="00E328DB"/>
    <w:rsid w:val="00E35A17"/>
    <w:rsid w:val="00E372C2"/>
    <w:rsid w:val="00E45A6B"/>
    <w:rsid w:val="00E46749"/>
    <w:rsid w:val="00E47372"/>
    <w:rsid w:val="00E47528"/>
    <w:rsid w:val="00E522B4"/>
    <w:rsid w:val="00E53D23"/>
    <w:rsid w:val="00E552C0"/>
    <w:rsid w:val="00E5702F"/>
    <w:rsid w:val="00E5778D"/>
    <w:rsid w:val="00E65CE9"/>
    <w:rsid w:val="00E669A5"/>
    <w:rsid w:val="00E66F6C"/>
    <w:rsid w:val="00E81336"/>
    <w:rsid w:val="00E834C7"/>
    <w:rsid w:val="00E8371A"/>
    <w:rsid w:val="00E84B4C"/>
    <w:rsid w:val="00E946BB"/>
    <w:rsid w:val="00E953C9"/>
    <w:rsid w:val="00E95C30"/>
    <w:rsid w:val="00E95E90"/>
    <w:rsid w:val="00E974A2"/>
    <w:rsid w:val="00EA357D"/>
    <w:rsid w:val="00EA3A4D"/>
    <w:rsid w:val="00EA550C"/>
    <w:rsid w:val="00EB6C38"/>
    <w:rsid w:val="00EC50A9"/>
    <w:rsid w:val="00EC6B1F"/>
    <w:rsid w:val="00EC7921"/>
    <w:rsid w:val="00ED12BC"/>
    <w:rsid w:val="00EE0001"/>
    <w:rsid w:val="00EE0A2D"/>
    <w:rsid w:val="00EE4596"/>
    <w:rsid w:val="00EF5168"/>
    <w:rsid w:val="00EF5548"/>
    <w:rsid w:val="00EF7972"/>
    <w:rsid w:val="00F038FC"/>
    <w:rsid w:val="00F066CE"/>
    <w:rsid w:val="00F1101D"/>
    <w:rsid w:val="00F1104B"/>
    <w:rsid w:val="00F11632"/>
    <w:rsid w:val="00F123AA"/>
    <w:rsid w:val="00F13742"/>
    <w:rsid w:val="00F17A51"/>
    <w:rsid w:val="00F17F94"/>
    <w:rsid w:val="00F219DF"/>
    <w:rsid w:val="00F25379"/>
    <w:rsid w:val="00F257DF"/>
    <w:rsid w:val="00F25AF3"/>
    <w:rsid w:val="00F26F6F"/>
    <w:rsid w:val="00F31168"/>
    <w:rsid w:val="00F31F2E"/>
    <w:rsid w:val="00F322AD"/>
    <w:rsid w:val="00F33225"/>
    <w:rsid w:val="00F350A0"/>
    <w:rsid w:val="00F363A3"/>
    <w:rsid w:val="00F411A5"/>
    <w:rsid w:val="00F52E5A"/>
    <w:rsid w:val="00F61F0E"/>
    <w:rsid w:val="00F62D7A"/>
    <w:rsid w:val="00F63A95"/>
    <w:rsid w:val="00F63C2A"/>
    <w:rsid w:val="00F673C5"/>
    <w:rsid w:val="00F67FA2"/>
    <w:rsid w:val="00F702A9"/>
    <w:rsid w:val="00F7060A"/>
    <w:rsid w:val="00F7641E"/>
    <w:rsid w:val="00F85183"/>
    <w:rsid w:val="00F91C05"/>
    <w:rsid w:val="00F947C6"/>
    <w:rsid w:val="00F95FEA"/>
    <w:rsid w:val="00FA5792"/>
    <w:rsid w:val="00FA7A21"/>
    <w:rsid w:val="00FB4050"/>
    <w:rsid w:val="00FC2C6D"/>
    <w:rsid w:val="00FD36D6"/>
    <w:rsid w:val="00FD5114"/>
    <w:rsid w:val="00FD577D"/>
    <w:rsid w:val="00FE44DA"/>
    <w:rsid w:val="00FE61F3"/>
    <w:rsid w:val="00FF217F"/>
    <w:rsid w:val="00FF58D5"/>
    <w:rsid w:val="00FF5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3B00"/>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573B00"/>
    <w:pPr>
      <w:jc w:val="both"/>
    </w:pPr>
    <w:rPr>
      <w:sz w:val="24"/>
      <w:szCs w:val="24"/>
    </w:rPr>
  </w:style>
  <w:style w:type="paragraph" w:styleId="a4">
    <w:name w:val="footer"/>
    <w:basedOn w:val="a"/>
    <w:rsid w:val="00573B00"/>
    <w:pPr>
      <w:tabs>
        <w:tab w:val="center" w:pos="4677"/>
        <w:tab w:val="right" w:pos="9355"/>
      </w:tabs>
    </w:pPr>
    <w:rPr>
      <w:sz w:val="24"/>
      <w:szCs w:val="24"/>
    </w:rPr>
  </w:style>
  <w:style w:type="character" w:styleId="a5">
    <w:name w:val="page number"/>
    <w:basedOn w:val="a0"/>
    <w:rsid w:val="00573B00"/>
  </w:style>
  <w:style w:type="paragraph" w:styleId="a6">
    <w:name w:val="header"/>
    <w:basedOn w:val="a"/>
    <w:link w:val="a7"/>
    <w:rsid w:val="004A0627"/>
    <w:pPr>
      <w:tabs>
        <w:tab w:val="center" w:pos="4677"/>
        <w:tab w:val="right" w:pos="9355"/>
      </w:tabs>
    </w:pPr>
  </w:style>
  <w:style w:type="character" w:customStyle="1" w:styleId="a7">
    <w:name w:val="Верхний колонтитул Знак"/>
    <w:basedOn w:val="a0"/>
    <w:link w:val="a6"/>
    <w:rsid w:val="004A0627"/>
  </w:style>
  <w:style w:type="table" w:styleId="a8">
    <w:name w:val="Table Grid"/>
    <w:basedOn w:val="a1"/>
    <w:uiPriority w:val="39"/>
    <w:rsid w:val="006D16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rsid w:val="006F2D9C"/>
    <w:rPr>
      <w:rFonts w:ascii="Tahoma" w:hAnsi="Tahoma"/>
      <w:sz w:val="16"/>
      <w:szCs w:val="16"/>
      <w:lang w:val="x-none" w:eastAsia="x-none"/>
    </w:rPr>
  </w:style>
  <w:style w:type="character" w:customStyle="1" w:styleId="aa">
    <w:name w:val="Текст выноски Знак"/>
    <w:link w:val="a9"/>
    <w:rsid w:val="006F2D9C"/>
    <w:rPr>
      <w:rFonts w:ascii="Tahoma" w:hAnsi="Tahoma" w:cs="Tahoma"/>
      <w:sz w:val="16"/>
      <w:szCs w:val="16"/>
    </w:rPr>
  </w:style>
  <w:style w:type="paragraph" w:styleId="ab">
    <w:name w:val="Body Text Indent"/>
    <w:basedOn w:val="a"/>
    <w:link w:val="ac"/>
    <w:rsid w:val="00CA2484"/>
    <w:pPr>
      <w:spacing w:after="120"/>
      <w:ind w:left="283"/>
    </w:pPr>
  </w:style>
  <w:style w:type="character" w:customStyle="1" w:styleId="ac">
    <w:name w:val="Основной текст с отступом Знак"/>
    <w:basedOn w:val="a0"/>
    <w:link w:val="ab"/>
    <w:rsid w:val="00CA2484"/>
  </w:style>
  <w:style w:type="paragraph" w:styleId="ad">
    <w:name w:val="footnote text"/>
    <w:basedOn w:val="a"/>
    <w:link w:val="ae"/>
    <w:uiPriority w:val="99"/>
    <w:unhideWhenUsed/>
    <w:rsid w:val="006D51C0"/>
    <w:rPr>
      <w:rFonts w:ascii="Calibri" w:hAnsi="Calibri"/>
      <w:lang w:val="x-none" w:eastAsia="x-none"/>
    </w:rPr>
  </w:style>
  <w:style w:type="character" w:customStyle="1" w:styleId="ae">
    <w:name w:val="Текст сноски Знак"/>
    <w:link w:val="ad"/>
    <w:uiPriority w:val="99"/>
    <w:rsid w:val="006D51C0"/>
    <w:rPr>
      <w:rFonts w:ascii="Calibri" w:hAnsi="Calibri"/>
    </w:rPr>
  </w:style>
  <w:style w:type="character" w:styleId="af">
    <w:name w:val="footnote reference"/>
    <w:unhideWhenUsed/>
    <w:rsid w:val="006D51C0"/>
    <w:rPr>
      <w:vertAlign w:val="superscript"/>
    </w:rPr>
  </w:style>
  <w:style w:type="paragraph" w:styleId="af0">
    <w:name w:val="List Paragraph"/>
    <w:basedOn w:val="a"/>
    <w:uiPriority w:val="34"/>
    <w:qFormat/>
    <w:rsid w:val="006D51C0"/>
    <w:pPr>
      <w:spacing w:after="200" w:line="276" w:lineRule="auto"/>
      <w:ind w:left="720"/>
      <w:contextualSpacing/>
    </w:pPr>
    <w:rPr>
      <w:rFonts w:ascii="Calibri" w:eastAsia="Calibri" w:hAnsi="Calibri"/>
      <w:sz w:val="22"/>
      <w:szCs w:val="22"/>
      <w:lang w:eastAsia="en-US"/>
    </w:rPr>
  </w:style>
  <w:style w:type="table" w:customStyle="1" w:styleId="1">
    <w:name w:val="Сетка таблицы1"/>
    <w:basedOn w:val="a1"/>
    <w:next w:val="a8"/>
    <w:uiPriority w:val="59"/>
    <w:rsid w:val="00A30C6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0F5819"/>
    <w:pPr>
      <w:widowControl w:val="0"/>
      <w:autoSpaceDE w:val="0"/>
      <w:autoSpaceDN w:val="0"/>
      <w:adjustRightInd w:val="0"/>
      <w:spacing w:line="182" w:lineRule="exact"/>
    </w:pPr>
    <w:rPr>
      <w:rFonts w:ascii="Arial" w:hAnsi="Arial" w:cs="Arial"/>
      <w:sz w:val="24"/>
      <w:szCs w:val="24"/>
    </w:rPr>
  </w:style>
  <w:style w:type="character" w:customStyle="1" w:styleId="FontStyle17">
    <w:name w:val="Font Style17"/>
    <w:uiPriority w:val="99"/>
    <w:rsid w:val="000F5819"/>
    <w:rPr>
      <w:rFonts w:ascii="Arial" w:hAnsi="Arial" w:cs="Arial"/>
      <w:sz w:val="14"/>
      <w:szCs w:val="14"/>
    </w:rPr>
  </w:style>
  <w:style w:type="character" w:customStyle="1" w:styleId="FontStyle15">
    <w:name w:val="Font Style15"/>
    <w:uiPriority w:val="99"/>
    <w:rsid w:val="00E328DB"/>
    <w:rPr>
      <w:rFonts w:ascii="Arial" w:hAnsi="Arial" w:cs="Arial"/>
      <w:sz w:val="16"/>
      <w:szCs w:val="16"/>
    </w:rPr>
  </w:style>
  <w:style w:type="character" w:customStyle="1" w:styleId="af1">
    <w:name w:val="Без интервала Знак"/>
    <w:link w:val="af2"/>
    <w:uiPriority w:val="99"/>
    <w:locked/>
    <w:rsid w:val="00F702A9"/>
    <w:rPr>
      <w:lang w:val="ru-RU" w:eastAsia="ru-RU" w:bidi="ar-SA"/>
    </w:rPr>
  </w:style>
  <w:style w:type="paragraph" w:styleId="af2">
    <w:name w:val="No Spacing"/>
    <w:link w:val="af1"/>
    <w:uiPriority w:val="99"/>
    <w:qFormat/>
    <w:rsid w:val="00F702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3B00"/>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573B00"/>
    <w:pPr>
      <w:jc w:val="both"/>
    </w:pPr>
    <w:rPr>
      <w:sz w:val="24"/>
      <w:szCs w:val="24"/>
    </w:rPr>
  </w:style>
  <w:style w:type="paragraph" w:styleId="a4">
    <w:name w:val="footer"/>
    <w:basedOn w:val="a"/>
    <w:rsid w:val="00573B00"/>
    <w:pPr>
      <w:tabs>
        <w:tab w:val="center" w:pos="4677"/>
        <w:tab w:val="right" w:pos="9355"/>
      </w:tabs>
    </w:pPr>
    <w:rPr>
      <w:sz w:val="24"/>
      <w:szCs w:val="24"/>
    </w:rPr>
  </w:style>
  <w:style w:type="character" w:styleId="a5">
    <w:name w:val="page number"/>
    <w:basedOn w:val="a0"/>
    <w:rsid w:val="00573B00"/>
  </w:style>
  <w:style w:type="paragraph" w:styleId="a6">
    <w:name w:val="header"/>
    <w:basedOn w:val="a"/>
    <w:link w:val="a7"/>
    <w:rsid w:val="004A0627"/>
    <w:pPr>
      <w:tabs>
        <w:tab w:val="center" w:pos="4677"/>
        <w:tab w:val="right" w:pos="9355"/>
      </w:tabs>
    </w:pPr>
  </w:style>
  <w:style w:type="character" w:customStyle="1" w:styleId="a7">
    <w:name w:val="Верхний колонтитул Знак"/>
    <w:basedOn w:val="a0"/>
    <w:link w:val="a6"/>
    <w:rsid w:val="004A0627"/>
  </w:style>
  <w:style w:type="table" w:styleId="a8">
    <w:name w:val="Table Grid"/>
    <w:basedOn w:val="a1"/>
    <w:uiPriority w:val="39"/>
    <w:rsid w:val="006D16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rsid w:val="006F2D9C"/>
    <w:rPr>
      <w:rFonts w:ascii="Tahoma" w:hAnsi="Tahoma"/>
      <w:sz w:val="16"/>
      <w:szCs w:val="16"/>
      <w:lang w:val="x-none" w:eastAsia="x-none"/>
    </w:rPr>
  </w:style>
  <w:style w:type="character" w:customStyle="1" w:styleId="aa">
    <w:name w:val="Текст выноски Знак"/>
    <w:link w:val="a9"/>
    <w:rsid w:val="006F2D9C"/>
    <w:rPr>
      <w:rFonts w:ascii="Tahoma" w:hAnsi="Tahoma" w:cs="Tahoma"/>
      <w:sz w:val="16"/>
      <w:szCs w:val="16"/>
    </w:rPr>
  </w:style>
  <w:style w:type="paragraph" w:styleId="ab">
    <w:name w:val="Body Text Indent"/>
    <w:basedOn w:val="a"/>
    <w:link w:val="ac"/>
    <w:rsid w:val="00CA2484"/>
    <w:pPr>
      <w:spacing w:after="120"/>
      <w:ind w:left="283"/>
    </w:pPr>
  </w:style>
  <w:style w:type="character" w:customStyle="1" w:styleId="ac">
    <w:name w:val="Основной текст с отступом Знак"/>
    <w:basedOn w:val="a0"/>
    <w:link w:val="ab"/>
    <w:rsid w:val="00CA2484"/>
  </w:style>
  <w:style w:type="paragraph" w:styleId="ad">
    <w:name w:val="footnote text"/>
    <w:basedOn w:val="a"/>
    <w:link w:val="ae"/>
    <w:uiPriority w:val="99"/>
    <w:unhideWhenUsed/>
    <w:rsid w:val="006D51C0"/>
    <w:rPr>
      <w:rFonts w:ascii="Calibri" w:hAnsi="Calibri"/>
      <w:lang w:val="x-none" w:eastAsia="x-none"/>
    </w:rPr>
  </w:style>
  <w:style w:type="character" w:customStyle="1" w:styleId="ae">
    <w:name w:val="Текст сноски Знак"/>
    <w:link w:val="ad"/>
    <w:uiPriority w:val="99"/>
    <w:rsid w:val="006D51C0"/>
    <w:rPr>
      <w:rFonts w:ascii="Calibri" w:hAnsi="Calibri"/>
    </w:rPr>
  </w:style>
  <w:style w:type="character" w:styleId="af">
    <w:name w:val="footnote reference"/>
    <w:unhideWhenUsed/>
    <w:rsid w:val="006D51C0"/>
    <w:rPr>
      <w:vertAlign w:val="superscript"/>
    </w:rPr>
  </w:style>
  <w:style w:type="paragraph" w:styleId="af0">
    <w:name w:val="List Paragraph"/>
    <w:basedOn w:val="a"/>
    <w:uiPriority w:val="34"/>
    <w:qFormat/>
    <w:rsid w:val="006D51C0"/>
    <w:pPr>
      <w:spacing w:after="200" w:line="276" w:lineRule="auto"/>
      <w:ind w:left="720"/>
      <w:contextualSpacing/>
    </w:pPr>
    <w:rPr>
      <w:rFonts w:ascii="Calibri" w:eastAsia="Calibri" w:hAnsi="Calibri"/>
      <w:sz w:val="22"/>
      <w:szCs w:val="22"/>
      <w:lang w:eastAsia="en-US"/>
    </w:rPr>
  </w:style>
  <w:style w:type="table" w:customStyle="1" w:styleId="1">
    <w:name w:val="Сетка таблицы1"/>
    <w:basedOn w:val="a1"/>
    <w:next w:val="a8"/>
    <w:uiPriority w:val="59"/>
    <w:rsid w:val="00A30C6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0F5819"/>
    <w:pPr>
      <w:widowControl w:val="0"/>
      <w:autoSpaceDE w:val="0"/>
      <w:autoSpaceDN w:val="0"/>
      <w:adjustRightInd w:val="0"/>
      <w:spacing w:line="182" w:lineRule="exact"/>
    </w:pPr>
    <w:rPr>
      <w:rFonts w:ascii="Arial" w:hAnsi="Arial" w:cs="Arial"/>
      <w:sz w:val="24"/>
      <w:szCs w:val="24"/>
    </w:rPr>
  </w:style>
  <w:style w:type="character" w:customStyle="1" w:styleId="FontStyle17">
    <w:name w:val="Font Style17"/>
    <w:uiPriority w:val="99"/>
    <w:rsid w:val="000F5819"/>
    <w:rPr>
      <w:rFonts w:ascii="Arial" w:hAnsi="Arial" w:cs="Arial"/>
      <w:sz w:val="14"/>
      <w:szCs w:val="14"/>
    </w:rPr>
  </w:style>
  <w:style w:type="character" w:customStyle="1" w:styleId="FontStyle15">
    <w:name w:val="Font Style15"/>
    <w:uiPriority w:val="99"/>
    <w:rsid w:val="00E328DB"/>
    <w:rPr>
      <w:rFonts w:ascii="Arial" w:hAnsi="Arial" w:cs="Arial"/>
      <w:sz w:val="16"/>
      <w:szCs w:val="16"/>
    </w:rPr>
  </w:style>
  <w:style w:type="character" w:customStyle="1" w:styleId="af1">
    <w:name w:val="Без интервала Знак"/>
    <w:link w:val="af2"/>
    <w:uiPriority w:val="99"/>
    <w:locked/>
    <w:rsid w:val="00F702A9"/>
    <w:rPr>
      <w:lang w:val="ru-RU" w:eastAsia="ru-RU" w:bidi="ar-SA"/>
    </w:rPr>
  </w:style>
  <w:style w:type="paragraph" w:styleId="af2">
    <w:name w:val="No Spacing"/>
    <w:link w:val="af1"/>
    <w:uiPriority w:val="99"/>
    <w:qFormat/>
    <w:rsid w:val="00F70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5887">
      <w:bodyDiv w:val="1"/>
      <w:marLeft w:val="0"/>
      <w:marRight w:val="0"/>
      <w:marTop w:val="0"/>
      <w:marBottom w:val="0"/>
      <w:divBdr>
        <w:top w:val="none" w:sz="0" w:space="0" w:color="auto"/>
        <w:left w:val="none" w:sz="0" w:space="0" w:color="auto"/>
        <w:bottom w:val="none" w:sz="0" w:space="0" w:color="auto"/>
        <w:right w:val="none" w:sz="0" w:space="0" w:color="auto"/>
      </w:divBdr>
    </w:div>
    <w:div w:id="256981066">
      <w:bodyDiv w:val="1"/>
      <w:marLeft w:val="0"/>
      <w:marRight w:val="0"/>
      <w:marTop w:val="0"/>
      <w:marBottom w:val="0"/>
      <w:divBdr>
        <w:top w:val="none" w:sz="0" w:space="0" w:color="auto"/>
        <w:left w:val="none" w:sz="0" w:space="0" w:color="auto"/>
        <w:bottom w:val="none" w:sz="0" w:space="0" w:color="auto"/>
        <w:right w:val="none" w:sz="0" w:space="0" w:color="auto"/>
      </w:divBdr>
    </w:div>
    <w:div w:id="426997246">
      <w:bodyDiv w:val="1"/>
      <w:marLeft w:val="0"/>
      <w:marRight w:val="0"/>
      <w:marTop w:val="0"/>
      <w:marBottom w:val="0"/>
      <w:divBdr>
        <w:top w:val="none" w:sz="0" w:space="0" w:color="auto"/>
        <w:left w:val="none" w:sz="0" w:space="0" w:color="auto"/>
        <w:bottom w:val="none" w:sz="0" w:space="0" w:color="auto"/>
        <w:right w:val="none" w:sz="0" w:space="0" w:color="auto"/>
      </w:divBdr>
    </w:div>
    <w:div w:id="491218938">
      <w:bodyDiv w:val="1"/>
      <w:marLeft w:val="0"/>
      <w:marRight w:val="0"/>
      <w:marTop w:val="0"/>
      <w:marBottom w:val="0"/>
      <w:divBdr>
        <w:top w:val="none" w:sz="0" w:space="0" w:color="auto"/>
        <w:left w:val="none" w:sz="0" w:space="0" w:color="auto"/>
        <w:bottom w:val="none" w:sz="0" w:space="0" w:color="auto"/>
        <w:right w:val="none" w:sz="0" w:space="0" w:color="auto"/>
      </w:divBdr>
    </w:div>
    <w:div w:id="525406267">
      <w:bodyDiv w:val="1"/>
      <w:marLeft w:val="0"/>
      <w:marRight w:val="0"/>
      <w:marTop w:val="0"/>
      <w:marBottom w:val="0"/>
      <w:divBdr>
        <w:top w:val="none" w:sz="0" w:space="0" w:color="auto"/>
        <w:left w:val="none" w:sz="0" w:space="0" w:color="auto"/>
        <w:bottom w:val="none" w:sz="0" w:space="0" w:color="auto"/>
        <w:right w:val="none" w:sz="0" w:space="0" w:color="auto"/>
      </w:divBdr>
    </w:div>
    <w:div w:id="647173539">
      <w:bodyDiv w:val="1"/>
      <w:marLeft w:val="0"/>
      <w:marRight w:val="0"/>
      <w:marTop w:val="0"/>
      <w:marBottom w:val="0"/>
      <w:divBdr>
        <w:top w:val="none" w:sz="0" w:space="0" w:color="auto"/>
        <w:left w:val="none" w:sz="0" w:space="0" w:color="auto"/>
        <w:bottom w:val="none" w:sz="0" w:space="0" w:color="auto"/>
        <w:right w:val="none" w:sz="0" w:space="0" w:color="auto"/>
      </w:divBdr>
    </w:div>
    <w:div w:id="1256552851">
      <w:bodyDiv w:val="1"/>
      <w:marLeft w:val="0"/>
      <w:marRight w:val="0"/>
      <w:marTop w:val="0"/>
      <w:marBottom w:val="0"/>
      <w:divBdr>
        <w:top w:val="none" w:sz="0" w:space="0" w:color="auto"/>
        <w:left w:val="none" w:sz="0" w:space="0" w:color="auto"/>
        <w:bottom w:val="none" w:sz="0" w:space="0" w:color="auto"/>
        <w:right w:val="none" w:sz="0" w:space="0" w:color="auto"/>
      </w:divBdr>
    </w:div>
    <w:div w:id="1536506511">
      <w:bodyDiv w:val="1"/>
      <w:marLeft w:val="0"/>
      <w:marRight w:val="0"/>
      <w:marTop w:val="0"/>
      <w:marBottom w:val="0"/>
      <w:divBdr>
        <w:top w:val="none" w:sz="0" w:space="0" w:color="auto"/>
        <w:left w:val="none" w:sz="0" w:space="0" w:color="auto"/>
        <w:bottom w:val="none" w:sz="0" w:space="0" w:color="auto"/>
        <w:right w:val="none" w:sz="0" w:space="0" w:color="auto"/>
      </w:divBdr>
    </w:div>
    <w:div w:id="190220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71931-36F4-4539-9FB0-11D08E25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6942</Words>
  <Characters>39572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Договор  ремонта и обслуживания бензотехники  № 016</vt:lpstr>
    </vt:vector>
  </TitlesOfParts>
  <Company>Inc.</Company>
  <LinksUpToDate>false</LinksUpToDate>
  <CharactersWithSpaces>46422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ремонта и обслуживания бензотехники  № 016</dc:title>
  <dc:creator>Олег</dc:creator>
  <cp:lastModifiedBy>Irina Egorova Vladimirovna</cp:lastModifiedBy>
  <cp:revision>2</cp:revision>
  <cp:lastPrinted>2026-08-27T13:24:00Z</cp:lastPrinted>
  <dcterms:created xsi:type="dcterms:W3CDTF">2026-08-27T13:41:00Z</dcterms:created>
  <dcterms:modified xsi:type="dcterms:W3CDTF">2026-08-27T13:41:00Z</dcterms:modified>
</cp:coreProperties>
</file>