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9A51A" w14:textId="77777777" w:rsidR="0015068E" w:rsidRPr="00041FA8" w:rsidRDefault="0015068E" w:rsidP="00263458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C656FC" w14:textId="77777777" w:rsidR="00C840C7" w:rsidRPr="00041FA8" w:rsidRDefault="00C840C7" w:rsidP="002634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65904898"/>
      <w:r w:rsidRPr="00041FA8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14:paraId="03545C00" w14:textId="44804201" w:rsidR="00C840C7" w:rsidRPr="00041FA8" w:rsidRDefault="00C840C7" w:rsidP="00263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529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Hlk165965810"/>
      <w:r w:rsidRPr="00041FA8">
        <w:rPr>
          <w:rFonts w:ascii="Times New Roman" w:hAnsi="Times New Roman"/>
          <w:b/>
          <w:spacing w:val="-2"/>
          <w:sz w:val="24"/>
          <w:szCs w:val="24"/>
        </w:rPr>
        <w:t xml:space="preserve">Объект закупки: </w:t>
      </w:r>
      <w:r w:rsidR="000B427A" w:rsidRPr="000B427A">
        <w:rPr>
          <w:rFonts w:ascii="Times New Roman" w:hAnsi="Times New Roman"/>
          <w:bCs/>
          <w:spacing w:val="-2"/>
          <w:sz w:val="24"/>
          <w:szCs w:val="24"/>
        </w:rPr>
        <w:t>поставка техники</w:t>
      </w:r>
      <w:r w:rsidR="00BA2B16" w:rsidRPr="00BA2B16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041FA8">
        <w:rPr>
          <w:rFonts w:ascii="Times New Roman" w:hAnsi="Times New Roman"/>
          <w:spacing w:val="-2"/>
          <w:sz w:val="24"/>
          <w:szCs w:val="24"/>
        </w:rPr>
        <w:t>(далее – Товар)</w:t>
      </w:r>
      <w:r w:rsidR="00B47A09" w:rsidRPr="00041FA8">
        <w:rPr>
          <w:rFonts w:ascii="Times New Roman" w:hAnsi="Times New Roman"/>
          <w:spacing w:val="-2"/>
          <w:sz w:val="24"/>
          <w:szCs w:val="24"/>
        </w:rPr>
        <w:t>.</w:t>
      </w:r>
    </w:p>
    <w:p w14:paraId="565A1A14" w14:textId="77777777" w:rsidR="00C840C7" w:rsidRPr="00041FA8" w:rsidRDefault="00C840C7" w:rsidP="00263458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529"/>
        <w:contextualSpacing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>Требования к качеству, техническим, функциональным характеристикам (потребительским свойствам) товара, требования к размерам, упаковке товара:</w:t>
      </w:r>
    </w:p>
    <w:p w14:paraId="59A7664E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spacing w:val="-1"/>
          <w:sz w:val="24"/>
          <w:szCs w:val="24"/>
        </w:rPr>
        <w:t xml:space="preserve">Весь поставляемый товар должен соответствовать по качеству, действующим </w:t>
      </w:r>
      <w:r w:rsidRPr="00041FA8">
        <w:rPr>
          <w:sz w:val="24"/>
          <w:szCs w:val="24"/>
        </w:rPr>
        <w:t xml:space="preserve">стандартам и техническим условиям, предусмотренным законодательством и нормативными актами Российской Федерации. Весь поставляемый товар должен быть новым, то есть не бывшим в эксплуатации, не восстановленным и не собранным из восстановленных компонентов. Весь поставляемый товар должен быть работоспособным и обеспечивать предусмотренную производителем функциональность. </w:t>
      </w:r>
    </w:p>
    <w:p w14:paraId="060CA48B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bCs/>
          <w:sz w:val="24"/>
          <w:szCs w:val="24"/>
          <w:lang w:val="x-none" w:eastAsia="x-none"/>
        </w:rPr>
        <w:t>Товар должен отвечать требованиям качества, безопасности жизни и здоровья, охраны окружающей среды (санитарным нормам и правилам, государственным стандартам), а также требованиям сертификации, безопасности, лицензирования, если такие требования предъявляются к соответствующим Товарам законодательством Российской Федерации</w:t>
      </w:r>
      <w:r w:rsidRPr="00041FA8">
        <w:rPr>
          <w:bCs/>
          <w:sz w:val="24"/>
          <w:szCs w:val="24"/>
          <w:lang w:eastAsia="x-none"/>
        </w:rPr>
        <w:t>.</w:t>
      </w:r>
    </w:p>
    <w:p w14:paraId="2E1112AF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bCs/>
          <w:sz w:val="24"/>
          <w:szCs w:val="24"/>
          <w:lang w:val="x-none" w:eastAsia="x-none"/>
        </w:rPr>
        <w:t xml:space="preserve">Поставляемый товар должен быть безопасным для жизни, здоровья людей, имущества Заказчика и окружающей среды в соответствии с </w:t>
      </w:r>
      <w:r w:rsidRPr="00041FA8">
        <w:rPr>
          <w:bCs/>
          <w:sz w:val="24"/>
          <w:szCs w:val="24"/>
          <w:lang w:eastAsia="x-none"/>
        </w:rPr>
        <w:t xml:space="preserve">Федеральным законом </w:t>
      </w:r>
      <w:r w:rsidRPr="00041FA8">
        <w:rPr>
          <w:bCs/>
          <w:sz w:val="24"/>
          <w:szCs w:val="24"/>
          <w:lang w:val="x-none" w:eastAsia="x-none"/>
        </w:rPr>
        <w:t>от 30.03.1999 № 52-ФЗ «О санитарно-эпидемиологическом благополучии населения».</w:t>
      </w:r>
    </w:p>
    <w:p w14:paraId="6006812A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sz w:val="24"/>
          <w:szCs w:val="24"/>
        </w:rPr>
        <w:t xml:space="preserve"> Товар должен поставляться в упаковке, обеспечивающей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</w:p>
    <w:p w14:paraId="74960DEF" w14:textId="77777777" w:rsidR="00C840C7" w:rsidRPr="00041FA8" w:rsidRDefault="00C840C7" w:rsidP="00263458">
      <w:pPr>
        <w:pStyle w:val="af"/>
        <w:numPr>
          <w:ilvl w:val="1"/>
          <w:numId w:val="19"/>
        </w:numPr>
        <w:ind w:left="0" w:firstLine="540"/>
        <w:jc w:val="both"/>
        <w:rPr>
          <w:b/>
          <w:sz w:val="24"/>
          <w:szCs w:val="24"/>
        </w:rPr>
      </w:pPr>
      <w:r w:rsidRPr="00041FA8">
        <w:rPr>
          <w:bCs/>
          <w:sz w:val="24"/>
          <w:szCs w:val="24"/>
          <w:lang w:eastAsia="x-none"/>
        </w:rPr>
        <w:t xml:space="preserve"> Маркировка упаковки товара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2551FD05" w14:textId="77777777" w:rsidR="00C840C7" w:rsidRPr="00041FA8" w:rsidRDefault="00C840C7" w:rsidP="00263458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>Сопутствующие работы (услуги), перечень, требования к качеству и техническим характеристикам, объем, сроки, порядок выполнения, требования к безопасности:</w:t>
      </w:r>
    </w:p>
    <w:p w14:paraId="556465E2" w14:textId="77777777" w:rsidR="00C840C7" w:rsidRPr="00041FA8" w:rsidRDefault="00C840C7" w:rsidP="00263458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Cs/>
          <w:spacing w:val="-2"/>
          <w:sz w:val="24"/>
          <w:szCs w:val="24"/>
        </w:rPr>
        <w:t xml:space="preserve">3.1. Доставка товара осуществляется транспортом и за счет Поставщика по месту нахождения Заказчика. </w:t>
      </w:r>
    </w:p>
    <w:p w14:paraId="07A56A5E" w14:textId="77777777" w:rsidR="00C840C7" w:rsidRPr="00041FA8" w:rsidRDefault="00C840C7" w:rsidP="00263458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Cs/>
          <w:spacing w:val="-2"/>
          <w:sz w:val="24"/>
          <w:szCs w:val="24"/>
        </w:rPr>
        <w:t>3.2. Упаковка, погрузка, разгрузка, подъем на этаж (подъем поставляемого товара на требуемый этаж осуществляется по требованию представителя Заказчика, осуществляющего приемку поставленного товара) осуществляется силами, средствами и за счет Поставщика по согласованному с Заказчиком графику с соблюдением правил действующего внутреннего распорядка, контрольно-пропускного режима, техники безопасности, правил пожарной безопасности, внутренних положений и инструкций Заказчика.</w:t>
      </w:r>
    </w:p>
    <w:p w14:paraId="6FEE54C3" w14:textId="2B46B3C7" w:rsidR="00C840C7" w:rsidRPr="00041FA8" w:rsidRDefault="00C840C7" w:rsidP="00263458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Cs/>
          <w:spacing w:val="-2"/>
          <w:sz w:val="24"/>
          <w:szCs w:val="24"/>
        </w:rPr>
        <w:t>3.3. Уборка и вывоз упаковочного материала осуществляется силами и за счет Поставщика в день доставк</w:t>
      </w:r>
      <w:r w:rsidR="001B3D07" w:rsidRPr="00041FA8">
        <w:rPr>
          <w:rFonts w:ascii="Times New Roman" w:hAnsi="Times New Roman"/>
          <w:bCs/>
          <w:spacing w:val="-2"/>
          <w:sz w:val="24"/>
          <w:szCs w:val="24"/>
        </w:rPr>
        <w:t>и</w:t>
      </w:r>
      <w:r w:rsidRPr="00041FA8">
        <w:rPr>
          <w:rFonts w:ascii="Times New Roman" w:hAnsi="Times New Roman"/>
          <w:bCs/>
          <w:spacing w:val="-2"/>
          <w:sz w:val="24"/>
          <w:szCs w:val="24"/>
        </w:rPr>
        <w:t xml:space="preserve"> товара.</w:t>
      </w:r>
    </w:p>
    <w:p w14:paraId="2536BB05" w14:textId="77777777" w:rsidR="00C840C7" w:rsidRPr="00041FA8" w:rsidRDefault="00C840C7" w:rsidP="00263458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/>
          <w:bCs/>
          <w:sz w:val="24"/>
          <w:szCs w:val="24"/>
        </w:rPr>
        <w:t>Общие требования по объему гарантий качества, требования по сроку гарантий качества на результаты осуществления закупок:</w:t>
      </w:r>
    </w:p>
    <w:p w14:paraId="1827EE77" w14:textId="5C2D4AE5" w:rsidR="00C840C7" w:rsidRPr="00041FA8" w:rsidRDefault="00C840C7" w:rsidP="00263458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kern w:val="24"/>
          <w:sz w:val="24"/>
          <w:szCs w:val="24"/>
        </w:rPr>
      </w:pPr>
      <w:r w:rsidRPr="00041FA8">
        <w:rPr>
          <w:rFonts w:ascii="Times New Roman" w:hAnsi="Times New Roman"/>
          <w:bCs/>
          <w:spacing w:val="-4"/>
          <w:kern w:val="24"/>
          <w:sz w:val="24"/>
          <w:szCs w:val="24"/>
        </w:rPr>
        <w:t>4.</w:t>
      </w:r>
      <w:r w:rsidR="007A2FF9">
        <w:rPr>
          <w:rFonts w:ascii="Times New Roman" w:hAnsi="Times New Roman"/>
          <w:bCs/>
          <w:spacing w:val="-4"/>
          <w:kern w:val="24"/>
          <w:sz w:val="24"/>
          <w:szCs w:val="24"/>
        </w:rPr>
        <w:t>1</w:t>
      </w:r>
      <w:r w:rsidRPr="00041FA8">
        <w:rPr>
          <w:rFonts w:ascii="Times New Roman" w:hAnsi="Times New Roman"/>
          <w:bCs/>
          <w:spacing w:val="-4"/>
          <w:kern w:val="24"/>
          <w:sz w:val="24"/>
          <w:szCs w:val="24"/>
        </w:rPr>
        <w:t>. При обнаружении в период гарантийного срока недостатков в поставленном Товаре,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</w:t>
      </w:r>
    </w:p>
    <w:p w14:paraId="4EF40F57" w14:textId="77777777" w:rsidR="00C840C7" w:rsidRPr="00041FA8" w:rsidRDefault="00C840C7" w:rsidP="00263458">
      <w:pPr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Cs/>
          <w:spacing w:val="-2"/>
          <w:kern w:val="24"/>
          <w:sz w:val="24"/>
          <w:szCs w:val="24"/>
        </w:rPr>
        <w:t>5. </w:t>
      </w:r>
      <w:r w:rsidRPr="00041FA8">
        <w:rPr>
          <w:rFonts w:ascii="Times New Roman" w:hAnsi="Times New Roman"/>
          <w:b/>
          <w:bCs/>
          <w:sz w:val="24"/>
          <w:szCs w:val="24"/>
        </w:rPr>
        <w:t>Требования соответствия нормативным документам (лицензии, допуски, разрешения, согласования):</w:t>
      </w:r>
    </w:p>
    <w:p w14:paraId="03FD5AB8" w14:textId="77777777" w:rsidR="00C840C7" w:rsidRPr="00041FA8" w:rsidRDefault="00C840C7" w:rsidP="00263458">
      <w:pPr>
        <w:pStyle w:val="af"/>
        <w:tabs>
          <w:tab w:val="left" w:pos="0"/>
          <w:tab w:val="left" w:pos="1134"/>
        </w:tabs>
        <w:ind w:left="0" w:firstLine="709"/>
        <w:jc w:val="both"/>
        <w:rPr>
          <w:bCs/>
          <w:spacing w:val="-2"/>
          <w:sz w:val="24"/>
          <w:szCs w:val="24"/>
        </w:rPr>
      </w:pPr>
      <w:r w:rsidRPr="00041FA8">
        <w:rPr>
          <w:bCs/>
          <w:spacing w:val="-2"/>
          <w:sz w:val="24"/>
          <w:szCs w:val="24"/>
        </w:rPr>
        <w:t xml:space="preserve">5.1. Поставляемый товар должен соответствовать требованиям следующих документов: </w:t>
      </w:r>
      <w:bookmarkStart w:id="2" w:name="_Hlk120706913"/>
      <w:r w:rsidRPr="00041FA8">
        <w:rPr>
          <w:bCs/>
          <w:spacing w:val="-2"/>
          <w:sz w:val="24"/>
          <w:szCs w:val="24"/>
        </w:rPr>
        <w:t>сертификатам соответствия на данный вид товара</w:t>
      </w:r>
      <w:bookmarkEnd w:id="2"/>
      <w:r w:rsidRPr="00041FA8">
        <w:rPr>
          <w:bCs/>
          <w:spacing w:val="-2"/>
          <w:sz w:val="24"/>
          <w:szCs w:val="24"/>
        </w:rPr>
        <w:t>, ГОСТам, ОСТам, технические условиям, действующим на территории Российской Федерации и распространяющие свое действие на данный вид товара.</w:t>
      </w:r>
    </w:p>
    <w:p w14:paraId="298DFDB7" w14:textId="3014CADE" w:rsidR="00C840C7" w:rsidRPr="00041FA8" w:rsidRDefault="00C840C7" w:rsidP="00263458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Style w:val="af1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</w:pPr>
      <w:r w:rsidRPr="00041FA8">
        <w:rPr>
          <w:rFonts w:ascii="Times New Roman" w:hAnsi="Times New Roman"/>
          <w:bCs/>
          <w:spacing w:val="-2"/>
          <w:sz w:val="24"/>
          <w:szCs w:val="24"/>
        </w:rPr>
        <w:t>-</w:t>
      </w:r>
      <w:r w:rsidRPr="00041FA8">
        <w:rPr>
          <w:rFonts w:ascii="Times New Roman" w:hAnsi="Times New Roman"/>
          <w:sz w:val="24"/>
          <w:szCs w:val="24"/>
          <w:shd w:val="clear" w:color="auto" w:fill="FFFFFF"/>
        </w:rPr>
        <w:t>Инструкция о порядке приемки продукции производственно-технического назначения и товаров народного потребления по количеству</w:t>
      </w:r>
      <w:r w:rsidRPr="00041FA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" </w:t>
      </w:r>
      <w:r w:rsidRPr="00041FA8">
        <w:rPr>
          <w:rStyle w:val="af1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(утв. постановлением Госарбитража СССР от 15.06.1965 </w:t>
      </w:r>
      <w:r w:rsidR="00C32658" w:rsidRPr="00041FA8">
        <w:rPr>
          <w:rStyle w:val="af1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№</w:t>
      </w:r>
      <w:r w:rsidRPr="00041FA8">
        <w:rPr>
          <w:rStyle w:val="af1"/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П-6).</w:t>
      </w:r>
    </w:p>
    <w:p w14:paraId="474B2A26" w14:textId="22CECCD3" w:rsidR="00C840C7" w:rsidRPr="00041FA8" w:rsidRDefault="00C840C7" w:rsidP="002634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1FA8">
        <w:rPr>
          <w:rStyle w:val="af1"/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</w:t>
      </w:r>
      <w:r w:rsidRPr="00041FA8">
        <w:rPr>
          <w:rFonts w:ascii="Times New Roman" w:hAnsi="Times New Roman"/>
          <w:sz w:val="24"/>
          <w:szCs w:val="24"/>
        </w:rPr>
        <w:t>Инструкция о порядке приемки продукции производственно-технического назначения и товаров народного потребления по качеству" </w:t>
      </w:r>
      <w:r w:rsidRPr="00041FA8">
        <w:rPr>
          <w:rFonts w:ascii="Times New Roman" w:hAnsi="Times New Roman"/>
          <w:b/>
          <w:bCs/>
          <w:sz w:val="24"/>
          <w:szCs w:val="24"/>
        </w:rPr>
        <w:t>(</w:t>
      </w:r>
      <w:r w:rsidRPr="00041FA8">
        <w:rPr>
          <w:rFonts w:ascii="Times New Roman" w:hAnsi="Times New Roman"/>
          <w:bCs/>
          <w:sz w:val="24"/>
          <w:szCs w:val="24"/>
        </w:rPr>
        <w:t xml:space="preserve">утв. Постановлением Госарбитража СССР от 25.04.1966 </w:t>
      </w:r>
      <w:r w:rsidR="00C32658" w:rsidRPr="00041FA8">
        <w:rPr>
          <w:rFonts w:ascii="Times New Roman" w:hAnsi="Times New Roman"/>
          <w:bCs/>
          <w:sz w:val="24"/>
          <w:szCs w:val="24"/>
        </w:rPr>
        <w:t>№</w:t>
      </w:r>
      <w:r w:rsidRPr="00041FA8">
        <w:rPr>
          <w:rFonts w:ascii="Times New Roman" w:hAnsi="Times New Roman"/>
          <w:bCs/>
          <w:sz w:val="24"/>
          <w:szCs w:val="24"/>
        </w:rPr>
        <w:t xml:space="preserve"> П-7).</w:t>
      </w:r>
      <w:r w:rsidRPr="00041FA8">
        <w:rPr>
          <w:rFonts w:ascii="Times New Roman" w:hAnsi="Times New Roman"/>
          <w:sz w:val="24"/>
          <w:szCs w:val="24"/>
        </w:rPr>
        <w:t> </w:t>
      </w:r>
    </w:p>
    <w:p w14:paraId="299CD763" w14:textId="77777777" w:rsidR="00C840C7" w:rsidRPr="00041FA8" w:rsidRDefault="00C840C7" w:rsidP="0026345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>6.Требования по передаче Заказчику технических и иных документов по завершению поставки товара:</w:t>
      </w:r>
    </w:p>
    <w:p w14:paraId="00FFB3CE" w14:textId="77777777" w:rsidR="00C840C7" w:rsidRPr="00041FA8" w:rsidRDefault="00C840C7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>6.1. В день доставки товара Поставщик передает Заказчику, подписанные оригиналы следующих документов:</w:t>
      </w:r>
    </w:p>
    <w:p w14:paraId="6CA19A35" w14:textId="7461FA47" w:rsidR="00C840C7" w:rsidRPr="00041FA8" w:rsidRDefault="00C840C7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>- счет на оплату;</w:t>
      </w:r>
    </w:p>
    <w:p w14:paraId="6DCB788A" w14:textId="02EEB23D" w:rsidR="00C32658" w:rsidRPr="00041FA8" w:rsidRDefault="00C32658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>- счет-фактура (при наличии);</w:t>
      </w:r>
    </w:p>
    <w:p w14:paraId="0EA5E230" w14:textId="3496100D" w:rsidR="00C840C7" w:rsidRPr="00041FA8" w:rsidRDefault="00C840C7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 xml:space="preserve">- УПД </w:t>
      </w:r>
      <w:r w:rsidR="00C32658" w:rsidRPr="00041FA8">
        <w:rPr>
          <w:spacing w:val="-2"/>
          <w:sz w:val="24"/>
          <w:szCs w:val="24"/>
        </w:rPr>
        <w:t xml:space="preserve">или товарная накладная (ТОРГ-12) </w:t>
      </w:r>
      <w:r w:rsidRPr="00041FA8">
        <w:rPr>
          <w:spacing w:val="-2"/>
          <w:sz w:val="24"/>
          <w:szCs w:val="24"/>
        </w:rPr>
        <w:t xml:space="preserve">в 2 (двух) экземплярах, </w:t>
      </w:r>
    </w:p>
    <w:p w14:paraId="7B5A28AD" w14:textId="7EE47F32" w:rsidR="00C840C7" w:rsidRPr="00041FA8" w:rsidRDefault="00C840C7" w:rsidP="00263458">
      <w:pPr>
        <w:pStyle w:val="af"/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041FA8">
        <w:rPr>
          <w:spacing w:val="-2"/>
          <w:sz w:val="24"/>
          <w:szCs w:val="24"/>
        </w:rPr>
        <w:t xml:space="preserve">- </w:t>
      </w:r>
      <w:r w:rsidRPr="00041FA8">
        <w:rPr>
          <w:sz w:val="24"/>
          <w:szCs w:val="24"/>
        </w:rPr>
        <w:t>надлежаще заверенные сертификаты, удостоверяющие качество товара в 1 (одном) экземпляре</w:t>
      </w:r>
      <w:r w:rsidR="00962F5A" w:rsidRPr="00041FA8">
        <w:rPr>
          <w:sz w:val="24"/>
          <w:szCs w:val="24"/>
        </w:rPr>
        <w:t xml:space="preserve"> (при наличии)</w:t>
      </w:r>
      <w:r w:rsidRPr="00041FA8">
        <w:rPr>
          <w:spacing w:val="-2"/>
          <w:sz w:val="24"/>
          <w:szCs w:val="24"/>
        </w:rPr>
        <w:t>.</w:t>
      </w:r>
    </w:p>
    <w:p w14:paraId="4CD7749A" w14:textId="77777777" w:rsidR="00C840C7" w:rsidRPr="00041FA8" w:rsidRDefault="00C840C7" w:rsidP="0026345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 xml:space="preserve">7. Место и условия поставки: </w:t>
      </w:r>
    </w:p>
    <w:p w14:paraId="00A10640" w14:textId="7BBCC034" w:rsidR="00C840C7" w:rsidRPr="00041FA8" w:rsidRDefault="00C840C7" w:rsidP="0026345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spacing w:val="-2"/>
          <w:sz w:val="24"/>
          <w:szCs w:val="24"/>
        </w:rPr>
        <w:t xml:space="preserve">7.1. Место поставки товара: </w:t>
      </w:r>
      <w:r w:rsidR="007A2FF9">
        <w:rPr>
          <w:rFonts w:ascii="Times New Roman" w:hAnsi="Times New Roman"/>
          <w:spacing w:val="-2"/>
          <w:sz w:val="24"/>
          <w:szCs w:val="24"/>
        </w:rPr>
        <w:t xml:space="preserve">г. </w:t>
      </w:r>
      <w:r w:rsidR="00BA2F42">
        <w:rPr>
          <w:rFonts w:ascii="Times New Roman" w:hAnsi="Times New Roman"/>
          <w:spacing w:val="-2"/>
          <w:sz w:val="24"/>
          <w:szCs w:val="24"/>
        </w:rPr>
        <w:t>Липецк, ул. Артемова, д. 4.</w:t>
      </w:r>
    </w:p>
    <w:p w14:paraId="3C79719C" w14:textId="77777777" w:rsidR="00C840C7" w:rsidRPr="00041FA8" w:rsidRDefault="00C840C7" w:rsidP="0026345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spacing w:val="-2"/>
          <w:sz w:val="24"/>
          <w:szCs w:val="24"/>
        </w:rPr>
        <w:t>7.2. Для взаимодействия с Заказчиком Поставщик обязан в течение 1 (одного) рабочего дня с даты заключения Договора назначить ответственное контактное лицо, выделить адрес электронной почты для приема данных в электронной форме, номер телефона и уведомить об этом Заказчика путём использования электронной почты, указанной в разделе 7 Технического задания. Об изменении контактной информации ответственного лица Поставщик обязан уведомить в течение 1 (одного) рабочего дня со дня возникновения таких изменений.</w:t>
      </w:r>
    </w:p>
    <w:p w14:paraId="6C91F02E" w14:textId="239F16D8" w:rsidR="00C840C7" w:rsidRPr="00041FA8" w:rsidRDefault="00C840C7" w:rsidP="00E8326D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 xml:space="preserve">8. Фамилия, имя, отчество и контактный телефон лица, уполномоченного осуществлять приемку товара: </w:t>
      </w:r>
      <w:r w:rsidR="00E8326D" w:rsidRPr="00E8326D">
        <w:rPr>
          <w:rFonts w:ascii="Times New Roman" w:hAnsi="Times New Roman"/>
          <w:sz w:val="24"/>
          <w:szCs w:val="24"/>
        </w:rPr>
        <w:t>Иван Полежаев Алексеевич</w:t>
      </w:r>
      <w:r w:rsidR="00E8326D">
        <w:rPr>
          <w:rFonts w:ascii="Times New Roman" w:hAnsi="Times New Roman"/>
          <w:sz w:val="24"/>
          <w:szCs w:val="24"/>
        </w:rPr>
        <w:t xml:space="preserve">, </w:t>
      </w:r>
      <w:r w:rsidR="00E8326D" w:rsidRPr="00E8326D">
        <w:rPr>
          <w:rFonts w:ascii="Times New Roman" w:hAnsi="Times New Roman"/>
          <w:sz w:val="24"/>
          <w:szCs w:val="24"/>
        </w:rPr>
        <w:t>ipolezhaev@natlang.ru</w:t>
      </w:r>
      <w:r w:rsidR="00BA2F42">
        <w:rPr>
          <w:rFonts w:ascii="Times New Roman" w:hAnsi="Times New Roman"/>
          <w:sz w:val="24"/>
          <w:szCs w:val="24"/>
        </w:rPr>
        <w:t xml:space="preserve">, </w:t>
      </w:r>
      <w:r w:rsidR="00BA2F42" w:rsidRPr="00041FA8">
        <w:rPr>
          <w:rFonts w:ascii="Times New Roman" w:hAnsi="Times New Roman"/>
          <w:sz w:val="24"/>
          <w:szCs w:val="24"/>
        </w:rPr>
        <w:t>8-495-123-46-05</w:t>
      </w:r>
      <w:r w:rsidR="00BA2F42">
        <w:rPr>
          <w:rFonts w:ascii="Times New Roman" w:hAnsi="Times New Roman"/>
          <w:sz w:val="24"/>
          <w:szCs w:val="24"/>
        </w:rPr>
        <w:t>.</w:t>
      </w:r>
    </w:p>
    <w:p w14:paraId="35B811C4" w14:textId="77777777" w:rsidR="00C840C7" w:rsidRPr="00041FA8" w:rsidRDefault="00C840C7" w:rsidP="0026345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 xml:space="preserve">9. Наименование структурного подразделения, должность, фамилия, имя, отчество, эл. почта и контактный телефон лица, уполномоченного предоставлять информацию о закупке: </w:t>
      </w:r>
      <w:r w:rsidRPr="00041FA8">
        <w:rPr>
          <w:rFonts w:ascii="Times New Roman" w:hAnsi="Times New Roman"/>
          <w:sz w:val="24"/>
          <w:szCs w:val="24"/>
        </w:rPr>
        <w:t xml:space="preserve">Контрактный управляющий Стехнович Вячеслав Ярославович; тел.: 8-495-123-46-05; </w:t>
      </w:r>
      <w:hyperlink r:id="rId7" w:history="1">
        <w:r w:rsidRPr="00041FA8">
          <w:rPr>
            <w:rStyle w:val="ae"/>
            <w:rFonts w:ascii="Times New Roman" w:hAnsi="Times New Roman"/>
            <w:color w:val="auto"/>
            <w:sz w:val="24"/>
            <w:szCs w:val="24"/>
          </w:rPr>
          <w:t>vstekhnovich@natlang.ru</w:t>
        </w:r>
      </w:hyperlink>
      <w:r w:rsidRPr="00041FA8">
        <w:rPr>
          <w:rFonts w:ascii="Times New Roman" w:hAnsi="Times New Roman"/>
          <w:spacing w:val="-2"/>
          <w:sz w:val="24"/>
          <w:szCs w:val="24"/>
        </w:rPr>
        <w:t>.</w:t>
      </w:r>
    </w:p>
    <w:p w14:paraId="718E6C2F" w14:textId="50EC09EE" w:rsidR="00C840C7" w:rsidRPr="00041FA8" w:rsidRDefault="00C840C7" w:rsidP="0026345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>10. Перечень товаров:</w:t>
      </w:r>
    </w:p>
    <w:p w14:paraId="0A45C050" w14:textId="30EF702A" w:rsidR="00F81457" w:rsidRPr="00041FA8" w:rsidRDefault="00F81457" w:rsidP="0026345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60"/>
        <w:gridCol w:w="2270"/>
        <w:gridCol w:w="5812"/>
        <w:gridCol w:w="851"/>
        <w:gridCol w:w="985"/>
      </w:tblGrid>
      <w:tr w:rsidR="00BB38DB" w:rsidRPr="00BB38DB" w14:paraId="711002C1" w14:textId="77777777" w:rsidTr="00B13EA4">
        <w:tc>
          <w:tcPr>
            <w:tcW w:w="560" w:type="dxa"/>
            <w:vAlign w:val="center"/>
          </w:tcPr>
          <w:p w14:paraId="6F85CC53" w14:textId="2CE1AF9E" w:rsidR="00F81457" w:rsidRPr="00BB38DB" w:rsidRDefault="00F81457" w:rsidP="00BB38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0" w:type="dxa"/>
            <w:vAlign w:val="center"/>
          </w:tcPr>
          <w:p w14:paraId="7AFC83F6" w14:textId="5C914AE8" w:rsidR="00F81457" w:rsidRPr="00BB38DB" w:rsidRDefault="00F81457" w:rsidP="00BB38DB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812" w:type="dxa"/>
            <w:vAlign w:val="center"/>
          </w:tcPr>
          <w:p w14:paraId="445F5F4A" w14:textId="4CF39998" w:rsidR="00F81457" w:rsidRPr="00BB38DB" w:rsidRDefault="00F81457" w:rsidP="00BB38DB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Характеристики Товара</w:t>
            </w:r>
          </w:p>
        </w:tc>
        <w:tc>
          <w:tcPr>
            <w:tcW w:w="851" w:type="dxa"/>
            <w:vAlign w:val="center"/>
          </w:tcPr>
          <w:p w14:paraId="19D77B84" w14:textId="38584AF7" w:rsidR="00F81457" w:rsidRPr="00BB38DB" w:rsidRDefault="00F81457" w:rsidP="00BB38DB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85" w:type="dxa"/>
            <w:vAlign w:val="center"/>
          </w:tcPr>
          <w:p w14:paraId="7AAA446D" w14:textId="2E40AB0A" w:rsidR="00F81457" w:rsidRPr="00BB38DB" w:rsidRDefault="00F81457" w:rsidP="00BB38DB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365782" w:rsidRPr="001B316F" w14:paraId="4F46F8E4" w14:textId="77777777" w:rsidTr="007B35C5">
        <w:trPr>
          <w:trHeight w:val="1032"/>
        </w:trPr>
        <w:tc>
          <w:tcPr>
            <w:tcW w:w="560" w:type="dxa"/>
            <w:vAlign w:val="center"/>
          </w:tcPr>
          <w:p w14:paraId="0E469B61" w14:textId="2F4CCB0A" w:rsidR="00365782" w:rsidRPr="00BB38DB" w:rsidRDefault="00365782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45C3960E" w14:textId="1229216B" w:rsidR="00365782" w:rsidRPr="001B316F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Планшет Xiaomi Redmi PAD 2 11" 4G 8/256 ГБ </w:t>
            </w:r>
          </w:p>
        </w:tc>
        <w:tc>
          <w:tcPr>
            <w:tcW w:w="5812" w:type="dxa"/>
            <w:vAlign w:val="center"/>
          </w:tcPr>
          <w:p w14:paraId="13884D7E" w14:textId="68700F9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Операционная 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Android</w:t>
            </w:r>
          </w:p>
          <w:p w14:paraId="65F6A256" w14:textId="2FD7A0AC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металл,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  <w:p w14:paraId="0802794C" w14:textId="07AC1C2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Диагональ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69CD3210" w14:textId="081F143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Разрешение экрана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2560x1600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точки</w:t>
            </w:r>
          </w:p>
          <w:p w14:paraId="14B35371" w14:textId="59074147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Соотношение сторон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16:10</w:t>
            </w:r>
          </w:p>
          <w:p w14:paraId="6E125336" w14:textId="30D0802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экрана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IPS</w:t>
            </w:r>
          </w:p>
          <w:p w14:paraId="7DD3BA14" w14:textId="1E3B60F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Процессор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MediaTek Helio G100 Ultra</w:t>
            </w:r>
          </w:p>
          <w:p w14:paraId="0292CC55" w14:textId="3FF0648B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Число ядер процессора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14:paraId="4DEB4A73" w14:textId="2BC901C4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Частота процессора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МГц</w:t>
            </w:r>
          </w:p>
          <w:p w14:paraId="4B455BA1" w14:textId="41871E9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Объём встроенной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256 ГБ</w:t>
            </w:r>
          </w:p>
          <w:p w14:paraId="25480436" w14:textId="7665B41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Объём оперативной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 ГБ</w:t>
            </w:r>
          </w:p>
          <w:p w14:paraId="6D0A6D6F" w14:textId="215F8B37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Фотокамера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 Мп</w:t>
            </w:r>
          </w:p>
          <w:p w14:paraId="7D62DE2B" w14:textId="0059A7B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Разрешение фронтальной камеры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 Мп</w:t>
            </w:r>
          </w:p>
          <w:p w14:paraId="1F12FCA5" w14:textId="1F9A7FBB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Связь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Модуль сотовой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7774E5E6" w14:textId="2906506F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SIM-карты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nano-SIM</w:t>
            </w:r>
          </w:p>
          <w:p w14:paraId="7675940D" w14:textId="61FCD28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Связь 4G / LTE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4DD6D6EE" w14:textId="30B0C046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Стандарт Wi-Fi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 (802.11ac)</w:t>
            </w:r>
          </w:p>
          <w:p w14:paraId="199D192F" w14:textId="60E8D06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Интерфейс для наушников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miniJack 3.5 мм</w:t>
            </w:r>
          </w:p>
          <w:p w14:paraId="1D558526" w14:textId="5E04E41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Интерфейс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USB Type-C</w:t>
            </w:r>
          </w:p>
          <w:p w14:paraId="4F608EC8" w14:textId="52118F0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Встроенный динамик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65A75D77" w14:textId="3B712E9A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Встроенный микрофон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2F931E12" w14:textId="59A662C7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lastRenderedPageBreak/>
              <w:t>Защищенность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от пыли и влаги</w:t>
            </w:r>
          </w:p>
          <w:p w14:paraId="07A6C038" w14:textId="1A700548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Биометрическая защита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сканер лица</w:t>
            </w:r>
          </w:p>
          <w:p w14:paraId="7B606B4D" w14:textId="38D95337" w:rsidR="00365782" w:rsidRPr="001B316F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Емкость аккумулятора, мАч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016F78" w14:textId="7AFCBCC7" w:rsidR="00365782" w:rsidRPr="001B316F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B1E2A3A" w14:textId="4CE311E8" w:rsidR="00365782" w:rsidRPr="001B316F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5782" w:rsidRPr="000B427A" w14:paraId="6146DBB3" w14:textId="77777777" w:rsidTr="007B35C5">
        <w:tc>
          <w:tcPr>
            <w:tcW w:w="560" w:type="dxa"/>
            <w:vAlign w:val="center"/>
          </w:tcPr>
          <w:p w14:paraId="70C72C8D" w14:textId="30160717" w:rsidR="00365782" w:rsidRPr="00BB38DB" w:rsidRDefault="00365782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8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4050261" w14:textId="75D4D95A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Умная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колонка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Sber SberBoom Mini 2 </w:t>
            </w:r>
          </w:p>
        </w:tc>
        <w:tc>
          <w:tcPr>
            <w:tcW w:w="5812" w:type="dxa"/>
            <w:vAlign w:val="center"/>
          </w:tcPr>
          <w:p w14:paraId="133DABDE" w14:textId="183B733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портативная акустика</w:t>
            </w:r>
          </w:p>
          <w:p w14:paraId="67129046" w14:textId="7DA948A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Суммарная мощность звука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Вт</w:t>
            </w:r>
          </w:p>
          <w:p w14:paraId="5A174E57" w14:textId="54ABC3D5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Типы беспроводного подключения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</w:p>
          <w:p w14:paraId="6D8FA24B" w14:textId="67E2711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Количество полос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56F612A" w14:textId="51051341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Количество динамиков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F687CD1" w14:textId="26B087D7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Диапазон воспроизводимых частот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80-20000 ГЦ</w:t>
            </w:r>
          </w:p>
          <w:p w14:paraId="0F8E0D3A" w14:textId="02EBD1C5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Отношение сигнал/шум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дБ</w:t>
            </w:r>
          </w:p>
          <w:p w14:paraId="67DA95CA" w14:textId="0F583C4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Версия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5.0</w:t>
            </w:r>
          </w:p>
          <w:p w14:paraId="77248EED" w14:textId="088636A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Поддержка кодеков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SBC</w:t>
            </w:r>
          </w:p>
          <w:p w14:paraId="25DB0A7B" w14:textId="5F12B80A" w:rsidR="000B427A" w:rsidRPr="00D94759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Стандарт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802.11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/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/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/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,  4 (802.11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16B20AF" w14:textId="54FB083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Встроенный микрофон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2BE1F864" w14:textId="4265131C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Поддержка голосового помощника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Салют</w:t>
            </w:r>
          </w:p>
          <w:p w14:paraId="110FDE62" w14:textId="67AE31A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от сети</w:t>
            </w:r>
          </w:p>
          <w:p w14:paraId="6CE008FD" w14:textId="3564D9AF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Разъем 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DC</w:t>
            </w:r>
          </w:p>
          <w:p w14:paraId="3C05DF3B" w14:textId="77777777" w:rsidR="00365782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  <w:p w14:paraId="6F38FF1A" w14:textId="31673EAD" w:rsidR="00D94759" w:rsidRPr="000B427A" w:rsidRDefault="00D94759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в ассортименте</w:t>
            </w:r>
            <w:bookmarkStart w:id="3" w:name="_GoBack"/>
            <w:bookmarkEnd w:id="3"/>
          </w:p>
        </w:tc>
        <w:tc>
          <w:tcPr>
            <w:tcW w:w="851" w:type="dxa"/>
            <w:shd w:val="clear" w:color="auto" w:fill="auto"/>
            <w:vAlign w:val="center"/>
          </w:tcPr>
          <w:p w14:paraId="789F8DAA" w14:textId="1FDCBC10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C0AB177" w14:textId="70EEE54E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65782" w:rsidRPr="000B427A" w14:paraId="1E79C2D0" w14:textId="77777777" w:rsidTr="007B35C5">
        <w:tc>
          <w:tcPr>
            <w:tcW w:w="560" w:type="dxa"/>
            <w:vAlign w:val="center"/>
          </w:tcPr>
          <w:p w14:paraId="12D17AD1" w14:textId="78597C0A" w:rsidR="00365782" w:rsidRPr="00BB38DB" w:rsidRDefault="00365782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9616B56" w14:textId="4BB9B3C4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Телевизор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55" Xiaomi TV A L55MB-ARU Ultra HD 4K</w:t>
            </w:r>
          </w:p>
        </w:tc>
        <w:tc>
          <w:tcPr>
            <w:tcW w:w="5812" w:type="dxa"/>
            <w:vAlign w:val="center"/>
          </w:tcPr>
          <w:p w14:paraId="33887775" w14:textId="0FEBA1A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дисплея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LED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-дисплей</w:t>
            </w:r>
          </w:p>
          <w:p w14:paraId="1AC78D87" w14:textId="34DA2FFE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Разрешение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Ultra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</w:p>
          <w:p w14:paraId="1F693180" w14:textId="254BE29A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Реальное разрешение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3840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2160</w:t>
            </w:r>
          </w:p>
          <w:p w14:paraId="62BFA080" w14:textId="18187BBF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Диагональ экрана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дюйм</w:t>
            </w:r>
          </w:p>
          <w:p w14:paraId="6F32CE89" w14:textId="5DC3543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Формат экрана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16:9</w:t>
            </w:r>
          </w:p>
          <w:p w14:paraId="70EE6773" w14:textId="7BAD214D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Тип подсветки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Direct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LED</w:t>
            </w:r>
          </w:p>
          <w:p w14:paraId="31C7B7EA" w14:textId="4E38A38B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Частота обновления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Гц</w:t>
            </w:r>
          </w:p>
          <w:p w14:paraId="45778684" w14:textId="7D121E7F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Яркость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200 кд/кв.м</w:t>
            </w:r>
          </w:p>
          <w:p w14:paraId="110DEC48" w14:textId="2DC7C048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Контрастность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5000:1</w:t>
            </w:r>
          </w:p>
          <w:p w14:paraId="0C1B0C3D" w14:textId="22C5D69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Время отклика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6.5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мс</w:t>
            </w:r>
          </w:p>
          <w:p w14:paraId="1FAEC804" w14:textId="1F855D6B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Углы обзора по горизонтали/вертикали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178/178</w:t>
            </w:r>
          </w:p>
          <w:p w14:paraId="47E3D516" w14:textId="559A01E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Поддержка Smart TV да</w:t>
            </w:r>
          </w:p>
          <w:p w14:paraId="65F65332" w14:textId="3B86D4B8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Платформа Smart TV Google TV</w:t>
            </w:r>
          </w:p>
          <w:p w14:paraId="4CE850BA" w14:textId="755855F2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Интерфейсы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Поддержка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1D300C26" w14:textId="0F504B7A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Поддержка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07E81208" w14:textId="6375BF94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Поддержка цифровых форматов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DVB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D2A86D1" w14:textId="7DE03409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Беспроводные интерфейсы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</w:p>
          <w:p w14:paraId="65F4F6E1" w14:textId="47FC56E4" w:rsidR="000B427A" w:rsidRPr="00D94759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Интерфейсы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подключения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HDMI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USB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AV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CI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+,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LAN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Optical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Digital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Audio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Out</w:t>
            </w:r>
            <w:r w:rsidRPr="00D947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RF</w:t>
            </w:r>
          </w:p>
          <w:p w14:paraId="59F91F39" w14:textId="6F84B665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Количество входов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2D0B0CA" w14:textId="73D9706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Версия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HDMI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14:paraId="092B191E" w14:textId="3C2991C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0B427A">
              <w:rPr>
                <w:rFonts w:ascii="Times New Roman" w:hAnsi="Times New Roman"/>
                <w:sz w:val="24"/>
                <w:szCs w:val="24"/>
                <w:lang w:val="en-US"/>
              </w:rPr>
              <w:t>USB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-портов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14:paraId="2F1BBFE3" w14:textId="50CEAA48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Количество динамиков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56DE707" w14:textId="53FC9410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Встроенная память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8 ГБ</w:t>
            </w:r>
          </w:p>
          <w:p w14:paraId="6D00BEE7" w14:textId="1859EB23" w:rsidR="000B427A" w:rsidRPr="000B427A" w:rsidRDefault="000B427A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27A">
              <w:rPr>
                <w:rFonts w:ascii="Times New Roman" w:hAnsi="Times New Roman"/>
                <w:sz w:val="24"/>
                <w:szCs w:val="24"/>
              </w:rPr>
              <w:t>Оперативная память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>2048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27A">
              <w:rPr>
                <w:rFonts w:ascii="Times New Roman" w:hAnsi="Times New Roman"/>
                <w:sz w:val="24"/>
                <w:szCs w:val="24"/>
              </w:rPr>
              <w:t xml:space="preserve"> Мб</w:t>
            </w:r>
          </w:p>
          <w:p w14:paraId="795F79B0" w14:textId="4C9E5AA2" w:rsidR="00365782" w:rsidRPr="00D94759" w:rsidRDefault="00365782" w:rsidP="000B427A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CC3EA9" w14:textId="7A0C2F10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C8CBE9F" w14:textId="40767378" w:rsidR="00365782" w:rsidRPr="000B427A" w:rsidRDefault="000B427A" w:rsidP="00365782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7FD954B" w14:textId="77FA887E" w:rsidR="00C840C7" w:rsidRPr="00041FA8" w:rsidRDefault="00C840C7" w:rsidP="0026345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041FA8">
        <w:rPr>
          <w:rFonts w:ascii="Times New Roman" w:hAnsi="Times New Roman"/>
          <w:b/>
          <w:sz w:val="24"/>
          <w:szCs w:val="24"/>
        </w:rPr>
        <w:t xml:space="preserve">11. График поставки: </w:t>
      </w:r>
      <w:r w:rsidR="007A2FF9" w:rsidRPr="007A2FF9">
        <w:rPr>
          <w:rFonts w:ascii="Times New Roman" w:hAnsi="Times New Roman"/>
          <w:bCs/>
          <w:sz w:val="24"/>
          <w:szCs w:val="24"/>
        </w:rPr>
        <w:t>в течение 3 (трех) рабочих дней с даты заключения Договора</w:t>
      </w:r>
      <w:r w:rsidR="00B03FAF">
        <w:rPr>
          <w:rFonts w:ascii="Times New Roman" w:hAnsi="Times New Roman"/>
          <w:spacing w:val="-2"/>
          <w:sz w:val="24"/>
          <w:szCs w:val="24"/>
        </w:rPr>
        <w:t>.</w:t>
      </w:r>
      <w:bookmarkEnd w:id="0"/>
      <w:bookmarkEnd w:id="1"/>
    </w:p>
    <w:sectPr w:rsidR="00C840C7" w:rsidRPr="00041FA8" w:rsidSect="0015068E">
      <w:headerReference w:type="default" r:id="rId8"/>
      <w:pgSz w:w="11906" w:h="16838"/>
      <w:pgMar w:top="1134" w:right="567" w:bottom="127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7619E" w14:textId="77777777" w:rsidR="006D6124" w:rsidRDefault="006D6124" w:rsidP="00153C47">
      <w:pPr>
        <w:spacing w:after="0" w:line="240" w:lineRule="auto"/>
      </w:pPr>
      <w:r>
        <w:separator/>
      </w:r>
    </w:p>
  </w:endnote>
  <w:endnote w:type="continuationSeparator" w:id="0">
    <w:p w14:paraId="3772523D" w14:textId="77777777" w:rsidR="006D6124" w:rsidRDefault="006D6124" w:rsidP="00153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6D013" w14:textId="77777777" w:rsidR="006D6124" w:rsidRDefault="006D6124" w:rsidP="00153C47">
      <w:pPr>
        <w:spacing w:after="0" w:line="240" w:lineRule="auto"/>
      </w:pPr>
      <w:r>
        <w:separator/>
      </w:r>
    </w:p>
  </w:footnote>
  <w:footnote w:type="continuationSeparator" w:id="0">
    <w:p w14:paraId="0DD17160" w14:textId="77777777" w:rsidR="006D6124" w:rsidRDefault="006D6124" w:rsidP="00153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993922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ED0FEA5" w14:textId="2C44CF24" w:rsidR="00365782" w:rsidRPr="00660681" w:rsidRDefault="00365782">
        <w:pPr>
          <w:pStyle w:val="aa"/>
          <w:jc w:val="center"/>
          <w:rPr>
            <w:rFonts w:ascii="Times New Roman" w:hAnsi="Times New Roman"/>
          </w:rPr>
        </w:pPr>
        <w:r w:rsidRPr="00660681">
          <w:rPr>
            <w:rFonts w:ascii="Times New Roman" w:hAnsi="Times New Roman"/>
          </w:rPr>
          <w:fldChar w:fldCharType="begin"/>
        </w:r>
        <w:r w:rsidRPr="00660681">
          <w:rPr>
            <w:rFonts w:ascii="Times New Roman" w:hAnsi="Times New Roman"/>
          </w:rPr>
          <w:instrText>PAGE   \* MERGEFORMAT</w:instrText>
        </w:r>
        <w:r w:rsidRPr="00660681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21</w:t>
        </w:r>
        <w:r w:rsidRPr="00660681">
          <w:rPr>
            <w:rFonts w:ascii="Times New Roman" w:hAnsi="Times New Roman"/>
          </w:rPr>
          <w:fldChar w:fldCharType="end"/>
        </w:r>
      </w:p>
    </w:sdtContent>
  </w:sdt>
  <w:p w14:paraId="42C5CD0B" w14:textId="77777777" w:rsidR="00365782" w:rsidRDefault="0036578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4742"/>
    <w:multiLevelType w:val="multilevel"/>
    <w:tmpl w:val="D78CA094"/>
    <w:lvl w:ilvl="0">
      <w:start w:val="1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1" w:hanging="1800"/>
      </w:pPr>
      <w:rPr>
        <w:rFonts w:hint="default"/>
      </w:rPr>
    </w:lvl>
  </w:abstractNum>
  <w:abstractNum w:abstractNumId="1" w15:restartNumberingAfterBreak="0">
    <w:nsid w:val="0EA752C2"/>
    <w:multiLevelType w:val="multilevel"/>
    <w:tmpl w:val="35FECBF2"/>
    <w:lvl w:ilvl="0">
      <w:start w:val="1"/>
      <w:numFmt w:val="decimal"/>
      <w:lvlText w:val="7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4FE0A94"/>
    <w:multiLevelType w:val="multilevel"/>
    <w:tmpl w:val="D3CCB7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17BB0839"/>
    <w:multiLevelType w:val="multilevel"/>
    <w:tmpl w:val="30B4E70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cs="Times New Roman" w:hint="default"/>
      </w:rPr>
    </w:lvl>
  </w:abstractNum>
  <w:abstractNum w:abstractNumId="4" w15:restartNumberingAfterBreak="0">
    <w:nsid w:val="260C4B68"/>
    <w:multiLevelType w:val="multilevel"/>
    <w:tmpl w:val="14289204"/>
    <w:lvl w:ilvl="0">
      <w:start w:val="1"/>
      <w:numFmt w:val="decimal"/>
      <w:lvlText w:val="7.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" w15:restartNumberingAfterBreak="0">
    <w:nsid w:val="2B2A292F"/>
    <w:multiLevelType w:val="multilevel"/>
    <w:tmpl w:val="D6EA6F20"/>
    <w:lvl w:ilvl="0">
      <w:start w:val="1"/>
      <w:numFmt w:val="decimal"/>
      <w:lvlText w:val="7.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6" w15:restartNumberingAfterBreak="0">
    <w:nsid w:val="34AF6B10"/>
    <w:multiLevelType w:val="hybridMultilevel"/>
    <w:tmpl w:val="BF8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8F47BA"/>
    <w:multiLevelType w:val="multilevel"/>
    <w:tmpl w:val="52B43D1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8"/>
      <w:numFmt w:val="decimal"/>
      <w:lvlText w:val="%1.%2."/>
      <w:lvlJc w:val="left"/>
      <w:pPr>
        <w:ind w:left="9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cs="Times New Roman" w:hint="default"/>
        <w:color w:val="000000"/>
      </w:rPr>
    </w:lvl>
  </w:abstractNum>
  <w:abstractNum w:abstractNumId="8" w15:restartNumberingAfterBreak="0">
    <w:nsid w:val="42934D1A"/>
    <w:multiLevelType w:val="hybridMultilevel"/>
    <w:tmpl w:val="F2369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CC2CB3"/>
    <w:multiLevelType w:val="multilevel"/>
    <w:tmpl w:val="77C4FC7A"/>
    <w:lvl w:ilvl="0">
      <w:start w:val="1"/>
      <w:numFmt w:val="decimal"/>
      <w:lvlText w:val="7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56960CC9"/>
    <w:multiLevelType w:val="multilevel"/>
    <w:tmpl w:val="F3A48B98"/>
    <w:lvl w:ilvl="0">
      <w:start w:val="1"/>
      <w:numFmt w:val="decimal"/>
      <w:lvlText w:val="7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60BE1A4F"/>
    <w:multiLevelType w:val="multilevel"/>
    <w:tmpl w:val="22DCC2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  <w:color w:val="000000"/>
      </w:rPr>
    </w:lvl>
  </w:abstractNum>
  <w:abstractNum w:abstractNumId="12" w15:restartNumberingAfterBreak="0">
    <w:nsid w:val="6618760F"/>
    <w:multiLevelType w:val="multilevel"/>
    <w:tmpl w:val="BEFE93C4"/>
    <w:lvl w:ilvl="0">
      <w:start w:val="11"/>
      <w:numFmt w:val="decimal"/>
      <w:lvlText w:val="%1."/>
      <w:lvlJc w:val="left"/>
      <w:pPr>
        <w:ind w:left="2891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3" w15:restartNumberingAfterBreak="0">
    <w:nsid w:val="66F74F81"/>
    <w:multiLevelType w:val="hybridMultilevel"/>
    <w:tmpl w:val="89EA653E"/>
    <w:lvl w:ilvl="0" w:tplc="39166B8E">
      <w:start w:val="1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 w15:restartNumberingAfterBreak="0">
    <w:nsid w:val="6BA30A77"/>
    <w:multiLevelType w:val="multilevel"/>
    <w:tmpl w:val="3EBC4222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8"/>
      <w:numFmt w:val="decimal"/>
      <w:lvlText w:val="%1.%2."/>
      <w:lvlJc w:val="left"/>
      <w:pPr>
        <w:ind w:left="9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cs="Times New Roman" w:hint="default"/>
        <w:color w:val="000000"/>
      </w:rPr>
    </w:lvl>
  </w:abstractNum>
  <w:abstractNum w:abstractNumId="15" w15:restartNumberingAfterBreak="0">
    <w:nsid w:val="6CA94E65"/>
    <w:multiLevelType w:val="hybridMultilevel"/>
    <w:tmpl w:val="98E05416"/>
    <w:lvl w:ilvl="0" w:tplc="2E0A8D1A">
      <w:start w:val="1"/>
      <w:numFmt w:val="decimal"/>
      <w:lvlText w:val="%1."/>
      <w:lvlJc w:val="left"/>
      <w:pPr>
        <w:ind w:left="420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7362BE4">
      <w:numFmt w:val="bullet"/>
      <w:lvlText w:val="•"/>
      <w:lvlJc w:val="left"/>
      <w:pPr>
        <w:ind w:left="1456" w:hanging="280"/>
      </w:pPr>
      <w:rPr>
        <w:rFonts w:hint="default"/>
      </w:rPr>
    </w:lvl>
    <w:lvl w:ilvl="2" w:tplc="3006C982">
      <w:numFmt w:val="bullet"/>
      <w:lvlText w:val="•"/>
      <w:lvlJc w:val="left"/>
      <w:pPr>
        <w:ind w:left="2492" w:hanging="280"/>
      </w:pPr>
      <w:rPr>
        <w:rFonts w:hint="default"/>
      </w:rPr>
    </w:lvl>
    <w:lvl w:ilvl="3" w:tplc="2A0A1ED4">
      <w:numFmt w:val="bullet"/>
      <w:lvlText w:val="•"/>
      <w:lvlJc w:val="left"/>
      <w:pPr>
        <w:ind w:left="3528" w:hanging="280"/>
      </w:pPr>
      <w:rPr>
        <w:rFonts w:hint="default"/>
      </w:rPr>
    </w:lvl>
    <w:lvl w:ilvl="4" w:tplc="F594BCDA">
      <w:numFmt w:val="bullet"/>
      <w:lvlText w:val="•"/>
      <w:lvlJc w:val="left"/>
      <w:pPr>
        <w:ind w:left="4564" w:hanging="280"/>
      </w:pPr>
      <w:rPr>
        <w:rFonts w:hint="default"/>
      </w:rPr>
    </w:lvl>
    <w:lvl w:ilvl="5" w:tplc="8D544C1C">
      <w:numFmt w:val="bullet"/>
      <w:lvlText w:val="•"/>
      <w:lvlJc w:val="left"/>
      <w:pPr>
        <w:ind w:left="5600" w:hanging="280"/>
      </w:pPr>
      <w:rPr>
        <w:rFonts w:hint="default"/>
      </w:rPr>
    </w:lvl>
    <w:lvl w:ilvl="6" w:tplc="31BC80AA">
      <w:numFmt w:val="bullet"/>
      <w:lvlText w:val="•"/>
      <w:lvlJc w:val="left"/>
      <w:pPr>
        <w:ind w:left="6636" w:hanging="280"/>
      </w:pPr>
      <w:rPr>
        <w:rFonts w:hint="default"/>
      </w:rPr>
    </w:lvl>
    <w:lvl w:ilvl="7" w:tplc="A078AA04">
      <w:numFmt w:val="bullet"/>
      <w:lvlText w:val="•"/>
      <w:lvlJc w:val="left"/>
      <w:pPr>
        <w:ind w:left="7672" w:hanging="280"/>
      </w:pPr>
      <w:rPr>
        <w:rFonts w:hint="default"/>
      </w:rPr>
    </w:lvl>
    <w:lvl w:ilvl="8" w:tplc="E8348EEC">
      <w:numFmt w:val="bullet"/>
      <w:lvlText w:val="•"/>
      <w:lvlJc w:val="left"/>
      <w:pPr>
        <w:ind w:left="8708" w:hanging="280"/>
      </w:pPr>
      <w:rPr>
        <w:rFonts w:hint="default"/>
      </w:rPr>
    </w:lvl>
  </w:abstractNum>
  <w:abstractNum w:abstractNumId="16" w15:restartNumberingAfterBreak="0">
    <w:nsid w:val="6F154373"/>
    <w:multiLevelType w:val="multilevel"/>
    <w:tmpl w:val="9B28D90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17" w15:restartNumberingAfterBreak="0">
    <w:nsid w:val="76A84E59"/>
    <w:multiLevelType w:val="hybridMultilevel"/>
    <w:tmpl w:val="4952398C"/>
    <w:lvl w:ilvl="0" w:tplc="20D297AC">
      <w:start w:val="1"/>
      <w:numFmt w:val="decimal"/>
      <w:lvlText w:val="%1."/>
      <w:lvlJc w:val="left"/>
      <w:pPr>
        <w:ind w:left="-180" w:hanging="360"/>
      </w:pPr>
      <w:rPr>
        <w:rFonts w:ascii="Times New Roman" w:eastAsia="Times New Roman" w:hAnsi="Times New Roman" w:cs="Times New Roman"/>
        <w:b/>
        <w:color w:val="auto"/>
        <w:u w:val="none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abstractNum w:abstractNumId="18" w15:restartNumberingAfterBreak="0">
    <w:nsid w:val="7E9F69B3"/>
    <w:multiLevelType w:val="multilevel"/>
    <w:tmpl w:val="0FCA11D6"/>
    <w:lvl w:ilvl="0">
      <w:start w:val="1"/>
      <w:numFmt w:val="decimal"/>
      <w:lvlText w:val="7.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18"/>
  </w:num>
  <w:num w:numId="5">
    <w:abstractNumId w:val="4"/>
  </w:num>
  <w:num w:numId="6">
    <w:abstractNumId w:val="5"/>
  </w:num>
  <w:num w:numId="7">
    <w:abstractNumId w:val="3"/>
  </w:num>
  <w:num w:numId="8">
    <w:abstractNumId w:val="12"/>
  </w:num>
  <w:num w:numId="9">
    <w:abstractNumId w:val="14"/>
  </w:num>
  <w:num w:numId="10">
    <w:abstractNumId w:val="9"/>
  </w:num>
  <w:num w:numId="11">
    <w:abstractNumId w:val="1"/>
  </w:num>
  <w:num w:numId="12">
    <w:abstractNumId w:val="10"/>
  </w:num>
  <w:num w:numId="13">
    <w:abstractNumId w:val="8"/>
  </w:num>
  <w:num w:numId="14">
    <w:abstractNumId w:val="7"/>
  </w:num>
  <w:num w:numId="15">
    <w:abstractNumId w:val="13"/>
  </w:num>
  <w:num w:numId="16">
    <w:abstractNumId w:val="0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64"/>
    <w:rsid w:val="000007F0"/>
    <w:rsid w:val="00002F57"/>
    <w:rsid w:val="0000390B"/>
    <w:rsid w:val="000039A1"/>
    <w:rsid w:val="00003FFA"/>
    <w:rsid w:val="0000742A"/>
    <w:rsid w:val="000236E0"/>
    <w:rsid w:val="00027CB8"/>
    <w:rsid w:val="000318DE"/>
    <w:rsid w:val="000340B5"/>
    <w:rsid w:val="000408F4"/>
    <w:rsid w:val="00041437"/>
    <w:rsid w:val="00041FA8"/>
    <w:rsid w:val="00046C36"/>
    <w:rsid w:val="00052B37"/>
    <w:rsid w:val="00057909"/>
    <w:rsid w:val="0006181E"/>
    <w:rsid w:val="00063B40"/>
    <w:rsid w:val="00066484"/>
    <w:rsid w:val="0006657B"/>
    <w:rsid w:val="00076965"/>
    <w:rsid w:val="00087EF9"/>
    <w:rsid w:val="00091DB7"/>
    <w:rsid w:val="000975CF"/>
    <w:rsid w:val="000B3B1A"/>
    <w:rsid w:val="000B427A"/>
    <w:rsid w:val="000C3271"/>
    <w:rsid w:val="000C5E71"/>
    <w:rsid w:val="000D524D"/>
    <w:rsid w:val="000E5165"/>
    <w:rsid w:val="0010692B"/>
    <w:rsid w:val="001133A6"/>
    <w:rsid w:val="0011438C"/>
    <w:rsid w:val="0012299C"/>
    <w:rsid w:val="00125FC9"/>
    <w:rsid w:val="0012799A"/>
    <w:rsid w:val="001300B9"/>
    <w:rsid w:val="00143FE2"/>
    <w:rsid w:val="00147760"/>
    <w:rsid w:val="0015068E"/>
    <w:rsid w:val="00150BC8"/>
    <w:rsid w:val="00153C47"/>
    <w:rsid w:val="00160D6B"/>
    <w:rsid w:val="00166D5F"/>
    <w:rsid w:val="00180463"/>
    <w:rsid w:val="0018101E"/>
    <w:rsid w:val="0019114A"/>
    <w:rsid w:val="001946D2"/>
    <w:rsid w:val="001A562D"/>
    <w:rsid w:val="001A6D5D"/>
    <w:rsid w:val="001A74E5"/>
    <w:rsid w:val="001B316F"/>
    <w:rsid w:val="001B3D07"/>
    <w:rsid w:val="001B55EE"/>
    <w:rsid w:val="001C2749"/>
    <w:rsid w:val="001C2DA1"/>
    <w:rsid w:val="001E233E"/>
    <w:rsid w:val="001E2924"/>
    <w:rsid w:val="001E307A"/>
    <w:rsid w:val="00200139"/>
    <w:rsid w:val="00200EF7"/>
    <w:rsid w:val="0020732D"/>
    <w:rsid w:val="00207BD4"/>
    <w:rsid w:val="00211AC5"/>
    <w:rsid w:val="00213903"/>
    <w:rsid w:val="00220DF4"/>
    <w:rsid w:val="00233A96"/>
    <w:rsid w:val="00246498"/>
    <w:rsid w:val="00252E9D"/>
    <w:rsid w:val="0026045E"/>
    <w:rsid w:val="00263458"/>
    <w:rsid w:val="00264BD0"/>
    <w:rsid w:val="002653C4"/>
    <w:rsid w:val="00270402"/>
    <w:rsid w:val="0027551D"/>
    <w:rsid w:val="002762A0"/>
    <w:rsid w:val="00281207"/>
    <w:rsid w:val="0028265F"/>
    <w:rsid w:val="00291464"/>
    <w:rsid w:val="00291BC2"/>
    <w:rsid w:val="00296F89"/>
    <w:rsid w:val="002B5748"/>
    <w:rsid w:val="002B666A"/>
    <w:rsid w:val="002B74A1"/>
    <w:rsid w:val="002C10B9"/>
    <w:rsid w:val="002D0876"/>
    <w:rsid w:val="002D0950"/>
    <w:rsid w:val="002D3BD1"/>
    <w:rsid w:val="002E02FD"/>
    <w:rsid w:val="002E2208"/>
    <w:rsid w:val="002E4C61"/>
    <w:rsid w:val="002E5E04"/>
    <w:rsid w:val="002E7699"/>
    <w:rsid w:val="002F1C4E"/>
    <w:rsid w:val="00300FF5"/>
    <w:rsid w:val="00301CA6"/>
    <w:rsid w:val="00302A8E"/>
    <w:rsid w:val="00305A69"/>
    <w:rsid w:val="00305F40"/>
    <w:rsid w:val="0030789F"/>
    <w:rsid w:val="00316FB3"/>
    <w:rsid w:val="0031785F"/>
    <w:rsid w:val="00317BE5"/>
    <w:rsid w:val="00321B19"/>
    <w:rsid w:val="0032587D"/>
    <w:rsid w:val="00325CC8"/>
    <w:rsid w:val="003448CD"/>
    <w:rsid w:val="00345497"/>
    <w:rsid w:val="00351E8B"/>
    <w:rsid w:val="00362A8B"/>
    <w:rsid w:val="00365782"/>
    <w:rsid w:val="00366A70"/>
    <w:rsid w:val="0037252F"/>
    <w:rsid w:val="00372946"/>
    <w:rsid w:val="00377A1E"/>
    <w:rsid w:val="00381910"/>
    <w:rsid w:val="003B0D9D"/>
    <w:rsid w:val="003B1867"/>
    <w:rsid w:val="003B385E"/>
    <w:rsid w:val="003B4BA1"/>
    <w:rsid w:val="003B4E8B"/>
    <w:rsid w:val="003B5519"/>
    <w:rsid w:val="003C3DD2"/>
    <w:rsid w:val="003C74E6"/>
    <w:rsid w:val="003D176C"/>
    <w:rsid w:val="003D5F70"/>
    <w:rsid w:val="003E57B9"/>
    <w:rsid w:val="003F0482"/>
    <w:rsid w:val="003F06E1"/>
    <w:rsid w:val="003F084D"/>
    <w:rsid w:val="003F2521"/>
    <w:rsid w:val="003F30E1"/>
    <w:rsid w:val="003F4D6A"/>
    <w:rsid w:val="00407F6F"/>
    <w:rsid w:val="00410A82"/>
    <w:rsid w:val="0041425C"/>
    <w:rsid w:val="0042210D"/>
    <w:rsid w:val="004221CA"/>
    <w:rsid w:val="00422ECC"/>
    <w:rsid w:val="00427B78"/>
    <w:rsid w:val="00432A19"/>
    <w:rsid w:val="00435F1B"/>
    <w:rsid w:val="004406FD"/>
    <w:rsid w:val="00441767"/>
    <w:rsid w:val="00444073"/>
    <w:rsid w:val="00453BD9"/>
    <w:rsid w:val="00454755"/>
    <w:rsid w:val="004575F5"/>
    <w:rsid w:val="00457A3F"/>
    <w:rsid w:val="00460CFD"/>
    <w:rsid w:val="00472332"/>
    <w:rsid w:val="00472D08"/>
    <w:rsid w:val="00473923"/>
    <w:rsid w:val="004753F0"/>
    <w:rsid w:val="00475FB9"/>
    <w:rsid w:val="00476AE1"/>
    <w:rsid w:val="004803D6"/>
    <w:rsid w:val="0048500A"/>
    <w:rsid w:val="004942B1"/>
    <w:rsid w:val="004A00C0"/>
    <w:rsid w:val="004B23FF"/>
    <w:rsid w:val="004B2A3C"/>
    <w:rsid w:val="004B5E7E"/>
    <w:rsid w:val="004B6958"/>
    <w:rsid w:val="004C04FD"/>
    <w:rsid w:val="004D019D"/>
    <w:rsid w:val="004D6E55"/>
    <w:rsid w:val="004E1507"/>
    <w:rsid w:val="004E446E"/>
    <w:rsid w:val="004F1BC9"/>
    <w:rsid w:val="004F4B7F"/>
    <w:rsid w:val="004F5EDE"/>
    <w:rsid w:val="004F7CD9"/>
    <w:rsid w:val="00502D73"/>
    <w:rsid w:val="00505A4B"/>
    <w:rsid w:val="0050722C"/>
    <w:rsid w:val="0051093A"/>
    <w:rsid w:val="00510D68"/>
    <w:rsid w:val="0051477F"/>
    <w:rsid w:val="00524361"/>
    <w:rsid w:val="0052459A"/>
    <w:rsid w:val="005334CF"/>
    <w:rsid w:val="00536031"/>
    <w:rsid w:val="00537565"/>
    <w:rsid w:val="0054079C"/>
    <w:rsid w:val="00541164"/>
    <w:rsid w:val="00541BC3"/>
    <w:rsid w:val="0054406D"/>
    <w:rsid w:val="00547152"/>
    <w:rsid w:val="00562A1B"/>
    <w:rsid w:val="0056517F"/>
    <w:rsid w:val="00570B7B"/>
    <w:rsid w:val="00572B3B"/>
    <w:rsid w:val="00575B4C"/>
    <w:rsid w:val="005A3764"/>
    <w:rsid w:val="005A43F5"/>
    <w:rsid w:val="005A4A05"/>
    <w:rsid w:val="005B2EA2"/>
    <w:rsid w:val="005B31EB"/>
    <w:rsid w:val="005B464E"/>
    <w:rsid w:val="005B532B"/>
    <w:rsid w:val="005C36E8"/>
    <w:rsid w:val="005D2CEE"/>
    <w:rsid w:val="005D3E0B"/>
    <w:rsid w:val="005D7715"/>
    <w:rsid w:val="005E5EE6"/>
    <w:rsid w:val="005E6E0E"/>
    <w:rsid w:val="00600AE2"/>
    <w:rsid w:val="00600EBA"/>
    <w:rsid w:val="0060336C"/>
    <w:rsid w:val="00612246"/>
    <w:rsid w:val="00634834"/>
    <w:rsid w:val="006354AA"/>
    <w:rsid w:val="00641A66"/>
    <w:rsid w:val="006460EE"/>
    <w:rsid w:val="00646A75"/>
    <w:rsid w:val="006477BC"/>
    <w:rsid w:val="0065111E"/>
    <w:rsid w:val="00652047"/>
    <w:rsid w:val="006536CE"/>
    <w:rsid w:val="00654172"/>
    <w:rsid w:val="006551D4"/>
    <w:rsid w:val="00655FE6"/>
    <w:rsid w:val="006570D4"/>
    <w:rsid w:val="00657408"/>
    <w:rsid w:val="00660681"/>
    <w:rsid w:val="006637A8"/>
    <w:rsid w:val="006650DF"/>
    <w:rsid w:val="00667315"/>
    <w:rsid w:val="00672021"/>
    <w:rsid w:val="00673249"/>
    <w:rsid w:val="006746F4"/>
    <w:rsid w:val="00691513"/>
    <w:rsid w:val="00693822"/>
    <w:rsid w:val="00694FEF"/>
    <w:rsid w:val="006970B7"/>
    <w:rsid w:val="006A6DB7"/>
    <w:rsid w:val="006B529B"/>
    <w:rsid w:val="006B5428"/>
    <w:rsid w:val="006C3023"/>
    <w:rsid w:val="006C5764"/>
    <w:rsid w:val="006D2263"/>
    <w:rsid w:val="006D6124"/>
    <w:rsid w:val="006E45C2"/>
    <w:rsid w:val="006F4ECF"/>
    <w:rsid w:val="006F5BA0"/>
    <w:rsid w:val="006F6FAE"/>
    <w:rsid w:val="007060B5"/>
    <w:rsid w:val="007122A1"/>
    <w:rsid w:val="00713B61"/>
    <w:rsid w:val="00721729"/>
    <w:rsid w:val="00736165"/>
    <w:rsid w:val="00741237"/>
    <w:rsid w:val="00743C82"/>
    <w:rsid w:val="007444F5"/>
    <w:rsid w:val="007508FD"/>
    <w:rsid w:val="007519A1"/>
    <w:rsid w:val="0075796C"/>
    <w:rsid w:val="00764B61"/>
    <w:rsid w:val="00764E55"/>
    <w:rsid w:val="0076778F"/>
    <w:rsid w:val="007755CE"/>
    <w:rsid w:val="00777C57"/>
    <w:rsid w:val="00781511"/>
    <w:rsid w:val="007873BA"/>
    <w:rsid w:val="00787D7F"/>
    <w:rsid w:val="00796607"/>
    <w:rsid w:val="007A2FF9"/>
    <w:rsid w:val="007A39F8"/>
    <w:rsid w:val="007A452B"/>
    <w:rsid w:val="007A5AF3"/>
    <w:rsid w:val="007A7C57"/>
    <w:rsid w:val="007B332B"/>
    <w:rsid w:val="007B35C5"/>
    <w:rsid w:val="007B62F9"/>
    <w:rsid w:val="007C0C9B"/>
    <w:rsid w:val="007C36AA"/>
    <w:rsid w:val="007C6085"/>
    <w:rsid w:val="007C6E64"/>
    <w:rsid w:val="007D1CEF"/>
    <w:rsid w:val="007D4B0C"/>
    <w:rsid w:val="007D5C96"/>
    <w:rsid w:val="007E0807"/>
    <w:rsid w:val="007E60C8"/>
    <w:rsid w:val="0080212C"/>
    <w:rsid w:val="008058C7"/>
    <w:rsid w:val="00805A96"/>
    <w:rsid w:val="00820361"/>
    <w:rsid w:val="008419E7"/>
    <w:rsid w:val="008432F5"/>
    <w:rsid w:val="00850EC6"/>
    <w:rsid w:val="00857297"/>
    <w:rsid w:val="00857BFA"/>
    <w:rsid w:val="008626E9"/>
    <w:rsid w:val="008649C9"/>
    <w:rsid w:val="00870CA0"/>
    <w:rsid w:val="00882396"/>
    <w:rsid w:val="008862C3"/>
    <w:rsid w:val="00886360"/>
    <w:rsid w:val="008A2449"/>
    <w:rsid w:val="008B076F"/>
    <w:rsid w:val="008B6237"/>
    <w:rsid w:val="008C1FF1"/>
    <w:rsid w:val="008C2AAA"/>
    <w:rsid w:val="008D0282"/>
    <w:rsid w:val="008D0BD9"/>
    <w:rsid w:val="008D1B08"/>
    <w:rsid w:val="008D7362"/>
    <w:rsid w:val="008E34FA"/>
    <w:rsid w:val="008E3930"/>
    <w:rsid w:val="008F2718"/>
    <w:rsid w:val="008F2EC0"/>
    <w:rsid w:val="008F5314"/>
    <w:rsid w:val="00901064"/>
    <w:rsid w:val="00902BAC"/>
    <w:rsid w:val="009048FA"/>
    <w:rsid w:val="00905E6A"/>
    <w:rsid w:val="00910C22"/>
    <w:rsid w:val="00911A9C"/>
    <w:rsid w:val="00916FD6"/>
    <w:rsid w:val="009216B7"/>
    <w:rsid w:val="0092184F"/>
    <w:rsid w:val="00923809"/>
    <w:rsid w:val="0093226B"/>
    <w:rsid w:val="00935168"/>
    <w:rsid w:val="0094019E"/>
    <w:rsid w:val="00946124"/>
    <w:rsid w:val="00952AED"/>
    <w:rsid w:val="00953763"/>
    <w:rsid w:val="009538E6"/>
    <w:rsid w:val="00953CAA"/>
    <w:rsid w:val="00962F5A"/>
    <w:rsid w:val="00973FCF"/>
    <w:rsid w:val="00983C18"/>
    <w:rsid w:val="009973AC"/>
    <w:rsid w:val="009A07F1"/>
    <w:rsid w:val="009B0590"/>
    <w:rsid w:val="009B53AA"/>
    <w:rsid w:val="009C288F"/>
    <w:rsid w:val="009C7C09"/>
    <w:rsid w:val="009D56D0"/>
    <w:rsid w:val="009F3D85"/>
    <w:rsid w:val="009F5D5C"/>
    <w:rsid w:val="009F632A"/>
    <w:rsid w:val="00A11C03"/>
    <w:rsid w:val="00A11CEE"/>
    <w:rsid w:val="00A12452"/>
    <w:rsid w:val="00A138C6"/>
    <w:rsid w:val="00A225CB"/>
    <w:rsid w:val="00A23742"/>
    <w:rsid w:val="00A238CF"/>
    <w:rsid w:val="00A2655F"/>
    <w:rsid w:val="00A317FF"/>
    <w:rsid w:val="00A4056D"/>
    <w:rsid w:val="00A40A95"/>
    <w:rsid w:val="00A464AB"/>
    <w:rsid w:val="00A5146F"/>
    <w:rsid w:val="00A54B6B"/>
    <w:rsid w:val="00A56490"/>
    <w:rsid w:val="00A7276F"/>
    <w:rsid w:val="00A80B77"/>
    <w:rsid w:val="00A85DB3"/>
    <w:rsid w:val="00A92E4A"/>
    <w:rsid w:val="00A93755"/>
    <w:rsid w:val="00A956C8"/>
    <w:rsid w:val="00A95B43"/>
    <w:rsid w:val="00A97977"/>
    <w:rsid w:val="00AA50CC"/>
    <w:rsid w:val="00AB5BE5"/>
    <w:rsid w:val="00AB5EB0"/>
    <w:rsid w:val="00AC0D37"/>
    <w:rsid w:val="00AC2D27"/>
    <w:rsid w:val="00AC5647"/>
    <w:rsid w:val="00AC5B0D"/>
    <w:rsid w:val="00AC5C24"/>
    <w:rsid w:val="00AD7A7C"/>
    <w:rsid w:val="00AE6087"/>
    <w:rsid w:val="00AF5C78"/>
    <w:rsid w:val="00AF6680"/>
    <w:rsid w:val="00AF71C5"/>
    <w:rsid w:val="00B03E08"/>
    <w:rsid w:val="00B03FAF"/>
    <w:rsid w:val="00B13EA4"/>
    <w:rsid w:val="00B17584"/>
    <w:rsid w:val="00B32695"/>
    <w:rsid w:val="00B33B56"/>
    <w:rsid w:val="00B3669D"/>
    <w:rsid w:val="00B37FD4"/>
    <w:rsid w:val="00B41936"/>
    <w:rsid w:val="00B47A09"/>
    <w:rsid w:val="00B51B85"/>
    <w:rsid w:val="00B52E31"/>
    <w:rsid w:val="00B52EB7"/>
    <w:rsid w:val="00B55026"/>
    <w:rsid w:val="00B62DDE"/>
    <w:rsid w:val="00B64E88"/>
    <w:rsid w:val="00B748F5"/>
    <w:rsid w:val="00B87E8E"/>
    <w:rsid w:val="00B920E1"/>
    <w:rsid w:val="00B93823"/>
    <w:rsid w:val="00B959BC"/>
    <w:rsid w:val="00BA2B16"/>
    <w:rsid w:val="00BA2F42"/>
    <w:rsid w:val="00BA7A39"/>
    <w:rsid w:val="00BB08FF"/>
    <w:rsid w:val="00BB38DB"/>
    <w:rsid w:val="00BB48DE"/>
    <w:rsid w:val="00BC4BA2"/>
    <w:rsid w:val="00BD391B"/>
    <w:rsid w:val="00BD4064"/>
    <w:rsid w:val="00BE1ADA"/>
    <w:rsid w:val="00BE1E80"/>
    <w:rsid w:val="00BE3C9C"/>
    <w:rsid w:val="00BE6A9F"/>
    <w:rsid w:val="00BF6FEE"/>
    <w:rsid w:val="00C02B85"/>
    <w:rsid w:val="00C02D6A"/>
    <w:rsid w:val="00C10F0B"/>
    <w:rsid w:val="00C12468"/>
    <w:rsid w:val="00C14E70"/>
    <w:rsid w:val="00C16C13"/>
    <w:rsid w:val="00C21412"/>
    <w:rsid w:val="00C21872"/>
    <w:rsid w:val="00C30750"/>
    <w:rsid w:val="00C32658"/>
    <w:rsid w:val="00C507E8"/>
    <w:rsid w:val="00C600C8"/>
    <w:rsid w:val="00C601DF"/>
    <w:rsid w:val="00C6424E"/>
    <w:rsid w:val="00C66660"/>
    <w:rsid w:val="00C67151"/>
    <w:rsid w:val="00C67961"/>
    <w:rsid w:val="00C74C38"/>
    <w:rsid w:val="00C7673E"/>
    <w:rsid w:val="00C77335"/>
    <w:rsid w:val="00C840C7"/>
    <w:rsid w:val="00C8613C"/>
    <w:rsid w:val="00C863C7"/>
    <w:rsid w:val="00C9373F"/>
    <w:rsid w:val="00C95657"/>
    <w:rsid w:val="00CA24EE"/>
    <w:rsid w:val="00CA45E1"/>
    <w:rsid w:val="00CA76ED"/>
    <w:rsid w:val="00CB7EF9"/>
    <w:rsid w:val="00CC39A5"/>
    <w:rsid w:val="00CC4412"/>
    <w:rsid w:val="00CD1255"/>
    <w:rsid w:val="00CD2763"/>
    <w:rsid w:val="00CD69E0"/>
    <w:rsid w:val="00CD7684"/>
    <w:rsid w:val="00CE0120"/>
    <w:rsid w:val="00CE7DC5"/>
    <w:rsid w:val="00CF2D19"/>
    <w:rsid w:val="00CF5F7F"/>
    <w:rsid w:val="00CF78C2"/>
    <w:rsid w:val="00D0105B"/>
    <w:rsid w:val="00D033A9"/>
    <w:rsid w:val="00D125BA"/>
    <w:rsid w:val="00D167B4"/>
    <w:rsid w:val="00D212AF"/>
    <w:rsid w:val="00D268A0"/>
    <w:rsid w:val="00D33F3B"/>
    <w:rsid w:val="00D35F76"/>
    <w:rsid w:val="00D4301C"/>
    <w:rsid w:val="00D44BFB"/>
    <w:rsid w:val="00D51AFA"/>
    <w:rsid w:val="00D57765"/>
    <w:rsid w:val="00D60A9A"/>
    <w:rsid w:val="00D72D5C"/>
    <w:rsid w:val="00D74941"/>
    <w:rsid w:val="00D835B2"/>
    <w:rsid w:val="00D91DB9"/>
    <w:rsid w:val="00D94759"/>
    <w:rsid w:val="00D94BCA"/>
    <w:rsid w:val="00DA1309"/>
    <w:rsid w:val="00DB0AE1"/>
    <w:rsid w:val="00DB14B9"/>
    <w:rsid w:val="00DB3B8C"/>
    <w:rsid w:val="00DB5337"/>
    <w:rsid w:val="00DC1E9D"/>
    <w:rsid w:val="00DC53A7"/>
    <w:rsid w:val="00DC5A7F"/>
    <w:rsid w:val="00DD0FD8"/>
    <w:rsid w:val="00DD2DF3"/>
    <w:rsid w:val="00DE49F4"/>
    <w:rsid w:val="00DE6430"/>
    <w:rsid w:val="00DF1427"/>
    <w:rsid w:val="00E00F6D"/>
    <w:rsid w:val="00E050DF"/>
    <w:rsid w:val="00E05BF0"/>
    <w:rsid w:val="00E11628"/>
    <w:rsid w:val="00E12B27"/>
    <w:rsid w:val="00E15320"/>
    <w:rsid w:val="00E16C05"/>
    <w:rsid w:val="00E16EC6"/>
    <w:rsid w:val="00E200DA"/>
    <w:rsid w:val="00E23625"/>
    <w:rsid w:val="00E2769E"/>
    <w:rsid w:val="00E309C4"/>
    <w:rsid w:val="00E352C7"/>
    <w:rsid w:val="00E37F3D"/>
    <w:rsid w:val="00E43B69"/>
    <w:rsid w:val="00E44402"/>
    <w:rsid w:val="00E5207E"/>
    <w:rsid w:val="00E54402"/>
    <w:rsid w:val="00E550CF"/>
    <w:rsid w:val="00E6096B"/>
    <w:rsid w:val="00E63581"/>
    <w:rsid w:val="00E66B2A"/>
    <w:rsid w:val="00E7593A"/>
    <w:rsid w:val="00E75A09"/>
    <w:rsid w:val="00E812C1"/>
    <w:rsid w:val="00E82FC3"/>
    <w:rsid w:val="00E8326D"/>
    <w:rsid w:val="00EA43F7"/>
    <w:rsid w:val="00EB462E"/>
    <w:rsid w:val="00EB66A3"/>
    <w:rsid w:val="00EC63B0"/>
    <w:rsid w:val="00EC64FA"/>
    <w:rsid w:val="00ED26B7"/>
    <w:rsid w:val="00ED7E57"/>
    <w:rsid w:val="00EE5103"/>
    <w:rsid w:val="00EE7167"/>
    <w:rsid w:val="00EF20C2"/>
    <w:rsid w:val="00EF3216"/>
    <w:rsid w:val="00EF54F9"/>
    <w:rsid w:val="00EF62AE"/>
    <w:rsid w:val="00EF6BA0"/>
    <w:rsid w:val="00F02251"/>
    <w:rsid w:val="00F079F1"/>
    <w:rsid w:val="00F07E3A"/>
    <w:rsid w:val="00F1764F"/>
    <w:rsid w:val="00F30E46"/>
    <w:rsid w:val="00F320D4"/>
    <w:rsid w:val="00F32968"/>
    <w:rsid w:val="00F3378F"/>
    <w:rsid w:val="00F33CEA"/>
    <w:rsid w:val="00F40F71"/>
    <w:rsid w:val="00F41676"/>
    <w:rsid w:val="00F459A1"/>
    <w:rsid w:val="00F54A5C"/>
    <w:rsid w:val="00F55D23"/>
    <w:rsid w:val="00F578CD"/>
    <w:rsid w:val="00F57984"/>
    <w:rsid w:val="00F646B6"/>
    <w:rsid w:val="00F70856"/>
    <w:rsid w:val="00F73104"/>
    <w:rsid w:val="00F76AD7"/>
    <w:rsid w:val="00F81457"/>
    <w:rsid w:val="00F83F32"/>
    <w:rsid w:val="00F90E2E"/>
    <w:rsid w:val="00FA5C15"/>
    <w:rsid w:val="00FC0A9B"/>
    <w:rsid w:val="00FC5F1B"/>
    <w:rsid w:val="00FC6F86"/>
    <w:rsid w:val="00FD262E"/>
    <w:rsid w:val="00FE42D6"/>
    <w:rsid w:val="00FE49B9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B8E67"/>
  <w15:chartTrackingRefBased/>
  <w15:docId w15:val="{0E88C5DF-D254-4F31-B4F9-7A975D14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146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91464"/>
    <w:pPr>
      <w:keepNext/>
      <w:keepLines/>
      <w:spacing w:before="240" w:after="0"/>
      <w:outlineLvl w:val="0"/>
    </w:pPr>
    <w:rPr>
      <w:rFonts w:ascii="Calibri Light" w:eastAsia="Calibri" w:hAnsi="Calibri Light"/>
      <w:color w:val="2E74B5"/>
      <w:sz w:val="32"/>
      <w:szCs w:val="32"/>
    </w:rPr>
  </w:style>
  <w:style w:type="paragraph" w:styleId="6">
    <w:name w:val="heading 6"/>
    <w:basedOn w:val="a"/>
    <w:next w:val="a"/>
    <w:link w:val="60"/>
    <w:unhideWhenUsed/>
    <w:qFormat/>
    <w:rsid w:val="00325C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91464"/>
    <w:rPr>
      <w:rFonts w:ascii="Calibri Light" w:eastAsia="Calibri" w:hAnsi="Calibri Light"/>
      <w:color w:val="2E74B5"/>
      <w:sz w:val="32"/>
      <w:szCs w:val="32"/>
      <w:lang w:val="ru-RU" w:eastAsia="en-US" w:bidi="ar-SA"/>
    </w:rPr>
  </w:style>
  <w:style w:type="paragraph" w:customStyle="1" w:styleId="11">
    <w:name w:val="Абзац списка1"/>
    <w:aliases w:val="Table-Normal,RSHB_Table-Normal,Абзац списка литеральный,Bullet List,FooterText,numbered,ПС - Нумерованный,1 Абзац списка,Обычный-1,Абзац маркированнный,Bullet Number,Список - нумерованный абзац"/>
    <w:basedOn w:val="a"/>
    <w:link w:val="ListParagraphChar"/>
    <w:rsid w:val="0029146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Calibri" w:hAnsi="Times New Roman"/>
      <w:kern w:val="24"/>
      <w:sz w:val="20"/>
      <w:szCs w:val="21"/>
      <w:lang w:eastAsia="ru-RU"/>
    </w:rPr>
  </w:style>
  <w:style w:type="character" w:customStyle="1" w:styleId="ListParagraphChar">
    <w:name w:val="List Paragraph Char"/>
    <w:aliases w:val="Table-Normal Char,RSHB_Table-Normal Char,Абзац списка литеральный Char,Bullet List Char,FooterText Char,numbered Char,ПС - Нумерованный Char,1 Абзац списка Char,Обычный-1 Char,Абзац маркированнный Char,Bullet Number Char"/>
    <w:link w:val="11"/>
    <w:locked/>
    <w:rsid w:val="00291464"/>
    <w:rPr>
      <w:rFonts w:eastAsia="Calibri"/>
      <w:kern w:val="24"/>
      <w:szCs w:val="21"/>
      <w:lang w:val="ru-RU" w:eastAsia="ru-RU" w:bidi="ar-SA"/>
    </w:rPr>
  </w:style>
  <w:style w:type="character" w:customStyle="1" w:styleId="FontStyle120">
    <w:name w:val="Font Style120"/>
    <w:rsid w:val="00291464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91464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Style74">
    <w:name w:val="Style74"/>
    <w:basedOn w:val="a"/>
    <w:rsid w:val="00291464"/>
    <w:pPr>
      <w:widowControl w:val="0"/>
      <w:autoSpaceDE w:val="0"/>
      <w:autoSpaceDN w:val="0"/>
      <w:adjustRightInd w:val="0"/>
      <w:spacing w:after="0" w:line="281" w:lineRule="exact"/>
      <w:ind w:firstLine="529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17">
    <w:name w:val="Font Style117"/>
    <w:rsid w:val="00291464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291464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link w:val="a3"/>
    <w:locked/>
    <w:rsid w:val="00291464"/>
    <w:rPr>
      <w:rFonts w:eastAsia="Calibri"/>
      <w:sz w:val="28"/>
      <w:szCs w:val="28"/>
      <w:lang w:val="ru-RU" w:eastAsia="ru-RU" w:bidi="ar-SA"/>
    </w:rPr>
  </w:style>
  <w:style w:type="character" w:customStyle="1" w:styleId="2">
    <w:name w:val="Основной текст (2)_"/>
    <w:link w:val="21"/>
    <w:locked/>
    <w:rsid w:val="00291464"/>
    <w:rPr>
      <w:sz w:val="28"/>
      <w:szCs w:val="28"/>
      <w:shd w:val="clear" w:color="auto" w:fill="FFFFFF"/>
      <w:lang w:bidi="ar-SA"/>
    </w:rPr>
  </w:style>
  <w:style w:type="paragraph" w:customStyle="1" w:styleId="21">
    <w:name w:val="Основной текст (2)1"/>
    <w:basedOn w:val="a"/>
    <w:link w:val="2"/>
    <w:rsid w:val="00291464"/>
    <w:pPr>
      <w:widowControl w:val="0"/>
      <w:shd w:val="clear" w:color="auto" w:fill="FFFFFF"/>
      <w:spacing w:before="420" w:after="1140" w:line="240" w:lineRule="atLeast"/>
      <w:jc w:val="center"/>
    </w:pPr>
    <w:rPr>
      <w:rFonts w:ascii="Times New Roman" w:hAnsi="Times New Roman"/>
      <w:sz w:val="28"/>
      <w:szCs w:val="28"/>
      <w:shd w:val="clear" w:color="auto" w:fill="FFFFFF"/>
      <w:lang w:eastAsia="ru-RU"/>
    </w:rPr>
  </w:style>
  <w:style w:type="character" w:customStyle="1" w:styleId="20">
    <w:name w:val="Основной текст (2)"/>
    <w:rsid w:val="00291464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paragraph" w:customStyle="1" w:styleId="TableParagraph">
    <w:name w:val="Table Paragraph"/>
    <w:basedOn w:val="a"/>
    <w:rsid w:val="0029146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/>
      <w:lang w:eastAsia="ru-RU"/>
    </w:rPr>
  </w:style>
  <w:style w:type="character" w:styleId="a5">
    <w:name w:val="annotation reference"/>
    <w:semiHidden/>
    <w:rsid w:val="00213903"/>
    <w:rPr>
      <w:sz w:val="16"/>
      <w:szCs w:val="16"/>
    </w:rPr>
  </w:style>
  <w:style w:type="paragraph" w:styleId="a6">
    <w:name w:val="annotation text"/>
    <w:basedOn w:val="a"/>
    <w:semiHidden/>
    <w:rsid w:val="00213903"/>
    <w:rPr>
      <w:sz w:val="20"/>
      <w:szCs w:val="20"/>
    </w:rPr>
  </w:style>
  <w:style w:type="paragraph" w:styleId="a7">
    <w:name w:val="annotation subject"/>
    <w:basedOn w:val="a6"/>
    <w:next w:val="a6"/>
    <w:semiHidden/>
    <w:rsid w:val="00213903"/>
    <w:rPr>
      <w:b/>
      <w:bCs/>
    </w:rPr>
  </w:style>
  <w:style w:type="paragraph" w:styleId="a8">
    <w:name w:val="Balloon Text"/>
    <w:basedOn w:val="a"/>
    <w:semiHidden/>
    <w:rsid w:val="00213903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8C1FF1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153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3C47"/>
    <w:rPr>
      <w:rFonts w:ascii="Calibri" w:hAnsi="Calibri"/>
      <w:sz w:val="22"/>
      <w:szCs w:val="22"/>
      <w:lang w:eastAsia="en-US"/>
    </w:rPr>
  </w:style>
  <w:style w:type="paragraph" w:styleId="ac">
    <w:name w:val="footer"/>
    <w:basedOn w:val="a"/>
    <w:link w:val="ad"/>
    <w:rsid w:val="00153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153C47"/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rsid w:val="00A464AB"/>
    <w:rPr>
      <w:color w:val="0563C1" w:themeColor="hyperlink"/>
      <w:u w:val="single"/>
    </w:rPr>
  </w:style>
  <w:style w:type="paragraph" w:styleId="af">
    <w:name w:val="List Paragraph"/>
    <w:aliases w:val="Абзац нумерованного списка,1,UL,Маркер,Булит 1"/>
    <w:basedOn w:val="a"/>
    <w:link w:val="af0"/>
    <w:uiPriority w:val="34"/>
    <w:qFormat/>
    <w:rsid w:val="002B74A1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/>
      <w:kern w:val="24"/>
      <w:sz w:val="20"/>
      <w:szCs w:val="21"/>
      <w:lang w:eastAsia="ru-RU"/>
    </w:rPr>
  </w:style>
  <w:style w:type="character" w:customStyle="1" w:styleId="af0">
    <w:name w:val="Абзац списка Знак"/>
    <w:aliases w:val="Абзац нумерованного списка Знак,1 Знак,UL Знак,Маркер Знак,Булит 1 Знак"/>
    <w:link w:val="af"/>
    <w:uiPriority w:val="1"/>
    <w:locked/>
    <w:rsid w:val="002B74A1"/>
    <w:rPr>
      <w:kern w:val="24"/>
      <w:szCs w:val="21"/>
    </w:rPr>
  </w:style>
  <w:style w:type="paragraph" w:customStyle="1" w:styleId="p1">
    <w:name w:val="p1"/>
    <w:basedOn w:val="a"/>
    <w:rsid w:val="00057909"/>
    <w:pPr>
      <w:spacing w:after="0" w:line="240" w:lineRule="auto"/>
    </w:pPr>
    <w:rPr>
      <w:rFonts w:ascii="Helvetica Neue" w:eastAsiaTheme="minorHAnsi" w:hAnsi="Helvetica Neue"/>
      <w:color w:val="454545"/>
      <w:sz w:val="18"/>
      <w:szCs w:val="18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D5C96"/>
    <w:rPr>
      <w:color w:val="605E5C"/>
      <w:shd w:val="clear" w:color="auto" w:fill="E1DFDD"/>
    </w:rPr>
  </w:style>
  <w:style w:type="character" w:styleId="af1">
    <w:name w:val="Strong"/>
    <w:uiPriority w:val="22"/>
    <w:qFormat/>
    <w:rsid w:val="00C74C38"/>
    <w:rPr>
      <w:b/>
      <w:bCs/>
    </w:rPr>
  </w:style>
  <w:style w:type="paragraph" w:styleId="af2">
    <w:name w:val="No Spacing"/>
    <w:link w:val="af3"/>
    <w:uiPriority w:val="1"/>
    <w:qFormat/>
    <w:rsid w:val="00C74C38"/>
    <w:pPr>
      <w:widowControl w:val="0"/>
      <w:jc w:val="both"/>
    </w:pPr>
    <w:rPr>
      <w:sz w:val="24"/>
    </w:rPr>
  </w:style>
  <w:style w:type="character" w:customStyle="1" w:styleId="af3">
    <w:name w:val="Без интервала Знак"/>
    <w:link w:val="af2"/>
    <w:uiPriority w:val="1"/>
    <w:rsid w:val="00C74C38"/>
    <w:rPr>
      <w:sz w:val="24"/>
    </w:rPr>
  </w:style>
  <w:style w:type="character" w:customStyle="1" w:styleId="product-classificationfeature">
    <w:name w:val="product-classification__feature"/>
    <w:basedOn w:val="a0"/>
    <w:rsid w:val="00C74C38"/>
  </w:style>
  <w:style w:type="character" w:customStyle="1" w:styleId="product-classificationvalues">
    <w:name w:val="product-classification__values"/>
    <w:basedOn w:val="a0"/>
    <w:rsid w:val="00C74C38"/>
  </w:style>
  <w:style w:type="character" w:customStyle="1" w:styleId="product-classificationunit">
    <w:name w:val="product-classification__unit"/>
    <w:basedOn w:val="a0"/>
    <w:rsid w:val="00C74C38"/>
  </w:style>
  <w:style w:type="character" w:customStyle="1" w:styleId="k6n">
    <w:name w:val="k6n"/>
    <w:basedOn w:val="a0"/>
    <w:rsid w:val="00C74C38"/>
  </w:style>
  <w:style w:type="character" w:customStyle="1" w:styleId="1ebon">
    <w:name w:val="_1ebon"/>
    <w:basedOn w:val="a0"/>
    <w:rsid w:val="00C74C38"/>
  </w:style>
  <w:style w:type="character" w:customStyle="1" w:styleId="ywvl7">
    <w:name w:val="ywvl7"/>
    <w:basedOn w:val="a0"/>
    <w:rsid w:val="00C74C38"/>
  </w:style>
  <w:style w:type="character" w:customStyle="1" w:styleId="ko8">
    <w:name w:val="ko8"/>
    <w:basedOn w:val="a0"/>
    <w:rsid w:val="00C840C7"/>
  </w:style>
  <w:style w:type="paragraph" w:customStyle="1" w:styleId="p-col">
    <w:name w:val="p-col"/>
    <w:basedOn w:val="a"/>
    <w:rsid w:val="001B3D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4">
    <w:name w:val="Unresolved Mention"/>
    <w:basedOn w:val="a0"/>
    <w:uiPriority w:val="99"/>
    <w:semiHidden/>
    <w:unhideWhenUsed/>
    <w:rsid w:val="00345497"/>
    <w:rPr>
      <w:color w:val="605E5C"/>
      <w:shd w:val="clear" w:color="auto" w:fill="E1DFDD"/>
    </w:rPr>
  </w:style>
  <w:style w:type="table" w:styleId="af5">
    <w:name w:val="Table Grid"/>
    <w:basedOn w:val="a1"/>
    <w:rsid w:val="00F8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nfo-specifications-valuevalue">
    <w:name w:val="product-info-specifications-value__value"/>
    <w:basedOn w:val="a0"/>
    <w:rsid w:val="00325CC8"/>
  </w:style>
  <w:style w:type="character" w:customStyle="1" w:styleId="v-linkcontent">
    <w:name w:val="v-link__content"/>
    <w:basedOn w:val="a0"/>
    <w:rsid w:val="00325CC8"/>
  </w:style>
  <w:style w:type="character" w:customStyle="1" w:styleId="product-info-specifications-valueunit">
    <w:name w:val="product-info-specifications-value__unit"/>
    <w:basedOn w:val="a0"/>
    <w:rsid w:val="00325CC8"/>
  </w:style>
  <w:style w:type="character" w:customStyle="1" w:styleId="60">
    <w:name w:val="Заголовок 6 Знак"/>
    <w:basedOn w:val="a0"/>
    <w:link w:val="6"/>
    <w:rsid w:val="00325CC8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product-info-specifications-valueseparator">
    <w:name w:val="product-info-specifications-value__separator"/>
    <w:basedOn w:val="a0"/>
    <w:rsid w:val="00325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87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1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93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13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8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1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0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38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8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70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7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47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6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1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7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0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99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0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9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9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3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52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7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77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3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1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1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8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3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3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3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8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2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1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4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84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5676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643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5103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965705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1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78986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5543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2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48179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5216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0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36447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895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4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1458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42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2493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2178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3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7985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1827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5600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7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9490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009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753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89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0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7589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6544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89774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4497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4303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200115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84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154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647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50488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4678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3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199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02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88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91890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46805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02282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4138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77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45172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65631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2794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18444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6950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45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971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12738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0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936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59085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58516">
                  <w:marLeft w:val="0"/>
                  <w:marRight w:val="0"/>
                  <w:marTop w:val="0"/>
                  <w:marBottom w:val="0"/>
                  <w:divBdr>
                    <w:top w:val="single" w:sz="6" w:space="11" w:color="EAEAEA"/>
                    <w:left w:val="none" w:sz="0" w:space="0" w:color="auto"/>
                    <w:bottom w:val="single" w:sz="6" w:space="11" w:color="EAEAEA"/>
                    <w:right w:val="none" w:sz="0" w:space="0" w:color="auto"/>
                  </w:divBdr>
                  <w:divsChild>
                    <w:div w:id="20543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45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5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5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7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1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8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7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8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7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5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8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9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2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4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3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4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6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6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2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9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8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6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7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2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3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4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2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2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9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01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9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8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69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94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5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8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94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7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3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7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1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4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7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6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1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3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5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2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9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stekhnovich@natla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приказу</vt:lpstr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приказу</dc:title>
  <dc:subject/>
  <dc:creator>мир</dc:creator>
  <cp:keywords/>
  <dc:description/>
  <cp:lastModifiedBy>Стехнович Вячеслав Ярославович</cp:lastModifiedBy>
  <cp:revision>7</cp:revision>
  <cp:lastPrinted>2025-11-21T17:06:00Z</cp:lastPrinted>
  <dcterms:created xsi:type="dcterms:W3CDTF">2026-08-06T14:19:00Z</dcterms:created>
  <dcterms:modified xsi:type="dcterms:W3CDTF">2026-08-18T13:34:00Z</dcterms:modified>
</cp:coreProperties>
</file>